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629" w:rsidRPr="00F2062B" w:rsidRDefault="00165629" w:rsidP="00165629">
      <w:pPr>
        <w:rPr>
          <w:rStyle w:val="FontStyle137"/>
          <w:rFonts w:eastAsia="DejaVu Sans"/>
          <w:lang w:val="uk-UA" w:eastAsia="uk-UA"/>
        </w:rPr>
      </w:pPr>
      <w:r w:rsidRPr="00597552">
        <w:rPr>
          <w:rStyle w:val="FontStyle140"/>
          <w:i w:val="0"/>
          <w:lang w:val="uk-UA" w:eastAsia="uk-UA"/>
        </w:rPr>
        <w:t>Науково-навчальний стиль</w:t>
      </w:r>
      <w:r>
        <w:rPr>
          <w:rStyle w:val="FontStyle140"/>
          <w:i w:val="0"/>
          <w:lang w:val="uk-UA" w:eastAsia="uk-UA"/>
        </w:rPr>
        <w:t xml:space="preserve"> </w:t>
      </w:r>
      <w:r w:rsidRPr="00597552">
        <w:rPr>
          <w:rStyle w:val="FontStyle140"/>
          <w:lang w:val="uk-UA" w:eastAsia="uk-UA"/>
        </w:rPr>
        <w:t xml:space="preserve">- </w:t>
      </w:r>
      <w:r w:rsidRPr="00F2062B">
        <w:rPr>
          <w:rStyle w:val="FontStyle137"/>
          <w:rFonts w:eastAsia="DejaVu Sans"/>
          <w:lang w:val="uk-UA" w:eastAsia="uk-UA"/>
        </w:rPr>
        <w:t>це мова навчання в усіх типах закладів освіти та мережі просвітницьких установ, товариств. Реалізується в підручниках, посібниках, лекціях, бесідах для доступного, логічного та образного викладу наукової інформації. Не виключає використання образних засобів мови, елементів емоційності.</w:t>
      </w:r>
    </w:p>
    <w:p w:rsidR="00165629" w:rsidRPr="008A37C1" w:rsidRDefault="00165629" w:rsidP="00165629">
      <w:pPr>
        <w:rPr>
          <w:szCs w:val="24"/>
          <w:lang w:eastAsia="uk-UA"/>
        </w:rPr>
      </w:pPr>
      <w:r w:rsidRPr="003712F9">
        <w:rPr>
          <w:b/>
          <w:szCs w:val="24"/>
          <w:lang w:val="uk-UA" w:eastAsia="uk-UA"/>
        </w:rPr>
        <w:t>Науково-навчальна література</w:t>
      </w:r>
      <w:r w:rsidRPr="003712F9">
        <w:rPr>
          <w:szCs w:val="24"/>
          <w:lang w:val="uk-UA" w:eastAsia="uk-UA"/>
        </w:rPr>
        <w:t xml:space="preserve">, зокрема, навчальні посібники, </w:t>
      </w:r>
      <w:r w:rsidRPr="003712F9">
        <w:rPr>
          <w:b/>
          <w:szCs w:val="24"/>
          <w:lang w:val="uk-UA" w:eastAsia="uk-UA"/>
        </w:rPr>
        <w:t xml:space="preserve">у мережі </w:t>
      </w:r>
      <w:r w:rsidRPr="003712F9">
        <w:rPr>
          <w:szCs w:val="24"/>
          <w:lang w:val="uk-UA" w:eastAsia="uk-UA"/>
        </w:rPr>
        <w:t xml:space="preserve">представлені дуже широко — від сучасних підручників, які розроблені на високому технологічному рівні з використанням </w:t>
      </w:r>
      <w:hyperlink r:id="rId6" w:tooltip="Гіпертекст" w:history="1">
        <w:r w:rsidRPr="003712F9">
          <w:rPr>
            <w:szCs w:val="24"/>
            <w:lang w:val="uk-UA" w:eastAsia="uk-UA"/>
          </w:rPr>
          <w:t>гіпертекстових</w:t>
        </w:r>
      </w:hyperlink>
      <w:r w:rsidRPr="003712F9">
        <w:rPr>
          <w:szCs w:val="24"/>
          <w:lang w:val="uk-UA" w:eastAsia="uk-UA"/>
        </w:rPr>
        <w:t xml:space="preserve"> і </w:t>
      </w:r>
      <w:hyperlink r:id="rId7" w:tooltip="Мультимедіа" w:history="1">
        <w:proofErr w:type="spellStart"/>
        <w:r w:rsidRPr="003712F9">
          <w:rPr>
            <w:szCs w:val="24"/>
            <w:lang w:val="uk-UA" w:eastAsia="uk-UA"/>
          </w:rPr>
          <w:t>гіпермедіальних</w:t>
        </w:r>
        <w:proofErr w:type="spellEnd"/>
      </w:hyperlink>
      <w:r w:rsidRPr="003712F9">
        <w:rPr>
          <w:szCs w:val="24"/>
          <w:lang w:val="uk-UA" w:eastAsia="uk-UA"/>
        </w:rPr>
        <w:t xml:space="preserve"> технологій, до електронних версій звичайних друкованих видань. </w:t>
      </w:r>
      <w:r>
        <w:fldChar w:fldCharType="begin"/>
      </w:r>
      <w:r w:rsidRPr="003712F9">
        <w:rPr>
          <w:lang w:val="uk-UA"/>
        </w:rPr>
        <w:instrText xml:space="preserve"> </w:instrText>
      </w:r>
      <w:r>
        <w:instrText>HYPERLINK</w:instrText>
      </w:r>
      <w:r w:rsidRPr="003712F9">
        <w:rPr>
          <w:lang w:val="uk-UA"/>
        </w:rPr>
        <w:instrText xml:space="preserve"> "</w:instrText>
      </w:r>
      <w:r>
        <w:instrText>http</w:instrText>
      </w:r>
      <w:r w:rsidRPr="003712F9">
        <w:rPr>
          <w:lang w:val="uk-UA"/>
        </w:rPr>
        <w:instrText>://</w:instrText>
      </w:r>
      <w:r>
        <w:instrText>uk</w:instrText>
      </w:r>
      <w:r w:rsidRPr="003712F9">
        <w:rPr>
          <w:lang w:val="uk-UA"/>
        </w:rPr>
        <w:instrText>.</w:instrText>
      </w:r>
      <w:r>
        <w:instrText>wikipedia</w:instrText>
      </w:r>
      <w:r w:rsidRPr="003712F9">
        <w:rPr>
          <w:lang w:val="uk-UA"/>
        </w:rPr>
        <w:instrText>.</w:instrText>
      </w:r>
      <w:r>
        <w:instrText>org</w:instrText>
      </w:r>
      <w:r w:rsidRPr="003712F9">
        <w:rPr>
          <w:lang w:val="uk-UA"/>
        </w:rPr>
        <w:instrText>/</w:instrText>
      </w:r>
      <w:r>
        <w:instrText>w</w:instrText>
      </w:r>
      <w:r w:rsidRPr="003712F9">
        <w:rPr>
          <w:lang w:val="uk-UA"/>
        </w:rPr>
        <w:instrText>/</w:instrText>
      </w:r>
      <w:r>
        <w:instrText>index</w:instrText>
      </w:r>
      <w:r w:rsidRPr="003712F9">
        <w:rPr>
          <w:lang w:val="uk-UA"/>
        </w:rPr>
        <w:instrText>.</w:instrText>
      </w:r>
      <w:r>
        <w:instrText>php</w:instrText>
      </w:r>
      <w:r w:rsidRPr="003712F9">
        <w:rPr>
          <w:lang w:val="uk-UA"/>
        </w:rPr>
        <w:instrText>?</w:instrText>
      </w:r>
      <w:r>
        <w:instrText>title</w:instrText>
      </w:r>
      <w:r w:rsidRPr="003712F9">
        <w:rPr>
          <w:lang w:val="uk-UA"/>
        </w:rPr>
        <w:instrText>=%</w:instrText>
      </w:r>
      <w:r>
        <w:instrText>D</w:instrText>
      </w:r>
      <w:r w:rsidRPr="003712F9">
        <w:rPr>
          <w:lang w:val="uk-UA"/>
        </w:rPr>
        <w:instrText>0%95%</w:instrText>
      </w:r>
      <w:r>
        <w:instrText>D</w:instrText>
      </w:r>
      <w:r w:rsidRPr="003712F9">
        <w:rPr>
          <w:lang w:val="uk-UA"/>
        </w:rPr>
        <w:instrText>0%</w:instrText>
      </w:r>
      <w:r>
        <w:instrText>BB</w:instrText>
      </w:r>
      <w:r w:rsidRPr="003712F9">
        <w:rPr>
          <w:lang w:val="uk-UA"/>
        </w:rPr>
        <w:instrText>%</w:instrText>
      </w:r>
      <w:r>
        <w:instrText>D</w:instrText>
      </w:r>
      <w:r w:rsidRPr="003712F9">
        <w:rPr>
          <w:lang w:val="uk-UA"/>
        </w:rPr>
        <w:instrText>0%</w:instrText>
      </w:r>
      <w:r>
        <w:instrText>B</w:instrText>
      </w:r>
      <w:r w:rsidRPr="003712F9">
        <w:rPr>
          <w:lang w:val="uk-UA"/>
        </w:rPr>
        <w:instrText>5%</w:instrText>
      </w:r>
      <w:r>
        <w:instrText>D</w:instrText>
      </w:r>
      <w:r w:rsidRPr="003712F9">
        <w:rPr>
          <w:lang w:val="uk-UA"/>
        </w:rPr>
        <w:instrText>0%</w:instrText>
      </w:r>
      <w:r>
        <w:instrText>BA</w:instrText>
      </w:r>
      <w:r w:rsidRPr="003712F9">
        <w:rPr>
          <w:lang w:val="uk-UA"/>
        </w:rPr>
        <w:instrText>%</w:instrText>
      </w:r>
      <w:r>
        <w:instrText>D</w:instrText>
      </w:r>
      <w:r w:rsidRPr="003712F9">
        <w:rPr>
          <w:lang w:val="uk-UA"/>
        </w:rPr>
        <w:instrText>1%82%</w:instrText>
      </w:r>
      <w:r>
        <w:instrText>D</w:instrText>
      </w:r>
      <w:r w:rsidRPr="003712F9">
        <w:rPr>
          <w:lang w:val="uk-UA"/>
        </w:rPr>
        <w:instrText>1%80%</w:instrText>
      </w:r>
      <w:r>
        <w:instrText>D</w:instrText>
      </w:r>
      <w:r w:rsidRPr="003712F9">
        <w:rPr>
          <w:lang w:val="uk-UA"/>
        </w:rPr>
        <w:instrText>0%</w:instrText>
      </w:r>
      <w:r>
        <w:instrText>BE</w:instrText>
      </w:r>
      <w:r w:rsidRPr="003712F9">
        <w:rPr>
          <w:lang w:val="uk-UA"/>
        </w:rPr>
        <w:instrText>%</w:instrText>
      </w:r>
      <w:r>
        <w:instrText>D</w:instrText>
      </w:r>
      <w:r w:rsidRPr="003712F9">
        <w:rPr>
          <w:lang w:val="uk-UA"/>
        </w:rPr>
        <w:instrText>0%</w:instrText>
      </w:r>
      <w:r>
        <w:instrText>BD</w:instrText>
      </w:r>
      <w:r w:rsidRPr="003712F9">
        <w:rPr>
          <w:lang w:val="uk-UA"/>
        </w:rPr>
        <w:instrText>%</w:instrText>
      </w:r>
      <w:r>
        <w:instrText>D</w:instrText>
      </w:r>
      <w:r w:rsidRPr="003712F9">
        <w:rPr>
          <w:lang w:val="uk-UA"/>
        </w:rPr>
        <w:instrText>0%</w:instrText>
      </w:r>
      <w:r>
        <w:instrText>BD</w:instrText>
      </w:r>
      <w:r w:rsidRPr="003712F9">
        <w:rPr>
          <w:lang w:val="uk-UA"/>
        </w:rPr>
        <w:instrText>%</w:instrText>
      </w:r>
      <w:r>
        <w:instrText>D</w:instrText>
      </w:r>
      <w:r w:rsidRPr="003712F9">
        <w:rPr>
          <w:lang w:val="uk-UA"/>
        </w:rPr>
        <w:instrText>0%</w:instrText>
      </w:r>
      <w:r>
        <w:instrText>B</w:instrText>
      </w:r>
      <w:r w:rsidRPr="003712F9">
        <w:rPr>
          <w:lang w:val="uk-UA"/>
        </w:rPr>
        <w:instrText>8%</w:instrText>
      </w:r>
      <w:r>
        <w:instrText>D</w:instrText>
      </w:r>
      <w:r w:rsidRPr="003712F9">
        <w:rPr>
          <w:lang w:val="uk-UA"/>
        </w:rPr>
        <w:instrText>0%</w:instrText>
      </w:r>
      <w:r>
        <w:instrText>B</w:instrText>
      </w:r>
      <w:r w:rsidRPr="003712F9">
        <w:rPr>
          <w:lang w:val="uk-UA"/>
        </w:rPr>
        <w:instrText>9_%</w:instrText>
      </w:r>
      <w:r>
        <w:instrText>D</w:instrText>
      </w:r>
      <w:r w:rsidRPr="003712F9">
        <w:rPr>
          <w:lang w:val="uk-UA"/>
        </w:rPr>
        <w:instrText>0%</w:instrText>
      </w:r>
      <w:r>
        <w:instrText>BF</w:instrText>
      </w:r>
      <w:r w:rsidRPr="003712F9">
        <w:rPr>
          <w:lang w:val="uk-UA"/>
        </w:rPr>
        <w:instrText>%</w:instrText>
      </w:r>
      <w:r>
        <w:instrText>D</w:instrText>
      </w:r>
      <w:r w:rsidRPr="003712F9">
        <w:rPr>
          <w:lang w:val="uk-UA"/>
        </w:rPr>
        <w:instrText>1%96%</w:instrText>
      </w:r>
      <w:r>
        <w:instrText>D</w:instrText>
      </w:r>
      <w:r w:rsidRPr="003712F9">
        <w:rPr>
          <w:lang w:val="uk-UA"/>
        </w:rPr>
        <w:instrText>0%</w:instrText>
      </w:r>
      <w:r>
        <w:instrText>B</w:instrText>
      </w:r>
      <w:r w:rsidRPr="003712F9">
        <w:rPr>
          <w:lang w:val="uk-UA"/>
        </w:rPr>
        <w:instrText>4%</w:instrText>
      </w:r>
      <w:r>
        <w:instrText>D</w:instrText>
      </w:r>
      <w:r w:rsidRPr="003712F9">
        <w:rPr>
          <w:lang w:val="uk-UA"/>
        </w:rPr>
        <w:instrText>1%80%</w:instrText>
      </w:r>
      <w:r>
        <w:instrText>D</w:instrText>
      </w:r>
      <w:r w:rsidRPr="003712F9">
        <w:rPr>
          <w:lang w:val="uk-UA"/>
        </w:rPr>
        <w:instrText>1%83%</w:instrText>
      </w:r>
      <w:r>
        <w:instrText>D</w:instrText>
      </w:r>
      <w:r w:rsidRPr="003712F9">
        <w:rPr>
          <w:lang w:val="uk-UA"/>
        </w:rPr>
        <w:instrText>1%87%</w:instrText>
      </w:r>
      <w:r>
        <w:instrText>D</w:instrText>
      </w:r>
      <w:r w:rsidRPr="003712F9">
        <w:rPr>
          <w:lang w:val="uk-UA"/>
        </w:rPr>
        <w:instrText>0%</w:instrText>
      </w:r>
      <w:r>
        <w:instrText>BD</w:instrText>
      </w:r>
      <w:r w:rsidRPr="003712F9">
        <w:rPr>
          <w:lang w:val="uk-UA"/>
        </w:rPr>
        <w:instrText>%</w:instrText>
      </w:r>
      <w:r>
        <w:instrText>D</w:instrText>
      </w:r>
      <w:r w:rsidRPr="003712F9">
        <w:rPr>
          <w:lang w:val="uk-UA"/>
        </w:rPr>
        <w:instrText>0%</w:instrText>
      </w:r>
      <w:r>
        <w:instrText>B</w:instrText>
      </w:r>
      <w:r w:rsidRPr="003712F9">
        <w:rPr>
          <w:lang w:val="uk-UA"/>
        </w:rPr>
        <w:instrText>8%</w:instrText>
      </w:r>
      <w:r>
        <w:instrText>D</w:instrText>
      </w:r>
      <w:r w:rsidRPr="003712F9">
        <w:rPr>
          <w:lang w:val="uk-UA"/>
        </w:rPr>
        <w:instrText>0%</w:instrText>
      </w:r>
      <w:r>
        <w:instrText>BA</w:instrText>
      </w:r>
      <w:r w:rsidRPr="003712F9">
        <w:rPr>
          <w:lang w:val="uk-UA"/>
        </w:rPr>
        <w:instrText>&amp;</w:instrText>
      </w:r>
      <w:r>
        <w:instrText>action</w:instrText>
      </w:r>
      <w:r w:rsidRPr="003712F9">
        <w:rPr>
          <w:lang w:val="uk-UA"/>
        </w:rPr>
        <w:instrText>=</w:instrText>
      </w:r>
      <w:r>
        <w:instrText>edit</w:instrText>
      </w:r>
      <w:r w:rsidRPr="003712F9">
        <w:rPr>
          <w:lang w:val="uk-UA"/>
        </w:rPr>
        <w:instrText>&amp;</w:instrText>
      </w:r>
      <w:r>
        <w:instrText>redlink</w:instrText>
      </w:r>
      <w:r w:rsidRPr="003712F9">
        <w:rPr>
          <w:lang w:val="uk-UA"/>
        </w:rPr>
        <w:instrText>=1" \</w:instrText>
      </w:r>
      <w:r>
        <w:instrText>o</w:instrText>
      </w:r>
      <w:r w:rsidRPr="003712F9">
        <w:rPr>
          <w:lang w:val="uk-UA"/>
        </w:rPr>
        <w:instrText xml:space="preserve"> "Електронний підручник (ще не написана)" </w:instrText>
      </w:r>
      <w:r>
        <w:fldChar w:fldCharType="separate"/>
      </w:r>
      <w:proofErr w:type="spellStart"/>
      <w:r w:rsidRPr="00F2062B">
        <w:rPr>
          <w:szCs w:val="24"/>
          <w:lang w:eastAsia="uk-UA"/>
        </w:rPr>
        <w:t>Електронні</w:t>
      </w:r>
      <w:proofErr w:type="spellEnd"/>
      <w:r w:rsidRPr="00F2062B">
        <w:rPr>
          <w:szCs w:val="24"/>
          <w:lang w:eastAsia="uk-UA"/>
        </w:rPr>
        <w:t xml:space="preserve"> </w:t>
      </w:r>
      <w:proofErr w:type="spellStart"/>
      <w:proofErr w:type="gramStart"/>
      <w:r w:rsidRPr="00F2062B">
        <w:rPr>
          <w:szCs w:val="24"/>
          <w:lang w:eastAsia="uk-UA"/>
        </w:rPr>
        <w:t>п</w:t>
      </w:r>
      <w:proofErr w:type="gramEnd"/>
      <w:r w:rsidRPr="00F2062B">
        <w:rPr>
          <w:szCs w:val="24"/>
          <w:lang w:eastAsia="uk-UA"/>
        </w:rPr>
        <w:t>ідручники</w:t>
      </w:r>
      <w:proofErr w:type="spellEnd"/>
      <w:r>
        <w:rPr>
          <w:szCs w:val="24"/>
          <w:lang w:eastAsia="uk-UA"/>
        </w:rPr>
        <w:fldChar w:fldCharType="end"/>
      </w:r>
      <w:r w:rsidRPr="008A37C1">
        <w:rPr>
          <w:szCs w:val="24"/>
          <w:lang w:eastAsia="uk-UA"/>
        </w:rPr>
        <w:t xml:space="preserve"> як один </w:t>
      </w:r>
      <w:proofErr w:type="spellStart"/>
      <w:r w:rsidRPr="008A37C1">
        <w:rPr>
          <w:szCs w:val="24"/>
          <w:lang w:eastAsia="uk-UA"/>
        </w:rPr>
        <w:t>із</w:t>
      </w:r>
      <w:proofErr w:type="spellEnd"/>
      <w:r w:rsidRPr="008A37C1">
        <w:rPr>
          <w:szCs w:val="24"/>
          <w:lang w:eastAsia="uk-UA"/>
        </w:rPr>
        <w:t xml:space="preserve"> </w:t>
      </w:r>
      <w:proofErr w:type="spellStart"/>
      <w:r w:rsidRPr="008A37C1">
        <w:rPr>
          <w:szCs w:val="24"/>
          <w:lang w:eastAsia="uk-UA"/>
        </w:rPr>
        <w:t>жанрів</w:t>
      </w:r>
      <w:proofErr w:type="spellEnd"/>
      <w:r w:rsidRPr="008A37C1">
        <w:rPr>
          <w:szCs w:val="24"/>
          <w:lang w:eastAsia="uk-UA"/>
        </w:rPr>
        <w:t xml:space="preserve"> </w:t>
      </w:r>
      <w:proofErr w:type="spellStart"/>
      <w:r w:rsidRPr="008A37C1">
        <w:rPr>
          <w:szCs w:val="24"/>
          <w:lang w:eastAsia="uk-UA"/>
        </w:rPr>
        <w:t>наукового</w:t>
      </w:r>
      <w:proofErr w:type="spellEnd"/>
      <w:r w:rsidRPr="008A37C1">
        <w:rPr>
          <w:szCs w:val="24"/>
          <w:lang w:eastAsia="uk-UA"/>
        </w:rPr>
        <w:t xml:space="preserve"> стилю в </w:t>
      </w:r>
      <w:proofErr w:type="spellStart"/>
      <w:r w:rsidRPr="008A37C1">
        <w:rPr>
          <w:szCs w:val="24"/>
          <w:lang w:eastAsia="uk-UA"/>
        </w:rPr>
        <w:t>мережі</w:t>
      </w:r>
      <w:proofErr w:type="spellEnd"/>
      <w:r w:rsidRPr="008A37C1">
        <w:rPr>
          <w:szCs w:val="24"/>
          <w:lang w:eastAsia="uk-UA"/>
        </w:rPr>
        <w:t xml:space="preserve"> </w:t>
      </w:r>
      <w:proofErr w:type="spellStart"/>
      <w:r w:rsidRPr="008A37C1">
        <w:rPr>
          <w:szCs w:val="24"/>
          <w:lang w:eastAsia="uk-UA"/>
        </w:rPr>
        <w:t>вирізняють</w:t>
      </w:r>
      <w:proofErr w:type="spellEnd"/>
      <w:r w:rsidRPr="008A37C1">
        <w:rPr>
          <w:szCs w:val="24"/>
          <w:lang w:eastAsia="uk-UA"/>
        </w:rPr>
        <w:t xml:space="preserve"> </w:t>
      </w:r>
      <w:proofErr w:type="spellStart"/>
      <w:r w:rsidRPr="008A37C1">
        <w:rPr>
          <w:szCs w:val="24"/>
          <w:lang w:eastAsia="uk-UA"/>
        </w:rPr>
        <w:t>такі</w:t>
      </w:r>
      <w:proofErr w:type="spellEnd"/>
      <w:r w:rsidRPr="008A37C1">
        <w:rPr>
          <w:szCs w:val="24"/>
          <w:lang w:eastAsia="uk-UA"/>
        </w:rPr>
        <w:t xml:space="preserve"> </w:t>
      </w:r>
      <w:proofErr w:type="spellStart"/>
      <w:r w:rsidRPr="008A37C1">
        <w:rPr>
          <w:szCs w:val="24"/>
          <w:lang w:eastAsia="uk-UA"/>
        </w:rPr>
        <w:t>ознаки</w:t>
      </w:r>
      <w:proofErr w:type="spellEnd"/>
      <w:r w:rsidRPr="008A37C1">
        <w:rPr>
          <w:szCs w:val="24"/>
          <w:lang w:eastAsia="uk-UA"/>
        </w:rPr>
        <w:t>:</w:t>
      </w:r>
    </w:p>
    <w:p w:rsidR="00165629" w:rsidRPr="008A37C1" w:rsidRDefault="00165629" w:rsidP="00165629">
      <w:pPr>
        <w:widowControl/>
        <w:numPr>
          <w:ilvl w:val="0"/>
          <w:numId w:val="1"/>
        </w:numPr>
        <w:autoSpaceDE/>
        <w:autoSpaceDN/>
        <w:adjustRightInd/>
        <w:rPr>
          <w:szCs w:val="24"/>
          <w:lang w:eastAsia="uk-UA"/>
        </w:rPr>
      </w:pPr>
      <w:proofErr w:type="spellStart"/>
      <w:r w:rsidRPr="008A37C1">
        <w:rPr>
          <w:szCs w:val="24"/>
          <w:lang w:eastAsia="uk-UA"/>
        </w:rPr>
        <w:t>Мова</w:t>
      </w:r>
      <w:proofErr w:type="spellEnd"/>
      <w:r w:rsidRPr="008A37C1">
        <w:rPr>
          <w:szCs w:val="24"/>
          <w:lang w:eastAsia="uk-UA"/>
        </w:rPr>
        <w:t xml:space="preserve"> </w:t>
      </w:r>
      <w:proofErr w:type="spellStart"/>
      <w:r w:rsidRPr="008A37C1">
        <w:rPr>
          <w:szCs w:val="24"/>
          <w:lang w:eastAsia="uk-UA"/>
        </w:rPr>
        <w:t>електронного</w:t>
      </w:r>
      <w:proofErr w:type="spellEnd"/>
      <w:r w:rsidRPr="008A37C1">
        <w:rPr>
          <w:szCs w:val="24"/>
          <w:lang w:eastAsia="uk-UA"/>
        </w:rPr>
        <w:t xml:space="preserve"> </w:t>
      </w:r>
      <w:proofErr w:type="spellStart"/>
      <w:proofErr w:type="gramStart"/>
      <w:r w:rsidRPr="008A37C1">
        <w:rPr>
          <w:szCs w:val="24"/>
          <w:lang w:eastAsia="uk-UA"/>
        </w:rPr>
        <w:t>п</w:t>
      </w:r>
      <w:proofErr w:type="gramEnd"/>
      <w:r w:rsidRPr="008A37C1">
        <w:rPr>
          <w:szCs w:val="24"/>
          <w:lang w:eastAsia="uk-UA"/>
        </w:rPr>
        <w:t>ідручника</w:t>
      </w:r>
      <w:proofErr w:type="spellEnd"/>
      <w:r w:rsidRPr="008A37C1">
        <w:rPr>
          <w:szCs w:val="24"/>
          <w:lang w:eastAsia="uk-UA"/>
        </w:rPr>
        <w:t xml:space="preserve"> </w:t>
      </w:r>
      <w:proofErr w:type="spellStart"/>
      <w:r w:rsidRPr="008A37C1">
        <w:rPr>
          <w:szCs w:val="24"/>
          <w:lang w:eastAsia="uk-UA"/>
        </w:rPr>
        <w:t>має</w:t>
      </w:r>
      <w:proofErr w:type="spellEnd"/>
      <w:r w:rsidRPr="008A37C1">
        <w:rPr>
          <w:szCs w:val="24"/>
          <w:lang w:eastAsia="uk-UA"/>
        </w:rPr>
        <w:t xml:space="preserve"> </w:t>
      </w:r>
      <w:proofErr w:type="spellStart"/>
      <w:r w:rsidRPr="008A37C1">
        <w:rPr>
          <w:szCs w:val="24"/>
          <w:lang w:eastAsia="uk-UA"/>
        </w:rPr>
        <w:t>нелінійний</w:t>
      </w:r>
      <w:proofErr w:type="spellEnd"/>
      <w:r w:rsidRPr="008A37C1">
        <w:rPr>
          <w:szCs w:val="24"/>
          <w:lang w:eastAsia="uk-UA"/>
        </w:rPr>
        <w:t xml:space="preserve"> характер </w:t>
      </w:r>
      <w:proofErr w:type="spellStart"/>
      <w:r w:rsidRPr="008A37C1">
        <w:rPr>
          <w:szCs w:val="24"/>
          <w:lang w:eastAsia="uk-UA"/>
        </w:rPr>
        <w:t>завдяки</w:t>
      </w:r>
      <w:proofErr w:type="spellEnd"/>
      <w:r w:rsidRPr="008A37C1">
        <w:rPr>
          <w:szCs w:val="24"/>
          <w:lang w:eastAsia="uk-UA"/>
        </w:rPr>
        <w:t xml:space="preserve"> широкому </w:t>
      </w:r>
      <w:proofErr w:type="spellStart"/>
      <w:r w:rsidRPr="008A37C1">
        <w:rPr>
          <w:szCs w:val="24"/>
          <w:lang w:eastAsia="uk-UA"/>
        </w:rPr>
        <w:t>застосуванню</w:t>
      </w:r>
      <w:proofErr w:type="spellEnd"/>
      <w:r w:rsidRPr="008A37C1">
        <w:rPr>
          <w:szCs w:val="24"/>
          <w:lang w:eastAsia="uk-UA"/>
        </w:rPr>
        <w:t xml:space="preserve"> </w:t>
      </w:r>
      <w:proofErr w:type="spellStart"/>
      <w:r w:rsidRPr="008A37C1">
        <w:rPr>
          <w:szCs w:val="24"/>
          <w:lang w:eastAsia="uk-UA"/>
        </w:rPr>
        <w:t>гіпертексту</w:t>
      </w:r>
      <w:proofErr w:type="spellEnd"/>
    </w:p>
    <w:p w:rsidR="00165629" w:rsidRPr="008A37C1" w:rsidRDefault="00165629" w:rsidP="00165629">
      <w:pPr>
        <w:widowControl/>
        <w:numPr>
          <w:ilvl w:val="0"/>
          <w:numId w:val="1"/>
        </w:numPr>
        <w:autoSpaceDE/>
        <w:autoSpaceDN/>
        <w:adjustRightInd/>
        <w:rPr>
          <w:szCs w:val="24"/>
          <w:lang w:eastAsia="uk-UA"/>
        </w:rPr>
      </w:pPr>
      <w:proofErr w:type="spellStart"/>
      <w:r w:rsidRPr="008A37C1">
        <w:rPr>
          <w:szCs w:val="24"/>
          <w:lang w:eastAsia="uk-UA"/>
        </w:rPr>
        <w:t>Використання</w:t>
      </w:r>
      <w:proofErr w:type="spellEnd"/>
      <w:r w:rsidRPr="008A37C1">
        <w:rPr>
          <w:szCs w:val="24"/>
          <w:lang w:eastAsia="uk-UA"/>
        </w:rPr>
        <w:t xml:space="preserve"> </w:t>
      </w:r>
      <w:proofErr w:type="spellStart"/>
      <w:r w:rsidRPr="008A37C1">
        <w:rPr>
          <w:szCs w:val="24"/>
          <w:lang w:eastAsia="uk-UA"/>
        </w:rPr>
        <w:t>гіпертексту</w:t>
      </w:r>
      <w:proofErr w:type="spellEnd"/>
      <w:r w:rsidRPr="008A37C1">
        <w:rPr>
          <w:szCs w:val="24"/>
          <w:lang w:eastAsia="uk-UA"/>
        </w:rPr>
        <w:t xml:space="preserve"> </w:t>
      </w:r>
      <w:proofErr w:type="spellStart"/>
      <w:r w:rsidRPr="008A37C1">
        <w:rPr>
          <w:szCs w:val="24"/>
          <w:lang w:eastAsia="uk-UA"/>
        </w:rPr>
        <w:t>дає</w:t>
      </w:r>
      <w:proofErr w:type="spellEnd"/>
      <w:r w:rsidRPr="008A37C1">
        <w:rPr>
          <w:szCs w:val="24"/>
          <w:lang w:eastAsia="uk-UA"/>
        </w:rPr>
        <w:t xml:space="preserve"> </w:t>
      </w:r>
      <w:proofErr w:type="spellStart"/>
      <w:r w:rsidRPr="008A37C1">
        <w:rPr>
          <w:szCs w:val="24"/>
          <w:lang w:eastAsia="uk-UA"/>
        </w:rPr>
        <w:t>можливість</w:t>
      </w:r>
      <w:proofErr w:type="spellEnd"/>
      <w:r w:rsidRPr="008A37C1">
        <w:rPr>
          <w:szCs w:val="24"/>
          <w:lang w:eastAsia="uk-UA"/>
        </w:rPr>
        <w:t xml:space="preserve"> </w:t>
      </w:r>
      <w:proofErr w:type="spellStart"/>
      <w:r w:rsidRPr="008A37C1">
        <w:rPr>
          <w:szCs w:val="24"/>
          <w:lang w:eastAsia="uk-UA"/>
        </w:rPr>
        <w:t>виходу</w:t>
      </w:r>
      <w:proofErr w:type="spellEnd"/>
      <w:r w:rsidRPr="008A37C1">
        <w:rPr>
          <w:szCs w:val="24"/>
          <w:lang w:eastAsia="uk-UA"/>
        </w:rPr>
        <w:t xml:space="preserve"> за </w:t>
      </w:r>
      <w:proofErr w:type="spellStart"/>
      <w:r w:rsidRPr="008A37C1">
        <w:rPr>
          <w:szCs w:val="24"/>
          <w:lang w:eastAsia="uk-UA"/>
        </w:rPr>
        <w:t>межі</w:t>
      </w:r>
      <w:proofErr w:type="spellEnd"/>
      <w:r w:rsidRPr="008A37C1">
        <w:rPr>
          <w:szCs w:val="24"/>
          <w:lang w:eastAsia="uk-UA"/>
        </w:rPr>
        <w:t xml:space="preserve"> </w:t>
      </w:r>
      <w:proofErr w:type="spellStart"/>
      <w:r w:rsidRPr="008A37C1">
        <w:rPr>
          <w:szCs w:val="24"/>
          <w:lang w:eastAsia="uk-UA"/>
        </w:rPr>
        <w:t>наукового</w:t>
      </w:r>
      <w:proofErr w:type="spellEnd"/>
      <w:r w:rsidRPr="008A37C1">
        <w:rPr>
          <w:szCs w:val="24"/>
          <w:lang w:eastAsia="uk-UA"/>
        </w:rPr>
        <w:t xml:space="preserve"> дискурсу, </w:t>
      </w:r>
      <w:proofErr w:type="spellStart"/>
      <w:r w:rsidRPr="008A37C1">
        <w:rPr>
          <w:szCs w:val="24"/>
          <w:lang w:eastAsia="uk-UA"/>
        </w:rPr>
        <w:t>переходити</w:t>
      </w:r>
      <w:proofErr w:type="spellEnd"/>
      <w:r w:rsidRPr="008A37C1">
        <w:rPr>
          <w:szCs w:val="24"/>
          <w:lang w:eastAsia="uk-UA"/>
        </w:rPr>
        <w:t xml:space="preserve"> до </w:t>
      </w:r>
      <w:proofErr w:type="spellStart"/>
      <w:r w:rsidRPr="008A37C1">
        <w:rPr>
          <w:szCs w:val="24"/>
          <w:lang w:eastAsia="uk-UA"/>
        </w:rPr>
        <w:t>інших</w:t>
      </w:r>
      <w:proofErr w:type="spellEnd"/>
      <w:r w:rsidRPr="008A37C1">
        <w:rPr>
          <w:szCs w:val="24"/>
          <w:lang w:eastAsia="uk-UA"/>
        </w:rPr>
        <w:t xml:space="preserve"> </w:t>
      </w:r>
      <w:proofErr w:type="spellStart"/>
      <w:r w:rsidRPr="008A37C1">
        <w:rPr>
          <w:szCs w:val="24"/>
          <w:lang w:eastAsia="uk-UA"/>
        </w:rPr>
        <w:t>типів</w:t>
      </w:r>
      <w:proofErr w:type="spellEnd"/>
      <w:r w:rsidRPr="008A37C1">
        <w:rPr>
          <w:szCs w:val="24"/>
          <w:lang w:eastAsia="uk-UA"/>
        </w:rPr>
        <w:t xml:space="preserve"> та </w:t>
      </w:r>
      <w:proofErr w:type="spellStart"/>
      <w:proofErr w:type="gramStart"/>
      <w:r w:rsidRPr="008A37C1">
        <w:rPr>
          <w:szCs w:val="24"/>
          <w:lang w:eastAsia="uk-UA"/>
        </w:rPr>
        <w:t>р</w:t>
      </w:r>
      <w:proofErr w:type="gramEnd"/>
      <w:r w:rsidRPr="008A37C1">
        <w:rPr>
          <w:szCs w:val="24"/>
          <w:lang w:eastAsia="uk-UA"/>
        </w:rPr>
        <w:t>івнів</w:t>
      </w:r>
      <w:proofErr w:type="spellEnd"/>
      <w:r w:rsidRPr="008A37C1">
        <w:rPr>
          <w:szCs w:val="24"/>
          <w:lang w:eastAsia="uk-UA"/>
        </w:rPr>
        <w:t xml:space="preserve"> </w:t>
      </w:r>
      <w:hyperlink r:id="rId8" w:tooltip="Інформація" w:history="1">
        <w:proofErr w:type="spellStart"/>
        <w:r w:rsidRPr="00F2062B">
          <w:rPr>
            <w:szCs w:val="24"/>
            <w:lang w:eastAsia="uk-UA"/>
          </w:rPr>
          <w:t>інформації</w:t>
        </w:r>
        <w:proofErr w:type="spellEnd"/>
      </w:hyperlink>
      <w:r w:rsidRPr="008A37C1">
        <w:rPr>
          <w:szCs w:val="24"/>
          <w:lang w:eastAsia="uk-UA"/>
        </w:rPr>
        <w:t xml:space="preserve">, а </w:t>
      </w:r>
      <w:proofErr w:type="spellStart"/>
      <w:r w:rsidRPr="008A37C1">
        <w:rPr>
          <w:szCs w:val="24"/>
          <w:lang w:eastAsia="uk-UA"/>
        </w:rPr>
        <w:t>відтак</w:t>
      </w:r>
      <w:proofErr w:type="spellEnd"/>
      <w:r w:rsidRPr="008A37C1">
        <w:rPr>
          <w:szCs w:val="24"/>
          <w:lang w:eastAsia="uk-UA"/>
        </w:rPr>
        <w:t xml:space="preserve"> до </w:t>
      </w:r>
      <w:proofErr w:type="spellStart"/>
      <w:r w:rsidRPr="008A37C1">
        <w:rPr>
          <w:szCs w:val="24"/>
          <w:lang w:eastAsia="uk-UA"/>
        </w:rPr>
        <w:t>інших</w:t>
      </w:r>
      <w:proofErr w:type="spellEnd"/>
      <w:r w:rsidRPr="008A37C1">
        <w:rPr>
          <w:szCs w:val="24"/>
          <w:lang w:eastAsia="uk-UA"/>
        </w:rPr>
        <w:t xml:space="preserve"> </w:t>
      </w:r>
      <w:hyperlink r:id="rId9" w:tooltip="Функціональна стилістика" w:history="1">
        <w:proofErr w:type="spellStart"/>
        <w:r w:rsidRPr="00F2062B">
          <w:rPr>
            <w:szCs w:val="24"/>
            <w:lang w:eastAsia="uk-UA"/>
          </w:rPr>
          <w:t>стильових</w:t>
        </w:r>
        <w:proofErr w:type="spellEnd"/>
        <w:r w:rsidRPr="00F2062B">
          <w:rPr>
            <w:szCs w:val="24"/>
            <w:lang w:eastAsia="uk-UA"/>
          </w:rPr>
          <w:t xml:space="preserve"> </w:t>
        </w:r>
        <w:proofErr w:type="spellStart"/>
        <w:r w:rsidRPr="00F2062B">
          <w:rPr>
            <w:szCs w:val="24"/>
            <w:lang w:eastAsia="uk-UA"/>
          </w:rPr>
          <w:t>різновидів</w:t>
        </w:r>
        <w:proofErr w:type="spellEnd"/>
        <w:r w:rsidRPr="00F2062B">
          <w:rPr>
            <w:szCs w:val="24"/>
            <w:lang w:eastAsia="uk-UA"/>
          </w:rPr>
          <w:t xml:space="preserve"> </w:t>
        </w:r>
        <w:proofErr w:type="spellStart"/>
        <w:r w:rsidRPr="00F2062B">
          <w:rPr>
            <w:szCs w:val="24"/>
            <w:lang w:eastAsia="uk-UA"/>
          </w:rPr>
          <w:t>мови</w:t>
        </w:r>
        <w:proofErr w:type="spellEnd"/>
      </w:hyperlink>
    </w:p>
    <w:p w:rsidR="00165629" w:rsidRPr="008A37C1" w:rsidRDefault="00165629" w:rsidP="00165629">
      <w:pPr>
        <w:widowControl/>
        <w:numPr>
          <w:ilvl w:val="0"/>
          <w:numId w:val="1"/>
        </w:numPr>
        <w:autoSpaceDE/>
        <w:autoSpaceDN/>
        <w:adjustRightInd/>
        <w:rPr>
          <w:szCs w:val="24"/>
          <w:lang w:eastAsia="uk-UA"/>
        </w:rPr>
      </w:pPr>
      <w:proofErr w:type="spellStart"/>
      <w:r w:rsidRPr="008A37C1">
        <w:rPr>
          <w:szCs w:val="24"/>
          <w:lang w:eastAsia="uk-UA"/>
        </w:rPr>
        <w:t>Можливість</w:t>
      </w:r>
      <w:proofErr w:type="spellEnd"/>
      <w:r w:rsidRPr="008A37C1">
        <w:rPr>
          <w:szCs w:val="24"/>
          <w:lang w:eastAsia="uk-UA"/>
        </w:rPr>
        <w:t xml:space="preserve"> </w:t>
      </w:r>
      <w:proofErr w:type="spellStart"/>
      <w:r w:rsidRPr="008A37C1">
        <w:rPr>
          <w:szCs w:val="24"/>
          <w:lang w:eastAsia="uk-UA"/>
        </w:rPr>
        <w:t>зворотного</w:t>
      </w:r>
      <w:proofErr w:type="spellEnd"/>
      <w:r w:rsidRPr="008A37C1">
        <w:rPr>
          <w:szCs w:val="24"/>
          <w:lang w:eastAsia="uk-UA"/>
        </w:rPr>
        <w:t xml:space="preserve"> </w:t>
      </w:r>
      <w:proofErr w:type="spellStart"/>
      <w:r w:rsidRPr="008A37C1">
        <w:rPr>
          <w:szCs w:val="24"/>
          <w:lang w:eastAsia="uk-UA"/>
        </w:rPr>
        <w:t>зв’язку</w:t>
      </w:r>
      <w:proofErr w:type="spellEnd"/>
      <w:r w:rsidRPr="008A37C1">
        <w:rPr>
          <w:szCs w:val="24"/>
          <w:lang w:eastAsia="uk-UA"/>
        </w:rPr>
        <w:t xml:space="preserve"> (за </w:t>
      </w:r>
      <w:proofErr w:type="spellStart"/>
      <w:r w:rsidRPr="008A37C1">
        <w:rPr>
          <w:szCs w:val="24"/>
          <w:lang w:eastAsia="uk-UA"/>
        </w:rPr>
        <w:t>допомогою</w:t>
      </w:r>
      <w:proofErr w:type="spellEnd"/>
      <w:r w:rsidRPr="008A37C1">
        <w:rPr>
          <w:szCs w:val="24"/>
          <w:lang w:eastAsia="uk-UA"/>
        </w:rPr>
        <w:t xml:space="preserve"> </w:t>
      </w:r>
      <w:hyperlink r:id="rId10" w:tooltip="Електронна пошта" w:history="1">
        <w:proofErr w:type="spellStart"/>
        <w:r w:rsidRPr="00F2062B">
          <w:rPr>
            <w:szCs w:val="24"/>
            <w:lang w:eastAsia="uk-UA"/>
          </w:rPr>
          <w:t>електронної</w:t>
        </w:r>
        <w:proofErr w:type="spellEnd"/>
        <w:r w:rsidRPr="00F2062B">
          <w:rPr>
            <w:szCs w:val="24"/>
            <w:lang w:eastAsia="uk-UA"/>
          </w:rPr>
          <w:t xml:space="preserve"> </w:t>
        </w:r>
        <w:proofErr w:type="spellStart"/>
        <w:r w:rsidRPr="00F2062B">
          <w:rPr>
            <w:szCs w:val="24"/>
            <w:lang w:eastAsia="uk-UA"/>
          </w:rPr>
          <w:t>пошти</w:t>
        </w:r>
        <w:proofErr w:type="spellEnd"/>
      </w:hyperlink>
      <w:r w:rsidRPr="008A37C1">
        <w:rPr>
          <w:szCs w:val="24"/>
          <w:lang w:eastAsia="uk-UA"/>
        </w:rPr>
        <w:t xml:space="preserve">), </w:t>
      </w:r>
      <w:proofErr w:type="spellStart"/>
      <w:r w:rsidRPr="008A37C1">
        <w:rPr>
          <w:szCs w:val="24"/>
          <w:lang w:eastAsia="uk-UA"/>
        </w:rPr>
        <w:t>що</w:t>
      </w:r>
      <w:proofErr w:type="spellEnd"/>
      <w:r w:rsidRPr="008A37C1">
        <w:rPr>
          <w:szCs w:val="24"/>
          <w:lang w:eastAsia="uk-UA"/>
        </w:rPr>
        <w:t xml:space="preserve"> </w:t>
      </w:r>
      <w:proofErr w:type="spellStart"/>
      <w:r w:rsidRPr="008A37C1">
        <w:rPr>
          <w:szCs w:val="24"/>
          <w:lang w:eastAsia="uk-UA"/>
        </w:rPr>
        <w:t>розширює</w:t>
      </w:r>
      <w:proofErr w:type="spellEnd"/>
      <w:r w:rsidRPr="008A37C1">
        <w:rPr>
          <w:szCs w:val="24"/>
          <w:lang w:eastAsia="uk-UA"/>
        </w:rPr>
        <w:t xml:space="preserve"> </w:t>
      </w:r>
      <w:proofErr w:type="spellStart"/>
      <w:r w:rsidRPr="008A37C1">
        <w:rPr>
          <w:szCs w:val="24"/>
          <w:lang w:eastAsia="uk-UA"/>
        </w:rPr>
        <w:t>функціональну</w:t>
      </w:r>
      <w:proofErr w:type="spellEnd"/>
      <w:r w:rsidRPr="008A37C1">
        <w:rPr>
          <w:szCs w:val="24"/>
          <w:lang w:eastAsia="uk-UA"/>
        </w:rPr>
        <w:t xml:space="preserve"> сферу </w:t>
      </w:r>
      <w:proofErr w:type="spellStart"/>
      <w:r w:rsidRPr="008A37C1">
        <w:rPr>
          <w:szCs w:val="24"/>
          <w:lang w:eastAsia="uk-UA"/>
        </w:rPr>
        <w:t>наукової</w:t>
      </w:r>
      <w:proofErr w:type="spellEnd"/>
      <w:r w:rsidRPr="008A37C1">
        <w:rPr>
          <w:szCs w:val="24"/>
          <w:lang w:eastAsia="uk-UA"/>
        </w:rPr>
        <w:t xml:space="preserve"> </w:t>
      </w:r>
      <w:proofErr w:type="spellStart"/>
      <w:r w:rsidRPr="008A37C1">
        <w:rPr>
          <w:szCs w:val="24"/>
          <w:lang w:eastAsia="uk-UA"/>
        </w:rPr>
        <w:t>мови</w:t>
      </w:r>
      <w:proofErr w:type="spellEnd"/>
    </w:p>
    <w:p w:rsidR="00165629" w:rsidRPr="008A37C1" w:rsidRDefault="00165629" w:rsidP="00165629">
      <w:pPr>
        <w:widowControl/>
        <w:numPr>
          <w:ilvl w:val="0"/>
          <w:numId w:val="1"/>
        </w:numPr>
        <w:autoSpaceDE/>
        <w:autoSpaceDN/>
        <w:adjustRightInd/>
        <w:rPr>
          <w:szCs w:val="24"/>
          <w:lang w:eastAsia="uk-UA"/>
        </w:rPr>
      </w:pPr>
      <w:proofErr w:type="spellStart"/>
      <w:r w:rsidRPr="008A37C1">
        <w:rPr>
          <w:szCs w:val="24"/>
          <w:lang w:eastAsia="uk-UA"/>
        </w:rPr>
        <w:t>Можливість</w:t>
      </w:r>
      <w:proofErr w:type="spellEnd"/>
      <w:r w:rsidRPr="008A37C1">
        <w:rPr>
          <w:szCs w:val="24"/>
          <w:lang w:eastAsia="uk-UA"/>
        </w:rPr>
        <w:t xml:space="preserve"> </w:t>
      </w:r>
      <w:proofErr w:type="spellStart"/>
      <w:r w:rsidRPr="008A37C1">
        <w:rPr>
          <w:szCs w:val="24"/>
          <w:lang w:eastAsia="uk-UA"/>
        </w:rPr>
        <w:t>дистанційного</w:t>
      </w:r>
      <w:proofErr w:type="spellEnd"/>
      <w:r w:rsidRPr="008A37C1">
        <w:rPr>
          <w:szCs w:val="24"/>
          <w:lang w:eastAsia="uk-UA"/>
        </w:rPr>
        <w:t xml:space="preserve"> </w:t>
      </w:r>
      <w:proofErr w:type="spellStart"/>
      <w:r w:rsidRPr="008A37C1">
        <w:rPr>
          <w:szCs w:val="24"/>
          <w:lang w:eastAsia="uk-UA"/>
        </w:rPr>
        <w:t>використання</w:t>
      </w:r>
      <w:proofErr w:type="spellEnd"/>
      <w:r w:rsidRPr="008A37C1">
        <w:rPr>
          <w:szCs w:val="24"/>
          <w:lang w:eastAsia="uk-UA"/>
        </w:rPr>
        <w:t xml:space="preserve">, </w:t>
      </w:r>
      <w:proofErr w:type="spellStart"/>
      <w:r w:rsidRPr="008A37C1">
        <w:rPr>
          <w:szCs w:val="24"/>
          <w:lang w:eastAsia="uk-UA"/>
        </w:rPr>
        <w:t>що</w:t>
      </w:r>
      <w:proofErr w:type="spellEnd"/>
      <w:r w:rsidRPr="008A37C1">
        <w:rPr>
          <w:szCs w:val="24"/>
          <w:lang w:eastAsia="uk-UA"/>
        </w:rPr>
        <w:t xml:space="preserve"> </w:t>
      </w:r>
      <w:proofErr w:type="spellStart"/>
      <w:r w:rsidRPr="008A37C1">
        <w:rPr>
          <w:szCs w:val="24"/>
          <w:lang w:eastAsia="uk-UA"/>
        </w:rPr>
        <w:t>дає</w:t>
      </w:r>
      <w:proofErr w:type="spellEnd"/>
      <w:r w:rsidRPr="008A37C1">
        <w:rPr>
          <w:szCs w:val="24"/>
          <w:lang w:eastAsia="uk-UA"/>
        </w:rPr>
        <w:t xml:space="preserve"> </w:t>
      </w:r>
      <w:proofErr w:type="spellStart"/>
      <w:r w:rsidRPr="008A37C1">
        <w:rPr>
          <w:szCs w:val="24"/>
          <w:lang w:eastAsia="uk-UA"/>
        </w:rPr>
        <w:t>змогу</w:t>
      </w:r>
      <w:proofErr w:type="spellEnd"/>
      <w:r w:rsidRPr="008A37C1">
        <w:rPr>
          <w:szCs w:val="24"/>
          <w:lang w:eastAsia="uk-UA"/>
        </w:rPr>
        <w:t xml:space="preserve"> </w:t>
      </w:r>
      <w:proofErr w:type="spellStart"/>
      <w:r w:rsidRPr="008A37C1">
        <w:rPr>
          <w:szCs w:val="24"/>
          <w:lang w:eastAsia="uk-UA"/>
        </w:rPr>
        <w:t>запровадити</w:t>
      </w:r>
      <w:proofErr w:type="spellEnd"/>
      <w:r w:rsidRPr="008A37C1">
        <w:rPr>
          <w:szCs w:val="24"/>
          <w:lang w:eastAsia="uk-UA"/>
        </w:rPr>
        <w:t xml:space="preserve"> </w:t>
      </w:r>
      <w:proofErr w:type="spellStart"/>
      <w:r w:rsidRPr="008A37C1">
        <w:rPr>
          <w:szCs w:val="24"/>
          <w:lang w:eastAsia="uk-UA"/>
        </w:rPr>
        <w:t>активний</w:t>
      </w:r>
      <w:proofErr w:type="spellEnd"/>
      <w:r w:rsidRPr="008A37C1">
        <w:rPr>
          <w:szCs w:val="24"/>
          <w:lang w:eastAsia="uk-UA"/>
        </w:rPr>
        <w:t xml:space="preserve"> </w:t>
      </w:r>
      <w:proofErr w:type="spellStart"/>
      <w:r w:rsidRPr="008A37C1">
        <w:rPr>
          <w:szCs w:val="24"/>
          <w:lang w:eastAsia="uk-UA"/>
        </w:rPr>
        <w:t>діалог</w:t>
      </w:r>
      <w:proofErr w:type="spellEnd"/>
      <w:r w:rsidRPr="008A37C1">
        <w:rPr>
          <w:szCs w:val="24"/>
          <w:lang w:eastAsia="uk-UA"/>
        </w:rPr>
        <w:t xml:space="preserve"> </w:t>
      </w:r>
      <w:proofErr w:type="spellStart"/>
      <w:proofErr w:type="gramStart"/>
      <w:r w:rsidRPr="008A37C1">
        <w:rPr>
          <w:szCs w:val="24"/>
          <w:lang w:eastAsia="uk-UA"/>
        </w:rPr>
        <w:t>між</w:t>
      </w:r>
      <w:proofErr w:type="spellEnd"/>
      <w:proofErr w:type="gramEnd"/>
      <w:r w:rsidRPr="008A37C1">
        <w:rPr>
          <w:szCs w:val="24"/>
          <w:lang w:eastAsia="uk-UA"/>
        </w:rPr>
        <w:t xml:space="preserve"> </w:t>
      </w:r>
      <w:proofErr w:type="spellStart"/>
      <w:r w:rsidRPr="008A37C1">
        <w:rPr>
          <w:szCs w:val="24"/>
          <w:lang w:eastAsia="uk-UA"/>
        </w:rPr>
        <w:t>суб’єктами</w:t>
      </w:r>
      <w:proofErr w:type="spellEnd"/>
      <w:r w:rsidRPr="008A37C1">
        <w:rPr>
          <w:szCs w:val="24"/>
          <w:lang w:eastAsia="uk-UA"/>
        </w:rPr>
        <w:t xml:space="preserve"> </w:t>
      </w:r>
      <w:proofErr w:type="spellStart"/>
      <w:r w:rsidRPr="008A37C1">
        <w:rPr>
          <w:szCs w:val="24"/>
          <w:lang w:eastAsia="uk-UA"/>
        </w:rPr>
        <w:t>навчального</w:t>
      </w:r>
      <w:proofErr w:type="spellEnd"/>
      <w:r w:rsidRPr="008A37C1">
        <w:rPr>
          <w:szCs w:val="24"/>
          <w:lang w:eastAsia="uk-UA"/>
        </w:rPr>
        <w:t xml:space="preserve"> </w:t>
      </w:r>
      <w:proofErr w:type="spellStart"/>
      <w:r w:rsidRPr="008A37C1">
        <w:rPr>
          <w:szCs w:val="24"/>
          <w:lang w:eastAsia="uk-UA"/>
        </w:rPr>
        <w:t>процесу</w:t>
      </w:r>
      <w:proofErr w:type="spellEnd"/>
      <w:r w:rsidRPr="008A37C1">
        <w:rPr>
          <w:szCs w:val="24"/>
          <w:lang w:eastAsia="uk-UA"/>
        </w:rPr>
        <w:t xml:space="preserve">, </w:t>
      </w:r>
      <w:proofErr w:type="spellStart"/>
      <w:r w:rsidRPr="008A37C1">
        <w:rPr>
          <w:szCs w:val="24"/>
          <w:lang w:eastAsia="uk-UA"/>
        </w:rPr>
        <w:t>зокрема</w:t>
      </w:r>
      <w:proofErr w:type="spellEnd"/>
      <w:r w:rsidRPr="008A37C1">
        <w:rPr>
          <w:szCs w:val="24"/>
          <w:lang w:eastAsia="uk-UA"/>
        </w:rPr>
        <w:t xml:space="preserve"> </w:t>
      </w:r>
      <w:proofErr w:type="spellStart"/>
      <w:r w:rsidRPr="008A37C1">
        <w:rPr>
          <w:szCs w:val="24"/>
          <w:lang w:eastAsia="uk-UA"/>
        </w:rPr>
        <w:t>щодо</w:t>
      </w:r>
      <w:proofErr w:type="spellEnd"/>
      <w:r w:rsidRPr="008A37C1">
        <w:rPr>
          <w:szCs w:val="24"/>
          <w:lang w:eastAsia="uk-UA"/>
        </w:rPr>
        <w:t xml:space="preserve"> </w:t>
      </w:r>
      <w:proofErr w:type="spellStart"/>
      <w:r w:rsidRPr="008A37C1">
        <w:rPr>
          <w:szCs w:val="24"/>
          <w:lang w:eastAsia="uk-UA"/>
        </w:rPr>
        <w:t>власне</w:t>
      </w:r>
      <w:proofErr w:type="spellEnd"/>
      <w:r w:rsidRPr="008A37C1">
        <w:rPr>
          <w:szCs w:val="24"/>
          <w:lang w:eastAsia="uk-UA"/>
        </w:rPr>
        <w:t xml:space="preserve"> </w:t>
      </w:r>
      <w:proofErr w:type="spellStart"/>
      <w:r w:rsidRPr="008A37C1">
        <w:rPr>
          <w:szCs w:val="24"/>
          <w:lang w:eastAsia="uk-UA"/>
        </w:rPr>
        <w:t>навчання</w:t>
      </w:r>
      <w:proofErr w:type="spellEnd"/>
      <w:r w:rsidRPr="008A37C1">
        <w:rPr>
          <w:szCs w:val="24"/>
          <w:lang w:eastAsia="uk-UA"/>
        </w:rPr>
        <w:t xml:space="preserve"> та контролю</w:t>
      </w:r>
    </w:p>
    <w:p w:rsidR="00165629" w:rsidRPr="008A37C1" w:rsidRDefault="00165629" w:rsidP="00165629">
      <w:pPr>
        <w:rPr>
          <w:szCs w:val="24"/>
          <w:lang w:eastAsia="uk-UA"/>
        </w:rPr>
      </w:pPr>
      <w:proofErr w:type="spellStart"/>
      <w:r w:rsidRPr="008A37C1">
        <w:rPr>
          <w:szCs w:val="24"/>
          <w:lang w:eastAsia="uk-UA"/>
        </w:rPr>
        <w:t>Окрему</w:t>
      </w:r>
      <w:proofErr w:type="spellEnd"/>
      <w:r w:rsidRPr="008A37C1">
        <w:rPr>
          <w:szCs w:val="24"/>
          <w:lang w:eastAsia="uk-UA"/>
        </w:rPr>
        <w:t xml:space="preserve"> сферу в </w:t>
      </w:r>
      <w:proofErr w:type="spellStart"/>
      <w:r w:rsidRPr="008A37C1">
        <w:rPr>
          <w:szCs w:val="24"/>
          <w:lang w:eastAsia="uk-UA"/>
        </w:rPr>
        <w:t>науковій</w:t>
      </w:r>
      <w:proofErr w:type="spellEnd"/>
      <w:r w:rsidRPr="008A37C1">
        <w:rPr>
          <w:szCs w:val="24"/>
          <w:lang w:eastAsia="uk-UA"/>
        </w:rPr>
        <w:t xml:space="preserve"> </w:t>
      </w:r>
      <w:proofErr w:type="spellStart"/>
      <w:r w:rsidRPr="008A37C1">
        <w:rPr>
          <w:szCs w:val="24"/>
          <w:lang w:eastAsia="uk-UA"/>
        </w:rPr>
        <w:t>мові</w:t>
      </w:r>
      <w:proofErr w:type="spellEnd"/>
      <w:r w:rsidRPr="008A37C1">
        <w:rPr>
          <w:szCs w:val="24"/>
          <w:lang w:eastAsia="uk-UA"/>
        </w:rPr>
        <w:t xml:space="preserve"> </w:t>
      </w:r>
      <w:proofErr w:type="spellStart"/>
      <w:r w:rsidRPr="008A37C1">
        <w:rPr>
          <w:szCs w:val="24"/>
          <w:lang w:eastAsia="uk-UA"/>
        </w:rPr>
        <w:t>Інтернету</w:t>
      </w:r>
      <w:proofErr w:type="spellEnd"/>
      <w:r w:rsidRPr="008A37C1">
        <w:rPr>
          <w:szCs w:val="24"/>
          <w:lang w:eastAsia="uk-UA"/>
        </w:rPr>
        <w:t xml:space="preserve"> </w:t>
      </w:r>
      <w:proofErr w:type="spellStart"/>
      <w:r w:rsidRPr="008A37C1">
        <w:rPr>
          <w:szCs w:val="24"/>
          <w:lang w:eastAsia="uk-UA"/>
        </w:rPr>
        <w:t>займають</w:t>
      </w:r>
      <w:proofErr w:type="spellEnd"/>
      <w:r w:rsidRPr="008A37C1">
        <w:rPr>
          <w:szCs w:val="24"/>
          <w:lang w:eastAsia="uk-UA"/>
        </w:rPr>
        <w:t xml:space="preserve"> </w:t>
      </w:r>
      <w:proofErr w:type="spellStart"/>
      <w:r w:rsidRPr="008A37C1">
        <w:rPr>
          <w:szCs w:val="24"/>
          <w:lang w:eastAsia="uk-UA"/>
        </w:rPr>
        <w:t>роботи</w:t>
      </w:r>
      <w:proofErr w:type="spellEnd"/>
      <w:r w:rsidRPr="008A37C1">
        <w:rPr>
          <w:szCs w:val="24"/>
          <w:lang w:eastAsia="uk-UA"/>
        </w:rPr>
        <w:t xml:space="preserve">, </w:t>
      </w:r>
      <w:proofErr w:type="spellStart"/>
      <w:r w:rsidRPr="008A37C1">
        <w:rPr>
          <w:szCs w:val="24"/>
          <w:lang w:eastAsia="uk-UA"/>
        </w:rPr>
        <w:t>якими</w:t>
      </w:r>
      <w:proofErr w:type="spellEnd"/>
      <w:r w:rsidRPr="008A37C1">
        <w:rPr>
          <w:szCs w:val="24"/>
          <w:lang w:eastAsia="uk-UA"/>
        </w:rPr>
        <w:t xml:space="preserve"> </w:t>
      </w:r>
      <w:proofErr w:type="spellStart"/>
      <w:r w:rsidRPr="008A37C1">
        <w:rPr>
          <w:szCs w:val="24"/>
          <w:lang w:eastAsia="uk-UA"/>
        </w:rPr>
        <w:t>послуговуються</w:t>
      </w:r>
      <w:proofErr w:type="spellEnd"/>
      <w:r w:rsidRPr="008A37C1">
        <w:rPr>
          <w:szCs w:val="24"/>
          <w:lang w:eastAsia="uk-UA"/>
        </w:rPr>
        <w:t xml:space="preserve"> </w:t>
      </w:r>
      <w:proofErr w:type="spellStart"/>
      <w:r w:rsidRPr="008A37C1">
        <w:rPr>
          <w:szCs w:val="24"/>
          <w:lang w:eastAsia="uk-UA"/>
        </w:rPr>
        <w:t>користувачі</w:t>
      </w:r>
      <w:proofErr w:type="spellEnd"/>
      <w:r w:rsidRPr="008A37C1">
        <w:rPr>
          <w:szCs w:val="24"/>
          <w:lang w:eastAsia="uk-UA"/>
        </w:rPr>
        <w:t xml:space="preserve"> </w:t>
      </w:r>
      <w:proofErr w:type="spellStart"/>
      <w:proofErr w:type="gramStart"/>
      <w:r w:rsidRPr="008A37C1">
        <w:rPr>
          <w:szCs w:val="24"/>
          <w:lang w:eastAsia="uk-UA"/>
        </w:rPr>
        <w:t>р</w:t>
      </w:r>
      <w:proofErr w:type="gramEnd"/>
      <w:r w:rsidRPr="008A37C1">
        <w:rPr>
          <w:szCs w:val="24"/>
          <w:lang w:eastAsia="uk-UA"/>
        </w:rPr>
        <w:t>ізних</w:t>
      </w:r>
      <w:proofErr w:type="spellEnd"/>
      <w:r w:rsidRPr="008A37C1">
        <w:rPr>
          <w:szCs w:val="24"/>
          <w:lang w:eastAsia="uk-UA"/>
        </w:rPr>
        <w:t xml:space="preserve"> </w:t>
      </w:r>
      <w:proofErr w:type="spellStart"/>
      <w:r w:rsidRPr="008A37C1">
        <w:rPr>
          <w:szCs w:val="24"/>
          <w:lang w:eastAsia="uk-UA"/>
        </w:rPr>
        <w:t>навчальних</w:t>
      </w:r>
      <w:proofErr w:type="spellEnd"/>
      <w:r w:rsidRPr="008A37C1">
        <w:rPr>
          <w:szCs w:val="24"/>
          <w:lang w:eastAsia="uk-UA"/>
        </w:rPr>
        <w:t xml:space="preserve"> </w:t>
      </w:r>
      <w:proofErr w:type="spellStart"/>
      <w:r w:rsidRPr="008A37C1">
        <w:rPr>
          <w:szCs w:val="24"/>
          <w:lang w:eastAsia="uk-UA"/>
        </w:rPr>
        <w:t>закладів</w:t>
      </w:r>
      <w:proofErr w:type="spellEnd"/>
      <w:r w:rsidRPr="008A37C1">
        <w:rPr>
          <w:szCs w:val="24"/>
          <w:lang w:eastAsia="uk-UA"/>
        </w:rPr>
        <w:t xml:space="preserve">. </w:t>
      </w:r>
      <w:proofErr w:type="spellStart"/>
      <w:r w:rsidRPr="008A37C1">
        <w:rPr>
          <w:szCs w:val="24"/>
          <w:lang w:eastAsia="uk-UA"/>
        </w:rPr>
        <w:t>Реферати</w:t>
      </w:r>
      <w:proofErr w:type="spellEnd"/>
      <w:r w:rsidRPr="008A37C1">
        <w:rPr>
          <w:szCs w:val="24"/>
          <w:lang w:eastAsia="uk-UA"/>
        </w:rPr>
        <w:t xml:space="preserve">, </w:t>
      </w:r>
      <w:proofErr w:type="spellStart"/>
      <w:r w:rsidRPr="008A37C1">
        <w:rPr>
          <w:szCs w:val="24"/>
          <w:lang w:eastAsia="uk-UA"/>
        </w:rPr>
        <w:t>курсові</w:t>
      </w:r>
      <w:proofErr w:type="spellEnd"/>
      <w:r w:rsidRPr="008A37C1">
        <w:rPr>
          <w:szCs w:val="24"/>
          <w:lang w:eastAsia="uk-UA"/>
        </w:rPr>
        <w:t xml:space="preserve">, </w:t>
      </w:r>
      <w:proofErr w:type="spellStart"/>
      <w:r w:rsidRPr="008A37C1">
        <w:rPr>
          <w:szCs w:val="24"/>
          <w:lang w:eastAsia="uk-UA"/>
        </w:rPr>
        <w:t>дипломні</w:t>
      </w:r>
      <w:proofErr w:type="spellEnd"/>
      <w:r w:rsidRPr="008A37C1">
        <w:rPr>
          <w:szCs w:val="24"/>
          <w:lang w:eastAsia="uk-UA"/>
        </w:rPr>
        <w:t xml:space="preserve">, </w:t>
      </w:r>
      <w:proofErr w:type="spellStart"/>
      <w:r w:rsidRPr="008A37C1">
        <w:rPr>
          <w:szCs w:val="24"/>
          <w:lang w:eastAsia="uk-UA"/>
        </w:rPr>
        <w:t>магістерські</w:t>
      </w:r>
      <w:proofErr w:type="spellEnd"/>
      <w:r w:rsidRPr="008A37C1">
        <w:rPr>
          <w:szCs w:val="24"/>
          <w:lang w:eastAsia="uk-UA"/>
        </w:rPr>
        <w:t xml:space="preserve"> </w:t>
      </w:r>
      <w:proofErr w:type="spellStart"/>
      <w:r w:rsidRPr="008A37C1">
        <w:rPr>
          <w:szCs w:val="24"/>
          <w:lang w:eastAsia="uk-UA"/>
        </w:rPr>
        <w:t>роботи</w:t>
      </w:r>
      <w:proofErr w:type="spellEnd"/>
      <w:r w:rsidRPr="008A37C1">
        <w:rPr>
          <w:szCs w:val="24"/>
          <w:lang w:eastAsia="uk-UA"/>
        </w:rPr>
        <w:t xml:space="preserve"> </w:t>
      </w:r>
      <w:proofErr w:type="spellStart"/>
      <w:r w:rsidRPr="008A37C1">
        <w:rPr>
          <w:szCs w:val="24"/>
          <w:lang w:eastAsia="uk-UA"/>
        </w:rPr>
        <w:t>тощо</w:t>
      </w:r>
      <w:proofErr w:type="spellEnd"/>
      <w:r w:rsidRPr="008A37C1">
        <w:rPr>
          <w:szCs w:val="24"/>
          <w:lang w:eastAsia="uk-UA"/>
        </w:rPr>
        <w:t xml:space="preserve"> — один </w:t>
      </w:r>
      <w:proofErr w:type="spellStart"/>
      <w:r w:rsidRPr="008A37C1">
        <w:rPr>
          <w:szCs w:val="24"/>
          <w:lang w:eastAsia="uk-UA"/>
        </w:rPr>
        <w:t>із</w:t>
      </w:r>
      <w:proofErr w:type="spellEnd"/>
      <w:r w:rsidRPr="008A37C1">
        <w:rPr>
          <w:szCs w:val="24"/>
          <w:lang w:eastAsia="uk-UA"/>
        </w:rPr>
        <w:t xml:space="preserve"> </w:t>
      </w:r>
      <w:proofErr w:type="spellStart"/>
      <w:r w:rsidRPr="008A37C1">
        <w:rPr>
          <w:szCs w:val="24"/>
          <w:lang w:eastAsia="uk-UA"/>
        </w:rPr>
        <w:t>найбільших</w:t>
      </w:r>
      <w:proofErr w:type="spellEnd"/>
      <w:r w:rsidRPr="008A37C1">
        <w:rPr>
          <w:szCs w:val="24"/>
          <w:lang w:eastAsia="uk-UA"/>
        </w:rPr>
        <w:t xml:space="preserve"> </w:t>
      </w:r>
      <w:proofErr w:type="spellStart"/>
      <w:r w:rsidRPr="008A37C1">
        <w:rPr>
          <w:szCs w:val="24"/>
          <w:lang w:eastAsia="uk-UA"/>
        </w:rPr>
        <w:t>масивів</w:t>
      </w:r>
      <w:proofErr w:type="spellEnd"/>
      <w:r w:rsidRPr="008A37C1">
        <w:rPr>
          <w:szCs w:val="24"/>
          <w:lang w:eastAsia="uk-UA"/>
        </w:rPr>
        <w:t xml:space="preserve"> </w:t>
      </w:r>
      <w:proofErr w:type="spellStart"/>
      <w:r w:rsidRPr="008A37C1">
        <w:rPr>
          <w:szCs w:val="24"/>
          <w:lang w:eastAsia="uk-UA"/>
        </w:rPr>
        <w:t>науково-навчальної</w:t>
      </w:r>
      <w:proofErr w:type="spellEnd"/>
      <w:r w:rsidRPr="008A37C1">
        <w:rPr>
          <w:szCs w:val="24"/>
          <w:lang w:eastAsia="uk-UA"/>
        </w:rPr>
        <w:t xml:space="preserve"> </w:t>
      </w:r>
      <w:proofErr w:type="spellStart"/>
      <w:r w:rsidRPr="008A37C1">
        <w:rPr>
          <w:szCs w:val="24"/>
          <w:lang w:eastAsia="uk-UA"/>
        </w:rPr>
        <w:t>літератури</w:t>
      </w:r>
      <w:proofErr w:type="spellEnd"/>
      <w:r w:rsidRPr="008A37C1">
        <w:rPr>
          <w:szCs w:val="24"/>
          <w:lang w:eastAsia="uk-UA"/>
        </w:rPr>
        <w:t xml:space="preserve"> в </w:t>
      </w:r>
      <w:proofErr w:type="spellStart"/>
      <w:r w:rsidRPr="008A37C1">
        <w:rPr>
          <w:szCs w:val="24"/>
          <w:lang w:eastAsia="uk-UA"/>
        </w:rPr>
        <w:t>Інтернеті</w:t>
      </w:r>
      <w:proofErr w:type="spellEnd"/>
      <w:r w:rsidRPr="008A37C1">
        <w:rPr>
          <w:szCs w:val="24"/>
          <w:lang w:eastAsia="uk-UA"/>
        </w:rPr>
        <w:t xml:space="preserve">. </w:t>
      </w:r>
      <w:proofErr w:type="spellStart"/>
      <w:r w:rsidRPr="008A37C1">
        <w:rPr>
          <w:szCs w:val="24"/>
          <w:lang w:eastAsia="uk-UA"/>
        </w:rPr>
        <w:t>Визначальною</w:t>
      </w:r>
      <w:proofErr w:type="spellEnd"/>
      <w:r w:rsidRPr="008A37C1">
        <w:rPr>
          <w:szCs w:val="24"/>
          <w:lang w:eastAsia="uk-UA"/>
        </w:rPr>
        <w:t xml:space="preserve"> </w:t>
      </w:r>
      <w:proofErr w:type="spellStart"/>
      <w:r w:rsidRPr="008A37C1">
        <w:rPr>
          <w:szCs w:val="24"/>
          <w:lang w:eastAsia="uk-UA"/>
        </w:rPr>
        <w:t>ознакою</w:t>
      </w:r>
      <w:proofErr w:type="spellEnd"/>
      <w:r w:rsidRPr="008A37C1">
        <w:rPr>
          <w:szCs w:val="24"/>
          <w:lang w:eastAsia="uk-UA"/>
        </w:rPr>
        <w:t xml:space="preserve"> </w:t>
      </w:r>
      <w:proofErr w:type="spellStart"/>
      <w:r w:rsidRPr="008A37C1">
        <w:rPr>
          <w:szCs w:val="24"/>
          <w:lang w:eastAsia="uk-UA"/>
        </w:rPr>
        <w:t>такої</w:t>
      </w:r>
      <w:proofErr w:type="spellEnd"/>
      <w:r w:rsidRPr="008A37C1">
        <w:rPr>
          <w:szCs w:val="24"/>
          <w:lang w:eastAsia="uk-UA"/>
        </w:rPr>
        <w:t xml:space="preserve"> </w:t>
      </w:r>
      <w:proofErr w:type="spellStart"/>
      <w:r w:rsidRPr="008A37C1">
        <w:rPr>
          <w:szCs w:val="24"/>
          <w:lang w:eastAsia="uk-UA"/>
        </w:rPr>
        <w:t>літератури</w:t>
      </w:r>
      <w:proofErr w:type="spellEnd"/>
      <w:r w:rsidRPr="008A37C1">
        <w:rPr>
          <w:szCs w:val="24"/>
          <w:lang w:eastAsia="uk-UA"/>
        </w:rPr>
        <w:t xml:space="preserve"> у </w:t>
      </w:r>
      <w:proofErr w:type="spellStart"/>
      <w:r w:rsidRPr="008A37C1">
        <w:rPr>
          <w:szCs w:val="24"/>
          <w:lang w:eastAsia="uk-UA"/>
        </w:rPr>
        <w:t>мережі</w:t>
      </w:r>
      <w:proofErr w:type="spellEnd"/>
      <w:r w:rsidRPr="008A37C1">
        <w:rPr>
          <w:szCs w:val="24"/>
          <w:lang w:eastAsia="uk-UA"/>
        </w:rPr>
        <w:t xml:space="preserve"> є </w:t>
      </w:r>
      <w:proofErr w:type="spellStart"/>
      <w:r w:rsidRPr="008A37C1">
        <w:rPr>
          <w:szCs w:val="24"/>
          <w:lang w:eastAsia="uk-UA"/>
        </w:rPr>
        <w:t>її</w:t>
      </w:r>
      <w:proofErr w:type="spellEnd"/>
      <w:r w:rsidRPr="008A37C1">
        <w:rPr>
          <w:szCs w:val="24"/>
          <w:lang w:eastAsia="uk-UA"/>
        </w:rPr>
        <w:t xml:space="preserve"> </w:t>
      </w:r>
      <w:proofErr w:type="spellStart"/>
      <w:r w:rsidRPr="008A37C1">
        <w:rPr>
          <w:szCs w:val="24"/>
          <w:lang w:eastAsia="uk-UA"/>
        </w:rPr>
        <w:t>рівень</w:t>
      </w:r>
      <w:proofErr w:type="spellEnd"/>
      <w:r w:rsidRPr="008A37C1">
        <w:rPr>
          <w:szCs w:val="24"/>
          <w:lang w:eastAsia="uk-UA"/>
        </w:rPr>
        <w:t xml:space="preserve"> </w:t>
      </w:r>
      <w:proofErr w:type="spellStart"/>
      <w:r w:rsidRPr="008A37C1">
        <w:rPr>
          <w:szCs w:val="24"/>
          <w:lang w:eastAsia="uk-UA"/>
        </w:rPr>
        <w:t>доступності</w:t>
      </w:r>
      <w:proofErr w:type="spellEnd"/>
      <w:r w:rsidRPr="008A37C1">
        <w:rPr>
          <w:szCs w:val="24"/>
          <w:lang w:eastAsia="uk-UA"/>
        </w:rPr>
        <w:t xml:space="preserve"> — </w:t>
      </w:r>
      <w:proofErr w:type="spellStart"/>
      <w:r w:rsidRPr="008A37C1">
        <w:rPr>
          <w:szCs w:val="24"/>
          <w:lang w:eastAsia="uk-UA"/>
        </w:rPr>
        <w:t>значна</w:t>
      </w:r>
      <w:proofErr w:type="spellEnd"/>
      <w:r w:rsidRPr="008A37C1">
        <w:rPr>
          <w:szCs w:val="24"/>
          <w:lang w:eastAsia="uk-UA"/>
        </w:rPr>
        <w:t xml:space="preserve"> </w:t>
      </w:r>
      <w:proofErr w:type="spellStart"/>
      <w:r w:rsidRPr="008A37C1">
        <w:rPr>
          <w:szCs w:val="24"/>
          <w:lang w:eastAsia="uk-UA"/>
        </w:rPr>
        <w:t>частина</w:t>
      </w:r>
      <w:proofErr w:type="spellEnd"/>
      <w:r w:rsidRPr="008A37C1">
        <w:rPr>
          <w:szCs w:val="24"/>
          <w:lang w:eastAsia="uk-UA"/>
        </w:rPr>
        <w:t xml:space="preserve"> </w:t>
      </w:r>
      <w:proofErr w:type="spellStart"/>
      <w:r w:rsidRPr="008A37C1">
        <w:rPr>
          <w:szCs w:val="24"/>
          <w:lang w:eastAsia="uk-UA"/>
        </w:rPr>
        <w:t>цих</w:t>
      </w:r>
      <w:proofErr w:type="spellEnd"/>
      <w:r w:rsidRPr="008A37C1">
        <w:rPr>
          <w:szCs w:val="24"/>
          <w:lang w:eastAsia="uk-UA"/>
        </w:rPr>
        <w:t xml:space="preserve"> </w:t>
      </w:r>
      <w:proofErr w:type="spellStart"/>
      <w:r w:rsidRPr="008A37C1">
        <w:rPr>
          <w:szCs w:val="24"/>
          <w:lang w:eastAsia="uk-UA"/>
        </w:rPr>
        <w:t>робіт</w:t>
      </w:r>
      <w:proofErr w:type="spellEnd"/>
      <w:r w:rsidRPr="008A37C1">
        <w:rPr>
          <w:szCs w:val="24"/>
          <w:lang w:eastAsia="uk-UA"/>
        </w:rPr>
        <w:t xml:space="preserve"> </w:t>
      </w:r>
      <w:proofErr w:type="spellStart"/>
      <w:r w:rsidRPr="008A37C1">
        <w:rPr>
          <w:szCs w:val="24"/>
          <w:lang w:eastAsia="uk-UA"/>
        </w:rPr>
        <w:t>перебуває</w:t>
      </w:r>
      <w:proofErr w:type="spellEnd"/>
      <w:r w:rsidRPr="008A37C1">
        <w:rPr>
          <w:szCs w:val="24"/>
          <w:lang w:eastAsia="uk-UA"/>
        </w:rPr>
        <w:t xml:space="preserve"> у платному </w:t>
      </w:r>
      <w:proofErr w:type="spellStart"/>
      <w:r w:rsidRPr="008A37C1">
        <w:rPr>
          <w:szCs w:val="24"/>
          <w:lang w:eastAsia="uk-UA"/>
        </w:rPr>
        <w:t>сегменті</w:t>
      </w:r>
      <w:proofErr w:type="spellEnd"/>
      <w:r w:rsidRPr="008A37C1">
        <w:rPr>
          <w:szCs w:val="24"/>
          <w:lang w:eastAsia="uk-UA"/>
        </w:rPr>
        <w:t xml:space="preserve"> </w:t>
      </w:r>
      <w:proofErr w:type="spellStart"/>
      <w:r w:rsidRPr="008A37C1">
        <w:rPr>
          <w:szCs w:val="24"/>
          <w:lang w:eastAsia="uk-UA"/>
        </w:rPr>
        <w:t>Інтернету</w:t>
      </w:r>
      <w:proofErr w:type="spellEnd"/>
      <w:r w:rsidRPr="008A37C1">
        <w:rPr>
          <w:szCs w:val="24"/>
          <w:lang w:eastAsia="uk-UA"/>
        </w:rPr>
        <w:t xml:space="preserve">, </w:t>
      </w:r>
      <w:proofErr w:type="spellStart"/>
      <w:r w:rsidRPr="008A37C1">
        <w:rPr>
          <w:szCs w:val="24"/>
          <w:lang w:eastAsia="uk-UA"/>
        </w:rPr>
        <w:t>що</w:t>
      </w:r>
      <w:proofErr w:type="spellEnd"/>
      <w:r w:rsidRPr="008A37C1">
        <w:rPr>
          <w:szCs w:val="24"/>
          <w:lang w:eastAsia="uk-UA"/>
        </w:rPr>
        <w:t xml:space="preserve"> </w:t>
      </w:r>
      <w:proofErr w:type="spellStart"/>
      <w:r w:rsidRPr="008A37C1">
        <w:rPr>
          <w:szCs w:val="24"/>
          <w:lang w:eastAsia="uk-UA"/>
        </w:rPr>
        <w:t>демонструє</w:t>
      </w:r>
      <w:proofErr w:type="spellEnd"/>
      <w:r w:rsidRPr="008A37C1">
        <w:rPr>
          <w:szCs w:val="24"/>
          <w:lang w:eastAsia="uk-UA"/>
        </w:rPr>
        <w:t xml:space="preserve"> </w:t>
      </w:r>
      <w:proofErr w:type="spellStart"/>
      <w:r w:rsidRPr="008A37C1">
        <w:rPr>
          <w:szCs w:val="24"/>
          <w:lang w:eastAsia="uk-UA"/>
        </w:rPr>
        <w:t>процес</w:t>
      </w:r>
      <w:proofErr w:type="spellEnd"/>
      <w:r w:rsidRPr="008A37C1">
        <w:rPr>
          <w:szCs w:val="24"/>
          <w:lang w:eastAsia="uk-UA"/>
        </w:rPr>
        <w:t xml:space="preserve"> </w:t>
      </w:r>
      <w:proofErr w:type="spellStart"/>
      <w:r w:rsidRPr="008A37C1">
        <w:rPr>
          <w:szCs w:val="24"/>
          <w:lang w:eastAsia="uk-UA"/>
        </w:rPr>
        <w:t>комерціалізації</w:t>
      </w:r>
      <w:proofErr w:type="spellEnd"/>
      <w:r w:rsidRPr="008A37C1">
        <w:rPr>
          <w:szCs w:val="24"/>
          <w:lang w:eastAsia="uk-UA"/>
        </w:rPr>
        <w:t xml:space="preserve"> у </w:t>
      </w:r>
      <w:proofErr w:type="spellStart"/>
      <w:r w:rsidRPr="008A37C1">
        <w:rPr>
          <w:szCs w:val="24"/>
          <w:lang w:eastAsia="uk-UA"/>
        </w:rPr>
        <w:t>всесвітній</w:t>
      </w:r>
      <w:proofErr w:type="spellEnd"/>
      <w:r w:rsidRPr="008A37C1">
        <w:rPr>
          <w:szCs w:val="24"/>
          <w:lang w:eastAsia="uk-UA"/>
        </w:rPr>
        <w:t xml:space="preserve"> </w:t>
      </w:r>
      <w:proofErr w:type="spellStart"/>
      <w:r w:rsidRPr="008A37C1">
        <w:rPr>
          <w:szCs w:val="24"/>
          <w:lang w:eastAsia="uk-UA"/>
        </w:rPr>
        <w:t>мережі</w:t>
      </w:r>
      <w:proofErr w:type="spellEnd"/>
      <w:r w:rsidRPr="008A37C1">
        <w:rPr>
          <w:szCs w:val="24"/>
          <w:lang w:eastAsia="uk-UA"/>
        </w:rPr>
        <w:t xml:space="preserve"> </w:t>
      </w:r>
      <w:proofErr w:type="spellStart"/>
      <w:r w:rsidRPr="008A37C1">
        <w:rPr>
          <w:szCs w:val="24"/>
          <w:lang w:eastAsia="uk-UA"/>
        </w:rPr>
        <w:t>взагалі</w:t>
      </w:r>
      <w:proofErr w:type="spellEnd"/>
      <w:r w:rsidRPr="008A37C1">
        <w:rPr>
          <w:szCs w:val="24"/>
          <w:lang w:eastAsia="uk-UA"/>
        </w:rPr>
        <w:t>.</w:t>
      </w:r>
    </w:p>
    <w:p w:rsidR="00165629" w:rsidRPr="00E12A21" w:rsidRDefault="00165629" w:rsidP="00165629">
      <w:pPr>
        <w:rPr>
          <w:szCs w:val="24"/>
          <w:lang w:val="uk-UA"/>
        </w:rPr>
      </w:pPr>
      <w:proofErr w:type="spellStart"/>
      <w:proofErr w:type="gramStart"/>
      <w:r w:rsidRPr="00F2062B">
        <w:rPr>
          <w:szCs w:val="24"/>
        </w:rPr>
        <w:t>Р</w:t>
      </w:r>
      <w:proofErr w:type="gramEnd"/>
      <w:r w:rsidRPr="00F2062B">
        <w:rPr>
          <w:szCs w:val="24"/>
        </w:rPr>
        <w:t>івень</w:t>
      </w:r>
      <w:proofErr w:type="spellEnd"/>
      <w:r w:rsidRPr="00F2062B">
        <w:rPr>
          <w:szCs w:val="24"/>
        </w:rPr>
        <w:t xml:space="preserve"> </w:t>
      </w:r>
      <w:proofErr w:type="spellStart"/>
      <w:r w:rsidRPr="00F2062B">
        <w:rPr>
          <w:szCs w:val="24"/>
        </w:rPr>
        <w:t>загальної</w:t>
      </w:r>
      <w:proofErr w:type="spellEnd"/>
      <w:r w:rsidRPr="00F2062B">
        <w:rPr>
          <w:szCs w:val="24"/>
        </w:rPr>
        <w:t xml:space="preserve"> і </w:t>
      </w:r>
      <w:proofErr w:type="spellStart"/>
      <w:r w:rsidRPr="00F2062B">
        <w:rPr>
          <w:szCs w:val="24"/>
        </w:rPr>
        <w:t>мовленнєвої</w:t>
      </w:r>
      <w:proofErr w:type="spellEnd"/>
      <w:r w:rsidRPr="00F2062B">
        <w:rPr>
          <w:szCs w:val="24"/>
        </w:rPr>
        <w:t xml:space="preserve"> </w:t>
      </w:r>
      <w:proofErr w:type="spellStart"/>
      <w:r w:rsidRPr="00F2062B">
        <w:rPr>
          <w:szCs w:val="24"/>
        </w:rPr>
        <w:t>культури</w:t>
      </w:r>
      <w:proofErr w:type="spellEnd"/>
      <w:r w:rsidRPr="00F2062B">
        <w:rPr>
          <w:szCs w:val="24"/>
        </w:rPr>
        <w:t xml:space="preserve"> </w:t>
      </w:r>
      <w:proofErr w:type="spellStart"/>
      <w:r w:rsidRPr="00F2062B">
        <w:rPr>
          <w:szCs w:val="24"/>
        </w:rPr>
        <w:t>багато</w:t>
      </w:r>
      <w:proofErr w:type="spellEnd"/>
      <w:r w:rsidRPr="00F2062B">
        <w:rPr>
          <w:szCs w:val="24"/>
        </w:rPr>
        <w:t xml:space="preserve"> в </w:t>
      </w:r>
      <w:proofErr w:type="spellStart"/>
      <w:r w:rsidRPr="00F2062B">
        <w:rPr>
          <w:szCs w:val="24"/>
        </w:rPr>
        <w:t>чому</w:t>
      </w:r>
      <w:proofErr w:type="spellEnd"/>
      <w:r w:rsidRPr="00F2062B">
        <w:rPr>
          <w:szCs w:val="24"/>
        </w:rPr>
        <w:t xml:space="preserve"> </w:t>
      </w:r>
      <w:proofErr w:type="spellStart"/>
      <w:r w:rsidRPr="00F2062B">
        <w:rPr>
          <w:szCs w:val="24"/>
        </w:rPr>
        <w:t>визначається</w:t>
      </w:r>
      <w:proofErr w:type="spellEnd"/>
      <w:r w:rsidRPr="00F2062B">
        <w:rPr>
          <w:szCs w:val="24"/>
        </w:rPr>
        <w:t xml:space="preserve"> </w:t>
      </w:r>
      <w:proofErr w:type="spellStart"/>
      <w:r w:rsidRPr="00F2062B">
        <w:rPr>
          <w:szCs w:val="24"/>
        </w:rPr>
        <w:t>тим</w:t>
      </w:r>
      <w:proofErr w:type="spellEnd"/>
      <w:r w:rsidRPr="00F2062B">
        <w:rPr>
          <w:szCs w:val="24"/>
        </w:rPr>
        <w:t xml:space="preserve">, </w:t>
      </w:r>
      <w:proofErr w:type="spellStart"/>
      <w:r w:rsidRPr="00F2062B">
        <w:rPr>
          <w:szCs w:val="24"/>
        </w:rPr>
        <w:t>які</w:t>
      </w:r>
      <w:proofErr w:type="spellEnd"/>
      <w:r w:rsidRPr="00F2062B">
        <w:rPr>
          <w:szCs w:val="24"/>
        </w:rPr>
        <w:t xml:space="preserve"> </w:t>
      </w:r>
      <w:proofErr w:type="spellStart"/>
      <w:r w:rsidRPr="00F2062B">
        <w:rPr>
          <w:szCs w:val="24"/>
        </w:rPr>
        <w:t>загальні</w:t>
      </w:r>
      <w:proofErr w:type="spellEnd"/>
      <w:r w:rsidRPr="00F2062B">
        <w:rPr>
          <w:szCs w:val="24"/>
        </w:rPr>
        <w:t xml:space="preserve"> і </w:t>
      </w:r>
      <w:proofErr w:type="spellStart"/>
      <w:r w:rsidRPr="00F2062B">
        <w:rPr>
          <w:szCs w:val="24"/>
        </w:rPr>
        <w:t>спеціальні</w:t>
      </w:r>
      <w:proofErr w:type="spellEnd"/>
      <w:r w:rsidRPr="00F2062B">
        <w:rPr>
          <w:szCs w:val="24"/>
        </w:rPr>
        <w:t xml:space="preserve"> </w:t>
      </w:r>
      <w:proofErr w:type="spellStart"/>
      <w:r w:rsidRPr="00F2062B">
        <w:rPr>
          <w:szCs w:val="24"/>
        </w:rPr>
        <w:t>лексикографічні</w:t>
      </w:r>
      <w:proofErr w:type="spellEnd"/>
      <w:r w:rsidRPr="00F2062B">
        <w:rPr>
          <w:szCs w:val="24"/>
        </w:rPr>
        <w:t xml:space="preserve"> </w:t>
      </w:r>
      <w:proofErr w:type="spellStart"/>
      <w:r w:rsidRPr="00F2062B">
        <w:rPr>
          <w:szCs w:val="24"/>
        </w:rPr>
        <w:t>знання</w:t>
      </w:r>
      <w:proofErr w:type="spellEnd"/>
      <w:r w:rsidRPr="00F2062B">
        <w:rPr>
          <w:szCs w:val="24"/>
        </w:rPr>
        <w:t xml:space="preserve"> </w:t>
      </w:r>
      <w:proofErr w:type="spellStart"/>
      <w:r w:rsidRPr="00F2062B">
        <w:rPr>
          <w:szCs w:val="24"/>
        </w:rPr>
        <w:t>має</w:t>
      </w:r>
      <w:proofErr w:type="spellEnd"/>
      <w:r w:rsidRPr="00F2062B">
        <w:rPr>
          <w:szCs w:val="24"/>
        </w:rPr>
        <w:t xml:space="preserve"> </w:t>
      </w:r>
      <w:proofErr w:type="spellStart"/>
      <w:r w:rsidRPr="00F2062B">
        <w:rPr>
          <w:szCs w:val="24"/>
        </w:rPr>
        <w:t>особистість</w:t>
      </w:r>
      <w:proofErr w:type="spellEnd"/>
      <w:r w:rsidRPr="00F2062B">
        <w:rPr>
          <w:szCs w:val="24"/>
        </w:rPr>
        <w:t xml:space="preserve">, як </w:t>
      </w:r>
      <w:proofErr w:type="spellStart"/>
      <w:r w:rsidRPr="00F2062B">
        <w:rPr>
          <w:szCs w:val="24"/>
        </w:rPr>
        <w:t>володіє</w:t>
      </w:r>
      <w:proofErr w:type="spellEnd"/>
      <w:r w:rsidRPr="00F2062B">
        <w:rPr>
          <w:szCs w:val="24"/>
        </w:rPr>
        <w:t xml:space="preserve"> </w:t>
      </w:r>
      <w:proofErr w:type="spellStart"/>
      <w:r w:rsidRPr="00F2062B">
        <w:rPr>
          <w:szCs w:val="24"/>
        </w:rPr>
        <w:t>уміннями</w:t>
      </w:r>
      <w:proofErr w:type="spellEnd"/>
      <w:r w:rsidRPr="00F2062B">
        <w:rPr>
          <w:szCs w:val="24"/>
        </w:rPr>
        <w:t xml:space="preserve"> </w:t>
      </w:r>
      <w:proofErr w:type="spellStart"/>
      <w:r w:rsidRPr="00F2062B">
        <w:rPr>
          <w:szCs w:val="24"/>
        </w:rPr>
        <w:t>користуватися</w:t>
      </w:r>
      <w:proofErr w:type="spellEnd"/>
      <w:r w:rsidRPr="00F2062B">
        <w:rPr>
          <w:szCs w:val="24"/>
        </w:rPr>
        <w:t xml:space="preserve"> </w:t>
      </w:r>
      <w:proofErr w:type="spellStart"/>
      <w:r w:rsidRPr="00F2062B">
        <w:rPr>
          <w:szCs w:val="24"/>
        </w:rPr>
        <w:t>лексикографічними</w:t>
      </w:r>
      <w:proofErr w:type="spellEnd"/>
      <w:r w:rsidRPr="00F2062B">
        <w:rPr>
          <w:szCs w:val="24"/>
        </w:rPr>
        <w:t xml:space="preserve"> </w:t>
      </w:r>
      <w:proofErr w:type="spellStart"/>
      <w:r w:rsidRPr="00F2062B">
        <w:rPr>
          <w:szCs w:val="24"/>
        </w:rPr>
        <w:t>виданнями</w:t>
      </w:r>
      <w:proofErr w:type="spellEnd"/>
      <w:r w:rsidRPr="00F2062B">
        <w:rPr>
          <w:szCs w:val="24"/>
        </w:rPr>
        <w:t xml:space="preserve"> </w:t>
      </w:r>
      <w:proofErr w:type="spellStart"/>
      <w:r w:rsidRPr="00F2062B">
        <w:rPr>
          <w:szCs w:val="24"/>
        </w:rPr>
        <w:t>різних</w:t>
      </w:r>
      <w:proofErr w:type="spellEnd"/>
      <w:r w:rsidRPr="00F2062B">
        <w:rPr>
          <w:szCs w:val="24"/>
        </w:rPr>
        <w:t xml:space="preserve"> </w:t>
      </w:r>
      <w:proofErr w:type="spellStart"/>
      <w:r w:rsidRPr="00F2062B">
        <w:rPr>
          <w:szCs w:val="24"/>
        </w:rPr>
        <w:t>типів</w:t>
      </w:r>
      <w:proofErr w:type="spellEnd"/>
      <w:r w:rsidRPr="00F2062B">
        <w:rPr>
          <w:szCs w:val="24"/>
        </w:rPr>
        <w:t xml:space="preserve"> і </w:t>
      </w:r>
      <w:proofErr w:type="spellStart"/>
      <w:r w:rsidRPr="00F2062B">
        <w:rPr>
          <w:szCs w:val="24"/>
        </w:rPr>
        <w:t>вбирати</w:t>
      </w:r>
      <w:proofErr w:type="spellEnd"/>
      <w:r w:rsidRPr="00F2062B">
        <w:rPr>
          <w:szCs w:val="24"/>
        </w:rPr>
        <w:t xml:space="preserve"> з них </w:t>
      </w:r>
      <w:proofErr w:type="spellStart"/>
      <w:r w:rsidRPr="00F2062B">
        <w:rPr>
          <w:szCs w:val="24"/>
        </w:rPr>
        <w:t>необхідну</w:t>
      </w:r>
      <w:proofErr w:type="spellEnd"/>
      <w:r w:rsidRPr="00F2062B">
        <w:rPr>
          <w:szCs w:val="24"/>
        </w:rPr>
        <w:t xml:space="preserve"> </w:t>
      </w:r>
      <w:proofErr w:type="spellStart"/>
      <w:r w:rsidRPr="00F2062B">
        <w:rPr>
          <w:szCs w:val="24"/>
        </w:rPr>
        <w:t>інформацію</w:t>
      </w:r>
      <w:proofErr w:type="spellEnd"/>
      <w:r w:rsidRPr="00F2062B">
        <w:rPr>
          <w:szCs w:val="24"/>
        </w:rPr>
        <w:t xml:space="preserve">, </w:t>
      </w:r>
      <w:proofErr w:type="spellStart"/>
      <w:r w:rsidRPr="00F2062B">
        <w:rPr>
          <w:szCs w:val="24"/>
        </w:rPr>
        <w:t>якою</w:t>
      </w:r>
      <w:proofErr w:type="spellEnd"/>
      <w:r w:rsidRPr="00F2062B">
        <w:rPr>
          <w:szCs w:val="24"/>
        </w:rPr>
        <w:t xml:space="preserve"> </w:t>
      </w:r>
      <w:proofErr w:type="spellStart"/>
      <w:r w:rsidRPr="00F2062B">
        <w:rPr>
          <w:szCs w:val="24"/>
        </w:rPr>
        <w:t>мірою</w:t>
      </w:r>
      <w:proofErr w:type="spellEnd"/>
      <w:r w:rsidRPr="00F2062B">
        <w:rPr>
          <w:szCs w:val="24"/>
        </w:rPr>
        <w:t xml:space="preserve"> </w:t>
      </w:r>
      <w:proofErr w:type="spellStart"/>
      <w:r w:rsidRPr="00F2062B">
        <w:rPr>
          <w:szCs w:val="24"/>
        </w:rPr>
        <w:t>набуті</w:t>
      </w:r>
      <w:proofErr w:type="spellEnd"/>
      <w:r w:rsidRPr="00F2062B">
        <w:rPr>
          <w:szCs w:val="24"/>
        </w:rPr>
        <w:t xml:space="preserve"> </w:t>
      </w:r>
      <w:proofErr w:type="spellStart"/>
      <w:r w:rsidRPr="00F2062B">
        <w:rPr>
          <w:szCs w:val="24"/>
        </w:rPr>
        <w:t>навички</w:t>
      </w:r>
      <w:proofErr w:type="spellEnd"/>
      <w:r w:rsidRPr="00F2062B">
        <w:rPr>
          <w:szCs w:val="24"/>
        </w:rPr>
        <w:t xml:space="preserve"> </w:t>
      </w:r>
      <w:proofErr w:type="spellStart"/>
      <w:r w:rsidRPr="00F2062B">
        <w:rPr>
          <w:szCs w:val="24"/>
        </w:rPr>
        <w:t>самостійної</w:t>
      </w:r>
      <w:proofErr w:type="spellEnd"/>
      <w:r w:rsidRPr="00F2062B">
        <w:rPr>
          <w:szCs w:val="24"/>
        </w:rPr>
        <w:t xml:space="preserve"> </w:t>
      </w:r>
      <w:proofErr w:type="spellStart"/>
      <w:r w:rsidRPr="00F2062B">
        <w:rPr>
          <w:szCs w:val="24"/>
        </w:rPr>
        <w:t>науково-дослідницької</w:t>
      </w:r>
      <w:proofErr w:type="spellEnd"/>
      <w:r w:rsidRPr="00F2062B">
        <w:rPr>
          <w:szCs w:val="24"/>
        </w:rPr>
        <w:t xml:space="preserve"> </w:t>
      </w:r>
      <w:proofErr w:type="spellStart"/>
      <w:r w:rsidRPr="00F2062B">
        <w:rPr>
          <w:szCs w:val="24"/>
        </w:rPr>
        <w:t>роботи</w:t>
      </w:r>
      <w:proofErr w:type="spellEnd"/>
      <w:r w:rsidRPr="00F2062B">
        <w:rPr>
          <w:szCs w:val="24"/>
        </w:rPr>
        <w:t xml:space="preserve"> в </w:t>
      </w:r>
      <w:proofErr w:type="spellStart"/>
      <w:r w:rsidRPr="00F2062B">
        <w:rPr>
          <w:szCs w:val="24"/>
        </w:rPr>
        <w:t>галузі</w:t>
      </w:r>
      <w:proofErr w:type="spellEnd"/>
      <w:r w:rsidRPr="00F2062B">
        <w:rPr>
          <w:szCs w:val="24"/>
        </w:rPr>
        <w:t xml:space="preserve"> </w:t>
      </w:r>
      <w:proofErr w:type="spellStart"/>
      <w:r w:rsidRPr="00F2062B">
        <w:rPr>
          <w:szCs w:val="24"/>
        </w:rPr>
        <w:t>лексикографії</w:t>
      </w:r>
      <w:proofErr w:type="spellEnd"/>
      <w:r w:rsidRPr="00F2062B">
        <w:rPr>
          <w:szCs w:val="24"/>
        </w:rPr>
        <w:t xml:space="preserve">, </w:t>
      </w:r>
      <w:proofErr w:type="spellStart"/>
      <w:r w:rsidRPr="00F2062B">
        <w:rPr>
          <w:szCs w:val="24"/>
        </w:rPr>
        <w:t>чи</w:t>
      </w:r>
      <w:proofErr w:type="spellEnd"/>
      <w:r w:rsidRPr="00F2062B">
        <w:rPr>
          <w:szCs w:val="24"/>
        </w:rPr>
        <w:t xml:space="preserve"> </w:t>
      </w:r>
      <w:proofErr w:type="spellStart"/>
      <w:r w:rsidRPr="00F2062B">
        <w:rPr>
          <w:szCs w:val="24"/>
        </w:rPr>
        <w:t>усвідомлює</w:t>
      </w:r>
      <w:proofErr w:type="spellEnd"/>
      <w:r w:rsidRPr="00F2062B">
        <w:rPr>
          <w:szCs w:val="24"/>
        </w:rPr>
        <w:t xml:space="preserve"> потребу </w:t>
      </w:r>
      <w:proofErr w:type="spellStart"/>
      <w:r w:rsidRPr="00F2062B">
        <w:rPr>
          <w:szCs w:val="24"/>
        </w:rPr>
        <w:t>звернення</w:t>
      </w:r>
      <w:proofErr w:type="spellEnd"/>
      <w:r w:rsidRPr="00F2062B">
        <w:rPr>
          <w:szCs w:val="24"/>
        </w:rPr>
        <w:t xml:space="preserve"> до словника з метою </w:t>
      </w:r>
      <w:proofErr w:type="spellStart"/>
      <w:r w:rsidRPr="00F2062B">
        <w:rPr>
          <w:szCs w:val="24"/>
        </w:rPr>
        <w:t>вирішення</w:t>
      </w:r>
      <w:proofErr w:type="spellEnd"/>
      <w:r w:rsidRPr="00F2062B">
        <w:rPr>
          <w:szCs w:val="24"/>
        </w:rPr>
        <w:t xml:space="preserve"> </w:t>
      </w:r>
      <w:proofErr w:type="spellStart"/>
      <w:proofErr w:type="gramStart"/>
      <w:r w:rsidRPr="00F2062B">
        <w:rPr>
          <w:szCs w:val="24"/>
        </w:rPr>
        <w:t>п</w:t>
      </w:r>
      <w:proofErr w:type="gramEnd"/>
      <w:r w:rsidRPr="00F2062B">
        <w:rPr>
          <w:szCs w:val="24"/>
        </w:rPr>
        <w:t>ізнавальних</w:t>
      </w:r>
      <w:proofErr w:type="spellEnd"/>
      <w:r w:rsidRPr="00F2062B">
        <w:rPr>
          <w:szCs w:val="24"/>
        </w:rPr>
        <w:t xml:space="preserve"> і </w:t>
      </w:r>
      <w:proofErr w:type="spellStart"/>
      <w:r w:rsidRPr="00F2062B">
        <w:rPr>
          <w:szCs w:val="24"/>
        </w:rPr>
        <w:t>комунікативних</w:t>
      </w:r>
      <w:proofErr w:type="spellEnd"/>
      <w:r w:rsidRPr="00F2062B">
        <w:rPr>
          <w:szCs w:val="24"/>
        </w:rPr>
        <w:t xml:space="preserve"> </w:t>
      </w:r>
      <w:proofErr w:type="spellStart"/>
      <w:r w:rsidRPr="00F2062B">
        <w:rPr>
          <w:szCs w:val="24"/>
        </w:rPr>
        <w:t>завдань</w:t>
      </w:r>
      <w:proofErr w:type="spellEnd"/>
      <w:r w:rsidRPr="00F2062B">
        <w:rPr>
          <w:szCs w:val="24"/>
        </w:rPr>
        <w:t xml:space="preserve">. </w:t>
      </w:r>
      <w:proofErr w:type="spellStart"/>
      <w:r w:rsidRPr="00F2062B">
        <w:rPr>
          <w:szCs w:val="24"/>
        </w:rPr>
        <w:t>Йдеться</w:t>
      </w:r>
      <w:proofErr w:type="spellEnd"/>
      <w:r w:rsidRPr="00F2062B">
        <w:rPr>
          <w:szCs w:val="24"/>
        </w:rPr>
        <w:t xml:space="preserve"> </w:t>
      </w:r>
      <w:proofErr w:type="gramStart"/>
      <w:r w:rsidRPr="00F2062B">
        <w:rPr>
          <w:szCs w:val="24"/>
        </w:rPr>
        <w:t>про</w:t>
      </w:r>
      <w:proofErr w:type="gramEnd"/>
      <w:r w:rsidRPr="00F2062B">
        <w:rPr>
          <w:szCs w:val="24"/>
        </w:rPr>
        <w:t xml:space="preserve"> </w:t>
      </w:r>
      <w:proofErr w:type="spellStart"/>
      <w:r w:rsidRPr="00F2062B">
        <w:rPr>
          <w:b/>
          <w:szCs w:val="24"/>
        </w:rPr>
        <w:t>лексикографічну</w:t>
      </w:r>
      <w:proofErr w:type="spellEnd"/>
      <w:r w:rsidRPr="00F2062B">
        <w:rPr>
          <w:b/>
          <w:szCs w:val="24"/>
        </w:rPr>
        <w:t xml:space="preserve"> </w:t>
      </w:r>
      <w:proofErr w:type="spellStart"/>
      <w:r w:rsidRPr="00F2062B">
        <w:rPr>
          <w:b/>
          <w:szCs w:val="24"/>
        </w:rPr>
        <w:t>компетенцію</w:t>
      </w:r>
      <w:proofErr w:type="spellEnd"/>
      <w:r w:rsidRPr="00F2062B">
        <w:rPr>
          <w:szCs w:val="24"/>
        </w:rPr>
        <w:t xml:space="preserve">. Сформована </w:t>
      </w:r>
      <w:proofErr w:type="spellStart"/>
      <w:r w:rsidRPr="00F2062B">
        <w:rPr>
          <w:szCs w:val="24"/>
        </w:rPr>
        <w:t>лексикографічна</w:t>
      </w:r>
      <w:proofErr w:type="spellEnd"/>
      <w:r w:rsidRPr="00F2062B">
        <w:rPr>
          <w:szCs w:val="24"/>
        </w:rPr>
        <w:t xml:space="preserve"> </w:t>
      </w:r>
      <w:proofErr w:type="spellStart"/>
      <w:r w:rsidRPr="00F2062B">
        <w:rPr>
          <w:szCs w:val="24"/>
        </w:rPr>
        <w:t>компетенція</w:t>
      </w:r>
      <w:proofErr w:type="spellEnd"/>
      <w:r w:rsidRPr="00F2062B">
        <w:rPr>
          <w:szCs w:val="24"/>
        </w:rPr>
        <w:t xml:space="preserve"> </w:t>
      </w:r>
      <w:proofErr w:type="spellStart"/>
      <w:r w:rsidRPr="00F2062B">
        <w:rPr>
          <w:szCs w:val="24"/>
        </w:rPr>
        <w:t>характеризує</w:t>
      </w:r>
      <w:proofErr w:type="spellEnd"/>
      <w:r w:rsidRPr="00F2062B">
        <w:rPr>
          <w:szCs w:val="24"/>
        </w:rPr>
        <w:t xml:space="preserve"> </w:t>
      </w:r>
      <w:proofErr w:type="spellStart"/>
      <w:r w:rsidRPr="00F2062B">
        <w:rPr>
          <w:szCs w:val="24"/>
        </w:rPr>
        <w:t>високий</w:t>
      </w:r>
      <w:proofErr w:type="spellEnd"/>
      <w:r w:rsidRPr="00F2062B">
        <w:rPr>
          <w:szCs w:val="24"/>
        </w:rPr>
        <w:t xml:space="preserve"> </w:t>
      </w:r>
      <w:proofErr w:type="spellStart"/>
      <w:r w:rsidRPr="00F2062B">
        <w:rPr>
          <w:szCs w:val="24"/>
        </w:rPr>
        <w:t>ступінь</w:t>
      </w:r>
      <w:proofErr w:type="spellEnd"/>
      <w:r w:rsidRPr="00F2062B">
        <w:rPr>
          <w:szCs w:val="24"/>
        </w:rPr>
        <w:t xml:space="preserve"> </w:t>
      </w:r>
      <w:proofErr w:type="spellStart"/>
      <w:r w:rsidRPr="00F2062B">
        <w:rPr>
          <w:szCs w:val="24"/>
        </w:rPr>
        <w:t>професійної</w:t>
      </w:r>
      <w:proofErr w:type="spellEnd"/>
      <w:r w:rsidRPr="00F2062B">
        <w:rPr>
          <w:szCs w:val="24"/>
        </w:rPr>
        <w:t xml:space="preserve"> </w:t>
      </w:r>
      <w:proofErr w:type="spellStart"/>
      <w:r w:rsidRPr="00F2062B">
        <w:rPr>
          <w:szCs w:val="24"/>
        </w:rPr>
        <w:t>філологічної</w:t>
      </w:r>
      <w:proofErr w:type="spellEnd"/>
      <w:r w:rsidRPr="00F2062B">
        <w:rPr>
          <w:szCs w:val="24"/>
        </w:rPr>
        <w:t xml:space="preserve"> </w:t>
      </w:r>
      <w:proofErr w:type="spellStart"/>
      <w:proofErr w:type="gramStart"/>
      <w:r w:rsidRPr="00F2062B">
        <w:rPr>
          <w:szCs w:val="24"/>
        </w:rPr>
        <w:t>п</w:t>
      </w:r>
      <w:proofErr w:type="gramEnd"/>
      <w:r w:rsidRPr="00F2062B">
        <w:rPr>
          <w:szCs w:val="24"/>
        </w:rPr>
        <w:t>ідготовки</w:t>
      </w:r>
      <w:proofErr w:type="spellEnd"/>
      <w:r w:rsidRPr="00F2062B">
        <w:rPr>
          <w:szCs w:val="24"/>
        </w:rPr>
        <w:t xml:space="preserve">, </w:t>
      </w:r>
      <w:proofErr w:type="spellStart"/>
      <w:r w:rsidRPr="00F2062B">
        <w:rPr>
          <w:szCs w:val="24"/>
        </w:rPr>
        <w:t>засвідчує</w:t>
      </w:r>
      <w:proofErr w:type="spellEnd"/>
      <w:r w:rsidRPr="00F2062B">
        <w:rPr>
          <w:szCs w:val="24"/>
        </w:rPr>
        <w:t xml:space="preserve"> </w:t>
      </w:r>
      <w:proofErr w:type="spellStart"/>
      <w:r w:rsidRPr="00F2062B">
        <w:rPr>
          <w:szCs w:val="24"/>
        </w:rPr>
        <w:t>інтерес</w:t>
      </w:r>
      <w:proofErr w:type="spellEnd"/>
      <w:r w:rsidRPr="00F2062B">
        <w:rPr>
          <w:szCs w:val="24"/>
        </w:rPr>
        <w:t xml:space="preserve"> і </w:t>
      </w:r>
      <w:proofErr w:type="spellStart"/>
      <w:r w:rsidRPr="00F2062B">
        <w:rPr>
          <w:szCs w:val="24"/>
        </w:rPr>
        <w:t>повагу</w:t>
      </w:r>
      <w:proofErr w:type="spellEnd"/>
      <w:r w:rsidRPr="00F2062B">
        <w:rPr>
          <w:szCs w:val="24"/>
        </w:rPr>
        <w:t xml:space="preserve"> </w:t>
      </w:r>
      <w:proofErr w:type="spellStart"/>
      <w:r w:rsidRPr="00F2062B">
        <w:rPr>
          <w:szCs w:val="24"/>
        </w:rPr>
        <w:t>користувача</w:t>
      </w:r>
      <w:proofErr w:type="spellEnd"/>
      <w:r w:rsidRPr="00F2062B">
        <w:rPr>
          <w:szCs w:val="24"/>
        </w:rPr>
        <w:t xml:space="preserve"> до </w:t>
      </w:r>
      <w:proofErr w:type="spellStart"/>
      <w:r w:rsidRPr="00F2062B">
        <w:rPr>
          <w:szCs w:val="24"/>
        </w:rPr>
        <w:t>рідної</w:t>
      </w:r>
      <w:proofErr w:type="spellEnd"/>
      <w:r w:rsidRPr="00F2062B">
        <w:rPr>
          <w:szCs w:val="24"/>
        </w:rPr>
        <w:t xml:space="preserve"> </w:t>
      </w:r>
      <w:proofErr w:type="spellStart"/>
      <w:r w:rsidRPr="00F2062B">
        <w:rPr>
          <w:szCs w:val="24"/>
        </w:rPr>
        <w:t>мови</w:t>
      </w:r>
      <w:proofErr w:type="spellEnd"/>
      <w:r w:rsidRPr="00F2062B">
        <w:rPr>
          <w:szCs w:val="24"/>
        </w:rPr>
        <w:t xml:space="preserve">, </w:t>
      </w:r>
      <w:proofErr w:type="spellStart"/>
      <w:r w:rsidRPr="00F2062B">
        <w:rPr>
          <w:szCs w:val="24"/>
        </w:rPr>
        <w:t>її</w:t>
      </w:r>
      <w:proofErr w:type="spellEnd"/>
      <w:r w:rsidRPr="00F2062B">
        <w:rPr>
          <w:szCs w:val="24"/>
        </w:rPr>
        <w:t xml:space="preserve"> </w:t>
      </w:r>
      <w:proofErr w:type="spellStart"/>
      <w:r w:rsidRPr="00F2062B">
        <w:rPr>
          <w:szCs w:val="24"/>
        </w:rPr>
        <w:t>історії</w:t>
      </w:r>
      <w:proofErr w:type="spellEnd"/>
      <w:r w:rsidRPr="00F2062B">
        <w:rPr>
          <w:szCs w:val="24"/>
        </w:rPr>
        <w:t xml:space="preserve">, </w:t>
      </w:r>
      <w:proofErr w:type="spellStart"/>
      <w:r w:rsidRPr="00F2062B">
        <w:rPr>
          <w:szCs w:val="24"/>
        </w:rPr>
        <w:t>визначає</w:t>
      </w:r>
      <w:proofErr w:type="spellEnd"/>
      <w:r w:rsidRPr="00F2062B">
        <w:rPr>
          <w:szCs w:val="24"/>
        </w:rPr>
        <w:t xml:space="preserve"> </w:t>
      </w:r>
      <w:proofErr w:type="spellStart"/>
      <w:r w:rsidRPr="00F2062B">
        <w:rPr>
          <w:szCs w:val="24"/>
        </w:rPr>
        <w:t>рівень</w:t>
      </w:r>
      <w:proofErr w:type="spellEnd"/>
      <w:r>
        <w:rPr>
          <w:szCs w:val="24"/>
        </w:rPr>
        <w:t xml:space="preserve"> </w:t>
      </w:r>
      <w:proofErr w:type="spellStart"/>
      <w:r>
        <w:rPr>
          <w:szCs w:val="24"/>
        </w:rPr>
        <w:t>розвитку</w:t>
      </w:r>
      <w:proofErr w:type="spellEnd"/>
      <w:r>
        <w:rPr>
          <w:szCs w:val="24"/>
        </w:rPr>
        <w:t xml:space="preserve"> </w:t>
      </w:r>
      <w:proofErr w:type="spellStart"/>
      <w:r>
        <w:rPr>
          <w:szCs w:val="24"/>
        </w:rPr>
        <w:t>лінгвістичного</w:t>
      </w:r>
      <w:proofErr w:type="spellEnd"/>
      <w:r>
        <w:rPr>
          <w:szCs w:val="24"/>
        </w:rPr>
        <w:t xml:space="preserve"> </w:t>
      </w:r>
      <w:proofErr w:type="spellStart"/>
      <w:r>
        <w:rPr>
          <w:szCs w:val="24"/>
        </w:rPr>
        <w:t>чуття</w:t>
      </w:r>
      <w:proofErr w:type="spellEnd"/>
      <w:r>
        <w:rPr>
          <w:szCs w:val="24"/>
        </w:rPr>
        <w:t>.</w:t>
      </w:r>
    </w:p>
    <w:p w:rsidR="00165629" w:rsidRPr="0032741F" w:rsidRDefault="00165629" w:rsidP="00165629">
      <w:pPr>
        <w:rPr>
          <w:szCs w:val="24"/>
          <w:lang w:val="uk-UA"/>
        </w:rPr>
      </w:pPr>
      <w:r w:rsidRPr="00E12A21">
        <w:rPr>
          <w:szCs w:val="24"/>
          <w:lang w:val="uk-UA"/>
        </w:rPr>
        <w:t>Серед компонентів лексикографічної компетенції, умовно виділяємо</w:t>
      </w:r>
      <w:r>
        <w:rPr>
          <w:szCs w:val="24"/>
          <w:lang w:val="uk-UA"/>
        </w:rPr>
        <w:t>:</w:t>
      </w:r>
      <w:r w:rsidRPr="00E12A21">
        <w:rPr>
          <w:szCs w:val="24"/>
          <w:lang w:val="uk-UA"/>
        </w:rPr>
        <w:t xml:space="preserve"> мотиваційний, емоційно-естетичний, інформаційний, </w:t>
      </w:r>
      <w:proofErr w:type="spellStart"/>
      <w:r w:rsidRPr="00E12A21">
        <w:rPr>
          <w:szCs w:val="24"/>
          <w:lang w:val="uk-UA"/>
        </w:rPr>
        <w:t>операційно-діяльнісний</w:t>
      </w:r>
      <w:proofErr w:type="spellEnd"/>
      <w:r w:rsidRPr="00E12A21">
        <w:rPr>
          <w:szCs w:val="24"/>
          <w:lang w:val="uk-UA"/>
        </w:rPr>
        <w:t xml:space="preserve">. </w:t>
      </w:r>
      <w:r w:rsidRPr="0032741F">
        <w:rPr>
          <w:szCs w:val="24"/>
          <w:lang w:val="uk-UA"/>
        </w:rPr>
        <w:t>Мотиваційний та емоційно-естетичний компоненти передбачають сформованість стійкої усвідомленої потреби, емоційно-оцінного ставлення та інтересу в опануванні здобутків лексикографії, переконаності в суспільній значущості знань лексикографії, бажання здійснювати лексикографічний науковий пошук, здатність до рефлексії, вироблення мовного смаку шляхом розширення філологічного кругозору, стійкої професійної спрямованості, професійного задоволення від виконуваної діяльності. Важливе значення при цьому набувають такі якості особистості, як духовні цінності, повага і гордість за рідну мову, глибина гуманітарних, мовних знань, висока мовна культура.</w:t>
      </w:r>
    </w:p>
    <w:p w:rsidR="00165629" w:rsidRPr="0032741F" w:rsidRDefault="00165629" w:rsidP="00165629">
      <w:pPr>
        <w:rPr>
          <w:szCs w:val="24"/>
          <w:lang w:val="uk-UA"/>
        </w:rPr>
      </w:pPr>
      <w:r w:rsidRPr="0032741F">
        <w:rPr>
          <w:szCs w:val="24"/>
          <w:lang w:val="uk-UA"/>
        </w:rPr>
        <w:t xml:space="preserve">Інформаційний компонент складають знання типів словників, особливостей словникової статті, її своєрідності у словниках різних типів, професійної лексикографічної роботи з текстом. Складовими </w:t>
      </w:r>
      <w:proofErr w:type="spellStart"/>
      <w:r w:rsidRPr="0032741F">
        <w:rPr>
          <w:szCs w:val="24"/>
          <w:lang w:val="uk-UA"/>
        </w:rPr>
        <w:t>операційно-діяльнісного</w:t>
      </w:r>
      <w:proofErr w:type="spellEnd"/>
      <w:r w:rsidRPr="0032741F">
        <w:rPr>
          <w:szCs w:val="24"/>
          <w:lang w:val="uk-UA"/>
        </w:rPr>
        <w:t xml:space="preserve"> компонента є вміння і навички оперувати набутими лексикографічними знаннями у професійній діяльності: сприймати, впізнавати, аналізувати, зіставляти мовні явища і факти, комен</w:t>
      </w:r>
      <w:bookmarkStart w:id="0" w:name="_GoBack"/>
      <w:bookmarkEnd w:id="0"/>
      <w:r w:rsidRPr="0032741F">
        <w:rPr>
          <w:szCs w:val="24"/>
          <w:lang w:val="uk-UA"/>
        </w:rPr>
        <w:t xml:space="preserve">тувати, оцінювати їх під кутом зору нормативності, відповідності сфері й ситуації спілкування; розмежовувати варіанти норм і мовленнєві порушення; з'ясовувати роль синонімічних, антонімічних, фразеологічних, орфоепічних, орфографічних та інших словників у формуванні мовної культури особистості, використовувати лексикографічні видання для вияву характеристик лексичного портрета сучасника, виконувати порівняльний аналіз словників, володіти навичками роботи збирача й обробки, лексикографічного матеріалу, укладати власні словники-довідники тощо. </w:t>
      </w:r>
    </w:p>
    <w:p w:rsidR="0086704E" w:rsidRPr="00165629" w:rsidRDefault="0086704E">
      <w:pPr>
        <w:rPr>
          <w:lang w:val="uk-UA"/>
        </w:rPr>
      </w:pPr>
    </w:p>
    <w:sectPr w:rsidR="0086704E" w:rsidRPr="00165629" w:rsidSect="0016562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DejaVu Sans">
    <w:altName w:val="Times New Roman"/>
    <w:charset w:val="00"/>
    <w:family w:val="auto"/>
    <w:pitch w:val="variable"/>
  </w:font>
  <w:font w:name="Cambria">
    <w:panose1 w:val="02040503050406030204"/>
    <w:charset w:val="CC"/>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50FBE"/>
    <w:multiLevelType w:val="multilevel"/>
    <w:tmpl w:val="1A60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F78"/>
    <w:rsid w:val="00165629"/>
    <w:rsid w:val="00575F78"/>
    <w:rsid w:val="008670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5629"/>
    <w:pPr>
      <w:widowControl w:val="0"/>
      <w:autoSpaceDE w:val="0"/>
      <w:autoSpaceDN w:val="0"/>
      <w:adjustRightInd w:val="0"/>
      <w:spacing w:after="0" w:line="240" w:lineRule="auto"/>
      <w:ind w:firstLine="720"/>
      <w:jc w:val="both"/>
    </w:pPr>
    <w:rPr>
      <w:rFonts w:ascii="Times New Roman" w:eastAsia="Times New Roman" w:hAnsi="Times New Roman" w:cs="Times New Roman"/>
      <w:sz w:val="24"/>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137">
    <w:name w:val="Font Style137"/>
    <w:uiPriority w:val="99"/>
    <w:rsid w:val="00165629"/>
    <w:rPr>
      <w:rFonts w:ascii="Times New Roman" w:hAnsi="Times New Roman" w:cs="Times New Roman"/>
      <w:sz w:val="20"/>
      <w:szCs w:val="20"/>
    </w:rPr>
  </w:style>
  <w:style w:type="character" w:customStyle="1" w:styleId="FontStyle140">
    <w:name w:val="Font Style140"/>
    <w:uiPriority w:val="99"/>
    <w:rsid w:val="00165629"/>
    <w:rPr>
      <w:rFonts w:ascii="Times New Roman" w:hAnsi="Times New Roman" w:cs="Times New Roman"/>
      <w:b/>
      <w:bCs/>
      <w:i/>
      <w:iCs/>
      <w:sz w:val="20"/>
      <w:szCs w:val="20"/>
    </w:rPr>
  </w:style>
  <w:style w:type="character" w:styleId="a3">
    <w:name w:val="Hyperlink"/>
    <w:basedOn w:val="a0"/>
    <w:uiPriority w:val="99"/>
    <w:unhideWhenUsed/>
    <w:rsid w:val="0016562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5629"/>
    <w:pPr>
      <w:widowControl w:val="0"/>
      <w:autoSpaceDE w:val="0"/>
      <w:autoSpaceDN w:val="0"/>
      <w:adjustRightInd w:val="0"/>
      <w:spacing w:after="0" w:line="240" w:lineRule="auto"/>
      <w:ind w:firstLine="720"/>
      <w:jc w:val="both"/>
    </w:pPr>
    <w:rPr>
      <w:rFonts w:ascii="Times New Roman" w:eastAsia="Times New Roman" w:hAnsi="Times New Roman" w:cs="Times New Roman"/>
      <w:sz w:val="24"/>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137">
    <w:name w:val="Font Style137"/>
    <w:uiPriority w:val="99"/>
    <w:rsid w:val="00165629"/>
    <w:rPr>
      <w:rFonts w:ascii="Times New Roman" w:hAnsi="Times New Roman" w:cs="Times New Roman"/>
      <w:sz w:val="20"/>
      <w:szCs w:val="20"/>
    </w:rPr>
  </w:style>
  <w:style w:type="character" w:customStyle="1" w:styleId="FontStyle140">
    <w:name w:val="Font Style140"/>
    <w:uiPriority w:val="99"/>
    <w:rsid w:val="00165629"/>
    <w:rPr>
      <w:rFonts w:ascii="Times New Roman" w:hAnsi="Times New Roman" w:cs="Times New Roman"/>
      <w:b/>
      <w:bCs/>
      <w:i/>
      <w:iCs/>
      <w:sz w:val="20"/>
      <w:szCs w:val="20"/>
    </w:rPr>
  </w:style>
  <w:style w:type="character" w:styleId="a3">
    <w:name w:val="Hyperlink"/>
    <w:basedOn w:val="a0"/>
    <w:uiPriority w:val="99"/>
    <w:unhideWhenUsed/>
    <w:rsid w:val="001656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k.wikipedia.org/wiki/%D0%86%D0%BD%D1%84%D0%BE%D1%80%D0%BC%D0%B0%D1%86%D1%96%D1%8F" TargetMode="External"/><Relationship Id="rId3" Type="http://schemas.microsoft.com/office/2007/relationships/stylesWithEffects" Target="stylesWithEffects.xml"/><Relationship Id="rId7" Type="http://schemas.openxmlformats.org/officeDocument/2006/relationships/hyperlink" Target="http://uk.wikipedia.org/wiki/%D0%9C%D1%83%D0%BB%D1%8C%D1%82%D0%B8%D0%BC%D0%B5%D0%B4%D1%96%D0%B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k.wikipedia.org/wiki/%D0%93%D1%96%D0%BF%D0%B5%D1%80%D1%82%D0%B5%D0%BA%D1%81%D1%82"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uk.wikipedia.org/wiki/%D0%95%D0%BB%D0%B5%D0%BA%D1%82%D1%80%D0%BE%D0%BD%D0%BD%D0%B0_%D0%BF%D0%BE%D1%88%D1%82%D0%B0" TargetMode="External"/><Relationship Id="rId4" Type="http://schemas.openxmlformats.org/officeDocument/2006/relationships/settings" Target="settings.xml"/><Relationship Id="rId9" Type="http://schemas.openxmlformats.org/officeDocument/2006/relationships/hyperlink" Target="http://uk.wikipedia.org/wiki/%D0%A4%D1%83%D0%BD%D0%BA%D1%86%D1%96%D0%BE%D0%BD%D0%B0%D0%BB%D1%8C%D0%BD%D0%B0_%D1%81%D1%82%D0%B8%D0%BB%D1%96%D1%81%D1%82%D0%B8%D0%BA%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759</Words>
  <Characters>4328</Characters>
  <Application>Microsoft Office Word</Application>
  <DocSecurity>0</DocSecurity>
  <Lines>36</Lines>
  <Paragraphs>10</Paragraphs>
  <ScaleCrop>false</ScaleCrop>
  <Company/>
  <LinksUpToDate>false</LinksUpToDate>
  <CharactersWithSpaces>5077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dc:creator>
  <cp:keywords/>
  <dc:description/>
  <cp:lastModifiedBy>Никита</cp:lastModifiedBy>
  <cp:revision>2</cp:revision>
  <dcterms:created xsi:type="dcterms:W3CDTF">2014-01-02T14:35:00Z</dcterms:created>
  <dcterms:modified xsi:type="dcterms:W3CDTF">2014-01-02T14:36:00Z</dcterms:modified>
</cp:coreProperties>
</file>