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5B8A" w14:textId="77777777" w:rsidR="00CE6940" w:rsidRDefault="00CE6940" w:rsidP="00CE6940">
      <w:pPr>
        <w:pStyle w:val="Ttulo"/>
        <w:jc w:val="center"/>
        <w:rPr>
          <w:rFonts w:ascii="Abadi" w:hAnsi="Abadi"/>
        </w:rPr>
      </w:pPr>
      <w:r>
        <w:rPr>
          <w:noProof/>
          <w:lang w:eastAsia="es-MX"/>
        </w:rPr>
        <w:drawing>
          <wp:inline distT="0" distB="0" distL="0" distR="0" wp14:anchorId="29B00E39" wp14:editId="621E6650">
            <wp:extent cx="1942123" cy="2381928"/>
            <wp:effectExtent l="0" t="0" r="1270" b="0"/>
            <wp:docPr id="5" name="Imagen 5" descr="Image result for itesm icon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itesm icono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326" cy="243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AC40" w14:textId="77777777" w:rsidR="00CE6940" w:rsidRPr="00326E2B" w:rsidRDefault="00CE6940" w:rsidP="00CE6940"/>
    <w:p w14:paraId="1EFEFB67" w14:textId="77777777" w:rsidR="00CE6940" w:rsidRPr="00E5282B" w:rsidRDefault="00CE6940" w:rsidP="00CE6940"/>
    <w:p w14:paraId="36FF647A" w14:textId="77777777" w:rsidR="00CE6940" w:rsidRDefault="00CE6940" w:rsidP="00CE6940">
      <w:pPr>
        <w:pStyle w:val="Ttulo"/>
        <w:jc w:val="center"/>
        <w:rPr>
          <w:rFonts w:ascii="Abadi" w:hAnsi="Abadi"/>
          <w:color w:val="auto"/>
        </w:rPr>
      </w:pPr>
      <w:r w:rsidRPr="00326E2B">
        <w:rPr>
          <w:rFonts w:ascii="Abadi" w:hAnsi="Abadi"/>
          <w:color w:val="auto"/>
        </w:rPr>
        <w:t xml:space="preserve">Tecnológico de Monterrey </w:t>
      </w:r>
    </w:p>
    <w:p w14:paraId="7EBE6FC9" w14:textId="77777777" w:rsidR="00CE6940" w:rsidRDefault="00CE6940" w:rsidP="00CE6940"/>
    <w:p w14:paraId="6AD37F8F" w14:textId="77777777" w:rsidR="00CE6940" w:rsidRDefault="00CE6940" w:rsidP="00CE6940">
      <w:pPr>
        <w:jc w:val="center"/>
        <w:rPr>
          <w:rFonts w:ascii="Abadi" w:eastAsiaTheme="majorEastAsia" w:hAnsi="Abadi" w:cstheme="majorBidi"/>
          <w:spacing w:val="-10"/>
          <w:sz w:val="40"/>
          <w:szCs w:val="56"/>
        </w:rPr>
      </w:pPr>
      <w:r w:rsidRPr="00326E2B">
        <w:rPr>
          <w:rFonts w:ascii="Abadi" w:eastAsiaTheme="majorEastAsia" w:hAnsi="Abadi" w:cstheme="majorBidi"/>
          <w:spacing w:val="-10"/>
          <w:sz w:val="40"/>
          <w:szCs w:val="56"/>
        </w:rPr>
        <w:t>Campus Toluca</w:t>
      </w:r>
    </w:p>
    <w:p w14:paraId="4ED16F6F" w14:textId="77777777" w:rsidR="00CE6940" w:rsidRDefault="00CE6940" w:rsidP="00CE6940">
      <w:pPr>
        <w:jc w:val="center"/>
        <w:rPr>
          <w:rFonts w:ascii="Abadi" w:eastAsiaTheme="majorEastAsia" w:hAnsi="Abadi" w:cstheme="majorBidi"/>
          <w:spacing w:val="-10"/>
          <w:sz w:val="24"/>
          <w:szCs w:val="56"/>
        </w:rPr>
      </w:pPr>
    </w:p>
    <w:p w14:paraId="53ACD11C" w14:textId="77777777" w:rsidR="00CE6940" w:rsidRDefault="00CE6940" w:rsidP="00CE6940">
      <w:pPr>
        <w:jc w:val="center"/>
        <w:rPr>
          <w:rFonts w:ascii="Abadi" w:eastAsiaTheme="majorEastAsia" w:hAnsi="Abadi" w:cstheme="majorBidi"/>
          <w:spacing w:val="-10"/>
          <w:sz w:val="28"/>
          <w:szCs w:val="56"/>
        </w:rPr>
      </w:pPr>
      <w:r w:rsidRPr="00326E2B">
        <w:rPr>
          <w:rFonts w:ascii="Abadi" w:eastAsiaTheme="majorEastAsia" w:hAnsi="Abadi" w:cstheme="majorBidi"/>
          <w:spacing w:val="-10"/>
          <w:sz w:val="28"/>
          <w:szCs w:val="56"/>
        </w:rPr>
        <w:t>A01366501 | César Iván Pedrero Martínez</w:t>
      </w:r>
    </w:p>
    <w:p w14:paraId="27DF0C92" w14:textId="77777777" w:rsidR="00CE6940" w:rsidRPr="00326E2B" w:rsidRDefault="00CE6940" w:rsidP="00CE6940">
      <w:pPr>
        <w:jc w:val="center"/>
        <w:rPr>
          <w:rFonts w:ascii="Abadi" w:eastAsiaTheme="majorEastAsia" w:hAnsi="Abadi" w:cstheme="majorBidi"/>
          <w:spacing w:val="-10"/>
          <w:sz w:val="28"/>
          <w:szCs w:val="56"/>
        </w:rPr>
      </w:pPr>
    </w:p>
    <w:p w14:paraId="32F1F802" w14:textId="77777777" w:rsidR="00CE6940" w:rsidRDefault="00CE6940" w:rsidP="00CE6940">
      <w:pPr>
        <w:rPr>
          <w:rFonts w:ascii="Abadi" w:eastAsiaTheme="majorEastAsia" w:hAnsi="Abadi" w:cstheme="majorBidi"/>
          <w:spacing w:val="-10"/>
          <w:sz w:val="22"/>
          <w:szCs w:val="56"/>
        </w:rPr>
      </w:pPr>
    </w:p>
    <w:p w14:paraId="07C43CB2" w14:textId="40558417" w:rsidR="00CE6940" w:rsidRPr="00FE129E" w:rsidRDefault="00CA0F17" w:rsidP="00CE6940">
      <w:pPr>
        <w:jc w:val="center"/>
        <w:rPr>
          <w:rFonts w:ascii="Abadi" w:eastAsiaTheme="majorEastAsia" w:hAnsi="Abadi" w:cstheme="majorBidi"/>
          <w:color w:val="808080" w:themeColor="background1" w:themeShade="80"/>
          <w:spacing w:val="-10"/>
          <w:sz w:val="52"/>
          <w:szCs w:val="56"/>
        </w:rPr>
      </w:pPr>
      <w:r>
        <w:rPr>
          <w:rFonts w:ascii="Abadi" w:eastAsiaTheme="majorEastAsia" w:hAnsi="Abadi" w:cstheme="majorBidi"/>
          <w:color w:val="808080" w:themeColor="background1" w:themeShade="80"/>
          <w:spacing w:val="-10"/>
          <w:sz w:val="52"/>
          <w:szCs w:val="56"/>
        </w:rPr>
        <w:t>Compiladores</w:t>
      </w:r>
    </w:p>
    <w:p w14:paraId="0E593596" w14:textId="77777777" w:rsidR="00CE6940" w:rsidRPr="00326E2B" w:rsidRDefault="00CE6940" w:rsidP="00CE6940">
      <w:pPr>
        <w:jc w:val="center"/>
        <w:rPr>
          <w:rFonts w:ascii="Abadi" w:eastAsiaTheme="majorEastAsia" w:hAnsi="Abadi" w:cstheme="majorBidi"/>
          <w:color w:val="808080" w:themeColor="background1" w:themeShade="80"/>
          <w:spacing w:val="-10"/>
          <w:sz w:val="36"/>
          <w:szCs w:val="56"/>
        </w:rPr>
      </w:pPr>
    </w:p>
    <w:p w14:paraId="0F696275" w14:textId="77777777" w:rsidR="00CE6940" w:rsidRDefault="00CE6940" w:rsidP="00CE6940">
      <w:pPr>
        <w:spacing w:after="0"/>
      </w:pPr>
    </w:p>
    <w:p w14:paraId="58F2E75D" w14:textId="0C09EAA2" w:rsidR="00CE6940" w:rsidRPr="00326E2B" w:rsidRDefault="005267B0" w:rsidP="00CE6940">
      <w:pPr>
        <w:pStyle w:val="Ttulo"/>
        <w:jc w:val="center"/>
        <w:rPr>
          <w:rFonts w:ascii="Abadi" w:hAnsi="Abadi"/>
          <w:sz w:val="44"/>
        </w:rPr>
      </w:pPr>
      <w:r>
        <w:rPr>
          <w:rFonts w:ascii="Abadi" w:hAnsi="Abadi"/>
          <w:sz w:val="44"/>
        </w:rPr>
        <w:t xml:space="preserve">Proyecto </w:t>
      </w:r>
      <w:r w:rsidR="007A5614">
        <w:rPr>
          <w:rFonts w:ascii="Abadi" w:hAnsi="Abadi"/>
          <w:sz w:val="44"/>
        </w:rPr>
        <w:t>2</w:t>
      </w:r>
      <w:r>
        <w:rPr>
          <w:rFonts w:ascii="Abadi" w:hAnsi="Abadi"/>
          <w:sz w:val="44"/>
        </w:rPr>
        <w:t>:</w:t>
      </w:r>
    </w:p>
    <w:p w14:paraId="79A2B1D9" w14:textId="77777777" w:rsidR="00CE6940" w:rsidRPr="00326E2B" w:rsidRDefault="00CE6940" w:rsidP="00CE6940">
      <w:pPr>
        <w:spacing w:after="0"/>
      </w:pPr>
    </w:p>
    <w:p w14:paraId="2BB94404" w14:textId="3AB91E4E" w:rsidR="00CA0F17" w:rsidRPr="00FE129E" w:rsidRDefault="007A5614" w:rsidP="00CA0F17">
      <w:pPr>
        <w:jc w:val="center"/>
        <w:rPr>
          <w:rFonts w:ascii="Abadi" w:eastAsiaTheme="majorEastAsia" w:hAnsi="Abadi" w:cstheme="majorBidi"/>
          <w:color w:val="808080" w:themeColor="background1" w:themeShade="80"/>
          <w:spacing w:val="-10"/>
          <w:sz w:val="52"/>
          <w:szCs w:val="56"/>
        </w:rPr>
      </w:pPr>
      <w:proofErr w:type="spellStart"/>
      <w:r>
        <w:rPr>
          <w:rFonts w:ascii="Abadi" w:eastAsiaTheme="majorEastAsia" w:hAnsi="Abadi" w:cstheme="majorBidi"/>
          <w:color w:val="808080" w:themeColor="background1" w:themeShade="80"/>
          <w:spacing w:val="-10"/>
          <w:sz w:val="52"/>
          <w:szCs w:val="56"/>
        </w:rPr>
        <w:t>Parser</w:t>
      </w:r>
      <w:proofErr w:type="spellEnd"/>
      <w:r>
        <w:rPr>
          <w:rFonts w:ascii="Abadi" w:eastAsiaTheme="majorEastAsia" w:hAnsi="Abadi" w:cstheme="majorBidi"/>
          <w:color w:val="808080" w:themeColor="background1" w:themeShade="80"/>
          <w:spacing w:val="-10"/>
          <w:sz w:val="52"/>
          <w:szCs w:val="56"/>
        </w:rPr>
        <w:t>: Gramática EBNF</w:t>
      </w:r>
    </w:p>
    <w:p w14:paraId="6921309E" w14:textId="77777777" w:rsidR="00635BE1" w:rsidRPr="005267B0" w:rsidRDefault="00635BE1" w:rsidP="00635BE1">
      <w:pPr>
        <w:rPr>
          <w:rFonts w:eastAsiaTheme="majorEastAsia" w:cstheme="majorBidi"/>
          <w:color w:val="3494BA" w:themeColor="accent1"/>
          <w:spacing w:val="-10"/>
          <w:sz w:val="56"/>
          <w:szCs w:val="56"/>
        </w:rPr>
      </w:pPr>
      <w:r w:rsidRPr="005267B0">
        <w:br w:type="page"/>
      </w:r>
    </w:p>
    <w:p w14:paraId="0DD39064" w14:textId="3E300CEC" w:rsidR="00493062" w:rsidRDefault="00CA0F17" w:rsidP="005267B0">
      <w:pPr>
        <w:pStyle w:val="Ttulo1"/>
        <w:rPr>
          <w:rStyle w:val="tlid-translation"/>
          <w:rFonts w:ascii="Century Gothic" w:hAnsi="Century Gothic" w:cs="Arabic Typesetting"/>
        </w:rPr>
      </w:pPr>
      <w:r>
        <w:rPr>
          <w:rStyle w:val="tlid-translation"/>
          <w:rFonts w:ascii="Century Gothic" w:hAnsi="Century Gothic" w:cs="Arabic Typesetting"/>
        </w:rPr>
        <w:lastRenderedPageBreak/>
        <w:t>E</w:t>
      </w:r>
      <w:r w:rsidR="007A5614">
        <w:rPr>
          <w:rStyle w:val="tlid-translation"/>
          <w:rFonts w:ascii="Century Gothic" w:hAnsi="Century Gothic" w:cs="Arabic Typesetting"/>
        </w:rPr>
        <w:t>BNF</w:t>
      </w:r>
    </w:p>
    <w:p w14:paraId="769DCFCD" w14:textId="1F39DE57" w:rsidR="005267B0" w:rsidRPr="005267B0" w:rsidRDefault="005267B0" w:rsidP="005267B0">
      <w:pPr>
        <w:rPr>
          <w:rFonts w:asciiTheme="majorHAnsi" w:hAnsiTheme="majorHAnsi" w:cstheme="majorHAnsi"/>
          <w:sz w:val="24"/>
        </w:rPr>
      </w:pPr>
    </w:p>
    <w:p w14:paraId="0A13749E" w14:textId="076AD775" w:rsidR="005267B0" w:rsidRPr="002B44F3" w:rsidRDefault="007A5614" w:rsidP="009E35D4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B44F3">
        <w:rPr>
          <w:rFonts w:asciiTheme="majorHAnsi" w:hAnsiTheme="majorHAnsi" w:cstheme="majorHAnsi"/>
          <w:sz w:val="24"/>
          <w:szCs w:val="24"/>
        </w:rPr>
        <w:t>program</w:t>
      </w:r>
      <w:proofErr w:type="spellEnd"/>
      <w:r w:rsidRPr="002B44F3">
        <w:rPr>
          <w:rFonts w:asciiTheme="majorHAnsi" w:hAnsiTheme="majorHAnsi" w:cstheme="majorHAnsi"/>
          <w:sz w:val="24"/>
          <w:szCs w:val="24"/>
        </w:rPr>
        <w:t xml:space="preserve"> -&gt; </w:t>
      </w:r>
      <w:proofErr w:type="spellStart"/>
      <w:r w:rsidRPr="002B44F3">
        <w:rPr>
          <w:rFonts w:asciiTheme="majorHAnsi" w:hAnsiTheme="majorHAnsi" w:cstheme="majorHAnsi"/>
          <w:sz w:val="24"/>
          <w:szCs w:val="24"/>
        </w:rPr>
        <w:t>declaration-list</w:t>
      </w:r>
      <w:proofErr w:type="spellEnd"/>
    </w:p>
    <w:p w14:paraId="33B379C4" w14:textId="6E0719B1" w:rsidR="00AE6ABF" w:rsidRPr="002B44F3" w:rsidRDefault="007A5614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proofErr w:type="spellStart"/>
      <w:r w:rsidRPr="002B44F3">
        <w:rPr>
          <w:rFonts w:asciiTheme="majorHAnsi" w:hAnsiTheme="majorHAnsi" w:cstheme="majorHAnsi"/>
          <w:sz w:val="24"/>
          <w:szCs w:val="24"/>
        </w:rPr>
        <w:t>declaration-list</w:t>
      </w:r>
      <w:proofErr w:type="spellEnd"/>
      <w:r w:rsidRPr="002B44F3">
        <w:rPr>
          <w:rFonts w:asciiTheme="majorHAnsi" w:hAnsiTheme="majorHAnsi" w:cstheme="majorHAnsi"/>
          <w:sz w:val="24"/>
          <w:szCs w:val="24"/>
        </w:rPr>
        <w:t xml:space="preserve"> </w:t>
      </w:r>
      <w:r w:rsidRPr="002B44F3">
        <w:rPr>
          <w:rFonts w:asciiTheme="majorHAnsi" w:hAnsiTheme="majorHAnsi" w:cstheme="majorHAnsi"/>
          <w:sz w:val="24"/>
          <w:szCs w:val="24"/>
        </w:rPr>
        <w:t>-&gt;</w:t>
      </w:r>
      <w:r w:rsidRPr="002B44F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B44F3">
        <w:rPr>
          <w:rFonts w:asciiTheme="majorHAnsi" w:hAnsiTheme="majorHAnsi" w:cstheme="majorHAnsi"/>
          <w:sz w:val="24"/>
          <w:szCs w:val="24"/>
        </w:rPr>
        <w:t>declaration</w:t>
      </w:r>
      <w:proofErr w:type="spellEnd"/>
      <w:r w:rsidRPr="002B44F3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2B44F3">
        <w:rPr>
          <w:rFonts w:asciiTheme="majorHAnsi" w:hAnsiTheme="majorHAnsi" w:cstheme="majorHAnsi"/>
          <w:sz w:val="24"/>
          <w:szCs w:val="24"/>
        </w:rPr>
        <w:t xml:space="preserve">{ </w:t>
      </w:r>
      <w:proofErr w:type="spellStart"/>
      <w:r w:rsidRPr="002B44F3">
        <w:rPr>
          <w:rFonts w:asciiTheme="majorHAnsi" w:hAnsiTheme="majorHAnsi" w:cstheme="majorHAnsi"/>
          <w:sz w:val="24"/>
          <w:szCs w:val="24"/>
        </w:rPr>
        <w:t>declaration</w:t>
      </w:r>
      <w:proofErr w:type="spellEnd"/>
      <w:proofErr w:type="gramEnd"/>
      <w:r w:rsidRPr="002B44F3">
        <w:rPr>
          <w:rFonts w:asciiTheme="majorHAnsi" w:hAnsiTheme="majorHAnsi" w:cstheme="majorHAnsi"/>
          <w:sz w:val="24"/>
          <w:szCs w:val="24"/>
        </w:rPr>
        <w:t xml:space="preserve"> }</w:t>
      </w:r>
    </w:p>
    <w:p w14:paraId="7EC13F59" w14:textId="708F6299" w:rsidR="007A5614" w:rsidRPr="002B44F3" w:rsidRDefault="007A5614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</w:rPr>
      </w:pPr>
      <w:proofErr w:type="spellStart"/>
      <w:r w:rsidRPr="002B44F3">
        <w:rPr>
          <w:rFonts w:asciiTheme="majorHAnsi" w:hAnsiTheme="majorHAnsi" w:cstheme="majorHAnsi"/>
          <w:sz w:val="24"/>
          <w:szCs w:val="24"/>
        </w:rPr>
        <w:t>declaration</w:t>
      </w:r>
      <w:proofErr w:type="spellEnd"/>
      <w:r w:rsidRPr="002B44F3">
        <w:rPr>
          <w:rFonts w:asciiTheme="majorHAnsi" w:hAnsiTheme="majorHAnsi" w:cstheme="majorHAnsi"/>
          <w:sz w:val="24"/>
          <w:szCs w:val="24"/>
        </w:rPr>
        <w:t xml:space="preserve"> </w:t>
      </w:r>
      <w:r w:rsidRPr="002B44F3">
        <w:rPr>
          <w:rFonts w:asciiTheme="majorHAnsi" w:hAnsiTheme="majorHAnsi" w:cstheme="majorHAnsi"/>
          <w:sz w:val="24"/>
          <w:szCs w:val="24"/>
        </w:rPr>
        <w:t>-&gt;</w:t>
      </w:r>
      <w:r w:rsidRPr="002B44F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B44F3">
        <w:rPr>
          <w:rFonts w:asciiTheme="majorHAnsi" w:hAnsiTheme="majorHAnsi" w:cstheme="majorHAnsi"/>
          <w:sz w:val="24"/>
          <w:szCs w:val="24"/>
        </w:rPr>
        <w:t>var-declaration</w:t>
      </w:r>
      <w:proofErr w:type="spellEnd"/>
      <w:r w:rsidRPr="002B44F3">
        <w:rPr>
          <w:rFonts w:asciiTheme="majorHAnsi" w:hAnsiTheme="majorHAnsi" w:cstheme="majorHAnsi"/>
          <w:sz w:val="24"/>
          <w:szCs w:val="24"/>
        </w:rPr>
        <w:t xml:space="preserve"> | </w:t>
      </w:r>
      <w:proofErr w:type="spellStart"/>
      <w:r w:rsidRPr="002B44F3">
        <w:rPr>
          <w:rFonts w:asciiTheme="majorHAnsi" w:hAnsiTheme="majorHAnsi" w:cstheme="majorHAnsi"/>
          <w:sz w:val="24"/>
          <w:szCs w:val="24"/>
        </w:rPr>
        <w:t>fun-declaration</w:t>
      </w:r>
      <w:proofErr w:type="spellEnd"/>
    </w:p>
    <w:p w14:paraId="55732B3E" w14:textId="761ACD84" w:rsidR="007A5614" w:rsidRPr="002B44F3" w:rsidRDefault="007A5614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lang w:val="en-US"/>
        </w:rPr>
      </w:pPr>
      <w:r w:rsidRPr="002B44F3">
        <w:rPr>
          <w:rFonts w:asciiTheme="majorHAnsi" w:hAnsiTheme="majorHAnsi" w:cstheme="majorHAnsi"/>
          <w:sz w:val="24"/>
          <w:lang w:val="en-US"/>
        </w:rPr>
        <w:t>var-declaration -&gt; type-specifier ID [ “</w:t>
      </w:r>
      <w:proofErr w:type="gramStart"/>
      <w:r w:rsidRPr="002B44F3">
        <w:rPr>
          <w:rFonts w:asciiTheme="majorHAnsi" w:hAnsiTheme="majorHAnsi" w:cstheme="majorHAnsi"/>
          <w:sz w:val="24"/>
          <w:lang w:val="en-US"/>
        </w:rPr>
        <w:t>[“ NUM</w:t>
      </w:r>
      <w:proofErr w:type="gramEnd"/>
      <w:r w:rsidRPr="002B44F3">
        <w:rPr>
          <w:rFonts w:asciiTheme="majorHAnsi" w:hAnsiTheme="majorHAnsi" w:cstheme="majorHAnsi"/>
          <w:sz w:val="24"/>
          <w:lang w:val="en-US"/>
        </w:rPr>
        <w:t xml:space="preserve"> “]” ]</w:t>
      </w:r>
    </w:p>
    <w:p w14:paraId="7D4B493F" w14:textId="36486174" w:rsidR="007A5614" w:rsidRPr="002B44F3" w:rsidRDefault="007A5614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lang w:val="en-US"/>
        </w:rPr>
      </w:pPr>
      <w:r w:rsidRPr="002B44F3">
        <w:rPr>
          <w:rFonts w:asciiTheme="majorHAnsi" w:hAnsiTheme="majorHAnsi" w:cstheme="majorHAnsi"/>
          <w:sz w:val="24"/>
          <w:lang w:val="en-US"/>
        </w:rPr>
        <w:t xml:space="preserve">fun-declaration </w:t>
      </w:r>
      <w:r w:rsidRPr="002B44F3">
        <w:rPr>
          <w:rFonts w:asciiTheme="majorHAnsi" w:hAnsiTheme="majorHAnsi" w:cstheme="majorHAnsi"/>
          <w:sz w:val="24"/>
          <w:szCs w:val="24"/>
          <w:lang w:val="en-US"/>
        </w:rPr>
        <w:t>-&gt;</w:t>
      </w:r>
      <w:r w:rsidRPr="002B44F3">
        <w:rPr>
          <w:rFonts w:asciiTheme="majorHAnsi" w:hAnsiTheme="majorHAnsi" w:cstheme="majorHAnsi"/>
          <w:sz w:val="24"/>
          <w:szCs w:val="24"/>
          <w:lang w:val="en-US"/>
        </w:rPr>
        <w:t xml:space="preserve"> type-specifier ID “</w:t>
      </w:r>
      <w:proofErr w:type="gramStart"/>
      <w:r w:rsidRPr="002B44F3">
        <w:rPr>
          <w:rFonts w:asciiTheme="majorHAnsi" w:hAnsiTheme="majorHAnsi" w:cstheme="majorHAnsi"/>
          <w:sz w:val="24"/>
          <w:szCs w:val="24"/>
          <w:lang w:val="en-US"/>
        </w:rPr>
        <w:t>(“ params</w:t>
      </w:r>
      <w:proofErr w:type="gramEnd"/>
      <w:r w:rsidRPr="002B44F3">
        <w:rPr>
          <w:rFonts w:asciiTheme="majorHAnsi" w:hAnsiTheme="majorHAnsi" w:cstheme="majorHAnsi"/>
          <w:sz w:val="24"/>
          <w:szCs w:val="24"/>
          <w:lang w:val="en-US"/>
        </w:rPr>
        <w:t xml:space="preserve"> “)” compound-</w:t>
      </w:r>
      <w:proofErr w:type="spellStart"/>
      <w:r w:rsidRPr="002B44F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</w:p>
    <w:p w14:paraId="11CF8067" w14:textId="287464F1" w:rsidR="007A5614" w:rsidRPr="002B44F3" w:rsidRDefault="007A5614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lang w:val="en-US"/>
        </w:rPr>
      </w:pPr>
      <w:r w:rsidRPr="002B44F3">
        <w:rPr>
          <w:rFonts w:asciiTheme="majorHAnsi" w:hAnsiTheme="majorHAnsi" w:cstheme="majorHAnsi"/>
          <w:sz w:val="24"/>
          <w:szCs w:val="24"/>
          <w:lang w:val="en-US"/>
        </w:rPr>
        <w:t xml:space="preserve">type-specifier </w:t>
      </w:r>
      <w:r w:rsidRPr="002B44F3">
        <w:rPr>
          <w:rFonts w:asciiTheme="majorHAnsi" w:hAnsiTheme="majorHAnsi" w:cstheme="majorHAnsi"/>
          <w:sz w:val="24"/>
          <w:szCs w:val="24"/>
        </w:rPr>
        <w:t>-&gt;</w:t>
      </w:r>
      <w:r w:rsidRPr="002B44F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B44F3">
        <w:rPr>
          <w:rFonts w:asciiTheme="majorHAnsi" w:hAnsiTheme="majorHAnsi" w:cstheme="majorHAnsi"/>
          <w:sz w:val="24"/>
          <w:szCs w:val="24"/>
        </w:rPr>
        <w:t>int|void</w:t>
      </w:r>
      <w:proofErr w:type="spellEnd"/>
    </w:p>
    <w:p w14:paraId="145136B6" w14:textId="2BBDEB5D" w:rsidR="007A5614" w:rsidRPr="002B44F3" w:rsidRDefault="007A5614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lang w:val="en-US"/>
        </w:rPr>
      </w:pPr>
      <w:proofErr w:type="spellStart"/>
      <w:r w:rsidRPr="002B44F3">
        <w:rPr>
          <w:rFonts w:asciiTheme="majorHAnsi" w:hAnsiTheme="majorHAnsi" w:cstheme="majorHAnsi"/>
          <w:sz w:val="24"/>
          <w:szCs w:val="24"/>
        </w:rPr>
        <w:t>params</w:t>
      </w:r>
      <w:proofErr w:type="spellEnd"/>
      <w:r w:rsidRPr="002B44F3">
        <w:rPr>
          <w:rFonts w:asciiTheme="majorHAnsi" w:hAnsiTheme="majorHAnsi" w:cstheme="majorHAnsi"/>
          <w:sz w:val="24"/>
          <w:szCs w:val="24"/>
        </w:rPr>
        <w:t xml:space="preserve"> </w:t>
      </w:r>
      <w:r w:rsidRPr="002B44F3">
        <w:rPr>
          <w:rFonts w:asciiTheme="majorHAnsi" w:hAnsiTheme="majorHAnsi" w:cstheme="majorHAnsi"/>
          <w:sz w:val="24"/>
          <w:szCs w:val="24"/>
        </w:rPr>
        <w:t>-&gt;</w:t>
      </w:r>
      <w:r w:rsidRPr="002B44F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B44F3">
        <w:rPr>
          <w:rFonts w:asciiTheme="majorHAnsi" w:hAnsiTheme="majorHAnsi" w:cstheme="majorHAnsi"/>
          <w:sz w:val="24"/>
          <w:szCs w:val="24"/>
        </w:rPr>
        <w:t>param-list</w:t>
      </w:r>
      <w:proofErr w:type="spellEnd"/>
      <w:r w:rsidRPr="002B44F3">
        <w:rPr>
          <w:rFonts w:asciiTheme="majorHAnsi" w:hAnsiTheme="majorHAnsi" w:cstheme="majorHAnsi"/>
          <w:sz w:val="24"/>
          <w:szCs w:val="24"/>
        </w:rPr>
        <w:t xml:space="preserve"> | </w:t>
      </w:r>
      <w:proofErr w:type="spellStart"/>
      <w:r w:rsidRPr="002B44F3">
        <w:rPr>
          <w:rFonts w:asciiTheme="majorHAnsi" w:hAnsiTheme="majorHAnsi" w:cstheme="majorHAnsi"/>
          <w:sz w:val="24"/>
          <w:szCs w:val="24"/>
        </w:rPr>
        <w:t>void</w:t>
      </w:r>
      <w:proofErr w:type="spellEnd"/>
    </w:p>
    <w:p w14:paraId="2FFB2A93" w14:textId="48BE0EED" w:rsidR="007A5614" w:rsidRPr="002B44F3" w:rsidRDefault="007A5614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lang w:val="en-US"/>
        </w:rPr>
      </w:pPr>
      <w:proofErr w:type="spellStart"/>
      <w:r w:rsidRPr="002B44F3">
        <w:rPr>
          <w:rFonts w:asciiTheme="majorHAnsi" w:hAnsiTheme="majorHAnsi" w:cstheme="majorHAnsi"/>
          <w:sz w:val="24"/>
          <w:szCs w:val="24"/>
        </w:rPr>
        <w:t>param-list</w:t>
      </w:r>
      <w:proofErr w:type="spellEnd"/>
      <w:r w:rsidRPr="002B44F3">
        <w:rPr>
          <w:rFonts w:asciiTheme="majorHAnsi" w:hAnsiTheme="majorHAnsi" w:cstheme="majorHAnsi"/>
          <w:sz w:val="24"/>
          <w:szCs w:val="24"/>
        </w:rPr>
        <w:t xml:space="preserve"> </w:t>
      </w:r>
      <w:r w:rsidRPr="002B44F3">
        <w:rPr>
          <w:rFonts w:asciiTheme="majorHAnsi" w:hAnsiTheme="majorHAnsi" w:cstheme="majorHAnsi"/>
          <w:sz w:val="24"/>
          <w:szCs w:val="24"/>
        </w:rPr>
        <w:t>-&gt;</w:t>
      </w:r>
      <w:r w:rsidRPr="002B44F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B44F3">
        <w:rPr>
          <w:rFonts w:asciiTheme="majorHAnsi" w:hAnsiTheme="majorHAnsi" w:cstheme="majorHAnsi"/>
          <w:sz w:val="24"/>
          <w:szCs w:val="24"/>
        </w:rPr>
        <w:t>param</w:t>
      </w:r>
      <w:proofErr w:type="spellEnd"/>
      <w:r w:rsidRPr="002B44F3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2B44F3">
        <w:rPr>
          <w:rFonts w:asciiTheme="majorHAnsi" w:hAnsiTheme="majorHAnsi" w:cstheme="majorHAnsi"/>
          <w:sz w:val="24"/>
          <w:szCs w:val="24"/>
        </w:rPr>
        <w:t>{ ,</w:t>
      </w:r>
      <w:proofErr w:type="gramEnd"/>
      <w:r w:rsidRPr="002B44F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B44F3">
        <w:rPr>
          <w:rFonts w:asciiTheme="majorHAnsi" w:hAnsiTheme="majorHAnsi" w:cstheme="majorHAnsi"/>
          <w:sz w:val="24"/>
          <w:szCs w:val="24"/>
        </w:rPr>
        <w:t>param</w:t>
      </w:r>
      <w:proofErr w:type="spellEnd"/>
      <w:r w:rsidRPr="002B44F3">
        <w:rPr>
          <w:rFonts w:asciiTheme="majorHAnsi" w:hAnsiTheme="majorHAnsi" w:cstheme="majorHAnsi"/>
          <w:sz w:val="24"/>
          <w:szCs w:val="24"/>
        </w:rPr>
        <w:t xml:space="preserve"> }</w:t>
      </w:r>
    </w:p>
    <w:p w14:paraId="3E4F7789" w14:textId="7A20CB2B" w:rsidR="007A5614" w:rsidRPr="002B44F3" w:rsidRDefault="007A5614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lang w:val="en-US"/>
        </w:rPr>
      </w:pPr>
      <w:proofErr w:type="spellStart"/>
      <w:r w:rsidRPr="002B44F3">
        <w:rPr>
          <w:rFonts w:asciiTheme="majorHAnsi" w:hAnsiTheme="majorHAnsi" w:cstheme="majorHAnsi"/>
          <w:sz w:val="24"/>
          <w:szCs w:val="24"/>
        </w:rPr>
        <w:t>param</w:t>
      </w:r>
      <w:proofErr w:type="spellEnd"/>
      <w:r w:rsidRPr="002B44F3">
        <w:rPr>
          <w:rFonts w:asciiTheme="majorHAnsi" w:hAnsiTheme="majorHAnsi" w:cstheme="majorHAnsi"/>
          <w:sz w:val="24"/>
          <w:szCs w:val="24"/>
        </w:rPr>
        <w:t xml:space="preserve"> </w:t>
      </w:r>
      <w:r w:rsidRPr="002B44F3">
        <w:rPr>
          <w:rFonts w:asciiTheme="majorHAnsi" w:hAnsiTheme="majorHAnsi" w:cstheme="majorHAnsi"/>
          <w:sz w:val="24"/>
          <w:szCs w:val="24"/>
        </w:rPr>
        <w:t>-&gt;</w:t>
      </w:r>
      <w:r w:rsidRPr="002B44F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B44F3">
        <w:rPr>
          <w:rFonts w:asciiTheme="majorHAnsi" w:hAnsiTheme="majorHAnsi" w:cstheme="majorHAnsi"/>
          <w:sz w:val="24"/>
          <w:szCs w:val="24"/>
        </w:rPr>
        <w:t>type-specifier</w:t>
      </w:r>
      <w:proofErr w:type="spellEnd"/>
      <w:r w:rsidRPr="002B44F3">
        <w:rPr>
          <w:rFonts w:asciiTheme="majorHAnsi" w:hAnsiTheme="majorHAnsi" w:cstheme="majorHAnsi"/>
          <w:sz w:val="24"/>
          <w:szCs w:val="24"/>
        </w:rPr>
        <w:t xml:space="preserve"> ID [ “</w:t>
      </w:r>
      <w:proofErr w:type="gramStart"/>
      <w:r w:rsidRPr="002B44F3">
        <w:rPr>
          <w:rFonts w:asciiTheme="majorHAnsi" w:hAnsiTheme="majorHAnsi" w:cstheme="majorHAnsi"/>
          <w:sz w:val="24"/>
          <w:szCs w:val="24"/>
        </w:rPr>
        <w:t>[“ “</w:t>
      </w:r>
      <w:proofErr w:type="gramEnd"/>
      <w:r w:rsidRPr="002B44F3">
        <w:rPr>
          <w:rFonts w:asciiTheme="majorHAnsi" w:hAnsiTheme="majorHAnsi" w:cstheme="majorHAnsi"/>
          <w:sz w:val="24"/>
          <w:szCs w:val="24"/>
        </w:rPr>
        <w:t>]” ]</w:t>
      </w:r>
    </w:p>
    <w:p w14:paraId="571F25E2" w14:textId="59EC0143" w:rsidR="007A5614" w:rsidRPr="002B44F3" w:rsidRDefault="007A5614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lang w:val="en-US"/>
        </w:rPr>
      </w:pPr>
      <w:r w:rsidRPr="002B44F3">
        <w:rPr>
          <w:rFonts w:asciiTheme="majorHAnsi" w:hAnsiTheme="majorHAnsi" w:cstheme="majorHAnsi"/>
          <w:sz w:val="24"/>
          <w:szCs w:val="24"/>
          <w:lang w:val="en-US"/>
        </w:rPr>
        <w:t>compound-</w:t>
      </w:r>
      <w:proofErr w:type="spellStart"/>
      <w:r w:rsidRPr="002B44F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B44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B44F3">
        <w:rPr>
          <w:rFonts w:asciiTheme="majorHAnsi" w:hAnsiTheme="majorHAnsi" w:cstheme="majorHAnsi"/>
          <w:sz w:val="24"/>
          <w:szCs w:val="24"/>
          <w:lang w:val="en-US"/>
        </w:rPr>
        <w:t>-&gt;</w:t>
      </w:r>
      <w:r w:rsidRPr="002B44F3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gramStart"/>
      <w:r w:rsidRPr="002B44F3">
        <w:rPr>
          <w:rFonts w:asciiTheme="majorHAnsi" w:hAnsiTheme="majorHAnsi" w:cstheme="majorHAnsi"/>
          <w:sz w:val="24"/>
          <w:szCs w:val="24"/>
          <w:lang w:val="en-US"/>
        </w:rPr>
        <w:t>{“ local</w:t>
      </w:r>
      <w:proofErr w:type="gramEnd"/>
      <w:r w:rsidRPr="002B44F3">
        <w:rPr>
          <w:rFonts w:asciiTheme="majorHAnsi" w:hAnsiTheme="majorHAnsi" w:cstheme="majorHAnsi"/>
          <w:sz w:val="24"/>
          <w:szCs w:val="24"/>
          <w:lang w:val="en-US"/>
        </w:rPr>
        <w:t>-declarations</w:t>
      </w:r>
      <w:r w:rsidR="004A7E1B" w:rsidRPr="002B44F3">
        <w:rPr>
          <w:rFonts w:asciiTheme="majorHAnsi" w:hAnsiTheme="majorHAnsi" w:cstheme="majorHAnsi"/>
          <w:sz w:val="24"/>
          <w:szCs w:val="24"/>
          <w:lang w:val="en-US"/>
        </w:rPr>
        <w:t xml:space="preserve"> statement-list </w:t>
      </w:r>
      <w:r w:rsidRPr="002B44F3">
        <w:rPr>
          <w:rFonts w:asciiTheme="majorHAnsi" w:hAnsiTheme="majorHAnsi" w:cstheme="majorHAnsi"/>
          <w:sz w:val="24"/>
          <w:szCs w:val="24"/>
          <w:lang w:val="en-US"/>
        </w:rPr>
        <w:t>“}”</w:t>
      </w:r>
    </w:p>
    <w:p w14:paraId="4DF93F74" w14:textId="2ACD53C2" w:rsidR="004A7E1B" w:rsidRPr="002B44F3" w:rsidRDefault="004A7E1B" w:rsidP="00AE6AB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lang w:val="en-US"/>
        </w:rPr>
      </w:pPr>
      <w:r w:rsidRPr="002B44F3">
        <w:rPr>
          <w:rFonts w:asciiTheme="majorHAnsi" w:hAnsiTheme="majorHAnsi" w:cstheme="majorHAnsi"/>
          <w:sz w:val="24"/>
          <w:szCs w:val="24"/>
          <w:lang w:val="en-US"/>
        </w:rPr>
        <w:t xml:space="preserve">local-declarations </w:t>
      </w:r>
      <w:r w:rsidRPr="002B44F3">
        <w:rPr>
          <w:rFonts w:asciiTheme="majorHAnsi" w:hAnsiTheme="majorHAnsi" w:cstheme="majorHAnsi"/>
          <w:sz w:val="24"/>
          <w:szCs w:val="24"/>
          <w:lang w:val="en-US"/>
        </w:rPr>
        <w:t>-&gt;</w:t>
      </w:r>
      <w:r w:rsidRPr="002B44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2B44F3">
        <w:rPr>
          <w:rFonts w:asciiTheme="majorHAnsi" w:hAnsiTheme="majorHAnsi" w:cstheme="majorHAnsi"/>
          <w:sz w:val="24"/>
          <w:szCs w:val="24"/>
          <w:lang w:val="en-US"/>
        </w:rPr>
        <w:t xml:space="preserve">[  </w:t>
      </w:r>
      <w:r w:rsidRPr="002B44F3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gramEnd"/>
      <w:r w:rsidRPr="002B44F3">
        <w:rPr>
          <w:rFonts w:asciiTheme="majorHAnsi" w:hAnsiTheme="majorHAnsi" w:cstheme="majorHAnsi"/>
          <w:sz w:val="24"/>
          <w:szCs w:val="24"/>
          <w:lang w:val="en-US"/>
        </w:rPr>
        <w:t>-declarations</w:t>
      </w:r>
      <w:r w:rsidRPr="002B44F3">
        <w:rPr>
          <w:rFonts w:asciiTheme="majorHAnsi" w:hAnsiTheme="majorHAnsi" w:cstheme="majorHAnsi"/>
          <w:sz w:val="24"/>
          <w:szCs w:val="24"/>
          <w:lang w:val="en-US"/>
        </w:rPr>
        <w:t xml:space="preserve"> ]</w:t>
      </w:r>
    </w:p>
    <w:p w14:paraId="62DE3023" w14:textId="30B81093" w:rsidR="004A7E1B" w:rsidRPr="002B44F3" w:rsidRDefault="004A7E1B" w:rsidP="004A7E1B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lang w:val="en-US"/>
        </w:rPr>
      </w:pPr>
      <w:r w:rsidRPr="002B44F3">
        <w:rPr>
          <w:rFonts w:asciiTheme="majorHAnsi" w:hAnsiTheme="majorHAnsi" w:cstheme="majorHAnsi"/>
          <w:sz w:val="24"/>
          <w:szCs w:val="24"/>
          <w:lang w:val="en-US"/>
        </w:rPr>
        <w:t xml:space="preserve">statement-list -&gt; </w:t>
      </w:r>
      <w:r w:rsidRPr="002B44F3">
        <w:rPr>
          <w:rFonts w:asciiTheme="majorHAnsi" w:hAnsiTheme="majorHAnsi" w:cstheme="majorHAnsi"/>
          <w:sz w:val="24"/>
          <w:szCs w:val="24"/>
          <w:lang w:val="en-US"/>
        </w:rPr>
        <w:t>[</w:t>
      </w:r>
      <w:r w:rsidRPr="002B44F3">
        <w:rPr>
          <w:rFonts w:asciiTheme="majorHAnsi" w:hAnsiTheme="majorHAnsi" w:cstheme="majorHAnsi"/>
          <w:sz w:val="24"/>
          <w:szCs w:val="24"/>
          <w:lang w:val="en-US"/>
        </w:rPr>
        <w:t xml:space="preserve"> statement-</w:t>
      </w:r>
      <w:proofErr w:type="gramStart"/>
      <w:r w:rsidRPr="002B44F3">
        <w:rPr>
          <w:rFonts w:asciiTheme="majorHAnsi" w:hAnsiTheme="majorHAnsi" w:cstheme="majorHAnsi"/>
          <w:sz w:val="24"/>
          <w:szCs w:val="24"/>
          <w:lang w:val="en-US"/>
        </w:rPr>
        <w:t xml:space="preserve">list </w:t>
      </w:r>
      <w:r w:rsidRPr="002B44F3">
        <w:rPr>
          <w:rFonts w:asciiTheme="majorHAnsi" w:hAnsiTheme="majorHAnsi" w:cstheme="majorHAnsi"/>
          <w:sz w:val="24"/>
          <w:szCs w:val="24"/>
          <w:lang w:val="en-US"/>
        </w:rPr>
        <w:t xml:space="preserve"> ]</w:t>
      </w:r>
      <w:proofErr w:type="gramEnd"/>
    </w:p>
    <w:p w14:paraId="5358F456" w14:textId="5512A479" w:rsidR="005267B0" w:rsidRPr="002B44F3" w:rsidRDefault="004A7E1B" w:rsidP="007577CA">
      <w:pPr>
        <w:pStyle w:val="Prrafodelista"/>
        <w:numPr>
          <w:ilvl w:val="0"/>
          <w:numId w:val="20"/>
        </w:numPr>
        <w:rPr>
          <w:lang w:val="en-US"/>
        </w:rPr>
      </w:pPr>
      <w:r w:rsidRPr="002B44F3">
        <w:rPr>
          <w:rFonts w:asciiTheme="majorHAnsi" w:hAnsiTheme="majorHAnsi" w:cstheme="majorHAnsi"/>
          <w:sz w:val="24"/>
          <w:lang w:val="en-US"/>
        </w:rPr>
        <w:t>statement -&gt; expression-</w:t>
      </w: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stmt</w:t>
      </w:r>
      <w:proofErr w:type="spellEnd"/>
      <w:r w:rsidRPr="002B44F3">
        <w:rPr>
          <w:rFonts w:asciiTheme="majorHAnsi" w:hAnsiTheme="majorHAnsi" w:cstheme="majorHAnsi"/>
          <w:sz w:val="24"/>
          <w:lang w:val="en-US"/>
        </w:rPr>
        <w:t xml:space="preserve"> | compound-</w:t>
      </w: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stmt</w:t>
      </w:r>
      <w:proofErr w:type="spellEnd"/>
      <w:r w:rsidRPr="002B44F3">
        <w:rPr>
          <w:rFonts w:asciiTheme="majorHAnsi" w:hAnsiTheme="majorHAnsi" w:cstheme="majorHAnsi"/>
          <w:sz w:val="24"/>
          <w:lang w:val="en-US"/>
        </w:rPr>
        <w:t xml:space="preserve"> | selection-</w:t>
      </w: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stmt</w:t>
      </w:r>
      <w:proofErr w:type="spellEnd"/>
      <w:r w:rsidRPr="002B44F3">
        <w:rPr>
          <w:rFonts w:asciiTheme="majorHAnsi" w:hAnsiTheme="majorHAnsi" w:cstheme="majorHAnsi"/>
          <w:sz w:val="24"/>
          <w:lang w:val="en-US"/>
        </w:rPr>
        <w:t xml:space="preserve"> | iteration-</w:t>
      </w: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stmt</w:t>
      </w:r>
      <w:proofErr w:type="spellEnd"/>
      <w:r w:rsidRPr="002B44F3">
        <w:rPr>
          <w:rFonts w:asciiTheme="majorHAnsi" w:hAnsiTheme="majorHAnsi" w:cstheme="majorHAnsi"/>
          <w:sz w:val="24"/>
          <w:lang w:val="en-US"/>
        </w:rPr>
        <w:t xml:space="preserve"> | return-</w:t>
      </w: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stmt</w:t>
      </w:r>
      <w:proofErr w:type="spellEnd"/>
    </w:p>
    <w:p w14:paraId="58AB198F" w14:textId="2796AC57" w:rsidR="004A7E1B" w:rsidRPr="002B44F3" w:rsidRDefault="004A7E1B" w:rsidP="007577CA">
      <w:pPr>
        <w:pStyle w:val="Prrafodelista"/>
        <w:numPr>
          <w:ilvl w:val="0"/>
          <w:numId w:val="20"/>
        </w:numPr>
        <w:rPr>
          <w:lang w:val="en-US"/>
        </w:rPr>
      </w:pPr>
      <w:r w:rsidRPr="002B44F3">
        <w:rPr>
          <w:rFonts w:asciiTheme="majorHAnsi" w:hAnsiTheme="majorHAnsi" w:cstheme="majorHAnsi"/>
          <w:sz w:val="24"/>
          <w:lang w:val="en-US"/>
        </w:rPr>
        <w:t>expression-</w:t>
      </w: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stmt</w:t>
      </w:r>
      <w:proofErr w:type="spellEnd"/>
      <w:r w:rsidRPr="002B44F3">
        <w:rPr>
          <w:rFonts w:asciiTheme="majorHAnsi" w:hAnsiTheme="majorHAnsi" w:cstheme="majorHAnsi"/>
          <w:sz w:val="24"/>
          <w:lang w:val="en-US"/>
        </w:rPr>
        <w:t xml:space="preserve"> -&gt; [ </w:t>
      </w:r>
      <w:proofErr w:type="gramStart"/>
      <w:r w:rsidRPr="002B44F3">
        <w:rPr>
          <w:rFonts w:asciiTheme="majorHAnsi" w:hAnsiTheme="majorHAnsi" w:cstheme="majorHAnsi"/>
          <w:sz w:val="24"/>
          <w:lang w:val="en-US"/>
        </w:rPr>
        <w:t>expression ]</w:t>
      </w:r>
      <w:proofErr w:type="gramEnd"/>
      <w:r w:rsidRPr="002B44F3">
        <w:rPr>
          <w:rFonts w:asciiTheme="majorHAnsi" w:hAnsiTheme="majorHAnsi" w:cstheme="majorHAnsi"/>
          <w:sz w:val="24"/>
          <w:lang w:val="en-US"/>
        </w:rPr>
        <w:t xml:space="preserve"> ;</w:t>
      </w:r>
    </w:p>
    <w:p w14:paraId="4DBB91D7" w14:textId="5451DF34" w:rsidR="004A7E1B" w:rsidRPr="002B44F3" w:rsidRDefault="004A7E1B" w:rsidP="007577CA">
      <w:pPr>
        <w:pStyle w:val="Prrafodelista"/>
        <w:numPr>
          <w:ilvl w:val="0"/>
          <w:numId w:val="20"/>
        </w:numPr>
        <w:rPr>
          <w:lang w:val="en-US"/>
        </w:rPr>
      </w:pPr>
      <w:r w:rsidRPr="002B44F3">
        <w:rPr>
          <w:rFonts w:asciiTheme="majorHAnsi" w:hAnsiTheme="majorHAnsi" w:cstheme="majorHAnsi"/>
          <w:sz w:val="24"/>
          <w:lang w:val="en-US"/>
        </w:rPr>
        <w:t>compound-</w:t>
      </w: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stm</w:t>
      </w:r>
      <w:r w:rsidRPr="002B44F3">
        <w:rPr>
          <w:rFonts w:asciiTheme="majorHAnsi" w:hAnsiTheme="majorHAnsi" w:cstheme="majorHAnsi"/>
          <w:sz w:val="24"/>
          <w:lang w:val="en-US"/>
        </w:rPr>
        <w:t>t</w:t>
      </w:r>
      <w:proofErr w:type="spellEnd"/>
      <w:r w:rsidRPr="002B44F3">
        <w:rPr>
          <w:rFonts w:asciiTheme="majorHAnsi" w:hAnsiTheme="majorHAnsi" w:cstheme="majorHAnsi"/>
          <w:sz w:val="24"/>
          <w:lang w:val="en-US"/>
        </w:rPr>
        <w:t xml:space="preserve"> -&gt; </w:t>
      </w:r>
      <w:r w:rsidR="00057516" w:rsidRPr="002B44F3">
        <w:rPr>
          <w:rFonts w:asciiTheme="majorHAnsi" w:hAnsiTheme="majorHAnsi" w:cstheme="majorHAnsi"/>
          <w:sz w:val="24"/>
          <w:lang w:val="en-US"/>
        </w:rPr>
        <w:t>“</w:t>
      </w:r>
      <w:proofErr w:type="gramStart"/>
      <w:r w:rsidR="00057516" w:rsidRPr="002B44F3">
        <w:rPr>
          <w:rFonts w:asciiTheme="majorHAnsi" w:hAnsiTheme="majorHAnsi" w:cstheme="majorHAnsi"/>
          <w:sz w:val="24"/>
          <w:lang w:val="en-US"/>
        </w:rPr>
        <w:t>{“ local</w:t>
      </w:r>
      <w:proofErr w:type="gramEnd"/>
      <w:r w:rsidR="00057516" w:rsidRPr="002B44F3">
        <w:rPr>
          <w:rFonts w:asciiTheme="majorHAnsi" w:hAnsiTheme="majorHAnsi" w:cstheme="majorHAnsi"/>
          <w:sz w:val="24"/>
          <w:lang w:val="en-US"/>
        </w:rPr>
        <w:t>-declarations statement-list “}”</w:t>
      </w:r>
    </w:p>
    <w:p w14:paraId="6E2AFB3C" w14:textId="2A19E8F0" w:rsidR="004A7E1B" w:rsidRPr="002B44F3" w:rsidRDefault="004A7E1B" w:rsidP="007577CA">
      <w:pPr>
        <w:pStyle w:val="Prrafodelista"/>
        <w:numPr>
          <w:ilvl w:val="0"/>
          <w:numId w:val="20"/>
        </w:numPr>
        <w:rPr>
          <w:lang w:val="en-US"/>
        </w:rPr>
      </w:pPr>
      <w:r w:rsidRPr="002B44F3">
        <w:rPr>
          <w:rFonts w:asciiTheme="majorHAnsi" w:hAnsiTheme="majorHAnsi" w:cstheme="majorHAnsi"/>
          <w:sz w:val="24"/>
          <w:lang w:val="en-US"/>
        </w:rPr>
        <w:t>selection-</w:t>
      </w: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stm</w:t>
      </w:r>
      <w:r w:rsidRPr="002B44F3">
        <w:rPr>
          <w:rFonts w:asciiTheme="majorHAnsi" w:hAnsiTheme="majorHAnsi" w:cstheme="majorHAnsi"/>
          <w:sz w:val="24"/>
          <w:lang w:val="en-US"/>
        </w:rPr>
        <w:t>t</w:t>
      </w:r>
      <w:proofErr w:type="spellEnd"/>
      <w:r w:rsidR="001D6F05" w:rsidRPr="002B44F3">
        <w:rPr>
          <w:rFonts w:asciiTheme="majorHAnsi" w:hAnsiTheme="majorHAnsi" w:cstheme="majorHAnsi"/>
          <w:sz w:val="24"/>
          <w:lang w:val="en-US"/>
        </w:rPr>
        <w:t xml:space="preserve"> -&gt; if </w:t>
      </w:r>
      <w:proofErr w:type="gramStart"/>
      <w:r w:rsidR="001D6F05" w:rsidRPr="002B44F3">
        <w:rPr>
          <w:rFonts w:asciiTheme="majorHAnsi" w:hAnsiTheme="majorHAnsi" w:cstheme="majorHAnsi"/>
          <w:sz w:val="24"/>
          <w:lang w:val="en-US"/>
        </w:rPr>
        <w:t>( expression</w:t>
      </w:r>
      <w:proofErr w:type="gramEnd"/>
      <w:r w:rsidR="001D6F05" w:rsidRPr="002B44F3">
        <w:rPr>
          <w:rFonts w:asciiTheme="majorHAnsi" w:hAnsiTheme="majorHAnsi" w:cstheme="majorHAnsi"/>
          <w:sz w:val="24"/>
          <w:lang w:val="en-US"/>
        </w:rPr>
        <w:t xml:space="preserve"> ) statement [ else statement ]</w:t>
      </w:r>
    </w:p>
    <w:p w14:paraId="53AF0645" w14:textId="05B56C83" w:rsidR="004A7E1B" w:rsidRPr="002B44F3" w:rsidRDefault="004A7E1B" w:rsidP="007577CA">
      <w:pPr>
        <w:pStyle w:val="Prrafodelista"/>
        <w:numPr>
          <w:ilvl w:val="0"/>
          <w:numId w:val="20"/>
        </w:numPr>
        <w:rPr>
          <w:lang w:val="en-US"/>
        </w:rPr>
      </w:pPr>
      <w:r w:rsidRPr="002B44F3">
        <w:rPr>
          <w:rFonts w:asciiTheme="majorHAnsi" w:hAnsiTheme="majorHAnsi" w:cstheme="majorHAnsi"/>
          <w:sz w:val="24"/>
          <w:lang w:val="en-US"/>
        </w:rPr>
        <w:t>iteration-</w:t>
      </w: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stmt</w:t>
      </w:r>
      <w:proofErr w:type="spellEnd"/>
      <w:r w:rsidR="001D6F05" w:rsidRPr="002B44F3">
        <w:rPr>
          <w:rFonts w:asciiTheme="majorHAnsi" w:hAnsiTheme="majorHAnsi" w:cstheme="majorHAnsi"/>
          <w:sz w:val="24"/>
          <w:lang w:val="en-US"/>
        </w:rPr>
        <w:t xml:space="preserve"> -&gt; while </w:t>
      </w:r>
      <w:proofErr w:type="gramStart"/>
      <w:r w:rsidR="001D6F05" w:rsidRPr="002B44F3">
        <w:rPr>
          <w:rFonts w:asciiTheme="majorHAnsi" w:hAnsiTheme="majorHAnsi" w:cstheme="majorHAnsi"/>
          <w:sz w:val="24"/>
          <w:lang w:val="en-US"/>
        </w:rPr>
        <w:t>( expression</w:t>
      </w:r>
      <w:proofErr w:type="gramEnd"/>
      <w:r w:rsidR="001D6F05" w:rsidRPr="002B44F3">
        <w:rPr>
          <w:rFonts w:asciiTheme="majorHAnsi" w:hAnsiTheme="majorHAnsi" w:cstheme="majorHAnsi"/>
          <w:sz w:val="24"/>
          <w:lang w:val="en-US"/>
        </w:rPr>
        <w:t xml:space="preserve"> ) statement</w:t>
      </w:r>
    </w:p>
    <w:p w14:paraId="473C8B00" w14:textId="5D660C26" w:rsidR="004A7E1B" w:rsidRPr="002B44F3" w:rsidRDefault="004A7E1B" w:rsidP="007577CA">
      <w:pPr>
        <w:pStyle w:val="Prrafodelista"/>
        <w:numPr>
          <w:ilvl w:val="0"/>
          <w:numId w:val="20"/>
        </w:numPr>
        <w:rPr>
          <w:lang w:val="en-US"/>
        </w:rPr>
      </w:pPr>
      <w:r w:rsidRPr="002B44F3">
        <w:rPr>
          <w:rFonts w:asciiTheme="majorHAnsi" w:hAnsiTheme="majorHAnsi" w:cstheme="majorHAnsi"/>
          <w:sz w:val="24"/>
          <w:lang w:val="en-US"/>
        </w:rPr>
        <w:t>return-</w:t>
      </w:r>
      <w:proofErr w:type="spellStart"/>
      <w:proofErr w:type="gramStart"/>
      <w:r w:rsidRPr="002B44F3">
        <w:rPr>
          <w:rFonts w:asciiTheme="majorHAnsi" w:hAnsiTheme="majorHAnsi" w:cstheme="majorHAnsi"/>
          <w:sz w:val="24"/>
          <w:lang w:val="en-US"/>
        </w:rPr>
        <w:t>stmt</w:t>
      </w:r>
      <w:proofErr w:type="spellEnd"/>
      <w:r w:rsidR="001D6F05" w:rsidRPr="002B44F3">
        <w:rPr>
          <w:rFonts w:asciiTheme="majorHAnsi" w:hAnsiTheme="majorHAnsi" w:cstheme="majorHAnsi"/>
          <w:sz w:val="24"/>
          <w:lang w:val="en-US"/>
        </w:rPr>
        <w:t xml:space="preserve">  -</w:t>
      </w:r>
      <w:proofErr w:type="gramEnd"/>
      <w:r w:rsidR="001D6F05" w:rsidRPr="002B44F3">
        <w:rPr>
          <w:rFonts w:asciiTheme="majorHAnsi" w:hAnsiTheme="majorHAnsi" w:cstheme="majorHAnsi"/>
          <w:sz w:val="24"/>
          <w:lang w:val="en-US"/>
        </w:rPr>
        <w:t>&gt; return [ expression ] ;</w:t>
      </w:r>
    </w:p>
    <w:p w14:paraId="2EECFC53" w14:textId="35222248" w:rsidR="001D6F05" w:rsidRPr="002B44F3" w:rsidRDefault="001D6F05" w:rsidP="007577CA">
      <w:pPr>
        <w:pStyle w:val="Prrafodelista"/>
        <w:numPr>
          <w:ilvl w:val="0"/>
          <w:numId w:val="20"/>
        </w:numPr>
        <w:rPr>
          <w:lang w:val="en-US"/>
        </w:rPr>
      </w:pPr>
      <w:r w:rsidRPr="002B44F3">
        <w:rPr>
          <w:rFonts w:asciiTheme="majorHAnsi" w:hAnsiTheme="majorHAnsi" w:cstheme="majorHAnsi"/>
          <w:sz w:val="24"/>
          <w:lang w:val="en-US"/>
        </w:rPr>
        <w:t>expression -&gt; var = expression | simple-expression</w:t>
      </w:r>
    </w:p>
    <w:p w14:paraId="7989E2B8" w14:textId="64C15783" w:rsidR="001D6F05" w:rsidRPr="002B44F3" w:rsidRDefault="001D6F05" w:rsidP="007577CA">
      <w:pPr>
        <w:pStyle w:val="Prrafodelista"/>
        <w:numPr>
          <w:ilvl w:val="0"/>
          <w:numId w:val="20"/>
        </w:numPr>
        <w:rPr>
          <w:lang w:val="en-US"/>
        </w:rPr>
      </w:pPr>
      <w:r w:rsidRPr="002B44F3">
        <w:rPr>
          <w:rFonts w:asciiTheme="majorHAnsi" w:hAnsiTheme="majorHAnsi" w:cstheme="majorHAnsi"/>
          <w:sz w:val="24"/>
          <w:lang w:val="en-US"/>
        </w:rPr>
        <w:t>var -&gt; ID [ “</w:t>
      </w:r>
      <w:proofErr w:type="gramStart"/>
      <w:r w:rsidRPr="002B44F3">
        <w:rPr>
          <w:rFonts w:asciiTheme="majorHAnsi" w:hAnsiTheme="majorHAnsi" w:cstheme="majorHAnsi"/>
          <w:sz w:val="24"/>
          <w:lang w:val="en-US"/>
        </w:rPr>
        <w:t>[“ expression</w:t>
      </w:r>
      <w:proofErr w:type="gramEnd"/>
      <w:r w:rsidRPr="002B44F3">
        <w:rPr>
          <w:rFonts w:asciiTheme="majorHAnsi" w:hAnsiTheme="majorHAnsi" w:cstheme="majorHAnsi"/>
          <w:sz w:val="24"/>
          <w:lang w:val="en-US"/>
        </w:rPr>
        <w:t xml:space="preserve"> “]” ]</w:t>
      </w:r>
    </w:p>
    <w:p w14:paraId="68471C0C" w14:textId="53B5EF3A" w:rsidR="001D6F05" w:rsidRPr="002B44F3" w:rsidRDefault="001D6F05" w:rsidP="007577CA">
      <w:pPr>
        <w:pStyle w:val="Prrafodelista"/>
        <w:numPr>
          <w:ilvl w:val="0"/>
          <w:numId w:val="20"/>
        </w:numPr>
        <w:rPr>
          <w:lang w:val="en-US"/>
        </w:rPr>
      </w:pPr>
      <w:r w:rsidRPr="002B44F3">
        <w:rPr>
          <w:rFonts w:asciiTheme="majorHAnsi" w:hAnsiTheme="majorHAnsi" w:cstheme="majorHAnsi"/>
          <w:sz w:val="24"/>
          <w:lang w:val="en-US"/>
        </w:rPr>
        <w:t xml:space="preserve">simple-expression -&gt; additive-expression [ </w:t>
      </w: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relop</w:t>
      </w:r>
      <w:proofErr w:type="spellEnd"/>
      <w:r w:rsidRPr="002B44F3">
        <w:rPr>
          <w:rFonts w:asciiTheme="majorHAnsi" w:hAnsiTheme="majorHAnsi" w:cstheme="majorHAnsi"/>
          <w:sz w:val="24"/>
          <w:lang w:val="en-US"/>
        </w:rPr>
        <w:t xml:space="preserve"> additive </w:t>
      </w:r>
      <w:proofErr w:type="gramStart"/>
      <w:r w:rsidRPr="002B44F3">
        <w:rPr>
          <w:rFonts w:asciiTheme="majorHAnsi" w:hAnsiTheme="majorHAnsi" w:cstheme="majorHAnsi"/>
          <w:sz w:val="24"/>
          <w:lang w:val="en-US"/>
        </w:rPr>
        <w:t>expression ]</w:t>
      </w:r>
      <w:proofErr w:type="gramEnd"/>
    </w:p>
    <w:p w14:paraId="05A771FE" w14:textId="2BD6DE6D" w:rsidR="001D6F05" w:rsidRPr="002B44F3" w:rsidRDefault="001D6F05" w:rsidP="007577CA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relop</w:t>
      </w:r>
      <w:proofErr w:type="spellEnd"/>
      <w:r w:rsidRPr="002B44F3">
        <w:rPr>
          <w:rFonts w:asciiTheme="majorHAnsi" w:hAnsiTheme="majorHAnsi" w:cstheme="majorHAnsi"/>
          <w:sz w:val="24"/>
          <w:lang w:val="en-US"/>
        </w:rPr>
        <w:t xml:space="preserve"> -&gt; &lt;= | &lt; | &gt; | &gt;= | == </w:t>
      </w:r>
      <w:proofErr w:type="gramStart"/>
      <w:r w:rsidRPr="002B44F3">
        <w:rPr>
          <w:rFonts w:asciiTheme="majorHAnsi" w:hAnsiTheme="majorHAnsi" w:cstheme="majorHAnsi"/>
          <w:sz w:val="24"/>
          <w:lang w:val="en-US"/>
        </w:rPr>
        <w:t>| !</w:t>
      </w:r>
      <w:proofErr w:type="gramEnd"/>
      <w:r w:rsidRPr="002B44F3">
        <w:rPr>
          <w:rFonts w:asciiTheme="majorHAnsi" w:hAnsiTheme="majorHAnsi" w:cstheme="majorHAnsi"/>
          <w:sz w:val="24"/>
          <w:lang w:val="en-US"/>
        </w:rPr>
        <w:t>=</w:t>
      </w:r>
    </w:p>
    <w:p w14:paraId="6D1FD822" w14:textId="04A61B11" w:rsidR="001D6F05" w:rsidRPr="002B44F3" w:rsidRDefault="001D6F05" w:rsidP="007577CA">
      <w:pPr>
        <w:pStyle w:val="Prrafodelista"/>
        <w:numPr>
          <w:ilvl w:val="0"/>
          <w:numId w:val="20"/>
        </w:numPr>
        <w:rPr>
          <w:lang w:val="en-US"/>
        </w:rPr>
      </w:pPr>
      <w:r w:rsidRPr="002B44F3">
        <w:rPr>
          <w:rFonts w:asciiTheme="majorHAnsi" w:hAnsiTheme="majorHAnsi" w:cstheme="majorHAnsi"/>
          <w:sz w:val="24"/>
          <w:lang w:val="en-US"/>
        </w:rPr>
        <w:t xml:space="preserve">additive-expression -&gt; [ additive-expression </w:t>
      </w:r>
      <w:proofErr w:type="spellStart"/>
      <w:proofErr w:type="gramStart"/>
      <w:r w:rsidRPr="002B44F3">
        <w:rPr>
          <w:rFonts w:asciiTheme="majorHAnsi" w:hAnsiTheme="majorHAnsi" w:cstheme="majorHAnsi"/>
          <w:sz w:val="24"/>
          <w:lang w:val="en-US"/>
        </w:rPr>
        <w:t>addop</w:t>
      </w:r>
      <w:proofErr w:type="spellEnd"/>
      <w:r w:rsidRPr="002B44F3">
        <w:rPr>
          <w:rFonts w:asciiTheme="majorHAnsi" w:hAnsiTheme="majorHAnsi" w:cstheme="majorHAnsi"/>
          <w:sz w:val="24"/>
          <w:lang w:val="en-US"/>
        </w:rPr>
        <w:t xml:space="preserve"> ]</w:t>
      </w:r>
      <w:proofErr w:type="gramEnd"/>
      <w:r w:rsidRPr="002B44F3">
        <w:rPr>
          <w:rFonts w:asciiTheme="majorHAnsi" w:hAnsiTheme="majorHAnsi" w:cstheme="majorHAnsi"/>
          <w:sz w:val="24"/>
          <w:lang w:val="en-US"/>
        </w:rPr>
        <w:t xml:space="preserve"> term</w:t>
      </w:r>
    </w:p>
    <w:p w14:paraId="736913D2" w14:textId="72192EF7" w:rsidR="001D6F05" w:rsidRPr="002B44F3" w:rsidRDefault="001D6F05" w:rsidP="007577CA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addop</w:t>
      </w:r>
      <w:proofErr w:type="spellEnd"/>
      <w:r w:rsidRPr="002B44F3">
        <w:rPr>
          <w:rFonts w:asciiTheme="majorHAnsi" w:hAnsiTheme="majorHAnsi" w:cstheme="majorHAnsi"/>
          <w:sz w:val="24"/>
          <w:lang w:val="en-US"/>
        </w:rPr>
        <w:t xml:space="preserve"> -&gt; + | -</w:t>
      </w:r>
    </w:p>
    <w:p w14:paraId="4B2BB18A" w14:textId="7396C283" w:rsidR="001D6F05" w:rsidRPr="002B44F3" w:rsidRDefault="001D6F05" w:rsidP="007577CA">
      <w:pPr>
        <w:pStyle w:val="Prrafodelista"/>
        <w:numPr>
          <w:ilvl w:val="0"/>
          <w:numId w:val="20"/>
        </w:numPr>
        <w:rPr>
          <w:lang w:val="en-US"/>
        </w:rPr>
      </w:pPr>
      <w:r w:rsidRPr="002B44F3">
        <w:rPr>
          <w:rFonts w:asciiTheme="majorHAnsi" w:hAnsiTheme="majorHAnsi" w:cstheme="majorHAnsi"/>
          <w:sz w:val="24"/>
          <w:lang w:val="en-US"/>
        </w:rPr>
        <w:t xml:space="preserve">term -&gt; [ term </w:t>
      </w:r>
      <w:proofErr w:type="spellStart"/>
      <w:proofErr w:type="gramStart"/>
      <w:r w:rsidRPr="002B44F3">
        <w:rPr>
          <w:rFonts w:asciiTheme="majorHAnsi" w:hAnsiTheme="majorHAnsi" w:cstheme="majorHAnsi"/>
          <w:sz w:val="24"/>
          <w:lang w:val="en-US"/>
        </w:rPr>
        <w:t>mulop</w:t>
      </w:r>
      <w:proofErr w:type="spellEnd"/>
      <w:r w:rsidRPr="002B44F3">
        <w:rPr>
          <w:rFonts w:asciiTheme="majorHAnsi" w:hAnsiTheme="majorHAnsi" w:cstheme="majorHAnsi"/>
          <w:sz w:val="24"/>
          <w:lang w:val="en-US"/>
        </w:rPr>
        <w:t xml:space="preserve"> ]</w:t>
      </w:r>
      <w:proofErr w:type="gramEnd"/>
      <w:r w:rsidRPr="002B44F3">
        <w:rPr>
          <w:rFonts w:asciiTheme="majorHAnsi" w:hAnsiTheme="majorHAnsi" w:cstheme="majorHAnsi"/>
          <w:sz w:val="24"/>
          <w:lang w:val="en-US"/>
        </w:rPr>
        <w:t xml:space="preserve"> factor</w:t>
      </w:r>
    </w:p>
    <w:p w14:paraId="79B11053" w14:textId="6B12EF81" w:rsidR="001D6F05" w:rsidRPr="002B44F3" w:rsidRDefault="001D6F05" w:rsidP="007577CA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mulop</w:t>
      </w:r>
      <w:proofErr w:type="spellEnd"/>
      <w:r w:rsidRPr="002B44F3">
        <w:rPr>
          <w:rFonts w:asciiTheme="majorHAnsi" w:hAnsiTheme="majorHAnsi" w:cstheme="majorHAnsi"/>
          <w:sz w:val="24"/>
          <w:lang w:val="en-US"/>
        </w:rPr>
        <w:t xml:space="preserve"> -&gt; * | /</w:t>
      </w:r>
    </w:p>
    <w:p w14:paraId="507B139C" w14:textId="1977418F" w:rsidR="001D6F05" w:rsidRPr="002B44F3" w:rsidRDefault="001D6F05" w:rsidP="007577CA">
      <w:pPr>
        <w:pStyle w:val="Prrafodelista"/>
        <w:numPr>
          <w:ilvl w:val="0"/>
          <w:numId w:val="20"/>
        </w:numPr>
        <w:rPr>
          <w:lang w:val="en-US"/>
        </w:rPr>
      </w:pPr>
      <w:r w:rsidRPr="002B44F3">
        <w:rPr>
          <w:rFonts w:asciiTheme="majorHAnsi" w:hAnsiTheme="majorHAnsi" w:cstheme="majorHAnsi"/>
          <w:sz w:val="24"/>
          <w:lang w:val="en-US"/>
        </w:rPr>
        <w:t xml:space="preserve">factor -&gt; </w:t>
      </w:r>
      <w:proofErr w:type="gramStart"/>
      <w:r w:rsidRPr="002B44F3">
        <w:rPr>
          <w:rFonts w:asciiTheme="majorHAnsi" w:hAnsiTheme="majorHAnsi" w:cstheme="majorHAnsi"/>
          <w:sz w:val="24"/>
          <w:lang w:val="en-US"/>
        </w:rPr>
        <w:t>( expression</w:t>
      </w:r>
      <w:proofErr w:type="gramEnd"/>
      <w:r w:rsidRPr="002B44F3">
        <w:rPr>
          <w:rFonts w:asciiTheme="majorHAnsi" w:hAnsiTheme="majorHAnsi" w:cstheme="majorHAnsi"/>
          <w:sz w:val="24"/>
          <w:lang w:val="en-US"/>
        </w:rPr>
        <w:t xml:space="preserve"> ) | var | call | NUM</w:t>
      </w:r>
    </w:p>
    <w:p w14:paraId="0F1ACE2A" w14:textId="1EC57279" w:rsidR="001D6F05" w:rsidRPr="002B44F3" w:rsidRDefault="001D6F05" w:rsidP="007577CA">
      <w:pPr>
        <w:pStyle w:val="Prrafodelista"/>
        <w:numPr>
          <w:ilvl w:val="0"/>
          <w:numId w:val="20"/>
        </w:numPr>
        <w:rPr>
          <w:lang w:val="en-US"/>
        </w:rPr>
      </w:pPr>
      <w:r w:rsidRPr="002B44F3">
        <w:rPr>
          <w:rFonts w:asciiTheme="majorHAnsi" w:hAnsiTheme="majorHAnsi" w:cstheme="majorHAnsi"/>
          <w:sz w:val="24"/>
          <w:lang w:val="en-US"/>
        </w:rPr>
        <w:t xml:space="preserve">call -&gt; ID </w:t>
      </w:r>
      <w:proofErr w:type="gramStart"/>
      <w:r w:rsidRPr="002B44F3">
        <w:rPr>
          <w:rFonts w:asciiTheme="majorHAnsi" w:hAnsiTheme="majorHAnsi" w:cstheme="majorHAnsi"/>
          <w:sz w:val="24"/>
          <w:lang w:val="en-US"/>
        </w:rPr>
        <w:t xml:space="preserve">( </w:t>
      </w: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args</w:t>
      </w:r>
      <w:proofErr w:type="spellEnd"/>
      <w:proofErr w:type="gramEnd"/>
      <w:r w:rsidRPr="002B44F3">
        <w:rPr>
          <w:rFonts w:asciiTheme="majorHAnsi" w:hAnsiTheme="majorHAnsi" w:cstheme="majorHAnsi"/>
          <w:sz w:val="24"/>
          <w:lang w:val="en-US"/>
        </w:rPr>
        <w:t xml:space="preserve"> )</w:t>
      </w:r>
    </w:p>
    <w:p w14:paraId="17C55DEE" w14:textId="7F4CD44B" w:rsidR="001D6F05" w:rsidRPr="002B44F3" w:rsidRDefault="001D6F05" w:rsidP="007577CA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args</w:t>
      </w:r>
      <w:proofErr w:type="spellEnd"/>
      <w:r w:rsidRPr="002B44F3">
        <w:rPr>
          <w:rFonts w:asciiTheme="majorHAnsi" w:hAnsiTheme="majorHAnsi" w:cstheme="majorHAnsi"/>
          <w:sz w:val="24"/>
          <w:lang w:val="en-US"/>
        </w:rPr>
        <w:t xml:space="preserve"> -&gt; [ </w:t>
      </w: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arg</w:t>
      </w:r>
      <w:proofErr w:type="spellEnd"/>
      <w:r w:rsidRPr="002B44F3">
        <w:rPr>
          <w:rFonts w:asciiTheme="majorHAnsi" w:hAnsiTheme="majorHAnsi" w:cstheme="majorHAnsi"/>
          <w:sz w:val="24"/>
          <w:lang w:val="en-US"/>
        </w:rPr>
        <w:t>-</w:t>
      </w:r>
      <w:proofErr w:type="gramStart"/>
      <w:r w:rsidRPr="002B44F3">
        <w:rPr>
          <w:rFonts w:asciiTheme="majorHAnsi" w:hAnsiTheme="majorHAnsi" w:cstheme="majorHAnsi"/>
          <w:sz w:val="24"/>
          <w:lang w:val="en-US"/>
        </w:rPr>
        <w:t>list ]</w:t>
      </w:r>
      <w:proofErr w:type="gramEnd"/>
    </w:p>
    <w:p w14:paraId="4179310A" w14:textId="348510C5" w:rsidR="001D6F05" w:rsidRPr="002B44F3" w:rsidRDefault="001D6F05" w:rsidP="007577CA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r w:rsidRPr="002B44F3">
        <w:rPr>
          <w:rFonts w:asciiTheme="majorHAnsi" w:hAnsiTheme="majorHAnsi" w:cstheme="majorHAnsi"/>
          <w:sz w:val="24"/>
          <w:lang w:val="en-US"/>
        </w:rPr>
        <w:t>arg</w:t>
      </w:r>
      <w:proofErr w:type="spellEnd"/>
      <w:r w:rsidRPr="002B44F3">
        <w:rPr>
          <w:rFonts w:asciiTheme="majorHAnsi" w:hAnsiTheme="majorHAnsi" w:cstheme="majorHAnsi"/>
          <w:sz w:val="24"/>
          <w:lang w:val="en-US"/>
        </w:rPr>
        <w:t xml:space="preserve">-list -&gt; expression </w:t>
      </w:r>
      <w:proofErr w:type="gramStart"/>
      <w:r w:rsidRPr="002B44F3">
        <w:rPr>
          <w:rFonts w:asciiTheme="majorHAnsi" w:hAnsiTheme="majorHAnsi" w:cstheme="majorHAnsi"/>
          <w:sz w:val="24"/>
          <w:lang w:val="en-US"/>
        </w:rPr>
        <w:t>[ ,</w:t>
      </w:r>
      <w:proofErr w:type="gramEnd"/>
      <w:r w:rsidRPr="002B44F3">
        <w:rPr>
          <w:rFonts w:asciiTheme="majorHAnsi" w:hAnsiTheme="majorHAnsi" w:cstheme="majorHAnsi"/>
          <w:sz w:val="24"/>
          <w:lang w:val="en-US"/>
        </w:rPr>
        <w:t xml:space="preserve"> expression ]</w:t>
      </w:r>
    </w:p>
    <w:sectPr w:rsidR="001D6F05" w:rsidRPr="002B44F3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ED735" w14:textId="77777777" w:rsidR="005710EA" w:rsidRDefault="005710EA" w:rsidP="00CE6940">
      <w:pPr>
        <w:spacing w:after="0" w:line="240" w:lineRule="auto"/>
      </w:pPr>
      <w:r>
        <w:separator/>
      </w:r>
    </w:p>
  </w:endnote>
  <w:endnote w:type="continuationSeparator" w:id="0">
    <w:p w14:paraId="03C3D35B" w14:textId="77777777" w:rsidR="005710EA" w:rsidRDefault="005710EA" w:rsidP="00CE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9CC2D" w14:textId="77777777" w:rsidR="005710EA" w:rsidRDefault="005710EA" w:rsidP="00CE6940">
      <w:pPr>
        <w:spacing w:after="0" w:line="240" w:lineRule="auto"/>
      </w:pPr>
      <w:r>
        <w:separator/>
      </w:r>
    </w:p>
  </w:footnote>
  <w:footnote w:type="continuationSeparator" w:id="0">
    <w:p w14:paraId="757ED5EC" w14:textId="77777777" w:rsidR="005710EA" w:rsidRDefault="005710EA" w:rsidP="00CE6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B626B" w14:textId="7AFBFA29" w:rsidR="00CE6940" w:rsidRDefault="00CE694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38A55" w14:textId="2FB8F00E" w:rsidR="00CE6940" w:rsidRDefault="00CE694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E4740" w14:textId="7CFFC380" w:rsidR="00CE6940" w:rsidRDefault="00CE69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10EF"/>
    <w:multiLevelType w:val="hybridMultilevel"/>
    <w:tmpl w:val="ACA4B2C0"/>
    <w:lvl w:ilvl="0" w:tplc="CA92FBD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7EF5"/>
    <w:multiLevelType w:val="hybridMultilevel"/>
    <w:tmpl w:val="9FA87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67D18"/>
    <w:multiLevelType w:val="hybridMultilevel"/>
    <w:tmpl w:val="A9A827F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8759C"/>
    <w:multiLevelType w:val="hybridMultilevel"/>
    <w:tmpl w:val="7A4AF80E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36702B6"/>
    <w:multiLevelType w:val="hybridMultilevel"/>
    <w:tmpl w:val="5AD040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759F7"/>
    <w:multiLevelType w:val="hybridMultilevel"/>
    <w:tmpl w:val="F61C18B0"/>
    <w:lvl w:ilvl="0" w:tplc="CA92FBD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1B7A3B74"/>
    <w:multiLevelType w:val="multilevel"/>
    <w:tmpl w:val="FC74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822D6"/>
    <w:multiLevelType w:val="multilevel"/>
    <w:tmpl w:val="3BFA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96125"/>
    <w:multiLevelType w:val="hybridMultilevel"/>
    <w:tmpl w:val="1C0C3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53B19"/>
    <w:multiLevelType w:val="hybridMultilevel"/>
    <w:tmpl w:val="B72A7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173B4"/>
    <w:multiLevelType w:val="hybridMultilevel"/>
    <w:tmpl w:val="BDAAC9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86F6B"/>
    <w:multiLevelType w:val="hybridMultilevel"/>
    <w:tmpl w:val="535A2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62DB9"/>
    <w:multiLevelType w:val="hybridMultilevel"/>
    <w:tmpl w:val="A140A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41009"/>
    <w:multiLevelType w:val="hybridMultilevel"/>
    <w:tmpl w:val="97CE2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8721F"/>
    <w:multiLevelType w:val="hybridMultilevel"/>
    <w:tmpl w:val="BFFCAB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50DBB"/>
    <w:multiLevelType w:val="hybridMultilevel"/>
    <w:tmpl w:val="22BE3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F276F"/>
    <w:multiLevelType w:val="hybridMultilevel"/>
    <w:tmpl w:val="ED7EA462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0E79D6"/>
    <w:multiLevelType w:val="hybridMultilevel"/>
    <w:tmpl w:val="AA0AD6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E1ABB"/>
    <w:multiLevelType w:val="hybridMultilevel"/>
    <w:tmpl w:val="498E40C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EF14313"/>
    <w:multiLevelType w:val="hybridMultilevel"/>
    <w:tmpl w:val="DD7EA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13"/>
  </w:num>
  <w:num w:numId="6">
    <w:abstractNumId w:val="0"/>
  </w:num>
  <w:num w:numId="7">
    <w:abstractNumId w:val="2"/>
  </w:num>
  <w:num w:numId="8">
    <w:abstractNumId w:val="3"/>
  </w:num>
  <w:num w:numId="9">
    <w:abstractNumId w:val="15"/>
  </w:num>
  <w:num w:numId="10">
    <w:abstractNumId w:val="1"/>
  </w:num>
  <w:num w:numId="11">
    <w:abstractNumId w:val="18"/>
  </w:num>
  <w:num w:numId="12">
    <w:abstractNumId w:val="17"/>
  </w:num>
  <w:num w:numId="13">
    <w:abstractNumId w:val="11"/>
  </w:num>
  <w:num w:numId="14">
    <w:abstractNumId w:val="7"/>
  </w:num>
  <w:num w:numId="15">
    <w:abstractNumId w:val="12"/>
  </w:num>
  <w:num w:numId="16">
    <w:abstractNumId w:val="6"/>
  </w:num>
  <w:num w:numId="17">
    <w:abstractNumId w:val="14"/>
  </w:num>
  <w:num w:numId="18">
    <w:abstractNumId w:val="19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940"/>
    <w:rsid w:val="00022DE8"/>
    <w:rsid w:val="00057516"/>
    <w:rsid w:val="00083B77"/>
    <w:rsid w:val="000A276F"/>
    <w:rsid w:val="000C38DB"/>
    <w:rsid w:val="000E4C66"/>
    <w:rsid w:val="000F1B44"/>
    <w:rsid w:val="00106497"/>
    <w:rsid w:val="001A14C7"/>
    <w:rsid w:val="001B45E5"/>
    <w:rsid w:val="001C221A"/>
    <w:rsid w:val="001D6F05"/>
    <w:rsid w:val="001F59B8"/>
    <w:rsid w:val="002067A6"/>
    <w:rsid w:val="0021006C"/>
    <w:rsid w:val="00216C39"/>
    <w:rsid w:val="002260AE"/>
    <w:rsid w:val="00250E47"/>
    <w:rsid w:val="002A4243"/>
    <w:rsid w:val="002B44F3"/>
    <w:rsid w:val="00310058"/>
    <w:rsid w:val="00345930"/>
    <w:rsid w:val="00394074"/>
    <w:rsid w:val="00462BEC"/>
    <w:rsid w:val="00493062"/>
    <w:rsid w:val="004A7E1B"/>
    <w:rsid w:val="004E44AB"/>
    <w:rsid w:val="004F4208"/>
    <w:rsid w:val="005267B0"/>
    <w:rsid w:val="005710EA"/>
    <w:rsid w:val="0061066E"/>
    <w:rsid w:val="00635BE1"/>
    <w:rsid w:val="006571C6"/>
    <w:rsid w:val="006A15E4"/>
    <w:rsid w:val="006B50F8"/>
    <w:rsid w:val="006C0ACD"/>
    <w:rsid w:val="00746AE0"/>
    <w:rsid w:val="00774C1D"/>
    <w:rsid w:val="00786EF2"/>
    <w:rsid w:val="00797500"/>
    <w:rsid w:val="007A5614"/>
    <w:rsid w:val="007A7D77"/>
    <w:rsid w:val="007B2E66"/>
    <w:rsid w:val="007D1920"/>
    <w:rsid w:val="00801AE9"/>
    <w:rsid w:val="00810F93"/>
    <w:rsid w:val="00817CC7"/>
    <w:rsid w:val="00826A00"/>
    <w:rsid w:val="00876354"/>
    <w:rsid w:val="008B34FC"/>
    <w:rsid w:val="008D33F9"/>
    <w:rsid w:val="00964901"/>
    <w:rsid w:val="009E35D4"/>
    <w:rsid w:val="00A07F4A"/>
    <w:rsid w:val="00A17134"/>
    <w:rsid w:val="00A26BBC"/>
    <w:rsid w:val="00A647F0"/>
    <w:rsid w:val="00A76C1C"/>
    <w:rsid w:val="00AE6ABF"/>
    <w:rsid w:val="00AF20DD"/>
    <w:rsid w:val="00B8241C"/>
    <w:rsid w:val="00B9177A"/>
    <w:rsid w:val="00C42B28"/>
    <w:rsid w:val="00C53B3B"/>
    <w:rsid w:val="00C665E4"/>
    <w:rsid w:val="00C76E49"/>
    <w:rsid w:val="00C8691F"/>
    <w:rsid w:val="00CA0F17"/>
    <w:rsid w:val="00CA6B7C"/>
    <w:rsid w:val="00CD2020"/>
    <w:rsid w:val="00CE6940"/>
    <w:rsid w:val="00D00352"/>
    <w:rsid w:val="00D03AE0"/>
    <w:rsid w:val="00D25C68"/>
    <w:rsid w:val="00D80D4A"/>
    <w:rsid w:val="00DD2335"/>
    <w:rsid w:val="00DD6AF8"/>
    <w:rsid w:val="00E05CEA"/>
    <w:rsid w:val="00E06F64"/>
    <w:rsid w:val="00E91757"/>
    <w:rsid w:val="00ED6E14"/>
    <w:rsid w:val="00F71639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59ACA"/>
  <w15:chartTrackingRefBased/>
  <w15:docId w15:val="{1108D89B-0B28-40DB-BD36-C17186A2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940"/>
    <w:pPr>
      <w:spacing w:after="120" w:line="264" w:lineRule="auto"/>
    </w:pPr>
    <w:rPr>
      <w:rFonts w:eastAsiaTheme="minorEastAsia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26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6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69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940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E69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6940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E69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940"/>
    <w:rPr>
      <w:rFonts w:eastAsiaTheme="minorEastAsia"/>
      <w:sz w:val="20"/>
      <w:szCs w:val="20"/>
    </w:rPr>
  </w:style>
  <w:style w:type="paragraph" w:styleId="Prrafodelista">
    <w:name w:val="List Paragraph"/>
    <w:basedOn w:val="Normal"/>
    <w:uiPriority w:val="34"/>
    <w:qFormat/>
    <w:rsid w:val="00635BE1"/>
    <w:pPr>
      <w:ind w:left="720"/>
      <w:contextualSpacing/>
    </w:pPr>
  </w:style>
  <w:style w:type="character" w:customStyle="1" w:styleId="tlid-translation">
    <w:name w:val="tlid-translation"/>
    <w:basedOn w:val="Fuentedeprrafopredeter"/>
    <w:rsid w:val="0061066E"/>
  </w:style>
  <w:style w:type="character" w:styleId="Hipervnculo">
    <w:name w:val="Hyperlink"/>
    <w:basedOn w:val="Fuentedeprrafopredeter"/>
    <w:uiPriority w:val="99"/>
    <w:unhideWhenUsed/>
    <w:rsid w:val="00310058"/>
    <w:rPr>
      <w:color w:val="6B9F25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005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A17134"/>
    <w:rPr>
      <w:b/>
      <w:bCs/>
    </w:rPr>
  </w:style>
  <w:style w:type="character" w:customStyle="1" w:styleId="highlight">
    <w:name w:val="highlight"/>
    <w:basedOn w:val="Fuentedeprrafopredeter"/>
    <w:rsid w:val="00774C1D"/>
  </w:style>
  <w:style w:type="character" w:customStyle="1" w:styleId="Ttulo1Car">
    <w:name w:val="Título 1 Car"/>
    <w:basedOn w:val="Fuentedeprrafopredeter"/>
    <w:link w:val="Ttulo1"/>
    <w:uiPriority w:val="9"/>
    <w:rsid w:val="005267B0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67B0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ED6E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Pedrero Martínez</dc:creator>
  <cp:keywords/>
  <dc:description/>
  <cp:lastModifiedBy>Iván Pedrero Martínez</cp:lastModifiedBy>
  <cp:revision>69</cp:revision>
  <cp:lastPrinted>2019-08-29T13:00:00Z</cp:lastPrinted>
  <dcterms:created xsi:type="dcterms:W3CDTF">2019-08-13T03:28:00Z</dcterms:created>
  <dcterms:modified xsi:type="dcterms:W3CDTF">2020-04-22T18:42:00Z</dcterms:modified>
</cp:coreProperties>
</file>