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11D7B" w14:textId="77777777" w:rsidR="00AD3675" w:rsidRPr="00F7297F" w:rsidRDefault="00AD3675" w:rsidP="00AD3675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r w:rsidRPr="00F7297F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7B835FDD" wp14:editId="7A0191F9">
            <wp:simplePos x="0" y="0"/>
            <wp:positionH relativeFrom="margin">
              <wp:posOffset>-1354455</wp:posOffset>
            </wp:positionH>
            <wp:positionV relativeFrom="page">
              <wp:align>top</wp:align>
            </wp:positionV>
            <wp:extent cx="7955280" cy="960120"/>
            <wp:effectExtent l="0" t="0" r="7620" b="0"/>
            <wp:wrapTopAndBottom/>
            <wp:docPr id="310571102" name="Рисунок 31057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7297F">
        <w:rPr>
          <w:rFonts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7297F">
        <w:rPr>
          <w:rFonts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1F70AC">
        <w:rPr>
          <w:rFonts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cs="Times New Roman"/>
          <w:b/>
          <w:bCs/>
          <w:color w:val="000000"/>
          <w:sz w:val="26"/>
          <w:szCs w:val="26"/>
        </w:rPr>
        <w:t>»</w:t>
      </w:r>
    </w:p>
    <w:p w14:paraId="42B4D6EB" w14:textId="77777777" w:rsidR="00AD3675" w:rsidRPr="00F7297F" w:rsidRDefault="00AD3675" w:rsidP="00AD3675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275"/>
        <w:gridCol w:w="5725"/>
      </w:tblGrid>
      <w:tr w:rsidR="00AD3675" w:rsidRPr="00F7297F" w14:paraId="373CD9AA" w14:textId="77777777" w:rsidTr="009D6D23">
        <w:trPr>
          <w:trHeight w:val="340"/>
        </w:trPr>
        <w:tc>
          <w:tcPr>
            <w:tcW w:w="3118" w:type="dxa"/>
          </w:tcPr>
          <w:p w14:paraId="2EA5CA0B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944C537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4E4E91D1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8"/>
                <w:szCs w:val="26"/>
              </w:rPr>
            </w:pPr>
            <w:r w:rsidRPr="003420EF">
              <w:rPr>
                <w:rFonts w:cs="Times New Roman"/>
                <w:b/>
                <w:i/>
                <w:sz w:val="28"/>
                <w:szCs w:val="26"/>
              </w:rPr>
              <w:t>Институт информационных систем и технологий</w:t>
            </w:r>
          </w:p>
        </w:tc>
      </w:tr>
      <w:tr w:rsidR="00AD3675" w:rsidRPr="00F7297F" w14:paraId="5E423B24" w14:textId="77777777" w:rsidTr="009D6D23">
        <w:trPr>
          <w:trHeight w:val="340"/>
        </w:trPr>
        <w:tc>
          <w:tcPr>
            <w:tcW w:w="3118" w:type="dxa"/>
          </w:tcPr>
          <w:p w14:paraId="34772753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2C6973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4D659DC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D3675" w:rsidRPr="00F7297F" w14:paraId="41FF8D78" w14:textId="77777777" w:rsidTr="009D6D23">
        <w:trPr>
          <w:trHeight w:val="340"/>
        </w:trPr>
        <w:tc>
          <w:tcPr>
            <w:tcW w:w="3118" w:type="dxa"/>
          </w:tcPr>
          <w:p w14:paraId="2DE3B569" w14:textId="77777777" w:rsidR="00AD3675" w:rsidRPr="00F7297F" w:rsidRDefault="00AD3675" w:rsidP="009D6D23">
            <w:pPr>
              <w:jc w:val="center"/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3B3551D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61D4F673" w14:textId="77777777" w:rsidR="00AD3675" w:rsidRPr="003420E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420EF">
              <w:rPr>
                <w:rFonts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AD3675" w:rsidRPr="00F7297F" w14:paraId="4AE882FE" w14:textId="77777777" w:rsidTr="009D6D23">
        <w:trPr>
          <w:trHeight w:val="340"/>
        </w:trPr>
        <w:tc>
          <w:tcPr>
            <w:tcW w:w="3118" w:type="dxa"/>
          </w:tcPr>
          <w:p w14:paraId="03E2F975" w14:textId="77777777" w:rsidR="00AD3675" w:rsidRPr="00F7297F" w:rsidRDefault="00AD3675" w:rsidP="009D6D23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588AE35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79003A4" w14:textId="77777777" w:rsidR="00AD3675" w:rsidRPr="00F7297F" w:rsidRDefault="00AD3675" w:rsidP="009D6D23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D3675" w:rsidRPr="00F7297F" w14:paraId="225F7B0B" w14:textId="77777777" w:rsidTr="009D6D23">
        <w:trPr>
          <w:trHeight w:val="340"/>
        </w:trPr>
        <w:tc>
          <w:tcPr>
            <w:tcW w:w="3118" w:type="dxa"/>
          </w:tcPr>
          <w:p w14:paraId="54F63100" w14:textId="77777777" w:rsidR="00AD3675" w:rsidRPr="00F7297F" w:rsidRDefault="00AD3675" w:rsidP="009D6D23">
            <w:pPr>
              <w:jc w:val="center"/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3C2A7F8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5DB275D6" w14:textId="77777777" w:rsidR="00AD3675" w:rsidRPr="003420EF" w:rsidRDefault="00AD3675" w:rsidP="009D6D23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очная</w:t>
            </w:r>
          </w:p>
        </w:tc>
      </w:tr>
      <w:tr w:rsidR="00AD3675" w:rsidRPr="00F7297F" w14:paraId="694E458E" w14:textId="77777777" w:rsidTr="009D6D23">
        <w:trPr>
          <w:trHeight w:val="340"/>
        </w:trPr>
        <w:tc>
          <w:tcPr>
            <w:tcW w:w="3118" w:type="dxa"/>
          </w:tcPr>
          <w:p w14:paraId="440028D7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52BA3C2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63639A6" w14:textId="77777777" w:rsidR="00AD3675" w:rsidRPr="00F7297F" w:rsidRDefault="00AD3675" w:rsidP="009D6D23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AD3675" w:rsidRPr="00F7297F" w14:paraId="3887C4EE" w14:textId="77777777" w:rsidTr="009D6D23">
        <w:trPr>
          <w:trHeight w:val="340"/>
        </w:trPr>
        <w:tc>
          <w:tcPr>
            <w:tcW w:w="3118" w:type="dxa"/>
          </w:tcPr>
          <w:p w14:paraId="7ACF57E3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F6B909A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5C976EF0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B9AACD6" w14:textId="77777777" w:rsidR="00AD3675" w:rsidRPr="00F7297F" w:rsidRDefault="00AD3675" w:rsidP="00AD3675">
      <w:pPr>
        <w:spacing w:line="276" w:lineRule="auto"/>
        <w:rPr>
          <w:rFonts w:cs="Times New Roman"/>
          <w:sz w:val="28"/>
          <w:szCs w:val="26"/>
        </w:rPr>
      </w:pPr>
    </w:p>
    <w:p w14:paraId="07E5676F" w14:textId="77777777" w:rsidR="00AD3675" w:rsidRPr="00F7297F" w:rsidRDefault="00AD3675" w:rsidP="00AD3675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06BDD110" w14:textId="0104A82A" w:rsidR="00AD3675" w:rsidRPr="000D2335" w:rsidRDefault="00AD3675" w:rsidP="00AD3675">
      <w:pPr>
        <w:spacing w:line="276" w:lineRule="auto"/>
        <w:jc w:val="center"/>
        <w:rPr>
          <w:rFonts w:cs="Times New Roman"/>
          <w:b/>
          <w:bCs/>
          <w:color w:val="FF0000"/>
          <w:sz w:val="28"/>
          <w:szCs w:val="28"/>
        </w:rPr>
      </w:pPr>
      <w:r w:rsidRPr="00F7297F">
        <w:rPr>
          <w:rFonts w:cs="Times New Roman"/>
          <w:b/>
          <w:bCs/>
          <w:color w:val="000000"/>
          <w:sz w:val="28"/>
          <w:szCs w:val="28"/>
        </w:rPr>
        <w:t xml:space="preserve">Отчет по лабораторной работе </w:t>
      </w:r>
      <w:r>
        <w:rPr>
          <w:rFonts w:cs="Times New Roman"/>
          <w:b/>
          <w:bCs/>
          <w:color w:val="000000"/>
          <w:sz w:val="28"/>
          <w:szCs w:val="28"/>
        </w:rPr>
        <w:t>№</w:t>
      </w:r>
      <w:r>
        <w:rPr>
          <w:rFonts w:cs="Times New Roman"/>
          <w:b/>
          <w:bCs/>
          <w:color w:val="000000"/>
          <w:sz w:val="28"/>
          <w:szCs w:val="28"/>
        </w:rPr>
        <w:t>2</w:t>
      </w:r>
    </w:p>
    <w:tbl>
      <w:tblPr>
        <w:tblStyle w:val="ab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AD3675" w:rsidRPr="00F7297F" w14:paraId="5047C022" w14:textId="77777777" w:rsidTr="009D6D23">
        <w:tc>
          <w:tcPr>
            <w:tcW w:w="1417" w:type="dxa"/>
          </w:tcPr>
          <w:p w14:paraId="3B0A0E15" w14:textId="77777777" w:rsidR="00AD3675" w:rsidRPr="00F7297F" w:rsidRDefault="00AD3675" w:rsidP="009D6D23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0BCB091C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0729239C" w14:textId="7F84EBAA" w:rsidR="00AD3675" w:rsidRPr="00AD3675" w:rsidRDefault="00AD3675" w:rsidP="009D6D23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AD3675">
              <w:rPr>
                <w:rFonts w:cs="Times New Roman"/>
                <w:b/>
                <w:bCs/>
                <w:sz w:val="26"/>
                <w:szCs w:val="26"/>
              </w:rPr>
              <w:t>Администрирование серверов Windows. Microsoft Windows Server 2012</w:t>
            </w:r>
          </w:p>
        </w:tc>
      </w:tr>
      <w:tr w:rsidR="00AD3675" w:rsidRPr="00F7297F" w14:paraId="47178738" w14:textId="77777777" w:rsidTr="009D6D23">
        <w:tc>
          <w:tcPr>
            <w:tcW w:w="1417" w:type="dxa"/>
          </w:tcPr>
          <w:p w14:paraId="6BA2B57C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C194DC8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1C9D5AF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sz w:val="18"/>
                <w:szCs w:val="18"/>
              </w:rPr>
              <w:t>(наименование темы)</w:t>
            </w:r>
          </w:p>
        </w:tc>
      </w:tr>
      <w:tr w:rsidR="00AD3675" w:rsidRPr="00F7297F" w14:paraId="4C4428DB" w14:textId="77777777" w:rsidTr="009D6D23">
        <w:tc>
          <w:tcPr>
            <w:tcW w:w="1417" w:type="dxa"/>
          </w:tcPr>
          <w:p w14:paraId="6CAB57B7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45108A9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3C5F491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D3675" w:rsidRPr="00F7297F" w14:paraId="1D0AECDB" w14:textId="77777777" w:rsidTr="009D6D23">
        <w:tc>
          <w:tcPr>
            <w:tcW w:w="2268" w:type="dxa"/>
            <w:gridSpan w:val="3"/>
          </w:tcPr>
          <w:p w14:paraId="6DE02CA7" w14:textId="77777777" w:rsidR="00AD3675" w:rsidRPr="00F7297F" w:rsidRDefault="00AD3675" w:rsidP="009D6D23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14:paraId="4C1DED5E" w14:textId="77777777" w:rsidR="00AD3675" w:rsidRPr="00F7297F" w:rsidRDefault="00AD3675" w:rsidP="009D6D23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3327FBCD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F3BA58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  <w:p w14:paraId="644097C2" w14:textId="0BF6DB7C" w:rsidR="00AD3675" w:rsidRPr="00943833" w:rsidRDefault="00AD3675" w:rsidP="009D6D23">
            <w:pPr>
              <w:spacing w:line="276" w:lineRule="auto"/>
              <w:jc w:val="center"/>
              <w:rPr>
                <w:rFonts w:cs="Times New Roman"/>
                <w:sz w:val="28"/>
                <w:szCs w:val="26"/>
              </w:rPr>
            </w:pPr>
            <w:r w:rsidRPr="00AD3675">
              <w:rPr>
                <w:rFonts w:cs="Times New Roman"/>
                <w:b/>
                <w:bCs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AD3675" w:rsidRPr="00F7297F" w14:paraId="4FB81AB1" w14:textId="77777777" w:rsidTr="009D6D23">
        <w:tc>
          <w:tcPr>
            <w:tcW w:w="2268" w:type="dxa"/>
            <w:gridSpan w:val="3"/>
          </w:tcPr>
          <w:p w14:paraId="472D5F4E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AE13B2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5B365DC4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64E4E71E" w14:textId="77777777" w:rsidR="00AD3675" w:rsidRPr="00F7297F" w:rsidRDefault="00AD3675" w:rsidP="00AD3675">
      <w:pPr>
        <w:spacing w:line="276" w:lineRule="auto"/>
        <w:jc w:val="center"/>
        <w:rPr>
          <w:rFonts w:cs="Times New Roman"/>
          <w:sz w:val="18"/>
          <w:szCs w:val="26"/>
        </w:rPr>
      </w:pPr>
    </w:p>
    <w:p w14:paraId="3C835C8A" w14:textId="77777777" w:rsidR="00AD3675" w:rsidRPr="00F7297F" w:rsidRDefault="00AD3675" w:rsidP="00AD3675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58"/>
        <w:gridCol w:w="280"/>
        <w:gridCol w:w="1877"/>
      </w:tblGrid>
      <w:tr w:rsidR="00AD3675" w:rsidRPr="00F7297F" w14:paraId="2CB3A8E8" w14:textId="77777777" w:rsidTr="009D6D23">
        <w:tc>
          <w:tcPr>
            <w:tcW w:w="2061" w:type="dxa"/>
          </w:tcPr>
          <w:p w14:paraId="1681F087" w14:textId="77777777" w:rsidR="00AD3675" w:rsidRPr="00F7297F" w:rsidRDefault="00AD3675" w:rsidP="009D6D23">
            <w:pPr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11F52F15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61BE969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Агуреев Илья Сергеевич</w:t>
            </w:r>
          </w:p>
        </w:tc>
        <w:tc>
          <w:tcPr>
            <w:tcW w:w="283" w:type="dxa"/>
          </w:tcPr>
          <w:p w14:paraId="77D61E22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6C4EF902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D3675" w:rsidRPr="00F7297F" w14:paraId="32EBE7CF" w14:textId="77777777" w:rsidTr="009D6D23">
        <w:tc>
          <w:tcPr>
            <w:tcW w:w="2061" w:type="dxa"/>
          </w:tcPr>
          <w:p w14:paraId="03638468" w14:textId="77777777" w:rsidR="00AD3675" w:rsidRPr="00F7297F" w:rsidRDefault="00AD3675" w:rsidP="009D6D23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BDB3F22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511BB6A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44FB6F6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12AD2F6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AD3675" w:rsidRPr="00F7297F" w14:paraId="342F2BF4" w14:textId="77777777" w:rsidTr="009D6D23">
        <w:tc>
          <w:tcPr>
            <w:tcW w:w="2061" w:type="dxa"/>
          </w:tcPr>
          <w:p w14:paraId="1F28ABC5" w14:textId="77777777" w:rsidR="00AD3675" w:rsidRPr="00F7297F" w:rsidRDefault="00AD3675" w:rsidP="009D6D23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7652678D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25B74E6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3420EF">
              <w:rPr>
                <w:rFonts w:cs="Times New Roman"/>
                <w:sz w:val="26"/>
                <w:szCs w:val="26"/>
              </w:rPr>
              <w:t>ВБИо-304рсоб</w:t>
            </w:r>
          </w:p>
        </w:tc>
        <w:tc>
          <w:tcPr>
            <w:tcW w:w="283" w:type="dxa"/>
          </w:tcPr>
          <w:p w14:paraId="19A06BF5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A5A45A9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D3675" w:rsidRPr="00F7297F" w14:paraId="7C65B690" w14:textId="77777777" w:rsidTr="009D6D23">
        <w:tc>
          <w:tcPr>
            <w:tcW w:w="2061" w:type="dxa"/>
          </w:tcPr>
          <w:p w14:paraId="10B5F507" w14:textId="77777777" w:rsidR="00AD3675" w:rsidRPr="00F7297F" w:rsidRDefault="00AD3675" w:rsidP="009D6D23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F85C8AA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A6FE14C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122FBA5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61CDD61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6519BAD4" w14:textId="77777777" w:rsidR="00AD3675" w:rsidRPr="00F7297F" w:rsidRDefault="00AD3675" w:rsidP="00AD3675">
      <w:pPr>
        <w:spacing w:line="276" w:lineRule="auto"/>
        <w:rPr>
          <w:rFonts w:cs="Times New Roman"/>
          <w:sz w:val="26"/>
          <w:szCs w:val="26"/>
        </w:rPr>
      </w:pPr>
    </w:p>
    <w:p w14:paraId="2721556C" w14:textId="77777777" w:rsidR="00AD3675" w:rsidRPr="00F7297F" w:rsidRDefault="00AD3675" w:rsidP="00AD3675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b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AD3675" w:rsidRPr="00F7297F" w14:paraId="7CCFD538" w14:textId="77777777" w:rsidTr="009D6D23">
        <w:tc>
          <w:tcPr>
            <w:tcW w:w="2155" w:type="dxa"/>
          </w:tcPr>
          <w:p w14:paraId="44D6D41F" w14:textId="77777777" w:rsidR="00AD3675" w:rsidRPr="00F7297F" w:rsidRDefault="00AD3675" w:rsidP="009D6D23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00947279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59F82AD4" w14:textId="28A213FD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AD3675">
              <w:rPr>
                <w:rFonts w:cs="Times New Roman"/>
                <w:b/>
                <w:bCs/>
                <w:sz w:val="26"/>
                <w:szCs w:val="26"/>
              </w:rPr>
              <w:t>Сибирев</w:t>
            </w:r>
            <w:proofErr w:type="spellEnd"/>
            <w:r w:rsidRPr="00AD3675">
              <w:rPr>
                <w:rFonts w:cs="Times New Roman"/>
                <w:b/>
                <w:bCs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08FDA90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49C0998F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D3675" w:rsidRPr="00F7297F" w14:paraId="63E6BFBD" w14:textId="77777777" w:rsidTr="009D6D23">
        <w:tc>
          <w:tcPr>
            <w:tcW w:w="2155" w:type="dxa"/>
          </w:tcPr>
          <w:p w14:paraId="4C33B01E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5F84297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501F96F0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6EE473B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5E2F9EAA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656A9A7" w14:textId="77777777" w:rsidR="00AD3675" w:rsidRPr="00F7297F" w:rsidRDefault="00AD3675" w:rsidP="00AD3675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65B72609" w14:textId="77777777" w:rsidR="00AD3675" w:rsidRPr="00F7297F" w:rsidRDefault="00AD3675" w:rsidP="00AD3675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3E3B1437" w14:textId="77777777" w:rsidR="00AD3675" w:rsidRPr="00F7297F" w:rsidRDefault="00AD3675" w:rsidP="00AD3675">
      <w:pPr>
        <w:spacing w:line="276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F7297F">
        <w:rPr>
          <w:rFonts w:cs="Times New Roman"/>
          <w:b/>
          <w:bCs/>
          <w:color w:val="000000"/>
          <w:sz w:val="28"/>
          <w:szCs w:val="28"/>
        </w:rPr>
        <w:t>Москва 2</w:t>
      </w:r>
      <w:r>
        <w:rPr>
          <w:rFonts w:cs="Times New Roman"/>
          <w:b/>
          <w:bCs/>
          <w:color w:val="000000"/>
          <w:sz w:val="28"/>
          <w:szCs w:val="28"/>
        </w:rPr>
        <w:t>024</w:t>
      </w:r>
      <w:r w:rsidRPr="00F7297F">
        <w:rPr>
          <w:rFonts w:cs="Times New Roman"/>
          <w:b/>
          <w:bCs/>
          <w:color w:val="000000"/>
          <w:sz w:val="28"/>
          <w:szCs w:val="28"/>
        </w:rPr>
        <w:t xml:space="preserve"> г.</w:t>
      </w:r>
    </w:p>
    <w:p w14:paraId="0CD70F47" w14:textId="77777777" w:rsidR="005048B1" w:rsidRDefault="006F60B5" w:rsidP="002B376F">
      <w:pPr>
        <w:pStyle w:val="1"/>
      </w:pPr>
      <w:r>
        <w:br w:type="page"/>
      </w:r>
      <w:r w:rsidR="002B376F">
        <w:lastRenderedPageBreak/>
        <w:t xml:space="preserve">1. </w:t>
      </w:r>
      <w:r w:rsidR="002B376F" w:rsidRPr="002B376F">
        <w:t>Настро</w:t>
      </w:r>
      <w:r w:rsidR="002B376F">
        <w:t>йка</w:t>
      </w:r>
      <w:r w:rsidR="002B376F" w:rsidRPr="002B376F">
        <w:t xml:space="preserve"> управления для удаленного администрирования.</w:t>
      </w:r>
    </w:p>
    <w:p w14:paraId="3171C985" w14:textId="77777777" w:rsidR="001B4E98" w:rsidRPr="001B4E98" w:rsidRDefault="001B4E98" w:rsidP="001B4E98">
      <w:pPr>
        <w:shd w:val="clear" w:color="auto" w:fill="FFFFFF"/>
        <w:spacing w:line="240" w:lineRule="auto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</w:p>
    <w:p w14:paraId="754CCC07" w14:textId="77777777" w:rsidR="00992E39" w:rsidRDefault="002B376F" w:rsidP="002B376F">
      <w:r>
        <w:rPr>
          <w:noProof/>
          <w:lang w:eastAsia="ru-RU"/>
        </w:rPr>
        <w:drawing>
          <wp:inline distT="0" distB="0" distL="0" distR="0" wp14:anchorId="445A771D" wp14:editId="5D987D08">
            <wp:extent cx="5940425" cy="42056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2B25" w14:textId="77777777" w:rsidR="00992E39" w:rsidRPr="00992E39" w:rsidRDefault="00992E39" w:rsidP="00992E39">
      <w:pPr>
        <w:tabs>
          <w:tab w:val="left" w:pos="2865"/>
        </w:tabs>
      </w:pPr>
    </w:p>
    <w:p w14:paraId="054FF500" w14:textId="77777777" w:rsidR="002B376F" w:rsidRDefault="002B376F" w:rsidP="002B376F">
      <w:pPr>
        <w:pStyle w:val="1"/>
      </w:pPr>
      <w:r>
        <w:lastRenderedPageBreak/>
        <w:t xml:space="preserve">2. </w:t>
      </w:r>
      <w:r w:rsidRPr="002B376F">
        <w:t>Настроить терминальных служб для удаленного администрирования.</w:t>
      </w:r>
    </w:p>
    <w:p w14:paraId="6776AA35" w14:textId="77777777" w:rsidR="002B376F" w:rsidRDefault="002B376F" w:rsidP="002B376F">
      <w:r>
        <w:rPr>
          <w:noProof/>
          <w:lang w:eastAsia="ru-RU"/>
        </w:rPr>
        <w:drawing>
          <wp:inline distT="0" distB="0" distL="0" distR="0" wp14:anchorId="3E019285" wp14:editId="5D5EC065">
            <wp:extent cx="5940425" cy="42087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76F">
        <w:rPr>
          <w:noProof/>
          <w:lang w:eastAsia="ru-RU"/>
        </w:rPr>
        <w:drawing>
          <wp:inline distT="0" distB="0" distL="0" distR="0" wp14:anchorId="1707D8DB" wp14:editId="23170E32">
            <wp:extent cx="5940425" cy="41865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6885653" wp14:editId="776496E6">
            <wp:extent cx="5940425" cy="41770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8FDF335" wp14:editId="7168299E">
            <wp:extent cx="5940425" cy="41890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4118BC8" wp14:editId="702C5B62">
            <wp:extent cx="5940425" cy="41509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0BAB5BC" wp14:editId="45DAE64E">
            <wp:extent cx="5940425" cy="42278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AFB6" w14:textId="77777777" w:rsidR="002B376F" w:rsidRDefault="002B376F" w:rsidP="002B376F">
      <w:pPr>
        <w:pStyle w:val="1"/>
      </w:pPr>
      <w:r>
        <w:lastRenderedPageBreak/>
        <w:t xml:space="preserve">3. </w:t>
      </w:r>
      <w:r w:rsidRPr="002B376F">
        <w:t>Настроить средства администрирования службы каталога домена</w:t>
      </w:r>
      <w:r>
        <w:t>.</w:t>
      </w:r>
    </w:p>
    <w:p w14:paraId="3A9DA7A5" w14:textId="77777777" w:rsidR="002B376F" w:rsidRDefault="002B376F" w:rsidP="002B376F">
      <w:r>
        <w:rPr>
          <w:noProof/>
          <w:lang w:eastAsia="ru-RU"/>
        </w:rPr>
        <w:drawing>
          <wp:inline distT="0" distB="0" distL="0" distR="0" wp14:anchorId="79C225A9" wp14:editId="282BB0BE">
            <wp:extent cx="4133333" cy="4447619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2634" w14:textId="77777777" w:rsidR="002B376F" w:rsidRPr="002B376F" w:rsidRDefault="002B376F" w:rsidP="002B376F"/>
    <w:p w14:paraId="0B077AC0" w14:textId="77777777" w:rsidR="002B376F" w:rsidRPr="002B376F" w:rsidRDefault="002B376F" w:rsidP="002B376F"/>
    <w:sectPr w:rsidR="002B376F" w:rsidRPr="002B376F" w:rsidSect="0044554D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414CF" w14:textId="77777777" w:rsidR="00F63DE5" w:rsidRDefault="00F63DE5" w:rsidP="005528F9">
      <w:pPr>
        <w:spacing w:after="0" w:line="240" w:lineRule="auto"/>
      </w:pPr>
      <w:r>
        <w:separator/>
      </w:r>
    </w:p>
  </w:endnote>
  <w:endnote w:type="continuationSeparator" w:id="0">
    <w:p w14:paraId="737C0E91" w14:textId="77777777" w:rsidR="00F63DE5" w:rsidRDefault="00F63DE5" w:rsidP="00552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42202437"/>
      <w:docPartObj>
        <w:docPartGallery w:val="Page Numbers (Bottom of Page)"/>
        <w:docPartUnique/>
      </w:docPartObj>
    </w:sdtPr>
    <w:sdtContent>
      <w:p w14:paraId="7C6B2C73" w14:textId="77777777" w:rsidR="0044554D" w:rsidRDefault="004455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709B">
          <w:rPr>
            <w:noProof/>
          </w:rPr>
          <w:t>5</w:t>
        </w:r>
        <w:r>
          <w:fldChar w:fldCharType="end"/>
        </w:r>
      </w:p>
    </w:sdtContent>
  </w:sdt>
  <w:p w14:paraId="36953548" w14:textId="77777777" w:rsidR="0044554D" w:rsidRDefault="004455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A4441" w14:textId="77777777" w:rsidR="00F63DE5" w:rsidRDefault="00F63DE5" w:rsidP="005528F9">
      <w:pPr>
        <w:spacing w:after="0" w:line="240" w:lineRule="auto"/>
      </w:pPr>
      <w:r>
        <w:separator/>
      </w:r>
    </w:p>
  </w:footnote>
  <w:footnote w:type="continuationSeparator" w:id="0">
    <w:p w14:paraId="2DE73177" w14:textId="77777777" w:rsidR="00F63DE5" w:rsidRDefault="00F63DE5" w:rsidP="00552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C9EEA" w14:textId="77777777" w:rsidR="005528F9" w:rsidRPr="005528F9" w:rsidRDefault="005528F9" w:rsidP="005528F9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4504F"/>
    <w:multiLevelType w:val="hybridMultilevel"/>
    <w:tmpl w:val="65329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ACE"/>
    <w:multiLevelType w:val="hybridMultilevel"/>
    <w:tmpl w:val="007CC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375FF"/>
    <w:multiLevelType w:val="hybridMultilevel"/>
    <w:tmpl w:val="0AAE0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67604"/>
    <w:multiLevelType w:val="hybridMultilevel"/>
    <w:tmpl w:val="C4BA8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22A09"/>
    <w:multiLevelType w:val="hybridMultilevel"/>
    <w:tmpl w:val="3BB02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83257"/>
    <w:multiLevelType w:val="hybridMultilevel"/>
    <w:tmpl w:val="08282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97C74"/>
    <w:multiLevelType w:val="multilevel"/>
    <w:tmpl w:val="66CCFDE0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5" w:hanging="1800"/>
      </w:pPr>
      <w:rPr>
        <w:rFonts w:hint="default"/>
      </w:rPr>
    </w:lvl>
  </w:abstractNum>
  <w:abstractNum w:abstractNumId="7" w15:restartNumberingAfterBreak="0">
    <w:nsid w:val="2CC1356B"/>
    <w:multiLevelType w:val="hybridMultilevel"/>
    <w:tmpl w:val="773CC25E"/>
    <w:lvl w:ilvl="0" w:tplc="D82C93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B281BAA"/>
    <w:multiLevelType w:val="hybridMultilevel"/>
    <w:tmpl w:val="FB42A6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874062"/>
    <w:multiLevelType w:val="hybridMultilevel"/>
    <w:tmpl w:val="4574C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84EB3"/>
    <w:multiLevelType w:val="hybridMultilevel"/>
    <w:tmpl w:val="D9E81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32F7F"/>
    <w:multiLevelType w:val="hybridMultilevel"/>
    <w:tmpl w:val="A462B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77261"/>
    <w:multiLevelType w:val="hybridMultilevel"/>
    <w:tmpl w:val="96001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659930">
    <w:abstractNumId w:val="12"/>
  </w:num>
  <w:num w:numId="2" w16cid:durableId="115489106">
    <w:abstractNumId w:val="1"/>
  </w:num>
  <w:num w:numId="3" w16cid:durableId="1154952277">
    <w:abstractNumId w:val="3"/>
  </w:num>
  <w:num w:numId="4" w16cid:durableId="808013701">
    <w:abstractNumId w:val="10"/>
  </w:num>
  <w:num w:numId="5" w16cid:durableId="1005330434">
    <w:abstractNumId w:val="5"/>
  </w:num>
  <w:num w:numId="6" w16cid:durableId="1741126084">
    <w:abstractNumId w:val="11"/>
  </w:num>
  <w:num w:numId="7" w16cid:durableId="2070379285">
    <w:abstractNumId w:val="0"/>
  </w:num>
  <w:num w:numId="8" w16cid:durableId="39405068">
    <w:abstractNumId w:val="2"/>
  </w:num>
  <w:num w:numId="9" w16cid:durableId="2129470236">
    <w:abstractNumId w:val="9"/>
  </w:num>
  <w:num w:numId="10" w16cid:durableId="1347832739">
    <w:abstractNumId w:val="4"/>
  </w:num>
  <w:num w:numId="11" w16cid:durableId="917641282">
    <w:abstractNumId w:val="8"/>
  </w:num>
  <w:num w:numId="12" w16cid:durableId="2031028843">
    <w:abstractNumId w:val="7"/>
  </w:num>
  <w:num w:numId="13" w16cid:durableId="13804728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8F9"/>
    <w:rsid w:val="00136DBC"/>
    <w:rsid w:val="001B4E98"/>
    <w:rsid w:val="001C4B3A"/>
    <w:rsid w:val="001E2CE0"/>
    <w:rsid w:val="00264ACA"/>
    <w:rsid w:val="002B376F"/>
    <w:rsid w:val="00322986"/>
    <w:rsid w:val="0044554D"/>
    <w:rsid w:val="005048B1"/>
    <w:rsid w:val="005528F9"/>
    <w:rsid w:val="00674132"/>
    <w:rsid w:val="006F60B5"/>
    <w:rsid w:val="00714A77"/>
    <w:rsid w:val="00776C75"/>
    <w:rsid w:val="0080280D"/>
    <w:rsid w:val="0092447E"/>
    <w:rsid w:val="00962905"/>
    <w:rsid w:val="0098681E"/>
    <w:rsid w:val="00992E39"/>
    <w:rsid w:val="00A05ADA"/>
    <w:rsid w:val="00AD3675"/>
    <w:rsid w:val="00B46379"/>
    <w:rsid w:val="00B5709B"/>
    <w:rsid w:val="00BA5F2F"/>
    <w:rsid w:val="00CD39B5"/>
    <w:rsid w:val="00D33597"/>
    <w:rsid w:val="00D96741"/>
    <w:rsid w:val="00F63DE5"/>
    <w:rsid w:val="00FB3A0E"/>
    <w:rsid w:val="00FF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B0689"/>
  <w15:chartTrackingRefBased/>
  <w15:docId w15:val="{F005DFA0-562E-4630-939E-E3E7E64C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8F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528F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28F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8F9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552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8F9"/>
    <w:rPr>
      <w:rFonts w:ascii="Times New Roman" w:hAnsi="Times New Roman"/>
      <w:sz w:val="24"/>
    </w:rPr>
  </w:style>
  <w:style w:type="paragraph" w:styleId="a7">
    <w:name w:val="No Spacing"/>
    <w:uiPriority w:val="1"/>
    <w:qFormat/>
    <w:rsid w:val="005528F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5528F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8">
    <w:name w:val="Subtitle"/>
    <w:basedOn w:val="a"/>
    <w:next w:val="a"/>
    <w:link w:val="a9"/>
    <w:uiPriority w:val="11"/>
    <w:qFormat/>
    <w:rsid w:val="005528F9"/>
    <w:pPr>
      <w:numPr>
        <w:ilvl w:val="1"/>
      </w:numPr>
    </w:pPr>
    <w:rPr>
      <w:rFonts w:eastAsiaTheme="minorEastAsia"/>
      <w:b/>
      <w:color w:val="000000" w:themeColor="text1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5528F9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styleId="aa">
    <w:name w:val="List Paragraph"/>
    <w:basedOn w:val="a"/>
    <w:uiPriority w:val="34"/>
    <w:qFormat/>
    <w:rsid w:val="005528F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528F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ab">
    <w:name w:val="Table Grid"/>
    <w:basedOn w:val="a1"/>
    <w:uiPriority w:val="39"/>
    <w:rsid w:val="00962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6F60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F60B5"/>
    <w:rPr>
      <w:rFonts w:ascii="Segoe UI" w:hAnsi="Segoe UI" w:cs="Segoe UI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1B4E9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889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19" w:color="E2E0DB"/>
            <w:right w:val="none" w:sz="0" w:space="0" w:color="auto"/>
          </w:divBdr>
          <w:divsChild>
            <w:div w:id="2140611944">
              <w:marLeft w:val="300"/>
              <w:marRight w:val="30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Ауд-Нагатинская-817 Студент</dc:creator>
  <cp:keywords/>
  <dc:description/>
  <cp:lastModifiedBy>Илья Агуреев</cp:lastModifiedBy>
  <cp:revision>2</cp:revision>
  <dcterms:created xsi:type="dcterms:W3CDTF">2024-12-18T16:34:00Z</dcterms:created>
  <dcterms:modified xsi:type="dcterms:W3CDTF">2024-12-18T16:34:00Z</dcterms:modified>
</cp:coreProperties>
</file>