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18A4" w:rsidRPr="009D65E6" w:rsidRDefault="004518A4" w:rsidP="004518A4">
      <w:pPr>
        <w:widowControl w:val="0"/>
        <w:pBdr>
          <w:bottom w:val="single" w:sz="4" w:space="1" w:color="auto"/>
        </w:pBdr>
        <w:spacing w:after="0" w:line="240" w:lineRule="auto"/>
        <w:jc w:val="center"/>
        <w:rPr>
          <w:rFonts w:ascii="Times New Roman" w:eastAsia="Times New Roman" w:hAnsi="Times New Roman"/>
          <w:b/>
          <w:i/>
          <w:iCs/>
          <w:sz w:val="28"/>
          <w:szCs w:val="28"/>
          <w:lang w:eastAsia="ru-RU"/>
        </w:rPr>
      </w:pPr>
      <w:bookmarkStart w:id="0" w:name="OLE_LINK3"/>
      <w:bookmarkStart w:id="1" w:name="OLE_LINK4"/>
      <w:bookmarkStart w:id="2" w:name="OLE_LINK1"/>
      <w:r w:rsidRPr="009D65E6">
        <w:rPr>
          <w:rFonts w:ascii="Times New Roman" w:hAnsi="Times New Roman"/>
          <w:b/>
          <w:bCs/>
          <w:i/>
          <w:sz w:val="28"/>
          <w:szCs w:val="28"/>
        </w:rPr>
        <w:t>Негосударственное образовательное частное учреждение высшего образования «Московский финансово-промышленный университет «Синергия»</w:t>
      </w:r>
    </w:p>
    <w:bookmarkEnd w:id="0"/>
    <w:bookmarkEnd w:id="1"/>
    <w:bookmarkEnd w:id="2"/>
    <w:p w:rsidR="004518A4" w:rsidRPr="009D65E6" w:rsidRDefault="004518A4" w:rsidP="004518A4">
      <w:pPr>
        <w:widowControl w:val="0"/>
        <w:spacing w:after="0" w:line="240" w:lineRule="auto"/>
        <w:jc w:val="center"/>
        <w:rPr>
          <w:rFonts w:ascii="Times New Roman" w:eastAsia="Times New Roman" w:hAnsi="Times New Roman"/>
          <w:b/>
          <w:i/>
          <w:caps/>
          <w:sz w:val="28"/>
          <w:szCs w:val="28"/>
          <w:lang w:eastAsia="ru-RU"/>
        </w:rPr>
      </w:pPr>
    </w:p>
    <w:p w:rsidR="00D73C0D" w:rsidRPr="009D65E6" w:rsidRDefault="00093A04" w:rsidP="004518A4">
      <w:pPr>
        <w:widowControl w:val="0"/>
        <w:spacing w:after="0" w:line="240" w:lineRule="auto"/>
        <w:jc w:val="center"/>
        <w:rPr>
          <w:rFonts w:ascii="Times New Roman" w:eastAsia="Times New Roman" w:hAnsi="Times New Roman"/>
          <w:b/>
          <w:i/>
          <w:sz w:val="28"/>
          <w:szCs w:val="28"/>
          <w:lang w:eastAsia="ru-RU"/>
        </w:rPr>
      </w:pPr>
      <w:r w:rsidRPr="009D65E6">
        <w:rPr>
          <w:rFonts w:ascii="Times New Roman" w:eastAsia="Times New Roman" w:hAnsi="Times New Roman"/>
          <w:b/>
          <w:i/>
          <w:sz w:val="28"/>
          <w:szCs w:val="28"/>
          <w:lang w:eastAsia="ru-RU"/>
        </w:rPr>
        <w:t>Институт</w:t>
      </w:r>
      <w:r w:rsidR="00D73C0D" w:rsidRPr="009D65E6">
        <w:rPr>
          <w:rFonts w:ascii="Times New Roman" w:eastAsia="Times New Roman" w:hAnsi="Times New Roman"/>
          <w:b/>
          <w:i/>
          <w:sz w:val="28"/>
          <w:szCs w:val="28"/>
          <w:lang w:eastAsia="ru-RU"/>
        </w:rPr>
        <w:t xml:space="preserve"> информационных систем и технологий</w:t>
      </w:r>
    </w:p>
    <w:p w:rsidR="00D73C0D" w:rsidRPr="009D65E6" w:rsidRDefault="00D73C0D" w:rsidP="004518A4">
      <w:pPr>
        <w:widowControl w:val="0"/>
        <w:spacing w:after="0" w:line="240" w:lineRule="auto"/>
        <w:jc w:val="center"/>
        <w:rPr>
          <w:rFonts w:ascii="Times New Roman" w:eastAsia="Times New Roman" w:hAnsi="Times New Roman"/>
          <w:b/>
          <w:i/>
          <w:sz w:val="28"/>
          <w:szCs w:val="28"/>
          <w:lang w:eastAsia="ru-RU"/>
        </w:rPr>
      </w:pPr>
    </w:p>
    <w:p w:rsidR="004518A4" w:rsidRPr="009D65E6" w:rsidRDefault="009E0782" w:rsidP="004518A4">
      <w:pPr>
        <w:widowControl w:val="0"/>
        <w:spacing w:after="0" w:line="240" w:lineRule="auto"/>
        <w:jc w:val="center"/>
        <w:rPr>
          <w:rFonts w:ascii="Times New Roman" w:eastAsia="Times New Roman" w:hAnsi="Times New Roman"/>
          <w:b/>
          <w:i/>
          <w:sz w:val="28"/>
          <w:szCs w:val="28"/>
          <w:lang w:eastAsia="ru-RU"/>
        </w:rPr>
      </w:pPr>
      <w:r w:rsidRPr="009D65E6">
        <w:rPr>
          <w:rFonts w:ascii="Times New Roman" w:eastAsia="Times New Roman" w:hAnsi="Times New Roman"/>
          <w:b/>
          <w:i/>
          <w:sz w:val="28"/>
          <w:szCs w:val="28"/>
          <w:lang w:eastAsia="ru-RU"/>
        </w:rPr>
        <w:t>Кафедра</w:t>
      </w:r>
      <w:r w:rsidR="00093A04" w:rsidRPr="009D65E6">
        <w:rPr>
          <w:rFonts w:ascii="Times New Roman" w:eastAsia="Times New Roman" w:hAnsi="Times New Roman"/>
          <w:b/>
          <w:i/>
          <w:sz w:val="28"/>
          <w:szCs w:val="28"/>
          <w:lang w:eastAsia="ru-RU"/>
        </w:rPr>
        <w:t xml:space="preserve"> </w:t>
      </w:r>
      <w:r w:rsidR="003C55ED">
        <w:rPr>
          <w:rFonts w:ascii="Times New Roman" w:eastAsia="Times New Roman" w:hAnsi="Times New Roman"/>
          <w:b/>
          <w:i/>
          <w:sz w:val="28"/>
          <w:szCs w:val="28"/>
          <w:lang w:eastAsia="ru-RU"/>
        </w:rPr>
        <w:t>Информационных технологий</w:t>
      </w:r>
    </w:p>
    <w:p w:rsidR="005A1FA9" w:rsidRPr="009D65E6" w:rsidRDefault="009D40A7">
      <w:pPr>
        <w:rPr>
          <w:rFonts w:ascii="Times New Roman" w:hAnsi="Times New Roman"/>
          <w:i/>
          <w:sz w:val="28"/>
          <w:szCs w:val="28"/>
        </w:rPr>
      </w:pPr>
    </w:p>
    <w:p w:rsidR="006C624C" w:rsidRPr="009D65E6" w:rsidRDefault="006C624C">
      <w:pPr>
        <w:rPr>
          <w:rFonts w:ascii="Times New Roman" w:hAnsi="Times New Roman"/>
          <w:i/>
          <w:sz w:val="28"/>
          <w:szCs w:val="28"/>
        </w:rPr>
      </w:pPr>
    </w:p>
    <w:p w:rsidR="004518A4" w:rsidRPr="009D65E6" w:rsidRDefault="004518A4">
      <w:pPr>
        <w:rPr>
          <w:rFonts w:ascii="Times New Roman" w:hAnsi="Times New Roman"/>
          <w:sz w:val="28"/>
          <w:szCs w:val="28"/>
        </w:rPr>
      </w:pPr>
    </w:p>
    <w:p w:rsidR="009D5D5B" w:rsidRPr="009D65E6" w:rsidRDefault="009D5D5B">
      <w:pPr>
        <w:rPr>
          <w:rFonts w:ascii="Times New Roman" w:hAnsi="Times New Roman"/>
          <w:sz w:val="28"/>
          <w:szCs w:val="28"/>
        </w:rPr>
      </w:pPr>
    </w:p>
    <w:p w:rsidR="004518A4" w:rsidRPr="009D65E6" w:rsidRDefault="004518A4">
      <w:pPr>
        <w:rPr>
          <w:rFonts w:ascii="Times New Roman" w:hAnsi="Times New Roman"/>
          <w:sz w:val="28"/>
          <w:szCs w:val="28"/>
        </w:rPr>
      </w:pPr>
    </w:p>
    <w:p w:rsidR="004518A4" w:rsidRPr="009D65E6" w:rsidRDefault="004518A4">
      <w:pPr>
        <w:rPr>
          <w:rFonts w:ascii="Times New Roman" w:hAnsi="Times New Roman"/>
          <w:sz w:val="28"/>
          <w:szCs w:val="28"/>
        </w:rPr>
      </w:pPr>
    </w:p>
    <w:p w:rsidR="004518A4" w:rsidRPr="009D65E6" w:rsidRDefault="009270B7" w:rsidP="009270B7">
      <w:pPr>
        <w:jc w:val="center"/>
        <w:rPr>
          <w:rFonts w:ascii="Times New Roman" w:hAnsi="Times New Roman"/>
          <w:b/>
          <w:i/>
          <w:sz w:val="28"/>
          <w:szCs w:val="28"/>
        </w:rPr>
      </w:pPr>
      <w:r w:rsidRPr="009D65E6">
        <w:rPr>
          <w:rFonts w:ascii="Times New Roman" w:hAnsi="Times New Roman"/>
          <w:b/>
          <w:i/>
          <w:sz w:val="28"/>
          <w:szCs w:val="28"/>
        </w:rPr>
        <w:t>Дисциплина «</w:t>
      </w:r>
      <w:r w:rsidR="003C55ED">
        <w:rPr>
          <w:rFonts w:ascii="Times New Roman" w:hAnsi="Times New Roman"/>
          <w:b/>
          <w:sz w:val="28"/>
          <w:szCs w:val="28"/>
        </w:rPr>
        <w:t>Инструментальные средства информационных систем</w:t>
      </w:r>
      <w:r w:rsidRPr="009D65E6">
        <w:rPr>
          <w:rFonts w:ascii="Times New Roman" w:hAnsi="Times New Roman"/>
          <w:b/>
          <w:i/>
          <w:sz w:val="28"/>
          <w:szCs w:val="28"/>
        </w:rPr>
        <w:t>»</w:t>
      </w:r>
    </w:p>
    <w:p w:rsidR="004518A4" w:rsidRPr="009D65E6" w:rsidRDefault="004518A4">
      <w:pPr>
        <w:rPr>
          <w:rFonts w:ascii="Times New Roman" w:hAnsi="Times New Roman"/>
          <w:sz w:val="28"/>
          <w:szCs w:val="28"/>
        </w:rPr>
      </w:pPr>
    </w:p>
    <w:p w:rsidR="004518A4" w:rsidRPr="009D65E6" w:rsidRDefault="004518A4" w:rsidP="004518A4">
      <w:pPr>
        <w:jc w:val="center"/>
        <w:rPr>
          <w:rFonts w:ascii="Times New Roman" w:hAnsi="Times New Roman"/>
          <w:i/>
          <w:sz w:val="28"/>
          <w:szCs w:val="28"/>
        </w:rPr>
      </w:pPr>
      <w:r w:rsidRPr="009D65E6">
        <w:rPr>
          <w:rFonts w:ascii="Times New Roman" w:hAnsi="Times New Roman"/>
          <w:i/>
          <w:sz w:val="28"/>
          <w:szCs w:val="28"/>
        </w:rPr>
        <w:t>Лабораторная работа №</w:t>
      </w:r>
      <w:r w:rsidR="00824FF6" w:rsidRPr="009D65E6">
        <w:rPr>
          <w:rFonts w:ascii="Times New Roman" w:hAnsi="Times New Roman"/>
          <w:i/>
          <w:sz w:val="28"/>
          <w:szCs w:val="28"/>
        </w:rPr>
        <w:t>1</w:t>
      </w:r>
    </w:p>
    <w:p w:rsidR="004518A4" w:rsidRPr="009D65E6" w:rsidRDefault="004518A4" w:rsidP="003C55ED">
      <w:pPr>
        <w:jc w:val="center"/>
        <w:rPr>
          <w:rFonts w:ascii="Times New Roman" w:hAnsi="Times New Roman"/>
          <w:i/>
          <w:sz w:val="28"/>
          <w:szCs w:val="28"/>
        </w:rPr>
      </w:pPr>
      <w:r w:rsidRPr="009D65E6">
        <w:rPr>
          <w:rFonts w:ascii="Times New Roman" w:hAnsi="Times New Roman"/>
          <w:i/>
          <w:sz w:val="28"/>
          <w:szCs w:val="28"/>
        </w:rPr>
        <w:t>Тема</w:t>
      </w:r>
      <w:r w:rsidR="009270B7" w:rsidRPr="009D65E6">
        <w:rPr>
          <w:rFonts w:ascii="Times New Roman" w:hAnsi="Times New Roman"/>
          <w:i/>
          <w:sz w:val="28"/>
          <w:szCs w:val="28"/>
        </w:rPr>
        <w:t xml:space="preserve"> «</w:t>
      </w:r>
      <w:r w:rsidR="003C55ED">
        <w:rPr>
          <w:rFonts w:ascii="Times New Roman" w:hAnsi="Times New Roman"/>
          <w:i/>
          <w:sz w:val="28"/>
          <w:szCs w:val="28"/>
        </w:rPr>
        <w:t>Обработка информации в информационных системах</w:t>
      </w:r>
      <w:r w:rsidR="009270B7" w:rsidRPr="009D65E6">
        <w:rPr>
          <w:rFonts w:ascii="Times New Roman" w:hAnsi="Times New Roman"/>
          <w:i/>
          <w:sz w:val="28"/>
          <w:szCs w:val="28"/>
        </w:rPr>
        <w:t>»</w:t>
      </w:r>
    </w:p>
    <w:p w:rsidR="004518A4" w:rsidRPr="009D65E6" w:rsidRDefault="004518A4" w:rsidP="004518A4">
      <w:pPr>
        <w:jc w:val="center"/>
        <w:rPr>
          <w:rFonts w:ascii="Times New Roman" w:hAnsi="Times New Roman"/>
          <w:i/>
          <w:sz w:val="28"/>
          <w:szCs w:val="28"/>
        </w:rPr>
      </w:pPr>
    </w:p>
    <w:p w:rsidR="004518A4" w:rsidRDefault="003C55ED" w:rsidP="004518A4">
      <w:pPr>
        <w:jc w:val="center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>\</w:t>
      </w:r>
    </w:p>
    <w:p w:rsidR="003C55ED" w:rsidRDefault="003C55ED" w:rsidP="004518A4">
      <w:pPr>
        <w:jc w:val="center"/>
        <w:rPr>
          <w:rFonts w:ascii="Times New Roman" w:hAnsi="Times New Roman"/>
          <w:i/>
          <w:sz w:val="28"/>
          <w:szCs w:val="28"/>
        </w:rPr>
      </w:pPr>
    </w:p>
    <w:p w:rsidR="003C55ED" w:rsidRDefault="003C55ED" w:rsidP="004518A4">
      <w:pPr>
        <w:jc w:val="center"/>
        <w:rPr>
          <w:rFonts w:ascii="Times New Roman" w:hAnsi="Times New Roman"/>
          <w:i/>
          <w:sz w:val="28"/>
          <w:szCs w:val="28"/>
        </w:rPr>
      </w:pPr>
    </w:p>
    <w:p w:rsidR="003C55ED" w:rsidRDefault="003C55ED" w:rsidP="004518A4">
      <w:pPr>
        <w:jc w:val="center"/>
        <w:rPr>
          <w:rFonts w:ascii="Times New Roman" w:hAnsi="Times New Roman"/>
          <w:i/>
          <w:sz w:val="28"/>
          <w:szCs w:val="28"/>
        </w:rPr>
      </w:pPr>
    </w:p>
    <w:p w:rsidR="003C55ED" w:rsidRDefault="003C55ED" w:rsidP="004518A4">
      <w:pPr>
        <w:jc w:val="center"/>
        <w:rPr>
          <w:rFonts w:ascii="Times New Roman" w:hAnsi="Times New Roman"/>
          <w:i/>
          <w:sz w:val="28"/>
          <w:szCs w:val="28"/>
        </w:rPr>
      </w:pPr>
    </w:p>
    <w:p w:rsidR="003C55ED" w:rsidRDefault="003C55ED" w:rsidP="004518A4">
      <w:pPr>
        <w:jc w:val="center"/>
        <w:rPr>
          <w:rFonts w:ascii="Times New Roman" w:hAnsi="Times New Roman"/>
          <w:i/>
          <w:sz w:val="28"/>
          <w:szCs w:val="28"/>
        </w:rPr>
      </w:pPr>
    </w:p>
    <w:p w:rsidR="004518A4" w:rsidRPr="009D65E6" w:rsidRDefault="004518A4" w:rsidP="004518A4">
      <w:pPr>
        <w:jc w:val="center"/>
        <w:rPr>
          <w:rFonts w:ascii="Times New Roman" w:hAnsi="Times New Roman"/>
          <w:i/>
          <w:sz w:val="28"/>
          <w:szCs w:val="28"/>
        </w:rPr>
      </w:pPr>
    </w:p>
    <w:p w:rsidR="004518A4" w:rsidRPr="009D65E6" w:rsidRDefault="004518A4" w:rsidP="004518A4">
      <w:pPr>
        <w:jc w:val="center"/>
        <w:rPr>
          <w:rFonts w:ascii="Times New Roman" w:hAnsi="Times New Roman"/>
          <w:i/>
          <w:sz w:val="28"/>
          <w:szCs w:val="28"/>
        </w:rPr>
      </w:pPr>
    </w:p>
    <w:p w:rsidR="004518A4" w:rsidRPr="009D65E6" w:rsidRDefault="004518A4" w:rsidP="004518A4">
      <w:pPr>
        <w:jc w:val="right"/>
        <w:rPr>
          <w:rFonts w:ascii="Times New Roman" w:hAnsi="Times New Roman"/>
          <w:i/>
          <w:sz w:val="28"/>
          <w:szCs w:val="28"/>
        </w:rPr>
      </w:pPr>
      <w:r w:rsidRPr="009D65E6">
        <w:rPr>
          <w:rFonts w:ascii="Times New Roman" w:hAnsi="Times New Roman"/>
          <w:i/>
          <w:sz w:val="28"/>
          <w:szCs w:val="28"/>
        </w:rPr>
        <w:t>Выполнил Студент</w:t>
      </w:r>
      <w:r w:rsidR="005E48EA" w:rsidRPr="009D65E6">
        <w:rPr>
          <w:rFonts w:ascii="Times New Roman" w:hAnsi="Times New Roman"/>
          <w:i/>
          <w:sz w:val="28"/>
          <w:szCs w:val="28"/>
        </w:rPr>
        <w:t>:</w:t>
      </w:r>
      <w:r w:rsidRPr="009D65E6">
        <w:rPr>
          <w:rFonts w:ascii="Times New Roman" w:hAnsi="Times New Roman"/>
          <w:i/>
          <w:sz w:val="28"/>
          <w:szCs w:val="28"/>
        </w:rPr>
        <w:t xml:space="preserve"> </w:t>
      </w:r>
      <w:r w:rsidR="003C55ED">
        <w:rPr>
          <w:rFonts w:ascii="Times New Roman" w:hAnsi="Times New Roman"/>
          <w:i/>
          <w:sz w:val="28"/>
          <w:szCs w:val="28"/>
        </w:rPr>
        <w:t>Тишин М.С</w:t>
      </w:r>
      <w:r w:rsidR="005E48EA" w:rsidRPr="009D65E6">
        <w:rPr>
          <w:rFonts w:ascii="Times New Roman" w:hAnsi="Times New Roman"/>
          <w:i/>
          <w:sz w:val="28"/>
          <w:szCs w:val="28"/>
        </w:rPr>
        <w:t>.</w:t>
      </w:r>
    </w:p>
    <w:p w:rsidR="004518A4" w:rsidRPr="009D65E6" w:rsidRDefault="005E48EA" w:rsidP="004518A4">
      <w:pPr>
        <w:jc w:val="right"/>
        <w:rPr>
          <w:rFonts w:ascii="Times New Roman" w:hAnsi="Times New Roman"/>
          <w:i/>
          <w:sz w:val="28"/>
          <w:szCs w:val="28"/>
        </w:rPr>
      </w:pPr>
      <w:r w:rsidRPr="009D65E6">
        <w:rPr>
          <w:rFonts w:ascii="Times New Roman" w:hAnsi="Times New Roman"/>
          <w:i/>
          <w:sz w:val="28"/>
          <w:szCs w:val="28"/>
        </w:rPr>
        <w:t>Г</w:t>
      </w:r>
      <w:r w:rsidR="004518A4" w:rsidRPr="009D65E6">
        <w:rPr>
          <w:rFonts w:ascii="Times New Roman" w:hAnsi="Times New Roman"/>
          <w:i/>
          <w:sz w:val="28"/>
          <w:szCs w:val="28"/>
        </w:rPr>
        <w:t>руппа</w:t>
      </w:r>
      <w:r w:rsidRPr="003C55ED">
        <w:rPr>
          <w:rFonts w:ascii="Times New Roman" w:hAnsi="Times New Roman"/>
          <w:i/>
          <w:sz w:val="28"/>
          <w:szCs w:val="28"/>
        </w:rPr>
        <w:t>:</w:t>
      </w:r>
      <w:r w:rsidR="004518A4" w:rsidRPr="009D65E6">
        <w:rPr>
          <w:rFonts w:ascii="Times New Roman" w:hAnsi="Times New Roman"/>
          <w:i/>
          <w:sz w:val="28"/>
          <w:szCs w:val="28"/>
        </w:rPr>
        <w:t xml:space="preserve"> </w:t>
      </w:r>
      <w:r w:rsidR="003C55ED">
        <w:rPr>
          <w:rFonts w:ascii="Times New Roman" w:hAnsi="Times New Roman"/>
          <w:i/>
          <w:sz w:val="28"/>
          <w:szCs w:val="28"/>
        </w:rPr>
        <w:t>ВБИо-201</w:t>
      </w:r>
      <w:r w:rsidRPr="009D65E6">
        <w:rPr>
          <w:rFonts w:ascii="Times New Roman" w:hAnsi="Times New Roman"/>
          <w:i/>
          <w:sz w:val="28"/>
          <w:szCs w:val="28"/>
        </w:rPr>
        <w:t>рсоб</w:t>
      </w:r>
    </w:p>
    <w:p w:rsidR="004518A4" w:rsidRPr="009D65E6" w:rsidRDefault="004518A4" w:rsidP="004518A4">
      <w:pPr>
        <w:jc w:val="right"/>
        <w:rPr>
          <w:rFonts w:ascii="Times New Roman" w:hAnsi="Times New Roman"/>
          <w:i/>
          <w:sz w:val="28"/>
          <w:szCs w:val="28"/>
        </w:rPr>
      </w:pPr>
      <w:r w:rsidRPr="009D65E6">
        <w:rPr>
          <w:rFonts w:ascii="Times New Roman" w:hAnsi="Times New Roman"/>
          <w:i/>
          <w:sz w:val="28"/>
          <w:szCs w:val="28"/>
        </w:rPr>
        <w:t xml:space="preserve">Принял </w:t>
      </w:r>
      <w:proofErr w:type="spellStart"/>
      <w:r w:rsidR="003C55ED">
        <w:rPr>
          <w:rFonts w:ascii="Times New Roman" w:hAnsi="Times New Roman"/>
          <w:i/>
          <w:sz w:val="28"/>
          <w:szCs w:val="28"/>
        </w:rPr>
        <w:t>Сибирев</w:t>
      </w:r>
      <w:proofErr w:type="spellEnd"/>
      <w:r w:rsidR="003C55ED">
        <w:rPr>
          <w:rFonts w:ascii="Times New Roman" w:hAnsi="Times New Roman"/>
          <w:i/>
          <w:sz w:val="28"/>
          <w:szCs w:val="28"/>
        </w:rPr>
        <w:t xml:space="preserve"> И.В</w:t>
      </w:r>
      <w:r w:rsidR="00B56594" w:rsidRPr="009D65E6">
        <w:rPr>
          <w:rFonts w:ascii="Times New Roman" w:hAnsi="Times New Roman"/>
          <w:i/>
          <w:sz w:val="28"/>
          <w:szCs w:val="28"/>
        </w:rPr>
        <w:t>.</w:t>
      </w:r>
    </w:p>
    <w:p w:rsidR="004518A4" w:rsidRPr="009D65E6" w:rsidRDefault="004518A4" w:rsidP="004518A4">
      <w:pPr>
        <w:jc w:val="right"/>
        <w:rPr>
          <w:rFonts w:ascii="Times New Roman" w:hAnsi="Times New Roman"/>
          <w:i/>
          <w:sz w:val="28"/>
          <w:szCs w:val="28"/>
        </w:rPr>
      </w:pPr>
    </w:p>
    <w:p w:rsidR="009D5D5B" w:rsidRPr="009D65E6" w:rsidRDefault="009D5D5B" w:rsidP="004518A4">
      <w:pPr>
        <w:jc w:val="right"/>
        <w:rPr>
          <w:rFonts w:ascii="Times New Roman" w:hAnsi="Times New Roman"/>
          <w:i/>
          <w:sz w:val="28"/>
          <w:szCs w:val="28"/>
        </w:rPr>
      </w:pPr>
    </w:p>
    <w:p w:rsidR="004518A4" w:rsidRPr="009D65E6" w:rsidRDefault="004518A4" w:rsidP="004518A4">
      <w:pPr>
        <w:jc w:val="right"/>
        <w:rPr>
          <w:rFonts w:ascii="Times New Roman" w:hAnsi="Times New Roman"/>
          <w:i/>
          <w:sz w:val="28"/>
          <w:szCs w:val="28"/>
        </w:rPr>
      </w:pPr>
    </w:p>
    <w:p w:rsidR="007165F3" w:rsidRDefault="004518A4" w:rsidP="007165F3">
      <w:pPr>
        <w:jc w:val="center"/>
        <w:rPr>
          <w:rFonts w:ascii="Times New Roman" w:hAnsi="Times New Roman"/>
          <w:i/>
          <w:sz w:val="28"/>
          <w:szCs w:val="28"/>
        </w:rPr>
      </w:pPr>
      <w:r w:rsidRPr="009D65E6">
        <w:rPr>
          <w:rFonts w:ascii="Times New Roman" w:hAnsi="Times New Roman"/>
          <w:i/>
          <w:sz w:val="28"/>
          <w:szCs w:val="28"/>
        </w:rPr>
        <w:t>Москва 20</w:t>
      </w:r>
      <w:r w:rsidR="00D72826" w:rsidRPr="009D65E6">
        <w:rPr>
          <w:rFonts w:ascii="Times New Roman" w:hAnsi="Times New Roman"/>
          <w:i/>
          <w:sz w:val="28"/>
          <w:szCs w:val="28"/>
        </w:rPr>
        <w:t>2</w:t>
      </w:r>
      <w:r w:rsidR="00A733D4" w:rsidRPr="009D65E6">
        <w:rPr>
          <w:rFonts w:ascii="Times New Roman" w:hAnsi="Times New Roman"/>
          <w:i/>
          <w:sz w:val="28"/>
          <w:szCs w:val="28"/>
        </w:rPr>
        <w:t>4</w:t>
      </w:r>
    </w:p>
    <w:p w:rsidR="003C55ED" w:rsidRPr="003C55ED" w:rsidRDefault="003C55ED" w:rsidP="007165F3">
      <w:pPr>
        <w:jc w:val="center"/>
        <w:rPr>
          <w:rFonts w:ascii="Times New Roman" w:hAnsi="Times New Roman"/>
          <w:sz w:val="28"/>
          <w:szCs w:val="28"/>
        </w:rPr>
      </w:pPr>
      <w:r w:rsidRPr="003C55ED">
        <w:rPr>
          <w:rFonts w:ascii="Times New Roman" w:hAnsi="Times New Roman"/>
          <w:sz w:val="28"/>
          <w:szCs w:val="28"/>
        </w:rPr>
        <w:lastRenderedPageBreak/>
        <w:t>Вариант №1</w:t>
      </w:r>
    </w:p>
    <w:p w:rsidR="003C55ED" w:rsidRDefault="003C55ED" w:rsidP="003C55E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Задание 1</w:t>
      </w:r>
    </w:p>
    <w:p w:rsidR="003C55ED" w:rsidRDefault="003C55ED" w:rsidP="003C55E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Исходное сообщение: «В сентябре 2018 года цех №2 изготовил 46 подшипников П-28»</w:t>
      </w:r>
    </w:p>
    <w:p w:rsidR="003C55ED" w:rsidRDefault="003C55ED" w:rsidP="003C55E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Форматированное сообщение: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52"/>
        <w:gridCol w:w="2152"/>
        <w:gridCol w:w="2153"/>
        <w:gridCol w:w="2153"/>
        <w:gridCol w:w="2153"/>
      </w:tblGrid>
      <w:tr w:rsidR="003C55ED" w:rsidTr="003C55ED">
        <w:tc>
          <w:tcPr>
            <w:tcW w:w="2152" w:type="dxa"/>
          </w:tcPr>
          <w:p w:rsidR="003C55ED" w:rsidRPr="003C55ED" w:rsidRDefault="003C55ED" w:rsidP="003C55E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Дата</w:t>
            </w:r>
          </w:p>
        </w:tc>
        <w:tc>
          <w:tcPr>
            <w:tcW w:w="2152" w:type="dxa"/>
          </w:tcPr>
          <w:p w:rsidR="003C55ED" w:rsidRPr="003C55ED" w:rsidRDefault="003C55ED" w:rsidP="003C55E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Цех</w:t>
            </w:r>
          </w:p>
        </w:tc>
        <w:tc>
          <w:tcPr>
            <w:tcW w:w="2153" w:type="dxa"/>
          </w:tcPr>
          <w:p w:rsidR="003C55ED" w:rsidRPr="003C55ED" w:rsidRDefault="003C55ED" w:rsidP="003C55E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Продукция</w:t>
            </w:r>
          </w:p>
        </w:tc>
        <w:tc>
          <w:tcPr>
            <w:tcW w:w="2153" w:type="dxa"/>
          </w:tcPr>
          <w:p w:rsidR="003C55ED" w:rsidRPr="003C55ED" w:rsidRDefault="003C55ED" w:rsidP="003C55E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Количество</w:t>
            </w:r>
          </w:p>
        </w:tc>
        <w:tc>
          <w:tcPr>
            <w:tcW w:w="2153" w:type="dxa"/>
          </w:tcPr>
          <w:p w:rsidR="003C55ED" w:rsidRPr="003C55ED" w:rsidRDefault="003C55ED" w:rsidP="003C55E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Модель</w:t>
            </w:r>
          </w:p>
        </w:tc>
      </w:tr>
      <w:tr w:rsidR="003C55ED" w:rsidTr="003C55ED">
        <w:tc>
          <w:tcPr>
            <w:tcW w:w="2152" w:type="dxa"/>
          </w:tcPr>
          <w:p w:rsidR="003C55ED" w:rsidRPr="003C55ED" w:rsidRDefault="003C55ED" w:rsidP="003C55E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Сентябрь 2018</w:t>
            </w:r>
          </w:p>
        </w:tc>
        <w:tc>
          <w:tcPr>
            <w:tcW w:w="2152" w:type="dxa"/>
          </w:tcPr>
          <w:p w:rsidR="003C55ED" w:rsidRPr="003C55ED" w:rsidRDefault="003C55ED" w:rsidP="003C55E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№2</w:t>
            </w:r>
          </w:p>
        </w:tc>
        <w:tc>
          <w:tcPr>
            <w:tcW w:w="2153" w:type="dxa"/>
          </w:tcPr>
          <w:p w:rsidR="003C55ED" w:rsidRPr="003C55ED" w:rsidRDefault="003C55ED" w:rsidP="003C55E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подшипники</w:t>
            </w:r>
          </w:p>
        </w:tc>
        <w:tc>
          <w:tcPr>
            <w:tcW w:w="2153" w:type="dxa"/>
          </w:tcPr>
          <w:p w:rsidR="003C55ED" w:rsidRPr="003C55ED" w:rsidRDefault="003C55ED" w:rsidP="003C55E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46</w:t>
            </w:r>
          </w:p>
        </w:tc>
        <w:tc>
          <w:tcPr>
            <w:tcW w:w="2153" w:type="dxa"/>
          </w:tcPr>
          <w:p w:rsidR="003C55ED" w:rsidRPr="003C55ED" w:rsidRDefault="003C55ED" w:rsidP="003C55E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П-28</w:t>
            </w:r>
          </w:p>
        </w:tc>
      </w:tr>
    </w:tbl>
    <w:p w:rsidR="003C55ED" w:rsidRDefault="003C55ED" w:rsidP="003C55E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с добавленными строками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52"/>
        <w:gridCol w:w="2152"/>
        <w:gridCol w:w="2153"/>
        <w:gridCol w:w="2153"/>
        <w:gridCol w:w="2153"/>
      </w:tblGrid>
      <w:tr w:rsidR="003C55ED" w:rsidTr="003C55ED">
        <w:tc>
          <w:tcPr>
            <w:tcW w:w="2152" w:type="dxa"/>
          </w:tcPr>
          <w:p w:rsidR="003C55ED" w:rsidRPr="003C55ED" w:rsidRDefault="003C55ED" w:rsidP="003C55ED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Дата</w:t>
            </w:r>
          </w:p>
        </w:tc>
        <w:tc>
          <w:tcPr>
            <w:tcW w:w="2152" w:type="dxa"/>
          </w:tcPr>
          <w:p w:rsidR="003C55ED" w:rsidRPr="003C55ED" w:rsidRDefault="003C55ED" w:rsidP="003C55ED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Цех</w:t>
            </w:r>
          </w:p>
        </w:tc>
        <w:tc>
          <w:tcPr>
            <w:tcW w:w="2153" w:type="dxa"/>
          </w:tcPr>
          <w:p w:rsidR="003C55ED" w:rsidRPr="003C55ED" w:rsidRDefault="003C55ED" w:rsidP="003C55ED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Продукция</w:t>
            </w:r>
          </w:p>
        </w:tc>
        <w:tc>
          <w:tcPr>
            <w:tcW w:w="2153" w:type="dxa"/>
          </w:tcPr>
          <w:p w:rsidR="003C55ED" w:rsidRPr="003C55ED" w:rsidRDefault="003C55ED" w:rsidP="003C55ED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Количество</w:t>
            </w:r>
          </w:p>
        </w:tc>
        <w:tc>
          <w:tcPr>
            <w:tcW w:w="2153" w:type="dxa"/>
          </w:tcPr>
          <w:p w:rsidR="003C55ED" w:rsidRPr="003C55ED" w:rsidRDefault="003C55ED" w:rsidP="003C55ED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Модель</w:t>
            </w:r>
          </w:p>
        </w:tc>
      </w:tr>
      <w:tr w:rsidR="003C55ED" w:rsidTr="003C55ED">
        <w:tc>
          <w:tcPr>
            <w:tcW w:w="2152" w:type="dxa"/>
          </w:tcPr>
          <w:p w:rsidR="003C55ED" w:rsidRPr="003C55ED" w:rsidRDefault="003C55ED" w:rsidP="003C55ED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Сентябрь 2018</w:t>
            </w:r>
          </w:p>
        </w:tc>
        <w:tc>
          <w:tcPr>
            <w:tcW w:w="2152" w:type="dxa"/>
          </w:tcPr>
          <w:p w:rsidR="003C55ED" w:rsidRPr="003C55ED" w:rsidRDefault="003C55ED" w:rsidP="003C55ED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№2</w:t>
            </w:r>
          </w:p>
        </w:tc>
        <w:tc>
          <w:tcPr>
            <w:tcW w:w="2153" w:type="dxa"/>
          </w:tcPr>
          <w:p w:rsidR="003C55ED" w:rsidRPr="003C55ED" w:rsidRDefault="003C55ED" w:rsidP="003C55ED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Подшипники</w:t>
            </w:r>
          </w:p>
        </w:tc>
        <w:tc>
          <w:tcPr>
            <w:tcW w:w="2153" w:type="dxa"/>
          </w:tcPr>
          <w:p w:rsidR="003C55ED" w:rsidRPr="003C55ED" w:rsidRDefault="003C55ED" w:rsidP="003C55ED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46</w:t>
            </w:r>
          </w:p>
        </w:tc>
        <w:tc>
          <w:tcPr>
            <w:tcW w:w="2153" w:type="dxa"/>
          </w:tcPr>
          <w:p w:rsidR="003C55ED" w:rsidRPr="003C55ED" w:rsidRDefault="003C55ED" w:rsidP="003C55ED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П-28</w:t>
            </w:r>
          </w:p>
        </w:tc>
      </w:tr>
      <w:tr w:rsidR="003C55ED" w:rsidTr="003C55ED">
        <w:tc>
          <w:tcPr>
            <w:tcW w:w="2152" w:type="dxa"/>
          </w:tcPr>
          <w:p w:rsidR="003C55ED" w:rsidRPr="003C55ED" w:rsidRDefault="003C55ED" w:rsidP="003C55ED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Октябрь 2018</w:t>
            </w:r>
          </w:p>
        </w:tc>
        <w:tc>
          <w:tcPr>
            <w:tcW w:w="2152" w:type="dxa"/>
          </w:tcPr>
          <w:p w:rsidR="003C55ED" w:rsidRPr="003C55ED" w:rsidRDefault="003C55ED" w:rsidP="003C55ED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№1</w:t>
            </w:r>
          </w:p>
        </w:tc>
        <w:tc>
          <w:tcPr>
            <w:tcW w:w="2153" w:type="dxa"/>
          </w:tcPr>
          <w:p w:rsidR="003C55ED" w:rsidRPr="003C55ED" w:rsidRDefault="003C55ED" w:rsidP="003C55ED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Гайки</w:t>
            </w:r>
          </w:p>
        </w:tc>
        <w:tc>
          <w:tcPr>
            <w:tcW w:w="2153" w:type="dxa"/>
          </w:tcPr>
          <w:p w:rsidR="003C55ED" w:rsidRPr="003C55ED" w:rsidRDefault="003C55ED" w:rsidP="003C55ED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120</w:t>
            </w:r>
          </w:p>
        </w:tc>
        <w:tc>
          <w:tcPr>
            <w:tcW w:w="2153" w:type="dxa"/>
          </w:tcPr>
          <w:p w:rsidR="003C55ED" w:rsidRPr="003C55ED" w:rsidRDefault="003C55ED" w:rsidP="003C55ED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Г-12</w:t>
            </w:r>
          </w:p>
        </w:tc>
      </w:tr>
      <w:tr w:rsidR="003C55ED" w:rsidTr="003C55ED">
        <w:tc>
          <w:tcPr>
            <w:tcW w:w="2152" w:type="dxa"/>
          </w:tcPr>
          <w:p w:rsidR="003C55ED" w:rsidRPr="003C55ED" w:rsidRDefault="003C55ED" w:rsidP="003C55ED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Ноябрь 2018</w:t>
            </w:r>
          </w:p>
        </w:tc>
        <w:tc>
          <w:tcPr>
            <w:tcW w:w="2152" w:type="dxa"/>
          </w:tcPr>
          <w:p w:rsidR="003C55ED" w:rsidRPr="003C55ED" w:rsidRDefault="003C55ED" w:rsidP="003C55ED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№3</w:t>
            </w:r>
          </w:p>
        </w:tc>
        <w:tc>
          <w:tcPr>
            <w:tcW w:w="2153" w:type="dxa"/>
          </w:tcPr>
          <w:p w:rsidR="003C55ED" w:rsidRPr="003C55ED" w:rsidRDefault="003C55ED" w:rsidP="003C55ED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болты</w:t>
            </w:r>
          </w:p>
        </w:tc>
        <w:tc>
          <w:tcPr>
            <w:tcW w:w="2153" w:type="dxa"/>
          </w:tcPr>
          <w:p w:rsidR="003C55ED" w:rsidRPr="003C55ED" w:rsidRDefault="003C55ED" w:rsidP="003C55ED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85</w:t>
            </w:r>
          </w:p>
        </w:tc>
        <w:tc>
          <w:tcPr>
            <w:tcW w:w="2153" w:type="dxa"/>
          </w:tcPr>
          <w:p w:rsidR="003C55ED" w:rsidRPr="003C55ED" w:rsidRDefault="003C55ED" w:rsidP="003C55ED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Б-16</w:t>
            </w:r>
          </w:p>
        </w:tc>
      </w:tr>
    </w:tbl>
    <w:p w:rsidR="00704771" w:rsidRDefault="00704771" w:rsidP="003C55E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Область значения реквизитов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381"/>
        <w:gridCol w:w="5382"/>
      </w:tblGrid>
      <w:tr w:rsidR="00704771" w:rsidTr="00704771">
        <w:tc>
          <w:tcPr>
            <w:tcW w:w="5381" w:type="dxa"/>
          </w:tcPr>
          <w:p w:rsidR="00704771" w:rsidRPr="00704771" w:rsidRDefault="009D40A7" w:rsidP="0070477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Реквизит</w:t>
            </w:r>
          </w:p>
        </w:tc>
        <w:tc>
          <w:tcPr>
            <w:tcW w:w="5382" w:type="dxa"/>
          </w:tcPr>
          <w:p w:rsidR="00704771" w:rsidRPr="00704771" w:rsidRDefault="009D40A7" w:rsidP="0070477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Область значений</w:t>
            </w:r>
          </w:p>
        </w:tc>
      </w:tr>
      <w:tr w:rsidR="00704771" w:rsidTr="00704771">
        <w:tc>
          <w:tcPr>
            <w:tcW w:w="5381" w:type="dxa"/>
          </w:tcPr>
          <w:p w:rsidR="00704771" w:rsidRPr="00704771" w:rsidRDefault="009D40A7" w:rsidP="0070477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Дата</w:t>
            </w:r>
          </w:p>
        </w:tc>
        <w:tc>
          <w:tcPr>
            <w:tcW w:w="5382" w:type="dxa"/>
          </w:tcPr>
          <w:p w:rsidR="00704771" w:rsidRPr="00704771" w:rsidRDefault="009D40A7" w:rsidP="0070477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Месяц + год (текстовый формат)</w:t>
            </w:r>
          </w:p>
        </w:tc>
      </w:tr>
      <w:tr w:rsidR="00704771" w:rsidTr="00704771">
        <w:tc>
          <w:tcPr>
            <w:tcW w:w="5381" w:type="dxa"/>
          </w:tcPr>
          <w:p w:rsidR="00704771" w:rsidRPr="00704771" w:rsidRDefault="009D40A7" w:rsidP="0070477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Цех </w:t>
            </w:r>
          </w:p>
        </w:tc>
        <w:tc>
          <w:tcPr>
            <w:tcW w:w="5382" w:type="dxa"/>
          </w:tcPr>
          <w:p w:rsidR="00704771" w:rsidRPr="00704771" w:rsidRDefault="009D40A7" w:rsidP="0070477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№ (числовой формат)</w:t>
            </w:r>
          </w:p>
        </w:tc>
      </w:tr>
      <w:tr w:rsidR="00704771" w:rsidTr="00704771">
        <w:tc>
          <w:tcPr>
            <w:tcW w:w="5381" w:type="dxa"/>
          </w:tcPr>
          <w:p w:rsidR="00704771" w:rsidRPr="00704771" w:rsidRDefault="009D40A7" w:rsidP="0070477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Продукция</w:t>
            </w:r>
          </w:p>
        </w:tc>
        <w:tc>
          <w:tcPr>
            <w:tcW w:w="5382" w:type="dxa"/>
          </w:tcPr>
          <w:p w:rsidR="00704771" w:rsidRPr="00704771" w:rsidRDefault="009D40A7" w:rsidP="0070477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Текст (название изделия)</w:t>
            </w:r>
          </w:p>
        </w:tc>
      </w:tr>
      <w:tr w:rsidR="00704771" w:rsidTr="00704771">
        <w:tc>
          <w:tcPr>
            <w:tcW w:w="5381" w:type="dxa"/>
          </w:tcPr>
          <w:p w:rsidR="00704771" w:rsidRPr="00704771" w:rsidRDefault="009D40A7" w:rsidP="0070477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Количество</w:t>
            </w:r>
          </w:p>
        </w:tc>
        <w:tc>
          <w:tcPr>
            <w:tcW w:w="5382" w:type="dxa"/>
          </w:tcPr>
          <w:p w:rsidR="00704771" w:rsidRPr="00704771" w:rsidRDefault="009D40A7" w:rsidP="0070477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Положительное целое число</w:t>
            </w:r>
          </w:p>
        </w:tc>
      </w:tr>
      <w:tr w:rsidR="009D40A7" w:rsidTr="00704771">
        <w:tc>
          <w:tcPr>
            <w:tcW w:w="5381" w:type="dxa"/>
          </w:tcPr>
          <w:p w:rsidR="009D40A7" w:rsidRDefault="009D40A7" w:rsidP="0070477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Модель</w:t>
            </w:r>
          </w:p>
        </w:tc>
        <w:tc>
          <w:tcPr>
            <w:tcW w:w="5382" w:type="dxa"/>
          </w:tcPr>
          <w:p w:rsidR="009D40A7" w:rsidRPr="00704771" w:rsidRDefault="009D40A7" w:rsidP="0070477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Текст (код изделия)</w:t>
            </w:r>
          </w:p>
        </w:tc>
      </w:tr>
    </w:tbl>
    <w:p w:rsidR="003C55ED" w:rsidRDefault="003C55ED" w:rsidP="003C55E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Задание №2</w:t>
      </w:r>
    </w:p>
    <w:p w:rsidR="003C55ED" w:rsidRDefault="003C55ED" w:rsidP="003C55E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Неформатированное сообщение: «В 2023 году уровень инфляции в Российской Федерации составил 7.4%, что на 2.1% выше, чем в 2022 году.»</w:t>
      </w:r>
    </w:p>
    <w:p w:rsidR="003C55ED" w:rsidRDefault="003C55ED" w:rsidP="003C55E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Форматированное сообщение: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90"/>
        <w:gridCol w:w="2691"/>
        <w:gridCol w:w="2691"/>
        <w:gridCol w:w="2691"/>
      </w:tblGrid>
      <w:tr w:rsidR="003C55ED" w:rsidTr="003C55ED">
        <w:tc>
          <w:tcPr>
            <w:tcW w:w="2690" w:type="dxa"/>
          </w:tcPr>
          <w:p w:rsidR="003C55ED" w:rsidRPr="003C55ED" w:rsidRDefault="003C55ED" w:rsidP="003C55ED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Показатель</w:t>
            </w:r>
          </w:p>
        </w:tc>
        <w:tc>
          <w:tcPr>
            <w:tcW w:w="2691" w:type="dxa"/>
          </w:tcPr>
          <w:p w:rsidR="003C55ED" w:rsidRPr="003C55ED" w:rsidRDefault="003C55ED" w:rsidP="003C55ED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Год</w:t>
            </w:r>
          </w:p>
        </w:tc>
        <w:tc>
          <w:tcPr>
            <w:tcW w:w="2691" w:type="dxa"/>
          </w:tcPr>
          <w:p w:rsidR="003C55ED" w:rsidRPr="003C55ED" w:rsidRDefault="003C55ED" w:rsidP="003C55ED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Значение</w:t>
            </w:r>
          </w:p>
        </w:tc>
        <w:tc>
          <w:tcPr>
            <w:tcW w:w="2691" w:type="dxa"/>
          </w:tcPr>
          <w:p w:rsidR="003C55ED" w:rsidRPr="003C55ED" w:rsidRDefault="003C55ED" w:rsidP="003C55ED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Изменение к прошлому году</w:t>
            </w:r>
          </w:p>
        </w:tc>
      </w:tr>
      <w:tr w:rsidR="003C55ED" w:rsidTr="003C55ED">
        <w:tc>
          <w:tcPr>
            <w:tcW w:w="2690" w:type="dxa"/>
          </w:tcPr>
          <w:p w:rsidR="003C55ED" w:rsidRPr="003C55ED" w:rsidRDefault="00704771" w:rsidP="003C55ED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Инфляция</w:t>
            </w:r>
          </w:p>
        </w:tc>
        <w:tc>
          <w:tcPr>
            <w:tcW w:w="2691" w:type="dxa"/>
          </w:tcPr>
          <w:p w:rsidR="003C55ED" w:rsidRPr="003C55ED" w:rsidRDefault="00704771" w:rsidP="003C55ED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2023</w:t>
            </w:r>
          </w:p>
        </w:tc>
        <w:tc>
          <w:tcPr>
            <w:tcW w:w="2691" w:type="dxa"/>
          </w:tcPr>
          <w:p w:rsidR="003C55ED" w:rsidRPr="003C55ED" w:rsidRDefault="00704771" w:rsidP="003C55ED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7.4%</w:t>
            </w:r>
          </w:p>
        </w:tc>
        <w:tc>
          <w:tcPr>
            <w:tcW w:w="2691" w:type="dxa"/>
          </w:tcPr>
          <w:p w:rsidR="003C55ED" w:rsidRPr="003C55ED" w:rsidRDefault="00704771" w:rsidP="003C55ED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+2.1%</w:t>
            </w:r>
          </w:p>
        </w:tc>
      </w:tr>
    </w:tbl>
    <w:p w:rsidR="003C55ED" w:rsidRDefault="00704771" w:rsidP="003C55E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Табличный вид с дополнительными строками: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90"/>
        <w:gridCol w:w="2691"/>
        <w:gridCol w:w="2691"/>
        <w:gridCol w:w="2691"/>
      </w:tblGrid>
      <w:tr w:rsidR="00704771" w:rsidRPr="003C55ED" w:rsidTr="00B56CE7">
        <w:tc>
          <w:tcPr>
            <w:tcW w:w="2690" w:type="dxa"/>
          </w:tcPr>
          <w:p w:rsidR="00704771" w:rsidRPr="003C55ED" w:rsidRDefault="00704771" w:rsidP="00B56CE7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Показатель</w:t>
            </w:r>
          </w:p>
        </w:tc>
        <w:tc>
          <w:tcPr>
            <w:tcW w:w="2691" w:type="dxa"/>
          </w:tcPr>
          <w:p w:rsidR="00704771" w:rsidRPr="003C55ED" w:rsidRDefault="00704771" w:rsidP="00B56CE7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Год</w:t>
            </w:r>
          </w:p>
        </w:tc>
        <w:tc>
          <w:tcPr>
            <w:tcW w:w="2691" w:type="dxa"/>
          </w:tcPr>
          <w:p w:rsidR="00704771" w:rsidRPr="003C55ED" w:rsidRDefault="00704771" w:rsidP="00B56CE7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Значение</w:t>
            </w:r>
          </w:p>
        </w:tc>
        <w:tc>
          <w:tcPr>
            <w:tcW w:w="2691" w:type="dxa"/>
          </w:tcPr>
          <w:p w:rsidR="00704771" w:rsidRPr="003C55ED" w:rsidRDefault="00704771" w:rsidP="00B56CE7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Изменение к прошлому году</w:t>
            </w:r>
          </w:p>
        </w:tc>
      </w:tr>
      <w:tr w:rsidR="00704771" w:rsidRPr="003C55ED" w:rsidTr="00B56CE7">
        <w:tc>
          <w:tcPr>
            <w:tcW w:w="2690" w:type="dxa"/>
          </w:tcPr>
          <w:p w:rsidR="00704771" w:rsidRPr="003C55ED" w:rsidRDefault="00704771" w:rsidP="00B56CE7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Инфляция</w:t>
            </w:r>
          </w:p>
        </w:tc>
        <w:tc>
          <w:tcPr>
            <w:tcW w:w="2691" w:type="dxa"/>
          </w:tcPr>
          <w:p w:rsidR="00704771" w:rsidRPr="003C55ED" w:rsidRDefault="00704771" w:rsidP="00B56CE7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2023</w:t>
            </w:r>
          </w:p>
        </w:tc>
        <w:tc>
          <w:tcPr>
            <w:tcW w:w="2691" w:type="dxa"/>
          </w:tcPr>
          <w:p w:rsidR="00704771" w:rsidRPr="003C55ED" w:rsidRDefault="00704771" w:rsidP="00B56CE7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7.4%</w:t>
            </w:r>
          </w:p>
        </w:tc>
        <w:tc>
          <w:tcPr>
            <w:tcW w:w="2691" w:type="dxa"/>
          </w:tcPr>
          <w:p w:rsidR="00704771" w:rsidRPr="003C55ED" w:rsidRDefault="00704771" w:rsidP="00B56CE7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+2.1%</w:t>
            </w:r>
          </w:p>
        </w:tc>
      </w:tr>
      <w:tr w:rsidR="00704771" w:rsidRPr="003C55ED" w:rsidTr="00B56CE7">
        <w:tc>
          <w:tcPr>
            <w:tcW w:w="2690" w:type="dxa"/>
          </w:tcPr>
          <w:p w:rsidR="00704771" w:rsidRDefault="00704771" w:rsidP="00B56CE7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ВВП</w:t>
            </w:r>
          </w:p>
        </w:tc>
        <w:tc>
          <w:tcPr>
            <w:tcW w:w="2691" w:type="dxa"/>
          </w:tcPr>
          <w:p w:rsidR="00704771" w:rsidRDefault="00704771" w:rsidP="00B56CE7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2023</w:t>
            </w:r>
          </w:p>
        </w:tc>
        <w:tc>
          <w:tcPr>
            <w:tcW w:w="2691" w:type="dxa"/>
          </w:tcPr>
          <w:p w:rsidR="00704771" w:rsidRDefault="00704771" w:rsidP="00B56CE7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155 трлн руб.</w:t>
            </w:r>
          </w:p>
        </w:tc>
        <w:tc>
          <w:tcPr>
            <w:tcW w:w="2691" w:type="dxa"/>
          </w:tcPr>
          <w:p w:rsidR="00704771" w:rsidRDefault="00704771" w:rsidP="00B56CE7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+4.5%</w:t>
            </w:r>
          </w:p>
        </w:tc>
      </w:tr>
      <w:tr w:rsidR="00704771" w:rsidRPr="003C55ED" w:rsidTr="00B56CE7">
        <w:tc>
          <w:tcPr>
            <w:tcW w:w="2690" w:type="dxa"/>
          </w:tcPr>
          <w:p w:rsidR="00704771" w:rsidRDefault="00704771" w:rsidP="00B56CE7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Уровень безработицы</w:t>
            </w:r>
          </w:p>
        </w:tc>
        <w:tc>
          <w:tcPr>
            <w:tcW w:w="2691" w:type="dxa"/>
          </w:tcPr>
          <w:p w:rsidR="00704771" w:rsidRDefault="00704771" w:rsidP="00B56CE7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2023</w:t>
            </w:r>
          </w:p>
        </w:tc>
        <w:tc>
          <w:tcPr>
            <w:tcW w:w="2691" w:type="dxa"/>
          </w:tcPr>
          <w:p w:rsidR="00704771" w:rsidRDefault="00704771" w:rsidP="00B56CE7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3.5%</w:t>
            </w:r>
          </w:p>
        </w:tc>
        <w:tc>
          <w:tcPr>
            <w:tcW w:w="2691" w:type="dxa"/>
          </w:tcPr>
          <w:p w:rsidR="00704771" w:rsidRDefault="00704771" w:rsidP="00B56CE7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-0.3%</w:t>
            </w:r>
          </w:p>
        </w:tc>
      </w:tr>
    </w:tbl>
    <w:p w:rsidR="00704771" w:rsidRDefault="00704771" w:rsidP="003C55E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Структура экономических показателей: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381"/>
        <w:gridCol w:w="5382"/>
      </w:tblGrid>
      <w:tr w:rsidR="00704771" w:rsidTr="00704771">
        <w:tc>
          <w:tcPr>
            <w:tcW w:w="5381" w:type="dxa"/>
          </w:tcPr>
          <w:p w:rsidR="00704771" w:rsidRPr="00704771" w:rsidRDefault="00704771" w:rsidP="0070477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Реквизит</w:t>
            </w:r>
          </w:p>
        </w:tc>
        <w:tc>
          <w:tcPr>
            <w:tcW w:w="5382" w:type="dxa"/>
          </w:tcPr>
          <w:p w:rsidR="00704771" w:rsidRPr="00704771" w:rsidRDefault="00704771" w:rsidP="0070477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Значение</w:t>
            </w:r>
          </w:p>
        </w:tc>
      </w:tr>
      <w:tr w:rsidR="00704771" w:rsidTr="00704771">
        <w:tc>
          <w:tcPr>
            <w:tcW w:w="5381" w:type="dxa"/>
          </w:tcPr>
          <w:p w:rsidR="00704771" w:rsidRPr="00704771" w:rsidRDefault="00704771" w:rsidP="0070477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Показатель</w:t>
            </w:r>
          </w:p>
        </w:tc>
        <w:tc>
          <w:tcPr>
            <w:tcW w:w="5382" w:type="dxa"/>
          </w:tcPr>
          <w:p w:rsidR="00704771" w:rsidRPr="00704771" w:rsidRDefault="00704771" w:rsidP="0070477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Инфляция</w:t>
            </w:r>
          </w:p>
        </w:tc>
      </w:tr>
      <w:tr w:rsidR="00704771" w:rsidTr="00704771">
        <w:tc>
          <w:tcPr>
            <w:tcW w:w="5381" w:type="dxa"/>
          </w:tcPr>
          <w:p w:rsidR="00704771" w:rsidRPr="00704771" w:rsidRDefault="00704771" w:rsidP="0070477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Год</w:t>
            </w:r>
          </w:p>
        </w:tc>
        <w:tc>
          <w:tcPr>
            <w:tcW w:w="5382" w:type="dxa"/>
          </w:tcPr>
          <w:p w:rsidR="00704771" w:rsidRPr="00704771" w:rsidRDefault="00704771" w:rsidP="0070477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2023</w:t>
            </w:r>
          </w:p>
        </w:tc>
      </w:tr>
      <w:tr w:rsidR="00704771" w:rsidTr="00704771">
        <w:tc>
          <w:tcPr>
            <w:tcW w:w="5381" w:type="dxa"/>
          </w:tcPr>
          <w:p w:rsidR="00704771" w:rsidRPr="00704771" w:rsidRDefault="00704771" w:rsidP="0070477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Значение</w:t>
            </w:r>
          </w:p>
        </w:tc>
        <w:tc>
          <w:tcPr>
            <w:tcW w:w="5382" w:type="dxa"/>
          </w:tcPr>
          <w:p w:rsidR="00704771" w:rsidRPr="00704771" w:rsidRDefault="00704771" w:rsidP="0070477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7.4%</w:t>
            </w:r>
          </w:p>
        </w:tc>
      </w:tr>
      <w:tr w:rsidR="00704771" w:rsidTr="00704771">
        <w:tc>
          <w:tcPr>
            <w:tcW w:w="5381" w:type="dxa"/>
          </w:tcPr>
          <w:p w:rsidR="00704771" w:rsidRPr="00704771" w:rsidRDefault="00704771" w:rsidP="0070477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Изменение к прошлому году</w:t>
            </w:r>
          </w:p>
        </w:tc>
        <w:tc>
          <w:tcPr>
            <w:tcW w:w="5382" w:type="dxa"/>
          </w:tcPr>
          <w:p w:rsidR="00704771" w:rsidRPr="00704771" w:rsidRDefault="00704771" w:rsidP="0070477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+2.1%</w:t>
            </w:r>
          </w:p>
        </w:tc>
      </w:tr>
    </w:tbl>
    <w:p w:rsidR="00704771" w:rsidRDefault="00704771" w:rsidP="0070477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Реквизиты-основания: показатель, год</w:t>
      </w:r>
      <w:r>
        <w:rPr>
          <w:rFonts w:ascii="Times New Roman" w:hAnsi="Times New Roman"/>
          <w:sz w:val="28"/>
          <w:szCs w:val="28"/>
        </w:rPr>
        <w:t>;</w:t>
      </w:r>
    </w:p>
    <w:p w:rsidR="00704771" w:rsidRDefault="00704771" w:rsidP="0070477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Реквизиты-признаки: </w:t>
      </w:r>
      <w:r>
        <w:rPr>
          <w:rFonts w:ascii="Times New Roman" w:hAnsi="Times New Roman"/>
          <w:sz w:val="28"/>
          <w:szCs w:val="28"/>
        </w:rPr>
        <w:t>значение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изменение к прошлому году</w:t>
      </w:r>
      <w:r>
        <w:rPr>
          <w:rFonts w:ascii="Times New Roman" w:hAnsi="Times New Roman"/>
          <w:sz w:val="28"/>
          <w:szCs w:val="28"/>
        </w:rPr>
        <w:t>.</w:t>
      </w:r>
    </w:p>
    <w:p w:rsidR="00704771" w:rsidRDefault="00704771" w:rsidP="0070477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Структура экономических показателей (сводная):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587"/>
        <w:gridCol w:w="3588"/>
        <w:gridCol w:w="3588"/>
      </w:tblGrid>
      <w:tr w:rsidR="00704771" w:rsidTr="00704771">
        <w:tc>
          <w:tcPr>
            <w:tcW w:w="3587" w:type="dxa"/>
          </w:tcPr>
          <w:p w:rsidR="00704771" w:rsidRPr="00704771" w:rsidRDefault="00704771" w:rsidP="0070477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Реквизит</w:t>
            </w:r>
          </w:p>
        </w:tc>
        <w:tc>
          <w:tcPr>
            <w:tcW w:w="3588" w:type="dxa"/>
          </w:tcPr>
          <w:p w:rsidR="00704771" w:rsidRPr="00704771" w:rsidRDefault="00704771" w:rsidP="0070477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Тип</w:t>
            </w:r>
          </w:p>
        </w:tc>
        <w:tc>
          <w:tcPr>
            <w:tcW w:w="3588" w:type="dxa"/>
          </w:tcPr>
          <w:p w:rsidR="00704771" w:rsidRPr="00704771" w:rsidRDefault="00704771" w:rsidP="0070477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Область значений</w:t>
            </w:r>
          </w:p>
        </w:tc>
      </w:tr>
      <w:tr w:rsidR="00704771" w:rsidTr="00704771">
        <w:tc>
          <w:tcPr>
            <w:tcW w:w="3587" w:type="dxa"/>
          </w:tcPr>
          <w:p w:rsidR="00704771" w:rsidRPr="00704771" w:rsidRDefault="00704771" w:rsidP="0070477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Показатель</w:t>
            </w:r>
          </w:p>
        </w:tc>
        <w:tc>
          <w:tcPr>
            <w:tcW w:w="3588" w:type="dxa"/>
          </w:tcPr>
          <w:p w:rsidR="00704771" w:rsidRPr="00704771" w:rsidRDefault="00704771" w:rsidP="0070477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Текст</w:t>
            </w:r>
          </w:p>
        </w:tc>
        <w:tc>
          <w:tcPr>
            <w:tcW w:w="3588" w:type="dxa"/>
          </w:tcPr>
          <w:p w:rsidR="00704771" w:rsidRPr="00704771" w:rsidRDefault="00704771" w:rsidP="0070477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Название показателя (инфляция, ВВП и т.д.)</w:t>
            </w:r>
          </w:p>
        </w:tc>
      </w:tr>
      <w:tr w:rsidR="00704771" w:rsidTr="00704771">
        <w:tc>
          <w:tcPr>
            <w:tcW w:w="3587" w:type="dxa"/>
          </w:tcPr>
          <w:p w:rsidR="00704771" w:rsidRPr="00704771" w:rsidRDefault="00704771" w:rsidP="0070477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Год</w:t>
            </w:r>
          </w:p>
        </w:tc>
        <w:tc>
          <w:tcPr>
            <w:tcW w:w="3588" w:type="dxa"/>
          </w:tcPr>
          <w:p w:rsidR="00704771" w:rsidRPr="00704771" w:rsidRDefault="00704771" w:rsidP="0070477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Число</w:t>
            </w:r>
          </w:p>
        </w:tc>
        <w:tc>
          <w:tcPr>
            <w:tcW w:w="3588" w:type="dxa"/>
          </w:tcPr>
          <w:p w:rsidR="00704771" w:rsidRPr="00704771" w:rsidRDefault="00704771" w:rsidP="0070477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2000-2100</w:t>
            </w:r>
          </w:p>
        </w:tc>
      </w:tr>
      <w:tr w:rsidR="00704771" w:rsidTr="00704771">
        <w:tc>
          <w:tcPr>
            <w:tcW w:w="3587" w:type="dxa"/>
          </w:tcPr>
          <w:p w:rsidR="00704771" w:rsidRPr="00704771" w:rsidRDefault="00704771" w:rsidP="0070477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Значение</w:t>
            </w:r>
          </w:p>
        </w:tc>
        <w:tc>
          <w:tcPr>
            <w:tcW w:w="3588" w:type="dxa"/>
          </w:tcPr>
          <w:p w:rsidR="00704771" w:rsidRPr="00704771" w:rsidRDefault="00704771" w:rsidP="0070477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Число с %</w:t>
            </w:r>
          </w:p>
        </w:tc>
        <w:tc>
          <w:tcPr>
            <w:tcW w:w="3588" w:type="dxa"/>
          </w:tcPr>
          <w:p w:rsidR="00704771" w:rsidRPr="00704771" w:rsidRDefault="00704771" w:rsidP="0070477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0-100%</w:t>
            </w:r>
          </w:p>
        </w:tc>
      </w:tr>
      <w:tr w:rsidR="00704771" w:rsidTr="00704771">
        <w:trPr>
          <w:trHeight w:val="70"/>
        </w:trPr>
        <w:tc>
          <w:tcPr>
            <w:tcW w:w="3587" w:type="dxa"/>
          </w:tcPr>
          <w:p w:rsidR="00704771" w:rsidRPr="00704771" w:rsidRDefault="00704771" w:rsidP="0070477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Изменение к прошлому году</w:t>
            </w:r>
          </w:p>
        </w:tc>
        <w:tc>
          <w:tcPr>
            <w:tcW w:w="3588" w:type="dxa"/>
          </w:tcPr>
          <w:p w:rsidR="00704771" w:rsidRPr="00704771" w:rsidRDefault="00704771" w:rsidP="0070477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Число с %</w:t>
            </w:r>
          </w:p>
        </w:tc>
        <w:tc>
          <w:tcPr>
            <w:tcW w:w="3588" w:type="dxa"/>
          </w:tcPr>
          <w:p w:rsidR="00704771" w:rsidRPr="00704771" w:rsidRDefault="00704771" w:rsidP="0070477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-100% до +100%</w:t>
            </w:r>
          </w:p>
        </w:tc>
      </w:tr>
    </w:tbl>
    <w:p w:rsidR="00704771" w:rsidRDefault="00704771" w:rsidP="0070477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704771" w:rsidRDefault="00704771" w:rsidP="003C55E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704771" w:rsidRDefault="00704771" w:rsidP="003C55E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Задание №3</w:t>
      </w:r>
    </w:p>
    <w:p w:rsidR="00704771" w:rsidRDefault="00704771" w:rsidP="003C55E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Имена реквизитов и их значения: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381"/>
        <w:gridCol w:w="5382"/>
      </w:tblGrid>
      <w:tr w:rsidR="00704771" w:rsidTr="00704771">
        <w:tc>
          <w:tcPr>
            <w:tcW w:w="5381" w:type="dxa"/>
          </w:tcPr>
          <w:p w:rsidR="00704771" w:rsidRPr="00704771" w:rsidRDefault="00704771" w:rsidP="0070477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Реквизит</w:t>
            </w:r>
          </w:p>
        </w:tc>
        <w:tc>
          <w:tcPr>
            <w:tcW w:w="5382" w:type="dxa"/>
          </w:tcPr>
          <w:p w:rsidR="00704771" w:rsidRPr="00704771" w:rsidRDefault="00704771" w:rsidP="0070477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Значение</w:t>
            </w:r>
          </w:p>
        </w:tc>
      </w:tr>
      <w:tr w:rsidR="00704771" w:rsidTr="00704771">
        <w:tc>
          <w:tcPr>
            <w:tcW w:w="5381" w:type="dxa"/>
          </w:tcPr>
          <w:p w:rsidR="00704771" w:rsidRPr="00704771" w:rsidRDefault="00704771" w:rsidP="0070477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Дата</w:t>
            </w:r>
          </w:p>
        </w:tc>
        <w:tc>
          <w:tcPr>
            <w:tcW w:w="5382" w:type="dxa"/>
          </w:tcPr>
          <w:p w:rsidR="00704771" w:rsidRPr="00704771" w:rsidRDefault="00704771" w:rsidP="0070477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Сентябрь 2018</w:t>
            </w:r>
          </w:p>
        </w:tc>
      </w:tr>
      <w:tr w:rsidR="00704771" w:rsidTr="00704771">
        <w:tc>
          <w:tcPr>
            <w:tcW w:w="5381" w:type="dxa"/>
          </w:tcPr>
          <w:p w:rsidR="00704771" w:rsidRPr="00704771" w:rsidRDefault="00704771" w:rsidP="0070477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Цех</w:t>
            </w:r>
          </w:p>
        </w:tc>
        <w:tc>
          <w:tcPr>
            <w:tcW w:w="5382" w:type="dxa"/>
          </w:tcPr>
          <w:p w:rsidR="00704771" w:rsidRPr="00704771" w:rsidRDefault="00704771" w:rsidP="0070477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№2</w:t>
            </w:r>
          </w:p>
        </w:tc>
      </w:tr>
      <w:tr w:rsidR="00704771" w:rsidTr="00704771">
        <w:tc>
          <w:tcPr>
            <w:tcW w:w="5381" w:type="dxa"/>
          </w:tcPr>
          <w:p w:rsidR="00704771" w:rsidRPr="00704771" w:rsidRDefault="00704771" w:rsidP="0070477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Продукция</w:t>
            </w:r>
          </w:p>
        </w:tc>
        <w:tc>
          <w:tcPr>
            <w:tcW w:w="5382" w:type="dxa"/>
          </w:tcPr>
          <w:p w:rsidR="00704771" w:rsidRPr="00704771" w:rsidRDefault="00704771" w:rsidP="0070477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Подшипники</w:t>
            </w:r>
          </w:p>
        </w:tc>
      </w:tr>
      <w:tr w:rsidR="00704771" w:rsidTr="00704771">
        <w:tc>
          <w:tcPr>
            <w:tcW w:w="5381" w:type="dxa"/>
          </w:tcPr>
          <w:p w:rsidR="00704771" w:rsidRPr="00704771" w:rsidRDefault="00704771" w:rsidP="0070477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Количество</w:t>
            </w:r>
          </w:p>
        </w:tc>
        <w:tc>
          <w:tcPr>
            <w:tcW w:w="5382" w:type="dxa"/>
          </w:tcPr>
          <w:p w:rsidR="00704771" w:rsidRPr="00704771" w:rsidRDefault="00704771" w:rsidP="0070477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46</w:t>
            </w:r>
          </w:p>
        </w:tc>
      </w:tr>
      <w:tr w:rsidR="00704771" w:rsidTr="00704771">
        <w:tc>
          <w:tcPr>
            <w:tcW w:w="5381" w:type="dxa"/>
          </w:tcPr>
          <w:p w:rsidR="00704771" w:rsidRPr="00704771" w:rsidRDefault="00704771" w:rsidP="0070477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Модель</w:t>
            </w:r>
          </w:p>
        </w:tc>
        <w:tc>
          <w:tcPr>
            <w:tcW w:w="5382" w:type="dxa"/>
          </w:tcPr>
          <w:p w:rsidR="00704771" w:rsidRPr="00704771" w:rsidRDefault="00704771" w:rsidP="0070477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П-28</w:t>
            </w:r>
          </w:p>
        </w:tc>
      </w:tr>
    </w:tbl>
    <w:p w:rsidR="00704771" w:rsidRDefault="00704771" w:rsidP="003C55E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Реквизиты-основания и реквизиты-признаки.</w:t>
      </w:r>
    </w:p>
    <w:p w:rsidR="00704771" w:rsidRDefault="00704771" w:rsidP="003C55E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Реквизиты-основания: дата, цех;</w:t>
      </w:r>
    </w:p>
    <w:p w:rsidR="00704771" w:rsidRDefault="00704771" w:rsidP="003C55E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Реквизиты-признаки: продукция, количество, модель.</w:t>
      </w:r>
    </w:p>
    <w:p w:rsidR="00704771" w:rsidRDefault="00704771" w:rsidP="003C55E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bookmarkStart w:id="3" w:name="_GoBack"/>
      <w:bookmarkEnd w:id="3"/>
    </w:p>
    <w:p w:rsidR="00704771" w:rsidRDefault="00704771" w:rsidP="00704771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704771" w:rsidRDefault="00704771" w:rsidP="003C55E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704771" w:rsidRPr="003C55ED" w:rsidRDefault="00704771" w:rsidP="003C55E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sectPr w:rsidR="00704771" w:rsidRPr="003C55ED" w:rsidSect="006E4753">
      <w:pgSz w:w="11906" w:h="16838"/>
      <w:pgMar w:top="851" w:right="566" w:bottom="709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84795"/>
    <w:multiLevelType w:val="hybridMultilevel"/>
    <w:tmpl w:val="BD82D1C2"/>
    <w:lvl w:ilvl="0" w:tplc="04190001">
      <w:start w:val="1"/>
      <w:numFmt w:val="bullet"/>
      <w:lvlText w:val=""/>
      <w:lvlJc w:val="left"/>
      <w:pPr>
        <w:ind w:left="80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4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</w:abstractNum>
  <w:abstractNum w:abstractNumId="1" w15:restartNumberingAfterBreak="0">
    <w:nsid w:val="0CB6643B"/>
    <w:multiLevelType w:val="hybridMultilevel"/>
    <w:tmpl w:val="150E3A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1910B7"/>
    <w:multiLevelType w:val="hybridMultilevel"/>
    <w:tmpl w:val="D6A4DC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864435"/>
    <w:multiLevelType w:val="hybridMultilevel"/>
    <w:tmpl w:val="B7C21D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36611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18C4C96"/>
    <w:multiLevelType w:val="hybridMultilevel"/>
    <w:tmpl w:val="C0D8D4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450C41"/>
    <w:multiLevelType w:val="hybridMultilevel"/>
    <w:tmpl w:val="88744E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BF2D5B"/>
    <w:multiLevelType w:val="multilevel"/>
    <w:tmpl w:val="0419001F"/>
    <w:lvl w:ilvl="0">
      <w:start w:val="1"/>
      <w:numFmt w:val="decimal"/>
      <w:lvlText w:val="%1."/>
      <w:lvlJc w:val="left"/>
      <w:pPr>
        <w:ind w:left="7449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3A37442"/>
    <w:multiLevelType w:val="hybridMultilevel"/>
    <w:tmpl w:val="FDA41CB2"/>
    <w:lvl w:ilvl="0" w:tplc="830E36F0">
      <w:start w:val="1"/>
      <w:numFmt w:val="decimal"/>
      <w:lvlText w:val="1.%1."/>
      <w:lvlJc w:val="left"/>
      <w:pPr>
        <w:ind w:left="806" w:hanging="360"/>
      </w:pPr>
      <w:rPr>
        <w:rFonts w:hint="default"/>
      </w:rPr>
    </w:lvl>
    <w:lvl w:ilvl="1" w:tplc="830E36F0">
      <w:start w:val="1"/>
      <w:numFmt w:val="decimal"/>
      <w:lvlText w:val="1.%2."/>
      <w:lvlJc w:val="left"/>
      <w:pPr>
        <w:ind w:left="1526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24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6"/>
  </w:num>
  <w:num w:numId="5">
    <w:abstractNumId w:val="0"/>
  </w:num>
  <w:num w:numId="6">
    <w:abstractNumId w:val="3"/>
  </w:num>
  <w:num w:numId="7">
    <w:abstractNumId w:val="8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8A4"/>
    <w:rsid w:val="00093A04"/>
    <w:rsid w:val="000A5CB9"/>
    <w:rsid w:val="00113F0D"/>
    <w:rsid w:val="001D79BC"/>
    <w:rsid w:val="00283E4B"/>
    <w:rsid w:val="002B087E"/>
    <w:rsid w:val="002B758D"/>
    <w:rsid w:val="0035401C"/>
    <w:rsid w:val="00355E1F"/>
    <w:rsid w:val="00362827"/>
    <w:rsid w:val="003C55ED"/>
    <w:rsid w:val="004032D6"/>
    <w:rsid w:val="0040357D"/>
    <w:rsid w:val="004518A4"/>
    <w:rsid w:val="00472B75"/>
    <w:rsid w:val="004C4E08"/>
    <w:rsid w:val="00544B67"/>
    <w:rsid w:val="00592A12"/>
    <w:rsid w:val="005D3F4C"/>
    <w:rsid w:val="005E48EA"/>
    <w:rsid w:val="00692352"/>
    <w:rsid w:val="006A2EE4"/>
    <w:rsid w:val="006C2B19"/>
    <w:rsid w:val="006C624C"/>
    <w:rsid w:val="006E4753"/>
    <w:rsid w:val="00704771"/>
    <w:rsid w:val="007165F3"/>
    <w:rsid w:val="00754FE7"/>
    <w:rsid w:val="00785EB3"/>
    <w:rsid w:val="00824FF6"/>
    <w:rsid w:val="008C288B"/>
    <w:rsid w:val="008E54C2"/>
    <w:rsid w:val="008F2F11"/>
    <w:rsid w:val="0090640D"/>
    <w:rsid w:val="009270B7"/>
    <w:rsid w:val="00965E4C"/>
    <w:rsid w:val="0097037F"/>
    <w:rsid w:val="009D40A7"/>
    <w:rsid w:val="009D5D5B"/>
    <w:rsid w:val="009D65E6"/>
    <w:rsid w:val="009E0782"/>
    <w:rsid w:val="00A733D4"/>
    <w:rsid w:val="00A954A7"/>
    <w:rsid w:val="00AF1174"/>
    <w:rsid w:val="00B56594"/>
    <w:rsid w:val="00C24857"/>
    <w:rsid w:val="00CE2912"/>
    <w:rsid w:val="00D16A6A"/>
    <w:rsid w:val="00D51F6E"/>
    <w:rsid w:val="00D57DCD"/>
    <w:rsid w:val="00D72826"/>
    <w:rsid w:val="00D73C0D"/>
    <w:rsid w:val="00D96140"/>
    <w:rsid w:val="00DA4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8FEE55"/>
  <w15:docId w15:val="{8CFE77B3-BBE0-4706-9444-433418B4B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4771"/>
    <w:rPr>
      <w:rFonts w:ascii="Calibri" w:eastAsia="Calibri" w:hAnsi="Calibr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5E4C"/>
    <w:pPr>
      <w:ind w:left="720"/>
      <w:contextualSpacing/>
    </w:pPr>
  </w:style>
  <w:style w:type="table" w:styleId="a4">
    <w:name w:val="Table Grid"/>
    <w:basedOn w:val="a1"/>
    <w:uiPriority w:val="39"/>
    <w:rsid w:val="003C55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554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330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Аудитория 309 Teacher</dc:creator>
  <cp:lastModifiedBy>Ауд-Нагатинская-814 Студент</cp:lastModifiedBy>
  <cp:revision>2</cp:revision>
  <dcterms:created xsi:type="dcterms:W3CDTF">2025-03-07T16:46:00Z</dcterms:created>
  <dcterms:modified xsi:type="dcterms:W3CDTF">2025-03-07T16:46:00Z</dcterms:modified>
</cp:coreProperties>
</file>