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B46B" w14:textId="204A050C" w:rsidR="00864E48" w:rsidRDefault="005721F2" w:rsidP="00893839">
      <w:pPr>
        <w:rPr>
          <w:rFonts w:cstheme="minorHAnsi"/>
          <w:b/>
          <w:bCs/>
          <w:sz w:val="48"/>
          <w:szCs w:val="48"/>
          <w:lang w:val="pt-BR"/>
        </w:rPr>
      </w:pPr>
      <w:r w:rsidRPr="005721F2">
        <w:rPr>
          <w:rFonts w:cstheme="minorHAnsi"/>
          <w:b/>
          <w:bCs/>
          <w:sz w:val="48"/>
          <w:szCs w:val="48"/>
          <w:lang w:val="pt-BR"/>
        </w:rPr>
        <w:t xml:space="preserve">Relatório Técnico </w:t>
      </w:r>
    </w:p>
    <w:tbl>
      <w:tblPr>
        <w:tblStyle w:val="Tabelacomgrade"/>
        <w:tblW w:w="8560" w:type="dxa"/>
        <w:tblLook w:val="04A0" w:firstRow="1" w:lastRow="0" w:firstColumn="1" w:lastColumn="0" w:noHBand="0" w:noVBand="1"/>
      </w:tblPr>
      <w:tblGrid>
        <w:gridCol w:w="1708"/>
        <w:gridCol w:w="6852"/>
      </w:tblGrid>
      <w:tr w:rsidR="00864E48" w:rsidRPr="007053FB" w14:paraId="65D9740B" w14:textId="77777777" w:rsidTr="00864E48">
        <w:trPr>
          <w:trHeight w:val="1715"/>
        </w:trPr>
        <w:tc>
          <w:tcPr>
            <w:tcW w:w="1708" w:type="dxa"/>
          </w:tcPr>
          <w:p w14:paraId="711E8220" w14:textId="6A89FF87" w:rsidR="00864E48" w:rsidRPr="007053FB" w:rsidRDefault="00864E48" w:rsidP="00893839">
            <w:pPr>
              <w:rPr>
                <w:rFonts w:cstheme="minorHAnsi"/>
                <w:b/>
                <w:bCs/>
                <w:sz w:val="48"/>
                <w:szCs w:val="48"/>
                <w:lang w:val="pt-BR"/>
              </w:rPr>
            </w:pPr>
            <w:r w:rsidRPr="007053FB">
              <w:rPr>
                <w:rFonts w:cstheme="minorHAnsi"/>
                <w:b/>
                <w:bCs/>
                <w:noProof/>
                <w:sz w:val="48"/>
                <w:szCs w:val="48"/>
                <w:lang w:val="pt-BR"/>
              </w:rPr>
              <w:drawing>
                <wp:anchor distT="0" distB="0" distL="114300" distR="114300" simplePos="0" relativeHeight="251662336" behindDoc="1" locked="0" layoutInCell="1" allowOverlap="1" wp14:anchorId="6D7FD7F8" wp14:editId="4701C9E9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81915</wp:posOffset>
                  </wp:positionV>
                  <wp:extent cx="864870" cy="897255"/>
                  <wp:effectExtent l="0" t="0" r="0" b="0"/>
                  <wp:wrapNone/>
                  <wp:docPr id="3229072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70" cy="897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852" w:type="dxa"/>
          </w:tcPr>
          <w:p w14:paraId="683277D7" w14:textId="77777777" w:rsidR="00864E48" w:rsidRPr="007053FB" w:rsidRDefault="00864E48" w:rsidP="00864E48">
            <w:pPr>
              <w:rPr>
                <w:rFonts w:cstheme="minorHAnsi"/>
                <w:b/>
                <w:bCs/>
                <w:sz w:val="32"/>
                <w:szCs w:val="32"/>
                <w:lang w:val="pt-BR"/>
              </w:rPr>
            </w:pPr>
          </w:p>
          <w:p w14:paraId="2D743F2C" w14:textId="7826164D" w:rsidR="00864E48" w:rsidRPr="007053FB" w:rsidRDefault="00864E48" w:rsidP="00864E48">
            <w:pPr>
              <w:rPr>
                <w:rFonts w:cstheme="minorHAnsi"/>
                <w:b/>
                <w:bCs/>
                <w:sz w:val="32"/>
                <w:szCs w:val="32"/>
                <w:lang w:val="pt-BR"/>
              </w:rPr>
            </w:pPr>
            <w:r w:rsidRPr="007053FB">
              <w:rPr>
                <w:rFonts w:cstheme="minorHAnsi"/>
                <w:b/>
                <w:bCs/>
                <w:sz w:val="32"/>
                <w:szCs w:val="32"/>
                <w:lang w:val="pt-BR"/>
              </w:rPr>
              <w:t>Sentinela - Interface Inteligente Comunicação Proativa Acionamento Evento Externo</w:t>
            </w:r>
          </w:p>
          <w:p w14:paraId="3A72EC21" w14:textId="77777777" w:rsidR="00864E48" w:rsidRPr="007053FB" w:rsidRDefault="00864E48" w:rsidP="00893839">
            <w:pPr>
              <w:rPr>
                <w:rFonts w:cstheme="minorHAnsi"/>
                <w:b/>
                <w:bCs/>
                <w:sz w:val="40"/>
                <w:szCs w:val="40"/>
                <w:lang w:val="pt-BR"/>
              </w:rPr>
            </w:pPr>
          </w:p>
        </w:tc>
      </w:tr>
    </w:tbl>
    <w:p w14:paraId="52CC6EF2" w14:textId="77777777" w:rsidR="00864E48" w:rsidRPr="007053FB" w:rsidRDefault="00864E48" w:rsidP="00893839">
      <w:pPr>
        <w:rPr>
          <w:rFonts w:cstheme="minorHAnsi"/>
          <w:b/>
          <w:bCs/>
          <w:sz w:val="32"/>
          <w:szCs w:val="32"/>
          <w:lang w:val="pt-BR"/>
        </w:rPr>
      </w:pPr>
    </w:p>
    <w:p w14:paraId="2C0C196F" w14:textId="732C5449" w:rsidR="00756340" w:rsidRPr="007053FB" w:rsidRDefault="005721F2" w:rsidP="005721F2">
      <w:pPr>
        <w:jc w:val="both"/>
        <w:rPr>
          <w:rFonts w:cstheme="minorHAnsi"/>
          <w:sz w:val="24"/>
          <w:szCs w:val="24"/>
          <w:lang w:val="pt-BR"/>
        </w:rPr>
      </w:pPr>
      <w:r w:rsidRPr="007053FB">
        <w:rPr>
          <w:rFonts w:cstheme="minorHAnsi"/>
          <w:sz w:val="24"/>
          <w:szCs w:val="24"/>
          <w:lang w:val="pt-BR"/>
        </w:rPr>
        <w:t xml:space="preserve">Este relatório apresenta a estrutura técnica da solução desenvolvida para </w:t>
      </w:r>
      <w:r w:rsidR="00BD6A2A" w:rsidRPr="007053FB">
        <w:rPr>
          <w:rFonts w:cstheme="minorHAnsi"/>
          <w:sz w:val="24"/>
          <w:szCs w:val="24"/>
          <w:lang w:val="pt-BR"/>
        </w:rPr>
        <w:t>o curso InsurMinds da I2A2 cumprimento do</w:t>
      </w:r>
      <w:r w:rsidRPr="007053FB">
        <w:rPr>
          <w:rFonts w:cstheme="minorHAnsi"/>
          <w:sz w:val="24"/>
          <w:szCs w:val="24"/>
          <w:lang w:val="pt-BR"/>
        </w:rPr>
        <w:t xml:space="preserve"> </w:t>
      </w:r>
      <w:r w:rsidRPr="007053FB">
        <w:rPr>
          <w:rFonts w:cstheme="minorHAnsi"/>
          <w:b/>
          <w:bCs/>
          <w:sz w:val="24"/>
          <w:szCs w:val="24"/>
          <w:lang w:val="pt-BR"/>
        </w:rPr>
        <w:t xml:space="preserve">Desafio </w:t>
      </w:r>
      <w:r w:rsidR="003A3754" w:rsidRPr="007053FB">
        <w:rPr>
          <w:rFonts w:cstheme="minorHAnsi"/>
          <w:b/>
          <w:bCs/>
          <w:sz w:val="24"/>
          <w:szCs w:val="24"/>
          <w:lang w:val="pt-BR"/>
        </w:rPr>
        <w:t>5</w:t>
      </w:r>
      <w:r w:rsidRPr="007053FB">
        <w:rPr>
          <w:rFonts w:cstheme="minorHAnsi"/>
          <w:sz w:val="24"/>
          <w:szCs w:val="24"/>
          <w:lang w:val="pt-BR"/>
        </w:rPr>
        <w:t xml:space="preserve">, descrevendo seu objetivo, arquitetura, componentes, </w:t>
      </w:r>
      <w:r w:rsidR="003A3754" w:rsidRPr="007053FB">
        <w:rPr>
          <w:rFonts w:cstheme="minorHAnsi"/>
          <w:sz w:val="24"/>
          <w:szCs w:val="24"/>
          <w:lang w:val="pt-BR"/>
        </w:rPr>
        <w:t xml:space="preserve">squad de </w:t>
      </w:r>
      <w:r w:rsidRPr="007053FB">
        <w:rPr>
          <w:rFonts w:cstheme="minorHAnsi"/>
          <w:sz w:val="24"/>
          <w:szCs w:val="24"/>
          <w:lang w:val="pt-BR"/>
        </w:rPr>
        <w:t>agente</w:t>
      </w:r>
      <w:r w:rsidR="003A3754" w:rsidRPr="007053FB">
        <w:rPr>
          <w:rFonts w:cstheme="minorHAnsi"/>
          <w:sz w:val="24"/>
          <w:szCs w:val="24"/>
          <w:lang w:val="pt-BR"/>
        </w:rPr>
        <w:t>s</w:t>
      </w:r>
      <w:r w:rsidRPr="007053FB">
        <w:rPr>
          <w:rFonts w:cstheme="minorHAnsi"/>
          <w:sz w:val="24"/>
          <w:szCs w:val="24"/>
          <w:lang w:val="pt-BR"/>
        </w:rPr>
        <w:t xml:space="preserve"> inteligente</w:t>
      </w:r>
      <w:r w:rsidR="003A3754" w:rsidRPr="007053FB">
        <w:rPr>
          <w:rFonts w:cstheme="minorHAnsi"/>
          <w:sz w:val="24"/>
          <w:szCs w:val="24"/>
          <w:lang w:val="pt-BR"/>
        </w:rPr>
        <w:t>s</w:t>
      </w:r>
      <w:r w:rsidRPr="007053FB">
        <w:rPr>
          <w:rFonts w:cstheme="minorHAnsi"/>
          <w:sz w:val="24"/>
          <w:szCs w:val="24"/>
          <w:lang w:val="pt-BR"/>
        </w:rPr>
        <w:t>, fluxo de funcionamento, tecnologias utilizadas, estratégia de dados, casos de uso</w:t>
      </w:r>
      <w:r w:rsidR="00E57402" w:rsidRPr="007053FB">
        <w:rPr>
          <w:rFonts w:cstheme="minorHAnsi"/>
          <w:sz w:val="24"/>
          <w:szCs w:val="24"/>
          <w:lang w:val="pt-BR"/>
        </w:rPr>
        <w:t xml:space="preserve"> </w:t>
      </w:r>
      <w:r w:rsidRPr="007053FB">
        <w:rPr>
          <w:rFonts w:cstheme="minorHAnsi"/>
          <w:sz w:val="24"/>
          <w:szCs w:val="24"/>
          <w:lang w:val="pt-BR"/>
        </w:rPr>
        <w:t>e aderência aos requisitos definidos para a entrega.</w:t>
      </w:r>
    </w:p>
    <w:p w14:paraId="18CB1334" w14:textId="77777777" w:rsidR="00C360BB" w:rsidRPr="007053FB" w:rsidRDefault="00C360BB" w:rsidP="005721F2">
      <w:pPr>
        <w:jc w:val="both"/>
        <w:rPr>
          <w:rFonts w:cstheme="minorHAnsi"/>
          <w:sz w:val="24"/>
          <w:szCs w:val="24"/>
          <w:lang w:val="pt-BR"/>
        </w:rPr>
      </w:pPr>
    </w:p>
    <w:tbl>
      <w:tblPr>
        <w:tblW w:w="84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5666"/>
      </w:tblGrid>
      <w:tr w:rsidR="00110B79" w:rsidRPr="007053FB" w14:paraId="3BF647A3" w14:textId="77777777" w:rsidTr="001165BF">
        <w:trPr>
          <w:trHeight w:val="290"/>
          <w:tblCellSpacing w:w="15" w:type="dxa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14F2F1" w14:textId="77777777" w:rsidR="00110B79" w:rsidRPr="007053FB" w:rsidRDefault="00110B79" w:rsidP="00110B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pt-BR" w:eastAsia="pt-BR"/>
                <w14:ligatures w14:val="none"/>
              </w:rPr>
              <w:t>Item</w:t>
            </w:r>
          </w:p>
        </w:tc>
        <w:tc>
          <w:tcPr>
            <w:tcW w:w="56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B8E356" w14:textId="77777777" w:rsidR="00110B79" w:rsidRPr="007053FB" w:rsidRDefault="00110B79" w:rsidP="00110B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pt-BR" w:eastAsia="pt-BR"/>
                <w14:ligatures w14:val="none"/>
              </w:rPr>
              <w:t>Descrição</w:t>
            </w:r>
          </w:p>
        </w:tc>
      </w:tr>
      <w:tr w:rsidR="00110B79" w:rsidRPr="007053FB" w14:paraId="20C96D16" w14:textId="77777777" w:rsidTr="001165BF">
        <w:trPr>
          <w:trHeight w:val="281"/>
          <w:tblCellSpacing w:w="15" w:type="dxa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7198B" w14:textId="77777777" w:rsidR="00110B79" w:rsidRPr="007053FB" w:rsidRDefault="00110B79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Projeto</w:t>
            </w:r>
          </w:p>
        </w:tc>
        <w:tc>
          <w:tcPr>
            <w:tcW w:w="56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BE7D3" w14:textId="3C13C79B" w:rsidR="00110B79" w:rsidRPr="007053FB" w:rsidRDefault="00110B79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Interface Inteligente para </w:t>
            </w:r>
            <w:r w:rsidR="003A3754"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Comunicação Proativa Acionamento Evento Externo</w:t>
            </w:r>
          </w:p>
        </w:tc>
      </w:tr>
      <w:tr w:rsidR="00110B79" w:rsidRPr="007053FB" w14:paraId="5ED8B703" w14:textId="77777777" w:rsidTr="001165BF">
        <w:trPr>
          <w:trHeight w:val="281"/>
          <w:tblCellSpacing w:w="15" w:type="dxa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A99E4" w14:textId="77777777" w:rsidR="00110B79" w:rsidRPr="007053FB" w:rsidRDefault="00110B79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Desafio</w:t>
            </w:r>
          </w:p>
        </w:tc>
        <w:tc>
          <w:tcPr>
            <w:tcW w:w="56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EA2D0" w14:textId="1088387E" w:rsidR="00110B79" w:rsidRPr="007053FB" w:rsidRDefault="00110B79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Desafio </w:t>
            </w:r>
            <w:r w:rsidR="00C360BB"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5</w:t>
            </w:r>
          </w:p>
        </w:tc>
      </w:tr>
      <w:tr w:rsidR="00110B79" w:rsidRPr="007053FB" w14:paraId="232A3353" w14:textId="77777777" w:rsidTr="001165BF">
        <w:trPr>
          <w:trHeight w:val="290"/>
          <w:tblCellSpacing w:w="15" w:type="dxa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1E9CC" w14:textId="77777777" w:rsidR="00110B79" w:rsidRPr="007053FB" w:rsidRDefault="00110B79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Curso</w:t>
            </w:r>
          </w:p>
        </w:tc>
        <w:tc>
          <w:tcPr>
            <w:tcW w:w="56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30CAD" w14:textId="5BA836F2" w:rsidR="00110B79" w:rsidRPr="007053FB" w:rsidRDefault="00110B79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InsurMinds</w:t>
            </w:r>
            <w:r w:rsidR="005721F2"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I2A2</w:t>
            </w:r>
          </w:p>
        </w:tc>
      </w:tr>
      <w:tr w:rsidR="00110B79" w:rsidRPr="007053FB" w14:paraId="777EA8BF" w14:textId="77777777" w:rsidTr="001165BF">
        <w:trPr>
          <w:trHeight w:val="281"/>
          <w:tblCellSpacing w:w="15" w:type="dxa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25B34" w14:textId="727B8487" w:rsidR="00110B79" w:rsidRPr="007053FB" w:rsidRDefault="009C16B0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Nome do Grupo</w:t>
            </w:r>
          </w:p>
        </w:tc>
        <w:tc>
          <w:tcPr>
            <w:tcW w:w="56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1C064" w14:textId="76FC8070" w:rsidR="00110B79" w:rsidRPr="007053FB" w:rsidRDefault="009C16B0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SegurIA</w:t>
            </w:r>
          </w:p>
        </w:tc>
      </w:tr>
      <w:tr w:rsidR="009C16B0" w:rsidRPr="007053FB" w14:paraId="7BBC2C8B" w14:textId="77777777" w:rsidTr="001165BF">
        <w:trPr>
          <w:trHeight w:val="290"/>
          <w:tblCellSpacing w:w="15" w:type="dxa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08C5A8" w14:textId="6671915E" w:rsidR="009C16B0" w:rsidRPr="007053FB" w:rsidRDefault="009C16B0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ascii="Segoe UI Symbol" w:hAnsi="Segoe UI Symbol" w:cs="Segoe UI Symbol"/>
                <w:color w:val="222222"/>
                <w:sz w:val="24"/>
                <w:szCs w:val="24"/>
                <w:shd w:val="clear" w:color="auto" w:fill="FFFFFF"/>
                <w:lang w:val="pt-BR"/>
              </w:rPr>
              <w:t>⁠</w:t>
            </w:r>
            <w:r w:rsidRPr="007053FB"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  <w:t xml:space="preserve">Representante do Grupo: </w:t>
            </w:r>
          </w:p>
        </w:tc>
        <w:tc>
          <w:tcPr>
            <w:tcW w:w="56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93C367" w14:textId="2DE2B09F" w:rsidR="009C16B0" w:rsidRPr="007053FB" w:rsidRDefault="009C16B0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  <w:t>Jheniffer Guimaraes</w:t>
            </w:r>
          </w:p>
        </w:tc>
      </w:tr>
      <w:tr w:rsidR="009C16B0" w:rsidRPr="007053FB" w14:paraId="31861E6C" w14:textId="77777777" w:rsidTr="001165BF">
        <w:trPr>
          <w:trHeight w:val="1337"/>
          <w:tblCellSpacing w:w="15" w:type="dxa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AEF97AB" w14:textId="76B6A380" w:rsidR="009C16B0" w:rsidRPr="007053FB" w:rsidRDefault="009C16B0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Integrantes Grupo</w:t>
            </w:r>
          </w:p>
        </w:tc>
        <w:tc>
          <w:tcPr>
            <w:tcW w:w="56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09158F" w14:textId="77777777" w:rsidR="009C16B0" w:rsidRPr="007053FB" w:rsidRDefault="009C16B0" w:rsidP="009C16B0">
            <w:pPr>
              <w:spacing w:after="0" w:line="240" w:lineRule="auto"/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</w:pPr>
            <w:r w:rsidRPr="007053FB"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  <w:t>Jheniffer Guimaraes</w:t>
            </w:r>
          </w:p>
          <w:p w14:paraId="1B7C029C" w14:textId="77777777" w:rsidR="009C16B0" w:rsidRPr="007053FB" w:rsidRDefault="009C16B0" w:rsidP="009C16B0">
            <w:pPr>
              <w:spacing w:after="0" w:line="240" w:lineRule="auto"/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</w:pPr>
            <w:r w:rsidRPr="007053FB"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  <w:t xml:space="preserve">Ivania da Silva </w:t>
            </w:r>
          </w:p>
          <w:p w14:paraId="172754FF" w14:textId="77777777" w:rsidR="009C16B0" w:rsidRPr="007053FB" w:rsidRDefault="009C16B0" w:rsidP="009C16B0">
            <w:pPr>
              <w:spacing w:after="0" w:line="240" w:lineRule="auto"/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</w:pPr>
            <w:r w:rsidRPr="007053FB"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  <w:t>Matheus Neves</w:t>
            </w:r>
          </w:p>
          <w:p w14:paraId="0A5A2310" w14:textId="7405A211" w:rsidR="009C16B0" w:rsidRPr="007053FB" w:rsidRDefault="009C16B0" w:rsidP="009C16B0">
            <w:pPr>
              <w:spacing w:after="0" w:line="240" w:lineRule="auto"/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</w:pPr>
            <w:r w:rsidRPr="007053FB">
              <w:rPr>
                <w:rFonts w:cstheme="minorHAnsi"/>
                <w:color w:val="222222"/>
                <w:sz w:val="24"/>
                <w:szCs w:val="24"/>
                <w:shd w:val="clear" w:color="auto" w:fill="FFFFFF"/>
                <w:lang w:val="pt-BR"/>
              </w:rPr>
              <w:t>Manoel da Silva Neto</w:t>
            </w:r>
          </w:p>
          <w:p w14:paraId="049A60F4" w14:textId="653798CB" w:rsidR="009C16B0" w:rsidRPr="007053FB" w:rsidRDefault="009C16B0" w:rsidP="009C16B0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</w:tr>
      <w:tr w:rsidR="00110B79" w:rsidRPr="007053FB" w14:paraId="0C5C3479" w14:textId="77777777" w:rsidTr="001165BF">
        <w:trPr>
          <w:trHeight w:val="290"/>
          <w:tblCellSpacing w:w="15" w:type="dxa"/>
        </w:trPr>
        <w:tc>
          <w:tcPr>
            <w:tcW w:w="27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CA138" w14:textId="77777777" w:rsidR="00110B79" w:rsidRPr="007053FB" w:rsidRDefault="00110B79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0"/>
                <w:sz w:val="24"/>
                <w:szCs w:val="24"/>
                <w:lang w:val="pt-BR" w:eastAsia="pt-BR"/>
                <w14:ligatures w14:val="none"/>
              </w:rPr>
              <w:t>Framework Utilizado</w:t>
            </w:r>
          </w:p>
        </w:tc>
        <w:tc>
          <w:tcPr>
            <w:tcW w:w="56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1C8AB" w14:textId="20B6857E" w:rsidR="00110B79" w:rsidRPr="007053FB" w:rsidRDefault="00110B79" w:rsidP="00110B79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053FB">
              <w:rPr>
                <w:rFonts w:eastAsia="Times New Roman" w:cstheme="minorHAnsi"/>
                <w:color w:val="350CE2"/>
                <w:kern w:val="0"/>
                <w:sz w:val="24"/>
                <w:szCs w:val="24"/>
                <w:lang w:eastAsia="pt-BR"/>
                <w14:ligatures w14:val="none"/>
              </w:rPr>
              <w:t xml:space="preserve">LangChain / Pydantic AI </w:t>
            </w:r>
            <w:r w:rsidR="00C959E9" w:rsidRPr="007053FB">
              <w:rPr>
                <w:rFonts w:eastAsia="Times New Roman" w:cstheme="minorHAnsi"/>
                <w:color w:val="350CE2"/>
                <w:kern w:val="0"/>
                <w:sz w:val="24"/>
                <w:szCs w:val="24"/>
                <w:lang w:eastAsia="pt-BR"/>
                <w14:ligatures w14:val="none"/>
              </w:rPr>
              <w:t>/ Python</w:t>
            </w:r>
          </w:p>
        </w:tc>
      </w:tr>
    </w:tbl>
    <w:p w14:paraId="4855AC18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44495A9D">
          <v:rect id="_x0000_i1025" style="width:0;height:1.5pt" o:hralign="center" o:hrstd="t" o:hr="t" fillcolor="#a0a0a0" stroked="f"/>
        </w:pict>
      </w:r>
    </w:p>
    <w:p w14:paraId="19B80005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1. Resumo Executivo</w:t>
      </w:r>
    </w:p>
    <w:p w14:paraId="42E5777D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1.1 Objetivo da Solução</w:t>
      </w:r>
    </w:p>
    <w:p w14:paraId="50B130F9" w14:textId="1A29E0BA" w:rsidR="00C959E9" w:rsidRPr="007053FB" w:rsidRDefault="00C959E9" w:rsidP="00C959E9">
      <w:pPr>
        <w:spacing w:before="100" w:beforeAutospacing="1" w:after="100" w:afterAutospacing="1" w:line="300" w:lineRule="atLeast"/>
        <w:jc w:val="both"/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</w:pPr>
      <w:r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Desenvolvimento de aplicação </w:t>
      </w:r>
      <w:r w:rsidR="00C44FDD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baseada em inteligência artificial </w:t>
      </w:r>
      <w:r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capaz de </w:t>
      </w:r>
      <w:r w:rsidR="00C44FDD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>realizar comunicação proativa com segurados a partir de análise independente de eventos externos</w:t>
      </w:r>
      <w:r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>.</w:t>
      </w:r>
    </w:p>
    <w:p w14:paraId="0EE3A7E2" w14:textId="145FC0D1" w:rsidR="00C44FDD" w:rsidRPr="007053FB" w:rsidRDefault="00D267DC" w:rsidP="00C959E9">
      <w:pPr>
        <w:spacing w:before="100" w:beforeAutospacing="1" w:after="100" w:afterAutospacing="1" w:line="300" w:lineRule="atLeast"/>
        <w:jc w:val="both"/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</w:pPr>
      <w:r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Demonstrar </w:t>
      </w:r>
      <w:r w:rsidR="00C959E9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como </w:t>
      </w:r>
      <w:r w:rsidR="00C44FDD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>uma solução de</w:t>
      </w:r>
      <w:r w:rsidR="00C959E9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 inteligência agêntica pode ser </w:t>
      </w:r>
      <w:r w:rsidR="00C44FDD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aplicada </w:t>
      </w:r>
      <w:r w:rsidR="00824B37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>como ferramenta de</w:t>
      </w:r>
      <w:r w:rsidR="00C44FDD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 gestão de </w:t>
      </w:r>
      <w:r w:rsidR="00824B37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crises, acompanhamento e planejamento de resposta a risco e </w:t>
      </w:r>
      <w:r w:rsidR="00824B37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lastRenderedPageBreak/>
        <w:t>gestão de comunicação ao segurado.</w:t>
      </w:r>
      <w:r w:rsidR="007B4E9E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 </w:t>
      </w:r>
      <w:r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>Evidenciar como agentes inteligentes agregam valor ao relacionamento entre seguradoras e segurado</w:t>
      </w:r>
      <w:r w:rsidR="00EE39E6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>s</w:t>
      </w:r>
      <w:r w:rsidR="00126357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 (usuário final)</w:t>
      </w:r>
      <w:r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, bem como podem ser aplicados como solução em </w:t>
      </w:r>
      <w:r w:rsidR="00272C68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prevenção, </w:t>
      </w:r>
      <w:r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>contingenciamento e tratativas de crise</w:t>
      </w:r>
      <w:r w:rsidR="00EE39E6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 e comunicação ágil</w:t>
      </w:r>
      <w:r w:rsidR="00AE6002" w:rsidRPr="007053FB">
        <w:rPr>
          <w:rFonts w:cstheme="minorHAnsi"/>
          <w:color w:val="1F2328"/>
          <w:sz w:val="24"/>
          <w:szCs w:val="24"/>
          <w:shd w:val="clear" w:color="auto" w:fill="FFFFFF"/>
          <w:lang w:val="pt-BR"/>
        </w:rPr>
        <w:t xml:space="preserve"> personalizada.</w:t>
      </w:r>
    </w:p>
    <w:p w14:paraId="5D769BA3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1.2 Escopo</w:t>
      </w:r>
    </w:p>
    <w:p w14:paraId="2A3D9F7F" w14:textId="00DE82E9" w:rsidR="00110B79" w:rsidRPr="007053FB" w:rsidRDefault="00961992" w:rsidP="00110B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Coleta de informações de fonte externa de dados meteorológicos</w:t>
      </w:r>
      <w:r w:rsidR="00A7679D"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;</w:t>
      </w:r>
    </w:p>
    <w:p w14:paraId="191C9877" w14:textId="6FC5E7A6" w:rsidR="00110B79" w:rsidRPr="007053FB" w:rsidRDefault="00961992" w:rsidP="00110B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Identificação de eventos relevantes</w:t>
      </w:r>
      <w:r w:rsidR="00A7679D"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;</w:t>
      </w:r>
    </w:p>
    <w:p w14:paraId="7911D216" w14:textId="43BA1B08" w:rsidR="00110B79" w:rsidRPr="007053FB" w:rsidRDefault="00961992" w:rsidP="00110B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Aplicação de regras de negócio</w:t>
      </w:r>
      <w:r w:rsidR="00A7679D"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;</w:t>
      </w:r>
    </w:p>
    <w:p w14:paraId="3BB5936C" w14:textId="796DCD13" w:rsidR="00110B79" w:rsidRPr="007053FB" w:rsidRDefault="00961992" w:rsidP="00110B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Geração automática das mensagens</w:t>
      </w:r>
      <w:r w:rsidR="00A7679D"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;</w:t>
      </w:r>
    </w:p>
    <w:p w14:paraId="63CB76DB" w14:textId="1409C262" w:rsidR="00110B79" w:rsidRPr="007053FB" w:rsidRDefault="00961992" w:rsidP="00110B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Simulação do envio das notificações</w:t>
      </w:r>
      <w:r w:rsidR="00BD6A2A"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.</w:t>
      </w:r>
    </w:p>
    <w:p w14:paraId="0F9B8B46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4D260157">
          <v:rect id="_x0000_i1026" style="width:0;height:1.5pt" o:hralign="center" o:hrstd="t" o:hr="t" fillcolor="#a0a0a0" stroked="f"/>
        </w:pict>
      </w:r>
    </w:p>
    <w:p w14:paraId="5D3ABC7E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2. Arquitetura da Solução</w:t>
      </w:r>
    </w:p>
    <w:p w14:paraId="315E133A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2.1 Visão Geral</w:t>
      </w:r>
    </w:p>
    <w:p w14:paraId="01146FAA" w14:textId="3D11FF0C" w:rsidR="00110B79" w:rsidRPr="007053FB" w:rsidRDefault="00AE6002" w:rsidP="00110B7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highlight w:val="cyan"/>
          <w:lang w:val="pt-BR" w:eastAsia="pt-BR"/>
          <w14:ligatures w14:val="none"/>
        </w:rPr>
        <w:t>Nota: Inserir d</w:t>
      </w:r>
      <w:r w:rsidR="00110B79" w:rsidRPr="007053FB">
        <w:rPr>
          <w:rFonts w:eastAsia="Times New Roman" w:cstheme="minorHAnsi"/>
          <w:kern w:val="0"/>
          <w:sz w:val="21"/>
          <w:szCs w:val="21"/>
          <w:highlight w:val="cyan"/>
          <w:lang w:val="pt-BR" w:eastAsia="pt-BR"/>
          <w14:ligatures w14:val="none"/>
        </w:rPr>
        <w:t>iagrama arquitetural</w:t>
      </w:r>
      <w:r w:rsidRPr="007053FB">
        <w:rPr>
          <w:rFonts w:eastAsia="Times New Roman" w:cstheme="minorHAnsi"/>
          <w:kern w:val="0"/>
          <w:sz w:val="21"/>
          <w:szCs w:val="21"/>
          <w:highlight w:val="cyan"/>
          <w:lang w:val="pt-BR" w:eastAsia="pt-BR"/>
          <w14:ligatures w14:val="none"/>
        </w:rPr>
        <w:t>.</w:t>
      </w:r>
    </w:p>
    <w:p w14:paraId="54101743" w14:textId="77777777" w:rsidR="00F7383E" w:rsidRPr="007053FB" w:rsidRDefault="00F7383E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</w:p>
    <w:p w14:paraId="706E8328" w14:textId="7CA5D8C4" w:rsidR="00F7383E" w:rsidRPr="007053FB" w:rsidRDefault="00F7383E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noProof/>
          <w:kern w:val="0"/>
          <w:sz w:val="21"/>
          <w:szCs w:val="21"/>
          <w:highlight w:val="cyan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6D55A" wp14:editId="0179C2E1">
                <wp:simplePos x="0" y="0"/>
                <wp:positionH relativeFrom="column">
                  <wp:posOffset>4950275</wp:posOffset>
                </wp:positionH>
                <wp:positionV relativeFrom="paragraph">
                  <wp:posOffset>3139770</wp:posOffset>
                </wp:positionV>
                <wp:extent cx="914400" cy="630820"/>
                <wp:effectExtent l="0" t="0" r="19050" b="17145"/>
                <wp:wrapNone/>
                <wp:docPr id="189416474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30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2B9CA510" id="Retângulo 2" o:spid="_x0000_s1026" style="position:absolute;margin-left:389.8pt;margin-top:247.25pt;width:1in;height:4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" fillcolor="white [3212]" strokecolor="white [3212]" strokeweight="1pt"/>
            </w:pict>
          </mc:Fallback>
        </mc:AlternateContent>
      </w:r>
      <w:r w:rsidR="00AE6002" w:rsidRPr="007053FB">
        <w:rPr>
          <w:rFonts w:eastAsia="Times New Roman" w:cstheme="minorHAnsi"/>
          <w:noProof/>
          <w:kern w:val="0"/>
          <w:sz w:val="21"/>
          <w:szCs w:val="21"/>
          <w:highlight w:val="cyan"/>
          <w:lang w:val="pt-BR" w:eastAsia="pt-BR"/>
          <w14:ligatures w14:val="none"/>
        </w:rPr>
        <w:t>Nota: inserir flow funcionamento aplicação</w:t>
      </w:r>
    </w:p>
    <w:p w14:paraId="3404DB79" w14:textId="77777777" w:rsidR="00F7383E" w:rsidRPr="007053FB" w:rsidRDefault="00F7383E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</w:p>
    <w:p w14:paraId="617E0229" w14:textId="77777777" w:rsidR="00F7383E" w:rsidRPr="007053FB" w:rsidRDefault="00F7383E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</w:p>
    <w:p w14:paraId="7671CC4C" w14:textId="77777777" w:rsidR="00110B79" w:rsidRPr="007053FB" w:rsidRDefault="00110B79" w:rsidP="00F9734F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2.2 Componentes Principais</w:t>
      </w:r>
    </w:p>
    <w:p w14:paraId="1318AD77" w14:textId="4AA47AB7" w:rsidR="002D3C14" w:rsidRPr="007053FB" w:rsidRDefault="002D3C14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Regras de Negócio</w:t>
      </w:r>
    </w:p>
    <w:p w14:paraId="00B945F5" w14:textId="508E173B" w:rsidR="002D3C14" w:rsidRPr="007053FB" w:rsidRDefault="002D3C14" w:rsidP="002D3C14">
      <w:pPr>
        <w:pStyle w:val="PargrafodaLista"/>
        <w:numPr>
          <w:ilvl w:val="0"/>
          <w:numId w:val="20"/>
        </w:numPr>
        <w:spacing w:after="0" w:line="300" w:lineRule="atLeast"/>
        <w:rPr>
          <w:rFonts w:eastAsia="Times New Roman" w:cstheme="minorHAnsi"/>
          <w:noProof/>
          <w:kern w:val="0"/>
          <w:sz w:val="21"/>
          <w:szCs w:val="21"/>
          <w:highlight w:val="cyan"/>
          <w:lang w:val="pt-BR" w:eastAsia="pt-BR"/>
          <w14:ligatures w14:val="none"/>
        </w:rPr>
      </w:pPr>
      <w:r w:rsidRPr="007053FB">
        <w:rPr>
          <w:rFonts w:eastAsia="Times New Roman" w:cstheme="minorHAnsi"/>
          <w:noProof/>
          <w:kern w:val="0"/>
          <w:sz w:val="21"/>
          <w:szCs w:val="21"/>
          <w:highlight w:val="cyan"/>
          <w:lang w:val="pt-BR" w:eastAsia="pt-BR"/>
          <w14:ligatures w14:val="none"/>
        </w:rPr>
        <w:t>Nota: inserir as regras de negócio</w:t>
      </w:r>
    </w:p>
    <w:p w14:paraId="06B7776C" w14:textId="06D42193" w:rsidR="00110B79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Interface A – Upload</w:t>
      </w:r>
      <w:r w:rsidR="00825D7A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 xml:space="preserve"> de dados</w:t>
      </w:r>
    </w:p>
    <w:p w14:paraId="476D2ECB" w14:textId="77777777" w:rsidR="00110B79" w:rsidRPr="007053FB" w:rsidRDefault="00110B79" w:rsidP="00110B7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Responsável por:</w:t>
      </w:r>
    </w:p>
    <w:p w14:paraId="42A9034E" w14:textId="3CD31AD4" w:rsidR="00110B79" w:rsidRPr="007053FB" w:rsidRDefault="00110B79" w:rsidP="00110B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Receber arquivo ZIP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68F08DD7" w14:textId="09B9082B" w:rsidR="00110B79" w:rsidRPr="007053FB" w:rsidRDefault="00110B79" w:rsidP="00110B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Validar conteúdo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6F7E6E62" w14:textId="1A7B023C" w:rsidR="00110B79" w:rsidRPr="007053FB" w:rsidRDefault="00110B79" w:rsidP="00110B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Extrair arquivos CSV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605D9A6A" w14:textId="7C117C81" w:rsidR="00110B79" w:rsidRPr="007053FB" w:rsidRDefault="00110B79" w:rsidP="00110B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Extrair dicionário de dados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.</w:t>
      </w:r>
    </w:p>
    <w:p w14:paraId="01F9B53F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Interface B – Consulta</w:t>
      </w:r>
    </w:p>
    <w:p w14:paraId="63AAD21B" w14:textId="77777777" w:rsidR="00110B79" w:rsidRPr="007053FB" w:rsidRDefault="00110B79" w:rsidP="00110B7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Responsável por:</w:t>
      </w:r>
    </w:p>
    <w:p w14:paraId="2B4B33B3" w14:textId="45E2505B" w:rsidR="00110B79" w:rsidRPr="007053FB" w:rsidRDefault="00110B79" w:rsidP="00110B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lastRenderedPageBreak/>
        <w:t>Receber pergunta do usuário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7F0B14FE" w14:textId="163197B1" w:rsidR="00110B79" w:rsidRPr="007053FB" w:rsidRDefault="00110B79" w:rsidP="00110B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Enviar solicitação ao agente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6731529A" w14:textId="0795129B" w:rsidR="00110B79" w:rsidRPr="007053FB" w:rsidRDefault="00110B79" w:rsidP="00110B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Exibir resposta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.</w:t>
      </w:r>
    </w:p>
    <w:p w14:paraId="6A3AC15F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Camada de Processamento</w:t>
      </w:r>
    </w:p>
    <w:p w14:paraId="6B195B23" w14:textId="77777777" w:rsidR="00110B79" w:rsidRPr="007053FB" w:rsidRDefault="00110B79" w:rsidP="00110B7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Responsável por:</w:t>
      </w:r>
    </w:p>
    <w:p w14:paraId="46CA30B2" w14:textId="504EC0F3" w:rsidR="00110B79" w:rsidRPr="007053FB" w:rsidRDefault="00110B79" w:rsidP="00110B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Leitura dos CSV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55BAF48E" w14:textId="784CFB32" w:rsidR="00110B79" w:rsidRPr="007053FB" w:rsidRDefault="00110B79" w:rsidP="00110B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Limpeza básica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0044C7E7" w14:textId="3C4DB3F6" w:rsidR="00110B79" w:rsidRPr="007053FB" w:rsidRDefault="00110B79" w:rsidP="00110B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Estruturação dos dados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.</w:t>
      </w:r>
    </w:p>
    <w:p w14:paraId="69B59400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Camada de IA</w:t>
      </w:r>
    </w:p>
    <w:p w14:paraId="75FBAED9" w14:textId="77777777" w:rsidR="00110B79" w:rsidRPr="007053FB" w:rsidRDefault="00110B79" w:rsidP="00110B79">
      <w:pPr>
        <w:spacing w:before="100" w:beforeAutospacing="1" w:after="100" w:afterAutospacing="1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t>Responsável por:</w:t>
      </w:r>
    </w:p>
    <w:p w14:paraId="536FA3CE" w14:textId="7CF78BB6" w:rsidR="00110B79" w:rsidRPr="007053FB" w:rsidRDefault="00110B79" w:rsidP="00110B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Interpretação da pergunta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7CEC021B" w14:textId="3FB7C94B" w:rsidR="00110B79" w:rsidRPr="007053FB" w:rsidRDefault="00110B79" w:rsidP="00110B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Planejamento da consulta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0519B1B6" w14:textId="08B2059C" w:rsidR="00110B79" w:rsidRPr="007053FB" w:rsidRDefault="00110B79" w:rsidP="00110B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Seleção de ferramenta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45C335CF" w14:textId="308DF077" w:rsidR="00110B79" w:rsidRPr="007053FB" w:rsidRDefault="00110B79" w:rsidP="00110B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Construção da resposta</w:t>
      </w:r>
      <w:r w:rsidR="0020280D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.</w:t>
      </w:r>
    </w:p>
    <w:p w14:paraId="6CF423DB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2D6BF456">
          <v:rect id="_x0000_i1027" style="width:0;height:1.5pt" o:hralign="center" o:hrstd="t" o:hr="t" fillcolor="#a0a0a0" stroked="f"/>
        </w:pict>
      </w:r>
    </w:p>
    <w:p w14:paraId="6D108AB5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3. Framework Escolhido</w:t>
      </w:r>
    </w:p>
    <w:p w14:paraId="031AAE72" w14:textId="762CA262" w:rsidR="00110B79" w:rsidRPr="007053FB" w:rsidRDefault="00110B79" w:rsidP="002D23C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cstheme="minorHAnsi"/>
          <w:color w:val="350CE2"/>
          <w:shd w:val="clear" w:color="auto" w:fill="FFFFFF"/>
          <w:lang w:val="pt-BR"/>
        </w:rPr>
      </w:pPr>
      <w:r w:rsidRPr="007053FB">
        <w:rPr>
          <w:rFonts w:cstheme="minorHAnsi"/>
          <w:color w:val="350CE2"/>
          <w:shd w:val="clear" w:color="auto" w:fill="FFFFFF"/>
          <w:lang w:val="pt-BR"/>
        </w:rPr>
        <w:t>LangChain</w:t>
      </w:r>
      <w:r w:rsidR="002D23C9" w:rsidRPr="007053FB">
        <w:rPr>
          <w:rFonts w:cstheme="minorHAnsi"/>
          <w:color w:val="350CE2"/>
          <w:shd w:val="clear" w:color="auto" w:fill="FFFFFF"/>
          <w:lang w:val="pt-BR"/>
        </w:rPr>
        <w:t>;</w:t>
      </w:r>
    </w:p>
    <w:p w14:paraId="57A2072D" w14:textId="75E976D6" w:rsidR="002D23C9" w:rsidRPr="007053FB" w:rsidRDefault="002D23C9" w:rsidP="002D23C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cstheme="minorHAnsi"/>
          <w:color w:val="350CE2"/>
          <w:shd w:val="clear" w:color="auto" w:fill="FFFFFF"/>
          <w:lang w:val="pt-BR"/>
        </w:rPr>
      </w:pPr>
      <w:r w:rsidRPr="007053FB">
        <w:rPr>
          <w:rFonts w:cstheme="minorHAnsi"/>
          <w:color w:val="350CE2"/>
          <w:shd w:val="clear" w:color="auto" w:fill="FFFFFF"/>
          <w:lang w:val="pt-BR"/>
        </w:rPr>
        <w:t>Pydantic AI;</w:t>
      </w:r>
    </w:p>
    <w:p w14:paraId="2B377609" w14:textId="1880DBA4" w:rsidR="002D23C9" w:rsidRPr="007053FB" w:rsidRDefault="002D23C9" w:rsidP="002D23C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cstheme="minorHAnsi"/>
          <w:color w:val="350CE2"/>
          <w:shd w:val="clear" w:color="auto" w:fill="FFFFFF"/>
          <w:lang w:val="pt-BR"/>
        </w:rPr>
      </w:pPr>
      <w:r w:rsidRPr="007053FB">
        <w:rPr>
          <w:rFonts w:cstheme="minorHAnsi"/>
          <w:color w:val="350CE2"/>
          <w:shd w:val="clear" w:color="auto" w:fill="FFFFFF"/>
          <w:lang w:val="pt-BR"/>
        </w:rPr>
        <w:t>Python.</w:t>
      </w:r>
    </w:p>
    <w:p w14:paraId="10C8F6D5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21894A88">
          <v:rect id="_x0000_i1028" style="width:0;height:1.5pt" o:hralign="center" o:hrstd="t" o:hr="t" fillcolor="#a0a0a0" stroked="f"/>
        </w:pict>
      </w:r>
    </w:p>
    <w:p w14:paraId="08B200FB" w14:textId="0FF7A4C9" w:rsidR="00110B79" w:rsidRPr="007053FB" w:rsidRDefault="00110B79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4. Descrição d</w:t>
      </w:r>
      <w:r w:rsidR="00C44FDD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os</w:t>
      </w: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 xml:space="preserve"> Agente</w:t>
      </w:r>
      <w:r w:rsidR="00C44FDD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s</w:t>
      </w:r>
    </w:p>
    <w:p w14:paraId="4590B8B8" w14:textId="1AB5CB53" w:rsidR="00110B79" w:rsidRPr="007053FB" w:rsidRDefault="00AE6002" w:rsidP="00E57402">
      <w:pPr>
        <w:spacing w:after="0" w:line="300" w:lineRule="atLeast"/>
        <w:jc w:val="both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cstheme="minorHAnsi"/>
          <w:b/>
          <w:bCs/>
          <w:lang w:val="pt-BR"/>
        </w:rPr>
        <w:t>Sentinela</w:t>
      </w:r>
      <w:r w:rsidR="00E57402" w:rsidRPr="007053FB">
        <w:rPr>
          <w:rFonts w:cstheme="minorHAnsi"/>
          <w:color w:val="1F2328"/>
          <w:shd w:val="clear" w:color="auto" w:fill="FFFFFF"/>
          <w:lang w:val="pt-BR"/>
        </w:rPr>
        <w:t xml:space="preserve"> é </w:t>
      </w:r>
      <w:r w:rsidR="00E57402" w:rsidRPr="007053FB">
        <w:rPr>
          <w:rFonts w:cstheme="minorHAnsi"/>
          <w:color w:val="350CE2"/>
          <w:shd w:val="clear" w:color="auto" w:fill="FFFFFF"/>
          <w:lang w:val="pt-BR"/>
        </w:rPr>
        <w:t xml:space="preserve">uma aplicação web para carregar arquivos CSV ou ZIP e consultar dados em linguagem natural. O </w:t>
      </w:r>
      <w:proofErr w:type="spellStart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>frontend</w:t>
      </w:r>
      <w:proofErr w:type="spellEnd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 xml:space="preserve"> </w:t>
      </w:r>
      <w:proofErr w:type="spellStart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>React</w:t>
      </w:r>
      <w:proofErr w:type="spellEnd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 xml:space="preserve"> envia os arquivos ao </w:t>
      </w:r>
      <w:proofErr w:type="spellStart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>backend</w:t>
      </w:r>
      <w:proofErr w:type="spellEnd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 xml:space="preserve"> </w:t>
      </w:r>
      <w:proofErr w:type="spellStart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>FastAPI</w:t>
      </w:r>
      <w:proofErr w:type="spellEnd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 xml:space="preserve">; um agente do LangChain com Gemini ou </w:t>
      </w:r>
      <w:proofErr w:type="spellStart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>Groq</w:t>
      </w:r>
      <w:proofErr w:type="spellEnd"/>
      <w:r w:rsidR="00E57402" w:rsidRPr="007053FB">
        <w:rPr>
          <w:rFonts w:cstheme="minorHAnsi"/>
          <w:color w:val="350CE2"/>
          <w:shd w:val="clear" w:color="auto" w:fill="FFFFFF"/>
          <w:lang w:val="pt-BR"/>
        </w:rPr>
        <w:t xml:space="preserve"> interpreta a pergunta e o Pandas executa a consulta de forma determinística.</w:t>
      </w:r>
      <w:r w:rsidR="00E57402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 xml:space="preserve"> </w:t>
      </w:r>
      <w:r w:rsidR="0028347C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O agente toma decisões com base no system prompt.</w:t>
      </w:r>
      <w:r w:rsidR="00000000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pict w14:anchorId="71493BFA">
          <v:rect id="_x0000_i1029" style="width:0;height:1.5pt" o:hralign="center" o:hrstd="t" o:hr="t" fillcolor="#a0a0a0" stroked="f"/>
        </w:pict>
      </w:r>
    </w:p>
    <w:p w14:paraId="5C0B340C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5. Fluxo de Funcionamento</w:t>
      </w:r>
    </w:p>
    <w:p w14:paraId="34D89BF5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5.1 Fluxo da Aplicação</w:t>
      </w:r>
    </w:p>
    <w:p w14:paraId="6B3DFE05" w14:textId="77777777" w:rsidR="00045E81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>Passo 1</w:t>
      </w:r>
      <w:r w:rsidR="00045E81"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 xml:space="preserve"> =&gt; </w:t>
      </w:r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Usuário envia arquivo ZIP.</w:t>
      </w:r>
    </w:p>
    <w:p w14:paraId="2E8F7C3D" w14:textId="0FC24BED" w:rsidR="00110B79" w:rsidRPr="007053FB" w:rsidRDefault="00110B79" w:rsidP="00045E81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lastRenderedPageBreak/>
        <w:t>Passo 2</w:t>
      </w:r>
      <w:r w:rsidR="00045E81"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 xml:space="preserve"> =&gt; </w:t>
      </w:r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Sistema extrai:</w:t>
      </w:r>
      <w:r w:rsidR="00045E81"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 xml:space="preserve"> </w:t>
      </w:r>
      <w:proofErr w:type="spellStart"/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CSVs</w:t>
      </w:r>
      <w:proofErr w:type="spellEnd"/>
      <w:r w:rsidR="00045E81"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 xml:space="preserve"> / </w:t>
      </w:r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Dicionário de dados</w:t>
      </w:r>
      <w:r w:rsidR="00045E81"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.</w:t>
      </w:r>
    </w:p>
    <w:p w14:paraId="365CFA66" w14:textId="0FA32B46" w:rsidR="00110B79" w:rsidRPr="007053FB" w:rsidRDefault="00110B79" w:rsidP="00045E81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>Passo 3</w:t>
      </w:r>
      <w:r w:rsidR="00045E81"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 xml:space="preserve"> =&gt; </w:t>
      </w:r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Dados são carregados em memória.</w:t>
      </w:r>
    </w:p>
    <w:p w14:paraId="7893230E" w14:textId="2BE77A8C" w:rsidR="00110B79" w:rsidRPr="007053FB" w:rsidRDefault="00110B79" w:rsidP="00045E81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>Passo 4</w:t>
      </w:r>
      <w:r w:rsidR="00045E81"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 xml:space="preserve"> =&gt; </w:t>
      </w:r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Usuário realiza pergunta.</w:t>
      </w:r>
    </w:p>
    <w:p w14:paraId="133D9FF3" w14:textId="2C27DDD6" w:rsidR="00110B79" w:rsidRPr="007053FB" w:rsidRDefault="00110B79" w:rsidP="00045E81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>Passo 5</w:t>
      </w:r>
      <w:r w:rsidR="00045E81"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 xml:space="preserve"> =&gt; </w:t>
      </w:r>
      <w:r w:rsidR="00045E81"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O a</w:t>
      </w:r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gente interpreta intenção.</w:t>
      </w:r>
    </w:p>
    <w:p w14:paraId="0014494D" w14:textId="1F3F15EE" w:rsidR="00110B79" w:rsidRPr="007053FB" w:rsidRDefault="00110B79" w:rsidP="00045E81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>Passo 6</w:t>
      </w:r>
      <w:r w:rsidR="00045E81"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 xml:space="preserve"> =&gt; </w:t>
      </w:r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Consulta é executada.</w:t>
      </w:r>
    </w:p>
    <w:p w14:paraId="0A348554" w14:textId="522E5329" w:rsidR="00110B79" w:rsidRPr="007053FB" w:rsidRDefault="00110B79" w:rsidP="00045E81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>Passo 7</w:t>
      </w:r>
      <w:r w:rsidR="00045E81" w:rsidRPr="007053FB">
        <w:rPr>
          <w:rFonts w:eastAsia="Times New Roman" w:cstheme="minorHAnsi"/>
          <w:b/>
          <w:bCs/>
          <w:color w:val="350CE2"/>
          <w:kern w:val="0"/>
          <w:sz w:val="24"/>
          <w:szCs w:val="24"/>
          <w:lang w:val="pt-BR" w:eastAsia="pt-BR"/>
          <w14:ligatures w14:val="none"/>
        </w:rPr>
        <w:t xml:space="preserve"> =&gt; </w:t>
      </w:r>
      <w:r w:rsidRPr="007053FB"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  <w:t>Resposta é apresentada.</w:t>
      </w:r>
    </w:p>
    <w:p w14:paraId="1BEBA110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218EC9C7">
          <v:rect id="_x0000_i1030" style="width:0;height:1.5pt" o:hralign="center" o:hrstd="t" o:hr="t" fillcolor="#a0a0a0" stroked="f"/>
        </w:pict>
      </w:r>
    </w:p>
    <w:p w14:paraId="66F56D3E" w14:textId="420338AA" w:rsidR="00110B79" w:rsidRPr="007053FB" w:rsidRDefault="008945CF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6</w:t>
      </w:r>
      <w:r w:rsidR="00110B79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 xml:space="preserve">. </w:t>
      </w:r>
      <w:r w:rsidR="00D967AF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Atendi</w:t>
      </w:r>
      <w:r w:rsidR="002413D4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mento Requisitos</w:t>
      </w:r>
    </w:p>
    <w:p w14:paraId="17331279" w14:textId="7C07A421" w:rsidR="002413D4" w:rsidRPr="007053FB" w:rsidRDefault="002413D4" w:rsidP="00F9734F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Critérios de desenvolvimento do MVP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91415E" w:rsidRPr="007053FB" w14:paraId="5CD9D6F5" w14:textId="77777777" w:rsidTr="008845D9">
        <w:trPr>
          <w:trHeight w:val="386"/>
        </w:trPr>
        <w:tc>
          <w:tcPr>
            <w:tcW w:w="9351" w:type="dxa"/>
            <w:gridSpan w:val="2"/>
            <w:shd w:val="clear" w:color="auto" w:fill="D9E2F3" w:themeFill="accent1" w:themeFillTint="33"/>
          </w:tcPr>
          <w:p w14:paraId="24C2B656" w14:textId="4BC17D13" w:rsidR="0091415E" w:rsidRPr="007053FB" w:rsidRDefault="00293A13" w:rsidP="008845D9">
            <w:pPr>
              <w:spacing w:before="100" w:beforeAutospacing="1" w:after="100" w:afterAutospacing="1" w:line="300" w:lineRule="atLeast"/>
              <w:jc w:val="center"/>
              <w:outlineLvl w:val="0"/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lang w:val="pt-BR" w:eastAsia="pt-BR"/>
                <w14:ligatures w14:val="none"/>
              </w:rPr>
              <w:t>FUNCIONALIDADES</w:t>
            </w:r>
          </w:p>
        </w:tc>
      </w:tr>
      <w:tr w:rsidR="0091415E" w:rsidRPr="007053FB" w14:paraId="3280AFDC" w14:textId="77777777" w:rsidTr="00E72BC1">
        <w:trPr>
          <w:trHeight w:val="395"/>
        </w:trPr>
        <w:tc>
          <w:tcPr>
            <w:tcW w:w="704" w:type="dxa"/>
            <w:shd w:val="clear" w:color="auto" w:fill="D9E2F3" w:themeFill="accent1" w:themeFillTint="33"/>
          </w:tcPr>
          <w:p w14:paraId="2C186D6A" w14:textId="77777777" w:rsidR="0091415E" w:rsidRPr="007053FB" w:rsidRDefault="0091415E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  <w:t>S/N</w:t>
            </w:r>
          </w:p>
        </w:tc>
        <w:tc>
          <w:tcPr>
            <w:tcW w:w="8647" w:type="dxa"/>
            <w:shd w:val="clear" w:color="auto" w:fill="D9E2F3" w:themeFill="accent1" w:themeFillTint="33"/>
          </w:tcPr>
          <w:p w14:paraId="402A5160" w14:textId="77777777" w:rsidR="0091415E" w:rsidRPr="007053FB" w:rsidRDefault="0091415E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highlight w:val="cyan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  <w:t>REQUERIMENTO</w:t>
            </w:r>
          </w:p>
        </w:tc>
      </w:tr>
      <w:tr w:rsidR="0091415E" w:rsidRPr="007053FB" w14:paraId="5B8E34CD" w14:textId="77777777" w:rsidTr="001165BF">
        <w:trPr>
          <w:trHeight w:val="272"/>
        </w:trPr>
        <w:tc>
          <w:tcPr>
            <w:tcW w:w="704" w:type="dxa"/>
            <w:shd w:val="clear" w:color="auto" w:fill="E2EFD9" w:themeFill="accent6" w:themeFillTint="33"/>
          </w:tcPr>
          <w:p w14:paraId="0DE7588D" w14:textId="041551ED" w:rsidR="0091415E" w:rsidRPr="007053FB" w:rsidRDefault="0091415E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7F3CD397" w14:textId="482CAD7F" w:rsidR="0091415E" w:rsidRPr="007053FB" w:rsidRDefault="00EB4957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Consome dados de pelo 1 API pública de informações meteorológicas</w:t>
            </w:r>
            <w:r w:rsidR="0091415E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?</w:t>
            </w:r>
          </w:p>
        </w:tc>
      </w:tr>
      <w:tr w:rsidR="0091415E" w:rsidRPr="007053FB" w14:paraId="6D8DABB6" w14:textId="77777777" w:rsidTr="001165BF">
        <w:tc>
          <w:tcPr>
            <w:tcW w:w="704" w:type="dxa"/>
            <w:shd w:val="clear" w:color="auto" w:fill="E2EFD9" w:themeFill="accent6" w:themeFillTint="33"/>
          </w:tcPr>
          <w:p w14:paraId="798C7A81" w14:textId="40F4A82C" w:rsidR="0091415E" w:rsidRPr="007053FB" w:rsidRDefault="0091415E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1D44A57F" w14:textId="728E743B" w:rsidR="0091415E" w:rsidRPr="007053FB" w:rsidRDefault="00EB4957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Identifica automaticamente eventos climáticos relevantes</w:t>
            </w:r>
            <w:r w:rsidR="0091415E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?</w:t>
            </w:r>
          </w:p>
        </w:tc>
      </w:tr>
      <w:tr w:rsidR="0091415E" w:rsidRPr="007053FB" w14:paraId="22A5400D" w14:textId="77777777" w:rsidTr="001165BF">
        <w:tc>
          <w:tcPr>
            <w:tcW w:w="704" w:type="dxa"/>
            <w:shd w:val="clear" w:color="auto" w:fill="E2EFD9" w:themeFill="accent6" w:themeFillTint="33"/>
          </w:tcPr>
          <w:p w14:paraId="6F015642" w14:textId="04E466DF" w:rsidR="0091415E" w:rsidRPr="007053FB" w:rsidRDefault="0091415E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2157069C" w14:textId="4699E64A" w:rsidR="0091415E" w:rsidRPr="007053FB" w:rsidRDefault="001633B0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color w:val="350CE2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Aplica regras de decisão para determinar quais segurados devem receber notificações?</w:t>
            </w:r>
          </w:p>
        </w:tc>
      </w:tr>
      <w:tr w:rsidR="0091415E" w:rsidRPr="007053FB" w14:paraId="100E70AB" w14:textId="77777777" w:rsidTr="001165BF">
        <w:tc>
          <w:tcPr>
            <w:tcW w:w="704" w:type="dxa"/>
            <w:shd w:val="clear" w:color="auto" w:fill="E2EFD9" w:themeFill="accent6" w:themeFillTint="33"/>
          </w:tcPr>
          <w:p w14:paraId="38970119" w14:textId="494B260B" w:rsidR="0091415E" w:rsidRPr="007053FB" w:rsidRDefault="0091415E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1411F5C6" w14:textId="19419DB8" w:rsidR="0091415E" w:rsidRPr="007053FB" w:rsidRDefault="00A6789D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Gera mensagens personalizadas utilizando inteligência artificial ou modelo de linguagem?</w:t>
            </w:r>
          </w:p>
        </w:tc>
      </w:tr>
      <w:tr w:rsidR="0091415E" w:rsidRPr="007053FB" w14:paraId="032E59A3" w14:textId="77777777" w:rsidTr="001165BF">
        <w:tc>
          <w:tcPr>
            <w:tcW w:w="704" w:type="dxa"/>
            <w:shd w:val="clear" w:color="auto" w:fill="E2EFD9" w:themeFill="accent6" w:themeFillTint="33"/>
          </w:tcPr>
          <w:p w14:paraId="15050B64" w14:textId="62FF5434" w:rsidR="0091415E" w:rsidRPr="007053FB" w:rsidRDefault="0091415E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7D92C8CD" w14:textId="53E498C2" w:rsidR="0091415E" w:rsidRPr="007053FB" w:rsidRDefault="00A6789D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Simula o envio de notificações</w:t>
            </w:r>
            <w:r w:rsidR="00293A13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?</w:t>
            </w:r>
          </w:p>
        </w:tc>
      </w:tr>
      <w:tr w:rsidR="00293A13" w:rsidRPr="007053FB" w14:paraId="1C61443D" w14:textId="77777777" w:rsidTr="001165BF">
        <w:tc>
          <w:tcPr>
            <w:tcW w:w="704" w:type="dxa"/>
            <w:shd w:val="clear" w:color="auto" w:fill="E2EFD9" w:themeFill="accent6" w:themeFillTint="33"/>
          </w:tcPr>
          <w:p w14:paraId="337E295E" w14:textId="784E316B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0A05D24B" w14:textId="788221C1" w:rsidR="00293A13" w:rsidRPr="007053FB" w:rsidRDefault="00A6789D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color w:val="350CE2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Permite demonstrar o fluxo completo da solução, desde a obtenção dos dados até a geração da comunicação</w:t>
            </w:r>
            <w:r w:rsidR="00293A13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?</w:t>
            </w:r>
          </w:p>
        </w:tc>
      </w:tr>
      <w:tr w:rsidR="00293A13" w:rsidRPr="007053FB" w14:paraId="5FD9AB3D" w14:textId="77777777" w:rsidTr="008845D9">
        <w:trPr>
          <w:trHeight w:val="386"/>
        </w:trPr>
        <w:tc>
          <w:tcPr>
            <w:tcW w:w="9351" w:type="dxa"/>
            <w:gridSpan w:val="2"/>
            <w:shd w:val="clear" w:color="auto" w:fill="D9E2F3" w:themeFill="accent1" w:themeFillTint="33"/>
          </w:tcPr>
          <w:p w14:paraId="7529CE3B" w14:textId="00ED93F5" w:rsidR="00293A13" w:rsidRPr="007053FB" w:rsidRDefault="00293A13" w:rsidP="008845D9">
            <w:pPr>
              <w:spacing w:before="100" w:beforeAutospacing="1" w:after="100" w:afterAutospacing="1" w:line="300" w:lineRule="atLeast"/>
              <w:jc w:val="center"/>
              <w:outlineLvl w:val="0"/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lang w:val="pt-BR" w:eastAsia="pt-BR"/>
                <w14:ligatures w14:val="none"/>
              </w:rPr>
              <w:t>ATENDIMENTO DE BOAS PRÁTICAS</w:t>
            </w:r>
          </w:p>
        </w:tc>
      </w:tr>
      <w:tr w:rsidR="00293A13" w:rsidRPr="007053FB" w14:paraId="0B2A5B30" w14:textId="77777777" w:rsidTr="00293A13">
        <w:trPr>
          <w:trHeight w:val="397"/>
        </w:trPr>
        <w:tc>
          <w:tcPr>
            <w:tcW w:w="704" w:type="dxa"/>
            <w:shd w:val="clear" w:color="auto" w:fill="D9E2F3" w:themeFill="accent1" w:themeFillTint="33"/>
          </w:tcPr>
          <w:p w14:paraId="3C8B1C1A" w14:textId="77777777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  <w:t>S/N</w:t>
            </w:r>
          </w:p>
        </w:tc>
        <w:tc>
          <w:tcPr>
            <w:tcW w:w="8647" w:type="dxa"/>
            <w:shd w:val="clear" w:color="auto" w:fill="D9E2F3" w:themeFill="accent1" w:themeFillTint="33"/>
          </w:tcPr>
          <w:p w14:paraId="3FC1DC39" w14:textId="77777777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highlight w:val="cyan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  <w:t>REQUERIMENTO</w:t>
            </w:r>
          </w:p>
        </w:tc>
      </w:tr>
      <w:tr w:rsidR="00293A13" w:rsidRPr="007053FB" w14:paraId="64A6AB33" w14:textId="77777777" w:rsidTr="001165BF">
        <w:trPr>
          <w:trHeight w:val="272"/>
        </w:trPr>
        <w:tc>
          <w:tcPr>
            <w:tcW w:w="704" w:type="dxa"/>
            <w:shd w:val="clear" w:color="auto" w:fill="E2EFD9" w:themeFill="accent6" w:themeFillTint="33"/>
          </w:tcPr>
          <w:p w14:paraId="72F90A2A" w14:textId="0A5CAF90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5707E345" w14:textId="242E2B7F" w:rsidR="00293A13" w:rsidRPr="007053FB" w:rsidRDefault="0034129B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As etapas da aplicação</w:t>
            </w:r>
            <w:r w:rsidR="00293A13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 estão separad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a</w:t>
            </w:r>
            <w:r w:rsidR="00293A13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s: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 processamento</w:t>
            </w:r>
            <w:r w:rsidR="00293A13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decisão</w:t>
            </w:r>
            <w:r w:rsidR="00293A13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 e 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comunicação</w:t>
            </w:r>
            <w:r w:rsidR="00293A13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?</w:t>
            </w:r>
          </w:p>
        </w:tc>
      </w:tr>
      <w:tr w:rsidR="00293A13" w:rsidRPr="007053FB" w14:paraId="55F18C0D" w14:textId="77777777" w:rsidTr="001165BF">
        <w:tc>
          <w:tcPr>
            <w:tcW w:w="704" w:type="dxa"/>
            <w:shd w:val="clear" w:color="auto" w:fill="E2EFD9" w:themeFill="accent6" w:themeFillTint="33"/>
          </w:tcPr>
          <w:p w14:paraId="6902BB43" w14:textId="20C7DACA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28D6DD39" w14:textId="4FFD52E7" w:rsidR="00293A13" w:rsidRPr="007053FB" w:rsidRDefault="001E7E36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Há squad de 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agentes especialistas 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com separação de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 responsabilidade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 (especialização de assunto)</w:t>
            </w:r>
            <w:r w:rsidR="00293A13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?</w:t>
            </w:r>
          </w:p>
        </w:tc>
      </w:tr>
      <w:tr w:rsidR="00293A13" w:rsidRPr="007053FB" w14:paraId="2B9EF4B3" w14:textId="77777777" w:rsidTr="001165BF">
        <w:tc>
          <w:tcPr>
            <w:tcW w:w="704" w:type="dxa"/>
            <w:shd w:val="clear" w:color="auto" w:fill="E2EFD9" w:themeFill="accent6" w:themeFillTint="33"/>
          </w:tcPr>
          <w:p w14:paraId="2E96BF57" w14:textId="2E21490E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683746AB" w14:textId="6182FF5F" w:rsidR="00293A13" w:rsidRPr="007053FB" w:rsidRDefault="001E7E36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O fluxo da solução está documentado?</w:t>
            </w:r>
          </w:p>
        </w:tc>
      </w:tr>
      <w:tr w:rsidR="00293A13" w:rsidRPr="007053FB" w14:paraId="3DEF35E0" w14:textId="77777777" w:rsidTr="001165BF">
        <w:tc>
          <w:tcPr>
            <w:tcW w:w="704" w:type="dxa"/>
            <w:shd w:val="clear" w:color="auto" w:fill="E2EFD9" w:themeFill="accent6" w:themeFillTint="33"/>
          </w:tcPr>
          <w:p w14:paraId="0C1E440F" w14:textId="4DFC777A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00259C70" w14:textId="58D5484B" w:rsidR="00293A13" w:rsidRPr="007053FB" w:rsidRDefault="001E7E36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As regras de negócio foram definidas e documentadas?</w:t>
            </w:r>
          </w:p>
        </w:tc>
      </w:tr>
      <w:tr w:rsidR="00293A13" w:rsidRPr="007053FB" w14:paraId="538D10B2" w14:textId="77777777" w:rsidTr="001165BF">
        <w:tc>
          <w:tcPr>
            <w:tcW w:w="704" w:type="dxa"/>
            <w:shd w:val="clear" w:color="auto" w:fill="E2EFD9" w:themeFill="accent6" w:themeFillTint="33"/>
          </w:tcPr>
          <w:p w14:paraId="1CF2AD44" w14:textId="6980518B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24EDD83B" w14:textId="6CE51F3E" w:rsidR="00293A13" w:rsidRPr="007053FB" w:rsidRDefault="004E1BE2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Na evidenciação das regras de negócio está explicado claramente como as regras foram definidas?</w:t>
            </w:r>
          </w:p>
        </w:tc>
      </w:tr>
      <w:tr w:rsidR="00293A13" w:rsidRPr="007053FB" w14:paraId="5318F776" w14:textId="77777777" w:rsidTr="001165BF">
        <w:tc>
          <w:tcPr>
            <w:tcW w:w="704" w:type="dxa"/>
            <w:shd w:val="clear" w:color="auto" w:fill="E2EFD9" w:themeFill="accent6" w:themeFillTint="33"/>
          </w:tcPr>
          <w:p w14:paraId="65C65E85" w14:textId="7AC5339C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0624F6B3" w14:textId="031808F0" w:rsidR="00293A13" w:rsidRPr="007053FB" w:rsidRDefault="004E1BE2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O código da aplicação está organizado em módulos?</w:t>
            </w:r>
          </w:p>
        </w:tc>
      </w:tr>
      <w:tr w:rsidR="00293A13" w:rsidRPr="007053FB" w14:paraId="0CECBD93" w14:textId="77777777" w:rsidTr="001165BF">
        <w:tc>
          <w:tcPr>
            <w:tcW w:w="704" w:type="dxa"/>
            <w:shd w:val="clear" w:color="auto" w:fill="E2EFD9" w:themeFill="accent6" w:themeFillTint="33"/>
          </w:tcPr>
          <w:p w14:paraId="7FDA39D0" w14:textId="7A59DA02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71E8D97E" w14:textId="2EEC9D92" w:rsidR="00293A13" w:rsidRPr="007053FB" w:rsidRDefault="004E1BE2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As </w:t>
            </w:r>
            <w:r w:rsidR="00C44FDD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credenciais e 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chaves de API estão ocultadas?</w:t>
            </w:r>
          </w:p>
        </w:tc>
      </w:tr>
      <w:tr w:rsidR="00293A13" w:rsidRPr="007053FB" w14:paraId="1F774B05" w14:textId="77777777" w:rsidTr="008845D9">
        <w:trPr>
          <w:trHeight w:val="386"/>
        </w:trPr>
        <w:tc>
          <w:tcPr>
            <w:tcW w:w="9351" w:type="dxa"/>
            <w:gridSpan w:val="2"/>
            <w:shd w:val="clear" w:color="auto" w:fill="D9E2F3" w:themeFill="accent1" w:themeFillTint="33"/>
          </w:tcPr>
          <w:p w14:paraId="7D1EBE4B" w14:textId="72022B70" w:rsidR="00293A13" w:rsidRPr="007053FB" w:rsidRDefault="00293A13" w:rsidP="008845D9">
            <w:pPr>
              <w:spacing w:before="100" w:beforeAutospacing="1" w:after="100" w:afterAutospacing="1" w:line="300" w:lineRule="atLeast"/>
              <w:jc w:val="center"/>
              <w:outlineLvl w:val="0"/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8"/>
                <w:szCs w:val="28"/>
                <w:lang w:val="pt-BR" w:eastAsia="pt-BR"/>
                <w14:ligatures w14:val="none"/>
              </w:rPr>
              <w:t>ATENDIMENTO DE ENTREGÁVEIS</w:t>
            </w:r>
          </w:p>
        </w:tc>
      </w:tr>
      <w:tr w:rsidR="00293A13" w:rsidRPr="007053FB" w14:paraId="69180953" w14:textId="77777777" w:rsidTr="008845D9">
        <w:trPr>
          <w:trHeight w:val="397"/>
        </w:trPr>
        <w:tc>
          <w:tcPr>
            <w:tcW w:w="704" w:type="dxa"/>
            <w:shd w:val="clear" w:color="auto" w:fill="D9E2F3" w:themeFill="accent1" w:themeFillTint="33"/>
          </w:tcPr>
          <w:p w14:paraId="3E85B763" w14:textId="77777777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  <w:t>S/N</w:t>
            </w:r>
          </w:p>
        </w:tc>
        <w:tc>
          <w:tcPr>
            <w:tcW w:w="8647" w:type="dxa"/>
            <w:shd w:val="clear" w:color="auto" w:fill="D9E2F3" w:themeFill="accent1" w:themeFillTint="33"/>
          </w:tcPr>
          <w:p w14:paraId="2AD93020" w14:textId="77777777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highlight w:val="cyan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  <w:t>REQUERIMENTO</w:t>
            </w:r>
          </w:p>
        </w:tc>
      </w:tr>
      <w:tr w:rsidR="00293A13" w:rsidRPr="007053FB" w14:paraId="6334DE13" w14:textId="77777777" w:rsidTr="009E4EFA">
        <w:trPr>
          <w:trHeight w:val="272"/>
        </w:trPr>
        <w:tc>
          <w:tcPr>
            <w:tcW w:w="704" w:type="dxa"/>
            <w:shd w:val="clear" w:color="auto" w:fill="E2EFD9" w:themeFill="accent6" w:themeFillTint="33"/>
          </w:tcPr>
          <w:p w14:paraId="5A2A9CDA" w14:textId="36F57CCB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5F613EA3" w14:textId="2F2A208A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Relatório técnico em formato PDF contendo:</w:t>
            </w:r>
          </w:p>
          <w:p w14:paraId="708ADF3B" w14:textId="2D3E2B8A" w:rsidR="00293A13" w:rsidRPr="007053FB" w:rsidRDefault="00293A13" w:rsidP="00293A13">
            <w:pPr>
              <w:pStyle w:val="PargrafodaLista"/>
              <w:numPr>
                <w:ilvl w:val="0"/>
                <w:numId w:val="18"/>
              </w:num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Framework</w:t>
            </w:r>
            <w:r w:rsidR="003A3754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/Tecnologias utilizados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;</w:t>
            </w:r>
          </w:p>
          <w:p w14:paraId="14F61E1C" w14:textId="45191477" w:rsidR="00293A13" w:rsidRPr="007053FB" w:rsidRDefault="00293A13" w:rsidP="00293A13">
            <w:pPr>
              <w:pStyle w:val="PargrafodaLista"/>
              <w:numPr>
                <w:ilvl w:val="0"/>
                <w:numId w:val="18"/>
              </w:num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Arquitetura da solução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;</w:t>
            </w:r>
          </w:p>
          <w:p w14:paraId="140A406A" w14:textId="6E32F012" w:rsidR="00293A13" w:rsidRPr="007053FB" w:rsidRDefault="00293A13" w:rsidP="00293A13">
            <w:pPr>
              <w:pStyle w:val="PargrafodaLista"/>
              <w:numPr>
                <w:ilvl w:val="0"/>
                <w:numId w:val="18"/>
              </w:num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Descrição dos agentes desenvolvidos</w:t>
            </w:r>
            <w:r w:rsidR="003A3754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 (quando aplicável)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;</w:t>
            </w:r>
          </w:p>
          <w:p w14:paraId="255BDF3C" w14:textId="3330D063" w:rsidR="00293A13" w:rsidRPr="007053FB" w:rsidRDefault="00293A13" w:rsidP="00293A13">
            <w:pPr>
              <w:pStyle w:val="PargrafodaLista"/>
              <w:numPr>
                <w:ilvl w:val="0"/>
                <w:numId w:val="18"/>
              </w:num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Fluxo de 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processamento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 da aplicação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;</w:t>
            </w:r>
          </w:p>
          <w:p w14:paraId="2FD04005" w14:textId="5F71D67C" w:rsidR="00293A13" w:rsidRPr="007053FB" w:rsidRDefault="00BD6A2A" w:rsidP="00BD6A2A">
            <w:pPr>
              <w:pStyle w:val="PargrafodaLista"/>
              <w:numPr>
                <w:ilvl w:val="0"/>
                <w:numId w:val="18"/>
              </w:num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color w:val="EE0000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Evidência de 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mensagens geradas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293A13" w:rsidRPr="007053FB" w14:paraId="184F37D9" w14:textId="77777777" w:rsidTr="009E4EFA">
        <w:tc>
          <w:tcPr>
            <w:tcW w:w="704" w:type="dxa"/>
            <w:shd w:val="clear" w:color="auto" w:fill="E2EFD9" w:themeFill="accent6" w:themeFillTint="33"/>
          </w:tcPr>
          <w:p w14:paraId="7E386C12" w14:textId="02C145D3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5596E154" w14:textId="72B72487" w:rsidR="00293A13" w:rsidRPr="007053FB" w:rsidRDefault="00BD6A2A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Arquivo ZIP contendo todo o código-fonte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293A13" w:rsidRPr="007053FB" w14:paraId="1EE512C4" w14:textId="77777777" w:rsidTr="009E4EFA">
        <w:tc>
          <w:tcPr>
            <w:tcW w:w="704" w:type="dxa"/>
            <w:shd w:val="clear" w:color="auto" w:fill="E2EFD9" w:themeFill="accent6" w:themeFillTint="33"/>
          </w:tcPr>
          <w:p w14:paraId="321E3BA0" w14:textId="4BA06D78" w:rsidR="00293A13" w:rsidRPr="007053FB" w:rsidRDefault="00293A13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8647" w:type="dxa"/>
          </w:tcPr>
          <w:p w14:paraId="4CE24104" w14:textId="46E76AB5" w:rsidR="00293A13" w:rsidRPr="007053FB" w:rsidRDefault="00BD6A2A" w:rsidP="008845D9">
            <w:pPr>
              <w:spacing w:before="100" w:beforeAutospacing="1" w:after="100" w:afterAutospacing="1" w:line="300" w:lineRule="atLeast"/>
              <w:outlineLvl w:val="0"/>
              <w:rPr>
                <w:rFonts w:eastAsia="Times New Roman" w:cstheme="minorHAnsi"/>
                <w:color w:val="EE0000"/>
                <w:kern w:val="36"/>
                <w:sz w:val="24"/>
                <w:szCs w:val="24"/>
                <w:lang w:val="pt-BR" w:eastAsia="pt-BR"/>
                <w14:ligatures w14:val="none"/>
              </w:rPr>
            </w:pP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Link para o repositório GitHub</w:t>
            </w:r>
            <w:r w:rsidR="0034129B"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 xml:space="preserve"> (opcional)</w:t>
            </w:r>
            <w:r w:rsidRPr="007053FB">
              <w:rPr>
                <w:rFonts w:eastAsia="Times New Roman" w:cstheme="minorHAnsi"/>
                <w:kern w:val="36"/>
                <w:sz w:val="24"/>
                <w:szCs w:val="24"/>
                <w:lang w:val="pt-BR" w:eastAsia="pt-BR"/>
                <w14:ligatures w14:val="none"/>
              </w:rPr>
              <w:t>.</w:t>
            </w:r>
          </w:p>
        </w:tc>
      </w:tr>
    </w:tbl>
    <w:p w14:paraId="51879AB0" w14:textId="702EEEDF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05A7648D">
          <v:rect id="_x0000_i1031" style="width:420.1pt;height:1.15pt" o:hrpct="988" o:hralign="center" o:hrstd="t" o:hr="t" fillcolor="#a0a0a0" stroked="f"/>
        </w:pict>
      </w:r>
    </w:p>
    <w:p w14:paraId="5B2FDCA0" w14:textId="6BB19D0E" w:rsidR="00DA3061" w:rsidRPr="007053FB" w:rsidRDefault="008945CF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7</w:t>
      </w:r>
      <w:r w:rsidR="00110B79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 xml:space="preserve">. </w:t>
      </w:r>
      <w:r w:rsidR="00DA3061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Interface</w:t>
      </w:r>
    </w:p>
    <w:p w14:paraId="5A463391" w14:textId="00E24F96" w:rsidR="00110B79" w:rsidRPr="007053FB" w:rsidRDefault="00DA3061" w:rsidP="00DA3061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Interface (A) Upload de Dados</w:t>
      </w:r>
    </w:p>
    <w:p w14:paraId="27058EA3" w14:textId="19487963" w:rsidR="00DA3061" w:rsidRPr="007053FB" w:rsidRDefault="00DA3061" w:rsidP="00DA3061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Interface (B) – Consulta e Resposta</w:t>
      </w:r>
    </w:p>
    <w:p w14:paraId="1ABD8905" w14:textId="7255E8CA" w:rsidR="00FE05A5" w:rsidRPr="007053FB" w:rsidRDefault="00FE05A5" w:rsidP="00DA3061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kern w:val="0"/>
          <w:sz w:val="20"/>
          <w:szCs w:val="20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0"/>
          <w:szCs w:val="20"/>
          <w:highlight w:val="cyan"/>
          <w:lang w:val="pt-BR" w:eastAsia="pt-BR"/>
          <w14:ligatures w14:val="none"/>
        </w:rPr>
        <w:t>Nota: inserir prints</w:t>
      </w:r>
    </w:p>
    <w:p w14:paraId="0BE8330B" w14:textId="77777777" w:rsidR="00F4583F" w:rsidRPr="007053FB" w:rsidRDefault="00DA3061" w:rsidP="00F4583F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 xml:space="preserve">8. </w:t>
      </w:r>
      <w:r w:rsidR="00F4583F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Casos de Uso</w:t>
      </w:r>
    </w:p>
    <w:p w14:paraId="52353584" w14:textId="6249C81F" w:rsidR="00110B79" w:rsidRPr="007053FB" w:rsidRDefault="00110B79" w:rsidP="00110B79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2"/>
          <w:szCs w:val="32"/>
          <w:lang w:val="pt-BR" w:eastAsia="pt-BR"/>
          <w14:ligatures w14:val="none"/>
        </w:rPr>
        <w:t>Caso 1</w:t>
      </w:r>
    </w:p>
    <w:p w14:paraId="2BC52393" w14:textId="2065CF8F" w:rsidR="00110B79" w:rsidRPr="007053FB" w:rsidRDefault="00110B79" w:rsidP="00D5685E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color w:val="350CE2"/>
          <w:kern w:val="0"/>
          <w:sz w:val="24"/>
          <w:szCs w:val="24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Pergunta</w:t>
      </w:r>
      <w:r w:rsidR="00D5685E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 xml:space="preserve">: </w:t>
      </w:r>
    </w:p>
    <w:p w14:paraId="45DC49F6" w14:textId="456849BC" w:rsidR="00D967AF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Resposta</w:t>
      </w:r>
      <w:r w:rsidR="00D5685E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:</w:t>
      </w:r>
    </w:p>
    <w:p w14:paraId="70D65295" w14:textId="1FA62F10" w:rsidR="00C41C22" w:rsidRPr="007053FB" w:rsidRDefault="00C41C22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</w:p>
    <w:p w14:paraId="53100EBE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01C92136">
          <v:rect id="_x0000_i1032" style="width:0;height:1.5pt" o:hralign="center" o:hrstd="t" o:hr="t" fillcolor="#a0a0a0" stroked="f"/>
        </w:pict>
      </w:r>
    </w:p>
    <w:p w14:paraId="2A126DBC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6"/>
          <w:szCs w:val="36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6"/>
          <w:szCs w:val="36"/>
          <w:lang w:val="pt-BR" w:eastAsia="pt-BR"/>
          <w14:ligatures w14:val="none"/>
        </w:rPr>
        <w:t>Caso 2</w:t>
      </w:r>
    </w:p>
    <w:p w14:paraId="5D03F39E" w14:textId="7CD87610" w:rsidR="00D5685E" w:rsidRPr="007053FB" w:rsidRDefault="00110B79" w:rsidP="00D5685E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Pergunta</w:t>
      </w:r>
      <w:r w:rsidR="00D5685E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 xml:space="preserve">: </w:t>
      </w:r>
    </w:p>
    <w:p w14:paraId="2AFD4D19" w14:textId="27FC5E66" w:rsidR="00110B79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Resposta</w:t>
      </w:r>
      <w:r w:rsidR="00D5685E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:</w:t>
      </w:r>
    </w:p>
    <w:p w14:paraId="1A965286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1C0BB9A2">
          <v:rect id="_x0000_i1033" style="width:0;height:1.5pt" o:hralign="center" o:hrstd="t" o:hr="t" fillcolor="#a0a0a0" stroked="f"/>
        </w:pict>
      </w:r>
    </w:p>
    <w:p w14:paraId="13E89FDF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6"/>
          <w:szCs w:val="36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6"/>
          <w:szCs w:val="36"/>
          <w:lang w:val="pt-BR" w:eastAsia="pt-BR"/>
          <w14:ligatures w14:val="none"/>
        </w:rPr>
        <w:t>Caso 3</w:t>
      </w:r>
    </w:p>
    <w:p w14:paraId="53848845" w14:textId="17365134" w:rsidR="00110B79" w:rsidRPr="007053FB" w:rsidRDefault="00110B79" w:rsidP="00D5685E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Pergunta</w:t>
      </w:r>
      <w:r w:rsidR="00D5685E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 xml:space="preserve">: </w:t>
      </w:r>
    </w:p>
    <w:p w14:paraId="1E6CAB7D" w14:textId="0A09CCF8" w:rsidR="00110B79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lastRenderedPageBreak/>
        <w:t>Resposta</w:t>
      </w:r>
      <w:r w:rsidR="00D5685E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:</w:t>
      </w:r>
    </w:p>
    <w:p w14:paraId="68FD7F95" w14:textId="4CE191BB" w:rsidR="00D5685E" w:rsidRPr="007053FB" w:rsidRDefault="00D5685E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</w:p>
    <w:p w14:paraId="5EE72A6A" w14:textId="77777777" w:rsidR="00110B79" w:rsidRPr="007053FB" w:rsidRDefault="00110B79" w:rsidP="00110B79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kern w:val="0"/>
          <w:sz w:val="36"/>
          <w:szCs w:val="36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36"/>
          <w:szCs w:val="36"/>
          <w:lang w:val="pt-BR" w:eastAsia="pt-BR"/>
          <w14:ligatures w14:val="none"/>
        </w:rPr>
        <w:t>Caso 4</w:t>
      </w:r>
    </w:p>
    <w:p w14:paraId="40F0B495" w14:textId="19D60871" w:rsidR="00110B79" w:rsidRPr="007053FB" w:rsidRDefault="00110B79" w:rsidP="002413D4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Pergunta</w:t>
      </w:r>
      <w:r w:rsidR="002413D4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 xml:space="preserve">: </w:t>
      </w:r>
    </w:p>
    <w:p w14:paraId="6D4C9D34" w14:textId="7099249F" w:rsidR="00110B79" w:rsidRPr="007053FB" w:rsidRDefault="00110B79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>Resposta</w:t>
      </w:r>
      <w:r w:rsidR="002413D4" w:rsidRPr="007053FB"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  <w:t xml:space="preserve">: </w:t>
      </w:r>
    </w:p>
    <w:p w14:paraId="39A8B627" w14:textId="04A08403" w:rsidR="002413D4" w:rsidRPr="007053FB" w:rsidRDefault="002413D4" w:rsidP="00110B79">
      <w:pPr>
        <w:spacing w:before="100" w:beforeAutospacing="1" w:after="100" w:afterAutospacing="1" w:line="300" w:lineRule="atLeast"/>
        <w:outlineLvl w:val="2"/>
        <w:rPr>
          <w:rFonts w:eastAsia="Times New Roman" w:cstheme="minorHAnsi"/>
          <w:b/>
          <w:bCs/>
          <w:kern w:val="0"/>
          <w:sz w:val="27"/>
          <w:szCs w:val="27"/>
          <w:lang w:val="pt-BR" w:eastAsia="pt-BR"/>
          <w14:ligatures w14:val="none"/>
        </w:rPr>
      </w:pPr>
    </w:p>
    <w:p w14:paraId="0A80EB72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72F19087">
          <v:rect id="_x0000_i1034" style="width:0;height:1.5pt" o:hralign="center" o:hrstd="t" o:hr="t" fillcolor="#a0a0a0" stroked="f"/>
        </w:pict>
      </w:r>
    </w:p>
    <w:p w14:paraId="0ED52C64" w14:textId="2A0C30A5" w:rsidR="00110B79" w:rsidRPr="007053FB" w:rsidRDefault="00F4583F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9</w:t>
      </w:r>
      <w:r w:rsidR="00110B79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. Limitações Conhecidas</w:t>
      </w:r>
    </w:p>
    <w:p w14:paraId="23149FBE" w14:textId="21ACC9D6" w:rsidR="00110B79" w:rsidRPr="007053FB" w:rsidRDefault="00110B79" w:rsidP="00110B7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Dependência do modelo de IA</w:t>
      </w:r>
      <w:r w:rsidR="006C63E3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69410454" w14:textId="1954C49F" w:rsidR="00110B79" w:rsidRPr="007053FB" w:rsidRDefault="00110B79" w:rsidP="00110B7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Tempo de processamento para arquivos grandes</w:t>
      </w:r>
      <w:r w:rsidR="006C63E3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7E4FEF37" w14:textId="16EEED1D" w:rsidR="00110B79" w:rsidRPr="007053FB" w:rsidRDefault="00110B79" w:rsidP="00110B7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Limitações de contexto da LLM</w:t>
      </w:r>
      <w:r w:rsidR="006C63E3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;</w:t>
      </w:r>
    </w:p>
    <w:p w14:paraId="0B8ADB87" w14:textId="670B1FC4" w:rsidR="00D5634E" w:rsidRPr="007053FB" w:rsidRDefault="00D5634E" w:rsidP="00110B7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Limitações de resposta por dependência da qualidade dos dados</w:t>
      </w:r>
      <w:r w:rsidR="006C63E3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.</w:t>
      </w:r>
    </w:p>
    <w:p w14:paraId="774C127E" w14:textId="77777777" w:rsidR="00110B79" w:rsidRPr="007053FB" w:rsidRDefault="00000000" w:rsidP="00110B79">
      <w:pPr>
        <w:spacing w:after="0" w:line="300" w:lineRule="atLeast"/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kern w:val="0"/>
          <w:sz w:val="21"/>
          <w:szCs w:val="21"/>
          <w:lang w:val="pt-BR" w:eastAsia="pt-BR"/>
          <w14:ligatures w14:val="none"/>
        </w:rPr>
        <w:pict w14:anchorId="6977DD91">
          <v:rect id="_x0000_i1035" style="width:0;height:1.5pt" o:hralign="center" o:hrstd="t" o:hr="t" fillcolor="#a0a0a0" stroked="f"/>
        </w:pict>
      </w:r>
    </w:p>
    <w:p w14:paraId="3C6E5AF8" w14:textId="50EBFF84" w:rsidR="00110B79" w:rsidRPr="007053FB" w:rsidRDefault="00F4583F" w:rsidP="00110B79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</w:pPr>
      <w:r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10</w:t>
      </w:r>
      <w:r w:rsidR="00110B79" w:rsidRPr="007053FB">
        <w:rPr>
          <w:rFonts w:eastAsia="Times New Roman" w:cstheme="minorHAnsi"/>
          <w:b/>
          <w:bCs/>
          <w:kern w:val="36"/>
          <w:sz w:val="40"/>
          <w:szCs w:val="40"/>
          <w:lang w:val="pt-BR" w:eastAsia="pt-BR"/>
          <w14:ligatures w14:val="none"/>
        </w:rPr>
        <w:t>. Conclusão</w:t>
      </w:r>
    </w:p>
    <w:p w14:paraId="651D0F4D" w14:textId="770B606F" w:rsidR="00756340" w:rsidRPr="007053FB" w:rsidRDefault="00D5634E">
      <w:pPr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 xml:space="preserve">A solução apresenta funcionamento dentro do requerido. Pode evoluir para trazer respostas </w:t>
      </w:r>
      <w:r w:rsidR="001D2915"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com qualidade</w:t>
      </w: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 xml:space="preserve"> superior se aplicadas outras funcionalidades mais refinadas de tratamento de dados.</w:t>
      </w:r>
    </w:p>
    <w:p w14:paraId="4CBAD306" w14:textId="77777777" w:rsidR="00951C33" w:rsidRPr="007053FB" w:rsidRDefault="00951C33">
      <w:pPr>
        <w:pBdr>
          <w:bottom w:val="single" w:sz="12" w:space="1" w:color="auto"/>
        </w:pBdr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</w:p>
    <w:p w14:paraId="6D7F7E3B" w14:textId="77777777" w:rsidR="00951C33" w:rsidRPr="007053FB" w:rsidRDefault="00951C33">
      <w:pPr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</w:p>
    <w:p w14:paraId="48E52191" w14:textId="12DE18EC" w:rsidR="00951C33" w:rsidRPr="007053FB" w:rsidRDefault="00951C33">
      <w:pPr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  <w:r w:rsidRPr="007053FB"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  <w:t>Estrutura GitHub</w:t>
      </w:r>
    </w:p>
    <w:p w14:paraId="511B0C68" w14:textId="77777777" w:rsidR="00951C33" w:rsidRPr="007053FB" w:rsidRDefault="00951C33">
      <w:pPr>
        <w:rPr>
          <w:rFonts w:eastAsia="Times New Roman" w:cstheme="minorHAnsi"/>
          <w:color w:val="350CE2"/>
          <w:kern w:val="0"/>
          <w:sz w:val="21"/>
          <w:szCs w:val="21"/>
          <w:lang w:val="pt-BR" w:eastAsia="pt-BR"/>
          <w14:ligatures w14:val="none"/>
        </w:rPr>
      </w:pPr>
    </w:p>
    <w:p w14:paraId="46256EC8" w14:textId="77777777" w:rsidR="00951C33" w:rsidRPr="007053FB" w:rsidRDefault="00951C33">
      <w:pPr>
        <w:rPr>
          <w:rFonts w:cstheme="minorHAnsi"/>
          <w:color w:val="350CE2"/>
          <w:lang w:val="pt-BR"/>
        </w:rPr>
      </w:pPr>
    </w:p>
    <w:sectPr w:rsidR="00951C33" w:rsidRPr="007053F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95939" w14:textId="77777777" w:rsidR="000E75F8" w:rsidRDefault="000E75F8" w:rsidP="00864E48">
      <w:pPr>
        <w:spacing w:after="0" w:line="240" w:lineRule="auto"/>
      </w:pPr>
      <w:r>
        <w:separator/>
      </w:r>
    </w:p>
  </w:endnote>
  <w:endnote w:type="continuationSeparator" w:id="0">
    <w:p w14:paraId="4A985DB9" w14:textId="77777777" w:rsidR="000E75F8" w:rsidRDefault="000E75F8" w:rsidP="0086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078961"/>
      <w:docPartObj>
        <w:docPartGallery w:val="Page Numbers (Bottom of Page)"/>
        <w:docPartUnique/>
      </w:docPartObj>
    </w:sdtPr>
    <w:sdtContent>
      <w:p w14:paraId="6E9F7C9C" w14:textId="1D44127E" w:rsidR="00232987" w:rsidRDefault="002329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55052FF7" w14:textId="77777777" w:rsidR="00232987" w:rsidRDefault="002329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B2EB" w14:textId="77777777" w:rsidR="000E75F8" w:rsidRDefault="000E75F8" w:rsidP="00864E48">
      <w:pPr>
        <w:spacing w:after="0" w:line="240" w:lineRule="auto"/>
      </w:pPr>
      <w:r>
        <w:separator/>
      </w:r>
    </w:p>
  </w:footnote>
  <w:footnote w:type="continuationSeparator" w:id="0">
    <w:p w14:paraId="6420D1F7" w14:textId="77777777" w:rsidR="000E75F8" w:rsidRDefault="000E75F8" w:rsidP="00864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90FF" w14:textId="60E5B805" w:rsidR="00864E48" w:rsidRDefault="00864E48" w:rsidP="00864E4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8AA"/>
    <w:multiLevelType w:val="multilevel"/>
    <w:tmpl w:val="86E8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10A1"/>
    <w:multiLevelType w:val="multilevel"/>
    <w:tmpl w:val="5FF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56AB8"/>
    <w:multiLevelType w:val="multilevel"/>
    <w:tmpl w:val="BAB8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40893"/>
    <w:multiLevelType w:val="hybridMultilevel"/>
    <w:tmpl w:val="B6709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F731C"/>
    <w:multiLevelType w:val="multilevel"/>
    <w:tmpl w:val="9C0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842CF"/>
    <w:multiLevelType w:val="multilevel"/>
    <w:tmpl w:val="786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15121"/>
    <w:multiLevelType w:val="hybridMultilevel"/>
    <w:tmpl w:val="41E2F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C08CF"/>
    <w:multiLevelType w:val="multilevel"/>
    <w:tmpl w:val="605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067A8"/>
    <w:multiLevelType w:val="multilevel"/>
    <w:tmpl w:val="C32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D3B92"/>
    <w:multiLevelType w:val="hybridMultilevel"/>
    <w:tmpl w:val="14B833C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32AD1"/>
    <w:multiLevelType w:val="multilevel"/>
    <w:tmpl w:val="793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8483C"/>
    <w:multiLevelType w:val="multilevel"/>
    <w:tmpl w:val="CD1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046F0"/>
    <w:multiLevelType w:val="multilevel"/>
    <w:tmpl w:val="4F6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D0277"/>
    <w:multiLevelType w:val="hybridMultilevel"/>
    <w:tmpl w:val="7292DDD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0049F"/>
    <w:multiLevelType w:val="hybridMultilevel"/>
    <w:tmpl w:val="2B90AC88"/>
    <w:lvl w:ilvl="0" w:tplc="60D8BF2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033C90"/>
    <w:multiLevelType w:val="multilevel"/>
    <w:tmpl w:val="636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82BC8"/>
    <w:multiLevelType w:val="multilevel"/>
    <w:tmpl w:val="A0F4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543F2"/>
    <w:multiLevelType w:val="multilevel"/>
    <w:tmpl w:val="94F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07FBF"/>
    <w:multiLevelType w:val="hybridMultilevel"/>
    <w:tmpl w:val="1518999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461D79"/>
    <w:multiLevelType w:val="multilevel"/>
    <w:tmpl w:val="AFB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73335">
    <w:abstractNumId w:val="15"/>
  </w:num>
  <w:num w:numId="2" w16cid:durableId="1700424789">
    <w:abstractNumId w:val="1"/>
  </w:num>
  <w:num w:numId="3" w16cid:durableId="587428797">
    <w:abstractNumId w:val="11"/>
  </w:num>
  <w:num w:numId="4" w16cid:durableId="1764573614">
    <w:abstractNumId w:val="16"/>
  </w:num>
  <w:num w:numId="5" w16cid:durableId="1879125541">
    <w:abstractNumId w:val="19"/>
  </w:num>
  <w:num w:numId="6" w16cid:durableId="1414551455">
    <w:abstractNumId w:val="17"/>
  </w:num>
  <w:num w:numId="7" w16cid:durableId="1056782057">
    <w:abstractNumId w:val="5"/>
  </w:num>
  <w:num w:numId="8" w16cid:durableId="1396515650">
    <w:abstractNumId w:val="7"/>
  </w:num>
  <w:num w:numId="9" w16cid:durableId="1719893622">
    <w:abstractNumId w:val="10"/>
  </w:num>
  <w:num w:numId="10" w16cid:durableId="1802647869">
    <w:abstractNumId w:val="12"/>
  </w:num>
  <w:num w:numId="11" w16cid:durableId="2138326918">
    <w:abstractNumId w:val="0"/>
  </w:num>
  <w:num w:numId="12" w16cid:durableId="47001549">
    <w:abstractNumId w:val="2"/>
  </w:num>
  <w:num w:numId="13" w16cid:durableId="694231679">
    <w:abstractNumId w:val="8"/>
  </w:num>
  <w:num w:numId="14" w16cid:durableId="1409958863">
    <w:abstractNumId w:val="4"/>
  </w:num>
  <w:num w:numId="15" w16cid:durableId="799685183">
    <w:abstractNumId w:val="6"/>
  </w:num>
  <w:num w:numId="16" w16cid:durableId="317347857">
    <w:abstractNumId w:val="13"/>
  </w:num>
  <w:num w:numId="17" w16cid:durableId="251011419">
    <w:abstractNumId w:val="3"/>
  </w:num>
  <w:num w:numId="18" w16cid:durableId="811600985">
    <w:abstractNumId w:val="14"/>
  </w:num>
  <w:num w:numId="19" w16cid:durableId="1407260251">
    <w:abstractNumId w:val="9"/>
  </w:num>
  <w:num w:numId="20" w16cid:durableId="2406080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S2MDEyNjc3NjU3MjVW0lEKTi0uzszPAykwrQUAfjsD8SwAAAA="/>
  </w:docVars>
  <w:rsids>
    <w:rsidRoot w:val="00110B79"/>
    <w:rsid w:val="00045E81"/>
    <w:rsid w:val="000E75F8"/>
    <w:rsid w:val="00110B79"/>
    <w:rsid w:val="00112466"/>
    <w:rsid w:val="001165BF"/>
    <w:rsid w:val="00126357"/>
    <w:rsid w:val="001633B0"/>
    <w:rsid w:val="00176076"/>
    <w:rsid w:val="001D2915"/>
    <w:rsid w:val="001E7E36"/>
    <w:rsid w:val="0020280D"/>
    <w:rsid w:val="00232987"/>
    <w:rsid w:val="002413D4"/>
    <w:rsid w:val="00272C68"/>
    <w:rsid w:val="0028347C"/>
    <w:rsid w:val="00293A13"/>
    <w:rsid w:val="002D23C9"/>
    <w:rsid w:val="002D3C14"/>
    <w:rsid w:val="00313DA7"/>
    <w:rsid w:val="00336C68"/>
    <w:rsid w:val="0034129B"/>
    <w:rsid w:val="003A3754"/>
    <w:rsid w:val="004427BF"/>
    <w:rsid w:val="004E1BE2"/>
    <w:rsid w:val="005721F2"/>
    <w:rsid w:val="005918A5"/>
    <w:rsid w:val="005A2A25"/>
    <w:rsid w:val="006C3D55"/>
    <w:rsid w:val="006C63E3"/>
    <w:rsid w:val="00701625"/>
    <w:rsid w:val="007053FB"/>
    <w:rsid w:val="00721159"/>
    <w:rsid w:val="00756340"/>
    <w:rsid w:val="00773F79"/>
    <w:rsid w:val="007B4E9E"/>
    <w:rsid w:val="00824B37"/>
    <w:rsid w:val="00825D7A"/>
    <w:rsid w:val="00864E48"/>
    <w:rsid w:val="008945CF"/>
    <w:rsid w:val="008F7E1F"/>
    <w:rsid w:val="0091415E"/>
    <w:rsid w:val="00951C33"/>
    <w:rsid w:val="00961992"/>
    <w:rsid w:val="009C16B0"/>
    <w:rsid w:val="009E4EFA"/>
    <w:rsid w:val="00A6789D"/>
    <w:rsid w:val="00A7679D"/>
    <w:rsid w:val="00AE6002"/>
    <w:rsid w:val="00AF30C8"/>
    <w:rsid w:val="00B668A0"/>
    <w:rsid w:val="00BD6A2A"/>
    <w:rsid w:val="00C360BB"/>
    <w:rsid w:val="00C41C22"/>
    <w:rsid w:val="00C44FDD"/>
    <w:rsid w:val="00C926C2"/>
    <w:rsid w:val="00C959E9"/>
    <w:rsid w:val="00CD22DC"/>
    <w:rsid w:val="00D267DC"/>
    <w:rsid w:val="00D5634E"/>
    <w:rsid w:val="00D5685E"/>
    <w:rsid w:val="00D967AF"/>
    <w:rsid w:val="00DA3061"/>
    <w:rsid w:val="00E37729"/>
    <w:rsid w:val="00E57402"/>
    <w:rsid w:val="00E72BC1"/>
    <w:rsid w:val="00E96124"/>
    <w:rsid w:val="00EB4957"/>
    <w:rsid w:val="00EE39E6"/>
    <w:rsid w:val="00F00B66"/>
    <w:rsid w:val="00F340AE"/>
    <w:rsid w:val="00F40459"/>
    <w:rsid w:val="00F4583F"/>
    <w:rsid w:val="00F6747E"/>
    <w:rsid w:val="00F70115"/>
    <w:rsid w:val="00F7383E"/>
    <w:rsid w:val="00F87F86"/>
    <w:rsid w:val="00F9734F"/>
    <w:rsid w:val="00FA63CF"/>
    <w:rsid w:val="00FE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93375"/>
  <w15:chartTrackingRefBased/>
  <w15:docId w15:val="{F02BD034-C190-4D6C-84EC-404B6AAA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48"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1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1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10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B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110B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110B7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B7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B79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B7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B79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B7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B79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110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B7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B7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110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B79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110B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B7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B79"/>
    <w:rPr>
      <w:i/>
      <w:iCs/>
      <w:color w:val="2F5496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110B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110B79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110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</w:rPr>
  </w:style>
  <w:style w:type="character" w:customStyle="1" w:styleId="9246a16c2dad81c0">
    <w:name w:val="_9246a16c2dad81c0"/>
    <w:basedOn w:val="Fontepargpadro"/>
    <w:rsid w:val="00110B79"/>
  </w:style>
  <w:style w:type="character" w:styleId="Forte">
    <w:name w:val="Strong"/>
    <w:basedOn w:val="Fontepargpadro"/>
    <w:uiPriority w:val="22"/>
    <w:qFormat/>
    <w:rsid w:val="00110B79"/>
    <w:rPr>
      <w:b/>
      <w:bCs/>
    </w:rPr>
  </w:style>
  <w:style w:type="table" w:styleId="Tabelacomgrade">
    <w:name w:val="Table Grid"/>
    <w:basedOn w:val="Tabelanormal"/>
    <w:uiPriority w:val="39"/>
    <w:rsid w:val="00914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64E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4E48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864E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4E4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3181</TotalTime>
  <Pages>6</Pages>
  <Words>813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Silva</dc:creator>
  <cp:keywords/>
  <dc:description/>
  <cp:lastModifiedBy>Ivania Silva</cp:lastModifiedBy>
  <cp:revision>27</cp:revision>
  <dcterms:created xsi:type="dcterms:W3CDTF">2026-08-18T00:15:00Z</dcterms:created>
  <dcterms:modified xsi:type="dcterms:W3CDTF">2026-09-13T16:55:00Z</dcterms:modified>
</cp:coreProperties>
</file>