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Milo AI Pet Robot</w:t>
      </w:r>
    </w:p>
    <w:p>
      <w:pPr>
        <w:pStyle w:val="Subtitle"/>
      </w:pPr>
      <w:r>
        <w:t>Quest Journey Product Roadmap for a Raspberry Pi 5 + OpenAI companion robot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Document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quest-journey.docx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Version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v1.0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Project Type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Hardware + AI pet robot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Primary Prototype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Raspberry Pi 5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Team Roles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AI Developer, Coder, Hardware Developer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Roadmap Horizon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Prototype to MVP</w:t>
            </w:r>
          </w:p>
        </w:tc>
      </w:tr>
    </w:tbl>
    <w:p/>
    <w:p>
      <w:pPr>
        <w:pStyle w:val="Heading1"/>
      </w:pPr>
      <w:r>
        <w:t>Product Vision</w:t>
      </w:r>
    </w:p>
    <w:p>
      <w:r>
        <w:t>Build a small expressive AI pet robot that reacts to touch, voice, mood, and user bonding. The first lovable moment is simple: when the user pats the head, the pet becomes happy, smiles through its eyes, moves gently, and says a warm line.</w:t>
      </w:r>
    </w:p>
    <w:p>
      <w:pPr>
        <w:pStyle w:val="ListBullet"/>
        <w:spacing w:after="80"/>
      </w:pPr>
      <w:r>
        <w:t>Prototype principle: prove the pet feels alive before adding complex mobility.</w:t>
      </w:r>
    </w:p>
    <w:p>
      <w:pPr>
        <w:pStyle w:val="ListBullet"/>
        <w:spacing w:after="80"/>
      </w:pPr>
      <w:r>
        <w:t>Core loop: sensors create events, the behavior engine updates mood, actions drive face, motion, and voice.</w:t>
      </w:r>
    </w:p>
    <w:p>
      <w:pPr>
        <w:pStyle w:val="ListBullet"/>
        <w:spacing w:after="80"/>
      </w:pPr>
      <w:r>
        <w:t>AI role: conversation, personality, memory, and action selection; local code handles instant reactions.</w:t>
      </w:r>
    </w:p>
    <w:p>
      <w:pPr>
        <w:pStyle w:val="Heading1"/>
      </w:pPr>
      <w:r>
        <w:t>Role Ownership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Role</w:t>
            </w:r>
          </w:p>
        </w:tc>
        <w:tc>
          <w:tcPr>
            <w:tcW w:type="dxa" w:w="3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Primary Ownership</w:t>
            </w:r>
          </w:p>
        </w:tc>
        <w:tc>
          <w:tcPr>
            <w:tcW w:type="dxa" w:w="38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Key Deliverables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AI Developer</w:t>
            </w:r>
          </w:p>
        </w:tc>
        <w:tc>
          <w:tcPr>
            <w:tcW w:type="dxa" w:w="3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Personality, conversation, memory, mood rules, OpenAI integration</w:t>
            </w:r>
          </w:p>
        </w:tc>
        <w:tc>
          <w:tcPr>
            <w:tcW w:type="dxa" w:w="38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Prompt system, tool/function definitions, memory schema, voice response logic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Coder</w:t>
            </w:r>
          </w:p>
        </w:tc>
        <w:tc>
          <w:tcPr>
            <w:tcW w:type="dxa" w:w="3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Raspberry Pi app, event loop, integrations, tests, logging</w:t>
            </w:r>
          </w:p>
        </w:tc>
        <w:tc>
          <w:tcPr>
            <w:tcW w:type="dxa" w:w="38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main.py, behavior engine, action router, audio/display/servo/sensor modules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Hardware Developer</w:t>
            </w:r>
          </w:p>
        </w:tc>
        <w:tc>
          <w:tcPr>
            <w:tcW w:type="dxa" w:w="3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Electronics, power, physical build, sensor and actuator placement</w:t>
            </w:r>
          </w:p>
        </w:tc>
        <w:tc>
          <w:tcPr>
            <w:tcW w:type="dxa" w:w="38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BOM, wiring diagram, stable power, screen/mic/speaker/servo mounting</w:t>
            </w:r>
          </w:p>
        </w:tc>
      </w:tr>
    </w:tbl>
    <w:p/>
    <w:p>
      <w:pPr>
        <w:pStyle w:val="Heading1"/>
      </w:pPr>
      <w:r>
        <w:t>Roadmap Phases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Phase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Duration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Outcome</w:t>
            </w:r>
          </w:p>
        </w:tc>
        <w:tc>
          <w:tcPr>
            <w:tcW w:type="dxa" w:w="3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Exit Criteria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0. Definition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1-2 weeks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Character, features, BOM, safety rules</w:t>
            </w:r>
          </w:p>
        </w:tc>
        <w:tc>
          <w:tcPr>
            <w:tcW w:type="dxa" w:w="3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Approved scope and first demo script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1. Desk Prototype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3-5 weeks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Touch, face, voice, one servo</w:t>
            </w:r>
          </w:p>
        </w:tc>
        <w:tc>
          <w:tcPr>
            <w:tcW w:type="dxa" w:w="3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Head pat happy reaction works end to end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2. Animatronic Prototype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4-6 weeks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Head/ear motion and richer moods</w:t>
            </w:r>
          </w:p>
        </w:tc>
        <w:tc>
          <w:tcPr>
            <w:tcW w:type="dxa" w:w="3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Five moods with matching face and movement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3. Mobile MVP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6-10 weeks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Wheels, obstacle sensing, app settings</w:t>
            </w:r>
          </w:p>
        </w:tc>
        <w:tc>
          <w:tcPr>
            <w:tcW w:type="dxa" w:w="3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30-minute stable demo with voice and movement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4. Beta Device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2-4 months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Custom PCB/enclosure, OTA, user profiles</w:t>
            </w:r>
          </w:p>
        </w:tc>
        <w:tc>
          <w:tcPr>
            <w:tcW w:type="dxa" w:w="3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Beta users can run the robot safely at home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5. Production Prep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3-6 months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Certification, QA jigs, manufacturing</w:t>
            </w:r>
          </w:p>
        </w:tc>
        <w:tc>
          <w:tcPr>
            <w:tcW w:type="dxa" w:w="3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Pilot production package ready</w:t>
            </w:r>
          </w:p>
        </w:tc>
      </w:tr>
    </w:tbl>
    <w:p/>
    <w:p>
      <w:pPr>
        <w:pStyle w:val="Heading1"/>
      </w:pPr>
      <w:r>
        <w:t>Quest Journey</w:t>
      </w:r>
    </w:p>
    <w:p>
      <w:pPr>
        <w:pStyle w:val="Heading2"/>
        <w:keepNext/>
      </w:pPr>
      <w:r>
        <w:t>Quest 1: Happy Head Pat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Field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Details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Create the first full-system emotional reaction.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Success Condition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Touch head -&gt; mood becomes happy -&gt; happy eyes -&gt; gentle movement -&gt; voice says a short happy line.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AI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Define happy personality line, mood update rule, and allowed actions.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Coder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Implement touch event, mood update, display action, servo action, and audio playback.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Hardware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Wire touch sensor, display, speaker, and one servo with stable external servo power.</w:t>
            </w:r>
          </w:p>
        </w:tc>
      </w:tr>
    </w:tbl>
    <w:p/>
    <w:p>
      <w:pPr>
        <w:pStyle w:val="Heading2"/>
        <w:keepNext/>
      </w:pPr>
      <w:r>
        <w:t>Quest 2: Voice Companion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Field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Details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Let the pet listen and reply naturally.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Success Condition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User speaks -&gt; robot understands -&gt; robot replies with voice and matching expression.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AI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Build OpenAI voice flow, response constraints, and pet-like speech style.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Coder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Connect mic capture, speaker output, session handling, and logs.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Hardware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Mount mic/speaker, reduce noise, and confirm audio levels in the enclosure.</w:t>
            </w:r>
          </w:p>
        </w:tc>
      </w:tr>
    </w:tbl>
    <w:p/>
    <w:p>
      <w:pPr>
        <w:pStyle w:val="Heading2"/>
        <w:keepNext/>
      </w:pPr>
      <w:r>
        <w:t>Quest 3: Emotion Engine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Field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Details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Make behavior stateful instead of command-only.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Success Condition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Robot changes between neutral, happy, sleepy, curious, and scared based on events.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AI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Define mood transitions, energy, bond, and memory rules.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Coder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Implement robot_state.py and behavior_engine.py with tests.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Hardware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Map each mood to safe mechanical limits and test repeated motion.</w:t>
            </w:r>
          </w:p>
        </w:tc>
      </w:tr>
    </w:tbl>
    <w:p/>
    <w:p>
      <w:pPr>
        <w:pStyle w:val="Heading2"/>
        <w:keepNext/>
      </w:pPr>
      <w:r>
        <w:t>Quest 4: Expressive Face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Field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Details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Give the pet readable eyes and idle life.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Success Condition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Happy, sleepy, curious, sad, and idle animations render smoothly.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AI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Define expression triggers and emotional timing.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Coder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Implement display rendering, animation loop, and expression API.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Hardware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Choose and mount the screen; verify viewing angle and cable strain relief.</w:t>
            </w:r>
          </w:p>
        </w:tc>
      </w:tr>
    </w:tbl>
    <w:p/>
    <w:p>
      <w:pPr>
        <w:pStyle w:val="Heading2"/>
        <w:keepNext/>
      </w:pPr>
      <w:r>
        <w:t>Quest 5: Body Movement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Field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Details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Translate feelings into physical motion.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Success Condition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Happy wiggle, sleepy tilt, curious look-around, and scared freeze/recoil all work safely.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AI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Design movement personality and action vocabulary.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Coder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Implement servo controller, action router, and calibration script.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Hardware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Install servos, define angle limits, and validate power draw.</w:t>
            </w:r>
          </w:p>
        </w:tc>
      </w:tr>
    </w:tbl>
    <w:p/>
    <w:p>
      <w:pPr>
        <w:pStyle w:val="Heading2"/>
        <w:keepNext/>
      </w:pPr>
      <w:r>
        <w:t>Quest 6: Memory And Bond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Field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Details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Let the pet remember the user and become warmer over time.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Success Condition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Robot remembers user name, preferences, and bond level across restarts.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AI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Design memory fields and privacy rules.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Coder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Save/load local memory and expose it to prompts safely.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Hardware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Support testing; no major hardware change required.</w:t>
            </w:r>
          </w:p>
        </w:tc>
      </w:tr>
    </w:tbl>
    <w:p/>
    <w:p>
      <w:pPr>
        <w:pStyle w:val="Heading2"/>
        <w:keepNext/>
      </w:pPr>
      <w:r>
        <w:t>Quest 7: Wake And Sleep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Field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Details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Make idle behavior feel alive and power-aware.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Success Condition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Robot sleeps, blinks, wakes on name/touch, and reacts differently when energy is low.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AI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Define idle, sleep, and wake personality.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Coder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Implement idle loop, wake triggers, and battery-aware behavior.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Hardware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Test heat, battery stability, and long idle runs.</w:t>
            </w:r>
          </w:p>
        </w:tc>
      </w:tr>
    </w:tbl>
    <w:p/>
    <w:p>
      <w:pPr>
        <w:pStyle w:val="Heading2"/>
        <w:keepNext/>
      </w:pPr>
      <w:r>
        <w:t>Quest 8: Demo Mode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Field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Details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Create a reliable 2-minute showcase.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Success Condition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Robot wakes, reacts to pat, answers a question, moves cutely, and returns to idle.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AI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Prepare scripted conversation and fallback lines.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Coder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Add demo mode command and deterministic action sequence.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F6FAFA"/>
          </w:tcPr>
          <w:p>
            <w:r>
              <w:rPr>
                <w:b/>
              </w:rPr>
              <w:t>Hardware Developer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Make body presentable and robust for repeated demonstrations.</w:t>
            </w:r>
          </w:p>
        </w:tc>
      </w:tr>
    </w:tbl>
    <w:p/>
    <w:p>
      <w:pPr>
        <w:pStyle w:val="Heading1"/>
      </w:pPr>
      <w:r>
        <w:t>First 30-Day Sprint Plan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Week</w:t>
            </w:r>
          </w:p>
        </w:tc>
        <w:tc>
          <w:tcPr>
            <w:tcW w:type="dxa" w:w="2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AI Developer</w:t>
            </w:r>
          </w:p>
        </w:tc>
        <w:tc>
          <w:tcPr>
            <w:tcW w:type="dxa" w:w="2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Coder</w:t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Hardware Developer</w:t>
            </w:r>
          </w:p>
        </w:tc>
      </w:tr>
      <w:t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1</w:t>
            </w:r>
          </w:p>
        </w:tc>
        <w:tc>
          <w:tcPr>
            <w:tcW w:type="dxa" w:w="2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Personality spec, prompt draft, action list</w:t>
            </w:r>
          </w:p>
        </w:tc>
        <w:tc>
          <w:tcPr>
            <w:tcW w:type="dxa" w:w="2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Project skeleton, event bus, state model</w:t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BOM, wiring plan, order parts</w:t>
            </w:r>
          </w:p>
        </w:tc>
      </w:tr>
      <w:t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2</w:t>
            </w:r>
          </w:p>
        </w:tc>
        <w:tc>
          <w:tcPr>
            <w:tcW w:type="dxa" w:w="2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Happy reaction rules and voice line set</w:t>
            </w:r>
          </w:p>
        </w:tc>
        <w:tc>
          <w:tcPr>
            <w:tcW w:type="dxa" w:w="2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Touch sensor + display happy eyes</w:t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Wire touch sensor, display, one servo</w:t>
            </w:r>
          </w:p>
        </w:tc>
      </w:tr>
      <w:t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3</w:t>
            </w:r>
          </w:p>
        </w:tc>
        <w:tc>
          <w:tcPr>
            <w:tcW w:type="dxa" w:w="2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OpenAI voice session and tool-calling plan</w:t>
            </w:r>
          </w:p>
        </w:tc>
        <w:tc>
          <w:tcPr>
            <w:tcW w:type="dxa" w:w="2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Mic/speaker integration and action router</w:t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Audio mounting and servo calibration</w:t>
            </w:r>
          </w:p>
        </w:tc>
      </w:tr>
      <w:t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4</w:t>
            </w:r>
          </w:p>
        </w:tc>
        <w:tc>
          <w:tcPr>
            <w:tcW w:type="dxa" w:w="2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Demo script and memory v0</w:t>
            </w:r>
          </w:p>
        </w:tc>
        <w:tc>
          <w:tcPr>
            <w:tcW w:type="dxa" w:w="2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End-to-end Happy Head Pat demo</w:t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Clean prototype body and power stability test</w:t>
            </w:r>
          </w:p>
        </w:tc>
      </w:tr>
    </w:tbl>
    <w:p/>
    <w:p>
      <w:pPr>
        <w:pStyle w:val="Heading1"/>
      </w:pPr>
      <w:r>
        <w:t>MVP Acceptance Checklist</w:t>
      </w:r>
    </w:p>
    <w:p>
      <w:pPr>
        <w:pStyle w:val="ListBullet"/>
        <w:spacing w:after="80"/>
      </w:pPr>
      <w:r>
        <w:t>Head pat reaction completes in under one second for local face and motion feedback.</w:t>
      </w:r>
    </w:p>
    <w:p>
      <w:pPr>
        <w:pStyle w:val="ListBullet"/>
        <w:spacing w:after="80"/>
      </w:pPr>
      <w:r>
        <w:t>Voice conversation works reliably with clear mic input and speaker output.</w:t>
      </w:r>
    </w:p>
    <w:p>
      <w:pPr>
        <w:pStyle w:val="ListBullet"/>
        <w:spacing w:after="80"/>
      </w:pPr>
      <w:r>
        <w:t>At least five moods are visible through face, voice, and movement.</w:t>
      </w:r>
    </w:p>
    <w:p>
      <w:pPr>
        <w:pStyle w:val="ListBullet"/>
        <w:spacing w:after="80"/>
      </w:pPr>
      <w:r>
        <w:t>Robot can run for 30 minutes without crashing or rebooting.</w:t>
      </w:r>
    </w:p>
    <w:p>
      <w:pPr>
        <w:pStyle w:val="ListBullet"/>
        <w:spacing w:after="80"/>
      </w:pPr>
      <w:r>
        <w:t>Servo power is isolated from Raspberry Pi power, with common ground connected.</w:t>
      </w:r>
    </w:p>
    <w:p>
      <w:pPr>
        <w:pStyle w:val="ListBullet"/>
        <w:spacing w:after="80"/>
      </w:pPr>
      <w:r>
        <w:t>Logs capture sensor events, mood changes, AI requests, and hardware errors.</w:t>
      </w:r>
    </w:p>
    <w:p>
      <w:pPr>
        <w:pStyle w:val="ListBullet"/>
        <w:spacing w:after="80"/>
      </w:pPr>
      <w:r>
        <w:t>User memory is stored locally and can be reset.</w:t>
      </w:r>
    </w:p>
    <w:p>
      <w:pPr>
        <w:pStyle w:val="ListBullet"/>
        <w:spacing w:after="80"/>
      </w:pPr>
      <w:r>
        <w:t>The demo mode is repeatable without manual code edits.</w:t>
      </w:r>
    </w:p>
    <w:p>
      <w:pPr>
        <w:pStyle w:val="Heading1"/>
      </w:pPr>
      <w:r>
        <w:t>Recommended Repository Focus</w:t>
      </w:r>
    </w:p>
    <w:p>
      <w:r>
        <w:t>For the first prototype, keep the implementation narrow. The most important files are the main app, robot state, behavior engine, touch sensor, face expressions, audio I/O, OpenAI client, realtime voice, and servo controller.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Area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  <w:shd w:fill="EAF4F3"/>
          </w:tcPr>
          <w:p>
            <w:r>
              <w:rPr>
                <w:b/>
                <w:color w:val="1F3F46"/>
              </w:rPr>
              <w:t>Starter Files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Core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src/main.py, src/core/robot_state.py, src/core/behavior_engine.py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AI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src/ai/openai_client.py, src/ai/realtime_voice.py, src/config/personality.yaml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Hardware I/O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src/sensors/touch_sensor.py, src/actuators/servo_controller.py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Feedback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9D7D7"/>
              <w:left w:val="single" w:sz="6" w:space="0" w:color="C9D7D7"/>
              <w:bottom w:val="single" w:sz="6" w:space="0" w:color="C9D7D7"/>
              <w:right w:val="single" w:sz="6" w:space="0" w:color="C9D7D7"/>
            </w:tcBorders>
            <w:vAlign w:val="center"/>
          </w:tcPr>
          <w:p>
            <w:r>
              <w:t>src/display/expressions.py, src/audio/microphone.py, src/audio/speaker.py</w:t>
            </w:r>
          </w:p>
        </w:tc>
      </w:tr>
    </w:tbl>
    <w:p/>
    <w:p>
      <w:pPr>
        <w:pStyle w:val="Heading1"/>
      </w:pPr>
      <w:r>
        <w:t>Immediate Next Quest</w:t>
      </w:r>
    </w:p>
    <w:p>
      <w:r>
        <w:t>Start with Quest 1: Happy Head Pat.</w:t>
      </w:r>
    </w:p>
    <w:p>
      <w:r>
        <w:t>Definition of done: the user touches the head sensor, the robot detects touch, changes mood to happy, shows happy eyes, moves head or ears, and says: "Hehe, that feels nice."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Page </w:t>
    </w:r>
    <w:fldChar w:fldCharType="begin"/>
    <w:instrText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6" w:space="4" w:color="C9D7D7"/>
      </w:pBdr>
    </w:pPr>
    <w:r>
      <w:rPr>
        <w:color w:val="667085"/>
        <w:sz w:val="16"/>
      </w:rPr>
      <w:t>Milo AI Pet Robot | Quest Journey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029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F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F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F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6670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