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2"/>
          <w:szCs w:val="22"/>
        </w:rPr>
        <w:t xml:space="preserve">RÉPUBLIQUE DE MADAGASCAR</w:t>
      </w:r>
    </w:p>
    <w:p>
      <w:pPr>
        <w:spacing w:after="400" w:before="0"/>
        <w:jc w:val="center"/>
      </w:pPr>
      <w:r>
        <w:rPr>
          <w:rFonts w:ascii="Times New Roman" w:cs="Times New Roman" w:eastAsia="Times New Roman" w:hAnsi="Times New Roman"/>
          <w:b w:val="false"/>
          <w:bCs w:val="false"/>
          <w:i/>
          <w:iCs/>
          <w:color w:val="000000"/>
          <w:sz w:val="24"/>
          <w:szCs w:val="24"/>
        </w:rPr>
        <w:t xml:space="preserve">Collection J-Learn</w:t>
      </w:r>
    </w:p>
    <w:p>
      <w:pPr>
        <w:spacing w:after="100" w:before="0"/>
        <w:jc w:val="center"/>
      </w:pPr>
      <w:r>
        <w:rPr>
          <w:rFonts w:ascii="Times New Roman" w:cs="Times New Roman" w:eastAsia="Times New Roman" w:hAnsi="Times New Roman"/>
          <w:b/>
          <w:bCs/>
          <w:i w:val="false"/>
          <w:iCs w:val="false"/>
          <w:color w:val="C00000"/>
          <w:sz w:val="40"/>
          <w:szCs w:val="40"/>
        </w:rPr>
        <w:t xml:space="preserve">SCIENCES PHYSIQUES</w:t>
      </w:r>
    </w:p>
    <w:p>
      <w:pPr>
        <w:spacing w:after="100" w:before="0"/>
        <w:jc w:val="center"/>
      </w:pPr>
      <w:r>
        <w:rPr>
          <w:rFonts w:ascii="Times New Roman" w:cs="Times New Roman" w:eastAsia="Times New Roman" w:hAnsi="Times New Roman"/>
          <w:b/>
          <w:bCs/>
          <w:i w:val="false"/>
          <w:iCs w:val="false"/>
          <w:color w:val="1F4E79"/>
          <w:sz w:val="32"/>
          <w:szCs w:val="32"/>
        </w:rPr>
        <w:t xml:space="preserve">Physique - Chimie</w:t>
      </w:r>
    </w:p>
    <w:p>
      <w:pPr>
        <w:spacing w:after="300" w:before="0"/>
        <w:jc w:val="center"/>
      </w:pPr>
      <w:r>
        <w:rPr>
          <w:rFonts w:ascii="Times New Roman" w:cs="Times New Roman" w:eastAsia="Times New Roman" w:hAnsi="Times New Roman"/>
          <w:b/>
          <w:bCs/>
          <w:i w:val="false"/>
          <w:iCs w:val="false"/>
          <w:color w:val="000000"/>
          <w:sz w:val="30"/>
          <w:szCs w:val="30"/>
        </w:rPr>
        <w:t xml:space="preserve">Classe de 3e (T9)</w:t>
      </w:r>
    </w:p>
    <w:p>
      <w:pPr>
        <w:spacing w:after="120"/>
        <w:jc w:val="center"/>
      </w:pPr>
      <w:r>
        <w:drawing>
          <wp:inline distT="0" distB="0" distL="0" distR="0">
            <wp:extent cx="4191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610225"/>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4"/>
          <w:szCs w:val="24"/>
        </w:rPr>
        <w:t xml:space="preserve">Manuel de l'enseignant et de l'apprenant</w:t>
      </w:r>
    </w:p>
    <w:p>
      <w:pPr>
        <w:spacing w:after="400" w:before="0"/>
        <w:jc w:val="center"/>
      </w:pPr>
      <w:r>
        <w:rPr>
          <w:rFonts w:ascii="Times New Roman" w:cs="Times New Roman" w:eastAsia="Times New Roman" w:hAnsi="Times New Roman"/>
          <w:b w:val="false"/>
          <w:bCs w:val="false"/>
          <w:i/>
          <w:iCs/>
          <w:color w:val="000000"/>
          <w:sz w:val="20"/>
          <w:szCs w:val="20"/>
        </w:rPr>
        <w:t xml:space="preserve">Fiches de préparation • Leçons illustrées • Exercices corrigés</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w:t>
      </w:r>
    </w:p>
    <w:p>
      <w:r>
        <w:br w:type="page"/>
      </w:r>
    </w:p>
    <w:p>
      <w:pPr>
        <w:spacing w:after="200" w:before="120"/>
        <w:jc w:val="center"/>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3e (T9) a été conçu conformément au programme d'études officiel du Ministère de l'Éducation Nationale de Madagascar. Il couvre l'intégralité du programme de l'année en trente-trois séances, complétées par un examen blanc de fin d'année.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Chaque séance est construite selon la même architecture en trois temps : la fiche de préparation destinée à l'enseignant, avec le déroulement complet de la séance (révision, nouvelle leçon en six étapes, évaluation) ; la leçon illustrée à destination de l'apprenant, avec ses mots-clés mis en évidence ; et une série d'exercices notés sur 20 points, accompagnés de leur corrigé détaillé.</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Une attention particulière a été portée au contexte malgache : les exemples, les anecdotes et les expériences s'appuient sur la vie quotidienne des élèves — la marmite de riz, le fatapera, le taxi-brousse de la RN7, les troncs flottés du canal des Pangalanes, le compteur et la facture de la JIRAMA, le zébu de trait, l'arc-en-ciel des rizières ou la solution de réhydratation des centres de santé. Chaque séance propose en outre une rubrique « Expérience à la maison » réalisable avec du matériel simple, un encadré « Le savais-tu ? » pour éveiller la curiosité, et un tableau de matériel de substitution qui remplace le matériel de laboratoire par des équivalents locaux faciles à trouver.</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Quatre sujets d'examen d'unité et un examen blanc final, tous corrigés et barémés, permettent d'évaluer régulièrement les acquis. Le tableau de bord placé au début du manuel aide l'apprenant à suivre sa progression séance après séance.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Nous souhaitons que ce manuel soit un compagnon fidèle de l'enseignant comme de l'apprenant, et qu'il contribue à faire aimer les sciences physiques à tous les élèves de 3e, jusqu'au Sujet d'examen 3e et au-delà.</w:t>
      </w:r>
    </w:p>
    <w:p>
      <w:pPr>
        <w:spacing w:after="80" w:before="120"/>
        <w:jc w:val="right"/>
      </w:pPr>
      <w:r>
        <w:rPr>
          <w:rFonts w:ascii="Times New Roman" w:cs="Times New Roman" w:eastAsia="Times New Roman" w:hAnsi="Times New Roman"/>
          <w:b w:val="false"/>
          <w:bCs w:val="false"/>
          <w:i/>
          <w:iCs/>
          <w:color w:val="000000"/>
          <w:sz w:val="22"/>
          <w:szCs w:val="22"/>
        </w:rPr>
        <w:t xml:space="preserve">L'équipe J-Learn</w:t>
      </w:r>
    </w:p>
    <w:p>
      <w:r>
        <w:br w:type="page"/>
      </w:r>
    </w:p>
    <w:p>
      <w:pPr>
        <w:spacing w:after="200" w:before="120"/>
        <w:jc w:val="center"/>
      </w:pPr>
      <w:bookmarkStart w:name="modeemploi" w:id="1"/>
      <w:r>
        <w:rPr>
          <w:rFonts w:ascii="Times New Roman" w:cs="Times New Roman" w:eastAsia="Times New Roman" w:hAnsi="Times New Roman"/>
          <w:b/>
          <w:bCs/>
          <w:color w:val="000000"/>
          <w:sz w:val="30"/>
          <w:szCs w:val="30"/>
        </w:rPr>
        <w:t xml:space="preserve">MODE D'EMPLOI DU MANUEL</w:t>
      </w:r>
      <w:bookmarkEnd w:id="1"/>
    </w:p>
    <w:p>
      <w:pPr>
        <w:spacing w:after="60" w:before="120"/>
        <w:jc w:val="left"/>
      </w:pPr>
      <w:r>
        <w:rPr>
          <w:rFonts w:ascii="Times New Roman" w:cs="Times New Roman" w:eastAsia="Times New Roman" w:hAnsi="Times New Roman"/>
          <w:b/>
          <w:bCs/>
          <w:i w:val="false"/>
          <w:iCs w:val="false"/>
          <w:color w:val="1E7B34"/>
          <w:sz w:val="24"/>
          <w:szCs w:val="24"/>
        </w:rPr>
        <w:t xml:space="preserve">Pour l'enseignant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fiche de préparation ouvre chaque séance : elle contient l'objectif, la documentation, les supports, puis le déroulement complet en tableau (étapes, activités de l'enseignant, activités des apprenants, techniques et supports).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questions prévues sont accompagnées des réponses attendues (R.A.).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 Matériel de substitution » propose, pour chaque matériel du programme, un équivalent local disponible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champ Durée est laissé vide : chaque enseignant l'adapte à sa classe et à son emploi du temps.</w:t>
      </w:r>
    </w:p>
    <w:p>
      <w:pPr>
        <w:spacing w:after="60" w:before="120"/>
        <w:jc w:val="left"/>
      </w:pPr>
      <w:r>
        <w:rPr>
          <w:rFonts w:ascii="Times New Roman" w:cs="Times New Roman" w:eastAsia="Times New Roman" w:hAnsi="Times New Roman"/>
          <w:b/>
          <w:bCs/>
          <w:i w:val="false"/>
          <w:iCs w:val="false"/>
          <w:color w:val="1E7B34"/>
          <w:sz w:val="24"/>
          <w:szCs w:val="24"/>
        </w:rPr>
        <w:t xml:space="preserve">Pour l'apprenant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leçon illustrée reprend l'essentiel à connaître ; les mots-clés y sont mis en évidence en couleur.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Le savais-tu ? » raconte une anecdote scientifique liée à Madagascar ou à l'histoire des sciences.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Expérience à la maison » propose une manipulation simple et sans danger à refaire chez soi.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exercices notés sur 20 points permettent de s'entraîner ; le corrigé, imprimé en rose, se consulte après avoir cherché.</w:t>
      </w:r>
    </w:p>
    <w:p>
      <w:pPr>
        <w:spacing w:after="60" w:before="120"/>
        <w:jc w:val="left"/>
      </w:pPr>
      <w:r>
        <w:rPr>
          <w:rFonts w:ascii="Times New Roman" w:cs="Times New Roman" w:eastAsia="Times New Roman" w:hAnsi="Times New Roman"/>
          <w:b/>
          <w:bCs/>
          <w:i w:val="false"/>
          <w:iCs w:val="false"/>
          <w:color w:val="1E7B34"/>
          <w:sz w:val="24"/>
          <w:szCs w:val="24"/>
        </w:rPr>
        <w:t xml:space="preserve">Les évaluations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Chaque unité se termine par une séance de révision (l'essentiel à retenir + exercices) puis un sujet d'examen corrigé et barémé.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L'examen blanc final (séance 34) couvre tout le programme : il prépare aux compositions de fin d'année.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de bord, page suivante, permet de cocher chaque séance étudiée et d'y reporter ses notes.</w:t>
      </w:r>
    </w:p>
    <w:p>
      <w:pPr>
        <w:spacing w:after="60" w:before="120"/>
        <w:jc w:val="left"/>
      </w:pPr>
      <w:r>
        <w:rPr>
          <w:rFonts w:ascii="Times New Roman" w:cs="Times New Roman" w:eastAsia="Times New Roman" w:hAnsi="Times New Roman"/>
          <w:b/>
          <w:bCs/>
          <w:i w:val="false"/>
          <w:iCs w:val="false"/>
          <w:color w:val="1E7B34"/>
          <w:sz w:val="24"/>
          <w:szCs w:val="24"/>
        </w:rPr>
        <w:t xml:space="preserve">Les annexes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fin de manuel : formules et grandeurs, tableau périodique simplifié, conversions d'unités, glossaire, mémo sécurité, fiche d'auto-évaluation, index alphabétique et bibliographie-webographie.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sommaire est interactif : dans la version numérique, cliquer sur un titre conduit directement à la page correspondante.</w:t>
      </w:r>
    </w:p>
    <w:p>
      <w:r>
        <w:br w:type="page"/>
      </w:r>
    </w:p>
    <w:p>
      <w:pPr>
        <w:spacing w:after="200" w:before="120"/>
        <w:jc w:val="center"/>
      </w:pPr>
      <w:bookmarkStart w:name="sommaire" w:id="1"/>
      <w:r>
        <w:rPr>
          <w:rFonts w:ascii="Times New Roman" w:cs="Times New Roman" w:eastAsia="Times New Roman" w:hAnsi="Times New Roman"/>
          <w:b/>
          <w:bCs/>
          <w:color w:val="000000"/>
          <w:sz w:val="30"/>
          <w:szCs w:val="30"/>
        </w:rPr>
        <w:t xml:space="preserve">SOMMAIRE</w:t>
      </w:r>
      <w:bookmarkEnd w:id="1"/>
    </w:p>
    <w:p>
      <w:pPr>
        <w:spacing w:after="40"/>
      </w:pPr>
      <w:hyperlink w:history="1" w:anchor="avantpropos">
        <w:r>
          <w:rPr>
            <w:rStyle w:val="Hyperlink"/>
            <w:rFonts w:ascii="Times New Roman" w:cs="Times New Roman" w:eastAsia="Times New Roman" w:hAnsi="Times New Roman"/>
            <w:b w:val="false"/>
            <w:bCs w:val="false"/>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val="false"/>
            <w:bCs w:val="false"/>
            <w:sz w:val="22"/>
            <w:szCs w:val="22"/>
          </w:rPr>
          <w:t xml:space="preserve">Mode d'emploi du manuel</w:t>
        </w:r>
      </w:hyperlink>
    </w:p>
    <w:p>
      <w:pPr>
        <w:spacing w:after="40"/>
      </w:pPr>
      <w:hyperlink w:history="1" w:anchor="tableaubord">
        <w:r>
          <w:rPr>
            <w:rStyle w:val="Hyperlink"/>
            <w:rFonts w:ascii="Times New Roman" w:cs="Times New Roman" w:eastAsia="Times New Roman" w:hAnsi="Times New Roman"/>
            <w:b w:val="false"/>
            <w:bCs w:val="false"/>
            <w:sz w:val="22"/>
            <w:szCs w:val="22"/>
          </w:rPr>
          <w:t xml:space="preserve">Tableau de bord de l'apprenant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1">
        <w:r>
          <w:rPr>
            <w:rStyle w:val="Hyperlink"/>
            <w:rFonts w:ascii="Times New Roman" w:cs="Times New Roman" w:eastAsia="Times New Roman" w:hAnsi="Times New Roman"/>
            <w:b/>
            <w:bCs/>
            <w:sz w:val="23"/>
            <w:szCs w:val="23"/>
          </w:rPr>
          <w:t xml:space="preserve">UNITÉ I — La mécanique</w:t>
        </w:r>
      </w:hyperlink>
    </w:p>
    <w:p>
      <w:pPr>
        <w:spacing w:after="40"/>
        <w:ind w:left="360"/>
      </w:pPr>
      <w:hyperlink w:history="1" w:anchor="seance01">
        <w:r>
          <w:rPr>
            <w:rStyle w:val="Hyperlink"/>
            <w:rFonts w:ascii="Times New Roman" w:cs="Times New Roman" w:eastAsia="Times New Roman" w:hAnsi="Times New Roman"/>
            <w:b w:val="false"/>
            <w:bCs w:val="false"/>
            <w:sz w:val="21"/>
            <w:szCs w:val="21"/>
          </w:rPr>
          <w:t xml:space="preserve">Séance 1 — La notion de force ; le dynamomètre</w:t>
        </w:r>
      </w:hyperlink>
    </w:p>
    <w:p>
      <w:pPr>
        <w:spacing w:after="40"/>
        <w:ind w:left="360"/>
      </w:pPr>
      <w:hyperlink w:history="1" w:anchor="seance02">
        <w:r>
          <w:rPr>
            <w:rStyle w:val="Hyperlink"/>
            <w:rFonts w:ascii="Times New Roman" w:cs="Times New Roman" w:eastAsia="Times New Roman" w:hAnsi="Times New Roman"/>
            <w:b w:val="false"/>
            <w:bCs w:val="false"/>
            <w:sz w:val="21"/>
            <w:szCs w:val="21"/>
          </w:rPr>
          <w:t xml:space="preserve">Séance 2 — Les caractéristiques d'une force ; le vecteur force</w:t>
        </w:r>
      </w:hyperlink>
    </w:p>
    <w:p>
      <w:pPr>
        <w:spacing w:after="40"/>
        <w:ind w:left="360"/>
      </w:pPr>
      <w:hyperlink w:history="1" w:anchor="seance03">
        <w:r>
          <w:rPr>
            <w:rStyle w:val="Hyperlink"/>
            <w:rFonts w:ascii="Times New Roman" w:cs="Times New Roman" w:eastAsia="Times New Roman" w:hAnsi="Times New Roman"/>
            <w:b w:val="false"/>
            <w:bCs w:val="false"/>
            <w:sz w:val="21"/>
            <w:szCs w:val="21"/>
          </w:rPr>
          <w:t xml:space="preserve">Séance 3 — L'équilibre d'un solide soumis à deux forces</w:t>
        </w:r>
      </w:hyperlink>
    </w:p>
    <w:p>
      <w:pPr>
        <w:spacing w:after="40"/>
        <w:ind w:left="360"/>
      </w:pPr>
      <w:hyperlink w:history="1" w:anchor="seance04">
        <w:r>
          <w:rPr>
            <w:rStyle w:val="Hyperlink"/>
            <w:rFonts w:ascii="Times New Roman" w:cs="Times New Roman" w:eastAsia="Times New Roman" w:hAnsi="Times New Roman"/>
            <w:b w:val="false"/>
            <w:bCs w:val="false"/>
            <w:sz w:val="21"/>
            <w:szCs w:val="21"/>
          </w:rPr>
          <w:t xml:space="preserve">Séance 4 — Le poids d'un corps et le centre de gravité</w:t>
        </w:r>
      </w:hyperlink>
    </w:p>
    <w:p>
      <w:pPr>
        <w:spacing w:after="40"/>
        <w:ind w:left="360"/>
      </w:pPr>
      <w:hyperlink w:history="1" w:anchor="seance05">
        <w:r>
          <w:rPr>
            <w:rStyle w:val="Hyperlink"/>
            <w:rFonts w:ascii="Times New Roman" w:cs="Times New Roman" w:eastAsia="Times New Roman" w:hAnsi="Times New Roman"/>
            <w:b w:val="false"/>
            <w:bCs w:val="false"/>
            <w:sz w:val="21"/>
            <w:szCs w:val="21"/>
          </w:rPr>
          <w:t xml:space="preserve">Séance 5 — La poussée d'Archimède : mise en évidence et mesure</w:t>
        </w:r>
      </w:hyperlink>
    </w:p>
    <w:p>
      <w:pPr>
        <w:spacing w:after="40"/>
        <w:ind w:left="360"/>
      </w:pPr>
      <w:hyperlink w:history="1" w:anchor="seance06">
        <w:r>
          <w:rPr>
            <w:rStyle w:val="Hyperlink"/>
            <w:rFonts w:ascii="Times New Roman" w:cs="Times New Roman" w:eastAsia="Times New Roman" w:hAnsi="Times New Roman"/>
            <w:b w:val="false"/>
            <w:bCs w:val="false"/>
            <w:sz w:val="21"/>
            <w:szCs w:val="21"/>
          </w:rPr>
          <w:t xml:space="preserve">Séance 6 — Le théorème d'Archimède ; la densité</w:t>
        </w:r>
      </w:hyperlink>
    </w:p>
    <w:p>
      <w:pPr>
        <w:spacing w:after="40"/>
        <w:ind w:left="360"/>
      </w:pPr>
      <w:hyperlink w:history="1" w:anchor="seance07">
        <w:r>
          <w:rPr>
            <w:rStyle w:val="Hyperlink"/>
            <w:rFonts w:ascii="Times New Roman" w:cs="Times New Roman" w:eastAsia="Times New Roman" w:hAnsi="Times New Roman"/>
            <w:b w:val="false"/>
            <w:bCs w:val="false"/>
            <w:sz w:val="21"/>
            <w:szCs w:val="21"/>
          </w:rPr>
          <w:t xml:space="preserve">Séance 7 — Les corps flottants</w:t>
        </w:r>
      </w:hyperlink>
    </w:p>
    <w:p>
      <w:pPr>
        <w:spacing w:after="40"/>
        <w:ind w:left="360"/>
      </w:pPr>
      <w:hyperlink w:history="1" w:anchor="seance08">
        <w:r>
          <w:rPr>
            <w:rStyle w:val="Hyperlink"/>
            <w:rFonts w:ascii="Times New Roman" w:cs="Times New Roman" w:eastAsia="Times New Roman" w:hAnsi="Times New Roman"/>
            <w:b w:val="false"/>
            <w:bCs w:val="false"/>
            <w:sz w:val="21"/>
            <w:szCs w:val="21"/>
          </w:rPr>
          <w:t xml:space="preserve">Séance 8 — Le travail d'une force constante</w:t>
        </w:r>
      </w:hyperlink>
    </w:p>
    <w:p>
      <w:pPr>
        <w:spacing w:after="40"/>
        <w:ind w:left="360"/>
      </w:pPr>
      <w:hyperlink w:history="1" w:anchor="seance09">
        <w:r>
          <w:rPr>
            <w:rStyle w:val="Hyperlink"/>
            <w:rFonts w:ascii="Times New Roman" w:cs="Times New Roman" w:eastAsia="Times New Roman" w:hAnsi="Times New Roman"/>
            <w:b w:val="false"/>
            <w:bCs w:val="false"/>
            <w:sz w:val="21"/>
            <w:szCs w:val="21"/>
          </w:rPr>
          <w:t xml:space="preserve">Séance 9 — La puissance d'une force</w:t>
        </w:r>
      </w:hyperlink>
    </w:p>
    <w:p>
      <w:pPr>
        <w:spacing w:after="40"/>
        <w:ind w:left="360"/>
      </w:pPr>
      <w:hyperlink w:history="1" w:anchor="seance10">
        <w:r>
          <w:rPr>
            <w:rStyle w:val="Hyperlink"/>
            <w:rFonts w:ascii="Times New Roman" w:cs="Times New Roman" w:eastAsia="Times New Roman" w:hAnsi="Times New Roman"/>
            <w:b w:val="false"/>
            <w:bCs w:val="false"/>
            <w:sz w:val="21"/>
            <w:szCs w:val="21"/>
          </w:rPr>
          <w:t xml:space="preserve">Séance 10 — Révision de l'Unité I — Mécanique</w:t>
        </w:r>
      </w:hyperlink>
    </w:p>
    <w:p>
      <w:pPr>
        <w:spacing w:after="40"/>
        <w:ind w:left="360"/>
      </w:pPr>
      <w:hyperlink w:history="1" w:anchor="seance11">
        <w:r>
          <w:rPr>
            <w:rStyle w:val="Hyperlink"/>
            <w:rFonts w:ascii="Times New Roman" w:cs="Times New Roman" w:eastAsia="Times New Roman" w:hAnsi="Times New Roman"/>
            <w:b w:val="false"/>
            <w:bCs w:val="false"/>
            <w:sz w:val="21"/>
            <w:szCs w:val="21"/>
          </w:rPr>
          <w:t xml:space="preserve">Séance 11 — Examen de l'Unité I — Mécanique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2">
        <w:r>
          <w:rPr>
            <w:rStyle w:val="Hyperlink"/>
            <w:rFonts w:ascii="Times New Roman" w:cs="Times New Roman" w:eastAsia="Times New Roman" w:hAnsi="Times New Roman"/>
            <w:b/>
            <w:bCs/>
            <w:sz w:val="23"/>
            <w:szCs w:val="23"/>
          </w:rPr>
          <w:t xml:space="preserve">UNITÉ II — L'électricité</w:t>
        </w:r>
      </w:hyperlink>
    </w:p>
    <w:p>
      <w:pPr>
        <w:spacing w:after="40"/>
        <w:ind w:left="360"/>
      </w:pPr>
      <w:hyperlink w:history="1" w:anchor="seance12">
        <w:r>
          <w:rPr>
            <w:rStyle w:val="Hyperlink"/>
            <w:rFonts w:ascii="Times New Roman" w:cs="Times New Roman" w:eastAsia="Times New Roman" w:hAnsi="Times New Roman"/>
            <w:b w:val="false"/>
            <w:bCs w:val="false"/>
            <w:sz w:val="21"/>
            <w:szCs w:val="21"/>
          </w:rPr>
          <w:t xml:space="preserve">Séance 12 — Le conducteur ohmique et sa caractéristique</w:t>
        </w:r>
      </w:hyperlink>
    </w:p>
    <w:p>
      <w:pPr>
        <w:spacing w:after="40"/>
        <w:ind w:left="360"/>
      </w:pPr>
      <w:hyperlink w:history="1" w:anchor="seance13">
        <w:r>
          <w:rPr>
            <w:rStyle w:val="Hyperlink"/>
            <w:rFonts w:ascii="Times New Roman" w:cs="Times New Roman" w:eastAsia="Times New Roman" w:hAnsi="Times New Roman"/>
            <w:b w:val="false"/>
            <w:bCs w:val="false"/>
            <w:sz w:val="21"/>
            <w:szCs w:val="21"/>
          </w:rPr>
          <w:t xml:space="preserve">Séance 13 — La loi d'Ohm ; la résistance électrique</w:t>
        </w:r>
      </w:hyperlink>
    </w:p>
    <w:p>
      <w:pPr>
        <w:spacing w:after="40"/>
        <w:ind w:left="360"/>
      </w:pPr>
      <w:hyperlink w:history="1" w:anchor="seance14">
        <w:r>
          <w:rPr>
            <w:rStyle w:val="Hyperlink"/>
            <w:rFonts w:ascii="Times New Roman" w:cs="Times New Roman" w:eastAsia="Times New Roman" w:hAnsi="Times New Roman"/>
            <w:b w:val="false"/>
            <w:bCs w:val="false"/>
            <w:sz w:val="21"/>
            <w:szCs w:val="21"/>
          </w:rPr>
          <w:t xml:space="preserve">Séance 14 — Association de résistors en série et en dérivation</w:t>
        </w:r>
      </w:hyperlink>
    </w:p>
    <w:p>
      <w:pPr>
        <w:spacing w:after="40"/>
        <w:ind w:left="360"/>
      </w:pPr>
      <w:hyperlink w:history="1" w:anchor="seance15">
        <w:r>
          <w:rPr>
            <w:rStyle w:val="Hyperlink"/>
            <w:rFonts w:ascii="Times New Roman" w:cs="Times New Roman" w:eastAsia="Times New Roman" w:hAnsi="Times New Roman"/>
            <w:b w:val="false"/>
            <w:bCs w:val="false"/>
            <w:sz w:val="21"/>
            <w:szCs w:val="21"/>
          </w:rPr>
          <w:t xml:space="preserve">Séance 15 — La puissance électrique : P = U × I</w:t>
        </w:r>
      </w:hyperlink>
    </w:p>
    <w:p>
      <w:pPr>
        <w:spacing w:after="40"/>
        <w:ind w:left="360"/>
      </w:pPr>
      <w:hyperlink w:history="1" w:anchor="seance16">
        <w:r>
          <w:rPr>
            <w:rStyle w:val="Hyperlink"/>
            <w:rFonts w:ascii="Times New Roman" w:cs="Times New Roman" w:eastAsia="Times New Roman" w:hAnsi="Times New Roman"/>
            <w:b w:val="false"/>
            <w:bCs w:val="false"/>
            <w:sz w:val="21"/>
            <w:szCs w:val="21"/>
          </w:rPr>
          <w:t xml:space="preserve">Séance 16 — L'énergie électrique ; l'effet Joule et sa loi</w:t>
        </w:r>
      </w:hyperlink>
    </w:p>
    <w:p>
      <w:pPr>
        <w:spacing w:after="40"/>
        <w:ind w:left="360"/>
      </w:pPr>
      <w:hyperlink w:history="1" w:anchor="seance17">
        <w:r>
          <w:rPr>
            <w:rStyle w:val="Hyperlink"/>
            <w:rFonts w:ascii="Times New Roman" w:cs="Times New Roman" w:eastAsia="Times New Roman" w:hAnsi="Times New Roman"/>
            <w:b w:val="false"/>
            <w:bCs w:val="false"/>
            <w:sz w:val="21"/>
            <w:szCs w:val="21"/>
          </w:rPr>
          <w:t xml:space="preserve">Séance 17 — L'électricité à la maison : installation, protection, sécurité</w:t>
        </w:r>
      </w:hyperlink>
    </w:p>
    <w:p>
      <w:pPr>
        <w:spacing w:after="40"/>
        <w:ind w:left="360"/>
      </w:pPr>
      <w:hyperlink w:history="1" w:anchor="seance18">
        <w:r>
          <w:rPr>
            <w:rStyle w:val="Hyperlink"/>
            <w:rFonts w:ascii="Times New Roman" w:cs="Times New Roman" w:eastAsia="Times New Roman" w:hAnsi="Times New Roman"/>
            <w:b w:val="false"/>
            <w:bCs w:val="false"/>
            <w:sz w:val="21"/>
            <w:szCs w:val="21"/>
          </w:rPr>
          <w:t xml:space="preserve">Séance 18 — Révision de l'Unité II — Électricité</w:t>
        </w:r>
      </w:hyperlink>
    </w:p>
    <w:p>
      <w:pPr>
        <w:spacing w:after="40"/>
        <w:ind w:left="360"/>
      </w:pPr>
      <w:hyperlink w:history="1" w:anchor="seance19">
        <w:r>
          <w:rPr>
            <w:rStyle w:val="Hyperlink"/>
            <w:rFonts w:ascii="Times New Roman" w:cs="Times New Roman" w:eastAsia="Times New Roman" w:hAnsi="Times New Roman"/>
            <w:b w:val="false"/>
            <w:bCs w:val="false"/>
            <w:sz w:val="21"/>
            <w:szCs w:val="21"/>
          </w:rPr>
          <w:t xml:space="preserve">Séance 19 — Examen de l'Unité II — Électricité</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3">
        <w:r>
          <w:rPr>
            <w:rStyle w:val="Hyperlink"/>
            <w:rFonts w:ascii="Times New Roman" w:cs="Times New Roman" w:eastAsia="Times New Roman" w:hAnsi="Times New Roman"/>
            <w:b/>
            <w:bCs/>
            <w:sz w:val="23"/>
            <w:szCs w:val="23"/>
          </w:rPr>
          <w:t xml:space="preserve">UNITÉ III — L'optique</w:t>
        </w:r>
      </w:hyperlink>
    </w:p>
    <w:p>
      <w:pPr>
        <w:spacing w:after="40"/>
        <w:ind w:left="360"/>
      </w:pPr>
      <w:hyperlink w:history="1" w:anchor="seance20">
        <w:r>
          <w:rPr>
            <w:rStyle w:val="Hyperlink"/>
            <w:rFonts w:ascii="Times New Roman" w:cs="Times New Roman" w:eastAsia="Times New Roman" w:hAnsi="Times New Roman"/>
            <w:b w:val="false"/>
            <w:bCs w:val="false"/>
            <w:sz w:val="21"/>
            <w:szCs w:val="21"/>
          </w:rPr>
          <w:t xml:space="preserve">Séance 20 — La réflexion de la lumière : les lois</w:t>
        </w:r>
      </w:hyperlink>
    </w:p>
    <w:p>
      <w:pPr>
        <w:spacing w:after="40"/>
        <w:ind w:left="360"/>
      </w:pPr>
      <w:hyperlink w:history="1" w:anchor="seance21">
        <w:r>
          <w:rPr>
            <w:rStyle w:val="Hyperlink"/>
            <w:rFonts w:ascii="Times New Roman" w:cs="Times New Roman" w:eastAsia="Times New Roman" w:hAnsi="Times New Roman"/>
            <w:b w:val="false"/>
            <w:bCs w:val="false"/>
            <w:sz w:val="21"/>
            <w:szCs w:val="21"/>
          </w:rPr>
          <w:t xml:space="preserve">Séance 21 — L'image donnée par un miroir plan</w:t>
        </w:r>
      </w:hyperlink>
    </w:p>
    <w:p>
      <w:pPr>
        <w:spacing w:after="40"/>
        <w:ind w:left="360"/>
      </w:pPr>
      <w:hyperlink w:history="1" w:anchor="seance22">
        <w:r>
          <w:rPr>
            <w:rStyle w:val="Hyperlink"/>
            <w:rFonts w:ascii="Times New Roman" w:cs="Times New Roman" w:eastAsia="Times New Roman" w:hAnsi="Times New Roman"/>
            <w:b w:val="false"/>
            <w:bCs w:val="false"/>
            <w:sz w:val="21"/>
            <w:szCs w:val="21"/>
          </w:rPr>
          <w:t xml:space="preserve">Séance 22 — La réfraction de la lumière ; le mirage</w:t>
        </w:r>
      </w:hyperlink>
    </w:p>
    <w:p>
      <w:pPr>
        <w:spacing w:after="40"/>
        <w:ind w:left="360"/>
      </w:pPr>
      <w:hyperlink w:history="1" w:anchor="seance23">
        <w:r>
          <w:rPr>
            <w:rStyle w:val="Hyperlink"/>
            <w:rFonts w:ascii="Times New Roman" w:cs="Times New Roman" w:eastAsia="Times New Roman" w:hAnsi="Times New Roman"/>
            <w:b w:val="false"/>
            <w:bCs w:val="false"/>
            <w:sz w:val="21"/>
            <w:szCs w:val="21"/>
          </w:rPr>
          <w:t xml:space="preserve">Séance 23 — La décomposition de la lumière blanche</w:t>
        </w:r>
      </w:hyperlink>
    </w:p>
    <w:p>
      <w:pPr>
        <w:spacing w:after="40"/>
        <w:ind w:left="360"/>
      </w:pPr>
      <w:hyperlink w:history="1" w:anchor="seance24">
        <w:r>
          <w:rPr>
            <w:rStyle w:val="Hyperlink"/>
            <w:rFonts w:ascii="Times New Roman" w:cs="Times New Roman" w:eastAsia="Times New Roman" w:hAnsi="Times New Roman"/>
            <w:b w:val="false"/>
            <w:bCs w:val="false"/>
            <w:sz w:val="21"/>
            <w:szCs w:val="21"/>
          </w:rPr>
          <w:t xml:space="preserve">Séance 24 — La couleur des objets ; les filtres</w:t>
        </w:r>
      </w:hyperlink>
    </w:p>
    <w:p>
      <w:pPr>
        <w:spacing w:after="40"/>
        <w:ind w:left="360"/>
      </w:pPr>
      <w:hyperlink w:history="1" w:anchor="seance25">
        <w:r>
          <w:rPr>
            <w:rStyle w:val="Hyperlink"/>
            <w:rFonts w:ascii="Times New Roman" w:cs="Times New Roman" w:eastAsia="Times New Roman" w:hAnsi="Times New Roman"/>
            <w:b w:val="false"/>
            <w:bCs w:val="false"/>
            <w:sz w:val="21"/>
            <w:szCs w:val="21"/>
          </w:rPr>
          <w:t xml:space="preserve">Séance 25 — La recomposition de la lumière blanche ; le disque de Newton</w:t>
        </w:r>
      </w:hyperlink>
    </w:p>
    <w:p>
      <w:pPr>
        <w:spacing w:after="40"/>
        <w:ind w:left="360"/>
      </w:pPr>
      <w:hyperlink w:history="1" w:anchor="seance26">
        <w:r>
          <w:rPr>
            <w:rStyle w:val="Hyperlink"/>
            <w:rFonts w:ascii="Times New Roman" w:cs="Times New Roman" w:eastAsia="Times New Roman" w:hAnsi="Times New Roman"/>
            <w:b w:val="false"/>
            <w:bCs w:val="false"/>
            <w:sz w:val="21"/>
            <w:szCs w:val="21"/>
          </w:rPr>
          <w:t xml:space="preserve">Séance 26 — Révision de l'Unité III — Optique</w:t>
        </w:r>
      </w:hyperlink>
    </w:p>
    <w:p>
      <w:pPr>
        <w:spacing w:after="40"/>
        <w:ind w:left="360"/>
      </w:pPr>
      <w:hyperlink w:history="1" w:anchor="seance27">
        <w:r>
          <w:rPr>
            <w:rStyle w:val="Hyperlink"/>
            <w:rFonts w:ascii="Times New Roman" w:cs="Times New Roman" w:eastAsia="Times New Roman" w:hAnsi="Times New Roman"/>
            <w:b w:val="false"/>
            <w:bCs w:val="false"/>
            <w:sz w:val="21"/>
            <w:szCs w:val="21"/>
          </w:rPr>
          <w:t xml:space="preserve">Séance 27 — Examen de l'Unité III — Optique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4">
        <w:r>
          <w:rPr>
            <w:rStyle w:val="Hyperlink"/>
            <w:rFonts w:ascii="Times New Roman" w:cs="Times New Roman" w:eastAsia="Times New Roman" w:hAnsi="Times New Roman"/>
            <w:b/>
            <w:bCs/>
            <w:sz w:val="23"/>
            <w:szCs w:val="23"/>
          </w:rPr>
          <w:t xml:space="preserve">UNITÉ IV — La chimie</w:t>
        </w:r>
      </w:hyperlink>
    </w:p>
    <w:p>
      <w:pPr>
        <w:spacing w:after="40"/>
        <w:ind w:left="360"/>
      </w:pPr>
      <w:hyperlink w:history="1" w:anchor="seance28">
        <w:r>
          <w:rPr>
            <w:rStyle w:val="Hyperlink"/>
            <w:rFonts w:ascii="Times New Roman" w:cs="Times New Roman" w:eastAsia="Times New Roman" w:hAnsi="Times New Roman"/>
            <w:b w:val="false"/>
            <w:bCs w:val="false"/>
            <w:sz w:val="21"/>
            <w:szCs w:val="21"/>
          </w:rPr>
          <w:t xml:space="preserve">Séance 28 — La mole ; masse molaire et volume molaire</w:t>
        </w:r>
      </w:hyperlink>
    </w:p>
    <w:p>
      <w:pPr>
        <w:spacing w:after="40"/>
        <w:ind w:left="360"/>
      </w:pPr>
      <w:hyperlink w:history="1" w:anchor="seance29">
        <w:r>
          <w:rPr>
            <w:rStyle w:val="Hyperlink"/>
            <w:rFonts w:ascii="Times New Roman" w:cs="Times New Roman" w:eastAsia="Times New Roman" w:hAnsi="Times New Roman"/>
            <w:b w:val="false"/>
            <w:bCs w:val="false"/>
            <w:sz w:val="21"/>
            <w:szCs w:val="21"/>
          </w:rPr>
          <w:t xml:space="preserve">Séance 29 — L'équation-bilan ; la réaction fer + soufre</w:t>
        </w:r>
      </w:hyperlink>
    </w:p>
    <w:p>
      <w:pPr>
        <w:spacing w:after="40"/>
        <w:ind w:left="360"/>
      </w:pPr>
      <w:hyperlink w:history="1" w:anchor="seance30">
        <w:r>
          <w:rPr>
            <w:rStyle w:val="Hyperlink"/>
            <w:rFonts w:ascii="Times New Roman" w:cs="Times New Roman" w:eastAsia="Times New Roman" w:hAnsi="Times New Roman"/>
            <w:b w:val="false"/>
            <w:bCs w:val="false"/>
            <w:sz w:val="21"/>
            <w:szCs w:val="21"/>
          </w:rPr>
          <w:t xml:space="preserve">Séance 30 — Les alcanes ; combustions complète et incomplète</w:t>
        </w:r>
      </w:hyperlink>
    </w:p>
    <w:p>
      <w:pPr>
        <w:spacing w:after="40"/>
        <w:ind w:left="360"/>
      </w:pPr>
      <w:hyperlink w:history="1" w:anchor="seance31">
        <w:r>
          <w:rPr>
            <w:rStyle w:val="Hyperlink"/>
            <w:rFonts w:ascii="Times New Roman" w:cs="Times New Roman" w:eastAsia="Times New Roman" w:hAnsi="Times New Roman"/>
            <w:b w:val="false"/>
            <w:bCs w:val="false"/>
            <w:sz w:val="21"/>
            <w:szCs w:val="21"/>
          </w:rPr>
          <w:t xml:space="preserve">Séance 31 — Les solutions aqueuses ; la concentration</w:t>
        </w:r>
      </w:hyperlink>
    </w:p>
    <w:p>
      <w:pPr>
        <w:spacing w:after="40"/>
        <w:ind w:left="360"/>
      </w:pPr>
      <w:hyperlink w:history="1" w:anchor="seance32">
        <w:r>
          <w:rPr>
            <w:rStyle w:val="Hyperlink"/>
            <w:rFonts w:ascii="Times New Roman" w:cs="Times New Roman" w:eastAsia="Times New Roman" w:hAnsi="Times New Roman"/>
            <w:b w:val="false"/>
            <w:bCs w:val="false"/>
            <w:sz w:val="21"/>
            <w:szCs w:val="21"/>
          </w:rPr>
          <w:t xml:space="preserve">Séance 32 — Acides et bases : le pH ; la neutralisation</w:t>
        </w:r>
      </w:hyperlink>
    </w:p>
    <w:p>
      <w:pPr>
        <w:spacing w:after="40"/>
        <w:ind w:left="360"/>
      </w:pPr>
      <w:hyperlink w:history="1" w:anchor="seance33">
        <w:r>
          <w:rPr>
            <w:rStyle w:val="Hyperlink"/>
            <w:rFonts w:ascii="Times New Roman" w:cs="Times New Roman" w:eastAsia="Times New Roman" w:hAnsi="Times New Roman"/>
            <w:b w:val="false"/>
            <w:bCs w:val="false"/>
            <w:sz w:val="21"/>
            <w:szCs w:val="21"/>
          </w:rPr>
          <w:t xml:space="preserve">Séance 33 — Révision et Examen de l'Unité IV — Chimie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examenblanc">
        <w:r>
          <w:rPr>
            <w:rStyle w:val="Hyperlink"/>
            <w:rFonts w:ascii="Times New Roman" w:cs="Times New Roman" w:eastAsia="Times New Roman" w:hAnsi="Times New Roman"/>
            <w:b/>
            <w:bCs/>
            <w:sz w:val="23"/>
            <w:szCs w:val="23"/>
          </w:rPr>
          <w:t xml:space="preserve">EXAMEN BLANC DE FIN D'ANNÉE</w:t>
        </w:r>
      </w:hyperlink>
    </w:p>
    <w:p>
      <w:pPr>
        <w:spacing w:after="40"/>
        <w:ind w:left="360"/>
      </w:pPr>
      <w:hyperlink w:history="1" w:anchor="seance34">
        <w:r>
          <w:rPr>
            <w:rStyle w:val="Hyperlink"/>
            <w:rFonts w:ascii="Times New Roman" w:cs="Times New Roman" w:eastAsia="Times New Roman" w:hAnsi="Times New Roman"/>
            <w:b w:val="false"/>
            <w:bCs w:val="false"/>
            <w:sz w:val="21"/>
            <w:szCs w:val="21"/>
          </w:rPr>
          <w:t xml:space="preserve">Séance 34 — Examen blanc final — Tout le programme de T9</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annexes">
        <w:r>
          <w:rPr>
            <w:rStyle w:val="Hyperlink"/>
            <w:rFonts w:ascii="Times New Roman" w:cs="Times New Roman" w:eastAsia="Times New Roman" w:hAnsi="Times New Roman"/>
            <w:b/>
            <w:bCs/>
            <w:sz w:val="23"/>
            <w:szCs w:val="23"/>
          </w:rPr>
          <w:t xml:space="preserve">ANNEXES</w:t>
        </w:r>
      </w:hyperlink>
    </w:p>
    <w:p>
      <w:pPr>
        <w:spacing w:after="40"/>
        <w:ind w:left="360"/>
      </w:pPr>
      <w:hyperlink w:history="1" w:anchor="annexe1">
        <w:r>
          <w:rPr>
            <w:rStyle w:val="Hyperlink"/>
            <w:rFonts w:ascii="Times New Roman" w:cs="Times New Roman" w:eastAsia="Times New Roman" w:hAnsi="Times New Roman"/>
            <w:b w:val="false"/>
            <w:bCs w:val="false"/>
            <w:sz w:val="21"/>
            <w:szCs w:val="21"/>
          </w:rPr>
          <w:t xml:space="preserve">Annexe 1 — Formules et grandeurs physiques</w:t>
        </w:r>
      </w:hyperlink>
    </w:p>
    <w:p>
      <w:pPr>
        <w:spacing w:after="40"/>
        <w:ind w:left="360"/>
      </w:pPr>
      <w:hyperlink w:history="1" w:anchor="annexe2">
        <w:r>
          <w:rPr>
            <w:rStyle w:val="Hyperlink"/>
            <w:rFonts w:ascii="Times New Roman" w:cs="Times New Roman" w:eastAsia="Times New Roman" w:hAnsi="Times New Roman"/>
            <w:b w:val="false"/>
            <w:bCs w:val="false"/>
            <w:sz w:val="21"/>
            <w:szCs w:val="21"/>
          </w:rPr>
          <w:t xml:space="preserve">Annexe 2 — Tableau périodique simplifié et échelle de pH</w:t>
        </w:r>
      </w:hyperlink>
    </w:p>
    <w:p>
      <w:pPr>
        <w:spacing w:after="40"/>
        <w:ind w:left="360"/>
      </w:pPr>
      <w:hyperlink w:history="1" w:anchor="annexe3">
        <w:r>
          <w:rPr>
            <w:rStyle w:val="Hyperlink"/>
            <w:rFonts w:ascii="Times New Roman" w:cs="Times New Roman" w:eastAsia="Times New Roman" w:hAnsi="Times New Roman"/>
            <w:b w:val="false"/>
            <w:bCs w:val="false"/>
            <w:sz w:val="21"/>
            <w:szCs w:val="21"/>
          </w:rPr>
          <w:t xml:space="preserve">Annexe 3 — Tableaux de conversion d'unités</w:t>
        </w:r>
      </w:hyperlink>
    </w:p>
    <w:p>
      <w:pPr>
        <w:spacing w:after="40"/>
        <w:ind w:left="360"/>
      </w:pPr>
      <w:hyperlink w:history="1" w:anchor="annexe4">
        <w:r>
          <w:rPr>
            <w:rStyle w:val="Hyperlink"/>
            <w:rFonts w:ascii="Times New Roman" w:cs="Times New Roman" w:eastAsia="Times New Roman" w:hAnsi="Times New Roman"/>
            <w:b w:val="false"/>
            <w:bCs w:val="false"/>
            <w:sz w:val="21"/>
            <w:szCs w:val="21"/>
          </w:rPr>
          <w:t xml:space="preserve">Annexe 4 — Glossaire</w:t>
        </w:r>
      </w:hyperlink>
    </w:p>
    <w:p>
      <w:pPr>
        <w:spacing w:after="40"/>
        <w:ind w:left="360"/>
      </w:pPr>
      <w:hyperlink w:history="1" w:anchor="annexe5">
        <w:r>
          <w:rPr>
            <w:rStyle w:val="Hyperlink"/>
            <w:rFonts w:ascii="Times New Roman" w:cs="Times New Roman" w:eastAsia="Times New Roman" w:hAnsi="Times New Roman"/>
            <w:b w:val="false"/>
            <w:bCs w:val="false"/>
            <w:sz w:val="21"/>
            <w:szCs w:val="21"/>
          </w:rPr>
          <w:t xml:space="preserve">Annexe 5 — Mémo sécurité</w:t>
        </w:r>
      </w:hyperlink>
    </w:p>
    <w:p>
      <w:pPr>
        <w:spacing w:after="40"/>
        <w:ind w:left="360"/>
      </w:pPr>
      <w:hyperlink w:history="1" w:anchor="annexe6">
        <w:r>
          <w:rPr>
            <w:rStyle w:val="Hyperlink"/>
            <w:rFonts w:ascii="Times New Roman" w:cs="Times New Roman" w:eastAsia="Times New Roman" w:hAnsi="Times New Roman"/>
            <w:b w:val="false"/>
            <w:bCs w:val="false"/>
            <w:sz w:val="21"/>
            <w:szCs w:val="21"/>
          </w:rPr>
          <w:t xml:space="preserve">Annexe 6 — Fiche d'auto-évaluation</w:t>
        </w:r>
      </w:hyperlink>
    </w:p>
    <w:p>
      <w:pPr>
        <w:spacing w:after="40"/>
        <w:ind w:left="360"/>
      </w:pPr>
      <w:hyperlink w:history="1" w:anchor="annexe7">
        <w:r>
          <w:rPr>
            <w:rStyle w:val="Hyperlink"/>
            <w:rFonts w:ascii="Times New Roman" w:cs="Times New Roman" w:eastAsia="Times New Roman" w:hAnsi="Times New Roman"/>
            <w:b w:val="false"/>
            <w:bCs w:val="false"/>
            <w:sz w:val="21"/>
            <w:szCs w:val="21"/>
          </w:rPr>
          <w:t xml:space="preserve">Annexe 7 — Index alphabétique</w:t>
        </w:r>
      </w:hyperlink>
    </w:p>
    <w:p>
      <w:pPr>
        <w:spacing w:after="40"/>
        <w:ind w:left="360"/>
      </w:pPr>
      <w:hyperlink w:history="1" w:anchor="annexe8">
        <w:r>
          <w:rPr>
            <w:rStyle w:val="Hyperlink"/>
            <w:rFonts w:ascii="Times New Roman" w:cs="Times New Roman" w:eastAsia="Times New Roman" w:hAnsi="Times New Roman"/>
            <w:b w:val="false"/>
            <w:bCs w:val="false"/>
            <w:sz w:val="21"/>
            <w:szCs w:val="21"/>
          </w:rPr>
          <w:t xml:space="preserve">Annexe 8 — Bibliographie, webographie et table des illustrations</w:t>
        </w:r>
      </w:hyperlink>
    </w:p>
    <w:p>
      <w:r>
        <w:br w:type="page"/>
      </w:r>
    </w:p>
    <w:p>
      <w:pPr>
        <w:spacing w:after="100" w:before="120"/>
        <w:jc w:val="center"/>
      </w:pPr>
      <w:bookmarkStart w:name="tableaubord" w:id="1"/>
      <w:r>
        <w:rPr>
          <w:rFonts w:ascii="Times New Roman" w:cs="Times New Roman" w:eastAsia="Times New Roman" w:hAnsi="Times New Roman"/>
          <w:b/>
          <w:bCs/>
          <w:color w:val="000000"/>
          <w:sz w:val="30"/>
          <w:szCs w:val="30"/>
        </w:rPr>
        <w:t xml:space="preserve">TABLEAU DE BORD DE L'APPRENANT</w:t>
      </w:r>
      <w:bookmarkEnd w:id="1"/>
    </w:p>
    <w:p>
      <w:pPr>
        <w:spacing w:after="160" w:before="0"/>
        <w:jc w:val="center"/>
      </w:pPr>
      <w:r>
        <w:rPr>
          <w:rFonts w:ascii="Times New Roman" w:cs="Times New Roman" w:eastAsia="Times New Roman" w:hAnsi="Times New Roman"/>
          <w:b w:val="false"/>
          <w:bCs w:val="false"/>
          <w:i/>
          <w:iCs/>
          <w:color w:val="000000"/>
          <w:sz w:val="20"/>
          <w:szCs w:val="20"/>
        </w:rPr>
        <w:t xml:space="preserve">Coche la case quand la séance est étudiée, puis note tes résultats. Objectif : toutes les cases cochées avant l'examen blanc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Séance</w:t>
            </w:r>
          </w:p>
        </w:tc>
        <w:tc>
          <w:tcPr>
            <w:tcW w:type="pct" w:w="5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Titre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Étudiée</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Exercices refaits</w:t>
            </w:r>
          </w:p>
        </w:tc>
        <w:tc>
          <w:tcPr>
            <w:tcW w:type="pct" w:w="1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Note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La mécanique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notion de force ; le dynamomètre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caractéristiques d'une force ; le vecteur force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L'équilibre d'un solide soumis à deux forces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poids d'un corps et le centre de gravité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poussée d'Archimède : mise en évidence et mesure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théorème d'Archimède ; la densité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corps flottants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travail d'une force constante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puissance d'une force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 — Mécanique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 — Mécanique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L'électricité</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conducteur ohmique et sa caractéristique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loi d'Ohm ; la résistance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Association de résistors en série et en dérivation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puissance électrique : P = U × I</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L'énergie électrique ; l'effet Joule et sa loi</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L'électricité à la maison : installation, protection, sécurité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 — Électricité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 — Électricité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L'optique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réflexion de la lumière : les lois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L'image donnée par un miroir plan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réfraction de la lumière ; le mirage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décomposition de la lumière blanche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couleur des objets ; les filtres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recomposition de la lumière blanche ; le disque de Newton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III — Optique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III — Optique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La chimie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mole ; masse molaire et volume molaire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L'équation-bilan ; la réaction fer + soufre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alcanes ; combustions complète et incomplète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solutions aqueuses ; la concentration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Acides et bases : le pH ; la neutralisation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et Examen de l'Unité IV — Chimie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EXAMEN BLANC DE FIN D'ANNÉE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blanc final — Tout le programme de T9</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1" w:id="1"/>
      <w:r>
        <w:rPr>
          <w:rFonts w:ascii="Times New Roman" w:cs="Times New Roman" w:eastAsia="Times New Roman" w:hAnsi="Times New Roman"/>
          <w:b/>
          <w:bCs/>
          <w:color w:val="C00000"/>
          <w:sz w:val="34"/>
          <w:szCs w:val="34"/>
        </w:rPr>
        <w:t xml:space="preserve">UNITÉ 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MÉCANIQUE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 — La notion de force ; le dynamomètre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 — Les caractéristiques d'une force ; le vecteur force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 — L'équilibre d'un solide soumis à deux forces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4 — Le poids d'un corps et le centre de gravité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5 — La poussée d'Archimède : mise en évidence et mesure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6 — Le théorème d'Archimède ; la densité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7 — Les corps flottants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8 — Le travail d'une force constante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9 — La puissance d'une force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10 — Révision de l'Unité I — Mécanique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11 — Examen de l'Unité I — Mécanique</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notion de force ; le dynamomètre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notion de force ; le dynamomètre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force exercée par un fil sur un objet et de mesurer son intensité à l'aide d'un dynamomètre.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Ficelle solide, objets divers (caisse, pierre, livre), dynamomètre, sac de sable, élastiques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mesure-t-on un poids, vu en T8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relation entre poids et masse.</w:t>
            </w:r>
          </w:p>
          <w:p>
            <w:pPr>
              <w:spacing w:after="30" w:before="0"/>
              <w:jc w:val="left"/>
            </w:pPr>
            <w:r>
              <w:rPr>
                <w:rFonts w:ascii="Times New Roman" w:cs="Times New Roman" w:eastAsia="Times New Roman" w:hAnsi="Times New Roman"/>
                <w:b w:val="false"/>
                <w:bCs w:val="false"/>
                <w:i/>
                <w:iCs/>
                <w:color w:val="000000"/>
                <w:sz w:val="18"/>
                <w:szCs w:val="18"/>
              </w:rPr>
              <w:t xml:space="preserve">Le poids est-il une masse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dynamomètre, en newtons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m × g, avec g ≈ 10 N/kg sur Terre.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masse (kg) se mesure à la balance ; le poids est une force (N).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d'Anosibe, Rakoto tire son chariot chargé avec une corde. La corde se tend, se raidit… et le chariot, d'abord immobile, se met en marche. Si Rakoto tire trop fort d'un coup sec, la corde casse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met le chariot en mouvement, et comment mesurer « la force » de Rakoto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corde exerce une force sur le chariot ; on mesure son intensité avec un dynamomètre, en newtons.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notion de force ; le dynamomètre ». Après cette séance, vous serez capables de mettre en évidence la force exercée par un fil et de mesurer son intensité.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La caisse est immobile sur la table : rien ne se passe. 2) J'attache un fil et je tire doucement : le fil se tend… puis la caisse glisse : l'équilibre est rompu ! 3) Je tire de plus en plus fort sur le fil attaché au mur : il finit par casser. 4) J'intercale maintenant le dynamomètre entre le fil et la caisse : son aiguille se déplace quand je tire, et s'arrête sur une valeur.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tirent à leur tour, lisent le dynamomètre.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Caisse, fil, dynamomètre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qui a rompu l'équilibre de la caisse ?</w:t>
            </w:r>
          </w:p>
          <w:p>
            <w:pPr>
              <w:spacing w:after="30" w:before="0"/>
              <w:jc w:val="left"/>
            </w:pPr>
            <w:r>
              <w:rPr>
                <w:rFonts w:ascii="Times New Roman" w:cs="Times New Roman" w:eastAsia="Times New Roman" w:hAnsi="Times New Roman"/>
                <w:b w:val="false"/>
                <w:bCs w:val="false"/>
                <w:i/>
                <w:iCs/>
                <w:color w:val="000000"/>
                <w:sz w:val="18"/>
                <w:szCs w:val="18"/>
              </w:rPr>
              <w:t xml:space="preserve">Que visualise le fil tendu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fil finit-il par casser ?</w:t>
            </w:r>
          </w:p>
          <w:p>
            <w:pPr>
              <w:spacing w:after="30" w:before="0"/>
              <w:jc w:val="left"/>
            </w:pPr>
            <w:r>
              <w:rPr>
                <w:rFonts w:ascii="Times New Roman" w:cs="Times New Roman" w:eastAsia="Times New Roman" w:hAnsi="Times New Roman"/>
                <w:b w:val="false"/>
                <w:bCs w:val="false"/>
                <w:i/>
                <w:iCs/>
                <w:color w:val="000000"/>
                <w:sz w:val="18"/>
                <w:szCs w:val="18"/>
              </w:rPr>
              <w:t xml:space="preserve">Quel appareil mesure l'intensité d'une force, et en quelle unité ?</w:t>
            </w:r>
          </w:p>
          <w:p>
            <w:pPr>
              <w:spacing w:after="30" w:before="0"/>
              <w:jc w:val="left"/>
            </w:pPr>
            <w:r>
              <w:rPr>
                <w:rFonts w:ascii="Times New Roman" w:cs="Times New Roman" w:eastAsia="Times New Roman" w:hAnsi="Times New Roman"/>
                <w:b w:val="false"/>
                <w:bCs w:val="false"/>
                <w:i/>
                <w:iCs/>
                <w:color w:val="000000"/>
                <w:sz w:val="18"/>
                <w:szCs w:val="18"/>
              </w:rPr>
              <w:t xml:space="preserve">Peut-on encore utiliser le kilogramme-force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force exercée par le fil tendu sur la caisse.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droite : la droite d'action (ou ligne d'action) de la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la force a une intensité : trop grande, elle dépasse la résistance du fil.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dynamomètre ; l'unité internationale est le newton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dans le système international, on n'utilise plus le kgf ; seule l'unité newton est employée.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force se manifeste par ses effets : elle peut mettre un objet en mouvement, l'arrêter, le déformer ou rompre son équilibre. Le fil tendu rend la force visible : il matérialise sa droite d'action. Une force possède une intensité, que l'on mesure avec un dynamomètre : à l'intérieur, un ressort s'allonge proportionnellement à la force appliquée. L'unité internationale d'intensité est le newton, de symbole N : le kilogramme-force ne s'utilise plus. Ordres de grandeur : soulever une pomme demande environ 1 N ; tendre un arc de chasse, 100 N ; le chariot de Rakoto exige plusieurs centaines de newtons. La semaine prochaine, nous dessinerons les forces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l'essentiel.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trois effets possibles d'une force.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 appareil mesure l'intensité d'une force ? En quelle unité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fil tendu tire une brique posée au sol. Que matérialise le fil tendu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Mettre en mouvement, arrêter ou dévier, déformer</w:t>
            </w:r>
            <w:r>
              <w:rPr>
                <w:rFonts w:ascii="Times New Roman" w:cs="Times New Roman" w:eastAsia="Times New Roman" w:hAnsi="Times New Roman"/>
                <w:b w:val="false"/>
                <w:bCs w:val="false"/>
                <w:i w:val="false"/>
                <w:iCs w:val="false"/>
                <w:color w:val="000000"/>
                <w:sz w:val="18"/>
                <w:szCs w:val="18"/>
              </w:rPr>
              <w:t xml:space="preserve"> (ou rompre un équilibre).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dynamomètre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newtons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C2185B"/>
                <w:sz w:val="18"/>
                <w:szCs w:val="18"/>
              </w:rPr>
              <w:t xml:space="preserve">droite d'action de la force</w:t>
            </w:r>
            <w:r>
              <w:rPr>
                <w:rFonts w:ascii="Times New Roman" w:cs="Times New Roman" w:eastAsia="Times New Roman" w:hAnsi="Times New Roman"/>
                <w:b w:val="false"/>
                <w:bCs w:val="false"/>
                <w:i w:val="false"/>
                <w:iCs w:val="false"/>
                <w:color w:val="000000"/>
                <w:sz w:val="18"/>
                <w:szCs w:val="18"/>
              </w:rPr>
              <w:t xml:space="preserve"> exercée par le fil sur la brique.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une force peut mettre un objet en ………, l'……… ou le ……… ; son intensité se mesure au ……… et s'exprime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Vrai ou Faux ? « L'unité légale d'intensité d'une force est le kilogramme-force.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En </w:t>
            </w:r>
            <w:r>
              <w:rPr>
                <w:rFonts w:ascii="Times New Roman" w:cs="Times New Roman" w:eastAsia="Times New Roman" w:hAnsi="Times New Roman"/>
                <w:b/>
                <w:bCs/>
                <w:i w:val="false"/>
                <w:iCs w:val="false"/>
                <w:color w:val="C2185B"/>
                <w:sz w:val="18"/>
                <w:szCs w:val="18"/>
              </w:rPr>
              <w:t xml:space="preserve">mouvement</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C2185B"/>
                <w:sz w:val="18"/>
                <w:szCs w:val="18"/>
              </w:rPr>
              <w:t xml:space="preserve">arrêter</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C2185B"/>
                <w:sz w:val="18"/>
                <w:szCs w:val="18"/>
              </w:rPr>
              <w:t xml:space="preserve">déformer</w:t>
            </w:r>
            <w:r>
              <w:rPr>
                <w:rFonts w:ascii="Times New Roman" w:cs="Times New Roman" w:eastAsia="Times New Roman" w:hAnsi="Times New Roman"/>
                <w:b w:val="false"/>
                <w:bCs w:val="false"/>
                <w:i w:val="false"/>
                <w:iCs w:val="false"/>
                <w:color w:val="000000"/>
                <w:sz w:val="18"/>
                <w:szCs w:val="18"/>
              </w:rPr>
              <w:t xml:space="preserve"> ; au </w:t>
            </w:r>
            <w:r>
              <w:rPr>
                <w:rFonts w:ascii="Times New Roman" w:cs="Times New Roman" w:eastAsia="Times New Roman" w:hAnsi="Times New Roman"/>
                <w:b/>
                <w:bCs/>
                <w:i w:val="false"/>
                <w:iCs w:val="false"/>
                <w:color w:val="C2185B"/>
                <w:sz w:val="18"/>
                <w:szCs w:val="18"/>
              </w:rPr>
              <w:t xml:space="preserve">dynamomètre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newtons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dans le système international, l'unité est </w:t>
            </w:r>
            <w:r>
              <w:rPr>
                <w:rFonts w:ascii="Times New Roman" w:cs="Times New Roman" w:eastAsia="Times New Roman" w:hAnsi="Times New Roman"/>
                <w:b/>
                <w:bCs/>
                <w:i w:val="false"/>
                <w:iCs w:val="false"/>
                <w:color w:val="C2185B"/>
                <w:sz w:val="18"/>
                <w:szCs w:val="18"/>
              </w:rPr>
              <w:t xml:space="preserve">le newton (N)</w:t>
            </w:r>
            <w:r>
              <w:rPr>
                <w:rFonts w:ascii="Times New Roman" w:cs="Times New Roman" w:eastAsia="Times New Roman" w:hAnsi="Times New Roman"/>
                <w:b w:val="false"/>
                <w:bCs w:val="false"/>
                <w:i w:val="false"/>
                <w:iCs w:val="false"/>
                <w:color w:val="000000"/>
                <w:sz w:val="18"/>
                <w:szCs w:val="18"/>
              </w:rPr>
              <w:t xml:space="preserve"> ; le kgf ne s'utilise plus.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notion de force ; le dynamomètre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 — Le fil tendu tire la caisse : la force devient visible, et le dynamomètre la mesure</w:t>
      </w:r>
    </w:p>
    <w:p>
      <w:pPr>
        <w:spacing w:after="80" w:before="80"/>
        <w:jc w:val="left"/>
      </w:pPr>
      <w:r>
        <w:rPr>
          <w:rFonts w:ascii="Times New Roman" w:cs="Times New Roman" w:eastAsia="Times New Roman" w:hAnsi="Times New Roman"/>
          <w:b/>
          <w:bCs/>
          <w:i w:val="false"/>
          <w:iCs w:val="false"/>
          <w:color w:val="1E7B34"/>
          <w:sz w:val="24"/>
          <w:szCs w:val="24"/>
        </w:rPr>
        <w:t xml:space="preserve">1. Les effets d'une force</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ne se voit pas : on la reconnaît à ses effets. Elle peut mettre un objet en mouvement, l'arrêter, modifier sa trajectoire, le déformer ou rompre son équilibre.</w:t>
      </w:r>
    </w:p>
    <w:p>
      <w:pPr>
        <w:spacing w:after="80" w:before="80"/>
        <w:jc w:val="left"/>
      </w:pPr>
      <w:r>
        <w:rPr>
          <w:rFonts w:ascii="Times New Roman" w:cs="Times New Roman" w:eastAsia="Times New Roman" w:hAnsi="Times New Roman"/>
          <w:b/>
          <w:bCs/>
          <w:i w:val="false"/>
          <w:iCs w:val="false"/>
          <w:color w:val="1E7B34"/>
          <w:sz w:val="24"/>
          <w:szCs w:val="24"/>
        </w:rPr>
        <w:t xml:space="preserve">2. La force exercée par un fil</w:t>
      </w:r>
    </w:p>
    <w:p>
      <w:pPr>
        <w:spacing w:after="80"/>
      </w:pPr>
      <w:r>
        <w:rPr>
          <w:rFonts w:ascii="Times New Roman" w:cs="Times New Roman" w:eastAsia="Times New Roman" w:hAnsi="Times New Roman"/>
          <w:color w:val="000000"/>
          <w:sz w:val="22"/>
          <w:szCs w:val="22"/>
        </w:rPr>
        <w:t xml:space="preserve">Un objet immobile tiré par un fil se met en mouvement quand le fil se tend : le fil exerce une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sur l'objet. Le fil tendu matérialise une droite appelée </w:t>
      </w:r>
      <w:r>
        <w:rPr>
          <w:rFonts w:ascii="Times New Roman" w:cs="Times New Roman" w:eastAsia="Times New Roman" w:hAnsi="Times New Roman"/>
          <w:b/>
          <w:bCs/>
          <w:color w:val="1F4E79"/>
          <w:sz w:val="22"/>
          <w:szCs w:val="22"/>
        </w:rPr>
        <w:t xml:space="preserve">droite d'action</w:t>
      </w:r>
      <w:r>
        <w:rPr>
          <w:rFonts w:ascii="Times New Roman" w:cs="Times New Roman" w:eastAsia="Times New Roman" w:hAnsi="Times New Roman"/>
          <w:color w:val="000000"/>
          <w:sz w:val="22"/>
          <w:szCs w:val="22"/>
        </w:rPr>
        <w:t xml:space="preserve"> (ou ligne d'action) de la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Le dynamomètre et le newton</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dynamomètre</w:t>
      </w:r>
      <w:r>
        <w:rPr>
          <w:rFonts w:ascii="Times New Roman" w:cs="Times New Roman" w:eastAsia="Times New Roman" w:hAnsi="Times New Roman"/>
          <w:color w:val="000000"/>
          <w:sz w:val="22"/>
          <w:szCs w:val="22"/>
        </w:rPr>
        <w:t xml:space="preserve"> contient un ressort qui s'allonge sous l'action de la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 sa graduation indique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L'unité internationale est le </w:t>
      </w:r>
      <w:r>
        <w:rPr>
          <w:rFonts w:ascii="Times New Roman" w:cs="Times New Roman" w:eastAsia="Times New Roman" w:hAnsi="Times New Roman"/>
          <w:b/>
          <w:bCs/>
          <w:color w:val="1F4E79"/>
          <w:sz w:val="22"/>
          <w:szCs w:val="22"/>
        </w:rPr>
        <w:t xml:space="preserve">newton</w:t>
      </w:r>
      <w:r>
        <w:rPr>
          <w:rFonts w:ascii="Times New Roman" w:cs="Times New Roman" w:eastAsia="Times New Roman" w:hAnsi="Times New Roman"/>
          <w:color w:val="000000"/>
          <w:sz w:val="22"/>
          <w:szCs w:val="22"/>
        </w:rPr>
        <w:t xml:space="preserve"> (N). Le kilogramme-</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(kgf) ne s'utilise plus.</w:t>
      </w:r>
    </w:p>
    <w:p>
      <w:pPr>
        <w:spacing w:after="80"/>
      </w:pPr>
      <w:r>
        <w:rPr>
          <w:rFonts w:ascii="Times New Roman" w:cs="Times New Roman" w:eastAsia="Times New Roman" w:hAnsi="Times New Roman"/>
          <w:color w:val="000000"/>
          <w:sz w:val="22"/>
          <w:szCs w:val="22"/>
        </w:rPr>
        <w:t xml:space="preserve">• soulever une pomme : environ 1 N ;</w:t>
      </w:r>
    </w:p>
    <w:p>
      <w:pPr>
        <w:spacing w:after="80"/>
      </w:pPr>
      <w:r>
        <w:rPr>
          <w:rFonts w:ascii="Times New Roman" w:cs="Times New Roman" w:eastAsia="Times New Roman" w:hAnsi="Times New Roman"/>
          <w:color w:val="000000"/>
          <w:sz w:val="22"/>
          <w:szCs w:val="22"/>
        </w:rPr>
        <w:t xml:space="preserve">• soulever un seau d'eau de 10 L : environ 100 N ;</w:t>
      </w:r>
    </w:p>
    <w:p>
      <w:pPr>
        <w:spacing w:after="80"/>
      </w:pPr>
      <w:r>
        <w:rPr>
          <w:rFonts w:ascii="Times New Roman" w:cs="Times New Roman" w:eastAsia="Times New Roman" w:hAnsi="Times New Roman"/>
          <w:color w:val="000000"/>
          <w:sz w:val="22"/>
          <w:szCs w:val="22"/>
        </w:rPr>
        <w:t xml:space="preserve">• un fil trop sollicité casse : toute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a une </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limite supportable.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newton rend hommage à Isaac Newton (1643-1727), qui comprit que la même force fait tomber la pomme et retient la Lune autour de la Terre ! Sur ton dynamomètre, tu liras parfois « daN » : le décanewton vaut 10 N, à peu près le poids d'un kilogramme.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Ton dynamomètre à élastique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Fixe un élastique solide à un clou ; accroche au bout un crochet en fil de fer.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Suspends une bouteille de 0,5 L pleine d'eau (poids ≈ 5 N) : marque l'allongement sur un carton derrière.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Gradue : la moitié de l'allongement ≈ 2,5 N, le double ≈ 10 N (vérifie avec deux bouteilles).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Mesure la force qu'il faut pour traîner ta trousse, un livre, une brique.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Élastique gradué + carton (étalonné avec des bouteilles d'eau)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Chariot d'expérimentation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Caisse en bois, boîte de conserve pleine de sable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 de traction calibré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Ficelle de raphia ou fil de pêche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Une force se mesure : a) à la balance b) au dynamomètre c) au thermomètre. 2. L'unité d'intensité : a) kg b) N c) m. 3. Le fil tendu matérialise : a) la droite d'action b) le poids c) la masse. 4. Rompre un fil prouve que la force a : a) une couleur b) une intensité c) une masse.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trois exemples de forces de la vie quotidienne à Madagascar, en précisant leur effet.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Naly suspend un objet à son dynamomètre : il indique 12 N. Que représente cette valeur ? L'objet a-t-il une masse d'environ 1,2 kg ou 12 kg (g = 10 N/kg)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Exemples : </w:t>
      </w:r>
      <w:r>
        <w:rPr>
          <w:rFonts w:ascii="Times New Roman" w:cs="Times New Roman" w:eastAsia="Times New Roman" w:hAnsi="Times New Roman"/>
          <w:b/>
          <w:bCs/>
          <w:i w:val="false"/>
          <w:iCs w:val="false"/>
          <w:color w:val="C2185B"/>
          <w:sz w:val="20"/>
          <w:szCs w:val="20"/>
        </w:rPr>
        <w:t xml:space="preserve">le zébu tire la charrette (mise en mouvement)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le pied déforme le ballon (déformation)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le frein arrête le vélo (arrêt du mouvement)</w:t>
      </w:r>
      <w:r>
        <w:rPr>
          <w:rFonts w:ascii="Times New Roman" w:cs="Times New Roman" w:eastAsia="Times New Roman" w:hAnsi="Times New Roman"/>
          <w:b w:val="false"/>
          <w:bCs w:val="false"/>
          <w:i w:val="false"/>
          <w:iCs w:val="false"/>
          <w:color w:val="000000"/>
          <w:sz w:val="20"/>
          <w:szCs w:val="20"/>
        </w:rPr>
        <w:t xml:space="preserve">. (1 point par exemple)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C'est </w:t>
      </w:r>
      <w:r>
        <w:rPr>
          <w:rFonts w:ascii="Times New Roman" w:cs="Times New Roman" w:eastAsia="Times New Roman" w:hAnsi="Times New Roman"/>
          <w:b/>
          <w:bCs/>
          <w:i w:val="false"/>
          <w:iCs w:val="false"/>
          <w:color w:val="C2185B"/>
          <w:sz w:val="20"/>
          <w:szCs w:val="20"/>
        </w:rPr>
        <w:t xml:space="preserve">l'intensité de la force (le poids de l'objet)</w:t>
      </w:r>
      <w:r>
        <w:rPr>
          <w:rFonts w:ascii="Times New Roman" w:cs="Times New Roman" w:eastAsia="Times New Roman" w:hAnsi="Times New Roman"/>
          <w:b w:val="false"/>
          <w:bCs w:val="false"/>
          <w:i w:val="false"/>
          <w:iCs w:val="false"/>
          <w:color w:val="000000"/>
          <w:sz w:val="20"/>
          <w:szCs w:val="20"/>
        </w:rPr>
        <w:t xml:space="preserve"> ; m = P ÷ g = 12 ÷ 10 = </w:t>
      </w:r>
      <w:r>
        <w:rPr>
          <w:rFonts w:ascii="Times New Roman" w:cs="Times New Roman" w:eastAsia="Times New Roman" w:hAnsi="Times New Roman"/>
          <w:b/>
          <w:bCs/>
          <w:i w:val="false"/>
          <w:iCs w:val="false"/>
          <w:color w:val="C2185B"/>
          <w:sz w:val="20"/>
          <w:szCs w:val="20"/>
        </w:rPr>
        <w:t xml:space="preserve">1,2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2" w:id="1"/>
      <w:r>
        <w:rPr>
          <w:rFonts w:ascii="Times New Roman" w:cs="Times New Roman" w:eastAsia="Times New Roman" w:hAnsi="Times New Roman"/>
          <w:b/>
          <w:bCs/>
          <w:color w:val="000000"/>
          <w:sz w:val="30"/>
          <w:szCs w:val="30"/>
        </w:rPr>
        <w:t xml:space="preserve">SÉANCE 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caractéristiques d'une force ; le vecteur force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caractéristiques d'une force ; le vecteur force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donner les caractéristiques d'une force et de la représenter par un vecteur.</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Fil, carton, dynamomètre, règle, tableau quadrillé, craies de couleur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qui matérialise la droite d'action d'une force ?</w:t>
            </w:r>
          </w:p>
          <w:p>
            <w:pPr>
              <w:spacing w:after="30" w:before="0"/>
              <w:jc w:val="left"/>
            </w:pPr>
            <w:r>
              <w:rPr>
                <w:rFonts w:ascii="Times New Roman" w:cs="Times New Roman" w:eastAsia="Times New Roman" w:hAnsi="Times New Roman"/>
                <w:b w:val="false"/>
                <w:bCs w:val="false"/>
                <w:i/>
                <w:iCs/>
                <w:color w:val="000000"/>
                <w:sz w:val="18"/>
                <w:szCs w:val="18"/>
              </w:rPr>
              <w:t xml:space="preserve">Avec quel appareil mesure-t-on une force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fil tendu.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dynamomètre.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newtons (N).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Deux équipes s'affrontent au tir à la corde pendant la fête de l'école. Même corde, mêmes forces… mais les deux équipes tirent dans des sens opposés ! Et si l'une tirait vers le haut et l'autre horizontalement, le jeu serait tout différent.</w:t>
            </w:r>
          </w:p>
          <w:p>
            <w:pPr>
              <w:spacing w:after="30" w:before="0"/>
              <w:jc w:val="left"/>
            </w:pPr>
            <w:r>
              <w:rPr>
                <w:rFonts w:ascii="Times New Roman" w:cs="Times New Roman" w:eastAsia="Times New Roman" w:hAnsi="Times New Roman"/>
                <w:b w:val="false"/>
                <w:bCs w:val="false"/>
                <w:i/>
                <w:iCs/>
                <w:color w:val="000000"/>
                <w:sz w:val="18"/>
                <w:szCs w:val="18"/>
              </w:rPr>
              <w:t xml:space="preserve">Pour décrire complètement une force, suffit-il de donner son intensité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il faut aussi sa direction, son sens et son point d'application : quatre caractéristiques.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caractéristiques d'une force ; le vecteur force ». Après cette séance, vous serez capables de donner les quatre caractéristiques d'une force et de la représenter par un vecteur.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 carton est fixé au support et je le tire avec un fil muni du dynamomètre. 1) Le fil tendu trace une direction dans l'espace. 2) Sur cette direction, deux sens sont possibles : je tire vers moi, ou je pousse vers le mur. 3) Le dynamomètre affiche 3 N : l'intensité. 4) La force s'applique au point d'attache du fil sur le carton : le point d'application. Je dessine maintenant tout cela au tableau : une flèche qui part du point d'application, portée par la direction du fil, orientée dans le sens de la traction, et dont la longueur traduit les 3 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identifient les quatre caractéristiques, reproduisent le dessin.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modélisation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Carton, fil, dynamomètre, tableau quadrillé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sont les quatre caractéristiques d'une force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direction et sens ?</w:t>
            </w:r>
          </w:p>
          <w:p>
            <w:pPr>
              <w:spacing w:after="30" w:before="0"/>
              <w:jc w:val="left"/>
            </w:pPr>
            <w:r>
              <w:rPr>
                <w:rFonts w:ascii="Times New Roman" w:cs="Times New Roman" w:eastAsia="Times New Roman" w:hAnsi="Times New Roman"/>
                <w:b w:val="false"/>
                <w:bCs w:val="false"/>
                <w:i/>
                <w:iCs/>
                <w:color w:val="000000"/>
                <w:sz w:val="18"/>
                <w:szCs w:val="18"/>
              </w:rPr>
              <w:t xml:space="preserve">Comment traduit-on l'intensité sur le dessin ?</w:t>
            </w:r>
          </w:p>
          <w:p>
            <w:pPr>
              <w:spacing w:after="30" w:before="0"/>
              <w:jc w:val="left"/>
            </w:pPr>
            <w:r>
              <w:rPr>
                <w:rFonts w:ascii="Times New Roman" w:cs="Times New Roman" w:eastAsia="Times New Roman" w:hAnsi="Times New Roman"/>
                <w:b w:val="false"/>
                <w:bCs w:val="false"/>
                <w:i/>
                <w:iCs/>
                <w:color w:val="000000"/>
                <w:sz w:val="18"/>
                <w:szCs w:val="18"/>
              </w:rPr>
              <w:t xml:space="preserve">Où place-t-on l'origine du vecteur ?</w:t>
            </w:r>
          </w:p>
          <w:p>
            <w:pPr>
              <w:spacing w:after="30" w:before="0"/>
              <w:jc w:val="left"/>
            </w:pPr>
            <w:r>
              <w:rPr>
                <w:rFonts w:ascii="Times New Roman" w:cs="Times New Roman" w:eastAsia="Times New Roman" w:hAnsi="Times New Roman"/>
                <w:b w:val="false"/>
                <w:bCs w:val="false"/>
                <w:i/>
                <w:iCs/>
                <w:color w:val="000000"/>
                <w:sz w:val="18"/>
                <w:szCs w:val="18"/>
              </w:rPr>
              <w:t xml:space="preserve">Avec quelle échelle représenter une force de 6 N si 1 cm ↔ 2 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Sa direction, son sens, son intensité et son point d'application.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direction est la droite le long de laquelle la force agit ; sur une même direction, il y a deux sens possibles (le sens est indiqué par la flèche).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la longueur du vecteur, selon une échelle choisie (ex. : 1 cm pour 1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point d'application de la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vecteur long de 3 cm.</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modélisation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quadrillé,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décrire une force exige quatre renseignements : sa direction (celle de sa droite d'action, matérialisée par le fil tendu), son sens (l'un des deux possibles sur cette direction : il va de l'objet vers celui qui tire), son intensité (mesurée au dynamomètre, en newtons) et son point d'application (le point où la force s'exerce : le point d'attache). Une force se modélise alors par un vecteur : une flèche dont l'origine est le point d'application, la direction et le sens sont ceux de la force, et la longueur est proportionnelle à l'intensité selon l'échelle choisie. On note le vecteur force F surmonté d'une flèche. Ce dessin précis, toujours tracé à la règle, sera notre langage pendant toute l'unité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s'entraînent à tracer des vecteurs.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quatre caractéristiques d'une force.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Avec l'échelle 1 cm ↔ 5 N, quelle longueur donner au vecteur d'une force de 20 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fil horizontal tire une caisse vers la droite avec une force de 8 N (échelle 1 cm ↔ 2 N). Décris le vecteur à tracer.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Direction, sens, intensité, point d'application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20 ÷ 5 = </w:t>
            </w:r>
            <w:r>
              <w:rPr>
                <w:rFonts w:ascii="Times New Roman" w:cs="Times New Roman" w:eastAsia="Times New Roman" w:hAnsi="Times New Roman"/>
                <w:b/>
                <w:bCs/>
                <w:i w:val="false"/>
                <w:iCs w:val="false"/>
                <w:color w:val="C2185B"/>
                <w:sz w:val="18"/>
                <w:szCs w:val="18"/>
              </w:rPr>
              <w:t xml:space="preserve">4 cm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Origine </w:t>
            </w:r>
            <w:r>
              <w:rPr>
                <w:rFonts w:ascii="Times New Roman" w:cs="Times New Roman" w:eastAsia="Times New Roman" w:hAnsi="Times New Roman"/>
                <w:b/>
                <w:bCs/>
                <w:i w:val="false"/>
                <w:iCs w:val="false"/>
                <w:color w:val="C2185B"/>
                <w:sz w:val="18"/>
                <w:szCs w:val="18"/>
              </w:rPr>
              <w:t xml:space="preserve">au point d'attache du fil</w:t>
            </w:r>
            <w:r>
              <w:rPr>
                <w:rFonts w:ascii="Times New Roman" w:cs="Times New Roman" w:eastAsia="Times New Roman" w:hAnsi="Times New Roman"/>
                <w:b w:val="false"/>
                <w:bCs w:val="false"/>
                <w:i w:val="false"/>
                <w:iCs w:val="false"/>
                <w:color w:val="000000"/>
                <w:sz w:val="18"/>
                <w:szCs w:val="18"/>
              </w:rPr>
              <w:t xml:space="preserve"> ; direction </w:t>
            </w:r>
            <w:r>
              <w:rPr>
                <w:rFonts w:ascii="Times New Roman" w:cs="Times New Roman" w:eastAsia="Times New Roman" w:hAnsi="Times New Roman"/>
                <w:b/>
                <w:bCs/>
                <w:i w:val="false"/>
                <w:iCs w:val="false"/>
                <w:color w:val="C2185B"/>
                <w:sz w:val="18"/>
                <w:szCs w:val="18"/>
              </w:rPr>
              <w:t xml:space="preserve">horizontale</w:t>
            </w:r>
            <w:r>
              <w:rPr>
                <w:rFonts w:ascii="Times New Roman" w:cs="Times New Roman" w:eastAsia="Times New Roman" w:hAnsi="Times New Roman"/>
                <w:b w:val="false"/>
                <w:bCs w:val="false"/>
                <w:i w:val="false"/>
                <w:iCs w:val="false"/>
                <w:color w:val="000000"/>
                <w:sz w:val="18"/>
                <w:szCs w:val="18"/>
              </w:rPr>
              <w:t xml:space="preserve"> ; sens </w:t>
            </w:r>
            <w:r>
              <w:rPr>
                <w:rFonts w:ascii="Times New Roman" w:cs="Times New Roman" w:eastAsia="Times New Roman" w:hAnsi="Times New Roman"/>
                <w:b/>
                <w:bCs/>
                <w:i w:val="false"/>
                <w:iCs w:val="false"/>
                <w:color w:val="C2185B"/>
                <w:sz w:val="18"/>
                <w:szCs w:val="18"/>
              </w:rPr>
              <w:t xml:space="preserve">vers la droite</w:t>
            </w:r>
            <w:r>
              <w:rPr>
                <w:rFonts w:ascii="Times New Roman" w:cs="Times New Roman" w:eastAsia="Times New Roman" w:hAnsi="Times New Roman"/>
                <w:b w:val="false"/>
                <w:bCs w:val="false"/>
                <w:i w:val="false"/>
                <w:iCs w:val="false"/>
                <w:color w:val="000000"/>
                <w:sz w:val="18"/>
                <w:szCs w:val="18"/>
              </w:rPr>
              <w:t xml:space="preserve"> ; longueur 8 ÷ 2 = </w:t>
            </w:r>
            <w:r>
              <w:rPr>
                <w:rFonts w:ascii="Times New Roman" w:cs="Times New Roman" w:eastAsia="Times New Roman" w:hAnsi="Times New Roman"/>
                <w:b/>
                <w:bCs/>
                <w:i w:val="false"/>
                <w:iCs w:val="false"/>
                <w:color w:val="C2185B"/>
                <w:sz w:val="18"/>
                <w:szCs w:val="18"/>
              </w:rPr>
              <w:t xml:space="preserve">4 cm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quadrillé,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une force est représentée par un ……… ; son origine est le ……… ; sa longueur traduit l'……… selon une ……… choisie ; la flèche indique 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Sur un schéma, un vecteur force mesure 6 cm avec l'échelle 1 cm ↔ 10 N. Quelle est l'intensité de la force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 </w:t>
            </w:r>
            <w:r>
              <w:rPr>
                <w:rFonts w:ascii="Times New Roman" w:cs="Times New Roman" w:eastAsia="Times New Roman" w:hAnsi="Times New Roman"/>
                <w:b/>
                <w:bCs/>
                <w:i w:val="false"/>
                <w:iCs w:val="false"/>
                <w:color w:val="C2185B"/>
                <w:sz w:val="18"/>
                <w:szCs w:val="18"/>
              </w:rPr>
              <w:t xml:space="preserve">vecteur</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point d'application</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intensité</w:t>
            </w:r>
            <w:r>
              <w:rPr>
                <w:rFonts w:ascii="Times New Roman" w:cs="Times New Roman" w:eastAsia="Times New Roman" w:hAnsi="Times New Roman"/>
                <w:b w:val="false"/>
                <w:bCs w:val="false"/>
                <w:i w:val="false"/>
                <w:iCs w:val="false"/>
                <w:color w:val="000000"/>
                <w:sz w:val="18"/>
                <w:szCs w:val="18"/>
              </w:rPr>
              <w:t xml:space="preserve"> ; une </w:t>
            </w:r>
            <w:r>
              <w:rPr>
                <w:rFonts w:ascii="Times New Roman" w:cs="Times New Roman" w:eastAsia="Times New Roman" w:hAnsi="Times New Roman"/>
                <w:b/>
                <w:bCs/>
                <w:i w:val="false"/>
                <w:iCs w:val="false"/>
                <w:color w:val="C2185B"/>
                <w:sz w:val="18"/>
                <w:szCs w:val="18"/>
              </w:rPr>
              <w:t xml:space="preserve">échelle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sens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 6 × 10 = </w:t>
            </w:r>
            <w:r>
              <w:rPr>
                <w:rFonts w:ascii="Times New Roman" w:cs="Times New Roman" w:eastAsia="Times New Roman" w:hAnsi="Times New Roman"/>
                <w:b/>
                <w:bCs/>
                <w:i w:val="false"/>
                <w:iCs w:val="false"/>
                <w:color w:val="C2185B"/>
                <w:sz w:val="18"/>
                <w:szCs w:val="18"/>
              </w:rPr>
              <w:t xml:space="preserve">60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caractéristiques d'une force ; le vecteur force</w:t>
      </w:r>
    </w:p>
    <w:p>
      <w:pPr>
        <w:spacing w:after="12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09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 — Direction, sens, intensité, point d'application : la force se dessine par un vecteur</w:t>
      </w:r>
    </w:p>
    <w:p>
      <w:pPr>
        <w:spacing w:after="80" w:before="80"/>
        <w:jc w:val="left"/>
      </w:pPr>
      <w:r>
        <w:rPr>
          <w:rFonts w:ascii="Times New Roman" w:cs="Times New Roman" w:eastAsia="Times New Roman" w:hAnsi="Times New Roman"/>
          <w:b/>
          <w:bCs/>
          <w:i w:val="false"/>
          <w:iCs w:val="false"/>
          <w:color w:val="1E7B34"/>
          <w:sz w:val="24"/>
          <w:szCs w:val="24"/>
        </w:rPr>
        <w:t xml:space="preserve">1. Les quatre caractéristiques d'une force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direction</w:t>
      </w:r>
      <w:r>
        <w:rPr>
          <w:rFonts w:ascii="Times New Roman" w:cs="Times New Roman" w:eastAsia="Times New Roman" w:hAnsi="Times New Roman"/>
          <w:color w:val="000000"/>
          <w:sz w:val="22"/>
          <w:szCs w:val="22"/>
        </w:rPr>
        <w:t xml:space="preserve"> : la droite le long de laquelle la force agit (droite d'action)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sens</w:t>
      </w:r>
      <w:r>
        <w:rPr>
          <w:rFonts w:ascii="Times New Roman" w:cs="Times New Roman" w:eastAsia="Times New Roman" w:hAnsi="Times New Roman"/>
          <w:color w:val="000000"/>
          <w:sz w:val="22"/>
          <w:szCs w:val="22"/>
        </w:rPr>
        <w:t xml:space="preserve"> : l'une des deux orientations possibles sur cette </w:t>
      </w:r>
      <w:r>
        <w:rPr>
          <w:rFonts w:ascii="Times New Roman" w:cs="Times New Roman" w:eastAsia="Times New Roman" w:hAnsi="Times New Roman"/>
          <w:b/>
          <w:bCs/>
          <w:color w:val="1F4E79"/>
          <w:sz w:val="22"/>
          <w:szCs w:val="22"/>
        </w:rPr>
        <w:t xml:space="preserve">direction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 la « grandeur » de la force, en newtons, mesurée au dynamomètre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point d'application</w:t>
      </w:r>
      <w:r>
        <w:rPr>
          <w:rFonts w:ascii="Times New Roman" w:cs="Times New Roman" w:eastAsia="Times New Roman" w:hAnsi="Times New Roman"/>
          <w:color w:val="000000"/>
          <w:sz w:val="22"/>
          <w:szCs w:val="22"/>
        </w:rPr>
        <w:t xml:space="preserve"> : le point où la force s'exerce.</w:t>
      </w:r>
    </w:p>
    <w:p>
      <w:pPr>
        <w:spacing w:after="80" w:before="80"/>
        <w:jc w:val="left"/>
      </w:pPr>
      <w:r>
        <w:rPr>
          <w:rFonts w:ascii="Times New Roman" w:cs="Times New Roman" w:eastAsia="Times New Roman" w:hAnsi="Times New Roman"/>
          <w:b/>
          <w:bCs/>
          <w:i w:val="false"/>
          <w:iCs w:val="false"/>
          <w:color w:val="1E7B34"/>
          <w:sz w:val="24"/>
          <w:szCs w:val="24"/>
        </w:rPr>
        <w:t xml:space="preserve">2. Le vecteur force</w:t>
      </w:r>
    </w:p>
    <w:p>
      <w:pPr>
        <w:spacing w:after="80"/>
      </w:pPr>
      <w:r>
        <w:rPr>
          <w:rFonts w:ascii="Times New Roman" w:cs="Times New Roman" w:eastAsia="Times New Roman" w:hAnsi="Times New Roman"/>
          <w:color w:val="000000"/>
          <w:sz w:val="22"/>
          <w:szCs w:val="22"/>
        </w:rPr>
        <w:t xml:space="preserve">Une force se modélise par un vecteur noté F fléché : une flèche d'origine le </w:t>
      </w:r>
      <w:r>
        <w:rPr>
          <w:rFonts w:ascii="Times New Roman" w:cs="Times New Roman" w:eastAsia="Times New Roman" w:hAnsi="Times New Roman"/>
          <w:b/>
          <w:bCs/>
          <w:color w:val="1F4E79"/>
          <w:sz w:val="22"/>
          <w:szCs w:val="22"/>
        </w:rPr>
        <w:t xml:space="preserve">point d'application</w:t>
      </w:r>
      <w:r>
        <w:rPr>
          <w:rFonts w:ascii="Times New Roman" w:cs="Times New Roman" w:eastAsia="Times New Roman" w:hAnsi="Times New Roman"/>
          <w:color w:val="000000"/>
          <w:sz w:val="22"/>
          <w:szCs w:val="22"/>
        </w:rPr>
        <w:t xml:space="preserve">, de </w:t>
      </w:r>
      <w:r>
        <w:rPr>
          <w:rFonts w:ascii="Times New Roman" w:cs="Times New Roman" w:eastAsia="Times New Roman" w:hAnsi="Times New Roman"/>
          <w:b/>
          <w:bCs/>
          <w:color w:val="1F4E79"/>
          <w:sz w:val="22"/>
          <w:szCs w:val="22"/>
        </w:rPr>
        <w:t xml:space="preserve">direction</w:t>
      </w:r>
      <w:r>
        <w:rPr>
          <w:rFonts w:ascii="Times New Roman" w:cs="Times New Roman" w:eastAsia="Times New Roman" w:hAnsi="Times New Roman"/>
          <w:color w:val="000000"/>
          <w:sz w:val="22"/>
          <w:szCs w:val="22"/>
        </w:rPr>
        <w:t xml:space="preserve"> et de </w:t>
      </w:r>
      <w:r>
        <w:rPr>
          <w:rFonts w:ascii="Times New Roman" w:cs="Times New Roman" w:eastAsia="Times New Roman" w:hAnsi="Times New Roman"/>
          <w:b/>
          <w:bCs/>
          <w:color w:val="1F4E79"/>
          <w:sz w:val="22"/>
          <w:szCs w:val="22"/>
        </w:rPr>
        <w:t xml:space="preserve">sens</w:t>
      </w:r>
      <w:r>
        <w:rPr>
          <w:rFonts w:ascii="Times New Roman" w:cs="Times New Roman" w:eastAsia="Times New Roman" w:hAnsi="Times New Roman"/>
          <w:color w:val="000000"/>
          <w:sz w:val="22"/>
          <w:szCs w:val="22"/>
        </w:rPr>
        <w:t xml:space="preserve"> ceux de la force, de longueur proportionnelle à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selon l'</w:t>
      </w:r>
      <w:r>
        <w:rPr>
          <w:rFonts w:ascii="Times New Roman" w:cs="Times New Roman" w:eastAsia="Times New Roman" w:hAnsi="Times New Roman"/>
          <w:b/>
          <w:bCs/>
          <w:color w:val="1F4E79"/>
          <w:sz w:val="22"/>
          <w:szCs w:val="22"/>
        </w:rPr>
        <w:t xml:space="preserve">échelle</w:t>
      </w:r>
      <w:r>
        <w:rPr>
          <w:rFonts w:ascii="Times New Roman" w:cs="Times New Roman" w:eastAsia="Times New Roman" w:hAnsi="Times New Roman"/>
          <w:color w:val="000000"/>
          <w:sz w:val="22"/>
          <w:szCs w:val="22"/>
        </w:rPr>
        <w:t xml:space="preserve"> choisie.</w:t>
      </w:r>
    </w:p>
    <w:p>
      <w:pPr>
        <w:spacing w:after="80" w:before="80"/>
        <w:jc w:val="left"/>
      </w:pPr>
      <w:r>
        <w:rPr>
          <w:rFonts w:ascii="Times New Roman" w:cs="Times New Roman" w:eastAsia="Times New Roman" w:hAnsi="Times New Roman"/>
          <w:b/>
          <w:bCs/>
          <w:i w:val="false"/>
          <w:iCs w:val="false"/>
          <w:color w:val="1E7B34"/>
          <w:sz w:val="24"/>
          <w:szCs w:val="24"/>
        </w:rPr>
        <w:t xml:space="preserve">3. La méthode pour tracer</w:t>
      </w:r>
    </w:p>
    <w:p>
      <w:pPr>
        <w:spacing w:after="80"/>
      </w:pPr>
      <w:r>
        <w:rPr>
          <w:rFonts w:ascii="Times New Roman" w:cs="Times New Roman" w:eastAsia="Times New Roman" w:hAnsi="Times New Roman"/>
          <w:color w:val="000000"/>
          <w:sz w:val="22"/>
          <w:szCs w:val="22"/>
        </w:rPr>
        <w:t xml:space="preserve">• 1. Choisir (ou lire) l'</w:t>
      </w:r>
      <w:r>
        <w:rPr>
          <w:rFonts w:ascii="Times New Roman" w:cs="Times New Roman" w:eastAsia="Times New Roman" w:hAnsi="Times New Roman"/>
          <w:b/>
          <w:bCs/>
          <w:color w:val="1F4E79"/>
          <w:sz w:val="22"/>
          <w:szCs w:val="22"/>
        </w:rPr>
        <w:t xml:space="preserve">échelle</w:t>
      </w:r>
      <w:r>
        <w:rPr>
          <w:rFonts w:ascii="Times New Roman" w:cs="Times New Roman" w:eastAsia="Times New Roman" w:hAnsi="Times New Roman"/>
          <w:color w:val="000000"/>
          <w:sz w:val="22"/>
          <w:szCs w:val="22"/>
        </w:rPr>
        <w:t xml:space="preserve"> : par exemple 1 cm ↔ 2 N ;</w:t>
      </w:r>
    </w:p>
    <w:p>
      <w:pPr>
        <w:spacing w:after="80"/>
      </w:pPr>
      <w:r>
        <w:rPr>
          <w:rFonts w:ascii="Times New Roman" w:cs="Times New Roman" w:eastAsia="Times New Roman" w:hAnsi="Times New Roman"/>
          <w:color w:val="000000"/>
          <w:sz w:val="22"/>
          <w:szCs w:val="22"/>
        </w:rPr>
        <w:t xml:space="preserve">• 2. Calculer la longueur : force de 6 N → 3 cm ;</w:t>
      </w:r>
    </w:p>
    <w:p>
      <w:pPr>
        <w:spacing w:after="80"/>
      </w:pPr>
      <w:r>
        <w:rPr>
          <w:rFonts w:ascii="Times New Roman" w:cs="Times New Roman" w:eastAsia="Times New Roman" w:hAnsi="Times New Roman"/>
          <w:color w:val="000000"/>
          <w:sz w:val="22"/>
          <w:szCs w:val="22"/>
        </w:rPr>
        <w:t xml:space="preserve">• 3. Placer l'origine au </w:t>
      </w:r>
      <w:r>
        <w:rPr>
          <w:rFonts w:ascii="Times New Roman" w:cs="Times New Roman" w:eastAsia="Times New Roman" w:hAnsi="Times New Roman"/>
          <w:b/>
          <w:bCs/>
          <w:color w:val="1F4E79"/>
          <w:sz w:val="22"/>
          <w:szCs w:val="22"/>
        </w:rPr>
        <w:t xml:space="preserve">point d'application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4. Tracer à la règle sur la bonne </w:t>
      </w:r>
      <w:r>
        <w:rPr>
          <w:rFonts w:ascii="Times New Roman" w:cs="Times New Roman" w:eastAsia="Times New Roman" w:hAnsi="Times New Roman"/>
          <w:b/>
          <w:bCs/>
          <w:color w:val="1F4E79"/>
          <w:sz w:val="22"/>
          <w:szCs w:val="22"/>
        </w:rPr>
        <w:t xml:space="preserve">direction</w:t>
      </w:r>
      <w:r>
        <w:rPr>
          <w:rFonts w:ascii="Times New Roman" w:cs="Times New Roman" w:eastAsia="Times New Roman" w:hAnsi="Times New Roman"/>
          <w:color w:val="000000"/>
          <w:sz w:val="22"/>
          <w:szCs w:val="22"/>
        </w:rPr>
        <w:t xml:space="preserve">, flèche dans le bon </w:t>
      </w:r>
      <w:r>
        <w:rPr>
          <w:rFonts w:ascii="Times New Roman" w:cs="Times New Roman" w:eastAsia="Times New Roman" w:hAnsi="Times New Roman"/>
          <w:b/>
          <w:bCs/>
          <w:color w:val="1F4E79"/>
          <w:sz w:val="22"/>
          <w:szCs w:val="22"/>
        </w:rPr>
        <w:t xml:space="preserve">sens</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5. Nommer le vecteur (F) et noter l'</w:t>
      </w:r>
      <w:r>
        <w:rPr>
          <w:rFonts w:ascii="Times New Roman" w:cs="Times New Roman" w:eastAsia="Times New Roman" w:hAnsi="Times New Roman"/>
          <w:b/>
          <w:bCs/>
          <w:color w:val="1F4E79"/>
          <w:sz w:val="22"/>
          <w:szCs w:val="22"/>
        </w:rPr>
        <w:t xml:space="preserve">échelle</w:t>
      </w:r>
      <w:r>
        <w:rPr>
          <w:rFonts w:ascii="Times New Roman" w:cs="Times New Roman" w:eastAsia="Times New Roman" w:hAnsi="Times New Roman"/>
          <w:color w:val="000000"/>
          <w:sz w:val="22"/>
          <w:szCs w:val="22"/>
        </w:rPr>
        <w:t xml:space="preserve"> près du schéma.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mot « vecteur » vient du latin vehere, transporter : le vecteur « transporte » toutes les informations de la force dans un simple dessin ! Les ingénieurs qui ont conçu les ponts de la RN2 calculent des centaines de vecteurs forces avant de poser la première pierre.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jeu des quatre caractéristiques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Pose une boîte sur la table, attache un fil et tire-la successivement : vers la droite, vers la gauche, en biais, doucement, fort.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Pour chaque essai, un camarade décrit la force : direction ? sens ? intensité (petite/grande) ? point d'application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Puis dessinez chaque force sur une feuille quadrillée avec l'échelle 1 cm ↔ 1 N (estimez avec votre dynamomètre à élastique).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 à forces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Carton percé + fils + dynamomètres à élastique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millimétré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Cahier quadrillé ordinaire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 direction, sens, intensité, point d'application — a) 15 N ; b) verticale ; c) vers le bas ; d) le crochet du seau.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Trace le vecteur de la force exercée par un fil qui tire un anneau A horizontalement vers la gauche, intensité 9 N, échelle 1 cm ↔ 3 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Deux forces ont la même direction et la même intensité. Sont-elles forcément identiques ?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Direction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sens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intensité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point d'application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Vecteur d'origine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horizontal, flèche </w:t>
      </w:r>
      <w:r>
        <w:rPr>
          <w:rFonts w:ascii="Times New Roman" w:cs="Times New Roman" w:eastAsia="Times New Roman" w:hAnsi="Times New Roman"/>
          <w:b/>
          <w:bCs/>
          <w:i w:val="false"/>
          <w:iCs w:val="false"/>
          <w:color w:val="C2185B"/>
          <w:sz w:val="20"/>
          <w:szCs w:val="20"/>
        </w:rPr>
        <w:t xml:space="preserve">vers la gauche</w:t>
      </w:r>
      <w:r>
        <w:rPr>
          <w:rFonts w:ascii="Times New Roman" w:cs="Times New Roman" w:eastAsia="Times New Roman" w:hAnsi="Times New Roman"/>
          <w:b w:val="false"/>
          <w:bCs w:val="false"/>
          <w:i w:val="false"/>
          <w:iCs w:val="false"/>
          <w:color w:val="000000"/>
          <w:sz w:val="20"/>
          <w:szCs w:val="20"/>
        </w:rPr>
        <w:t xml:space="preserve">, longueur 9 ÷ 3 = </w:t>
      </w:r>
      <w:r>
        <w:rPr>
          <w:rFonts w:ascii="Times New Roman" w:cs="Times New Roman" w:eastAsia="Times New Roman" w:hAnsi="Times New Roman"/>
          <w:b/>
          <w:bCs/>
          <w:i w:val="false"/>
          <w:iCs w:val="false"/>
          <w:color w:val="C2185B"/>
          <w:sz w:val="20"/>
          <w:szCs w:val="20"/>
        </w:rPr>
        <w:t xml:space="preserve">3 cm</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elles peuvent avoir </w:t>
      </w:r>
      <w:r>
        <w:rPr>
          <w:rFonts w:ascii="Times New Roman" w:cs="Times New Roman" w:eastAsia="Times New Roman" w:hAnsi="Times New Roman"/>
          <w:b/>
          <w:bCs/>
          <w:i w:val="false"/>
          <w:iCs w:val="false"/>
          <w:color w:val="C2185B"/>
          <w:sz w:val="20"/>
          <w:szCs w:val="20"/>
        </w:rPr>
        <w:t xml:space="preserve">des sens contraires ou des points d'application différents</w:t>
      </w:r>
      <w:r>
        <w:rPr>
          <w:rFonts w:ascii="Times New Roman" w:cs="Times New Roman" w:eastAsia="Times New Roman" w:hAnsi="Times New Roman"/>
          <w:b w:val="false"/>
          <w:bCs w:val="false"/>
          <w:i w:val="false"/>
          <w:iCs w:val="false"/>
          <w:color w:val="000000"/>
          <w:sz w:val="20"/>
          <w:szCs w:val="20"/>
        </w:rPr>
        <w:t xml:space="preserve"> (comme au tir à la corde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3" w:id="1"/>
      <w:r>
        <w:rPr>
          <w:rFonts w:ascii="Times New Roman" w:cs="Times New Roman" w:eastAsia="Times New Roman" w:hAnsi="Times New Roman"/>
          <w:b/>
          <w:bCs/>
          <w:color w:val="000000"/>
          <w:sz w:val="30"/>
          <w:szCs w:val="30"/>
        </w:rPr>
        <w:t xml:space="preserve">SÉANCE 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L'équilibre d'un solide soumis à deux forces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L'équilibre d'un solide soumis à deux forces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donner les conditions nécessaires à l'équilibre d'un solide soumis à deux forces.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Morceau de carton léger, deux fils, deux dynamomètres, deux supports, règle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quatre caractéristiques d'une force.</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une force ?</w:t>
            </w:r>
          </w:p>
          <w:p>
            <w:pPr>
              <w:spacing w:after="30" w:before="0"/>
              <w:jc w:val="left"/>
            </w:pPr>
            <w:r>
              <w:rPr>
                <w:rFonts w:ascii="Times New Roman" w:cs="Times New Roman" w:eastAsia="Times New Roman" w:hAnsi="Times New Roman"/>
                <w:b w:val="false"/>
                <w:bCs w:val="false"/>
                <w:i/>
                <w:iCs/>
                <w:color w:val="000000"/>
                <w:sz w:val="18"/>
                <w:szCs w:val="18"/>
              </w:rPr>
              <w:t xml:space="preserve">Que matérialise un fil tendu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Direction, sens, intensité, point d'application.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vecteur tracé à la règle, à l'échelle.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droite d'action de la force.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tir à la corde de la fête, il arrive un moment étrange : les deux équipes tirent de toutes leurs forces… et le nœud central ne bouge plus du tout ! Chaque équipe est pourtant bien en train de tirer.</w:t>
            </w:r>
          </w:p>
          <w:p>
            <w:pPr>
              <w:spacing w:after="30" w:before="0"/>
              <w:jc w:val="left"/>
            </w:pPr>
            <w:r>
              <w:rPr>
                <w:rFonts w:ascii="Times New Roman" w:cs="Times New Roman" w:eastAsia="Times New Roman" w:hAnsi="Times New Roman"/>
                <w:b w:val="false"/>
                <w:bCs w:val="false"/>
                <w:i/>
                <w:iCs/>
                <w:color w:val="000000"/>
                <w:sz w:val="18"/>
                <w:szCs w:val="18"/>
              </w:rPr>
              <w:t xml:space="preserve">Comment un objet peut-il rester immobile alors que deux forces s'exercent sur lui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les deux forces se compensent exactement : mêmes droite d'action et intensité, sens contraires.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L'équilibre d'un solide soumis à deux forces ». Après cette séance, vous serez capables d'énoncer les conditions de cet équilibre.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 carton est maintenu au repos par deux fils tendus, chacun tiré par un dynamomètre accroché à un support. 1) Les deux fils sont dans le prolongement l'un de l'autre : même droite d'action. 2) Les deux dynamomètres indiquent la même valeur : 3 N et 3 N. 3) Les tractions se font vers des côtés opposés. 4) Si je déplace un support pour casser l'alignement : le carton tourne et se replace jusqu'à ce que les fils soient de nouveau alignés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relèvent les valeurs, testent le désalignement.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Carton, fils, dynamomètres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Combien de forces s'exercent sur le carton ?</w:t>
            </w:r>
          </w:p>
          <w:p>
            <w:pPr>
              <w:spacing w:after="30" w:before="0"/>
              <w:jc w:val="left"/>
            </w:pPr>
            <w:r>
              <w:rPr>
                <w:rFonts w:ascii="Times New Roman" w:cs="Times New Roman" w:eastAsia="Times New Roman" w:hAnsi="Times New Roman"/>
                <w:b w:val="false"/>
                <w:bCs w:val="false"/>
                <w:i/>
                <w:iCs/>
                <w:color w:val="000000"/>
                <w:sz w:val="18"/>
                <w:szCs w:val="18"/>
              </w:rPr>
              <w:t xml:space="preserve">Que constate-t-on sur leurs droites d'action ?</w:t>
            </w:r>
          </w:p>
          <w:p>
            <w:pPr>
              <w:spacing w:after="30" w:before="0"/>
              <w:jc w:val="left"/>
            </w:pPr>
            <w:r>
              <w:rPr>
                <w:rFonts w:ascii="Times New Roman" w:cs="Times New Roman" w:eastAsia="Times New Roman" w:hAnsi="Times New Roman"/>
                <w:b w:val="false"/>
                <w:bCs w:val="false"/>
                <w:i/>
                <w:iCs/>
                <w:color w:val="000000"/>
                <w:sz w:val="18"/>
                <w:szCs w:val="18"/>
              </w:rPr>
              <w:t xml:space="preserve">Et sur leurs intensités ?</w:t>
            </w:r>
          </w:p>
          <w:p>
            <w:pPr>
              <w:spacing w:after="30" w:before="0"/>
              <w:jc w:val="left"/>
            </w:pPr>
            <w:r>
              <w:rPr>
                <w:rFonts w:ascii="Times New Roman" w:cs="Times New Roman" w:eastAsia="Times New Roman" w:hAnsi="Times New Roman"/>
                <w:b w:val="false"/>
                <w:bCs w:val="false"/>
                <w:i/>
                <w:iCs/>
                <w:color w:val="000000"/>
                <w:sz w:val="18"/>
                <w:szCs w:val="18"/>
              </w:rPr>
              <w:t xml:space="preserve">Et sur leurs sens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deux forces qui vérifient ces trois conditions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Deux : celle de chaque fil (on néglige le poids du carton léger).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sont confondues : les deux fils sont alignés.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sont égales : les deux dynamomètres affichent la même valeur.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sont contraires : chaque fil tire de son côté.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forces directement opposées.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résultat est fondamental : si un solide au repos est soumis à deux forces, alors ces deux forces sont directement opposées : elles ont la même droite d'action, la même intensité et des sens contraires. Réciproquement, si les deux forces exercées sur un solide sont directement opposées, il peut rester en équilibre. C'est le cas du nœud du tir à la corde quand les équipes sont à égalité, de la lampe suspendue au plafond (le poids et la force du fil), du seau posé au sol (le poids et la réaction du sol). Attention : deux forces égales mais non alignées ne donnent pas l'équilibre : elles font tourner l'objet, comme notre carton ! Sur le schéma, les deux vecteurs sont portés par la même droite, de même longueur et de flèches opposées.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schéma d'équilibre.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les trois conditions pour que deux forces se compensent (forces directement opposées).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lampe de poids 2 N pend au bout de son fil, immobile. Donne les caractéristiques de la force exercée par le fil.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Même droite d'action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même intensité</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sens contraires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Directement opposée au poids : direction </w:t>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sens </w:t>
            </w:r>
            <w:r>
              <w:rPr>
                <w:rFonts w:ascii="Times New Roman" w:cs="Times New Roman" w:eastAsia="Times New Roman" w:hAnsi="Times New Roman"/>
                <w:b/>
                <w:bCs/>
                <w:i w:val="false"/>
                <w:iCs w:val="false"/>
                <w:color w:val="C2185B"/>
                <w:sz w:val="18"/>
                <w:szCs w:val="18"/>
              </w:rPr>
              <w:t xml:space="preserve">vers le haut</w:t>
            </w:r>
            <w:r>
              <w:rPr>
                <w:rFonts w:ascii="Times New Roman" w:cs="Times New Roman" w:eastAsia="Times New Roman" w:hAnsi="Times New Roman"/>
                <w:b w:val="false"/>
                <w:bCs w:val="false"/>
                <w:i w:val="false"/>
                <w:iCs w:val="false"/>
                <w:color w:val="000000"/>
                <w:sz w:val="18"/>
                <w:szCs w:val="18"/>
              </w:rPr>
              <w:t xml:space="preserve">, intensité </w:t>
            </w:r>
            <w:r>
              <w:rPr>
                <w:rFonts w:ascii="Times New Roman" w:cs="Times New Roman" w:eastAsia="Times New Roman" w:hAnsi="Times New Roman"/>
                <w:b/>
                <w:bCs/>
                <w:i w:val="false"/>
                <w:iCs w:val="false"/>
                <w:color w:val="C2185B"/>
                <w:sz w:val="18"/>
                <w:szCs w:val="18"/>
              </w:rPr>
              <w:t xml:space="preserve">2 N</w:t>
            </w:r>
            <w:r>
              <w:rPr>
                <w:rFonts w:ascii="Times New Roman" w:cs="Times New Roman" w:eastAsia="Times New Roman" w:hAnsi="Times New Roman"/>
                <w:b w:val="false"/>
                <w:bCs w:val="false"/>
                <w:i w:val="false"/>
                <w:iCs w:val="false"/>
                <w:color w:val="000000"/>
                <w:sz w:val="18"/>
                <w:szCs w:val="18"/>
              </w:rPr>
              <w:t xml:space="preserve">, appliquée au point d'attache.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Deux forces de même intensité assurent toujours l'équilibre.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solide en équilibre sous deux forces : celles-ci ont des sens contraires.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poids d'un livre posé sur la table est compensé par la réaction de la table.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carton est tiré par deux fils non alignés, avec la même intensité. Reste-t-il en équilibre ? Que fait-il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faut aussi la même droite d'action et des sens contraires.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deux forces sont directement opposées.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Non</w:t>
            </w:r>
            <w:r>
              <w:rPr>
                <w:rFonts w:ascii="Times New Roman" w:cs="Times New Roman" w:eastAsia="Times New Roman" w:hAnsi="Times New Roman"/>
                <w:b w:val="false"/>
                <w:bCs w:val="false"/>
                <w:i w:val="false"/>
                <w:iCs w:val="false"/>
                <w:color w:val="000000"/>
                <w:sz w:val="18"/>
                <w:szCs w:val="18"/>
              </w:rPr>
              <w:t xml:space="preserve"> : les droites d'action ne sont pas confondues : </w:t>
            </w:r>
            <w:r>
              <w:rPr>
                <w:rFonts w:ascii="Times New Roman" w:cs="Times New Roman" w:eastAsia="Times New Roman" w:hAnsi="Times New Roman"/>
                <w:b/>
                <w:bCs/>
                <w:i w:val="false"/>
                <w:iCs w:val="false"/>
                <w:color w:val="C2185B"/>
                <w:sz w:val="18"/>
                <w:szCs w:val="18"/>
              </w:rPr>
              <w:t xml:space="preserve">le carton tourne</w:t>
            </w:r>
            <w:r>
              <w:rPr>
                <w:rFonts w:ascii="Times New Roman" w:cs="Times New Roman" w:eastAsia="Times New Roman" w:hAnsi="Times New Roman"/>
                <w:b w:val="false"/>
                <w:bCs w:val="false"/>
                <w:i w:val="false"/>
                <w:iCs w:val="false"/>
                <w:color w:val="000000"/>
                <w:sz w:val="18"/>
                <w:szCs w:val="18"/>
              </w:rPr>
              <w:t xml:space="preserve"> jusqu'à aligner les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L'équilibre d'un solide soumis à deux forces</w:t>
      </w:r>
    </w:p>
    <w:p>
      <w:pPr>
        <w:spacing w:after="12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 — Le carton immobile tiré par deux fils : deux forces directement opposées</w:t>
      </w:r>
    </w:p>
    <w:p>
      <w:pPr>
        <w:spacing w:after="80" w:before="80"/>
        <w:jc w:val="left"/>
      </w:pPr>
      <w:r>
        <w:rPr>
          <w:rFonts w:ascii="Times New Roman" w:cs="Times New Roman" w:eastAsia="Times New Roman" w:hAnsi="Times New Roman"/>
          <w:b/>
          <w:bCs/>
          <w:i w:val="false"/>
          <w:iCs w:val="false"/>
          <w:color w:val="1E7B34"/>
          <w:sz w:val="24"/>
          <w:szCs w:val="24"/>
        </w:rPr>
        <w:t xml:space="preserve">1. La condition d'équilibre sous deux forces</w:t>
      </w:r>
    </w:p>
    <w:p>
      <w:pPr>
        <w:spacing w:after="80"/>
      </w:pPr>
      <w:r>
        <w:rPr>
          <w:rFonts w:ascii="Times New Roman" w:cs="Times New Roman" w:eastAsia="Times New Roman" w:hAnsi="Times New Roman"/>
          <w:color w:val="000000"/>
          <w:sz w:val="22"/>
          <w:szCs w:val="22"/>
        </w:rPr>
        <w:t xml:space="preserve">Si un solide au repos est soumis à deux forces, alors ces deux forces sont directement opposées : même droite d'action, même intensité, sens contraires.</w:t>
      </w:r>
    </w:p>
    <w:p>
      <w:pPr>
        <w:spacing w:after="80" w:before="80"/>
        <w:jc w:val="left"/>
      </w:pPr>
      <w:r>
        <w:rPr>
          <w:rFonts w:ascii="Times New Roman" w:cs="Times New Roman" w:eastAsia="Times New Roman" w:hAnsi="Times New Roman"/>
          <w:b/>
          <w:bCs/>
          <w:i w:val="false"/>
          <w:iCs w:val="false"/>
          <w:color w:val="1E7B34"/>
          <w:sz w:val="24"/>
          <w:szCs w:val="24"/>
        </w:rPr>
        <w:t xml:space="preserve">2. Des exemples d'équilibres</w:t>
      </w:r>
    </w:p>
    <w:p>
      <w:pPr>
        <w:spacing w:after="80"/>
      </w:pPr>
      <w:r>
        <w:rPr>
          <w:rFonts w:ascii="Times New Roman" w:cs="Times New Roman" w:eastAsia="Times New Roman" w:hAnsi="Times New Roman"/>
          <w:color w:val="000000"/>
          <w:sz w:val="22"/>
          <w:szCs w:val="22"/>
        </w:rPr>
        <w:t xml:space="preserve">• la lampe suspendue : son poids et la force du fil ;</w:t>
      </w:r>
    </w:p>
    <w:p>
      <w:pPr>
        <w:spacing w:after="80"/>
      </w:pPr>
      <w:r>
        <w:rPr>
          <w:rFonts w:ascii="Times New Roman" w:cs="Times New Roman" w:eastAsia="Times New Roman" w:hAnsi="Times New Roman"/>
          <w:color w:val="000000"/>
          <w:sz w:val="22"/>
          <w:szCs w:val="22"/>
        </w:rPr>
        <w:t xml:space="preserve">• le livre posé : son poids et la réaction de la table ;</w:t>
      </w:r>
    </w:p>
    <w:p>
      <w:pPr>
        <w:spacing w:after="80"/>
      </w:pPr>
      <w:r>
        <w:rPr>
          <w:rFonts w:ascii="Times New Roman" w:cs="Times New Roman" w:eastAsia="Times New Roman" w:hAnsi="Times New Roman"/>
          <w:color w:val="000000"/>
          <w:sz w:val="22"/>
          <w:szCs w:val="22"/>
        </w:rPr>
        <w:t xml:space="preserve">• le nœud du tir à la corde quand les deux équipes tirent aussi fort l'une que l'autre.</w:t>
      </w:r>
    </w:p>
    <w:p>
      <w:pPr>
        <w:spacing w:after="80" w:before="80"/>
        <w:jc w:val="left"/>
      </w:pPr>
      <w:r>
        <w:rPr>
          <w:rFonts w:ascii="Times New Roman" w:cs="Times New Roman" w:eastAsia="Times New Roman" w:hAnsi="Times New Roman"/>
          <w:b/>
          <w:bCs/>
          <w:i w:val="false"/>
          <w:iCs w:val="false"/>
          <w:color w:val="1E7B34"/>
          <w:sz w:val="24"/>
          <w:szCs w:val="24"/>
        </w:rPr>
        <w:t xml:space="preserve">3. Attention au désalignement !</w:t>
      </w:r>
    </w:p>
    <w:p>
      <w:pPr>
        <w:spacing w:after="80"/>
      </w:pPr>
      <w:r>
        <w:rPr>
          <w:rFonts w:ascii="Times New Roman" w:cs="Times New Roman" w:eastAsia="Times New Roman" w:hAnsi="Times New Roman"/>
          <w:color w:val="000000"/>
          <w:sz w:val="22"/>
          <w:szCs w:val="22"/>
        </w:rPr>
        <w:t xml:space="preserve">Deux forces égales et de sens contraires, mais de droites d'action différentes, ne donnent pas l'</w:t>
      </w:r>
      <w:r>
        <w:rPr>
          <w:rFonts w:ascii="Times New Roman" w:cs="Times New Roman" w:eastAsia="Times New Roman" w:hAnsi="Times New Roman"/>
          <w:b/>
          <w:bCs/>
          <w:color w:val="1F4E79"/>
          <w:sz w:val="22"/>
          <w:szCs w:val="22"/>
        </w:rPr>
        <w:t xml:space="preserve">équilibre</w:t>
      </w:r>
      <w:r>
        <w:rPr>
          <w:rFonts w:ascii="Times New Roman" w:cs="Times New Roman" w:eastAsia="Times New Roman" w:hAnsi="Times New Roman"/>
          <w:color w:val="000000"/>
          <w:sz w:val="22"/>
          <w:szCs w:val="22"/>
        </w:rPr>
        <w:t xml:space="preserve"> : elles font tourner le solide (c'est un couple de forces, étudié plus tard).</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funambules du cirque appliquent notre leçon sans le savoir : leur long balancier abaisse leur centre de gravité et les aide à maintenir leur poids exactement opposé à la réaction du fil. Le grand Charles Blondin a même traversé les chutes du Niagara sur une corde en 1859… en portant son cuisinier sur le dos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duel des élastiques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Découpe un carton (10 cm × 10 cm) et perce deux trous opposés.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Attache deux élastiques identiques et fais-les tirer par deux camarades, chacun de son côté : le carton s'immobilise quand les élastiques sont alignés et étirés pareil.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Demande à l'un de tirer un peu plus fort : le carton part de son côté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Décale un élastique vers un coin : observe la rotation du carton.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d'équilibre avec poulies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Carton + deux fils + deux dynamomètres à élastique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Masses marquées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Bouteilles d'eau (0,5 L ≈ 5 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(1 point chacun) : a) L'équilibre exige des intensités égales. b) Les sens des deux forces sont identiques. c) Les droites d'action sont confondues. d) Un solide tiré par deux forces non alignées tourne.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sac de riz de 50 kg pend, immobile, au crochet d'une balance romaine (g = 10 N/kg). Calcule son poids puis donne l'intensité et le sens de la force exercée par le crochet.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Dessine un solide S en équilibre sous deux forces F1 et F2 de 4 N (échelle 1 cm ↔ 2 N), en respectant les trois conditions.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(contraires) ; c)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 = 50 × 10 = </w:t>
      </w:r>
      <w:r>
        <w:rPr>
          <w:rFonts w:ascii="Times New Roman" w:cs="Times New Roman" w:eastAsia="Times New Roman" w:hAnsi="Times New Roman"/>
          <w:b/>
          <w:bCs/>
          <w:i w:val="false"/>
          <w:iCs w:val="false"/>
          <w:color w:val="C2185B"/>
          <w:sz w:val="20"/>
          <w:szCs w:val="20"/>
        </w:rPr>
        <w:t xml:space="preserve">500 N</w:t>
      </w:r>
      <w:r>
        <w:rPr>
          <w:rFonts w:ascii="Times New Roman" w:cs="Times New Roman" w:eastAsia="Times New Roman" w:hAnsi="Times New Roman"/>
          <w:b w:val="false"/>
          <w:bCs w:val="false"/>
          <w:i w:val="false"/>
          <w:iCs w:val="false"/>
          <w:color w:val="000000"/>
          <w:sz w:val="20"/>
          <w:szCs w:val="20"/>
        </w:rPr>
        <w:t xml:space="preserve"> ; le crochet exerce </w:t>
      </w:r>
      <w:r>
        <w:rPr>
          <w:rFonts w:ascii="Times New Roman" w:cs="Times New Roman" w:eastAsia="Times New Roman" w:hAnsi="Times New Roman"/>
          <w:b/>
          <w:bCs/>
          <w:i w:val="false"/>
          <w:iCs w:val="false"/>
          <w:color w:val="C2185B"/>
          <w:sz w:val="20"/>
          <w:szCs w:val="20"/>
        </w:rPr>
        <w:t xml:space="preserve">500 N vers le haut</w:t>
      </w:r>
      <w:r>
        <w:rPr>
          <w:rFonts w:ascii="Times New Roman" w:cs="Times New Roman" w:eastAsia="Times New Roman" w:hAnsi="Times New Roman"/>
          <w:b w:val="false"/>
          <w:bCs w:val="false"/>
          <w:i w:val="false"/>
          <w:iCs w:val="false"/>
          <w:color w:val="000000"/>
          <w:sz w:val="20"/>
          <w:szCs w:val="20"/>
        </w:rPr>
        <w:t xml:space="preserve"> (force directement opposée au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Deux vecteurs de </w:t>
      </w:r>
      <w:r>
        <w:rPr>
          <w:rFonts w:ascii="Times New Roman" w:cs="Times New Roman" w:eastAsia="Times New Roman" w:hAnsi="Times New Roman"/>
          <w:b/>
          <w:bCs/>
          <w:i w:val="false"/>
          <w:iCs w:val="false"/>
          <w:color w:val="C2185B"/>
          <w:sz w:val="20"/>
          <w:szCs w:val="20"/>
        </w:rPr>
        <w:t xml:space="preserve">2 cm chacun</w:t>
      </w:r>
      <w:r>
        <w:rPr>
          <w:rFonts w:ascii="Times New Roman" w:cs="Times New Roman" w:eastAsia="Times New Roman" w:hAnsi="Times New Roman"/>
          <w:b w:val="false"/>
          <w:bCs w:val="false"/>
          <w:i w:val="false"/>
          <w:iCs w:val="false"/>
          <w:color w:val="000000"/>
          <w:sz w:val="20"/>
          <w:szCs w:val="20"/>
        </w:rPr>
        <w:t xml:space="preserve">, portés par </w:t>
      </w:r>
      <w:r>
        <w:rPr>
          <w:rFonts w:ascii="Times New Roman" w:cs="Times New Roman" w:eastAsia="Times New Roman" w:hAnsi="Times New Roman"/>
          <w:b/>
          <w:bCs/>
          <w:i w:val="false"/>
          <w:iCs w:val="false"/>
          <w:color w:val="C2185B"/>
          <w:sz w:val="20"/>
          <w:szCs w:val="20"/>
        </w:rPr>
        <w:t xml:space="preserve">la même droite</w:t>
      </w:r>
      <w:r>
        <w:rPr>
          <w:rFonts w:ascii="Times New Roman" w:cs="Times New Roman" w:eastAsia="Times New Roman" w:hAnsi="Times New Roman"/>
          <w:b w:val="false"/>
          <w:bCs w:val="false"/>
          <w:i w:val="false"/>
          <w:iCs w:val="false"/>
          <w:color w:val="000000"/>
          <w:sz w:val="20"/>
          <w:szCs w:val="20"/>
        </w:rPr>
        <w:t xml:space="preserve">, flèches </w:t>
      </w:r>
      <w:r>
        <w:rPr>
          <w:rFonts w:ascii="Times New Roman" w:cs="Times New Roman" w:eastAsia="Times New Roman" w:hAnsi="Times New Roman"/>
          <w:b/>
          <w:bCs/>
          <w:i w:val="false"/>
          <w:iCs w:val="false"/>
          <w:color w:val="C2185B"/>
          <w:sz w:val="20"/>
          <w:szCs w:val="20"/>
        </w:rPr>
        <w:t xml:space="preserve">opposées</w:t>
      </w:r>
      <w:r>
        <w:rPr>
          <w:rFonts w:ascii="Times New Roman" w:cs="Times New Roman" w:eastAsia="Times New Roman" w:hAnsi="Times New Roman"/>
          <w:b w:val="false"/>
          <w:bCs w:val="false"/>
          <w:i w:val="false"/>
          <w:iCs w:val="false"/>
          <w:color w:val="000000"/>
          <w:sz w:val="20"/>
          <w:szCs w:val="20"/>
        </w:rPr>
        <w:t xml:space="preserve">, appliqués sur 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4" w:id="1"/>
      <w:r>
        <w:rPr>
          <w:rFonts w:ascii="Times New Roman" w:cs="Times New Roman" w:eastAsia="Times New Roman" w:hAnsi="Times New Roman"/>
          <w:b/>
          <w:bCs/>
          <w:color w:val="000000"/>
          <w:sz w:val="30"/>
          <w:szCs w:val="30"/>
        </w:rPr>
        <w:t xml:space="preserve">SÉANCE 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poids d'un corps et le centre de gravité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poids d'un corps et le centre de gravité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représenter le poids d'un corps par un vecteur appliqué au centre de gravité.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Fil à plomb, carton de formes diverses, règle, sphère, boîte parallélépipédique, anneau, dynamomètre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les quatre caractéristiques d'une force.</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relation P = m × g.</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direction du poids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Direction, sens, intensité, point d'application.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Poids (N) = masse (kg) × intensité de la pesanteur (≈ 10 N/kg sur Terre).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verticale ; son sens : vers le bas.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Voahangy porte un plateau de beignets sur la tête, parfaitement stable. Sa cousine essaie… et le plateau bascule aussitôt ! « Tu dois le placer juste au bon point », explique Voahangy.</w:t>
            </w:r>
          </w:p>
          <w:p>
            <w:pPr>
              <w:spacing w:after="30" w:before="0"/>
              <w:jc w:val="left"/>
            </w:pPr>
            <w:r>
              <w:rPr>
                <w:rFonts w:ascii="Times New Roman" w:cs="Times New Roman" w:eastAsia="Times New Roman" w:hAnsi="Times New Roman"/>
                <w:b w:val="false"/>
                <w:bCs w:val="false"/>
                <w:i/>
                <w:iCs/>
                <w:color w:val="000000"/>
                <w:sz w:val="18"/>
                <w:szCs w:val="18"/>
              </w:rPr>
              <w:t xml:space="preserve">Où s'applique exactement le poids d'un objet, et pourquoi ce point est-il si important pour l'équilibre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Au centre de gravité G ; l'objet est stable quand G est bien placé au-dessus du support.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poids d'un corps et le centre de gravité ». Après cette séance, vous serez capables de représenter le poids par un vecteur appliqué au centre de gravité.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suspends le carton par un trou : il pend, et le fil à plomb accroché au même point trace une verticale que je dessine sur le carton. 2) Je recommence avec un deuxième trou : deuxième verticale. 3) Les deux droites se coupent en un point G : je pose le carton en équilibre sur la pointe du stylo exactement en G : il tient ! 4) Pour la règle homogène, G est au milieu ; pour la sphère, au centre ; pour la boîte, au croisement des diagonales.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refont la méthode du fil à plomb sur leurs propres cartons.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Cartons, fil à plomb</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le poids d'un corps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son point d'application ?</w:t>
            </w:r>
          </w:p>
          <w:p>
            <w:pPr>
              <w:spacing w:after="30" w:before="0"/>
              <w:jc w:val="left"/>
            </w:pPr>
            <w:r>
              <w:rPr>
                <w:rFonts w:ascii="Times New Roman" w:cs="Times New Roman" w:eastAsia="Times New Roman" w:hAnsi="Times New Roman"/>
                <w:b w:val="false"/>
                <w:bCs w:val="false"/>
                <w:i/>
                <w:iCs/>
                <w:color w:val="000000"/>
                <w:sz w:val="18"/>
                <w:szCs w:val="18"/>
              </w:rPr>
              <w:t xml:space="preserve">Où est G pour une sphère, une boule, un cube, un cylindre, un disque homogènes ?</w:t>
            </w:r>
          </w:p>
          <w:p>
            <w:pPr>
              <w:spacing w:after="30" w:before="0"/>
              <w:jc w:val="left"/>
            </w:pPr>
            <w:r>
              <w:rPr>
                <w:rFonts w:ascii="Times New Roman" w:cs="Times New Roman" w:eastAsia="Times New Roman" w:hAnsi="Times New Roman"/>
                <w:b w:val="false"/>
                <w:bCs w:val="false"/>
                <w:i/>
                <w:iCs/>
                <w:color w:val="000000"/>
                <w:sz w:val="18"/>
                <w:szCs w:val="18"/>
              </w:rPr>
              <w:t xml:space="preserve">Et pour un parallélépipède rectangle (une brique) ?</w:t>
            </w:r>
          </w:p>
          <w:p>
            <w:pPr>
              <w:spacing w:after="30" w:before="0"/>
              <w:jc w:val="left"/>
            </w:pPr>
            <w:r>
              <w:rPr>
                <w:rFonts w:ascii="Times New Roman" w:cs="Times New Roman" w:eastAsia="Times New Roman" w:hAnsi="Times New Roman"/>
                <w:b w:val="false"/>
                <w:bCs w:val="false"/>
                <w:i/>
                <w:iCs/>
                <w:color w:val="000000"/>
                <w:sz w:val="18"/>
                <w:szCs w:val="18"/>
              </w:rPr>
              <w:t xml:space="preserve">Et pour un anneau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force d'attraction que la Terre exerce sur lui : verticale, vers le bas, d'intensité P = m ×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centre de gravité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leur centre (de symétrie).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point de rencontre de ses diagonales.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son centre : un point situé hors de la matière !</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poids d'un corps est la force d'attraction de la Terre : direction verticale, sens vers le bas, intensité P = m × g, et point d'application le centre de gravité G. Pour les solides homogènes de forme régulière, G occupe le centre de symétrie : centre de la sphère, de la boule, du cube, du cylindre, du disque et de l'anneau ; croisement des diagonales du parallélépipède rectangle. Surprise : pour l'anneau, G est au centre du trou, hors de la matière ! La méthode du fil à plomb permet de trouver G expérimentalement : on suspend l'objet par deux points successifs, G est à l'intersection des deux verticales. Sur un schéma, le poids se dessine toujours : vecteur P d'origine G, vertical, vers le bas. Le plateau de Voahangy tient parce que G reste au-dessus de sa tête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positions de 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les quatre caractéristiques du poids d'un sac de 20 kg (g = 10 N/kg).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Où se trouve le centre de gravité : a) d'un ballon ? b) d'une brique ? c) d'un anneau de rideau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Direction </w:t>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 sens </w:t>
            </w:r>
            <w:r>
              <w:rPr>
                <w:rFonts w:ascii="Times New Roman" w:cs="Times New Roman" w:eastAsia="Times New Roman" w:hAnsi="Times New Roman"/>
                <w:b/>
                <w:bCs/>
                <w:i w:val="false"/>
                <w:iCs w:val="false"/>
                <w:color w:val="C2185B"/>
                <w:sz w:val="18"/>
                <w:szCs w:val="18"/>
              </w:rPr>
              <w:t xml:space="preserve">vers le bas</w:t>
            </w:r>
            <w:r>
              <w:rPr>
                <w:rFonts w:ascii="Times New Roman" w:cs="Times New Roman" w:eastAsia="Times New Roman" w:hAnsi="Times New Roman"/>
                <w:b w:val="false"/>
                <w:bCs w:val="false"/>
                <w:i w:val="false"/>
                <w:iCs w:val="false"/>
                <w:color w:val="000000"/>
                <w:sz w:val="18"/>
                <w:szCs w:val="18"/>
              </w:rPr>
              <w:t xml:space="preserve"> ; intensité P = 20 × 10 = </w:t>
            </w:r>
            <w:r>
              <w:rPr>
                <w:rFonts w:ascii="Times New Roman" w:cs="Times New Roman" w:eastAsia="Times New Roman" w:hAnsi="Times New Roman"/>
                <w:b/>
                <w:bCs/>
                <w:i w:val="false"/>
                <w:iCs w:val="false"/>
                <w:color w:val="C2185B"/>
                <w:sz w:val="18"/>
                <w:szCs w:val="18"/>
              </w:rPr>
              <w:t xml:space="preserve">200 N</w:t>
            </w:r>
            <w:r>
              <w:rPr>
                <w:rFonts w:ascii="Times New Roman" w:cs="Times New Roman" w:eastAsia="Times New Roman" w:hAnsi="Times New Roman"/>
                <w:b w:val="false"/>
                <w:bCs w:val="false"/>
                <w:i w:val="false"/>
                <w:iCs w:val="false"/>
                <w:color w:val="000000"/>
                <w:sz w:val="18"/>
                <w:szCs w:val="18"/>
              </w:rPr>
              <w:t xml:space="preserve"> ; point d'application : </w:t>
            </w:r>
            <w:r>
              <w:rPr>
                <w:rFonts w:ascii="Times New Roman" w:cs="Times New Roman" w:eastAsia="Times New Roman" w:hAnsi="Times New Roman"/>
                <w:b/>
                <w:bCs/>
                <w:i w:val="false"/>
                <w:iCs w:val="false"/>
                <w:color w:val="C2185B"/>
                <w:sz w:val="18"/>
                <w:szCs w:val="18"/>
              </w:rPr>
              <w:t xml:space="preserve">le centre de gravité 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Au centre du ballon</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au croisement des diagonales</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au centre du trou (hors matière)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poids s'applique au ……… noté ……… ; sa direction est ……… et son sens ……… ; pour un cube homogène, G est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la méthode du fil à plomb pour trouver le centre de gravité d'un carton plat de forme quelconque.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 </w:t>
            </w:r>
            <w:r>
              <w:rPr>
                <w:rFonts w:ascii="Times New Roman" w:cs="Times New Roman" w:eastAsia="Times New Roman" w:hAnsi="Times New Roman"/>
                <w:b/>
                <w:bCs/>
                <w:i w:val="false"/>
                <w:iCs w:val="false"/>
                <w:color w:val="C2185B"/>
                <w:sz w:val="18"/>
                <w:szCs w:val="18"/>
              </w:rPr>
              <w:t xml:space="preserve">centre de gravité</w:t>
            </w:r>
            <w:r>
              <w:rPr>
                <w:rFonts w:ascii="Times New Roman" w:cs="Times New Roman" w:eastAsia="Times New Roman" w:hAnsi="Times New Roman"/>
                <w:b w:val="false"/>
                <w:bCs w:val="false"/>
                <w:i w:val="false"/>
                <w:iCs w:val="false"/>
                <w:color w:val="000000"/>
                <w:sz w:val="18"/>
                <w:szCs w:val="18"/>
              </w:rPr>
              <w:t xml:space="preserve"> noté </w:t>
            </w:r>
            <w:r>
              <w:rPr>
                <w:rFonts w:ascii="Times New Roman" w:cs="Times New Roman" w:eastAsia="Times New Roman" w:hAnsi="Times New Roman"/>
                <w:b/>
                <w:bCs/>
                <w:i w:val="false"/>
                <w:iCs w:val="false"/>
                <w:color w:val="C2185B"/>
                <w:sz w:val="18"/>
                <w:szCs w:val="18"/>
              </w:rPr>
              <w:t xml:space="preserve">G</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vers le bas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au centre du cube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Suspendre le carton par un point et </w:t>
            </w:r>
            <w:r>
              <w:rPr>
                <w:rFonts w:ascii="Times New Roman" w:cs="Times New Roman" w:eastAsia="Times New Roman" w:hAnsi="Times New Roman"/>
                <w:b/>
                <w:bCs/>
                <w:i w:val="false"/>
                <w:iCs w:val="false"/>
                <w:color w:val="C2185B"/>
                <w:sz w:val="18"/>
                <w:szCs w:val="18"/>
              </w:rPr>
              <w:t xml:space="preserve">tracer la verticale du fil à plomb</w:t>
            </w:r>
            <w:r>
              <w:rPr>
                <w:rFonts w:ascii="Times New Roman" w:cs="Times New Roman" w:eastAsia="Times New Roman" w:hAnsi="Times New Roman"/>
                <w:b w:val="false"/>
                <w:bCs w:val="false"/>
                <w:i w:val="false"/>
                <w:iCs w:val="false"/>
                <w:color w:val="000000"/>
                <w:sz w:val="18"/>
                <w:szCs w:val="18"/>
              </w:rPr>
              <w:t xml:space="preserve"> ; recommencer avec </w:t>
            </w:r>
            <w:r>
              <w:rPr>
                <w:rFonts w:ascii="Times New Roman" w:cs="Times New Roman" w:eastAsia="Times New Roman" w:hAnsi="Times New Roman"/>
                <w:b/>
                <w:bCs/>
                <w:i w:val="false"/>
                <w:iCs w:val="false"/>
                <w:color w:val="C2185B"/>
                <w:sz w:val="18"/>
                <w:szCs w:val="18"/>
              </w:rPr>
              <w:t xml:space="preserve">un second point de suspension</w:t>
            </w:r>
            <w:r>
              <w:rPr>
                <w:rFonts w:ascii="Times New Roman" w:cs="Times New Roman" w:eastAsia="Times New Roman" w:hAnsi="Times New Roman"/>
                <w:b w:val="false"/>
                <w:bCs w:val="false"/>
                <w:i w:val="false"/>
                <w:iCs w:val="false"/>
                <w:color w:val="000000"/>
                <w:sz w:val="18"/>
                <w:szCs w:val="18"/>
              </w:rPr>
              <w:t xml:space="preserve"> ; G est à </w:t>
            </w:r>
            <w:r>
              <w:rPr>
                <w:rFonts w:ascii="Times New Roman" w:cs="Times New Roman" w:eastAsia="Times New Roman" w:hAnsi="Times New Roman"/>
                <w:b/>
                <w:bCs/>
                <w:i w:val="false"/>
                <w:iCs w:val="false"/>
                <w:color w:val="C2185B"/>
                <w:sz w:val="18"/>
                <w:szCs w:val="18"/>
              </w:rPr>
              <w:t xml:space="preserve">l'intersection des deux droites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poids d'un corps et le centre de gravité</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4 — Le poids s'applique au centre de gravité G : au centre de la sphère, au croisement des diagonales de la brique, et même hors matière pour l'anneau !</w:t>
      </w:r>
    </w:p>
    <w:p>
      <w:pPr>
        <w:spacing w:after="80" w:before="80"/>
        <w:jc w:val="left"/>
      </w:pPr>
      <w:r>
        <w:rPr>
          <w:rFonts w:ascii="Times New Roman" w:cs="Times New Roman" w:eastAsia="Times New Roman" w:hAnsi="Times New Roman"/>
          <w:b/>
          <w:bCs/>
          <w:i w:val="false"/>
          <w:iCs w:val="false"/>
          <w:color w:val="1E7B34"/>
          <w:sz w:val="24"/>
          <w:szCs w:val="24"/>
        </w:rPr>
        <w:t xml:space="preserve">1. Le poids : une force particulière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P d'un corps est la force d'attraction exercée par la Terre : direction </w:t>
      </w:r>
      <w:r>
        <w:rPr>
          <w:rFonts w:ascii="Times New Roman" w:cs="Times New Roman" w:eastAsia="Times New Roman" w:hAnsi="Times New Roman"/>
          <w:b/>
          <w:bCs/>
          <w:color w:val="1F4E79"/>
          <w:sz w:val="22"/>
          <w:szCs w:val="22"/>
        </w:rPr>
        <w:t xml:space="preserve">verticale</w:t>
      </w:r>
      <w:r>
        <w:rPr>
          <w:rFonts w:ascii="Times New Roman" w:cs="Times New Roman" w:eastAsia="Times New Roman" w:hAnsi="Times New Roman"/>
          <w:color w:val="000000"/>
          <w:sz w:val="22"/>
          <w:szCs w:val="22"/>
        </w:rPr>
        <w:t xml:space="preserve">, sens vers le bas, intensité </w:t>
      </w:r>
      <w:r>
        <w:rPr>
          <w:rFonts w:ascii="Times New Roman" w:cs="Times New Roman" w:eastAsia="Times New Roman" w:hAnsi="Times New Roman"/>
          <w:b/>
          <w:bCs/>
          <w:color w:val="1F4E79"/>
          <w:sz w:val="22"/>
          <w:szCs w:val="22"/>
        </w:rPr>
        <w:t xml:space="preserve">P = m × g</w:t>
      </w:r>
      <w:r>
        <w:rPr>
          <w:rFonts w:ascii="Times New Roman" w:cs="Times New Roman" w:eastAsia="Times New Roman" w:hAnsi="Times New Roman"/>
          <w:color w:val="000000"/>
          <w:sz w:val="22"/>
          <w:szCs w:val="22"/>
        </w:rPr>
        <w:t xml:space="preserve"> (g ≈ 10 N/kg), point d'application le </w:t>
      </w:r>
      <w:r>
        <w:rPr>
          <w:rFonts w:ascii="Times New Roman" w:cs="Times New Roman" w:eastAsia="Times New Roman" w:hAnsi="Times New Roman"/>
          <w:b/>
          <w:bCs/>
          <w:color w:val="1F4E79"/>
          <w:sz w:val="22"/>
          <w:szCs w:val="22"/>
        </w:rPr>
        <w:t xml:space="preserve">centre de gravité</w:t>
      </w:r>
      <w:r>
        <w:rPr>
          <w:rFonts w:ascii="Times New Roman" w:cs="Times New Roman" w:eastAsia="Times New Roman" w:hAnsi="Times New Roman"/>
          <w:color w:val="000000"/>
          <w:sz w:val="22"/>
          <w:szCs w:val="22"/>
        </w:rPr>
        <w:t xml:space="preserve"> G.</w:t>
      </w:r>
    </w:p>
    <w:p>
      <w:pPr>
        <w:spacing w:after="80" w:before="80"/>
        <w:jc w:val="left"/>
      </w:pPr>
      <w:r>
        <w:rPr>
          <w:rFonts w:ascii="Times New Roman" w:cs="Times New Roman" w:eastAsia="Times New Roman" w:hAnsi="Times New Roman"/>
          <w:b/>
          <w:bCs/>
          <w:i w:val="false"/>
          <w:iCs w:val="false"/>
          <w:color w:val="1E7B34"/>
          <w:sz w:val="24"/>
          <w:szCs w:val="24"/>
        </w:rPr>
        <w:t xml:space="preserve">2. Où se trouve le centre de gravité ?</w:t>
      </w:r>
    </w:p>
    <w:p>
      <w:pPr>
        <w:spacing w:after="80"/>
      </w:pPr>
      <w:r>
        <w:rPr>
          <w:rFonts w:ascii="Times New Roman" w:cs="Times New Roman" w:eastAsia="Times New Roman" w:hAnsi="Times New Roman"/>
          <w:color w:val="000000"/>
          <w:sz w:val="22"/>
          <w:szCs w:val="22"/>
        </w:rPr>
        <w:t xml:space="preserve">• sphère, boule, disque, cylindre, anneau homogènes : en leur centre ;</w:t>
      </w:r>
    </w:p>
    <w:p>
      <w:pPr>
        <w:spacing w:after="80"/>
      </w:pPr>
      <w:r>
        <w:rPr>
          <w:rFonts w:ascii="Times New Roman" w:cs="Times New Roman" w:eastAsia="Times New Roman" w:hAnsi="Times New Roman"/>
          <w:color w:val="000000"/>
          <w:sz w:val="22"/>
          <w:szCs w:val="22"/>
        </w:rPr>
        <w:t xml:space="preserve">• cube et parallélépipède rectangle : au croisement des diagonales ;</w:t>
      </w:r>
    </w:p>
    <w:p>
      <w:pPr>
        <w:spacing w:after="80"/>
      </w:pPr>
      <w:r>
        <w:rPr>
          <w:rFonts w:ascii="Times New Roman" w:cs="Times New Roman" w:eastAsia="Times New Roman" w:hAnsi="Times New Roman"/>
          <w:color w:val="000000"/>
          <w:sz w:val="22"/>
          <w:szCs w:val="22"/>
        </w:rPr>
        <w:t xml:space="preserve">• règle homogène : en son milieu ;</w:t>
      </w:r>
    </w:p>
    <w:p>
      <w:pPr>
        <w:spacing w:after="80"/>
      </w:pPr>
      <w:r>
        <w:rPr>
          <w:rFonts w:ascii="Times New Roman" w:cs="Times New Roman" w:eastAsia="Times New Roman" w:hAnsi="Times New Roman"/>
          <w:color w:val="000000"/>
          <w:sz w:val="22"/>
          <w:szCs w:val="22"/>
        </w:rPr>
        <w:t xml:space="preserve">• attention : pour l'anneau, G est dans le trou, hors de la matière !</w:t>
      </w:r>
    </w:p>
    <w:p>
      <w:pPr>
        <w:spacing w:after="80" w:before="80"/>
        <w:jc w:val="left"/>
      </w:pPr>
      <w:r>
        <w:rPr>
          <w:rFonts w:ascii="Times New Roman" w:cs="Times New Roman" w:eastAsia="Times New Roman" w:hAnsi="Times New Roman"/>
          <w:b/>
          <w:bCs/>
          <w:i w:val="false"/>
          <w:iCs w:val="false"/>
          <w:color w:val="1E7B34"/>
          <w:sz w:val="24"/>
          <w:szCs w:val="24"/>
        </w:rPr>
        <w:t xml:space="preserve">3. La méthode du fil à plomb</w:t>
      </w:r>
    </w:p>
    <w:p>
      <w:pPr>
        <w:spacing w:after="80"/>
      </w:pPr>
      <w:r>
        <w:rPr>
          <w:rFonts w:ascii="Times New Roman" w:cs="Times New Roman" w:eastAsia="Times New Roman" w:hAnsi="Times New Roman"/>
          <w:color w:val="000000"/>
          <w:sz w:val="22"/>
          <w:szCs w:val="22"/>
        </w:rPr>
        <w:t xml:space="preserve">On suspend l'objet plat par un premier point : on trace la </w:t>
      </w:r>
      <w:r>
        <w:rPr>
          <w:rFonts w:ascii="Times New Roman" w:cs="Times New Roman" w:eastAsia="Times New Roman" w:hAnsi="Times New Roman"/>
          <w:b/>
          <w:bCs/>
          <w:color w:val="1F4E79"/>
          <w:sz w:val="22"/>
          <w:szCs w:val="22"/>
        </w:rPr>
        <w:t xml:space="preserve">verticale</w:t>
      </w:r>
      <w:r>
        <w:rPr>
          <w:rFonts w:ascii="Times New Roman" w:cs="Times New Roman" w:eastAsia="Times New Roman" w:hAnsi="Times New Roman"/>
          <w:color w:val="000000"/>
          <w:sz w:val="22"/>
          <w:szCs w:val="22"/>
        </w:rPr>
        <w:t xml:space="preserve"> du </w:t>
      </w:r>
      <w:r>
        <w:rPr>
          <w:rFonts w:ascii="Times New Roman" w:cs="Times New Roman" w:eastAsia="Times New Roman" w:hAnsi="Times New Roman"/>
          <w:b/>
          <w:bCs/>
          <w:color w:val="1F4E79"/>
          <w:sz w:val="22"/>
          <w:szCs w:val="22"/>
        </w:rPr>
        <w:t xml:space="preserve">fil à plomb</w:t>
      </w:r>
      <w:r>
        <w:rPr>
          <w:rFonts w:ascii="Times New Roman" w:cs="Times New Roman" w:eastAsia="Times New Roman" w:hAnsi="Times New Roman"/>
          <w:color w:val="000000"/>
          <w:sz w:val="22"/>
          <w:szCs w:val="22"/>
        </w:rPr>
        <w:t xml:space="preserve"> ; on recommence par un second point : G est à l'intersection des deux tracés. Posé sur une pointe en G, l'objet reste en équilibre.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porteuses malgaches placent instinctivement leur fardeau pour que son centre de gravité soit exactement au-dessus de leur colonne vertébrale : ainsi le poids est compensé sans effort de bras. Des études ont montré qu'elles peuvent porter ainsi jusqu'à 20 % de leur propre masse… presque sans dépenser plus d'énergie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Trouve le point magique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Découpe un carton en forme de Madagascar (ou de n'importe quelle forme amusante).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Perce deux petits trous près des bords, éloignés l'un de l'autre.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Suspends le carton par un trou avec une épingle, accroche un fil lesté d'un caillou (fil à plomb) et trace la verticale ; recommence avec l'autre trou.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Pose le carton sur la pointe d'un stylo à l'intersection : il tient en équilibre : tu as trouvé G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 à plomb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Ficelle + caillou ou écrou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Plaques de formes géométriques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Cartons de récupération découpés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Support de suspension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Épingle plantée dans le chambranle, clou au mur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Le poids s'applique : a) en haut de l'objet b) au centre de gravité c) au sol. 2. Sa direction : a) horizontale b) verticale c) quelconque. 3. G d'une boule : a) au centre b) en surface c) en bas. 4. G d'un anneau est : a) dans la matière b) hors de la matière c) inexistant.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bidon de 25 kg est posé au sol (g = 10 N/kg). Calcule son poids et représente-le (échelle 1 cm ↔ 100 N) : décris le vecteur.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Pourquoi un bus chargé sur le toit se renverse-t-il plus facilement dans les virages qu'un bus chargé en soute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 = 25 × 10 = </w:t>
      </w:r>
      <w:r>
        <w:rPr>
          <w:rFonts w:ascii="Times New Roman" w:cs="Times New Roman" w:eastAsia="Times New Roman" w:hAnsi="Times New Roman"/>
          <w:b/>
          <w:bCs/>
          <w:i w:val="false"/>
          <w:iCs w:val="false"/>
          <w:color w:val="C2185B"/>
          <w:sz w:val="20"/>
          <w:szCs w:val="20"/>
        </w:rPr>
        <w:t xml:space="preserve">250 N</w:t>
      </w:r>
      <w:r>
        <w:rPr>
          <w:rFonts w:ascii="Times New Roman" w:cs="Times New Roman" w:eastAsia="Times New Roman" w:hAnsi="Times New Roman"/>
          <w:b w:val="false"/>
          <w:bCs w:val="false"/>
          <w:i w:val="false"/>
          <w:iCs w:val="false"/>
          <w:color w:val="000000"/>
          <w:sz w:val="20"/>
          <w:szCs w:val="20"/>
        </w:rPr>
        <w:t xml:space="preserve"> ; vecteur d'origine </w:t>
      </w:r>
      <w:r>
        <w:rPr>
          <w:rFonts w:ascii="Times New Roman" w:cs="Times New Roman" w:eastAsia="Times New Roman" w:hAnsi="Times New Roman"/>
          <w:b/>
          <w:bCs/>
          <w:i w:val="false"/>
          <w:iCs w:val="false"/>
          <w:color w:val="C2185B"/>
          <w:sz w:val="20"/>
          <w:szCs w:val="20"/>
        </w:rPr>
        <w:t xml:space="preserve">G</w:t>
      </w:r>
      <w:r>
        <w:rPr>
          <w:rFonts w:ascii="Times New Roman" w:cs="Times New Roman" w:eastAsia="Times New Roman" w:hAnsi="Times New Roman"/>
          <w:b w:val="false"/>
          <w:bCs w:val="false"/>
          <w:i w:val="false"/>
          <w:iCs w:val="false"/>
          <w:color w:val="000000"/>
          <w:sz w:val="20"/>
          <w:szCs w:val="20"/>
        </w:rPr>
        <w:t xml:space="preserve">, vertical vers le bas, longueur </w:t>
      </w:r>
      <w:r>
        <w:rPr>
          <w:rFonts w:ascii="Times New Roman" w:cs="Times New Roman" w:eastAsia="Times New Roman" w:hAnsi="Times New Roman"/>
          <w:b/>
          <w:bCs/>
          <w:i w:val="false"/>
          <w:iCs w:val="false"/>
          <w:color w:val="C2185B"/>
          <w:sz w:val="20"/>
          <w:szCs w:val="20"/>
        </w:rPr>
        <w:t xml:space="preserve">2,5 cm</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charge en hauteur </w:t>
      </w:r>
      <w:r>
        <w:rPr>
          <w:rFonts w:ascii="Times New Roman" w:cs="Times New Roman" w:eastAsia="Times New Roman" w:hAnsi="Times New Roman"/>
          <w:b/>
          <w:bCs/>
          <w:i w:val="false"/>
          <w:iCs w:val="false"/>
          <w:color w:val="C2185B"/>
          <w:sz w:val="20"/>
          <w:szCs w:val="20"/>
        </w:rPr>
        <w:t xml:space="preserve">élève le centre de gravité</w:t>
      </w:r>
      <w:r>
        <w:rPr>
          <w:rFonts w:ascii="Times New Roman" w:cs="Times New Roman" w:eastAsia="Times New Roman" w:hAnsi="Times New Roman"/>
          <w:b w:val="false"/>
          <w:bCs w:val="false"/>
          <w:i w:val="false"/>
          <w:iCs w:val="false"/>
          <w:color w:val="000000"/>
          <w:sz w:val="20"/>
          <w:szCs w:val="20"/>
        </w:rPr>
        <w:t xml:space="preserve"> : le poids bascule plus vite hors de la base d'appui : </w:t>
      </w:r>
      <w:r>
        <w:rPr>
          <w:rFonts w:ascii="Times New Roman" w:cs="Times New Roman" w:eastAsia="Times New Roman" w:hAnsi="Times New Roman"/>
          <w:b/>
          <w:bCs/>
          <w:i w:val="false"/>
          <w:iCs w:val="false"/>
          <w:color w:val="C2185B"/>
          <w:sz w:val="20"/>
          <w:szCs w:val="20"/>
        </w:rPr>
        <w:t xml:space="preserve">l'équilibre est moins stable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5" w:id="1"/>
      <w:r>
        <w:rPr>
          <w:rFonts w:ascii="Times New Roman" w:cs="Times New Roman" w:eastAsia="Times New Roman" w:hAnsi="Times New Roman"/>
          <w:b/>
          <w:bCs/>
          <w:color w:val="000000"/>
          <w:sz w:val="30"/>
          <w:szCs w:val="30"/>
        </w:rPr>
        <w:t xml:space="preserve">SÉANCE 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poussée d'Archimède : mise en évidence et mesure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poussée d'Archimède : mise en évidence et mesure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poussée d'Archimède et de déterminer son intensité par la méthode des deux pesées.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pierre, récipient transparent, eau, eau salée, bouteille plastique vide, fil</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poussée d'Archimède vue en T8.</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caractéristiques du poids ?</w:t>
            </w:r>
          </w:p>
          <w:p>
            <w:pPr>
              <w:spacing w:after="30" w:before="0"/>
              <w:jc w:val="left"/>
            </w:pPr>
            <w:r>
              <w:rPr>
                <w:rFonts w:ascii="Times New Roman" w:cs="Times New Roman" w:eastAsia="Times New Roman" w:hAnsi="Times New Roman"/>
                <w:b w:val="false"/>
                <w:bCs w:val="false"/>
                <w:i/>
                <w:iCs/>
                <w:color w:val="000000"/>
                <w:sz w:val="18"/>
                <w:szCs w:val="18"/>
              </w:rPr>
              <w:t xml:space="preserve">Que dit la condition d'équilibre sous deux forces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Force verticale vers le haut exercée par un liquide sur un corps immergé.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Verticale, vers le bas, P = m × g, appliqué en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Forces directement opposées : même droite, même intensité, sens contraires.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lavoir, Lalao soulève sans effort la grosse bassine immergée… mais dès qu'elle sort de l'eau, la bassine devient terriblement lourde ! Et impossible d'enfoncer la bouteille vide dans le seau : elle « résiste » et jaillit dès qu'on la lâche.</w:t>
            </w:r>
          </w:p>
          <w:p>
            <w:pPr>
              <w:spacing w:after="30" w:before="0"/>
              <w:jc w:val="left"/>
            </w:pPr>
            <w:r>
              <w:rPr>
                <w:rFonts w:ascii="Times New Roman" w:cs="Times New Roman" w:eastAsia="Times New Roman" w:hAnsi="Times New Roman"/>
                <w:b w:val="false"/>
                <w:bCs w:val="false"/>
                <w:i/>
                <w:iCs/>
                <w:color w:val="000000"/>
                <w:sz w:val="18"/>
                <w:szCs w:val="18"/>
              </w:rPr>
              <w:t xml:space="preserve">Quelle force mystérieuse aide Lalao sous l'eau et repousse la bouteille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poussée d'Archimède : le liquide pousse le corps immergé verticalement vers le haut ; nous allons la mesurer.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poussée d'Archimède : mise en évidence et mesure ». Après cette séance, vous serez capables de la mettre en évidence et de mesurer son intensité par différence de deux pesées.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J'enfonce la bouteille vide, fond plat en premier, dans l'eau calme : je sens une résistance qui grandit ; je lâche : elle jaillit ! 2) Je suspends la pierre au dynamomètre : dans l'air, il indique P = 6 N. 3) Je descends la pierre, toujours suspendue, jusqu'à l'immerger complètement : le dynamomètre n'indique plus que T = 4 N ! 4) Je recommence dans l'eau très salée : 3,7 N ; et avec une pierre plus grosse de même poids : l'indication baisse davantage.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notent les deux pesées, calculent la différence.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pierre, récipients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le dynamomètre indique-t-il moins dans l'eau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la direction et le sens de cette poussée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son intensité F ?</w:t>
            </w:r>
          </w:p>
          <w:p>
            <w:pPr>
              <w:spacing w:after="30" w:before="0"/>
              <w:jc w:val="left"/>
            </w:pPr>
            <w:r>
              <w:rPr>
                <w:rFonts w:ascii="Times New Roman" w:cs="Times New Roman" w:eastAsia="Times New Roman" w:hAnsi="Times New Roman"/>
                <w:b w:val="false"/>
                <w:bCs w:val="false"/>
                <w:i/>
                <w:iCs/>
                <w:color w:val="000000"/>
                <w:sz w:val="18"/>
                <w:szCs w:val="18"/>
              </w:rPr>
              <w:t xml:space="preserve">La poussée dépend-elle du volume immergé ?</w:t>
            </w:r>
          </w:p>
          <w:p>
            <w:pPr>
              <w:spacing w:after="30" w:before="0"/>
              <w:jc w:val="left"/>
            </w:pPr>
            <w:r>
              <w:rPr>
                <w:rFonts w:ascii="Times New Roman" w:cs="Times New Roman" w:eastAsia="Times New Roman" w:hAnsi="Times New Roman"/>
                <w:b w:val="false"/>
                <w:bCs w:val="false"/>
                <w:i/>
                <w:iCs/>
                <w:color w:val="000000"/>
                <w:sz w:val="18"/>
                <w:szCs w:val="18"/>
              </w:rPr>
              <w:t xml:space="preserve">Dépend-elle du liquide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l'eau exerce sur la pierre une force vers le haut : la poussée d'Archimède.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Direction verticale, sens vers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différence des deux pesées : F = P − T = 6 − 4 = 2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à poids égal, un corps plus volumineux reçoit une poussée plus grande.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l'eau salée, plus dense, pousse plus fort que l'eau douce.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Mesures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tout liquide en équilibre exerce sur un corps immergé une force appelée poussée d'Archimède : direction verticale, sens vers le haut. Sa mesure se fait par la méthode des deux pesées : on pèse le corps dans l'air (poids P), puis immergé (indication T du dynamomètre) : la poussée vaut F = P − T. Le corps immergé suspendu est en effet en équilibre sous trois forces : son poids P vers le bas, la force du fil T et la poussée F vers le haut : d'où T + F = P. Nos expériences montrent que F dépend de deux facteurs : le volume immergé du corps (plus il est gros, plus F est grande) et la nature du liquide (plus il est dense, plus F est grande) : mais F ne dépend pas du poids du corps ! La prochaine séance donnera la formule exacte : le théorème d'Archimède.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méthode des deux pesées.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objet pèse 9 N dans l'air ; immergé dans l'eau, le dynamomètre indique 6,5 N. Calcule la poussée d'Archimède.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Donne les deux facteurs dont dépend la poussée d'Archimède, et un facteur dont elle NE dépend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 P − T = 9 − 6,5 = </w:t>
            </w:r>
            <w:r>
              <w:rPr>
                <w:rFonts w:ascii="Times New Roman" w:cs="Times New Roman" w:eastAsia="Times New Roman" w:hAnsi="Times New Roman"/>
                <w:b/>
                <w:bCs/>
                <w:i w:val="false"/>
                <w:iCs w:val="false"/>
                <w:color w:val="C2185B"/>
                <w:sz w:val="18"/>
                <w:szCs w:val="18"/>
              </w:rPr>
              <w:t xml:space="preserve">2,5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Elle dépend du </w:t>
            </w:r>
            <w:r>
              <w:rPr>
                <w:rFonts w:ascii="Times New Roman" w:cs="Times New Roman" w:eastAsia="Times New Roman" w:hAnsi="Times New Roman"/>
                <w:b/>
                <w:bCs/>
                <w:i w:val="false"/>
                <w:iCs w:val="false"/>
                <w:color w:val="C2185B"/>
                <w:sz w:val="18"/>
                <w:szCs w:val="18"/>
              </w:rPr>
              <w:t xml:space="preserve">volume immergé</w:t>
            </w:r>
            <w:r>
              <w:rPr>
                <w:rFonts w:ascii="Times New Roman" w:cs="Times New Roman" w:eastAsia="Times New Roman" w:hAnsi="Times New Roman"/>
                <w:b w:val="false"/>
                <w:bCs w:val="false"/>
                <w:i w:val="false"/>
                <w:iCs w:val="false"/>
                <w:color w:val="000000"/>
                <w:sz w:val="18"/>
                <w:szCs w:val="18"/>
              </w:rPr>
              <w:t xml:space="preserve"> et de la </w:t>
            </w:r>
            <w:r>
              <w:rPr>
                <w:rFonts w:ascii="Times New Roman" w:cs="Times New Roman" w:eastAsia="Times New Roman" w:hAnsi="Times New Roman"/>
                <w:b/>
                <w:bCs/>
                <w:i w:val="false"/>
                <w:iCs w:val="false"/>
                <w:color w:val="C2185B"/>
                <w:sz w:val="18"/>
                <w:szCs w:val="18"/>
              </w:rPr>
              <w:t xml:space="preserve">nature (masse volumique) du liquide</w:t>
            </w:r>
            <w:r>
              <w:rPr>
                <w:rFonts w:ascii="Times New Roman" w:cs="Times New Roman" w:eastAsia="Times New Roman" w:hAnsi="Times New Roman"/>
                <w:b w:val="false"/>
                <w:bCs w:val="false"/>
                <w:i w:val="false"/>
                <w:iCs w:val="false"/>
                <w:color w:val="000000"/>
                <w:sz w:val="18"/>
                <w:szCs w:val="18"/>
              </w:rPr>
              <w:t xml:space="preserve"> ; elle ne dépend pas du </w:t>
            </w:r>
            <w:r>
              <w:rPr>
                <w:rFonts w:ascii="Times New Roman" w:cs="Times New Roman" w:eastAsia="Times New Roman" w:hAnsi="Times New Roman"/>
                <w:b/>
                <w:bCs/>
                <w:i w:val="false"/>
                <w:iCs w:val="false"/>
                <w:color w:val="C2185B"/>
                <w:sz w:val="18"/>
                <w:szCs w:val="18"/>
              </w:rPr>
              <w:t xml:space="preserve">poids du corps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poussée d'Archimède est ……… et dirigée vers le ……… ; on la mesure par ……… de deux pesées : F = ………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les trois forces qui s'exercent sur une pierre suspendue à un fil et immergée dans l'eau, avec leur sens.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vers le </w:t>
            </w:r>
            <w:r>
              <w:rPr>
                <w:rFonts w:ascii="Times New Roman" w:cs="Times New Roman" w:eastAsia="Times New Roman" w:hAnsi="Times New Roman"/>
                <w:b/>
                <w:bCs/>
                <w:i w:val="false"/>
                <w:iCs w:val="false"/>
                <w:color w:val="C2185B"/>
                <w:sz w:val="18"/>
                <w:szCs w:val="18"/>
              </w:rPr>
              <w:t xml:space="preserve">haut</w:t>
            </w:r>
            <w:r>
              <w:rPr>
                <w:rFonts w:ascii="Times New Roman" w:cs="Times New Roman" w:eastAsia="Times New Roman" w:hAnsi="Times New Roman"/>
                <w:b w:val="false"/>
                <w:bCs w:val="false"/>
                <w:i w:val="false"/>
                <w:iCs w:val="false"/>
                <w:color w:val="000000"/>
                <w:sz w:val="18"/>
                <w:szCs w:val="18"/>
              </w:rPr>
              <w:t xml:space="preserve"> ; par </w:t>
            </w:r>
            <w:r>
              <w:rPr>
                <w:rFonts w:ascii="Times New Roman" w:cs="Times New Roman" w:eastAsia="Times New Roman" w:hAnsi="Times New Roman"/>
                <w:b/>
                <w:bCs/>
                <w:i w:val="false"/>
                <w:iCs w:val="false"/>
                <w:color w:val="C2185B"/>
                <w:sz w:val="18"/>
                <w:szCs w:val="18"/>
              </w:rPr>
              <w:t xml:space="preserve">différence</w:t>
            </w:r>
            <w:r>
              <w:rPr>
                <w:rFonts w:ascii="Times New Roman" w:cs="Times New Roman" w:eastAsia="Times New Roman" w:hAnsi="Times New Roman"/>
                <w:b w:val="false"/>
                <w:bCs w:val="false"/>
                <w:i w:val="false"/>
                <w:iCs w:val="false"/>
                <w:color w:val="000000"/>
                <w:sz w:val="18"/>
                <w:szCs w:val="18"/>
              </w:rPr>
              <w:t xml:space="preserve"> : F = </w:t>
            </w:r>
            <w:r>
              <w:rPr>
                <w:rFonts w:ascii="Times New Roman" w:cs="Times New Roman" w:eastAsia="Times New Roman" w:hAnsi="Times New Roman"/>
                <w:b/>
                <w:bCs/>
                <w:i w:val="false"/>
                <w:iCs w:val="false"/>
                <w:color w:val="C2185B"/>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C2185B"/>
                <w:sz w:val="18"/>
                <w:szCs w:val="18"/>
              </w:rPr>
              <w:t xml:space="preserve">poids P (vers le bas)</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C2185B"/>
                <w:sz w:val="18"/>
                <w:szCs w:val="18"/>
              </w:rPr>
              <w:t xml:space="preserve">force du fil T (vers le haut)</w:t>
            </w:r>
            <w:r>
              <w:rPr>
                <w:rFonts w:ascii="Times New Roman" w:cs="Times New Roman" w:eastAsia="Times New Roman" w:hAnsi="Times New Roman"/>
                <w:b w:val="false"/>
                <w:bCs w:val="false"/>
                <w:i w:val="false"/>
                <w:iCs w:val="false"/>
                <w:color w:val="000000"/>
                <w:sz w:val="18"/>
                <w:szCs w:val="18"/>
              </w:rPr>
              <w:t xml:space="preserve"> et la </w:t>
            </w:r>
            <w:r>
              <w:rPr>
                <w:rFonts w:ascii="Times New Roman" w:cs="Times New Roman" w:eastAsia="Times New Roman" w:hAnsi="Times New Roman"/>
                <w:b/>
                <w:bCs/>
                <w:i w:val="false"/>
                <w:iCs w:val="false"/>
                <w:color w:val="C2185B"/>
                <w:sz w:val="18"/>
                <w:szCs w:val="18"/>
              </w:rPr>
              <w:t xml:space="preserve">poussée d'Archimède F (vers le haut)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poussée d'Archimède : mise en évidence et mesure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5 — La pierre « pèse moins » dans l'eau : le dynamomètre révèle la poussée d'Archimède</w:t>
      </w:r>
    </w:p>
    <w:p>
      <w:pPr>
        <w:spacing w:after="80" w:before="80"/>
        <w:jc w:val="left"/>
      </w:pPr>
      <w:r>
        <w:rPr>
          <w:rFonts w:ascii="Times New Roman" w:cs="Times New Roman" w:eastAsia="Times New Roman" w:hAnsi="Times New Roman"/>
          <w:b/>
          <w:bCs/>
          <w:i w:val="false"/>
          <w:iCs w:val="false"/>
          <w:color w:val="1E7B34"/>
          <w:sz w:val="24"/>
          <w:szCs w:val="24"/>
        </w:rPr>
        <w:t xml:space="preserve">1. La mise en évidence</w:t>
      </w:r>
    </w:p>
    <w:p>
      <w:pPr>
        <w:spacing w:after="80"/>
      </w:pPr>
      <w:r>
        <w:rPr>
          <w:rFonts w:ascii="Times New Roman" w:cs="Times New Roman" w:eastAsia="Times New Roman" w:hAnsi="Times New Roman"/>
          <w:color w:val="000000"/>
          <w:sz w:val="22"/>
          <w:szCs w:val="22"/>
        </w:rPr>
        <w:t xml:space="preserve">Enfoncer un récipient fond plat dans l'eau demande un effort croissant : le liquide résiste. Cette force exercée par un liquide en équilibre sur un corps immergé est la </w:t>
      </w:r>
      <w:r>
        <w:rPr>
          <w:rFonts w:ascii="Times New Roman" w:cs="Times New Roman" w:eastAsia="Times New Roman" w:hAnsi="Times New Roman"/>
          <w:b/>
          <w:bCs/>
          <w:color w:val="1F4E79"/>
          <w:sz w:val="22"/>
          <w:szCs w:val="22"/>
        </w:rPr>
        <w:t xml:space="preserve">poussée d'Archimède</w:t>
      </w:r>
      <w:r>
        <w:rPr>
          <w:rFonts w:ascii="Times New Roman" w:cs="Times New Roman" w:eastAsia="Times New Roman" w:hAnsi="Times New Roman"/>
          <w:color w:val="000000"/>
          <w:sz w:val="22"/>
          <w:szCs w:val="22"/>
        </w:rPr>
        <w:t xml:space="preserve"> : verticale, dirigée vers le haut.</w:t>
      </w:r>
    </w:p>
    <w:p>
      <w:pPr>
        <w:spacing w:after="80" w:before="80"/>
        <w:jc w:val="left"/>
      </w:pPr>
      <w:r>
        <w:rPr>
          <w:rFonts w:ascii="Times New Roman" w:cs="Times New Roman" w:eastAsia="Times New Roman" w:hAnsi="Times New Roman"/>
          <w:b/>
          <w:bCs/>
          <w:i w:val="false"/>
          <w:iCs w:val="false"/>
          <w:color w:val="1E7B34"/>
          <w:sz w:val="24"/>
          <w:szCs w:val="24"/>
        </w:rPr>
        <w:t xml:space="preserve">2. La méthode des deux pesées</w:t>
      </w:r>
    </w:p>
    <w:p>
      <w:pPr>
        <w:spacing w:after="80"/>
      </w:pPr>
      <w:r>
        <w:rPr>
          <w:rFonts w:ascii="Times New Roman" w:cs="Times New Roman" w:eastAsia="Times New Roman" w:hAnsi="Times New Roman"/>
          <w:color w:val="000000"/>
          <w:sz w:val="22"/>
          <w:szCs w:val="22"/>
        </w:rPr>
        <w:t xml:space="preserve">On suspend le corps à un dynamomètre : dans l'air, il indique le poids P ; entièrement immergé, il indique T (le </w:t>
      </w:r>
      <w:r>
        <w:rPr>
          <w:rFonts w:ascii="Times New Roman" w:cs="Times New Roman" w:eastAsia="Times New Roman" w:hAnsi="Times New Roman"/>
          <w:b/>
          <w:bCs/>
          <w:color w:val="1F4E79"/>
          <w:sz w:val="22"/>
          <w:szCs w:val="22"/>
        </w:rPr>
        <w:t xml:space="preserve">poids apparent</w:t>
      </w:r>
      <w:r>
        <w:rPr>
          <w:rFonts w:ascii="Times New Roman" w:cs="Times New Roman" w:eastAsia="Times New Roman" w:hAnsi="Times New Roman"/>
          <w:color w:val="000000"/>
          <w:sz w:val="22"/>
          <w:szCs w:val="22"/>
        </w:rPr>
        <w:t xml:space="preserve">). La poussée vaut F = P − T.</w:t>
      </w:r>
    </w:p>
    <w:p>
      <w:pPr>
        <w:spacing w:after="80"/>
      </w:pPr>
      <w:r>
        <w:rPr>
          <w:rFonts w:ascii="Times New Roman" w:cs="Times New Roman" w:eastAsia="Times New Roman" w:hAnsi="Times New Roman"/>
          <w:color w:val="000000"/>
          <w:sz w:val="22"/>
          <w:szCs w:val="22"/>
        </w:rPr>
        <w:t xml:space="preserve">Justification : le corps immergé est en équilibre sous trois forces (P vers le bas, T et F vers le haut) : T + F = P.</w:t>
      </w:r>
    </w:p>
    <w:p>
      <w:pPr>
        <w:spacing w:after="80" w:before="80"/>
        <w:jc w:val="left"/>
      </w:pPr>
      <w:r>
        <w:rPr>
          <w:rFonts w:ascii="Times New Roman" w:cs="Times New Roman" w:eastAsia="Times New Roman" w:hAnsi="Times New Roman"/>
          <w:b/>
          <w:bCs/>
          <w:i w:val="false"/>
          <w:iCs w:val="false"/>
          <w:color w:val="1E7B34"/>
          <w:sz w:val="24"/>
          <w:szCs w:val="24"/>
        </w:rPr>
        <w:t xml:space="preserve">3. Les facteurs qui influencent F</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volume immergé</w:t>
      </w:r>
      <w:r>
        <w:rPr>
          <w:rFonts w:ascii="Times New Roman" w:cs="Times New Roman" w:eastAsia="Times New Roman" w:hAnsi="Times New Roman"/>
          <w:color w:val="000000"/>
          <w:sz w:val="22"/>
          <w:szCs w:val="22"/>
        </w:rPr>
        <w:t xml:space="preserve"> : deux corps de même poids mais de volumes différents reçoivent des poussées différentes (le plus gros : la plus grande)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nature du liquide</w:t>
      </w:r>
      <w:r>
        <w:rPr>
          <w:rFonts w:ascii="Times New Roman" w:cs="Times New Roman" w:eastAsia="Times New Roman" w:hAnsi="Times New Roman"/>
          <w:color w:val="000000"/>
          <w:sz w:val="22"/>
          <w:szCs w:val="22"/>
        </w:rPr>
        <w:t xml:space="preserve"> : un même objet reçoit une poussée plus grande dans l'eau salée que dans l'eau douce ;</w:t>
      </w:r>
    </w:p>
    <w:p>
      <w:pPr>
        <w:spacing w:after="80"/>
      </w:pPr>
      <w:r>
        <w:rPr>
          <w:rFonts w:ascii="Times New Roman" w:cs="Times New Roman" w:eastAsia="Times New Roman" w:hAnsi="Times New Roman"/>
          <w:color w:val="000000"/>
          <w:sz w:val="22"/>
          <w:szCs w:val="22"/>
        </w:rPr>
        <w:t xml:space="preserve">• F ne dépend PAS du poids du corps immergé.</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la mer Morte, entre Jordanie et Israël, l'eau est presque dix fois plus salée que l'océan : la poussée y est si forte qu'on flotte assis en lisant son journal ! Plus près de nous, les nageurs remarquent qu'on flotte mieux dans le canal de Mozambique que dans le lac Itasy : l'eau salée pousse plus fort que l'eau douce.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balance à poussée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Suspends un caillou à ton dynamomètre à élastique et note l'allongement (poids dans l'air).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Descends le caillou dans un seau d'eau sans toucher les parois : l'allongement diminue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La différence des deux lectures est la poussée d'Archimède.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Recommence dans de l'eau très salée (5 cuillères de sel par litre) : la poussée augmente-t-elle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gradué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Élastique étalonné avec bouteilles d'eau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Seau ou bassine transparente, bocal de conserve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Solides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Cailloux, boulons, morceaux de brique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Un solide pèse 15 N dans l'air et 11 N immergé dans l'eau. a) Calcule la poussée. b) Que devient l'indication si on remplace l'eau par de l'eau salée : plus grande, plus petite ou égale à 11 N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Deux boules de même poids : l'une en fer (petite), l'autre en bois très dense (grosse). Immergées, laquelle reçoit la plus grande poussée ? Pourquoi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il est plus facile de porter un ami dans la piscine que sur la terre ferme.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F = 15 − 11 = </w:t>
      </w:r>
      <w:r>
        <w:rPr>
          <w:rFonts w:ascii="Times New Roman" w:cs="Times New Roman" w:eastAsia="Times New Roman" w:hAnsi="Times New Roman"/>
          <w:b/>
          <w:bCs/>
          <w:i w:val="false"/>
          <w:iCs w:val="false"/>
          <w:color w:val="C2185B"/>
          <w:sz w:val="20"/>
          <w:szCs w:val="20"/>
        </w:rPr>
        <w:t xml:space="preserve">4 N</w:t>
      </w:r>
      <w:r>
        <w:rPr>
          <w:rFonts w:ascii="Times New Roman" w:cs="Times New Roman" w:eastAsia="Times New Roman" w:hAnsi="Times New Roman"/>
          <w:b w:val="false"/>
          <w:bCs w:val="false"/>
          <w:i w:val="false"/>
          <w:iCs w:val="false"/>
          <w:color w:val="000000"/>
          <w:sz w:val="20"/>
          <w:szCs w:val="20"/>
        </w:rPr>
        <w:t xml:space="preserve">. b) </w:t>
      </w:r>
      <w:r>
        <w:rPr>
          <w:rFonts w:ascii="Times New Roman" w:cs="Times New Roman" w:eastAsia="Times New Roman" w:hAnsi="Times New Roman"/>
          <w:b/>
          <w:bCs/>
          <w:i w:val="false"/>
          <w:iCs w:val="false"/>
          <w:color w:val="C2185B"/>
          <w:sz w:val="20"/>
          <w:szCs w:val="20"/>
        </w:rPr>
        <w:t xml:space="preserve">Plus petite que 11 N</w:t>
      </w:r>
      <w:r>
        <w:rPr>
          <w:rFonts w:ascii="Times New Roman" w:cs="Times New Roman" w:eastAsia="Times New Roman" w:hAnsi="Times New Roman"/>
          <w:b w:val="false"/>
          <w:bCs w:val="false"/>
          <w:i w:val="false"/>
          <w:iCs w:val="false"/>
          <w:color w:val="000000"/>
          <w:sz w:val="20"/>
          <w:szCs w:val="20"/>
        </w:rPr>
        <w:t xml:space="preserve"> : l'eau salée, plus dense, </w:t>
      </w:r>
      <w:r>
        <w:rPr>
          <w:rFonts w:ascii="Times New Roman" w:cs="Times New Roman" w:eastAsia="Times New Roman" w:hAnsi="Times New Roman"/>
          <w:b/>
          <w:bCs/>
          <w:i w:val="false"/>
          <w:iCs w:val="false"/>
          <w:color w:val="C2185B"/>
          <w:sz w:val="20"/>
          <w:szCs w:val="20"/>
        </w:rPr>
        <w:t xml:space="preserve">pousse plus fort</w:t>
      </w:r>
      <w:r>
        <w:rPr>
          <w:rFonts w:ascii="Times New Roman" w:cs="Times New Roman" w:eastAsia="Times New Roman" w:hAnsi="Times New Roman"/>
          <w:b w:val="false"/>
          <w:bCs w:val="false"/>
          <w:i w:val="false"/>
          <w:iCs w:val="false"/>
          <w:color w:val="000000"/>
          <w:sz w:val="20"/>
          <w:szCs w:val="20"/>
        </w:rPr>
        <w:t xml:space="preserve">, le poids apparent diminue. (2 + 2 points)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grosse boule</w:t>
      </w:r>
      <w:r>
        <w:rPr>
          <w:rFonts w:ascii="Times New Roman" w:cs="Times New Roman" w:eastAsia="Times New Roman" w:hAnsi="Times New Roman"/>
          <w:b w:val="false"/>
          <w:bCs w:val="false"/>
          <w:i w:val="false"/>
          <w:iCs w:val="false"/>
          <w:color w:val="000000"/>
          <w:sz w:val="20"/>
          <w:szCs w:val="20"/>
        </w:rPr>
        <w:t xml:space="preserve"> : la poussée dépend du </w:t>
      </w:r>
      <w:r>
        <w:rPr>
          <w:rFonts w:ascii="Times New Roman" w:cs="Times New Roman" w:eastAsia="Times New Roman" w:hAnsi="Times New Roman"/>
          <w:b/>
          <w:bCs/>
          <w:i w:val="false"/>
          <w:iCs w:val="false"/>
          <w:color w:val="C2185B"/>
          <w:sz w:val="20"/>
          <w:szCs w:val="20"/>
        </w:rPr>
        <w:t xml:space="preserve">volume immergé</w:t>
      </w:r>
      <w:r>
        <w:rPr>
          <w:rFonts w:ascii="Times New Roman" w:cs="Times New Roman" w:eastAsia="Times New Roman" w:hAnsi="Times New Roman"/>
          <w:b w:val="false"/>
          <w:bCs w:val="false"/>
          <w:i w:val="false"/>
          <w:iCs w:val="false"/>
          <w:color w:val="000000"/>
          <w:sz w:val="20"/>
          <w:szCs w:val="20"/>
        </w:rPr>
        <w:t xml:space="preserve">, pas du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l'eau, </w:t>
      </w:r>
      <w:r>
        <w:rPr>
          <w:rFonts w:ascii="Times New Roman" w:cs="Times New Roman" w:eastAsia="Times New Roman" w:hAnsi="Times New Roman"/>
          <w:b/>
          <w:bCs/>
          <w:i w:val="false"/>
          <w:iCs w:val="false"/>
          <w:color w:val="C2185B"/>
          <w:sz w:val="20"/>
          <w:szCs w:val="20"/>
        </w:rPr>
        <w:t xml:space="preserve">la poussée d'Archimède soutient une partie de son poids</w:t>
      </w:r>
      <w:r>
        <w:rPr>
          <w:rFonts w:ascii="Times New Roman" w:cs="Times New Roman" w:eastAsia="Times New Roman" w:hAnsi="Times New Roman"/>
          <w:b w:val="false"/>
          <w:bCs w:val="false"/>
          <w:i w:val="false"/>
          <w:iCs w:val="false"/>
          <w:color w:val="000000"/>
          <w:sz w:val="20"/>
          <w:szCs w:val="20"/>
        </w:rPr>
        <w:t xml:space="preserve"> : son </w:t>
      </w:r>
      <w:r>
        <w:rPr>
          <w:rFonts w:ascii="Times New Roman" w:cs="Times New Roman" w:eastAsia="Times New Roman" w:hAnsi="Times New Roman"/>
          <w:b/>
          <w:bCs/>
          <w:i w:val="false"/>
          <w:iCs w:val="false"/>
          <w:color w:val="C2185B"/>
          <w:sz w:val="20"/>
          <w:szCs w:val="20"/>
        </w:rPr>
        <w:t xml:space="preserve">poids apparent</w:t>
      </w:r>
      <w:r>
        <w:rPr>
          <w:rFonts w:ascii="Times New Roman" w:cs="Times New Roman" w:eastAsia="Times New Roman" w:hAnsi="Times New Roman"/>
          <w:b w:val="false"/>
          <w:bCs w:val="false"/>
          <w:i w:val="false"/>
          <w:iCs w:val="false"/>
          <w:color w:val="000000"/>
          <w:sz w:val="20"/>
          <w:szCs w:val="20"/>
        </w:rPr>
        <w:t xml:space="preserve"> est beaucoup plus faible.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6" w:id="1"/>
      <w:r>
        <w:rPr>
          <w:rFonts w:ascii="Times New Roman" w:cs="Times New Roman" w:eastAsia="Times New Roman" w:hAnsi="Times New Roman"/>
          <w:b/>
          <w:bCs/>
          <w:color w:val="000000"/>
          <w:sz w:val="30"/>
          <w:szCs w:val="30"/>
        </w:rPr>
        <w:t xml:space="preserve">SÉANCE 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théorème d'Archimède ; la densité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théorème d'Archimède ; la densité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d'énoncer le théorème d'Archimède et d'appliquer la relation F = ρ × V × g.</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solide, éprouvette graduée, récipient à trop-plein, balance, 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mesure-t-on la poussée d'Archimède ?</w:t>
            </w:r>
          </w:p>
          <w:p>
            <w:pPr>
              <w:spacing w:after="30" w:before="0"/>
              <w:jc w:val="left"/>
            </w:pPr>
            <w:r>
              <w:rPr>
                <w:rFonts w:ascii="Times New Roman" w:cs="Times New Roman" w:eastAsia="Times New Roman" w:hAnsi="Times New Roman"/>
                <w:b w:val="false"/>
                <w:bCs w:val="false"/>
                <w:i/>
                <w:iCs/>
                <w:color w:val="000000"/>
                <w:sz w:val="18"/>
                <w:szCs w:val="18"/>
              </w:rPr>
              <w:t xml:space="preserve">De quels facteurs dépend-elle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masse volumique de l'eau.</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différence de deux pesées : F = P − 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volume immergé et de la nature (masse volumique) du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kg/m³, soit 1 kg/L ou 1 g/cm³.</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légende raconte qu'Archimède, chargé de vérifier si la couronne du roi Hiéron était en or pur, trouva la solution dans son bain : en s'immergeant, il vit l'eau déborder… et comprit que le volume d'eau déplacé égalait le sien. « Eurêka ! »</w:t>
            </w:r>
          </w:p>
          <w:p>
            <w:pPr>
              <w:spacing w:after="30" w:before="0"/>
              <w:jc w:val="left"/>
            </w:pPr>
            <w:r>
              <w:rPr>
                <w:rFonts w:ascii="Times New Roman" w:cs="Times New Roman" w:eastAsia="Times New Roman" w:hAnsi="Times New Roman"/>
                <w:b w:val="false"/>
                <w:bCs w:val="false"/>
                <w:i/>
                <w:iCs/>
                <w:color w:val="000000"/>
                <w:sz w:val="18"/>
                <w:szCs w:val="18"/>
              </w:rPr>
              <w:t xml:space="preserve">Quel lien précis existe-t-il entre la poussée et le liquide déplacé par le corps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poussée est exactement égale au poids du liquide déplacé : c'est le théorème d'Archimède.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théorème d'Archimède ; la densité ». Après cette séance, vous serez capables d'énoncer le théorème et d'appliquer la formule F = ρ × V × g.</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Deux pesées de la pierre : P = 6 N dans l'air, T = 4 N immergée : donc F = 2 N. 2) Je recueille l'eau débordée du récipient à trop-plein pendant l'immersion : l'éprouvette indique 200 cm³, soit 0,2 L. 3) Cette eau déplacée a une masse de 0,2 kg, donc un poids de 0,2 × 10 = 2 N. 4) Comparons : F = 2 N et poids de l'eau déplacée = 2 N : égalité parfaite (aux erreurs de mesure près)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calculent le poids de l'eau recueillie, comparent.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 et calculs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Trop-plein, éprouvette, dynamomètre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vaut la poussée d'Archimède comparée au liquide déplacé ?</w:t>
            </w:r>
          </w:p>
          <w:p>
            <w:pPr>
              <w:spacing w:after="30" w:before="0"/>
              <w:jc w:val="left"/>
            </w:pPr>
            <w:r>
              <w:rPr>
                <w:rFonts w:ascii="Times New Roman" w:cs="Times New Roman" w:eastAsia="Times New Roman" w:hAnsi="Times New Roman"/>
                <w:b w:val="false"/>
                <w:bCs w:val="false"/>
                <w:i/>
                <w:iCs/>
                <w:color w:val="000000"/>
                <w:sz w:val="18"/>
                <w:szCs w:val="18"/>
              </w:rPr>
              <w:t xml:space="preserve">Énonce le théorème d'Archimède.</w:t>
            </w:r>
          </w:p>
          <w:p>
            <w:pPr>
              <w:spacing w:after="30" w:before="0"/>
              <w:jc w:val="left"/>
            </w:pPr>
            <w:r>
              <w:rPr>
                <w:rFonts w:ascii="Times New Roman" w:cs="Times New Roman" w:eastAsia="Times New Roman" w:hAnsi="Times New Roman"/>
                <w:b w:val="false"/>
                <w:bCs w:val="false"/>
                <w:i/>
                <w:iCs/>
                <w:color w:val="000000"/>
                <w:sz w:val="18"/>
                <w:szCs w:val="18"/>
              </w:rPr>
              <w:t xml:space="preserve">Donne la formule de F.</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densité d'un liquide ou d'un solide ?</w:t>
            </w:r>
          </w:p>
          <w:p>
            <w:pPr>
              <w:spacing w:after="30" w:before="0"/>
              <w:jc w:val="left"/>
            </w:pPr>
            <w:r>
              <w:rPr>
                <w:rFonts w:ascii="Times New Roman" w:cs="Times New Roman" w:eastAsia="Times New Roman" w:hAnsi="Times New Roman"/>
                <w:b w:val="false"/>
                <w:bCs w:val="false"/>
                <w:i/>
                <w:iCs/>
                <w:color w:val="000000"/>
                <w:sz w:val="18"/>
                <w:szCs w:val="18"/>
              </w:rPr>
              <w:t xml:space="preserve">Où s'applique la poussée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est égale au poids du liquide déplacé.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Tout corps plongé dans un liquide en équilibre subit une poussée verticale, dirigée vers le haut, d'intensité égale au poids du liquide déplacé.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 = ρ × V × g : masse volumique du liquide × volume immergé × intensité de la pesanteur.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rapport de sa masse volumique à celle de l'eau : d = ρ ÷ ρeau, sans unité.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centre de poussée : le centre de gravité du liquide déplacé.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théorème d'Archimède s'énonce : « Tout corps plongé dans un liquide en équilibre subit de la part de celui-ci une poussée verticale, dirigée vers le haut et d'intensité égale au poids du liquide déplacé. » En formule : F = ρ × V × g, où ρ est la masse volumique du liquide (kg/m³), V le volume immergé (m³) et g ≈ 10 N/kg ; on peut aussi écrire F = d × ρeau × V × g avec la densité d du liquide (rapport sans unité : eau 1 ; eau de mer 1,03 ; mercure 13,6). La poussée se représente par un vecteur vertical vers le haut, appliqué au centre de poussée (centre de gravité du liquide déplacé). Vérifions sur nos mesures : ρ × V × g = 1 000 × 0,0002 × 10 = 2 N : exactement notre F = P − T ! Archimède avait raison de crier Eurêka.</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théorème encadré.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solide de volume 0,5 L est entièrement immergé dans l'eau (ρ = 1 000 kg/m³ ; g = 10 N/kg). Calcule la poussée d'Archimède.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Énonce le théorème d'Archimède.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 = 0,5 L = 0,0005 m³ ; F = 1 000 × 0,0005 × 10 = </w:t>
            </w:r>
            <w:r>
              <w:rPr>
                <w:rFonts w:ascii="Times New Roman" w:cs="Times New Roman" w:eastAsia="Times New Roman" w:hAnsi="Times New Roman"/>
                <w:b/>
                <w:bCs/>
                <w:i w:val="false"/>
                <w:iCs w:val="false"/>
                <w:color w:val="C2185B"/>
                <w:sz w:val="18"/>
                <w:szCs w:val="18"/>
              </w:rPr>
              <w:t xml:space="preserve">5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Tout corps plongé dans un liquide en équilibre subit </w:t>
            </w:r>
            <w:r>
              <w:rPr>
                <w:rFonts w:ascii="Times New Roman" w:cs="Times New Roman" w:eastAsia="Times New Roman" w:hAnsi="Times New Roman"/>
                <w:b/>
                <w:bCs/>
                <w:i w:val="false"/>
                <w:iCs w:val="false"/>
                <w:color w:val="C2185B"/>
                <w:sz w:val="18"/>
                <w:szCs w:val="18"/>
              </w:rPr>
              <w:t xml:space="preserve">une poussée verticale, vers le haut, égale au poids du liquide déplacé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objet de 0,3 L est immergé dans de l'eau salée de densité 1,1. Calcule la poussée (g = 10 N/kg).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 la poussée s'applique au ……… , qui est le centre de gravité du ……… ; la densité d'un liquide est le rapport de sa ……… à celle de 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ρ = 1,1 × 1 000 = 1 100 kg/m³ ; F = 1 100 × 0,0003 × 10 = </w:t>
            </w:r>
            <w:r>
              <w:rPr>
                <w:rFonts w:ascii="Times New Roman" w:cs="Times New Roman" w:eastAsia="Times New Roman" w:hAnsi="Times New Roman"/>
                <w:b/>
                <w:bCs/>
                <w:i w:val="false"/>
                <w:iCs w:val="false"/>
                <w:color w:val="C2185B"/>
                <w:sz w:val="18"/>
                <w:szCs w:val="18"/>
              </w:rPr>
              <w:t xml:space="preserve">3,3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 </w:t>
            </w:r>
            <w:r>
              <w:rPr>
                <w:rFonts w:ascii="Times New Roman" w:cs="Times New Roman" w:eastAsia="Times New Roman" w:hAnsi="Times New Roman"/>
                <w:b/>
                <w:bCs/>
                <w:i w:val="false"/>
                <w:iCs w:val="false"/>
                <w:color w:val="C2185B"/>
                <w:sz w:val="18"/>
                <w:szCs w:val="18"/>
              </w:rPr>
              <w:t xml:space="preserve">centre de poussée</w:t>
            </w:r>
            <w:r>
              <w:rPr>
                <w:rFonts w:ascii="Times New Roman" w:cs="Times New Roman" w:eastAsia="Times New Roman" w:hAnsi="Times New Roman"/>
                <w:b w:val="false"/>
                <w:bCs w:val="false"/>
                <w:i w:val="false"/>
                <w:iCs w:val="false"/>
                <w:color w:val="000000"/>
                <w:sz w:val="18"/>
                <w:szCs w:val="18"/>
              </w:rPr>
              <w:t xml:space="preserve"> ; du </w:t>
            </w:r>
            <w:r>
              <w:rPr>
                <w:rFonts w:ascii="Times New Roman" w:cs="Times New Roman" w:eastAsia="Times New Roman" w:hAnsi="Times New Roman"/>
                <w:b/>
                <w:bCs/>
                <w:i w:val="false"/>
                <w:iCs w:val="false"/>
                <w:color w:val="C2185B"/>
                <w:sz w:val="18"/>
                <w:szCs w:val="18"/>
              </w:rPr>
              <w:t xml:space="preserve">liquide déplacé</w:t>
            </w:r>
            <w:r>
              <w:rPr>
                <w:rFonts w:ascii="Times New Roman" w:cs="Times New Roman" w:eastAsia="Times New Roman" w:hAnsi="Times New Roman"/>
                <w:b w:val="false"/>
                <w:bCs w:val="false"/>
                <w:i w:val="false"/>
                <w:iCs w:val="false"/>
                <w:color w:val="000000"/>
                <w:sz w:val="18"/>
                <w:szCs w:val="18"/>
              </w:rPr>
              <w:t xml:space="preserve"> ; de sa </w:t>
            </w:r>
            <w:r>
              <w:rPr>
                <w:rFonts w:ascii="Times New Roman" w:cs="Times New Roman" w:eastAsia="Times New Roman" w:hAnsi="Times New Roman"/>
                <w:b/>
                <w:bCs/>
                <w:i w:val="false"/>
                <w:iCs w:val="false"/>
                <w:color w:val="C2185B"/>
                <w:sz w:val="18"/>
                <w:szCs w:val="18"/>
              </w:rPr>
              <w:t xml:space="preserve">masse volumique</w:t>
            </w:r>
            <w:r>
              <w:rPr>
                <w:rFonts w:ascii="Times New Roman" w:cs="Times New Roman" w:eastAsia="Times New Roman" w:hAnsi="Times New Roman"/>
                <w:b w:val="false"/>
                <w:bCs w:val="false"/>
                <w:i w:val="false"/>
                <w:iCs w:val="false"/>
                <w:color w:val="000000"/>
                <w:sz w:val="18"/>
                <w:szCs w:val="18"/>
              </w:rPr>
              <w:t xml:space="preserve"> ; de l'</w:t>
            </w:r>
            <w:r>
              <w:rPr>
                <w:rFonts w:ascii="Times New Roman" w:cs="Times New Roman" w:eastAsia="Times New Roman" w:hAnsi="Times New Roman"/>
                <w:b/>
                <w:bCs/>
                <w:i w:val="false"/>
                <w:iCs w:val="false"/>
                <w:color w:val="C2185B"/>
                <w:sz w:val="18"/>
                <w:szCs w:val="18"/>
              </w:rPr>
              <w:t xml:space="preserve">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théorème d'Archimède ; la densité</w:t>
      </w:r>
    </w:p>
    <w:p>
      <w:pPr>
        <w:spacing w:after="12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6 — L'équilibre sous trois forces conduit au théorème : F = poids du liquide déplacé = ρ × V × g</w:t>
      </w:r>
    </w:p>
    <w:p>
      <w:pPr>
        <w:spacing w:after="80" w:before="80"/>
        <w:jc w:val="left"/>
      </w:pPr>
      <w:r>
        <w:rPr>
          <w:rFonts w:ascii="Times New Roman" w:cs="Times New Roman" w:eastAsia="Times New Roman" w:hAnsi="Times New Roman"/>
          <w:b/>
          <w:bCs/>
          <w:i w:val="false"/>
          <w:iCs w:val="false"/>
          <w:color w:val="1E7B34"/>
          <w:sz w:val="24"/>
          <w:szCs w:val="24"/>
        </w:rPr>
        <w:t xml:space="preserve">1. Le théorème d'Archimède</w:t>
      </w:r>
    </w:p>
    <w:p>
      <w:pPr>
        <w:spacing w:after="80"/>
      </w:pPr>
      <w:r>
        <w:rPr>
          <w:rFonts w:ascii="Times New Roman" w:cs="Times New Roman" w:eastAsia="Times New Roman" w:hAnsi="Times New Roman"/>
          <w:color w:val="000000"/>
          <w:sz w:val="22"/>
          <w:szCs w:val="22"/>
        </w:rPr>
        <w:t xml:space="preserve">Tout corps plongé dans un liquide en équilibre subit de la part de celui-ci une poussée verticale, dirigée vers le haut et d'intensité égale au </w:t>
      </w:r>
      <w:r>
        <w:rPr>
          <w:rFonts w:ascii="Times New Roman" w:cs="Times New Roman" w:eastAsia="Times New Roman" w:hAnsi="Times New Roman"/>
          <w:b/>
          <w:bCs/>
          <w:color w:val="1F4E79"/>
          <w:sz w:val="22"/>
          <w:szCs w:val="22"/>
        </w:rPr>
        <w:t xml:space="preserve">poids du liquide déplacé</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La formule</w:t>
      </w:r>
    </w:p>
    <w:p>
      <w:pPr>
        <w:spacing w:after="80"/>
      </w:pPr>
      <w:r>
        <w:rPr>
          <w:rFonts w:ascii="Times New Roman" w:cs="Times New Roman" w:eastAsia="Times New Roman" w:hAnsi="Times New Roman"/>
          <w:b/>
          <w:bCs/>
          <w:color w:val="1F4E79"/>
          <w:sz w:val="22"/>
          <w:szCs w:val="22"/>
        </w:rPr>
        <w:t xml:space="preserve">F = ρ × V × g</w:t>
      </w:r>
      <w:r>
        <w:rPr>
          <w:rFonts w:ascii="Times New Roman" w:cs="Times New Roman" w:eastAsia="Times New Roman" w:hAnsi="Times New Roman"/>
          <w:color w:val="000000"/>
          <w:sz w:val="22"/>
          <w:szCs w:val="22"/>
        </w:rPr>
        <w:t xml:space="preserve"> : ρ est la masse volumique du liquide (kg/m³), V le volume du liquide déplacé = volume immergé (m³), g ≈ 10 N/kg. Avec la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d du liquide : F = d × ρeau × V × g.</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s utiles : eau 1 ; eau de mer ≈ 1,03 ; huile ≈ 0,9 ; mercure 13,6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est un nombre sans unité : d = ρ ÷ ρeau.</w:t>
      </w:r>
    </w:p>
    <w:p>
      <w:pPr>
        <w:spacing w:after="80" w:before="80"/>
        <w:jc w:val="left"/>
      </w:pPr>
      <w:r>
        <w:rPr>
          <w:rFonts w:ascii="Times New Roman" w:cs="Times New Roman" w:eastAsia="Times New Roman" w:hAnsi="Times New Roman"/>
          <w:b/>
          <w:bCs/>
          <w:i w:val="false"/>
          <w:iCs w:val="false"/>
          <w:color w:val="1E7B34"/>
          <w:sz w:val="24"/>
          <w:szCs w:val="24"/>
        </w:rPr>
        <w:t xml:space="preserve">3. La représentation vectorielle</w:t>
      </w:r>
    </w:p>
    <w:p>
      <w:pPr>
        <w:spacing w:after="80"/>
      </w:pPr>
      <w:r>
        <w:rPr>
          <w:rFonts w:ascii="Times New Roman" w:cs="Times New Roman" w:eastAsia="Times New Roman" w:hAnsi="Times New Roman"/>
          <w:color w:val="000000"/>
          <w:sz w:val="22"/>
          <w:szCs w:val="22"/>
        </w:rPr>
        <w:t xml:space="preserve">La poussée se dessine comme un vecteur vertical vers le haut, appliqué au </w:t>
      </w:r>
      <w:r>
        <w:rPr>
          <w:rFonts w:ascii="Times New Roman" w:cs="Times New Roman" w:eastAsia="Times New Roman" w:hAnsi="Times New Roman"/>
          <w:b/>
          <w:bCs/>
          <w:color w:val="1F4E79"/>
          <w:sz w:val="22"/>
          <w:szCs w:val="22"/>
        </w:rPr>
        <w:t xml:space="preserve">centre de poussée</w:t>
      </w:r>
      <w:r>
        <w:rPr>
          <w:rFonts w:ascii="Times New Roman" w:cs="Times New Roman" w:eastAsia="Times New Roman" w:hAnsi="Times New Roman"/>
          <w:color w:val="000000"/>
          <w:sz w:val="22"/>
          <w:szCs w:val="22"/>
        </w:rPr>
        <w:t xml:space="preserve"> : le centre de gravité du liquide déplacé.</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Archimède de Syracuse (287-212 av. J.-C.) démasqua bel et bien l'orfèvre malhonnête : la couronne déplaçait plus d'eau qu'un lingot d'or de même masse : elle contenait de l'argent, moins dense ! Il inventa aussi la vis sans fin qui monte l'eau, toujours utilisée dans certains périmètres rizicoles.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Vérifie le théorème toi-même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Remplis à ras bord une boîte percée d'un bec verseur (ou incline un bol plein).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Immerge un caillou suspendu à ton dynamomètre à élastique : recueille TOUTE l'eau débordée dans un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Pèse l'eau recueillie (ou mesure son volume : 100 cm³ ↔ 1 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avec la baisse d'allongement de ton élastique : les deux valeurs concordent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Récipient à trop-plein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Boîte de conserve percée d'un bec en paille, bol incliné</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Biberon gradué, seringue de pharmacie, verre doseur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Masses volumiques étalons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(1 000 kg/m³), eau salée saturée (≈ 1 200 kg/m³)</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Une pierre de 0,4 L pèse 10 N dans l'air. On l'immerge dans l'eau (g = 10 N/kg). a) Calcule la poussée. b) Qu'indique le dynamomètre pendant l'immersion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même solide est plongé dans du mercure (d = 13,6). Calcule la nouvelle poussée et compare-la au poids du solide. Que se passe-t-il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Retrouve, par le calcul, le volume d'un solide qui subit une poussée de 7 N dans l'eau (g = 10 N/kg).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F = 1 000 × 0,0004 × 10 = </w:t>
      </w:r>
      <w:r>
        <w:rPr>
          <w:rFonts w:ascii="Times New Roman" w:cs="Times New Roman" w:eastAsia="Times New Roman" w:hAnsi="Times New Roman"/>
          <w:b/>
          <w:bCs/>
          <w:i w:val="false"/>
          <w:iCs w:val="false"/>
          <w:color w:val="C2185B"/>
          <w:sz w:val="20"/>
          <w:szCs w:val="20"/>
        </w:rPr>
        <w:t xml:space="preserve">4 N</w:t>
      </w:r>
      <w:r>
        <w:rPr>
          <w:rFonts w:ascii="Times New Roman" w:cs="Times New Roman" w:eastAsia="Times New Roman" w:hAnsi="Times New Roman"/>
          <w:b w:val="false"/>
          <w:bCs w:val="false"/>
          <w:i w:val="false"/>
          <w:iCs w:val="false"/>
          <w:color w:val="000000"/>
          <w:sz w:val="20"/>
          <w:szCs w:val="20"/>
        </w:rPr>
        <w:t xml:space="preserve">. b) T = P − F = 10 − 4 = </w:t>
      </w:r>
      <w:r>
        <w:rPr>
          <w:rFonts w:ascii="Times New Roman" w:cs="Times New Roman" w:eastAsia="Times New Roman" w:hAnsi="Times New Roman"/>
          <w:b/>
          <w:bCs/>
          <w:i w:val="false"/>
          <w:iCs w:val="false"/>
          <w:color w:val="C2185B"/>
          <w:sz w:val="20"/>
          <w:szCs w:val="20"/>
        </w:rPr>
        <w:t xml:space="preserve">6 N</w:t>
      </w:r>
      <w:r>
        <w:rPr>
          <w:rFonts w:ascii="Times New Roman" w:cs="Times New Roman" w:eastAsia="Times New Roman" w:hAnsi="Times New Roman"/>
          <w:b w:val="false"/>
          <w:bCs w:val="false"/>
          <w:i w:val="false"/>
          <w:iCs w:val="false"/>
          <w:color w:val="000000"/>
          <w:sz w:val="20"/>
          <w:szCs w:val="20"/>
        </w:rPr>
        <w:t xml:space="preserve">. (2 + 2 points)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 = 13 600 × 0,0004 × 10 = </w:t>
      </w:r>
      <w:r>
        <w:rPr>
          <w:rFonts w:ascii="Times New Roman" w:cs="Times New Roman" w:eastAsia="Times New Roman" w:hAnsi="Times New Roman"/>
          <w:b/>
          <w:bCs/>
          <w:i w:val="false"/>
          <w:iCs w:val="false"/>
          <w:color w:val="C2185B"/>
          <w:sz w:val="20"/>
          <w:szCs w:val="20"/>
        </w:rPr>
        <w:t xml:space="preserve">54,4 N</w:t>
      </w:r>
      <w:r>
        <w:rPr>
          <w:rFonts w:ascii="Times New Roman" w:cs="Times New Roman" w:eastAsia="Times New Roman" w:hAnsi="Times New Roman"/>
          <w:b w:val="false"/>
          <w:bCs w:val="false"/>
          <w:i w:val="false"/>
          <w:iCs w:val="false"/>
          <w:color w:val="000000"/>
          <w:sz w:val="20"/>
          <w:szCs w:val="20"/>
        </w:rPr>
        <w:t xml:space="preserve"> : bien supérieure au poids (10 N) : </w:t>
      </w:r>
      <w:r>
        <w:rPr>
          <w:rFonts w:ascii="Times New Roman" w:cs="Times New Roman" w:eastAsia="Times New Roman" w:hAnsi="Times New Roman"/>
          <w:b/>
          <w:bCs/>
          <w:i w:val="false"/>
          <w:iCs w:val="false"/>
          <w:color w:val="C2185B"/>
          <w:sz w:val="20"/>
          <w:szCs w:val="20"/>
        </w:rPr>
        <w:t xml:space="preserve">la pierre flotte sur le mercure !</w:t>
      </w:r>
      <w:r>
        <w:rPr>
          <w:rFonts w:ascii="Times New Roman" w:cs="Times New Roman" w:eastAsia="Times New Roman" w:hAnsi="Times New Roman"/>
          <w:b w:val="false"/>
          <w:bCs w:val="false"/>
          <w:i w:val="false"/>
          <w:iCs w:val="false"/>
          <w:color w:val="000000"/>
          <w:sz w:val="20"/>
          <w:szCs w:val="20"/>
        </w:rPr>
        <w:t xml:space="preserve"/>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V = F ÷ (ρ × g) = 7 ÷ 10 000 = </w:t>
      </w:r>
      <w:r>
        <w:rPr>
          <w:rFonts w:ascii="Times New Roman" w:cs="Times New Roman" w:eastAsia="Times New Roman" w:hAnsi="Times New Roman"/>
          <w:b/>
          <w:bCs/>
          <w:i w:val="false"/>
          <w:iCs w:val="false"/>
          <w:color w:val="C2185B"/>
          <w:sz w:val="20"/>
          <w:szCs w:val="20"/>
        </w:rPr>
        <w:t xml:space="preserve">0,0007 m³ = 0,7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7" w:id="1"/>
      <w:r>
        <w:rPr>
          <w:rFonts w:ascii="Times New Roman" w:cs="Times New Roman" w:eastAsia="Times New Roman" w:hAnsi="Times New Roman"/>
          <w:b/>
          <w:bCs/>
          <w:color w:val="000000"/>
          <w:sz w:val="30"/>
          <w:szCs w:val="30"/>
        </w:rPr>
        <w:t xml:space="preserve">SÉANCE 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corps flottants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corps flottants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prévoir si un solide homogène abandonné au sein d'un liquide va flotter ou couler.</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Bassine d'eau, bois, liège, fer, bougie, huile, œuf, sel, verres, densités affichées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 théorème d'Archimède.</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formule de la poussée.</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densité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Poussée verticale vers le haut égale au poids du liquide déplacé.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 = ρ × V ×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rapport de la masse volumique du corps à celle de l'eau, sans unité.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le canal des Pangalanes, les troncs de bois flottent vers la scierie, tandis que l'ancre de la barge coule à pic. Et le poisson, lui, monte ou descend à volonté sans nager, comme par magie !</w:t>
            </w:r>
          </w:p>
          <w:p>
            <w:pPr>
              <w:spacing w:after="30" w:before="0"/>
              <w:jc w:val="left"/>
            </w:pPr>
            <w:r>
              <w:rPr>
                <w:rFonts w:ascii="Times New Roman" w:cs="Times New Roman" w:eastAsia="Times New Roman" w:hAnsi="Times New Roman"/>
                <w:b w:val="false"/>
                <w:bCs w:val="false"/>
                <w:i/>
                <w:iCs/>
                <w:color w:val="000000"/>
                <w:sz w:val="18"/>
                <w:szCs w:val="18"/>
              </w:rPr>
              <w:t xml:space="preserve">Peut-on prévoir par le calcul si un corps abandonné dans l'eau va flotter ou couler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il suffit de comparer la poussée maximale F et le poids P, ou les densités du solide et du liquide.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corps flottants ». Après cette séance, vous serez capables de prévoir si un solide homogène flotte ou coule dans un liquide donné.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J'abandonne sous l'eau, un par un : le liège (il remonte et flotte), le clou (il coule), la bougie (elle remonte lentement). 2) L'œuf coule dans l'eau douce… j'ajoute du sel, cuillère après cuillère : il décolle du fond et flotte ! 3) Le morceau de bois dense flotte presque entièrement immergé. Notez pour chaque objet sa densité affichée : liège 0,2 ; bougie 0,9 ; bois dense 0,95 ; œuf 1,05 ; fer 7,8.</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classent les objets, comparent aux densités.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classification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objets, tableau des densités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forces s'exercent sur un solide abandonné au sein d'un liquide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si F &gt; P ?</w:t>
            </w:r>
          </w:p>
          <w:p>
            <w:pPr>
              <w:spacing w:after="30" w:before="0"/>
              <w:jc w:val="left"/>
            </w:pPr>
            <w:r>
              <w:rPr>
                <w:rFonts w:ascii="Times New Roman" w:cs="Times New Roman" w:eastAsia="Times New Roman" w:hAnsi="Times New Roman"/>
                <w:b w:val="false"/>
                <w:bCs w:val="false"/>
                <w:i/>
                <w:iCs/>
                <w:color w:val="000000"/>
                <w:sz w:val="18"/>
                <w:szCs w:val="18"/>
              </w:rPr>
              <w:t xml:space="preserve">Si F &lt; P ?</w:t>
            </w:r>
          </w:p>
          <w:p>
            <w:pPr>
              <w:spacing w:after="30" w:before="0"/>
              <w:jc w:val="left"/>
            </w:pPr>
            <w:r>
              <w:rPr>
                <w:rFonts w:ascii="Times New Roman" w:cs="Times New Roman" w:eastAsia="Times New Roman" w:hAnsi="Times New Roman"/>
                <w:b w:val="false"/>
                <w:bCs w:val="false"/>
                <w:i/>
                <w:iCs/>
                <w:color w:val="000000"/>
                <w:sz w:val="18"/>
                <w:szCs w:val="18"/>
              </w:rPr>
              <w:t xml:space="preserve">Et si F = P ?</w:t>
            </w:r>
          </w:p>
          <w:p>
            <w:pPr>
              <w:spacing w:after="30" w:before="0"/>
              <w:jc w:val="left"/>
            </w:pPr>
            <w:r>
              <w:rPr>
                <w:rFonts w:ascii="Times New Roman" w:cs="Times New Roman" w:eastAsia="Times New Roman" w:hAnsi="Times New Roman"/>
                <w:b w:val="false"/>
                <w:bCs w:val="false"/>
                <w:i/>
                <w:iCs/>
                <w:color w:val="000000"/>
                <w:sz w:val="18"/>
                <w:szCs w:val="18"/>
              </w:rPr>
              <w:t xml:space="preserve">Traduis ces conditions avec les densités.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poids P (vers le bas) et la poussée d'Archimède F (vers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solide remonte et flotte en surface.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coule au fond.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reste immobile entre deux eaux : cas très rare.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solide homogène flotte si sa densité est inférieure à celle du liquide ; il coule si elle est supérieure.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solide homogène abandonné au repos au sein d'un liquide est soumis à deux forces : son poids P et la poussée F. Trois cas : si F &gt; P, il remonte et flotte (une partie émerge alors, jusqu'à ce que la poussée réduite égale le poids) ; si F &lt; P, il coule ; si F = P, il reste immobile entre deux eaux : cas rarissime. Pour les solides homogènes, la comparaison des densités suffit : d(solide) &lt; d(liquide) : il flotte ; d(solide) &gt; d(liquide) : il coule. C'est pourquoi le liège (0,2) flotte haut, la bougie (0,9) flotte à fleur d'eau, le fer (7,8) coule… mais flotterait sur le mercure (13,6) ! Le poisson triche : sa vessie natatoire gonfle ou dégonfle, modifiant son volume donc la poussée : il monte et descend à volonté ; le sous-marin fait pareil avec ses ballasts remplis d'air ou d'eau.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trois cas.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Prévois (avec les densités : eau 1 ; huile 0,9)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bougie (d = 0,9) dans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bougie dans l'huile.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fer (d = 7,8) dans le mercure (d = 13,6).</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comment le sous-marin plonge et remonte.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0,9 &lt; 1 : </w:t>
            </w:r>
            <w:r>
              <w:rPr>
                <w:rFonts w:ascii="Times New Roman" w:cs="Times New Roman" w:eastAsia="Times New Roman" w:hAnsi="Times New Roman"/>
                <w:b/>
                <w:bCs/>
                <w:i w:val="false"/>
                <w:iCs w:val="false"/>
                <w:color w:val="C2185B"/>
                <w:sz w:val="18"/>
                <w:szCs w:val="18"/>
              </w:rPr>
              <w:t xml:space="preserve">elle flotte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0,9 = 0,9 : </w:t>
            </w:r>
            <w:r>
              <w:rPr>
                <w:rFonts w:ascii="Times New Roman" w:cs="Times New Roman" w:eastAsia="Times New Roman" w:hAnsi="Times New Roman"/>
                <w:b/>
                <w:bCs/>
                <w:i w:val="false"/>
                <w:iCs w:val="false"/>
                <w:color w:val="C2185B"/>
                <w:sz w:val="18"/>
                <w:szCs w:val="18"/>
              </w:rPr>
              <w:t xml:space="preserve">elle reste entre deux eaux (cas limite)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7,8 &lt; 13,6 : </w:t>
            </w:r>
            <w:r>
              <w:rPr>
                <w:rFonts w:ascii="Times New Roman" w:cs="Times New Roman" w:eastAsia="Times New Roman" w:hAnsi="Times New Roman"/>
                <w:b/>
                <w:bCs/>
                <w:i w:val="false"/>
                <w:iCs w:val="false"/>
                <w:color w:val="C2185B"/>
                <w:sz w:val="18"/>
                <w:szCs w:val="18"/>
              </w:rPr>
              <w:t xml:space="preserve">il flotte sur le mercure</w:t>
            </w:r>
            <w:r>
              <w:rPr>
                <w:rFonts w:ascii="Times New Roman" w:cs="Times New Roman" w:eastAsia="Times New Roman" w:hAnsi="Times New Roman"/>
                <w:b w:val="false"/>
                <w:bCs w:val="false"/>
                <w:i w:val="false"/>
                <w:iCs w:val="false"/>
                <w:color w:val="000000"/>
                <w:sz w:val="18"/>
                <w:szCs w:val="18"/>
              </w:rPr>
              <w:t xml:space="preserv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w:t>
            </w:r>
            <w:r>
              <w:rPr>
                <w:rFonts w:ascii="Times New Roman" w:cs="Times New Roman" w:eastAsia="Times New Roman" w:hAnsi="Times New Roman"/>
                <w:b/>
                <w:bCs/>
                <w:i w:val="false"/>
                <w:iCs w:val="false"/>
                <w:color w:val="C2185B"/>
                <w:sz w:val="18"/>
                <w:szCs w:val="18"/>
              </w:rPr>
              <w:t xml:space="preserve">remplit ses ballasts d'eau pour alourdir (P &gt; F : il plonge)</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C2185B"/>
                <w:sz w:val="18"/>
                <w:szCs w:val="18"/>
              </w:rPr>
              <w:t xml:space="preserve">chasse à l'air comprimé pour remonter (F &gt; 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 solide flotte si F ……… P, c'est-à-dire si sa densité est ……… à celle du liquide ; il coule si F ……… P ; il reste entre deux eaux si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solide homogène de densité 1,05 est abandonné dans l'eau douce puis dans l'eau de mer (d = 1,03) et enfin dans une saumure (d = 1,2). Que fait-il dans chaque cas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w:t>
            </w:r>
            <w:r>
              <w:rPr>
                <w:rFonts w:ascii="Times New Roman" w:cs="Times New Roman" w:eastAsia="Times New Roman" w:hAnsi="Times New Roman"/>
                <w:b/>
                <w:bCs/>
                <w:i w:val="false"/>
                <w:iCs w:val="false"/>
                <w:color w:val="C2185B"/>
                <w:sz w:val="18"/>
                <w:szCs w:val="18"/>
              </w:rPr>
              <w:t xml:space="preserve">&gt;</w:t>
            </w:r>
            <w:r>
              <w:rPr>
                <w:rFonts w:ascii="Times New Roman" w:cs="Times New Roman" w:eastAsia="Times New Roman" w:hAnsi="Times New Roman"/>
                <w:b w:val="false"/>
                <w:bCs w:val="false"/>
                <w:i w:val="false"/>
                <w:iCs w:val="false"/>
                <w:color w:val="000000"/>
                <w:sz w:val="18"/>
                <w:szCs w:val="18"/>
              </w:rPr>
              <w:t xml:space="preserve"> P ; densité </w:t>
            </w:r>
            <w:r>
              <w:rPr>
                <w:rFonts w:ascii="Times New Roman" w:cs="Times New Roman" w:eastAsia="Times New Roman" w:hAnsi="Times New Roman"/>
                <w:b/>
                <w:bCs/>
                <w:i w:val="false"/>
                <w:iCs w:val="false"/>
                <w:color w:val="C2185B"/>
                <w:sz w:val="18"/>
                <w:szCs w:val="18"/>
              </w:rPr>
              <w:t xml:space="preserve">inférieure</w:t>
            </w:r>
            <w:r>
              <w:rPr>
                <w:rFonts w:ascii="Times New Roman" w:cs="Times New Roman" w:eastAsia="Times New Roman" w:hAnsi="Times New Roman"/>
                <w:b w:val="false"/>
                <w:bCs w:val="false"/>
                <w:i w:val="false"/>
                <w:iCs w:val="false"/>
                <w:color w:val="000000"/>
                <w:sz w:val="18"/>
                <w:szCs w:val="18"/>
              </w:rPr>
              <w:t xml:space="preserve"> ; F </w:t>
            </w:r>
            <w:r>
              <w:rPr>
                <w:rFonts w:ascii="Times New Roman" w:cs="Times New Roman" w:eastAsia="Times New Roman" w:hAnsi="Times New Roman"/>
                <w:b/>
                <w:bCs/>
                <w:i w:val="false"/>
                <w:iCs w:val="false"/>
                <w:color w:val="C2185B"/>
                <w:sz w:val="18"/>
                <w:szCs w:val="18"/>
              </w:rPr>
              <w:t xml:space="preserve">&lt;</w:t>
            </w:r>
            <w:r>
              <w:rPr>
                <w:rFonts w:ascii="Times New Roman" w:cs="Times New Roman" w:eastAsia="Times New Roman" w:hAnsi="Times New Roman"/>
                <w:b w:val="false"/>
                <w:bCs w:val="false"/>
                <w:i w:val="false"/>
                <w:iCs w:val="false"/>
                <w:color w:val="000000"/>
                <w:sz w:val="18"/>
                <w:szCs w:val="18"/>
              </w:rPr>
              <w:t xml:space="preserve"> P ; </w:t>
            </w:r>
            <w:r>
              <w:rPr>
                <w:rFonts w:ascii="Times New Roman" w:cs="Times New Roman" w:eastAsia="Times New Roman" w:hAnsi="Times New Roman"/>
                <w:b/>
                <w:bCs/>
                <w:i w:val="false"/>
                <w:iCs w:val="false"/>
                <w:color w:val="C2185B"/>
                <w:sz w:val="18"/>
                <w:szCs w:val="18"/>
              </w:rPr>
              <w:t xml:space="preserve">F = 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douce : 1,05 &gt; 1 : </w:t>
            </w:r>
            <w:r>
              <w:rPr>
                <w:rFonts w:ascii="Times New Roman" w:cs="Times New Roman" w:eastAsia="Times New Roman" w:hAnsi="Times New Roman"/>
                <w:b/>
                <w:bCs/>
                <w:i w:val="false"/>
                <w:iCs w:val="false"/>
                <w:color w:val="C2185B"/>
                <w:sz w:val="18"/>
                <w:szCs w:val="18"/>
              </w:rPr>
              <w:t xml:space="preserve">il coule</w:t>
            </w:r>
            <w:r>
              <w:rPr>
                <w:rFonts w:ascii="Times New Roman" w:cs="Times New Roman" w:eastAsia="Times New Roman" w:hAnsi="Times New Roman"/>
                <w:b w:val="false"/>
                <w:bCs w:val="false"/>
                <w:i w:val="false"/>
                <w:iCs w:val="false"/>
                <w:color w:val="000000"/>
                <w:sz w:val="18"/>
                <w:szCs w:val="18"/>
              </w:rPr>
              <w:t xml:space="preserve"> ; eau de mer : 1,05 &gt; 1,03 : </w:t>
            </w:r>
            <w:r>
              <w:rPr>
                <w:rFonts w:ascii="Times New Roman" w:cs="Times New Roman" w:eastAsia="Times New Roman" w:hAnsi="Times New Roman"/>
                <w:b/>
                <w:bCs/>
                <w:i w:val="false"/>
                <w:iCs w:val="false"/>
                <w:color w:val="C2185B"/>
                <w:sz w:val="18"/>
                <w:szCs w:val="18"/>
              </w:rPr>
              <w:t xml:space="preserve">il coule encore (à peine)</w:t>
            </w:r>
            <w:r>
              <w:rPr>
                <w:rFonts w:ascii="Times New Roman" w:cs="Times New Roman" w:eastAsia="Times New Roman" w:hAnsi="Times New Roman"/>
                <w:b w:val="false"/>
                <w:bCs w:val="false"/>
                <w:i w:val="false"/>
                <w:iCs w:val="false"/>
                <w:color w:val="000000"/>
                <w:sz w:val="18"/>
                <w:szCs w:val="18"/>
              </w:rPr>
              <w:t xml:space="preserve"> ; saumure : 1,05 &lt; 1,2 : </w:t>
            </w:r>
            <w:r>
              <w:rPr>
                <w:rFonts w:ascii="Times New Roman" w:cs="Times New Roman" w:eastAsia="Times New Roman" w:hAnsi="Times New Roman"/>
                <w:b/>
                <w:bCs/>
                <w:i w:val="false"/>
                <w:iCs w:val="false"/>
                <w:color w:val="C2185B"/>
                <w:sz w:val="18"/>
                <w:szCs w:val="18"/>
              </w:rPr>
              <w:t xml:space="preserve">il flotte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corps flottants</w:t>
      </w:r>
    </w:p>
    <w:p>
      <w:pPr>
        <w:spacing w:after="12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28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7 — F &gt; P : il flotte ; F = P : il reste immobile ; F &lt; P : il coule</w:t>
      </w:r>
    </w:p>
    <w:p>
      <w:pPr>
        <w:spacing w:after="80" w:before="80"/>
        <w:jc w:val="left"/>
      </w:pPr>
      <w:r>
        <w:rPr>
          <w:rFonts w:ascii="Times New Roman" w:cs="Times New Roman" w:eastAsia="Times New Roman" w:hAnsi="Times New Roman"/>
          <w:b/>
          <w:bCs/>
          <w:i w:val="false"/>
          <w:iCs w:val="false"/>
          <w:color w:val="1E7B34"/>
          <w:sz w:val="24"/>
          <w:szCs w:val="24"/>
        </w:rPr>
        <w:t xml:space="preserve">1. Les trois cas possibles</w:t>
      </w:r>
    </w:p>
    <w:p>
      <w:pPr>
        <w:spacing w:after="80"/>
      </w:pPr>
      <w:r>
        <w:rPr>
          <w:rFonts w:ascii="Times New Roman" w:cs="Times New Roman" w:eastAsia="Times New Roman" w:hAnsi="Times New Roman"/>
          <w:color w:val="000000"/>
          <w:sz w:val="22"/>
          <w:szCs w:val="22"/>
        </w:rPr>
        <w:t xml:space="preserve">• F &gt; P : le solide remonte et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(une partie émerge, la poussée diminue jusqu'à F = P) ;</w:t>
      </w:r>
    </w:p>
    <w:p>
      <w:pPr>
        <w:spacing w:after="80"/>
      </w:pPr>
      <w:r>
        <w:rPr>
          <w:rFonts w:ascii="Times New Roman" w:cs="Times New Roman" w:eastAsia="Times New Roman" w:hAnsi="Times New Roman"/>
          <w:color w:val="000000"/>
          <w:sz w:val="22"/>
          <w:szCs w:val="22"/>
        </w:rPr>
        <w:t xml:space="preserve">• F &lt; P : le solide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au fond ;</w:t>
      </w:r>
    </w:p>
    <w:p>
      <w:pPr>
        <w:spacing w:after="80"/>
      </w:pPr>
      <w:r>
        <w:rPr>
          <w:rFonts w:ascii="Times New Roman" w:cs="Times New Roman" w:eastAsia="Times New Roman" w:hAnsi="Times New Roman"/>
          <w:color w:val="000000"/>
          <w:sz w:val="22"/>
          <w:szCs w:val="22"/>
        </w:rPr>
        <w:t xml:space="preserve">• F = P : il reste immobile au sein du liquide (cas très rare).</w:t>
      </w:r>
    </w:p>
    <w:p>
      <w:pPr>
        <w:spacing w:after="80" w:before="80"/>
        <w:jc w:val="left"/>
      </w:pPr>
      <w:r>
        <w:rPr>
          <w:rFonts w:ascii="Times New Roman" w:cs="Times New Roman" w:eastAsia="Times New Roman" w:hAnsi="Times New Roman"/>
          <w:b/>
          <w:bCs/>
          <w:i w:val="false"/>
          <w:iCs w:val="false"/>
          <w:color w:val="1E7B34"/>
          <w:sz w:val="24"/>
          <w:szCs w:val="24"/>
        </w:rPr>
        <w:t xml:space="preserve">2. Le critère des densités</w:t>
      </w:r>
    </w:p>
    <w:p>
      <w:pPr>
        <w:spacing w:after="80"/>
      </w:pPr>
      <w:r>
        <w:rPr>
          <w:rFonts w:ascii="Times New Roman" w:cs="Times New Roman" w:eastAsia="Times New Roman" w:hAnsi="Times New Roman"/>
          <w:color w:val="000000"/>
          <w:sz w:val="22"/>
          <w:szCs w:val="22"/>
        </w:rPr>
        <w:t xml:space="preserve">Pour un solide homogène : il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si sa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est inférieure à celle du liquide ; il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si elle est supérieure. Exemples : liège 0,2 et bois 0,4-0,9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nt sur l'eau ; fer 7,8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dans l'eau mais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sur le mercure 13,6.</w:t>
      </w:r>
    </w:p>
    <w:p>
      <w:pPr>
        <w:spacing w:after="80" w:before="80"/>
        <w:jc w:val="left"/>
      </w:pPr>
      <w:r>
        <w:rPr>
          <w:rFonts w:ascii="Times New Roman" w:cs="Times New Roman" w:eastAsia="Times New Roman" w:hAnsi="Times New Roman"/>
          <w:b/>
          <w:bCs/>
          <w:i w:val="false"/>
          <w:iCs w:val="false"/>
          <w:color w:val="1E7B34"/>
          <w:sz w:val="24"/>
          <w:szCs w:val="24"/>
        </w:rPr>
        <w:t xml:space="preserve">3. Poisson et sous-marin</w:t>
      </w:r>
    </w:p>
    <w:p>
      <w:pPr>
        <w:spacing w:after="80"/>
      </w:pPr>
      <w:r>
        <w:rPr>
          <w:rFonts w:ascii="Times New Roman" w:cs="Times New Roman" w:eastAsia="Times New Roman" w:hAnsi="Times New Roman"/>
          <w:color w:val="000000"/>
          <w:sz w:val="22"/>
          <w:szCs w:val="22"/>
        </w:rPr>
        <w:t xml:space="preserve">Le poisson garde son poids mais modifie son volume grâce à sa </w:t>
      </w:r>
      <w:r>
        <w:rPr>
          <w:rFonts w:ascii="Times New Roman" w:cs="Times New Roman" w:eastAsia="Times New Roman" w:hAnsi="Times New Roman"/>
          <w:b/>
          <w:bCs/>
          <w:color w:val="1F4E79"/>
          <w:sz w:val="22"/>
          <w:szCs w:val="22"/>
        </w:rPr>
        <w:t xml:space="preserve">vessie natatoire</w:t>
      </w:r>
      <w:r>
        <w:rPr>
          <w:rFonts w:ascii="Times New Roman" w:cs="Times New Roman" w:eastAsia="Times New Roman" w:hAnsi="Times New Roman"/>
          <w:color w:val="000000"/>
          <w:sz w:val="22"/>
          <w:szCs w:val="22"/>
        </w:rPr>
        <w:t xml:space="preserve"> (compression/dilatation) : la poussée varie et il évolue à la profondeur voulue. Le sous-marin remplit ou chasse l'eau de ses water-</w:t>
      </w:r>
      <w:r>
        <w:rPr>
          <w:rFonts w:ascii="Times New Roman" w:cs="Times New Roman" w:eastAsia="Times New Roman" w:hAnsi="Times New Roman"/>
          <w:b/>
          <w:bCs/>
          <w:color w:val="1F4E79"/>
          <w:sz w:val="22"/>
          <w:szCs w:val="22"/>
        </w:rPr>
        <w:t xml:space="preserve">ballast</w:t>
      </w:r>
      <w:r>
        <w:rPr>
          <w:rFonts w:ascii="Times New Roman" w:cs="Times New Roman" w:eastAsia="Times New Roman" w:hAnsi="Times New Roman"/>
          <w:color w:val="000000"/>
          <w:sz w:val="22"/>
          <w:szCs w:val="22"/>
        </w:rPr>
        <w:t xml:space="preserve">s pour plonger ou remonter.</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de mer gelée flotte sur l'eau liquide : la glace a une densité de 0,92 ! C'est exceptionnel : presque tous les solides coulent dans leur propre liquide. Sans cette anomalie de l'eau, les lacs gèleraient par le fond et toute vie aquatique disparaîtrait en hiver dans les pays froids.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L'œuf plongeur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Dépose un œuf frais dans un grand verre d'eau : il coule (d ≈ 1,05).</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Ajoute du sel cuillère par cuillère en remuant doucement : l'œuf décolle, puis flotte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Verse délicatement de l'eau douce par-dessus : l'œuf se stabilise entre les deux couches : F = P.</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Bonus : un œuf pourri flotte dans l'eau douce (gaz à l'intérieur) : voilà comment trier les œufs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Jeu de solides de densités calibrées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Liège, bougie, bois, clou, caillou, plastiques divers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Solutions étalonnées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douce, eau + sel dosé à la cuillère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sous-marin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percée + tube : on souffle pour chasser l'eau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Un solide flotte si : a) F &lt; P b) F &gt; P c) F = 0. 2. d(solide) &gt; d(liquide) : a) flotte b) coule c) explose. 3. Le poisson change de profondeur grâce à : a) ses nageoires seules b) sa vessie natatoire c) sa queue. 4. Le fer sur le mercure : a) coule b) flotte c) fond.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cube homogène de 1 L pèse 8 N. Va-t-il flotter dans l'eau (g = 10 N/kg) ? Justifie par le calcul de la poussée maximale.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Les troncs d'eucalyptus flottent vers la scierie, mais certains bois précieux malgaches (hazovola très dense) coulent. Explique avec les densités.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 max = 1 000 × 0,001 × 10 = </w:t>
      </w:r>
      <w:r>
        <w:rPr>
          <w:rFonts w:ascii="Times New Roman" w:cs="Times New Roman" w:eastAsia="Times New Roman" w:hAnsi="Times New Roman"/>
          <w:b/>
          <w:bCs/>
          <w:i w:val="false"/>
          <w:iCs w:val="false"/>
          <w:color w:val="C2185B"/>
          <w:sz w:val="20"/>
          <w:szCs w:val="20"/>
        </w:rPr>
        <w:t xml:space="preserve">10 N &gt; 8 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il flotte</w:t>
      </w:r>
      <w:r>
        <w:rPr>
          <w:rFonts w:ascii="Times New Roman" w:cs="Times New Roman" w:eastAsia="Times New Roman" w:hAnsi="Times New Roman"/>
          <w:b w:val="false"/>
          <w:bCs w:val="false"/>
          <w:i w:val="false"/>
          <w:iCs w:val="false"/>
          <w:color w:val="000000"/>
          <w:sz w:val="20"/>
          <w:szCs w:val="20"/>
        </w:rPr>
        <w:t xml:space="preserve"> (sa densité est 0,8).</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L'eucalyptus a une </w:t>
      </w:r>
      <w:r>
        <w:rPr>
          <w:rFonts w:ascii="Times New Roman" w:cs="Times New Roman" w:eastAsia="Times New Roman" w:hAnsi="Times New Roman"/>
          <w:b/>
          <w:bCs/>
          <w:i w:val="false"/>
          <w:iCs w:val="false"/>
          <w:color w:val="C2185B"/>
          <w:sz w:val="20"/>
          <w:szCs w:val="20"/>
        </w:rPr>
        <w:t xml:space="preserve">densité inférieure à 1</w:t>
      </w:r>
      <w:r>
        <w:rPr>
          <w:rFonts w:ascii="Times New Roman" w:cs="Times New Roman" w:eastAsia="Times New Roman" w:hAnsi="Times New Roman"/>
          <w:b w:val="false"/>
          <w:bCs w:val="false"/>
          <w:i w:val="false"/>
          <w:iCs w:val="false"/>
          <w:color w:val="000000"/>
          <w:sz w:val="20"/>
          <w:szCs w:val="20"/>
        </w:rPr>
        <w:t xml:space="preserve"> : il flotte ; les bois très denses ont une </w:t>
      </w:r>
      <w:r>
        <w:rPr>
          <w:rFonts w:ascii="Times New Roman" w:cs="Times New Roman" w:eastAsia="Times New Roman" w:hAnsi="Times New Roman"/>
          <w:b/>
          <w:bCs/>
          <w:i w:val="false"/>
          <w:iCs w:val="false"/>
          <w:color w:val="C2185B"/>
          <w:sz w:val="20"/>
          <w:szCs w:val="20"/>
        </w:rPr>
        <w:t xml:space="preserve">densité supérieure à 1</w:t>
      </w:r>
      <w:r>
        <w:rPr>
          <w:rFonts w:ascii="Times New Roman" w:cs="Times New Roman" w:eastAsia="Times New Roman" w:hAnsi="Times New Roman"/>
          <w:b w:val="false"/>
          <w:bCs w:val="false"/>
          <w:i w:val="false"/>
          <w:iCs w:val="false"/>
          <w:color w:val="000000"/>
          <w:sz w:val="20"/>
          <w:szCs w:val="20"/>
        </w:rPr>
        <w:t xml:space="preserve"> : ils coulent.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8" w:id="1"/>
      <w:r>
        <w:rPr>
          <w:rFonts w:ascii="Times New Roman" w:cs="Times New Roman" w:eastAsia="Times New Roman" w:hAnsi="Times New Roman"/>
          <w:b/>
          <w:bCs/>
          <w:color w:val="000000"/>
          <w:sz w:val="30"/>
          <w:szCs w:val="30"/>
        </w:rPr>
        <w:t xml:space="preserve">SÉANCE 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travail d'une force constante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travail d'une force constante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une force constante et de calculer son travail lorsque son point d'application se déplace sur sa droite d'action.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Caisse, ficelle, dynamomètre, mètre ruban, plan incliné, seau, corde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les caractéristiques d'une force.</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mesure-t-on une force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l'énergie, vue en T8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Direction, sens, intensité, point d'application.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newtons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 qu'il faut fournir pour produire un mouvement, de la chaleur ou de la lumière.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Deux porteurs du marché : Naina tire son diable chargé sur 100 mètres ; Fetra tire le même chargement sur 10 mètres seulement. Même effort à chaque pas… mais tout le monde dira que Naina a fourni « plus de travail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mesurer précisément le travail fourni par une force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 le produit de l'intensité de la force et de la longueur du déplacement : W = F × d, en joules.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travail d'une force constante ». Après cette séance, vous serez capables de définir une force constante et de calculer son travail W = F × d.</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tire la caisse avec le dynamomètre en maintenant 20 N bien constants, sur 2 m le long du fil : la force garde direction, sens et intensité : elle est constante. 2) Même force sur 4 m : l'effort total ressenti est double. 3) Maintenant je tire à 40 N sur 2 m : effort total double aussi. 4) Enfin, je retiens la caisse qui descend le plan incliné : ma force s'oppose au déplacement : elle « freine » au lieu d'aider.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mesurent forces et distances, comparent les efforts.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Caisse, dynamomètre, 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force constante ?</w:t>
            </w:r>
          </w:p>
          <w:p>
            <w:pPr>
              <w:spacing w:after="30" w:before="0"/>
              <w:jc w:val="left"/>
            </w:pPr>
            <w:r>
              <w:rPr>
                <w:rFonts w:ascii="Times New Roman" w:cs="Times New Roman" w:eastAsia="Times New Roman" w:hAnsi="Times New Roman"/>
                <w:b w:val="false"/>
                <w:bCs w:val="false"/>
                <w:i/>
                <w:iCs/>
                <w:color w:val="000000"/>
                <w:sz w:val="18"/>
                <w:szCs w:val="18"/>
              </w:rPr>
              <w:t xml:space="preserve">De quoi dépend le travail d'une force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travail ?</w:t>
            </w:r>
          </w:p>
          <w:p>
            <w:pPr>
              <w:spacing w:after="30" w:before="0"/>
              <w:jc w:val="left"/>
            </w:pPr>
            <w:r>
              <w:rPr>
                <w:rFonts w:ascii="Times New Roman" w:cs="Times New Roman" w:eastAsia="Times New Roman" w:hAnsi="Times New Roman"/>
                <w:b w:val="false"/>
                <w:bCs w:val="false"/>
                <w:i/>
                <w:iCs/>
                <w:color w:val="000000"/>
                <w:sz w:val="18"/>
                <w:szCs w:val="18"/>
              </w:rPr>
              <w:t xml:space="preserve">Quand le travail est-il moteur ? résistant ?</w:t>
            </w:r>
          </w:p>
          <w:p>
            <w:pPr>
              <w:spacing w:after="30" w:before="0"/>
              <w:jc w:val="left"/>
            </w:pPr>
            <w:r>
              <w:rPr>
                <w:rFonts w:ascii="Times New Roman" w:cs="Times New Roman" w:eastAsia="Times New Roman" w:hAnsi="Times New Roman"/>
                <w:b w:val="false"/>
                <w:bCs w:val="false"/>
                <w:i/>
                <w:iCs/>
                <w:color w:val="000000"/>
                <w:sz w:val="18"/>
                <w:szCs w:val="18"/>
              </w:rPr>
              <w:t xml:space="preserve">De quoi dépend le travail du poids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force dont la direction, le sens et l'intensité ne varient pas au cours du temps.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son intensité F et de la longueur d du déplacement de son point d'application : W = F × 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joule (J) ; le kilogramme-mètre ne s'utilise plus.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Moteur si la force est dans le sens du déplacement (signe +) ; résistant si elle s'y oppose (signe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Uniquement de la dénivellation h entre départ et arrivée du centre de gravité : W = P × h, quel que soit le chemin suivi.</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force est constante si sa direction, son sens et son intensité ne changent pas pendant le mouvement. Lorsque son point d'application se déplace sur sa droite d'action, son travail vaut, en valeur absolue, W = F × d : intensité (N) × longueur du déplacement (m) : résultat en joules (J) : le kilogramme-mètre est abandonné. Le signe : travail moteur (positif) si la force contribue au déplacement, travail résistant (négatif) si elle s'y oppose, comme le frottement ou la retenue dans la descente. Cas remarquable : le travail du poids ne dépend pas du chemin suivi, seulement de la dénivellation h : W = P × h : monter 50 kg au premier étage (3 m) coûte 500 × 3 = 1 500 J, par l'escalier droit ou en colimaçon ! Naina a fourni 10 fois plus de travail que Fetra : même force, distance décuple.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le travail d'une force de traction constante de 50 N dont le point d'application avance de 12 m sur sa droite d'action.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maçon hisse un seau de mortier de poids 80 N du sol au 1er étage, à 4 m de hauteur. Calcule le travail fourni contre le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F × d = 50 × 12 = </w:t>
            </w:r>
            <w:r>
              <w:rPr>
                <w:rFonts w:ascii="Times New Roman" w:cs="Times New Roman" w:eastAsia="Times New Roman" w:hAnsi="Times New Roman"/>
                <w:b/>
                <w:bCs/>
                <w:i w:val="false"/>
                <w:iCs w:val="false"/>
                <w:color w:val="C2185B"/>
                <w:sz w:val="18"/>
                <w:szCs w:val="18"/>
              </w:rPr>
              <w:t xml:space="preserve">600 J</w:t>
            </w:r>
            <w:r>
              <w:rPr>
                <w:rFonts w:ascii="Times New Roman" w:cs="Times New Roman" w:eastAsia="Times New Roman" w:hAnsi="Times New Roman"/>
                <w:b w:val="false"/>
                <w:bCs w:val="false"/>
                <w:i w:val="false"/>
                <w:iCs w:val="false"/>
                <w:color w:val="000000"/>
                <w:sz w:val="18"/>
                <w:szCs w:val="18"/>
              </w:rPr>
              <w:t xml:space="preserve"> (travail moteur).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P × h = 80 × 4 = </w:t>
            </w:r>
            <w:r>
              <w:rPr>
                <w:rFonts w:ascii="Times New Roman" w:cs="Times New Roman" w:eastAsia="Times New Roman" w:hAnsi="Times New Roman"/>
                <w:b/>
                <w:bCs/>
                <w:i w:val="false"/>
                <w:iCs w:val="false"/>
                <w:color w:val="C2185B"/>
                <w:sz w:val="18"/>
                <w:szCs w:val="18"/>
              </w:rPr>
              <w:t xml:space="preserve">320 J</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travail d'une force constante vaut W = ……… × ……… ; il s'exprime en ……… ; il est ……… si la force aide le déplacement et ……… si elle s'y oppose.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Vrai ou Faux : « Le travail du poids est plus grand si l'on monte par un escalier en colimaçon que par une échelle droite.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w:t>
            </w:r>
            <w:r>
              <w:rPr>
                <w:rFonts w:ascii="Times New Roman" w:cs="Times New Roman" w:eastAsia="Times New Roman" w:hAnsi="Times New Roman"/>
                <w:b/>
                <w:bCs/>
                <w:i w:val="false"/>
                <w:iCs w:val="false"/>
                <w:color w:val="C2185B"/>
                <w:sz w:val="18"/>
                <w:szCs w:val="18"/>
              </w:rPr>
              <w:t xml:space="preserve">F</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joules (J)</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moteur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résistant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travail du poids </w:t>
            </w:r>
            <w:r>
              <w:rPr>
                <w:rFonts w:ascii="Times New Roman" w:cs="Times New Roman" w:eastAsia="Times New Roman" w:hAnsi="Times New Roman"/>
                <w:b/>
                <w:bCs/>
                <w:i w:val="false"/>
                <w:iCs w:val="false"/>
                <w:color w:val="C2185B"/>
                <w:sz w:val="18"/>
                <w:szCs w:val="18"/>
              </w:rPr>
              <w:t xml:space="preserve">ne dépend que de la dénivellation h</w:t>
            </w:r>
            <w:r>
              <w:rPr>
                <w:rFonts w:ascii="Times New Roman" w:cs="Times New Roman" w:eastAsia="Times New Roman" w:hAnsi="Times New Roman"/>
                <w:b w:val="false"/>
                <w:bCs w:val="false"/>
                <w:i w:val="false"/>
                <w:iCs w:val="false"/>
                <w:color w:val="000000"/>
                <w:sz w:val="18"/>
                <w:szCs w:val="18"/>
              </w:rPr>
              <w:t xml:space="preserve">, pas du chemin suivi.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travail d'une force constante</w:t>
      </w:r>
    </w:p>
    <w:p>
      <w:pPr>
        <w:spacing w:after="120"/>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71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8 — Une force qui déplace son point d'application travaille : W = F × d, en joules</w:t>
      </w:r>
    </w:p>
    <w:p>
      <w:pPr>
        <w:spacing w:after="80" w:before="80"/>
        <w:jc w:val="left"/>
      </w:pPr>
      <w:r>
        <w:rPr>
          <w:rFonts w:ascii="Times New Roman" w:cs="Times New Roman" w:eastAsia="Times New Roman" w:hAnsi="Times New Roman"/>
          <w:b/>
          <w:bCs/>
          <w:i w:val="false"/>
          <w:iCs w:val="false"/>
          <w:color w:val="1E7B34"/>
          <w:sz w:val="24"/>
          <w:szCs w:val="24"/>
        </w:rPr>
        <w:t xml:space="preserve">1. La force constante</w:t>
      </w:r>
    </w:p>
    <w:p>
      <w:pPr>
        <w:spacing w:after="80"/>
      </w:pPr>
      <w:r>
        <w:rPr>
          <w:rFonts w:ascii="Times New Roman" w:cs="Times New Roman" w:eastAsia="Times New Roman" w:hAnsi="Times New Roman"/>
          <w:color w:val="000000"/>
          <w:sz w:val="22"/>
          <w:szCs w:val="22"/>
        </w:rPr>
        <w:t xml:space="preserve">Une force est constante si sa direction, son sens et son intensité ne varient pas au cours du temps. Exemple : le poids d'un objet pendant sa chute.</w:t>
      </w:r>
    </w:p>
    <w:p>
      <w:pPr>
        <w:spacing w:after="80" w:before="80"/>
        <w:jc w:val="left"/>
      </w:pPr>
      <w:r>
        <w:rPr>
          <w:rFonts w:ascii="Times New Roman" w:cs="Times New Roman" w:eastAsia="Times New Roman" w:hAnsi="Times New Roman"/>
          <w:b/>
          <w:bCs/>
          <w:i w:val="false"/>
          <w:iCs w:val="false"/>
          <w:color w:val="1E7B34"/>
          <w:sz w:val="24"/>
          <w:szCs w:val="24"/>
        </w:rPr>
        <w:t xml:space="preserve">2. Le travail d'une force constante</w:t>
      </w:r>
    </w:p>
    <w:p>
      <w:pPr>
        <w:spacing w:after="80"/>
      </w:pPr>
      <w:r>
        <w:rPr>
          <w:rFonts w:ascii="Times New Roman" w:cs="Times New Roman" w:eastAsia="Times New Roman" w:hAnsi="Times New Roman"/>
          <w:color w:val="000000"/>
          <w:sz w:val="22"/>
          <w:szCs w:val="22"/>
        </w:rPr>
        <w:t xml:space="preserve">Quand le point d'application se déplace d'une longueur d sur la droite d'action : W = F × d (F en newtons, d en mètres, W en </w:t>
      </w:r>
      <w:r>
        <w:rPr>
          <w:rFonts w:ascii="Times New Roman" w:cs="Times New Roman" w:eastAsia="Times New Roman" w:hAnsi="Times New Roman"/>
          <w:b/>
          <w:bCs/>
          <w:color w:val="1F4E79"/>
          <w:sz w:val="22"/>
          <w:szCs w:val="22"/>
        </w:rPr>
        <w:t xml:space="preserve">joule</w:t>
      </w:r>
      <w:r>
        <w:rPr>
          <w:rFonts w:ascii="Times New Roman" w:cs="Times New Roman" w:eastAsia="Times New Roman" w:hAnsi="Times New Roman"/>
          <w:color w:val="000000"/>
          <w:sz w:val="22"/>
          <w:szCs w:val="22"/>
        </w:rPr>
        <w:t xml:space="preserve">s). Le kilogramme-mètre (kgm) ne s'utilise plus.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travail moteur</w:t>
      </w:r>
      <w:r>
        <w:rPr>
          <w:rFonts w:ascii="Times New Roman" w:cs="Times New Roman" w:eastAsia="Times New Roman" w:hAnsi="Times New Roman"/>
          <w:color w:val="000000"/>
          <w:sz w:val="22"/>
          <w:szCs w:val="22"/>
        </w:rPr>
        <w:t xml:space="preserve"> (positif) : la force est dans le sens du déplacement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travail résistant</w:t>
      </w:r>
      <w:r>
        <w:rPr>
          <w:rFonts w:ascii="Times New Roman" w:cs="Times New Roman" w:eastAsia="Times New Roman" w:hAnsi="Times New Roman"/>
          <w:color w:val="000000"/>
          <w:sz w:val="22"/>
          <w:szCs w:val="22"/>
        </w:rPr>
        <w:t xml:space="preserve"> (négatif) : la force s'oppose au déplacement (frottements, retenue).</w:t>
      </w:r>
    </w:p>
    <w:p>
      <w:pPr>
        <w:spacing w:after="80" w:before="80"/>
        <w:jc w:val="left"/>
      </w:pPr>
      <w:r>
        <w:rPr>
          <w:rFonts w:ascii="Times New Roman" w:cs="Times New Roman" w:eastAsia="Times New Roman" w:hAnsi="Times New Roman"/>
          <w:b/>
          <w:bCs/>
          <w:i w:val="false"/>
          <w:iCs w:val="false"/>
          <w:color w:val="1E7B34"/>
          <w:sz w:val="24"/>
          <w:szCs w:val="24"/>
        </w:rPr>
        <w:t xml:space="preserve">3. Le travail du poids</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travail</w:t>
      </w:r>
      <w:r>
        <w:rPr>
          <w:rFonts w:ascii="Times New Roman" w:cs="Times New Roman" w:eastAsia="Times New Roman" w:hAnsi="Times New Roman"/>
          <w:color w:val="000000"/>
          <w:sz w:val="22"/>
          <w:szCs w:val="22"/>
        </w:rPr>
        <w:t xml:space="preserve"> du poids ne dépend que de la </w:t>
      </w:r>
      <w:r>
        <w:rPr>
          <w:rFonts w:ascii="Times New Roman" w:cs="Times New Roman" w:eastAsia="Times New Roman" w:hAnsi="Times New Roman"/>
          <w:b/>
          <w:bCs/>
          <w:color w:val="1F4E79"/>
          <w:sz w:val="22"/>
          <w:szCs w:val="22"/>
        </w:rPr>
        <w:t xml:space="preserve">dénivellation</w:t>
      </w:r>
      <w:r>
        <w:rPr>
          <w:rFonts w:ascii="Times New Roman" w:cs="Times New Roman" w:eastAsia="Times New Roman" w:hAnsi="Times New Roman"/>
          <w:color w:val="000000"/>
          <w:sz w:val="22"/>
          <w:szCs w:val="22"/>
        </w:rPr>
        <w:t xml:space="preserve"> h entre le départ et l'arrivée du centre de gravité : W = P × h. Il est indépendant du chemin suivi : escalier, échelle ou pente douce donnent le même résultat.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joule honore James Prescott Joule (1818-1889), brasseur anglais passionné de mesures. Un joule, c'est peu : soulever une petite pomme d'un mètre ! Une barre de chocolat fournit environ 1 000 000 J d'énergie : de quoi hisser cette pomme au sommet de 100 000 étages…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chantier des joules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Avec ton dynamomètre à élastique, mesure la force pour traîner ton cartable sur le sol (par exemple 15 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Traîne-le sur 4 m bien mesurés : calcule W = 15 × 4 = 60 J.</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Soulève maintenant le cartable (poids ≈ 30 N) sur 1,5 m : W = 45 J.</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 quel « chantier » t'a demandé le plus de travail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à frottement réglable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Caisse traînée sur ciment, natte ou sable (frottements variés)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Poulies et masses marquées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Seau d'eau hissé à la corde par-dessus une branche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 de couturière, corde à nœuds étalonnée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Un zébu tire une charrette avec une force constante de 400 N sur 500 m de route droite. a) Calcule son travail. b) Ce travail est-il moteur ou résistant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Une porteuse d'eau monte un seau de 100 N par un sentier en lacets long de 300 m, pour une dénivellation de 20 m. Calcule le travail du poids à vaincre.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frottement de la route sur une caisse traînée vaut 25 N. La caisse avance de 8 m. Calcule le travail du frottement et donne son signe.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 = 400 × 500 = </w:t>
      </w:r>
      <w:r>
        <w:rPr>
          <w:rFonts w:ascii="Times New Roman" w:cs="Times New Roman" w:eastAsia="Times New Roman" w:hAnsi="Times New Roman"/>
          <w:b/>
          <w:bCs/>
          <w:i w:val="false"/>
          <w:iCs w:val="false"/>
          <w:color w:val="C2185B"/>
          <w:sz w:val="20"/>
          <w:szCs w:val="20"/>
        </w:rPr>
        <w:t xml:space="preserve">200 000 J = 200 kJ</w:t>
      </w:r>
      <w:r>
        <w:rPr>
          <w:rFonts w:ascii="Times New Roman" w:cs="Times New Roman" w:eastAsia="Times New Roman" w:hAnsi="Times New Roman"/>
          <w:b w:val="false"/>
          <w:bCs w:val="false"/>
          <w:i w:val="false"/>
          <w:iCs w:val="false"/>
          <w:color w:val="000000"/>
          <w:sz w:val="20"/>
          <w:szCs w:val="20"/>
        </w:rPr>
        <w:t xml:space="preserve">. b) </w:t>
      </w:r>
      <w:r>
        <w:rPr>
          <w:rFonts w:ascii="Times New Roman" w:cs="Times New Roman" w:eastAsia="Times New Roman" w:hAnsi="Times New Roman"/>
          <w:b/>
          <w:bCs/>
          <w:i w:val="false"/>
          <w:iCs w:val="false"/>
          <w:color w:val="C2185B"/>
          <w:sz w:val="20"/>
          <w:szCs w:val="20"/>
        </w:rPr>
        <w:t xml:space="preserve">Moteur</w:t>
      </w:r>
      <w:r>
        <w:rPr>
          <w:rFonts w:ascii="Times New Roman" w:cs="Times New Roman" w:eastAsia="Times New Roman" w:hAnsi="Times New Roman"/>
          <w:b w:val="false"/>
          <w:bCs w:val="false"/>
          <w:i w:val="false"/>
          <w:iCs w:val="false"/>
          <w:color w:val="000000"/>
          <w:sz w:val="20"/>
          <w:szCs w:val="20"/>
        </w:rPr>
        <w:t xml:space="preserve"> : la force est dans le sens du déplacement. (3 + 1 points)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Seule la dénivellation compte : W = 100 × 20 = </w:t>
      </w:r>
      <w:r>
        <w:rPr>
          <w:rFonts w:ascii="Times New Roman" w:cs="Times New Roman" w:eastAsia="Times New Roman" w:hAnsi="Times New Roman"/>
          <w:b/>
          <w:bCs/>
          <w:i w:val="false"/>
          <w:iCs w:val="false"/>
          <w:color w:val="C2185B"/>
          <w:sz w:val="20"/>
          <w:szCs w:val="20"/>
        </w:rPr>
        <w:t xml:space="preserve">2 000 J</w:t>
      </w:r>
      <w:r>
        <w:rPr>
          <w:rFonts w:ascii="Times New Roman" w:cs="Times New Roman" w:eastAsia="Times New Roman" w:hAnsi="Times New Roman"/>
          <w:b w:val="false"/>
          <w:bCs w:val="false"/>
          <w:i w:val="false"/>
          <w:iCs w:val="false"/>
          <w:color w:val="000000"/>
          <w:sz w:val="20"/>
          <w:szCs w:val="20"/>
        </w:rPr>
        <w:t xml:space="preserve"> (les 300 m de sentier </w:t>
      </w:r>
      <w:r>
        <w:rPr>
          <w:rFonts w:ascii="Times New Roman" w:cs="Times New Roman" w:eastAsia="Times New Roman" w:hAnsi="Times New Roman"/>
          <w:b/>
          <w:bCs/>
          <w:i w:val="false"/>
          <w:iCs w:val="false"/>
          <w:color w:val="C2185B"/>
          <w:sz w:val="20"/>
          <w:szCs w:val="20"/>
        </w:rPr>
        <w:t xml:space="preserve">ne changent rien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W = 25 × 8 = </w:t>
      </w:r>
      <w:r>
        <w:rPr>
          <w:rFonts w:ascii="Times New Roman" w:cs="Times New Roman" w:eastAsia="Times New Roman" w:hAnsi="Times New Roman"/>
          <w:b/>
          <w:bCs/>
          <w:i w:val="false"/>
          <w:iCs w:val="false"/>
          <w:color w:val="C2185B"/>
          <w:sz w:val="20"/>
          <w:szCs w:val="20"/>
        </w:rPr>
        <w:t xml:space="preserve">200 J, résistant (signe −)</w:t>
      </w:r>
      <w:r>
        <w:rPr>
          <w:rFonts w:ascii="Times New Roman" w:cs="Times New Roman" w:eastAsia="Times New Roman" w:hAnsi="Times New Roman"/>
          <w:b w:val="false"/>
          <w:bCs w:val="false"/>
          <w:i w:val="false"/>
          <w:iCs w:val="false"/>
          <w:color w:val="000000"/>
          <w:sz w:val="20"/>
          <w:szCs w:val="20"/>
        </w:rPr>
        <w:t xml:space="preserve"> : le frottement s'oppose au déplacement.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9" w:id="1"/>
      <w:r>
        <w:rPr>
          <w:rFonts w:ascii="Times New Roman" w:cs="Times New Roman" w:eastAsia="Times New Roman" w:hAnsi="Times New Roman"/>
          <w:b/>
          <w:bCs/>
          <w:color w:val="000000"/>
          <w:sz w:val="30"/>
          <w:szCs w:val="30"/>
        </w:rPr>
        <w:t xml:space="preserve">SÉANCE 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puissance d'une force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Mécanique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puissance d'une force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d'exprimer la puissance d'une force et de donner sa signification physique.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Escalier ou plan incliné, seaux identiques, montre ou chronomètre, mètre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formule du travail d'une force constante.</w:t>
            </w:r>
          </w:p>
          <w:p>
            <w:pPr>
              <w:spacing w:after="30" w:before="0"/>
              <w:jc w:val="left"/>
            </w:pPr>
            <w:r>
              <w:rPr>
                <w:rFonts w:ascii="Times New Roman" w:cs="Times New Roman" w:eastAsia="Times New Roman" w:hAnsi="Times New Roman"/>
                <w:b w:val="false"/>
                <w:bCs w:val="false"/>
                <w:i/>
                <w:iCs/>
                <w:color w:val="000000"/>
                <w:sz w:val="18"/>
                <w:szCs w:val="18"/>
              </w:rPr>
              <w:t xml:space="preserve">De quoi dépend le travail du poids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travail moteur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W = F × d, en joules.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Uniquement de la dénivellation h : W = P × h.</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travail d'une force qui aide le déplacement (signe positif).</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Hery et Tsiry montent chacun un sac de ciment identique au deuxième étage du chantier. Hery arrive en 30 secondes, essoufflé ; Tsiry, tranquille, met 2 minutes. Même sac, même étage : même travail !</w:t>
            </w:r>
          </w:p>
          <w:p>
            <w:pPr>
              <w:spacing w:after="30" w:before="0"/>
              <w:jc w:val="left"/>
            </w:pPr>
            <w:r>
              <w:rPr>
                <w:rFonts w:ascii="Times New Roman" w:cs="Times New Roman" w:eastAsia="Times New Roman" w:hAnsi="Times New Roman"/>
                <w:b w:val="false"/>
                <w:bCs w:val="false"/>
                <w:i/>
                <w:iCs/>
                <w:color w:val="000000"/>
                <w:sz w:val="18"/>
                <w:szCs w:val="18"/>
              </w:rPr>
              <w:t xml:space="preserve">Pourtant chacun sent bien que Hery a fourni un effort « plus intense ». Quelle grandeur distingue leurs performances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puissance : le quotient du travail par la durée : Hery est quatre fois plus puissant.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puissance d'une force ». Après cette séance, vous serez capables d'exprimer la puissance et de donner sa signification physique.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notre concours : deux volontaires montent chacun un seau d'eau (poids 50 N) en haut de l'escalier (hauteur 3 m). 1) Le travail de chacun : W = 50 × 3 = 150 J : identique ! 2) Le chronomètre : Vola met 10 s, Sitraka met 30 s. 3) Calculons le quotient W ÷ t : Vola : 150 ÷ 10 = 15 ; Sitraka : 150 ÷ 30 = 5. Le nombre de Vola est trois fois plus grand : elle a été trois fois plus rapide à fournir le même travail.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Chronomètrent, calculent les quotients, comparent.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 et calculs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Escalier, seaux, chronomètre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définit-on la puissance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physiquement la puissance ?</w:t>
            </w:r>
          </w:p>
          <w:p>
            <w:pPr>
              <w:spacing w:after="30" w:before="0"/>
              <w:jc w:val="left"/>
            </w:pPr>
            <w:r>
              <w:rPr>
                <w:rFonts w:ascii="Times New Roman" w:cs="Times New Roman" w:eastAsia="Times New Roman" w:hAnsi="Times New Roman"/>
                <w:b w:val="false"/>
                <w:bCs w:val="false"/>
                <w:i/>
                <w:iCs/>
                <w:color w:val="000000"/>
                <w:sz w:val="18"/>
                <w:szCs w:val="18"/>
              </w:rPr>
              <w:t xml:space="preserve">Que vaut 1 watt ?</w:t>
            </w:r>
          </w:p>
          <w:p>
            <w:pPr>
              <w:spacing w:after="30" w:before="0"/>
              <w:jc w:val="left"/>
            </w:pPr>
            <w:r>
              <w:rPr>
                <w:rFonts w:ascii="Times New Roman" w:cs="Times New Roman" w:eastAsia="Times New Roman" w:hAnsi="Times New Roman"/>
                <w:b w:val="false"/>
                <w:bCs w:val="false"/>
                <w:i/>
                <w:iCs/>
                <w:color w:val="000000"/>
                <w:sz w:val="18"/>
                <w:szCs w:val="18"/>
              </w:rPr>
              <w:t xml:space="preserve">Connais-tu une unité pratique des moteurs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quotient du travail par sa durée d'exécution : P = W ÷ 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watt (W) ; le kilogramme-mètre par seconde ne s'utilise plus.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renseigne sur la rapidité avec laquelle un travail est effectué.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joule fourni en 1 seconde.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cheval-vapeur : 1 ch = 736 W.</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puissance d'une force est le quotient du travail effectué par la durée d'exécution : P = W ÷ t. L'unité internationale est le watt (symbole W) : 1 watt correspond à 1 joule par seconde ; le kilogramme-mètre par seconde est abandonné. La puissance renseigne sur la rapidité à fournir un travail : même travail en moins de temps = plus grande puissance. On en déduit aussi W = P × t et t = W ÷ P. Dans le monde des moteurs, on rencontre encore le cheval-vapeur : 1 ch = 736 W : le motoculteur de 8 ch développe près de 5 900 W ! Ordres de grandeur : un homme au travail soutenu ≈ 75 W ; un zébu ≈ 500 W ; une moto ≈ 10 000 W. Hery (150 J en 30 s : 5 W… pardon, en réalité 300 J et plus !) : l'important est le principe : qui va plus vite, à travail égal, est plus puissant.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moteur fournit un travail de 3 600 J en 2 minutes. Calcule sa puissance.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Hery monte un sac (travail 3 000 J) en 30 s ; Tsiry met 120 s. Calcule leurs puissances et compare.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120 s ; P = 3 600 ÷ 120 = </w:t>
            </w:r>
            <w:r>
              <w:rPr>
                <w:rFonts w:ascii="Times New Roman" w:cs="Times New Roman" w:eastAsia="Times New Roman" w:hAnsi="Times New Roman"/>
                <w:b/>
                <w:bCs/>
                <w:i w:val="false"/>
                <w:iCs w:val="false"/>
                <w:color w:val="C2185B"/>
                <w:sz w:val="18"/>
                <w:szCs w:val="18"/>
              </w:rPr>
              <w:t xml:space="preserve">30 W</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Hery : 3 000 ÷ 30 = </w:t>
            </w:r>
            <w:r>
              <w:rPr>
                <w:rFonts w:ascii="Times New Roman" w:cs="Times New Roman" w:eastAsia="Times New Roman" w:hAnsi="Times New Roman"/>
                <w:b/>
                <w:bCs/>
                <w:i w:val="false"/>
                <w:iCs w:val="false"/>
                <w:color w:val="C2185B"/>
                <w:sz w:val="18"/>
                <w:szCs w:val="18"/>
              </w:rPr>
              <w:t xml:space="preserve">100 W</w:t>
            </w:r>
            <w:r>
              <w:rPr>
                <w:rFonts w:ascii="Times New Roman" w:cs="Times New Roman" w:eastAsia="Times New Roman" w:hAnsi="Times New Roman"/>
                <w:b w:val="false"/>
                <w:bCs w:val="false"/>
                <w:i w:val="false"/>
                <w:iCs w:val="false"/>
                <w:color w:val="000000"/>
                <w:sz w:val="18"/>
                <w:szCs w:val="18"/>
              </w:rPr>
              <w:t xml:space="preserve"> ; Tsiry : 3 000 ÷ 120 = </w:t>
            </w:r>
            <w:r>
              <w:rPr>
                <w:rFonts w:ascii="Times New Roman" w:cs="Times New Roman" w:eastAsia="Times New Roman" w:hAnsi="Times New Roman"/>
                <w:b/>
                <w:bCs/>
                <w:i w:val="false"/>
                <w:iCs w:val="false"/>
                <w:color w:val="C2185B"/>
                <w:sz w:val="18"/>
                <w:szCs w:val="18"/>
              </w:rPr>
              <w:t xml:space="preserve">25 W</w:t>
            </w:r>
            <w:r>
              <w:rPr>
                <w:rFonts w:ascii="Times New Roman" w:cs="Times New Roman" w:eastAsia="Times New Roman" w:hAnsi="Times New Roman"/>
                <w:b w:val="false"/>
                <w:bCs w:val="false"/>
                <w:i w:val="false"/>
                <w:iCs w:val="false"/>
                <w:color w:val="000000"/>
                <w:sz w:val="18"/>
                <w:szCs w:val="18"/>
              </w:rPr>
              <w:t xml:space="preserve"> : Hery est </w:t>
            </w:r>
            <w:r>
              <w:rPr>
                <w:rFonts w:ascii="Times New Roman" w:cs="Times New Roman" w:eastAsia="Times New Roman" w:hAnsi="Times New Roman"/>
                <w:b/>
                <w:bCs/>
                <w:i w:val="false"/>
                <w:iCs w:val="false"/>
                <w:color w:val="C2185B"/>
                <w:sz w:val="18"/>
                <w:szCs w:val="18"/>
              </w:rPr>
              <w:t xml:space="preserve">4 fois plus puissant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puissance est le quotient du ……… par la ……… : P = ……… ÷ ……… ; unité : le ……… ; 1 ch = ……… W.</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pompe de 500 W fonctionne pendant 4 minutes. Calcule le travail fourni.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Du </w:t>
            </w:r>
            <w:r>
              <w:rPr>
                <w:rFonts w:ascii="Times New Roman" w:cs="Times New Roman" w:eastAsia="Times New Roman" w:hAnsi="Times New Roman"/>
                <w:b/>
                <w:bCs/>
                <w:i w:val="false"/>
                <w:iCs w:val="false"/>
                <w:color w:val="C2185B"/>
                <w:sz w:val="18"/>
                <w:szCs w:val="18"/>
              </w:rPr>
              <w:t xml:space="preserve">travail</w:t>
            </w:r>
            <w:r>
              <w:rPr>
                <w:rFonts w:ascii="Times New Roman" w:cs="Times New Roman" w:eastAsia="Times New Roman" w:hAnsi="Times New Roman"/>
                <w:b w:val="false"/>
                <w:bCs w:val="false"/>
                <w:i w:val="false"/>
                <w:iCs w:val="false"/>
                <w:color w:val="000000"/>
                <w:sz w:val="18"/>
                <w:szCs w:val="18"/>
              </w:rPr>
              <w:t xml:space="preserve"> par la </w:t>
            </w:r>
            <w:r>
              <w:rPr>
                <w:rFonts w:ascii="Times New Roman" w:cs="Times New Roman" w:eastAsia="Times New Roman" w:hAnsi="Times New Roman"/>
                <w:b/>
                <w:bCs/>
                <w:i w:val="false"/>
                <w:iCs w:val="false"/>
                <w:color w:val="C2185B"/>
                <w:sz w:val="18"/>
                <w:szCs w:val="18"/>
              </w:rPr>
              <w:t xml:space="preserve">durée</w:t>
            </w:r>
            <w:r>
              <w:rPr>
                <w:rFonts w:ascii="Times New Roman" w:cs="Times New Roman" w:eastAsia="Times New Roman" w:hAnsi="Times New Roman"/>
                <w:b w:val="false"/>
                <w:bCs w:val="false"/>
                <w:i w:val="false"/>
                <w:iCs w:val="false"/>
                <w:color w:val="000000"/>
                <w:sz w:val="18"/>
                <w:szCs w:val="18"/>
              </w:rPr>
              <w:t xml:space="preserve"> : P = </w:t>
            </w:r>
            <w:r>
              <w:rPr>
                <w:rFonts w:ascii="Times New Roman" w:cs="Times New Roman" w:eastAsia="Times New Roman" w:hAnsi="Times New Roman"/>
                <w:b/>
                <w:bCs/>
                <w:i w:val="false"/>
                <w:iCs w:val="false"/>
                <w:color w:val="C2185B"/>
                <w:sz w:val="18"/>
                <w:szCs w:val="18"/>
              </w:rPr>
              <w:t xml:space="preserve">W</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watt</w:t>
            </w:r>
            <w:r>
              <w:rPr>
                <w:rFonts w:ascii="Times New Roman" w:cs="Times New Roman" w:eastAsia="Times New Roman" w:hAnsi="Times New Roman"/>
                <w:b w:val="false"/>
                <w:bCs w:val="false"/>
                <w:i w:val="false"/>
                <w:iCs w:val="false"/>
                <w:color w:val="000000"/>
                <w:sz w:val="18"/>
                <w:szCs w:val="18"/>
              </w:rPr>
              <w:t xml:space="preserve"> ; 1 ch = </w:t>
            </w:r>
            <w:r>
              <w:rPr>
                <w:rFonts w:ascii="Times New Roman" w:cs="Times New Roman" w:eastAsia="Times New Roman" w:hAnsi="Times New Roman"/>
                <w:b/>
                <w:bCs/>
                <w:i w:val="false"/>
                <w:iCs w:val="false"/>
                <w:color w:val="C2185B"/>
                <w:sz w:val="18"/>
                <w:szCs w:val="18"/>
              </w:rPr>
              <w:t xml:space="preserve">736</w:t>
            </w:r>
            <w:r>
              <w:rPr>
                <w:rFonts w:ascii="Times New Roman" w:cs="Times New Roman" w:eastAsia="Times New Roman" w:hAnsi="Times New Roman"/>
                <w:b w:val="false"/>
                <w:bCs w:val="false"/>
                <w:i w:val="false"/>
                <w:iCs w:val="false"/>
                <w:color w:val="000000"/>
                <w:sz w:val="18"/>
                <w:szCs w:val="18"/>
              </w:rPr>
              <w:t xml:space="preserve"> W.</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P × t = 500 × 240 = </w:t>
            </w:r>
            <w:r>
              <w:rPr>
                <w:rFonts w:ascii="Times New Roman" w:cs="Times New Roman" w:eastAsia="Times New Roman" w:hAnsi="Times New Roman"/>
                <w:b/>
                <w:bCs/>
                <w:i w:val="false"/>
                <w:iCs w:val="false"/>
                <w:color w:val="C2185B"/>
                <w:sz w:val="18"/>
                <w:szCs w:val="18"/>
              </w:rPr>
              <w:t xml:space="preserve">120 000 J = 120 kJ</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puissance d'une force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9 — Même travail, durées différentes : le plus rapide est le plus puissant !</w:t>
      </w:r>
    </w:p>
    <w:p>
      <w:pPr>
        <w:spacing w:after="80" w:before="80"/>
        <w:jc w:val="left"/>
      </w:pPr>
      <w:r>
        <w:rPr>
          <w:rFonts w:ascii="Times New Roman" w:cs="Times New Roman" w:eastAsia="Times New Roman" w:hAnsi="Times New Roman"/>
          <w:b/>
          <w:bCs/>
          <w:i w:val="false"/>
          <w:iCs w:val="false"/>
          <w:color w:val="1E7B34"/>
          <w:sz w:val="24"/>
          <w:szCs w:val="24"/>
        </w:rPr>
        <w:t xml:space="preserve">1. La définition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puissance</w:t>
      </w:r>
      <w:r>
        <w:rPr>
          <w:rFonts w:ascii="Times New Roman" w:cs="Times New Roman" w:eastAsia="Times New Roman" w:hAnsi="Times New Roman"/>
          <w:color w:val="000000"/>
          <w:sz w:val="22"/>
          <w:szCs w:val="22"/>
        </w:rPr>
        <w:t xml:space="preserve"> d'une force est le quotient du travail W par la durée t de son exécution : </w:t>
      </w:r>
      <w:r>
        <w:rPr>
          <w:rFonts w:ascii="Times New Roman" w:cs="Times New Roman" w:eastAsia="Times New Roman" w:hAnsi="Times New Roman"/>
          <w:b/>
          <w:bCs/>
          <w:color w:val="1F4E79"/>
          <w:sz w:val="22"/>
          <w:szCs w:val="22"/>
        </w:rPr>
        <w:t xml:space="preserve">P = W ÷ t</w:t>
      </w:r>
      <w:r>
        <w:rPr>
          <w:rFonts w:ascii="Times New Roman" w:cs="Times New Roman" w:eastAsia="Times New Roman" w:hAnsi="Times New Roman"/>
          <w:color w:val="000000"/>
          <w:sz w:val="22"/>
          <w:szCs w:val="22"/>
        </w:rPr>
        <w:t xml:space="preserve">. On en déduit W = P × t et t = W ÷ P.</w:t>
      </w:r>
    </w:p>
    <w:p>
      <w:pPr>
        <w:spacing w:after="80" w:before="80"/>
        <w:jc w:val="left"/>
      </w:pPr>
      <w:r>
        <w:rPr>
          <w:rFonts w:ascii="Times New Roman" w:cs="Times New Roman" w:eastAsia="Times New Roman" w:hAnsi="Times New Roman"/>
          <w:b/>
          <w:bCs/>
          <w:i w:val="false"/>
          <w:iCs w:val="false"/>
          <w:color w:val="1E7B34"/>
          <w:sz w:val="24"/>
          <w:szCs w:val="24"/>
        </w:rPr>
        <w:t xml:space="preserve">2. Les unités</w:t>
      </w:r>
    </w:p>
    <w:p>
      <w:pPr>
        <w:spacing w:after="80"/>
      </w:pPr>
      <w:r>
        <w:rPr>
          <w:rFonts w:ascii="Times New Roman" w:cs="Times New Roman" w:eastAsia="Times New Roman" w:hAnsi="Times New Roman"/>
          <w:color w:val="000000"/>
          <w:sz w:val="22"/>
          <w:szCs w:val="22"/>
        </w:rPr>
        <w:t xml:space="preserve">L'unité internationale est le </w:t>
      </w:r>
      <w:r>
        <w:rPr>
          <w:rFonts w:ascii="Times New Roman" w:cs="Times New Roman" w:eastAsia="Times New Roman" w:hAnsi="Times New Roman"/>
          <w:b/>
          <w:bCs/>
          <w:color w:val="1F4E79"/>
          <w:sz w:val="22"/>
          <w:szCs w:val="22"/>
        </w:rPr>
        <w:t xml:space="preserve">watt</w:t>
      </w:r>
      <w:r>
        <w:rPr>
          <w:rFonts w:ascii="Times New Roman" w:cs="Times New Roman" w:eastAsia="Times New Roman" w:hAnsi="Times New Roman"/>
          <w:color w:val="000000"/>
          <w:sz w:val="22"/>
          <w:szCs w:val="22"/>
        </w:rPr>
        <w:t xml:space="preserve"> (W) : 1 W = 1 J/s. Le kilogramme-mètre par seconde ne s'utilise plus. Dans la technologie des moteurs, on rencontre le </w:t>
      </w:r>
      <w:r>
        <w:rPr>
          <w:rFonts w:ascii="Times New Roman" w:cs="Times New Roman" w:eastAsia="Times New Roman" w:hAnsi="Times New Roman"/>
          <w:b/>
          <w:bCs/>
          <w:color w:val="1F4E79"/>
          <w:sz w:val="22"/>
          <w:szCs w:val="22"/>
        </w:rPr>
        <w:t xml:space="preserve">cheval-vapeur</w:t>
      </w:r>
      <w:r>
        <w:rPr>
          <w:rFonts w:ascii="Times New Roman" w:cs="Times New Roman" w:eastAsia="Times New Roman" w:hAnsi="Times New Roman"/>
          <w:color w:val="000000"/>
          <w:sz w:val="22"/>
          <w:szCs w:val="22"/>
        </w:rPr>
        <w:t xml:space="preserve"> : 1 ch = 736 W.</w:t>
      </w:r>
    </w:p>
    <w:p>
      <w:pPr>
        <w:spacing w:after="80" w:before="80"/>
        <w:jc w:val="left"/>
      </w:pPr>
      <w:r>
        <w:rPr>
          <w:rFonts w:ascii="Times New Roman" w:cs="Times New Roman" w:eastAsia="Times New Roman" w:hAnsi="Times New Roman"/>
          <w:b/>
          <w:bCs/>
          <w:i w:val="false"/>
          <w:iCs w:val="false"/>
          <w:color w:val="1E7B34"/>
          <w:sz w:val="24"/>
          <w:szCs w:val="24"/>
        </w:rPr>
        <w:t xml:space="preserve">3. La signification physique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puissance</w:t>
      </w:r>
      <w:r>
        <w:rPr>
          <w:rFonts w:ascii="Times New Roman" w:cs="Times New Roman" w:eastAsia="Times New Roman" w:hAnsi="Times New Roman"/>
          <w:color w:val="000000"/>
          <w:sz w:val="22"/>
          <w:szCs w:val="22"/>
        </w:rPr>
        <w:t xml:space="preserve"> mesure la </w:t>
      </w:r>
      <w:r>
        <w:rPr>
          <w:rFonts w:ascii="Times New Roman" w:cs="Times New Roman" w:eastAsia="Times New Roman" w:hAnsi="Times New Roman"/>
          <w:b/>
          <w:bCs/>
          <w:color w:val="1F4E79"/>
          <w:sz w:val="22"/>
          <w:szCs w:val="22"/>
        </w:rPr>
        <w:t xml:space="preserve">rapidité</w:t>
      </w:r>
      <w:r>
        <w:rPr>
          <w:rFonts w:ascii="Times New Roman" w:cs="Times New Roman" w:eastAsia="Times New Roman" w:hAnsi="Times New Roman"/>
          <w:color w:val="000000"/>
          <w:sz w:val="22"/>
          <w:szCs w:val="22"/>
        </w:rPr>
        <w:t xml:space="preserve"> avec laquelle un travail est fourni : à travail égal, le plus puissant est celui qui va le plus vite ; à durée égale, c'est celui qui fournit le plus de travail.</w:t>
      </w:r>
    </w:p>
    <w:p>
      <w:pPr>
        <w:spacing w:after="80"/>
      </w:pPr>
      <w:r>
        <w:rPr>
          <w:rFonts w:ascii="Times New Roman" w:cs="Times New Roman" w:eastAsia="Times New Roman" w:hAnsi="Times New Roman"/>
          <w:color w:val="000000"/>
          <w:sz w:val="22"/>
          <w:szCs w:val="22"/>
        </w:rPr>
        <w:t xml:space="preserve">• homme au travail soutenu : ≈ 75 W ;</w:t>
      </w:r>
    </w:p>
    <w:p>
      <w:pPr>
        <w:spacing w:after="80"/>
      </w:pPr>
      <w:r>
        <w:rPr>
          <w:rFonts w:ascii="Times New Roman" w:cs="Times New Roman" w:eastAsia="Times New Roman" w:hAnsi="Times New Roman"/>
          <w:color w:val="000000"/>
          <w:sz w:val="22"/>
          <w:szCs w:val="22"/>
        </w:rPr>
        <w:t xml:space="preserve">• zébu de trait : ≈ 500 W ;</w:t>
      </w:r>
    </w:p>
    <w:p>
      <w:pPr>
        <w:spacing w:after="80"/>
      </w:pPr>
      <w:r>
        <w:rPr>
          <w:rFonts w:ascii="Times New Roman" w:cs="Times New Roman" w:eastAsia="Times New Roman" w:hAnsi="Times New Roman"/>
          <w:color w:val="000000"/>
          <w:sz w:val="22"/>
          <w:szCs w:val="22"/>
        </w:rPr>
        <w:t xml:space="preserve">• motoculteur de 8 ch : ≈ 5 900 W.</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 cheval-vapeur » fut inventé par James Watt lui-même pour vendre ses machines à vapeur : il mesura ce qu'un bon cheval de brasserie pouvait fournir en tirant… et garantit que ses machines faisaient mieux ! Ironie de l'histoire : l'unité officielle porte aujourd'hui son nom, et le cheval n'est plus qu'un souvenir de 736 W.</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Mesure ta propre puissance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Pèse-toi (par exemple 40 kg : poids 400 N) et mesure la hauteur d'un escalier (par exemple 3 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Monte à fond de train : chronomètre (par exemple 6 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Ton travail : W = 400 × 3 = 1 200 J ; ta puissance : P = 1 200 ÷ 6 = 200 W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avec tes camarades… et avec le zébu (500 W). Qui s'en approche le plus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Montre à trotteuse, chronomètre du téléphone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Escalier étalonné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Marches mesurées au mètre de couturière (hauteur totale = nombre × hauteur d'une marche)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Un treuil hisse une charge de 200 N à 15 m de hauteur en 25 s. a) Calcule le travail. b) Calcule la puissance du treuil.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Convertis : a) 2 ch en watts ; b) 1 472 W en chevaux-vapeur ; c) 0,5 ch en watts.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Deux pompes remplissent chacune un réservoir identique (travail 90 000 J) : la pompe A en 5 min, la pompe B en 15 min. Calcule les deux puissances. Laquelle choisir pour irriguer vite une rizière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 = 200 × 15 = </w:t>
      </w:r>
      <w:r>
        <w:rPr>
          <w:rFonts w:ascii="Times New Roman" w:cs="Times New Roman" w:eastAsia="Times New Roman" w:hAnsi="Times New Roman"/>
          <w:b/>
          <w:bCs/>
          <w:i w:val="false"/>
          <w:iCs w:val="false"/>
          <w:color w:val="C2185B"/>
          <w:sz w:val="20"/>
          <w:szCs w:val="20"/>
        </w:rPr>
        <w:t xml:space="preserve">3 000 J</w:t>
      </w:r>
      <w:r>
        <w:rPr>
          <w:rFonts w:ascii="Times New Roman" w:cs="Times New Roman" w:eastAsia="Times New Roman" w:hAnsi="Times New Roman"/>
          <w:b w:val="false"/>
          <w:bCs w:val="false"/>
          <w:i w:val="false"/>
          <w:iCs w:val="false"/>
          <w:color w:val="000000"/>
          <w:sz w:val="20"/>
          <w:szCs w:val="20"/>
        </w:rPr>
        <w:t xml:space="preserve">. b) P = 3 000 ÷ 25 = </w:t>
      </w:r>
      <w:r>
        <w:rPr>
          <w:rFonts w:ascii="Times New Roman" w:cs="Times New Roman" w:eastAsia="Times New Roman" w:hAnsi="Times New Roman"/>
          <w:b/>
          <w:bCs/>
          <w:i w:val="false"/>
          <w:iCs w:val="false"/>
          <w:color w:val="C2185B"/>
          <w:sz w:val="20"/>
          <w:szCs w:val="20"/>
        </w:rPr>
        <w:t xml:space="preserve">120 W</w:t>
      </w:r>
      <w:r>
        <w:rPr>
          <w:rFonts w:ascii="Times New Roman" w:cs="Times New Roman" w:eastAsia="Times New Roman" w:hAnsi="Times New Roman"/>
          <w:b w:val="false"/>
          <w:bCs w:val="false"/>
          <w:i w:val="false"/>
          <w:iCs w:val="false"/>
          <w:color w:val="000000"/>
          <w:sz w:val="20"/>
          <w:szCs w:val="20"/>
        </w:rPr>
        <w:t xml:space="preserve">. (2 + 2 points)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2 × 736 = </w:t>
      </w:r>
      <w:r>
        <w:rPr>
          <w:rFonts w:ascii="Times New Roman" w:cs="Times New Roman" w:eastAsia="Times New Roman" w:hAnsi="Times New Roman"/>
          <w:b/>
          <w:bCs/>
          <w:i w:val="false"/>
          <w:iCs w:val="false"/>
          <w:color w:val="C2185B"/>
          <w:sz w:val="20"/>
          <w:szCs w:val="20"/>
        </w:rPr>
        <w:t xml:space="preserve">1 472 W</w:t>
      </w:r>
      <w:r>
        <w:rPr>
          <w:rFonts w:ascii="Times New Roman" w:cs="Times New Roman" w:eastAsia="Times New Roman" w:hAnsi="Times New Roman"/>
          <w:b w:val="false"/>
          <w:bCs w:val="false"/>
          <w:i w:val="false"/>
          <w:iCs w:val="false"/>
          <w:color w:val="000000"/>
          <w:sz w:val="20"/>
          <w:szCs w:val="20"/>
        </w:rPr>
        <w:t xml:space="preserve"> ; b) 1 472 ÷ 736 = </w:t>
      </w:r>
      <w:r>
        <w:rPr>
          <w:rFonts w:ascii="Times New Roman" w:cs="Times New Roman" w:eastAsia="Times New Roman" w:hAnsi="Times New Roman"/>
          <w:b/>
          <w:bCs/>
          <w:i w:val="false"/>
          <w:iCs w:val="false"/>
          <w:color w:val="C2185B"/>
          <w:sz w:val="20"/>
          <w:szCs w:val="20"/>
        </w:rPr>
        <w:t xml:space="preserve">2 ch</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368 W</w:t>
      </w:r>
      <w:r>
        <w:rPr>
          <w:rFonts w:ascii="Times New Roman" w:cs="Times New Roman" w:eastAsia="Times New Roman" w:hAnsi="Times New Roman"/>
          <w:b w:val="false"/>
          <w:bCs w:val="false"/>
          <w:i w:val="false"/>
          <w:iCs w:val="false"/>
          <w:color w:val="000000"/>
          <w:sz w:val="20"/>
          <w:szCs w:val="20"/>
        </w:rPr>
        <w:t xml:space="preserve">. (1 point par conversion)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 90 000 ÷ 300 = </w:t>
      </w:r>
      <w:r>
        <w:rPr>
          <w:rFonts w:ascii="Times New Roman" w:cs="Times New Roman" w:eastAsia="Times New Roman" w:hAnsi="Times New Roman"/>
          <w:b/>
          <w:bCs/>
          <w:i w:val="false"/>
          <w:iCs w:val="false"/>
          <w:color w:val="C2185B"/>
          <w:sz w:val="20"/>
          <w:szCs w:val="20"/>
        </w:rPr>
        <w:t xml:space="preserve">300 W</w:t>
      </w:r>
      <w:r>
        <w:rPr>
          <w:rFonts w:ascii="Times New Roman" w:cs="Times New Roman" w:eastAsia="Times New Roman" w:hAnsi="Times New Roman"/>
          <w:b w:val="false"/>
          <w:bCs w:val="false"/>
          <w:i w:val="false"/>
          <w:iCs w:val="false"/>
          <w:color w:val="000000"/>
          <w:sz w:val="20"/>
          <w:szCs w:val="20"/>
        </w:rPr>
        <w:t xml:space="preserve"> ; B : 90 000 ÷ 900 = </w:t>
      </w:r>
      <w:r>
        <w:rPr>
          <w:rFonts w:ascii="Times New Roman" w:cs="Times New Roman" w:eastAsia="Times New Roman" w:hAnsi="Times New Roman"/>
          <w:b/>
          <w:bCs/>
          <w:i w:val="false"/>
          <w:iCs w:val="false"/>
          <w:color w:val="C2185B"/>
          <w:sz w:val="20"/>
          <w:szCs w:val="20"/>
        </w:rPr>
        <w:t xml:space="preserve">100 W</w:t>
      </w:r>
      <w:r>
        <w:rPr>
          <w:rFonts w:ascii="Times New Roman" w:cs="Times New Roman" w:eastAsia="Times New Roman" w:hAnsi="Times New Roman"/>
          <w:b w:val="false"/>
          <w:bCs w:val="false"/>
          <w:i w:val="false"/>
          <w:iCs w:val="false"/>
          <w:color w:val="000000"/>
          <w:sz w:val="20"/>
          <w:szCs w:val="20"/>
        </w:rPr>
        <w:t xml:space="preserve"> ; on choisit </w:t>
      </w:r>
      <w:r>
        <w:rPr>
          <w:rFonts w:ascii="Times New Roman" w:cs="Times New Roman" w:eastAsia="Times New Roman" w:hAnsi="Times New Roman"/>
          <w:b/>
          <w:bCs/>
          <w:i w:val="false"/>
          <w:iCs w:val="false"/>
          <w:color w:val="C2185B"/>
          <w:sz w:val="20"/>
          <w:szCs w:val="20"/>
        </w:rPr>
        <w:t xml:space="preserve">la pompe A, trois fois plus puissante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0" w:id="1"/>
      <w:r>
        <w:rPr>
          <w:rFonts w:ascii="Times New Roman" w:cs="Times New Roman" w:eastAsia="Times New Roman" w:hAnsi="Times New Roman"/>
          <w:b/>
          <w:bCs/>
          <w:color w:val="000000"/>
          <w:sz w:val="30"/>
          <w:szCs w:val="30"/>
        </w:rPr>
        <w:t xml:space="preserve">SÉANCE 10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 — Mécanique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mécanique : forces, équilibre, Archimède, travail et puissance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 et 2 — La force et ses caractéristiques</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force</w:t>
      </w:r>
      <w:r>
        <w:rPr>
          <w:rFonts w:ascii="Times New Roman" w:cs="Times New Roman" w:eastAsia="Times New Roman" w:hAnsi="Times New Roman"/>
          <w:color w:val="000000"/>
          <w:sz w:val="21"/>
          <w:szCs w:val="21"/>
        </w:rPr>
        <w:t xml:space="preserve"> est une action capable de déformer un objet ou de modifier son mouvement ; elle se mesure au </w:t>
      </w:r>
      <w:r>
        <w:rPr>
          <w:rFonts w:ascii="Times New Roman" w:cs="Times New Roman" w:eastAsia="Times New Roman" w:hAnsi="Times New Roman"/>
          <w:b/>
          <w:bCs/>
          <w:color w:val="1F4E79"/>
          <w:sz w:val="21"/>
          <w:szCs w:val="21"/>
        </w:rPr>
        <w:t xml:space="preserve">dynamomètre</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newton</w:t>
      </w:r>
      <w:r>
        <w:rPr>
          <w:rFonts w:ascii="Times New Roman" w:cs="Times New Roman" w:eastAsia="Times New Roman" w:hAnsi="Times New Roman"/>
          <w:color w:val="000000"/>
          <w:sz w:val="21"/>
          <w:szCs w:val="21"/>
        </w:rPr>
        <w:t xml:space="preserve">s (N) : le kilogramme-</w:t>
      </w:r>
      <w:r>
        <w:rPr>
          <w:rFonts w:ascii="Times New Roman" w:cs="Times New Roman" w:eastAsia="Times New Roman" w:hAnsi="Times New Roman"/>
          <w:b/>
          <w:bCs/>
          <w:color w:val="1F4E79"/>
          <w:sz w:val="21"/>
          <w:szCs w:val="21"/>
        </w:rPr>
        <w:t xml:space="preserve">force</w:t>
      </w:r>
      <w:r>
        <w:rPr>
          <w:rFonts w:ascii="Times New Roman" w:cs="Times New Roman" w:eastAsia="Times New Roman" w:hAnsi="Times New Roman"/>
          <w:color w:val="000000"/>
          <w:sz w:val="21"/>
          <w:szCs w:val="21"/>
        </w:rPr>
        <w:t xml:space="preserve"> ne s'utilise plus.</w:t>
      </w:r>
    </w:p>
    <w:p>
      <w:pPr>
        <w:spacing w:after="80"/>
      </w:pPr>
      <w:r>
        <w:rPr>
          <w:rFonts w:ascii="Times New Roman" w:cs="Times New Roman" w:eastAsia="Times New Roman" w:hAnsi="Times New Roman"/>
          <w:color w:val="000000"/>
          <w:sz w:val="21"/>
          <w:szCs w:val="21"/>
        </w:rPr>
        <w:t xml:space="preserve">• Quatre </w:t>
      </w:r>
      <w:r>
        <w:rPr>
          <w:rFonts w:ascii="Times New Roman" w:cs="Times New Roman" w:eastAsia="Times New Roman" w:hAnsi="Times New Roman"/>
          <w:b/>
          <w:bCs/>
          <w:color w:val="1F4E79"/>
          <w:sz w:val="21"/>
          <w:szCs w:val="21"/>
        </w:rPr>
        <w:t xml:space="preserve">caractéristiques</w:t>
      </w:r>
      <w:r>
        <w:rPr>
          <w:rFonts w:ascii="Times New Roman" w:cs="Times New Roman" w:eastAsia="Times New Roman" w:hAnsi="Times New Roman"/>
          <w:color w:val="000000"/>
          <w:sz w:val="21"/>
          <w:szCs w:val="21"/>
        </w:rPr>
        <w:t xml:space="preserve"> : droite d'action (direction), sens, point d'application, intensité.</w:t>
      </w:r>
    </w:p>
    <w:p>
      <w:pPr>
        <w:spacing w:after="80"/>
      </w:pPr>
      <w:r>
        <w:rPr>
          <w:rFonts w:ascii="Times New Roman" w:cs="Times New Roman" w:eastAsia="Times New Roman" w:hAnsi="Times New Roman"/>
          <w:color w:val="000000"/>
          <w:sz w:val="21"/>
          <w:szCs w:val="21"/>
        </w:rPr>
        <w:t xml:space="preserve">• On représente une </w:t>
      </w:r>
      <w:r>
        <w:rPr>
          <w:rFonts w:ascii="Times New Roman" w:cs="Times New Roman" w:eastAsia="Times New Roman" w:hAnsi="Times New Roman"/>
          <w:b/>
          <w:bCs/>
          <w:color w:val="1F4E79"/>
          <w:sz w:val="21"/>
          <w:szCs w:val="21"/>
        </w:rPr>
        <w:t xml:space="preserve">force</w:t>
      </w:r>
      <w:r>
        <w:rPr>
          <w:rFonts w:ascii="Times New Roman" w:cs="Times New Roman" w:eastAsia="Times New Roman" w:hAnsi="Times New Roman"/>
          <w:color w:val="000000"/>
          <w:sz w:val="21"/>
          <w:szCs w:val="21"/>
        </w:rPr>
        <w:t xml:space="preserve"> par un </w:t>
      </w:r>
      <w:r>
        <w:rPr>
          <w:rFonts w:ascii="Times New Roman" w:cs="Times New Roman" w:eastAsia="Times New Roman" w:hAnsi="Times New Roman"/>
          <w:b/>
          <w:bCs/>
          <w:color w:val="1F4E79"/>
          <w:sz w:val="21"/>
          <w:szCs w:val="21"/>
        </w:rPr>
        <w:t xml:space="preserve">vecteur</w:t>
      </w:r>
      <w:r>
        <w:rPr>
          <w:rFonts w:ascii="Times New Roman" w:cs="Times New Roman" w:eastAsia="Times New Roman" w:hAnsi="Times New Roman"/>
          <w:color w:val="000000"/>
          <w:sz w:val="21"/>
          <w:szCs w:val="21"/>
        </w:rPr>
        <w:t xml:space="preserve"> : une flèche partant du point d'application, sur la droite d'action, dans le bon sens, de longueur proportionnelle à l'intensité (échelle).</w:t>
      </w:r>
    </w:p>
    <w:p>
      <w:pPr>
        <w:spacing w:after="60" w:before="60"/>
        <w:jc w:val="left"/>
      </w:pPr>
      <w:r>
        <w:rPr>
          <w:rFonts w:ascii="Times New Roman" w:cs="Times New Roman" w:eastAsia="Times New Roman" w:hAnsi="Times New Roman"/>
          <w:b/>
          <w:bCs/>
          <w:i w:val="false"/>
          <w:iCs w:val="false"/>
          <w:color w:val="1E7B34"/>
          <w:sz w:val="22"/>
          <w:szCs w:val="22"/>
        </w:rPr>
        <w:t xml:space="preserve">Séance 3 — Équilibre sous deux forces</w:t>
      </w:r>
    </w:p>
    <w:p>
      <w:pPr>
        <w:spacing w:after="80"/>
      </w:pPr>
      <w:r>
        <w:rPr>
          <w:rFonts w:ascii="Times New Roman" w:cs="Times New Roman" w:eastAsia="Times New Roman" w:hAnsi="Times New Roman"/>
          <w:color w:val="000000"/>
          <w:sz w:val="21"/>
          <w:szCs w:val="21"/>
        </w:rPr>
        <w:t xml:space="preserve">• Un solide soumis à deux forces est en </w:t>
      </w:r>
      <w:r>
        <w:rPr>
          <w:rFonts w:ascii="Times New Roman" w:cs="Times New Roman" w:eastAsia="Times New Roman" w:hAnsi="Times New Roman"/>
          <w:b/>
          <w:bCs/>
          <w:color w:val="1F4E79"/>
          <w:sz w:val="21"/>
          <w:szCs w:val="21"/>
        </w:rPr>
        <w:t xml:space="preserve">équilibre</w:t>
      </w:r>
      <w:r>
        <w:rPr>
          <w:rFonts w:ascii="Times New Roman" w:cs="Times New Roman" w:eastAsia="Times New Roman" w:hAnsi="Times New Roman"/>
          <w:color w:val="000000"/>
          <w:sz w:val="21"/>
          <w:szCs w:val="21"/>
        </w:rPr>
        <w:t xml:space="preserve"> si elles sont directement opposées : même droite d'action, sens contraires, même intensité.</w:t>
      </w:r>
    </w:p>
    <w:p>
      <w:pPr>
        <w:spacing w:after="80"/>
      </w:pPr>
      <w:r>
        <w:rPr>
          <w:rFonts w:ascii="Times New Roman" w:cs="Times New Roman" w:eastAsia="Times New Roman" w:hAnsi="Times New Roman"/>
          <w:color w:val="000000"/>
          <w:sz w:val="21"/>
          <w:szCs w:val="21"/>
        </w:rPr>
        <w:t xml:space="preserve">• Exemple : la lampe suspendue : le poids (vers le bas) et la tension du fil (vers le haut) se compensent.</w:t>
      </w:r>
    </w:p>
    <w:p>
      <w:pPr>
        <w:spacing w:after="60" w:before="60"/>
        <w:jc w:val="left"/>
      </w:pPr>
      <w:r>
        <w:rPr>
          <w:rFonts w:ascii="Times New Roman" w:cs="Times New Roman" w:eastAsia="Times New Roman" w:hAnsi="Times New Roman"/>
          <w:b/>
          <w:bCs/>
          <w:i w:val="false"/>
          <w:iCs w:val="false"/>
          <w:color w:val="1E7B34"/>
          <w:sz w:val="22"/>
          <w:szCs w:val="22"/>
        </w:rPr>
        <w:t xml:space="preserve">Séance 4 — Poids et centre de gravité</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est l'attraction de la Terre : force </w:t>
      </w:r>
      <w:r>
        <w:rPr>
          <w:rFonts w:ascii="Times New Roman" w:cs="Times New Roman" w:eastAsia="Times New Roman" w:hAnsi="Times New Roman"/>
          <w:b/>
          <w:bCs/>
          <w:color w:val="1F4E79"/>
          <w:sz w:val="21"/>
          <w:szCs w:val="21"/>
        </w:rPr>
        <w:t xml:space="preserve">verticale</w:t>
      </w:r>
      <w:r>
        <w:rPr>
          <w:rFonts w:ascii="Times New Roman" w:cs="Times New Roman" w:eastAsia="Times New Roman" w:hAnsi="Times New Roman"/>
          <w:color w:val="000000"/>
          <w:sz w:val="21"/>
          <w:szCs w:val="21"/>
        </w:rPr>
        <w:t xml:space="preserve">, dirigée vers le bas, appliquée au </w:t>
      </w:r>
      <w:r>
        <w:rPr>
          <w:rFonts w:ascii="Times New Roman" w:cs="Times New Roman" w:eastAsia="Times New Roman" w:hAnsi="Times New Roman"/>
          <w:b/>
          <w:bCs/>
          <w:color w:val="1F4E79"/>
          <w:sz w:val="21"/>
          <w:szCs w:val="21"/>
        </w:rPr>
        <w:t xml:space="preserve">centre de gravité</w:t>
      </w:r>
      <w:r>
        <w:rPr>
          <w:rFonts w:ascii="Times New Roman" w:cs="Times New Roman" w:eastAsia="Times New Roman" w:hAnsi="Times New Roman"/>
          <w:color w:val="000000"/>
          <w:sz w:val="21"/>
          <w:szCs w:val="21"/>
        </w:rPr>
        <w:t xml:space="preserve"> G.</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 = m × g</w:t>
      </w:r>
      <w:r>
        <w:rPr>
          <w:rFonts w:ascii="Times New Roman" w:cs="Times New Roman" w:eastAsia="Times New Roman" w:hAnsi="Times New Roman"/>
          <w:color w:val="000000"/>
          <w:sz w:val="21"/>
          <w:szCs w:val="21"/>
        </w:rPr>
        <w:t xml:space="preserve"> avec g ≈ 10 N/kg : une masse de 1 kg pèse environ 10 N.</w:t>
      </w:r>
    </w:p>
    <w:p>
      <w:pPr>
        <w:spacing w:after="80"/>
      </w:pPr>
      <w:r>
        <w:rPr>
          <w:rFonts w:ascii="Times New Roman" w:cs="Times New Roman" w:eastAsia="Times New Roman" w:hAnsi="Times New Roman"/>
          <w:color w:val="000000"/>
          <w:sz w:val="21"/>
          <w:szCs w:val="21"/>
        </w:rPr>
        <w:t xml:space="preserve">• Ne pas confondre : la masse (kg, invariable) et le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(N, dépend du lieu : plus faible sur la Lune).</w:t>
      </w:r>
    </w:p>
    <w:p>
      <w:pPr>
        <w:spacing w:after="60" w:before="60"/>
        <w:jc w:val="left"/>
      </w:pPr>
      <w:r>
        <w:rPr>
          <w:rFonts w:ascii="Times New Roman" w:cs="Times New Roman" w:eastAsia="Times New Roman" w:hAnsi="Times New Roman"/>
          <w:b/>
          <w:bCs/>
          <w:i w:val="false"/>
          <w:iCs w:val="false"/>
          <w:color w:val="1E7B34"/>
          <w:sz w:val="22"/>
          <w:szCs w:val="22"/>
        </w:rPr>
        <w:t xml:space="preserve">Séances 5, 6 et 7 — Poussée d'Archimède et corps flottants</w:t>
      </w:r>
    </w:p>
    <w:p>
      <w:pPr>
        <w:spacing w:after="80"/>
      </w:pPr>
      <w:r>
        <w:rPr>
          <w:rFonts w:ascii="Times New Roman" w:cs="Times New Roman" w:eastAsia="Times New Roman" w:hAnsi="Times New Roman"/>
          <w:color w:val="000000"/>
          <w:sz w:val="21"/>
          <w:szCs w:val="21"/>
        </w:rPr>
        <w:t xml:space="preserve">• Tout corps plongé dans un liquide reçoit une poussée verticale, vers le haut : F = P(réel) − T(apparent) ; elle dépend du volume immergé et du liquide, pas de la profondeur.</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Théorème</w:t>
      </w:r>
      <w:r>
        <w:rPr>
          <w:rFonts w:ascii="Times New Roman" w:cs="Times New Roman" w:eastAsia="Times New Roman" w:hAnsi="Times New Roman"/>
          <w:color w:val="000000"/>
          <w:sz w:val="21"/>
          <w:szCs w:val="21"/>
        </w:rPr>
        <w:t xml:space="preserve"> d'Archimède : la poussée est égale au poids du liquide déplacé : </w:t>
      </w:r>
      <w:r>
        <w:rPr>
          <w:rFonts w:ascii="Times New Roman" w:cs="Times New Roman" w:eastAsia="Times New Roman" w:hAnsi="Times New Roman"/>
          <w:b/>
          <w:bCs/>
          <w:color w:val="1F4E79"/>
          <w:sz w:val="21"/>
          <w:szCs w:val="21"/>
        </w:rPr>
        <w:t xml:space="preserve">F = ρ × V × g</w:t>
      </w:r>
      <w:r>
        <w:rPr>
          <w:rFonts w:ascii="Times New Roman" w:cs="Times New Roman" w:eastAsia="Times New Roman" w:hAnsi="Times New Roman"/>
          <w:color w:val="000000"/>
          <w:sz w:val="21"/>
          <w:szCs w:val="21"/>
        </w:rPr>
        <w:t xml:space="preserve"> ; elle s'applique au centre de poussée.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Densité</w:t>
      </w:r>
      <w:r>
        <w:rPr>
          <w:rFonts w:ascii="Times New Roman" w:cs="Times New Roman" w:eastAsia="Times New Roman" w:hAnsi="Times New Roman"/>
          <w:color w:val="000000"/>
          <w:sz w:val="21"/>
          <w:szCs w:val="21"/>
        </w:rPr>
        <w:t xml:space="preserve"> d'un corps = masse volumique du corps ÷ masse volumique de l'eau (sans unité).</w:t>
      </w:r>
    </w:p>
    <w:p>
      <w:pPr>
        <w:spacing w:after="80"/>
      </w:pPr>
      <w:r>
        <w:rPr>
          <w:rFonts w:ascii="Times New Roman" w:cs="Times New Roman" w:eastAsia="Times New Roman" w:hAnsi="Times New Roman"/>
          <w:color w:val="000000"/>
          <w:sz w:val="21"/>
          <w:szCs w:val="21"/>
        </w:rPr>
        <w:t xml:space="preserve">• Corps flottants : F &gt; P : il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 F &lt; P : il </w:t>
      </w:r>
      <w:r>
        <w:rPr>
          <w:rFonts w:ascii="Times New Roman" w:cs="Times New Roman" w:eastAsia="Times New Roman" w:hAnsi="Times New Roman"/>
          <w:b/>
          <w:bCs/>
          <w:color w:val="1F4E79"/>
          <w:sz w:val="21"/>
          <w:szCs w:val="21"/>
        </w:rPr>
        <w:t xml:space="preserve">coule</w:t>
      </w:r>
      <w:r>
        <w:rPr>
          <w:rFonts w:ascii="Times New Roman" w:cs="Times New Roman" w:eastAsia="Times New Roman" w:hAnsi="Times New Roman"/>
          <w:color w:val="000000"/>
          <w:sz w:val="21"/>
          <w:szCs w:val="21"/>
        </w:rPr>
        <w:t xml:space="preserve"> ; F = P : entre deux eaux ; pour un solide homogène : il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si sa </w:t>
      </w:r>
      <w:r>
        <w:rPr>
          <w:rFonts w:ascii="Times New Roman" w:cs="Times New Roman" w:eastAsia="Times New Roman" w:hAnsi="Times New Roman"/>
          <w:b/>
          <w:bCs/>
          <w:color w:val="1F4E79"/>
          <w:sz w:val="21"/>
          <w:szCs w:val="21"/>
        </w:rPr>
        <w:t xml:space="preserve">densité</w:t>
      </w:r>
      <w:r>
        <w:rPr>
          <w:rFonts w:ascii="Times New Roman" w:cs="Times New Roman" w:eastAsia="Times New Roman" w:hAnsi="Times New Roman"/>
          <w:color w:val="000000"/>
          <w:sz w:val="21"/>
          <w:szCs w:val="21"/>
        </w:rPr>
        <w:t xml:space="preserve"> est inférieure à celle du liquide.</w:t>
      </w:r>
    </w:p>
    <w:p>
      <w:pPr>
        <w:spacing w:after="60" w:before="60"/>
        <w:jc w:val="left"/>
      </w:pPr>
      <w:r>
        <w:rPr>
          <w:rFonts w:ascii="Times New Roman" w:cs="Times New Roman" w:eastAsia="Times New Roman" w:hAnsi="Times New Roman"/>
          <w:b/>
          <w:bCs/>
          <w:i w:val="false"/>
          <w:iCs w:val="false"/>
          <w:color w:val="1E7B34"/>
          <w:sz w:val="22"/>
          <w:szCs w:val="22"/>
        </w:rPr>
        <w:t xml:space="preserve">Séances 8 et 9 — Travail et puissance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Travail</w:t>
      </w:r>
      <w:r>
        <w:rPr>
          <w:rFonts w:ascii="Times New Roman" w:cs="Times New Roman" w:eastAsia="Times New Roman" w:hAnsi="Times New Roman"/>
          <w:color w:val="000000"/>
          <w:sz w:val="21"/>
          <w:szCs w:val="21"/>
        </w:rPr>
        <w:t xml:space="preserve"> d'une force constante dont le point d'application se déplace sur sa droite d'action : </w:t>
      </w:r>
      <w:r>
        <w:rPr>
          <w:rFonts w:ascii="Times New Roman" w:cs="Times New Roman" w:eastAsia="Times New Roman" w:hAnsi="Times New Roman"/>
          <w:b/>
          <w:bCs/>
          <w:color w:val="1F4E79"/>
          <w:sz w:val="21"/>
          <w:szCs w:val="21"/>
        </w:rPr>
        <w:t xml:space="preserve">W = F × d</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joule</w:t>
      </w:r>
      <w:r>
        <w:rPr>
          <w:rFonts w:ascii="Times New Roman" w:cs="Times New Roman" w:eastAsia="Times New Roman" w:hAnsi="Times New Roman"/>
          <w:color w:val="000000"/>
          <w:sz w:val="21"/>
          <w:szCs w:val="21"/>
        </w:rPr>
        <w:t xml:space="preserve">s (J) ; </w:t>
      </w:r>
      <w:r>
        <w:rPr>
          <w:rFonts w:ascii="Times New Roman" w:cs="Times New Roman" w:eastAsia="Times New Roman" w:hAnsi="Times New Roman"/>
          <w:b/>
          <w:bCs/>
          <w:color w:val="1F4E79"/>
          <w:sz w:val="21"/>
          <w:szCs w:val="21"/>
        </w:rPr>
        <w:t xml:space="preserve">moteur</w:t>
      </w:r>
      <w:r>
        <w:rPr>
          <w:rFonts w:ascii="Times New Roman" w:cs="Times New Roman" w:eastAsia="Times New Roman" w:hAnsi="Times New Roman"/>
          <w:color w:val="000000"/>
          <w:sz w:val="21"/>
          <w:szCs w:val="21"/>
        </w:rPr>
        <w:t xml:space="preserve"> (+) si la force aide le déplacement, </w:t>
      </w:r>
      <w:r>
        <w:rPr>
          <w:rFonts w:ascii="Times New Roman" w:cs="Times New Roman" w:eastAsia="Times New Roman" w:hAnsi="Times New Roman"/>
          <w:b/>
          <w:bCs/>
          <w:color w:val="1F4E79"/>
          <w:sz w:val="21"/>
          <w:szCs w:val="21"/>
        </w:rPr>
        <w:t xml:space="preserve">résistant</w:t>
      </w:r>
      <w:r>
        <w:rPr>
          <w:rFonts w:ascii="Times New Roman" w:cs="Times New Roman" w:eastAsia="Times New Roman" w:hAnsi="Times New Roman"/>
          <w:color w:val="000000"/>
          <w:sz w:val="21"/>
          <w:szCs w:val="21"/>
        </w:rPr>
        <w:t xml:space="preserve"> (−) si elle s'y oppose.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travail</w:t>
      </w:r>
      <w:r>
        <w:rPr>
          <w:rFonts w:ascii="Times New Roman" w:cs="Times New Roman" w:eastAsia="Times New Roman" w:hAnsi="Times New Roman"/>
          <w:color w:val="000000"/>
          <w:sz w:val="21"/>
          <w:szCs w:val="21"/>
        </w:rPr>
        <w:t xml:space="preserve"> du poids ne dépend que de la dénivellation h : W = P × h, quel que soit le chemin suivi.</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Puissance</w:t>
      </w:r>
      <w:r>
        <w:rPr>
          <w:rFonts w:ascii="Times New Roman" w:cs="Times New Roman" w:eastAsia="Times New Roman" w:hAnsi="Times New Roman"/>
          <w:color w:val="000000"/>
          <w:sz w:val="21"/>
          <w:szCs w:val="21"/>
        </w:rPr>
        <w:t xml:space="preserve"> : P = W ÷ t, en </w:t>
      </w:r>
      <w:r>
        <w:rPr>
          <w:rFonts w:ascii="Times New Roman" w:cs="Times New Roman" w:eastAsia="Times New Roman" w:hAnsi="Times New Roman"/>
          <w:b/>
          <w:bCs/>
          <w:color w:val="1F4E79"/>
          <w:sz w:val="21"/>
          <w:szCs w:val="21"/>
        </w:rPr>
        <w:t xml:space="preserve">watt</w:t>
      </w:r>
      <w:r>
        <w:rPr>
          <w:rFonts w:ascii="Times New Roman" w:cs="Times New Roman" w:eastAsia="Times New Roman" w:hAnsi="Times New Roman"/>
          <w:color w:val="000000"/>
          <w:sz w:val="21"/>
          <w:szCs w:val="21"/>
        </w:rPr>
        <w:t xml:space="preserve">s (W) : la rapidité à fournir un </w:t>
      </w:r>
      <w:r>
        <w:rPr>
          <w:rFonts w:ascii="Times New Roman" w:cs="Times New Roman" w:eastAsia="Times New Roman" w:hAnsi="Times New Roman"/>
          <w:b/>
          <w:bCs/>
          <w:color w:val="1F4E79"/>
          <w:sz w:val="21"/>
          <w:szCs w:val="21"/>
        </w:rPr>
        <w:t xml:space="preserve">travail</w:t>
      </w:r>
      <w:r>
        <w:rPr>
          <w:rFonts w:ascii="Times New Roman" w:cs="Times New Roman" w:eastAsia="Times New Roman" w:hAnsi="Times New Roman"/>
          <w:color w:val="000000"/>
          <w:sz w:val="21"/>
          <w:szCs w:val="21"/>
        </w:rPr>
        <w:t xml:space="preserve"> ; 1 ch = 736 W.</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Forces et équilibre.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quatre caractéristiques d'une force.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Avec quel appareil et en quelle unité mesure-t-on une force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À quelle condition un solide soumis à deux forces est-il en équilibre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Représente (en mots) le poids d'un sac : direction, sens, point d'application.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 vecteur de 3 cm représente 6 N ; quelle est l'échelle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Poids et masse (g = 10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 poids d'un sac de riz de 25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masse d'un colis qui pèse 180 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masse d'un objet change-t-elle sur la Lune ? Et son poids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Où s'applique le poids d'un objet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direction du poids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Poussée d'Archimède (g = 10 N/kg ; eau : 1 000 kg/m³)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Énonce le théorème d'Archimède.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solide pèse 12 N dans l'air et 9 N immergé : calcule la poussée.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Déduis-en le volume immergé.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solide homogène de densité 0,7 est lâché dans l'eau : que fait-il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Et s'il avait une densité de 1,3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Travail et puissance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formule du travail d'une force constante et son unité.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zébu tire avec 300 N sur 200 m : calcule son travail.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porteuse monte un seau de 60 N sur une dénivellation de 5 m par un sentier de 40 m : calcule le travail du poids à vaincre.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Ce travail est fourni en 50 s : calcule la puissance.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Convertis 3 ch en watts.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Droite d'action, sens, point d'application, intensité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Au </w:t>
      </w:r>
      <w:r>
        <w:rPr>
          <w:rFonts w:ascii="Times New Roman" w:cs="Times New Roman" w:eastAsia="Times New Roman" w:hAnsi="Times New Roman"/>
          <w:b/>
          <w:bCs/>
          <w:i w:val="false"/>
          <w:iCs w:val="false"/>
          <w:color w:val="C2185B"/>
          <w:sz w:val="20"/>
          <w:szCs w:val="20"/>
        </w:rPr>
        <w:t xml:space="preserve">dynamomètre</w:t>
      </w:r>
      <w:r>
        <w:rPr>
          <w:rFonts w:ascii="Times New Roman" w:cs="Times New Roman" w:eastAsia="Times New Roman" w:hAnsi="Times New Roman"/>
          <w:b w:val="false"/>
          <w:bCs w:val="false"/>
          <w:i w:val="false"/>
          <w:iCs w:val="false"/>
          <w:color w:val="000000"/>
          <w:sz w:val="20"/>
          <w:szCs w:val="20"/>
        </w:rPr>
        <w:t xml:space="preserve">, en </w:t>
      </w:r>
      <w:r>
        <w:rPr>
          <w:rFonts w:ascii="Times New Roman" w:cs="Times New Roman" w:eastAsia="Times New Roman" w:hAnsi="Times New Roman"/>
          <w:b/>
          <w:bCs/>
          <w:i w:val="false"/>
          <w:iCs w:val="false"/>
          <w:color w:val="C2185B"/>
          <w:sz w:val="20"/>
          <w:szCs w:val="20"/>
        </w:rPr>
        <w:t xml:space="preserve">newtons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deux forces doivent être </w:t>
      </w:r>
      <w:r>
        <w:rPr>
          <w:rFonts w:ascii="Times New Roman" w:cs="Times New Roman" w:eastAsia="Times New Roman" w:hAnsi="Times New Roman"/>
          <w:b/>
          <w:bCs/>
          <w:i w:val="false"/>
          <w:iCs w:val="false"/>
          <w:color w:val="C2185B"/>
          <w:sz w:val="20"/>
          <w:szCs w:val="20"/>
        </w:rPr>
        <w:t xml:space="preserve">directement opposées : même droite d'action, sens contraires, même intensité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Verticale, vers le bas, appliquée au centre de gravité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1 cm pour 2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25 × 10 = </w:t>
      </w:r>
      <w:r>
        <w:rPr>
          <w:rFonts w:ascii="Times New Roman" w:cs="Times New Roman" w:eastAsia="Times New Roman" w:hAnsi="Times New Roman"/>
          <w:b/>
          <w:bCs/>
          <w:i w:val="false"/>
          <w:iCs w:val="false"/>
          <w:color w:val="C2185B"/>
          <w:sz w:val="20"/>
          <w:szCs w:val="20"/>
        </w:rPr>
        <w:t xml:space="preserve">250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m = 180 ÷ 10 = </w:t>
      </w:r>
      <w:r>
        <w:rPr>
          <w:rFonts w:ascii="Times New Roman" w:cs="Times New Roman" w:eastAsia="Times New Roman" w:hAnsi="Times New Roman"/>
          <w:b/>
          <w:bCs/>
          <w:i w:val="false"/>
          <w:iCs w:val="false"/>
          <w:color w:val="C2185B"/>
          <w:sz w:val="20"/>
          <w:szCs w:val="20"/>
        </w:rPr>
        <w:t xml:space="preserve">18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masse </w:t>
      </w:r>
      <w:r>
        <w:rPr>
          <w:rFonts w:ascii="Times New Roman" w:cs="Times New Roman" w:eastAsia="Times New Roman" w:hAnsi="Times New Roman"/>
          <w:b/>
          <w:bCs/>
          <w:i w:val="false"/>
          <w:iCs w:val="false"/>
          <w:color w:val="C2185B"/>
          <w:sz w:val="20"/>
          <w:szCs w:val="20"/>
        </w:rPr>
        <w:t xml:space="preserve">ne change pas</w:t>
      </w:r>
      <w:r>
        <w:rPr>
          <w:rFonts w:ascii="Times New Roman" w:cs="Times New Roman" w:eastAsia="Times New Roman" w:hAnsi="Times New Roman"/>
          <w:b w:val="false"/>
          <w:bCs w:val="false"/>
          <w:i w:val="false"/>
          <w:iCs w:val="false"/>
          <w:color w:val="000000"/>
          <w:sz w:val="20"/>
          <w:szCs w:val="20"/>
        </w:rPr>
        <w:t xml:space="preserve"> ; le poids </w:t>
      </w:r>
      <w:r>
        <w:rPr>
          <w:rFonts w:ascii="Times New Roman" w:cs="Times New Roman" w:eastAsia="Times New Roman" w:hAnsi="Times New Roman"/>
          <w:b/>
          <w:bCs/>
          <w:i w:val="false"/>
          <w:iCs w:val="false"/>
          <w:color w:val="C2185B"/>
          <w:sz w:val="20"/>
          <w:szCs w:val="20"/>
        </w:rPr>
        <w:t xml:space="preserve">diminue (g plus petit)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Au </w:t>
      </w:r>
      <w:r>
        <w:rPr>
          <w:rFonts w:ascii="Times New Roman" w:cs="Times New Roman" w:eastAsia="Times New Roman" w:hAnsi="Times New Roman"/>
          <w:b/>
          <w:bCs/>
          <w:i w:val="false"/>
          <w:iCs w:val="false"/>
          <w:color w:val="C2185B"/>
          <w:sz w:val="20"/>
          <w:szCs w:val="20"/>
        </w:rPr>
        <w:t xml:space="preserve">centre de gravité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La verticale du lieu</w:t>
      </w:r>
      <w:r>
        <w:rPr>
          <w:rFonts w:ascii="Times New Roman" w:cs="Times New Roman" w:eastAsia="Times New Roman" w:hAnsi="Times New Roman"/>
          <w:b w:val="false"/>
          <w:bCs w:val="false"/>
          <w:i w:val="false"/>
          <w:iCs w:val="false"/>
          <w:color w:val="000000"/>
          <w:sz w:val="20"/>
          <w:szCs w:val="20"/>
        </w:rPr>
        <w:t xml:space="preserve">, vers le bas.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poussée est verticale, vers le haut, égale au poids du liquide déplacé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 = 12 − 9 = </w:t>
      </w:r>
      <w:r>
        <w:rPr>
          <w:rFonts w:ascii="Times New Roman" w:cs="Times New Roman" w:eastAsia="Times New Roman" w:hAnsi="Times New Roman"/>
          <w:b/>
          <w:bCs/>
          <w:i w:val="false"/>
          <w:iCs w:val="false"/>
          <w:color w:val="C2185B"/>
          <w:sz w:val="20"/>
          <w:szCs w:val="20"/>
        </w:rPr>
        <w:t xml:space="preserve">3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V = F ÷ (ρ × g) = 3 ÷ 10 000 = </w:t>
      </w:r>
      <w:r>
        <w:rPr>
          <w:rFonts w:ascii="Times New Roman" w:cs="Times New Roman" w:eastAsia="Times New Roman" w:hAnsi="Times New Roman"/>
          <w:b/>
          <w:bCs/>
          <w:i w:val="false"/>
          <w:iCs w:val="false"/>
          <w:color w:val="C2185B"/>
          <w:sz w:val="20"/>
          <w:szCs w:val="20"/>
        </w:rPr>
        <w:t xml:space="preserve">0,0003 m³ = 0,3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0,7 &lt; 1 : </w:t>
      </w:r>
      <w:r>
        <w:rPr>
          <w:rFonts w:ascii="Times New Roman" w:cs="Times New Roman" w:eastAsia="Times New Roman" w:hAnsi="Times New Roman"/>
          <w:b/>
          <w:bCs/>
          <w:i w:val="false"/>
          <w:iCs w:val="false"/>
          <w:color w:val="C2185B"/>
          <w:sz w:val="20"/>
          <w:szCs w:val="20"/>
        </w:rPr>
        <w:t xml:space="preserve">il flotte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1,3 &gt; 1 : </w:t>
      </w:r>
      <w:r>
        <w:rPr>
          <w:rFonts w:ascii="Times New Roman" w:cs="Times New Roman" w:eastAsia="Times New Roman" w:hAnsi="Times New Roman"/>
          <w:b/>
          <w:bCs/>
          <w:i w:val="false"/>
          <w:iCs w:val="false"/>
          <w:color w:val="C2185B"/>
          <w:sz w:val="20"/>
          <w:szCs w:val="20"/>
        </w:rPr>
        <w:t xml:space="preserve">il coule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W = F × d, en joules (J)</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 = 300 × 200 = </w:t>
      </w:r>
      <w:r>
        <w:rPr>
          <w:rFonts w:ascii="Times New Roman" w:cs="Times New Roman" w:eastAsia="Times New Roman" w:hAnsi="Times New Roman"/>
          <w:b/>
          <w:bCs/>
          <w:i w:val="false"/>
          <w:iCs w:val="false"/>
          <w:color w:val="C2185B"/>
          <w:sz w:val="20"/>
          <w:szCs w:val="20"/>
        </w:rPr>
        <w:t xml:space="preserve">60 000 J = 60 kJ</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Seule la dénivellation compte : W = 60 × 5 = </w:t>
      </w:r>
      <w:r>
        <w:rPr>
          <w:rFonts w:ascii="Times New Roman" w:cs="Times New Roman" w:eastAsia="Times New Roman" w:hAnsi="Times New Roman"/>
          <w:b/>
          <w:bCs/>
          <w:i w:val="false"/>
          <w:iCs w:val="false"/>
          <w:color w:val="C2185B"/>
          <w:sz w:val="20"/>
          <w:szCs w:val="20"/>
        </w:rPr>
        <w:t xml:space="preserve">300 J</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 = 300 ÷ 50 = </w:t>
      </w:r>
      <w:r>
        <w:rPr>
          <w:rFonts w:ascii="Times New Roman" w:cs="Times New Roman" w:eastAsia="Times New Roman" w:hAnsi="Times New Roman"/>
          <w:b/>
          <w:bCs/>
          <w:i w:val="false"/>
          <w:iCs w:val="false"/>
          <w:color w:val="C2185B"/>
          <w:sz w:val="20"/>
          <w:szCs w:val="20"/>
        </w:rPr>
        <w:t xml:space="preserve">6 W</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3 × 736 = </w:t>
      </w:r>
      <w:r>
        <w:rPr>
          <w:rFonts w:ascii="Times New Roman" w:cs="Times New Roman" w:eastAsia="Times New Roman" w:hAnsi="Times New Roman"/>
          <w:b/>
          <w:bCs/>
          <w:i w:val="false"/>
          <w:iCs w:val="false"/>
          <w:color w:val="C2185B"/>
          <w:sz w:val="20"/>
          <w:szCs w:val="20"/>
        </w:rPr>
        <w:t xml:space="preserve">2 208 W</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1" w:id="1"/>
      <w:r>
        <w:rPr>
          <w:rFonts w:ascii="Times New Roman" w:cs="Times New Roman" w:eastAsia="Times New Roman" w:hAnsi="Times New Roman"/>
          <w:b/>
          <w:bCs/>
          <w:color w:val="000000"/>
          <w:sz w:val="30"/>
          <w:szCs w:val="30"/>
        </w:rPr>
        <w:t xml:space="preserve">SÉANCE 11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 — Mécanique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1</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 (g = 10 N/kg).</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quatre caractéristiques d'une force.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Qu'appelle-t-on forces directement opposées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Énonce le théorème d'Archimède.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Donne la définition de la puissance d'une force.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L'intensité d'une force se mesure en kilogrammes.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poids s'applique au centre de gravité.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poussée d'Archimède augmente avec la profondeur.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travail du poids ne dépend que de la dénivellation.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La lampe suspendue. Une lampe de masse 800 g pend au bout de son fil, immobile.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 poids de la lampe.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Quelles forces s'exercent sur elle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vaut la tension du fil ? Justifie.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Archimède au port. Un bloc pèse 50 N dans l'air ; immergé dans l'eau, le dynamomètre indique 30 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poussée d'Archimède.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volume du bloc (eau : 1 000 kg/m³).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 bloc, abandonné dans l'eau, flotte-t-il ? Justifie.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Le chantier. Un treuil hisse un sac de ciment de 400 N au 2e étage, à 6 m, en 40 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 travail fourni contre le poids.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puissance du treuil.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second treuil fait le même travail en 20 s : lequel est le plus puissant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Droite d'action, sens, point d'application, intensité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Deux forces de </w:t>
      </w:r>
      <w:r>
        <w:rPr>
          <w:rFonts w:ascii="Times New Roman" w:cs="Times New Roman" w:eastAsia="Times New Roman" w:hAnsi="Times New Roman"/>
          <w:b/>
          <w:bCs/>
          <w:i w:val="false"/>
          <w:iCs w:val="false"/>
          <w:color w:val="C2185B"/>
          <w:sz w:val="20"/>
          <w:szCs w:val="20"/>
        </w:rPr>
        <w:t xml:space="preserve">même droite d'action, de sens contraires et de même intensité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Tout corps plongé dans un liquide reçoit une </w:t>
      </w:r>
      <w:r>
        <w:rPr>
          <w:rFonts w:ascii="Times New Roman" w:cs="Times New Roman" w:eastAsia="Times New Roman" w:hAnsi="Times New Roman"/>
          <w:b/>
          <w:bCs/>
          <w:i w:val="false"/>
          <w:iCs w:val="false"/>
          <w:color w:val="C2185B"/>
          <w:sz w:val="20"/>
          <w:szCs w:val="20"/>
        </w:rPr>
        <w:t xml:space="preserve">poussée verticale vers le haut égale au poids du liquide déplacé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quotient du travail par la durée : P = W ÷ t</w:t>
      </w:r>
      <w:r>
        <w:rPr>
          <w:rFonts w:ascii="Times New Roman" w:cs="Times New Roman" w:eastAsia="Times New Roman" w:hAnsi="Times New Roman"/>
          <w:b w:val="false"/>
          <w:bCs w:val="false"/>
          <w:i w:val="false"/>
          <w:iCs w:val="false"/>
          <w:color w:val="000000"/>
          <w:sz w:val="20"/>
          <w:szCs w:val="20"/>
        </w:rPr>
        <w:t xml:space="preserve">, en watts.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en newtons, au dynamomètre.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dépend du volume immergé et du liquide, pas de la profondeur.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W = P × h, quel que soit le chemin.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0,8 × 10 = </w:t>
      </w:r>
      <w:r>
        <w:rPr>
          <w:rFonts w:ascii="Times New Roman" w:cs="Times New Roman" w:eastAsia="Times New Roman" w:hAnsi="Times New Roman"/>
          <w:b/>
          <w:bCs/>
          <w:i w:val="false"/>
          <w:iCs w:val="false"/>
          <w:color w:val="C2185B"/>
          <w:sz w:val="20"/>
          <w:szCs w:val="20"/>
        </w:rPr>
        <w:t xml:space="preserve">8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Son poids (vers le bas) et la tension du fil (vers le haut)</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8 N : à l'équilibre, les deux forces sont directement opposées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F = 50 − 30 = </w:t>
      </w:r>
      <w:r>
        <w:rPr>
          <w:rFonts w:ascii="Times New Roman" w:cs="Times New Roman" w:eastAsia="Times New Roman" w:hAnsi="Times New Roman"/>
          <w:b/>
          <w:bCs/>
          <w:i w:val="false"/>
          <w:iCs w:val="false"/>
          <w:color w:val="C2185B"/>
          <w:sz w:val="20"/>
          <w:szCs w:val="20"/>
        </w:rPr>
        <w:t xml:space="preserve">20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 = F ÷ (ρ × g) = 20 ÷ 10 000 = </w:t>
      </w:r>
      <w:r>
        <w:rPr>
          <w:rFonts w:ascii="Times New Roman" w:cs="Times New Roman" w:eastAsia="Times New Roman" w:hAnsi="Times New Roman"/>
          <w:b/>
          <w:bCs/>
          <w:i w:val="false"/>
          <w:iCs w:val="false"/>
          <w:color w:val="C2185B"/>
          <w:sz w:val="20"/>
          <w:szCs w:val="20"/>
        </w:rPr>
        <w:t xml:space="preserve">0,002 m³ = 2 L</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F (20 N) &lt; P (50 N) : il coule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 = 400 × 6 = </w:t>
      </w:r>
      <w:r>
        <w:rPr>
          <w:rFonts w:ascii="Times New Roman" w:cs="Times New Roman" w:eastAsia="Times New Roman" w:hAnsi="Times New Roman"/>
          <w:b/>
          <w:bCs/>
          <w:i w:val="false"/>
          <w:iCs w:val="false"/>
          <w:color w:val="C2185B"/>
          <w:sz w:val="20"/>
          <w:szCs w:val="20"/>
        </w:rPr>
        <w:t xml:space="preserve">2 400 J</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 = 2 400 ÷ 40 = </w:t>
      </w:r>
      <w:r>
        <w:rPr>
          <w:rFonts w:ascii="Times New Roman" w:cs="Times New Roman" w:eastAsia="Times New Roman" w:hAnsi="Times New Roman"/>
          <w:b/>
          <w:bCs/>
          <w:i w:val="false"/>
          <w:iCs w:val="false"/>
          <w:color w:val="C2185B"/>
          <w:sz w:val="20"/>
          <w:szCs w:val="20"/>
        </w:rPr>
        <w:t xml:space="preserve">60 W</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second : </w:t>
      </w:r>
      <w:r>
        <w:rPr>
          <w:rFonts w:ascii="Times New Roman" w:cs="Times New Roman" w:eastAsia="Times New Roman" w:hAnsi="Times New Roman"/>
          <w:b/>
          <w:bCs/>
          <w:i w:val="false"/>
          <w:iCs w:val="false"/>
          <w:color w:val="C2185B"/>
          <w:sz w:val="20"/>
          <w:szCs w:val="20"/>
        </w:rPr>
        <w:t xml:space="preserve">120 W, deux fois plus puissant (même travail en deux fois moins de temps)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2" w:id="1"/>
      <w:r>
        <w:rPr>
          <w:rFonts w:ascii="Times New Roman" w:cs="Times New Roman" w:eastAsia="Times New Roman" w:hAnsi="Times New Roman"/>
          <w:b/>
          <w:bCs/>
          <w:color w:val="C00000"/>
          <w:sz w:val="34"/>
          <w:szCs w:val="34"/>
        </w:rPr>
        <w:t xml:space="preserve">UNITÉ 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L'ÉLECTRICITÉ</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12 — Le conducteur ohmique et sa caractéristique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13 — La loi d'Ohm ; la résistance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14 — Association de résistors en série et en dérivation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15 — La puissance électrique : P = U × I</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16 — L'énergie électrique ; l'effet Joule et sa loi</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17 — L'électricité à la maison : installation, protection, sécurité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18 — Révision de l'Unité II — Électricité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19 — Examen de l'Unité II — Électricité</w:t>
      </w:r>
    </w:p>
    <w:p>
      <w:r>
        <w:br w:type="page"/>
      </w:r>
    </w:p>
    <w:p>
      <w:pPr>
        <w:spacing w:after="60" w:before="120"/>
        <w:jc w:val="center"/>
      </w:pPr>
      <w:bookmarkStart w:name="seance12" w:id="1"/>
      <w:r>
        <w:rPr>
          <w:rFonts w:ascii="Times New Roman" w:cs="Times New Roman" w:eastAsia="Times New Roman" w:hAnsi="Times New Roman"/>
          <w:b/>
          <w:bCs/>
          <w:color w:val="000000"/>
          <w:sz w:val="30"/>
          <w:szCs w:val="30"/>
        </w:rPr>
        <w:t xml:space="preserve">SÉANCE 12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conducteur ohmique et sa caractéristique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conducteur ohmique et sa caractéristique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un conducteur ohmique et de tracer sa caractéristique tension-intensité.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Résistors, piles (1,5 V et 4,5 V), voltmètre, ampèremètre, fils, papier quadrillé, règle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se branche un voltmètre ? un ampèremètre ?</w:t>
            </w:r>
          </w:p>
          <w:p>
            <w:pPr>
              <w:spacing w:after="30" w:before="0"/>
              <w:jc w:val="left"/>
            </w:pPr>
            <w:r>
              <w:rPr>
                <w:rFonts w:ascii="Times New Roman" w:cs="Times New Roman" w:eastAsia="Times New Roman" w:hAnsi="Times New Roman"/>
                <w:b w:val="false"/>
                <w:bCs w:val="false"/>
                <w:i/>
                <w:iCs/>
                <w:color w:val="000000"/>
                <w:sz w:val="18"/>
                <w:szCs w:val="18"/>
              </w:rPr>
              <w:t xml:space="preserve">Rappelle les unités de U et de I.</w:t>
            </w:r>
          </w:p>
          <w:p>
            <w:pPr>
              <w:spacing w:after="30" w:before="0"/>
              <w:jc w:val="left"/>
            </w:pPr>
            <w:r>
              <w:rPr>
                <w:rFonts w:ascii="Times New Roman" w:cs="Times New Roman" w:eastAsia="Times New Roman" w:hAnsi="Times New Roman"/>
                <w:b w:val="false"/>
                <w:bCs w:val="false"/>
                <w:i/>
                <w:iCs/>
                <w:color w:val="000000"/>
                <w:sz w:val="18"/>
                <w:szCs w:val="18"/>
              </w:rPr>
              <w:t xml:space="preserve">Comment augmenter la tension avec des piles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voltmètre en dérivation ; l'ampèremètre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volt (V) et l'ampère (A).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les associant en série : les tensions s'ajoutent.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le poste de radio démonté de l'oncle Solofo, on découvre de petits cylindres peints d'anneaux de couleur, soudés partout sur la carte. « Ce sont des résistors, dit-il : sans eux, tout grillerait ! »</w:t>
            </w:r>
          </w:p>
          <w:p>
            <w:pPr>
              <w:spacing w:after="30" w:before="0"/>
              <w:jc w:val="left"/>
            </w:pPr>
            <w:r>
              <w:rPr>
                <w:rFonts w:ascii="Times New Roman" w:cs="Times New Roman" w:eastAsia="Times New Roman" w:hAnsi="Times New Roman"/>
                <w:b w:val="false"/>
                <w:bCs w:val="false"/>
                <w:i/>
                <w:iCs/>
                <w:color w:val="000000"/>
                <w:sz w:val="18"/>
                <w:szCs w:val="18"/>
              </w:rPr>
              <w:t xml:space="preserve">Comment ces composants se comportent-ils quand on leur applique une tension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tension et l'intensité y varient proportionnellement : nous allons le découvrir en traçant leur caractéristique.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Résistor réel,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conducteur ohmique et sa caractéristique ». Après cette séance, vous serez capables d'identifier un résistor, de décrire le protocole de mesure et de tracer la caractéristique U = f(I).</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Voici le conducteur ohmique (ou résistor) : un petit cylindre à anneaux colorés, deux bornes ; son symbole : un rectangle. 2) Montage : le résistor est alimenté par des piles en série (tension variable : 1,5 V, 3 V, 4,5 V…) ; l'ampèremètre en série mesure I, le voltmètre en dérivation mesure U. 3) Relevons cinq couples (I, U) : (0,05 A ; 1 V), (0,10 A ; 2 V), (0,15 A ; 3,1 V), (0,20 A ; 3,9 V), (0,25 A ; 5 V). 4) Plaçons ces points de fonctionnement sur le graphique U en fonction de I : ils s'alignent presque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relèvent les mesures, placent les points sur papier quadrillé.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papier quadrillé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reconnaît-on un conducteur ohmique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point de fonctionnement ?</w:t>
            </w:r>
          </w:p>
          <w:p>
            <w:pPr>
              <w:spacing w:after="30" w:before="0"/>
              <w:jc w:val="left"/>
            </w:pPr>
            <w:r>
              <w:rPr>
                <w:rFonts w:ascii="Times New Roman" w:cs="Times New Roman" w:eastAsia="Times New Roman" w:hAnsi="Times New Roman"/>
                <w:b w:val="false"/>
                <w:bCs w:val="false"/>
                <w:i/>
                <w:iCs/>
                <w:color w:val="000000"/>
                <w:sz w:val="18"/>
                <w:szCs w:val="18"/>
              </w:rPr>
              <w:t xml:space="preserve">Qu'appelle-t-on caractéristique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points ne sont-ils pas parfaitement alignés ?</w:t>
            </w:r>
          </w:p>
          <w:p>
            <w:pPr>
              <w:spacing w:after="30" w:before="0"/>
              <w:jc w:val="left"/>
            </w:pPr>
            <w:r>
              <w:rPr>
                <w:rFonts w:ascii="Times New Roman" w:cs="Times New Roman" w:eastAsia="Times New Roman" w:hAnsi="Times New Roman"/>
                <w:b w:val="false"/>
                <w:bCs w:val="false"/>
                <w:i/>
                <w:iCs/>
                <w:color w:val="000000"/>
                <w:sz w:val="18"/>
                <w:szCs w:val="18"/>
              </w:rPr>
              <w:t xml:space="preserve">Comment trace-t-on alors la courbe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cylindre à anneaux de couleur ; son symbole est un rectangle.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couple (I, U) mesuré : intensité traversant le résistor et tension entre ses bornes.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courbe U = f(I) : la tension en fonction de l'intensité.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cause des erreurs de mesure : chaque point est entaché d'une petite erreur.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trace une ligne moyenne : une droite passant par l'origine, laissant les points répartis de part et d'autre : jamais une ligne brisée !</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méthode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conducteur ohmique (ou résistor) est ce dipôle cylindrique à anneaux colorés, symbolisé par un rectangle. Pour l'étudier, on applique des tensions croissantes (piles en série) et on mesure, pour chaque tension U maintenue entre ses bornes, l'intensité I qui le traverse : chaque couple (I, U) est un point de fonctionnement. La courbe U = f(I) s'appelle la caractéristique tension-intensité du résistor. On place au moins cinq points ; comme les mesures sont entachées d'erreurs, les points ne sont pas rigoureusement alignés : on trace une ligne moyenne : une droite passant par l'origine, avec les points équitablement répartis de part et d'autre : jamais de ligne brisée ! Cette droite révèle un caractère linéaire remarquable, que la loi d'Ohm exprimera la semaine prochaine. Respectez toujours les limites d'utilisation indiquées sur le composant.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terminent leur graphique en ligne moyenne.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Comment appelle-t-on la courbe U = f(I) d'un résistor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forme a-t-elle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le protocole de mesure : appareils et branchements.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Sa </w:t>
            </w:r>
            <w:r>
              <w:rPr>
                <w:rFonts w:ascii="Times New Roman" w:cs="Times New Roman" w:eastAsia="Times New Roman" w:hAnsi="Times New Roman"/>
                <w:b/>
                <w:bCs/>
                <w:i w:val="false"/>
                <w:iCs w:val="false"/>
                <w:color w:val="C2185B"/>
                <w:sz w:val="18"/>
                <w:szCs w:val="18"/>
              </w:rPr>
              <w:t xml:space="preserve">caractéristique tension-intensité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w:t>
            </w:r>
            <w:r>
              <w:rPr>
                <w:rFonts w:ascii="Times New Roman" w:cs="Times New Roman" w:eastAsia="Times New Roman" w:hAnsi="Times New Roman"/>
                <w:b/>
                <w:bCs/>
                <w:i w:val="false"/>
                <w:iCs w:val="false"/>
                <w:color w:val="C2185B"/>
                <w:sz w:val="18"/>
                <w:szCs w:val="18"/>
              </w:rPr>
              <w:t xml:space="preserve">droite passant par l'origine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Alimenter le résistor sous </w:t>
            </w:r>
            <w:r>
              <w:rPr>
                <w:rFonts w:ascii="Times New Roman" w:cs="Times New Roman" w:eastAsia="Times New Roman" w:hAnsi="Times New Roman"/>
                <w:b/>
                <w:bCs/>
                <w:i w:val="false"/>
                <w:iCs w:val="false"/>
                <w:color w:val="C2185B"/>
                <w:sz w:val="18"/>
                <w:szCs w:val="18"/>
              </w:rPr>
              <w:t xml:space="preserve">tension variable (piles en série)</w:t>
            </w:r>
            <w:r>
              <w:rPr>
                <w:rFonts w:ascii="Times New Roman" w:cs="Times New Roman" w:eastAsia="Times New Roman" w:hAnsi="Times New Roman"/>
                <w:b w:val="false"/>
                <w:bCs w:val="false"/>
                <w:i w:val="false"/>
                <w:iCs w:val="false"/>
                <w:color w:val="000000"/>
                <w:sz w:val="18"/>
                <w:szCs w:val="18"/>
              </w:rPr>
              <w:t xml:space="preserve"> ; mesurer I avec </w:t>
            </w:r>
            <w:r>
              <w:rPr>
                <w:rFonts w:ascii="Times New Roman" w:cs="Times New Roman" w:eastAsia="Times New Roman" w:hAnsi="Times New Roman"/>
                <w:b/>
                <w:bCs/>
                <w:i w:val="false"/>
                <w:iCs w:val="false"/>
                <w:color w:val="C2185B"/>
                <w:sz w:val="18"/>
                <w:szCs w:val="18"/>
              </w:rPr>
              <w:t xml:space="preserve">l'ampèremètre en série</w:t>
            </w:r>
            <w:r>
              <w:rPr>
                <w:rFonts w:ascii="Times New Roman" w:cs="Times New Roman" w:eastAsia="Times New Roman" w:hAnsi="Times New Roman"/>
                <w:b w:val="false"/>
                <w:bCs w:val="false"/>
                <w:i w:val="false"/>
                <w:iCs w:val="false"/>
                <w:color w:val="000000"/>
                <w:sz w:val="18"/>
                <w:szCs w:val="18"/>
              </w:rPr>
              <w:t xml:space="preserve"> et U avec </w:t>
            </w:r>
            <w:r>
              <w:rPr>
                <w:rFonts w:ascii="Times New Roman" w:cs="Times New Roman" w:eastAsia="Times New Roman" w:hAnsi="Times New Roman"/>
                <w:b/>
                <w:bCs/>
                <w:i w:val="false"/>
                <w:iCs w:val="false"/>
                <w:color w:val="C2185B"/>
                <w:sz w:val="18"/>
                <w:szCs w:val="18"/>
              </w:rPr>
              <w:t xml:space="preserve">le voltmètre en dérivation</w:t>
            </w:r>
            <w:r>
              <w:rPr>
                <w:rFonts w:ascii="Times New Roman" w:cs="Times New Roman" w:eastAsia="Times New Roman" w:hAnsi="Times New Roman"/>
                <w:b w:val="false"/>
                <w:bCs w:val="false"/>
                <w:i w:val="false"/>
                <w:iCs w:val="false"/>
                <w:color w:val="000000"/>
                <w:sz w:val="18"/>
                <w:szCs w:val="18"/>
              </w:rPr>
              <w:t xml:space="preserve"> ; relever au moins cinq couples (I, 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graphique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chaque couple (I, U) est un point de ……… ; les points ne sont pas parfaitement alignés à cause des ……… ; on trace une ……… passant par 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ne doit-on jamais relier les points expérimentaux par une ligne brisée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Point de </w:t>
            </w:r>
            <w:r>
              <w:rPr>
                <w:rFonts w:ascii="Times New Roman" w:cs="Times New Roman" w:eastAsia="Times New Roman" w:hAnsi="Times New Roman"/>
                <w:b/>
                <w:bCs/>
                <w:i w:val="false"/>
                <w:iCs w:val="false"/>
                <w:color w:val="C2185B"/>
                <w:sz w:val="18"/>
                <w:szCs w:val="18"/>
              </w:rPr>
              <w:t xml:space="preserve">fonctionnement</w:t>
            </w:r>
            <w:r>
              <w:rPr>
                <w:rFonts w:ascii="Times New Roman" w:cs="Times New Roman" w:eastAsia="Times New Roman" w:hAnsi="Times New Roman"/>
                <w:b w:val="false"/>
                <w:bCs w:val="false"/>
                <w:i w:val="false"/>
                <w:iCs w:val="false"/>
                <w:color w:val="000000"/>
                <w:sz w:val="18"/>
                <w:szCs w:val="18"/>
              </w:rPr>
              <w:t xml:space="preserve"> ; des </w:t>
            </w:r>
            <w:r>
              <w:rPr>
                <w:rFonts w:ascii="Times New Roman" w:cs="Times New Roman" w:eastAsia="Times New Roman" w:hAnsi="Times New Roman"/>
                <w:b/>
                <w:bCs/>
                <w:i w:val="false"/>
                <w:iCs w:val="false"/>
                <w:color w:val="C2185B"/>
                <w:sz w:val="18"/>
                <w:szCs w:val="18"/>
              </w:rPr>
              <w:t xml:space="preserve">erreurs de mesure</w:t>
            </w:r>
            <w:r>
              <w:rPr>
                <w:rFonts w:ascii="Times New Roman" w:cs="Times New Roman" w:eastAsia="Times New Roman" w:hAnsi="Times New Roman"/>
                <w:b w:val="false"/>
                <w:bCs w:val="false"/>
                <w:i w:val="false"/>
                <w:iCs w:val="false"/>
                <w:color w:val="000000"/>
                <w:sz w:val="18"/>
                <w:szCs w:val="18"/>
              </w:rPr>
              <w:t xml:space="preserve"> ; une </w:t>
            </w:r>
            <w:r>
              <w:rPr>
                <w:rFonts w:ascii="Times New Roman" w:cs="Times New Roman" w:eastAsia="Times New Roman" w:hAnsi="Times New Roman"/>
                <w:b/>
                <w:bCs/>
                <w:i w:val="false"/>
                <w:iCs w:val="false"/>
                <w:color w:val="C2185B"/>
                <w:sz w:val="18"/>
                <w:szCs w:val="18"/>
              </w:rPr>
              <w:t xml:space="preserve">ligne moyenne (droite)</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origine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Parce que les écarts viennent </w:t>
            </w:r>
            <w:r>
              <w:rPr>
                <w:rFonts w:ascii="Times New Roman" w:cs="Times New Roman" w:eastAsia="Times New Roman" w:hAnsi="Times New Roman"/>
                <w:b/>
                <w:bCs/>
                <w:i w:val="false"/>
                <w:iCs w:val="false"/>
                <w:color w:val="C2185B"/>
                <w:sz w:val="18"/>
                <w:szCs w:val="18"/>
              </w:rPr>
              <w:t xml:space="preserve">des erreurs de mesure</w:t>
            </w:r>
            <w:r>
              <w:rPr>
                <w:rFonts w:ascii="Times New Roman" w:cs="Times New Roman" w:eastAsia="Times New Roman" w:hAnsi="Times New Roman"/>
                <w:b w:val="false"/>
                <w:bCs w:val="false"/>
                <w:i w:val="false"/>
                <w:iCs w:val="false"/>
                <w:color w:val="000000"/>
                <w:sz w:val="18"/>
                <w:szCs w:val="18"/>
              </w:rPr>
              <w:t xml:space="preserve"> : le comportement réel est </w:t>
            </w:r>
            <w:r>
              <w:rPr>
                <w:rFonts w:ascii="Times New Roman" w:cs="Times New Roman" w:eastAsia="Times New Roman" w:hAnsi="Times New Roman"/>
                <w:b/>
                <w:bCs/>
                <w:i w:val="false"/>
                <w:iCs w:val="false"/>
                <w:color w:val="C2185B"/>
                <w:sz w:val="18"/>
                <w:szCs w:val="18"/>
              </w:rPr>
              <w:t xml:space="preserve">linéaire</w:t>
            </w:r>
            <w:r>
              <w:rPr>
                <w:rFonts w:ascii="Times New Roman" w:cs="Times New Roman" w:eastAsia="Times New Roman" w:hAnsi="Times New Roman"/>
                <w:b w:val="false"/>
                <w:bCs w:val="false"/>
                <w:i w:val="false"/>
                <w:iCs w:val="false"/>
                <w:color w:val="000000"/>
                <w:sz w:val="18"/>
                <w:szCs w:val="18"/>
              </w:rPr>
              <w:t xml:space="preserve"> ; la droite moyenne le représente fidèlement.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conducteur ohmique et sa caractéristique</w:t>
      </w:r>
    </w:p>
    <w:p>
      <w:pPr>
        <w:spacing w:after="12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47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10 — La caractéristique U = f(I) : une droite passant par l'origine, tracée en ligne moyenne</w:t>
      </w:r>
    </w:p>
    <w:p>
      <w:pPr>
        <w:spacing w:after="80" w:before="80"/>
        <w:jc w:val="left"/>
      </w:pPr>
      <w:r>
        <w:rPr>
          <w:rFonts w:ascii="Times New Roman" w:cs="Times New Roman" w:eastAsia="Times New Roman" w:hAnsi="Times New Roman"/>
          <w:b/>
          <w:bCs/>
          <w:i w:val="false"/>
          <w:iCs w:val="false"/>
          <w:color w:val="1E7B34"/>
          <w:sz w:val="24"/>
          <w:szCs w:val="24"/>
        </w:rPr>
        <w:t xml:space="preserve">1. Le conducteur ohmique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conducteur ohmique</w:t>
      </w:r>
      <w:r>
        <w:rPr>
          <w:rFonts w:ascii="Times New Roman" w:cs="Times New Roman" w:eastAsia="Times New Roman" w:hAnsi="Times New Roman"/>
          <w:color w:val="000000"/>
          <w:sz w:val="22"/>
          <w:szCs w:val="22"/>
        </w:rPr>
        <w:t xml:space="preserve">, ou </w:t>
      </w:r>
      <w:r>
        <w:rPr>
          <w:rFonts w:ascii="Times New Roman" w:cs="Times New Roman" w:eastAsia="Times New Roman" w:hAnsi="Times New Roman"/>
          <w:b/>
          <w:bCs/>
          <w:color w:val="1F4E79"/>
          <w:sz w:val="22"/>
          <w:szCs w:val="22"/>
        </w:rPr>
        <w:t xml:space="preserve">résistor</w:t>
      </w:r>
      <w:r>
        <w:rPr>
          <w:rFonts w:ascii="Times New Roman" w:cs="Times New Roman" w:eastAsia="Times New Roman" w:hAnsi="Times New Roman"/>
          <w:color w:val="000000"/>
          <w:sz w:val="22"/>
          <w:szCs w:val="22"/>
        </w:rPr>
        <w:t xml:space="preserve">, est un dipôle en forme de cylindre peint d'anneaux de couleurs. Son symbole normalisé est un rectangle. Il possède des limites d'utilisation à respecter.</w:t>
      </w:r>
    </w:p>
    <w:p>
      <w:pPr>
        <w:spacing w:after="80" w:before="80"/>
        <w:jc w:val="left"/>
      </w:pPr>
      <w:r>
        <w:rPr>
          <w:rFonts w:ascii="Times New Roman" w:cs="Times New Roman" w:eastAsia="Times New Roman" w:hAnsi="Times New Roman"/>
          <w:b/>
          <w:bCs/>
          <w:i w:val="false"/>
          <w:iCs w:val="false"/>
          <w:color w:val="1E7B34"/>
          <w:sz w:val="24"/>
          <w:szCs w:val="24"/>
        </w:rPr>
        <w:t xml:space="preserve">2. Le protocole d'étude</w:t>
      </w:r>
    </w:p>
    <w:p>
      <w:pPr>
        <w:spacing w:after="80"/>
      </w:pPr>
      <w:r>
        <w:rPr>
          <w:rFonts w:ascii="Times New Roman" w:cs="Times New Roman" w:eastAsia="Times New Roman" w:hAnsi="Times New Roman"/>
          <w:color w:val="000000"/>
          <w:sz w:val="22"/>
          <w:szCs w:val="22"/>
        </w:rPr>
        <w:t xml:space="preserve">On alimente le </w:t>
      </w:r>
      <w:r>
        <w:rPr>
          <w:rFonts w:ascii="Times New Roman" w:cs="Times New Roman" w:eastAsia="Times New Roman" w:hAnsi="Times New Roman"/>
          <w:b/>
          <w:bCs/>
          <w:color w:val="1F4E79"/>
          <w:sz w:val="22"/>
          <w:szCs w:val="22"/>
        </w:rPr>
        <w:t xml:space="preserve">résistor</w:t>
      </w:r>
      <w:r>
        <w:rPr>
          <w:rFonts w:ascii="Times New Roman" w:cs="Times New Roman" w:eastAsia="Times New Roman" w:hAnsi="Times New Roman"/>
          <w:color w:val="000000"/>
          <w:sz w:val="22"/>
          <w:szCs w:val="22"/>
        </w:rPr>
        <w:t xml:space="preserve"> sous une tension variable (piles montées en série) ; pour chaque tension U (voltmètre en dérivation), on mesure l'intensité I (ampèremètre en série). Chaque couple (I, U) est un </w:t>
      </w:r>
      <w:r>
        <w:rPr>
          <w:rFonts w:ascii="Times New Roman" w:cs="Times New Roman" w:eastAsia="Times New Roman" w:hAnsi="Times New Roman"/>
          <w:b/>
          <w:bCs/>
          <w:color w:val="1F4E79"/>
          <w:sz w:val="22"/>
          <w:szCs w:val="22"/>
        </w:rPr>
        <w:t xml:space="preserve">point de fonctionnement</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La caractéristique U = f(I)</w:t>
      </w:r>
    </w:p>
    <w:p>
      <w:pPr>
        <w:spacing w:after="80"/>
      </w:pPr>
      <w:r>
        <w:rPr>
          <w:rFonts w:ascii="Times New Roman" w:cs="Times New Roman" w:eastAsia="Times New Roman" w:hAnsi="Times New Roman"/>
          <w:color w:val="000000"/>
          <w:sz w:val="22"/>
          <w:szCs w:val="22"/>
        </w:rPr>
        <w:t xml:space="preserve">On place au moins cinq points de fonctionnement sur le graphique U en fonction de I. Les points, entachés d'erreurs, ne sont pas exactement alignés : on trace une </w:t>
      </w:r>
      <w:r>
        <w:rPr>
          <w:rFonts w:ascii="Times New Roman" w:cs="Times New Roman" w:eastAsia="Times New Roman" w:hAnsi="Times New Roman"/>
          <w:b/>
          <w:bCs/>
          <w:color w:val="1F4E79"/>
          <w:sz w:val="22"/>
          <w:szCs w:val="22"/>
        </w:rPr>
        <w:t xml:space="preserve">ligne moyenne</w:t>
      </w:r>
      <w:r>
        <w:rPr>
          <w:rFonts w:ascii="Times New Roman" w:cs="Times New Roman" w:eastAsia="Times New Roman" w:hAnsi="Times New Roman"/>
          <w:color w:val="000000"/>
          <w:sz w:val="22"/>
          <w:szCs w:val="22"/>
        </w:rPr>
        <w:t xml:space="preserve">, droite passant par l'origine, les points répartis équitablement de part et d'autre. La </w:t>
      </w:r>
      <w:r>
        <w:rPr>
          <w:rFonts w:ascii="Times New Roman" w:cs="Times New Roman" w:eastAsia="Times New Roman" w:hAnsi="Times New Roman"/>
          <w:b/>
          <w:bCs/>
          <w:color w:val="1F4E79"/>
          <w:sz w:val="22"/>
          <w:szCs w:val="22"/>
        </w:rPr>
        <w:t xml:space="preserve">caractéristique</w:t>
      </w:r>
      <w:r>
        <w:rPr>
          <w:rFonts w:ascii="Times New Roman" w:cs="Times New Roman" w:eastAsia="Times New Roman" w:hAnsi="Times New Roman"/>
          <w:color w:val="000000"/>
          <w:sz w:val="22"/>
          <w:szCs w:val="22"/>
        </w:rPr>
        <w:t xml:space="preserve"> I = f(U) n'est pas étudiée.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anneaux colorés du résistor forment un code : chaque couleur est un chiffre (noir 0, marron 1, rouge 2… blanc 9). Trois anneaux donnent la valeur en ohms, le quatrième la précision. Les électroniciens du monde entier lisent ce code arc-en-ciel d'un seul coup d'œil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mine de crayon résistante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Taille un crayon à papier aux deux bouts : la mine de graphite est un conducteur ohmique naturel.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Monte-la en série avec une pile plate et une petite ampoule : la lampe brille faiblement.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Raccourcis la longueur de mine dans le circuit (pince les fils plus près l'un de l'autre) : la lampe brille davantage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Conclusion : plus le conducteur est long, plus il « résiste » au courant.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Alimentation variable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Piles 1,5 V associées en série : 1,5 / 3 / 4,5 / 6 V</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Résistors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Mine de crayon, résistors de récupération (vieilles radios)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Multimètres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seul multimètre prêté, utilisé successivement en V puis en A</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Le symbole du résistor : a) cercle b) rectangle c) triangle. 2. Le voltmètre se branche : a) en série b) en dérivation c) n'importe où. 3. La caractéristique d'un résistor est : a) une droite par l'origine b) un cercle c) une courbe quelconque. 4. Les points s'écartent de la droite à cause : a) du vent b) des erreurs de mesure c) de la couleur des anneaux.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On mesure : (0,1 A ; 2,1 V), (0,2 A ; 3,9 V), (0,3 A ; 6,1 V). Place mentalement ces points : quelle est l'allure de la caractéristique ? Estime la tension pour 0,4 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il faut relever AU MOINS cinq points de fonctionnement pour tracer une bonne caractéristique.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Une </w:t>
      </w:r>
      <w:r>
        <w:rPr>
          <w:rFonts w:ascii="Times New Roman" w:cs="Times New Roman" w:eastAsia="Times New Roman" w:hAnsi="Times New Roman"/>
          <w:b/>
          <w:bCs/>
          <w:i w:val="false"/>
          <w:iCs w:val="false"/>
          <w:color w:val="C2185B"/>
          <w:sz w:val="20"/>
          <w:szCs w:val="20"/>
        </w:rPr>
        <w:t xml:space="preserve">droite passant par l'origine (pente ≈ 20)</w:t>
      </w:r>
      <w:r>
        <w:rPr>
          <w:rFonts w:ascii="Times New Roman" w:cs="Times New Roman" w:eastAsia="Times New Roman" w:hAnsi="Times New Roman"/>
          <w:b w:val="false"/>
          <w:bCs w:val="false"/>
          <w:i w:val="false"/>
          <w:iCs w:val="false"/>
          <w:color w:val="000000"/>
          <w:sz w:val="20"/>
          <w:szCs w:val="20"/>
        </w:rPr>
        <w:t xml:space="preserve"> ; pour 0,4 A : U ≈ </w:t>
      </w:r>
      <w:r>
        <w:rPr>
          <w:rFonts w:ascii="Times New Roman" w:cs="Times New Roman" w:eastAsia="Times New Roman" w:hAnsi="Times New Roman"/>
          <w:b/>
          <w:bCs/>
          <w:i w:val="false"/>
          <w:iCs w:val="false"/>
          <w:color w:val="C2185B"/>
          <w:sz w:val="20"/>
          <w:szCs w:val="20"/>
        </w:rPr>
        <w:t xml:space="preserve">8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Avec peu de points, </w:t>
      </w:r>
      <w:r>
        <w:rPr>
          <w:rFonts w:ascii="Times New Roman" w:cs="Times New Roman" w:eastAsia="Times New Roman" w:hAnsi="Times New Roman"/>
          <w:b/>
          <w:bCs/>
          <w:i w:val="false"/>
          <w:iCs w:val="false"/>
          <w:color w:val="C2185B"/>
          <w:sz w:val="20"/>
          <w:szCs w:val="20"/>
        </w:rPr>
        <w:t xml:space="preserve">les erreurs de mesure faussent le tracé</w:t>
      </w:r>
      <w:r>
        <w:rPr>
          <w:rFonts w:ascii="Times New Roman" w:cs="Times New Roman" w:eastAsia="Times New Roman" w:hAnsi="Times New Roman"/>
          <w:b w:val="false"/>
          <w:bCs w:val="false"/>
          <w:i w:val="false"/>
          <w:iCs w:val="false"/>
          <w:color w:val="000000"/>
          <w:sz w:val="20"/>
          <w:szCs w:val="20"/>
        </w:rPr>
        <w:t xml:space="preserve"> ; cinq points ou plus permettent de tracer une </w:t>
      </w:r>
      <w:r>
        <w:rPr>
          <w:rFonts w:ascii="Times New Roman" w:cs="Times New Roman" w:eastAsia="Times New Roman" w:hAnsi="Times New Roman"/>
          <w:b/>
          <w:bCs/>
          <w:i w:val="false"/>
          <w:iCs w:val="false"/>
          <w:color w:val="C2185B"/>
          <w:sz w:val="20"/>
          <w:szCs w:val="20"/>
        </w:rPr>
        <w:t xml:space="preserve">ligne moyenne fiable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3" w:id="1"/>
      <w:r>
        <w:rPr>
          <w:rFonts w:ascii="Times New Roman" w:cs="Times New Roman" w:eastAsia="Times New Roman" w:hAnsi="Times New Roman"/>
          <w:b/>
          <w:bCs/>
          <w:color w:val="000000"/>
          <w:sz w:val="30"/>
          <w:szCs w:val="30"/>
        </w:rPr>
        <w:t xml:space="preserve">SÉANCE 13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loi d'Ohm ; la résistance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loi d'Ohm ; la résistance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d'énoncer la loi d'Ohm et de définir la résistance d'un conducteur ohmique.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Caractéristique tracée en séance 12, résistors, multimètre (ohmmètre),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l'allure de la caractéristique d'un résistor ?</w:t>
            </w:r>
          </w:p>
          <w:p>
            <w:pPr>
              <w:spacing w:after="30" w:before="0"/>
              <w:jc w:val="left"/>
            </w:pPr>
            <w:r>
              <w:rPr>
                <w:rFonts w:ascii="Times New Roman" w:cs="Times New Roman" w:eastAsia="Times New Roman" w:hAnsi="Times New Roman"/>
                <w:b w:val="false"/>
                <w:bCs w:val="false"/>
                <w:i/>
                <w:iCs/>
                <w:color w:val="000000"/>
                <w:sz w:val="18"/>
                <w:szCs w:val="18"/>
              </w:rPr>
              <w:t xml:space="preserve">Que traduit une droite passant par l'origine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un couple (I, U) mesuré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droite passant par l'origine.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proportionnalité entre U et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point de fonctionnement.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de la séance 12</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Notre caractéristique de la semaine dernière cache un trésor : pour chaque point de la droite, calculons U ÷ I : 2 ÷ 0,1 = 20 ; 4 ÷ 0,2 = 20 ; 6 ÷ 0,3 = 20… Toujours 20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ce nombre constant, et quelle loi générale se cache derrière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C'est la résistance R du conducteur (en ohms) ; la loi d'Ohm dit U = R × I.</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vérifient les quotients sur leur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loi d'Ohm ; la résistance électrique ». Après cette séance, vous serez capables d'énoncer la loi d'Ohm, de définir la résistance et de l'utiliser en calcul.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Sur la caractéristique, l'équation de la droite s'écrit U = 20 × I : le coefficient 20 est la pente. 2) Je mesure le même résistor à l'ohmmètre : il affiche 20 Ω : c'est bien le même nombre ! 3) Autre résistor, autre pente : 47 Ω à l'ohmmètre, et sa caractéristique est plus « raide ». 4) Attention au vocabulaire : le résistor est l'objet ; sa résistance R est la grandeur physique qui le caractérise.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mesurent des résistors à l'ohmmètre, comparent aux pentes.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Ohmmètre, résistors, graphiques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la loi d'Ohm.</w:t>
            </w:r>
          </w:p>
          <w:p>
            <w:pPr>
              <w:spacing w:after="30" w:before="0"/>
              <w:jc w:val="left"/>
            </w:pPr>
            <w:r>
              <w:rPr>
                <w:rFonts w:ascii="Times New Roman" w:cs="Times New Roman" w:eastAsia="Times New Roman" w:hAnsi="Times New Roman"/>
                <w:b w:val="false"/>
                <w:bCs w:val="false"/>
                <w:i/>
                <w:iCs/>
                <w:color w:val="000000"/>
                <w:sz w:val="18"/>
                <w:szCs w:val="18"/>
              </w:rPr>
              <w:t xml:space="preserve">Que représente R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R connaissant U et I ?</w:t>
            </w:r>
          </w:p>
          <w:p>
            <w:pPr>
              <w:spacing w:after="30" w:before="0"/>
              <w:jc w:val="left"/>
            </w:pPr>
            <w:r>
              <w:rPr>
                <w:rFonts w:ascii="Times New Roman" w:cs="Times New Roman" w:eastAsia="Times New Roman" w:hAnsi="Times New Roman"/>
                <w:b w:val="false"/>
                <w:bCs w:val="false"/>
                <w:i/>
                <w:iCs/>
                <w:color w:val="000000"/>
                <w:sz w:val="18"/>
                <w:szCs w:val="18"/>
              </w:rPr>
              <w:t xml:space="preserve">Et I connaissant U et R ?</w:t>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entre résistor et résistance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U aux bornes d'un conducteur ohmique est proportionnelle à l'intensité I du courant qui le traverse : U = R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coefficient de proportionnalité : la résistance du conducteur, en ohms (Ω).</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 = U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 = U ÷ 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résistor est l'objet ; la résistance est sa grandeur physique (le nombre d'ohms).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loi d'Ohm s'énonce : la tension U appliquée aux bornes d'un conducteur ohmique est proportionnelle à l'intensité I du courant qui le traverse : U = R × I. Le coefficient de proportionnalité R est appelé résistance du conducteur ; son unité internationale est l'ohm, de symbole Ω (la lettre grecque oméga). La résistance est la pente de la caractéristique : plus la droite est raide, plus R est grande, plus le conducteur s'oppose au passage du courant. Les trois formules du triangle : U = R × I ; R = U ÷ I ; I = U ÷ R : cachez la grandeur cherchée, le triangle donne la formule ! Et ne confondez plus : le résistor est l'objet que l'on tient en main, la résistance est la grandeur que l'ohmmètre mesure. Georg Ohm publia sa loi en 1827 : on se moqua de lui… avant de donner son nom à l'unité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triangle U-R-I.</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résistor de 50 Ω est traversé par un courant de 0,2 A. Calcule la tension entre ses bornes.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Sous 6 V, un résistor est traversé par 0,05 A. Calcule sa résistance.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 = R × I = 50 × 0,2 = </w:t>
            </w:r>
            <w:r>
              <w:rPr>
                <w:rFonts w:ascii="Times New Roman" w:cs="Times New Roman" w:eastAsia="Times New Roman" w:hAnsi="Times New Roman"/>
                <w:b/>
                <w:bCs/>
                <w:i w:val="false"/>
                <w:iCs w:val="false"/>
                <w:color w:val="C2185B"/>
                <w:sz w:val="18"/>
                <w:szCs w:val="18"/>
              </w:rPr>
              <w:t xml:space="preserve">10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 = U ÷ I = 6 ÷ 0,05 = </w:t>
            </w:r>
            <w:r>
              <w:rPr>
                <w:rFonts w:ascii="Times New Roman" w:cs="Times New Roman" w:eastAsia="Times New Roman" w:hAnsi="Times New Roman"/>
                <w:b/>
                <w:bCs/>
                <w:i w:val="false"/>
                <w:iCs w:val="false"/>
                <w:color w:val="C2185B"/>
                <w:sz w:val="18"/>
                <w:szCs w:val="18"/>
              </w:rPr>
              <w:t xml:space="preserve">120 Ω</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loi d'Ohm s'écrit U = ……… × ……… ; R est la ……… du conducteur, en ……… ; sur la caractéristique, R est la ……… de la droite.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Quelle intensité traverse un résistor de 220 Ω branché sous 11 V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 = </w:t>
            </w:r>
            <w:r>
              <w:rPr>
                <w:rFonts w:ascii="Times New Roman" w:cs="Times New Roman" w:eastAsia="Times New Roman" w:hAnsi="Times New Roman"/>
                <w:b/>
                <w:bCs/>
                <w:i w:val="false"/>
                <w:iCs w:val="false"/>
                <w:color w:val="C2185B"/>
                <w:sz w:val="18"/>
                <w:szCs w:val="18"/>
              </w:rPr>
              <w:t xml:space="preserve">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résistance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ohms (Ω)</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pente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 = U ÷ R = 11 ÷ 220 = </w:t>
            </w:r>
            <w:r>
              <w:rPr>
                <w:rFonts w:ascii="Times New Roman" w:cs="Times New Roman" w:eastAsia="Times New Roman" w:hAnsi="Times New Roman"/>
                <w:b/>
                <w:bCs/>
                <w:i w:val="false"/>
                <w:iCs w:val="false"/>
                <w:color w:val="C2185B"/>
                <w:sz w:val="18"/>
                <w:szCs w:val="18"/>
              </w:rPr>
              <w:t xml:space="preserve">0,05 A = 50 mA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loi d'Ohm ; la résistance électrique</w:t>
      </w:r>
    </w:p>
    <w:p>
      <w:pPr>
        <w:spacing w:after="12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05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11 — U = R × I : le triangle magique donne les trois formules de la loi d'Ohm</w:t>
      </w:r>
    </w:p>
    <w:p>
      <w:pPr>
        <w:spacing w:after="80" w:before="80"/>
        <w:jc w:val="left"/>
      </w:pPr>
      <w:r>
        <w:rPr>
          <w:rFonts w:ascii="Times New Roman" w:cs="Times New Roman" w:eastAsia="Times New Roman" w:hAnsi="Times New Roman"/>
          <w:b/>
          <w:bCs/>
          <w:i w:val="false"/>
          <w:iCs w:val="false"/>
          <w:color w:val="1E7B34"/>
          <w:sz w:val="24"/>
          <w:szCs w:val="24"/>
        </w:rPr>
        <w:t xml:space="preserve">1. La loi d'Ohm</w:t>
      </w:r>
    </w:p>
    <w:p>
      <w:pPr>
        <w:spacing w:after="80"/>
      </w:pPr>
      <w:r>
        <w:rPr>
          <w:rFonts w:ascii="Times New Roman" w:cs="Times New Roman" w:eastAsia="Times New Roman" w:hAnsi="Times New Roman"/>
          <w:color w:val="000000"/>
          <w:sz w:val="22"/>
          <w:szCs w:val="22"/>
        </w:rPr>
        <w:t xml:space="preserve">La tension U appliquée aux bornes d'un conducteur </w:t>
      </w:r>
      <w:r>
        <w:rPr>
          <w:rFonts w:ascii="Times New Roman" w:cs="Times New Roman" w:eastAsia="Times New Roman" w:hAnsi="Times New Roman"/>
          <w:b/>
          <w:bCs/>
          <w:color w:val="1F4E79"/>
          <w:sz w:val="22"/>
          <w:szCs w:val="22"/>
        </w:rPr>
        <w:t xml:space="preserve">ohm</w:t>
      </w:r>
      <w:r>
        <w:rPr>
          <w:rFonts w:ascii="Times New Roman" w:cs="Times New Roman" w:eastAsia="Times New Roman" w:hAnsi="Times New Roman"/>
          <w:color w:val="000000"/>
          <w:sz w:val="22"/>
          <w:szCs w:val="22"/>
        </w:rPr>
        <w:t xml:space="preserve">ique est proportionnelle à l'intensité I du courant qui le traverse : </w:t>
      </w:r>
      <w:r>
        <w:rPr>
          <w:rFonts w:ascii="Times New Roman" w:cs="Times New Roman" w:eastAsia="Times New Roman" w:hAnsi="Times New Roman"/>
          <w:b/>
          <w:bCs/>
          <w:color w:val="1F4E79"/>
          <w:sz w:val="22"/>
          <w:szCs w:val="22"/>
        </w:rPr>
        <w:t xml:space="preserve">U = R × I</w:t>
      </w:r>
      <w:r>
        <w:rPr>
          <w:rFonts w:ascii="Times New Roman" w:cs="Times New Roman" w:eastAsia="Times New Roman" w:hAnsi="Times New Roman"/>
          <w:color w:val="000000"/>
          <w:sz w:val="22"/>
          <w:szCs w:val="22"/>
        </w:rPr>
        <w:t xml:space="preserve"> (U en volts, I en ampères, R en </w:t>
      </w:r>
      <w:r>
        <w:rPr>
          <w:rFonts w:ascii="Times New Roman" w:cs="Times New Roman" w:eastAsia="Times New Roman" w:hAnsi="Times New Roman"/>
          <w:b/>
          <w:bCs/>
          <w:color w:val="1F4E79"/>
          <w:sz w:val="22"/>
          <w:szCs w:val="22"/>
        </w:rPr>
        <w:t xml:space="preserve">ohm</w:t>
      </w:r>
      <w:r>
        <w:rPr>
          <w:rFonts w:ascii="Times New Roman" w:cs="Times New Roman" w:eastAsia="Times New Roman" w:hAnsi="Times New Roman"/>
          <w:color w:val="000000"/>
          <w:sz w:val="22"/>
          <w:szCs w:val="22"/>
        </w:rPr>
        <w:t xml:space="preserve">s).</w:t>
      </w:r>
    </w:p>
    <w:p>
      <w:pPr>
        <w:spacing w:after="80" w:before="80"/>
        <w:jc w:val="left"/>
      </w:pPr>
      <w:r>
        <w:rPr>
          <w:rFonts w:ascii="Times New Roman" w:cs="Times New Roman" w:eastAsia="Times New Roman" w:hAnsi="Times New Roman"/>
          <w:b/>
          <w:bCs/>
          <w:i w:val="false"/>
          <w:iCs w:val="false"/>
          <w:color w:val="1E7B34"/>
          <w:sz w:val="24"/>
          <w:szCs w:val="24"/>
        </w:rPr>
        <w:t xml:space="preserve">2. La résistance</w:t>
      </w:r>
    </w:p>
    <w:p>
      <w:pPr>
        <w:spacing w:after="80"/>
      </w:pPr>
      <w:r>
        <w:rPr>
          <w:rFonts w:ascii="Times New Roman" w:cs="Times New Roman" w:eastAsia="Times New Roman" w:hAnsi="Times New Roman"/>
          <w:color w:val="000000"/>
          <w:sz w:val="22"/>
          <w:szCs w:val="22"/>
        </w:rPr>
        <w:t xml:space="preserve">R, coefficient de proportionnalité, est la </w:t>
      </w:r>
      <w:r>
        <w:rPr>
          <w:rFonts w:ascii="Times New Roman" w:cs="Times New Roman" w:eastAsia="Times New Roman" w:hAnsi="Times New Roman"/>
          <w:b/>
          <w:bCs/>
          <w:color w:val="1F4E79"/>
          <w:sz w:val="22"/>
          <w:szCs w:val="22"/>
        </w:rPr>
        <w:t xml:space="preserve">résistance</w:t>
      </w:r>
      <w:r>
        <w:rPr>
          <w:rFonts w:ascii="Times New Roman" w:cs="Times New Roman" w:eastAsia="Times New Roman" w:hAnsi="Times New Roman"/>
          <w:color w:val="000000"/>
          <w:sz w:val="22"/>
          <w:szCs w:val="22"/>
        </w:rPr>
        <w:t xml:space="preserve"> du conducteur : elle mesure son opposition au passage du courant. Unité : l'</w:t>
      </w:r>
      <w:r>
        <w:rPr>
          <w:rFonts w:ascii="Times New Roman" w:cs="Times New Roman" w:eastAsia="Times New Roman" w:hAnsi="Times New Roman"/>
          <w:b/>
          <w:bCs/>
          <w:color w:val="1F4E79"/>
          <w:sz w:val="22"/>
          <w:szCs w:val="22"/>
        </w:rPr>
        <w:t xml:space="preserve">ohm</w:t>
      </w:r>
      <w:r>
        <w:rPr>
          <w:rFonts w:ascii="Times New Roman" w:cs="Times New Roman" w:eastAsia="Times New Roman" w:hAnsi="Times New Roman"/>
          <w:color w:val="000000"/>
          <w:sz w:val="22"/>
          <w:szCs w:val="22"/>
        </w:rPr>
        <w:t xml:space="preserve"> (Ω). C'est la </w:t>
      </w:r>
      <w:r>
        <w:rPr>
          <w:rFonts w:ascii="Times New Roman" w:cs="Times New Roman" w:eastAsia="Times New Roman" w:hAnsi="Times New Roman"/>
          <w:b/>
          <w:bCs/>
          <w:color w:val="1F4E79"/>
          <w:sz w:val="22"/>
          <w:szCs w:val="22"/>
        </w:rPr>
        <w:t xml:space="preserve">pente</w:t>
      </w:r>
      <w:r>
        <w:rPr>
          <w:rFonts w:ascii="Times New Roman" w:cs="Times New Roman" w:eastAsia="Times New Roman" w:hAnsi="Times New Roman"/>
          <w:color w:val="000000"/>
          <w:sz w:val="22"/>
          <w:szCs w:val="22"/>
        </w:rPr>
        <w:t xml:space="preserve"> de la caractéristique U = f(I) ; elle se mesure directement à l'</w:t>
      </w:r>
      <w:r>
        <w:rPr>
          <w:rFonts w:ascii="Times New Roman" w:cs="Times New Roman" w:eastAsia="Times New Roman" w:hAnsi="Times New Roman"/>
          <w:b/>
          <w:bCs/>
          <w:color w:val="1F4E79"/>
          <w:sz w:val="22"/>
          <w:szCs w:val="22"/>
        </w:rPr>
        <w:t xml:space="preserve">ohmmètre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Les trois formules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U = R × I</w:t>
      </w:r>
      <w:r>
        <w:rPr>
          <w:rFonts w:ascii="Times New Roman" w:cs="Times New Roman" w:eastAsia="Times New Roman" w:hAnsi="Times New Roman"/>
          <w:color w:val="000000"/>
          <w:sz w:val="22"/>
          <w:szCs w:val="22"/>
        </w:rPr>
        <w:t xml:space="preserve"> : calculer la tension ;</w:t>
      </w:r>
    </w:p>
    <w:p>
      <w:pPr>
        <w:spacing w:after="80"/>
      </w:pPr>
      <w:r>
        <w:rPr>
          <w:rFonts w:ascii="Times New Roman" w:cs="Times New Roman" w:eastAsia="Times New Roman" w:hAnsi="Times New Roman"/>
          <w:color w:val="000000"/>
          <w:sz w:val="22"/>
          <w:szCs w:val="22"/>
        </w:rPr>
        <w:t xml:space="preserve">• R = U ÷ I : calculer la </w:t>
      </w:r>
      <w:r>
        <w:rPr>
          <w:rFonts w:ascii="Times New Roman" w:cs="Times New Roman" w:eastAsia="Times New Roman" w:hAnsi="Times New Roman"/>
          <w:b/>
          <w:bCs/>
          <w:color w:val="1F4E79"/>
          <w:sz w:val="22"/>
          <w:szCs w:val="22"/>
        </w:rPr>
        <w:t xml:space="preserve">résistance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I = U ÷ R : calculer l'intensité ;</w:t>
      </w:r>
    </w:p>
    <w:p>
      <w:pPr>
        <w:spacing w:after="80"/>
      </w:pPr>
      <w:r>
        <w:rPr>
          <w:rFonts w:ascii="Times New Roman" w:cs="Times New Roman" w:eastAsia="Times New Roman" w:hAnsi="Times New Roman"/>
          <w:color w:val="000000"/>
          <w:sz w:val="22"/>
          <w:szCs w:val="22"/>
        </w:rPr>
        <w:t xml:space="preserve">• bien distinguer : le résistor (l'objet) et sa </w:t>
      </w:r>
      <w:r>
        <w:rPr>
          <w:rFonts w:ascii="Times New Roman" w:cs="Times New Roman" w:eastAsia="Times New Roman" w:hAnsi="Times New Roman"/>
          <w:b/>
          <w:bCs/>
          <w:color w:val="1F4E79"/>
          <w:sz w:val="22"/>
          <w:szCs w:val="22"/>
        </w:rPr>
        <w:t xml:space="preserve">résistance</w:t>
      </w:r>
      <w:r>
        <w:rPr>
          <w:rFonts w:ascii="Times New Roman" w:cs="Times New Roman" w:eastAsia="Times New Roman" w:hAnsi="Times New Roman"/>
          <w:color w:val="000000"/>
          <w:sz w:val="22"/>
          <w:szCs w:val="22"/>
        </w:rPr>
        <w:t xml:space="preserve"> (la grandeur physique).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Georg Simon Ohm était un modeste professeur bavarois : quand il publia sa loi en 1827, les savants la jugèrent « indigne de la science » et il perdit son poste ! Il fallut vingt ans pour que le monde reconnaisse son génie. Aujourd'hui, chaque résistor de chaque téléphone porte silencieusement son nom.</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salée résistante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Plonge deux clous (électrodes) dans un verre d'eau très salée, reliés à une pile 4,5 V et à une petite ampoule : elle luit.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Écarte les clous : la lampe faiblit : la « résistance » du trajet augmente avec la longueur.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Rapproche-les, ou ajoute du sel : la lampe brille davantage : la résistance diminue.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C'est la même idée que la mine de crayon : R dépend du conducteur.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Ohmmètre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Multimètre de l'électricien du quartier (position Ω), ou calcul R = U ÷ I</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Boîte de résistances étalons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Résistors de récupération marqués, mines de crayon de longueurs différentes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le tableau (loi d'Ohm) : a) R = 40 Ω, I = 0,3 A : U ? b) U = 9 V, I = 0,15 A : R ? c) U = 12 V, R = 60 Ω : I ? d) R = 20 Ω, U = 5 V : 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Deux caractéristiques sont tracées sur le même graphique : celle de R1 est plus raide que celle de R2. Lequel a la plus grande résistance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fil de cuivre a une résistance presque nulle ; un fil de nichrome de même taille, une résistance élevée. Lequel choisir : a) pour transporter le courant ? b) pour chauffer un réchaud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U = </w:t>
      </w:r>
      <w:r>
        <w:rPr>
          <w:rFonts w:ascii="Times New Roman" w:cs="Times New Roman" w:eastAsia="Times New Roman" w:hAnsi="Times New Roman"/>
          <w:b/>
          <w:bCs/>
          <w:i w:val="false"/>
          <w:iCs w:val="false"/>
          <w:color w:val="C2185B"/>
          <w:sz w:val="20"/>
          <w:szCs w:val="20"/>
        </w:rPr>
        <w:t xml:space="preserve">12 V</w:t>
      </w:r>
      <w:r>
        <w:rPr>
          <w:rFonts w:ascii="Times New Roman" w:cs="Times New Roman" w:eastAsia="Times New Roman" w:hAnsi="Times New Roman"/>
          <w:b w:val="false"/>
          <w:bCs w:val="false"/>
          <w:i w:val="false"/>
          <w:iCs w:val="false"/>
          <w:color w:val="000000"/>
          <w:sz w:val="20"/>
          <w:szCs w:val="20"/>
        </w:rPr>
        <w:t xml:space="preserve"> ; b) R = </w:t>
      </w:r>
      <w:r>
        <w:rPr>
          <w:rFonts w:ascii="Times New Roman" w:cs="Times New Roman" w:eastAsia="Times New Roman" w:hAnsi="Times New Roman"/>
          <w:b/>
          <w:bCs/>
          <w:i w:val="false"/>
          <w:iCs w:val="false"/>
          <w:color w:val="C2185B"/>
          <w:sz w:val="20"/>
          <w:szCs w:val="20"/>
        </w:rPr>
        <w:t xml:space="preserve">60 Ω</w:t>
      </w:r>
      <w:r>
        <w:rPr>
          <w:rFonts w:ascii="Times New Roman" w:cs="Times New Roman" w:eastAsia="Times New Roman" w:hAnsi="Times New Roman"/>
          <w:b w:val="false"/>
          <w:bCs w:val="false"/>
          <w:i w:val="false"/>
          <w:iCs w:val="false"/>
          <w:color w:val="000000"/>
          <w:sz w:val="20"/>
          <w:szCs w:val="20"/>
        </w:rPr>
        <w:t xml:space="preserve"> ; c) I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 d) I = </w:t>
      </w:r>
      <w:r>
        <w:rPr>
          <w:rFonts w:ascii="Times New Roman" w:cs="Times New Roman" w:eastAsia="Times New Roman" w:hAnsi="Times New Roman"/>
          <w:b/>
          <w:bCs/>
          <w:i w:val="false"/>
          <w:iCs w:val="false"/>
          <w:color w:val="C2185B"/>
          <w:sz w:val="20"/>
          <w:szCs w:val="20"/>
        </w:rPr>
        <w:t xml:space="preserve">0,25 A</w:t>
      </w:r>
      <w:r>
        <w:rPr>
          <w:rFonts w:ascii="Times New Roman" w:cs="Times New Roman" w:eastAsia="Times New Roman" w:hAnsi="Times New Roman"/>
          <w:b w:val="false"/>
          <w:bCs w:val="false"/>
          <w:i w:val="false"/>
          <w:iCs w:val="false"/>
          <w:color w:val="000000"/>
          <w:sz w:val="20"/>
          <w:szCs w:val="20"/>
        </w:rPr>
        <w:t xml:space="preserve">. (1 point par calcul)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R1</w:t>
      </w:r>
      <w:r>
        <w:rPr>
          <w:rFonts w:ascii="Times New Roman" w:cs="Times New Roman" w:eastAsia="Times New Roman" w:hAnsi="Times New Roman"/>
          <w:b w:val="false"/>
          <w:bCs w:val="false"/>
          <w:i w:val="false"/>
          <w:iCs w:val="false"/>
          <w:color w:val="000000"/>
          <w:sz w:val="20"/>
          <w:szCs w:val="20"/>
        </w:rPr>
        <w:t xml:space="preserve"> : la résistance est </w:t>
      </w:r>
      <w:r>
        <w:rPr>
          <w:rFonts w:ascii="Times New Roman" w:cs="Times New Roman" w:eastAsia="Times New Roman" w:hAnsi="Times New Roman"/>
          <w:b/>
          <w:bCs/>
          <w:i w:val="false"/>
          <w:iCs w:val="false"/>
          <w:color w:val="C2185B"/>
          <w:sz w:val="20"/>
          <w:szCs w:val="20"/>
        </w:rPr>
        <w:t xml:space="preserve">la pente de la droite</w:t>
      </w:r>
      <w:r>
        <w:rPr>
          <w:rFonts w:ascii="Times New Roman" w:cs="Times New Roman" w:eastAsia="Times New Roman" w:hAnsi="Times New Roman"/>
          <w:b w:val="false"/>
          <w:bCs w:val="false"/>
          <w:i w:val="false"/>
          <w:iCs w:val="false"/>
          <w:color w:val="000000"/>
          <w:sz w:val="20"/>
          <w:szCs w:val="20"/>
        </w:rPr>
        <w:t xml:space="preserve"> ; plus raide = plus grande.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Le </w:t>
      </w:r>
      <w:r>
        <w:rPr>
          <w:rFonts w:ascii="Times New Roman" w:cs="Times New Roman" w:eastAsia="Times New Roman" w:hAnsi="Times New Roman"/>
          <w:b/>
          <w:bCs/>
          <w:i w:val="false"/>
          <w:iCs w:val="false"/>
          <w:color w:val="C2185B"/>
          <w:sz w:val="20"/>
          <w:szCs w:val="20"/>
        </w:rPr>
        <w:t xml:space="preserve">cuivre : il ne s'oppose presque pas au courant</w:t>
      </w:r>
      <w:r>
        <w:rPr>
          <w:rFonts w:ascii="Times New Roman" w:cs="Times New Roman" w:eastAsia="Times New Roman" w:hAnsi="Times New Roman"/>
          <w:b w:val="false"/>
          <w:bCs w:val="false"/>
          <w:i w:val="false"/>
          <w:iCs w:val="false"/>
          <w:color w:val="000000"/>
          <w:sz w:val="20"/>
          <w:szCs w:val="20"/>
        </w:rPr>
        <w:t xml:space="preserve"> ; b) le </w:t>
      </w:r>
      <w:r>
        <w:rPr>
          <w:rFonts w:ascii="Times New Roman" w:cs="Times New Roman" w:eastAsia="Times New Roman" w:hAnsi="Times New Roman"/>
          <w:b/>
          <w:bCs/>
          <w:i w:val="false"/>
          <w:iCs w:val="false"/>
          <w:color w:val="C2185B"/>
          <w:sz w:val="20"/>
          <w:szCs w:val="20"/>
        </w:rPr>
        <w:t xml:space="preserve">nichrome : sa forte résistance produit de la chaleur</w:t>
      </w:r>
      <w:r>
        <w:rPr>
          <w:rFonts w:ascii="Times New Roman" w:cs="Times New Roman" w:eastAsia="Times New Roman" w:hAnsi="Times New Roman"/>
          <w:b w:val="false"/>
          <w:bCs w:val="false"/>
          <w:i w:val="false"/>
          <w:iCs w:val="false"/>
          <w:color w:val="000000"/>
          <w:sz w:val="20"/>
          <w:szCs w:val="20"/>
        </w:rPr>
        <w:t xml:space="preserve"> (effet Joule, séance 16).</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4" w:id="1"/>
      <w:r>
        <w:rPr>
          <w:rFonts w:ascii="Times New Roman" w:cs="Times New Roman" w:eastAsia="Times New Roman" w:hAnsi="Times New Roman"/>
          <w:b/>
          <w:bCs/>
          <w:color w:val="000000"/>
          <w:sz w:val="30"/>
          <w:szCs w:val="30"/>
        </w:rPr>
        <w:t xml:space="preserve">SÉANCE 14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Association de résistors en série et en dérivation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Association de résistors en série et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d'appliquer la loi d'Ohm pour calculer la résistance équivalente de résistors associés en série et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Résistors, piles, multimètre, fils, schémas au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la loi d'Ohm.</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loi d'additivité des tensions en série.</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loi des nœuds en dérivation.</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 = R × I : la tension est proportionnelle à l'intensité.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 = U1 + U2.</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 = I1 + I2.</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technicien répare l'amplificateur de la sono du village : il lui faut un résistor de 50 Ω, mais sa boîte ne contient que des 20 Ω et des 30 Ω ! Il sourit : « Pas de problème, je vais les associer. »</w:t>
            </w:r>
          </w:p>
          <w:p>
            <w:pPr>
              <w:spacing w:after="30" w:before="0"/>
              <w:jc w:val="left"/>
            </w:pPr>
            <w:r>
              <w:rPr>
                <w:rFonts w:ascii="Times New Roman" w:cs="Times New Roman" w:eastAsia="Times New Roman" w:hAnsi="Times New Roman"/>
                <w:b w:val="false"/>
                <w:bCs w:val="false"/>
                <w:i/>
                <w:iCs/>
                <w:color w:val="000000"/>
                <w:sz w:val="18"/>
                <w:szCs w:val="18"/>
              </w:rPr>
              <w:t xml:space="preserve">Comment combiner plusieurs résistors pour obtenir la résistance voulue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série, les résistances s'ajoutent (20 + 30 = 50 Ω) ; en dérivation, la résistance équivalente diminue.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Association de résistors en série et en dérivation ». Après cette séance, vous serez capables de calculer la résistance équivalente dans les deux montages.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R1 = 20 Ω et R2 = 30 Ω en série : l'ohmmètre appliqué à l'ensemble affiche 50 Ω. 2) Les mêmes en dérivation : l'ohmmètre affiche 12 Ω : moins que la plus petite ! 3) Démonstration en série : le même courant I traverse R1 et R2 ; les tensions s'ajoutent : U = U1 + U2 = R1 I + R2 I = (R1 + R2) I : donc Re = R1 + R2. 4) En dérivation : la même tension U, les intensités s'ajoutent : I = U/R1 + U/R2 : donc 1/Re = 1/R1 + 1/R2.</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mesures, suivent les deux démonstrations.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démonstration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Montages, ohmmètre,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résistance équivalente en série ?</w:t>
            </w:r>
          </w:p>
          <w:p>
            <w:pPr>
              <w:spacing w:after="30" w:before="0"/>
              <w:jc w:val="left"/>
            </w:pPr>
            <w:r>
              <w:rPr>
                <w:rFonts w:ascii="Times New Roman" w:cs="Times New Roman" w:eastAsia="Times New Roman" w:hAnsi="Times New Roman"/>
                <w:b w:val="false"/>
                <w:bCs w:val="false"/>
                <w:i/>
                <w:iCs/>
                <w:color w:val="000000"/>
                <w:sz w:val="18"/>
                <w:szCs w:val="18"/>
              </w:rPr>
              <w:t xml:space="preserve">Et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En série, Re est-elle plus grande ou plus petite que chaque résistance ?</w:t>
            </w:r>
          </w:p>
          <w:p>
            <w:pPr>
              <w:spacing w:after="30" w:before="0"/>
              <w:jc w:val="left"/>
            </w:pPr>
            <w:r>
              <w:rPr>
                <w:rFonts w:ascii="Times New Roman" w:cs="Times New Roman" w:eastAsia="Times New Roman" w:hAnsi="Times New Roman"/>
                <w:b w:val="false"/>
                <w:bCs w:val="false"/>
                <w:i/>
                <w:iCs/>
                <w:color w:val="000000"/>
                <w:sz w:val="18"/>
                <w:szCs w:val="18"/>
              </w:rPr>
              <w:t xml:space="preserve">Et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Quelles lois a-t-on utilisées pour démontrer ces formules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Re = R1 + R2 : les résistances s'ajoutent.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1/Re = 1/R1 + 1/R2 : l'inverse de Re est la somme des inverses.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Plus grande : ajouter un résistor en série augmente l'opposition au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Plus petite que la plus petite des résistances : le courant dispose de plusieurs chemins.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d'Ohm, l'additivité des tensions (série) et la loi des nœuds (dérivation).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démonstration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résultats à connaître parfaitement. En série : la résistance équivalente est la somme : Re = R1 + R2 : le courant doit franchir les obstacles l'un après l'autre, l'opposition augmente. En dérivation : l'inverse de la résistance équivalente est la somme des inverses : 1/Re = 1/R1 + 1/R2 : le courant se partage entre plusieurs chemins, l'opposition diminue : Re est toujours plus petite que la plus petite des résistances ! Ces formules se démontrent avec la loi d'Ohm : en série, l'additivité des tensions donne (R1 + R2) I ; en dérivation, la loi des nœuds donne U/R1 + U/R2. La valeur calculée se vérifie à l'ohmmètre : 20 et 30 Ω donnent 50 Ω en série et 12 Ω en dérivation : notre technicien avait les deux solutions en main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deux formules encadrées.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résistance équivalente de R1 = 100 Ω et R2 = 150 Ω : a) en série ; b) en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Vérifie sans calculer : en dérivation, Re peut-elle valoir 120 Ω avec R1 = 100 Ω et R2 = 150 Ω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Re = 100 + 150 = </w:t>
            </w:r>
            <w:r>
              <w:rPr>
                <w:rFonts w:ascii="Times New Roman" w:cs="Times New Roman" w:eastAsia="Times New Roman" w:hAnsi="Times New Roman"/>
                <w:b/>
                <w:bCs/>
                <w:i w:val="false"/>
                <w:iCs w:val="false"/>
                <w:color w:val="C2185B"/>
                <w:sz w:val="18"/>
                <w:szCs w:val="18"/>
              </w:rPr>
              <w:t xml:space="preserve">250 Ω</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1/Re = 1/100 + 1/150 = 5/300 : Re = </w:t>
            </w:r>
            <w:r>
              <w:rPr>
                <w:rFonts w:ascii="Times New Roman" w:cs="Times New Roman" w:eastAsia="Times New Roman" w:hAnsi="Times New Roman"/>
                <w:b/>
                <w:bCs/>
                <w:i w:val="false"/>
                <w:iCs w:val="false"/>
                <w:color w:val="C2185B"/>
                <w:sz w:val="18"/>
                <w:szCs w:val="18"/>
              </w:rPr>
              <w:t xml:space="preserve">60 Ω</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Non</w:t>
            </w:r>
            <w:r>
              <w:rPr>
                <w:rFonts w:ascii="Times New Roman" w:cs="Times New Roman" w:eastAsia="Times New Roman" w:hAnsi="Times New Roman"/>
                <w:b w:val="false"/>
                <w:bCs w:val="false"/>
                <w:i w:val="false"/>
                <w:iCs w:val="false"/>
                <w:color w:val="000000"/>
                <w:sz w:val="18"/>
                <w:szCs w:val="18"/>
              </w:rPr>
              <w:t xml:space="preserve"> : en dérivation, Re est toujours </w:t>
            </w:r>
            <w:r>
              <w:rPr>
                <w:rFonts w:ascii="Times New Roman" w:cs="Times New Roman" w:eastAsia="Times New Roman" w:hAnsi="Times New Roman"/>
                <w:b/>
                <w:bCs/>
                <w:i w:val="false"/>
                <w:iCs w:val="false"/>
                <w:color w:val="C2185B"/>
                <w:sz w:val="18"/>
                <w:szCs w:val="18"/>
              </w:rPr>
              <w:t xml:space="preserve">inférieure à la plus petite résistance (ici &lt; 100 Ω)</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en série, Re = ……… ; en dérivation, ……… = 1/R1 + 1/R2 ; en série Re est plus ……… que chaque résistance ; en dérivation, plus ……… que la plus petite.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Deux résistors identiques de 60 Ω sont montés en dérivation. Calcule Re. Que remarques-tu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 = </w:t>
            </w:r>
            <w:r>
              <w:rPr>
                <w:rFonts w:ascii="Times New Roman" w:cs="Times New Roman" w:eastAsia="Times New Roman" w:hAnsi="Times New Roman"/>
                <w:b/>
                <w:bCs/>
                <w:i w:val="false"/>
                <w:iCs w:val="false"/>
                <w:color w:val="C2185B"/>
                <w:sz w:val="18"/>
                <w:szCs w:val="18"/>
              </w:rPr>
              <w:t xml:space="preserve">R1 + R2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1/Re</w:t>
            </w:r>
            <w:r>
              <w:rPr>
                <w:rFonts w:ascii="Times New Roman" w:cs="Times New Roman" w:eastAsia="Times New Roman" w:hAnsi="Times New Roman"/>
                <w:b w:val="false"/>
                <w:bCs w:val="false"/>
                <w:i w:val="false"/>
                <w:iCs w:val="false"/>
                <w:color w:val="000000"/>
                <w:sz w:val="18"/>
                <w:szCs w:val="18"/>
              </w:rPr>
              <w:t xml:space="preserve"> ; plus </w:t>
            </w:r>
            <w:r>
              <w:rPr>
                <w:rFonts w:ascii="Times New Roman" w:cs="Times New Roman" w:eastAsia="Times New Roman" w:hAnsi="Times New Roman"/>
                <w:b/>
                <w:bCs/>
                <w:i w:val="false"/>
                <w:iCs w:val="false"/>
                <w:color w:val="C2185B"/>
                <w:sz w:val="18"/>
                <w:szCs w:val="18"/>
              </w:rPr>
              <w:t xml:space="preserve">grande</w:t>
            </w:r>
            <w:r>
              <w:rPr>
                <w:rFonts w:ascii="Times New Roman" w:cs="Times New Roman" w:eastAsia="Times New Roman" w:hAnsi="Times New Roman"/>
                <w:b w:val="false"/>
                <w:bCs w:val="false"/>
                <w:i w:val="false"/>
                <w:iCs w:val="false"/>
                <w:color w:val="000000"/>
                <w:sz w:val="18"/>
                <w:szCs w:val="18"/>
              </w:rPr>
              <w:t xml:space="preserve"> ; plus </w:t>
            </w:r>
            <w:r>
              <w:rPr>
                <w:rFonts w:ascii="Times New Roman" w:cs="Times New Roman" w:eastAsia="Times New Roman" w:hAnsi="Times New Roman"/>
                <w:b/>
                <w:bCs/>
                <w:i w:val="false"/>
                <w:iCs w:val="false"/>
                <w:color w:val="C2185B"/>
                <w:sz w:val="18"/>
                <w:szCs w:val="18"/>
              </w:rPr>
              <w:t xml:space="preserve">petite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1/Re = 1/60 + 1/60 = 2/60 : Re = </w:t>
            </w:r>
            <w:r>
              <w:rPr>
                <w:rFonts w:ascii="Times New Roman" w:cs="Times New Roman" w:eastAsia="Times New Roman" w:hAnsi="Times New Roman"/>
                <w:b/>
                <w:bCs/>
                <w:i w:val="false"/>
                <w:iCs w:val="false"/>
                <w:color w:val="C2185B"/>
                <w:sz w:val="18"/>
                <w:szCs w:val="18"/>
              </w:rPr>
              <w:t xml:space="preserve">30 Ω : la moitié d'une résistance</w:t>
            </w:r>
            <w:r>
              <w:rPr>
                <w:rFonts w:ascii="Times New Roman" w:cs="Times New Roman" w:eastAsia="Times New Roman" w:hAnsi="Times New Roman"/>
                <w:b w:val="false"/>
                <w:bCs w:val="false"/>
                <w:i w:val="false"/>
                <w:iCs w:val="false"/>
                <w:color w:val="000000"/>
                <w:sz w:val="18"/>
                <w:szCs w:val="18"/>
              </w:rPr>
              <w:t xml:space="preserve"> (cas de deux résistors identiques).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Association de résistors en série et en dérivation</w:t>
      </w:r>
    </w:p>
    <w:p>
      <w:pPr>
        <w:spacing w:after="12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505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12 — En série : Re = R1 + R2 ; en dérivation : 1/Re = 1/R1 + 1/R2</w:t>
      </w:r>
    </w:p>
    <w:p>
      <w:pPr>
        <w:spacing w:after="80" w:before="80"/>
        <w:jc w:val="left"/>
      </w:pPr>
      <w:r>
        <w:rPr>
          <w:rFonts w:ascii="Times New Roman" w:cs="Times New Roman" w:eastAsia="Times New Roman" w:hAnsi="Times New Roman"/>
          <w:b/>
          <w:bCs/>
          <w:i w:val="false"/>
          <w:iCs w:val="false"/>
          <w:color w:val="1E7B34"/>
          <w:sz w:val="24"/>
          <w:szCs w:val="24"/>
        </w:rPr>
        <w:t xml:space="preserve">1. Association en série</w:t>
      </w:r>
    </w:p>
    <w:p>
      <w:pPr>
        <w:spacing w:after="80"/>
      </w:pPr>
      <w:r>
        <w:rPr>
          <w:rFonts w:ascii="Times New Roman" w:cs="Times New Roman" w:eastAsia="Times New Roman" w:hAnsi="Times New Roman"/>
          <w:color w:val="000000"/>
          <w:sz w:val="22"/>
          <w:szCs w:val="22"/>
        </w:rPr>
        <w:t xml:space="preserve">Le même courant traverse les résistors ; les tensions s'ajoutent : U = R1 I + R2 I = (R1 + R2) I. La </w:t>
      </w:r>
      <w:r>
        <w:rPr>
          <w:rFonts w:ascii="Times New Roman" w:cs="Times New Roman" w:eastAsia="Times New Roman" w:hAnsi="Times New Roman"/>
          <w:b/>
          <w:bCs/>
          <w:color w:val="1F4E79"/>
          <w:sz w:val="22"/>
          <w:szCs w:val="22"/>
        </w:rPr>
        <w:t xml:space="preserve">résistance équivalente</w:t>
      </w:r>
      <w:r>
        <w:rPr>
          <w:rFonts w:ascii="Times New Roman" w:cs="Times New Roman" w:eastAsia="Times New Roman" w:hAnsi="Times New Roman"/>
          <w:color w:val="000000"/>
          <w:sz w:val="22"/>
          <w:szCs w:val="22"/>
        </w:rPr>
        <w:t xml:space="preserve"> est </w:t>
      </w:r>
      <w:r>
        <w:rPr>
          <w:rFonts w:ascii="Times New Roman" w:cs="Times New Roman" w:eastAsia="Times New Roman" w:hAnsi="Times New Roman"/>
          <w:b/>
          <w:bCs/>
          <w:color w:val="1F4E79"/>
          <w:sz w:val="22"/>
          <w:szCs w:val="22"/>
        </w:rPr>
        <w:t xml:space="preserve">Re = R1 + R2</w:t>
      </w:r>
      <w:r>
        <w:rPr>
          <w:rFonts w:ascii="Times New Roman" w:cs="Times New Roman" w:eastAsia="Times New Roman" w:hAnsi="Times New Roman"/>
          <w:color w:val="000000"/>
          <w:sz w:val="22"/>
          <w:szCs w:val="22"/>
        </w:rPr>
        <w:t xml:space="preserve"> : elle est plus grande que chacune des résistances.</w:t>
      </w:r>
    </w:p>
    <w:p>
      <w:pPr>
        <w:spacing w:after="80" w:before="80"/>
        <w:jc w:val="left"/>
      </w:pPr>
      <w:r>
        <w:rPr>
          <w:rFonts w:ascii="Times New Roman" w:cs="Times New Roman" w:eastAsia="Times New Roman" w:hAnsi="Times New Roman"/>
          <w:b/>
          <w:bCs/>
          <w:i w:val="false"/>
          <w:iCs w:val="false"/>
          <w:color w:val="1E7B34"/>
          <w:sz w:val="24"/>
          <w:szCs w:val="24"/>
        </w:rPr>
        <w:t xml:space="preserve">2. Association en dérivation</w:t>
      </w:r>
    </w:p>
    <w:p>
      <w:pPr>
        <w:spacing w:after="80"/>
      </w:pPr>
      <w:r>
        <w:rPr>
          <w:rFonts w:ascii="Times New Roman" w:cs="Times New Roman" w:eastAsia="Times New Roman" w:hAnsi="Times New Roman"/>
          <w:color w:val="000000"/>
          <w:sz w:val="22"/>
          <w:szCs w:val="22"/>
        </w:rPr>
        <w:t xml:space="preserve">La même tension s'applique aux résistors ; les intensités s'ajoutent (loi des nœuds) : I = U/R1 + U/R2. D'où </w:t>
      </w:r>
      <w:r>
        <w:rPr>
          <w:rFonts w:ascii="Times New Roman" w:cs="Times New Roman" w:eastAsia="Times New Roman" w:hAnsi="Times New Roman"/>
          <w:b/>
          <w:bCs/>
          <w:color w:val="1F4E79"/>
          <w:sz w:val="22"/>
          <w:szCs w:val="22"/>
        </w:rPr>
        <w:t xml:space="preserve">1/Re = 1/R1 + 1/R2</w:t>
      </w:r>
      <w:r>
        <w:rPr>
          <w:rFonts w:ascii="Times New Roman" w:cs="Times New Roman" w:eastAsia="Times New Roman" w:hAnsi="Times New Roman"/>
          <w:color w:val="000000"/>
          <w:sz w:val="22"/>
          <w:szCs w:val="22"/>
        </w:rPr>
        <w:t xml:space="preserve"> : Re est plus petite que la plus petite des résistances.</w:t>
      </w:r>
    </w:p>
    <w:p>
      <w:pPr>
        <w:spacing w:after="80" w:before="80"/>
        <w:jc w:val="left"/>
      </w:pPr>
      <w:r>
        <w:rPr>
          <w:rFonts w:ascii="Times New Roman" w:cs="Times New Roman" w:eastAsia="Times New Roman" w:hAnsi="Times New Roman"/>
          <w:b/>
          <w:bCs/>
          <w:i w:val="false"/>
          <w:iCs w:val="false"/>
          <w:color w:val="1E7B34"/>
          <w:sz w:val="24"/>
          <w:szCs w:val="24"/>
        </w:rPr>
        <w:t xml:space="preserve">3. La vérification</w:t>
      </w:r>
    </w:p>
    <w:p>
      <w:pPr>
        <w:spacing w:after="80"/>
      </w:pPr>
      <w:r>
        <w:rPr>
          <w:rFonts w:ascii="Times New Roman" w:cs="Times New Roman" w:eastAsia="Times New Roman" w:hAnsi="Times New Roman"/>
          <w:color w:val="000000"/>
          <w:sz w:val="22"/>
          <w:szCs w:val="22"/>
        </w:rPr>
        <w:t xml:space="preserve">La valeur calculée se vérifie à l'ohmmètre appliqué aux bornes de l'ensemble. Exemple : 20 Ω et 30 Ω donnent 50 Ω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12 Ω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ta maison, tous les appareils sont branchés en dérivation sur les 220 V : chaque appareil ajouté offre un chemin de plus au courant, la résistance totale de l'installation baisse… et l'intensité totale grimpe ! Voilà pourquoi trop d'appareils sur une même prise font chauffer les fils : le disjoncteur veille.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mines associées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Reprends deux mines de crayon identiques, une pile 4,5 V et ta petite ampoule.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Mines bout à bout (série) : la lampe faiblit par rapport à une seule mine : la résistance a doublé.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Mines côte à côte (dérivation), reliées ensemble aux deux bouts : la lampe brille plus qu'avec une seule : la résistance a diminué de moitié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Retrouve les deux formules dans tes observations.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 d'essai (breadboard)</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Dominos d'électricien, trombones et pinces à linge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Jeu de résistors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Mines de crayon, fils résistifs de vieux grille-pain (avec prudence)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Re : a) 10 Ω et 40 Ω en série ; b) 10 Ω et 40 Ω en dérivation ; c) trois résistors de 30 Ω en série ; d) deux de 100 Ω en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technicien doit obtenir exactement 75 Ω avec des résistors de 50 Ω et de 100 Ω (il en a plusieurs de chaque). Propose une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montage en dérivation de R1 = 60 Ω et R2 = 30 Ω est alimenté sous 12 V. Calcule Re puis l'intensité totale 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50 Ω</w:t>
      </w:r>
      <w:r>
        <w:rPr>
          <w:rFonts w:ascii="Times New Roman" w:cs="Times New Roman" w:eastAsia="Times New Roman" w:hAnsi="Times New Roman"/>
          <w:b w:val="false"/>
          <w:bCs w:val="false"/>
          <w:i w:val="false"/>
          <w:iCs w:val="false"/>
          <w:color w:val="000000"/>
          <w:sz w:val="20"/>
          <w:szCs w:val="20"/>
        </w:rPr>
        <w:t xml:space="preserve"> ; b) 1/Re = 1/10 + 1/40 = 5/40 : </w:t>
      </w:r>
      <w:r>
        <w:rPr>
          <w:rFonts w:ascii="Times New Roman" w:cs="Times New Roman" w:eastAsia="Times New Roman" w:hAnsi="Times New Roman"/>
          <w:b/>
          <w:bCs/>
          <w:i w:val="false"/>
          <w:iCs w:val="false"/>
          <w:color w:val="C2185B"/>
          <w:sz w:val="20"/>
          <w:szCs w:val="20"/>
        </w:rPr>
        <w:t xml:space="preserve">8 Ω</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90 Ω</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50 Ω</w:t>
      </w:r>
      <w:r>
        <w:rPr>
          <w:rFonts w:ascii="Times New Roman" w:cs="Times New Roman" w:eastAsia="Times New Roman" w:hAnsi="Times New Roman"/>
          <w:b w:val="false"/>
          <w:bCs w:val="false"/>
          <w:i w:val="false"/>
          <w:iCs w:val="false"/>
          <w:color w:val="000000"/>
          <w:sz w:val="20"/>
          <w:szCs w:val="20"/>
        </w:rPr>
        <w:t xml:space="preserve">. (1 point par calcul)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Deux résistors de 50 Ω en série (100 Ω) ne conviennent pas ; mais </w:t>
      </w:r>
      <w:r>
        <w:rPr>
          <w:rFonts w:ascii="Times New Roman" w:cs="Times New Roman" w:eastAsia="Times New Roman" w:hAnsi="Times New Roman"/>
          <w:b/>
          <w:bCs/>
          <w:i w:val="false"/>
          <w:iCs w:val="false"/>
          <w:color w:val="C2185B"/>
          <w:sz w:val="20"/>
          <w:szCs w:val="20"/>
        </w:rPr>
        <w:t xml:space="preserve">50 Ω en série avec [deux 50 Ω en dérivation, soit 25 Ω]</w:t>
      </w:r>
      <w:r>
        <w:rPr>
          <w:rFonts w:ascii="Times New Roman" w:cs="Times New Roman" w:eastAsia="Times New Roman" w:hAnsi="Times New Roman"/>
          <w:b w:val="false"/>
          <w:bCs w:val="false"/>
          <w:i w:val="false"/>
          <w:iCs w:val="false"/>
          <w:color w:val="000000"/>
          <w:sz w:val="20"/>
          <w:szCs w:val="20"/>
        </w:rPr>
        <w:t xml:space="preserve"> donne 50 + 25 = </w:t>
      </w:r>
      <w:r>
        <w:rPr>
          <w:rFonts w:ascii="Times New Roman" w:cs="Times New Roman" w:eastAsia="Times New Roman" w:hAnsi="Times New Roman"/>
          <w:b/>
          <w:bCs/>
          <w:i w:val="false"/>
          <w:iCs w:val="false"/>
          <w:color w:val="C2185B"/>
          <w:sz w:val="20"/>
          <w:szCs w:val="20"/>
        </w:rPr>
        <w:t xml:space="preserve">75 Ω</w:t>
      </w:r>
      <w:r>
        <w:rPr>
          <w:rFonts w:ascii="Times New Roman" w:cs="Times New Roman" w:eastAsia="Times New Roman" w:hAnsi="Times New Roman"/>
          <w:b w:val="false"/>
          <w:bCs w:val="false"/>
          <w:i w:val="false"/>
          <w:iCs w:val="false"/>
          <w:color w:val="000000"/>
          <w:sz w:val="20"/>
          <w:szCs w:val="20"/>
        </w:rPr>
        <w:t xml:space="preserve"> ; (autre solution : 100 et 50 ne suffisent pas seuls).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1/Re = 1/60 + 1/30 = 3/60 : Re = </w:t>
      </w:r>
      <w:r>
        <w:rPr>
          <w:rFonts w:ascii="Times New Roman" w:cs="Times New Roman" w:eastAsia="Times New Roman" w:hAnsi="Times New Roman"/>
          <w:b/>
          <w:bCs/>
          <w:i w:val="false"/>
          <w:iCs w:val="false"/>
          <w:color w:val="C2185B"/>
          <w:sz w:val="20"/>
          <w:szCs w:val="20"/>
        </w:rPr>
        <w:t xml:space="preserve">20 Ω</w:t>
      </w:r>
      <w:r>
        <w:rPr>
          <w:rFonts w:ascii="Times New Roman" w:cs="Times New Roman" w:eastAsia="Times New Roman" w:hAnsi="Times New Roman"/>
          <w:b w:val="false"/>
          <w:bCs w:val="false"/>
          <w:i w:val="false"/>
          <w:iCs w:val="false"/>
          <w:color w:val="000000"/>
          <w:sz w:val="20"/>
          <w:szCs w:val="20"/>
        </w:rPr>
        <w:t xml:space="preserve"> ; I = U ÷ Re = 12 ÷ 20 = </w:t>
      </w:r>
      <w:r>
        <w:rPr>
          <w:rFonts w:ascii="Times New Roman" w:cs="Times New Roman" w:eastAsia="Times New Roman" w:hAnsi="Times New Roman"/>
          <w:b/>
          <w:bCs/>
          <w:i w:val="false"/>
          <w:iCs w:val="false"/>
          <w:color w:val="C2185B"/>
          <w:sz w:val="20"/>
          <w:szCs w:val="20"/>
        </w:rPr>
        <w:t xml:space="preserve">0,6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5" w:id="1"/>
      <w:r>
        <w:rPr>
          <w:rFonts w:ascii="Times New Roman" w:cs="Times New Roman" w:eastAsia="Times New Roman" w:hAnsi="Times New Roman"/>
          <w:b/>
          <w:bCs/>
          <w:color w:val="000000"/>
          <w:sz w:val="30"/>
          <w:szCs w:val="30"/>
        </w:rPr>
        <w:t xml:space="preserve">SÉANCE 15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puissance électrique : P = U × I</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puissance électrique : P = U × I</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lire les indications portées sur un appareil électrique et de calculer la puissance consommée P = U × I.</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Lampes et appareils avec plaques signalétiques, multimètre, piles,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loi d'Ohm.</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puissance d'une force (mécanique) ?</w:t>
            </w:r>
          </w:p>
          <w:p>
            <w:pPr>
              <w:spacing w:after="30" w:before="0"/>
              <w:jc w:val="left"/>
            </w:pPr>
            <w:r>
              <w:rPr>
                <w:rFonts w:ascii="Times New Roman" w:cs="Times New Roman" w:eastAsia="Times New Roman" w:hAnsi="Times New Roman"/>
                <w:b w:val="false"/>
                <w:bCs w:val="false"/>
                <w:i/>
                <w:iCs/>
                <w:color w:val="000000"/>
                <w:sz w:val="18"/>
                <w:szCs w:val="18"/>
              </w:rPr>
              <w:t xml:space="preserve">Rappelle Ueff du secteur à Madagascar.</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 = R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quotient du travail par la durée : P = W ÷ t, en watts.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 (tension efficace), 50 Hz.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l'ampoule de la véranda, on lit « 230 V ; 60 W » ; sur le fer à repasser, « 220 V ; 1 000 W » ; sur la bouilloire, « 220 V ; 2 000 W ». Quand la bouilloire chauffe, la lumière faiblit parfois un instant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signifient ces inscriptions, et pourquoi les gros appareils font-ils « broncher » l'installation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 sont la tension d'usage et la puissance consommée ; P = U × I : plus P est grande, plus l'appareil appelle de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Appareils, plaques signalétiques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puissance électrique ». Après cette séance, vous serez capables de lire une plaque signalétique et de calculer la puissance consommée par un appareil.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Faisons l'inventaire des plaques : lampe (230 V ; 60 W), radio (220 V ; 15 W), fer (220 V ; 1 000 W), bouilloire (220 V ; 2 000 W). 2) La première valeur est la tension d'usage : celle du secteur ; la seconde, la puissance consommée en fonctionnement normal. 3) Calculons le courant appelé par chacun : I = P ÷ U : lampe : 60 ÷ 230 ≈ 0,26 A ; fer : 1 000 ÷ 220 ≈ 4,5 A ; bouilloire : ≈ 9 A ! 4) Voilà pourquoi la bouilloire fait « broncher » la maison : elle appelle 35 fois plus de courant que la lampe.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relèvent les plaques, calculent les intensités.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calculs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Plaques signalétiques,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signifient les deux indications d'une plaque signalétique ?</w:t>
            </w:r>
          </w:p>
          <w:p>
            <w:pPr>
              <w:spacing w:after="30" w:before="0"/>
              <w:jc w:val="left"/>
            </w:pPr>
            <w:r>
              <w:rPr>
                <w:rFonts w:ascii="Times New Roman" w:cs="Times New Roman" w:eastAsia="Times New Roman" w:hAnsi="Times New Roman"/>
                <w:b w:val="false"/>
                <w:bCs w:val="false"/>
                <w:i/>
                <w:iCs/>
                <w:color w:val="000000"/>
                <w:sz w:val="18"/>
                <w:szCs w:val="18"/>
              </w:rPr>
              <w:t xml:space="preserve">Donne la relation entre P, U et I.</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le courant appelé par un appareil ?</w:t>
            </w:r>
          </w:p>
          <w:p>
            <w:pPr>
              <w:spacing w:after="30" w:before="0"/>
              <w:jc w:val="left"/>
            </w:pPr>
            <w:r>
              <w:rPr>
                <w:rFonts w:ascii="Times New Roman" w:cs="Times New Roman" w:eastAsia="Times New Roman" w:hAnsi="Times New Roman"/>
                <w:b w:val="false"/>
                <w:bCs w:val="false"/>
                <w:i/>
                <w:iCs/>
                <w:color w:val="000000"/>
                <w:sz w:val="18"/>
                <w:szCs w:val="18"/>
              </w:rPr>
              <w:t xml:space="preserve">Pour un conducteur ohmique, comment exprimer P avec R et I ?</w:t>
            </w:r>
          </w:p>
          <w:p>
            <w:pPr>
              <w:spacing w:after="30" w:before="0"/>
              <w:jc w:val="left"/>
            </w:pPr>
            <w:r>
              <w:rPr>
                <w:rFonts w:ascii="Times New Roman" w:cs="Times New Roman" w:eastAsia="Times New Roman" w:hAnsi="Times New Roman"/>
                <w:b w:val="false"/>
                <w:bCs w:val="false"/>
                <w:i/>
                <w:iCs/>
                <w:color w:val="000000"/>
                <w:sz w:val="18"/>
                <w:szCs w:val="18"/>
              </w:rPr>
              <w:t xml:space="preserve">Pourquoi cette information est-elle importante pour les fusibles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d'usage (V) et la puissance consommée en fonctionnement normal (W).</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U × I (pour le secteur, on admet P ≈ U × I avec les valeurs efficaces).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 = P ÷ U : c'est l'intensité minimale que doit supporter la ligne.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U × I = R × I × I = R × I².</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fusible doit supporter le courant appelé : un appareil puissant exige un fusible et des fils adaptés.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tout appareil électrique porte une plaque signalétique : sa tension d'usage et sa puissance consommée en fonctionnement normal : « 220 V ; 1 000 W » se lit : branché sur 220 V, cet appareil consomme 1 000 watts. La relation fondamentale : P = U × I : la puissance (watts) est le produit de la tension (volts) par l'intensité (ampères) ; pour les appareils du secteur, on admet P ≈ U × I avec les valeurs efficaces. On en déduit le courant appelé : I = P ÷ U : notre bouilloire de 2 000 W appelle 9 A : ligne et fusible doivent le supporter ! Pour un conducteur ohmique, en combinant avec la loi d'Ohm : P = R × I² : la puissance dissipée croît comme le carré de l'intensité : doubler le courant quadruple l'échauffement : retenez bien ce résultat pour la loi de Joule, la semaine prochaine.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Une lampe porte « 220 V ; 75 W ». Calcule l'intensité du courant qui la traverse en fonctionnement normal.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résistor de 100 Ω est traversé par 0,5 A. Calcule la puissance qu'il consomme.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 = P ÷ U = 75 ÷ 220 ≈ </w:t>
            </w:r>
            <w:r>
              <w:rPr>
                <w:rFonts w:ascii="Times New Roman" w:cs="Times New Roman" w:eastAsia="Times New Roman" w:hAnsi="Times New Roman"/>
                <w:b/>
                <w:bCs/>
                <w:i w:val="false"/>
                <w:iCs w:val="false"/>
                <w:color w:val="C2185B"/>
                <w:sz w:val="18"/>
                <w:szCs w:val="18"/>
              </w:rPr>
              <w:t xml:space="preserve">0,34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 = R × I² = 100 × 0,25 = </w:t>
            </w:r>
            <w:r>
              <w:rPr>
                <w:rFonts w:ascii="Times New Roman" w:cs="Times New Roman" w:eastAsia="Times New Roman" w:hAnsi="Times New Roman"/>
                <w:b/>
                <w:bCs/>
                <w:i w:val="false"/>
                <w:iCs w:val="false"/>
                <w:color w:val="C2185B"/>
                <w:sz w:val="18"/>
                <w:szCs w:val="18"/>
              </w:rPr>
              <w:t xml:space="preserve">25 W</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puissance électrique s'écrit P = ……… × ……… ; unité : le ……… ; pour un conducteur ohmique, P = R × ……… ; le courant appelé vaut I = ………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 signifie l'inscription « 220 V ; 2 000 W » d'une bouilloire ? Quel courant appelle-t-elle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 = </w:t>
            </w:r>
            <w:r>
              <w:rPr>
                <w:rFonts w:ascii="Times New Roman" w:cs="Times New Roman" w:eastAsia="Times New Roman" w:hAnsi="Times New Roman"/>
                <w:b/>
                <w:bCs/>
                <w:i w:val="false"/>
                <w:iCs w:val="false"/>
                <w:color w:val="C2185B"/>
                <w:sz w:val="18"/>
                <w:szCs w:val="18"/>
              </w:rPr>
              <w:t xml:space="preserve">U</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watt (W)</w:t>
            </w:r>
            <w:r>
              <w:rPr>
                <w:rFonts w:ascii="Times New Roman" w:cs="Times New Roman" w:eastAsia="Times New Roman" w:hAnsi="Times New Roman"/>
                <w:b w:val="false"/>
                <w:bCs w:val="false"/>
                <w:i w:val="false"/>
                <w:iCs w:val="false"/>
                <w:color w:val="000000"/>
                <w:sz w:val="18"/>
                <w:szCs w:val="18"/>
              </w:rPr>
              <w:t xml:space="preserve"> ; R × </w:t>
            </w:r>
            <w:r>
              <w:rPr>
                <w:rFonts w:ascii="Times New Roman" w:cs="Times New Roman" w:eastAsia="Times New Roman" w:hAnsi="Times New Roman"/>
                <w:b/>
                <w:bCs/>
                <w:i w:val="false"/>
                <w:iCs w:val="false"/>
                <w:color w:val="C2185B"/>
                <w:sz w:val="18"/>
                <w:szCs w:val="18"/>
              </w:rPr>
              <w:t xml:space="preserve">I²</w:t>
            </w:r>
            <w:r>
              <w:rPr>
                <w:rFonts w:ascii="Times New Roman" w:cs="Times New Roman" w:eastAsia="Times New Roman" w:hAnsi="Times New Roman"/>
                <w:b w:val="false"/>
                <w:bCs w:val="false"/>
                <w:i w:val="false"/>
                <w:iCs w:val="false"/>
                <w:color w:val="000000"/>
                <w:sz w:val="18"/>
                <w:szCs w:val="18"/>
              </w:rPr>
              <w:t xml:space="preserve"> ; I = </w:t>
            </w:r>
            <w:r>
              <w:rPr>
                <w:rFonts w:ascii="Times New Roman" w:cs="Times New Roman" w:eastAsia="Times New Roman" w:hAnsi="Times New Roman"/>
                <w:b/>
                <w:bCs/>
                <w:i w:val="false"/>
                <w:iCs w:val="false"/>
                <w:color w:val="C2185B"/>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Tension d'usage </w:t>
            </w:r>
            <w:r>
              <w:rPr>
                <w:rFonts w:ascii="Times New Roman" w:cs="Times New Roman" w:eastAsia="Times New Roman" w:hAnsi="Times New Roman"/>
                <w:b/>
                <w:bCs/>
                <w:i w:val="false"/>
                <w:iCs w:val="false"/>
                <w:color w:val="C2185B"/>
                <w:sz w:val="18"/>
                <w:szCs w:val="18"/>
              </w:rPr>
              <w:t xml:space="preserve">220 V</w:t>
            </w:r>
            <w:r>
              <w:rPr>
                <w:rFonts w:ascii="Times New Roman" w:cs="Times New Roman" w:eastAsia="Times New Roman" w:hAnsi="Times New Roman"/>
                <w:b w:val="false"/>
                <w:bCs w:val="false"/>
                <w:i w:val="false"/>
                <w:iCs w:val="false"/>
                <w:color w:val="000000"/>
                <w:sz w:val="18"/>
                <w:szCs w:val="18"/>
              </w:rPr>
              <w:t xml:space="preserve"> et puissance consommée </w:t>
            </w:r>
            <w:r>
              <w:rPr>
                <w:rFonts w:ascii="Times New Roman" w:cs="Times New Roman" w:eastAsia="Times New Roman" w:hAnsi="Times New Roman"/>
                <w:b/>
                <w:bCs/>
                <w:i w:val="false"/>
                <w:iCs w:val="false"/>
                <w:color w:val="C2185B"/>
                <w:sz w:val="18"/>
                <w:szCs w:val="18"/>
              </w:rPr>
              <w:t xml:space="preserve">2 000 W</w:t>
            </w:r>
            <w:r>
              <w:rPr>
                <w:rFonts w:ascii="Times New Roman" w:cs="Times New Roman" w:eastAsia="Times New Roman" w:hAnsi="Times New Roman"/>
                <w:b w:val="false"/>
                <w:bCs w:val="false"/>
                <w:i w:val="false"/>
                <w:iCs w:val="false"/>
                <w:color w:val="000000"/>
                <w:sz w:val="18"/>
                <w:szCs w:val="18"/>
              </w:rPr>
              <w:t xml:space="preserve"> ; I = 2 000 ÷ 220 ≈ </w:t>
            </w:r>
            <w:r>
              <w:rPr>
                <w:rFonts w:ascii="Times New Roman" w:cs="Times New Roman" w:eastAsia="Times New Roman" w:hAnsi="Times New Roman"/>
                <w:b/>
                <w:bCs/>
                <w:i w:val="false"/>
                <w:iCs w:val="false"/>
                <w:color w:val="C2185B"/>
                <w:sz w:val="18"/>
                <w:szCs w:val="18"/>
              </w:rPr>
              <w:t xml:space="preserve">9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puissance électrique : P = U × I</w:t>
      </w:r>
    </w:p>
    <w:p>
      <w:pPr>
        <w:spacing w:after="12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609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13 — La plaque signalétique annonce tension et puissance : P = U × I donne le courant appelé</w:t>
      </w:r>
    </w:p>
    <w:p>
      <w:pPr>
        <w:spacing w:after="80" w:before="80"/>
        <w:jc w:val="left"/>
      </w:pPr>
      <w:r>
        <w:rPr>
          <w:rFonts w:ascii="Times New Roman" w:cs="Times New Roman" w:eastAsia="Times New Roman" w:hAnsi="Times New Roman"/>
          <w:b/>
          <w:bCs/>
          <w:i w:val="false"/>
          <w:iCs w:val="false"/>
          <w:color w:val="1E7B34"/>
          <w:sz w:val="24"/>
          <w:szCs w:val="24"/>
        </w:rPr>
        <w:t xml:space="preserve">1. La plaque signalétique</w:t>
      </w:r>
    </w:p>
    <w:p>
      <w:pPr>
        <w:spacing w:after="80"/>
      </w:pPr>
      <w:r>
        <w:rPr>
          <w:rFonts w:ascii="Times New Roman" w:cs="Times New Roman" w:eastAsia="Times New Roman" w:hAnsi="Times New Roman"/>
          <w:color w:val="000000"/>
          <w:sz w:val="22"/>
          <w:szCs w:val="22"/>
        </w:rPr>
        <w:t xml:space="preserve">Tout appareil porte deux indications : sa tension d'usage (V) et sa puissance consommée en fonctionnement normal (W). Exemples : lampe « 230 V ; 60 W » ; fer « 220 V ; 1 000 W ».</w:t>
      </w:r>
    </w:p>
    <w:p>
      <w:pPr>
        <w:spacing w:after="80" w:before="80"/>
        <w:jc w:val="left"/>
      </w:pPr>
      <w:r>
        <w:rPr>
          <w:rFonts w:ascii="Times New Roman" w:cs="Times New Roman" w:eastAsia="Times New Roman" w:hAnsi="Times New Roman"/>
          <w:b/>
          <w:bCs/>
          <w:i w:val="false"/>
          <w:iCs w:val="false"/>
          <w:color w:val="1E7B34"/>
          <w:sz w:val="24"/>
          <w:szCs w:val="24"/>
        </w:rPr>
        <w:t xml:space="preserve">2. La relation P = U × I</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puissance électrique</w:t>
      </w:r>
      <w:r>
        <w:rPr>
          <w:rFonts w:ascii="Times New Roman" w:cs="Times New Roman" w:eastAsia="Times New Roman" w:hAnsi="Times New Roman"/>
          <w:color w:val="000000"/>
          <w:sz w:val="22"/>
          <w:szCs w:val="22"/>
        </w:rPr>
        <w:t xml:space="preserve"> consommée est le produit de la tension par l'intensité : </w:t>
      </w:r>
      <w:r>
        <w:rPr>
          <w:rFonts w:ascii="Times New Roman" w:cs="Times New Roman" w:eastAsia="Times New Roman" w:hAnsi="Times New Roman"/>
          <w:b/>
          <w:bCs/>
          <w:color w:val="1F4E79"/>
          <w:sz w:val="22"/>
          <w:szCs w:val="22"/>
        </w:rPr>
        <w:t xml:space="preserve">P = U × I</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watt</w:t>
      </w:r>
      <w:r>
        <w:rPr>
          <w:rFonts w:ascii="Times New Roman" w:cs="Times New Roman" w:eastAsia="Times New Roman" w:hAnsi="Times New Roman"/>
          <w:color w:val="000000"/>
          <w:sz w:val="22"/>
          <w:szCs w:val="22"/>
        </w:rPr>
        <w:t xml:space="preserve"> = volt × ampère). Pour les appareils alimentés par le secteur, on admet P ≈ U × I avec les valeurs efficaces.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courant appelé</w:t>
      </w:r>
      <w:r>
        <w:rPr>
          <w:rFonts w:ascii="Times New Roman" w:cs="Times New Roman" w:eastAsia="Times New Roman" w:hAnsi="Times New Roman"/>
          <w:color w:val="000000"/>
          <w:sz w:val="22"/>
          <w:szCs w:val="22"/>
        </w:rPr>
        <w:t xml:space="preserve"> : I = P ÷ U : à connaître pour choisir fils et fusibles ;</w:t>
      </w:r>
    </w:p>
    <w:p>
      <w:pPr>
        <w:spacing w:after="80"/>
      </w:pPr>
      <w:r>
        <w:rPr>
          <w:rFonts w:ascii="Times New Roman" w:cs="Times New Roman" w:eastAsia="Times New Roman" w:hAnsi="Times New Roman"/>
          <w:color w:val="000000"/>
          <w:sz w:val="22"/>
          <w:szCs w:val="22"/>
        </w:rPr>
        <w:t xml:space="preserve">• pour un conducteur ohmique : </w:t>
      </w:r>
      <w:r>
        <w:rPr>
          <w:rFonts w:ascii="Times New Roman" w:cs="Times New Roman" w:eastAsia="Times New Roman" w:hAnsi="Times New Roman"/>
          <w:b/>
          <w:bCs/>
          <w:color w:val="1F4E79"/>
          <w:sz w:val="22"/>
          <w:szCs w:val="22"/>
        </w:rPr>
        <w:t xml:space="preserve">P = R × I²</w:t>
      </w:r>
      <w:r>
        <w:rPr>
          <w:rFonts w:ascii="Times New Roman" w:cs="Times New Roman" w:eastAsia="Times New Roman" w:hAnsi="Times New Roman"/>
          <w:color w:val="000000"/>
          <w:sz w:val="22"/>
          <w:szCs w:val="22"/>
        </w:rPr>
        <w:t xml:space="preserve"> (en combinant avec U = R I).</w:t>
      </w:r>
    </w:p>
    <w:p>
      <w:pPr>
        <w:spacing w:after="80" w:before="80"/>
        <w:jc w:val="left"/>
      </w:pPr>
      <w:r>
        <w:rPr>
          <w:rFonts w:ascii="Times New Roman" w:cs="Times New Roman" w:eastAsia="Times New Roman" w:hAnsi="Times New Roman"/>
          <w:b/>
          <w:bCs/>
          <w:i w:val="false"/>
          <w:iCs w:val="false"/>
          <w:color w:val="1E7B34"/>
          <w:sz w:val="24"/>
          <w:szCs w:val="24"/>
        </w:rPr>
        <w:t xml:space="preserve">3. Les ordres de grandeur</w:t>
      </w:r>
    </w:p>
    <w:p>
      <w:pPr>
        <w:spacing w:after="80"/>
      </w:pPr>
      <w:r>
        <w:rPr>
          <w:rFonts w:ascii="Times New Roman" w:cs="Times New Roman" w:eastAsia="Times New Roman" w:hAnsi="Times New Roman"/>
          <w:color w:val="000000"/>
          <w:sz w:val="22"/>
          <w:szCs w:val="22"/>
        </w:rPr>
        <w:t xml:space="preserve">• radio : 15 W ; lampe DEL : 9 W ; vieille ampoule : 60 W ;</w:t>
      </w:r>
    </w:p>
    <w:p>
      <w:pPr>
        <w:spacing w:after="80"/>
      </w:pPr>
      <w:r>
        <w:rPr>
          <w:rFonts w:ascii="Times New Roman" w:cs="Times New Roman" w:eastAsia="Times New Roman" w:hAnsi="Times New Roman"/>
          <w:color w:val="000000"/>
          <w:sz w:val="22"/>
          <w:szCs w:val="22"/>
        </w:rPr>
        <w:t xml:space="preserve">• fer à repasser : 1 000 W ; bouilloire : 2 000 W ;</w:t>
      </w:r>
    </w:p>
    <w:p>
      <w:pPr>
        <w:spacing w:after="80"/>
      </w:pPr>
      <w:r>
        <w:rPr>
          <w:rFonts w:ascii="Times New Roman" w:cs="Times New Roman" w:eastAsia="Times New Roman" w:hAnsi="Times New Roman"/>
          <w:color w:val="000000"/>
          <w:sz w:val="22"/>
          <w:szCs w:val="22"/>
        </w:rPr>
        <w:t xml:space="preserve">• plus P est grande, plus le </w:t>
      </w:r>
      <w:r>
        <w:rPr>
          <w:rFonts w:ascii="Times New Roman" w:cs="Times New Roman" w:eastAsia="Times New Roman" w:hAnsi="Times New Roman"/>
          <w:b/>
          <w:bCs/>
          <w:color w:val="1F4E79"/>
          <w:sz w:val="22"/>
          <w:szCs w:val="22"/>
        </w:rPr>
        <w:t xml:space="preserve">courant appelé</w:t>
      </w:r>
      <w:r>
        <w:rPr>
          <w:rFonts w:ascii="Times New Roman" w:cs="Times New Roman" w:eastAsia="Times New Roman" w:hAnsi="Times New Roman"/>
          <w:color w:val="000000"/>
          <w:sz w:val="22"/>
          <w:szCs w:val="22"/>
        </w:rPr>
        <w:t xml:space="preserve"> est fort.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lampe DEL de 9 W éclaire autant que la vieille ampoule de 60 W : sept fois moins de puissance pour la même lumière ! Sur une année, la différence paie plusieurs kilos de riz. C'est pourquoi la JIRAMA et les programmes d'électrification distribuent des lampes DEL dans tout Madagascar.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L'inventaire des puissances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Fais le tour de ta maison (ou d'une boutique) et relève les plaques signalétiques : lampes, radio, fer, téléviseur…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Classe les appareils du moins puissant au plus puissant.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le courant appelé par chacun : I = P ÷ 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Additionne : quel courant total si tout fonctionne en même temps ? Compare au calibre du disjoncteur (souvent 15 ou 20 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Wattmètre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Lecture des plaques signalétiques + calcul P = U × I</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d'appareils étalonnés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Appareils de la maison : lampe, radio, fer, bouilloire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 a) U = 220 V, I = 2 A : P ? b) P = 1 100 W, U = 220 V : I ? c) R = 50 Ω, I = 2 A : P ? d) P = 60 W, I = 0,5 A : 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circuit « prises » d'une maison est protégé par un fusible de 10 A sous 220 V. Peut-on y brancher ensemble le fer (1 000 W) et la bouilloire (2 000 W) ? Justifie par le calcul.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Montre que pour un conducteur ohmique, P = R × I², puis calcule la puissance dissipée par un fil de 2 Ω parcouru par 8 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P = </w:t>
      </w:r>
      <w:r>
        <w:rPr>
          <w:rFonts w:ascii="Times New Roman" w:cs="Times New Roman" w:eastAsia="Times New Roman" w:hAnsi="Times New Roman"/>
          <w:b/>
          <w:bCs/>
          <w:i w:val="false"/>
          <w:iCs w:val="false"/>
          <w:color w:val="C2185B"/>
          <w:sz w:val="20"/>
          <w:szCs w:val="20"/>
        </w:rPr>
        <w:t xml:space="preserve">440 W</w:t>
      </w:r>
      <w:r>
        <w:rPr>
          <w:rFonts w:ascii="Times New Roman" w:cs="Times New Roman" w:eastAsia="Times New Roman" w:hAnsi="Times New Roman"/>
          <w:b w:val="false"/>
          <w:bCs w:val="false"/>
          <w:i w:val="false"/>
          <w:iCs w:val="false"/>
          <w:color w:val="000000"/>
          <w:sz w:val="20"/>
          <w:szCs w:val="20"/>
        </w:rPr>
        <w:t xml:space="preserve"> ; b) I = </w:t>
      </w:r>
      <w:r>
        <w:rPr>
          <w:rFonts w:ascii="Times New Roman" w:cs="Times New Roman" w:eastAsia="Times New Roman" w:hAnsi="Times New Roman"/>
          <w:b/>
          <w:bCs/>
          <w:i w:val="false"/>
          <w:iCs w:val="false"/>
          <w:color w:val="C2185B"/>
          <w:sz w:val="20"/>
          <w:szCs w:val="20"/>
        </w:rPr>
        <w:t xml:space="preserve">5 A</w:t>
      </w:r>
      <w:r>
        <w:rPr>
          <w:rFonts w:ascii="Times New Roman" w:cs="Times New Roman" w:eastAsia="Times New Roman" w:hAnsi="Times New Roman"/>
          <w:b w:val="false"/>
          <w:bCs w:val="false"/>
          <w:i w:val="false"/>
          <w:iCs w:val="false"/>
          <w:color w:val="000000"/>
          <w:sz w:val="20"/>
          <w:szCs w:val="20"/>
        </w:rPr>
        <w:t xml:space="preserve"> ; c) P = 50 × 4 = </w:t>
      </w:r>
      <w:r>
        <w:rPr>
          <w:rFonts w:ascii="Times New Roman" w:cs="Times New Roman" w:eastAsia="Times New Roman" w:hAnsi="Times New Roman"/>
          <w:b/>
          <w:bCs/>
          <w:i w:val="false"/>
          <w:iCs w:val="false"/>
          <w:color w:val="C2185B"/>
          <w:sz w:val="20"/>
          <w:szCs w:val="20"/>
        </w:rPr>
        <w:t xml:space="preserve">200 W</w:t>
      </w:r>
      <w:r>
        <w:rPr>
          <w:rFonts w:ascii="Times New Roman" w:cs="Times New Roman" w:eastAsia="Times New Roman" w:hAnsi="Times New Roman"/>
          <w:b w:val="false"/>
          <w:bCs w:val="false"/>
          <w:i w:val="false"/>
          <w:iCs w:val="false"/>
          <w:color w:val="000000"/>
          <w:sz w:val="20"/>
          <w:szCs w:val="20"/>
        </w:rPr>
        <w:t xml:space="preserve"> ; d) U = </w:t>
      </w:r>
      <w:r>
        <w:rPr>
          <w:rFonts w:ascii="Times New Roman" w:cs="Times New Roman" w:eastAsia="Times New Roman" w:hAnsi="Times New Roman"/>
          <w:b/>
          <w:bCs/>
          <w:i w:val="false"/>
          <w:iCs w:val="false"/>
          <w:color w:val="C2185B"/>
          <w:sz w:val="20"/>
          <w:szCs w:val="20"/>
        </w:rPr>
        <w:t xml:space="preserve">120 V</w:t>
      </w:r>
      <w:r>
        <w:rPr>
          <w:rFonts w:ascii="Times New Roman" w:cs="Times New Roman" w:eastAsia="Times New Roman" w:hAnsi="Times New Roman"/>
          <w:b w:val="false"/>
          <w:bCs w:val="false"/>
          <w:i w:val="false"/>
          <w:iCs w:val="false"/>
          <w:color w:val="000000"/>
          <w:sz w:val="20"/>
          <w:szCs w:val="20"/>
        </w:rPr>
        <w:t xml:space="preserve">. (1 point par calcul)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 total = (1 000 + 2 000) ÷ 220 ≈ </w:t>
      </w:r>
      <w:r>
        <w:rPr>
          <w:rFonts w:ascii="Times New Roman" w:cs="Times New Roman" w:eastAsia="Times New Roman" w:hAnsi="Times New Roman"/>
          <w:b/>
          <w:bCs/>
          <w:i w:val="false"/>
          <w:iCs w:val="false"/>
          <w:color w:val="C2185B"/>
          <w:sz w:val="20"/>
          <w:szCs w:val="20"/>
        </w:rPr>
        <w:t xml:space="preserve">13,6 A &gt; 10 A</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non, le fusible fond</w:t>
      </w:r>
      <w:r>
        <w:rPr>
          <w:rFonts w:ascii="Times New Roman" w:cs="Times New Roman" w:eastAsia="Times New Roman" w:hAnsi="Times New Roman"/>
          <w:b w:val="false"/>
          <w:bCs w:val="false"/>
          <w:i w:val="false"/>
          <w:iCs w:val="false"/>
          <w:color w:val="000000"/>
          <w:sz w:val="20"/>
          <w:szCs w:val="20"/>
        </w:rPr>
        <w:t xml:space="preserve"> : il faut les utiliser séparément.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 = U × I et U = R × I donc </w:t>
      </w:r>
      <w:r>
        <w:rPr>
          <w:rFonts w:ascii="Times New Roman" w:cs="Times New Roman" w:eastAsia="Times New Roman" w:hAnsi="Times New Roman"/>
          <w:b/>
          <w:bCs/>
          <w:i w:val="false"/>
          <w:iCs w:val="false"/>
          <w:color w:val="C2185B"/>
          <w:sz w:val="20"/>
          <w:szCs w:val="20"/>
        </w:rPr>
        <w:t xml:space="preserve">P = R × I²</w:t>
      </w:r>
      <w:r>
        <w:rPr>
          <w:rFonts w:ascii="Times New Roman" w:cs="Times New Roman" w:eastAsia="Times New Roman" w:hAnsi="Times New Roman"/>
          <w:b w:val="false"/>
          <w:bCs w:val="false"/>
          <w:i w:val="false"/>
          <w:iCs w:val="false"/>
          <w:color w:val="000000"/>
          <w:sz w:val="20"/>
          <w:szCs w:val="20"/>
        </w:rPr>
        <w:t xml:space="preserve"> ; P = 2 × 64 = </w:t>
      </w:r>
      <w:r>
        <w:rPr>
          <w:rFonts w:ascii="Times New Roman" w:cs="Times New Roman" w:eastAsia="Times New Roman" w:hAnsi="Times New Roman"/>
          <w:b/>
          <w:bCs/>
          <w:i w:val="false"/>
          <w:iCs w:val="false"/>
          <w:color w:val="C2185B"/>
          <w:sz w:val="20"/>
          <w:szCs w:val="20"/>
        </w:rPr>
        <w:t xml:space="preserve">128 W</w:t>
      </w:r>
      <w:r>
        <w:rPr>
          <w:rFonts w:ascii="Times New Roman" w:cs="Times New Roman" w:eastAsia="Times New Roman" w:hAnsi="Times New Roman"/>
          <w:b w:val="false"/>
          <w:bCs w:val="false"/>
          <w:i w:val="false"/>
          <w:iCs w:val="false"/>
          <w:color w:val="000000"/>
          <w:sz w:val="20"/>
          <w:szCs w:val="20"/>
        </w:rPr>
        <w:t xml:space="preserve"> : le fil chauffe beaucoup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6" w:id="1"/>
      <w:r>
        <w:rPr>
          <w:rFonts w:ascii="Times New Roman" w:cs="Times New Roman" w:eastAsia="Times New Roman" w:hAnsi="Times New Roman"/>
          <w:b/>
          <w:bCs/>
          <w:color w:val="000000"/>
          <w:sz w:val="30"/>
          <w:szCs w:val="30"/>
        </w:rPr>
        <w:t xml:space="preserve">SÉANCE 16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L'énergie électrique ; l'effet Joule et sa loi</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L'énergie électrique ; l'effet Joule et sa loi</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calculer l'énergie électrique consommée W = P × t et d'énoncer la loi de Joule.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Compteur électrique (ou photo), facture JIRAMA, fil fin, pile, appareils divers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relation de la puissance électrique.</w:t>
            </w:r>
          </w:p>
          <w:p>
            <w:pPr>
              <w:spacing w:after="30" w:before="0"/>
              <w:jc w:val="left"/>
            </w:pPr>
            <w:r>
              <w:rPr>
                <w:rFonts w:ascii="Times New Roman" w:cs="Times New Roman" w:eastAsia="Times New Roman" w:hAnsi="Times New Roman"/>
                <w:b w:val="false"/>
                <w:bCs w:val="false"/>
                <w:i/>
                <w:iCs/>
                <w:color w:val="000000"/>
                <w:sz w:val="18"/>
                <w:szCs w:val="18"/>
              </w:rPr>
              <w:t xml:space="preserve">Que lit-on sur une plaque signalétique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l'effet Joule, vu en T8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U × I ; pour un résistor : P = R × I².</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d'usage et la puissance consommée.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L'échauffement d'un conducteur parcouru par un courant.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facture JIRAMA de la famille indique : « 85 kWh consommés ce mois ». Papa fronce les sourcils : « Qu'est-ce qu'on a bien pu consommer ? » Pendant ce temps, le fer à repasser chauffe, la bouilloire siffle… et le compteur tourne.</w:t>
            </w:r>
          </w:p>
          <w:p>
            <w:pPr>
              <w:spacing w:after="30" w:before="0"/>
              <w:jc w:val="left"/>
            </w:pPr>
            <w:r>
              <w:rPr>
                <w:rFonts w:ascii="Times New Roman" w:cs="Times New Roman" w:eastAsia="Times New Roman" w:hAnsi="Times New Roman"/>
                <w:b w:val="false"/>
                <w:bCs w:val="false"/>
                <w:i/>
                <w:iCs/>
                <w:color w:val="000000"/>
                <w:sz w:val="18"/>
                <w:szCs w:val="18"/>
              </w:rPr>
              <w:t xml:space="preserve">Que compte exactement le compteur, et d'où vient la chaleur de nos appareils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compte l'énergie électrique W = P × t, en kilowattheures ; la chaleur vient de l'effet Joule, régi par la loi de Joule.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Facture JIRAMA,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L'énergie électrique ; l'effet Joule et sa loi ». Après cette séance, vous serez capables de calculer une énergie consommée et d'énoncer la loi de Joule.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fais passer le courant d'une pile dans un fil métallique très fin : en quelques secondes, il devient brûlant : c'est l'effet Joule. 2) Le compteur de l'école : quand le fer fonctionne, son disque tourne vite ; lampe seule : il tourne lentement : il compte l'énergie W = P × t. 3) Calculons : le fer (1 kW) pendant 2 h : W = 1 × 2 = 2 kWh ; la lampe (0,06 kW) pendant 2 h : 0,12 kWh. 4) Sur la facture : 85 kWh × prix du kWh = le montant à payer.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lisent le compteur, vérifient une facture.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observation, calculs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Fil fin, compteur, facture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la formule de l'énergie électrique consommée.</w:t>
            </w:r>
          </w:p>
          <w:p>
            <w:pPr>
              <w:spacing w:after="30" w:before="0"/>
              <w:jc w:val="left"/>
            </w:pPr>
            <w:r>
              <w:rPr>
                <w:rFonts w:ascii="Times New Roman" w:cs="Times New Roman" w:eastAsia="Times New Roman" w:hAnsi="Times New Roman"/>
                <w:b w:val="false"/>
                <w:bCs w:val="false"/>
                <w:i/>
                <w:iCs/>
                <w:color w:val="000000"/>
                <w:sz w:val="18"/>
                <w:szCs w:val="18"/>
              </w:rPr>
              <w:t xml:space="preserve">Quelles unités emploie-t-on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l'effet Joule ?</w:t>
            </w:r>
          </w:p>
          <w:p>
            <w:pPr>
              <w:spacing w:after="30" w:before="0"/>
              <w:jc w:val="left"/>
            </w:pPr>
            <w:r>
              <w:rPr>
                <w:rFonts w:ascii="Times New Roman" w:cs="Times New Roman" w:eastAsia="Times New Roman" w:hAnsi="Times New Roman"/>
                <w:b w:val="false"/>
                <w:bCs w:val="false"/>
                <w:i/>
                <w:iCs/>
                <w:color w:val="000000"/>
                <w:sz w:val="18"/>
                <w:szCs w:val="18"/>
              </w:rPr>
              <w:t xml:space="preserve">Énonce la loi de Joule.</w:t>
            </w:r>
          </w:p>
          <w:p>
            <w:pPr>
              <w:spacing w:after="30" w:before="0"/>
              <w:jc w:val="left"/>
            </w:pPr>
            <w:r>
              <w:rPr>
                <w:rFonts w:ascii="Times New Roman" w:cs="Times New Roman" w:eastAsia="Times New Roman" w:hAnsi="Times New Roman"/>
                <w:b w:val="false"/>
                <w:bCs w:val="false"/>
                <w:i/>
                <w:iCs/>
                <w:color w:val="000000"/>
                <w:sz w:val="18"/>
                <w:szCs w:val="18"/>
              </w:rPr>
              <w:t xml:space="preserve">Cite des applications et un danger de l'effet Joule.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W = P × t : puissance × durée.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joule (P en W, t en s) ou, en pratique, le kilowattheure : P en kW et t en h ; 1 kWh = 3 600 000 J.</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dégagement de chaleur par tout conducteur parcouru par un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électrique reçue par un conducteur ohmique est intégralement convertie en chaleur : Q = R × I² × 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Applications : lampe à incandescence, fer à repasser, fer à souder, réchaud ; danger : destruction des appareils et incendies en cas de dépassement des limites.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l'énergie électrique consommée par un appareil de puissance P pendant une durée t vaut W = P × t : en joules si P est en watts et t en secondes ; en pratique, on utilise le kilowattheure : 1 kWh est l'énergie d'un appareil de 1 kW fonctionnant 1 h, soit 3 600 000 J. Le compteur électrique de la maison additionne les kWh de tous les appareils : l'énergie totale est la somme des W = P × t de chacun : c'est ce que facture la JIRAMA. L'effet Joule : tout conducteur parcouru par un courant s'échauffe. La loi de Joule précise : l'énergie électrique reçue par un conducteur ohmique est intégralement convertie en chaleur : Q = R × I² × t (joules). Applications : lampes à incandescence, fers à repasser et à souder, réchauds… Mais l'effet Joule détruit aussi les dispositifs dont on dépasse les limites : d'où les fusibles, la semaine prochaine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téléviseur de 100 W fonctionne 5 h par jour. Calcule l'énergie consommée par jour, en kWh.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résistor de 40 Ω est parcouru par 0,5 A pendant 10 min. Calcule la chaleur dégagée (loi de Joule).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0,1 × 5 = </w:t>
            </w:r>
            <w:r>
              <w:rPr>
                <w:rFonts w:ascii="Times New Roman" w:cs="Times New Roman" w:eastAsia="Times New Roman" w:hAnsi="Times New Roman"/>
                <w:b/>
                <w:bCs/>
                <w:i w:val="false"/>
                <w:iCs w:val="false"/>
                <w:color w:val="C2185B"/>
                <w:sz w:val="18"/>
                <w:szCs w:val="18"/>
              </w:rPr>
              <w:t xml:space="preserve">0,5 kWh</w:t>
            </w:r>
            <w:r>
              <w:rPr>
                <w:rFonts w:ascii="Times New Roman" w:cs="Times New Roman" w:eastAsia="Times New Roman" w:hAnsi="Times New Roman"/>
                <w:b w:val="false"/>
                <w:bCs w:val="false"/>
                <w:i w:val="false"/>
                <w:iCs w:val="false"/>
                <w:color w:val="000000"/>
                <w:sz w:val="18"/>
                <w:szCs w:val="18"/>
              </w:rPr>
              <w:t xml:space="preserve"> par jour.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 = R × I² × t = 40 × 0,25 × 600 = </w:t>
            </w:r>
            <w:r>
              <w:rPr>
                <w:rFonts w:ascii="Times New Roman" w:cs="Times New Roman" w:eastAsia="Times New Roman" w:hAnsi="Times New Roman"/>
                <w:b/>
                <w:bCs/>
                <w:i w:val="false"/>
                <w:iCs w:val="false"/>
                <w:color w:val="C2185B"/>
                <w:sz w:val="18"/>
                <w:szCs w:val="18"/>
              </w:rPr>
              <w:t xml:space="preserve">6 000 J</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W = ……… × ……… ; 1 kWh = ……… J ; la loi de Joule : Q = ……… × ……… × ……… ; le compteur mesure l'……… consommée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La famille utilise chaque jour : le fer (1 000 W, 1 h), 4 lampes (60 W chacune, 5 h), la radio (20 W, 8 h). Calcule l'énergie quotidienne totale en kWh.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 = </w:t>
            </w:r>
            <w:r>
              <w:rPr>
                <w:rFonts w:ascii="Times New Roman" w:cs="Times New Roman" w:eastAsia="Times New Roman" w:hAnsi="Times New Roman"/>
                <w:b/>
                <w:bCs/>
                <w:i w:val="false"/>
                <w:iCs w:val="false"/>
                <w:color w:val="C2185B"/>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3 600 000</w:t>
            </w:r>
            <w:r>
              <w:rPr>
                <w:rFonts w:ascii="Times New Roman" w:cs="Times New Roman" w:eastAsia="Times New Roman" w:hAnsi="Times New Roman"/>
                <w:b w:val="false"/>
                <w:bCs w:val="false"/>
                <w:i w:val="false"/>
                <w:iCs w:val="false"/>
                <w:color w:val="000000"/>
                <w:sz w:val="18"/>
                <w:szCs w:val="18"/>
              </w:rPr>
              <w:t xml:space="preserve"> J ; Q = </w:t>
            </w:r>
            <w:r>
              <w:rPr>
                <w:rFonts w:ascii="Times New Roman" w:cs="Times New Roman" w:eastAsia="Times New Roman" w:hAnsi="Times New Roman"/>
                <w:b/>
                <w:bCs/>
                <w:i w:val="false"/>
                <w:iCs w:val="false"/>
                <w:color w:val="C2185B"/>
                <w:sz w:val="18"/>
                <w:szCs w:val="18"/>
              </w:rPr>
              <w:t xml:space="preserve">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I²</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énergie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kWh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Fer : 1 kWh ; lampes : 4 × 0,06 × 5 = 1,2 kWh ; radio : 0,02 × 8 = 0,16 kWh ; total = </w:t>
            </w:r>
            <w:r>
              <w:rPr>
                <w:rFonts w:ascii="Times New Roman" w:cs="Times New Roman" w:eastAsia="Times New Roman" w:hAnsi="Times New Roman"/>
                <w:b/>
                <w:bCs/>
                <w:i w:val="false"/>
                <w:iCs w:val="false"/>
                <w:color w:val="C2185B"/>
                <w:sz w:val="18"/>
                <w:szCs w:val="18"/>
              </w:rPr>
              <w:t xml:space="preserve">2,36 kWh</w:t>
            </w:r>
            <w:r>
              <w:rPr>
                <w:rFonts w:ascii="Times New Roman" w:cs="Times New Roman" w:eastAsia="Times New Roman" w:hAnsi="Times New Roman"/>
                <w:b w:val="false"/>
                <w:bCs w:val="false"/>
                <w:i w:val="false"/>
                <w:iCs w:val="false"/>
                <w:color w:val="000000"/>
                <w:sz w:val="18"/>
                <w:szCs w:val="18"/>
              </w:rPr>
              <w:t xml:space="preserve"> par jour.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L'énergie électrique ; l'effet Joule et sa loi</w:t>
      </w:r>
    </w:p>
    <w:p>
      <w:pPr>
        <w:spacing w:after="12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14 — Le compteur additionne les kilowattheures ; la loi de Joule : Q = R × I² × t</w:t>
      </w:r>
    </w:p>
    <w:p>
      <w:pPr>
        <w:spacing w:after="80" w:before="80"/>
        <w:jc w:val="left"/>
      </w:pPr>
      <w:r>
        <w:rPr>
          <w:rFonts w:ascii="Times New Roman" w:cs="Times New Roman" w:eastAsia="Times New Roman" w:hAnsi="Times New Roman"/>
          <w:b/>
          <w:bCs/>
          <w:i w:val="false"/>
          <w:iCs w:val="false"/>
          <w:color w:val="1E7B34"/>
          <w:sz w:val="24"/>
          <w:szCs w:val="24"/>
        </w:rPr>
        <w:t xml:space="preserve">1. L'énergie électrique consommée</w:t>
      </w:r>
    </w:p>
    <w:p>
      <w:pPr>
        <w:spacing w:after="80"/>
      </w:pPr>
      <w:r>
        <w:rPr>
          <w:rFonts w:ascii="Times New Roman" w:cs="Times New Roman" w:eastAsia="Times New Roman" w:hAnsi="Times New Roman"/>
          <w:color w:val="000000"/>
          <w:sz w:val="22"/>
          <w:szCs w:val="22"/>
        </w:rPr>
        <w:t xml:space="preserve">Un appareil de puissance P fonctionnant pendant une durée t consomme l'énergie </w:t>
      </w:r>
      <w:r>
        <w:rPr>
          <w:rFonts w:ascii="Times New Roman" w:cs="Times New Roman" w:eastAsia="Times New Roman" w:hAnsi="Times New Roman"/>
          <w:b/>
          <w:bCs/>
          <w:color w:val="1F4E79"/>
          <w:sz w:val="22"/>
          <w:szCs w:val="22"/>
        </w:rPr>
        <w:t xml:space="preserve">W = P × t</w:t>
      </w:r>
      <w:r>
        <w:rPr>
          <w:rFonts w:ascii="Times New Roman" w:cs="Times New Roman" w:eastAsia="Times New Roman" w:hAnsi="Times New Roman"/>
          <w:color w:val="000000"/>
          <w:sz w:val="22"/>
          <w:szCs w:val="22"/>
        </w:rPr>
        <w:t xml:space="preserve"> : en joules (W et s), ou en </w:t>
      </w:r>
      <w:r>
        <w:rPr>
          <w:rFonts w:ascii="Times New Roman" w:cs="Times New Roman" w:eastAsia="Times New Roman" w:hAnsi="Times New Roman"/>
          <w:b/>
          <w:bCs/>
          <w:color w:val="1F4E79"/>
          <w:sz w:val="22"/>
          <w:szCs w:val="22"/>
        </w:rPr>
        <w:t xml:space="preserve">kilowattheure</w:t>
      </w:r>
      <w:r>
        <w:rPr>
          <w:rFonts w:ascii="Times New Roman" w:cs="Times New Roman" w:eastAsia="Times New Roman" w:hAnsi="Times New Roman"/>
          <w:color w:val="000000"/>
          <w:sz w:val="22"/>
          <w:szCs w:val="22"/>
        </w:rPr>
        <w:t xml:space="preserve">s (kW et h). 1 kWh = 3 600 000 J.</w:t>
      </w:r>
    </w:p>
    <w:p>
      <w:pPr>
        <w:spacing w:after="80"/>
      </w:pPr>
      <w:r>
        <w:rPr>
          <w:rFonts w:ascii="Times New Roman" w:cs="Times New Roman" w:eastAsia="Times New Roman" w:hAnsi="Times New Roman"/>
          <w:color w:val="000000"/>
          <w:sz w:val="22"/>
          <w:szCs w:val="22"/>
        </w:rPr>
        <w:t xml:space="preserve">L'énergie d'une installation est la somme des énergies consommées par chaque appareil : c'est elle que mesure le </w:t>
      </w:r>
      <w:r>
        <w:rPr>
          <w:rFonts w:ascii="Times New Roman" w:cs="Times New Roman" w:eastAsia="Times New Roman" w:hAnsi="Times New Roman"/>
          <w:b/>
          <w:bCs/>
          <w:color w:val="1F4E79"/>
          <w:sz w:val="22"/>
          <w:szCs w:val="22"/>
        </w:rPr>
        <w:t xml:space="preserve">compteur</w:t>
      </w:r>
      <w:r>
        <w:rPr>
          <w:rFonts w:ascii="Times New Roman" w:cs="Times New Roman" w:eastAsia="Times New Roman" w:hAnsi="Times New Roman"/>
          <w:color w:val="000000"/>
          <w:sz w:val="22"/>
          <w:szCs w:val="22"/>
        </w:rPr>
        <w:t xml:space="preserve"> électrique et que facture la JIRAMA.</w:t>
      </w:r>
    </w:p>
    <w:p>
      <w:pPr>
        <w:spacing w:after="80" w:before="80"/>
        <w:jc w:val="left"/>
      </w:pPr>
      <w:r>
        <w:rPr>
          <w:rFonts w:ascii="Times New Roman" w:cs="Times New Roman" w:eastAsia="Times New Roman" w:hAnsi="Times New Roman"/>
          <w:b/>
          <w:bCs/>
          <w:i w:val="false"/>
          <w:iCs w:val="false"/>
          <w:color w:val="1E7B34"/>
          <w:sz w:val="24"/>
          <w:szCs w:val="24"/>
        </w:rPr>
        <w:t xml:space="preserve">2. L'effet Joule</w:t>
      </w:r>
    </w:p>
    <w:p>
      <w:pPr>
        <w:spacing w:after="80"/>
      </w:pPr>
      <w:r>
        <w:rPr>
          <w:rFonts w:ascii="Times New Roman" w:cs="Times New Roman" w:eastAsia="Times New Roman" w:hAnsi="Times New Roman"/>
          <w:color w:val="000000"/>
          <w:sz w:val="22"/>
          <w:szCs w:val="22"/>
        </w:rPr>
        <w:t xml:space="preserve">Tout conducteur parcouru par un courant électrique s'échauffe : c'est l'</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La loi de Joule</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énergie électrique</w:t>
      </w:r>
      <w:r>
        <w:rPr>
          <w:rFonts w:ascii="Times New Roman" w:cs="Times New Roman" w:eastAsia="Times New Roman" w:hAnsi="Times New Roman"/>
          <w:color w:val="000000"/>
          <w:sz w:val="22"/>
          <w:szCs w:val="22"/>
        </w:rPr>
        <w:t xml:space="preserve"> reçue par un conducteur ohmique est intégralement convertie en chaleur : Q = R × I² × t (Q en joules).</w:t>
      </w:r>
    </w:p>
    <w:p>
      <w:pPr>
        <w:spacing w:after="80"/>
      </w:pPr>
      <w:r>
        <w:rPr>
          <w:rFonts w:ascii="Times New Roman" w:cs="Times New Roman" w:eastAsia="Times New Roman" w:hAnsi="Times New Roman"/>
          <w:color w:val="000000"/>
          <w:sz w:val="22"/>
          <w:szCs w:val="22"/>
        </w:rPr>
        <w:t xml:space="preserve">• applications : lampe à incandescence, fer à repasser, fer à souder, réchaud ;</w:t>
      </w:r>
    </w:p>
    <w:p>
      <w:pPr>
        <w:spacing w:after="80"/>
      </w:pPr>
      <w:r>
        <w:rPr>
          <w:rFonts w:ascii="Times New Roman" w:cs="Times New Roman" w:eastAsia="Times New Roman" w:hAnsi="Times New Roman"/>
          <w:color w:val="000000"/>
          <w:sz w:val="22"/>
          <w:szCs w:val="22"/>
        </w:rPr>
        <w:t xml:space="preserve">• danger : l'</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 détruit les dispositifs dont on dépasse les limites de fonctionnement (échauffement, incendie).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Sur les anciens compteurs, le disque horizontal qui tourne est freiné par un aimant et entraîné par le courant : sa vitesse est proportionnelle à la puissance consommée, et son nombre de tours compte les kWh ! Les nouveaux compteurs électroniques font le même calcul... sans une seule pièce mobile.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détective du compteur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Repère le compteur de ta maison (ou d'un voisin, avec permission) et note l'index le soir.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Note-le à nouveau le lendemain à la même heure : la différence est la consommation du jour en kWh.</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Fais l'inventaire des appareils utilisés et estime W = P × t pour chacun.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ton total au compteur : retrouve les « gros consommateurs » (tout ce qui chauffe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Compteur pédagogique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Compteur réel de la maison, photo de compteur, facture JIRAMA</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Calorimètre (vérification loi de Joule)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Hors programme : on admet la loi sans vérification calorimétrique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 Convertis 2,5 kWh en joules. b) Une bouilloire de 2 000 W fonctionne 15 min : calcule W en kWh. c) Que coûte cette utilisation si le kWh vaut 600 ariary ? d) Un fil de résistance 1,5 Ω parcouru par 10 A pendant 60 s : calcule Q.</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Énonce la loi de Joule et cite deux applications pratiques et un danger de l'effet Joule.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Pourquoi les câbles d'une installation chauffent-ils dangereusement quand on branche trop d'appareils ? Utilise Q = R × I² × t dans ton explication.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2,5 × 3 600 000 = </w:t>
      </w:r>
      <w:r>
        <w:rPr>
          <w:rFonts w:ascii="Times New Roman" w:cs="Times New Roman" w:eastAsia="Times New Roman" w:hAnsi="Times New Roman"/>
          <w:b/>
          <w:bCs/>
          <w:i w:val="false"/>
          <w:iCs w:val="false"/>
          <w:color w:val="C2185B"/>
          <w:sz w:val="20"/>
          <w:szCs w:val="20"/>
        </w:rPr>
        <w:t xml:space="preserve">9 000 000 J</w:t>
      </w:r>
      <w:r>
        <w:rPr>
          <w:rFonts w:ascii="Times New Roman" w:cs="Times New Roman" w:eastAsia="Times New Roman" w:hAnsi="Times New Roman"/>
          <w:b w:val="false"/>
          <w:bCs w:val="false"/>
          <w:i w:val="false"/>
          <w:iCs w:val="false"/>
          <w:color w:val="000000"/>
          <w:sz w:val="20"/>
          <w:szCs w:val="20"/>
        </w:rPr>
        <w:t xml:space="preserve"> ; b) 2 × 0,25 = </w:t>
      </w:r>
      <w:r>
        <w:rPr>
          <w:rFonts w:ascii="Times New Roman" w:cs="Times New Roman" w:eastAsia="Times New Roman" w:hAnsi="Times New Roman"/>
          <w:b/>
          <w:bCs/>
          <w:i w:val="false"/>
          <w:iCs w:val="false"/>
          <w:color w:val="C2185B"/>
          <w:sz w:val="20"/>
          <w:szCs w:val="20"/>
        </w:rPr>
        <w:t xml:space="preserve">0,5 kWh</w:t>
      </w:r>
      <w:r>
        <w:rPr>
          <w:rFonts w:ascii="Times New Roman" w:cs="Times New Roman" w:eastAsia="Times New Roman" w:hAnsi="Times New Roman"/>
          <w:b w:val="false"/>
          <w:bCs w:val="false"/>
          <w:i w:val="false"/>
          <w:iCs w:val="false"/>
          <w:color w:val="000000"/>
          <w:sz w:val="20"/>
          <w:szCs w:val="20"/>
        </w:rPr>
        <w:t xml:space="preserve"> ; c) 0,5 × 600 = </w:t>
      </w:r>
      <w:r>
        <w:rPr>
          <w:rFonts w:ascii="Times New Roman" w:cs="Times New Roman" w:eastAsia="Times New Roman" w:hAnsi="Times New Roman"/>
          <w:b/>
          <w:bCs/>
          <w:i w:val="false"/>
          <w:iCs w:val="false"/>
          <w:color w:val="C2185B"/>
          <w:sz w:val="20"/>
          <w:szCs w:val="20"/>
        </w:rPr>
        <w:t xml:space="preserve">300 ariary</w:t>
      </w:r>
      <w:r>
        <w:rPr>
          <w:rFonts w:ascii="Times New Roman" w:cs="Times New Roman" w:eastAsia="Times New Roman" w:hAnsi="Times New Roman"/>
          <w:b w:val="false"/>
          <w:bCs w:val="false"/>
          <w:i w:val="false"/>
          <w:iCs w:val="false"/>
          <w:color w:val="000000"/>
          <w:sz w:val="20"/>
          <w:szCs w:val="20"/>
        </w:rPr>
        <w:t xml:space="preserve"> ; d) Q = 1,5 × 100 × 60 = </w:t>
      </w:r>
      <w:r>
        <w:rPr>
          <w:rFonts w:ascii="Times New Roman" w:cs="Times New Roman" w:eastAsia="Times New Roman" w:hAnsi="Times New Roman"/>
          <w:b/>
          <w:bCs/>
          <w:i w:val="false"/>
          <w:iCs w:val="false"/>
          <w:color w:val="C2185B"/>
          <w:sz w:val="20"/>
          <w:szCs w:val="20"/>
        </w:rPr>
        <w:t xml:space="preserve">9 000 J</w:t>
      </w:r>
      <w:r>
        <w:rPr>
          <w:rFonts w:ascii="Times New Roman" w:cs="Times New Roman" w:eastAsia="Times New Roman" w:hAnsi="Times New Roman"/>
          <w:b w:val="false"/>
          <w:bCs w:val="false"/>
          <w:i w:val="false"/>
          <w:iCs w:val="false"/>
          <w:color w:val="000000"/>
          <w:sz w:val="20"/>
          <w:szCs w:val="20"/>
        </w:rPr>
        <w:t xml:space="preserve">. (1 point par calcul)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L'énergie électrique reçue par un conducteur ohmique est intégralement convertie en chaleur (Q = R I² t)</w:t>
      </w:r>
      <w:r>
        <w:rPr>
          <w:rFonts w:ascii="Times New Roman" w:cs="Times New Roman" w:eastAsia="Times New Roman" w:hAnsi="Times New Roman"/>
          <w:b w:val="false"/>
          <w:bCs w:val="false"/>
          <w:i w:val="false"/>
          <w:iCs w:val="false"/>
          <w:color w:val="000000"/>
          <w:sz w:val="20"/>
          <w:szCs w:val="20"/>
        </w:rPr>
        <w:t xml:space="preserve"> ; applications : </w:t>
      </w:r>
      <w:r>
        <w:rPr>
          <w:rFonts w:ascii="Times New Roman" w:cs="Times New Roman" w:eastAsia="Times New Roman" w:hAnsi="Times New Roman"/>
          <w:b/>
          <w:bCs/>
          <w:i w:val="false"/>
          <w:iCs w:val="false"/>
          <w:color w:val="C2185B"/>
          <w:sz w:val="20"/>
          <w:szCs w:val="20"/>
        </w:rPr>
        <w:t xml:space="preserve">fer à repasser, réchaud (ou lampe, fer à souder)</w:t>
      </w:r>
      <w:r>
        <w:rPr>
          <w:rFonts w:ascii="Times New Roman" w:cs="Times New Roman" w:eastAsia="Times New Roman" w:hAnsi="Times New Roman"/>
          <w:b w:val="false"/>
          <w:bCs w:val="false"/>
          <w:i w:val="false"/>
          <w:iCs w:val="false"/>
          <w:color w:val="000000"/>
          <w:sz w:val="20"/>
          <w:szCs w:val="20"/>
        </w:rPr>
        <w:t xml:space="preserve"> ; danger : </w:t>
      </w:r>
      <w:r>
        <w:rPr>
          <w:rFonts w:ascii="Times New Roman" w:cs="Times New Roman" w:eastAsia="Times New Roman" w:hAnsi="Times New Roman"/>
          <w:b/>
          <w:bCs/>
          <w:i w:val="false"/>
          <w:iCs w:val="false"/>
          <w:color w:val="C2185B"/>
          <w:sz w:val="20"/>
          <w:szCs w:val="20"/>
        </w:rPr>
        <w:t xml:space="preserve">échauffement destructeur, incendie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Trop d'appareils → </w:t>
      </w:r>
      <w:r>
        <w:rPr>
          <w:rFonts w:ascii="Times New Roman" w:cs="Times New Roman" w:eastAsia="Times New Roman" w:hAnsi="Times New Roman"/>
          <w:b/>
          <w:bCs/>
          <w:i w:val="false"/>
          <w:iCs w:val="false"/>
          <w:color w:val="C2185B"/>
          <w:sz w:val="20"/>
          <w:szCs w:val="20"/>
        </w:rPr>
        <w:t xml:space="preserve">I total augmente</w:t>
      </w:r>
      <w:r>
        <w:rPr>
          <w:rFonts w:ascii="Times New Roman" w:cs="Times New Roman" w:eastAsia="Times New Roman" w:hAnsi="Times New Roman"/>
          <w:b w:val="false"/>
          <w:bCs w:val="false"/>
          <w:i w:val="false"/>
          <w:iCs w:val="false"/>
          <w:color w:val="000000"/>
          <w:sz w:val="20"/>
          <w:szCs w:val="20"/>
        </w:rPr>
        <w:t xml:space="preserve"> ; la chaleur croît comme </w:t>
      </w:r>
      <w:r>
        <w:rPr>
          <w:rFonts w:ascii="Times New Roman" w:cs="Times New Roman" w:eastAsia="Times New Roman" w:hAnsi="Times New Roman"/>
          <w:b/>
          <w:bCs/>
          <w:i w:val="false"/>
          <w:iCs w:val="false"/>
          <w:color w:val="C2185B"/>
          <w:sz w:val="20"/>
          <w:szCs w:val="20"/>
        </w:rPr>
        <w:t xml:space="preserve">le carré de I</w:t>
      </w:r>
      <w:r>
        <w:rPr>
          <w:rFonts w:ascii="Times New Roman" w:cs="Times New Roman" w:eastAsia="Times New Roman" w:hAnsi="Times New Roman"/>
          <w:b w:val="false"/>
          <w:bCs w:val="false"/>
          <w:i w:val="false"/>
          <w:iCs w:val="false"/>
          <w:color w:val="000000"/>
          <w:sz w:val="20"/>
          <w:szCs w:val="20"/>
        </w:rPr>
        <w:t xml:space="preserve"> : doubler le courant quadruple l'échauffement des fils → risque d'incendie.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7" w:id="1"/>
      <w:r>
        <w:rPr>
          <w:rFonts w:ascii="Times New Roman" w:cs="Times New Roman" w:eastAsia="Times New Roman" w:hAnsi="Times New Roman"/>
          <w:b/>
          <w:bCs/>
          <w:color w:val="000000"/>
          <w:sz w:val="30"/>
          <w:szCs w:val="30"/>
        </w:rPr>
        <w:t xml:space="preserve">SÉANCE 17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L'électricité à la maison : installation, protection, sécurité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L'électricité à la maison : installation, protection, sécurité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décrire et de schématiser une installation électrique domestique et d'énoncer les règles de sécurité.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Maquette ou planche d'installation, disjoncteur et fusibles réels, facture JIRAMA, affiches de sécurité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 principe de production d'une tension alternative, vu en T8.</w:t>
            </w:r>
          </w:p>
          <w:p>
            <w:pPr>
              <w:spacing w:after="30" w:before="0"/>
              <w:jc w:val="left"/>
            </w:pPr>
            <w:r>
              <w:rPr>
                <w:rFonts w:ascii="Times New Roman" w:cs="Times New Roman" w:eastAsia="Times New Roman" w:hAnsi="Times New Roman"/>
                <w:b w:val="false"/>
                <w:bCs w:val="false"/>
                <w:i/>
                <w:iCs/>
                <w:color w:val="000000"/>
                <w:sz w:val="18"/>
                <w:szCs w:val="18"/>
              </w:rPr>
              <w:t xml:space="preserve">Pourquoi transporte-t-on l'électricité en haute tension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loi de Joule.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aimant tournant près d'une bobine (alternateur) ; le transformateur change la tension.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réduire les pertes par effet Joule dans les câbles.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 = R × I² × t : l'énergie reçue devient intégralement chaleur.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Orage sur le quartier : toutes les lampes de la maison s'éteignent d'un coup ! Papa va au tableau : le disjoncteur a sauté. Il le réarme : tout revient. Mais la semaine dernière, seule la ligne de la cuisine était morte : c'était un fusible.</w:t>
            </w:r>
          </w:p>
          <w:p>
            <w:pPr>
              <w:spacing w:after="30" w:before="0"/>
              <w:jc w:val="left"/>
            </w:pPr>
            <w:r>
              <w:rPr>
                <w:rFonts w:ascii="Times New Roman" w:cs="Times New Roman" w:eastAsia="Times New Roman" w:hAnsi="Times New Roman"/>
                <w:b w:val="false"/>
                <w:bCs w:val="false"/>
                <w:i/>
                <w:iCs/>
                <w:color w:val="000000"/>
                <w:sz w:val="18"/>
                <w:szCs w:val="18"/>
              </w:rPr>
              <w:t xml:space="preserve">Comment l'électricité circule-t-elle dans la maison, et qui nous protège des accidents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ligne JIRAMA traverse le compteur puis le disjoncteur ; les lignes en dérivation sont chacune protégées par un fusible.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L'électricité à la maison ». Après cette séance, vous serez capables de décrire et schématiser l'installation, d'expliquer les protections et d'énoncer les règles de sécurité.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la planche de l'installation. 1) La ligne de la JIRAMA arrive au compteur, qui mesure l'énergie. 2) Elle traverse ensuite le disjoncteur général. 3) À ses bornes se branchent, en dérivation, les lignes de distribution : éclairage, prises, gros appareils : chacune protégée par son fusible. 4) Voici un fusible fondu : son fil intérieur est coupé : il s'est sacrifié pour protéger sa ligne. 5) Sur l'affiche : les circonstances d'électrocution : mains mouillées, fil dénudé, appareil défectueux ; et d'incendie : surcharge, vieux fils.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la planche, examinent fusibles et disjoncteur, lisent l'affiche.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description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Planche, composants réels, affiches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est le trajet du courant dans l'installation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lignes sont-elles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Quel est le rôle du disjoncteur ? du fusible ?</w:t>
            </w:r>
          </w:p>
          <w:p>
            <w:pPr>
              <w:spacing w:after="30" w:before="0"/>
              <w:jc w:val="left"/>
            </w:pPr>
            <w:r>
              <w:rPr>
                <w:rFonts w:ascii="Times New Roman" w:cs="Times New Roman" w:eastAsia="Times New Roman" w:hAnsi="Times New Roman"/>
                <w:b w:val="false"/>
                <w:bCs w:val="false"/>
                <w:i/>
                <w:iCs/>
                <w:color w:val="000000"/>
                <w:sz w:val="18"/>
                <w:szCs w:val="18"/>
              </w:rPr>
              <w:t xml:space="preserve">Cite des circonstances d'électrocution.</w:t>
            </w:r>
          </w:p>
          <w:p>
            <w:pPr>
              <w:spacing w:after="30" w:before="0"/>
              <w:jc w:val="left"/>
            </w:pPr>
            <w:r>
              <w:rPr>
                <w:rFonts w:ascii="Times New Roman" w:cs="Times New Roman" w:eastAsia="Times New Roman" w:hAnsi="Times New Roman"/>
                <w:b w:val="false"/>
                <w:bCs w:val="false"/>
                <w:i/>
                <w:iCs/>
                <w:color w:val="000000"/>
                <w:sz w:val="18"/>
                <w:szCs w:val="18"/>
              </w:rPr>
              <w:t xml:space="preserve">Cite les principales règles de sécurité.</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Ligne JIRAMA → compteur → disjoncteur général → lignes de distribution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que chaque appareil reçoive la même tension (220 V) et fonctionne indépendamment.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disjoncteur protège toute l'installation et se réarme ; chaque fusible ne protège qu'une ligne et doit être remplacé après avoir fondu.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Toucher un fil dénudé ou un appareil défectueux, manipuler avec les mains mouillées, prise surchargée près de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jamais toucher fils dénudés ni prises ; mains sèches ; débrancher avant de réparer ; ne jamais refaire avec le secteur les expériences faites avec des piles ; seul un adulte qualifié intervient sur le 220 V.</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Planche,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l'installation domestique suit toujours le même schéma : la ligne de la JIRAMA arrive au compteur (qui mesure l'énergie en kWh), traverse le disjoncteur général, puis alimente les lignes de distribution branchées en dérivation : ainsi chaque appareil reçoit 220 V et fonctionne indépendamment. Les protections : le disjoncteur général protège toutes les lignes de l'habitation et se réarme après incident ; chaque fusible ne protège qu'une seule ligne : son fil calibré fond (effet Joule !) dès que le courant dépasse la limite : on le remplace par un fusible de même calibre, jamais par un fil quelconque ! L'électrocution menace quand le corps devient conducteur : fil dénudé, appareil défectueux, mains mouillées ; l'incendie guette les lignes surchargées. Règles d'or : mains sèches, jamais de doigt ni d'objet dans une prise, débrancher avant toute intervention, et surtout : ne JAMAIS refaire avec le secteur les expériences que nous faisons avec des piles : seul le professeur manipule le 220 V.</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schéma de l'installation.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Décris, dans l'ordre, le trajet du courant depuis la ligne JIRAMA jusqu'à une lampe de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de rôle entre le disjoncteur et un fusible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Ligne JIRAMA → </w:t>
            </w:r>
            <w:r>
              <w:rPr>
                <w:rFonts w:ascii="Times New Roman" w:cs="Times New Roman" w:eastAsia="Times New Roman" w:hAnsi="Times New Roman"/>
                <w:b/>
                <w:bCs/>
                <w:i w:val="false"/>
                <w:iCs w:val="false"/>
                <w:color w:val="C2185B"/>
                <w:sz w:val="18"/>
                <w:szCs w:val="18"/>
              </w:rPr>
              <w:t xml:space="preserve">compteur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disjoncteur général</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ligne d'éclairage (en dérivation) protégée par son fusible</w:t>
            </w:r>
            <w:r>
              <w:rPr>
                <w:rFonts w:ascii="Times New Roman" w:cs="Times New Roman" w:eastAsia="Times New Roman" w:hAnsi="Times New Roman"/>
                <w:b w:val="false"/>
                <w:bCs w:val="false"/>
                <w:i w:val="false"/>
                <w:iCs w:val="false"/>
                <w:color w:val="000000"/>
                <w:sz w:val="18"/>
                <w:szCs w:val="18"/>
              </w:rPr>
              <w:t xml:space="preserve"> → interrupteur →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disjoncteur protège </w:t>
            </w:r>
            <w:r>
              <w:rPr>
                <w:rFonts w:ascii="Times New Roman" w:cs="Times New Roman" w:eastAsia="Times New Roman" w:hAnsi="Times New Roman"/>
                <w:b/>
                <w:bCs/>
                <w:i w:val="false"/>
                <w:iCs w:val="false"/>
                <w:color w:val="C2185B"/>
                <w:sz w:val="18"/>
                <w:szCs w:val="18"/>
              </w:rPr>
              <w:t xml:space="preserve">TOUTES les lignes de l'habitation</w:t>
            </w:r>
            <w:r>
              <w:rPr>
                <w:rFonts w:ascii="Times New Roman" w:cs="Times New Roman" w:eastAsia="Times New Roman" w:hAnsi="Times New Roman"/>
                <w:b w:val="false"/>
                <w:bCs w:val="false"/>
                <w:i w:val="false"/>
                <w:iCs w:val="false"/>
                <w:color w:val="000000"/>
                <w:sz w:val="18"/>
                <w:szCs w:val="18"/>
              </w:rPr>
              <w:t xml:space="preserve"> (et se réarme) ; chaque fusible ne protège </w:t>
            </w:r>
            <w:r>
              <w:rPr>
                <w:rFonts w:ascii="Times New Roman" w:cs="Times New Roman" w:eastAsia="Times New Roman" w:hAnsi="Times New Roman"/>
                <w:b/>
                <w:bCs/>
                <w:i w:val="false"/>
                <w:iCs w:val="false"/>
                <w:color w:val="C2185B"/>
                <w:sz w:val="18"/>
                <w:szCs w:val="18"/>
              </w:rPr>
              <w:t xml:space="preserve">qu'UNE ligne de distribution</w:t>
            </w:r>
            <w:r>
              <w:rPr>
                <w:rFonts w:ascii="Times New Roman" w:cs="Times New Roman" w:eastAsia="Times New Roman" w:hAnsi="Times New Roman"/>
                <w:b w:val="false"/>
                <w:bCs w:val="false"/>
                <w:i w:val="false"/>
                <w:iCs w:val="false"/>
                <w:color w:val="000000"/>
                <w:sz w:val="18"/>
                <w:szCs w:val="18"/>
              </w:rPr>
              <w:t xml:space="preserve"> (et se remplace).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lignes de distribution sont branchées en série.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fusible fondu peut être remplacé par un fil de fer quelconque.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peut refaire chez soi, avec le secteur, les expériences faites en classe avec des piles.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trois circonstances d'électrocution et la règle de sécurité qui les évite.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en dérivation, pour que chaque appareil ait 220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uniquement par un fusible de même calibre, sinon plus de protection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secteur est mortel ; seul le professeur manipule le 220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Fil dénudé (ne pas toucher, faire réparer)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mains mouillées (toujours manipuler au sec)</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appareil défectueux sous tension (débrancher avant toute intervention)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L'électricité à la maison : installation, protection, sécurité</w:t>
      </w:r>
    </w:p>
    <w:p>
      <w:pPr>
        <w:spacing w:after="12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447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15 — Du compteur au disjoncteur, puis aux lignes protégées par fusibles : l'installation domestique</w:t>
      </w:r>
    </w:p>
    <w:p>
      <w:pPr>
        <w:spacing w:after="80" w:before="80"/>
        <w:jc w:val="left"/>
      </w:pPr>
      <w:r>
        <w:rPr>
          <w:rFonts w:ascii="Times New Roman" w:cs="Times New Roman" w:eastAsia="Times New Roman" w:hAnsi="Times New Roman"/>
          <w:b/>
          <w:bCs/>
          <w:i w:val="false"/>
          <w:iCs w:val="false"/>
          <w:color w:val="1E7B34"/>
          <w:sz w:val="24"/>
          <w:szCs w:val="24"/>
        </w:rPr>
        <w:t xml:space="preserve">1. Le schéma de l'installation</w:t>
      </w:r>
    </w:p>
    <w:p>
      <w:pPr>
        <w:spacing w:after="80"/>
      </w:pPr>
      <w:r>
        <w:rPr>
          <w:rFonts w:ascii="Times New Roman" w:cs="Times New Roman" w:eastAsia="Times New Roman" w:hAnsi="Times New Roman"/>
          <w:color w:val="000000"/>
          <w:sz w:val="22"/>
          <w:szCs w:val="22"/>
        </w:rPr>
        <w:t xml:space="preserve">La ligne de la JIRAMA arrive au </w:t>
      </w:r>
      <w:r>
        <w:rPr>
          <w:rFonts w:ascii="Times New Roman" w:cs="Times New Roman" w:eastAsia="Times New Roman" w:hAnsi="Times New Roman"/>
          <w:b/>
          <w:bCs/>
          <w:color w:val="1F4E79"/>
          <w:sz w:val="22"/>
          <w:szCs w:val="22"/>
        </w:rPr>
        <w:t xml:space="preserve">compteur</w:t>
      </w:r>
      <w:r>
        <w:rPr>
          <w:rFonts w:ascii="Times New Roman" w:cs="Times New Roman" w:eastAsia="Times New Roman" w:hAnsi="Times New Roman"/>
          <w:color w:val="000000"/>
          <w:sz w:val="22"/>
          <w:szCs w:val="22"/>
        </w:rPr>
        <w:t xml:space="preserve"> (mesure de l'énergie), traverse le </w:t>
      </w:r>
      <w:r>
        <w:rPr>
          <w:rFonts w:ascii="Times New Roman" w:cs="Times New Roman" w:eastAsia="Times New Roman" w:hAnsi="Times New Roman"/>
          <w:b/>
          <w:bCs/>
          <w:color w:val="1F4E79"/>
          <w:sz w:val="22"/>
          <w:szCs w:val="22"/>
        </w:rPr>
        <w:t xml:space="preserve">disjoncteur</w:t>
      </w:r>
      <w:r>
        <w:rPr>
          <w:rFonts w:ascii="Times New Roman" w:cs="Times New Roman" w:eastAsia="Times New Roman" w:hAnsi="Times New Roman"/>
          <w:color w:val="000000"/>
          <w:sz w:val="22"/>
          <w:szCs w:val="22"/>
        </w:rPr>
        <w:t xml:space="preserve"> général, puis alimente les </w:t>
      </w:r>
      <w:r>
        <w:rPr>
          <w:rFonts w:ascii="Times New Roman" w:cs="Times New Roman" w:eastAsia="Times New Roman" w:hAnsi="Times New Roman"/>
          <w:b/>
          <w:bCs/>
          <w:color w:val="1F4E79"/>
          <w:sz w:val="22"/>
          <w:szCs w:val="22"/>
        </w:rPr>
        <w:t xml:space="preserve">lignes de distribution</w:t>
      </w:r>
      <w:r>
        <w:rPr>
          <w:rFonts w:ascii="Times New Roman" w:cs="Times New Roman" w:eastAsia="Times New Roman" w:hAnsi="Times New Roman"/>
          <w:color w:val="000000"/>
          <w:sz w:val="22"/>
          <w:szCs w:val="22"/>
        </w:rPr>
        <w:t xml:space="preserve"> branchées en dérivation : chaque appareil reçoit 220 V et fonctionne indépendamment des autres.</w:t>
      </w:r>
    </w:p>
    <w:p>
      <w:pPr>
        <w:spacing w:after="80" w:before="80"/>
        <w:jc w:val="left"/>
      </w:pPr>
      <w:r>
        <w:rPr>
          <w:rFonts w:ascii="Times New Roman" w:cs="Times New Roman" w:eastAsia="Times New Roman" w:hAnsi="Times New Roman"/>
          <w:b/>
          <w:bCs/>
          <w:i w:val="false"/>
          <w:iCs w:val="false"/>
          <w:color w:val="1E7B34"/>
          <w:sz w:val="24"/>
          <w:szCs w:val="24"/>
        </w:rPr>
        <w:t xml:space="preserve">2. Les protections</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disjoncteur</w:t>
      </w:r>
      <w:r>
        <w:rPr>
          <w:rFonts w:ascii="Times New Roman" w:cs="Times New Roman" w:eastAsia="Times New Roman" w:hAnsi="Times New Roman"/>
          <w:color w:val="000000"/>
          <w:sz w:val="22"/>
          <w:szCs w:val="22"/>
        </w:rPr>
        <w:t xml:space="preserve"> général protège toutes les lignes de l'habitation ; il se réarme après l'incident ;</w:t>
      </w:r>
    </w:p>
    <w:p>
      <w:pPr>
        <w:spacing w:after="80"/>
      </w:pPr>
      <w:r>
        <w:rPr>
          <w:rFonts w:ascii="Times New Roman" w:cs="Times New Roman" w:eastAsia="Times New Roman" w:hAnsi="Times New Roman"/>
          <w:color w:val="000000"/>
          <w:sz w:val="22"/>
          <w:szCs w:val="22"/>
        </w:rPr>
        <w:t xml:space="preserve">• chaque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ne protège qu'une ligne : son fil fond (effet Joule) au-delà du calibre ;</w:t>
      </w:r>
    </w:p>
    <w:p>
      <w:pPr>
        <w:spacing w:after="80"/>
      </w:pPr>
      <w:r>
        <w:rPr>
          <w:rFonts w:ascii="Times New Roman" w:cs="Times New Roman" w:eastAsia="Times New Roman" w:hAnsi="Times New Roman"/>
          <w:color w:val="000000"/>
          <w:sz w:val="22"/>
          <w:szCs w:val="22"/>
        </w:rPr>
        <w:t xml:space="preserve">• remplacer 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uniquement par 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de même calibre : jamais un fil quelconque !</w:t>
      </w:r>
    </w:p>
    <w:p>
      <w:pPr>
        <w:spacing w:after="80" w:before="80"/>
        <w:jc w:val="left"/>
      </w:pPr>
      <w:r>
        <w:rPr>
          <w:rFonts w:ascii="Times New Roman" w:cs="Times New Roman" w:eastAsia="Times New Roman" w:hAnsi="Times New Roman"/>
          <w:b/>
          <w:bCs/>
          <w:i w:val="false"/>
          <w:iCs w:val="false"/>
          <w:color w:val="1E7B34"/>
          <w:sz w:val="24"/>
          <w:szCs w:val="24"/>
        </w:rPr>
        <w:t xml:space="preserve">3. Les dangers et les règles de sécurité</w:t>
      </w:r>
    </w:p>
    <w:p>
      <w:pPr>
        <w:spacing w:after="80"/>
      </w:pPr>
      <w:r>
        <w:rPr>
          <w:rFonts w:ascii="Times New Roman" w:cs="Times New Roman" w:eastAsia="Times New Roman" w:hAnsi="Times New Roman"/>
          <w:b/>
          <w:bCs/>
          <w:color w:val="1F4E79"/>
          <w:sz w:val="22"/>
          <w:szCs w:val="22"/>
        </w:rPr>
        <w:t xml:space="preserve">Électrocution</w:t>
      </w:r>
      <w:r>
        <w:rPr>
          <w:rFonts w:ascii="Times New Roman" w:cs="Times New Roman" w:eastAsia="Times New Roman" w:hAnsi="Times New Roman"/>
          <w:color w:val="000000"/>
          <w:sz w:val="22"/>
          <w:szCs w:val="22"/>
        </w:rPr>
        <w:t xml:space="preserve"> : fil dénudé, appareil défectueux, mains mouillées. Incendie : lignes surchargées, vieux fils (effet Joule).</w:t>
      </w:r>
    </w:p>
    <w:p>
      <w:pPr>
        <w:spacing w:after="80"/>
      </w:pPr>
      <w:r>
        <w:rPr>
          <w:rFonts w:ascii="Times New Roman" w:cs="Times New Roman" w:eastAsia="Times New Roman" w:hAnsi="Times New Roman"/>
          <w:color w:val="000000"/>
          <w:sz w:val="22"/>
          <w:szCs w:val="22"/>
        </w:rPr>
        <w:t xml:space="preserve">• ne jamais toucher un fil dénudé ni introduire quoi que ce soit dans une prise ;</w:t>
      </w:r>
    </w:p>
    <w:p>
      <w:pPr>
        <w:spacing w:after="80"/>
      </w:pPr>
      <w:r>
        <w:rPr>
          <w:rFonts w:ascii="Times New Roman" w:cs="Times New Roman" w:eastAsia="Times New Roman" w:hAnsi="Times New Roman"/>
          <w:color w:val="000000"/>
          <w:sz w:val="22"/>
          <w:szCs w:val="22"/>
        </w:rPr>
        <w:t xml:space="preserve">• manipuler mains sèches, loin de l'eau ;</w:t>
      </w:r>
    </w:p>
    <w:p>
      <w:pPr>
        <w:spacing w:after="80"/>
      </w:pPr>
      <w:r>
        <w:rPr>
          <w:rFonts w:ascii="Times New Roman" w:cs="Times New Roman" w:eastAsia="Times New Roman" w:hAnsi="Times New Roman"/>
          <w:color w:val="000000"/>
          <w:sz w:val="22"/>
          <w:szCs w:val="22"/>
        </w:rPr>
        <w:t xml:space="preserve">• débrancher avant toute intervention ;</w:t>
      </w:r>
    </w:p>
    <w:p>
      <w:pPr>
        <w:spacing w:after="80"/>
      </w:pPr>
      <w:r>
        <w:rPr>
          <w:rFonts w:ascii="Times New Roman" w:cs="Times New Roman" w:eastAsia="Times New Roman" w:hAnsi="Times New Roman"/>
          <w:color w:val="000000"/>
          <w:sz w:val="22"/>
          <w:szCs w:val="22"/>
        </w:rPr>
        <w:t xml:space="preserve">• ne JAMAIS refaire avec le secteur les expériences réalisées en classe avec des piles ;</w:t>
      </w:r>
    </w:p>
    <w:p>
      <w:pPr>
        <w:spacing w:after="80"/>
      </w:pPr>
      <w:r>
        <w:rPr>
          <w:rFonts w:ascii="Times New Roman" w:cs="Times New Roman" w:eastAsia="Times New Roman" w:hAnsi="Times New Roman"/>
          <w:color w:val="000000"/>
          <w:sz w:val="22"/>
          <w:szCs w:val="22"/>
        </w:rPr>
        <w:t xml:space="preserve">• seul un adulte qualifié intervient sur l'installation.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corps humain conduit d'autant mieux le courant qu'il est mouillé : sa résistance passe d'environ 100 000 Ω (peau sèche) à moins de 1 000 Ω (peau humide) ! Sous 220 V, la loi d'Ohm donne alors I = 220 ÷ 1 000 = 0,22 A : plus de quatre fois le seuil mortel de 50 mA. Voilà pourquoi salle d'eau et électricité ne font jamais bon ménage.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L'audit sécurité de la maison (sans rien toucher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Observe : où sont le compteur et le disjoncteur ? Quel est le calibre indiqué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Compte les lignes et leurs fusibles au tableau électrique.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Chasse aux dangers : fils dénudés, prises cassées, multiprises surchargées, appareils près de l'eau : note tout.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Présente ta liste à un adulte : que faut-il faire réparer en priorité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d'installation domestique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Planche dessinée + composants réels récupérés (fusibles fondus, vieux disjoncteur)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pédagogique des dangers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Affiches dessinées par la classe : électrocution, incendie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 compteur, disjoncteur, fusible, lignes de distribution — a) protège une seule ligne ; b) mesure l'énergie en kWh ; c) branchées en dérivation ; d) protège toute l'installation.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La ligne des prises est protégée par un fusible de 16 A. Un court-circuit se produit : explique ce qui se passe, en citant l'effet physique mis en jeu.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Rédige trois règles de sécurité électrique à afficher à la maison, avec pour chacune le danger évité.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Compteur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disjoncteur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fusible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lignes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courant devient très intense ; </w:t>
      </w:r>
      <w:r>
        <w:rPr>
          <w:rFonts w:ascii="Times New Roman" w:cs="Times New Roman" w:eastAsia="Times New Roman" w:hAnsi="Times New Roman"/>
          <w:b/>
          <w:bCs/>
          <w:i w:val="false"/>
          <w:iCs w:val="false"/>
          <w:color w:val="C2185B"/>
          <w:sz w:val="20"/>
          <w:szCs w:val="20"/>
        </w:rPr>
        <w:t xml:space="preserve">l'effet Joule fait fondre le fil calibré du fusible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la ligne est coupée avant que les câbles ne brûlent</w:t>
      </w:r>
      <w:r>
        <w:rPr>
          <w:rFonts w:ascii="Times New Roman" w:cs="Times New Roman" w:eastAsia="Times New Roman" w:hAnsi="Times New Roman"/>
          <w:b w:val="false"/>
          <w:bCs w:val="false"/>
          <w:i w:val="false"/>
          <w:iCs w:val="false"/>
          <w:color w:val="000000"/>
          <w:sz w:val="20"/>
          <w:szCs w:val="20"/>
        </w:rPr>
        <w:t xml:space="preserve"> ; les autres lignes continuent de fonctionner.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Exemples : </w:t>
      </w:r>
      <w:r>
        <w:rPr>
          <w:rFonts w:ascii="Times New Roman" w:cs="Times New Roman" w:eastAsia="Times New Roman" w:hAnsi="Times New Roman"/>
          <w:b/>
          <w:bCs/>
          <w:i w:val="false"/>
          <w:iCs w:val="false"/>
          <w:color w:val="C2185B"/>
          <w:sz w:val="20"/>
          <w:szCs w:val="20"/>
        </w:rPr>
        <w:t xml:space="preserve">mains sèches (électrocution)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ne rien enfoncer dans les prises (électrocution)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une seule multiprise par prise murale (incendie par surcharge)</w:t>
      </w:r>
      <w:r>
        <w:rPr>
          <w:rFonts w:ascii="Times New Roman" w:cs="Times New Roman" w:eastAsia="Times New Roman" w:hAnsi="Times New Roman"/>
          <w:b w:val="false"/>
          <w:bCs w:val="false"/>
          <w:i w:val="false"/>
          <w:iCs w:val="false"/>
          <w:color w:val="000000"/>
          <w:sz w:val="20"/>
          <w:szCs w:val="20"/>
        </w:rPr>
        <w:t xml:space="preserve">. (1 point par règle cohérente)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8" w:id="1"/>
      <w:r>
        <w:rPr>
          <w:rFonts w:ascii="Times New Roman" w:cs="Times New Roman" w:eastAsia="Times New Roman" w:hAnsi="Times New Roman"/>
          <w:b/>
          <w:bCs/>
          <w:color w:val="000000"/>
          <w:sz w:val="30"/>
          <w:szCs w:val="30"/>
        </w:rPr>
        <w:t xml:space="preserve">SÉANCE 18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 — Électricité</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L'électricité : loi d'Ohm, associations, puissance, énergie et sécurité</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12 et 13 — Résistor, caractéristique et loi d'Ohm</w:t>
      </w:r>
    </w:p>
    <w:p>
      <w:pPr>
        <w:spacing w:after="80"/>
      </w:pPr>
      <w:r>
        <w:rPr>
          <w:rFonts w:ascii="Times New Roman" w:cs="Times New Roman" w:eastAsia="Times New Roman" w:hAnsi="Times New Roman"/>
          <w:color w:val="000000"/>
          <w:sz w:val="21"/>
          <w:szCs w:val="21"/>
        </w:rPr>
        <w:t xml:space="preserve">• Le conducteur </w:t>
      </w:r>
      <w:r>
        <w:rPr>
          <w:rFonts w:ascii="Times New Roman" w:cs="Times New Roman" w:eastAsia="Times New Roman" w:hAnsi="Times New Roman"/>
          <w:b/>
          <w:bCs/>
          <w:color w:val="1F4E79"/>
          <w:sz w:val="21"/>
          <w:szCs w:val="21"/>
        </w:rPr>
        <w:t xml:space="preserve">ohm</w:t>
      </w:r>
      <w:r>
        <w:rPr>
          <w:rFonts w:ascii="Times New Roman" w:cs="Times New Roman" w:eastAsia="Times New Roman" w:hAnsi="Times New Roman"/>
          <w:color w:val="000000"/>
          <w:sz w:val="21"/>
          <w:szCs w:val="21"/>
        </w:rPr>
        <w:t xml:space="preserve">ique (</w:t>
      </w:r>
      <w:r>
        <w:rPr>
          <w:rFonts w:ascii="Times New Roman" w:cs="Times New Roman" w:eastAsia="Times New Roman" w:hAnsi="Times New Roman"/>
          <w:b/>
          <w:bCs/>
          <w:color w:val="1F4E79"/>
          <w:sz w:val="21"/>
          <w:szCs w:val="21"/>
        </w:rPr>
        <w:t xml:space="preserve">résistor</w:t>
      </w:r>
      <w:r>
        <w:rPr>
          <w:rFonts w:ascii="Times New Roman" w:cs="Times New Roman" w:eastAsia="Times New Roman" w:hAnsi="Times New Roman"/>
          <w:color w:val="000000"/>
          <w:sz w:val="21"/>
          <w:szCs w:val="21"/>
        </w:rPr>
        <w:t xml:space="preserve">) : cylindre à anneaux colorés, symbole rectangulaire.</w:t>
      </w:r>
    </w:p>
    <w:p>
      <w:pPr>
        <w:spacing w:after="80"/>
      </w:pPr>
      <w:r>
        <w:rPr>
          <w:rFonts w:ascii="Times New Roman" w:cs="Times New Roman" w:eastAsia="Times New Roman" w:hAnsi="Times New Roman"/>
          <w:color w:val="000000"/>
          <w:sz w:val="21"/>
          <w:szCs w:val="21"/>
        </w:rPr>
        <w:t xml:space="preserve">• Sa </w:t>
      </w:r>
      <w:r>
        <w:rPr>
          <w:rFonts w:ascii="Times New Roman" w:cs="Times New Roman" w:eastAsia="Times New Roman" w:hAnsi="Times New Roman"/>
          <w:b/>
          <w:bCs/>
          <w:color w:val="1F4E79"/>
          <w:sz w:val="21"/>
          <w:szCs w:val="21"/>
        </w:rPr>
        <w:t xml:space="preserve">caractéristique</w:t>
      </w:r>
      <w:r>
        <w:rPr>
          <w:rFonts w:ascii="Times New Roman" w:cs="Times New Roman" w:eastAsia="Times New Roman" w:hAnsi="Times New Roman"/>
          <w:color w:val="000000"/>
          <w:sz w:val="21"/>
          <w:szCs w:val="21"/>
        </w:rPr>
        <w:t xml:space="preserve"> U = f(I) : au moins 5 points de fonctionnement, tracé en </w:t>
      </w:r>
      <w:r>
        <w:rPr>
          <w:rFonts w:ascii="Times New Roman" w:cs="Times New Roman" w:eastAsia="Times New Roman" w:hAnsi="Times New Roman"/>
          <w:b/>
          <w:bCs/>
          <w:color w:val="1F4E79"/>
          <w:sz w:val="21"/>
          <w:szCs w:val="21"/>
        </w:rPr>
        <w:t xml:space="preserve">ligne moyenne</w:t>
      </w:r>
      <w:r>
        <w:rPr>
          <w:rFonts w:ascii="Times New Roman" w:cs="Times New Roman" w:eastAsia="Times New Roman" w:hAnsi="Times New Roman"/>
          <w:color w:val="000000"/>
          <w:sz w:val="21"/>
          <w:szCs w:val="21"/>
        </w:rPr>
        <w:t xml:space="preserve"> : une droite passant par l'origine.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Loi d'Ohm</w:t>
      </w:r>
      <w:r>
        <w:rPr>
          <w:rFonts w:ascii="Times New Roman" w:cs="Times New Roman" w:eastAsia="Times New Roman" w:hAnsi="Times New Roman"/>
          <w:color w:val="000000"/>
          <w:sz w:val="21"/>
          <w:szCs w:val="21"/>
        </w:rPr>
        <w:t xml:space="preserve"> : U = R × I ; R est la résistance, en </w:t>
      </w:r>
      <w:r>
        <w:rPr>
          <w:rFonts w:ascii="Times New Roman" w:cs="Times New Roman" w:eastAsia="Times New Roman" w:hAnsi="Times New Roman"/>
          <w:b/>
          <w:bCs/>
          <w:color w:val="1F4E79"/>
          <w:sz w:val="21"/>
          <w:szCs w:val="21"/>
        </w:rPr>
        <w:t xml:space="preserve">ohm</w:t>
      </w:r>
      <w:r>
        <w:rPr>
          <w:rFonts w:ascii="Times New Roman" w:cs="Times New Roman" w:eastAsia="Times New Roman" w:hAnsi="Times New Roman"/>
          <w:color w:val="000000"/>
          <w:sz w:val="21"/>
          <w:szCs w:val="21"/>
        </w:rPr>
        <w:t xml:space="preserve">s (Ω) : la pente de la </w:t>
      </w:r>
      <w:r>
        <w:rPr>
          <w:rFonts w:ascii="Times New Roman" w:cs="Times New Roman" w:eastAsia="Times New Roman" w:hAnsi="Times New Roman"/>
          <w:b/>
          <w:bCs/>
          <w:color w:val="1F4E79"/>
          <w:sz w:val="21"/>
          <w:szCs w:val="21"/>
        </w:rPr>
        <w:t xml:space="preserve">caractéristique</w:t>
      </w:r>
      <w:r>
        <w:rPr>
          <w:rFonts w:ascii="Times New Roman" w:cs="Times New Roman" w:eastAsia="Times New Roman" w:hAnsi="Times New Roman"/>
          <w:color w:val="000000"/>
          <w:sz w:val="21"/>
          <w:szCs w:val="21"/>
        </w:rPr>
        <w:t xml:space="preserve"> ; R = U ÷ I ; I = U ÷ R.</w:t>
      </w:r>
    </w:p>
    <w:p>
      <w:pPr>
        <w:spacing w:after="60" w:before="60"/>
        <w:jc w:val="left"/>
      </w:pPr>
      <w:r>
        <w:rPr>
          <w:rFonts w:ascii="Times New Roman" w:cs="Times New Roman" w:eastAsia="Times New Roman" w:hAnsi="Times New Roman"/>
          <w:b/>
          <w:bCs/>
          <w:i w:val="false"/>
          <w:iCs w:val="false"/>
          <w:color w:val="1E7B34"/>
          <w:sz w:val="22"/>
          <w:szCs w:val="22"/>
        </w:rPr>
        <w:t xml:space="preserve">Séance 14 — Associations de résistors</w:t>
      </w:r>
    </w:p>
    <w:p>
      <w:pPr>
        <w:spacing w:after="80"/>
      </w:pP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série</w:t>
      </w:r>
      <w:r>
        <w:rPr>
          <w:rFonts w:ascii="Times New Roman" w:cs="Times New Roman" w:eastAsia="Times New Roman" w:hAnsi="Times New Roman"/>
          <w:color w:val="000000"/>
          <w:sz w:val="21"/>
          <w:szCs w:val="21"/>
        </w:rPr>
        <w:t xml:space="preserve"> : Re = R1 + R2 : plus grande que chaque résistance.</w:t>
      </w:r>
    </w:p>
    <w:p>
      <w:pPr>
        <w:spacing w:after="80"/>
      </w:pP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 : 1/Re = 1/R1 + 1/R2 : plus petite que la plus petite.</w:t>
      </w:r>
    </w:p>
    <w:p>
      <w:pPr>
        <w:spacing w:after="80"/>
      </w:pPr>
      <w:r>
        <w:rPr>
          <w:rFonts w:ascii="Times New Roman" w:cs="Times New Roman" w:eastAsia="Times New Roman" w:hAnsi="Times New Roman"/>
          <w:color w:val="000000"/>
          <w:sz w:val="21"/>
          <w:szCs w:val="21"/>
        </w:rPr>
        <w:t xml:space="preserve">• Vérification possible à l'ohmmètre aux bornes de l'ensemble.</w:t>
      </w:r>
    </w:p>
    <w:p>
      <w:pPr>
        <w:spacing w:after="60" w:before="60"/>
        <w:jc w:val="left"/>
      </w:pPr>
      <w:r>
        <w:rPr>
          <w:rFonts w:ascii="Times New Roman" w:cs="Times New Roman" w:eastAsia="Times New Roman" w:hAnsi="Times New Roman"/>
          <w:b/>
          <w:bCs/>
          <w:i w:val="false"/>
          <w:iCs w:val="false"/>
          <w:color w:val="1E7B34"/>
          <w:sz w:val="22"/>
          <w:szCs w:val="22"/>
        </w:rPr>
        <w:t xml:space="preserve">Séances 15 et 16 — Puissance et énergie électriques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Plaque signalétique</w:t>
      </w:r>
      <w:r>
        <w:rPr>
          <w:rFonts w:ascii="Times New Roman" w:cs="Times New Roman" w:eastAsia="Times New Roman" w:hAnsi="Times New Roman"/>
          <w:color w:val="000000"/>
          <w:sz w:val="21"/>
          <w:szCs w:val="21"/>
        </w:rPr>
        <w:t xml:space="preserve"> : tension d'usage (V) et puissance consommée (W) ; courant appelé : I = P ÷ U.</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 = U × I</w:t>
      </w:r>
      <w:r>
        <w:rPr>
          <w:rFonts w:ascii="Times New Roman" w:cs="Times New Roman" w:eastAsia="Times New Roman" w:hAnsi="Times New Roman"/>
          <w:color w:val="000000"/>
          <w:sz w:val="21"/>
          <w:szCs w:val="21"/>
        </w:rPr>
        <w:t xml:space="preserve"> ; pour un conducteur ohmique : P = R × I².</w:t>
      </w:r>
    </w:p>
    <w:p>
      <w:pPr>
        <w:spacing w:after="80"/>
      </w:pPr>
      <w:r>
        <w:rPr>
          <w:rFonts w:ascii="Times New Roman" w:cs="Times New Roman" w:eastAsia="Times New Roman" w:hAnsi="Times New Roman"/>
          <w:color w:val="000000"/>
          <w:sz w:val="21"/>
          <w:szCs w:val="21"/>
        </w:rPr>
        <w:t xml:space="preserve">• Énergie : </w:t>
      </w:r>
      <w:r>
        <w:rPr>
          <w:rFonts w:ascii="Times New Roman" w:cs="Times New Roman" w:eastAsia="Times New Roman" w:hAnsi="Times New Roman"/>
          <w:b/>
          <w:bCs/>
          <w:color w:val="1F4E79"/>
          <w:sz w:val="21"/>
          <w:szCs w:val="21"/>
        </w:rPr>
        <w:t xml:space="preserve">W = P × t</w:t>
      </w:r>
      <w:r>
        <w:rPr>
          <w:rFonts w:ascii="Times New Roman" w:cs="Times New Roman" w:eastAsia="Times New Roman" w:hAnsi="Times New Roman"/>
          <w:color w:val="000000"/>
          <w:sz w:val="21"/>
          <w:szCs w:val="21"/>
        </w:rPr>
        <w:t xml:space="preserve"> ; unité pratique : le </w:t>
      </w:r>
      <w:r>
        <w:rPr>
          <w:rFonts w:ascii="Times New Roman" w:cs="Times New Roman" w:eastAsia="Times New Roman" w:hAnsi="Times New Roman"/>
          <w:b/>
          <w:bCs/>
          <w:color w:val="1F4E79"/>
          <w:sz w:val="21"/>
          <w:szCs w:val="21"/>
        </w:rPr>
        <w:t xml:space="preserve">kilowattheure</w:t>
      </w:r>
      <w:r>
        <w:rPr>
          <w:rFonts w:ascii="Times New Roman" w:cs="Times New Roman" w:eastAsia="Times New Roman" w:hAnsi="Times New Roman"/>
          <w:color w:val="000000"/>
          <w:sz w:val="21"/>
          <w:szCs w:val="21"/>
        </w:rPr>
        <w:t xml:space="preserve"> : 1 kWh = 3 600 000 J ; le compteur totalise les kWh facturés par la JIRAMA.</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Loi de Joule</w:t>
      </w:r>
      <w:r>
        <w:rPr>
          <w:rFonts w:ascii="Times New Roman" w:cs="Times New Roman" w:eastAsia="Times New Roman" w:hAnsi="Times New Roman"/>
          <w:color w:val="000000"/>
          <w:sz w:val="21"/>
          <w:szCs w:val="21"/>
        </w:rPr>
        <w:t xml:space="preserve"> : l'énergie reçue par un conducteur ohmique est intégralement convertie en chaleur : Q = R × I² × t.</w:t>
      </w:r>
    </w:p>
    <w:p>
      <w:pPr>
        <w:spacing w:after="60" w:before="60"/>
        <w:jc w:val="left"/>
      </w:pPr>
      <w:r>
        <w:rPr>
          <w:rFonts w:ascii="Times New Roman" w:cs="Times New Roman" w:eastAsia="Times New Roman" w:hAnsi="Times New Roman"/>
          <w:b/>
          <w:bCs/>
          <w:i w:val="false"/>
          <w:iCs w:val="false"/>
          <w:color w:val="1E7B34"/>
          <w:sz w:val="22"/>
          <w:szCs w:val="22"/>
        </w:rPr>
        <w:t xml:space="preserve">Séance 17 — L'installation domestique et la sécurité</w:t>
      </w:r>
    </w:p>
    <w:p>
      <w:pPr>
        <w:spacing w:after="80"/>
      </w:pPr>
      <w:r>
        <w:rPr>
          <w:rFonts w:ascii="Times New Roman" w:cs="Times New Roman" w:eastAsia="Times New Roman" w:hAnsi="Times New Roman"/>
          <w:color w:val="000000"/>
          <w:sz w:val="21"/>
          <w:szCs w:val="21"/>
        </w:rPr>
        <w:t xml:space="preserve">• Trajet : ligne JIRAMA → </w:t>
      </w:r>
      <w:r>
        <w:rPr>
          <w:rFonts w:ascii="Times New Roman" w:cs="Times New Roman" w:eastAsia="Times New Roman" w:hAnsi="Times New Roman"/>
          <w:b/>
          <w:bCs/>
          <w:color w:val="1F4E79"/>
          <w:sz w:val="21"/>
          <w:szCs w:val="21"/>
        </w:rPr>
        <w:t xml:space="preserve">compteur</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disjoncteur</w:t>
      </w:r>
      <w:r>
        <w:rPr>
          <w:rFonts w:ascii="Times New Roman" w:cs="Times New Roman" w:eastAsia="Times New Roman" w:hAnsi="Times New Roman"/>
          <w:color w:val="000000"/>
          <w:sz w:val="21"/>
          <w:szCs w:val="21"/>
        </w:rPr>
        <w:t xml:space="preserve"> général → lignes de distribution en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 (chaque appareil sous 220 V).</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disjoncteur</w:t>
      </w:r>
      <w:r>
        <w:rPr>
          <w:rFonts w:ascii="Times New Roman" w:cs="Times New Roman" w:eastAsia="Times New Roman" w:hAnsi="Times New Roman"/>
          <w:color w:val="000000"/>
          <w:sz w:val="21"/>
          <w:szCs w:val="21"/>
        </w:rPr>
        <w:t xml:space="preserve"> protège toute l'installation ; chaque </w:t>
      </w:r>
      <w:r>
        <w:rPr>
          <w:rFonts w:ascii="Times New Roman" w:cs="Times New Roman" w:eastAsia="Times New Roman" w:hAnsi="Times New Roman"/>
          <w:b/>
          <w:bCs/>
          <w:color w:val="1F4E79"/>
          <w:sz w:val="21"/>
          <w:szCs w:val="21"/>
        </w:rPr>
        <w:t xml:space="preserve">fusible</w:t>
      </w:r>
      <w:r>
        <w:rPr>
          <w:rFonts w:ascii="Times New Roman" w:cs="Times New Roman" w:eastAsia="Times New Roman" w:hAnsi="Times New Roman"/>
          <w:color w:val="000000"/>
          <w:sz w:val="21"/>
          <w:szCs w:val="21"/>
        </w:rPr>
        <w:t xml:space="preserve"> ne protège qu'une ligne (il fond par effet Joule).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Sécurité</w:t>
      </w:r>
      <w:r>
        <w:rPr>
          <w:rFonts w:ascii="Times New Roman" w:cs="Times New Roman" w:eastAsia="Times New Roman" w:hAnsi="Times New Roman"/>
          <w:color w:val="000000"/>
          <w:sz w:val="21"/>
          <w:szCs w:val="21"/>
        </w:rPr>
        <w:t xml:space="preserve"> : mains sèches, ne jamais toucher fils dénudés ni prises, débrancher avant d'intervenir, ne jamais refaire au secteur les expériences faites avec des piles.</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Caractéristique et loi d'Ohm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l'allure de la caractéristique d'un résistor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trace-t-on une ligne moyenne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résistor de 30 Ω est traversé par 0,4 A : calcule 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Sous 12 V, un résistor laisse passer 0,06 A : calcule 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intensité traverse 500 Ω sous 10 V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Associations. R1 = 20 Ω et R2 = 60 Ω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Re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Re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pourquoi Re est-elle inférieure à 20 Ω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L'ensemble série est alimenté sous 16 V : calcule 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Comment vérifier expérimentalement 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Puissance et 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signifie « 220 V ; 1 500 W » sur un fer à repasser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courant appelé par ce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fonctionne 2 h : calcule l'énergie en kWh.</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Énonce la loi de Joule.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 fil de 3 Ω parcouru par 5 A pendant 2 min : calcule Q.</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Installation et sécurité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le trajet du courant de la rue à une prise.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les lignes sont-elles en dérivation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Différence de rôle disjoncteur / fusible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Pourquoi ne jamais remplacer un fusible par un fil quelconque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deux règles de sécurité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Une droite passant par l'origine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les points sont </w:t>
      </w:r>
      <w:r>
        <w:rPr>
          <w:rFonts w:ascii="Times New Roman" w:cs="Times New Roman" w:eastAsia="Times New Roman" w:hAnsi="Times New Roman"/>
          <w:b/>
          <w:bCs/>
          <w:i w:val="false"/>
          <w:iCs w:val="false"/>
          <w:color w:val="C2185B"/>
          <w:sz w:val="20"/>
          <w:szCs w:val="20"/>
        </w:rPr>
        <w:t xml:space="preserve">entachés d'erreurs de mesure</w:t>
      </w:r>
      <w:r>
        <w:rPr>
          <w:rFonts w:ascii="Times New Roman" w:cs="Times New Roman" w:eastAsia="Times New Roman" w:hAnsi="Times New Roman"/>
          <w:b w:val="false"/>
          <w:bCs w:val="false"/>
          <w:i w:val="false"/>
          <w:iCs w:val="false"/>
          <w:color w:val="000000"/>
          <w:sz w:val="20"/>
          <w:szCs w:val="20"/>
        </w:rPr>
        <w:t xml:space="preserve"> : jamais de ligne brisée.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 = 30 × 0,4 = </w:t>
      </w:r>
      <w:r>
        <w:rPr>
          <w:rFonts w:ascii="Times New Roman" w:cs="Times New Roman" w:eastAsia="Times New Roman" w:hAnsi="Times New Roman"/>
          <w:b/>
          <w:bCs/>
          <w:i w:val="false"/>
          <w:iCs w:val="false"/>
          <w:color w:val="C2185B"/>
          <w:sz w:val="20"/>
          <w:szCs w:val="20"/>
        </w:rPr>
        <w:t xml:space="preserve">12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R = 12 ÷ 0,06 = </w:t>
      </w:r>
      <w:r>
        <w:rPr>
          <w:rFonts w:ascii="Times New Roman" w:cs="Times New Roman" w:eastAsia="Times New Roman" w:hAnsi="Times New Roman"/>
          <w:b/>
          <w:bCs/>
          <w:i w:val="false"/>
          <w:iCs w:val="false"/>
          <w:color w:val="C2185B"/>
          <w:sz w:val="20"/>
          <w:szCs w:val="20"/>
        </w:rPr>
        <w:t xml:space="preserve">200 Ω</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I = 10 ÷ 500 = </w:t>
      </w:r>
      <w:r>
        <w:rPr>
          <w:rFonts w:ascii="Times New Roman" w:cs="Times New Roman" w:eastAsia="Times New Roman" w:hAnsi="Times New Roman"/>
          <w:b/>
          <w:bCs/>
          <w:i w:val="false"/>
          <w:iCs w:val="false"/>
          <w:color w:val="C2185B"/>
          <w:sz w:val="20"/>
          <w:szCs w:val="20"/>
        </w:rPr>
        <w:t xml:space="preserve">0,02 A = 20 mA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 = 20 + 60 = </w:t>
      </w:r>
      <w:r>
        <w:rPr>
          <w:rFonts w:ascii="Times New Roman" w:cs="Times New Roman" w:eastAsia="Times New Roman" w:hAnsi="Times New Roman"/>
          <w:b/>
          <w:bCs/>
          <w:i w:val="false"/>
          <w:iCs w:val="false"/>
          <w:color w:val="C2185B"/>
          <w:sz w:val="20"/>
          <w:szCs w:val="20"/>
        </w:rPr>
        <w:t xml:space="preserve">80 Ω</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1/Re = 1/20 + 1/60 = 4/60 : Re = </w:t>
      </w:r>
      <w:r>
        <w:rPr>
          <w:rFonts w:ascii="Times New Roman" w:cs="Times New Roman" w:eastAsia="Times New Roman" w:hAnsi="Times New Roman"/>
          <w:b/>
          <w:bCs/>
          <w:i w:val="false"/>
          <w:iCs w:val="false"/>
          <w:color w:val="C2185B"/>
          <w:sz w:val="20"/>
          <w:szCs w:val="20"/>
        </w:rPr>
        <w:t xml:space="preserve">15 Ω</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courant dispose de </w:t>
      </w:r>
      <w:r>
        <w:rPr>
          <w:rFonts w:ascii="Times New Roman" w:cs="Times New Roman" w:eastAsia="Times New Roman" w:hAnsi="Times New Roman"/>
          <w:b/>
          <w:bCs/>
          <w:i w:val="false"/>
          <w:iCs w:val="false"/>
          <w:color w:val="C2185B"/>
          <w:sz w:val="20"/>
          <w:szCs w:val="20"/>
        </w:rPr>
        <w:t xml:space="preserve">plusieurs chemins : l'opposition diminue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I = 16 ÷ 80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À l'ohmmètre, appliqué aux bornes de l'ensemble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Tension d'usage 220 V, puissance consommée 1 500 W</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 = 1 500 ÷ 220 ≈ </w:t>
      </w:r>
      <w:r>
        <w:rPr>
          <w:rFonts w:ascii="Times New Roman" w:cs="Times New Roman" w:eastAsia="Times New Roman" w:hAnsi="Times New Roman"/>
          <w:b/>
          <w:bCs/>
          <w:i w:val="false"/>
          <w:iCs w:val="false"/>
          <w:color w:val="C2185B"/>
          <w:sz w:val="20"/>
          <w:szCs w:val="20"/>
        </w:rPr>
        <w:t xml:space="preserve">6,8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 = 1,5 × 2 = </w:t>
      </w:r>
      <w:r>
        <w:rPr>
          <w:rFonts w:ascii="Times New Roman" w:cs="Times New Roman" w:eastAsia="Times New Roman" w:hAnsi="Times New Roman"/>
          <w:b/>
          <w:bCs/>
          <w:i w:val="false"/>
          <w:iCs w:val="false"/>
          <w:color w:val="C2185B"/>
          <w:sz w:val="20"/>
          <w:szCs w:val="20"/>
        </w:rPr>
        <w:t xml:space="preserve">3 kWh</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L'énergie reçue par un conducteur ohmique est intégralement convertie en chaleur : Q = R × I² × 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 = 3 × 25 × 120 = </w:t>
      </w:r>
      <w:r>
        <w:rPr>
          <w:rFonts w:ascii="Times New Roman" w:cs="Times New Roman" w:eastAsia="Times New Roman" w:hAnsi="Times New Roman"/>
          <w:b/>
          <w:bCs/>
          <w:i w:val="false"/>
          <w:iCs w:val="false"/>
          <w:color w:val="C2185B"/>
          <w:sz w:val="20"/>
          <w:szCs w:val="20"/>
        </w:rPr>
        <w:t xml:space="preserve">9 000 J</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Ligne JIRAMA → compteur → disjoncteur général → ligne en dérivation (fusible) → prise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que chaque appareil </w:t>
      </w:r>
      <w:r>
        <w:rPr>
          <w:rFonts w:ascii="Times New Roman" w:cs="Times New Roman" w:eastAsia="Times New Roman" w:hAnsi="Times New Roman"/>
          <w:b/>
          <w:bCs/>
          <w:i w:val="false"/>
          <w:iCs w:val="false"/>
          <w:color w:val="C2185B"/>
          <w:sz w:val="20"/>
          <w:szCs w:val="20"/>
        </w:rPr>
        <w:t xml:space="preserve">reçoive 220 V et fonctionne indépendamment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Disjoncteur : </w:t>
      </w:r>
      <w:r>
        <w:rPr>
          <w:rFonts w:ascii="Times New Roman" w:cs="Times New Roman" w:eastAsia="Times New Roman" w:hAnsi="Times New Roman"/>
          <w:b/>
          <w:bCs/>
          <w:i w:val="false"/>
          <w:iCs w:val="false"/>
          <w:color w:val="C2185B"/>
          <w:sz w:val="20"/>
          <w:szCs w:val="20"/>
        </w:rPr>
        <w:t xml:space="preserve">toute l'installation</w:t>
      </w:r>
      <w:r>
        <w:rPr>
          <w:rFonts w:ascii="Times New Roman" w:cs="Times New Roman" w:eastAsia="Times New Roman" w:hAnsi="Times New Roman"/>
          <w:b w:val="false"/>
          <w:bCs w:val="false"/>
          <w:i w:val="false"/>
          <w:iCs w:val="false"/>
          <w:color w:val="000000"/>
          <w:sz w:val="20"/>
          <w:szCs w:val="20"/>
        </w:rPr>
        <w:t xml:space="preserve"> ; fusible : </w:t>
      </w:r>
      <w:r>
        <w:rPr>
          <w:rFonts w:ascii="Times New Roman" w:cs="Times New Roman" w:eastAsia="Times New Roman" w:hAnsi="Times New Roman"/>
          <w:b/>
          <w:bCs/>
          <w:i w:val="false"/>
          <w:iCs w:val="false"/>
          <w:color w:val="C2185B"/>
          <w:sz w:val="20"/>
          <w:szCs w:val="20"/>
        </w:rPr>
        <w:t xml:space="preserve">une seule ligne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fil quelconque </w:t>
      </w:r>
      <w:r>
        <w:rPr>
          <w:rFonts w:ascii="Times New Roman" w:cs="Times New Roman" w:eastAsia="Times New Roman" w:hAnsi="Times New Roman"/>
          <w:b/>
          <w:bCs/>
          <w:i w:val="false"/>
          <w:iCs w:val="false"/>
          <w:color w:val="C2185B"/>
          <w:sz w:val="20"/>
          <w:szCs w:val="20"/>
        </w:rPr>
        <w:t xml:space="preserve">ne fond pas au bon calibre : plus de protection</w:t>
      </w:r>
      <w:r>
        <w:rPr>
          <w:rFonts w:ascii="Times New Roman" w:cs="Times New Roman" w:eastAsia="Times New Roman" w:hAnsi="Times New Roman"/>
          <w:b w:val="false"/>
          <w:bCs w:val="false"/>
          <w:i w:val="false"/>
          <w:iCs w:val="false"/>
          <w:color w:val="000000"/>
          <w:sz w:val="20"/>
          <w:szCs w:val="20"/>
        </w:rPr>
        <w:t xml:space="preserve"> : risque d'incendie.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Mains sèches ; ne jamais toucher un fil dénudé ; débrancher avant d'intervenir</w:t>
      </w:r>
      <w:r>
        <w:rPr>
          <w:rFonts w:ascii="Times New Roman" w:cs="Times New Roman" w:eastAsia="Times New Roman" w:hAnsi="Times New Roman"/>
          <w:b w:val="false"/>
          <w:bCs w:val="false"/>
          <w:i w:val="false"/>
          <w:iCs w:val="false"/>
          <w:color w:val="000000"/>
          <w:sz w:val="20"/>
          <w:szCs w:val="20"/>
        </w:rPr>
        <w:t xml:space="preserve"> (deux au choix).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9" w:id="1"/>
      <w:r>
        <w:rPr>
          <w:rFonts w:ascii="Times New Roman" w:cs="Times New Roman" w:eastAsia="Times New Roman" w:hAnsi="Times New Roman"/>
          <w:b/>
          <w:bCs/>
          <w:color w:val="000000"/>
          <w:sz w:val="30"/>
          <w:szCs w:val="30"/>
        </w:rPr>
        <w:t xml:space="preserve">SÉANCE 19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 — Électricité</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2</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Énonce la loi d'Ohm.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Donne la formule de la résistance équivalente en série puis en dérivation.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représentent les deux indications d'une plaque signalétique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Énonce la loi de Joule.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caractéristique d'un résistor est une droite passant par l'origine.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Re est plus grande que R1 et R2.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kWh = 3 600 000 J.</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fusible protège toute l'installation de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Loi d'Ohm. Un résistor porte la caractéristique suivante : (0,1 A ; 4,4 V), (0,2 A ; 8,8 V), (0,3 A ; 13,2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Montre que ces mesures respectent la loi d'Ohm.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résistance 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Prévois la tension pour 0,5 A.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Associations. R1 = 40 Ω et R2 = 10 Ω sont montés en dérivation sous 8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résistance équivalente.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l'intensité totale.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mêmes en série sous 8 V : calcule la nouvelle intensité.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La facture. Chaque jour, la famille utilise : une bouilloire (2 000 W, 30 min), 5 lampes (60 W chacune, 4 h), un téléviseur (100 W, 3 h).</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l'énergie quotidienne totale en kWh.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l'énergie mensuelle (30 jours).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Calcule le montant si le kWh coûte 600 ariary.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tension aux bornes d'un conducteur ohmique est proportionnelle à l'intensité : U = R × 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Série : </w:t>
      </w:r>
      <w:r>
        <w:rPr>
          <w:rFonts w:ascii="Times New Roman" w:cs="Times New Roman" w:eastAsia="Times New Roman" w:hAnsi="Times New Roman"/>
          <w:b/>
          <w:bCs/>
          <w:i w:val="false"/>
          <w:iCs w:val="false"/>
          <w:color w:val="C2185B"/>
          <w:sz w:val="20"/>
          <w:szCs w:val="20"/>
        </w:rPr>
        <w:t xml:space="preserve">Re = R1 + R2</w:t>
      </w:r>
      <w:r>
        <w:rPr>
          <w:rFonts w:ascii="Times New Roman" w:cs="Times New Roman" w:eastAsia="Times New Roman" w:hAnsi="Times New Roman"/>
          <w:b w:val="false"/>
          <w:bCs w:val="false"/>
          <w:i w:val="false"/>
          <w:iCs w:val="false"/>
          <w:color w:val="000000"/>
          <w:sz w:val="20"/>
          <w:szCs w:val="20"/>
        </w:rPr>
        <w:t xml:space="preserve"> ; dérivation : </w:t>
      </w:r>
      <w:r>
        <w:rPr>
          <w:rFonts w:ascii="Times New Roman" w:cs="Times New Roman" w:eastAsia="Times New Roman" w:hAnsi="Times New Roman"/>
          <w:b/>
          <w:bCs/>
          <w:i w:val="false"/>
          <w:iCs w:val="false"/>
          <w:color w:val="C2185B"/>
          <w:sz w:val="20"/>
          <w:szCs w:val="20"/>
        </w:rPr>
        <w:t xml:space="preserve">1/Re = 1/R1 + 1/R2</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tension d'usage et la puissance consommée en fonctionnement normal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L'énergie électrique reçue par un conducteur ohmique est intégralement convertie en chaleur : Q = R × I² × 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plus petite que la plus petite.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une seule ligne ; c'est le disjoncteur qui protège tout.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 ÷ I = </w:t>
      </w:r>
      <w:r>
        <w:rPr>
          <w:rFonts w:ascii="Times New Roman" w:cs="Times New Roman" w:eastAsia="Times New Roman" w:hAnsi="Times New Roman"/>
          <w:b/>
          <w:bCs/>
          <w:i w:val="false"/>
          <w:iCs w:val="false"/>
          <w:color w:val="C2185B"/>
          <w:sz w:val="20"/>
          <w:szCs w:val="20"/>
        </w:rPr>
        <w:t xml:space="preserve">44 pour chaque couple : U est proportionnelle à I</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R = </w:t>
      </w:r>
      <w:r>
        <w:rPr>
          <w:rFonts w:ascii="Times New Roman" w:cs="Times New Roman" w:eastAsia="Times New Roman" w:hAnsi="Times New Roman"/>
          <w:b/>
          <w:bCs/>
          <w:i w:val="false"/>
          <w:iCs w:val="false"/>
          <w:color w:val="C2185B"/>
          <w:sz w:val="20"/>
          <w:szCs w:val="20"/>
        </w:rPr>
        <w:t xml:space="preserve">44 Ω</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 = 44 × 0,5 = </w:t>
      </w:r>
      <w:r>
        <w:rPr>
          <w:rFonts w:ascii="Times New Roman" w:cs="Times New Roman" w:eastAsia="Times New Roman" w:hAnsi="Times New Roman"/>
          <w:b/>
          <w:bCs/>
          <w:i w:val="false"/>
          <w:iCs w:val="false"/>
          <w:color w:val="C2185B"/>
          <w:sz w:val="20"/>
          <w:szCs w:val="20"/>
        </w:rPr>
        <w:t xml:space="preserve">22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1/Re = 1/40 + 1/10 = 5/40 : Re = </w:t>
      </w:r>
      <w:r>
        <w:rPr>
          <w:rFonts w:ascii="Times New Roman" w:cs="Times New Roman" w:eastAsia="Times New Roman" w:hAnsi="Times New Roman"/>
          <w:b/>
          <w:bCs/>
          <w:i w:val="false"/>
          <w:iCs w:val="false"/>
          <w:color w:val="C2185B"/>
          <w:sz w:val="20"/>
          <w:szCs w:val="20"/>
        </w:rPr>
        <w:t xml:space="preserve">8 Ω</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 = 8 ÷ 8 = </w:t>
      </w:r>
      <w:r>
        <w:rPr>
          <w:rFonts w:ascii="Times New Roman" w:cs="Times New Roman" w:eastAsia="Times New Roman" w:hAnsi="Times New Roman"/>
          <w:b/>
          <w:bCs/>
          <w:i w:val="false"/>
          <w:iCs w:val="false"/>
          <w:color w:val="C2185B"/>
          <w:sz w:val="20"/>
          <w:szCs w:val="20"/>
        </w:rPr>
        <w:t xml:space="preserve">1 A</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Re = 50 Ω : I = 8 ÷ 50 = </w:t>
      </w:r>
      <w:r>
        <w:rPr>
          <w:rFonts w:ascii="Times New Roman" w:cs="Times New Roman" w:eastAsia="Times New Roman" w:hAnsi="Times New Roman"/>
          <w:b/>
          <w:bCs/>
          <w:i w:val="false"/>
          <w:iCs w:val="false"/>
          <w:color w:val="C2185B"/>
          <w:sz w:val="20"/>
          <w:szCs w:val="20"/>
        </w:rPr>
        <w:t xml:space="preserve">0,16 A</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Bouilloire : 1 kWh ; lampes : 5 × 0,06 × 4 = 1,2 kWh ; TV : 0,3 kWh ; total = </w:t>
      </w:r>
      <w:r>
        <w:rPr>
          <w:rFonts w:ascii="Times New Roman" w:cs="Times New Roman" w:eastAsia="Times New Roman" w:hAnsi="Times New Roman"/>
          <w:b/>
          <w:bCs/>
          <w:i w:val="false"/>
          <w:iCs w:val="false"/>
          <w:color w:val="C2185B"/>
          <w:sz w:val="20"/>
          <w:szCs w:val="20"/>
        </w:rPr>
        <w:t xml:space="preserve">2,5 kWh</w:t>
      </w:r>
      <w:r>
        <w:rPr>
          <w:rFonts w:ascii="Times New Roman" w:cs="Times New Roman" w:eastAsia="Times New Roman" w:hAnsi="Times New Roman"/>
          <w:b w:val="false"/>
          <w:bCs w:val="false"/>
          <w:i w:val="false"/>
          <w:iCs w:val="false"/>
          <w:color w:val="000000"/>
          <w:sz w:val="20"/>
          <w:szCs w:val="20"/>
        </w:rPr>
        <w:t xml:space="preserve">.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2,5 × 30 = </w:t>
      </w:r>
      <w:r>
        <w:rPr>
          <w:rFonts w:ascii="Times New Roman" w:cs="Times New Roman" w:eastAsia="Times New Roman" w:hAnsi="Times New Roman"/>
          <w:b/>
          <w:bCs/>
          <w:i w:val="false"/>
          <w:iCs w:val="false"/>
          <w:color w:val="C2185B"/>
          <w:sz w:val="20"/>
          <w:szCs w:val="20"/>
        </w:rPr>
        <w:t xml:space="preserve">75 kWh</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75 × 600 = </w:t>
      </w:r>
      <w:r>
        <w:rPr>
          <w:rFonts w:ascii="Times New Roman" w:cs="Times New Roman" w:eastAsia="Times New Roman" w:hAnsi="Times New Roman"/>
          <w:b/>
          <w:bCs/>
          <w:i w:val="false"/>
          <w:iCs w:val="false"/>
          <w:color w:val="C2185B"/>
          <w:sz w:val="20"/>
          <w:szCs w:val="20"/>
        </w:rPr>
        <w:t xml:space="preserve">45 000 ariary</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3" w:id="1"/>
      <w:r>
        <w:rPr>
          <w:rFonts w:ascii="Times New Roman" w:cs="Times New Roman" w:eastAsia="Times New Roman" w:hAnsi="Times New Roman"/>
          <w:b/>
          <w:bCs/>
          <w:color w:val="C00000"/>
          <w:sz w:val="34"/>
          <w:szCs w:val="34"/>
        </w:rPr>
        <w:t xml:space="preserve">UNITÉ III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L'OPTIQUE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20 — La réflexion de la lumière : les lois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21 — L'image donnée par un miroir plan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22 — La réfraction de la lumière ; le mirage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23 — La décomposition de la lumière blanche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24 — La couleur des objets ; les filtres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25 — La recomposition de la lumière blanche ; le disque de Newton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26 — Révision de l'Unité III — Optique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27 — Examen de l'Unité III — Optique</w:t>
      </w:r>
    </w:p>
    <w:p>
      <w:r>
        <w:br w:type="page"/>
      </w:r>
    </w:p>
    <w:p>
      <w:pPr>
        <w:spacing w:after="60" w:before="120"/>
        <w:jc w:val="center"/>
      </w:pPr>
      <w:bookmarkStart w:name="seance20" w:id="1"/>
      <w:r>
        <w:rPr>
          <w:rFonts w:ascii="Times New Roman" w:cs="Times New Roman" w:eastAsia="Times New Roman" w:hAnsi="Times New Roman"/>
          <w:b/>
          <w:bCs/>
          <w:color w:val="000000"/>
          <w:sz w:val="30"/>
          <w:szCs w:val="30"/>
        </w:rPr>
        <w:t xml:space="preserve">SÉANCE 20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réflexion de la lumière : les lois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réflexion de la lumière : les lois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 phénomène de réflexion sur un miroir plan et d'énoncer ses lois.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Miroir plan, lampe de poche ou soleil, peigne (pinceau de lumière), rapporteur, feuille blanche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se propage la lumière dans un milieu transparent et homogène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rayon lumineux ?</w:t>
            </w:r>
          </w:p>
          <w:p>
            <w:pPr>
              <w:spacing w:after="30" w:before="0"/>
              <w:jc w:val="left"/>
            </w:pPr>
            <w:r>
              <w:rPr>
                <w:rFonts w:ascii="Times New Roman" w:cs="Times New Roman" w:eastAsia="Times New Roman" w:hAnsi="Times New Roman"/>
                <w:b w:val="false"/>
                <w:bCs w:val="false"/>
                <w:i/>
                <w:iCs/>
                <w:color w:val="000000"/>
                <w:sz w:val="18"/>
                <w:szCs w:val="18"/>
              </w:rPr>
              <w:t xml:space="preserve">Cite des objets qui renvoient bien la lumière.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ligne droite : c'est la propagation rectiligne.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droite qui représente le trajet suivi par la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miroir, l'eau calme, une vitre, une casserole bien polie.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Jeu bien connu des cours de récréation : avec un petit miroir, on envoie une tache de soleil sur le mur, ou : gare aux gronderies : dans les yeux d'un camarade ! D'un léger mouvement du poignet, la tache saute exactement où l'on veut.</w:t>
            </w:r>
          </w:p>
          <w:p>
            <w:pPr>
              <w:spacing w:after="30" w:before="0"/>
              <w:jc w:val="left"/>
            </w:pPr>
            <w:r>
              <w:rPr>
                <w:rFonts w:ascii="Times New Roman" w:cs="Times New Roman" w:eastAsia="Times New Roman" w:hAnsi="Times New Roman"/>
                <w:b w:val="false"/>
                <w:bCs w:val="false"/>
                <w:i/>
                <w:iCs/>
                <w:color w:val="000000"/>
                <w:sz w:val="18"/>
                <w:szCs w:val="18"/>
              </w:rPr>
              <w:t xml:space="preserve">Comment prévoir avec précision où repart la lumière qui frappe un miroir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Grâce aux deux lois de la réflexion : le rayon réfléchi est dans le plan d'incidence, et l'angle de réflexion égale l'angle d'incidence.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Miroir,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réflexion de la lumière ». Après cette séance, vous serez capables de mettre en évidence la réflexion sur un miroir plan et d'énoncer ses deux lois.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Sur la feuille posée à plat, le miroir tient debout ; le peigne devant la lampe découpe un fin pinceau de lumière rasant : il frappe le miroir et repart de l'autre côté : c'est la réflexion. 2) Traçons : le point d'incidence I, la normale N (perpendiculaire au miroir en I), le rayon incident, le rayon réfléchi. 3) Mesurons au rapporteur l'angle d'incidence i (entre rayon incident et normale) et l'angle de réflexion r : i = 30° donne r = 30° ; i = 50° donne r = 50° ! 4) Soulevons le rayon incident hors de la feuille : le rayon réfléchi quitte la feuille lui aussi : les deux restent dans le même plan.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tracent, mesurent les angles au rapporteur.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Miroir, peigne, rapporteur, feuille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Qu'appelle-t-on réflexion de la lumière ?</w:t>
            </w:r>
          </w:p>
          <w:p>
            <w:pPr>
              <w:spacing w:after="30" w:before="0"/>
              <w:jc w:val="left"/>
            </w:pPr>
            <w:r>
              <w:rPr>
                <w:rFonts w:ascii="Times New Roman" w:cs="Times New Roman" w:eastAsia="Times New Roman" w:hAnsi="Times New Roman"/>
                <w:b w:val="false"/>
                <w:bCs w:val="false"/>
                <w:i/>
                <w:iCs/>
                <w:color w:val="000000"/>
                <w:sz w:val="18"/>
                <w:szCs w:val="18"/>
              </w:rPr>
              <w:t xml:space="preserve">Définis le plan d'incidence.</w:t>
            </w:r>
          </w:p>
          <w:p>
            <w:pPr>
              <w:spacing w:after="30" w:before="0"/>
              <w:jc w:val="left"/>
            </w:pPr>
            <w:r>
              <w:rPr>
                <w:rFonts w:ascii="Times New Roman" w:cs="Times New Roman" w:eastAsia="Times New Roman" w:hAnsi="Times New Roman"/>
                <w:b w:val="false"/>
                <w:bCs w:val="false"/>
                <w:i/>
                <w:iCs/>
                <w:color w:val="000000"/>
                <w:sz w:val="18"/>
                <w:szCs w:val="18"/>
              </w:rPr>
              <w:t xml:space="preserve">Énonce la première loi de la réflexion.</w:t>
            </w:r>
          </w:p>
          <w:p>
            <w:pPr>
              <w:spacing w:after="30" w:before="0"/>
              <w:jc w:val="left"/>
            </w:pPr>
            <w:r>
              <w:rPr>
                <w:rFonts w:ascii="Times New Roman" w:cs="Times New Roman" w:eastAsia="Times New Roman" w:hAnsi="Times New Roman"/>
                <w:b w:val="false"/>
                <w:bCs w:val="false"/>
                <w:i/>
                <w:iCs/>
                <w:color w:val="000000"/>
                <w:sz w:val="18"/>
                <w:szCs w:val="18"/>
              </w:rPr>
              <w:t xml:space="preserve">Énonce la seconde loi.</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les angles i et 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renvoi de la lumière par une surface polie, dans une direction bien déterminée.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plan contenant le rayon incident et la normale au miroir au point d'incidence.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 réfléchi est dans le plan d'incidence.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L'angle de réflexion est égal à l'angle d'incidence : r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Toujours entre le rayon et la normale, jamais entre le rayon et le miroir.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quand la lumière frappe une surface polie comme le miroir plan, elle est renvoyée dans une direction précise : c'est la réflexion. Vocabulaire à retenir sur le schéma : le point d'incidence I, la normale (perpendiculaire au miroir en I), le rayon incident et son angle d'incidence i, le rayon réfléchi et son angle de réflexion r : les angles se mesurent toujours par rapport à la normale. Les deux lois de la réflexion, connues depuis l'Antiquité : première loi : le rayon réfléchi est situé dans le plan d'incidence (le plan formé par le rayon incident et la normale) ; seconde loi : l'angle de réflexion est égal à l'angle d'incidence : r = i. Voilà le secret du jeu du miroir : incliner le miroir de quelques degrés déplace la normale, et la tache de soleil bondit du double de l'angle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schéma annoté.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rayon frappe un miroir plan sous un angle d'incidence de 35°. Trace mentalement : que vaut l'angle de réflexion ? Quel est l'angle entre le rayon incident et le rayon réfléchi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rayon incident arrive perpendiculairement au miroir (le long de la normale). Que fait le rayon réfléchi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 = i = </w:t>
            </w:r>
            <w:r>
              <w:rPr>
                <w:rFonts w:ascii="Times New Roman" w:cs="Times New Roman" w:eastAsia="Times New Roman" w:hAnsi="Times New Roman"/>
                <w:b/>
                <w:bCs/>
                <w:i w:val="false"/>
                <w:iCs w:val="false"/>
                <w:color w:val="C2185B"/>
                <w:sz w:val="18"/>
                <w:szCs w:val="18"/>
              </w:rPr>
              <w:t xml:space="preserve">35°</w:t>
            </w:r>
            <w:r>
              <w:rPr>
                <w:rFonts w:ascii="Times New Roman" w:cs="Times New Roman" w:eastAsia="Times New Roman" w:hAnsi="Times New Roman"/>
                <w:b w:val="false"/>
                <w:bCs w:val="false"/>
                <w:i w:val="false"/>
                <w:iCs w:val="false"/>
                <w:color w:val="000000"/>
                <w:sz w:val="18"/>
                <w:szCs w:val="18"/>
              </w:rPr>
              <w:t xml:space="preserve"> ; l'angle entre les deux rayons vaut i + r = </w:t>
            </w:r>
            <w:r>
              <w:rPr>
                <w:rFonts w:ascii="Times New Roman" w:cs="Times New Roman" w:eastAsia="Times New Roman" w:hAnsi="Times New Roman"/>
                <w:b/>
                <w:bCs/>
                <w:i w:val="false"/>
                <w:iCs w:val="false"/>
                <w:color w:val="C2185B"/>
                <w:sz w:val="18"/>
                <w:szCs w:val="18"/>
              </w:rPr>
              <w:t xml:space="preserve">70°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 = 0° donc r = 0° : la lumière </w:t>
            </w:r>
            <w:r>
              <w:rPr>
                <w:rFonts w:ascii="Times New Roman" w:cs="Times New Roman" w:eastAsia="Times New Roman" w:hAnsi="Times New Roman"/>
                <w:b/>
                <w:bCs/>
                <w:i w:val="false"/>
                <w:iCs w:val="false"/>
                <w:color w:val="C2185B"/>
                <w:sz w:val="18"/>
                <w:szCs w:val="18"/>
              </w:rPr>
              <w:t xml:space="preserve">repart sur elle-même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rapporteur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les angles se mesurent par rapport à la ……… ; 1re loi : le rayon réfléchi est dans le plan d'……… ; 2e loi : ………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rayon fait un angle de 20° avec la SURFACE du miroir. Calcule l'angle d'incidence puis l'angle de réflexion.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C2185B"/>
                <w:sz w:val="18"/>
                <w:szCs w:val="18"/>
              </w:rPr>
              <w:t xml:space="preserve">normale</w:t>
            </w:r>
            <w:r>
              <w:rPr>
                <w:rFonts w:ascii="Times New Roman" w:cs="Times New Roman" w:eastAsia="Times New Roman" w:hAnsi="Times New Roman"/>
                <w:b w:val="false"/>
                <w:bCs w:val="false"/>
                <w:i w:val="false"/>
                <w:iCs w:val="false"/>
                <w:color w:val="000000"/>
                <w:sz w:val="18"/>
                <w:szCs w:val="18"/>
              </w:rPr>
              <w:t xml:space="preserve"> ; le plan d'</w:t>
            </w:r>
            <w:r>
              <w:rPr>
                <w:rFonts w:ascii="Times New Roman" w:cs="Times New Roman" w:eastAsia="Times New Roman" w:hAnsi="Times New Roman"/>
                <w:b/>
                <w:bCs/>
                <w:i w:val="false"/>
                <w:iCs w:val="false"/>
                <w:color w:val="C2185B"/>
                <w:sz w:val="18"/>
                <w:szCs w:val="18"/>
              </w:rPr>
              <w:t xml:space="preserve">incidence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r = 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 = 90 − 20 = </w:t>
            </w:r>
            <w:r>
              <w:rPr>
                <w:rFonts w:ascii="Times New Roman" w:cs="Times New Roman" w:eastAsia="Times New Roman" w:hAnsi="Times New Roman"/>
                <w:b/>
                <w:bCs/>
                <w:i w:val="false"/>
                <w:iCs w:val="false"/>
                <w:color w:val="C2185B"/>
                <w:sz w:val="18"/>
                <w:szCs w:val="18"/>
              </w:rPr>
              <w:t xml:space="preserve">70°</w:t>
            </w:r>
            <w:r>
              <w:rPr>
                <w:rFonts w:ascii="Times New Roman" w:cs="Times New Roman" w:eastAsia="Times New Roman" w:hAnsi="Times New Roman"/>
                <w:b w:val="false"/>
                <w:bCs w:val="false"/>
                <w:i w:val="false"/>
                <w:iCs w:val="false"/>
                <w:color w:val="000000"/>
                <w:sz w:val="18"/>
                <w:szCs w:val="18"/>
              </w:rPr>
              <w:t xml:space="preserve"> (par rapport à la normale !) ; r = </w:t>
            </w:r>
            <w:r>
              <w:rPr>
                <w:rFonts w:ascii="Times New Roman" w:cs="Times New Roman" w:eastAsia="Times New Roman" w:hAnsi="Times New Roman"/>
                <w:b/>
                <w:bCs/>
                <w:i w:val="false"/>
                <w:iCs w:val="false"/>
                <w:color w:val="C2185B"/>
                <w:sz w:val="18"/>
                <w:szCs w:val="18"/>
              </w:rPr>
              <w:t xml:space="preserve">70°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réflexion de la lumière : les lois</w:t>
      </w:r>
    </w:p>
    <w:p>
      <w:pPr>
        <w:spacing w:after="120"/>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771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16 — Le rayon réfléchi est dans le plan d'incidence et l'angle de réflexion égale l'angle d'incidence</w:t>
      </w:r>
    </w:p>
    <w:p>
      <w:pPr>
        <w:spacing w:after="80" w:before="80"/>
        <w:jc w:val="left"/>
      </w:pPr>
      <w:r>
        <w:rPr>
          <w:rFonts w:ascii="Times New Roman" w:cs="Times New Roman" w:eastAsia="Times New Roman" w:hAnsi="Times New Roman"/>
          <w:b/>
          <w:bCs/>
          <w:i w:val="false"/>
          <w:iCs w:val="false"/>
          <w:color w:val="1E7B34"/>
          <w:sz w:val="24"/>
          <w:szCs w:val="24"/>
        </w:rPr>
        <w:t xml:space="preserve">1. Le phénomène de réflexion</w:t>
      </w:r>
    </w:p>
    <w:p>
      <w:pPr>
        <w:spacing w:after="80"/>
      </w:pPr>
      <w:r>
        <w:rPr>
          <w:rFonts w:ascii="Times New Roman" w:cs="Times New Roman" w:eastAsia="Times New Roman" w:hAnsi="Times New Roman"/>
          <w:color w:val="000000"/>
          <w:sz w:val="22"/>
          <w:szCs w:val="22"/>
        </w:rPr>
        <w:t xml:space="preserve">Une surface polie (miroir, eau calme, métal brillant) renvoie la lumière dans une direction bien déterminée : c'est la </w:t>
      </w:r>
      <w:r>
        <w:rPr>
          <w:rFonts w:ascii="Times New Roman" w:cs="Times New Roman" w:eastAsia="Times New Roman" w:hAnsi="Times New Roman"/>
          <w:b/>
          <w:bCs/>
          <w:color w:val="1F4E79"/>
          <w:sz w:val="22"/>
          <w:szCs w:val="22"/>
        </w:rPr>
        <w:t xml:space="preserve">réflexion</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Le vocabulaire du schéma</w:t>
      </w:r>
    </w:p>
    <w:p>
      <w:pPr>
        <w:spacing w:after="80"/>
      </w:pPr>
      <w:r>
        <w:rPr>
          <w:rFonts w:ascii="Times New Roman" w:cs="Times New Roman" w:eastAsia="Times New Roman" w:hAnsi="Times New Roman"/>
          <w:color w:val="000000"/>
          <w:sz w:val="22"/>
          <w:szCs w:val="22"/>
        </w:rPr>
        <w:t xml:space="preserve">• point d'incidence I : le point où le rayon frappe le miroir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normale</w:t>
      </w:r>
      <w:r>
        <w:rPr>
          <w:rFonts w:ascii="Times New Roman" w:cs="Times New Roman" w:eastAsia="Times New Roman" w:hAnsi="Times New Roman"/>
          <w:color w:val="000000"/>
          <w:sz w:val="22"/>
          <w:szCs w:val="22"/>
        </w:rPr>
        <w:t xml:space="preserve"> : la perpendiculaire au miroir en I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angle d'incidence</w:t>
      </w:r>
      <w:r>
        <w:rPr>
          <w:rFonts w:ascii="Times New Roman" w:cs="Times New Roman" w:eastAsia="Times New Roman" w:hAnsi="Times New Roman"/>
          <w:color w:val="000000"/>
          <w:sz w:val="22"/>
          <w:szCs w:val="22"/>
        </w:rPr>
        <w:t xml:space="preserve"> i : entre le rayon incident et la </w:t>
      </w:r>
      <w:r>
        <w:rPr>
          <w:rFonts w:ascii="Times New Roman" w:cs="Times New Roman" w:eastAsia="Times New Roman" w:hAnsi="Times New Roman"/>
          <w:b/>
          <w:bCs/>
          <w:color w:val="1F4E79"/>
          <w:sz w:val="22"/>
          <w:szCs w:val="22"/>
        </w:rPr>
        <w:t xml:space="preserve">normale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angle de </w:t>
      </w:r>
      <w:r>
        <w:rPr>
          <w:rFonts w:ascii="Times New Roman" w:cs="Times New Roman" w:eastAsia="Times New Roman" w:hAnsi="Times New Roman"/>
          <w:b/>
          <w:bCs/>
          <w:color w:val="1F4E79"/>
          <w:sz w:val="22"/>
          <w:szCs w:val="22"/>
        </w:rPr>
        <w:t xml:space="preserve">réflexion</w:t>
      </w:r>
      <w:r>
        <w:rPr>
          <w:rFonts w:ascii="Times New Roman" w:cs="Times New Roman" w:eastAsia="Times New Roman" w:hAnsi="Times New Roman"/>
          <w:color w:val="000000"/>
          <w:sz w:val="22"/>
          <w:szCs w:val="22"/>
        </w:rPr>
        <w:t xml:space="preserve"> r : entre le rayon réfléchi et la </w:t>
      </w:r>
      <w:r>
        <w:rPr>
          <w:rFonts w:ascii="Times New Roman" w:cs="Times New Roman" w:eastAsia="Times New Roman" w:hAnsi="Times New Roman"/>
          <w:b/>
          <w:bCs/>
          <w:color w:val="1F4E79"/>
          <w:sz w:val="22"/>
          <w:szCs w:val="22"/>
        </w:rPr>
        <w:t xml:space="preserve">normale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plan d'incidence</w:t>
      </w:r>
      <w:r>
        <w:rPr>
          <w:rFonts w:ascii="Times New Roman" w:cs="Times New Roman" w:eastAsia="Times New Roman" w:hAnsi="Times New Roman"/>
          <w:color w:val="000000"/>
          <w:sz w:val="22"/>
          <w:szCs w:val="22"/>
        </w:rPr>
        <w:t xml:space="preserve"> : le plan contenant le rayon incident et la </w:t>
      </w:r>
      <w:r>
        <w:rPr>
          <w:rFonts w:ascii="Times New Roman" w:cs="Times New Roman" w:eastAsia="Times New Roman" w:hAnsi="Times New Roman"/>
          <w:b/>
          <w:bCs/>
          <w:color w:val="1F4E79"/>
          <w:sz w:val="22"/>
          <w:szCs w:val="22"/>
        </w:rPr>
        <w:t xml:space="preserve">normale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Les deux lois de la réflexion</w:t>
      </w:r>
    </w:p>
    <w:p>
      <w:pPr>
        <w:spacing w:after="80"/>
      </w:pPr>
      <w:r>
        <w:rPr>
          <w:rFonts w:ascii="Times New Roman" w:cs="Times New Roman" w:eastAsia="Times New Roman" w:hAnsi="Times New Roman"/>
          <w:color w:val="000000"/>
          <w:sz w:val="22"/>
          <w:szCs w:val="22"/>
        </w:rPr>
        <w:t xml:space="preserve">• 1re loi : le rayon réfléchi est situé dans le </w:t>
      </w:r>
      <w:r>
        <w:rPr>
          <w:rFonts w:ascii="Times New Roman" w:cs="Times New Roman" w:eastAsia="Times New Roman" w:hAnsi="Times New Roman"/>
          <w:b/>
          <w:bCs/>
          <w:color w:val="1F4E79"/>
          <w:sz w:val="22"/>
          <w:szCs w:val="22"/>
        </w:rPr>
        <w:t xml:space="preserve">plan d'incidence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2e loi : l'angle de </w:t>
      </w:r>
      <w:r>
        <w:rPr>
          <w:rFonts w:ascii="Times New Roman" w:cs="Times New Roman" w:eastAsia="Times New Roman" w:hAnsi="Times New Roman"/>
          <w:b/>
          <w:bCs/>
          <w:color w:val="1F4E79"/>
          <w:sz w:val="22"/>
          <w:szCs w:val="22"/>
        </w:rPr>
        <w:t xml:space="preserve">réflexion</w:t>
      </w:r>
      <w:r>
        <w:rPr>
          <w:rFonts w:ascii="Times New Roman" w:cs="Times New Roman" w:eastAsia="Times New Roman" w:hAnsi="Times New Roman"/>
          <w:color w:val="000000"/>
          <w:sz w:val="22"/>
          <w:szCs w:val="22"/>
        </w:rPr>
        <w:t xml:space="preserve"> est égal à l'</w:t>
      </w:r>
      <w:r>
        <w:rPr>
          <w:rFonts w:ascii="Times New Roman" w:cs="Times New Roman" w:eastAsia="Times New Roman" w:hAnsi="Times New Roman"/>
          <w:b/>
          <w:bCs/>
          <w:color w:val="1F4E79"/>
          <w:sz w:val="22"/>
          <w:szCs w:val="22"/>
        </w:rPr>
        <w:t xml:space="preserve">angle d'incidence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r = i</w:t>
      </w:r>
      <w:r>
        <w:rPr>
          <w:rFonts w:ascii="Times New Roman" w:cs="Times New Roman" w:eastAsia="Times New Roman" w:hAnsi="Times New Roman"/>
          <w:color w:val="000000"/>
          <w:sz w:val="22"/>
          <w:szCs w:val="22"/>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astronautes des missions Apollo ont déposé sur la Lune des rétroréflecteurs : des miroirs en coin qui renvoient la lumière exactement d'où elle vient. Depuis, des laboratoires envoient des éclairs laser sur la Lune et chronomètrent l'aller-retour : la distance Terre-Lune est ainsi mesurée au centimètre près : 384 400 km en moyenne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billard de lumière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Pose une feuille au soleil (ou devant une lampe) ; dresse un petit miroir dessus, tenu par de la pâte ou un support.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Fabrique un pinceau de lumière : carton fendu d'une fente fine devant la lampe.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Trace le rayon incident, le point I, la normale au rapporteur ; mesure i et r pour trois inclinaisons : conclus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Défi : avec deux miroirs, fais faire un demi-tour complet à la lumière.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d'optique avec source laser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Lampe de poche + carton fendu, ou soleil + peigne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Miroir de laboratoire sur pied</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Miroir de poche calé par une gomme ou de la pâte collante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Disque gradué d'optique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Rapporteur d'écolier + feuille blanche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Les angles d'optique se mesurent par rapport : a) au miroir b) à la normale c) au sol. 2. Si i = 40°, alors r = : a) 40° b) 50° c) 80°. 3. Le plan d'incidence contient : a) le miroir entier b) le rayon incident et la normale c) l'œil de l'observateur. 4. Un rayon le long de la normale : a) repart sur lui-même b) ne se réfléchit pas c) dévie de 45°.</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L'angle entre le rayon incident et le rayon réfléchi vaut 90°. Calcule l'angle d'incidence.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le jeu de la tache de soleil : pourquoi un tout petit mouvement du miroir déplace-t-il beaucoup la tache sur un mur lointain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 + r = 90° et i = r donc i = </w:t>
      </w:r>
      <w:r>
        <w:rPr>
          <w:rFonts w:ascii="Times New Roman" w:cs="Times New Roman" w:eastAsia="Times New Roman" w:hAnsi="Times New Roman"/>
          <w:b/>
          <w:bCs/>
          <w:i w:val="false"/>
          <w:iCs w:val="false"/>
          <w:color w:val="C2185B"/>
          <w:sz w:val="20"/>
          <w:szCs w:val="20"/>
        </w:rPr>
        <w:t xml:space="preserve">45°</w:t>
      </w:r>
      <w:r>
        <w:rPr>
          <w:rFonts w:ascii="Times New Roman" w:cs="Times New Roman" w:eastAsia="Times New Roman" w:hAnsi="Times New Roman"/>
          <w:b w:val="false"/>
          <w:bCs w:val="false"/>
          <w:i w:val="false"/>
          <w:iCs w:val="false"/>
          <w:color w:val="000000"/>
          <w:sz w:val="20"/>
          <w:szCs w:val="20"/>
        </w:rPr>
        <w:t xml:space="preserve"> (chaque angle vaut </w:t>
      </w:r>
      <w:r>
        <w:rPr>
          <w:rFonts w:ascii="Times New Roman" w:cs="Times New Roman" w:eastAsia="Times New Roman" w:hAnsi="Times New Roman"/>
          <w:b/>
          <w:bCs/>
          <w:i w:val="false"/>
          <w:iCs w:val="false"/>
          <w:color w:val="C2185B"/>
          <w:sz w:val="20"/>
          <w:szCs w:val="20"/>
        </w:rPr>
        <w:t xml:space="preserve">la moitié de l'angle total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Incliner le miroir déplace la normale : le rayon réfléchi tourne </w:t>
      </w:r>
      <w:r>
        <w:rPr>
          <w:rFonts w:ascii="Times New Roman" w:cs="Times New Roman" w:eastAsia="Times New Roman" w:hAnsi="Times New Roman"/>
          <w:b/>
          <w:bCs/>
          <w:i w:val="false"/>
          <w:iCs w:val="false"/>
          <w:color w:val="C2185B"/>
          <w:sz w:val="20"/>
          <w:szCs w:val="20"/>
        </w:rPr>
        <w:t xml:space="preserve">du double de l'angle d'inclinaison (r = i des deux côtés)</w:t>
      </w:r>
      <w:r>
        <w:rPr>
          <w:rFonts w:ascii="Times New Roman" w:cs="Times New Roman" w:eastAsia="Times New Roman" w:hAnsi="Times New Roman"/>
          <w:b w:val="false"/>
          <w:bCs w:val="false"/>
          <w:i w:val="false"/>
          <w:iCs w:val="false"/>
          <w:color w:val="000000"/>
          <w:sz w:val="20"/>
          <w:szCs w:val="20"/>
        </w:rPr>
        <w:t xml:space="preserve"> ; sur un mur </w:t>
      </w:r>
      <w:r>
        <w:rPr>
          <w:rFonts w:ascii="Times New Roman" w:cs="Times New Roman" w:eastAsia="Times New Roman" w:hAnsi="Times New Roman"/>
          <w:b/>
          <w:bCs/>
          <w:i w:val="false"/>
          <w:iCs w:val="false"/>
          <w:color w:val="C2185B"/>
          <w:sz w:val="20"/>
          <w:szCs w:val="20"/>
        </w:rPr>
        <w:t xml:space="preserve">lointain, ce petit angle devient un grand déplacement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1" w:id="1"/>
      <w:r>
        <w:rPr>
          <w:rFonts w:ascii="Times New Roman" w:cs="Times New Roman" w:eastAsia="Times New Roman" w:hAnsi="Times New Roman"/>
          <w:b/>
          <w:bCs/>
          <w:color w:val="000000"/>
          <w:sz w:val="30"/>
          <w:szCs w:val="30"/>
        </w:rPr>
        <w:t xml:space="preserve">SÉANCE 21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L'image donnée par un miroir plan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L'image donnée par un miroir plan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construire l'image d'un objet donnée par un miroir plan et d'en donner les caractéristiques.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Miroir plan, vitre, deux bougies identiques, règle, feuille quadrillée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les deux lois de la réflexion.</w:t>
            </w:r>
          </w:p>
          <w:p>
            <w:pPr>
              <w:spacing w:after="30" w:before="0"/>
              <w:jc w:val="left"/>
            </w:pPr>
            <w:r>
              <w:rPr>
                <w:rFonts w:ascii="Times New Roman" w:cs="Times New Roman" w:eastAsia="Times New Roman" w:hAnsi="Times New Roman"/>
                <w:b w:val="false"/>
                <w:bCs w:val="false"/>
                <w:i/>
                <w:iCs/>
                <w:color w:val="000000"/>
                <w:sz w:val="18"/>
                <w:szCs w:val="18"/>
              </w:rPr>
              <w:t xml:space="preserve">Par rapport à quoi mesure-t-on les angles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rayon arrivant le long de la normale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 réfléchi est dans le plan d'incidence ; r = 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rapport à la normale au miroir.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repart sur lui-même.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Devant le miroir, ton reflet te ressemble parfaitement… mais quand tu lèves la main droite, il lève la main gauche ! Et l'ambulance porte l'inscription étrange « ECNALUBMA » sur son capot.</w:t>
            </w:r>
          </w:p>
          <w:p>
            <w:pPr>
              <w:spacing w:after="30" w:before="0"/>
              <w:jc w:val="left"/>
            </w:pPr>
            <w:r>
              <w:rPr>
                <w:rFonts w:ascii="Times New Roman" w:cs="Times New Roman" w:eastAsia="Times New Roman" w:hAnsi="Times New Roman"/>
                <w:b w:val="false"/>
                <w:bCs w:val="false"/>
                <w:i/>
                <w:iCs/>
                <w:color w:val="000000"/>
                <w:sz w:val="18"/>
                <w:szCs w:val="18"/>
              </w:rPr>
              <w:t xml:space="preserve">Où se trouve exactement l'image donnée par un miroir plan, et quelles sont ses propriétés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L'image est symétrique de l'objet par rapport au miroir : même taille, derrière le miroir, mais gauche et droite inversées : et on ne peut pas la recueillir sur un écran.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Miroir,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L'image donnée par un miroir plan ». Après cette séance, vous serez capables de construire cette image et d'en donner les caractéristiques.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la célèbre expérience des deux bougies. 1) Une vitre debout sur la table (elle réfléchit ET laisse voir au travers) ; devant elle, une bougie allumée. 2) On voit l'image de la flamme derrière la vitre : promenons la seconde bougie, éteinte, derrière la vitre… jusqu'à ce qu'elle semble « allumée » : elle coïncide avec l'image ! 3) Mesurons : la bougie éteinte est exactement à la même distance de la vitre que la bougie allumée, sur la perpendiculaire commune : l'image est le symétrique de l'objet. 4) Plaçons un écran à l'endroit de l'image : rien ne s'y forme : l'image est virtuelle.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déplacent la bougie éteinte, mesurent les distances.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Vitre, bougies,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Où se forme l'image d'un point donnée par un miroir plan ?</w:t>
            </w:r>
          </w:p>
          <w:p>
            <w:pPr>
              <w:spacing w:after="30" w:before="0"/>
              <w:jc w:val="left"/>
            </w:pPr>
            <w:r>
              <w:rPr>
                <w:rFonts w:ascii="Times New Roman" w:cs="Times New Roman" w:eastAsia="Times New Roman" w:hAnsi="Times New Roman"/>
                <w:b w:val="false"/>
                <w:bCs w:val="false"/>
                <w:i/>
                <w:iCs/>
                <w:color w:val="000000"/>
                <w:sz w:val="18"/>
                <w:szCs w:val="18"/>
              </w:rPr>
              <w:t xml:space="preserve">Compare la taille de l'image et de l'objet.</w:t>
            </w:r>
          </w:p>
          <w:p>
            <w:pPr>
              <w:spacing w:after="30" w:before="0"/>
              <w:jc w:val="left"/>
            </w:pPr>
            <w:r>
              <w:rPr>
                <w:rFonts w:ascii="Times New Roman" w:cs="Times New Roman" w:eastAsia="Times New Roman" w:hAnsi="Times New Roman"/>
                <w:b w:val="false"/>
                <w:bCs w:val="false"/>
                <w:i/>
                <w:iCs/>
                <w:color w:val="000000"/>
                <w:sz w:val="18"/>
                <w:szCs w:val="18"/>
              </w:rPr>
              <w:t xml:space="preserve">Pourquoi dit-on que l'image est virtuelle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l'ambulance écrit-elle « ECNALUBMA » ?</w:t>
            </w:r>
          </w:p>
          <w:p>
            <w:pPr>
              <w:spacing w:after="30" w:before="0"/>
              <w:jc w:val="left"/>
            </w:pPr>
            <w:r>
              <w:rPr>
                <w:rFonts w:ascii="Times New Roman" w:cs="Times New Roman" w:eastAsia="Times New Roman" w:hAnsi="Times New Roman"/>
                <w:b w:val="false"/>
                <w:bCs w:val="false"/>
                <w:i/>
                <w:iCs/>
                <w:color w:val="000000"/>
                <w:sz w:val="18"/>
                <w:szCs w:val="18"/>
              </w:rPr>
              <w:t xml:space="preserve">Comment construit-on l'image d'un objet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point symétrique par rapport au plan du miroir.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sont identiques : l'image est de même grandeur que l'objet.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qu'elle ne peut pas être recueillie sur un écran : elle semble située derrière le miroir.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miroir inverse la gauche et la droite : dans le rétroviseur, l'automobiliste lit AMBULANCE à l'endroit.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construit le symétrique de chaque point de l'objet par rapport au plan du miroir.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l'image d'un point lumineux donnée par un miroir plan est le symétrique de ce point par rapport au plan du miroir : même distance au miroir, sur la perpendiculaire. L'image d'un objet s'obtient en prenant le symétrique de chacun de ses points : elle a donc la même grandeur que l'objet et se trouve « derrière » le miroir, à la même distance que lui. Attention : cette image est virtuelle : impossible de la recueillir sur un écran : la lumière ne passe pas réellement derrière le miroir ; nos yeux prolongent simplement les rayons réfléchis. Dernière propriété : le miroir inverse la gauche et la droite : c'est pourquoi ton reflet lève « l'autre » main et pourquoi l'inscription « ECNALUBMA », vue dans un rétroviseur, redevient AMBULANCE. L'expérience des deux bougies résume tout : la bougie éteinte, placée au symétrique, semble s'allumer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construction.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élève se tient à 2 m devant un miroir plan. À quelle distance de lui se trouve son image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Sur ta feuille quadrillée, place un point A à 3 carreaux du trait « miroir » : construis son image A'. Puis un segment AB incliné : construis A'B'.</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L'image est à 2 m derrière le miroir : à </w:t>
            </w:r>
            <w:r>
              <w:rPr>
                <w:rFonts w:ascii="Times New Roman" w:cs="Times New Roman" w:eastAsia="Times New Roman" w:hAnsi="Times New Roman"/>
                <w:b/>
                <w:bCs/>
                <w:i w:val="false"/>
                <w:iCs w:val="false"/>
                <w:color w:val="C2185B"/>
                <w:sz w:val="18"/>
                <w:szCs w:val="18"/>
              </w:rPr>
              <w:t xml:space="preserve">4 m</w:t>
            </w:r>
            <w:r>
              <w:rPr>
                <w:rFonts w:ascii="Times New Roman" w:cs="Times New Roman" w:eastAsia="Times New Roman" w:hAnsi="Times New Roman"/>
                <w:b w:val="false"/>
                <w:bCs w:val="false"/>
                <w:i w:val="false"/>
                <w:iCs w:val="false"/>
                <w:color w:val="000000"/>
                <w:sz w:val="18"/>
                <w:szCs w:val="18"/>
              </w:rPr>
              <w:t xml:space="preserve"> de l'élève.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est </w:t>
            </w:r>
            <w:r>
              <w:rPr>
                <w:rFonts w:ascii="Times New Roman" w:cs="Times New Roman" w:eastAsia="Times New Roman" w:hAnsi="Times New Roman"/>
                <w:b/>
                <w:bCs/>
                <w:i w:val="false"/>
                <w:iCs w:val="false"/>
                <w:color w:val="C2185B"/>
                <w:sz w:val="18"/>
                <w:szCs w:val="18"/>
              </w:rPr>
              <w:t xml:space="preserve">le symétrique de A : 3 carreaux de l'autre côté, sur la perpendiculaire</w:t>
            </w:r>
            <w:r>
              <w:rPr>
                <w:rFonts w:ascii="Times New Roman" w:cs="Times New Roman" w:eastAsia="Times New Roman" w:hAnsi="Times New Roman"/>
                <w:b w:val="false"/>
                <w:bCs w:val="false"/>
                <w:i w:val="false"/>
                <w:iCs w:val="false"/>
                <w:color w:val="000000"/>
                <w:sz w:val="18"/>
                <w:szCs w:val="18"/>
              </w:rPr>
              <w:t xml:space="preserve"> ; A'B' s'obtient </w:t>
            </w:r>
            <w:r>
              <w:rPr>
                <w:rFonts w:ascii="Times New Roman" w:cs="Times New Roman" w:eastAsia="Times New Roman" w:hAnsi="Times New Roman"/>
                <w:b/>
                <w:bCs/>
                <w:i w:val="false"/>
                <w:iCs w:val="false"/>
                <w:color w:val="C2185B"/>
                <w:sz w:val="18"/>
                <w:szCs w:val="18"/>
              </w:rPr>
              <w:t xml:space="preserve">point par point : même longueur que AB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Feuille quadrillée,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les quatre caractéristiques de l'image donnée par un miroir plan.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l'expérience des deux bougies et ce qu'elle démontre.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Symétrique de l'objet par rapport au miroir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de même grandeur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virtuelle (non recueillable sur un écran)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gauche et droite inversées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Une bougie allumée devant une vitre ; on déplace une bougie éteinte derrière jusqu'à ce qu'elle paraisse allumée : elle occupe </w:t>
            </w:r>
            <w:r>
              <w:rPr>
                <w:rFonts w:ascii="Times New Roman" w:cs="Times New Roman" w:eastAsia="Times New Roman" w:hAnsi="Times New Roman"/>
                <w:b/>
                <w:bCs/>
                <w:i w:val="false"/>
                <w:iCs w:val="false"/>
                <w:color w:val="C2185B"/>
                <w:sz w:val="18"/>
                <w:szCs w:val="18"/>
              </w:rPr>
              <w:t xml:space="preserve">la position exacte de l'image, symétrique de l'objet</w:t>
            </w:r>
            <w:r>
              <w:rPr>
                <w:rFonts w:ascii="Times New Roman" w:cs="Times New Roman" w:eastAsia="Times New Roman" w:hAnsi="Times New Roman"/>
                <w:b w:val="false"/>
                <w:bCs w:val="false"/>
                <w:i w:val="false"/>
                <w:iCs w:val="false"/>
                <w:color w:val="000000"/>
                <w:sz w:val="18"/>
                <w:szCs w:val="18"/>
              </w:rPr>
              <w:t xml:space="preserve"> : même distance, même grandeur.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L'image donnée par un miroir plan</w:t>
      </w:r>
    </w:p>
    <w:p>
      <w:pPr>
        <w:spacing w:after="12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86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17 — L'expérience des deux bougies : l'image est symétrique de l'objet par rapport au miroir</w:t>
      </w:r>
    </w:p>
    <w:p>
      <w:pPr>
        <w:spacing w:after="80" w:before="80"/>
        <w:jc w:val="left"/>
      </w:pPr>
      <w:r>
        <w:rPr>
          <w:rFonts w:ascii="Times New Roman" w:cs="Times New Roman" w:eastAsia="Times New Roman" w:hAnsi="Times New Roman"/>
          <w:b/>
          <w:bCs/>
          <w:i w:val="false"/>
          <w:iCs w:val="false"/>
          <w:color w:val="1E7B34"/>
          <w:sz w:val="24"/>
          <w:szCs w:val="24"/>
        </w:rPr>
        <w:t xml:space="preserve">1. La position de l'image</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image</w:t>
      </w:r>
      <w:r>
        <w:rPr>
          <w:rFonts w:ascii="Times New Roman" w:cs="Times New Roman" w:eastAsia="Times New Roman" w:hAnsi="Times New Roman"/>
          <w:color w:val="000000"/>
          <w:sz w:val="22"/>
          <w:szCs w:val="22"/>
        </w:rPr>
        <w:t xml:space="preserve"> d'un point donnée par un miroir plan est le </w:t>
      </w:r>
      <w:r>
        <w:rPr>
          <w:rFonts w:ascii="Times New Roman" w:cs="Times New Roman" w:eastAsia="Times New Roman" w:hAnsi="Times New Roman"/>
          <w:b/>
          <w:bCs/>
          <w:color w:val="1F4E79"/>
          <w:sz w:val="22"/>
          <w:szCs w:val="22"/>
        </w:rPr>
        <w:t xml:space="preserve">symétrique</w:t>
      </w:r>
      <w:r>
        <w:rPr>
          <w:rFonts w:ascii="Times New Roman" w:cs="Times New Roman" w:eastAsia="Times New Roman" w:hAnsi="Times New Roman"/>
          <w:color w:val="000000"/>
          <w:sz w:val="22"/>
          <w:szCs w:val="22"/>
        </w:rPr>
        <w:t xml:space="preserve"> de ce point par rapport au plan du miroir. L'</w:t>
      </w:r>
      <w:r>
        <w:rPr>
          <w:rFonts w:ascii="Times New Roman" w:cs="Times New Roman" w:eastAsia="Times New Roman" w:hAnsi="Times New Roman"/>
          <w:b/>
          <w:bCs/>
          <w:color w:val="1F4E79"/>
          <w:sz w:val="22"/>
          <w:szCs w:val="22"/>
        </w:rPr>
        <w:t xml:space="preserve">image</w:t>
      </w:r>
      <w:r>
        <w:rPr>
          <w:rFonts w:ascii="Times New Roman" w:cs="Times New Roman" w:eastAsia="Times New Roman" w:hAnsi="Times New Roman"/>
          <w:color w:val="000000"/>
          <w:sz w:val="22"/>
          <w:szCs w:val="22"/>
        </w:rPr>
        <w:t xml:space="preserve"> d'un objet s'obtient en construisant le </w:t>
      </w:r>
      <w:r>
        <w:rPr>
          <w:rFonts w:ascii="Times New Roman" w:cs="Times New Roman" w:eastAsia="Times New Roman" w:hAnsi="Times New Roman"/>
          <w:b/>
          <w:bCs/>
          <w:color w:val="1F4E79"/>
          <w:sz w:val="22"/>
          <w:szCs w:val="22"/>
        </w:rPr>
        <w:t xml:space="preserve">symétrique</w:t>
      </w:r>
      <w:r>
        <w:rPr>
          <w:rFonts w:ascii="Times New Roman" w:cs="Times New Roman" w:eastAsia="Times New Roman" w:hAnsi="Times New Roman"/>
          <w:color w:val="000000"/>
          <w:sz w:val="22"/>
          <w:szCs w:val="22"/>
        </w:rPr>
        <w:t xml:space="preserve"> de chacun de ses points.</w:t>
      </w:r>
    </w:p>
    <w:p>
      <w:pPr>
        <w:spacing w:after="80" w:before="80"/>
        <w:jc w:val="left"/>
      </w:pPr>
      <w:r>
        <w:rPr>
          <w:rFonts w:ascii="Times New Roman" w:cs="Times New Roman" w:eastAsia="Times New Roman" w:hAnsi="Times New Roman"/>
          <w:b/>
          <w:bCs/>
          <w:i w:val="false"/>
          <w:iCs w:val="false"/>
          <w:color w:val="1E7B34"/>
          <w:sz w:val="24"/>
          <w:szCs w:val="24"/>
        </w:rPr>
        <w:t xml:space="preserve">2. Les caractéristiques de l'image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même grandeur</w:t>
      </w:r>
      <w:r>
        <w:rPr>
          <w:rFonts w:ascii="Times New Roman" w:cs="Times New Roman" w:eastAsia="Times New Roman" w:hAnsi="Times New Roman"/>
          <w:color w:val="000000"/>
          <w:sz w:val="22"/>
          <w:szCs w:val="22"/>
        </w:rPr>
        <w:t xml:space="preserve"> que l'objet ;</w:t>
      </w:r>
    </w:p>
    <w:p>
      <w:pPr>
        <w:spacing w:after="80"/>
      </w:pPr>
      <w:r>
        <w:rPr>
          <w:rFonts w:ascii="Times New Roman" w:cs="Times New Roman" w:eastAsia="Times New Roman" w:hAnsi="Times New Roman"/>
          <w:color w:val="000000"/>
          <w:sz w:val="22"/>
          <w:szCs w:val="22"/>
        </w:rPr>
        <w:t xml:space="preserve">• située derrière le miroir, à la même distance que l'objet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virtuelle</w:t>
      </w:r>
      <w:r>
        <w:rPr>
          <w:rFonts w:ascii="Times New Roman" w:cs="Times New Roman" w:eastAsia="Times New Roman" w:hAnsi="Times New Roman"/>
          <w:color w:val="000000"/>
          <w:sz w:val="22"/>
          <w:szCs w:val="22"/>
        </w:rPr>
        <w:t xml:space="preserve"> : elle ne peut pas être recueillie sur un écran ;</w:t>
      </w:r>
    </w:p>
    <w:p>
      <w:pPr>
        <w:spacing w:after="80"/>
      </w:pPr>
      <w:r>
        <w:rPr>
          <w:rFonts w:ascii="Times New Roman" w:cs="Times New Roman" w:eastAsia="Times New Roman" w:hAnsi="Times New Roman"/>
          <w:color w:val="000000"/>
          <w:sz w:val="22"/>
          <w:szCs w:val="22"/>
        </w:rPr>
        <w:t xml:space="preserve">• gauche et droite inversées.</w:t>
      </w:r>
    </w:p>
    <w:p>
      <w:pPr>
        <w:spacing w:after="80" w:before="80"/>
        <w:jc w:val="left"/>
      </w:pPr>
      <w:r>
        <w:rPr>
          <w:rFonts w:ascii="Times New Roman" w:cs="Times New Roman" w:eastAsia="Times New Roman" w:hAnsi="Times New Roman"/>
          <w:b/>
          <w:bCs/>
          <w:i w:val="false"/>
          <w:iCs w:val="false"/>
          <w:color w:val="1E7B34"/>
          <w:sz w:val="24"/>
          <w:szCs w:val="24"/>
        </w:rPr>
        <w:t xml:space="preserve">3. L'expérience des deux bougies</w:t>
      </w:r>
    </w:p>
    <w:p>
      <w:pPr>
        <w:spacing w:after="80"/>
      </w:pPr>
      <w:r>
        <w:rPr>
          <w:rFonts w:ascii="Times New Roman" w:cs="Times New Roman" w:eastAsia="Times New Roman" w:hAnsi="Times New Roman"/>
          <w:color w:val="000000"/>
          <w:sz w:val="22"/>
          <w:szCs w:val="22"/>
        </w:rPr>
        <w:t xml:space="preserve">Une vitre sert de miroir semi-transparent : la bougie éteinte, placée derrière la vitre au </w:t>
      </w:r>
      <w:r>
        <w:rPr>
          <w:rFonts w:ascii="Times New Roman" w:cs="Times New Roman" w:eastAsia="Times New Roman" w:hAnsi="Times New Roman"/>
          <w:b/>
          <w:bCs/>
          <w:color w:val="1F4E79"/>
          <w:sz w:val="22"/>
          <w:szCs w:val="22"/>
        </w:rPr>
        <w:t xml:space="preserve">symétrique</w:t>
      </w:r>
      <w:r>
        <w:rPr>
          <w:rFonts w:ascii="Times New Roman" w:cs="Times New Roman" w:eastAsia="Times New Roman" w:hAnsi="Times New Roman"/>
          <w:color w:val="000000"/>
          <w:sz w:val="22"/>
          <w:szCs w:val="22"/>
        </w:rPr>
        <w:t xml:space="preserve"> de la bougie allumée, semble s'allumer : elle matérialise la position et la grandeur de l'</w:t>
      </w:r>
      <w:r>
        <w:rPr>
          <w:rFonts w:ascii="Times New Roman" w:cs="Times New Roman" w:eastAsia="Times New Roman" w:hAnsi="Times New Roman"/>
          <w:b/>
          <w:bCs/>
          <w:color w:val="1F4E79"/>
          <w:sz w:val="22"/>
          <w:szCs w:val="22"/>
        </w:rPr>
        <w:t xml:space="preserve">image</w:t>
      </w:r>
      <w:r>
        <w:rPr>
          <w:rFonts w:ascii="Times New Roman" w:cs="Times New Roman" w:eastAsia="Times New Roman" w:hAnsi="Times New Roman"/>
          <w:color w:val="000000"/>
          <w:sz w:val="22"/>
          <w:szCs w:val="22"/>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Léonard de Vinci écrivait ses carnets « en miroir » : de droite à gauche, avec des lettres retournées ! Pour lire ses milliers de pages de notes scientifiques, il faut… un miroir plan. Gaucher, il évitait ainsi d'étaler l'encre : et gardait au passage ses idées à l'abri des curieux.</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bougie fantôme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Pose une vitre (ou le verre d'un cadre photo) debout entre deux livres, sur la table.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Place une bougie allumée devant, une bougie identique éteinte derrière.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Déplace la bougie éteinte jusqu'à la voir « brûler » à travers la vitre : mesure les deux distances à la vitre : égales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Variante sans flamme : deux bouchons identiques et une lampe de poche.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Vitre de laboratoire sur support</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 d'un cadre photo tenu entre deux piles de livres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Bougies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bougies du marché, ou deux bouchons identiques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a) L'image donnée par un miroir plan est plus petite que l'objet. b) Elle est virtuelle. c) Elle est symétrique de l'objet par rapport au miroir. d) On peut la projeter sur un écran.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oiseau vole à 1,5 m au-dessus d'un lac parfaitement calme. Où se trouve son image ? Pourquoi le lac se comporte-t-il en miroir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Écris le mot « BUS » tel qu'il faudrait le peindre sur un capot pour qu'il se lise correctement dans un rétroviseur.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Faux (même grandeur)</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Faux (image virtuelle)</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À </w:t>
      </w:r>
      <w:r>
        <w:rPr>
          <w:rFonts w:ascii="Times New Roman" w:cs="Times New Roman" w:eastAsia="Times New Roman" w:hAnsi="Times New Roman"/>
          <w:b/>
          <w:bCs/>
          <w:i w:val="false"/>
          <w:iCs w:val="false"/>
          <w:color w:val="C2185B"/>
          <w:sz w:val="20"/>
          <w:szCs w:val="20"/>
        </w:rPr>
        <w:t xml:space="preserve">1,5 m sous la surface, au symétrique</w:t>
      </w:r>
      <w:r>
        <w:rPr>
          <w:rFonts w:ascii="Times New Roman" w:cs="Times New Roman" w:eastAsia="Times New Roman" w:hAnsi="Times New Roman"/>
          <w:b w:val="false"/>
          <w:bCs w:val="false"/>
          <w:i w:val="false"/>
          <w:iCs w:val="false"/>
          <w:color w:val="000000"/>
          <w:sz w:val="20"/>
          <w:szCs w:val="20"/>
        </w:rPr>
        <w:t xml:space="preserve"> ; l'eau calme est une </w:t>
      </w:r>
      <w:r>
        <w:rPr>
          <w:rFonts w:ascii="Times New Roman" w:cs="Times New Roman" w:eastAsia="Times New Roman" w:hAnsi="Times New Roman"/>
          <w:b/>
          <w:bCs/>
          <w:i w:val="false"/>
          <w:iCs w:val="false"/>
          <w:color w:val="C2185B"/>
          <w:sz w:val="20"/>
          <w:szCs w:val="20"/>
        </w:rPr>
        <w:t xml:space="preserve">surface polie qui réfléchit la lumière</w:t>
      </w:r>
      <w:r>
        <w:rPr>
          <w:rFonts w:ascii="Times New Roman" w:cs="Times New Roman" w:eastAsia="Times New Roman" w:hAnsi="Times New Roman"/>
          <w:b w:val="false"/>
          <w:bCs w:val="false"/>
          <w:i w:val="false"/>
          <w:iCs w:val="false"/>
          <w:color w:val="000000"/>
          <w:sz w:val="20"/>
          <w:szCs w:val="20"/>
        </w:rPr>
        <w:t xml:space="preserve"> comme un miroir plan.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Il faut le peindre retourné : </w:t>
      </w:r>
      <w:r>
        <w:rPr>
          <w:rFonts w:ascii="Times New Roman" w:cs="Times New Roman" w:eastAsia="Times New Roman" w:hAnsi="Times New Roman"/>
          <w:b/>
          <w:bCs/>
          <w:i w:val="false"/>
          <w:iCs w:val="false"/>
          <w:color w:val="C2185B"/>
          <w:sz w:val="20"/>
          <w:szCs w:val="20"/>
        </w:rPr>
        <w:t xml:space="preserve">SUB avec les lettres inversées gauche-droite</w:t>
      </w:r>
      <w:r>
        <w:rPr>
          <w:rFonts w:ascii="Times New Roman" w:cs="Times New Roman" w:eastAsia="Times New Roman" w:hAnsi="Times New Roman"/>
          <w:b w:val="false"/>
          <w:bCs w:val="false"/>
          <w:i w:val="false"/>
          <w:iCs w:val="false"/>
          <w:color w:val="000000"/>
          <w:sz w:val="20"/>
          <w:szCs w:val="20"/>
        </w:rPr>
        <w:t xml:space="preserve"> ; le miroir </w:t>
      </w:r>
      <w:r>
        <w:rPr>
          <w:rFonts w:ascii="Times New Roman" w:cs="Times New Roman" w:eastAsia="Times New Roman" w:hAnsi="Times New Roman"/>
          <w:b/>
          <w:bCs/>
          <w:i w:val="false"/>
          <w:iCs w:val="false"/>
          <w:color w:val="C2185B"/>
          <w:sz w:val="20"/>
          <w:szCs w:val="20"/>
        </w:rPr>
        <w:t xml:space="preserve">inverse gauche et droite</w:t>
      </w:r>
      <w:r>
        <w:rPr>
          <w:rFonts w:ascii="Times New Roman" w:cs="Times New Roman" w:eastAsia="Times New Roman" w:hAnsi="Times New Roman"/>
          <w:b w:val="false"/>
          <w:bCs w:val="false"/>
          <w:i w:val="false"/>
          <w:iCs w:val="false"/>
          <w:color w:val="000000"/>
          <w:sz w:val="20"/>
          <w:szCs w:val="20"/>
        </w:rPr>
        <w:t xml:space="preserve">, la double inversion rend le mot lisible.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2" w:id="1"/>
      <w:r>
        <w:rPr>
          <w:rFonts w:ascii="Times New Roman" w:cs="Times New Roman" w:eastAsia="Times New Roman" w:hAnsi="Times New Roman"/>
          <w:b/>
          <w:bCs/>
          <w:color w:val="000000"/>
          <w:sz w:val="30"/>
          <w:szCs w:val="30"/>
        </w:rPr>
        <w:t xml:space="preserve">SÉANCE 22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réfraction de la lumière ; le mirage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réfraction de la lumière ; le mirage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 phénomène de réfraction et d'interpréter le mirage.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Verre d'eau, crayon, pièce de monnaie, bassine opaque, lampe, feuille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la lumière se propage-t-elle dans un milieu homogène ?</w:t>
            </w:r>
          </w:p>
          <w:p>
            <w:pPr>
              <w:spacing w:after="30" w:before="0"/>
              <w:jc w:val="left"/>
            </w:pPr>
            <w:r>
              <w:rPr>
                <w:rFonts w:ascii="Times New Roman" w:cs="Times New Roman" w:eastAsia="Times New Roman" w:hAnsi="Times New Roman"/>
                <w:b w:val="false"/>
                <w:bCs w:val="false"/>
                <w:i/>
                <w:iCs/>
                <w:color w:val="000000"/>
                <w:sz w:val="18"/>
                <w:szCs w:val="18"/>
              </w:rPr>
              <w:t xml:space="preserve">Énonce la 2e loi de la réflexion.</w:t>
            </w:r>
          </w:p>
          <w:p>
            <w:pPr>
              <w:spacing w:after="30" w:before="0"/>
              <w:jc w:val="left"/>
            </w:pPr>
            <w:r>
              <w:rPr>
                <w:rFonts w:ascii="Times New Roman" w:cs="Times New Roman" w:eastAsia="Times New Roman" w:hAnsi="Times New Roman"/>
                <w:b w:val="false"/>
                <w:bCs w:val="false"/>
                <w:i/>
                <w:iCs/>
                <w:color w:val="000000"/>
                <w:sz w:val="18"/>
                <w:szCs w:val="18"/>
              </w:rPr>
              <w:t xml:space="preserve">Cite des milieux transparents.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ligne droite.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L'angle de réflexion égale l'angle d'incidence.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 l'eau, le verre.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pêcheur au harpon le sait bien : le poisson n'est jamais exactement là où on le voit ! Il vise toujours plus bas que l'image. Et le crayon plongé dans le verre d'eau paraît brisé net à la surface.</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lumière nous joue-t-elle ces tours quand elle passe de l'eau à l'air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qu'elle change de direction en traversant la surface entre deux milieux transparents : c'est la réfraction.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 d'eau, crayon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réfraction de la lumière ». Après cette séance, vous serez capables de mettre en évidence la réfraction, d'énoncer sa première loi et d'interpréter le mirage.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Le crayon dans le verre d'eau : vu de côté, il paraît cassé à la surface : la lumière venant de la partie immergée a changé de direction en sortant de l'eau. 2) La pièce invisible : la pièce au fond de la bassine opaque est cachée par le bord… je verse de l'eau sans la bouger : la pièce apparaît ! Les rayons venant de la pièce se sont courbés à la surface et atteignent maintenant l'œil. 3) Le pinceau de lumière entrant dans l'eau : il se brise au passage de la surface : le rayon réfracté se rapproche de la normale en entrant dans l'eau, s'en écarte en sortant. 4) Soulevons le rayon incident : le rayon réfracté reste dans le même plan.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trois expériences, schématisent.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 bassine, pièce, lampe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Qu'appelle-t-on réfraction ?</w:t>
            </w:r>
          </w:p>
          <w:p>
            <w:pPr>
              <w:spacing w:after="30" w:before="0"/>
              <w:jc w:val="left"/>
            </w:pPr>
            <w:r>
              <w:rPr>
                <w:rFonts w:ascii="Times New Roman" w:cs="Times New Roman" w:eastAsia="Times New Roman" w:hAnsi="Times New Roman"/>
                <w:b w:val="false"/>
                <w:bCs w:val="false"/>
                <w:i/>
                <w:iCs/>
                <w:color w:val="000000"/>
                <w:sz w:val="18"/>
                <w:szCs w:val="18"/>
              </w:rPr>
              <w:t xml:space="preserve">Énonce la première loi de la réfraction.</w:t>
            </w:r>
          </w:p>
          <w:p>
            <w:pPr>
              <w:spacing w:after="30" w:before="0"/>
              <w:jc w:val="left"/>
            </w:pPr>
            <w:r>
              <w:rPr>
                <w:rFonts w:ascii="Times New Roman" w:cs="Times New Roman" w:eastAsia="Times New Roman" w:hAnsi="Times New Roman"/>
                <w:b w:val="false"/>
                <w:bCs w:val="false"/>
                <w:i/>
                <w:iCs/>
                <w:color w:val="000000"/>
                <w:sz w:val="18"/>
                <w:szCs w:val="18"/>
              </w:rPr>
              <w:t xml:space="preserve">Comment se comporte le rayon en passant de l'air dans l'eau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pièce « réapparaît-elle » quand on verse l'eau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pêcheur vise-t-il plus bas que l'image du poisson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changement de direction de la lumière quand elle traverse la surface séparant deux milieux transparents.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 réfracté est dans le plan d'incidence.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rapproche de la normale ; en sortant de l'eau vers l'air, il s'en écarte.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rayons issus de la pièce sont déviés à la surface et parviennent à l'œil, qui croit voir la pièce plus haut qu'elle n'est.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réfraction fait paraître le poisson plus haut que sa position réelle.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lorsque la lumière traverse la surface séparant deux milieux transparents : air et eau, air et verre : elle change brusquement de direction : c'est la réfraction. Le vocabulaire reprend celui de la réflexion : point d'incidence, normale, angle d'incidence i, et maintenant le rayon réfracté avec son angle de réfraction. Première loi de la réfraction : le rayon réfracté est situé dans le plan d'incidence : c'est la seule loi au programme, la relation entre les angles sera vue au lycée. Retenez le comportement : en entrant dans un milieu plus « dense » (air vers eau), le rayon se rapproche de la normale ; en sortant (eau vers air), il s'en écarte. Voilà le crayon cassé, la pièce qui réapparaît, le poisson plus haut que sa vraie place. Et le mirage ? Sur la route surchauffée, l'air près du bitume est plus chaud et moins dense : les rayons venant du ciel s'y courbent progressivement et remontent vers l'œil : on croit voir une flaque d'eau qui reflète le ciel : ce n'est que de la lumière réfractée par les couches d'air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schémas.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Explique en une phrase pourquoi le crayon plongé dans l'eau paraît cassé.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rayon passe de l'air dans l'eau. Se rapproche-t-il ou s'écarte-t-il de la normale ? Et de l'eau vers l'air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lumière venant de la partie immergée </w:t>
            </w:r>
            <w:r>
              <w:rPr>
                <w:rFonts w:ascii="Times New Roman" w:cs="Times New Roman" w:eastAsia="Times New Roman" w:hAnsi="Times New Roman"/>
                <w:b/>
                <w:bCs/>
                <w:i w:val="false"/>
                <w:iCs w:val="false"/>
                <w:color w:val="C2185B"/>
                <w:sz w:val="18"/>
                <w:szCs w:val="18"/>
              </w:rPr>
              <w:t xml:space="preserve">change de direction (réfraction) en sortant de l'eau</w:t>
            </w:r>
            <w:r>
              <w:rPr>
                <w:rFonts w:ascii="Times New Roman" w:cs="Times New Roman" w:eastAsia="Times New Roman" w:hAnsi="Times New Roman"/>
                <w:b w:val="false"/>
                <w:bCs w:val="false"/>
                <w:i w:val="false"/>
                <w:iCs w:val="false"/>
                <w:color w:val="000000"/>
                <w:sz w:val="18"/>
                <w:szCs w:val="18"/>
              </w:rPr>
              <w:t xml:space="preserve"> : l'œil voit cette partie décalée.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Air → eau : il </w:t>
            </w:r>
            <w:r>
              <w:rPr>
                <w:rFonts w:ascii="Times New Roman" w:cs="Times New Roman" w:eastAsia="Times New Roman" w:hAnsi="Times New Roman"/>
                <w:b/>
                <w:bCs/>
                <w:i w:val="false"/>
                <w:iCs w:val="false"/>
                <w:color w:val="C2185B"/>
                <w:sz w:val="18"/>
                <w:szCs w:val="18"/>
              </w:rPr>
              <w:t xml:space="preserve">se rapproche de la normale</w:t>
            </w:r>
            <w:r>
              <w:rPr>
                <w:rFonts w:ascii="Times New Roman" w:cs="Times New Roman" w:eastAsia="Times New Roman" w:hAnsi="Times New Roman"/>
                <w:b w:val="false"/>
                <w:bCs w:val="false"/>
                <w:i w:val="false"/>
                <w:iCs w:val="false"/>
                <w:color w:val="000000"/>
                <w:sz w:val="18"/>
                <w:szCs w:val="18"/>
              </w:rPr>
              <w:t xml:space="preserve"> ; eau → air : il </w:t>
            </w:r>
            <w:r>
              <w:rPr>
                <w:rFonts w:ascii="Times New Roman" w:cs="Times New Roman" w:eastAsia="Times New Roman" w:hAnsi="Times New Roman"/>
                <w:b/>
                <w:bCs/>
                <w:i w:val="false"/>
                <w:iCs w:val="false"/>
                <w:color w:val="C2185B"/>
                <w:sz w:val="18"/>
                <w:szCs w:val="18"/>
              </w:rPr>
              <w:t xml:space="preserve">s'en écarte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réfraction est le ……… de ……… de la lumière à la traversée de la surface entre deux milieux ……… ; 1re loi : le rayon réfracté est dans le plan 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le mirage de la « flaque d'eau » sur la route chauffée au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C2185B"/>
                <w:sz w:val="18"/>
                <w:szCs w:val="18"/>
              </w:rPr>
              <w:t xml:space="preserve">changement</w:t>
            </w:r>
            <w:r>
              <w:rPr>
                <w:rFonts w:ascii="Times New Roman" w:cs="Times New Roman" w:eastAsia="Times New Roman" w:hAnsi="Times New Roman"/>
                <w:b w:val="false"/>
                <w:bCs w:val="false"/>
                <w:i w:val="false"/>
                <w:iCs w:val="false"/>
                <w:color w:val="000000"/>
                <w:sz w:val="18"/>
                <w:szCs w:val="18"/>
              </w:rPr>
              <w:t xml:space="preserve"> de </w:t>
            </w:r>
            <w:r>
              <w:rPr>
                <w:rFonts w:ascii="Times New Roman" w:cs="Times New Roman" w:eastAsia="Times New Roman" w:hAnsi="Times New Roman"/>
                <w:b/>
                <w:bCs/>
                <w:i w:val="false"/>
                <w:iCs w:val="false"/>
                <w:color w:val="C2185B"/>
                <w:sz w:val="18"/>
                <w:szCs w:val="18"/>
              </w:rPr>
              <w:t xml:space="preserve">direction</w:t>
            </w:r>
            <w:r>
              <w:rPr>
                <w:rFonts w:ascii="Times New Roman" w:cs="Times New Roman" w:eastAsia="Times New Roman" w:hAnsi="Times New Roman"/>
                <w:b w:val="false"/>
                <w:bCs w:val="false"/>
                <w:i w:val="false"/>
                <w:iCs w:val="false"/>
                <w:color w:val="000000"/>
                <w:sz w:val="18"/>
                <w:szCs w:val="18"/>
              </w:rPr>
              <w:t xml:space="preserve"> ; milieux </w:t>
            </w:r>
            <w:r>
              <w:rPr>
                <w:rFonts w:ascii="Times New Roman" w:cs="Times New Roman" w:eastAsia="Times New Roman" w:hAnsi="Times New Roman"/>
                <w:b/>
                <w:bCs/>
                <w:i w:val="false"/>
                <w:iCs w:val="false"/>
                <w:color w:val="C2185B"/>
                <w:sz w:val="18"/>
                <w:szCs w:val="18"/>
              </w:rPr>
              <w:t xml:space="preserve">transparents</w:t>
            </w:r>
            <w:r>
              <w:rPr>
                <w:rFonts w:ascii="Times New Roman" w:cs="Times New Roman" w:eastAsia="Times New Roman" w:hAnsi="Times New Roman"/>
                <w:b w:val="false"/>
                <w:bCs w:val="false"/>
                <w:i w:val="false"/>
                <w:iCs w:val="false"/>
                <w:color w:val="000000"/>
                <w:sz w:val="18"/>
                <w:szCs w:val="18"/>
              </w:rPr>
              <w:t xml:space="preserve"> ; plan d'</w:t>
            </w:r>
            <w:r>
              <w:rPr>
                <w:rFonts w:ascii="Times New Roman" w:cs="Times New Roman" w:eastAsia="Times New Roman" w:hAnsi="Times New Roman"/>
                <w:b/>
                <w:bCs/>
                <w:i w:val="false"/>
                <w:iCs w:val="false"/>
                <w:color w:val="C2185B"/>
                <w:sz w:val="18"/>
                <w:szCs w:val="18"/>
              </w:rPr>
              <w:t xml:space="preserve">incidence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L'air près du bitume est </w:t>
            </w:r>
            <w:r>
              <w:rPr>
                <w:rFonts w:ascii="Times New Roman" w:cs="Times New Roman" w:eastAsia="Times New Roman" w:hAnsi="Times New Roman"/>
                <w:b/>
                <w:bCs/>
                <w:i w:val="false"/>
                <w:iCs w:val="false"/>
                <w:color w:val="C2185B"/>
                <w:sz w:val="18"/>
                <w:szCs w:val="18"/>
              </w:rPr>
              <w:t xml:space="preserve">plus chaud et moins dense</w:t>
            </w:r>
            <w:r>
              <w:rPr>
                <w:rFonts w:ascii="Times New Roman" w:cs="Times New Roman" w:eastAsia="Times New Roman" w:hAnsi="Times New Roman"/>
                <w:b w:val="false"/>
                <w:bCs w:val="false"/>
                <w:i w:val="false"/>
                <w:iCs w:val="false"/>
                <w:color w:val="000000"/>
                <w:sz w:val="18"/>
                <w:szCs w:val="18"/>
              </w:rPr>
              <w:t xml:space="preserve"> ; les rayons venant du ciel </w:t>
            </w:r>
            <w:r>
              <w:rPr>
                <w:rFonts w:ascii="Times New Roman" w:cs="Times New Roman" w:eastAsia="Times New Roman" w:hAnsi="Times New Roman"/>
                <w:b/>
                <w:bCs/>
                <w:i w:val="false"/>
                <w:iCs w:val="false"/>
                <w:color w:val="C2185B"/>
                <w:sz w:val="18"/>
                <w:szCs w:val="18"/>
              </w:rPr>
              <w:t xml:space="preserve">se courbent dans ces couches d'air et remontent vers l'œil</w:t>
            </w:r>
            <w:r>
              <w:rPr>
                <w:rFonts w:ascii="Times New Roman" w:cs="Times New Roman" w:eastAsia="Times New Roman" w:hAnsi="Times New Roman"/>
                <w:b w:val="false"/>
                <w:bCs w:val="false"/>
                <w:i w:val="false"/>
                <w:iCs w:val="false"/>
                <w:color w:val="000000"/>
                <w:sz w:val="18"/>
                <w:szCs w:val="18"/>
              </w:rPr>
              <w:t xml:space="preserve"> : on croit voir </w:t>
            </w:r>
            <w:r>
              <w:rPr>
                <w:rFonts w:ascii="Times New Roman" w:cs="Times New Roman" w:eastAsia="Times New Roman" w:hAnsi="Times New Roman"/>
                <w:b/>
                <w:bCs/>
                <w:i w:val="false"/>
                <w:iCs w:val="false"/>
                <w:color w:val="C2185B"/>
                <w:sz w:val="18"/>
                <w:szCs w:val="18"/>
              </w:rPr>
              <w:t xml:space="preserve">le reflet du ciel dans une flaque</w:t>
            </w:r>
            <w:r>
              <w:rPr>
                <w:rFonts w:ascii="Times New Roman" w:cs="Times New Roman" w:eastAsia="Times New Roman" w:hAnsi="Times New Roman"/>
                <w:b w:val="false"/>
                <w:bCs w:val="false"/>
                <w:i w:val="false"/>
                <w:iCs w:val="false"/>
                <w:color w:val="000000"/>
                <w:sz w:val="18"/>
                <w:szCs w:val="18"/>
              </w:rPr>
              <w:t xml:space="preserve"> qui n'existe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réfraction de la lumière ; le mirage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18 — Le crayon « cassé » : la lumière change de direction en traversant la surface de l'eau</w:t>
      </w:r>
    </w:p>
    <w:p>
      <w:pPr>
        <w:spacing w:after="80" w:before="80"/>
        <w:jc w:val="left"/>
      </w:pPr>
      <w:r>
        <w:rPr>
          <w:rFonts w:ascii="Times New Roman" w:cs="Times New Roman" w:eastAsia="Times New Roman" w:hAnsi="Times New Roman"/>
          <w:b/>
          <w:bCs/>
          <w:i w:val="false"/>
          <w:iCs w:val="false"/>
          <w:color w:val="1E7B34"/>
          <w:sz w:val="24"/>
          <w:szCs w:val="24"/>
        </w:rPr>
        <w:t xml:space="preserve">1. Le phénomène de réfraction</w:t>
      </w:r>
    </w:p>
    <w:p>
      <w:pPr>
        <w:spacing w:after="80"/>
      </w:pPr>
      <w:r>
        <w:rPr>
          <w:rFonts w:ascii="Times New Roman" w:cs="Times New Roman" w:eastAsia="Times New Roman" w:hAnsi="Times New Roman"/>
          <w:color w:val="000000"/>
          <w:sz w:val="22"/>
          <w:szCs w:val="22"/>
        </w:rPr>
        <w:t xml:space="preserve">Quand la lumière traverse la surface séparant deux milieux transparents (air/eau, air/verre), elle change brusquement de direction : c'est la </w:t>
      </w:r>
      <w:r>
        <w:rPr>
          <w:rFonts w:ascii="Times New Roman" w:cs="Times New Roman" w:eastAsia="Times New Roman" w:hAnsi="Times New Roman"/>
          <w:b/>
          <w:bCs/>
          <w:color w:val="1F4E79"/>
          <w:sz w:val="22"/>
          <w:szCs w:val="22"/>
        </w:rPr>
        <w:t xml:space="preserve">réfraction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en entrant dans l'eau (ou le verre), le rayon se rapproche de la </w:t>
      </w:r>
      <w:r>
        <w:rPr>
          <w:rFonts w:ascii="Times New Roman" w:cs="Times New Roman" w:eastAsia="Times New Roman" w:hAnsi="Times New Roman"/>
          <w:b/>
          <w:bCs/>
          <w:color w:val="1F4E79"/>
          <w:sz w:val="22"/>
          <w:szCs w:val="22"/>
        </w:rPr>
        <w:t xml:space="preserve">normale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en sortant vers l'air, il s'en écarte.</w:t>
      </w:r>
    </w:p>
    <w:p>
      <w:pPr>
        <w:spacing w:after="80" w:before="80"/>
        <w:jc w:val="left"/>
      </w:pPr>
      <w:r>
        <w:rPr>
          <w:rFonts w:ascii="Times New Roman" w:cs="Times New Roman" w:eastAsia="Times New Roman" w:hAnsi="Times New Roman"/>
          <w:b/>
          <w:bCs/>
          <w:i w:val="false"/>
          <w:iCs w:val="false"/>
          <w:color w:val="1E7B34"/>
          <w:sz w:val="24"/>
          <w:szCs w:val="24"/>
        </w:rPr>
        <w:t xml:space="preserve">2. La première loi de la réfraction</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rayon réfracté</w:t>
      </w:r>
      <w:r>
        <w:rPr>
          <w:rFonts w:ascii="Times New Roman" w:cs="Times New Roman" w:eastAsia="Times New Roman" w:hAnsi="Times New Roman"/>
          <w:color w:val="000000"/>
          <w:sz w:val="22"/>
          <w:szCs w:val="22"/>
        </w:rPr>
        <w:t xml:space="preserve"> est situé dans le </w:t>
      </w:r>
      <w:r>
        <w:rPr>
          <w:rFonts w:ascii="Times New Roman" w:cs="Times New Roman" w:eastAsia="Times New Roman" w:hAnsi="Times New Roman"/>
          <w:b/>
          <w:bCs/>
          <w:color w:val="1F4E79"/>
          <w:sz w:val="22"/>
          <w:szCs w:val="22"/>
        </w:rPr>
        <w:t xml:space="preserve">plan d'incidence</w:t>
      </w:r>
      <w:r>
        <w:rPr>
          <w:rFonts w:ascii="Times New Roman" w:cs="Times New Roman" w:eastAsia="Times New Roman" w:hAnsi="Times New Roman"/>
          <w:color w:val="000000"/>
          <w:sz w:val="22"/>
          <w:szCs w:val="22"/>
        </w:rPr>
        <w:t xml:space="preserve">. (La relation entre les angles sera étudiée au lycée.)</w:t>
      </w:r>
    </w:p>
    <w:p>
      <w:pPr>
        <w:spacing w:after="80" w:before="80"/>
        <w:jc w:val="left"/>
      </w:pPr>
      <w:r>
        <w:rPr>
          <w:rFonts w:ascii="Times New Roman" w:cs="Times New Roman" w:eastAsia="Times New Roman" w:hAnsi="Times New Roman"/>
          <w:b/>
          <w:bCs/>
          <w:i w:val="false"/>
          <w:iCs w:val="false"/>
          <w:color w:val="1E7B34"/>
          <w:sz w:val="24"/>
          <w:szCs w:val="24"/>
        </w:rPr>
        <w:t xml:space="preserve">3. Les conséquences et le mirage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réfraction</w:t>
      </w:r>
      <w:r>
        <w:rPr>
          <w:rFonts w:ascii="Times New Roman" w:cs="Times New Roman" w:eastAsia="Times New Roman" w:hAnsi="Times New Roman"/>
          <w:color w:val="000000"/>
          <w:sz w:val="22"/>
          <w:szCs w:val="22"/>
        </w:rPr>
        <w:t xml:space="preserve"> explique le crayon « cassé », la pièce qui réapparaît, le poisson vu plus haut que sa position réelle.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mirage</w:t>
      </w:r>
      <w:r>
        <w:rPr>
          <w:rFonts w:ascii="Times New Roman" w:cs="Times New Roman" w:eastAsia="Times New Roman" w:hAnsi="Times New Roman"/>
          <w:color w:val="000000"/>
          <w:sz w:val="22"/>
          <w:szCs w:val="22"/>
        </w:rPr>
        <w:t xml:space="preserve"> : au-dessus d'une route surchauffée, les couches d'air chaud, moins denses, courbent progressivement les rayons venus du ciel, qui remontent vers l'œil : la « flaque » est l'image réfractée du ciel.</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fibres optiques qui transportent Internet sous les océans utilisent la réfraction à l'envers : la lumière qui tente de sortir du cœur de verre est intégralement renvoyée à l'intérieur (réflexion totale) et rebondit ainsi sur des milliers de kilomètres ! Un seul cheveu de verre porte des millions de conversations : y compris entre Madagascar et le monde, via le câble sous-marin.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pièce magique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Pose une pièce au fond d'une cuvette opaque ; recule jusqu'à ce que le bord cache tout juste la pièce.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Sans bouger la tête, fais verser doucement de l'eau par un camarade.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La pièce apparaît comme par magie : la lumière s'est courbée à la surface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Bonus : plonge un crayon dans un verre d'eau et observe la « cassure » sous tous les angles.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à réfraction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Bassine opaque + pièce de monnaie + verre d'eau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Source laser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Lampe de poche + carton fendu (pinceau fin)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La réfraction se produit : a) sur un miroir b) à la surface entre deux milieux transparents c) dans le vide. 2. De l'air vers l'eau, le rayon : a) se rapproche de la normale b) s'en écarte c) disparaît. 3. Le poisson vu du bord est : a) plus bas qu'il ne paraît b) plus haut c) exactement où on le voit. 4. Le mirage est dû : a) à l'évaporation b) à la réfraction dans l'air chaud c) à la réflexion sur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pêcheur au harpon voit un poisson. Où doit-il viser et pourquoi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Compare réflexion et réfraction : surface concernée, devenir du rayon, une loi pour chacune.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 (plus bas que son image)</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Plus bas que l'image</w:t>
      </w:r>
      <w:r>
        <w:rPr>
          <w:rFonts w:ascii="Times New Roman" w:cs="Times New Roman" w:eastAsia="Times New Roman" w:hAnsi="Times New Roman"/>
          <w:b w:val="false"/>
          <w:bCs w:val="false"/>
          <w:i w:val="false"/>
          <w:iCs w:val="false"/>
          <w:color w:val="000000"/>
          <w:sz w:val="20"/>
          <w:szCs w:val="20"/>
        </w:rPr>
        <w:t xml:space="preserve"> : la réfraction à la surface fait paraître le poisson </w:t>
      </w:r>
      <w:r>
        <w:rPr>
          <w:rFonts w:ascii="Times New Roman" w:cs="Times New Roman" w:eastAsia="Times New Roman" w:hAnsi="Times New Roman"/>
          <w:b/>
          <w:bCs/>
          <w:i w:val="false"/>
          <w:iCs w:val="false"/>
          <w:color w:val="C2185B"/>
          <w:sz w:val="20"/>
          <w:szCs w:val="20"/>
        </w:rPr>
        <w:t xml:space="preserve">plus haut que sa position réelle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Réflexion : surface polie, </w:t>
      </w:r>
      <w:r>
        <w:rPr>
          <w:rFonts w:ascii="Times New Roman" w:cs="Times New Roman" w:eastAsia="Times New Roman" w:hAnsi="Times New Roman"/>
          <w:b/>
          <w:bCs/>
          <w:i w:val="false"/>
          <w:iCs w:val="false"/>
          <w:color w:val="C2185B"/>
          <w:sz w:val="20"/>
          <w:szCs w:val="20"/>
        </w:rPr>
        <w:t xml:space="preserve">la lumière repart dans le même milieu, r = i</w:t>
      </w:r>
      <w:r>
        <w:rPr>
          <w:rFonts w:ascii="Times New Roman" w:cs="Times New Roman" w:eastAsia="Times New Roman" w:hAnsi="Times New Roman"/>
          <w:b w:val="false"/>
          <w:bCs w:val="false"/>
          <w:i w:val="false"/>
          <w:iCs w:val="false"/>
          <w:color w:val="000000"/>
          <w:sz w:val="20"/>
          <w:szCs w:val="20"/>
        </w:rPr>
        <w:t xml:space="preserve"> ; réfraction : surface entre deux milieux transparents, </w:t>
      </w:r>
      <w:r>
        <w:rPr>
          <w:rFonts w:ascii="Times New Roman" w:cs="Times New Roman" w:eastAsia="Times New Roman" w:hAnsi="Times New Roman"/>
          <w:b/>
          <w:bCs/>
          <w:i w:val="false"/>
          <w:iCs w:val="false"/>
          <w:color w:val="C2185B"/>
          <w:sz w:val="20"/>
          <w:szCs w:val="20"/>
        </w:rPr>
        <w:t xml:space="preserve">la lumière traverse en changeant de direction, rayon réfracté dans le plan d'incidence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3" w:id="1"/>
      <w:r>
        <w:rPr>
          <w:rFonts w:ascii="Times New Roman" w:cs="Times New Roman" w:eastAsia="Times New Roman" w:hAnsi="Times New Roman"/>
          <w:b/>
          <w:bCs/>
          <w:color w:val="000000"/>
          <w:sz w:val="30"/>
          <w:szCs w:val="30"/>
        </w:rPr>
        <w:t xml:space="preserve">SÉANCE 23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décomposition de la lumière blanche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décomposition de la lumière blanche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décomposition de la lumière blanche par un prisme et de nommer les couleurs du spectre.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Prisme (ou CD, ou bassine + miroir incliné), lampe ou soleil, écran blanc, images d'arc-en-ciel</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réfraction ?</w:t>
            </w:r>
          </w:p>
          <w:p>
            <w:pPr>
              <w:spacing w:after="30" w:before="0"/>
              <w:jc w:val="left"/>
            </w:pPr>
            <w:r>
              <w:rPr>
                <w:rFonts w:ascii="Times New Roman" w:cs="Times New Roman" w:eastAsia="Times New Roman" w:hAnsi="Times New Roman"/>
                <w:b w:val="false"/>
                <w:bCs w:val="false"/>
                <w:i/>
                <w:iCs/>
                <w:color w:val="000000"/>
                <w:sz w:val="18"/>
                <w:szCs w:val="18"/>
              </w:rPr>
              <w:t xml:space="preserve">Quand voit-on un arc-en-ciel ?</w:t>
            </w:r>
          </w:p>
          <w:p>
            <w:pPr>
              <w:spacing w:after="30" w:before="0"/>
              <w:jc w:val="left"/>
            </w:pPr>
            <w:r>
              <w:rPr>
                <w:rFonts w:ascii="Times New Roman" w:cs="Times New Roman" w:eastAsia="Times New Roman" w:hAnsi="Times New Roman"/>
                <w:b w:val="false"/>
                <w:bCs w:val="false"/>
                <w:i/>
                <w:iCs/>
                <w:color w:val="000000"/>
                <w:sz w:val="18"/>
                <w:szCs w:val="18"/>
              </w:rPr>
              <w:t xml:space="preserve">De quelle couleur paraît la lumière du Soleil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changement de direction de la lumière entre deux milieux transparents.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le soleil éclaire des gouttes de pluie : soleil dans le dos, pluie devant.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Blanche (lumière du jour).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Après l'averse, l'arc-en-ciel déploie ses couleurs au-dessus des rizières : toujours les mêmes, toujours dans le même ordre, du rouge au violet. Pourtant le Soleil, lui, est simplement « blanc ».</w:t>
            </w:r>
          </w:p>
          <w:p>
            <w:pPr>
              <w:spacing w:after="30" w:before="0"/>
              <w:jc w:val="left"/>
            </w:pPr>
            <w:r>
              <w:rPr>
                <w:rFonts w:ascii="Times New Roman" w:cs="Times New Roman" w:eastAsia="Times New Roman" w:hAnsi="Times New Roman"/>
                <w:b w:val="false"/>
                <w:bCs w:val="false"/>
                <w:i/>
                <w:iCs/>
                <w:color w:val="000000"/>
                <w:sz w:val="18"/>
                <w:szCs w:val="18"/>
              </w:rPr>
              <w:t xml:space="preserve">D'où sortent ces couleurs ? La pluie les fabrique-t-elle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la lumière blanche contient déjà toutes les couleurs ; les gouttes ne font que les séparer, comme le prisme.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 d'arc-en-ciel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décomposition de la lumière blanche ». Après cette séance, vous serez capables de décrire l'expérience du prisme et de nommer les couleurs du spectre.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Un fin pinceau de lumière blanche traverse le prisme : sur l'écran s'étale une bande multicolore : le spectre : violet, indigo, bleu, vert, jaune, orangé, rouge. 2) Le violet est le plus dévié, le rouge le moins dévié. 3) Même expérience avec le CD : ses fins sillons étalent aussi les couleurs. 4) Et la bassine d'eau avec le miroir incliné au soleil : un « prisme d'eau » : l'arc-en-ciel apparaît au plafond ! 5) Dans tous les cas, les couleurs sortent de la lumière blanche elle-même : rien ne les a « ajoutées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nomment et ordonnent les couleurs.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Prisme, CD, bassine-miroir, écran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le prisme à la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la bande colorée obtenue ?</w:t>
            </w:r>
          </w:p>
          <w:p>
            <w:pPr>
              <w:spacing w:after="30" w:before="0"/>
              <w:jc w:val="left"/>
            </w:pPr>
            <w:r>
              <w:rPr>
                <w:rFonts w:ascii="Times New Roman" w:cs="Times New Roman" w:eastAsia="Times New Roman" w:hAnsi="Times New Roman"/>
                <w:b w:val="false"/>
                <w:bCs w:val="false"/>
                <w:i/>
                <w:iCs/>
                <w:color w:val="000000"/>
                <w:sz w:val="18"/>
                <w:szCs w:val="18"/>
              </w:rPr>
              <w:t xml:space="preserve">Énumère les sept couleurs dans l'ordre.</w:t>
            </w:r>
          </w:p>
          <w:p>
            <w:pPr>
              <w:spacing w:after="30" w:before="0"/>
              <w:jc w:val="left"/>
            </w:pPr>
            <w:r>
              <w:rPr>
                <w:rFonts w:ascii="Times New Roman" w:cs="Times New Roman" w:eastAsia="Times New Roman" w:hAnsi="Times New Roman"/>
                <w:b w:val="false"/>
                <w:bCs w:val="false"/>
                <w:i/>
                <w:iCs/>
                <w:color w:val="000000"/>
                <w:sz w:val="18"/>
                <w:szCs w:val="18"/>
              </w:rPr>
              <w:t xml:space="preserve">Quelle couleur est la plus déviée ? la moins déviée ?</w:t>
            </w:r>
          </w:p>
          <w:p>
            <w:pPr>
              <w:spacing w:after="30" w:before="0"/>
              <w:jc w:val="left"/>
            </w:pPr>
            <w:r>
              <w:rPr>
                <w:rFonts w:ascii="Times New Roman" w:cs="Times New Roman" w:eastAsia="Times New Roman" w:hAnsi="Times New Roman"/>
                <w:b w:val="false"/>
                <w:bCs w:val="false"/>
                <w:i/>
                <w:iCs/>
                <w:color w:val="000000"/>
                <w:sz w:val="18"/>
                <w:szCs w:val="18"/>
              </w:rPr>
              <w:t xml:space="preserve">Le spectre s'arrête-t-il au rouge et au violet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la décompose : il sépare les couleurs qu'elle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spectre de la lumière blanche.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Violet, indigo, bleu, vert, jaune, orangé, rouge.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violet est le plus dévié, le rouge le moins.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au-delà existent des lumières invisibles : l'infrarouge (au-delà du rouge) et l'ultraviolet (au-delà du violet).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Spectre projeté,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lumière blanche n'est pas « simple » : le prisme la décompose en une bande de couleurs appelée spectre : violet, indigo, bleu, vert, jaune, orangé, rouge : sept couleurs qui passent de l'une à l'autre insensiblement. La décomposition vient de la réfraction : chaque couleur est déviée différemment par le verre : le violet le plus, le rouge le moins : le prisme « étale » ainsi ce que la lumière blanche contenait déjà. L'arc-en-ciel est le même phénomène en grand : chaque goutte de pluie joue le rôle d'un minuscule prisme pour la lumière du Soleil. Le spectre visible n'est qu'une fenêtre : au-delà du rouge, l'infrarouge (la « chaleur » des braises) ; au-delà du violet, l'ultraviolet (qui brunit la peau et brûle aux heures chaudes) : des lumières invisibles à l'œil mais bien réelles. La semaine prochaine : pourquoi les objets sont-ils colorés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spectre en couleurs.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craies de couleur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Comment appelle-t-on la bande colorée donnée par le prisme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les sept couleurs dans l'ordre, du plus dévié au moins dévié.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dit-on que le prisme ne « fabrique » pas les couleurs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spectre de la lumière blanche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Violet, indigo, bleu, vert, jaune, orangé, rouge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Parce qu'il ne fait que </w:t>
            </w:r>
            <w:r>
              <w:rPr>
                <w:rFonts w:ascii="Times New Roman" w:cs="Times New Roman" w:eastAsia="Times New Roman" w:hAnsi="Times New Roman"/>
                <w:b/>
                <w:bCs/>
                <w:i w:val="false"/>
                <w:iCs w:val="false"/>
                <w:color w:val="C2185B"/>
                <w:sz w:val="18"/>
                <w:szCs w:val="18"/>
              </w:rPr>
              <w:t xml:space="preserve">séparer les couleurs déjà contenues dans la lumière blanche</w:t>
            </w:r>
            <w:r>
              <w:rPr>
                <w:rFonts w:ascii="Times New Roman" w:cs="Times New Roman" w:eastAsia="Times New Roman" w:hAnsi="Times New Roman"/>
                <w:b w:val="false"/>
                <w:bCs w:val="false"/>
                <w:i w:val="false"/>
                <w:iCs w:val="false"/>
                <w:color w:val="000000"/>
                <w:sz w:val="18"/>
                <w:szCs w:val="18"/>
              </w:rPr>
              <w:t xml:space="preserve"> (chacune est réfractée différemment).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prisme ……… la lumière blanche ; la bande obtenue est le ……… ; la couleur la plus déviée est le ……… ; au-delà du rouge : l'……… ; au-delà du violet : 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l'arc-en-ciel apparaît quand le soleil éclaire la pluie.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la </w:t>
            </w:r>
            <w:r>
              <w:rPr>
                <w:rFonts w:ascii="Times New Roman" w:cs="Times New Roman" w:eastAsia="Times New Roman" w:hAnsi="Times New Roman"/>
                <w:b/>
                <w:bCs/>
                <w:i w:val="false"/>
                <w:iCs w:val="false"/>
                <w:color w:val="C2185B"/>
                <w:sz w:val="18"/>
                <w:szCs w:val="18"/>
              </w:rPr>
              <w:t xml:space="preserve">décompose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spectre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violet</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infrarouge</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C2185B"/>
                <w:sz w:val="18"/>
                <w:szCs w:val="18"/>
              </w:rPr>
              <w:t xml:space="preserve">ultraviolet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Chaque goutte d'eau agit comme </w:t>
            </w:r>
            <w:r>
              <w:rPr>
                <w:rFonts w:ascii="Times New Roman" w:cs="Times New Roman" w:eastAsia="Times New Roman" w:hAnsi="Times New Roman"/>
                <w:b/>
                <w:bCs/>
                <w:i w:val="false"/>
                <w:iCs w:val="false"/>
                <w:color w:val="C2185B"/>
                <w:sz w:val="18"/>
                <w:szCs w:val="18"/>
              </w:rPr>
              <w:t xml:space="preserve">un petit prisme : elle décompose la lumière blanche du Soleil</w:t>
            </w:r>
            <w:r>
              <w:rPr>
                <w:rFonts w:ascii="Times New Roman" w:cs="Times New Roman" w:eastAsia="Times New Roman" w:hAnsi="Times New Roman"/>
                <w:b w:val="false"/>
                <w:bCs w:val="false"/>
                <w:i w:val="false"/>
                <w:iCs w:val="false"/>
                <w:color w:val="000000"/>
                <w:sz w:val="18"/>
                <w:szCs w:val="18"/>
              </w:rPr>
              <w:t xml:space="preserve"> ; l'ensemble des gouttes étale </w:t>
            </w:r>
            <w:r>
              <w:rPr>
                <w:rFonts w:ascii="Times New Roman" w:cs="Times New Roman" w:eastAsia="Times New Roman" w:hAnsi="Times New Roman"/>
                <w:b/>
                <w:bCs/>
                <w:i w:val="false"/>
                <w:iCs w:val="false"/>
                <w:color w:val="C2185B"/>
                <w:sz w:val="18"/>
                <w:szCs w:val="18"/>
              </w:rPr>
              <w:t xml:space="preserve">le spectre en arc dans le ciel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décomposition de la lumière blanche</w:t>
      </w:r>
    </w:p>
    <w:p>
      <w:pPr>
        <w:spacing w:after="12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724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19 — Le prisme étale la lumière blanche en un spectre de sept couleurs</w:t>
      </w:r>
    </w:p>
    <w:p>
      <w:pPr>
        <w:spacing w:after="80" w:before="80"/>
        <w:jc w:val="left"/>
      </w:pPr>
      <w:r>
        <w:rPr>
          <w:rFonts w:ascii="Times New Roman" w:cs="Times New Roman" w:eastAsia="Times New Roman" w:hAnsi="Times New Roman"/>
          <w:b/>
          <w:bCs/>
          <w:i w:val="false"/>
          <w:iCs w:val="false"/>
          <w:color w:val="1E7B34"/>
          <w:sz w:val="24"/>
          <w:szCs w:val="24"/>
        </w:rPr>
        <w:t xml:space="preserve">1. L'expérience du prisme</w:t>
      </w:r>
    </w:p>
    <w:p>
      <w:pPr>
        <w:spacing w:after="80"/>
      </w:pPr>
      <w:r>
        <w:rPr>
          <w:rFonts w:ascii="Times New Roman" w:cs="Times New Roman" w:eastAsia="Times New Roman" w:hAnsi="Times New Roman"/>
          <w:color w:val="000000"/>
          <w:sz w:val="22"/>
          <w:szCs w:val="22"/>
        </w:rPr>
        <w:t xml:space="preserve">Un pinceau de lumière blanche traversant un </w:t>
      </w:r>
      <w:r>
        <w:rPr>
          <w:rFonts w:ascii="Times New Roman" w:cs="Times New Roman" w:eastAsia="Times New Roman" w:hAnsi="Times New Roman"/>
          <w:b/>
          <w:bCs/>
          <w:color w:val="1F4E79"/>
          <w:sz w:val="22"/>
          <w:szCs w:val="22"/>
        </w:rPr>
        <w:t xml:space="preserve">prisme</w:t>
      </w:r>
      <w:r>
        <w:rPr>
          <w:rFonts w:ascii="Times New Roman" w:cs="Times New Roman" w:eastAsia="Times New Roman" w:hAnsi="Times New Roman"/>
          <w:color w:val="000000"/>
          <w:sz w:val="22"/>
          <w:szCs w:val="22"/>
        </w:rPr>
        <w:t xml:space="preserve"> s'étale sur l'écran en une bande colorée : le </w:t>
      </w:r>
      <w:r>
        <w:rPr>
          <w:rFonts w:ascii="Times New Roman" w:cs="Times New Roman" w:eastAsia="Times New Roman" w:hAnsi="Times New Roman"/>
          <w:b/>
          <w:bCs/>
          <w:color w:val="1F4E79"/>
          <w:sz w:val="22"/>
          <w:szCs w:val="22"/>
        </w:rPr>
        <w:t xml:space="preserve">spectre</w:t>
      </w:r>
      <w:r>
        <w:rPr>
          <w:rFonts w:ascii="Times New Roman" w:cs="Times New Roman" w:eastAsia="Times New Roman" w:hAnsi="Times New Roman"/>
          <w:color w:val="000000"/>
          <w:sz w:val="22"/>
          <w:szCs w:val="22"/>
        </w:rPr>
        <w:t xml:space="preserve"> de la lumière blanche. Le </w:t>
      </w:r>
      <w:r>
        <w:rPr>
          <w:rFonts w:ascii="Times New Roman" w:cs="Times New Roman" w:eastAsia="Times New Roman" w:hAnsi="Times New Roman"/>
          <w:b/>
          <w:bCs/>
          <w:color w:val="1F4E79"/>
          <w:sz w:val="22"/>
          <w:szCs w:val="22"/>
        </w:rPr>
        <w:t xml:space="preserve">prisme</w:t>
      </w:r>
      <w:r>
        <w:rPr>
          <w:rFonts w:ascii="Times New Roman" w:cs="Times New Roman" w:eastAsia="Times New Roman" w:hAnsi="Times New Roman"/>
          <w:color w:val="000000"/>
          <w:sz w:val="22"/>
          <w:szCs w:val="22"/>
        </w:rPr>
        <w:t xml:space="preserve"> décompose la lumière : il sépare les couleurs qu'elle contient déjà.</w:t>
      </w:r>
    </w:p>
    <w:p>
      <w:pPr>
        <w:spacing w:after="80" w:before="80"/>
        <w:jc w:val="left"/>
      </w:pPr>
      <w:r>
        <w:rPr>
          <w:rFonts w:ascii="Times New Roman" w:cs="Times New Roman" w:eastAsia="Times New Roman" w:hAnsi="Times New Roman"/>
          <w:b/>
          <w:bCs/>
          <w:i w:val="false"/>
          <w:iCs w:val="false"/>
          <w:color w:val="1E7B34"/>
          <w:sz w:val="24"/>
          <w:szCs w:val="24"/>
        </w:rPr>
        <w:t xml:space="preserve">2. Le spectre</w:t>
      </w:r>
    </w:p>
    <w:p>
      <w:pPr>
        <w:spacing w:after="80"/>
      </w:pPr>
      <w:r>
        <w:rPr>
          <w:rFonts w:ascii="Times New Roman" w:cs="Times New Roman" w:eastAsia="Times New Roman" w:hAnsi="Times New Roman"/>
          <w:b/>
          <w:bCs/>
          <w:color w:val="1F4E79"/>
          <w:sz w:val="22"/>
          <w:szCs w:val="22"/>
        </w:rPr>
        <w:t xml:space="preserve">Sept couleurs</w:t>
      </w:r>
      <w:r>
        <w:rPr>
          <w:rFonts w:ascii="Times New Roman" w:cs="Times New Roman" w:eastAsia="Times New Roman" w:hAnsi="Times New Roman"/>
          <w:color w:val="000000"/>
          <w:sz w:val="22"/>
          <w:szCs w:val="22"/>
        </w:rPr>
        <w:t xml:space="preserve"> passant insensiblement de l'une à l'autre : violet, indigo, bleu, vert, jaune, orangé, rouge. Le violet est le plus dévié, le rouge le moins. L'arc-en-ciel est le </w:t>
      </w:r>
      <w:r>
        <w:rPr>
          <w:rFonts w:ascii="Times New Roman" w:cs="Times New Roman" w:eastAsia="Times New Roman" w:hAnsi="Times New Roman"/>
          <w:b/>
          <w:bCs/>
          <w:color w:val="1F4E79"/>
          <w:sz w:val="22"/>
          <w:szCs w:val="22"/>
        </w:rPr>
        <w:t xml:space="preserve">spectre</w:t>
      </w:r>
      <w:r>
        <w:rPr>
          <w:rFonts w:ascii="Times New Roman" w:cs="Times New Roman" w:eastAsia="Times New Roman" w:hAnsi="Times New Roman"/>
          <w:color w:val="000000"/>
          <w:sz w:val="22"/>
          <w:szCs w:val="22"/>
        </w:rPr>
        <w:t xml:space="preserve"> du Soleil donné par les gouttes de pluie.</w:t>
      </w:r>
    </w:p>
    <w:p>
      <w:pPr>
        <w:spacing w:after="80" w:before="80"/>
        <w:jc w:val="left"/>
      </w:pPr>
      <w:r>
        <w:rPr>
          <w:rFonts w:ascii="Times New Roman" w:cs="Times New Roman" w:eastAsia="Times New Roman" w:hAnsi="Times New Roman"/>
          <w:b/>
          <w:bCs/>
          <w:i w:val="false"/>
          <w:iCs w:val="false"/>
          <w:color w:val="1E7B34"/>
          <w:sz w:val="24"/>
          <w:szCs w:val="24"/>
        </w:rPr>
        <w:t xml:space="preserve">3. Au-delà du visible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infrarouge</w:t>
      </w:r>
      <w:r>
        <w:rPr>
          <w:rFonts w:ascii="Times New Roman" w:cs="Times New Roman" w:eastAsia="Times New Roman" w:hAnsi="Times New Roman"/>
          <w:color w:val="000000"/>
          <w:sz w:val="22"/>
          <w:szCs w:val="22"/>
        </w:rPr>
        <w:t xml:space="preserve"> (IR) : au-delà du rouge : invisible, il transporte de la chaleur (braises, télécommandes)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ultraviolet</w:t>
      </w:r>
      <w:r>
        <w:rPr>
          <w:rFonts w:ascii="Times New Roman" w:cs="Times New Roman" w:eastAsia="Times New Roman" w:hAnsi="Times New Roman"/>
          <w:color w:val="000000"/>
          <w:sz w:val="22"/>
          <w:szCs w:val="22"/>
        </w:rPr>
        <w:t xml:space="preserve"> (UV) : au-delà du violet : invisible, il brunit et brûle la peau (prudence au soleil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C'est Isaac Newton, en 1666, qui perça le secret avec deux prismes : le premier étalait les couleurs, le second les recombinait en lumière blanche ! Preuve que le verre n'invente rien : il trie. Newton choisit de compter sept couleurs : comme les sept notes de musique : alors que le spectre est en réalité continu.</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L'arc-en-ciel de plafond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Remplis une bassine d'eau et cale un miroir de poche incliné dedans, face au soleil du matin.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Oriente le reflet vers un mur ou un plafond clair : un spectre apparaît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L'eau au-dessus du miroir forme un « prisme liquide » qui décompose la lumière.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Variante : incline un CD au soleil : ses sillons microscopiques étalent aussi les couleurs.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Prisme de verre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CD, bassine d'eau + miroir incliné, goutte d'eau sur vitre au soleil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Lanterne d'optique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Soleil direct + carton fendu, lampe de poche puissante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Le prisme : a) fabrique b) sépare c) supprime les couleurs. 2. La couleur la moins déviée : a) violet b) vert c) rouge. 3. L'arc-en-ciel est dû : a) aux gouttes-prismes b) aux nuages c) au vent. 4. L'ultraviolet est : a) visible b) invisible et au-delà du violet c) une couleur du spectre visible.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Décris l'expérience du prisme : dispositif, observation, conclusion.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L'infrarouge et l'ultraviolet : où se trouvent-ils par rapport au spectre visible, et cite un effet de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w:t>
      </w:r>
      <w:r>
        <w:rPr>
          <w:rFonts w:ascii="Times New Roman" w:cs="Times New Roman" w:eastAsia="Times New Roman" w:hAnsi="Times New Roman"/>
          <w:b/>
          <w:bCs/>
          <w:i w:val="false"/>
          <w:iCs w:val="false"/>
          <w:color w:val="C2185B"/>
          <w:sz w:val="20"/>
          <w:szCs w:val="20"/>
        </w:rPr>
        <w:t xml:space="preserve">pinceau de lumière blanche traverse le prisme</w:t>
      </w:r>
      <w:r>
        <w:rPr>
          <w:rFonts w:ascii="Times New Roman" w:cs="Times New Roman" w:eastAsia="Times New Roman" w:hAnsi="Times New Roman"/>
          <w:b w:val="false"/>
          <w:bCs w:val="false"/>
          <w:i w:val="false"/>
          <w:iCs w:val="false"/>
          <w:color w:val="000000"/>
          <w:sz w:val="20"/>
          <w:szCs w:val="20"/>
        </w:rPr>
        <w:t xml:space="preserve"> ; sur l'écran : </w:t>
      </w:r>
      <w:r>
        <w:rPr>
          <w:rFonts w:ascii="Times New Roman" w:cs="Times New Roman" w:eastAsia="Times New Roman" w:hAnsi="Times New Roman"/>
          <w:b/>
          <w:bCs/>
          <w:i w:val="false"/>
          <w:iCs w:val="false"/>
          <w:color w:val="C2185B"/>
          <w:sz w:val="20"/>
          <w:szCs w:val="20"/>
        </w:rPr>
        <w:t xml:space="preserve">le spectre : violet → rouge</w:t>
      </w:r>
      <w:r>
        <w:rPr>
          <w:rFonts w:ascii="Times New Roman" w:cs="Times New Roman" w:eastAsia="Times New Roman" w:hAnsi="Times New Roman"/>
          <w:b w:val="false"/>
          <w:bCs w:val="false"/>
          <w:i w:val="false"/>
          <w:iCs w:val="false"/>
          <w:color w:val="000000"/>
          <w:sz w:val="20"/>
          <w:szCs w:val="20"/>
        </w:rPr>
        <w:t xml:space="preserve"> ; conclusion : </w:t>
      </w:r>
      <w:r>
        <w:rPr>
          <w:rFonts w:ascii="Times New Roman" w:cs="Times New Roman" w:eastAsia="Times New Roman" w:hAnsi="Times New Roman"/>
          <w:b/>
          <w:bCs/>
          <w:i w:val="false"/>
          <w:iCs w:val="false"/>
          <w:color w:val="C2185B"/>
          <w:sz w:val="20"/>
          <w:szCs w:val="20"/>
        </w:rPr>
        <w:t xml:space="preserve">la lumière blanche est un mélange de toutes les couleurs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IR : </w:t>
      </w:r>
      <w:r>
        <w:rPr>
          <w:rFonts w:ascii="Times New Roman" w:cs="Times New Roman" w:eastAsia="Times New Roman" w:hAnsi="Times New Roman"/>
          <w:b/>
          <w:bCs/>
          <w:i w:val="false"/>
          <w:iCs w:val="false"/>
          <w:color w:val="C2185B"/>
          <w:sz w:val="20"/>
          <w:szCs w:val="20"/>
        </w:rPr>
        <w:t xml:space="preserve">au-delà du rouge : chaleur des braises, télécommandes</w:t>
      </w:r>
      <w:r>
        <w:rPr>
          <w:rFonts w:ascii="Times New Roman" w:cs="Times New Roman" w:eastAsia="Times New Roman" w:hAnsi="Times New Roman"/>
          <w:b w:val="false"/>
          <w:bCs w:val="false"/>
          <w:i w:val="false"/>
          <w:iCs w:val="false"/>
          <w:color w:val="000000"/>
          <w:sz w:val="20"/>
          <w:szCs w:val="20"/>
        </w:rPr>
        <w:t xml:space="preserve"> ; UV : </w:t>
      </w:r>
      <w:r>
        <w:rPr>
          <w:rFonts w:ascii="Times New Roman" w:cs="Times New Roman" w:eastAsia="Times New Roman" w:hAnsi="Times New Roman"/>
          <w:b/>
          <w:bCs/>
          <w:i w:val="false"/>
          <w:iCs w:val="false"/>
          <w:color w:val="C2185B"/>
          <w:sz w:val="20"/>
          <w:szCs w:val="20"/>
        </w:rPr>
        <w:t xml:space="preserve">au-delà du violet : bronzage et coups de soleil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4" w:id="1"/>
      <w:r>
        <w:rPr>
          <w:rFonts w:ascii="Times New Roman" w:cs="Times New Roman" w:eastAsia="Times New Roman" w:hAnsi="Times New Roman"/>
          <w:b/>
          <w:bCs/>
          <w:color w:val="000000"/>
          <w:sz w:val="30"/>
          <w:szCs w:val="30"/>
        </w:rPr>
        <w:t xml:space="preserve">SÉANCE 24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couleur des objets ; les filtres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couleur des objets ; les filtres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couleur des objets par l'absorption et de décrire l'effet d'un filtre coloré.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Objets colorés (tissus rouge, vert, blanc, noir), papiers cellophane colorés (filtres), lampe, boîte sombre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contient la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Qui décompose la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Cite les sept couleurs du spectre.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Toutes les couleurs du spectre : du violet au rouge.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prisme, les gouttes de pluie, le CD.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Violet, indigo, bleu, vert, jaune, orangé, rouge.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de nuit, sous les ampoules rouges du stand de brochettes, le lamba vert de la marchande paraît… presque noir ! Et de retour sous la lampe blanche de la maison, il redevient bien vert.</w:t>
            </w:r>
          </w:p>
          <w:p>
            <w:pPr>
              <w:spacing w:after="30" w:before="0"/>
              <w:jc w:val="left"/>
            </w:pPr>
            <w:r>
              <w:rPr>
                <w:rFonts w:ascii="Times New Roman" w:cs="Times New Roman" w:eastAsia="Times New Roman" w:hAnsi="Times New Roman"/>
                <w:b w:val="false"/>
                <w:bCs w:val="false"/>
                <w:i/>
                <w:iCs/>
                <w:color w:val="000000"/>
                <w:sz w:val="18"/>
                <w:szCs w:val="18"/>
              </w:rPr>
              <w:t xml:space="preserve">La couleur appartient-elle vraiment aux objets, ou dépend-elle de la lumière qui les éclaire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dépend des deux : l'objet renvoie certaines couleurs et absorbe les autres ; il ne peut renvoyer que ce que la lumière lui apporte.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Tissus colorés,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couleur des objets ; les filtres ». Après cette séance, vous serez capables d'expliquer la couleur d'un objet par l'absorption et de prévoir l'effet d'un filtre.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dans la boîte sombre. 1) En lumière blanche : le tissu rouge est rouge, le vert est vert, le blanc est blanc, le noir est noir. 2) J'interpose le filtre rouge (cellophane) devant la lampe : la lumière devient rouge ; le tissu rouge reste rouge, le blanc paraît rouge… mais le tissu vert devient sombre, presque noir ! 3) Avec le filtre vert : le vert reste vert, le rouge devient noir. 4) Regardons le spectre du prisme à travers le filtre rouge : seul le rouge subsiste : le filtre absorbe toutes les autres couleurs.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notent les couleurs perçues dans chaque cas.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tableau d'observations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Boîte, tissus, filtres, lampe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un objet est-il rouge en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Pourquoi un objet blanc est-il blanc ? un objet noir, noir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filtre coloré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tissu vert paraît-il noir en lumière rouge ?</w:t>
            </w:r>
          </w:p>
          <w:p>
            <w:pPr>
              <w:spacing w:after="30" w:before="0"/>
              <w:jc w:val="left"/>
            </w:pPr>
            <w:r>
              <w:rPr>
                <w:rFonts w:ascii="Times New Roman" w:cs="Times New Roman" w:eastAsia="Times New Roman" w:hAnsi="Times New Roman"/>
                <w:b w:val="false"/>
                <w:bCs w:val="false"/>
                <w:i/>
                <w:iCs/>
                <w:color w:val="000000"/>
                <w:sz w:val="18"/>
                <w:szCs w:val="18"/>
              </w:rPr>
              <w:t xml:space="preserve">La couleur d'un objet est-elle une propriété absolue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renvoie (diffuse) la lumière rouge et absorbe toutes les autres couleurs.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blanc renvoie toutes les couleurs ; le noir les absorbe toutes.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ne laisse passer que la lumière de sa couleur et absorbe les autres.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ne reçoit que du rouge, qu'il absorbe : il ne renvoie presque rien : il paraît noir.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 dépend de l'objet ET de la lumière qui l'éclaire.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d'observations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couleur d'un objet s'explique par l'absorption : éclairé en lumière blanche, un objet rouge renvoie la lumière rouge et absorbe toutes les autres couleurs du spectre ; un objet blanc renvoie tout, un objet noir absorbe tout (c'est pourquoi il chauffe au soleil !). Le filtre coloré fonctionne de même : il ne laisse passer que la lumière de sa couleur et absorbe le reste : le filtre rouge ne transmet que du rouge. Conséquence spectaculaire : la couleur perçue dépend de l'éclairage : le lamba vert, sous la lampe rouge, ne reçoit aucune lumière verte à renvoyer : il absorbe le rouge et paraît noir ! Retenez la règle en deux temps : 1) quelles couleurs la lumière apporte-t-elle ? 2) lesquelles l'objet peut-il renvoyer ? Ce qui est renvoyé fait la couleur perçue ; ce qui manque des deux côtés donne du noir.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règle.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Prévois la couleur perçue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tissu blanc en lumière verte.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tissu rouge en lumière verte.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tissu noir en lumière rouge.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 voit-on du spectre du prisme à travers un filtre vert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Il renvoie ce qu'il reçoit : </w:t>
            </w:r>
            <w:r>
              <w:rPr>
                <w:rFonts w:ascii="Times New Roman" w:cs="Times New Roman" w:eastAsia="Times New Roman" w:hAnsi="Times New Roman"/>
                <w:b/>
                <w:bCs/>
                <w:i w:val="false"/>
                <w:iCs w:val="false"/>
                <w:color w:val="C2185B"/>
                <w:sz w:val="18"/>
                <w:szCs w:val="18"/>
              </w:rPr>
              <w:t xml:space="preserve">vert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absorbe le vert, ne renvoie rien : </w:t>
            </w:r>
            <w:r>
              <w:rPr>
                <w:rFonts w:ascii="Times New Roman" w:cs="Times New Roman" w:eastAsia="Times New Roman" w:hAnsi="Times New Roman"/>
                <w:b/>
                <w:bCs/>
                <w:i w:val="false"/>
                <w:iCs w:val="false"/>
                <w:color w:val="C2185B"/>
                <w:sz w:val="18"/>
                <w:szCs w:val="18"/>
              </w:rPr>
              <w:t xml:space="preserve">noir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Il absorbe tout : </w:t>
            </w:r>
            <w:r>
              <w:rPr>
                <w:rFonts w:ascii="Times New Roman" w:cs="Times New Roman" w:eastAsia="Times New Roman" w:hAnsi="Times New Roman"/>
                <w:b/>
                <w:bCs/>
                <w:i w:val="false"/>
                <w:iCs w:val="false"/>
                <w:color w:val="C2185B"/>
                <w:sz w:val="18"/>
                <w:szCs w:val="18"/>
              </w:rPr>
              <w:t xml:space="preserve">noir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Seule </w:t>
            </w:r>
            <w:r>
              <w:rPr>
                <w:rFonts w:ascii="Times New Roman" w:cs="Times New Roman" w:eastAsia="Times New Roman" w:hAnsi="Times New Roman"/>
                <w:b/>
                <w:bCs/>
                <w:i w:val="false"/>
                <w:iCs w:val="false"/>
                <w:color w:val="C2185B"/>
                <w:sz w:val="18"/>
                <w:szCs w:val="18"/>
              </w:rPr>
              <w:t xml:space="preserve">la bande verte subsiste</w:t>
            </w:r>
            <w:r>
              <w:rPr>
                <w:rFonts w:ascii="Times New Roman" w:cs="Times New Roman" w:eastAsia="Times New Roman" w:hAnsi="Times New Roman"/>
                <w:b w:val="false"/>
                <w:bCs w:val="false"/>
                <w:i w:val="false"/>
                <w:iCs w:val="false"/>
                <w:color w:val="000000"/>
                <w:sz w:val="18"/>
                <w:szCs w:val="18"/>
              </w:rPr>
              <w:t xml:space="preserve"> : le filtre </w:t>
            </w:r>
            <w:r>
              <w:rPr>
                <w:rFonts w:ascii="Times New Roman" w:cs="Times New Roman" w:eastAsia="Times New Roman" w:hAnsi="Times New Roman"/>
                <w:b/>
                <w:bCs/>
                <w:i w:val="false"/>
                <w:iCs w:val="false"/>
                <w:color w:val="C2185B"/>
                <w:sz w:val="18"/>
                <w:szCs w:val="18"/>
              </w:rPr>
              <w:t xml:space="preserve">absorbe toutes les autres couleurs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à compléter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 objet bleu éclairé en blanc ……… le bleu et ……… les autres couleurs ; un objet blanc ……… toutes les couleurs ; un filtre jaune ne laisse passer que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le lamba vert paraît noir sous l'ampoule rouge du marché.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w:t>
            </w:r>
            <w:r>
              <w:rPr>
                <w:rFonts w:ascii="Times New Roman" w:cs="Times New Roman" w:eastAsia="Times New Roman" w:hAnsi="Times New Roman"/>
                <w:b/>
                <w:bCs/>
                <w:i w:val="false"/>
                <w:iCs w:val="false"/>
                <w:color w:val="C2185B"/>
                <w:sz w:val="18"/>
                <w:szCs w:val="18"/>
              </w:rPr>
              <w:t xml:space="preserve">renvoie</w:t>
            </w:r>
            <w:r>
              <w:rPr>
                <w:rFonts w:ascii="Times New Roman" w:cs="Times New Roman" w:eastAsia="Times New Roman" w:hAnsi="Times New Roman"/>
                <w:b w:val="false"/>
                <w:bCs w:val="false"/>
                <w:i w:val="false"/>
                <w:iCs w:val="false"/>
                <w:color w:val="000000"/>
                <w:sz w:val="18"/>
                <w:szCs w:val="18"/>
              </w:rPr>
              <w:t xml:space="preserve"> le bleu et </w:t>
            </w:r>
            <w:r>
              <w:rPr>
                <w:rFonts w:ascii="Times New Roman" w:cs="Times New Roman" w:eastAsia="Times New Roman" w:hAnsi="Times New Roman"/>
                <w:b/>
                <w:bCs/>
                <w:i w:val="false"/>
                <w:iCs w:val="false"/>
                <w:color w:val="C2185B"/>
                <w:sz w:val="18"/>
                <w:szCs w:val="18"/>
              </w:rPr>
              <w:t xml:space="preserve">absorbe</w:t>
            </w:r>
            <w:r>
              <w:rPr>
                <w:rFonts w:ascii="Times New Roman" w:cs="Times New Roman" w:eastAsia="Times New Roman" w:hAnsi="Times New Roman"/>
                <w:b w:val="false"/>
                <w:bCs w:val="false"/>
                <w:i w:val="false"/>
                <w:iCs w:val="false"/>
                <w:color w:val="000000"/>
                <w:sz w:val="18"/>
                <w:szCs w:val="18"/>
              </w:rPr>
              <w:t xml:space="preserve"> les autres ; il </w:t>
            </w:r>
            <w:r>
              <w:rPr>
                <w:rFonts w:ascii="Times New Roman" w:cs="Times New Roman" w:eastAsia="Times New Roman" w:hAnsi="Times New Roman"/>
                <w:b/>
                <w:bCs/>
                <w:i w:val="false"/>
                <w:iCs w:val="false"/>
                <w:color w:val="C2185B"/>
                <w:sz w:val="18"/>
                <w:szCs w:val="18"/>
              </w:rPr>
              <w:t xml:space="preserve">renvoie</w:t>
            </w:r>
            <w:r>
              <w:rPr>
                <w:rFonts w:ascii="Times New Roman" w:cs="Times New Roman" w:eastAsia="Times New Roman" w:hAnsi="Times New Roman"/>
                <w:b w:val="false"/>
                <w:bCs w:val="false"/>
                <w:i w:val="false"/>
                <w:iCs w:val="false"/>
                <w:color w:val="000000"/>
                <w:sz w:val="18"/>
                <w:szCs w:val="18"/>
              </w:rPr>
              <w:t xml:space="preserve"> toutes ; que </w:t>
            </w:r>
            <w:r>
              <w:rPr>
                <w:rFonts w:ascii="Times New Roman" w:cs="Times New Roman" w:eastAsia="Times New Roman" w:hAnsi="Times New Roman"/>
                <w:b/>
                <w:bCs/>
                <w:i w:val="false"/>
                <w:iCs w:val="false"/>
                <w:color w:val="C2185B"/>
                <w:sz w:val="18"/>
                <w:szCs w:val="18"/>
              </w:rPr>
              <w:t xml:space="preserve">la lumière jaune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ne reçoit </w:t>
            </w:r>
            <w:r>
              <w:rPr>
                <w:rFonts w:ascii="Times New Roman" w:cs="Times New Roman" w:eastAsia="Times New Roman" w:hAnsi="Times New Roman"/>
                <w:b/>
                <w:bCs/>
                <w:i w:val="false"/>
                <w:iCs w:val="false"/>
                <w:color w:val="C2185B"/>
                <w:sz w:val="18"/>
                <w:szCs w:val="18"/>
              </w:rPr>
              <w:t xml:space="preserve">que de la lumière rouge, qu'il absorbe</w:t>
            </w:r>
            <w:r>
              <w:rPr>
                <w:rFonts w:ascii="Times New Roman" w:cs="Times New Roman" w:eastAsia="Times New Roman" w:hAnsi="Times New Roman"/>
                <w:b w:val="false"/>
                <w:bCs w:val="false"/>
                <w:i w:val="false"/>
                <w:iCs w:val="false"/>
                <w:color w:val="000000"/>
                <w:sz w:val="18"/>
                <w:szCs w:val="18"/>
              </w:rPr>
              <w:t xml:space="preserve"> ; ne pouvant renvoyer </w:t>
            </w:r>
            <w:r>
              <w:rPr>
                <w:rFonts w:ascii="Times New Roman" w:cs="Times New Roman" w:eastAsia="Times New Roman" w:hAnsi="Times New Roman"/>
                <w:b/>
                <w:bCs/>
                <w:i w:val="false"/>
                <w:iCs w:val="false"/>
                <w:color w:val="C2185B"/>
                <w:sz w:val="18"/>
                <w:szCs w:val="18"/>
              </w:rPr>
              <w:t xml:space="preserve">aucune lumière verte (il n'en reçoit pas)</w:t>
            </w:r>
            <w:r>
              <w:rPr>
                <w:rFonts w:ascii="Times New Roman" w:cs="Times New Roman" w:eastAsia="Times New Roman" w:hAnsi="Times New Roman"/>
                <w:b w:val="false"/>
                <w:bCs w:val="false"/>
                <w:i w:val="false"/>
                <w:iCs w:val="false"/>
                <w:color w:val="000000"/>
                <w:sz w:val="18"/>
                <w:szCs w:val="18"/>
              </w:rPr>
              <w:t xml:space="preserve">, il paraît </w:t>
            </w:r>
            <w:r>
              <w:rPr>
                <w:rFonts w:ascii="Times New Roman" w:cs="Times New Roman" w:eastAsia="Times New Roman" w:hAnsi="Times New Roman"/>
                <w:b/>
                <w:bCs/>
                <w:i w:val="false"/>
                <w:iCs w:val="false"/>
                <w:color w:val="C2185B"/>
                <w:sz w:val="18"/>
                <w:szCs w:val="18"/>
              </w:rPr>
              <w:t xml:space="preserve">noir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couleur des objets ; les filtres</w:t>
      </w:r>
    </w:p>
    <w:p>
      <w:pPr>
        <w:spacing w:after="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267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20 — Le tissu rouge renvoie le rouge et absorbe les autres couleurs ; le filtre ne laisse passer que sa couleur</w:t>
      </w:r>
    </w:p>
    <w:p>
      <w:pPr>
        <w:spacing w:after="80" w:before="80"/>
        <w:jc w:val="left"/>
      </w:pPr>
      <w:r>
        <w:rPr>
          <w:rFonts w:ascii="Times New Roman" w:cs="Times New Roman" w:eastAsia="Times New Roman" w:hAnsi="Times New Roman"/>
          <w:b/>
          <w:bCs/>
          <w:i w:val="false"/>
          <w:iCs w:val="false"/>
          <w:color w:val="1E7B34"/>
          <w:sz w:val="24"/>
          <w:szCs w:val="24"/>
        </w:rPr>
        <w:t xml:space="preserve">1. La couleur des objets</w:t>
      </w:r>
    </w:p>
    <w:p>
      <w:pPr>
        <w:spacing w:after="80"/>
      </w:pPr>
      <w:r>
        <w:rPr>
          <w:rFonts w:ascii="Times New Roman" w:cs="Times New Roman" w:eastAsia="Times New Roman" w:hAnsi="Times New Roman"/>
          <w:color w:val="000000"/>
          <w:sz w:val="22"/>
          <w:szCs w:val="22"/>
        </w:rPr>
        <w:t xml:space="preserve">Éclairé en lumière blanche, un objet renvoie (diffuse) certaines couleurs et absorbe les autres : sa couleur est celle qu'il renvoie.</w:t>
      </w:r>
    </w:p>
    <w:p>
      <w:pPr>
        <w:spacing w:after="80"/>
      </w:pPr>
      <w:r>
        <w:rPr>
          <w:rFonts w:ascii="Times New Roman" w:cs="Times New Roman" w:eastAsia="Times New Roman" w:hAnsi="Times New Roman"/>
          <w:color w:val="000000"/>
          <w:sz w:val="22"/>
          <w:szCs w:val="22"/>
        </w:rPr>
        <w:t xml:space="preserve">• objet rouge : renvoie le rouge, absorbe le reste ;</w:t>
      </w:r>
    </w:p>
    <w:p>
      <w:pPr>
        <w:spacing w:after="80"/>
      </w:pPr>
      <w:r>
        <w:rPr>
          <w:rFonts w:ascii="Times New Roman" w:cs="Times New Roman" w:eastAsia="Times New Roman" w:hAnsi="Times New Roman"/>
          <w:color w:val="000000"/>
          <w:sz w:val="22"/>
          <w:szCs w:val="22"/>
        </w:rPr>
        <w:t xml:space="preserve">• objet blanc : renvoie toutes les couleurs ;</w:t>
      </w:r>
    </w:p>
    <w:p>
      <w:pPr>
        <w:spacing w:after="80"/>
      </w:pPr>
      <w:r>
        <w:rPr>
          <w:rFonts w:ascii="Times New Roman" w:cs="Times New Roman" w:eastAsia="Times New Roman" w:hAnsi="Times New Roman"/>
          <w:color w:val="000000"/>
          <w:sz w:val="22"/>
          <w:szCs w:val="22"/>
        </w:rPr>
        <w:t xml:space="preserve">• objet noir : les absorbe toutes (il chauffe au soleil !).</w:t>
      </w:r>
    </w:p>
    <w:p>
      <w:pPr>
        <w:spacing w:after="80" w:before="80"/>
        <w:jc w:val="left"/>
      </w:pPr>
      <w:r>
        <w:rPr>
          <w:rFonts w:ascii="Times New Roman" w:cs="Times New Roman" w:eastAsia="Times New Roman" w:hAnsi="Times New Roman"/>
          <w:b/>
          <w:bCs/>
          <w:i w:val="false"/>
          <w:iCs w:val="false"/>
          <w:color w:val="1E7B34"/>
          <w:sz w:val="24"/>
          <w:szCs w:val="24"/>
        </w:rPr>
        <w:t xml:space="preserve">2. Les filtres colorés</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filtre coloré</w:t>
      </w:r>
      <w:r>
        <w:rPr>
          <w:rFonts w:ascii="Times New Roman" w:cs="Times New Roman" w:eastAsia="Times New Roman" w:hAnsi="Times New Roman"/>
          <w:color w:val="000000"/>
          <w:sz w:val="22"/>
          <w:szCs w:val="22"/>
        </w:rPr>
        <w:t xml:space="preserve"> ne laisse passer que la lumière de sa couleur et absorbe les autres : un filtre rouge ne transmet que du rouge.</w:t>
      </w:r>
    </w:p>
    <w:p>
      <w:pPr>
        <w:spacing w:after="80" w:before="80"/>
        <w:jc w:val="left"/>
      </w:pPr>
      <w:r>
        <w:rPr>
          <w:rFonts w:ascii="Times New Roman" w:cs="Times New Roman" w:eastAsia="Times New Roman" w:hAnsi="Times New Roman"/>
          <w:b/>
          <w:bCs/>
          <w:i w:val="false"/>
          <w:iCs w:val="false"/>
          <w:color w:val="1E7B34"/>
          <w:sz w:val="24"/>
          <w:szCs w:val="24"/>
        </w:rPr>
        <w:t xml:space="preserve">3. La couleur dépend de l'éclairage</w:t>
      </w:r>
    </w:p>
    <w:p>
      <w:pPr>
        <w:spacing w:after="80"/>
      </w:pPr>
      <w:r>
        <w:rPr>
          <w:rFonts w:ascii="Times New Roman" w:cs="Times New Roman" w:eastAsia="Times New Roman" w:hAnsi="Times New Roman"/>
          <w:color w:val="000000"/>
          <w:sz w:val="22"/>
          <w:szCs w:val="22"/>
        </w:rPr>
        <w:t xml:space="preserve">Un objet ne peut renvoyer que les couleurs qu'il reçoit : un tissu vert en lumière rouge paraît noir. Règle : 1) que reçoit l'objet ? 2) que peut-il renvoyer ? Ce qui est renvoyé fait la couleur perçue.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Pourquoi porte-t-on du blanc en été et du sombre en hiver ? Le blanc renvoie presque toute la lumière du soleil : il reste frais ; le noir l'absorbe et la transforme en chaleur. Les toits blanchis à la chaux des pays chauds appliquent la physique d'aujourd'hui… depuis des siècles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boîte à couleurs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Découpe une fenêtre dans une boîte en carton ; tapisse le fond d'objets colorés (bouchons, tissus, papiers).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Couvre la fenêtre de cellophane rouge (bonbons, emballages) : éclaire à la lampe de poche à travers : note les couleurs perçues.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Recommence avec du cellophane vert, puis bleu.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Tableau final : quel objet « disparaît » (devient noir) sous quelle lumière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Filtres d'optique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Papiers cellophane de bonbons, plastiques colorés transparents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Chambre noire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Grande boîte en carton, salle assombrie le soir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la couleur perçue : a) objet blanc en lumière rouge ; b) objet rouge en lumière rouge ; c) objet bleu en lumière rouge ; d) objet noir en lumière blanche.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un objet noir posé au soleil devient plus chaud qu'un objet blanc.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maillot paraît jaune en lumière blanche. On l'éclaire à travers un filtre rouge : que devient-il ? (Le jaune renvoie le rouge, l'orangé, le jaune et le vert.)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rouge</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rouge</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noir</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noir</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noir </w:t>
      </w:r>
      <w:r>
        <w:rPr>
          <w:rFonts w:ascii="Times New Roman" w:cs="Times New Roman" w:eastAsia="Times New Roman" w:hAnsi="Times New Roman"/>
          <w:b/>
          <w:bCs/>
          <w:i w:val="false"/>
          <w:iCs w:val="false"/>
          <w:color w:val="C2185B"/>
          <w:sz w:val="20"/>
          <w:szCs w:val="20"/>
        </w:rPr>
        <w:t xml:space="preserve">absorbe toutes les couleurs de la lumière</w:t>
      </w:r>
      <w:r>
        <w:rPr>
          <w:rFonts w:ascii="Times New Roman" w:cs="Times New Roman" w:eastAsia="Times New Roman" w:hAnsi="Times New Roman"/>
          <w:b w:val="false"/>
          <w:bCs w:val="false"/>
          <w:i w:val="false"/>
          <w:iCs w:val="false"/>
          <w:color w:val="000000"/>
          <w:sz w:val="20"/>
          <w:szCs w:val="20"/>
        </w:rPr>
        <w:t xml:space="preserve"> et convertit cette énergie </w:t>
      </w:r>
      <w:r>
        <w:rPr>
          <w:rFonts w:ascii="Times New Roman" w:cs="Times New Roman" w:eastAsia="Times New Roman" w:hAnsi="Times New Roman"/>
          <w:b/>
          <w:bCs/>
          <w:i w:val="false"/>
          <w:iCs w:val="false"/>
          <w:color w:val="C2185B"/>
          <w:sz w:val="20"/>
          <w:szCs w:val="20"/>
        </w:rPr>
        <w:t xml:space="preserve">en chaleur</w:t>
      </w:r>
      <w:r>
        <w:rPr>
          <w:rFonts w:ascii="Times New Roman" w:cs="Times New Roman" w:eastAsia="Times New Roman" w:hAnsi="Times New Roman"/>
          <w:b w:val="false"/>
          <w:bCs w:val="false"/>
          <w:i w:val="false"/>
          <w:iCs w:val="false"/>
          <w:color w:val="000000"/>
          <w:sz w:val="20"/>
          <w:szCs w:val="20"/>
        </w:rPr>
        <w:t xml:space="preserve"> ; le blanc renvoie presque tout.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Il ne reçoit que du rouge ; comme le jaune </w:t>
      </w:r>
      <w:r>
        <w:rPr>
          <w:rFonts w:ascii="Times New Roman" w:cs="Times New Roman" w:eastAsia="Times New Roman" w:hAnsi="Times New Roman"/>
          <w:b/>
          <w:bCs/>
          <w:i w:val="false"/>
          <w:iCs w:val="false"/>
          <w:color w:val="C2185B"/>
          <w:sz w:val="20"/>
          <w:szCs w:val="20"/>
        </w:rPr>
        <w:t xml:space="preserve">renvoie aussi le rouge</w:t>
      </w:r>
      <w:r>
        <w:rPr>
          <w:rFonts w:ascii="Times New Roman" w:cs="Times New Roman" w:eastAsia="Times New Roman" w:hAnsi="Times New Roman"/>
          <w:b w:val="false"/>
          <w:bCs w:val="false"/>
          <w:i w:val="false"/>
          <w:iCs w:val="false"/>
          <w:color w:val="000000"/>
          <w:sz w:val="20"/>
          <w:szCs w:val="20"/>
        </w:rPr>
        <w:t xml:space="preserve">, le maillot paraît </w:t>
      </w:r>
      <w:r>
        <w:rPr>
          <w:rFonts w:ascii="Times New Roman" w:cs="Times New Roman" w:eastAsia="Times New Roman" w:hAnsi="Times New Roman"/>
          <w:b/>
          <w:bCs/>
          <w:i w:val="false"/>
          <w:iCs w:val="false"/>
          <w:color w:val="C2185B"/>
          <w:sz w:val="20"/>
          <w:szCs w:val="20"/>
        </w:rPr>
        <w:t xml:space="preserve">rouge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5" w:id="1"/>
      <w:r>
        <w:rPr>
          <w:rFonts w:ascii="Times New Roman" w:cs="Times New Roman" w:eastAsia="Times New Roman" w:hAnsi="Times New Roman"/>
          <w:b/>
          <w:bCs/>
          <w:color w:val="000000"/>
          <w:sz w:val="30"/>
          <w:szCs w:val="30"/>
        </w:rPr>
        <w:t xml:space="preserve">SÉANCE 25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recomposition de la lumière blanche ; le disque de Newton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Optique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recomposition de la lumière blanche ; le disque de Newton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recomposition de la lumière blanche à l'aide du disque de Newton.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Disque de Newton (carton colorié), ficelle ou toupie, prismes (si disponibles), lampe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le prisme à la lumière blanche ?</w:t>
            </w:r>
          </w:p>
          <w:p>
            <w:pPr>
              <w:spacing w:after="30" w:before="0"/>
              <w:jc w:val="left"/>
            </w:pPr>
            <w:r>
              <w:rPr>
                <w:rFonts w:ascii="Times New Roman" w:cs="Times New Roman" w:eastAsia="Times New Roman" w:hAnsi="Times New Roman"/>
                <w:b w:val="false"/>
                <w:bCs w:val="false"/>
                <w:i/>
                <w:iCs/>
                <w:color w:val="000000"/>
                <w:sz w:val="18"/>
                <w:szCs w:val="18"/>
              </w:rPr>
              <w:t xml:space="preserve">Cite les sept couleurs du spectre.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tissu vert paraît-il noir en lumière rouge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la décompose en un spectre de sept couleurs.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Violet, indigo, bleu, vert, jaune, orangé, rouge.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absorbe le rouge et ne reçoit aucun vert à renvoyer.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Nous avons cassé la lumière blanche en sept couleurs avec le prisme. Question de logique : si le prisme sait la « démonter »… quelqu'un sait-il la « remonter » ?</w:t>
            </w:r>
          </w:p>
          <w:p>
            <w:pPr>
              <w:spacing w:after="30" w:before="0"/>
              <w:jc w:val="left"/>
            </w:pPr>
            <w:r>
              <w:rPr>
                <w:rFonts w:ascii="Times New Roman" w:cs="Times New Roman" w:eastAsia="Times New Roman" w:hAnsi="Times New Roman"/>
                <w:b w:val="false"/>
                <w:bCs w:val="false"/>
                <w:i/>
                <w:iCs/>
                <w:color w:val="000000"/>
                <w:sz w:val="18"/>
                <w:szCs w:val="18"/>
              </w:rPr>
              <w:t xml:space="preserve">Peut-on refabriquer du blanc à partir des sept couleurs du spectre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en superposant les couleurs, par exemple en faisant tourner très vite le disque de Newton : l'œil les mélange et voit blanc.</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Disque de Newton,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recomposition de la lumière blanche ». Après cette séance, vous serez capables de décrire l'expérience du disque de Newton et de conclure sur la nature de la lumière blanche.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Voici le disque de Newton : un carton divisé en secteurs peints aux sept couleurs du spectre, dans l'ordre. 2) À l'arrêt : on voit distinctement chaque couleur. 3) Je le fais tourner lentement : les couleurs défilent. 4) Très vite (ficelle torsadée puis tendue) : les couleurs disparaissent : le disque paraît blanc grisâtre ! 5) Contre-épreuve avec deux prismes (si disponibles) : le premier étale le spectre, le second, inversé, reforme un pinceau de lumière blanche.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font tourner leur propre disque.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Disques, ficelles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voit-on quand le disque tourne très vite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l'œil voit-il blanc ?</w:t>
            </w:r>
          </w:p>
          <w:p>
            <w:pPr>
              <w:spacing w:after="30" w:before="0"/>
              <w:jc w:val="left"/>
            </w:pPr>
            <w:r>
              <w:rPr>
                <w:rFonts w:ascii="Times New Roman" w:cs="Times New Roman" w:eastAsia="Times New Roman" w:hAnsi="Times New Roman"/>
                <w:b w:val="false"/>
                <w:bCs w:val="false"/>
                <w:i/>
                <w:iCs/>
                <w:color w:val="000000"/>
                <w:sz w:val="18"/>
                <w:szCs w:val="18"/>
              </w:rPr>
              <w:t xml:space="preserve">Que démontre cette expérience ?</w:t>
            </w:r>
          </w:p>
          <w:p>
            <w:pPr>
              <w:spacing w:after="30" w:before="0"/>
              <w:jc w:val="left"/>
            </w:pPr>
            <w:r>
              <w:rPr>
                <w:rFonts w:ascii="Times New Roman" w:cs="Times New Roman" w:eastAsia="Times New Roman" w:hAnsi="Times New Roman"/>
                <w:b w:val="false"/>
                <w:bCs w:val="false"/>
                <w:i/>
                <w:iCs/>
                <w:color w:val="000000"/>
                <w:sz w:val="18"/>
                <w:szCs w:val="18"/>
              </w:rPr>
              <w:t xml:space="preserve">Pourquoi obtient-on un blanc « grisâtre » et non éclatant ?</w:t>
            </w:r>
          </w:p>
          <w:p>
            <w:pPr>
              <w:spacing w:after="30" w:before="0"/>
              <w:jc w:val="left"/>
            </w:pPr>
            <w:r>
              <w:rPr>
                <w:rFonts w:ascii="Times New Roman" w:cs="Times New Roman" w:eastAsia="Times New Roman" w:hAnsi="Times New Roman"/>
                <w:b w:val="false"/>
                <w:bCs w:val="false"/>
                <w:i/>
                <w:iCs/>
                <w:color w:val="000000"/>
                <w:sz w:val="18"/>
                <w:szCs w:val="18"/>
              </w:rPr>
              <w:t xml:space="preserve">Conclus : qu'est-ce que la lumière blanche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couleurs se fondent : le disque paraît blanc grisâtre.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impressions colorées se succèdent trop vite : l'œil les superpose : la persistance des impressions lumineuses les mélange.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la superposition des couleurs du spectre redonne la lumière blanche : c'est la recomposition.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peintures ne sont pas des couleurs pures et absorbent une partie de la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de toutes les couleurs du spectre.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Disque,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boucle est bouclée : le prisme décompose la lumière blanche, et le disque de Newton la recompose. En rotation rapide, les secteurs colorés impressionnent l'œil si vite que les couleurs se superposent : grâce à la persistance des impressions lumineuses, l'œil fait la somme : violet + indigo + bleu + vert + jaune + orangé + rouge = blanc. Le blanc obtenu est grisâtre car les peintures du carton ne sont pas parfaitement pures : elles absorbent une partie de la lumière. La contre-épreuve des deux prismes le confirme : le second prisme, inversé, refond le spectre en pinceau blanc. Conclusion définitive : la lumière blanche est un mélange de toutes les couleurs du spectre : le prisme les sépare, le disque et l'œil les réunissent. Décomposition et recomposition : voilà toute la lumière blanche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conclusion.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Décris le disque de Newton et ce qu'on observe : a) à l'arrêt ; b) en rotation rapide.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faut-il que la rotation soit rapide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disque à secteurs </w:t>
            </w:r>
            <w:r>
              <w:rPr>
                <w:rFonts w:ascii="Times New Roman" w:cs="Times New Roman" w:eastAsia="Times New Roman" w:hAnsi="Times New Roman"/>
                <w:b/>
                <w:bCs/>
                <w:i w:val="false"/>
                <w:iCs w:val="false"/>
                <w:color w:val="C2185B"/>
                <w:sz w:val="18"/>
                <w:szCs w:val="18"/>
              </w:rPr>
              <w:t xml:space="preserve">peints aux sept couleurs du spectre : on les distingue toutes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rotation rapide : </w:t>
            </w:r>
            <w:r>
              <w:rPr>
                <w:rFonts w:ascii="Times New Roman" w:cs="Times New Roman" w:eastAsia="Times New Roman" w:hAnsi="Times New Roman"/>
                <w:b/>
                <w:bCs/>
                <w:i w:val="false"/>
                <w:iCs w:val="false"/>
                <w:color w:val="C2185B"/>
                <w:sz w:val="18"/>
                <w:szCs w:val="18"/>
              </w:rPr>
              <w:t xml:space="preserve">les couleurs se fondent : le disque paraît blanc grisâtre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Pour que les impressions colorées </w:t>
            </w:r>
            <w:r>
              <w:rPr>
                <w:rFonts w:ascii="Times New Roman" w:cs="Times New Roman" w:eastAsia="Times New Roman" w:hAnsi="Times New Roman"/>
                <w:b/>
                <w:bCs/>
                <w:i w:val="false"/>
                <w:iCs w:val="false"/>
                <w:color w:val="C2185B"/>
                <w:sz w:val="18"/>
                <w:szCs w:val="18"/>
              </w:rPr>
              <w:t xml:space="preserve">se succèdent plus vite que la persistance des impressions lumineuses</w:t>
            </w:r>
            <w:r>
              <w:rPr>
                <w:rFonts w:ascii="Times New Roman" w:cs="Times New Roman" w:eastAsia="Times New Roman" w:hAnsi="Times New Roman"/>
                <w:b w:val="false"/>
                <w:bCs w:val="false"/>
                <w:i w:val="false"/>
                <w:iCs w:val="false"/>
                <w:color w:val="000000"/>
                <w:sz w:val="18"/>
                <w:szCs w:val="18"/>
              </w:rPr>
              <w:t xml:space="preserve"> : l'œil les superpose alors en blanc.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Disque fabriqué en classe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prisme ……… la lumière blanche ; le disque de Newton la ……… ; l'œil superpose les couleurs grâce à la ……… des impressions lumineuses ; conclusion : la lumière blanche est un ……… de toutes les couleurs.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le disque en rotation paraît-il blanc grisâtre et non blanc pur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la </w:t>
            </w:r>
            <w:r>
              <w:rPr>
                <w:rFonts w:ascii="Times New Roman" w:cs="Times New Roman" w:eastAsia="Times New Roman" w:hAnsi="Times New Roman"/>
                <w:b/>
                <w:bCs/>
                <w:i w:val="false"/>
                <w:iCs w:val="false"/>
                <w:color w:val="C2185B"/>
                <w:sz w:val="18"/>
                <w:szCs w:val="18"/>
              </w:rPr>
              <w:t xml:space="preserve">décompose</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recompose</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persistance</w:t>
            </w:r>
            <w:r>
              <w:rPr>
                <w:rFonts w:ascii="Times New Roman" w:cs="Times New Roman" w:eastAsia="Times New Roman" w:hAnsi="Times New Roman"/>
                <w:b w:val="false"/>
                <w:bCs w:val="false"/>
                <w:i w:val="false"/>
                <w:iCs w:val="false"/>
                <w:color w:val="000000"/>
                <w:sz w:val="18"/>
                <w:szCs w:val="18"/>
              </w:rPr>
              <w:t xml:space="preserve"> ; un </w:t>
            </w:r>
            <w:r>
              <w:rPr>
                <w:rFonts w:ascii="Times New Roman" w:cs="Times New Roman" w:eastAsia="Times New Roman" w:hAnsi="Times New Roman"/>
                <w:b/>
                <w:bCs/>
                <w:i w:val="false"/>
                <w:iCs w:val="false"/>
                <w:color w:val="C2185B"/>
                <w:sz w:val="18"/>
                <w:szCs w:val="18"/>
              </w:rPr>
              <w:t xml:space="preserve">mélange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peintures </w:t>
            </w:r>
            <w:r>
              <w:rPr>
                <w:rFonts w:ascii="Times New Roman" w:cs="Times New Roman" w:eastAsia="Times New Roman" w:hAnsi="Times New Roman"/>
                <w:b/>
                <w:bCs/>
                <w:i w:val="false"/>
                <w:iCs w:val="false"/>
                <w:color w:val="C2185B"/>
                <w:sz w:val="18"/>
                <w:szCs w:val="18"/>
              </w:rPr>
              <w:t xml:space="preserve">ne sont pas des couleurs pures</w:t>
            </w:r>
            <w:r>
              <w:rPr>
                <w:rFonts w:ascii="Times New Roman" w:cs="Times New Roman" w:eastAsia="Times New Roman" w:hAnsi="Times New Roman"/>
                <w:b w:val="false"/>
                <w:bCs w:val="false"/>
                <w:i w:val="false"/>
                <w:iCs w:val="false"/>
                <w:color w:val="000000"/>
                <w:sz w:val="18"/>
                <w:szCs w:val="18"/>
              </w:rPr>
              <w:t xml:space="preserve"> : elles </w:t>
            </w:r>
            <w:r>
              <w:rPr>
                <w:rFonts w:ascii="Times New Roman" w:cs="Times New Roman" w:eastAsia="Times New Roman" w:hAnsi="Times New Roman"/>
                <w:b/>
                <w:bCs/>
                <w:i w:val="false"/>
                <w:iCs w:val="false"/>
                <w:color w:val="C2185B"/>
                <w:sz w:val="18"/>
                <w:szCs w:val="18"/>
              </w:rPr>
              <w:t xml:space="preserve">absorbent une partie de la lumière</w:t>
            </w:r>
            <w:r>
              <w:rPr>
                <w:rFonts w:ascii="Times New Roman" w:cs="Times New Roman" w:eastAsia="Times New Roman" w:hAnsi="Times New Roman"/>
                <w:b w:val="false"/>
                <w:bCs w:val="false"/>
                <w:i w:val="false"/>
                <w:iCs w:val="false"/>
                <w:color w:val="000000"/>
                <w:sz w:val="18"/>
                <w:szCs w:val="18"/>
              </w:rPr>
              <w:t xml:space="preserve"> : le mélange est atténué.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recomposition de la lumière blanche ; le disque de Newton</w:t>
      </w:r>
    </w:p>
    <w:p>
      <w:pPr>
        <w:spacing w:after="12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886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21 — En rotation rapide, les sept couleurs du disque de Newton se fondent en blanc grisâtre</w:t>
      </w:r>
    </w:p>
    <w:p>
      <w:pPr>
        <w:spacing w:after="80" w:before="80"/>
        <w:jc w:val="left"/>
      </w:pPr>
      <w:r>
        <w:rPr>
          <w:rFonts w:ascii="Times New Roman" w:cs="Times New Roman" w:eastAsia="Times New Roman" w:hAnsi="Times New Roman"/>
          <w:b/>
          <w:bCs/>
          <w:i w:val="false"/>
          <w:iCs w:val="false"/>
          <w:color w:val="1E7B34"/>
          <w:sz w:val="24"/>
          <w:szCs w:val="24"/>
        </w:rPr>
        <w:t xml:space="preserve">1. Le disque de Newton</w:t>
      </w:r>
    </w:p>
    <w:p>
      <w:pPr>
        <w:spacing w:after="80"/>
      </w:pPr>
      <w:r>
        <w:rPr>
          <w:rFonts w:ascii="Times New Roman" w:cs="Times New Roman" w:eastAsia="Times New Roman" w:hAnsi="Times New Roman"/>
          <w:color w:val="000000"/>
          <w:sz w:val="22"/>
          <w:szCs w:val="22"/>
        </w:rPr>
        <w:t xml:space="preserve">C'est un disque divisé en secteurs peints aux sept couleurs du spectre. Mis en rotation rapide, il paraît </w:t>
      </w:r>
      <w:r>
        <w:rPr>
          <w:rFonts w:ascii="Times New Roman" w:cs="Times New Roman" w:eastAsia="Times New Roman" w:hAnsi="Times New Roman"/>
          <w:b/>
          <w:bCs/>
          <w:color w:val="1F4E79"/>
          <w:sz w:val="22"/>
          <w:szCs w:val="22"/>
        </w:rPr>
        <w:t xml:space="preserve">blanc</w:t>
      </w:r>
      <w:r>
        <w:rPr>
          <w:rFonts w:ascii="Times New Roman" w:cs="Times New Roman" w:eastAsia="Times New Roman" w:hAnsi="Times New Roman"/>
          <w:color w:val="000000"/>
          <w:sz w:val="22"/>
          <w:szCs w:val="22"/>
        </w:rPr>
        <w:t xml:space="preserve"> grisâtre : les couleurs se recomposent.</w:t>
      </w:r>
    </w:p>
    <w:p>
      <w:pPr>
        <w:spacing w:after="80" w:before="80"/>
        <w:jc w:val="left"/>
      </w:pPr>
      <w:r>
        <w:rPr>
          <w:rFonts w:ascii="Times New Roman" w:cs="Times New Roman" w:eastAsia="Times New Roman" w:hAnsi="Times New Roman"/>
          <w:b/>
          <w:bCs/>
          <w:i w:val="false"/>
          <w:iCs w:val="false"/>
          <w:color w:val="1E7B34"/>
          <w:sz w:val="24"/>
          <w:szCs w:val="24"/>
        </w:rPr>
        <w:t xml:space="preserve">2. L'interprétation</w:t>
      </w:r>
    </w:p>
    <w:p>
      <w:pPr>
        <w:spacing w:after="80"/>
      </w:pPr>
      <w:r>
        <w:rPr>
          <w:rFonts w:ascii="Times New Roman" w:cs="Times New Roman" w:eastAsia="Times New Roman" w:hAnsi="Times New Roman"/>
          <w:color w:val="000000"/>
          <w:sz w:val="22"/>
          <w:szCs w:val="22"/>
        </w:rPr>
        <w:t xml:space="preserve">Les impressions colorées se succèdent trop vite pour être distinguées : grâce à la </w:t>
      </w:r>
      <w:r>
        <w:rPr>
          <w:rFonts w:ascii="Times New Roman" w:cs="Times New Roman" w:eastAsia="Times New Roman" w:hAnsi="Times New Roman"/>
          <w:b/>
          <w:bCs/>
          <w:color w:val="1F4E79"/>
          <w:sz w:val="22"/>
          <w:szCs w:val="22"/>
        </w:rPr>
        <w:t xml:space="preserve">persistance des impressions</w:t>
      </w:r>
      <w:r>
        <w:rPr>
          <w:rFonts w:ascii="Times New Roman" w:cs="Times New Roman" w:eastAsia="Times New Roman" w:hAnsi="Times New Roman"/>
          <w:color w:val="000000"/>
          <w:sz w:val="22"/>
          <w:szCs w:val="22"/>
        </w:rPr>
        <w:t xml:space="preserve"> lumineuses, l'œil les superpose et perçoit du </w:t>
      </w:r>
      <w:r>
        <w:rPr>
          <w:rFonts w:ascii="Times New Roman" w:cs="Times New Roman" w:eastAsia="Times New Roman" w:hAnsi="Times New Roman"/>
          <w:b/>
          <w:bCs/>
          <w:color w:val="1F4E79"/>
          <w:sz w:val="22"/>
          <w:szCs w:val="22"/>
        </w:rPr>
        <w:t xml:space="preserve">blanc</w:t>
      </w:r>
      <w:r>
        <w:rPr>
          <w:rFonts w:ascii="Times New Roman" w:cs="Times New Roman" w:eastAsia="Times New Roman" w:hAnsi="Times New Roman"/>
          <w:color w:val="000000"/>
          <w:sz w:val="22"/>
          <w:szCs w:val="22"/>
        </w:rPr>
        <w:t xml:space="preserve">. Le gris vient de l'imperfection des peintures, qui absorbent une partie de la lumière.</w:t>
      </w:r>
    </w:p>
    <w:p>
      <w:pPr>
        <w:spacing w:after="80" w:before="80"/>
        <w:jc w:val="left"/>
      </w:pPr>
      <w:r>
        <w:rPr>
          <w:rFonts w:ascii="Times New Roman" w:cs="Times New Roman" w:eastAsia="Times New Roman" w:hAnsi="Times New Roman"/>
          <w:b/>
          <w:bCs/>
          <w:i w:val="false"/>
          <w:iCs w:val="false"/>
          <w:color w:val="1E7B34"/>
          <w:sz w:val="24"/>
          <w:szCs w:val="24"/>
        </w:rPr>
        <w:t xml:space="preserve">3. La conclusion</w:t>
      </w:r>
    </w:p>
    <w:p>
      <w:pPr>
        <w:spacing w:after="80"/>
      </w:pPr>
      <w:r>
        <w:rPr>
          <w:rFonts w:ascii="Times New Roman" w:cs="Times New Roman" w:eastAsia="Times New Roman" w:hAnsi="Times New Roman"/>
          <w:color w:val="000000"/>
          <w:sz w:val="22"/>
          <w:szCs w:val="22"/>
        </w:rPr>
        <w:t xml:space="preserve">La lumière </w:t>
      </w:r>
      <w:r>
        <w:rPr>
          <w:rFonts w:ascii="Times New Roman" w:cs="Times New Roman" w:eastAsia="Times New Roman" w:hAnsi="Times New Roman"/>
          <w:b/>
          <w:bCs/>
          <w:color w:val="1F4E79"/>
          <w:sz w:val="22"/>
          <w:szCs w:val="22"/>
        </w:rPr>
        <w:t xml:space="preserve">blanc</w:t>
      </w:r>
      <w:r>
        <w:rPr>
          <w:rFonts w:ascii="Times New Roman" w:cs="Times New Roman" w:eastAsia="Times New Roman" w:hAnsi="Times New Roman"/>
          <w:color w:val="000000"/>
          <w:sz w:val="22"/>
          <w:szCs w:val="22"/>
        </w:rPr>
        <w:t xml:space="preserve">he est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de toutes les couleurs du spectre : le prisme la décompose, le </w:t>
      </w:r>
      <w:r>
        <w:rPr>
          <w:rFonts w:ascii="Times New Roman" w:cs="Times New Roman" w:eastAsia="Times New Roman" w:hAnsi="Times New Roman"/>
          <w:b/>
          <w:bCs/>
          <w:color w:val="1F4E79"/>
          <w:sz w:val="22"/>
          <w:szCs w:val="22"/>
        </w:rPr>
        <w:t xml:space="preserve">disque de Newton</w:t>
      </w:r>
      <w:r>
        <w:rPr>
          <w:rFonts w:ascii="Times New Roman" w:cs="Times New Roman" w:eastAsia="Times New Roman" w:hAnsi="Times New Roman"/>
          <w:color w:val="000000"/>
          <w:sz w:val="22"/>
          <w:szCs w:val="22"/>
        </w:rPr>
        <w:t xml:space="preserve"> (ou un second prisme inversé) la recompose.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cinéma exploite la même persistance des impressions lumineuses que le disque de Newton : 24 images fixes par seconde suffisent pour que l'œil voie un mouvement continu ! Dessins animés, écrans et téléviseurs : toute l'image animée repose sur cette « lenteur » de notre œil.</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disque de Newton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Découpe un disque de carton de 10 cm et divise-le en 7 secteurs égaux (environ 51° chacun).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Colorie-les : violet, indigo, bleu, vert, jaune, orangé, rouge.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Perce deux trous près du centre, passe une ficelle en boucle : torsade puis tire en rythme : le disque file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À grande vitesse, les couleurs fondent en blanc grisâtre. Variante toupie : un crayon planté au centre.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Disque de Newton motorisé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Disque en carton + ficelle torsadée, toupie à crayon, ou fixé sur un vieux ventilateur (avec un adulte)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Second prisme (recomposition)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admet la contre-épreuve ; le disque suffit à conclure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Le disque de Newton sert à : a) décomposer b) recomposer c) absorber la lumière. 2. En rotation rapide il paraît : a) noir b) multicolore c) blanc grisâtre. 3. Le phénomène de l'œil utilisé : a) persistance des impressions b) réfraction c) accommodation. 4. La lumière blanche est : a) une couleur pure b) un mélange de toutes les couleurs c) l'absence de couleur.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Compare les rôles du prisme et du disque de Newton vis-à-vis de la lumière blanche.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Ton petit frère affirme : « Le disque devient blanc parce que les peintures se mélangent en tournant. » Corrige son erreur.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prisme </w:t>
      </w:r>
      <w:r>
        <w:rPr>
          <w:rFonts w:ascii="Times New Roman" w:cs="Times New Roman" w:eastAsia="Times New Roman" w:hAnsi="Times New Roman"/>
          <w:b/>
          <w:bCs/>
          <w:i w:val="false"/>
          <w:iCs w:val="false"/>
          <w:color w:val="C2185B"/>
          <w:sz w:val="20"/>
          <w:szCs w:val="20"/>
        </w:rPr>
        <w:t xml:space="preserve">décompose : il sépare les couleurs</w:t>
      </w:r>
      <w:r>
        <w:rPr>
          <w:rFonts w:ascii="Times New Roman" w:cs="Times New Roman" w:eastAsia="Times New Roman" w:hAnsi="Times New Roman"/>
          <w:b w:val="false"/>
          <w:bCs w:val="false"/>
          <w:i w:val="false"/>
          <w:iCs w:val="false"/>
          <w:color w:val="000000"/>
          <w:sz w:val="20"/>
          <w:szCs w:val="20"/>
        </w:rPr>
        <w:t xml:space="preserve"> ; le disque </w:t>
      </w:r>
      <w:r>
        <w:rPr>
          <w:rFonts w:ascii="Times New Roman" w:cs="Times New Roman" w:eastAsia="Times New Roman" w:hAnsi="Times New Roman"/>
          <w:b/>
          <w:bCs/>
          <w:i w:val="false"/>
          <w:iCs w:val="false"/>
          <w:color w:val="C2185B"/>
          <w:sz w:val="20"/>
          <w:szCs w:val="20"/>
        </w:rPr>
        <w:t xml:space="preserve">recompose : il les superpose en blanc</w:t>
      </w:r>
      <w:r>
        <w:rPr>
          <w:rFonts w:ascii="Times New Roman" w:cs="Times New Roman" w:eastAsia="Times New Roman" w:hAnsi="Times New Roman"/>
          <w:b w:val="false"/>
          <w:bCs w:val="false"/>
          <w:i w:val="false"/>
          <w:iCs w:val="false"/>
          <w:color w:val="000000"/>
          <w:sz w:val="20"/>
          <w:szCs w:val="20"/>
        </w:rPr>
        <w:t xml:space="preserve"> : les deux prouvent que le blanc est un mélange.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peintures </w:t>
      </w:r>
      <w:r>
        <w:rPr>
          <w:rFonts w:ascii="Times New Roman" w:cs="Times New Roman" w:eastAsia="Times New Roman" w:hAnsi="Times New Roman"/>
          <w:b/>
          <w:bCs/>
          <w:i w:val="false"/>
          <w:iCs w:val="false"/>
          <w:color w:val="C2185B"/>
          <w:sz w:val="20"/>
          <w:szCs w:val="20"/>
        </w:rPr>
        <w:t xml:space="preserve">ne bougent pas : c'est dans l'œil que le mélange se fait</w:t>
      </w:r>
      <w:r>
        <w:rPr>
          <w:rFonts w:ascii="Times New Roman" w:cs="Times New Roman" w:eastAsia="Times New Roman" w:hAnsi="Times New Roman"/>
          <w:b w:val="false"/>
          <w:bCs w:val="false"/>
          <w:i w:val="false"/>
          <w:iCs w:val="false"/>
          <w:color w:val="000000"/>
          <w:sz w:val="20"/>
          <w:szCs w:val="20"/>
        </w:rPr>
        <w:t xml:space="preserve"> : les impressions colorées se succèdent trop vite et </w:t>
      </w:r>
      <w:r>
        <w:rPr>
          <w:rFonts w:ascii="Times New Roman" w:cs="Times New Roman" w:eastAsia="Times New Roman" w:hAnsi="Times New Roman"/>
          <w:b/>
          <w:bCs/>
          <w:i w:val="false"/>
          <w:iCs w:val="false"/>
          <w:color w:val="C2185B"/>
          <w:sz w:val="20"/>
          <w:szCs w:val="20"/>
        </w:rPr>
        <w:t xml:space="preserve">la persistance des impressions les superpose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6" w:id="1"/>
      <w:r>
        <w:rPr>
          <w:rFonts w:ascii="Times New Roman" w:cs="Times New Roman" w:eastAsia="Times New Roman" w:hAnsi="Times New Roman"/>
          <w:b/>
          <w:bCs/>
          <w:color w:val="000000"/>
          <w:sz w:val="30"/>
          <w:szCs w:val="30"/>
        </w:rPr>
        <w:t xml:space="preserve">SÉANCE 26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III — Optique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L'optique : réflexion, réfraction, spectre et couleurs</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20 et 21 — Réflexion et image du miroir plan</w:t>
      </w:r>
    </w:p>
    <w:p>
      <w:pPr>
        <w:spacing w:after="80"/>
      </w:pPr>
      <w:r>
        <w:rPr>
          <w:rFonts w:ascii="Times New Roman" w:cs="Times New Roman" w:eastAsia="Times New Roman" w:hAnsi="Times New Roman"/>
          <w:color w:val="000000"/>
          <w:sz w:val="21"/>
          <w:szCs w:val="21"/>
        </w:rPr>
        <w:t xml:space="preserve">• Les angles se mesurent par rapport à la </w:t>
      </w:r>
      <w:r>
        <w:rPr>
          <w:rFonts w:ascii="Times New Roman" w:cs="Times New Roman" w:eastAsia="Times New Roman" w:hAnsi="Times New Roman"/>
          <w:b/>
          <w:bCs/>
          <w:color w:val="1F4E79"/>
          <w:sz w:val="21"/>
          <w:szCs w:val="21"/>
        </w:rPr>
        <w:t xml:space="preserve">normale</w:t>
      </w:r>
      <w:r>
        <w:rPr>
          <w:rFonts w:ascii="Times New Roman" w:cs="Times New Roman" w:eastAsia="Times New Roman" w:hAnsi="Times New Roman"/>
          <w:color w:val="000000"/>
          <w:sz w:val="21"/>
          <w:szCs w:val="21"/>
        </w:rPr>
        <w:t xml:space="preserve"> (perpendiculaire au miroir au point d'incidence).</w:t>
      </w:r>
    </w:p>
    <w:p>
      <w:pPr>
        <w:spacing w:after="80"/>
      </w:pPr>
      <w:r>
        <w:rPr>
          <w:rFonts w:ascii="Times New Roman" w:cs="Times New Roman" w:eastAsia="Times New Roman" w:hAnsi="Times New Roman"/>
          <w:color w:val="000000"/>
          <w:sz w:val="21"/>
          <w:szCs w:val="21"/>
        </w:rPr>
        <w:t xml:space="preserve">• 1re loi : le rayon réfléchi est dans le plan d'incidence ; 2e loi : </w:t>
      </w:r>
      <w:r>
        <w:rPr>
          <w:rFonts w:ascii="Times New Roman" w:cs="Times New Roman" w:eastAsia="Times New Roman" w:hAnsi="Times New Roman"/>
          <w:b/>
          <w:bCs/>
          <w:color w:val="1F4E79"/>
          <w:sz w:val="21"/>
          <w:szCs w:val="21"/>
        </w:rPr>
        <w:t xml:space="preserve">r = i</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L'image d'un objet est le </w:t>
      </w:r>
      <w:r>
        <w:rPr>
          <w:rFonts w:ascii="Times New Roman" w:cs="Times New Roman" w:eastAsia="Times New Roman" w:hAnsi="Times New Roman"/>
          <w:b/>
          <w:bCs/>
          <w:color w:val="1F4E79"/>
          <w:sz w:val="21"/>
          <w:szCs w:val="21"/>
        </w:rPr>
        <w:t xml:space="preserve">symétrique</w:t>
      </w:r>
      <w:r>
        <w:rPr>
          <w:rFonts w:ascii="Times New Roman" w:cs="Times New Roman" w:eastAsia="Times New Roman" w:hAnsi="Times New Roman"/>
          <w:color w:val="000000"/>
          <w:sz w:val="21"/>
          <w:szCs w:val="21"/>
        </w:rPr>
        <w:t xml:space="preserve"> de l'objet par rapport au miroir : même grandeur, virtuelle (non recueillable sur écran), gauche et droite inversées : expérience des deux bougies.</w:t>
      </w:r>
    </w:p>
    <w:p>
      <w:pPr>
        <w:spacing w:after="60" w:before="60"/>
        <w:jc w:val="left"/>
      </w:pPr>
      <w:r>
        <w:rPr>
          <w:rFonts w:ascii="Times New Roman" w:cs="Times New Roman" w:eastAsia="Times New Roman" w:hAnsi="Times New Roman"/>
          <w:b/>
          <w:bCs/>
          <w:i w:val="false"/>
          <w:iCs w:val="false"/>
          <w:color w:val="1E7B34"/>
          <w:sz w:val="22"/>
          <w:szCs w:val="22"/>
        </w:rPr>
        <w:t xml:space="preserve">Séance 22 — Réfraction et mirage</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réfraction</w:t>
      </w:r>
      <w:r>
        <w:rPr>
          <w:rFonts w:ascii="Times New Roman" w:cs="Times New Roman" w:eastAsia="Times New Roman" w:hAnsi="Times New Roman"/>
          <w:color w:val="000000"/>
          <w:sz w:val="21"/>
          <w:szCs w:val="21"/>
        </w:rPr>
        <w:t xml:space="preserve"> est le changement de direction de la lumière à la traversée de la surface entre deux milieux transparents.</w:t>
      </w:r>
    </w:p>
    <w:p>
      <w:pPr>
        <w:spacing w:after="80"/>
      </w:pPr>
      <w:r>
        <w:rPr>
          <w:rFonts w:ascii="Times New Roman" w:cs="Times New Roman" w:eastAsia="Times New Roman" w:hAnsi="Times New Roman"/>
          <w:color w:val="000000"/>
          <w:sz w:val="21"/>
          <w:szCs w:val="21"/>
        </w:rPr>
        <w:t xml:space="preserve">• 1re loi (seule au programme) : le </w:t>
      </w:r>
      <w:r>
        <w:rPr>
          <w:rFonts w:ascii="Times New Roman" w:cs="Times New Roman" w:eastAsia="Times New Roman" w:hAnsi="Times New Roman"/>
          <w:b/>
          <w:bCs/>
          <w:color w:val="1F4E79"/>
          <w:sz w:val="21"/>
          <w:szCs w:val="21"/>
        </w:rPr>
        <w:t xml:space="preserve">rayon réfracté</w:t>
      </w:r>
      <w:r>
        <w:rPr>
          <w:rFonts w:ascii="Times New Roman" w:cs="Times New Roman" w:eastAsia="Times New Roman" w:hAnsi="Times New Roman"/>
          <w:color w:val="000000"/>
          <w:sz w:val="21"/>
          <w:szCs w:val="21"/>
        </w:rPr>
        <w:t xml:space="preserve"> est dans le </w:t>
      </w:r>
      <w:r>
        <w:rPr>
          <w:rFonts w:ascii="Times New Roman" w:cs="Times New Roman" w:eastAsia="Times New Roman" w:hAnsi="Times New Roman"/>
          <w:b/>
          <w:bCs/>
          <w:color w:val="1F4E79"/>
          <w:sz w:val="21"/>
          <w:szCs w:val="21"/>
        </w:rPr>
        <w:t xml:space="preserve">plan d'incidence</w:t>
      </w:r>
      <w:r>
        <w:rPr>
          <w:rFonts w:ascii="Times New Roman" w:cs="Times New Roman" w:eastAsia="Times New Roman" w:hAnsi="Times New Roman"/>
          <w:color w:val="000000"/>
          <w:sz w:val="21"/>
          <w:szCs w:val="21"/>
        </w:rPr>
        <w:t xml:space="preserve"> ; air → eau : il se rapproche de la normale ; eau → air : il s'en écarte.</w:t>
      </w:r>
    </w:p>
    <w:p>
      <w:pPr>
        <w:spacing w:after="80"/>
      </w:pPr>
      <w:r>
        <w:rPr>
          <w:rFonts w:ascii="Times New Roman" w:cs="Times New Roman" w:eastAsia="Times New Roman" w:hAnsi="Times New Roman"/>
          <w:color w:val="000000"/>
          <w:sz w:val="21"/>
          <w:szCs w:val="21"/>
        </w:rPr>
        <w:t xml:space="preserve">• Conséquences : crayon « cassé », pièce qui réapparaît, poisson vu plus haut ; </w:t>
      </w:r>
      <w:r>
        <w:rPr>
          <w:rFonts w:ascii="Times New Roman" w:cs="Times New Roman" w:eastAsia="Times New Roman" w:hAnsi="Times New Roman"/>
          <w:b/>
          <w:bCs/>
          <w:color w:val="1F4E79"/>
          <w:sz w:val="21"/>
          <w:szCs w:val="21"/>
        </w:rPr>
        <w:t xml:space="preserve">mirage</w:t>
      </w:r>
      <w:r>
        <w:rPr>
          <w:rFonts w:ascii="Times New Roman" w:cs="Times New Roman" w:eastAsia="Times New Roman" w:hAnsi="Times New Roman"/>
          <w:color w:val="000000"/>
          <w:sz w:val="21"/>
          <w:szCs w:val="21"/>
        </w:rPr>
        <w:t xml:space="preserve"> : les rayons se courbent dans l'air chaud au ras du sol et l'on croit voir une flaque reflétant le ciel.</w:t>
      </w:r>
    </w:p>
    <w:p>
      <w:pPr>
        <w:spacing w:after="60" w:before="60"/>
        <w:jc w:val="left"/>
      </w:pPr>
      <w:r>
        <w:rPr>
          <w:rFonts w:ascii="Times New Roman" w:cs="Times New Roman" w:eastAsia="Times New Roman" w:hAnsi="Times New Roman"/>
          <w:b/>
          <w:bCs/>
          <w:i w:val="false"/>
          <w:iCs w:val="false"/>
          <w:color w:val="1E7B34"/>
          <w:sz w:val="22"/>
          <w:szCs w:val="22"/>
        </w:rPr>
        <w:t xml:space="preserve">Séance 23 — Décomposition de la lumière blanche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prisme</w:t>
      </w:r>
      <w:r>
        <w:rPr>
          <w:rFonts w:ascii="Times New Roman" w:cs="Times New Roman" w:eastAsia="Times New Roman" w:hAnsi="Times New Roman"/>
          <w:color w:val="000000"/>
          <w:sz w:val="21"/>
          <w:szCs w:val="21"/>
        </w:rPr>
        <w:t xml:space="preserve"> (ou la goutte de pluie) décompose la lumière blanche en un </w:t>
      </w:r>
      <w:r>
        <w:rPr>
          <w:rFonts w:ascii="Times New Roman" w:cs="Times New Roman" w:eastAsia="Times New Roman" w:hAnsi="Times New Roman"/>
          <w:b/>
          <w:bCs/>
          <w:color w:val="1F4E79"/>
          <w:sz w:val="21"/>
          <w:szCs w:val="21"/>
        </w:rPr>
        <w:t xml:space="preserve">spectre</w:t>
      </w:r>
      <w:r>
        <w:rPr>
          <w:rFonts w:ascii="Times New Roman" w:cs="Times New Roman" w:eastAsia="Times New Roman" w:hAnsi="Times New Roman"/>
          <w:color w:val="000000"/>
          <w:sz w:val="21"/>
          <w:szCs w:val="21"/>
        </w:rPr>
        <w:t xml:space="preserve"> : violet, indigo, bleu, vert, jaune, orangé, rouge ; le violet est le plus dévié.</w:t>
      </w:r>
    </w:p>
    <w:p>
      <w:pPr>
        <w:spacing w:after="80"/>
      </w:pPr>
      <w:r>
        <w:rPr>
          <w:rFonts w:ascii="Times New Roman" w:cs="Times New Roman" w:eastAsia="Times New Roman" w:hAnsi="Times New Roman"/>
          <w:color w:val="000000"/>
          <w:sz w:val="21"/>
          <w:szCs w:val="21"/>
        </w:rPr>
        <w:t xml:space="preserve">• Au-delà du visible : l'</w:t>
      </w:r>
      <w:r>
        <w:rPr>
          <w:rFonts w:ascii="Times New Roman" w:cs="Times New Roman" w:eastAsia="Times New Roman" w:hAnsi="Times New Roman"/>
          <w:b/>
          <w:bCs/>
          <w:color w:val="1F4E79"/>
          <w:sz w:val="21"/>
          <w:szCs w:val="21"/>
        </w:rPr>
        <w:t xml:space="preserve">infrarouge</w:t>
      </w:r>
      <w:r>
        <w:rPr>
          <w:rFonts w:ascii="Times New Roman" w:cs="Times New Roman" w:eastAsia="Times New Roman" w:hAnsi="Times New Roman"/>
          <w:color w:val="000000"/>
          <w:sz w:val="21"/>
          <w:szCs w:val="21"/>
        </w:rPr>
        <w:t xml:space="preserve"> (chaleur) et l'</w:t>
      </w:r>
      <w:r>
        <w:rPr>
          <w:rFonts w:ascii="Times New Roman" w:cs="Times New Roman" w:eastAsia="Times New Roman" w:hAnsi="Times New Roman"/>
          <w:b/>
          <w:bCs/>
          <w:color w:val="1F4E79"/>
          <w:sz w:val="21"/>
          <w:szCs w:val="21"/>
        </w:rPr>
        <w:t xml:space="preserve">ultraviolet</w:t>
      </w:r>
      <w:r>
        <w:rPr>
          <w:rFonts w:ascii="Times New Roman" w:cs="Times New Roman" w:eastAsia="Times New Roman" w:hAnsi="Times New Roman"/>
          <w:color w:val="000000"/>
          <w:sz w:val="21"/>
          <w:szCs w:val="21"/>
        </w:rPr>
        <w:t xml:space="preserve"> (brûle la peau) : lumières invisibles.</w:t>
      </w:r>
    </w:p>
    <w:p>
      <w:pPr>
        <w:spacing w:after="60" w:before="60"/>
        <w:jc w:val="left"/>
      </w:pPr>
      <w:r>
        <w:rPr>
          <w:rFonts w:ascii="Times New Roman" w:cs="Times New Roman" w:eastAsia="Times New Roman" w:hAnsi="Times New Roman"/>
          <w:b/>
          <w:bCs/>
          <w:i w:val="false"/>
          <w:iCs w:val="false"/>
          <w:color w:val="1E7B34"/>
          <w:sz w:val="22"/>
          <w:szCs w:val="22"/>
        </w:rPr>
        <w:t xml:space="preserve">Séances 24 et 25 — Couleur des objets, filtres, recomposition</w:t>
      </w:r>
    </w:p>
    <w:p>
      <w:pPr>
        <w:spacing w:after="80"/>
      </w:pPr>
      <w:r>
        <w:rPr>
          <w:rFonts w:ascii="Times New Roman" w:cs="Times New Roman" w:eastAsia="Times New Roman" w:hAnsi="Times New Roman"/>
          <w:color w:val="000000"/>
          <w:sz w:val="21"/>
          <w:szCs w:val="21"/>
        </w:rPr>
        <w:t xml:space="preserve">• Un objet renvoie sa couleur et absorbe les autres ; blanc renvoie tout, noir absorbe tout ; la couleur perçue dépend de l'éclairage (tissu vert en lumière rouge : noir).</w:t>
      </w:r>
    </w:p>
    <w:p>
      <w:pPr>
        <w:spacing w:after="80"/>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filtre</w:t>
      </w:r>
      <w:r>
        <w:rPr>
          <w:rFonts w:ascii="Times New Roman" w:cs="Times New Roman" w:eastAsia="Times New Roman" w:hAnsi="Times New Roman"/>
          <w:color w:val="000000"/>
          <w:sz w:val="21"/>
          <w:szCs w:val="21"/>
        </w:rPr>
        <w:t xml:space="preserve"> ne laisse passer que la lumière de sa couleur.</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disque de Newton</w:t>
      </w:r>
      <w:r>
        <w:rPr>
          <w:rFonts w:ascii="Times New Roman" w:cs="Times New Roman" w:eastAsia="Times New Roman" w:hAnsi="Times New Roman"/>
          <w:color w:val="000000"/>
          <w:sz w:val="21"/>
          <w:szCs w:val="21"/>
        </w:rPr>
        <w:t xml:space="preserve"> en rotation rapide paraît blanc grisâtre : la </w:t>
      </w:r>
      <w:r>
        <w:rPr>
          <w:rFonts w:ascii="Times New Roman" w:cs="Times New Roman" w:eastAsia="Times New Roman" w:hAnsi="Times New Roman"/>
          <w:b/>
          <w:bCs/>
          <w:color w:val="1F4E79"/>
          <w:sz w:val="21"/>
          <w:szCs w:val="21"/>
        </w:rPr>
        <w:t xml:space="preserve">persistance</w:t>
      </w:r>
      <w:r>
        <w:rPr>
          <w:rFonts w:ascii="Times New Roman" w:cs="Times New Roman" w:eastAsia="Times New Roman" w:hAnsi="Times New Roman"/>
          <w:color w:val="000000"/>
          <w:sz w:val="21"/>
          <w:szCs w:val="21"/>
        </w:rPr>
        <w:t xml:space="preserve"> des impressions lumineuses recompose le blanc : la lumière blanche est un mélange de toutes les couleurs.</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Réflexion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Énonce les deux lois de la réflexion.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rayon arrive à 25° de la normale : que vaut 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rayon fait 30° avec la surface du miroir : calcule 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 fait un rayon arrivant le long de la normale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L'angle entre rayon incident et réfléchi vaut 100° : calcule 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Image du miroir plan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les quatre caractéristiques de l'image.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chat est à 1,2 m du miroir : à quelle distance de lui est son image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dit-on que l'image est virtuelle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Décris l'expérience des deux bougies.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AMBULANCE s'écrit-elle à l'envers sur les capots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Réfraction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Définis la réfraction.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Énonce sa première loi.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Air → eau : le rayon se rapproche ou s'écarte de la normale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Pourquoi le poisson paraît-il plus haut qu'il n'est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Explique le mirage en deux phrases.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Lumière et couleurs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sept couleurs du spectre dans l'ordre.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couleur est la plus déviée par le prisme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un tissu rouge est-il rouge en lumière blanche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 devient-il en lumière verte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le disque de Newton paraît-il blanc en tournant vite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rayon réfléchi est dans le plan d'incidence ; r = 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r = </w:t>
      </w:r>
      <w:r>
        <w:rPr>
          <w:rFonts w:ascii="Times New Roman" w:cs="Times New Roman" w:eastAsia="Times New Roman" w:hAnsi="Times New Roman"/>
          <w:b/>
          <w:bCs/>
          <w:i w:val="false"/>
          <w:iCs w:val="false"/>
          <w:color w:val="C2185B"/>
          <w:sz w:val="20"/>
          <w:szCs w:val="20"/>
        </w:rPr>
        <w:t xml:space="preserve">25°</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 = 90 − 30 = </w:t>
      </w:r>
      <w:r>
        <w:rPr>
          <w:rFonts w:ascii="Times New Roman" w:cs="Times New Roman" w:eastAsia="Times New Roman" w:hAnsi="Times New Roman"/>
          <w:b/>
          <w:bCs/>
          <w:i w:val="false"/>
          <w:iCs w:val="false"/>
          <w:color w:val="C2185B"/>
          <w:sz w:val="20"/>
          <w:szCs w:val="20"/>
        </w:rPr>
        <w:t xml:space="preserve">60°</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Il </w:t>
      </w:r>
      <w:r>
        <w:rPr>
          <w:rFonts w:ascii="Times New Roman" w:cs="Times New Roman" w:eastAsia="Times New Roman" w:hAnsi="Times New Roman"/>
          <w:b/>
          <w:bCs/>
          <w:i w:val="false"/>
          <w:iCs w:val="false"/>
          <w:color w:val="C2185B"/>
          <w:sz w:val="20"/>
          <w:szCs w:val="20"/>
        </w:rPr>
        <w:t xml:space="preserve">repart sur lui-même</w:t>
      </w:r>
      <w:r>
        <w:rPr>
          <w:rFonts w:ascii="Times New Roman" w:cs="Times New Roman" w:eastAsia="Times New Roman" w:hAnsi="Times New Roman"/>
          <w:b w:val="false"/>
          <w:bCs w:val="false"/>
          <w:i w:val="false"/>
          <w:iCs w:val="false"/>
          <w:color w:val="000000"/>
          <w:sz w:val="20"/>
          <w:szCs w:val="20"/>
        </w:rPr>
        <w:t xml:space="preserve"> (i = r = 0°).</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i = 100 ÷ 2 = </w:t>
      </w:r>
      <w:r>
        <w:rPr>
          <w:rFonts w:ascii="Times New Roman" w:cs="Times New Roman" w:eastAsia="Times New Roman" w:hAnsi="Times New Roman"/>
          <w:b/>
          <w:bCs/>
          <w:i w:val="false"/>
          <w:iCs w:val="false"/>
          <w:color w:val="C2185B"/>
          <w:sz w:val="20"/>
          <w:szCs w:val="20"/>
        </w:rPr>
        <w:t xml:space="preserve">50°</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Symétrique, même grandeur, virtuelle, gauche-droite inversées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1,2 + 1,2 = </w:t>
      </w:r>
      <w:r>
        <w:rPr>
          <w:rFonts w:ascii="Times New Roman" w:cs="Times New Roman" w:eastAsia="Times New Roman" w:hAnsi="Times New Roman"/>
          <w:b/>
          <w:bCs/>
          <w:i w:val="false"/>
          <w:iCs w:val="false"/>
          <w:color w:val="C2185B"/>
          <w:sz w:val="20"/>
          <w:szCs w:val="20"/>
        </w:rPr>
        <w:t xml:space="preserve">2,4 m</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w:t>
      </w:r>
      <w:r>
        <w:rPr>
          <w:rFonts w:ascii="Times New Roman" w:cs="Times New Roman" w:eastAsia="Times New Roman" w:hAnsi="Times New Roman"/>
          <w:b/>
          <w:bCs/>
          <w:i w:val="false"/>
          <w:iCs w:val="false"/>
          <w:color w:val="C2185B"/>
          <w:sz w:val="20"/>
          <w:szCs w:val="20"/>
        </w:rPr>
        <w:t xml:space="preserve">ne peut pas être recueillie sur un écran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bougie éteinte placée au symétrique derrière la vitre semble allumée : elle matérialise l'image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Le rétroviseur </w:t>
      </w:r>
      <w:r>
        <w:rPr>
          <w:rFonts w:ascii="Times New Roman" w:cs="Times New Roman" w:eastAsia="Times New Roman" w:hAnsi="Times New Roman"/>
          <w:b/>
          <w:bCs/>
          <w:i w:val="false"/>
          <w:iCs w:val="false"/>
          <w:color w:val="C2185B"/>
          <w:sz w:val="20"/>
          <w:szCs w:val="20"/>
        </w:rPr>
        <w:t xml:space="preserve">inverse gauche et droite : la double inversion rend le mot lisible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changement de direction de la lumière à la traversée de la surface entre deux milieux transparents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rayon réfracté est dans le plan d'incidence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se rapproche de la normale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rayons venant du poisson </w:t>
      </w:r>
      <w:r>
        <w:rPr>
          <w:rFonts w:ascii="Times New Roman" w:cs="Times New Roman" w:eastAsia="Times New Roman" w:hAnsi="Times New Roman"/>
          <w:b/>
          <w:bCs/>
          <w:i w:val="false"/>
          <w:iCs w:val="false"/>
          <w:color w:val="C2185B"/>
          <w:sz w:val="20"/>
          <w:szCs w:val="20"/>
        </w:rPr>
        <w:t xml:space="preserve">sont déviés à la surface : l'œil les prolonge en ligne droite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L'air chaud au ras du sol courbe les rayons du ciel vers l'œil : on croit voir une flaque qui reflète le ciel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Violet, indigo, bleu, vert, jaune, orangé, rouge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violet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renvoie le rouge et absorbe les autres couleurs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Noir : il absorbe le vert et ne reçoit pas de rouge à renvoyer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La persistance des impressions lumineuses superpose les couleurs dans l'œil : leur mélange redonne le blanc</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7" w:id="1"/>
      <w:r>
        <w:rPr>
          <w:rFonts w:ascii="Times New Roman" w:cs="Times New Roman" w:eastAsia="Times New Roman" w:hAnsi="Times New Roman"/>
          <w:b/>
          <w:bCs/>
          <w:color w:val="000000"/>
          <w:sz w:val="30"/>
          <w:szCs w:val="30"/>
        </w:rPr>
        <w:t xml:space="preserve">SÉANCE 27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III — Optique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3</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Fais des schémas soignés à la règle.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Énonce les deux lois de la réflexion.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que le plan d'incidence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Définis la réfraction de la lumière.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que le spectre de la lumière blanche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L'image donnée par un miroir plan peut être projetée sur un écran.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passant de l'eau à l'air, le rayon s'écarte de la normale.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rouge est la couleur la plus déviée par le prisme.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objet noir absorbe toutes les couleurs.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Réflexion. Un rayon frappe un miroir plan avec un angle d'incidence de 55°.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vaut l'angle de réflexion ? Cite la loi utilisée.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l'angle entre le rayon réfléchi et la surface du miroir.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incline le miroir pour que i devienne 40° : de combien a tourné le rayon réfléchi par rapport au rayon incident fixe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Miroir et image. Naina (1,5 m) se tient à 80 cm d'un grand miroir plan.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Où se trouve son image et quelle est sa taille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Naina recule de 20 cm : à quelle distance de lui passe son image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tient une pancarte « OUI » : qu'observe-t-il dans le miroir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Couleurs. Un drapeau porte trois bandes : blanche, rouge et verte.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lumière blanche, explique la couleur de la bande rouge.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éclaire le drapeau en lumière rouge : donne la couleur perçue de chaque bande.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instrument permettrait de décomposer la lumière blanche du projecteur, et qu'obtiendrait-on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rayon réfléchi est dans le plan d'incidence ; l'angle de réflexion égale l'angle d'incidence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plan contenant le rayon incident et la normale au point d'incidence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changement de direction de la lumière à la traversée de la surface entre deux milieux transparents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bande des sept couleurs obtenue en décomposant la lumière blanche</w:t>
      </w:r>
      <w:r>
        <w:rPr>
          <w:rFonts w:ascii="Times New Roman" w:cs="Times New Roman" w:eastAsia="Times New Roman" w:hAnsi="Times New Roman"/>
          <w:b w:val="false"/>
          <w:bCs w:val="false"/>
          <w:i w:val="false"/>
          <w:iCs w:val="false"/>
          <w:color w:val="000000"/>
          <w:sz w:val="20"/>
          <w:szCs w:val="20"/>
        </w:rPr>
        <w:t xml:space="preserve"> (violet → rouge).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virtuelle.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violet ; le rouge est le moins dévié.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pourquoi il chauffe au soleil.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 = </w:t>
      </w:r>
      <w:r>
        <w:rPr>
          <w:rFonts w:ascii="Times New Roman" w:cs="Times New Roman" w:eastAsia="Times New Roman" w:hAnsi="Times New Roman"/>
          <w:b/>
          <w:bCs/>
          <w:i w:val="false"/>
          <w:iCs w:val="false"/>
          <w:color w:val="C2185B"/>
          <w:sz w:val="20"/>
          <w:szCs w:val="20"/>
        </w:rPr>
        <w:t xml:space="preserve">55° (2e loi : r = i)</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90 − 55 = </w:t>
      </w:r>
      <w:r>
        <w:rPr>
          <w:rFonts w:ascii="Times New Roman" w:cs="Times New Roman" w:eastAsia="Times New Roman" w:hAnsi="Times New Roman"/>
          <w:b/>
          <w:bCs/>
          <w:i w:val="false"/>
          <w:iCs w:val="false"/>
          <w:color w:val="C2185B"/>
          <w:sz w:val="20"/>
          <w:szCs w:val="20"/>
        </w:rPr>
        <w:t xml:space="preserve">35°</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L'angle total passe de 110° à 80° : le rayon a tourné de </w:t>
      </w:r>
      <w:r>
        <w:rPr>
          <w:rFonts w:ascii="Times New Roman" w:cs="Times New Roman" w:eastAsia="Times New Roman" w:hAnsi="Times New Roman"/>
          <w:b/>
          <w:bCs/>
          <w:i w:val="false"/>
          <w:iCs w:val="false"/>
          <w:color w:val="C2185B"/>
          <w:sz w:val="20"/>
          <w:szCs w:val="20"/>
        </w:rPr>
        <w:t xml:space="preserve">30° (le double des 15° d'inclinaison)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À 80 cm derrière le miroir, taille 1,5 m (même grandeur)</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 m + 1 m = </w:t>
      </w:r>
      <w:r>
        <w:rPr>
          <w:rFonts w:ascii="Times New Roman" w:cs="Times New Roman" w:eastAsia="Times New Roman" w:hAnsi="Times New Roman"/>
          <w:b/>
          <w:bCs/>
          <w:i w:val="false"/>
          <w:iCs w:val="false"/>
          <w:color w:val="C2185B"/>
          <w:sz w:val="20"/>
          <w:szCs w:val="20"/>
        </w:rPr>
        <w:t xml:space="preserve">2 m</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mot apparaît </w:t>
      </w:r>
      <w:r>
        <w:rPr>
          <w:rFonts w:ascii="Times New Roman" w:cs="Times New Roman" w:eastAsia="Times New Roman" w:hAnsi="Times New Roman"/>
          <w:b/>
          <w:bCs/>
          <w:i w:val="false"/>
          <w:iCs w:val="false"/>
          <w:color w:val="C2185B"/>
          <w:sz w:val="20"/>
          <w:szCs w:val="20"/>
        </w:rPr>
        <w:t xml:space="preserve">inversé gauche-droite (IUO retourné)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Elle </w:t>
      </w:r>
      <w:r>
        <w:rPr>
          <w:rFonts w:ascii="Times New Roman" w:cs="Times New Roman" w:eastAsia="Times New Roman" w:hAnsi="Times New Roman"/>
          <w:b/>
          <w:bCs/>
          <w:i w:val="false"/>
          <w:iCs w:val="false"/>
          <w:color w:val="C2185B"/>
          <w:sz w:val="20"/>
          <w:szCs w:val="20"/>
        </w:rPr>
        <w:t xml:space="preserve">renvoie la lumière rouge et absorbe toutes les autres couleurs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Blanche → </w:t>
      </w:r>
      <w:r>
        <w:rPr>
          <w:rFonts w:ascii="Times New Roman" w:cs="Times New Roman" w:eastAsia="Times New Roman" w:hAnsi="Times New Roman"/>
          <w:b/>
          <w:bCs/>
          <w:i w:val="false"/>
          <w:iCs w:val="false"/>
          <w:color w:val="C2185B"/>
          <w:sz w:val="20"/>
          <w:szCs w:val="20"/>
        </w:rPr>
        <w:t xml:space="preserve">rouge</w:t>
      </w:r>
      <w:r>
        <w:rPr>
          <w:rFonts w:ascii="Times New Roman" w:cs="Times New Roman" w:eastAsia="Times New Roman" w:hAnsi="Times New Roman"/>
          <w:b w:val="false"/>
          <w:bCs w:val="false"/>
          <w:i w:val="false"/>
          <w:iCs w:val="false"/>
          <w:color w:val="000000"/>
          <w:sz w:val="20"/>
          <w:szCs w:val="20"/>
        </w:rPr>
        <w:t xml:space="preserve"> ; rouge → </w:t>
      </w:r>
      <w:r>
        <w:rPr>
          <w:rFonts w:ascii="Times New Roman" w:cs="Times New Roman" w:eastAsia="Times New Roman" w:hAnsi="Times New Roman"/>
          <w:b/>
          <w:bCs/>
          <w:i w:val="false"/>
          <w:iCs w:val="false"/>
          <w:color w:val="C2185B"/>
          <w:sz w:val="20"/>
          <w:szCs w:val="20"/>
        </w:rPr>
        <w:t xml:space="preserve">rouge</w:t>
      </w:r>
      <w:r>
        <w:rPr>
          <w:rFonts w:ascii="Times New Roman" w:cs="Times New Roman" w:eastAsia="Times New Roman" w:hAnsi="Times New Roman"/>
          <w:b w:val="false"/>
          <w:bCs w:val="false"/>
          <w:i w:val="false"/>
          <w:iCs w:val="false"/>
          <w:color w:val="000000"/>
          <w:sz w:val="20"/>
          <w:szCs w:val="20"/>
        </w:rPr>
        <w:t xml:space="preserve"> ; verte → </w:t>
      </w:r>
      <w:r>
        <w:rPr>
          <w:rFonts w:ascii="Times New Roman" w:cs="Times New Roman" w:eastAsia="Times New Roman" w:hAnsi="Times New Roman"/>
          <w:b/>
          <w:bCs/>
          <w:i w:val="false"/>
          <w:iCs w:val="false"/>
          <w:color w:val="C2185B"/>
          <w:sz w:val="20"/>
          <w:szCs w:val="20"/>
        </w:rPr>
        <w:t xml:space="preserve">noire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 prisme : on obtiendrait le spectre des sept couleurs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4" w:id="1"/>
      <w:r>
        <w:rPr>
          <w:rFonts w:ascii="Times New Roman" w:cs="Times New Roman" w:eastAsia="Times New Roman" w:hAnsi="Times New Roman"/>
          <w:b/>
          <w:bCs/>
          <w:color w:val="C00000"/>
          <w:sz w:val="34"/>
          <w:szCs w:val="34"/>
        </w:rPr>
        <w:t xml:space="preserve">UNITÉ IV</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CHIMIE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28 — La mole ; masse molaire et volume molaire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29 — L'équation-bilan ; la réaction fer + soufre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30 — Les alcanes ; combustions complète et incomplète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31 — Les solutions aqueuses ; la concentration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32 — Acides et bases : le pH ; la neutralisation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33 — Révision et Examen de l'Unité IV — Chimie</w:t>
      </w:r>
    </w:p>
    <w:p>
      <w:r>
        <w:br w:type="page"/>
      </w:r>
    </w:p>
    <w:p>
      <w:pPr>
        <w:spacing w:after="60" w:before="120"/>
        <w:jc w:val="center"/>
      </w:pPr>
      <w:bookmarkStart w:name="seance28" w:id="1"/>
      <w:r>
        <w:rPr>
          <w:rFonts w:ascii="Times New Roman" w:cs="Times New Roman" w:eastAsia="Times New Roman" w:hAnsi="Times New Roman"/>
          <w:b/>
          <w:bCs/>
          <w:color w:val="000000"/>
          <w:sz w:val="30"/>
          <w:szCs w:val="30"/>
        </w:rPr>
        <w:t xml:space="preserve">SÉANCE 28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mole ; masse molaire et volume molaire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mole ; masse molaire et volume molaire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la mole et d'utiliser la masse molaire et le volume molaire dans des calculs simples.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Balance, sachets de riz, sel, sucre, eau, tableau des masses molaires, calculatrice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ce qu'est un atome ; une molécule.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ion ?</w:t>
            </w:r>
          </w:p>
          <w:p>
            <w:pPr>
              <w:spacing w:after="30" w:before="0"/>
              <w:jc w:val="left"/>
            </w:pPr>
            <w:r>
              <w:rPr>
                <w:rFonts w:ascii="Times New Roman" w:cs="Times New Roman" w:eastAsia="Times New Roman" w:hAnsi="Times New Roman"/>
                <w:b w:val="false"/>
                <w:bCs w:val="false"/>
                <w:i/>
                <w:iCs/>
                <w:color w:val="000000"/>
                <w:sz w:val="18"/>
                <w:szCs w:val="18"/>
              </w:rPr>
              <w:t xml:space="preserve">Donne la formule de l'eau et du dioxyde de carbone.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L'atome est le grain de matière élémentaire ; la molécule est un assemblage d'atomes.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atome (ou groupe d'atomes) qui a gagné ou perdu des électrons : il porte une charge.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H2O et CO2.</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l'épicerie, on n'achète pas les grains de riz un par un : on demande un kapoaka ! De même, le marchand d'œufs compte par douzaines. Les chimistes ont le même problème : les atomes sont si petits qu'on ne peut ni les compter ni les peser un à un.</w:t>
            </w:r>
          </w:p>
          <w:p>
            <w:pPr>
              <w:spacing w:after="30" w:before="0"/>
              <w:jc w:val="left"/>
            </w:pPr>
            <w:r>
              <w:rPr>
                <w:rFonts w:ascii="Times New Roman" w:cs="Times New Roman" w:eastAsia="Times New Roman" w:hAnsi="Times New Roman"/>
                <w:b w:val="false"/>
                <w:bCs w:val="false"/>
                <w:i/>
                <w:iCs/>
                <w:color w:val="000000"/>
                <w:sz w:val="18"/>
                <w:szCs w:val="18"/>
              </w:rPr>
              <w:t xml:space="preserve">Quel « paquet » les chimistes ont-ils inventé pour compter les atomes et les molécules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mole : un paquet de 6,02 × 10²³ entités : et sa masse en grammes se lit dans le tableau des masses molaires.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Kapoaka,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mole ». Après cette séance, vous serez capables de définir la mole, la masse molaire et le volume molaire, et de calculer n = m ÷ M.</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Un grain de riz pèse environ 0,02 g : impossible de peser UN atome, un milliard de milliards de fois plus léger ! 2) Convention des chimistes : la mole = 6,02 × 10²³ entités (atomes, molécules, ions) : le nombre d'Avogadro. 3) Le tableau des masses molaires atomiques : H : 1 g/mol ; C : 12 g/mol ; O : 16 g/mol ; Fe : 56 g/mol… 4) Pour une molécule, on additionne : M(H2O) = 2 × 1 + 16 = 18 g/mol : une mole d'eau, c'est 18 g : je les verse dans ce verre : à peine trois cuillères ! 5) Pour les gaz : dans les conditions normales, une mole occupe toujours 22,4 L : le volume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calculent des masses molaires avec le tableau.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calculs guidés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verre d'eau,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Définis la mole.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molaire ?</w:t>
            </w:r>
          </w:p>
          <w:p>
            <w:pPr>
              <w:spacing w:after="30" w:before="0"/>
              <w:jc w:val="left"/>
            </w:pPr>
            <w:r>
              <w:rPr>
                <w:rFonts w:ascii="Times New Roman" w:cs="Times New Roman" w:eastAsia="Times New Roman" w:hAnsi="Times New Roman"/>
                <w:b w:val="false"/>
                <w:bCs w:val="false"/>
                <w:i/>
                <w:iCs/>
                <w:color w:val="000000"/>
                <w:sz w:val="18"/>
                <w:szCs w:val="18"/>
              </w:rPr>
              <w:t xml:space="preserve">Calcule M(CO2).</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 volume molaire des gaz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calcule-t-on le nombre de moles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quantité de matière contenant 6,02 × 10²³ entités (nombre d'Avogadro).</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masse d'une mole, en grammes par mole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 × 16 = 44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volume d'une mole de gaz : 22,4 L dans les conditions normales de température et de pression.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 = m ÷ M ; pour un gaz : n = V ÷ 22,4.</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mole est le « kapoaka » des chimistes : un paquet de 6,02 × 10²³ entités : atomes, molécules ou ions : ce nombre gigantesque est le nombre d'Avogadro. La masse molaire M est la masse d'une mole, en g/mol : elle se lit dans le tableau pour les atomes (H : 1 ; C : 12 ; O : 16 ; Fe : 56…) et s'additionne pour les molécules : M(H2O) = 18 g/mol ; M(CO2) = 44 g/mol. La formule clé : n = m ÷ M : le nombre de moles est la masse divisée par la masse molaire : et réciproquement m = n × M. Pour les gaz, merveille de simplicité : dans les conditions normales de température et de pression (0 °C, pression atmosphérique normale), une mole de N'IMPORTE QUEL gaz occupe 22,4 L : le volume molaire : d'où n = V ÷ 22,4. Ces outils serviront à toutes les séances de chimie : la mole est la monnaie d'échange des réactions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les masses molaires : a) O2 ; b) CH4 ; c) NaCl (Na : 23 ; Cl : 35,5).</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Combien de moles dans 90 g d'eau ? Quelle masse pour 3 moles de CO2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2 × 16 = </w:t>
            </w:r>
            <w:r>
              <w:rPr>
                <w:rFonts w:ascii="Times New Roman" w:cs="Times New Roman" w:eastAsia="Times New Roman" w:hAnsi="Times New Roman"/>
                <w:b/>
                <w:bCs/>
                <w:i w:val="false"/>
                <w:iCs w:val="false"/>
                <w:color w:val="C2185B"/>
                <w:sz w:val="18"/>
                <w:szCs w:val="18"/>
              </w:rPr>
              <w:t xml:space="preserve">32 g/mol</w:t>
            </w:r>
            <w:r>
              <w:rPr>
                <w:rFonts w:ascii="Times New Roman" w:cs="Times New Roman" w:eastAsia="Times New Roman" w:hAnsi="Times New Roman"/>
                <w:b w:val="false"/>
                <w:bCs w:val="false"/>
                <w:i w:val="false"/>
                <w:iCs w:val="false"/>
                <w:color w:val="000000"/>
                <w:sz w:val="18"/>
                <w:szCs w:val="18"/>
              </w:rPr>
              <w:t xml:space="preserve"> ; b) 12 + 4 × 1 = </w:t>
            </w:r>
            <w:r>
              <w:rPr>
                <w:rFonts w:ascii="Times New Roman" w:cs="Times New Roman" w:eastAsia="Times New Roman" w:hAnsi="Times New Roman"/>
                <w:b/>
                <w:bCs/>
                <w:i w:val="false"/>
                <w:iCs w:val="false"/>
                <w:color w:val="C2185B"/>
                <w:sz w:val="18"/>
                <w:szCs w:val="18"/>
              </w:rPr>
              <w:t xml:space="preserve">16 g/mol</w:t>
            </w:r>
            <w:r>
              <w:rPr>
                <w:rFonts w:ascii="Times New Roman" w:cs="Times New Roman" w:eastAsia="Times New Roman" w:hAnsi="Times New Roman"/>
                <w:b w:val="false"/>
                <w:bCs w:val="false"/>
                <w:i w:val="false"/>
                <w:iCs w:val="false"/>
                <w:color w:val="000000"/>
                <w:sz w:val="18"/>
                <w:szCs w:val="18"/>
              </w:rPr>
              <w:t xml:space="preserve"> ; c) 23 + 35,5 = </w:t>
            </w:r>
            <w:r>
              <w:rPr>
                <w:rFonts w:ascii="Times New Roman" w:cs="Times New Roman" w:eastAsia="Times New Roman" w:hAnsi="Times New Roman"/>
                <w:b/>
                <w:bCs/>
                <w:i w:val="false"/>
                <w:iCs w:val="false"/>
                <w:color w:val="C2185B"/>
                <w:sz w:val="18"/>
                <w:szCs w:val="18"/>
              </w:rPr>
              <w:t xml:space="preserve">58,5 g/mol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 = 90 ÷ 18 = </w:t>
            </w:r>
            <w:r>
              <w:rPr>
                <w:rFonts w:ascii="Times New Roman" w:cs="Times New Roman" w:eastAsia="Times New Roman" w:hAnsi="Times New Roman"/>
                <w:b/>
                <w:bCs/>
                <w:i w:val="false"/>
                <w:iCs w:val="false"/>
                <w:color w:val="C2185B"/>
                <w:sz w:val="18"/>
                <w:szCs w:val="18"/>
              </w:rPr>
              <w:t xml:space="preserve">5 mol</w:t>
            </w:r>
            <w:r>
              <w:rPr>
                <w:rFonts w:ascii="Times New Roman" w:cs="Times New Roman" w:eastAsia="Times New Roman" w:hAnsi="Times New Roman"/>
                <w:b w:val="false"/>
                <w:bCs w:val="false"/>
                <w:i w:val="false"/>
                <w:iCs w:val="false"/>
                <w:color w:val="000000"/>
                <w:sz w:val="18"/>
                <w:szCs w:val="18"/>
              </w:rPr>
              <w:t xml:space="preserve"> ; m = 3 × 44 = </w:t>
            </w:r>
            <w:r>
              <w:rPr>
                <w:rFonts w:ascii="Times New Roman" w:cs="Times New Roman" w:eastAsia="Times New Roman" w:hAnsi="Times New Roman"/>
                <w:b/>
                <w:bCs/>
                <w:i w:val="false"/>
                <w:iCs w:val="false"/>
                <w:color w:val="C2185B"/>
                <w:sz w:val="18"/>
                <w:szCs w:val="18"/>
              </w:rPr>
              <w:t xml:space="preserve">132 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des masses molaires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une mole contient ……… entités ; la masse molaire s'exprime en ……… ; n = ……… ÷ ……… ; une mole de gaz occupe ……… L dans les conditions normales.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 volume occupent 2 moles de dioxygène dans les conditions normales ? Et quelle est leur masse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6,02 × 10²³</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g/mol</w:t>
            </w:r>
            <w:r>
              <w:rPr>
                <w:rFonts w:ascii="Times New Roman" w:cs="Times New Roman" w:eastAsia="Times New Roman" w:hAnsi="Times New Roman"/>
                <w:b w:val="false"/>
                <w:bCs w:val="false"/>
                <w:i w:val="false"/>
                <w:iCs w:val="false"/>
                <w:color w:val="000000"/>
                <w:sz w:val="18"/>
                <w:szCs w:val="18"/>
              </w:rPr>
              <w:t xml:space="preserve"> ; n = </w:t>
            </w:r>
            <w:r>
              <w:rPr>
                <w:rFonts w:ascii="Times New Roman" w:cs="Times New Roman" w:eastAsia="Times New Roman" w:hAnsi="Times New Roman"/>
                <w:b/>
                <w:bCs/>
                <w:i w:val="false"/>
                <w:iCs w:val="false"/>
                <w:color w:val="C2185B"/>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22,4</w:t>
            </w:r>
            <w:r>
              <w:rPr>
                <w:rFonts w:ascii="Times New Roman" w:cs="Times New Roman" w:eastAsia="Times New Roman" w:hAnsi="Times New Roman"/>
                <w:b w:val="false"/>
                <w:bCs w:val="false"/>
                <w:i w:val="false"/>
                <w:iCs w:val="false"/>
                <w:color w:val="000000"/>
                <w:sz w:val="18"/>
                <w:szCs w:val="18"/>
              </w:rPr>
              <w:t xml:space="preserve"> 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 = 2 × 22,4 = </w:t>
            </w:r>
            <w:r>
              <w:rPr>
                <w:rFonts w:ascii="Times New Roman" w:cs="Times New Roman" w:eastAsia="Times New Roman" w:hAnsi="Times New Roman"/>
                <w:b/>
                <w:bCs/>
                <w:i w:val="false"/>
                <w:iCs w:val="false"/>
                <w:color w:val="C2185B"/>
                <w:sz w:val="18"/>
                <w:szCs w:val="18"/>
              </w:rPr>
              <w:t xml:space="preserve">44,8 L</w:t>
            </w:r>
            <w:r>
              <w:rPr>
                <w:rFonts w:ascii="Times New Roman" w:cs="Times New Roman" w:eastAsia="Times New Roman" w:hAnsi="Times New Roman"/>
                <w:b w:val="false"/>
                <w:bCs w:val="false"/>
                <w:i w:val="false"/>
                <w:iCs w:val="false"/>
                <w:color w:val="000000"/>
                <w:sz w:val="18"/>
                <w:szCs w:val="18"/>
              </w:rPr>
              <w:t xml:space="preserve"> ; m = 2 × 32 = </w:t>
            </w:r>
            <w:r>
              <w:rPr>
                <w:rFonts w:ascii="Times New Roman" w:cs="Times New Roman" w:eastAsia="Times New Roman" w:hAnsi="Times New Roman"/>
                <w:b/>
                <w:bCs/>
                <w:i w:val="false"/>
                <w:iCs w:val="false"/>
                <w:color w:val="C2185B"/>
                <w:sz w:val="18"/>
                <w:szCs w:val="18"/>
              </w:rPr>
              <w:t xml:space="preserve">64 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mole ; masse molaire et volume molaire</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22 — La mole : un paquet de 6,02 × 10²³ entités ; sa masse est la masse molaire</w:t>
      </w:r>
    </w:p>
    <w:p>
      <w:pPr>
        <w:spacing w:after="80" w:before="80"/>
        <w:jc w:val="left"/>
      </w:pPr>
      <w:r>
        <w:rPr>
          <w:rFonts w:ascii="Times New Roman" w:cs="Times New Roman" w:eastAsia="Times New Roman" w:hAnsi="Times New Roman"/>
          <w:b/>
          <w:bCs/>
          <w:i w:val="false"/>
          <w:iCs w:val="false"/>
          <w:color w:val="1E7B34"/>
          <w:sz w:val="24"/>
          <w:szCs w:val="24"/>
        </w:rPr>
        <w:t xml:space="preserve">1. La mole</w:t>
      </w:r>
    </w:p>
    <w:p>
      <w:pPr>
        <w:spacing w:after="80"/>
      </w:pPr>
      <w:r>
        <w:rPr>
          <w:rFonts w:ascii="Times New Roman" w:cs="Times New Roman" w:eastAsia="Times New Roman" w:hAnsi="Times New Roman"/>
          <w:color w:val="000000"/>
          <w:sz w:val="22"/>
          <w:szCs w:val="22"/>
        </w:rPr>
        <w:t xml:space="preserve">Les atomes sont trop petits pour être comptés un à un : les chimistes les comptent par paquets. Une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contient 6,02 × 10²³ entités (atomes, molécules ou ions) : c'est le </w:t>
      </w:r>
      <w:r>
        <w:rPr>
          <w:rFonts w:ascii="Times New Roman" w:cs="Times New Roman" w:eastAsia="Times New Roman" w:hAnsi="Times New Roman"/>
          <w:b/>
          <w:bCs/>
          <w:color w:val="1F4E79"/>
          <w:sz w:val="22"/>
          <w:szCs w:val="22"/>
        </w:rPr>
        <w:t xml:space="preserve">nombre d'Avogadro</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La masse molaire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 molaire</w:t>
      </w:r>
      <w:r>
        <w:rPr>
          <w:rFonts w:ascii="Times New Roman" w:cs="Times New Roman" w:eastAsia="Times New Roman" w:hAnsi="Times New Roman"/>
          <w:color w:val="000000"/>
          <w:sz w:val="22"/>
          <w:szCs w:val="22"/>
        </w:rPr>
        <w:t xml:space="preserve"> M est la masse d'une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en g/mol. Masses molaires atomiques usuelles : H : 1 ; C : 12 ; N : 14 ; O : 16 ; Na : 23 ; S : 32 ; Cl : 35,5 ; Fe : 56 (g/mol). Pour une molécule, on additionne : M(H2O) = 18 g/mol.</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n = m ÷ M</w:t>
      </w:r>
      <w:r>
        <w:rPr>
          <w:rFonts w:ascii="Times New Roman" w:cs="Times New Roman" w:eastAsia="Times New Roman" w:hAnsi="Times New Roman"/>
          <w:color w:val="000000"/>
          <w:sz w:val="22"/>
          <w:szCs w:val="22"/>
        </w:rPr>
        <w:t xml:space="preserve"> : nombre de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s ;</w:t>
      </w:r>
    </w:p>
    <w:p>
      <w:pPr>
        <w:spacing w:after="80"/>
      </w:pPr>
      <w:r>
        <w:rPr>
          <w:rFonts w:ascii="Times New Roman" w:cs="Times New Roman" w:eastAsia="Times New Roman" w:hAnsi="Times New Roman"/>
          <w:color w:val="000000"/>
          <w:sz w:val="22"/>
          <w:szCs w:val="22"/>
        </w:rPr>
        <w:t xml:space="preserve">• m = n × M : masse correspondante.</w:t>
      </w:r>
    </w:p>
    <w:p>
      <w:pPr>
        <w:spacing w:after="80" w:before="80"/>
        <w:jc w:val="left"/>
      </w:pPr>
      <w:r>
        <w:rPr>
          <w:rFonts w:ascii="Times New Roman" w:cs="Times New Roman" w:eastAsia="Times New Roman" w:hAnsi="Times New Roman"/>
          <w:b/>
          <w:bCs/>
          <w:i w:val="false"/>
          <w:iCs w:val="false"/>
          <w:color w:val="1E7B34"/>
          <w:sz w:val="24"/>
          <w:szCs w:val="24"/>
        </w:rPr>
        <w:t xml:space="preserve">3. Le volume molaire des gaz</w:t>
      </w:r>
    </w:p>
    <w:p>
      <w:pPr>
        <w:spacing w:after="80"/>
      </w:pPr>
      <w:r>
        <w:rPr>
          <w:rFonts w:ascii="Times New Roman" w:cs="Times New Roman" w:eastAsia="Times New Roman" w:hAnsi="Times New Roman"/>
          <w:color w:val="000000"/>
          <w:sz w:val="22"/>
          <w:szCs w:val="22"/>
        </w:rPr>
        <w:t xml:space="preserve">Dans les conditions normales de température et de pression, une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de n'importe quel gaz occupe 22,4 L : n = V ÷ 22,4.</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6,02 × 10²³, c'est inimaginable : si toute la population de la Terre comptait un grain par seconde, jour et nuit, il faudrait plus de deux millions d'années pour compter une seule mole de grains de riz ! Et pourtant, une mole d'eau tient dans trois cuillères à soupe.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Pèse une mole à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Avec la balance de cuisine, pèse 18 g d'eau (18 mL) : voilà UNE mole d'eau : 6,02 × 10²³ molécules dans le creux d'un verre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Pèse 58,5 g de sel : une mole de NaCl.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Pèse 342 g de sucre (saccharose) : encore une mole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les trois tas : même nombre de « grains » chimiques, masses très différentes : chaque molécule a la sienne.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cuisine, balance de l'épicier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périodique mural</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des masses molaires recopié au tableau (annexe du manuel)</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 a) M(NH3) (N : 14) ; b) n pour 88 g de CO2 ; c) m de 0,5 mol de Fe ; d) V de 3 mol de gaz aux conditions normales.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Range dans l'ordre croissant du nombre de moles : 36 g d'eau ; 22 g de CO2 ; 64 g de dioxygène. Justifie par les calculs.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ballon contient 11,2 L de méthane CH4 aux conditions normales. Calcule le nombre de moles puis la masse de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14 + 3 = </w:t>
      </w:r>
      <w:r>
        <w:rPr>
          <w:rFonts w:ascii="Times New Roman" w:cs="Times New Roman" w:eastAsia="Times New Roman" w:hAnsi="Times New Roman"/>
          <w:b/>
          <w:bCs/>
          <w:i w:val="false"/>
          <w:iCs w:val="false"/>
          <w:color w:val="C2185B"/>
          <w:sz w:val="20"/>
          <w:szCs w:val="20"/>
        </w:rPr>
        <w:t xml:space="preserve">17 g/mol</w:t>
      </w:r>
      <w:r>
        <w:rPr>
          <w:rFonts w:ascii="Times New Roman" w:cs="Times New Roman" w:eastAsia="Times New Roman" w:hAnsi="Times New Roman"/>
          <w:b w:val="false"/>
          <w:bCs w:val="false"/>
          <w:i w:val="false"/>
          <w:iCs w:val="false"/>
          <w:color w:val="000000"/>
          <w:sz w:val="20"/>
          <w:szCs w:val="20"/>
        </w:rPr>
        <w:t xml:space="preserve"> ; b) 88 ÷ 44 = </w:t>
      </w:r>
      <w:r>
        <w:rPr>
          <w:rFonts w:ascii="Times New Roman" w:cs="Times New Roman" w:eastAsia="Times New Roman" w:hAnsi="Times New Roman"/>
          <w:b/>
          <w:bCs/>
          <w:i w:val="false"/>
          <w:iCs w:val="false"/>
          <w:color w:val="C2185B"/>
          <w:sz w:val="20"/>
          <w:szCs w:val="20"/>
        </w:rPr>
        <w:t xml:space="preserve">2 mol</w:t>
      </w:r>
      <w:r>
        <w:rPr>
          <w:rFonts w:ascii="Times New Roman" w:cs="Times New Roman" w:eastAsia="Times New Roman" w:hAnsi="Times New Roman"/>
          <w:b w:val="false"/>
          <w:bCs w:val="false"/>
          <w:i w:val="false"/>
          <w:iCs w:val="false"/>
          <w:color w:val="000000"/>
          <w:sz w:val="20"/>
          <w:szCs w:val="20"/>
        </w:rPr>
        <w:t xml:space="preserve"> ; c) 0,5 × 56 = </w:t>
      </w:r>
      <w:r>
        <w:rPr>
          <w:rFonts w:ascii="Times New Roman" w:cs="Times New Roman" w:eastAsia="Times New Roman" w:hAnsi="Times New Roman"/>
          <w:b/>
          <w:bCs/>
          <w:i w:val="false"/>
          <w:iCs w:val="false"/>
          <w:color w:val="C2185B"/>
          <w:sz w:val="20"/>
          <w:szCs w:val="20"/>
        </w:rPr>
        <w:t xml:space="preserve">28 g</w:t>
      </w:r>
      <w:r>
        <w:rPr>
          <w:rFonts w:ascii="Times New Roman" w:cs="Times New Roman" w:eastAsia="Times New Roman" w:hAnsi="Times New Roman"/>
          <w:b w:val="false"/>
          <w:bCs w:val="false"/>
          <w:i w:val="false"/>
          <w:iCs w:val="false"/>
          <w:color w:val="000000"/>
          <w:sz w:val="20"/>
          <w:szCs w:val="20"/>
        </w:rPr>
        <w:t xml:space="preserve"> ; d) 3 × 22,4 = </w:t>
      </w:r>
      <w:r>
        <w:rPr>
          <w:rFonts w:ascii="Times New Roman" w:cs="Times New Roman" w:eastAsia="Times New Roman" w:hAnsi="Times New Roman"/>
          <w:b/>
          <w:bCs/>
          <w:i w:val="false"/>
          <w:iCs w:val="false"/>
          <w:color w:val="C2185B"/>
          <w:sz w:val="20"/>
          <w:szCs w:val="20"/>
        </w:rPr>
        <w:t xml:space="preserve">67,2 L</w:t>
      </w:r>
      <w:r>
        <w:rPr>
          <w:rFonts w:ascii="Times New Roman" w:cs="Times New Roman" w:eastAsia="Times New Roman" w:hAnsi="Times New Roman"/>
          <w:b w:val="false"/>
          <w:bCs w:val="false"/>
          <w:i w:val="false"/>
          <w:iCs w:val="false"/>
          <w:color w:val="000000"/>
          <w:sz w:val="20"/>
          <w:szCs w:val="20"/>
        </w:rPr>
        <w:t xml:space="preserve">. (1 point par calcul)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Eau : 36 ÷ 18 = 2 mol ; CO2 : 22 ÷ 44 = 0,5 mol ; O2 : 64 ÷ 32 = 2 mol ; ordre : </w:t>
      </w:r>
      <w:r>
        <w:rPr>
          <w:rFonts w:ascii="Times New Roman" w:cs="Times New Roman" w:eastAsia="Times New Roman" w:hAnsi="Times New Roman"/>
          <w:b/>
          <w:bCs/>
          <w:i w:val="false"/>
          <w:iCs w:val="false"/>
          <w:color w:val="C2185B"/>
          <w:sz w:val="20"/>
          <w:szCs w:val="20"/>
        </w:rPr>
        <w:t xml:space="preserve">CO2 (0,5) &lt; eau = O2 (2 mol)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 = 11,2 ÷ 22,4 = </w:t>
      </w:r>
      <w:r>
        <w:rPr>
          <w:rFonts w:ascii="Times New Roman" w:cs="Times New Roman" w:eastAsia="Times New Roman" w:hAnsi="Times New Roman"/>
          <w:b/>
          <w:bCs/>
          <w:i w:val="false"/>
          <w:iCs w:val="false"/>
          <w:color w:val="C2185B"/>
          <w:sz w:val="20"/>
          <w:szCs w:val="20"/>
        </w:rPr>
        <w:t xml:space="preserve">0,5 mol</w:t>
      </w:r>
      <w:r>
        <w:rPr>
          <w:rFonts w:ascii="Times New Roman" w:cs="Times New Roman" w:eastAsia="Times New Roman" w:hAnsi="Times New Roman"/>
          <w:b w:val="false"/>
          <w:bCs w:val="false"/>
          <w:i w:val="false"/>
          <w:iCs w:val="false"/>
          <w:color w:val="000000"/>
          <w:sz w:val="20"/>
          <w:szCs w:val="20"/>
        </w:rPr>
        <w:t xml:space="preserve"> ; m = 0,5 × 16 = </w:t>
      </w:r>
      <w:r>
        <w:rPr>
          <w:rFonts w:ascii="Times New Roman" w:cs="Times New Roman" w:eastAsia="Times New Roman" w:hAnsi="Times New Roman"/>
          <w:b/>
          <w:bCs/>
          <w:i w:val="false"/>
          <w:iCs w:val="false"/>
          <w:color w:val="C2185B"/>
          <w:sz w:val="20"/>
          <w:szCs w:val="20"/>
        </w:rPr>
        <w:t xml:space="preserve">8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9" w:id="1"/>
      <w:r>
        <w:rPr>
          <w:rFonts w:ascii="Times New Roman" w:cs="Times New Roman" w:eastAsia="Times New Roman" w:hAnsi="Times New Roman"/>
          <w:b/>
          <w:bCs/>
          <w:color w:val="000000"/>
          <w:sz w:val="30"/>
          <w:szCs w:val="30"/>
        </w:rPr>
        <w:t xml:space="preserve">SÉANCE 29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L'équation-bilan ; la réaction fer + soufre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L'équation-bilan ; la réaction fer + soufre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d'écrire et d'équilibrer une équation-bilan et d'en tirer le bilan molaire puis massique.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Limaille de fer, fleur de soufre, aimant, tube à essai, brûleur ou bougie,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mole ?</w:t>
            </w:r>
          </w:p>
          <w:p>
            <w:pPr>
              <w:spacing w:after="30" w:before="0"/>
              <w:jc w:val="left"/>
            </w:pPr>
            <w:r>
              <w:rPr>
                <w:rFonts w:ascii="Times New Roman" w:cs="Times New Roman" w:eastAsia="Times New Roman" w:hAnsi="Times New Roman"/>
                <w:b w:val="false"/>
                <w:bCs w:val="false"/>
                <w:i/>
                <w:iCs/>
                <w:color w:val="000000"/>
                <w:sz w:val="18"/>
                <w:szCs w:val="18"/>
              </w:rPr>
              <w:t xml:space="preserve">Rappelle M(Fe) et M(S).</w:t>
            </w:r>
          </w:p>
          <w:p>
            <w:pPr>
              <w:spacing w:after="30" w:before="0"/>
              <w:jc w:val="left"/>
            </w:pPr>
            <w:r>
              <w:rPr>
                <w:rFonts w:ascii="Times New Roman" w:cs="Times New Roman" w:eastAsia="Times New Roman" w:hAnsi="Times New Roman"/>
                <w:b w:val="false"/>
                <w:bCs w:val="false"/>
                <w:i/>
                <w:iCs/>
                <w:color w:val="000000"/>
                <w:sz w:val="18"/>
                <w:szCs w:val="18"/>
              </w:rPr>
              <w:t xml:space="preserve">Dans une réaction chimique, que deviennent les atomes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paquet de 6,02 × 10²³ entités.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g/mol et 32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se conservent : ils se réarrangent sans disparaître ni apparaître.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cuisinier suit sa recette : « pour 4 personnes : 2 kapoaka de riz, 1 de haricots ». Pour 8 personnes, il double tout ! Le chimiste aussi a ses recettes : mais comment savoir les bonnes proportions de fer et de soufre pour ne rien gaspiller ?</w:t>
            </w:r>
          </w:p>
          <w:p>
            <w:pPr>
              <w:spacing w:after="30" w:before="0"/>
              <w:jc w:val="left"/>
            </w:pPr>
            <w:r>
              <w:rPr>
                <w:rFonts w:ascii="Times New Roman" w:cs="Times New Roman" w:eastAsia="Times New Roman" w:hAnsi="Times New Roman"/>
                <w:b w:val="false"/>
                <w:bCs w:val="false"/>
                <w:i/>
                <w:iCs/>
                <w:color w:val="000000"/>
                <w:sz w:val="18"/>
                <w:szCs w:val="18"/>
              </w:rPr>
              <w:t xml:space="preserve">Comment écrire la « recette » exacte d'une réaction chimique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Avec l'équation-bilan : Fe + S → FeS : elle donne les proportions en moles, donc en grammes.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L'équation-bilan ». Après cette séance, vous serez capables d'écrire, d'équilibrer une équation-bilan et d'en tirer les bilans molaire et massique.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Mélange de limaille de fer et de fleur de soufre : l'aimant retire encore le fer : simple mélange. 2) Je chauffe le mélange dans le tube : une incandescence se propage seule : réaction chimique ! 3) Le produit gris-noir n'est plus attiré par l'aimant : c'est un corps nouveau : le sulfure de fer FeS. 4) Écrivons : fer + soufre → sulfure de fer, puis avec les formules : Fe + S → FeS. 5) Comptons les atomes de chaque côté : 1 Fe, 1 S à gauche ; 1 Fe, 1 S dans FeS : l'équation est équilibrée : rien ne se perd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la réaction, comptent les atomes.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écriture symbolique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Tube, aimant, brûleur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À quoi reconnaît-on qu'une réaction chimique a eu lieu ?</w:t>
            </w:r>
          </w:p>
          <w:p>
            <w:pPr>
              <w:spacing w:after="30" w:before="0"/>
              <w:jc w:val="left"/>
            </w:pPr>
            <w:r>
              <w:rPr>
                <w:rFonts w:ascii="Times New Roman" w:cs="Times New Roman" w:eastAsia="Times New Roman" w:hAnsi="Times New Roman"/>
                <w:b w:val="false"/>
                <w:bCs w:val="false"/>
                <w:i/>
                <w:iCs/>
                <w:color w:val="000000"/>
                <w:sz w:val="18"/>
                <w:szCs w:val="18"/>
              </w:rPr>
              <w:t xml:space="preserve">Qu'exprime une équation-bilan ?</w:t>
            </w:r>
          </w:p>
          <w:p>
            <w:pPr>
              <w:spacing w:after="30" w:before="0"/>
              <w:jc w:val="left"/>
            </w:pPr>
            <w:r>
              <w:rPr>
                <w:rFonts w:ascii="Times New Roman" w:cs="Times New Roman" w:eastAsia="Times New Roman" w:hAnsi="Times New Roman"/>
                <w:b w:val="false"/>
                <w:bCs w:val="false"/>
                <w:i/>
                <w:iCs/>
                <w:color w:val="000000"/>
                <w:sz w:val="18"/>
                <w:szCs w:val="18"/>
              </w:rPr>
              <w:t xml:space="preserve">Donne le bilan molaire de Fe + S → FeS.</w:t>
            </w:r>
          </w:p>
          <w:p>
            <w:pPr>
              <w:spacing w:after="30" w:before="0"/>
              <w:jc w:val="left"/>
            </w:pPr>
            <w:r>
              <w:rPr>
                <w:rFonts w:ascii="Times New Roman" w:cs="Times New Roman" w:eastAsia="Times New Roman" w:hAnsi="Times New Roman"/>
                <w:b w:val="false"/>
                <w:bCs w:val="false"/>
                <w:i/>
                <w:iCs/>
                <w:color w:val="000000"/>
                <w:sz w:val="18"/>
                <w:szCs w:val="18"/>
              </w:rPr>
              <w:t xml:space="preserve">Traduis-le en masses.</w:t>
            </w:r>
          </w:p>
          <w:p>
            <w:pPr>
              <w:spacing w:after="30" w:before="0"/>
              <w:jc w:val="left"/>
            </w:pPr>
            <w:r>
              <w:rPr>
                <w:rFonts w:ascii="Times New Roman" w:cs="Times New Roman" w:eastAsia="Times New Roman" w:hAnsi="Times New Roman"/>
                <w:b w:val="false"/>
                <w:bCs w:val="false"/>
                <w:i/>
                <w:iCs/>
                <w:color w:val="000000"/>
                <w:sz w:val="18"/>
                <w:szCs w:val="18"/>
              </w:rPr>
              <w:t xml:space="preserve">Vérifie la conservation de la masse.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corps nouveau apparaît : FeS n'a plus les propriétés du fer ni du soufre.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nature des réactifs et des produits, et la conservation des atomes.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mole de fer réagit avec 1 mole de soufre pour donner 1 mole de sulfure de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g de fer réagissent avec 32 g de soufre pour donner 88 g de FeS.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+ 32 = 88 : la masse totale se conserve.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l'équation-bilan est la recette exacte du chimiste. On l'écrit en trois temps : 1) en mots : fer + soufre → sulfure de fer ; 2) en formules : Fe + S → FeS ; 3) on vérifie l'équilibre : chaque sorte d'atome doit être en nombre égal des deux côtés : les atomes se conservent, ils se réarrangent seulement. L'équation livre alors ses bilans : bilan molaire : 1 mol de Fe + 1 mol de S → 1 mol de FeS ; bilan massique, avec les masses molaires : 56 g + 32 g → 88 g : et la masse totale se conserve (56 + 32 = 88 : rien ne se perd, rien ne se crée !). Pour les gaz, on peut aussi traduire en volumes avec 22,4 L par mole. Ces proportions sont impératives : avec 56 g de fer et 50 g de soufre, 18 g de soufre resteront sans réagir : comme le cuisinier, le chimiste respecte la recette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trois bilans.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Équilibre les équations : a) C + O2 → … (dioxyde de carbone) ; b) H2 + O2 → H2O.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Quelle masse de soufre faut-il pour faire réagir exactement 28 g de fer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 + O2 → </w:t>
            </w:r>
            <w:r>
              <w:rPr>
                <w:rFonts w:ascii="Times New Roman" w:cs="Times New Roman" w:eastAsia="Times New Roman" w:hAnsi="Times New Roman"/>
                <w:b/>
                <w:bCs/>
                <w:i w:val="false"/>
                <w:iCs w:val="false"/>
                <w:color w:val="C2185B"/>
                <w:sz w:val="18"/>
                <w:szCs w:val="18"/>
              </w:rPr>
              <w:t xml:space="preserve">CO2 (déjà équilibrée)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2 H2 + O2 → 2 H2O</w:t>
            </w:r>
            <w:r>
              <w:rPr>
                <w:rFonts w:ascii="Times New Roman" w:cs="Times New Roman" w:eastAsia="Times New Roman" w:hAnsi="Times New Roman"/>
                <w:b w:val="false"/>
                <w:bCs w:val="false"/>
                <w:i w:val="false"/>
                <w:iCs w:val="false"/>
                <w:color w:val="000000"/>
                <w:sz w:val="18"/>
                <w:szCs w:val="18"/>
              </w:rPr>
              <w:t xml:space="preserve"> (4 H et 2 O de chaque côté).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28 g = 0,5 mol de Fe ; il faut 0,5 mol de S = 0,5 × 32 = </w:t>
            </w:r>
            <w:r>
              <w:rPr>
                <w:rFonts w:ascii="Times New Roman" w:cs="Times New Roman" w:eastAsia="Times New Roman" w:hAnsi="Times New Roman"/>
                <w:b/>
                <w:bCs/>
                <w:i w:val="false"/>
                <w:iCs w:val="false"/>
                <w:color w:val="C2185B"/>
                <w:sz w:val="18"/>
                <w:szCs w:val="18"/>
              </w:rPr>
              <w:t xml:space="preserve">16 g de soufre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dans une réaction, les atomes se ……… ; l'équation-bilan de la réaction fer-soufre s'écrit ……… ; bilan massique : ……… g + ……… g → ……… 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chauffe 112 g de fer avec du soufre en excès. Quelle masse de FeS obtient-on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 </w:t>
            </w:r>
            <w:r>
              <w:rPr>
                <w:rFonts w:ascii="Times New Roman" w:cs="Times New Roman" w:eastAsia="Times New Roman" w:hAnsi="Times New Roman"/>
                <w:b/>
                <w:bCs/>
                <w:i w:val="false"/>
                <w:iCs w:val="false"/>
                <w:color w:val="C2185B"/>
                <w:sz w:val="18"/>
                <w:szCs w:val="18"/>
              </w:rPr>
              <w:t xml:space="preserve">conservent (se réarrangent)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Fe + S → FeS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56</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88</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112 g = 2 mol de Fe → 2 mol de FeS = 2 × 88 = </w:t>
            </w:r>
            <w:r>
              <w:rPr>
                <w:rFonts w:ascii="Times New Roman" w:cs="Times New Roman" w:eastAsia="Times New Roman" w:hAnsi="Times New Roman"/>
                <w:b/>
                <w:bCs/>
                <w:i w:val="false"/>
                <w:iCs w:val="false"/>
                <w:color w:val="C2185B"/>
                <w:sz w:val="18"/>
                <w:szCs w:val="18"/>
              </w:rPr>
              <w:t xml:space="preserve">176 g de FeS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L'équation-bilan ; la réaction fer + soufre</w:t>
      </w:r>
    </w:p>
    <w:p>
      <w:pPr>
        <w:spacing w:after="12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86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23 — Fe + S → FeS : l'équation-bilan traduit la conservation des atomes</w:t>
      </w:r>
    </w:p>
    <w:p>
      <w:pPr>
        <w:spacing w:after="80" w:before="80"/>
        <w:jc w:val="left"/>
      </w:pPr>
      <w:r>
        <w:rPr>
          <w:rFonts w:ascii="Times New Roman" w:cs="Times New Roman" w:eastAsia="Times New Roman" w:hAnsi="Times New Roman"/>
          <w:b/>
          <w:bCs/>
          <w:i w:val="false"/>
          <w:iCs w:val="false"/>
          <w:color w:val="1E7B34"/>
          <w:sz w:val="24"/>
          <w:szCs w:val="24"/>
        </w:rPr>
        <w:t xml:space="preserve">1. La réaction fer + soufre</w:t>
      </w:r>
    </w:p>
    <w:p>
      <w:pPr>
        <w:spacing w:after="80"/>
      </w:pPr>
      <w:r>
        <w:rPr>
          <w:rFonts w:ascii="Times New Roman" w:cs="Times New Roman" w:eastAsia="Times New Roman" w:hAnsi="Times New Roman"/>
          <w:color w:val="000000"/>
          <w:sz w:val="22"/>
          <w:szCs w:val="22"/>
        </w:rPr>
        <w:t xml:space="preserve">Chauffé, le mélange de fer et de soufre s'embrase et donne un corps nouveau, le sulfure de fer FeS, qui n'est plus attiré par l'aimant : une réaction chimique a eu lieu.</w:t>
      </w:r>
    </w:p>
    <w:p>
      <w:pPr>
        <w:spacing w:after="80" w:before="80"/>
        <w:jc w:val="left"/>
      </w:pPr>
      <w:r>
        <w:rPr>
          <w:rFonts w:ascii="Times New Roman" w:cs="Times New Roman" w:eastAsia="Times New Roman" w:hAnsi="Times New Roman"/>
          <w:b/>
          <w:bCs/>
          <w:i w:val="false"/>
          <w:iCs w:val="false"/>
          <w:color w:val="1E7B34"/>
          <w:sz w:val="24"/>
          <w:szCs w:val="24"/>
        </w:rPr>
        <w:t xml:space="preserve">2. L'équation-bilan</w:t>
      </w:r>
    </w:p>
    <w:p>
      <w:pPr>
        <w:spacing w:after="80"/>
      </w:pPr>
      <w:r>
        <w:rPr>
          <w:rFonts w:ascii="Times New Roman" w:cs="Times New Roman" w:eastAsia="Times New Roman" w:hAnsi="Times New Roman"/>
          <w:color w:val="000000"/>
          <w:sz w:val="22"/>
          <w:szCs w:val="22"/>
        </w:rPr>
        <w:t xml:space="preserve">Elle s'écrit avec les formules : Fe + S → FeS. Elle doit être équilibrée : chaque sorte d'atome est en nombre égal des deux côtés, car les atomes se conservent (ils se réarrangent sans disparaître).</w:t>
      </w:r>
    </w:p>
    <w:p>
      <w:pPr>
        <w:spacing w:after="80" w:before="80"/>
        <w:jc w:val="left"/>
      </w:pPr>
      <w:r>
        <w:rPr>
          <w:rFonts w:ascii="Times New Roman" w:cs="Times New Roman" w:eastAsia="Times New Roman" w:hAnsi="Times New Roman"/>
          <w:b/>
          <w:bCs/>
          <w:i w:val="false"/>
          <w:iCs w:val="false"/>
          <w:color w:val="1E7B34"/>
          <w:sz w:val="24"/>
          <w:szCs w:val="24"/>
        </w:rPr>
        <w:t xml:space="preserve">3. Les bilans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bilan molaire</w:t>
      </w:r>
      <w:r>
        <w:rPr>
          <w:rFonts w:ascii="Times New Roman" w:cs="Times New Roman" w:eastAsia="Times New Roman" w:hAnsi="Times New Roman"/>
          <w:color w:val="000000"/>
          <w:sz w:val="22"/>
          <w:szCs w:val="22"/>
        </w:rPr>
        <w:t xml:space="preserve"> : 1 mol Fe + 1 mol S → 1 mol FeS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bilan massique</w:t>
      </w:r>
      <w:r>
        <w:rPr>
          <w:rFonts w:ascii="Times New Roman" w:cs="Times New Roman" w:eastAsia="Times New Roman" w:hAnsi="Times New Roman"/>
          <w:color w:val="000000"/>
          <w:sz w:val="22"/>
          <w:szCs w:val="22"/>
        </w:rPr>
        <w:t xml:space="preserve"> : 56 g + 32 g → 88 g (la masse totale se conserve) ;</w:t>
      </w:r>
    </w:p>
    <w:p>
      <w:pPr>
        <w:spacing w:after="80"/>
      </w:pPr>
      <w:r>
        <w:rPr>
          <w:rFonts w:ascii="Times New Roman" w:cs="Times New Roman" w:eastAsia="Times New Roman" w:hAnsi="Times New Roman"/>
          <w:color w:val="000000"/>
          <w:sz w:val="22"/>
          <w:szCs w:val="22"/>
        </w:rPr>
        <w:t xml:space="preserve">• pour un gaz : 1 mol = 22,4 L aux conditions normales (bilan volumique).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 Rien ne se perd, rien ne se crée, tout se transforme » : la célèbre loi de conservation de la masse fut établie par Antoine Lavoisier vers 1785, à force de pesées d'une précision maniaque. Toute équation-bilan que tu équilibres rend hommage à sa balance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conservation en direct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Pèse un citron entier + une cuillère de bicarbonate posés ensemble sur la balance : note la masse.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Dans une bouteille, verse le jus sur le bicarbonate et bouche avec un ballon de baudruche : ça mousse, le ballon gonfle (CO2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Repèse l'ensemble fermé : même masse ! Les atomes se sont réarrangés, rien n'a disparu.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Ouvre : le gaz s'échappe… et la masse diminue : le CO2 est parti dans l'air.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Limaille de fer et fleur de soufre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Paille de fer fine (éponge métallique) ; soufre de la pharmacie/quincaillerie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Bec Bunsen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Bougie ou réchaud à charbon, tube tenu par une pince à linge en bois mouillée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 Équilibre : … Fe + … O2 → … Fe3O4 (combustion vive du fer). b) Vérifie ton équilibre en comptant les atomes.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On veut préparer 44 g de sulfure de fer FeS. Calcule les masses de fer et de soufre nécessaires.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On mélange 56 g de fer et 40 g de soufre puis on chauffe. Quelle masse de soufre restera sans réagir ? Quelle masse de FeS obtient-on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3 Fe + 2 O2 → Fe3O4</w:t>
      </w:r>
      <w:r>
        <w:rPr>
          <w:rFonts w:ascii="Times New Roman" w:cs="Times New Roman" w:eastAsia="Times New Roman" w:hAnsi="Times New Roman"/>
          <w:b w:val="false"/>
          <w:bCs w:val="false"/>
          <w:i w:val="false"/>
          <w:iCs w:val="false"/>
          <w:color w:val="000000"/>
          <w:sz w:val="20"/>
          <w:szCs w:val="20"/>
        </w:rPr>
        <w:t xml:space="preserve"> ; b) gauche : </w:t>
      </w:r>
      <w:r>
        <w:rPr>
          <w:rFonts w:ascii="Times New Roman" w:cs="Times New Roman" w:eastAsia="Times New Roman" w:hAnsi="Times New Roman"/>
          <w:b/>
          <w:bCs/>
          <w:i w:val="false"/>
          <w:iCs w:val="false"/>
          <w:color w:val="C2185B"/>
          <w:sz w:val="20"/>
          <w:szCs w:val="20"/>
        </w:rPr>
        <w:t xml:space="preserve">3 Fe, 4 O</w:t>
      </w:r>
      <w:r>
        <w:rPr>
          <w:rFonts w:ascii="Times New Roman" w:cs="Times New Roman" w:eastAsia="Times New Roman" w:hAnsi="Times New Roman"/>
          <w:b w:val="false"/>
          <w:bCs w:val="false"/>
          <w:i w:val="false"/>
          <w:iCs w:val="false"/>
          <w:color w:val="000000"/>
          <w:sz w:val="20"/>
          <w:szCs w:val="20"/>
        </w:rPr>
        <w:t xml:space="preserve"> ; droite : </w:t>
      </w:r>
      <w:r>
        <w:rPr>
          <w:rFonts w:ascii="Times New Roman" w:cs="Times New Roman" w:eastAsia="Times New Roman" w:hAnsi="Times New Roman"/>
          <w:b/>
          <w:bCs/>
          <w:i w:val="false"/>
          <w:iCs w:val="false"/>
          <w:color w:val="C2185B"/>
          <w:sz w:val="20"/>
          <w:szCs w:val="20"/>
        </w:rPr>
        <w:t xml:space="preserve">3 Fe, 4 O</w:t>
      </w:r>
      <w:r>
        <w:rPr>
          <w:rFonts w:ascii="Times New Roman" w:cs="Times New Roman" w:eastAsia="Times New Roman" w:hAnsi="Times New Roman"/>
          <w:b w:val="false"/>
          <w:bCs w:val="false"/>
          <w:i w:val="false"/>
          <w:iCs w:val="false"/>
          <w:color w:val="000000"/>
          <w:sz w:val="20"/>
          <w:szCs w:val="20"/>
        </w:rPr>
        <w:t xml:space="preserve"> : équilibrée. (2 + 2 points)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44 g = 0,5 mol de FeS : il faut 0,5 mol de chaque : </w:t>
      </w:r>
      <w:r>
        <w:rPr>
          <w:rFonts w:ascii="Times New Roman" w:cs="Times New Roman" w:eastAsia="Times New Roman" w:hAnsi="Times New Roman"/>
          <w:b/>
          <w:bCs/>
          <w:i w:val="false"/>
          <w:iCs w:val="false"/>
          <w:color w:val="C2185B"/>
          <w:sz w:val="20"/>
          <w:szCs w:val="20"/>
        </w:rPr>
        <w:t xml:space="preserve">28 g de fer</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16 g de soufre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56 g Fe = 1 mol consomme 32 g de S : il reste </w:t>
      </w:r>
      <w:r>
        <w:rPr>
          <w:rFonts w:ascii="Times New Roman" w:cs="Times New Roman" w:eastAsia="Times New Roman" w:hAnsi="Times New Roman"/>
          <w:b/>
          <w:bCs/>
          <w:i w:val="false"/>
          <w:iCs w:val="false"/>
          <w:color w:val="C2185B"/>
          <w:sz w:val="20"/>
          <w:szCs w:val="20"/>
        </w:rPr>
        <w:t xml:space="preserve">8 g de soufre</w:t>
      </w:r>
      <w:r>
        <w:rPr>
          <w:rFonts w:ascii="Times New Roman" w:cs="Times New Roman" w:eastAsia="Times New Roman" w:hAnsi="Times New Roman"/>
          <w:b w:val="false"/>
          <w:bCs w:val="false"/>
          <w:i w:val="false"/>
          <w:iCs w:val="false"/>
          <w:color w:val="000000"/>
          <w:sz w:val="20"/>
          <w:szCs w:val="20"/>
        </w:rPr>
        <w:t xml:space="preserve"> ; on obtient 1 mol de FeS = </w:t>
      </w:r>
      <w:r>
        <w:rPr>
          <w:rFonts w:ascii="Times New Roman" w:cs="Times New Roman" w:eastAsia="Times New Roman" w:hAnsi="Times New Roman"/>
          <w:b/>
          <w:bCs/>
          <w:i w:val="false"/>
          <w:iCs w:val="false"/>
          <w:color w:val="C2185B"/>
          <w:sz w:val="20"/>
          <w:szCs w:val="20"/>
        </w:rPr>
        <w:t xml:space="preserve">88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0" w:id="1"/>
      <w:r>
        <w:rPr>
          <w:rFonts w:ascii="Times New Roman" w:cs="Times New Roman" w:eastAsia="Times New Roman" w:hAnsi="Times New Roman"/>
          <w:b/>
          <w:bCs/>
          <w:color w:val="000000"/>
          <w:sz w:val="30"/>
          <w:szCs w:val="30"/>
        </w:rPr>
        <w:t xml:space="preserve">SÉANCE 30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alcanes ; combustions complète et incomplète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alcanes ; combustions complète et incomplète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citer les premiers alcanes et de distinguer combustion complète et combustion incomplète.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Réchaud à gaz (butane), bougie, verre froid, eau de chaux, soucoupe,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faut-il pour qu'une combustion ait lieu ?</w:t>
            </w:r>
          </w:p>
          <w:p>
            <w:pPr>
              <w:spacing w:after="30" w:before="0"/>
              <w:jc w:val="left"/>
            </w:pPr>
            <w:r>
              <w:rPr>
                <w:rFonts w:ascii="Times New Roman" w:cs="Times New Roman" w:eastAsia="Times New Roman" w:hAnsi="Times New Roman"/>
                <w:b w:val="false"/>
                <w:bCs w:val="false"/>
                <w:i/>
                <w:iCs/>
                <w:color w:val="000000"/>
                <w:sz w:val="18"/>
                <w:szCs w:val="18"/>
              </w:rPr>
              <w:t xml:space="preserve">Comment identifie-t-on le dioxyde de carbone ?</w:t>
            </w:r>
          </w:p>
          <w:p>
            <w:pPr>
              <w:spacing w:after="30" w:before="0"/>
              <w:jc w:val="left"/>
            </w:pPr>
            <w:r>
              <w:rPr>
                <w:rFonts w:ascii="Times New Roman" w:cs="Times New Roman" w:eastAsia="Times New Roman" w:hAnsi="Times New Roman"/>
                <w:b w:val="false"/>
                <w:bCs w:val="false"/>
                <w:i/>
                <w:iCs/>
                <w:color w:val="000000"/>
                <w:sz w:val="18"/>
                <w:szCs w:val="18"/>
              </w:rPr>
              <w:t xml:space="preserve">Rappelle M(C) et M(H).</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combustible, un comburant (le dioxygène) et une source de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trouble l'eau de chaux.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g/mol et 1 g/mol.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la cuisine, la flamme du réchaud à gaz est bien bleue. Mais quand le brûleur est encrassé, elle devient jaune, noircit le fond des marmites… et la radio répète : « N'utilisez jamais un réchaud dans une pièce fermée : danger de mort ! »</w:t>
            </w:r>
          </w:p>
          <w:p>
            <w:pPr>
              <w:spacing w:after="30" w:before="0"/>
              <w:jc w:val="left"/>
            </w:pPr>
            <w:r>
              <w:rPr>
                <w:rFonts w:ascii="Times New Roman" w:cs="Times New Roman" w:eastAsia="Times New Roman" w:hAnsi="Times New Roman"/>
                <w:b w:val="false"/>
                <w:bCs w:val="false"/>
                <w:i/>
                <w:iCs/>
                <w:color w:val="000000"/>
                <w:sz w:val="18"/>
                <w:szCs w:val="18"/>
              </w:rPr>
              <w:t xml:space="preserve">Quel est ce gaz de cuisine, et pourquoi une flamme jaune est-elle dangereuse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C'est le butane, un alcane ; la flamme jaune signale une combustion incomplète qui produit du carbone et du monoxyde de carbone, gaz mortel.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Réchaud,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alcanes et leurs combustions ». Après cette séance, vous serez capables de citer les premiers alcanes et de distinguer combustion complète et incomplète.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La famille des alcanes, formule générale CnH2n+2 : méthane CH4 (gaz des marais), éthane C2H6, propane C3H8, butane C4H10 (le gaz en bouteille). 2) Flamme bleue du réchaud bien réglé : je tiens un verre froid au-dessus : de la buée (eau !) ; l'eau de chaux se trouble (CO2 !) : combustion complète. 3) Je ferme un peu l'arrivée d'air : la flamme jaunit ; la soucoupe tenue dessus se couvre de noir de carbone : combustion incomplète. 4) Dans ce cas se forme aussi un gaz invisible et inodore : le monoxyde de carbone CO : le tueur silencieux.</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testent buée et eau de chaux, notent la suie.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tests d'identification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Réchaud, verre, eau de chaux, soucoupe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alcane ?</w:t>
            </w:r>
          </w:p>
          <w:p>
            <w:pPr>
              <w:spacing w:after="30" w:before="0"/>
              <w:jc w:val="left"/>
            </w:pPr>
            <w:r>
              <w:rPr>
                <w:rFonts w:ascii="Times New Roman" w:cs="Times New Roman" w:eastAsia="Times New Roman" w:hAnsi="Times New Roman"/>
                <w:b w:val="false"/>
                <w:bCs w:val="false"/>
                <w:i/>
                <w:iCs/>
                <w:color w:val="000000"/>
                <w:sz w:val="18"/>
                <w:szCs w:val="18"/>
              </w:rPr>
              <w:t xml:space="preserve">Quels produits donne la combustion complète ?</w:t>
            </w:r>
          </w:p>
          <w:p>
            <w:pPr>
              <w:spacing w:after="30" w:before="0"/>
              <w:jc w:val="left"/>
            </w:pPr>
            <w:r>
              <w:rPr>
                <w:rFonts w:ascii="Times New Roman" w:cs="Times New Roman" w:eastAsia="Times New Roman" w:hAnsi="Times New Roman"/>
                <w:b w:val="false"/>
                <w:bCs w:val="false"/>
                <w:i/>
                <w:iCs/>
                <w:color w:val="000000"/>
                <w:sz w:val="18"/>
                <w:szCs w:val="18"/>
              </w:rPr>
              <w:t xml:space="preserve">Écris l'équation de la combustion complète du méthane.</w:t>
            </w:r>
          </w:p>
          <w:p>
            <w:pPr>
              <w:spacing w:after="30" w:before="0"/>
              <w:jc w:val="left"/>
            </w:pPr>
            <w:r>
              <w:rPr>
                <w:rFonts w:ascii="Times New Roman" w:cs="Times New Roman" w:eastAsia="Times New Roman" w:hAnsi="Times New Roman"/>
                <w:b w:val="false"/>
                <w:bCs w:val="false"/>
                <w:i/>
                <w:iCs/>
                <w:color w:val="000000"/>
                <w:sz w:val="18"/>
                <w:szCs w:val="18"/>
              </w:rPr>
              <w:t xml:space="preserve">Que produit en plus la combustion incomplète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CO est-il si dangereux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hydrocarbure de formule générale CnH2n+2 : méthane, éthane, propane, butane…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dioxyde de carbone et de l'eau ; la flamme est bleue.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CH4 + 2 O2 → CO2 + 2 H2O.</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carbone (fumées noires) et du monoxyde de carbone CO ; la flamme est jaune.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Invisible et inodore, il se fixe sur le sang à la place du dioxygène : il asphyxie : d'où l'aération obligatoire.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alcanes sont la famille d'hydrocarbures de formule CnH2n+2 : retenez les quatre premiers : méthane CH4, éthane C2H6, propane C3H8, butane C4H10 : le gaz de nos bouteilles. Leur combustion dépend de l'apport de dioxygène. Combustion complète (air abondant) : flamme bleue, produits : dioxyde de carbone et eau : CH4 + 2 O2 → CO2 + 2 H2O ; pour le butane : 2 C4H10 + 13 O2 → 8 CO2 + 10 H2O. Combustion incomplète (air insuffisant) : flamme jaune, dépôt de carbone (marmites noircies !) et surtout monoxyde de carbone CO : invisible, inodore, il prend dans le sang la place du dioxygène et tue silencieusement. Règles de sécurité absolues : flamme bleue = brûleur bien réglé ; toujours aérer la pièce ; jamais de réchaud ni de charbon dans une chambre fermée pour la nuit.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équations.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Donne la formule des alcanes : a) n = 1 ; b) n = 3 ; c) n = 5 (pentane).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À quels signes reconnaît-on une combustion incomplète du butane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CH4</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C3H8</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C5H12</w:t>
            </w:r>
            <w:r>
              <w:rPr>
                <w:rFonts w:ascii="Times New Roman" w:cs="Times New Roman" w:eastAsia="Times New Roman" w:hAnsi="Times New Roman"/>
                <w:b w:val="false"/>
                <w:bCs w:val="false"/>
                <w:i w:val="false"/>
                <w:iCs w:val="false"/>
                <w:color w:val="000000"/>
                <w:sz w:val="18"/>
                <w:szCs w:val="18"/>
              </w:rPr>
              <w:t xml:space="preserve"> (CnH2n+2).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Flamme jaune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dépôt de noir de carbone</w:t>
            </w:r>
            <w:r>
              <w:rPr>
                <w:rFonts w:ascii="Times New Roman" w:cs="Times New Roman" w:eastAsia="Times New Roman" w:hAnsi="Times New Roman"/>
                <w:b w:val="false"/>
                <w:bCs w:val="false"/>
                <w:i w:val="false"/>
                <w:iCs w:val="false"/>
                <w:color w:val="000000"/>
                <w:sz w:val="18"/>
                <w:szCs w:val="18"/>
              </w:rPr>
              <w:t xml:space="preserve"> et production de </w:t>
            </w:r>
            <w:r>
              <w:rPr>
                <w:rFonts w:ascii="Times New Roman" w:cs="Times New Roman" w:eastAsia="Times New Roman" w:hAnsi="Times New Roman"/>
                <w:b/>
                <w:bCs/>
                <w:i w:val="false"/>
                <w:iCs w:val="false"/>
                <w:color w:val="C2185B"/>
                <w:sz w:val="18"/>
                <w:szCs w:val="18"/>
              </w:rPr>
              <w:t xml:space="preserve">monoxyde de carbone CO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formule générale des alcanes : ……… ; combustion complète : flamme ………, produits ……… et ……… ; incomplète : flamme ………, produits supplémentaires ……… et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Équilibre la combustion complète de l'éthane : … C2H6 + … O2 → … CO2 + … H2O.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CnH2n+2</w:t>
            </w:r>
            <w:r>
              <w:rPr>
                <w:rFonts w:ascii="Times New Roman" w:cs="Times New Roman" w:eastAsia="Times New Roman" w:hAnsi="Times New Roman"/>
                <w:b w:val="false"/>
                <w:bCs w:val="false"/>
                <w:i w:val="false"/>
                <w:iCs w:val="false"/>
                <w:color w:val="000000"/>
                <w:sz w:val="18"/>
                <w:szCs w:val="18"/>
              </w:rPr>
              <w:t xml:space="preserve"> ; flamme </w:t>
            </w:r>
            <w:r>
              <w:rPr>
                <w:rFonts w:ascii="Times New Roman" w:cs="Times New Roman" w:eastAsia="Times New Roman" w:hAnsi="Times New Roman"/>
                <w:b/>
                <w:bCs/>
                <w:i w:val="false"/>
                <w:iCs w:val="false"/>
                <w:color w:val="C2185B"/>
                <w:sz w:val="18"/>
                <w:szCs w:val="18"/>
              </w:rPr>
              <w:t xml:space="preserve">bleue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CO2</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C2185B"/>
                <w:sz w:val="18"/>
                <w:szCs w:val="18"/>
              </w:rPr>
              <w:t xml:space="preserve">H2O</w:t>
            </w:r>
            <w:r>
              <w:rPr>
                <w:rFonts w:ascii="Times New Roman" w:cs="Times New Roman" w:eastAsia="Times New Roman" w:hAnsi="Times New Roman"/>
                <w:b w:val="false"/>
                <w:bCs w:val="false"/>
                <w:i w:val="false"/>
                <w:iCs w:val="false"/>
                <w:color w:val="000000"/>
                <w:sz w:val="18"/>
                <w:szCs w:val="18"/>
              </w:rPr>
              <w:t xml:space="preserve"> ; flamme </w:t>
            </w:r>
            <w:r>
              <w:rPr>
                <w:rFonts w:ascii="Times New Roman" w:cs="Times New Roman" w:eastAsia="Times New Roman" w:hAnsi="Times New Roman"/>
                <w:b/>
                <w:bCs/>
                <w:i w:val="false"/>
                <w:iCs w:val="false"/>
                <w:color w:val="C2185B"/>
                <w:sz w:val="18"/>
                <w:szCs w:val="18"/>
              </w:rPr>
              <w:t xml:space="preserve">jaune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carbone</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C2185B"/>
                <w:sz w:val="18"/>
                <w:szCs w:val="18"/>
              </w:rPr>
              <w:t xml:space="preserve">CO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2 C2H6 + 7 O2 → 4 CO2 + 6 H2O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alcanes ; combustions complète et incomplète</w:t>
      </w:r>
    </w:p>
    <w:p>
      <w:pPr>
        <w:spacing w:after="120"/>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771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24 — Flamme bleue : combustion complète (CO2 + H2O) ; flamme jaune : incomplète (carbone et CO danger !)</w:t>
      </w:r>
    </w:p>
    <w:p>
      <w:pPr>
        <w:spacing w:after="80" w:before="80"/>
        <w:jc w:val="left"/>
      </w:pPr>
      <w:r>
        <w:rPr>
          <w:rFonts w:ascii="Times New Roman" w:cs="Times New Roman" w:eastAsia="Times New Roman" w:hAnsi="Times New Roman"/>
          <w:b/>
          <w:bCs/>
          <w:i w:val="false"/>
          <w:iCs w:val="false"/>
          <w:color w:val="1E7B34"/>
          <w:sz w:val="24"/>
          <w:szCs w:val="24"/>
        </w:rPr>
        <w:t xml:space="preserve">1. La famille des alcanes</w:t>
      </w:r>
    </w:p>
    <w:p>
      <w:pPr>
        <w:spacing w:after="80"/>
      </w:pPr>
      <w:r>
        <w:rPr>
          <w:rFonts w:ascii="Times New Roman" w:cs="Times New Roman" w:eastAsia="Times New Roman" w:hAnsi="Times New Roman"/>
          <w:color w:val="000000"/>
          <w:sz w:val="22"/>
          <w:szCs w:val="22"/>
        </w:rPr>
        <w:t xml:space="preserve">Les </w:t>
      </w:r>
      <w:r>
        <w:rPr>
          <w:rFonts w:ascii="Times New Roman" w:cs="Times New Roman" w:eastAsia="Times New Roman" w:hAnsi="Times New Roman"/>
          <w:b/>
          <w:bCs/>
          <w:color w:val="1F4E79"/>
          <w:sz w:val="22"/>
          <w:szCs w:val="22"/>
        </w:rPr>
        <w:t xml:space="preserve">alcane</w:t>
      </w:r>
      <w:r>
        <w:rPr>
          <w:rFonts w:ascii="Times New Roman" w:cs="Times New Roman" w:eastAsia="Times New Roman" w:hAnsi="Times New Roman"/>
          <w:color w:val="000000"/>
          <w:sz w:val="22"/>
          <w:szCs w:val="22"/>
        </w:rPr>
        <w:t xml:space="preserve">s sont des hydrocarbures (carbone + hydrogène) de formule générale </w:t>
      </w:r>
      <w:r>
        <w:rPr>
          <w:rFonts w:ascii="Times New Roman" w:cs="Times New Roman" w:eastAsia="Times New Roman" w:hAnsi="Times New Roman"/>
          <w:b/>
          <w:bCs/>
          <w:color w:val="1F4E79"/>
          <w:sz w:val="22"/>
          <w:szCs w:val="22"/>
        </w:rPr>
        <w:t xml:space="preserve">CnH2n+2</w:t>
      </w:r>
      <w:r>
        <w:rPr>
          <w:rFonts w:ascii="Times New Roman" w:cs="Times New Roman" w:eastAsia="Times New Roman" w:hAnsi="Times New Roman"/>
          <w:color w:val="000000"/>
          <w:sz w:val="22"/>
          <w:szCs w:val="22"/>
        </w:rPr>
        <w:t xml:space="preserve"> : méthane CH4, éthane C2H6, propane C3H8, </w:t>
      </w:r>
      <w:r>
        <w:rPr>
          <w:rFonts w:ascii="Times New Roman" w:cs="Times New Roman" w:eastAsia="Times New Roman" w:hAnsi="Times New Roman"/>
          <w:b/>
          <w:bCs/>
          <w:color w:val="1F4E79"/>
          <w:sz w:val="22"/>
          <w:szCs w:val="22"/>
        </w:rPr>
        <w:t xml:space="preserve">butane</w:t>
      </w:r>
      <w:r>
        <w:rPr>
          <w:rFonts w:ascii="Times New Roman" w:cs="Times New Roman" w:eastAsia="Times New Roman" w:hAnsi="Times New Roman"/>
          <w:color w:val="000000"/>
          <w:sz w:val="22"/>
          <w:szCs w:val="22"/>
        </w:rPr>
        <w:t xml:space="preserve"> C4H10 (gaz en bouteille).</w:t>
      </w:r>
    </w:p>
    <w:p>
      <w:pPr>
        <w:spacing w:after="80" w:before="80"/>
        <w:jc w:val="left"/>
      </w:pPr>
      <w:r>
        <w:rPr>
          <w:rFonts w:ascii="Times New Roman" w:cs="Times New Roman" w:eastAsia="Times New Roman" w:hAnsi="Times New Roman"/>
          <w:b/>
          <w:bCs/>
          <w:i w:val="false"/>
          <w:iCs w:val="false"/>
          <w:color w:val="1E7B34"/>
          <w:sz w:val="24"/>
          <w:szCs w:val="24"/>
        </w:rPr>
        <w:t xml:space="preserve">2. La combustion complète</w:t>
      </w:r>
    </w:p>
    <w:p>
      <w:pPr>
        <w:spacing w:after="80"/>
      </w:pPr>
      <w:r>
        <w:rPr>
          <w:rFonts w:ascii="Times New Roman" w:cs="Times New Roman" w:eastAsia="Times New Roman" w:hAnsi="Times New Roman"/>
          <w:color w:val="000000"/>
          <w:sz w:val="22"/>
          <w:szCs w:val="22"/>
        </w:rPr>
        <w:t xml:space="preserve">Avec assez de dioxygène : flamme bleue ; produits : dioxyde de carbone et eau. Exemples : CH4 + 2 O2 → CO2 + 2 H2O ; 2 C4H10 + 13 O2 → 8 CO2 + 10 H2O.</w:t>
      </w:r>
    </w:p>
    <w:p>
      <w:pPr>
        <w:spacing w:after="80" w:before="80"/>
        <w:jc w:val="left"/>
      </w:pPr>
      <w:r>
        <w:rPr>
          <w:rFonts w:ascii="Times New Roman" w:cs="Times New Roman" w:eastAsia="Times New Roman" w:hAnsi="Times New Roman"/>
          <w:b/>
          <w:bCs/>
          <w:i w:val="false"/>
          <w:iCs w:val="false"/>
          <w:color w:val="1E7B34"/>
          <w:sz w:val="24"/>
          <w:szCs w:val="24"/>
        </w:rPr>
        <w:t xml:space="preserve">3. La combustion incomplète et ses dangers</w:t>
      </w:r>
    </w:p>
    <w:p>
      <w:pPr>
        <w:spacing w:after="80"/>
      </w:pPr>
      <w:r>
        <w:rPr>
          <w:rFonts w:ascii="Times New Roman" w:cs="Times New Roman" w:eastAsia="Times New Roman" w:hAnsi="Times New Roman"/>
          <w:color w:val="000000"/>
          <w:sz w:val="22"/>
          <w:szCs w:val="22"/>
        </w:rPr>
        <w:t xml:space="preserve">Si le dioxygène manque : flamme jaune, dépôt de carbone (suie) et </w:t>
      </w:r>
      <w:r>
        <w:rPr>
          <w:rFonts w:ascii="Times New Roman" w:cs="Times New Roman" w:eastAsia="Times New Roman" w:hAnsi="Times New Roman"/>
          <w:b/>
          <w:bCs/>
          <w:color w:val="1F4E79"/>
          <w:sz w:val="22"/>
          <w:szCs w:val="22"/>
        </w:rPr>
        <w:t xml:space="preserve">monoxyde de carbone</w:t>
      </w:r>
      <w:r>
        <w:rPr>
          <w:rFonts w:ascii="Times New Roman" w:cs="Times New Roman" w:eastAsia="Times New Roman" w:hAnsi="Times New Roman"/>
          <w:color w:val="000000"/>
          <w:sz w:val="22"/>
          <w:szCs w:val="22"/>
        </w:rPr>
        <w:t xml:space="preserve"> CO, gaz invisible et inodore qui se fixe sur le sang à la place du dioxygène : asphyxie mortelle.</w:t>
      </w:r>
    </w:p>
    <w:p>
      <w:pPr>
        <w:spacing w:after="80"/>
      </w:pPr>
      <w:r>
        <w:rPr>
          <w:rFonts w:ascii="Times New Roman" w:cs="Times New Roman" w:eastAsia="Times New Roman" w:hAnsi="Times New Roman"/>
          <w:color w:val="000000"/>
          <w:sz w:val="22"/>
          <w:szCs w:val="22"/>
        </w:rPr>
        <w:t xml:space="preserve">• toujours aérer la pièce où brûle un réchaud ou un charbon ;</w:t>
      </w:r>
    </w:p>
    <w:p>
      <w:pPr>
        <w:spacing w:after="80"/>
      </w:pPr>
      <w:r>
        <w:rPr>
          <w:rFonts w:ascii="Times New Roman" w:cs="Times New Roman" w:eastAsia="Times New Roman" w:hAnsi="Times New Roman"/>
          <w:color w:val="000000"/>
          <w:sz w:val="22"/>
          <w:szCs w:val="22"/>
        </w:rPr>
        <w:t xml:space="preserve">• flamme jaune + marmite noircie = brûleur à régler ;</w:t>
      </w:r>
    </w:p>
    <w:p>
      <w:pPr>
        <w:spacing w:after="80"/>
      </w:pPr>
      <w:r>
        <w:rPr>
          <w:rFonts w:ascii="Times New Roman" w:cs="Times New Roman" w:eastAsia="Times New Roman" w:hAnsi="Times New Roman"/>
          <w:color w:val="000000"/>
          <w:sz w:val="22"/>
          <w:szCs w:val="22"/>
        </w:rPr>
        <w:t xml:space="preserve">• jamais de braises ni de réchaud dans une chambre fermée.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méthane est aussi le « biogaz » : dans les digesteurs, les bouses de zébu et les déchets fermentent à l'abri de l'air et libèrent du CH4 que l'on brûle pour cuisiner ! Plusieurs villages malgaches s'éclairent et cuisinent déjà grâce à leurs zébus : l'énergie est dans la bouse.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bougie détective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Tiens une soucoupe bien froide 2 secondes AU-DESSUS d'une flamme de bougie : de la buée : l'eau de la combustion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Tiens-la maintenant DANS la flamme jaune 2 secondes : un rond noir de carbone : combustion incomplète au cœur de la flamme.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Verse un fond d'eau de chaux dans un bocal, coiffe la bougie allumée : la flamme meurt, l'eau de chaux se trouble : CO2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Trois preuves en trois gestes : la bougie brûle comme un alcane.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Bec Bunsen à virole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Réchaud à gaz de cuisine (on règle l'air en observant la flamme), bougie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de chaux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 chaux vive du bâtiment, décantée puis filtrée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Le butane est : a) C3H8 b) C4H10 c) CH4. 2. Flamme bleue = combustion : a) complète b) incomplète c) impossible. 3. Le CO est dangereux car : a) il sent mauvais b) il est invisible, inodore et asphyxiant c) il explose toujours. 4. La suie est : a) du carbone b) de l'eau c) du CO2.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On brûle complètement 0,5 mol de méthane. Écris l'équation puis calcule le volume de CO2 dégagé aux conditions normales.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Rédige un court message de prévention (3 phrases) contre le danger du monoxyde de carbone à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CH4 + 2 O2 → CO2 + 2 H2O ; 0,5 mol de CH4 donne 0,5 mol de CO2 = 0,5 × 22,4 = </w:t>
      </w:r>
      <w:r>
        <w:rPr>
          <w:rFonts w:ascii="Times New Roman" w:cs="Times New Roman" w:eastAsia="Times New Roman" w:hAnsi="Times New Roman"/>
          <w:b/>
          <w:bCs/>
          <w:i w:val="false"/>
          <w:iCs w:val="false"/>
          <w:color w:val="C2185B"/>
          <w:sz w:val="20"/>
          <w:szCs w:val="20"/>
        </w:rPr>
        <w:t xml:space="preserve">11,2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Idées attendues : </w:t>
      </w:r>
      <w:r>
        <w:rPr>
          <w:rFonts w:ascii="Times New Roman" w:cs="Times New Roman" w:eastAsia="Times New Roman" w:hAnsi="Times New Roman"/>
          <w:b/>
          <w:bCs/>
          <w:i w:val="false"/>
          <w:iCs w:val="false"/>
          <w:color w:val="C2185B"/>
          <w:sz w:val="20"/>
          <w:szCs w:val="20"/>
        </w:rPr>
        <w:t xml:space="preserve">aérer toujours la pièce où l'on cuisine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ne jamais dormir avec un réchaud ou des braises allumés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faire régler le brûleur si la flamme est jaune</w:t>
      </w:r>
      <w:r>
        <w:rPr>
          <w:rFonts w:ascii="Times New Roman" w:cs="Times New Roman" w:eastAsia="Times New Roman" w:hAnsi="Times New Roman"/>
          <w:b w:val="false"/>
          <w:bCs w:val="false"/>
          <w:i w:val="false"/>
          <w:iCs w:val="false"/>
          <w:color w:val="000000"/>
          <w:sz w:val="20"/>
          <w:szCs w:val="20"/>
        </w:rPr>
        <w:t xml:space="preserve">. (1 point par idée)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1" w:id="1"/>
      <w:r>
        <w:rPr>
          <w:rFonts w:ascii="Times New Roman" w:cs="Times New Roman" w:eastAsia="Times New Roman" w:hAnsi="Times New Roman"/>
          <w:b/>
          <w:bCs/>
          <w:color w:val="000000"/>
          <w:sz w:val="30"/>
          <w:szCs w:val="30"/>
        </w:rPr>
        <w:t xml:space="preserve">SÉANCE 31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solutions aqueuses ; la concentration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solutions aqueuses ; la concentration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préparer une solution aqueuse et de calculer sa concentration massique et sa concentration molaire.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Sel, sucre, eau, bouteilles graduées, balance, cuillère, pile + ampoule (test de conduction)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n = m ÷ M : que signifient les lettres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ion ?</w:t>
            </w:r>
          </w:p>
          <w:p>
            <w:pPr>
              <w:spacing w:after="30" w:before="0"/>
              <w:jc w:val="left"/>
            </w:pPr>
            <w:r>
              <w:rPr>
                <w:rFonts w:ascii="Times New Roman" w:cs="Times New Roman" w:eastAsia="Times New Roman" w:hAnsi="Times New Roman"/>
                <w:b w:val="false"/>
                <w:bCs w:val="false"/>
                <w:i/>
                <w:iCs/>
                <w:color w:val="000000"/>
                <w:sz w:val="18"/>
                <w:szCs w:val="18"/>
              </w:rPr>
              <w:t xml:space="preserve">M(NaCl)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Nombre de moles = masse divisée par masse molaire.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atome ou groupe d'atomes chargé électriquement.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+ 35,5 = 58,5 g/mol.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l'hôpital, la poche de sérum indique « NaCl 9 g/L » ; au centre de santé, on prépare la solution de réhydratation : « 6 cuillères de sucre, 1 de sel, 1 litre d'eau bouillie ». Trop concentré, danger ; trop dilué, inefficace !</w:t>
            </w:r>
          </w:p>
          <w:p>
            <w:pPr>
              <w:spacing w:after="30" w:before="0"/>
              <w:jc w:val="left"/>
            </w:pPr>
            <w:r>
              <w:rPr>
                <w:rFonts w:ascii="Times New Roman" w:cs="Times New Roman" w:eastAsia="Times New Roman" w:hAnsi="Times New Roman"/>
                <w:b w:val="false"/>
                <w:bCs w:val="false"/>
                <w:i/>
                <w:iCs/>
                <w:color w:val="000000"/>
                <w:sz w:val="18"/>
                <w:szCs w:val="18"/>
              </w:rPr>
              <w:t xml:space="preserve">Comment exprimer avec précision la « force » d'une solution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 sa concentration : massique Cm = m ÷ V en g/L, ou molaire C = n ÷ V en mol/L.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Étiquettes,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solutions aqueuses et la concentration ». Après cette séance, vous serez capables de préparer une solution et de calculer Cm et C.</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Je verse 5,85 g de sel dans l'eau : il disparaît : il s'est dissous ; le sel est le soluté, l'eau le solvant, l'ensemble une solution aqueuse ; je complète à 1 L : Cm = 5,85 g/L. 2) En moles : n = 5,85 ÷ 58,5 = 0,1 mol : C = 0,1 mol/L. 3) Test électrique : les fils dans l'eau salée : l'ampoule s'allume : la solution conduit : elle contient des ions Na+ et Cl− libérés par la dissolution ; l'eau sucrée, elle, ne conduit pas : le sucre se dissout en molécules neutres. 4) J'ajoute encore du sel, encore… au bout d'un moment, il ne se dissout plus : la solution est saturée.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pèsent, testent la conduction.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bouteille graduée, circuit test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Définis soluté, solvant, solution.</w:t>
            </w:r>
          </w:p>
          <w:p>
            <w:pPr>
              <w:spacing w:after="30" w:before="0"/>
              <w:jc w:val="left"/>
            </w:pPr>
            <w:r>
              <w:rPr>
                <w:rFonts w:ascii="Times New Roman" w:cs="Times New Roman" w:eastAsia="Times New Roman" w:hAnsi="Times New Roman"/>
                <w:b w:val="false"/>
                <w:bCs w:val="false"/>
                <w:i/>
                <w:iCs/>
                <w:color w:val="000000"/>
                <w:sz w:val="18"/>
                <w:szCs w:val="18"/>
              </w:rPr>
              <w:t xml:space="preserve">Définis la concentration massique.</w:t>
            </w:r>
          </w:p>
          <w:p>
            <w:pPr>
              <w:spacing w:after="30" w:before="0"/>
              <w:jc w:val="left"/>
            </w:pPr>
            <w:r>
              <w:rPr>
                <w:rFonts w:ascii="Times New Roman" w:cs="Times New Roman" w:eastAsia="Times New Roman" w:hAnsi="Times New Roman"/>
                <w:b w:val="false"/>
                <w:bCs w:val="false"/>
                <w:i/>
                <w:iCs/>
                <w:color w:val="000000"/>
                <w:sz w:val="18"/>
                <w:szCs w:val="18"/>
              </w:rPr>
              <w:t xml:space="preserve">Définis la concentration molaire.</w:t>
            </w:r>
          </w:p>
          <w:p>
            <w:pPr>
              <w:spacing w:after="30" w:before="0"/>
              <w:jc w:val="left"/>
            </w:pPr>
            <w:r>
              <w:rPr>
                <w:rFonts w:ascii="Times New Roman" w:cs="Times New Roman" w:eastAsia="Times New Roman" w:hAnsi="Times New Roman"/>
                <w:b w:val="false"/>
                <w:bCs w:val="false"/>
                <w:i/>
                <w:iCs/>
                <w:color w:val="000000"/>
                <w:sz w:val="18"/>
                <w:szCs w:val="18"/>
              </w:rPr>
              <w:t xml:space="preserve">Quelle relation lie Cm et C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salée conduit-elle le courant et pas l'eau sucrée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soluté est le corps dissous ; le solvant, le liquide qui dissout (l'eau) ; l'ensemble est la solution.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Cm = m ÷ V : masse de soluté par litre de solution, en g/L.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 = n ÷ V : nombre de moles de soluté par litre, en mol/L.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Cm = C × M : la concentration massique est la molaire multipliée par la masse molaire.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dissolution du sel libère des ions (Na+ et Cl−) mobiles ; le sucre donne des molécules neutres.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dissoudre un soluté dans un solvant (l'eau) donne une solution aqueuse : limpide, mais pas forcément incolore, et qui peut être saturée si le soluté n'est plus accepté. Deux façons d'exprimer sa « force » : la concentration massique Cm = m ÷ V (grammes de soluté par litre de solution) et la concentration molaire C = n ÷ V (moles par litre) ; elles se convertissent par Cm = C × M. Exemple du sérum : 9 g/L de NaCl, soit C = 9 ÷ 58,5 ≈ 0,15 mol/L. Grande découverte du test électrique : certaines solutions conduisent le courant : ce sont les solutions ioniques : la dissolution y a libéré des ions mobiles : NaCl → Na+ + Cl− ; d'autres, comme l'eau sucrée, ne conduisent pas : molécules neutres. La conduction est donc le détecteur d'ions du chimiste : nous nous en servirons pour les acides et les bases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On dissout 20 g de sucre dans l'eau pour obtenir 0,5 L de solution. Calcule Cm.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solution de NaCl a C = 0,2 mol/L. Calcule sa concentration massique.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Cm = 20 ÷ 0,5 = </w:t>
            </w:r>
            <w:r>
              <w:rPr>
                <w:rFonts w:ascii="Times New Roman" w:cs="Times New Roman" w:eastAsia="Times New Roman" w:hAnsi="Times New Roman"/>
                <w:b/>
                <w:bCs/>
                <w:i w:val="false"/>
                <w:iCs w:val="false"/>
                <w:color w:val="C2185B"/>
                <w:sz w:val="18"/>
                <w:szCs w:val="18"/>
              </w:rPr>
              <w:t xml:space="preserve">40 g/L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Cm = C × M = 0,2 × 58,5 = </w:t>
            </w:r>
            <w:r>
              <w:rPr>
                <w:rFonts w:ascii="Times New Roman" w:cs="Times New Roman" w:eastAsia="Times New Roman" w:hAnsi="Times New Roman"/>
                <w:b/>
                <w:bCs/>
                <w:i w:val="false"/>
                <w:iCs w:val="false"/>
                <w:color w:val="C2185B"/>
                <w:sz w:val="18"/>
                <w:szCs w:val="18"/>
              </w:rPr>
              <w:t xml:space="preserve">11,7 g/L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corps dissous est le ……… ; l'eau est le ……… ; Cm = ……… ÷ ……… en g/L ; C = ……… ÷ ……… en mol/L ; Cm = C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sérum physiologique contient 9 g de NaCl par litre. Calcule sa concentration molaire.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C2185B"/>
                <w:sz w:val="18"/>
                <w:szCs w:val="18"/>
              </w:rPr>
              <w:t xml:space="preserve">soluté</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solvant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w:t>
            </w:r>
            <w:r>
              <w:rPr>
                <w:rFonts w:ascii="Times New Roman" w:cs="Times New Roman" w:eastAsia="Times New Roman" w:hAnsi="Times New Roman"/>
                <w:b w:val="false"/>
                <w:bCs w:val="false"/>
                <w:i w:val="false"/>
                <w:iCs w:val="false"/>
                <w:color w:val="000000"/>
                <w:sz w:val="18"/>
                <w:szCs w:val="18"/>
              </w:rPr>
              <w:t xml:space="preserve"> ; C × </w:t>
            </w:r>
            <w:r>
              <w:rPr>
                <w:rFonts w:ascii="Times New Roman" w:cs="Times New Roman" w:eastAsia="Times New Roman" w:hAnsi="Times New Roman"/>
                <w:b/>
                <w:bCs/>
                <w:i w:val="false"/>
                <w:iCs w:val="false"/>
                <w:color w:val="C2185B"/>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 Cm ÷ M = 9 ÷ 58,5 ≈ </w:t>
            </w:r>
            <w:r>
              <w:rPr>
                <w:rFonts w:ascii="Times New Roman" w:cs="Times New Roman" w:eastAsia="Times New Roman" w:hAnsi="Times New Roman"/>
                <w:b/>
                <w:bCs/>
                <w:i w:val="false"/>
                <w:iCs w:val="false"/>
                <w:color w:val="C2185B"/>
                <w:sz w:val="18"/>
                <w:szCs w:val="18"/>
              </w:rPr>
              <w:t xml:space="preserve">0,15 mol/L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solutions aqueuses ; la concentration</w:t>
      </w:r>
    </w:p>
    <w:p>
      <w:pPr>
        <w:spacing w:after="12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505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25 — Soluté + solvant = solution ; Cm = m ÷ V et C = n ÷ V</w:t>
      </w:r>
    </w:p>
    <w:p>
      <w:pPr>
        <w:spacing w:after="80" w:before="80"/>
        <w:jc w:val="left"/>
      </w:pPr>
      <w:r>
        <w:rPr>
          <w:rFonts w:ascii="Times New Roman" w:cs="Times New Roman" w:eastAsia="Times New Roman" w:hAnsi="Times New Roman"/>
          <w:b/>
          <w:bCs/>
          <w:i w:val="false"/>
          <w:iCs w:val="false"/>
          <w:color w:val="1E7B34"/>
          <w:sz w:val="24"/>
          <w:szCs w:val="24"/>
        </w:rPr>
        <w:t xml:space="preserve">1. La solution aqueuse</w:t>
      </w:r>
    </w:p>
    <w:p>
      <w:pPr>
        <w:spacing w:after="80"/>
      </w:pPr>
      <w:r>
        <w:rPr>
          <w:rFonts w:ascii="Times New Roman" w:cs="Times New Roman" w:eastAsia="Times New Roman" w:hAnsi="Times New Roman"/>
          <w:color w:val="000000"/>
          <w:sz w:val="22"/>
          <w:szCs w:val="22"/>
        </w:rPr>
        <w:t xml:space="preserve">Dissoudre un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(solide, liquide ou gaz) dans le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eau donne une </w:t>
      </w:r>
      <w:r>
        <w:rPr>
          <w:rFonts w:ascii="Times New Roman" w:cs="Times New Roman" w:eastAsia="Times New Roman" w:hAnsi="Times New Roman"/>
          <w:b/>
          <w:bCs/>
          <w:color w:val="1F4E79"/>
          <w:sz w:val="22"/>
          <w:szCs w:val="22"/>
        </w:rPr>
        <w:t xml:space="preserve">solution aqueuse</w:t>
      </w:r>
      <w:r>
        <w:rPr>
          <w:rFonts w:ascii="Times New Roman" w:cs="Times New Roman" w:eastAsia="Times New Roman" w:hAnsi="Times New Roman"/>
          <w:color w:val="000000"/>
          <w:sz w:val="22"/>
          <w:szCs w:val="22"/>
        </w:rPr>
        <w:t xml:space="preserve">. Quand l'eau n'accepte plus de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la solution est saturée.</w:t>
      </w:r>
    </w:p>
    <w:p>
      <w:pPr>
        <w:spacing w:after="80" w:before="80"/>
        <w:jc w:val="left"/>
      </w:pPr>
      <w:r>
        <w:rPr>
          <w:rFonts w:ascii="Times New Roman" w:cs="Times New Roman" w:eastAsia="Times New Roman" w:hAnsi="Times New Roman"/>
          <w:b/>
          <w:bCs/>
          <w:i w:val="false"/>
          <w:iCs w:val="false"/>
          <w:color w:val="1E7B34"/>
          <w:sz w:val="24"/>
          <w:szCs w:val="24"/>
        </w:rPr>
        <w:t xml:space="preserve">2. Les concentrations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concentration massique</w:t>
      </w:r>
      <w:r>
        <w:rPr>
          <w:rFonts w:ascii="Times New Roman" w:cs="Times New Roman" w:eastAsia="Times New Roman" w:hAnsi="Times New Roman"/>
          <w:color w:val="000000"/>
          <w:sz w:val="22"/>
          <w:szCs w:val="22"/>
        </w:rPr>
        <w:t xml:space="preserve"> : Cm = m ÷ V, en g/L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concentration molaire</w:t>
      </w:r>
      <w:r>
        <w:rPr>
          <w:rFonts w:ascii="Times New Roman" w:cs="Times New Roman" w:eastAsia="Times New Roman" w:hAnsi="Times New Roman"/>
          <w:color w:val="000000"/>
          <w:sz w:val="22"/>
          <w:szCs w:val="22"/>
        </w:rPr>
        <w:t xml:space="preserve"> : C = n ÷ V, en mol/L ;</w:t>
      </w:r>
    </w:p>
    <w:p>
      <w:pPr>
        <w:spacing w:after="80"/>
      </w:pPr>
      <w:r>
        <w:rPr>
          <w:rFonts w:ascii="Times New Roman" w:cs="Times New Roman" w:eastAsia="Times New Roman" w:hAnsi="Times New Roman"/>
          <w:color w:val="000000"/>
          <w:sz w:val="22"/>
          <w:szCs w:val="22"/>
        </w:rPr>
        <w:t xml:space="preserve">• conversion : Cm = C × M ;</w:t>
      </w:r>
    </w:p>
    <w:p>
      <w:pPr>
        <w:spacing w:after="80"/>
      </w:pPr>
      <w:r>
        <w:rPr>
          <w:rFonts w:ascii="Times New Roman" w:cs="Times New Roman" w:eastAsia="Times New Roman" w:hAnsi="Times New Roman"/>
          <w:color w:val="000000"/>
          <w:sz w:val="22"/>
          <w:szCs w:val="22"/>
        </w:rPr>
        <w:t xml:space="preserve">• on note [X] la </w:t>
      </w:r>
      <w:r>
        <w:rPr>
          <w:rFonts w:ascii="Times New Roman" w:cs="Times New Roman" w:eastAsia="Times New Roman" w:hAnsi="Times New Roman"/>
          <w:b/>
          <w:bCs/>
          <w:color w:val="1F4E79"/>
          <w:sz w:val="22"/>
          <w:szCs w:val="22"/>
        </w:rPr>
        <w:t xml:space="preserve">concentration molaire</w:t>
      </w:r>
      <w:r>
        <w:rPr>
          <w:rFonts w:ascii="Times New Roman" w:cs="Times New Roman" w:eastAsia="Times New Roman" w:hAnsi="Times New Roman"/>
          <w:color w:val="000000"/>
          <w:sz w:val="22"/>
          <w:szCs w:val="22"/>
        </w:rPr>
        <w:t xml:space="preserve"> de l'espèce X : [Na+], [Cl−]…</w:t>
      </w:r>
    </w:p>
    <w:p>
      <w:pPr>
        <w:spacing w:after="80" w:before="80"/>
        <w:jc w:val="left"/>
      </w:pPr>
      <w:r>
        <w:rPr>
          <w:rFonts w:ascii="Times New Roman" w:cs="Times New Roman" w:eastAsia="Times New Roman" w:hAnsi="Times New Roman"/>
          <w:b/>
          <w:bCs/>
          <w:i w:val="false"/>
          <w:iCs w:val="false"/>
          <w:color w:val="1E7B34"/>
          <w:sz w:val="24"/>
          <w:szCs w:val="24"/>
        </w:rPr>
        <w:t xml:space="preserve">3. Les solutions ioniques</w:t>
      </w:r>
    </w:p>
    <w:p>
      <w:pPr>
        <w:spacing w:after="80"/>
      </w:pPr>
      <w:r>
        <w:rPr>
          <w:rFonts w:ascii="Times New Roman" w:cs="Times New Roman" w:eastAsia="Times New Roman" w:hAnsi="Times New Roman"/>
          <w:color w:val="000000"/>
          <w:sz w:val="22"/>
          <w:szCs w:val="22"/>
        </w:rPr>
        <w:t xml:space="preserve">Une solution conduit le courant si la dissolution a libéré des ions mobiles : NaCl → Na+ + Cl− : </w:t>
      </w:r>
      <w:r>
        <w:rPr>
          <w:rFonts w:ascii="Times New Roman" w:cs="Times New Roman" w:eastAsia="Times New Roman" w:hAnsi="Times New Roman"/>
          <w:b/>
          <w:bCs/>
          <w:color w:val="1F4E79"/>
          <w:sz w:val="22"/>
          <w:szCs w:val="22"/>
        </w:rPr>
        <w:t xml:space="preserve">solution ionique</w:t>
      </w:r>
      <w:r>
        <w:rPr>
          <w:rFonts w:ascii="Times New Roman" w:cs="Times New Roman" w:eastAsia="Times New Roman" w:hAnsi="Times New Roman"/>
          <w:color w:val="000000"/>
          <w:sz w:val="22"/>
          <w:szCs w:val="22"/>
        </w:rPr>
        <w:t xml:space="preserve">. L'eau sucrée, faite de molécules neutres, ne conduit pas : le test de conduction détecte les ions.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solution de réhydratation orale (eau + sucre + sel aux bonnes concentrations) sauve chaque année des millions d'enfants atteints de diarrhée : l'OMS la classe parmi les plus grandes découvertes médicales du 20e siècle. Une simple question de concentration : la chimie qui sauve des vies, dans chaque foyer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Prépare une vraie SRO (solution de réhydratation)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Fais bouillir puis refroidir 1 L d'eau exactement (bouteille graduée).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Ajoute 6 cuillères à café rases de sucre (≈ 25 g) et 1/2 cuillère de sel (≈ 3 g) : remue.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tes concentrations : sucre ≈ 25 g/L ; sel ≈ 3 g/L.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Goûte : « pas plus salée que les larmes » : c'est le contrôle qualité des centres de santé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Fiole jaugée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d'eau minérale de 1 L ou 0,5 L (volume garanti)</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Cuillères étalonnées : 1 c. à café rase de sel ≈ 6 g ; de sucre ≈ 4 g</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Conductimètre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 4,5 V + ampoule + deux clous : test de conduction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 a) Cm pour 30 g dans 2 L ; b) C pour 0,4 mol dans 0,5 L ; c) Cm d'une solution de NaCl à 0,3 mol/L ; d) n de soluté dans 2 L à 0,25 mol/L.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On dissout 11,7 g de NaCl dans l'eau pour obtenir 2 L de solution. Calcule Cm, puis C, puis [Na+].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L'eau sucrée ne conduit pas le courant, l'eau salée si. Explique la différence au niveau microscopique.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15 g/L</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0,8 mol/L</w:t>
      </w:r>
      <w:r>
        <w:rPr>
          <w:rFonts w:ascii="Times New Roman" w:cs="Times New Roman" w:eastAsia="Times New Roman" w:hAnsi="Times New Roman"/>
          <w:b w:val="false"/>
          <w:bCs w:val="false"/>
          <w:i w:val="false"/>
          <w:iCs w:val="false"/>
          <w:color w:val="000000"/>
          <w:sz w:val="20"/>
          <w:szCs w:val="20"/>
        </w:rPr>
        <w:t xml:space="preserve"> ; c) 0,3 × 58,5 = </w:t>
      </w:r>
      <w:r>
        <w:rPr>
          <w:rFonts w:ascii="Times New Roman" w:cs="Times New Roman" w:eastAsia="Times New Roman" w:hAnsi="Times New Roman"/>
          <w:b/>
          <w:bCs/>
          <w:i w:val="false"/>
          <w:iCs w:val="false"/>
          <w:color w:val="C2185B"/>
          <w:sz w:val="20"/>
          <w:szCs w:val="20"/>
        </w:rPr>
        <w:t xml:space="preserve">17,55 g/L</w:t>
      </w:r>
      <w:r>
        <w:rPr>
          <w:rFonts w:ascii="Times New Roman" w:cs="Times New Roman" w:eastAsia="Times New Roman" w:hAnsi="Times New Roman"/>
          <w:b w:val="false"/>
          <w:bCs w:val="false"/>
          <w:i w:val="false"/>
          <w:iCs w:val="false"/>
          <w:color w:val="000000"/>
          <w:sz w:val="20"/>
          <w:szCs w:val="20"/>
        </w:rPr>
        <w:t xml:space="preserve"> ; d) 0,25 × 2 = </w:t>
      </w:r>
      <w:r>
        <w:rPr>
          <w:rFonts w:ascii="Times New Roman" w:cs="Times New Roman" w:eastAsia="Times New Roman" w:hAnsi="Times New Roman"/>
          <w:b/>
          <w:bCs/>
          <w:i w:val="false"/>
          <w:iCs w:val="false"/>
          <w:color w:val="C2185B"/>
          <w:sz w:val="20"/>
          <w:szCs w:val="20"/>
        </w:rPr>
        <w:t xml:space="preserve">0,5 mol</w:t>
      </w:r>
      <w:r>
        <w:rPr>
          <w:rFonts w:ascii="Times New Roman" w:cs="Times New Roman" w:eastAsia="Times New Roman" w:hAnsi="Times New Roman"/>
          <w:b w:val="false"/>
          <w:bCs w:val="false"/>
          <w:i w:val="false"/>
          <w:iCs w:val="false"/>
          <w:color w:val="000000"/>
          <w:sz w:val="20"/>
          <w:szCs w:val="20"/>
        </w:rPr>
        <w:t xml:space="preserve">. (1 point par calcul)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Cm = 11,7 ÷ 2 = </w:t>
      </w:r>
      <w:r>
        <w:rPr>
          <w:rFonts w:ascii="Times New Roman" w:cs="Times New Roman" w:eastAsia="Times New Roman" w:hAnsi="Times New Roman"/>
          <w:b/>
          <w:bCs/>
          <w:i w:val="false"/>
          <w:iCs w:val="false"/>
          <w:color w:val="C2185B"/>
          <w:sz w:val="20"/>
          <w:szCs w:val="20"/>
        </w:rPr>
        <w:t xml:space="preserve">5,85 g/L</w:t>
      </w:r>
      <w:r>
        <w:rPr>
          <w:rFonts w:ascii="Times New Roman" w:cs="Times New Roman" w:eastAsia="Times New Roman" w:hAnsi="Times New Roman"/>
          <w:b w:val="false"/>
          <w:bCs w:val="false"/>
          <w:i w:val="false"/>
          <w:iCs w:val="false"/>
          <w:color w:val="000000"/>
          <w:sz w:val="20"/>
          <w:szCs w:val="20"/>
        </w:rPr>
        <w:t xml:space="preserve"> ; C = 5,85 ÷ 58,5 = </w:t>
      </w:r>
      <w:r>
        <w:rPr>
          <w:rFonts w:ascii="Times New Roman" w:cs="Times New Roman" w:eastAsia="Times New Roman" w:hAnsi="Times New Roman"/>
          <w:b/>
          <w:bCs/>
          <w:i w:val="false"/>
          <w:iCs w:val="false"/>
          <w:color w:val="C2185B"/>
          <w:sz w:val="20"/>
          <w:szCs w:val="20"/>
        </w:rPr>
        <w:t xml:space="preserve">0,1 mol/L</w:t>
      </w:r>
      <w:r>
        <w:rPr>
          <w:rFonts w:ascii="Times New Roman" w:cs="Times New Roman" w:eastAsia="Times New Roman" w:hAnsi="Times New Roman"/>
          <w:b w:val="false"/>
          <w:bCs w:val="false"/>
          <w:i w:val="false"/>
          <w:iCs w:val="false"/>
          <w:color w:val="000000"/>
          <w:sz w:val="20"/>
          <w:szCs w:val="20"/>
        </w:rPr>
        <w:t xml:space="preserve"> ; NaCl → Na+ + Cl− donc [Na+] = </w:t>
      </w:r>
      <w:r>
        <w:rPr>
          <w:rFonts w:ascii="Times New Roman" w:cs="Times New Roman" w:eastAsia="Times New Roman" w:hAnsi="Times New Roman"/>
          <w:b/>
          <w:bCs/>
          <w:i w:val="false"/>
          <w:iCs w:val="false"/>
          <w:color w:val="C2185B"/>
          <w:sz w:val="20"/>
          <w:szCs w:val="20"/>
        </w:rPr>
        <w:t xml:space="preserve">0,1 mol/L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sucre se dissout en </w:t>
      </w:r>
      <w:r>
        <w:rPr>
          <w:rFonts w:ascii="Times New Roman" w:cs="Times New Roman" w:eastAsia="Times New Roman" w:hAnsi="Times New Roman"/>
          <w:b/>
          <w:bCs/>
          <w:i w:val="false"/>
          <w:iCs w:val="false"/>
          <w:color w:val="C2185B"/>
          <w:sz w:val="20"/>
          <w:szCs w:val="20"/>
        </w:rPr>
        <w:t xml:space="preserve">molécules neutres</w:t>
      </w:r>
      <w:r>
        <w:rPr>
          <w:rFonts w:ascii="Times New Roman" w:cs="Times New Roman" w:eastAsia="Times New Roman" w:hAnsi="Times New Roman"/>
          <w:b w:val="false"/>
          <w:bCs w:val="false"/>
          <w:i w:val="false"/>
          <w:iCs w:val="false"/>
          <w:color w:val="000000"/>
          <w:sz w:val="20"/>
          <w:szCs w:val="20"/>
        </w:rPr>
        <w:t xml:space="preserve"> ; le sel libère des </w:t>
      </w:r>
      <w:r>
        <w:rPr>
          <w:rFonts w:ascii="Times New Roman" w:cs="Times New Roman" w:eastAsia="Times New Roman" w:hAnsi="Times New Roman"/>
          <w:b/>
          <w:bCs/>
          <w:i w:val="false"/>
          <w:iCs w:val="false"/>
          <w:color w:val="C2185B"/>
          <w:sz w:val="20"/>
          <w:szCs w:val="20"/>
        </w:rPr>
        <w:t xml:space="preserve">ions mobiles Na+ et Cl− qui transportent le courant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2" w:id="1"/>
      <w:r>
        <w:rPr>
          <w:rFonts w:ascii="Times New Roman" w:cs="Times New Roman" w:eastAsia="Times New Roman" w:hAnsi="Times New Roman"/>
          <w:b/>
          <w:bCs/>
          <w:color w:val="000000"/>
          <w:sz w:val="30"/>
          <w:szCs w:val="30"/>
        </w:rPr>
        <w:t xml:space="preserve">SÉANCE 32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Acides et bases : le pH ; la neutralisation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Chimie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Acides et bases : le pH ; la neutralisation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classer une solution à l'aide du pH ou du BBT et d'interpréter la neutralisation d'un acide par une base.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scolaire de la classe de 3e (T9)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Jus de citron, vinaigre, eau savonneuse, cendre, BBT ou jus de bougainvillée, papier pH si disponible, gobelets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T9</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solution ionique ?</w:t>
            </w:r>
          </w:p>
          <w:p>
            <w:pPr>
              <w:spacing w:after="30" w:before="0"/>
              <w:jc w:val="left"/>
            </w:pPr>
            <w:r>
              <w:rPr>
                <w:rFonts w:ascii="Times New Roman" w:cs="Times New Roman" w:eastAsia="Times New Roman" w:hAnsi="Times New Roman"/>
                <w:b w:val="false"/>
                <w:bCs w:val="false"/>
                <w:i/>
                <w:iCs/>
                <w:color w:val="000000"/>
                <w:sz w:val="18"/>
                <w:szCs w:val="18"/>
              </w:rPr>
              <w:t xml:space="preserve">Que donne la dissolution de HCl dans l'eau ?</w:t>
            </w:r>
          </w:p>
          <w:p>
            <w:pPr>
              <w:spacing w:after="30" w:before="0"/>
              <w:jc w:val="left"/>
            </w:pPr>
            <w:r>
              <w:rPr>
                <w:rFonts w:ascii="Times New Roman" w:cs="Times New Roman" w:eastAsia="Times New Roman" w:hAnsi="Times New Roman"/>
                <w:b w:val="false"/>
                <w:bCs w:val="false"/>
                <w:i/>
                <w:iCs/>
                <w:color w:val="000000"/>
                <w:sz w:val="18"/>
                <w:szCs w:val="18"/>
              </w:rPr>
              <w:t xml:space="preserve">Et celle de NaOH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solution qui contient des ions mobiles : elle conduit le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ions H+ et Cl− : l'acide chlorhydrique.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ions Na+ et OH− : la soude.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citron pique la langue, la cendre mêlée d'eau est douce et glissante comme le savon ; et quand l'estomac « brûle », on avale un comprimé basique qui calme tout. Acide contre base : le duel semble s'annuler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mesurer l'acidité d'une solution, et que se passe-t-il quand un acide rencontre une base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On mesure le pH (0 à 14, neutre à 7) ou on utilise un indicateur coloré comme le BBT ; acide + base : les ions H+ et OH− se neutralisent en 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Citron, cendre,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Acides, bases, pH et neutralisation ». Après cette séance, vous serez capables de classer une solution et d'interpréter la neutralisation.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Quelques gouttes de BBT dans chaque gobelet : jus de citron : JAUNE ; vinaigre : JAUNE ; eau pure : VERT ; eau de cendre : BLEU ; eau savonneuse : BLEU. 2) Le papier pH confirme : citron pH ≈ 2, vinaigre ≈ 3, eau pure 7, eau de cendre ≈ 10. 3) La neutralisation : dans le vinaigre jauni au BBT, je verse goutte à goutte l'eau de cendre : jaune… jaune… VERT ! La solution est devenue neutre ; une goutte de plus : BLEU : basique. 4) Bilan des ions : les H+ de l'acide et les OH− de la base ont disparu ensemble : H+ + OH− → H2O.</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couleurs, remplissent le tableau des pH.</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classification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Gobelets, BBT, papier pH</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Quels ions caractérisent une solution acide ? une solution basique ?</w:t>
            </w:r>
          </w:p>
          <w:p>
            <w:pPr>
              <w:spacing w:after="30" w:before="0"/>
              <w:jc w:val="left"/>
            </w:pPr>
            <w:r>
              <w:rPr>
                <w:rFonts w:ascii="Times New Roman" w:cs="Times New Roman" w:eastAsia="Times New Roman" w:hAnsi="Times New Roman"/>
                <w:b w:val="false"/>
                <w:bCs w:val="false"/>
                <w:i/>
                <w:iCs/>
                <w:color w:val="000000"/>
                <w:sz w:val="18"/>
                <w:szCs w:val="18"/>
              </w:rPr>
              <w:t xml:space="preserve">Comment le pH classe-t-il les solutions ?</w:t>
            </w:r>
          </w:p>
          <w:p>
            <w:pPr>
              <w:spacing w:after="30" w:before="0"/>
              <w:jc w:val="left"/>
            </w:pPr>
            <w:r>
              <w:rPr>
                <w:rFonts w:ascii="Times New Roman" w:cs="Times New Roman" w:eastAsia="Times New Roman" w:hAnsi="Times New Roman"/>
                <w:b w:val="false"/>
                <w:bCs w:val="false"/>
                <w:i/>
                <w:iCs/>
                <w:color w:val="000000"/>
                <w:sz w:val="18"/>
                <w:szCs w:val="18"/>
              </w:rPr>
              <w:t xml:space="preserve">Donne les couleurs du BBT.</w:t>
            </w:r>
          </w:p>
          <w:p>
            <w:pPr>
              <w:spacing w:after="30" w:before="0"/>
              <w:jc w:val="left"/>
            </w:pPr>
            <w:r>
              <w:rPr>
                <w:rFonts w:ascii="Times New Roman" w:cs="Times New Roman" w:eastAsia="Times New Roman" w:hAnsi="Times New Roman"/>
                <w:b w:val="false"/>
                <w:bCs w:val="false"/>
                <w:i/>
                <w:iCs/>
                <w:color w:val="000000"/>
                <w:sz w:val="18"/>
                <w:szCs w:val="18"/>
              </w:rPr>
              <w:t xml:space="preserve">Écris l'équation de la neutralisation.</w:t>
            </w:r>
          </w:p>
          <w:p>
            <w:pPr>
              <w:spacing w:after="30" w:before="0"/>
              <w:jc w:val="left"/>
            </w:pPr>
            <w:r>
              <w:rPr>
                <w:rFonts w:ascii="Times New Roman" w:cs="Times New Roman" w:eastAsia="Times New Roman" w:hAnsi="Times New Roman"/>
                <w:b w:val="false"/>
                <w:bCs w:val="false"/>
                <w:i/>
                <w:iCs/>
                <w:color w:val="000000"/>
                <w:sz w:val="18"/>
                <w:szCs w:val="18"/>
              </w:rPr>
              <w:t xml:space="preserve">Que reste-t-il après neutralisation de HCl par NaOH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L'acide contient des ions H+ majoritaires ; la base, des ions OH− majoritaires.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pH &lt; 7 : acide ; pH = 7 : neutre ; pH &gt; 7 : basique (échelle de 0 à 14).</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Jaune en milieu acide, vert en milieu neutre, bleu en milieu basique.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H+ + OH− → H2O ; les ions Na+ et Cl− restent spectateurs.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l'eau et du chlorure de sodium (Na+ + Cl−) : du sel !</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des couleurs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l'acidité se joue entre deux ions : H+ (l'acide) et OH− (la base). Le pH, de 0 à 14, mesure le camp dominant : pH &lt; 7 : solution acide (H+ majoritaires) ; pH = 7 : neutre (autant de H+ que de OH−) ; pH &gt; 7 : basique (OH− majoritaires) : plus on s'éloigne de 7, plus la solution est agressive : prudence ! Sans papier pH, l'indicateur coloré suffit : le BBT est jaune en milieu acide, vert au neutre, bleu en milieu basique : et le jus de bougainvillée ou de chou rouge rend le même service. La neutralisation : verser une base dans un acide fait disparaître les ions H+ avec les ions OH− : H+ + OH− → H2O : il ne se forme que de l'eau, pendant que Na+ et Cl−, ions spectateurs, restent en solution : évaporez : il reste du chlorure de sodium : l'acide et la base ont fabriqué du sel et de l'eau ! C'est le comprimé qui calme l'estomac et la chaux qui corrige les sols trop acides des tanety.</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l'échelle de pH.</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craies de couleur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ces solutions (acide, neutre ou basique) : a) pH = 3 ; b) pH = 7 ; c) pH = 11 ; d) BBT jaune.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Écris l'équation de la neutralisation et nomme les ions spectateurs pour HCl + NaOH.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acide</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neutre</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basique</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acide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H+ + OH− → H2O</w:t>
            </w:r>
            <w:r>
              <w:rPr>
                <w:rFonts w:ascii="Times New Roman" w:cs="Times New Roman" w:eastAsia="Times New Roman" w:hAnsi="Times New Roman"/>
                <w:b w:val="false"/>
                <w:bCs w:val="false"/>
                <w:i w:val="false"/>
                <w:iCs w:val="false"/>
                <w:color w:val="000000"/>
                <w:sz w:val="18"/>
                <w:szCs w:val="18"/>
              </w:rPr>
              <w:t xml:space="preserve"> ; spectateurs : </w:t>
            </w:r>
            <w:r>
              <w:rPr>
                <w:rFonts w:ascii="Times New Roman" w:cs="Times New Roman" w:eastAsia="Times New Roman" w:hAnsi="Times New Roman"/>
                <w:b/>
                <w:bCs/>
                <w:i w:val="false"/>
                <w:iCs w:val="false"/>
                <w:color w:val="C2185B"/>
                <w:sz w:val="18"/>
                <w:szCs w:val="18"/>
              </w:rPr>
              <w:t xml:space="preserve">Na+ et Cl−</w:t>
            </w:r>
            <w:r>
              <w:rPr>
                <w:rFonts w:ascii="Times New Roman" w:cs="Times New Roman" w:eastAsia="Times New Roman" w:hAnsi="Times New Roman"/>
                <w:b w:val="false"/>
                <w:bCs w:val="false"/>
                <w:i w:val="false"/>
                <w:iCs w:val="false"/>
                <w:color w:val="000000"/>
                <w:sz w:val="18"/>
                <w:szCs w:val="18"/>
              </w:rPr>
              <w:t xml:space="preserve"> (ils formeront le sel NaCl).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pH &lt; 7 : solution ……… (ions ……… majoritaires) ; pH &gt; 7 : ……… (ions ………) ; BBT : jaune / ……… / bleu ; neutralisation : H+ + OH−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paysan trouve son sol trop acide (pH = 4,5) pour le haricot. Que peut-il épandre et pourquoi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acide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H+</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basique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OH−</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vert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H2O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 la </w:t>
            </w:r>
            <w:r>
              <w:rPr>
                <w:rFonts w:ascii="Times New Roman" w:cs="Times New Roman" w:eastAsia="Times New Roman" w:hAnsi="Times New Roman"/>
                <w:b/>
                <w:bCs/>
                <w:i w:val="false"/>
                <w:iCs w:val="false"/>
                <w:color w:val="C2185B"/>
                <w:sz w:val="18"/>
                <w:szCs w:val="18"/>
              </w:rPr>
              <w:t xml:space="preserve">chaux (ou des cendres) : produit basique</w:t>
            </w:r>
            <w:r>
              <w:rPr>
                <w:rFonts w:ascii="Times New Roman" w:cs="Times New Roman" w:eastAsia="Times New Roman" w:hAnsi="Times New Roman"/>
                <w:b w:val="false"/>
                <w:bCs w:val="false"/>
                <w:i w:val="false"/>
                <w:iCs w:val="false"/>
                <w:color w:val="000000"/>
                <w:sz w:val="18"/>
                <w:szCs w:val="18"/>
              </w:rPr>
              <w:t xml:space="preserve"> : ses ions OH− </w:t>
            </w:r>
            <w:r>
              <w:rPr>
                <w:rFonts w:ascii="Times New Roman" w:cs="Times New Roman" w:eastAsia="Times New Roman" w:hAnsi="Times New Roman"/>
                <w:b/>
                <w:bCs/>
                <w:i w:val="false"/>
                <w:iCs w:val="false"/>
                <w:color w:val="C2185B"/>
                <w:sz w:val="18"/>
                <w:szCs w:val="18"/>
              </w:rPr>
              <w:t xml:space="preserve">neutralisent une partie des H+ du sol</w:t>
            </w:r>
            <w:r>
              <w:rPr>
                <w:rFonts w:ascii="Times New Roman" w:cs="Times New Roman" w:eastAsia="Times New Roman" w:hAnsi="Times New Roman"/>
                <w:b w:val="false"/>
                <w:bCs w:val="false"/>
                <w:i w:val="false"/>
                <w:iCs w:val="false"/>
                <w:color w:val="000000"/>
                <w:sz w:val="18"/>
                <w:szCs w:val="18"/>
              </w:rPr>
              <w:t xml:space="preserve"> : le pH remonte vers 7.</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Acides et bases : le pH ; la neutralisation</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26 — L'échelle de pH : acide (jaune au BBT), neutre (vert), basique (bleu) ; H+ + OH− → H2O</w:t>
      </w:r>
    </w:p>
    <w:p>
      <w:pPr>
        <w:spacing w:after="80" w:before="80"/>
        <w:jc w:val="left"/>
      </w:pPr>
      <w:r>
        <w:rPr>
          <w:rFonts w:ascii="Times New Roman" w:cs="Times New Roman" w:eastAsia="Times New Roman" w:hAnsi="Times New Roman"/>
          <w:b/>
          <w:bCs/>
          <w:i w:val="false"/>
          <w:iCs w:val="false"/>
          <w:color w:val="1E7B34"/>
          <w:sz w:val="24"/>
          <w:szCs w:val="24"/>
        </w:rPr>
        <w:t xml:space="preserve">1. L'échelle de pH</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pH</w:t>
      </w:r>
      <w:r>
        <w:rPr>
          <w:rFonts w:ascii="Times New Roman" w:cs="Times New Roman" w:eastAsia="Times New Roman" w:hAnsi="Times New Roman"/>
          <w:color w:val="000000"/>
          <w:sz w:val="22"/>
          <w:szCs w:val="22"/>
        </w:rPr>
        <w:t xml:space="preserve">, de 0 à 14, classe les solutions : </w:t>
      </w:r>
      <w:r>
        <w:rPr>
          <w:rFonts w:ascii="Times New Roman" w:cs="Times New Roman" w:eastAsia="Times New Roman" w:hAnsi="Times New Roman"/>
          <w:b/>
          <w:bCs/>
          <w:color w:val="1F4E79"/>
          <w:sz w:val="22"/>
          <w:szCs w:val="22"/>
        </w:rPr>
        <w:t xml:space="preserve">pH</w:t>
      </w:r>
      <w:r>
        <w:rPr>
          <w:rFonts w:ascii="Times New Roman" w:cs="Times New Roman" w:eastAsia="Times New Roman" w:hAnsi="Times New Roman"/>
          <w:color w:val="000000"/>
          <w:sz w:val="22"/>
          <w:szCs w:val="22"/>
        </w:rPr>
        <w:t xml:space="preserve"> &lt; 7 : </w:t>
      </w:r>
      <w:r>
        <w:rPr>
          <w:rFonts w:ascii="Times New Roman" w:cs="Times New Roman" w:eastAsia="Times New Roman" w:hAnsi="Times New Roman"/>
          <w:b/>
          <w:bCs/>
          <w:color w:val="1F4E79"/>
          <w:sz w:val="22"/>
          <w:szCs w:val="22"/>
        </w:rPr>
        <w:t xml:space="preserve">acide</w:t>
      </w:r>
      <w:r>
        <w:rPr>
          <w:rFonts w:ascii="Times New Roman" w:cs="Times New Roman" w:eastAsia="Times New Roman" w:hAnsi="Times New Roman"/>
          <w:color w:val="000000"/>
          <w:sz w:val="22"/>
          <w:szCs w:val="22"/>
        </w:rPr>
        <w:t xml:space="preserve"> (ions H+ majoritaires) ; </w:t>
      </w:r>
      <w:r>
        <w:rPr>
          <w:rFonts w:ascii="Times New Roman" w:cs="Times New Roman" w:eastAsia="Times New Roman" w:hAnsi="Times New Roman"/>
          <w:b/>
          <w:bCs/>
          <w:color w:val="1F4E79"/>
          <w:sz w:val="22"/>
          <w:szCs w:val="22"/>
        </w:rPr>
        <w:t xml:space="preserve">pH</w:t>
      </w:r>
      <w:r>
        <w:rPr>
          <w:rFonts w:ascii="Times New Roman" w:cs="Times New Roman" w:eastAsia="Times New Roman" w:hAnsi="Times New Roman"/>
          <w:color w:val="000000"/>
          <w:sz w:val="22"/>
          <w:szCs w:val="22"/>
        </w:rPr>
        <w:t xml:space="preserve"> = 7 : </w:t>
      </w:r>
      <w:r>
        <w:rPr>
          <w:rFonts w:ascii="Times New Roman" w:cs="Times New Roman" w:eastAsia="Times New Roman" w:hAnsi="Times New Roman"/>
          <w:b/>
          <w:bCs/>
          <w:color w:val="1F4E79"/>
          <w:sz w:val="22"/>
          <w:szCs w:val="22"/>
        </w:rPr>
        <w:t xml:space="preserve">neutre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pH</w:t>
      </w:r>
      <w:r>
        <w:rPr>
          <w:rFonts w:ascii="Times New Roman" w:cs="Times New Roman" w:eastAsia="Times New Roman" w:hAnsi="Times New Roman"/>
          <w:color w:val="000000"/>
          <w:sz w:val="22"/>
          <w:szCs w:val="22"/>
        </w:rPr>
        <w:t xml:space="preserve"> &gt; 7 : basique (ions OH− majoritaires). Plus on s'éloigne de 7, plus la solution est dangereuse.</w:t>
      </w:r>
    </w:p>
    <w:p>
      <w:pPr>
        <w:spacing w:after="80" w:before="80"/>
        <w:jc w:val="left"/>
      </w:pPr>
      <w:r>
        <w:rPr>
          <w:rFonts w:ascii="Times New Roman" w:cs="Times New Roman" w:eastAsia="Times New Roman" w:hAnsi="Times New Roman"/>
          <w:b/>
          <w:bCs/>
          <w:i w:val="false"/>
          <w:iCs w:val="false"/>
          <w:color w:val="1E7B34"/>
          <w:sz w:val="24"/>
          <w:szCs w:val="24"/>
        </w:rPr>
        <w:t xml:space="preserve">2. Le BBT et les indicateurs colorés</w:t>
      </w:r>
    </w:p>
    <w:p>
      <w:pPr>
        <w:spacing w:after="80"/>
      </w:pPr>
      <w:r>
        <w:rPr>
          <w:rFonts w:ascii="Times New Roman" w:cs="Times New Roman" w:eastAsia="Times New Roman" w:hAnsi="Times New Roman"/>
          <w:color w:val="000000"/>
          <w:sz w:val="22"/>
          <w:szCs w:val="22"/>
        </w:rPr>
        <w:t xml:space="preserve">Le bleu de bromothymol (</w:t>
      </w:r>
      <w:r>
        <w:rPr>
          <w:rFonts w:ascii="Times New Roman" w:cs="Times New Roman" w:eastAsia="Times New Roman" w:hAnsi="Times New Roman"/>
          <w:b/>
          <w:bCs/>
          <w:color w:val="1F4E79"/>
          <w:sz w:val="22"/>
          <w:szCs w:val="22"/>
        </w:rPr>
        <w:t xml:space="preserve">BBT</w:t>
      </w:r>
      <w:r>
        <w:rPr>
          <w:rFonts w:ascii="Times New Roman" w:cs="Times New Roman" w:eastAsia="Times New Roman" w:hAnsi="Times New Roman"/>
          <w:color w:val="000000"/>
          <w:sz w:val="22"/>
          <w:szCs w:val="22"/>
        </w:rPr>
        <w:t xml:space="preserve">) prend trois couleurs : jaune (</w:t>
      </w:r>
      <w:r>
        <w:rPr>
          <w:rFonts w:ascii="Times New Roman" w:cs="Times New Roman" w:eastAsia="Times New Roman" w:hAnsi="Times New Roman"/>
          <w:b/>
          <w:bCs/>
          <w:color w:val="1F4E79"/>
          <w:sz w:val="22"/>
          <w:szCs w:val="22"/>
        </w:rPr>
        <w:t xml:space="preserve">acide</w:t>
      </w:r>
      <w:r>
        <w:rPr>
          <w:rFonts w:ascii="Times New Roman" w:cs="Times New Roman" w:eastAsia="Times New Roman" w:hAnsi="Times New Roman"/>
          <w:color w:val="000000"/>
          <w:sz w:val="22"/>
          <w:szCs w:val="22"/>
        </w:rPr>
        <w:t xml:space="preserve">), vert (</w:t>
      </w:r>
      <w:r>
        <w:rPr>
          <w:rFonts w:ascii="Times New Roman" w:cs="Times New Roman" w:eastAsia="Times New Roman" w:hAnsi="Times New Roman"/>
          <w:b/>
          <w:bCs/>
          <w:color w:val="1F4E79"/>
          <w:sz w:val="22"/>
          <w:szCs w:val="22"/>
        </w:rPr>
        <w:t xml:space="preserve">neutre</w:t>
      </w:r>
      <w:r>
        <w:rPr>
          <w:rFonts w:ascii="Times New Roman" w:cs="Times New Roman" w:eastAsia="Times New Roman" w:hAnsi="Times New Roman"/>
          <w:color w:val="000000"/>
          <w:sz w:val="22"/>
          <w:szCs w:val="22"/>
        </w:rPr>
        <w:t xml:space="preserve">), bleu (basique). À défaut, le jus de bougainvillée ou de chou rouge change aussi de couleur selon le milieu.</w:t>
      </w:r>
    </w:p>
    <w:p>
      <w:pPr>
        <w:spacing w:after="80" w:before="80"/>
        <w:jc w:val="left"/>
      </w:pPr>
      <w:r>
        <w:rPr>
          <w:rFonts w:ascii="Times New Roman" w:cs="Times New Roman" w:eastAsia="Times New Roman" w:hAnsi="Times New Roman"/>
          <w:b/>
          <w:bCs/>
          <w:i w:val="false"/>
          <w:iCs w:val="false"/>
          <w:color w:val="1E7B34"/>
          <w:sz w:val="24"/>
          <w:szCs w:val="24"/>
        </w:rPr>
        <w:t xml:space="preserve">3. La neutralisation</w:t>
      </w:r>
    </w:p>
    <w:p>
      <w:pPr>
        <w:spacing w:after="80"/>
      </w:pPr>
      <w:r>
        <w:rPr>
          <w:rFonts w:ascii="Times New Roman" w:cs="Times New Roman" w:eastAsia="Times New Roman" w:hAnsi="Times New Roman"/>
          <w:color w:val="000000"/>
          <w:sz w:val="22"/>
          <w:szCs w:val="22"/>
        </w:rPr>
        <w:t xml:space="preserve">Verser une </w:t>
      </w:r>
      <w:r>
        <w:rPr>
          <w:rFonts w:ascii="Times New Roman" w:cs="Times New Roman" w:eastAsia="Times New Roman" w:hAnsi="Times New Roman"/>
          <w:b/>
          <w:bCs/>
          <w:color w:val="1F4E79"/>
          <w:sz w:val="22"/>
          <w:szCs w:val="22"/>
        </w:rPr>
        <w:t xml:space="preserve">base</w:t>
      </w:r>
      <w:r>
        <w:rPr>
          <w:rFonts w:ascii="Times New Roman" w:cs="Times New Roman" w:eastAsia="Times New Roman" w:hAnsi="Times New Roman"/>
          <w:color w:val="000000"/>
          <w:sz w:val="22"/>
          <w:szCs w:val="22"/>
        </w:rPr>
        <w:t xml:space="preserve"> dans un </w:t>
      </w:r>
      <w:r>
        <w:rPr>
          <w:rFonts w:ascii="Times New Roman" w:cs="Times New Roman" w:eastAsia="Times New Roman" w:hAnsi="Times New Roman"/>
          <w:b/>
          <w:bCs/>
          <w:color w:val="1F4E79"/>
          <w:sz w:val="22"/>
          <w:szCs w:val="22"/>
        </w:rPr>
        <w:t xml:space="preserve">acide</w:t>
      </w:r>
      <w:r>
        <w:rPr>
          <w:rFonts w:ascii="Times New Roman" w:cs="Times New Roman" w:eastAsia="Times New Roman" w:hAnsi="Times New Roman"/>
          <w:color w:val="000000"/>
          <w:sz w:val="22"/>
          <w:szCs w:val="22"/>
        </w:rPr>
        <w:t xml:space="preserve"> (ou l'inverse) fait réagir les ions : H+ + OH− → H2O. Pour HCl + NaOH, les ions Na+ et Cl− restent spectateurs : après évaporation, il reste du sel NaCl : </w:t>
      </w:r>
      <w:r>
        <w:rPr>
          <w:rFonts w:ascii="Times New Roman" w:cs="Times New Roman" w:eastAsia="Times New Roman" w:hAnsi="Times New Roman"/>
          <w:b/>
          <w:bCs/>
          <w:color w:val="1F4E79"/>
          <w:sz w:val="22"/>
          <w:szCs w:val="22"/>
        </w:rPr>
        <w:t xml:space="preserve">acide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base</w:t>
      </w:r>
      <w:r>
        <w:rPr>
          <w:rFonts w:ascii="Times New Roman" w:cs="Times New Roman" w:eastAsia="Times New Roman" w:hAnsi="Times New Roman"/>
          <w:color w:val="000000"/>
          <w:sz w:val="22"/>
          <w:szCs w:val="22"/>
        </w:rPr>
        <w:t xml:space="preserve"> → sel + eau.</w:t>
      </w:r>
    </w:p>
    <w:p>
      <w:pPr>
        <w:spacing w:after="80"/>
      </w:pPr>
      <w:r>
        <w:rPr>
          <w:rFonts w:ascii="Times New Roman" w:cs="Times New Roman" w:eastAsia="Times New Roman" w:hAnsi="Times New Roman"/>
          <w:color w:val="000000"/>
          <w:sz w:val="22"/>
          <w:szCs w:val="22"/>
        </w:rPr>
        <w:t xml:space="preserve">• sécurité : jamais d'</w:t>
      </w:r>
      <w:r>
        <w:rPr>
          <w:rFonts w:ascii="Times New Roman" w:cs="Times New Roman" w:eastAsia="Times New Roman" w:hAnsi="Times New Roman"/>
          <w:b/>
          <w:bCs/>
          <w:color w:val="1F4E79"/>
          <w:sz w:val="22"/>
          <w:szCs w:val="22"/>
        </w:rPr>
        <w:t xml:space="preserve">acide</w:t>
      </w:r>
      <w:r>
        <w:rPr>
          <w:rFonts w:ascii="Times New Roman" w:cs="Times New Roman" w:eastAsia="Times New Roman" w:hAnsi="Times New Roman"/>
          <w:color w:val="000000"/>
          <w:sz w:val="22"/>
          <w:szCs w:val="22"/>
        </w:rPr>
        <w:t xml:space="preserve"> ou de </w:t>
      </w:r>
      <w:r>
        <w:rPr>
          <w:rFonts w:ascii="Times New Roman" w:cs="Times New Roman" w:eastAsia="Times New Roman" w:hAnsi="Times New Roman"/>
          <w:b/>
          <w:bCs/>
          <w:color w:val="1F4E79"/>
          <w:sz w:val="22"/>
          <w:szCs w:val="22"/>
        </w:rPr>
        <w:t xml:space="preserve">base</w:t>
      </w:r>
      <w:r>
        <w:rPr>
          <w:rFonts w:ascii="Times New Roman" w:cs="Times New Roman" w:eastAsia="Times New Roman" w:hAnsi="Times New Roman"/>
          <w:color w:val="000000"/>
          <w:sz w:val="22"/>
          <w:szCs w:val="22"/>
        </w:rPr>
        <w:t xml:space="preserve"> concentrés sans adulte ; rincer abondamment en cas de contact ;</w:t>
      </w:r>
    </w:p>
    <w:p>
      <w:pPr>
        <w:spacing w:after="80"/>
      </w:pPr>
      <w:r>
        <w:rPr>
          <w:rFonts w:ascii="Times New Roman" w:cs="Times New Roman" w:eastAsia="Times New Roman" w:hAnsi="Times New Roman"/>
          <w:color w:val="000000"/>
          <w:sz w:val="22"/>
          <w:szCs w:val="22"/>
        </w:rPr>
        <w:t xml:space="preserve">• applications : comprimé contre les brûlures d'estomac, chaulage des sols </w:t>
      </w:r>
      <w:r>
        <w:rPr>
          <w:rFonts w:ascii="Times New Roman" w:cs="Times New Roman" w:eastAsia="Times New Roman" w:hAnsi="Times New Roman"/>
          <w:b/>
          <w:bCs/>
          <w:color w:val="1F4E79"/>
          <w:sz w:val="22"/>
          <w:szCs w:val="22"/>
        </w:rPr>
        <w:t xml:space="preserve">acide</w:t>
      </w:r>
      <w:r>
        <w:rPr>
          <w:rFonts w:ascii="Times New Roman" w:cs="Times New Roman" w:eastAsia="Times New Roman" w:hAnsi="Times New Roman"/>
          <w:color w:val="000000"/>
          <w:sz w:val="22"/>
          <w:szCs w:val="22"/>
        </w:rPr>
        <w:t xml:space="preserv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Ton estomac est un réacteur à pH 2 : plus acide que le jus de citron ! Sa paroi se protège par un mucus renouvelé sans cesse. Les fourmis, elles, attaquent à l'acide formique, et certaines plantes de la forêt malgache se défendent avec des sucs basiques : la guerre chimique existe dans la nature depuis toujours.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L'indicateur bougainvillée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Écrase des bractées bien colorées de bougainvillée (ou du chou rouge) dans un peu d'eau chaude : filtre : voilà ton indicateur.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Répartis-le dans trois gobelets : ajoute du citron dans le premier (couleur 1), de l'eau de cendre dans le deuxième (couleur 2), rien dans le troisième (témoin).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Neutralisation maison : verse peu à peu l'eau de cendre dans le gobelet au citron : guette la teinte intermédiaire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Teste d'autres liquides : vinaigre, savon, eau de riz : classe-les.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BBT (bleu de bromothymol)</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Jus de bougainvillée ou de chou rouge (indicateur naturel)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pH</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Classement par l'indicateur naturel (3 teintes : acide/neutre/basique)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Soude diluée NaOH</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de cendre filtrée (basique douce)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pH = 7 : a) acide b) neutre c) basique. 2. BBT bleu : a) acide b) neutre c) basique. 3. La neutralisation produit : a) du gaz b) de l'eau c) du feu. 4. Dans HCl + NaOH, les spectateurs sont : a) H+ et OH− b) Na+ et Cl− c) H2O.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On verse de la soude dans de l'acide chlorhydrique contenant du BBT. Décris les couleurs successives et écris l'équation de la réaction.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Après neutralisation exacte de l'acide chlorhydrique par la soude, on évapore l'eau. Qu'observe-t-on ? Explique avec les 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Jaune → vert (neutre) → bleu si excès de base</w:t>
      </w:r>
      <w:r>
        <w:rPr>
          <w:rFonts w:ascii="Times New Roman" w:cs="Times New Roman" w:eastAsia="Times New Roman" w:hAnsi="Times New Roman"/>
          <w:b w:val="false"/>
          <w:bCs w:val="false"/>
          <w:i w:val="false"/>
          <w:iCs w:val="false"/>
          <w:color w:val="000000"/>
          <w:sz w:val="20"/>
          <w:szCs w:val="20"/>
        </w:rPr>
        <w:t xml:space="preserve"> ; équation : </w:t>
      </w:r>
      <w:r>
        <w:rPr>
          <w:rFonts w:ascii="Times New Roman" w:cs="Times New Roman" w:eastAsia="Times New Roman" w:hAnsi="Times New Roman"/>
          <w:b/>
          <w:bCs/>
          <w:i w:val="false"/>
          <w:iCs w:val="false"/>
          <w:color w:val="C2185B"/>
          <w:sz w:val="20"/>
          <w:szCs w:val="20"/>
        </w:rPr>
        <w:t xml:space="preserve">H+ + OH− → H2O</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dépôt blanc de </w:t>
      </w:r>
      <w:r>
        <w:rPr>
          <w:rFonts w:ascii="Times New Roman" w:cs="Times New Roman" w:eastAsia="Times New Roman" w:hAnsi="Times New Roman"/>
          <w:b/>
          <w:bCs/>
          <w:i w:val="false"/>
          <w:iCs w:val="false"/>
          <w:color w:val="C2185B"/>
          <w:sz w:val="20"/>
          <w:szCs w:val="20"/>
        </w:rPr>
        <w:t xml:space="preserve">chlorure de sodium (sel)</w:t>
      </w:r>
      <w:r>
        <w:rPr>
          <w:rFonts w:ascii="Times New Roman" w:cs="Times New Roman" w:eastAsia="Times New Roman" w:hAnsi="Times New Roman"/>
          <w:b w:val="false"/>
          <w:bCs w:val="false"/>
          <w:i w:val="false"/>
          <w:iCs w:val="false"/>
          <w:color w:val="000000"/>
          <w:sz w:val="20"/>
          <w:szCs w:val="20"/>
        </w:rPr>
        <w:t xml:space="preserve"> : les ions spectateurs </w:t>
      </w:r>
      <w:r>
        <w:rPr>
          <w:rFonts w:ascii="Times New Roman" w:cs="Times New Roman" w:eastAsia="Times New Roman" w:hAnsi="Times New Roman"/>
          <w:b/>
          <w:bCs/>
          <w:i w:val="false"/>
          <w:iCs w:val="false"/>
          <w:color w:val="C2185B"/>
          <w:sz w:val="20"/>
          <w:szCs w:val="20"/>
        </w:rPr>
        <w:t xml:space="preserve">Na+ et Cl− se sont assemblés en cristaux</w:t>
      </w:r>
      <w:r>
        <w:rPr>
          <w:rFonts w:ascii="Times New Roman" w:cs="Times New Roman" w:eastAsia="Times New Roman" w:hAnsi="Times New Roman"/>
          <w:b w:val="false"/>
          <w:bCs w:val="false"/>
          <w:i w:val="false"/>
          <w:iCs w:val="false"/>
          <w:color w:val="000000"/>
          <w:sz w:val="20"/>
          <w:szCs w:val="20"/>
        </w:rPr>
        <w:t xml:space="preserve"> quand l'eau est partie.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3" w:id="1"/>
      <w:r>
        <w:rPr>
          <w:rFonts w:ascii="Times New Roman" w:cs="Times New Roman" w:eastAsia="Times New Roman" w:hAnsi="Times New Roman"/>
          <w:b/>
          <w:bCs/>
          <w:color w:val="000000"/>
          <w:sz w:val="30"/>
          <w:szCs w:val="30"/>
        </w:rPr>
        <w:t xml:space="preserve">SÉANCE 33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et Examen de l'Unité IV — Chimie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chimie : moles, équations-bilans, combustions, solutions et pH</w:t>
      </w:r>
    </w:p>
    <w:p>
      <w:pPr>
        <w:spacing w:after="160" w:before="0"/>
        <w:jc w:val="center"/>
      </w:pPr>
      <w:r>
        <w:rPr>
          <w:rFonts w:ascii="Times New Roman" w:cs="Times New Roman" w:eastAsia="Times New Roman" w:hAnsi="Times New Roman"/>
          <w:b w:val="false"/>
          <w:bCs w:val="false"/>
          <w:i/>
          <w:iCs/>
          <w:color w:val="000000"/>
          <w:sz w:val="20"/>
          <w:szCs w:val="20"/>
        </w:rPr>
        <w:t xml:space="preserve">Première partie : révision de l'unité. Seconde partie : sujet d'examen.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28 — La mole</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mole</w:t>
      </w:r>
      <w:r>
        <w:rPr>
          <w:rFonts w:ascii="Times New Roman" w:cs="Times New Roman" w:eastAsia="Times New Roman" w:hAnsi="Times New Roman"/>
          <w:color w:val="000000"/>
          <w:sz w:val="21"/>
          <w:szCs w:val="21"/>
        </w:rPr>
        <w:t xml:space="preserve"> = 6,02 × 10²³ entités ; </w:t>
      </w:r>
      <w:r>
        <w:rPr>
          <w:rFonts w:ascii="Times New Roman" w:cs="Times New Roman" w:eastAsia="Times New Roman" w:hAnsi="Times New Roman"/>
          <w:b/>
          <w:bCs/>
          <w:color w:val="1F4E79"/>
          <w:sz w:val="21"/>
          <w:szCs w:val="21"/>
        </w:rPr>
        <w:t xml:space="preserve">masse molaire</w:t>
      </w:r>
      <w:r>
        <w:rPr>
          <w:rFonts w:ascii="Times New Roman" w:cs="Times New Roman" w:eastAsia="Times New Roman" w:hAnsi="Times New Roman"/>
          <w:color w:val="000000"/>
          <w:sz w:val="21"/>
          <w:szCs w:val="21"/>
        </w:rPr>
        <w:t xml:space="preserve"> M en g/mol (H : 1 ; C : 12 ; O : 16 ; Na : 23 ; S : 32 ; Cl : 35,5 ; Fe : 56) ; n = m ÷ M.</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Volume molaire</w:t>
      </w:r>
      <w:r>
        <w:rPr>
          <w:rFonts w:ascii="Times New Roman" w:cs="Times New Roman" w:eastAsia="Times New Roman" w:hAnsi="Times New Roman"/>
          <w:color w:val="000000"/>
          <w:sz w:val="21"/>
          <w:szCs w:val="21"/>
        </w:rPr>
        <w:t xml:space="preserve"> des gaz : 22,4 L/mol aux conditions normales : n = V ÷ 22,4.</w:t>
      </w:r>
    </w:p>
    <w:p>
      <w:pPr>
        <w:spacing w:after="60" w:before="60"/>
        <w:jc w:val="left"/>
      </w:pPr>
      <w:r>
        <w:rPr>
          <w:rFonts w:ascii="Times New Roman" w:cs="Times New Roman" w:eastAsia="Times New Roman" w:hAnsi="Times New Roman"/>
          <w:b/>
          <w:bCs/>
          <w:i w:val="false"/>
          <w:iCs w:val="false"/>
          <w:color w:val="1E7B34"/>
          <w:sz w:val="22"/>
          <w:szCs w:val="22"/>
        </w:rPr>
        <w:t xml:space="preserve">Séance 29 — L'équation-bilan</w:t>
      </w:r>
    </w:p>
    <w:p>
      <w:pPr>
        <w:spacing w:after="80"/>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équation-bilan</w:t>
      </w:r>
      <w:r>
        <w:rPr>
          <w:rFonts w:ascii="Times New Roman" w:cs="Times New Roman" w:eastAsia="Times New Roman" w:hAnsi="Times New Roman"/>
          <w:color w:val="000000"/>
          <w:sz w:val="21"/>
          <w:szCs w:val="21"/>
        </w:rPr>
        <w:t xml:space="preserve"> s'équilibre : les atomes se conservent : Fe + S → FeS.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Bilan molaire</w:t>
      </w:r>
      <w:r>
        <w:rPr>
          <w:rFonts w:ascii="Times New Roman" w:cs="Times New Roman" w:eastAsia="Times New Roman" w:hAnsi="Times New Roman"/>
          <w:color w:val="000000"/>
          <w:sz w:val="21"/>
          <w:szCs w:val="21"/>
        </w:rPr>
        <w:t xml:space="preserve"> : 1 mol + 1 mol → 1 mol ; </w:t>
      </w:r>
      <w:r>
        <w:rPr>
          <w:rFonts w:ascii="Times New Roman" w:cs="Times New Roman" w:eastAsia="Times New Roman" w:hAnsi="Times New Roman"/>
          <w:b/>
          <w:bCs/>
          <w:color w:val="1F4E79"/>
          <w:sz w:val="21"/>
          <w:szCs w:val="21"/>
        </w:rPr>
        <w:t xml:space="preserve">bilan massique</w:t>
      </w:r>
      <w:r>
        <w:rPr>
          <w:rFonts w:ascii="Times New Roman" w:cs="Times New Roman" w:eastAsia="Times New Roman" w:hAnsi="Times New Roman"/>
          <w:color w:val="000000"/>
          <w:sz w:val="21"/>
          <w:szCs w:val="21"/>
        </w:rPr>
        <w:t xml:space="preserve"> : 56 g + 32 g → 88 g : la masse se conserve.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 30 — Alcanes et combustions</w:t>
      </w:r>
    </w:p>
    <w:p>
      <w:pPr>
        <w:spacing w:after="80"/>
      </w:pPr>
      <w:r>
        <w:rPr>
          <w:rFonts w:ascii="Times New Roman" w:cs="Times New Roman" w:eastAsia="Times New Roman" w:hAnsi="Times New Roman"/>
          <w:color w:val="000000"/>
          <w:sz w:val="21"/>
          <w:szCs w:val="21"/>
        </w:rPr>
        <w:t xml:space="preserve">• Alcanes : CH4, C2H6, C3H8, C4H10 (formule générale </w:t>
      </w:r>
      <w:r>
        <w:rPr>
          <w:rFonts w:ascii="Times New Roman" w:cs="Times New Roman" w:eastAsia="Times New Roman" w:hAnsi="Times New Roman"/>
          <w:b/>
          <w:bCs/>
          <w:color w:val="1F4E79"/>
          <w:sz w:val="21"/>
          <w:szCs w:val="21"/>
        </w:rPr>
        <w:t xml:space="preserve">CnH2n+2</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Combustion complète</w:t>
      </w:r>
      <w:r>
        <w:rPr>
          <w:rFonts w:ascii="Times New Roman" w:cs="Times New Roman" w:eastAsia="Times New Roman" w:hAnsi="Times New Roman"/>
          <w:color w:val="000000"/>
          <w:sz w:val="21"/>
          <w:szCs w:val="21"/>
        </w:rPr>
        <w:t xml:space="preserve"> : flamme bleue :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2 + H2O (CH4 + 2 O2 →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2 + 2 H2O) ; </w:t>
      </w:r>
      <w:r>
        <w:rPr>
          <w:rFonts w:ascii="Times New Roman" w:cs="Times New Roman" w:eastAsia="Times New Roman" w:hAnsi="Times New Roman"/>
          <w:b/>
          <w:bCs/>
          <w:color w:val="1F4E79"/>
          <w:sz w:val="21"/>
          <w:szCs w:val="21"/>
        </w:rPr>
        <w:t xml:space="preserve">incomplète</w:t>
      </w:r>
      <w:r>
        <w:rPr>
          <w:rFonts w:ascii="Times New Roman" w:cs="Times New Roman" w:eastAsia="Times New Roman" w:hAnsi="Times New Roman"/>
          <w:color w:val="000000"/>
          <w:sz w:val="21"/>
          <w:szCs w:val="21"/>
        </w:rPr>
        <w:t xml:space="preserve"> : flamme jaune, carbone + monoxyde de carbone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 : gaz invisible, inodore, mortel : toujours aérer !</w:t>
      </w:r>
    </w:p>
    <w:p>
      <w:pPr>
        <w:spacing w:after="60" w:before="60"/>
        <w:jc w:val="left"/>
      </w:pPr>
      <w:r>
        <w:rPr>
          <w:rFonts w:ascii="Times New Roman" w:cs="Times New Roman" w:eastAsia="Times New Roman" w:hAnsi="Times New Roman"/>
          <w:b/>
          <w:bCs/>
          <w:i w:val="false"/>
          <w:iCs w:val="false"/>
          <w:color w:val="1E7B34"/>
          <w:sz w:val="22"/>
          <w:szCs w:val="22"/>
        </w:rPr>
        <w:t xml:space="preserve">Séances 31 et 32 — Solutions, concentration, pH</w:t>
      </w:r>
    </w:p>
    <w:p>
      <w:pPr>
        <w:spacing w:after="80"/>
      </w:pPr>
      <w:r>
        <w:rPr>
          <w:rFonts w:ascii="Times New Roman" w:cs="Times New Roman" w:eastAsia="Times New Roman" w:hAnsi="Times New Roman"/>
          <w:color w:val="000000"/>
          <w:sz w:val="21"/>
          <w:szCs w:val="21"/>
        </w:rPr>
        <w:t xml:space="preserve">• Solution = </w:t>
      </w:r>
      <w:r>
        <w:rPr>
          <w:rFonts w:ascii="Times New Roman" w:cs="Times New Roman" w:eastAsia="Times New Roman" w:hAnsi="Times New Roman"/>
          <w:b/>
          <w:bCs/>
          <w:color w:val="1F4E79"/>
          <w:sz w:val="21"/>
          <w:szCs w:val="21"/>
        </w:rPr>
        <w:t xml:space="preserve">soluté</w:t>
      </w:r>
      <w:r>
        <w:rPr>
          <w:rFonts w:ascii="Times New Roman" w:cs="Times New Roman" w:eastAsia="Times New Roman" w:hAnsi="Times New Roman"/>
          <w:color w:val="000000"/>
          <w:sz w:val="21"/>
          <w:szCs w:val="21"/>
        </w:rPr>
        <w:t xml:space="preserve"> + solvant ; </w:t>
      </w:r>
      <w:r>
        <w:rPr>
          <w:rFonts w:ascii="Times New Roman" w:cs="Times New Roman" w:eastAsia="Times New Roman" w:hAnsi="Times New Roman"/>
          <w:b/>
          <w:bCs/>
          <w:color w:val="1F4E79"/>
          <w:sz w:val="21"/>
          <w:szCs w:val="21"/>
        </w:rPr>
        <w:t xml:space="preserve">Cm = m ÷ V</w:t>
      </w:r>
      <w:r>
        <w:rPr>
          <w:rFonts w:ascii="Times New Roman" w:cs="Times New Roman" w:eastAsia="Times New Roman" w:hAnsi="Times New Roman"/>
          <w:color w:val="000000"/>
          <w:sz w:val="21"/>
          <w:szCs w:val="21"/>
        </w:rPr>
        <w:t xml:space="preserve"> (g/L) ; </w:t>
      </w:r>
      <w:r>
        <w:rPr>
          <w:rFonts w:ascii="Times New Roman" w:cs="Times New Roman" w:eastAsia="Times New Roman" w:hAnsi="Times New Roman"/>
          <w:b/>
          <w:bCs/>
          <w:color w:val="1F4E79"/>
          <w:sz w:val="21"/>
          <w:szCs w:val="21"/>
        </w:rPr>
        <w:t xml:space="preserve">C = n ÷ V</w:t>
      </w:r>
      <w:r>
        <w:rPr>
          <w:rFonts w:ascii="Times New Roman" w:cs="Times New Roman" w:eastAsia="Times New Roman" w:hAnsi="Times New Roman"/>
          <w:color w:val="000000"/>
          <w:sz w:val="21"/>
          <w:szCs w:val="21"/>
        </w:rPr>
        <w:t xml:space="preserve"> (mol/L) ; Cm = C × M ; une </w:t>
      </w:r>
      <w:r>
        <w:rPr>
          <w:rFonts w:ascii="Times New Roman" w:cs="Times New Roman" w:eastAsia="Times New Roman" w:hAnsi="Times New Roman"/>
          <w:b/>
          <w:bCs/>
          <w:color w:val="1F4E79"/>
          <w:sz w:val="21"/>
          <w:szCs w:val="21"/>
        </w:rPr>
        <w:t xml:space="preserve">solution ionique</w:t>
      </w:r>
      <w:r>
        <w:rPr>
          <w:rFonts w:ascii="Times New Roman" w:cs="Times New Roman" w:eastAsia="Times New Roman" w:hAnsi="Times New Roman"/>
          <w:color w:val="000000"/>
          <w:sz w:val="21"/>
          <w:szCs w:val="21"/>
        </w:rPr>
        <w:t xml:space="preserve"> conduit le courant (ions mobiles).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pH</w:t>
      </w:r>
      <w:r>
        <w:rPr>
          <w:rFonts w:ascii="Times New Roman" w:cs="Times New Roman" w:eastAsia="Times New Roman" w:hAnsi="Times New Roman"/>
          <w:color w:val="000000"/>
          <w:sz w:val="21"/>
          <w:szCs w:val="21"/>
        </w:rPr>
        <w:t xml:space="preserve"> : &lt; 7 acide (H+ majoritaires), 7 neutre, &gt; 7 basique (OH− majoritaires) ; </w:t>
      </w:r>
      <w:r>
        <w:rPr>
          <w:rFonts w:ascii="Times New Roman" w:cs="Times New Roman" w:eastAsia="Times New Roman" w:hAnsi="Times New Roman"/>
          <w:b/>
          <w:bCs/>
          <w:color w:val="1F4E79"/>
          <w:sz w:val="21"/>
          <w:szCs w:val="21"/>
        </w:rPr>
        <w:t xml:space="preserve">BBT</w:t>
      </w:r>
      <w:r>
        <w:rPr>
          <w:rFonts w:ascii="Times New Roman" w:cs="Times New Roman" w:eastAsia="Times New Roman" w:hAnsi="Times New Roman"/>
          <w:color w:val="000000"/>
          <w:sz w:val="21"/>
          <w:szCs w:val="21"/>
        </w:rPr>
        <w:t xml:space="preserve"> : jaune / vert / bleu.</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Neutralisation</w:t>
      </w:r>
      <w:r>
        <w:rPr>
          <w:rFonts w:ascii="Times New Roman" w:cs="Times New Roman" w:eastAsia="Times New Roman" w:hAnsi="Times New Roman"/>
          <w:color w:val="000000"/>
          <w:sz w:val="21"/>
          <w:szCs w:val="21"/>
        </w:rPr>
        <w:t xml:space="preserve"> : H+ + OH− → H2O ; Na+ et Cl− spectateurs : il se forme du sel et de l'eau.</w:t>
      </w:r>
    </w:p>
    <w:p>
      <w:r>
        <w:br w:type="page"/>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4</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Revois d'abord le récapitulatif ci-dessus, puis traite le sujet d'examen par écrit.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LA MOLE — Calculs (1 pt par réponse)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M(H2O).</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M(CO2).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Combien de moles dans 116 g de butane C4H10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volume occupent 2,5 mol de gaz aux conditions normales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Rappelle le nombre d'Avogadro.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ÉQUATION-BILAN — La réaction fer-soufre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l'équation-bilan.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Donne le bilan molaire.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le bilan massique (Fe : 56 ; S : 32).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masse de FeS obtient-on à partir de 14 g de fer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Équilibre : … H2 + … O2 → … H2O.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COMBUSTIONS — Le gaz butane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formule du butane et sa famille.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Quels sont les produits de sa combustion complète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couleur de flamme signale une combustion incomplète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Quels produits dangereux apparaissent alors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une règle de sécurité contre le monoxyde de carbone.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SOLUTIONS ET pH — On dissout 5,85 g de NaCl dans 0,5 L de solution (Na : 23 ; Cl : 35,5)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concentration massique.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concentration molaire.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Cette solution conduit-elle le courant ? Pourquoi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BBT y devient vert : conclus sur son pH.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Écris l'équation de la neutralisation d'un acide par une base.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 + 16 = </w:t>
      </w:r>
      <w:r>
        <w:rPr>
          <w:rFonts w:ascii="Times New Roman" w:cs="Times New Roman" w:eastAsia="Times New Roman" w:hAnsi="Times New Roman"/>
          <w:b/>
          <w:bCs/>
          <w:i w:val="false"/>
          <w:iCs w:val="false"/>
          <w:color w:val="C2185B"/>
          <w:sz w:val="20"/>
          <w:szCs w:val="20"/>
        </w:rPr>
        <w:t xml:space="preserve">18 g/mol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12 + 32 = </w:t>
      </w:r>
      <w:r>
        <w:rPr>
          <w:rFonts w:ascii="Times New Roman" w:cs="Times New Roman" w:eastAsia="Times New Roman" w:hAnsi="Times New Roman"/>
          <w:b/>
          <w:bCs/>
          <w:i w:val="false"/>
          <w:iCs w:val="false"/>
          <w:color w:val="C2185B"/>
          <w:sz w:val="20"/>
          <w:szCs w:val="20"/>
        </w:rPr>
        <w:t xml:space="preserve">44 g/mol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M = 58 g/mol : n = 116 ÷ 58 = </w:t>
      </w:r>
      <w:r>
        <w:rPr>
          <w:rFonts w:ascii="Times New Roman" w:cs="Times New Roman" w:eastAsia="Times New Roman" w:hAnsi="Times New Roman"/>
          <w:b/>
          <w:bCs/>
          <w:i w:val="false"/>
          <w:iCs w:val="false"/>
          <w:color w:val="C2185B"/>
          <w:sz w:val="20"/>
          <w:szCs w:val="20"/>
        </w:rPr>
        <w:t xml:space="preserve">2 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 × 22,4 = </w:t>
      </w:r>
      <w:r>
        <w:rPr>
          <w:rFonts w:ascii="Times New Roman" w:cs="Times New Roman" w:eastAsia="Times New Roman" w:hAnsi="Times New Roman"/>
          <w:b/>
          <w:bCs/>
          <w:i w:val="false"/>
          <w:iCs w:val="false"/>
          <w:color w:val="C2185B"/>
          <w:sz w:val="20"/>
          <w:szCs w:val="20"/>
        </w:rPr>
        <w:t xml:space="preserve">56 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6,02 × 10²³ entités par mole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Fe + S → FeS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1 mol de fer + 1 mol de soufre → 1 mol de sulfure de fer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56 g + 32 g → 88 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14 g = 0,25 mol → 0,25 × 88 = </w:t>
      </w:r>
      <w:r>
        <w:rPr>
          <w:rFonts w:ascii="Times New Roman" w:cs="Times New Roman" w:eastAsia="Times New Roman" w:hAnsi="Times New Roman"/>
          <w:b/>
          <w:bCs/>
          <w:i w:val="false"/>
          <w:iCs w:val="false"/>
          <w:color w:val="C2185B"/>
          <w:sz w:val="20"/>
          <w:szCs w:val="20"/>
        </w:rPr>
        <w:t xml:space="preserve">22 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2 H2 + O2 → 2 H2O</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C4H10, famille des alcanes (CnH2n+2)</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Dioxyde de carbone et eau</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Une flamme jaune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carbone (suie) et le monoxyde de carbone CO</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Toujours aérer la pièce ; jamais de réchaud ou de braises dans une chambre fermée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Cm = 5,85 ÷ 0,5 = </w:t>
      </w:r>
      <w:r>
        <w:rPr>
          <w:rFonts w:ascii="Times New Roman" w:cs="Times New Roman" w:eastAsia="Times New Roman" w:hAnsi="Times New Roman"/>
          <w:b/>
          <w:bCs/>
          <w:i w:val="false"/>
          <w:iCs w:val="false"/>
          <w:color w:val="C2185B"/>
          <w:sz w:val="20"/>
          <w:szCs w:val="20"/>
        </w:rPr>
        <w:t xml:space="preserve">11,7 g/L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 = 11,7 ÷ 58,5 = </w:t>
      </w:r>
      <w:r>
        <w:rPr>
          <w:rFonts w:ascii="Times New Roman" w:cs="Times New Roman" w:eastAsia="Times New Roman" w:hAnsi="Times New Roman"/>
          <w:b/>
          <w:bCs/>
          <w:i w:val="false"/>
          <w:iCs w:val="false"/>
          <w:color w:val="C2185B"/>
          <w:sz w:val="20"/>
          <w:szCs w:val="20"/>
        </w:rPr>
        <w:t xml:space="preserve">0,2 mol/L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Oui : la dissolution libère des ions mobiles Na+ et Cl−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Vert = neutre : pH = 7</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H+ + OH− → H2O</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20" w:before="120"/>
        <w:jc w:val="center"/>
      </w:pPr>
      <w:bookmarkStart w:name="examenblanc" w:id="1"/>
      <w:r>
        <w:rPr>
          <w:rFonts w:ascii="Times New Roman" w:cs="Times New Roman" w:eastAsia="Times New Roman" w:hAnsi="Times New Roman"/>
          <w:b/>
          <w:bCs/>
          <w:color w:val="C00000"/>
          <w:sz w:val="34"/>
          <w:szCs w:val="34"/>
        </w:rPr>
        <w:t xml:space="preserve">EXAMEN BLANC DE FIN D'ANNÉE</w:t>
      </w:r>
      <w:bookmarkEnd w:id="1"/>
    </w:p>
    <w:p>
      <w:pPr>
        <w:spacing w:after="200" w:before="0"/>
        <w:jc w:val="center"/>
      </w:pPr>
      <w:r>
        <w:rPr>
          <w:rFonts w:ascii="Times New Roman" w:cs="Times New Roman" w:eastAsia="Times New Roman" w:hAnsi="Times New Roman"/>
          <w:b/>
          <w:bCs/>
          <w:i w:val="false"/>
          <w:iCs w:val="false"/>
          <w:color w:val="000000"/>
          <w:sz w:val="26"/>
          <w:szCs w:val="26"/>
        </w:rPr>
        <w:t xml:space="preserve">Tout le programme : Mécanique • Électricité • Optique • Chimie</w:t>
      </w:r>
    </w:p>
    <w:p>
      <w:pPr>
        <w:spacing w:after="200" w:before="0"/>
        <w:jc w:val="center"/>
      </w:pPr>
      <w:r>
        <w:rPr>
          <w:rFonts w:ascii="Times New Roman" w:cs="Times New Roman" w:eastAsia="Times New Roman" w:hAnsi="Times New Roman"/>
          <w:b w:val="false"/>
          <w:bCs w:val="false"/>
          <w:i/>
          <w:iCs/>
          <w:color w:val="000000"/>
          <w:sz w:val="22"/>
          <w:szCs w:val="22"/>
        </w:rPr>
        <w:t xml:space="preserve">Avant de commencer : relis tes fiches d'auto-évaluation, vérifie ton tableau de bord, prépare ta règle, ton rapporteur et ta calculatrice. Bon courage pour cette répétition générale du Sujet d'examen 3e !</w:t>
      </w:r>
    </w:p>
    <w:p>
      <w:r>
        <w:br w:type="page"/>
      </w:r>
    </w:p>
    <w:p>
      <w:pPr>
        <w:spacing w:after="60" w:before="120"/>
        <w:jc w:val="center"/>
      </w:pPr>
      <w:bookmarkStart w:name="seance34" w:id="1"/>
      <w:r>
        <w:rPr>
          <w:rFonts w:ascii="Times New Roman" w:cs="Times New Roman" w:eastAsia="Times New Roman" w:hAnsi="Times New Roman"/>
          <w:b/>
          <w:bCs/>
          <w:color w:val="000000"/>
          <w:sz w:val="30"/>
          <w:szCs w:val="30"/>
        </w:rPr>
        <w:t xml:space="preserve">SÉANCE 34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blanc final — Tout le programme de T9</w:t>
      </w:r>
    </w:p>
    <w:p>
      <w:pPr>
        <w:spacing w:after="100" w:before="0"/>
        <w:jc w:val="center"/>
      </w:pPr>
      <w:r>
        <w:rPr>
          <w:rFonts w:ascii="Times New Roman" w:cs="Times New Roman" w:eastAsia="Times New Roman" w:hAnsi="Times New Roman"/>
          <w:b/>
          <w:bCs/>
          <w:i w:val="false"/>
          <w:iCs w:val="false"/>
          <w:color w:val="000000"/>
          <w:sz w:val="24"/>
          <w:szCs w:val="24"/>
        </w:rPr>
        <w:t xml:space="preserve">EXAMEN BLANC DE FIN D'ANNÉE</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Cet examen couvre les quatre unités de l'année : Mécanique ; Électricité ; Optique ; Chimie.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complète. Gère bien ton temps : ne reste pas bloqué sur une question.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 (g = 10 N/kg).</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MÉCANIQUE — Le radeau. Un radeau de bois pèse 1 200 N et flotte sur le canal.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Quelles forces s'exercent sur le radeau immobile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vaut la poussée d'Archimède ? Justifie.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bois a une densité de 0,6 : pourquoi flotte-t-il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hisse une caisse de 200 N à bord depuis le quai, 2 m plus haut : calcule le travail fourni.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ÉLECTRICITÉ — Le circuit. Deux résistors R1 = 30 Ω et R2 = 20 Ω sont montés en série sous 10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résistance équivalente.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l'intensité du courant.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Calcule la puissance totale consommée.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circuit fonctionne 5 h : calcule l'énergie en joules.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OPTIQUE — Miroir et couleurs.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rayon arrive sur un miroir plan avec i = 42° : que vaut r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Vola est à 1,5 m du miroir : à quelle distance d'elle se trouve son image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les sept couleurs du spectre.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De quelle couleur paraît un tissu bleu éclairé en lumière rouge ? Pourquoi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CHIMIE — Le réchaud. On brûle complètement 1 mol de méthane CH4 (C : 12 ; H : 1 ; O : 16).</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l'équation-bilan de la combustion complète.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volume de CO2 se dégage aux conditions normales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flamme devient jaune : quels produits dangereux se forment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BBT ajouté à une solution la colore en jaune : acide, neutre ou basique ? Quel ion majoritaire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Son poids (vers le bas) et la poussée d'Archimède (vers le haut)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 = P = </w:t>
      </w:r>
      <w:r>
        <w:rPr>
          <w:rFonts w:ascii="Times New Roman" w:cs="Times New Roman" w:eastAsia="Times New Roman" w:hAnsi="Times New Roman"/>
          <w:b/>
          <w:bCs/>
          <w:i w:val="false"/>
          <w:iCs w:val="false"/>
          <w:color w:val="C2185B"/>
          <w:sz w:val="20"/>
          <w:szCs w:val="20"/>
        </w:rPr>
        <w:t xml:space="preserve">1 200 N : à l'équilibre, les deux forces sont directement opposées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Sa densité (0,6) est inférieure à celle de l'eau (1)</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 = 200 × 2 = </w:t>
      </w:r>
      <w:r>
        <w:rPr>
          <w:rFonts w:ascii="Times New Roman" w:cs="Times New Roman" w:eastAsia="Times New Roman" w:hAnsi="Times New Roman"/>
          <w:b/>
          <w:bCs/>
          <w:i w:val="false"/>
          <w:iCs w:val="false"/>
          <w:color w:val="C2185B"/>
          <w:sz w:val="20"/>
          <w:szCs w:val="20"/>
        </w:rPr>
        <w:t xml:space="preserve">400 J</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 = 30 + 20 = </w:t>
      </w:r>
      <w:r>
        <w:rPr>
          <w:rFonts w:ascii="Times New Roman" w:cs="Times New Roman" w:eastAsia="Times New Roman" w:hAnsi="Times New Roman"/>
          <w:b/>
          <w:bCs/>
          <w:i w:val="false"/>
          <w:iCs w:val="false"/>
          <w:color w:val="C2185B"/>
          <w:sz w:val="20"/>
          <w:szCs w:val="20"/>
        </w:rPr>
        <w:t xml:space="preserve">50 Ω</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 = 10 ÷ 50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 = U × I = 10 × 0,2 = </w:t>
      </w:r>
      <w:r>
        <w:rPr>
          <w:rFonts w:ascii="Times New Roman" w:cs="Times New Roman" w:eastAsia="Times New Roman" w:hAnsi="Times New Roman"/>
          <w:b/>
          <w:bCs/>
          <w:i w:val="false"/>
          <w:iCs w:val="false"/>
          <w:color w:val="C2185B"/>
          <w:sz w:val="20"/>
          <w:szCs w:val="20"/>
        </w:rPr>
        <w:t xml:space="preserve">2 W</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 = 2 × 5 × 3 600 = </w:t>
      </w:r>
      <w:r>
        <w:rPr>
          <w:rFonts w:ascii="Times New Roman" w:cs="Times New Roman" w:eastAsia="Times New Roman" w:hAnsi="Times New Roman"/>
          <w:b/>
          <w:bCs/>
          <w:i w:val="false"/>
          <w:iCs w:val="false"/>
          <w:color w:val="C2185B"/>
          <w:sz w:val="20"/>
          <w:szCs w:val="20"/>
        </w:rPr>
        <w:t xml:space="preserve">36 000 J</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 = </w:t>
      </w:r>
      <w:r>
        <w:rPr>
          <w:rFonts w:ascii="Times New Roman" w:cs="Times New Roman" w:eastAsia="Times New Roman" w:hAnsi="Times New Roman"/>
          <w:b/>
          <w:bCs/>
          <w:i w:val="false"/>
          <w:iCs w:val="false"/>
          <w:color w:val="C2185B"/>
          <w:sz w:val="20"/>
          <w:szCs w:val="20"/>
        </w:rPr>
        <w:t xml:space="preserve">42°</w:t>
      </w:r>
      <w:r>
        <w:rPr>
          <w:rFonts w:ascii="Times New Roman" w:cs="Times New Roman" w:eastAsia="Times New Roman" w:hAnsi="Times New Roman"/>
          <w:b w:val="false"/>
          <w:bCs w:val="false"/>
          <w:i w:val="false"/>
          <w:iCs w:val="false"/>
          <w:color w:val="000000"/>
          <w:sz w:val="20"/>
          <w:szCs w:val="20"/>
        </w:rPr>
        <w:t xml:space="preserve"> (r = i).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1,5 + 1,5 = </w:t>
      </w:r>
      <w:r>
        <w:rPr>
          <w:rFonts w:ascii="Times New Roman" w:cs="Times New Roman" w:eastAsia="Times New Roman" w:hAnsi="Times New Roman"/>
          <w:b/>
          <w:bCs/>
          <w:i w:val="false"/>
          <w:iCs w:val="false"/>
          <w:color w:val="C2185B"/>
          <w:sz w:val="20"/>
          <w:szCs w:val="20"/>
        </w:rPr>
        <w:t xml:space="preserve">3 m</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Violet, indigo, bleu, vert, jaune, orangé, rouge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Noir : il absorbe le rouge et ne reçoit aucun bleu à renvoyer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CH4 + 2 O2 → CO2 + 2 H2O</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 mol : </w:t>
      </w:r>
      <w:r>
        <w:rPr>
          <w:rFonts w:ascii="Times New Roman" w:cs="Times New Roman" w:eastAsia="Times New Roman" w:hAnsi="Times New Roman"/>
          <w:b/>
          <w:bCs/>
          <w:i w:val="false"/>
          <w:iCs w:val="false"/>
          <w:color w:val="C2185B"/>
          <w:sz w:val="20"/>
          <w:szCs w:val="20"/>
        </w:rPr>
        <w:t xml:space="preserve">22,4 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carbone (suie) et le monoxyde de carbone CO</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Acide : ions H+ majoritaires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200" w:before="120"/>
        <w:jc w:val="center"/>
      </w:pPr>
      <w:bookmarkStart w:name="annexes" w:id="1"/>
      <w:r>
        <w:rPr>
          <w:rFonts w:ascii="Times New Roman" w:cs="Times New Roman" w:eastAsia="Times New Roman" w:hAnsi="Times New Roman"/>
          <w:b/>
          <w:bCs/>
          <w:color w:val="C00000"/>
          <w:sz w:val="34"/>
          <w:szCs w:val="34"/>
        </w:rPr>
        <w:t xml:space="preserve">ANNEXES</w:t>
      </w:r>
      <w:bookmarkEnd w:id="1"/>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Formules • Tableau périodique et pH • Conversions • Glossaire • Sécurité • Auto-évaluation • Index • Bibliographie</w:t>
      </w:r>
    </w:p>
    <w:p>
      <w:r>
        <w:br w:type="page"/>
      </w:r>
    </w:p>
    <w:p>
      <w:pPr>
        <w:spacing w:after="160" w:before="120"/>
        <w:jc w:val="center"/>
      </w:pPr>
      <w:bookmarkStart w:name="annexe1" w:id="1"/>
      <w:r>
        <w:rPr>
          <w:rFonts w:ascii="Times New Roman" w:cs="Times New Roman" w:eastAsia="Times New Roman" w:hAnsi="Times New Roman"/>
          <w:b/>
          <w:bCs/>
          <w:color w:val="C00000"/>
          <w:sz w:val="28"/>
          <w:szCs w:val="28"/>
        </w:rPr>
        <w:t xml:space="preserve">ANNEXE 1 — Formules et grandeurs physiques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grandeurs du programme de T9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Grandeur</w:t>
            </w:r>
          </w:p>
        </w:tc>
        <w:tc>
          <w:tcPr>
            <w:tcW w:type="pct" w:w="21%"/>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Unité légale</w:t>
            </w:r>
          </w:p>
        </w:tc>
        <w:tc>
          <w:tcPr>
            <w:tcW w:type="pct" w:w="1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4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Instrument / méthode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Force, poids, poussée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newton</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Travail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joule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W = F × d</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Puissance mécanique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watt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P = W ÷ t</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(en dérivation)</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du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(en série)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Résistance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ohm</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Ω</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Ohmmètre, ou R = U ÷ I</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Puissance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watt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P = U × I</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Énergie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joule / kilowattheure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 / kWh</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Compteur ; W = P × t</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Angle d'incidence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degré</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Rapporteur (depuis la normale)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Quantité de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n = m ÷ M</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Concentration massique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gramme par litre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Cm = m ÷ V</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Concentration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mole par litre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C = n ÷ V</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Les formules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Poids : P = m × g (g ≈ 10 N/kg sur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Poussée d'Archimède : F = ρ × V × g = poids du liquide déplacé ; F = poids réel − poids apparent.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Densité d'un corps = masse volumique du corps ÷ masse volumique de l'eau (sans unité) ; un solide homogène flotte si d(solide) &lt; d(liquide).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Travail d'une force constante : W = F × d (joules) ; travail du poids : W = P × h (h : dénivellation).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Puissance : P = W ÷ t (watts) ; 1 ch = 736 W.</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Loi d'Ohm : U = R × I ; R = U ÷ I ; I = U ÷ 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Associations : série : Re = R1 + R2 ; dérivation : 1/Re = 1/R1 + 1/R2.</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Puissance électrique : P = U × I ; pour un conducteur ohmique : P = R × I².</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Énergie : W = P × t ; 1 kWh = 3 600 000 J ; loi de Joule : Q = R × I² × 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Réflexion : r = i (angles mesurés depuis la normale).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Mole : n = m ÷ M ; gaz aux conditions normales : V = n × 22,4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Concentrations : Cm = m ÷ V (g/L) ; C = n ÷ V (mol/L) ; Cm = C × M.</w:t>
      </w:r>
    </w:p>
    <w:p>
      <w:pPr>
        <w:spacing w:after="80" w:before="160"/>
        <w:jc w:val="left"/>
      </w:pPr>
      <w:r>
        <w:rPr>
          <w:rFonts w:ascii="Times New Roman" w:cs="Times New Roman" w:eastAsia="Times New Roman" w:hAnsi="Times New Roman"/>
          <w:b/>
          <w:bCs/>
          <w:i w:val="false"/>
          <w:iCs w:val="false"/>
          <w:color w:val="1E7B34"/>
          <w:sz w:val="22"/>
          <w:szCs w:val="22"/>
        </w:rPr>
        <w:t xml:space="preserve">Valeurs et repères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Intensité de pesanteur : Terre g ≈ 10 N/kg ; Lune ≈ 1,6 N/kg.</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 volumique de l'eau : 1 000 kg/m³ (1 kg/L) ; densités : liège 0,2 ; glace 0,92 ; fer 7,8 ; mercure 13,6.</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Secteur JIRAMA : 220 V ; 50 Hz.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Nombre d'Avogadro : 6,02 × 10²³ entités par mole ; volume molaire : 22,4 L/mol aux conditions normales.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Masses molaires atomiques : H = 1 ; C = 12 ; N = 14 ; O = 16 ; Na = 23 ; S = 32 ; Cl = 35,5 ; Ca = 40 ; Fe = 56 ; Cu = 63,5 (g/mol).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Échelle de pH : 0 à 14 ; acide &lt; 7 ; neutre = 7 ; basique &gt; 7 ; BBT : jaune / vert / bleu.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Alcanes : CnH2n+2 : CH4, C2H6, C3H8, C4H10.</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Spectre de la lumière blanche : violet, indigo, bleu, vert, jaune, orangé, rouge (le violet est le plus dévié).</w:t>
      </w:r>
    </w:p>
    <w:p>
      <w:r>
        <w:br w:type="page"/>
      </w:r>
    </w:p>
    <w:p>
      <w:pPr>
        <w:spacing w:after="160" w:before="120"/>
        <w:jc w:val="center"/>
      </w:pPr>
      <w:bookmarkStart w:name="annexe2" w:id="1"/>
      <w:r>
        <w:rPr>
          <w:rFonts w:ascii="Times New Roman" w:cs="Times New Roman" w:eastAsia="Times New Roman" w:hAnsi="Times New Roman"/>
          <w:b/>
          <w:bCs/>
          <w:color w:val="C00000"/>
          <w:sz w:val="28"/>
          <w:szCs w:val="28"/>
        </w:rPr>
        <w:t xml:space="preserve">ANNEXE 2 — Tableau périodique simplifié et échelle de pH</w:t>
      </w:r>
      <w:bookmarkEnd w:id="1"/>
    </w:p>
    <w:p>
      <w:pPr>
        <w:spacing w:after="120" w:before="0"/>
        <w:jc w:val="both"/>
      </w:pPr>
      <w:r>
        <w:rPr>
          <w:rFonts w:ascii="Times New Roman" w:cs="Times New Roman" w:eastAsia="Times New Roman" w:hAnsi="Times New Roman"/>
          <w:b w:val="false"/>
          <w:bCs w:val="false"/>
          <w:i w:val="false"/>
          <w:iCs w:val="false"/>
          <w:color w:val="000000"/>
          <w:sz w:val="21"/>
          <w:szCs w:val="21"/>
        </w:rPr>
        <w:t xml:space="preserve">Le tableau périodique classe les éléments par numéro atomique croissant ; chaque colonne rassemble une famille aux propriétés voisines. En T9, il te sert surtout à lire les masses molaires pour tes calculs de moles.</w:t>
      </w:r>
    </w:p>
    <w:p>
      <w:pPr>
        <w:spacing w:after="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667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20 premiers éléments du tableau périodique, avec leur symbole</w:t>
      </w:r>
    </w:p>
    <w:p>
      <w:pPr>
        <w:spacing w:after="80" w:before="120"/>
        <w:jc w:val="left"/>
      </w:pPr>
      <w:r>
        <w:rPr>
          <w:rFonts w:ascii="Times New Roman" w:cs="Times New Roman" w:eastAsia="Times New Roman" w:hAnsi="Times New Roman"/>
          <w:b/>
          <w:bCs/>
          <w:i w:val="false"/>
          <w:iCs w:val="false"/>
          <w:color w:val="1E7B34"/>
          <w:sz w:val="22"/>
          <w:szCs w:val="22"/>
        </w:rPr>
        <w:t xml:space="preserve">Les éléments les plus utiles en T9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Élément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2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Masse molaire (g/mol)</w:t>
            </w:r>
          </w:p>
        </w:tc>
        <w:tc>
          <w:tcPr>
            <w:tcW w:type="pct" w:w="53%"/>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Où le rencontre-t-on ?</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H2O, alcanes, ion H+ des acides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Alcanes, CO2, suie des combustions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 de l'air (N2)</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 de l'air (O2), eau, oxydes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NaCl ; soude NaOH ; ion Na+</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Sulfure de fer FeS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35,5</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(ion Cl−), acide chlorhydrique HCl</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56</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Clous, Fe3O4, rouille ; ions Fe2+ / Fe3+</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63,5</w:t>
            </w:r>
          </w:p>
        </w:tc>
        <w:tc>
          <w:tcPr>
            <w:tcW w:type="pct" w:w="5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 ; ion Cu2+ (précipité bleu)</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L'échelle de pH</w:t>
      </w:r>
    </w:p>
    <w:p>
      <w:pPr>
        <w:spacing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381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L'échelle de pH de 0 à 14, avec les couleurs du BBT et des exemples de la vie courante</w:t>
      </w:r>
    </w:p>
    <w:p>
      <w:r>
        <w:br w:type="page"/>
      </w:r>
    </w:p>
    <w:p>
      <w:pPr>
        <w:spacing w:after="160" w:before="120"/>
        <w:jc w:val="center"/>
      </w:pPr>
      <w:bookmarkStart w:name="annexe3" w:id="1"/>
      <w:r>
        <w:rPr>
          <w:rFonts w:ascii="Times New Roman" w:cs="Times New Roman" w:eastAsia="Times New Roman" w:hAnsi="Times New Roman"/>
          <w:b/>
          <w:bCs/>
          <w:color w:val="C00000"/>
          <w:sz w:val="28"/>
          <w:szCs w:val="28"/>
        </w:rPr>
        <w:t xml:space="preserve">ANNEXE 3 — Tableaux de conversion d'unités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masses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q</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kg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hg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dag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mg</w:t>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bl>
    <w:p>
      <w:pPr>
        <w:spacing w:after="160" w:before="60"/>
        <w:jc w:val="left"/>
      </w:pPr>
      <w:r>
        <w:rPr>
          <w:rFonts w:ascii="Times New Roman" w:cs="Times New Roman" w:eastAsia="Times New Roman" w:hAnsi="Times New Roman"/>
          <w:b w:val="false"/>
          <w:bCs w:val="false"/>
          <w:i w:val="false"/>
          <w:iCs w:val="false"/>
          <w:color w:val="000000"/>
          <w:sz w:val="21"/>
          <w:szCs w:val="21"/>
        </w:rPr>
        <w:t xml:space="preserve">1 t = 1 000 kg    •    1 kg = 1 000 g    •    1 g = 1 000 mg</w:t>
      </w:r>
    </w:p>
    <w:p>
      <w:pPr>
        <w:spacing w:after="80" w:before="0"/>
        <w:jc w:val="left"/>
      </w:pPr>
      <w:r>
        <w:rPr>
          <w:rFonts w:ascii="Times New Roman" w:cs="Times New Roman" w:eastAsia="Times New Roman" w:hAnsi="Times New Roman"/>
          <w:b/>
          <w:bCs/>
          <w:i w:val="false"/>
          <w:iCs w:val="false"/>
          <w:color w:val="1E7B34"/>
          <w:sz w:val="22"/>
          <w:szCs w:val="22"/>
        </w:rPr>
        <w:t xml:space="preserve">Les volumes et les capacités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m³</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dm³ (= L)</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cm³ (= mL)</w:t>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m³ = 1 000 dm³ = 1 000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dm³ = 1 L    •    1 cm³ = 1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 = 100 cL = 1 000 mL</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mécaniques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daN = 10 N (le décanewton, souvent gravé sur les dynamomètres) ; poids d'une masse de 100 g ≈ 1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kJ = 1 000 J    •    1 ch = 736 W (unité pratique des moteurs).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min = 60 s    •    1 h = 60 min = 3 600 s    •    1 h 30 = 1,5 h.</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électriques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V = 1 000 mV    •    1 kV = 1 000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A = 1 000 mA    •    50 mA suffisent à tuer : prudence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kΩ = 1 000 Ω    •    1 MΩ = 1 000 000 Ω</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kW = 1 000 W    •    1 kWh = 3 600 000 J (l'unité du compteur JIRAMA).</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chimiques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 (mol) = m (g) ÷ M (g/mol) ; V (gaz, L) = n × 22,4 aux conditions normales.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Cm (g/L) = C (mol/L) × M (g/mol).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Exemple : NaCl à 0,1 mol/L → Cm = 0,1 × 58,5 = 5,85 g/L.</w:t>
      </w:r>
    </w:p>
    <w:p>
      <w:pPr>
        <w:spacing w:after="80" w:before="120"/>
        <w:jc w:val="left"/>
      </w:pPr>
      <w:r>
        <w:rPr>
          <w:rFonts w:ascii="Times New Roman" w:cs="Times New Roman" w:eastAsia="Times New Roman" w:hAnsi="Times New Roman"/>
          <w:b/>
          <w:bCs/>
          <w:i w:val="false"/>
          <w:iCs w:val="false"/>
          <w:color w:val="1E7B34"/>
          <w:sz w:val="22"/>
          <w:szCs w:val="22"/>
        </w:rPr>
        <w:t xml:space="preserve">La méthode pour convertir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Écris le chiffre des unités dans la colonne de l'unité de départ.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Écris un chiffre par colonne, vers la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Complète avec des zéros jusqu'à la colonne de l'unité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Exemple : 2,5 kg en g → 2 dans la colonne kg, 5 dans la colonne hg, zéros jusqu'à g : 2 500 g.</w:t>
      </w:r>
    </w:p>
    <w:p>
      <w:r>
        <w:br w:type="page"/>
      </w:r>
    </w:p>
    <w:p>
      <w:pPr>
        <w:spacing w:after="160" w:before="120"/>
        <w:jc w:val="center"/>
      </w:pPr>
      <w:bookmarkStart w:name="annexe4" w:id="1"/>
      <w:r>
        <w:rPr>
          <w:rFonts w:ascii="Times New Roman" w:cs="Times New Roman" w:eastAsia="Times New Roman" w:hAnsi="Times New Roman"/>
          <w:b/>
          <w:bCs/>
          <w:color w:val="C00000"/>
          <w:sz w:val="28"/>
          <w:szCs w:val="28"/>
        </w:rPr>
        <w:t xml:space="preserve">ANNEXE 4 — Glossaire des mots de la physique-chimie</w:t>
      </w:r>
      <w:bookmarkEnd w:id="1"/>
    </w:p>
    <w:p>
      <w:pPr>
        <w:spacing w:after="40" w:before="0"/>
        <w:jc w:val="left"/>
      </w:pPr>
      <w:r>
        <w:rPr>
          <w:rFonts w:ascii="Times New Roman" w:cs="Times New Roman" w:eastAsia="Times New Roman" w:hAnsi="Times New Roman"/>
          <w:b/>
          <w:bCs/>
          <w:i w:val="false"/>
          <w:iCs w:val="false"/>
          <w:color w:val="1F4E79"/>
          <w:sz w:val="20"/>
          <w:szCs w:val="20"/>
        </w:rPr>
        <w:t xml:space="preserve">Alcane : </w:t>
      </w:r>
      <w:r>
        <w:rPr>
          <w:rFonts w:ascii="Times New Roman" w:cs="Times New Roman" w:eastAsia="Times New Roman" w:hAnsi="Times New Roman"/>
          <w:b w:val="false"/>
          <w:bCs w:val="false"/>
          <w:i w:val="false"/>
          <w:iCs w:val="false"/>
          <w:color w:val="000000"/>
          <w:sz w:val="20"/>
          <w:szCs w:val="20"/>
        </w:rPr>
        <w:t xml:space="preserve">Hydrocarbure de formule CnH2n+2 : méthane CH4, éthane, propane, butane C4H10.</w:t>
      </w:r>
    </w:p>
    <w:p>
      <w:pPr>
        <w:spacing w:after="40" w:before="0"/>
        <w:jc w:val="left"/>
      </w:pPr>
      <w:r>
        <w:rPr>
          <w:rFonts w:ascii="Times New Roman" w:cs="Times New Roman" w:eastAsia="Times New Roman" w:hAnsi="Times New Roman"/>
          <w:b/>
          <w:bCs/>
          <w:i w:val="false"/>
          <w:iCs w:val="false"/>
          <w:color w:val="1F4E79"/>
          <w:sz w:val="20"/>
          <w:szCs w:val="20"/>
        </w:rPr>
        <w:t xml:space="preserve">Archimède (poussée d') : </w:t>
      </w:r>
      <w:r>
        <w:rPr>
          <w:rFonts w:ascii="Times New Roman" w:cs="Times New Roman" w:eastAsia="Times New Roman" w:hAnsi="Times New Roman"/>
          <w:b w:val="false"/>
          <w:bCs w:val="false"/>
          <w:i w:val="false"/>
          <w:iCs w:val="false"/>
          <w:color w:val="000000"/>
          <w:sz w:val="20"/>
          <w:szCs w:val="20"/>
        </w:rPr>
        <w:t xml:space="preserve">Force verticale, vers le haut, égale au poids du liquide déplacé, exercée sur tout corps immergé.</w:t>
      </w:r>
    </w:p>
    <w:p>
      <w:pPr>
        <w:spacing w:after="40" w:before="0"/>
        <w:jc w:val="left"/>
      </w:pPr>
      <w:r>
        <w:rPr>
          <w:rFonts w:ascii="Times New Roman" w:cs="Times New Roman" w:eastAsia="Times New Roman" w:hAnsi="Times New Roman"/>
          <w:b/>
          <w:bCs/>
          <w:i w:val="false"/>
          <w:iCs w:val="false"/>
          <w:color w:val="1F4E79"/>
          <w:sz w:val="20"/>
          <w:szCs w:val="20"/>
        </w:rPr>
        <w:t xml:space="preserve">BBT : </w:t>
      </w:r>
      <w:r>
        <w:rPr>
          <w:rFonts w:ascii="Times New Roman" w:cs="Times New Roman" w:eastAsia="Times New Roman" w:hAnsi="Times New Roman"/>
          <w:b w:val="false"/>
          <w:bCs w:val="false"/>
          <w:i w:val="false"/>
          <w:iCs w:val="false"/>
          <w:color w:val="000000"/>
          <w:sz w:val="20"/>
          <w:szCs w:val="20"/>
        </w:rPr>
        <w:t xml:space="preserve">Bleu de bromothymol : indicateur coloré : jaune en milieu acide, vert au neutre, bleu en milieu basique.</w:t>
      </w:r>
    </w:p>
    <w:p>
      <w:pPr>
        <w:spacing w:after="40" w:before="0"/>
        <w:jc w:val="left"/>
      </w:pPr>
      <w:r>
        <w:rPr>
          <w:rFonts w:ascii="Times New Roman" w:cs="Times New Roman" w:eastAsia="Times New Roman" w:hAnsi="Times New Roman"/>
          <w:b/>
          <w:bCs/>
          <w:i w:val="false"/>
          <w:iCs w:val="false"/>
          <w:color w:val="1F4E79"/>
          <w:sz w:val="20"/>
          <w:szCs w:val="20"/>
        </w:rPr>
        <w:t xml:space="preserve">Caractéristique : </w:t>
      </w:r>
      <w:r>
        <w:rPr>
          <w:rFonts w:ascii="Times New Roman" w:cs="Times New Roman" w:eastAsia="Times New Roman" w:hAnsi="Times New Roman"/>
          <w:b w:val="false"/>
          <w:bCs w:val="false"/>
          <w:i w:val="false"/>
          <w:iCs w:val="false"/>
          <w:color w:val="000000"/>
          <w:sz w:val="20"/>
          <w:szCs w:val="20"/>
        </w:rPr>
        <w:t xml:space="preserve">Courbe U = f(I) d'un dipôle ; pour un résistor : droite passant par l'origine.</w:t>
      </w:r>
    </w:p>
    <w:p>
      <w:pPr>
        <w:spacing w:after="40" w:before="0"/>
        <w:jc w:val="left"/>
      </w:pPr>
      <w:r>
        <w:rPr>
          <w:rFonts w:ascii="Times New Roman" w:cs="Times New Roman" w:eastAsia="Times New Roman" w:hAnsi="Times New Roman"/>
          <w:b/>
          <w:bCs/>
          <w:i w:val="false"/>
          <w:iCs w:val="false"/>
          <w:color w:val="1F4E79"/>
          <w:sz w:val="20"/>
          <w:szCs w:val="20"/>
        </w:rPr>
        <w:t xml:space="preserve">Centre de gravité : </w:t>
      </w:r>
      <w:r>
        <w:rPr>
          <w:rFonts w:ascii="Times New Roman" w:cs="Times New Roman" w:eastAsia="Times New Roman" w:hAnsi="Times New Roman"/>
          <w:b w:val="false"/>
          <w:bCs w:val="false"/>
          <w:i w:val="false"/>
          <w:iCs w:val="false"/>
          <w:color w:val="000000"/>
          <w:sz w:val="20"/>
          <w:szCs w:val="20"/>
        </w:rPr>
        <w:t xml:space="preserve">Point d'application du poids d'un corps ; noté G.</w:t>
      </w:r>
    </w:p>
    <w:p>
      <w:pPr>
        <w:spacing w:after="40" w:before="0"/>
        <w:jc w:val="left"/>
      </w:pPr>
      <w:r>
        <w:rPr>
          <w:rFonts w:ascii="Times New Roman" w:cs="Times New Roman" w:eastAsia="Times New Roman" w:hAnsi="Times New Roman"/>
          <w:b/>
          <w:bCs/>
          <w:i w:val="false"/>
          <w:iCs w:val="false"/>
          <w:color w:val="1F4E79"/>
          <w:sz w:val="20"/>
          <w:szCs w:val="20"/>
        </w:rPr>
        <w:t xml:space="preserve">Centre de poussée : </w:t>
      </w:r>
      <w:r>
        <w:rPr>
          <w:rFonts w:ascii="Times New Roman" w:cs="Times New Roman" w:eastAsia="Times New Roman" w:hAnsi="Times New Roman"/>
          <w:b w:val="false"/>
          <w:bCs w:val="false"/>
          <w:i w:val="false"/>
          <w:iCs w:val="false"/>
          <w:color w:val="000000"/>
          <w:sz w:val="20"/>
          <w:szCs w:val="20"/>
        </w:rPr>
        <w:t xml:space="preserve">Point d'application de la poussée d'Archimède.</w:t>
      </w:r>
    </w:p>
    <w:p>
      <w:pPr>
        <w:spacing w:after="40" w:before="0"/>
        <w:jc w:val="left"/>
      </w:pPr>
      <w:r>
        <w:rPr>
          <w:rFonts w:ascii="Times New Roman" w:cs="Times New Roman" w:eastAsia="Times New Roman" w:hAnsi="Times New Roman"/>
          <w:b/>
          <w:bCs/>
          <w:i w:val="false"/>
          <w:iCs w:val="false"/>
          <w:color w:val="1F4E79"/>
          <w:sz w:val="20"/>
          <w:szCs w:val="20"/>
        </w:rPr>
        <w:t xml:space="preserve">Combustion complète : </w:t>
      </w:r>
      <w:r>
        <w:rPr>
          <w:rFonts w:ascii="Times New Roman" w:cs="Times New Roman" w:eastAsia="Times New Roman" w:hAnsi="Times New Roman"/>
          <w:b w:val="false"/>
          <w:bCs w:val="false"/>
          <w:i w:val="false"/>
          <w:iCs w:val="false"/>
          <w:color w:val="000000"/>
          <w:sz w:val="20"/>
          <w:szCs w:val="20"/>
        </w:rPr>
        <w:t xml:space="preserve">Combustion avec assez de dioxygène : flamme bleue, produits CO2 et H2O.</w:t>
      </w:r>
    </w:p>
    <w:p>
      <w:pPr>
        <w:spacing w:after="40" w:before="0"/>
        <w:jc w:val="left"/>
      </w:pPr>
      <w:r>
        <w:rPr>
          <w:rFonts w:ascii="Times New Roman" w:cs="Times New Roman" w:eastAsia="Times New Roman" w:hAnsi="Times New Roman"/>
          <w:b/>
          <w:bCs/>
          <w:i w:val="false"/>
          <w:iCs w:val="false"/>
          <w:color w:val="1F4E79"/>
          <w:sz w:val="20"/>
          <w:szCs w:val="20"/>
        </w:rPr>
        <w:t xml:space="preserve">Combustion incomplète : </w:t>
      </w:r>
      <w:r>
        <w:rPr>
          <w:rFonts w:ascii="Times New Roman" w:cs="Times New Roman" w:eastAsia="Times New Roman" w:hAnsi="Times New Roman"/>
          <w:b w:val="false"/>
          <w:bCs w:val="false"/>
          <w:i w:val="false"/>
          <w:iCs w:val="false"/>
          <w:color w:val="000000"/>
          <w:sz w:val="20"/>
          <w:szCs w:val="20"/>
        </w:rPr>
        <w:t xml:space="preserve">Combustion en manque d'air : flamme jaune, carbone (suie) et monoxyde de carbone CO.</w:t>
      </w:r>
    </w:p>
    <w:p>
      <w:pPr>
        <w:spacing w:after="40" w:before="0"/>
        <w:jc w:val="left"/>
      </w:pPr>
      <w:r>
        <w:rPr>
          <w:rFonts w:ascii="Times New Roman" w:cs="Times New Roman" w:eastAsia="Times New Roman" w:hAnsi="Times New Roman"/>
          <w:b/>
          <w:bCs/>
          <w:i w:val="false"/>
          <w:iCs w:val="false"/>
          <w:color w:val="1F4E79"/>
          <w:sz w:val="20"/>
          <w:szCs w:val="20"/>
        </w:rPr>
        <w:t xml:space="preserve">Concentration massique : </w:t>
      </w:r>
      <w:r>
        <w:rPr>
          <w:rFonts w:ascii="Times New Roman" w:cs="Times New Roman" w:eastAsia="Times New Roman" w:hAnsi="Times New Roman"/>
          <w:b w:val="false"/>
          <w:bCs w:val="false"/>
          <w:i w:val="false"/>
          <w:iCs w:val="false"/>
          <w:color w:val="000000"/>
          <w:sz w:val="20"/>
          <w:szCs w:val="20"/>
        </w:rPr>
        <w:t xml:space="preserve">Masse de soluté par litre de solution : Cm = m ÷ V, en g/L.</w:t>
      </w:r>
    </w:p>
    <w:p>
      <w:pPr>
        <w:spacing w:after="40" w:before="0"/>
        <w:jc w:val="left"/>
      </w:pPr>
      <w:r>
        <w:rPr>
          <w:rFonts w:ascii="Times New Roman" w:cs="Times New Roman" w:eastAsia="Times New Roman" w:hAnsi="Times New Roman"/>
          <w:b/>
          <w:bCs/>
          <w:i w:val="false"/>
          <w:iCs w:val="false"/>
          <w:color w:val="1F4E79"/>
          <w:sz w:val="20"/>
          <w:szCs w:val="20"/>
        </w:rPr>
        <w:t xml:space="preserve">Concentration molaire : </w:t>
      </w:r>
      <w:r>
        <w:rPr>
          <w:rFonts w:ascii="Times New Roman" w:cs="Times New Roman" w:eastAsia="Times New Roman" w:hAnsi="Times New Roman"/>
          <w:b w:val="false"/>
          <w:bCs w:val="false"/>
          <w:i w:val="false"/>
          <w:iCs w:val="false"/>
          <w:color w:val="000000"/>
          <w:sz w:val="20"/>
          <w:szCs w:val="20"/>
        </w:rPr>
        <w:t xml:space="preserve">Nombre de moles de soluté par litre : C = n ÷ V, en mol/L ; notée [X] pour l'espèce X.</w:t>
      </w:r>
    </w:p>
    <w:p>
      <w:pPr>
        <w:spacing w:after="40" w:before="0"/>
        <w:jc w:val="left"/>
      </w:pPr>
      <w:r>
        <w:rPr>
          <w:rFonts w:ascii="Times New Roman" w:cs="Times New Roman" w:eastAsia="Times New Roman" w:hAnsi="Times New Roman"/>
          <w:b/>
          <w:bCs/>
          <w:i w:val="false"/>
          <w:iCs w:val="false"/>
          <w:color w:val="1F4E79"/>
          <w:sz w:val="20"/>
          <w:szCs w:val="20"/>
        </w:rPr>
        <w:t xml:space="preserve">Conducteur ohmique : </w:t>
      </w:r>
      <w:r>
        <w:rPr>
          <w:rFonts w:ascii="Times New Roman" w:cs="Times New Roman" w:eastAsia="Times New Roman" w:hAnsi="Times New Roman"/>
          <w:b w:val="false"/>
          <w:bCs w:val="false"/>
          <w:i w:val="false"/>
          <w:iCs w:val="false"/>
          <w:color w:val="000000"/>
          <w:sz w:val="20"/>
          <w:szCs w:val="20"/>
        </w:rPr>
        <w:t xml:space="preserve">Dipôle (résistor) qui suit la loi d'Ohm U = R × I ; symbole : un rectangle.</w:t>
      </w:r>
    </w:p>
    <w:p>
      <w:pPr>
        <w:spacing w:after="40" w:before="0"/>
        <w:jc w:val="left"/>
      </w:pPr>
      <w:r>
        <w:rPr>
          <w:rFonts w:ascii="Times New Roman" w:cs="Times New Roman" w:eastAsia="Times New Roman" w:hAnsi="Times New Roman"/>
          <w:b/>
          <w:bCs/>
          <w:i w:val="false"/>
          <w:iCs w:val="false"/>
          <w:color w:val="1F4E79"/>
          <w:sz w:val="20"/>
          <w:szCs w:val="20"/>
        </w:rPr>
        <w:t xml:space="preserve">Densité : </w:t>
      </w:r>
      <w:r>
        <w:rPr>
          <w:rFonts w:ascii="Times New Roman" w:cs="Times New Roman" w:eastAsia="Times New Roman" w:hAnsi="Times New Roman"/>
          <w:b w:val="false"/>
          <w:bCs w:val="false"/>
          <w:i w:val="false"/>
          <w:iCs w:val="false"/>
          <w:color w:val="000000"/>
          <w:sz w:val="20"/>
          <w:szCs w:val="20"/>
        </w:rPr>
        <w:t xml:space="preserve">Rapport de la masse volumique d'un corps à celle de l'eau ; sans unité.</w:t>
      </w:r>
    </w:p>
    <w:p>
      <w:pPr>
        <w:spacing w:after="40" w:before="0"/>
        <w:jc w:val="left"/>
      </w:pPr>
      <w:r>
        <w:rPr>
          <w:rFonts w:ascii="Times New Roman" w:cs="Times New Roman" w:eastAsia="Times New Roman" w:hAnsi="Times New Roman"/>
          <w:b/>
          <w:bCs/>
          <w:i w:val="false"/>
          <w:iCs w:val="false"/>
          <w:color w:val="1F4E79"/>
          <w:sz w:val="20"/>
          <w:szCs w:val="20"/>
        </w:rPr>
        <w:t xml:space="preserve">Disjoncteur : </w:t>
      </w:r>
      <w:r>
        <w:rPr>
          <w:rFonts w:ascii="Times New Roman" w:cs="Times New Roman" w:eastAsia="Times New Roman" w:hAnsi="Times New Roman"/>
          <w:b w:val="false"/>
          <w:bCs w:val="false"/>
          <w:i w:val="false"/>
          <w:iCs w:val="false"/>
          <w:color w:val="000000"/>
          <w:sz w:val="20"/>
          <w:szCs w:val="20"/>
        </w:rPr>
        <w:t xml:space="preserve">Interrupteur automatique qui protège TOUTE l'installation ; il se réarme après incident.</w:t>
      </w:r>
    </w:p>
    <w:p>
      <w:pPr>
        <w:spacing w:after="40" w:before="0"/>
        <w:jc w:val="left"/>
      </w:pPr>
      <w:r>
        <w:rPr>
          <w:rFonts w:ascii="Times New Roman" w:cs="Times New Roman" w:eastAsia="Times New Roman" w:hAnsi="Times New Roman"/>
          <w:b/>
          <w:bCs/>
          <w:i w:val="false"/>
          <w:iCs w:val="false"/>
          <w:color w:val="1F4E79"/>
          <w:sz w:val="20"/>
          <w:szCs w:val="20"/>
        </w:rPr>
        <w:t xml:space="preserve">Dynamomètre : </w:t>
      </w:r>
      <w:r>
        <w:rPr>
          <w:rFonts w:ascii="Times New Roman" w:cs="Times New Roman" w:eastAsia="Times New Roman" w:hAnsi="Times New Roman"/>
          <w:b w:val="false"/>
          <w:bCs w:val="false"/>
          <w:i w:val="false"/>
          <w:iCs w:val="false"/>
          <w:color w:val="000000"/>
          <w:sz w:val="20"/>
          <w:szCs w:val="20"/>
        </w:rPr>
        <w:t xml:space="preserve">Instrument à ressort qui mesure l'intensité d'une force, en newtons.</w:t>
      </w:r>
    </w:p>
    <w:p>
      <w:pPr>
        <w:spacing w:after="40" w:before="0"/>
        <w:jc w:val="left"/>
      </w:pPr>
      <w:r>
        <w:rPr>
          <w:rFonts w:ascii="Times New Roman" w:cs="Times New Roman" w:eastAsia="Times New Roman" w:hAnsi="Times New Roman"/>
          <w:b/>
          <w:bCs/>
          <w:i w:val="false"/>
          <w:iCs w:val="false"/>
          <w:color w:val="1F4E79"/>
          <w:sz w:val="20"/>
          <w:szCs w:val="20"/>
        </w:rPr>
        <w:t xml:space="preserve">Effet Joule : </w:t>
      </w:r>
      <w:r>
        <w:rPr>
          <w:rFonts w:ascii="Times New Roman" w:cs="Times New Roman" w:eastAsia="Times New Roman" w:hAnsi="Times New Roman"/>
          <w:b w:val="false"/>
          <w:bCs w:val="false"/>
          <w:i w:val="false"/>
          <w:iCs w:val="false"/>
          <w:color w:val="000000"/>
          <w:sz w:val="20"/>
          <w:szCs w:val="20"/>
        </w:rPr>
        <w:t xml:space="preserve">Échauffement de tout conducteur parcouru par un courant électrique.</w:t>
      </w:r>
    </w:p>
    <w:p>
      <w:pPr>
        <w:spacing w:after="40" w:before="0"/>
        <w:jc w:val="left"/>
      </w:pPr>
      <w:r>
        <w:rPr>
          <w:rFonts w:ascii="Times New Roman" w:cs="Times New Roman" w:eastAsia="Times New Roman" w:hAnsi="Times New Roman"/>
          <w:b/>
          <w:bCs/>
          <w:i w:val="false"/>
          <w:iCs w:val="false"/>
          <w:color w:val="1F4E79"/>
          <w:sz w:val="20"/>
          <w:szCs w:val="20"/>
        </w:rPr>
        <w:t xml:space="preserve">Équation-bilan : </w:t>
      </w:r>
      <w:r>
        <w:rPr>
          <w:rFonts w:ascii="Times New Roman" w:cs="Times New Roman" w:eastAsia="Times New Roman" w:hAnsi="Times New Roman"/>
          <w:b w:val="false"/>
          <w:bCs w:val="false"/>
          <w:i w:val="false"/>
          <w:iCs w:val="false"/>
          <w:color w:val="000000"/>
          <w:sz w:val="20"/>
          <w:szCs w:val="20"/>
        </w:rPr>
        <w:t xml:space="preserve">Écriture symbolique équilibrée d'une réaction : les atomes se conservent (Fe + S → FeS).</w:t>
      </w:r>
    </w:p>
    <w:p>
      <w:pPr>
        <w:spacing w:after="40" w:before="0"/>
        <w:jc w:val="left"/>
      </w:pPr>
      <w:r>
        <w:rPr>
          <w:rFonts w:ascii="Times New Roman" w:cs="Times New Roman" w:eastAsia="Times New Roman" w:hAnsi="Times New Roman"/>
          <w:b/>
          <w:bCs/>
          <w:i w:val="false"/>
          <w:iCs w:val="false"/>
          <w:color w:val="1F4E79"/>
          <w:sz w:val="20"/>
          <w:szCs w:val="20"/>
        </w:rPr>
        <w:t xml:space="preserve">Équilibre (2 forces) : </w:t>
      </w:r>
      <w:r>
        <w:rPr>
          <w:rFonts w:ascii="Times New Roman" w:cs="Times New Roman" w:eastAsia="Times New Roman" w:hAnsi="Times New Roman"/>
          <w:b w:val="false"/>
          <w:bCs w:val="false"/>
          <w:i w:val="false"/>
          <w:iCs w:val="false"/>
          <w:color w:val="000000"/>
          <w:sz w:val="20"/>
          <w:szCs w:val="20"/>
        </w:rPr>
        <w:t xml:space="preserve">État d'un solide soumis à deux forces directement opposées : même droite, sens contraires, même intensité.</w:t>
      </w:r>
    </w:p>
    <w:p>
      <w:pPr>
        <w:spacing w:after="40" w:before="0"/>
        <w:jc w:val="left"/>
      </w:pPr>
      <w:r>
        <w:rPr>
          <w:rFonts w:ascii="Times New Roman" w:cs="Times New Roman" w:eastAsia="Times New Roman" w:hAnsi="Times New Roman"/>
          <w:b/>
          <w:bCs/>
          <w:i w:val="false"/>
          <w:iCs w:val="false"/>
          <w:color w:val="1F4E79"/>
          <w:sz w:val="20"/>
          <w:szCs w:val="20"/>
        </w:rPr>
        <w:t xml:space="preserve">Filtre coloré : </w:t>
      </w:r>
      <w:r>
        <w:rPr>
          <w:rFonts w:ascii="Times New Roman" w:cs="Times New Roman" w:eastAsia="Times New Roman" w:hAnsi="Times New Roman"/>
          <w:b w:val="false"/>
          <w:bCs w:val="false"/>
          <w:i w:val="false"/>
          <w:iCs w:val="false"/>
          <w:color w:val="000000"/>
          <w:sz w:val="20"/>
          <w:szCs w:val="20"/>
        </w:rPr>
        <w:t xml:space="preserve">Écran transparent qui ne laisse passer que la lumière de sa couleur et absorbe les autres.</w:t>
      </w:r>
    </w:p>
    <w:p>
      <w:pPr>
        <w:spacing w:after="40" w:before="0"/>
        <w:jc w:val="left"/>
      </w:pPr>
      <w:r>
        <w:rPr>
          <w:rFonts w:ascii="Times New Roman" w:cs="Times New Roman" w:eastAsia="Times New Roman" w:hAnsi="Times New Roman"/>
          <w:b/>
          <w:bCs/>
          <w:i w:val="false"/>
          <w:iCs w:val="false"/>
          <w:color w:val="1F4E79"/>
          <w:sz w:val="20"/>
          <w:szCs w:val="20"/>
        </w:rPr>
        <w:t xml:space="preserve">Force : </w:t>
      </w:r>
      <w:r>
        <w:rPr>
          <w:rFonts w:ascii="Times New Roman" w:cs="Times New Roman" w:eastAsia="Times New Roman" w:hAnsi="Times New Roman"/>
          <w:b w:val="false"/>
          <w:bCs w:val="false"/>
          <w:i w:val="false"/>
          <w:iCs w:val="false"/>
          <w:color w:val="000000"/>
          <w:sz w:val="20"/>
          <w:szCs w:val="20"/>
        </w:rPr>
        <w:t xml:space="preserve">Action capable de déformer un objet ou de modifier son mouvement ; représentée par un vecteur.</w:t>
      </w:r>
    </w:p>
    <w:p>
      <w:pPr>
        <w:spacing w:after="40" w:before="0"/>
        <w:jc w:val="left"/>
      </w:pPr>
      <w:r>
        <w:rPr>
          <w:rFonts w:ascii="Times New Roman" w:cs="Times New Roman" w:eastAsia="Times New Roman" w:hAnsi="Times New Roman"/>
          <w:b/>
          <w:bCs/>
          <w:i w:val="false"/>
          <w:iCs w:val="false"/>
          <w:color w:val="1F4E79"/>
          <w:sz w:val="20"/>
          <w:szCs w:val="20"/>
        </w:rPr>
        <w:t xml:space="preserve">Fusible : </w:t>
      </w:r>
      <w:r>
        <w:rPr>
          <w:rFonts w:ascii="Times New Roman" w:cs="Times New Roman" w:eastAsia="Times New Roman" w:hAnsi="Times New Roman"/>
          <w:b w:val="false"/>
          <w:bCs w:val="false"/>
          <w:i w:val="false"/>
          <w:iCs w:val="false"/>
          <w:color w:val="000000"/>
          <w:sz w:val="20"/>
          <w:szCs w:val="20"/>
        </w:rPr>
        <w:t xml:space="preserve">Fil calibré qui fond (effet Joule) en cas de surintensité : il protège UNE ligne de distribution.</w:t>
      </w:r>
    </w:p>
    <w:p>
      <w:pPr>
        <w:spacing w:after="40" w:before="0"/>
        <w:jc w:val="left"/>
      </w:pPr>
      <w:r>
        <w:rPr>
          <w:rFonts w:ascii="Times New Roman" w:cs="Times New Roman" w:eastAsia="Times New Roman" w:hAnsi="Times New Roman"/>
          <w:b/>
          <w:bCs/>
          <w:i w:val="false"/>
          <w:iCs w:val="false"/>
          <w:color w:val="1F4E79"/>
          <w:sz w:val="20"/>
          <w:szCs w:val="20"/>
        </w:rPr>
        <w:t xml:space="preserve">Image virtuelle : </w:t>
      </w:r>
      <w:r>
        <w:rPr>
          <w:rFonts w:ascii="Times New Roman" w:cs="Times New Roman" w:eastAsia="Times New Roman" w:hAnsi="Times New Roman"/>
          <w:b w:val="false"/>
          <w:bCs w:val="false"/>
          <w:i w:val="false"/>
          <w:iCs w:val="false"/>
          <w:color w:val="000000"/>
          <w:sz w:val="20"/>
          <w:szCs w:val="20"/>
        </w:rPr>
        <w:t xml:space="preserve">Image que l'on voit mais qu'on ne peut pas recueillir sur un écran (miroir plan).</w:t>
      </w:r>
    </w:p>
    <w:p>
      <w:pPr>
        <w:spacing w:after="40" w:before="0"/>
        <w:jc w:val="left"/>
      </w:pPr>
      <w:r>
        <w:rPr>
          <w:rFonts w:ascii="Times New Roman" w:cs="Times New Roman" w:eastAsia="Times New Roman" w:hAnsi="Times New Roman"/>
          <w:b/>
          <w:bCs/>
          <w:i w:val="false"/>
          <w:iCs w:val="false"/>
          <w:color w:val="1F4E79"/>
          <w:sz w:val="20"/>
          <w:szCs w:val="20"/>
        </w:rPr>
        <w:t xml:space="preserve">Ion : </w:t>
      </w:r>
      <w:r>
        <w:rPr>
          <w:rFonts w:ascii="Times New Roman" w:cs="Times New Roman" w:eastAsia="Times New Roman" w:hAnsi="Times New Roman"/>
          <w:b w:val="false"/>
          <w:bCs w:val="false"/>
          <w:i w:val="false"/>
          <w:iCs w:val="false"/>
          <w:color w:val="000000"/>
          <w:sz w:val="20"/>
          <w:szCs w:val="20"/>
        </w:rPr>
        <w:t xml:space="preserve">Atome ou groupe d'atomes chargé : cation (+) comme Na+, H+ ; anion (−) comme Cl−, OH−.</w:t>
      </w:r>
    </w:p>
    <w:p>
      <w:pPr>
        <w:spacing w:after="40" w:before="0"/>
        <w:jc w:val="left"/>
      </w:pPr>
      <w:r>
        <w:rPr>
          <w:rFonts w:ascii="Times New Roman" w:cs="Times New Roman" w:eastAsia="Times New Roman" w:hAnsi="Times New Roman"/>
          <w:b/>
          <w:bCs/>
          <w:i w:val="false"/>
          <w:iCs w:val="false"/>
          <w:color w:val="1F4E79"/>
          <w:sz w:val="20"/>
          <w:szCs w:val="20"/>
        </w:rPr>
        <w:t xml:space="preserve">Kilowattheure : </w:t>
      </w:r>
      <w:r>
        <w:rPr>
          <w:rFonts w:ascii="Times New Roman" w:cs="Times New Roman" w:eastAsia="Times New Roman" w:hAnsi="Times New Roman"/>
          <w:b w:val="false"/>
          <w:bCs w:val="false"/>
          <w:i w:val="false"/>
          <w:iCs w:val="false"/>
          <w:color w:val="000000"/>
          <w:sz w:val="20"/>
          <w:szCs w:val="20"/>
        </w:rPr>
        <w:t xml:space="preserve">Unité pratique d'énergie : 1 kWh = 3 600 000 J : l'unité du compteur électrique.</w:t>
      </w:r>
    </w:p>
    <w:p>
      <w:pPr>
        <w:spacing w:after="40" w:before="0"/>
        <w:jc w:val="left"/>
      </w:pPr>
      <w:r>
        <w:rPr>
          <w:rFonts w:ascii="Times New Roman" w:cs="Times New Roman" w:eastAsia="Times New Roman" w:hAnsi="Times New Roman"/>
          <w:b/>
          <w:bCs/>
          <w:i w:val="false"/>
          <w:iCs w:val="false"/>
          <w:color w:val="1F4E79"/>
          <w:sz w:val="20"/>
          <w:szCs w:val="20"/>
        </w:rPr>
        <w:t xml:space="preserve">Ligne moyenne : </w:t>
      </w:r>
      <w:r>
        <w:rPr>
          <w:rFonts w:ascii="Times New Roman" w:cs="Times New Roman" w:eastAsia="Times New Roman" w:hAnsi="Times New Roman"/>
          <w:b w:val="false"/>
          <w:bCs w:val="false"/>
          <w:i w:val="false"/>
          <w:iCs w:val="false"/>
          <w:color w:val="000000"/>
          <w:sz w:val="20"/>
          <w:szCs w:val="20"/>
        </w:rPr>
        <w:t xml:space="preserve">Droite tracée au plus près des points expérimentaux, jamais en ligne brisée.</w:t>
      </w:r>
    </w:p>
    <w:p>
      <w:pPr>
        <w:spacing w:after="40" w:before="0"/>
        <w:jc w:val="left"/>
      </w:pPr>
      <w:r>
        <w:rPr>
          <w:rFonts w:ascii="Times New Roman" w:cs="Times New Roman" w:eastAsia="Times New Roman" w:hAnsi="Times New Roman"/>
          <w:b/>
          <w:bCs/>
          <w:i w:val="false"/>
          <w:iCs w:val="false"/>
          <w:color w:val="1F4E79"/>
          <w:sz w:val="20"/>
          <w:szCs w:val="20"/>
        </w:rPr>
        <w:t xml:space="preserve">Loi de Joule : </w:t>
      </w:r>
      <w:r>
        <w:rPr>
          <w:rFonts w:ascii="Times New Roman" w:cs="Times New Roman" w:eastAsia="Times New Roman" w:hAnsi="Times New Roman"/>
          <w:b w:val="false"/>
          <w:bCs w:val="false"/>
          <w:i w:val="false"/>
          <w:iCs w:val="false"/>
          <w:color w:val="000000"/>
          <w:sz w:val="20"/>
          <w:szCs w:val="20"/>
        </w:rPr>
        <w:t xml:space="preserve">L'énergie reçue par un conducteur ohmique est intégralement convertie en chaleur : Q = R × I² × t.</w:t>
      </w:r>
    </w:p>
    <w:p>
      <w:pPr>
        <w:spacing w:after="40" w:before="0"/>
        <w:jc w:val="left"/>
      </w:pPr>
      <w:r>
        <w:rPr>
          <w:rFonts w:ascii="Times New Roman" w:cs="Times New Roman" w:eastAsia="Times New Roman" w:hAnsi="Times New Roman"/>
          <w:b/>
          <w:bCs/>
          <w:i w:val="false"/>
          <w:iCs w:val="false"/>
          <w:color w:val="1F4E79"/>
          <w:sz w:val="20"/>
          <w:szCs w:val="20"/>
        </w:rPr>
        <w:t xml:space="preserve">Loi d'Ohm : </w:t>
      </w:r>
      <w:r>
        <w:rPr>
          <w:rFonts w:ascii="Times New Roman" w:cs="Times New Roman" w:eastAsia="Times New Roman" w:hAnsi="Times New Roman"/>
          <w:b w:val="false"/>
          <w:bCs w:val="false"/>
          <w:i w:val="false"/>
          <w:iCs w:val="false"/>
          <w:color w:val="000000"/>
          <w:sz w:val="20"/>
          <w:szCs w:val="20"/>
        </w:rPr>
        <w:t xml:space="preserve">La tension aux bornes d'un conducteur ohmique est proportionnelle à l'intensité : U = R × I.</w:t>
      </w:r>
    </w:p>
    <w:p>
      <w:pPr>
        <w:spacing w:after="40" w:before="0"/>
        <w:jc w:val="left"/>
      </w:pPr>
      <w:r>
        <w:rPr>
          <w:rFonts w:ascii="Times New Roman" w:cs="Times New Roman" w:eastAsia="Times New Roman" w:hAnsi="Times New Roman"/>
          <w:b/>
          <w:bCs/>
          <w:i w:val="false"/>
          <w:iCs w:val="false"/>
          <w:color w:val="1F4E79"/>
          <w:sz w:val="20"/>
          <w:szCs w:val="20"/>
        </w:rPr>
        <w:t xml:space="preserve">Masse molaire : </w:t>
      </w:r>
      <w:r>
        <w:rPr>
          <w:rFonts w:ascii="Times New Roman" w:cs="Times New Roman" w:eastAsia="Times New Roman" w:hAnsi="Times New Roman"/>
          <w:b w:val="false"/>
          <w:bCs w:val="false"/>
          <w:i w:val="false"/>
          <w:iCs w:val="false"/>
          <w:color w:val="000000"/>
          <w:sz w:val="20"/>
          <w:szCs w:val="20"/>
        </w:rPr>
        <w:t xml:space="preserve">Masse d'une mole d'une espèce chimique, en g/mol ; s'additionne pour une molécule.</w:t>
      </w:r>
    </w:p>
    <w:p>
      <w:pPr>
        <w:spacing w:after="40" w:before="0"/>
        <w:jc w:val="left"/>
      </w:pPr>
      <w:r>
        <w:rPr>
          <w:rFonts w:ascii="Times New Roman" w:cs="Times New Roman" w:eastAsia="Times New Roman" w:hAnsi="Times New Roman"/>
          <w:b/>
          <w:bCs/>
          <w:i w:val="false"/>
          <w:iCs w:val="false"/>
          <w:color w:val="1F4E79"/>
          <w:sz w:val="20"/>
          <w:szCs w:val="20"/>
        </w:rPr>
        <w:t xml:space="preserve">Mirage : </w:t>
      </w:r>
      <w:r>
        <w:rPr>
          <w:rFonts w:ascii="Times New Roman" w:cs="Times New Roman" w:eastAsia="Times New Roman" w:hAnsi="Times New Roman"/>
          <w:b w:val="false"/>
          <w:bCs w:val="false"/>
          <w:i w:val="false"/>
          <w:iCs w:val="false"/>
          <w:color w:val="000000"/>
          <w:sz w:val="20"/>
          <w:szCs w:val="20"/>
        </w:rPr>
        <w:t xml:space="preserve">Illusion due à la réfraction dans les couches d'air chaud : on croit voir une flaque reflétant le ciel.</w:t>
      </w:r>
    </w:p>
    <w:p>
      <w:pPr>
        <w:spacing w:after="40" w:before="0"/>
        <w:jc w:val="left"/>
      </w:pPr>
      <w:r>
        <w:rPr>
          <w:rFonts w:ascii="Times New Roman" w:cs="Times New Roman" w:eastAsia="Times New Roman" w:hAnsi="Times New Roman"/>
          <w:b/>
          <w:bCs/>
          <w:i w:val="false"/>
          <w:iCs w:val="false"/>
          <w:color w:val="1F4E79"/>
          <w:sz w:val="20"/>
          <w:szCs w:val="20"/>
        </w:rPr>
        <w:t xml:space="preserve">Mole : </w:t>
      </w:r>
      <w:r>
        <w:rPr>
          <w:rFonts w:ascii="Times New Roman" w:cs="Times New Roman" w:eastAsia="Times New Roman" w:hAnsi="Times New Roman"/>
          <w:b w:val="false"/>
          <w:bCs w:val="false"/>
          <w:i w:val="false"/>
          <w:iCs w:val="false"/>
          <w:color w:val="000000"/>
          <w:sz w:val="20"/>
          <w:szCs w:val="20"/>
        </w:rPr>
        <w:t xml:space="preserve">Paquet de 6,02 × 10²³ entités (nombre d'Avogadro) : l'unité de quantité de matière.</w:t>
      </w:r>
    </w:p>
    <w:p>
      <w:pPr>
        <w:spacing w:after="40" w:before="0"/>
        <w:jc w:val="left"/>
      </w:pPr>
      <w:r>
        <w:rPr>
          <w:rFonts w:ascii="Times New Roman" w:cs="Times New Roman" w:eastAsia="Times New Roman" w:hAnsi="Times New Roman"/>
          <w:b/>
          <w:bCs/>
          <w:i w:val="false"/>
          <w:iCs w:val="false"/>
          <w:color w:val="1F4E79"/>
          <w:sz w:val="20"/>
          <w:szCs w:val="20"/>
        </w:rPr>
        <w:t xml:space="preserve">Neutralisation : </w:t>
      </w:r>
      <w:r>
        <w:rPr>
          <w:rFonts w:ascii="Times New Roman" w:cs="Times New Roman" w:eastAsia="Times New Roman" w:hAnsi="Times New Roman"/>
          <w:b w:val="false"/>
          <w:bCs w:val="false"/>
          <w:i w:val="false"/>
          <w:iCs w:val="false"/>
          <w:color w:val="000000"/>
          <w:sz w:val="20"/>
          <w:szCs w:val="20"/>
        </w:rPr>
        <w:t xml:space="preserve">Réaction entre un acide et une base : H+ + OH− → H2O ; il se forme un sel et de l'eau.</w:t>
      </w:r>
    </w:p>
    <w:p>
      <w:pPr>
        <w:spacing w:after="40" w:before="0"/>
        <w:jc w:val="left"/>
      </w:pPr>
      <w:r>
        <w:rPr>
          <w:rFonts w:ascii="Times New Roman" w:cs="Times New Roman" w:eastAsia="Times New Roman" w:hAnsi="Times New Roman"/>
          <w:b/>
          <w:bCs/>
          <w:i w:val="false"/>
          <w:iCs w:val="false"/>
          <w:color w:val="1F4E79"/>
          <w:sz w:val="20"/>
          <w:szCs w:val="20"/>
        </w:rPr>
        <w:t xml:space="preserve">Normale : </w:t>
      </w:r>
      <w:r>
        <w:rPr>
          <w:rFonts w:ascii="Times New Roman" w:cs="Times New Roman" w:eastAsia="Times New Roman" w:hAnsi="Times New Roman"/>
          <w:b w:val="false"/>
          <w:bCs w:val="false"/>
          <w:i w:val="false"/>
          <w:iCs w:val="false"/>
          <w:color w:val="000000"/>
          <w:sz w:val="20"/>
          <w:szCs w:val="20"/>
        </w:rPr>
        <w:t xml:space="preserve">Perpendiculaire au miroir (ou à la surface) au point d'incidence : origine des angles.</w:t>
      </w:r>
    </w:p>
    <w:p>
      <w:pPr>
        <w:spacing w:after="40" w:before="0"/>
        <w:jc w:val="left"/>
      </w:pPr>
      <w:r>
        <w:rPr>
          <w:rFonts w:ascii="Times New Roman" w:cs="Times New Roman" w:eastAsia="Times New Roman" w:hAnsi="Times New Roman"/>
          <w:b/>
          <w:bCs/>
          <w:i w:val="false"/>
          <w:iCs w:val="false"/>
          <w:color w:val="1F4E79"/>
          <w:sz w:val="20"/>
          <w:szCs w:val="20"/>
        </w:rPr>
        <w:t xml:space="preserve">pH : </w:t>
      </w:r>
      <w:r>
        <w:rPr>
          <w:rFonts w:ascii="Times New Roman" w:cs="Times New Roman" w:eastAsia="Times New Roman" w:hAnsi="Times New Roman"/>
          <w:b w:val="false"/>
          <w:bCs w:val="false"/>
          <w:i w:val="false"/>
          <w:iCs w:val="false"/>
          <w:color w:val="000000"/>
          <w:sz w:val="20"/>
          <w:szCs w:val="20"/>
        </w:rPr>
        <w:t xml:space="preserve">Nombre de 0 à 14 qui mesure l'acidité : &lt; 7 acide, 7 neutre, &gt; 7 basique.</w:t>
      </w:r>
    </w:p>
    <w:p>
      <w:pPr>
        <w:spacing w:after="40" w:before="0"/>
        <w:jc w:val="left"/>
      </w:pPr>
      <w:r>
        <w:rPr>
          <w:rFonts w:ascii="Times New Roman" w:cs="Times New Roman" w:eastAsia="Times New Roman" w:hAnsi="Times New Roman"/>
          <w:b/>
          <w:bCs/>
          <w:i w:val="false"/>
          <w:iCs w:val="false"/>
          <w:color w:val="1F4E79"/>
          <w:sz w:val="20"/>
          <w:szCs w:val="20"/>
        </w:rPr>
        <w:t xml:space="preserve">Plan d'incidence : </w:t>
      </w:r>
      <w:r>
        <w:rPr>
          <w:rFonts w:ascii="Times New Roman" w:cs="Times New Roman" w:eastAsia="Times New Roman" w:hAnsi="Times New Roman"/>
          <w:b w:val="false"/>
          <w:bCs w:val="false"/>
          <w:i w:val="false"/>
          <w:iCs w:val="false"/>
          <w:color w:val="000000"/>
          <w:sz w:val="20"/>
          <w:szCs w:val="20"/>
        </w:rPr>
        <w:t xml:space="preserve">Plan contenant le rayon incident et la normale ; les rayons réfléchi et réfracté y restent.</w:t>
      </w:r>
    </w:p>
    <w:p>
      <w:pPr>
        <w:spacing w:after="40" w:before="0"/>
        <w:jc w:val="left"/>
      </w:pPr>
      <w:r>
        <w:rPr>
          <w:rFonts w:ascii="Times New Roman" w:cs="Times New Roman" w:eastAsia="Times New Roman" w:hAnsi="Times New Roman"/>
          <w:b/>
          <w:bCs/>
          <w:i w:val="false"/>
          <w:iCs w:val="false"/>
          <w:color w:val="1F4E79"/>
          <w:sz w:val="20"/>
          <w:szCs w:val="20"/>
        </w:rPr>
        <w:t xml:space="preserve">Poids : </w:t>
      </w:r>
      <w:r>
        <w:rPr>
          <w:rFonts w:ascii="Times New Roman" w:cs="Times New Roman" w:eastAsia="Times New Roman" w:hAnsi="Times New Roman"/>
          <w:b w:val="false"/>
          <w:bCs w:val="false"/>
          <w:i w:val="false"/>
          <w:iCs w:val="false"/>
          <w:color w:val="000000"/>
          <w:sz w:val="20"/>
          <w:szCs w:val="20"/>
        </w:rPr>
        <w:t xml:space="preserve">Force d'attraction de la Terre : verticale, vers le bas, appliquée au centre de gravité ; P = m × g.</w:t>
      </w:r>
    </w:p>
    <w:p>
      <w:pPr>
        <w:spacing w:after="40" w:before="0"/>
        <w:jc w:val="left"/>
      </w:pPr>
      <w:r>
        <w:rPr>
          <w:rFonts w:ascii="Times New Roman" w:cs="Times New Roman" w:eastAsia="Times New Roman" w:hAnsi="Times New Roman"/>
          <w:b/>
          <w:bCs/>
          <w:i w:val="false"/>
          <w:iCs w:val="false"/>
          <w:color w:val="1F4E79"/>
          <w:sz w:val="20"/>
          <w:szCs w:val="20"/>
        </w:rPr>
        <w:t xml:space="preserve">Puissance : </w:t>
      </w:r>
      <w:r>
        <w:rPr>
          <w:rFonts w:ascii="Times New Roman" w:cs="Times New Roman" w:eastAsia="Times New Roman" w:hAnsi="Times New Roman"/>
          <w:b w:val="false"/>
          <w:bCs w:val="false"/>
          <w:i w:val="false"/>
          <w:iCs w:val="false"/>
          <w:color w:val="000000"/>
          <w:sz w:val="20"/>
          <w:szCs w:val="20"/>
        </w:rPr>
        <w:t xml:space="preserve">Quotient du travail (ou de l'énergie) par la durée : P = W ÷ t, en watts.</w:t>
      </w:r>
    </w:p>
    <w:p>
      <w:pPr>
        <w:spacing w:after="40" w:before="0"/>
        <w:jc w:val="left"/>
      </w:pPr>
      <w:r>
        <w:rPr>
          <w:rFonts w:ascii="Times New Roman" w:cs="Times New Roman" w:eastAsia="Times New Roman" w:hAnsi="Times New Roman"/>
          <w:b/>
          <w:bCs/>
          <w:i w:val="false"/>
          <w:iCs w:val="false"/>
          <w:color w:val="1F4E79"/>
          <w:sz w:val="20"/>
          <w:szCs w:val="20"/>
        </w:rPr>
        <w:t xml:space="preserve">Réflexion : </w:t>
      </w:r>
      <w:r>
        <w:rPr>
          <w:rFonts w:ascii="Times New Roman" w:cs="Times New Roman" w:eastAsia="Times New Roman" w:hAnsi="Times New Roman"/>
          <w:b w:val="false"/>
          <w:bCs w:val="false"/>
          <w:i w:val="false"/>
          <w:iCs w:val="false"/>
          <w:color w:val="000000"/>
          <w:sz w:val="20"/>
          <w:szCs w:val="20"/>
        </w:rPr>
        <w:t xml:space="preserve">Renvoi de la lumière par une surface polie : r = i.</w:t>
      </w:r>
    </w:p>
    <w:p>
      <w:pPr>
        <w:spacing w:after="40" w:before="0"/>
        <w:jc w:val="left"/>
      </w:pPr>
      <w:r>
        <w:rPr>
          <w:rFonts w:ascii="Times New Roman" w:cs="Times New Roman" w:eastAsia="Times New Roman" w:hAnsi="Times New Roman"/>
          <w:b/>
          <w:bCs/>
          <w:i w:val="false"/>
          <w:iCs w:val="false"/>
          <w:color w:val="1F4E79"/>
          <w:sz w:val="20"/>
          <w:szCs w:val="20"/>
        </w:rPr>
        <w:t xml:space="preserve">Réfraction : </w:t>
      </w:r>
      <w:r>
        <w:rPr>
          <w:rFonts w:ascii="Times New Roman" w:cs="Times New Roman" w:eastAsia="Times New Roman" w:hAnsi="Times New Roman"/>
          <w:b w:val="false"/>
          <w:bCs w:val="false"/>
          <w:i w:val="false"/>
          <w:iCs w:val="false"/>
          <w:color w:val="000000"/>
          <w:sz w:val="20"/>
          <w:szCs w:val="20"/>
        </w:rPr>
        <w:t xml:space="preserve">Changement de direction de la lumière à la traversée de la surface entre deux milieux transparents.</w:t>
      </w:r>
    </w:p>
    <w:p>
      <w:pPr>
        <w:spacing w:after="40" w:before="0"/>
        <w:jc w:val="left"/>
      </w:pPr>
      <w:r>
        <w:rPr>
          <w:rFonts w:ascii="Times New Roman" w:cs="Times New Roman" w:eastAsia="Times New Roman" w:hAnsi="Times New Roman"/>
          <w:b/>
          <w:bCs/>
          <w:i w:val="false"/>
          <w:iCs w:val="false"/>
          <w:color w:val="1F4E79"/>
          <w:sz w:val="20"/>
          <w:szCs w:val="20"/>
        </w:rPr>
        <w:t xml:space="preserve">Résistance : </w:t>
      </w:r>
      <w:r>
        <w:rPr>
          <w:rFonts w:ascii="Times New Roman" w:cs="Times New Roman" w:eastAsia="Times New Roman" w:hAnsi="Times New Roman"/>
          <w:b w:val="false"/>
          <w:bCs w:val="false"/>
          <w:i w:val="false"/>
          <w:iCs w:val="false"/>
          <w:color w:val="000000"/>
          <w:sz w:val="20"/>
          <w:szCs w:val="20"/>
        </w:rPr>
        <w:t xml:space="preserve">Grandeur R (en ohms) qui mesure l'opposition d'un conducteur au passage du courant.</w:t>
      </w:r>
    </w:p>
    <w:p>
      <w:pPr>
        <w:spacing w:after="40" w:before="0"/>
        <w:jc w:val="left"/>
      </w:pPr>
      <w:r>
        <w:rPr>
          <w:rFonts w:ascii="Times New Roman" w:cs="Times New Roman" w:eastAsia="Times New Roman" w:hAnsi="Times New Roman"/>
          <w:b/>
          <w:bCs/>
          <w:i w:val="false"/>
          <w:iCs w:val="false"/>
          <w:color w:val="1F4E79"/>
          <w:sz w:val="20"/>
          <w:szCs w:val="20"/>
        </w:rPr>
        <w:t xml:space="preserve">Saturée (solution) : </w:t>
      </w:r>
      <w:r>
        <w:rPr>
          <w:rFonts w:ascii="Times New Roman" w:cs="Times New Roman" w:eastAsia="Times New Roman" w:hAnsi="Times New Roman"/>
          <w:b w:val="false"/>
          <w:bCs w:val="false"/>
          <w:i w:val="false"/>
          <w:iCs w:val="false"/>
          <w:color w:val="000000"/>
          <w:sz w:val="20"/>
          <w:szCs w:val="20"/>
        </w:rPr>
        <w:t xml:space="preserve">Solution qui ne peut plus dissoudre de soluté supplémentaire.</w:t>
      </w:r>
    </w:p>
    <w:p>
      <w:pPr>
        <w:spacing w:after="40" w:before="0"/>
        <w:jc w:val="left"/>
      </w:pPr>
      <w:r>
        <w:rPr>
          <w:rFonts w:ascii="Times New Roman" w:cs="Times New Roman" w:eastAsia="Times New Roman" w:hAnsi="Times New Roman"/>
          <w:b/>
          <w:bCs/>
          <w:i w:val="false"/>
          <w:iCs w:val="false"/>
          <w:color w:val="1F4E79"/>
          <w:sz w:val="20"/>
          <w:szCs w:val="20"/>
        </w:rPr>
        <w:t xml:space="preserve">Solution ionique : </w:t>
      </w:r>
      <w:r>
        <w:rPr>
          <w:rFonts w:ascii="Times New Roman" w:cs="Times New Roman" w:eastAsia="Times New Roman" w:hAnsi="Times New Roman"/>
          <w:b w:val="false"/>
          <w:bCs w:val="false"/>
          <w:i w:val="false"/>
          <w:iCs w:val="false"/>
          <w:color w:val="000000"/>
          <w:sz w:val="20"/>
          <w:szCs w:val="20"/>
        </w:rPr>
        <w:t xml:space="preserve">Solution contenant des ions mobiles : elle conduit le courant électrique.</w:t>
      </w:r>
    </w:p>
    <w:p>
      <w:pPr>
        <w:spacing w:after="40" w:before="0"/>
        <w:jc w:val="left"/>
      </w:pPr>
      <w:r>
        <w:rPr>
          <w:rFonts w:ascii="Times New Roman" w:cs="Times New Roman" w:eastAsia="Times New Roman" w:hAnsi="Times New Roman"/>
          <w:b/>
          <w:bCs/>
          <w:i w:val="false"/>
          <w:iCs w:val="false"/>
          <w:color w:val="1F4E79"/>
          <w:sz w:val="20"/>
          <w:szCs w:val="20"/>
        </w:rPr>
        <w:t xml:space="preserve">Spectre : </w:t>
      </w:r>
      <w:r>
        <w:rPr>
          <w:rFonts w:ascii="Times New Roman" w:cs="Times New Roman" w:eastAsia="Times New Roman" w:hAnsi="Times New Roman"/>
          <w:b w:val="false"/>
          <w:bCs w:val="false"/>
          <w:i w:val="false"/>
          <w:iCs w:val="false"/>
          <w:color w:val="000000"/>
          <w:sz w:val="20"/>
          <w:szCs w:val="20"/>
        </w:rPr>
        <w:t xml:space="preserve">Bande des sept couleurs obtenue en décomposant la lumière blanche (prisme, gouttes de pluie).</w:t>
      </w:r>
    </w:p>
    <w:p>
      <w:pPr>
        <w:spacing w:after="40" w:before="0"/>
        <w:jc w:val="left"/>
      </w:pPr>
      <w:r>
        <w:rPr>
          <w:rFonts w:ascii="Times New Roman" w:cs="Times New Roman" w:eastAsia="Times New Roman" w:hAnsi="Times New Roman"/>
          <w:b/>
          <w:bCs/>
          <w:i w:val="false"/>
          <w:iCs w:val="false"/>
          <w:color w:val="1F4E79"/>
          <w:sz w:val="20"/>
          <w:szCs w:val="20"/>
        </w:rPr>
        <w:t xml:space="preserve">Travail : </w:t>
      </w:r>
      <w:r>
        <w:rPr>
          <w:rFonts w:ascii="Times New Roman" w:cs="Times New Roman" w:eastAsia="Times New Roman" w:hAnsi="Times New Roman"/>
          <w:b w:val="false"/>
          <w:bCs w:val="false"/>
          <w:i w:val="false"/>
          <w:iCs w:val="false"/>
          <w:color w:val="000000"/>
          <w:sz w:val="20"/>
          <w:szCs w:val="20"/>
        </w:rPr>
        <w:t xml:space="preserve">Effet d'une force dont le point d'application se déplace : W = F × d, en joules.</w:t>
      </w:r>
    </w:p>
    <w:p>
      <w:pPr>
        <w:spacing w:after="40" w:before="0"/>
        <w:jc w:val="left"/>
      </w:pPr>
      <w:r>
        <w:rPr>
          <w:rFonts w:ascii="Times New Roman" w:cs="Times New Roman" w:eastAsia="Times New Roman" w:hAnsi="Times New Roman"/>
          <w:b/>
          <w:bCs/>
          <w:i w:val="false"/>
          <w:iCs w:val="false"/>
          <w:color w:val="1F4E79"/>
          <w:sz w:val="20"/>
          <w:szCs w:val="20"/>
        </w:rPr>
        <w:t xml:space="preserve">Vecteur : </w:t>
      </w:r>
      <w:r>
        <w:rPr>
          <w:rFonts w:ascii="Times New Roman" w:cs="Times New Roman" w:eastAsia="Times New Roman" w:hAnsi="Times New Roman"/>
          <w:b w:val="false"/>
          <w:bCs w:val="false"/>
          <w:i w:val="false"/>
          <w:iCs w:val="false"/>
          <w:color w:val="000000"/>
          <w:sz w:val="20"/>
          <w:szCs w:val="20"/>
        </w:rPr>
        <w:t xml:space="preserve">Flèche qui représente une force : origine, direction, sens et longueur proportionnelle à l'intensité.</w:t>
      </w:r>
    </w:p>
    <w:p>
      <w:pPr>
        <w:spacing w:after="40" w:before="0"/>
        <w:jc w:val="left"/>
      </w:pPr>
      <w:r>
        <w:rPr>
          <w:rFonts w:ascii="Times New Roman" w:cs="Times New Roman" w:eastAsia="Times New Roman" w:hAnsi="Times New Roman"/>
          <w:b/>
          <w:bCs/>
          <w:i w:val="false"/>
          <w:iCs w:val="false"/>
          <w:color w:val="1F4E79"/>
          <w:sz w:val="20"/>
          <w:szCs w:val="20"/>
        </w:rPr>
        <w:t xml:space="preserve">Volume molaire : </w:t>
      </w:r>
      <w:r>
        <w:rPr>
          <w:rFonts w:ascii="Times New Roman" w:cs="Times New Roman" w:eastAsia="Times New Roman" w:hAnsi="Times New Roman"/>
          <w:b w:val="false"/>
          <w:bCs w:val="false"/>
          <w:i w:val="false"/>
          <w:iCs w:val="false"/>
          <w:color w:val="000000"/>
          <w:sz w:val="20"/>
          <w:szCs w:val="20"/>
        </w:rPr>
        <w:t xml:space="preserve">Volume d'une mole de gaz : 22,4 L aux conditions normales de température et de pression.</w:t>
      </w:r>
    </w:p>
    <w:p>
      <w:r>
        <w:br w:type="page"/>
      </w:r>
    </w:p>
    <w:p>
      <w:pPr>
        <w:spacing w:after="160" w:before="120"/>
        <w:jc w:val="center"/>
      </w:pPr>
      <w:bookmarkStart w:name="annexe5" w:id="1"/>
      <w:r>
        <w:rPr>
          <w:rFonts w:ascii="Times New Roman" w:cs="Times New Roman" w:eastAsia="Times New Roman" w:hAnsi="Times New Roman"/>
          <w:b/>
          <w:bCs/>
          <w:color w:val="C00000"/>
          <w:sz w:val="28"/>
          <w:szCs w:val="28"/>
        </w:rPr>
        <w:t xml:space="preserve">ANNEXE 5 — Mémo sécurité</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Des règles à respecter TOUJOURS, en classe comme à la maison.</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expériences du manuel se font UNIQUEMENT avec des piles ; ne JAMAIS les refaire avec le courant du secteur (220 V : mortel).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une prise, un fil dénudé ou un appareil électrique avec les mains mouillées ; jamais d'appareil près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introduire d'objet dans une prise de courant.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 fil tombé à terre : prévenir un adulte et la JIRAMA.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Remplacer un fusible uniquement par un fusible de même calibre : jamais un fil quelconque.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surcharger une prise : échauffement des fils (loi de Joule !), risque d'incendie.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Débrancher tout appareil avant de le nettoyer ou de l'ouvrir ; seul un adulte qualifié intervient sur l'installation.</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en chimie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goûter ni sentir directement un produit d'expérience ; se laver les mains après chaque manipulation.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L'acide chlorhydrique et la soude brûlent la peau et les yeux : manipulation par l'enseignant, petites quantités, rinçage abondant à l'eau en cas de contact.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Toujours aérer la pièce où brûle un réchaud, une bougie ou un charbon : le monoxyde de carbone est invisible, inodore et mortel.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Jamais de braises ni de réchaud allumé dans une chambre fermée pour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Une flamme jaune et une marmite qui noircit signalent une combustion incomplète : faire régler le brûleur.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Étiqueter les flacons ; ne jamais transvaser un produit dans une bouteille de boisson.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Manipuler bougies, allumettes et brûleurs uniquement en présence d'un adulte.</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en mécanique et en optique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Attention aux doigts avec les dynamomètres, ressorts et masses suspendues ; ne pas se placer sous une charge.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essais de flottaison se font dans une bassine, jamais seul au bord d'une rivière ou d'un canal.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regarder le Soleil directement, ni dans un miroir, ni à travers une lentille : brûlure définitive de la rétine.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envoyer le reflet du miroir dans les yeux d'une personne ; ne jamais diriger un laser vers un visage.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Se protéger du soleil aux heures chaudes : les ultraviolets, invisibles, brûlent la peau.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Manier ciseaux et cutter avec prudence ; ranger le poste de travail après chaque expérience.</w:t>
      </w:r>
    </w:p>
    <w:p>
      <w:r>
        <w:br w:type="page"/>
      </w:r>
    </w:p>
    <w:p>
      <w:pPr>
        <w:spacing w:after="160" w:before="120"/>
        <w:jc w:val="center"/>
      </w:pPr>
      <w:bookmarkStart w:name="annexe6" w:id="1"/>
      <w:r>
        <w:rPr>
          <w:rFonts w:ascii="Times New Roman" w:cs="Times New Roman" w:eastAsia="Times New Roman" w:hAnsi="Times New Roman"/>
          <w:b/>
          <w:bCs/>
          <w:color w:val="C00000"/>
          <w:sz w:val="28"/>
          <w:szCs w:val="28"/>
        </w:rPr>
        <w:t xml:space="preserve">ANNEXE 6 — Fiche d'auto-évaluation</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Coche « Oui » si tu sais faire sans aide, « Presque » s'il te faut encore le manuel, « Pas encore » si tu dois retravailler la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Je suis capable de…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Oui</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Presque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Pas encore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Mécanique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définir une force, la mesurer au dynamomètre et donner ses quatre caractéristiques.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représenter une force par un vecteur à l'échelle.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énoncer la condition d'équilibre sous deux forces.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appliquer P = m × g et placer le centre de gravité.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la poussée d'Archimède (deux pesées, F = ρ × V × g) et prévoir si un corps flotte.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 travail (W = F × d ; W = P × h) et une puissance (P = W ÷ t).</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tracer une caractéristique en ligne moyenne.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appliquer la loi d'Ohm U = R × I dans les trois sens.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Re en série et en dérivation.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lire une plaque signalétique et calculer P = U × I et le courant appelé.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une énergie (W = P × t, kWh) et énoncer la loi de Joule.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décrire l'installation domestique et citer les règles de sécurité.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Optique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énoncer les deux lois de la réflexion et mesurer i et r depuis la normale.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construire l'image donnée par un miroir plan et citer ses caractéristiques.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décrire la réfraction et interpréter le mirage.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décrire la décomposition par le prisme et citer les sept couleurs.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la couleur des objets, l'effet d'un filtre et le disque de Newton.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Chimie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définir la mole et calculer n = m ÷ M et V = n × 22,4.</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équilibrer une équation-bilan et en tirer les bilans molaire et massique.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citer les alcanes et distinguer combustion complète et incomplète.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Cm et C et reconnaître une solution ionique.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classer une solution avec le pH ou le BBT et interpréter la neutralisation.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120"/>
        <w:jc w:val="left"/>
      </w:pPr>
      <w:r>
        <w:rPr>
          <w:rFonts w:ascii="Times New Roman" w:cs="Times New Roman" w:eastAsia="Times New Roman" w:hAnsi="Times New Roman"/>
          <w:b w:val="false"/>
          <w:bCs w:val="false"/>
          <w:i/>
          <w:iCs/>
          <w:color w:val="000000"/>
          <w:sz w:val="20"/>
          <w:szCs w:val="20"/>
        </w:rPr>
        <w:t xml:space="preserve">Conseil : refais cette auto-évaluation avant chaque examen d'unité, puis avant l'examen blanc. Le Sujet d'examen 3e se prépare toute l'année !</w:t>
      </w:r>
    </w:p>
    <w:p>
      <w:r>
        <w:br w:type="page"/>
      </w:r>
    </w:p>
    <w:p>
      <w:pPr>
        <w:spacing w:after="160" w:before="120"/>
        <w:jc w:val="center"/>
      </w:pPr>
      <w:bookmarkStart w:name="annexe7" w:id="1"/>
      <w:r>
        <w:rPr>
          <w:rFonts w:ascii="Times New Roman" w:cs="Times New Roman" w:eastAsia="Times New Roman" w:hAnsi="Times New Roman"/>
          <w:b/>
          <w:bCs/>
          <w:color w:val="C00000"/>
          <w:sz w:val="28"/>
          <w:szCs w:val="28"/>
        </w:rPr>
        <w:t xml:space="preserve">ANNEXE 7 — Index alphabétique</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Le numéro renvoie à la séance où la notion est étudiée.</w:t>
      </w:r>
    </w:p>
    <w:p>
      <w:pPr>
        <w:spacing w:after="30" w:before="0"/>
        <w:jc w:val="left"/>
      </w:pPr>
      <w:r>
        <w:rPr>
          <w:rFonts w:ascii="Times New Roman" w:cs="Times New Roman" w:eastAsia="Times New Roman" w:hAnsi="Times New Roman"/>
          <w:b/>
          <w:bCs/>
          <w:i w:val="false"/>
          <w:iCs w:val="false"/>
          <w:color w:val="000000"/>
          <w:sz w:val="20"/>
          <w:szCs w:val="20"/>
        </w:rPr>
        <w:t xml:space="preserve">Alcanes (CnH2n+2)</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Archimède (poussée d')</w:t>
      </w:r>
      <w:r>
        <w:rPr>
          <w:rFonts w:ascii="Times New Roman" w:cs="Times New Roman" w:eastAsia="Times New Roman" w:hAnsi="Times New Roman"/>
          <w:b w:val="false"/>
          <w:bCs w:val="false"/>
          <w:i w:val="false"/>
          <w:iCs w:val="false"/>
          <w:color w:val="000000"/>
          <w:sz w:val="20"/>
          <w:szCs w:val="20"/>
        </w:rPr>
        <w:t xml:space="preserve">  —  séance(s) 5, 6</w:t>
      </w:r>
    </w:p>
    <w:p>
      <w:pPr>
        <w:spacing w:after="30" w:before="0"/>
        <w:jc w:val="left"/>
      </w:pPr>
      <w:r>
        <w:rPr>
          <w:rFonts w:ascii="Times New Roman" w:cs="Times New Roman" w:eastAsia="Times New Roman" w:hAnsi="Times New Roman"/>
          <w:b/>
          <w:bCs/>
          <w:i w:val="false"/>
          <w:iCs w:val="false"/>
          <w:color w:val="000000"/>
          <w:sz w:val="20"/>
          <w:szCs w:val="20"/>
        </w:rPr>
        <w:t xml:space="preserve">Archimède (théorème d')</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Associations de résistors</w:t>
      </w:r>
      <w:r>
        <w:rPr>
          <w:rFonts w:ascii="Times New Roman" w:cs="Times New Roman" w:eastAsia="Times New Roman" w:hAnsi="Times New Roman"/>
          <w:b w:val="false"/>
          <w:bCs w:val="false"/>
          <w:i w:val="false"/>
          <w:iCs w:val="false"/>
          <w:color w:val="000000"/>
          <w:sz w:val="20"/>
          <w:szCs w:val="20"/>
        </w:rPr>
        <w:t xml:space="preserve">  —  séance(s) 14</w:t>
      </w:r>
    </w:p>
    <w:p>
      <w:pPr>
        <w:spacing w:after="30" w:before="0"/>
        <w:jc w:val="left"/>
      </w:pPr>
      <w:r>
        <w:rPr>
          <w:rFonts w:ascii="Times New Roman" w:cs="Times New Roman" w:eastAsia="Times New Roman" w:hAnsi="Times New Roman"/>
          <w:b/>
          <w:bCs/>
          <w:i w:val="false"/>
          <w:iCs w:val="false"/>
          <w:color w:val="000000"/>
          <w:sz w:val="20"/>
          <w:szCs w:val="20"/>
        </w:rPr>
        <w:t xml:space="preserve">Avogadro (nombre d')</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BBT (bleu de bromothymol)</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Butane, méthane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Caractéristique U = f(I)</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Centre de gravité</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Centre de poussée</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Combustion complète / incomplète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Compteur électrique</w:t>
      </w:r>
      <w:r>
        <w:rPr>
          <w:rFonts w:ascii="Times New Roman" w:cs="Times New Roman" w:eastAsia="Times New Roman" w:hAnsi="Times New Roman"/>
          <w:b w:val="false"/>
          <w:bCs w:val="false"/>
          <w:i w:val="false"/>
          <w:iCs w:val="false"/>
          <w:color w:val="000000"/>
          <w:sz w:val="20"/>
          <w:szCs w:val="20"/>
        </w:rPr>
        <w:t xml:space="preserve">  —  séance(s) 16, 17</w:t>
      </w:r>
    </w:p>
    <w:p>
      <w:pPr>
        <w:spacing w:after="30" w:before="0"/>
        <w:jc w:val="left"/>
      </w:pPr>
      <w:r>
        <w:rPr>
          <w:rFonts w:ascii="Times New Roman" w:cs="Times New Roman" w:eastAsia="Times New Roman" w:hAnsi="Times New Roman"/>
          <w:b/>
          <w:bCs/>
          <w:i w:val="false"/>
          <w:iCs w:val="false"/>
          <w:color w:val="000000"/>
          <w:sz w:val="20"/>
          <w:szCs w:val="20"/>
        </w:rPr>
        <w:t xml:space="preserve">Concentrations (Cm, C)</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Corps flottants</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Couleur des objets</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Décomposition de la lumière</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Densité</w:t>
      </w:r>
      <w:r>
        <w:rPr>
          <w:rFonts w:ascii="Times New Roman" w:cs="Times New Roman" w:eastAsia="Times New Roman" w:hAnsi="Times New Roman"/>
          <w:b w:val="false"/>
          <w:bCs w:val="false"/>
          <w:i w:val="false"/>
          <w:iCs w:val="false"/>
          <w:color w:val="000000"/>
          <w:sz w:val="20"/>
          <w:szCs w:val="20"/>
        </w:rPr>
        <w:t xml:space="preserve">  —  séance(s) 6, 7</w:t>
      </w:r>
    </w:p>
    <w:p>
      <w:pPr>
        <w:spacing w:after="30" w:before="0"/>
        <w:jc w:val="left"/>
      </w:pPr>
      <w:r>
        <w:rPr>
          <w:rFonts w:ascii="Times New Roman" w:cs="Times New Roman" w:eastAsia="Times New Roman" w:hAnsi="Times New Roman"/>
          <w:b/>
          <w:bCs/>
          <w:i w:val="false"/>
          <w:iCs w:val="false"/>
          <w:color w:val="000000"/>
          <w:sz w:val="20"/>
          <w:szCs w:val="20"/>
        </w:rPr>
        <w:t xml:space="preserve">Dénivellation (travail du poids)</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Disjoncteur</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Disque de Newton</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Dynamomètre</w:t>
      </w:r>
      <w:r>
        <w:rPr>
          <w:rFonts w:ascii="Times New Roman" w:cs="Times New Roman" w:eastAsia="Times New Roman" w:hAnsi="Times New Roman"/>
          <w:b w:val="false"/>
          <w:bCs w:val="false"/>
          <w:i w:val="false"/>
          <w:iCs w:val="false"/>
          <w:color w:val="000000"/>
          <w:sz w:val="20"/>
          <w:szCs w:val="20"/>
        </w:rPr>
        <w:t xml:space="preserve">  —  séance(s) 1</w:t>
      </w:r>
    </w:p>
    <w:p>
      <w:pPr>
        <w:spacing w:after="30" w:before="0"/>
        <w:jc w:val="left"/>
      </w:pPr>
      <w:r>
        <w:rPr>
          <w:rFonts w:ascii="Times New Roman" w:cs="Times New Roman" w:eastAsia="Times New Roman" w:hAnsi="Times New Roman"/>
          <w:b/>
          <w:bCs/>
          <w:i w:val="false"/>
          <w:iCs w:val="false"/>
          <w:color w:val="000000"/>
          <w:sz w:val="20"/>
          <w:szCs w:val="20"/>
        </w:rPr>
        <w:t xml:space="preserve">Effet Joule</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Énergie électrique (W = P × t)</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Équation-bilan</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Équilibre sous deux forces</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Filtres colorés</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Force (caractéristiques)</w:t>
      </w:r>
      <w:r>
        <w:rPr>
          <w:rFonts w:ascii="Times New Roman" w:cs="Times New Roman" w:eastAsia="Times New Roman" w:hAnsi="Times New Roman"/>
          <w:b w:val="false"/>
          <w:bCs w:val="false"/>
          <w:i w:val="false"/>
          <w:iCs w:val="false"/>
          <w:color w:val="000000"/>
          <w:sz w:val="20"/>
          <w:szCs w:val="20"/>
        </w:rPr>
        <w:t xml:space="preserve">  —  séance(s) 1, 2</w:t>
      </w:r>
    </w:p>
    <w:p>
      <w:pPr>
        <w:spacing w:after="30" w:before="0"/>
        <w:jc w:val="left"/>
      </w:pPr>
      <w:r>
        <w:rPr>
          <w:rFonts w:ascii="Times New Roman" w:cs="Times New Roman" w:eastAsia="Times New Roman" w:hAnsi="Times New Roman"/>
          <w:b/>
          <w:bCs/>
          <w:i w:val="false"/>
          <w:iCs w:val="false"/>
          <w:color w:val="000000"/>
          <w:sz w:val="20"/>
          <w:szCs w:val="20"/>
        </w:rPr>
        <w:t xml:space="preserve">Fusible</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Image du miroir plan</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Infrarouge, ultraviolet</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Installation domestique</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Kilowattheure</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Ligne moyenne</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Loi de Joule</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Loi d'Ohm (U = R × I)</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Masse molaire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Mirage</w:t>
      </w:r>
      <w:r>
        <w:rPr>
          <w:rFonts w:ascii="Times New Roman" w:cs="Times New Roman" w:eastAsia="Times New Roman" w:hAnsi="Times New Roman"/>
          <w:b w:val="false"/>
          <w:bCs w:val="false"/>
          <w:i w:val="false"/>
          <w:iCs w:val="false"/>
          <w:color w:val="000000"/>
          <w:sz w:val="20"/>
          <w:szCs w:val="20"/>
        </w:rPr>
        <w:t xml:space="preserve">  —  séance(s) 22</w:t>
      </w:r>
    </w:p>
    <w:p>
      <w:pPr>
        <w:spacing w:after="30" w:before="0"/>
        <w:jc w:val="left"/>
      </w:pPr>
      <w:r>
        <w:rPr>
          <w:rFonts w:ascii="Times New Roman" w:cs="Times New Roman" w:eastAsia="Times New Roman" w:hAnsi="Times New Roman"/>
          <w:b/>
          <w:bCs/>
          <w:i w:val="false"/>
          <w:iCs w:val="false"/>
          <w:color w:val="000000"/>
          <w:sz w:val="20"/>
          <w:szCs w:val="20"/>
        </w:rPr>
        <w:t xml:space="preserve">Miroir plan (lois)</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Mole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Monoxyde de carbone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Neutralisation (H+ + OH−)</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Newton (unité)</w:t>
      </w:r>
      <w:r>
        <w:rPr>
          <w:rFonts w:ascii="Times New Roman" w:cs="Times New Roman" w:eastAsia="Times New Roman" w:hAnsi="Times New Roman"/>
          <w:b w:val="false"/>
          <w:bCs w:val="false"/>
          <w:i w:val="false"/>
          <w:iCs w:val="false"/>
          <w:color w:val="000000"/>
          <w:sz w:val="20"/>
          <w:szCs w:val="20"/>
        </w:rPr>
        <w:t xml:space="preserve">  —  séance(s) 1</w:t>
      </w:r>
    </w:p>
    <w:p>
      <w:pPr>
        <w:spacing w:after="30" w:before="0"/>
        <w:jc w:val="left"/>
      </w:pPr>
      <w:r>
        <w:rPr>
          <w:rFonts w:ascii="Times New Roman" w:cs="Times New Roman" w:eastAsia="Times New Roman" w:hAnsi="Times New Roman"/>
          <w:b/>
          <w:bCs/>
          <w:i w:val="false"/>
          <w:iCs w:val="false"/>
          <w:color w:val="000000"/>
          <w:sz w:val="20"/>
          <w:szCs w:val="20"/>
        </w:rPr>
        <w:t xml:space="preserve">Normale, plan d'incidence</w:t>
      </w:r>
      <w:r>
        <w:rPr>
          <w:rFonts w:ascii="Times New Roman" w:cs="Times New Roman" w:eastAsia="Times New Roman" w:hAnsi="Times New Roman"/>
          <w:b w:val="false"/>
          <w:bCs w:val="false"/>
          <w:i w:val="false"/>
          <w:iCs w:val="false"/>
          <w:color w:val="000000"/>
          <w:sz w:val="20"/>
          <w:szCs w:val="20"/>
        </w:rPr>
        <w:t xml:space="preserve">  —  séance(s) 20, 22</w:t>
      </w:r>
    </w:p>
    <w:p>
      <w:pPr>
        <w:spacing w:after="30" w:before="0"/>
        <w:jc w:val="left"/>
      </w:pPr>
      <w:r>
        <w:rPr>
          <w:rFonts w:ascii="Times New Roman" w:cs="Times New Roman" w:eastAsia="Times New Roman" w:hAnsi="Times New Roman"/>
          <w:b/>
          <w:bCs/>
          <w:i w:val="false"/>
          <w:iCs w:val="false"/>
          <w:color w:val="000000"/>
          <w:sz w:val="20"/>
          <w:szCs w:val="20"/>
        </w:rPr>
        <w:t xml:space="preserve">pH (échelle de)</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Plaque signalétique</w:t>
      </w:r>
      <w:r>
        <w:rPr>
          <w:rFonts w:ascii="Times New Roman" w:cs="Times New Roman" w:eastAsia="Times New Roman" w:hAnsi="Times New Roman"/>
          <w:b w:val="false"/>
          <w:bCs w:val="false"/>
          <w:i w:val="false"/>
          <w:iCs w:val="false"/>
          <w:color w:val="000000"/>
          <w:sz w:val="20"/>
          <w:szCs w:val="20"/>
        </w:rPr>
        <w:t xml:space="preserve">  —  séance(s) 15</w:t>
      </w:r>
    </w:p>
    <w:p>
      <w:pPr>
        <w:spacing w:after="30" w:before="0"/>
        <w:jc w:val="left"/>
      </w:pPr>
      <w:r>
        <w:rPr>
          <w:rFonts w:ascii="Times New Roman" w:cs="Times New Roman" w:eastAsia="Times New Roman" w:hAnsi="Times New Roman"/>
          <w:b/>
          <w:bCs/>
          <w:i w:val="false"/>
          <w:iCs w:val="false"/>
          <w:color w:val="000000"/>
          <w:sz w:val="20"/>
          <w:szCs w:val="20"/>
        </w:rPr>
        <w:t xml:space="preserve">Poids (P = m × g)</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Puissance électrique (P = U × I)</w:t>
      </w:r>
      <w:r>
        <w:rPr>
          <w:rFonts w:ascii="Times New Roman" w:cs="Times New Roman" w:eastAsia="Times New Roman" w:hAnsi="Times New Roman"/>
          <w:b w:val="false"/>
          <w:bCs w:val="false"/>
          <w:i w:val="false"/>
          <w:iCs w:val="false"/>
          <w:color w:val="000000"/>
          <w:sz w:val="20"/>
          <w:szCs w:val="20"/>
        </w:rPr>
        <w:t xml:space="preserve">  —  séance(s) 15</w:t>
      </w:r>
    </w:p>
    <w:p>
      <w:pPr>
        <w:spacing w:after="30" w:before="0"/>
        <w:jc w:val="left"/>
      </w:pPr>
      <w:r>
        <w:rPr>
          <w:rFonts w:ascii="Times New Roman" w:cs="Times New Roman" w:eastAsia="Times New Roman" w:hAnsi="Times New Roman"/>
          <w:b/>
          <w:bCs/>
          <w:i w:val="false"/>
          <w:iCs w:val="false"/>
          <w:color w:val="000000"/>
          <w:sz w:val="20"/>
          <w:szCs w:val="20"/>
        </w:rPr>
        <w:t xml:space="preserve">Puissance mécanique (P = W ÷ t)</w:t>
      </w:r>
      <w:r>
        <w:rPr>
          <w:rFonts w:ascii="Times New Roman" w:cs="Times New Roman" w:eastAsia="Times New Roman" w:hAnsi="Times New Roman"/>
          <w:b w:val="false"/>
          <w:bCs w:val="false"/>
          <w:i w:val="false"/>
          <w:iCs w:val="false"/>
          <w:color w:val="000000"/>
          <w:sz w:val="20"/>
          <w:szCs w:val="20"/>
        </w:rPr>
        <w:t xml:space="preserve">  —  séance(s) 9</w:t>
      </w:r>
    </w:p>
    <w:p>
      <w:pPr>
        <w:spacing w:after="30" w:before="0"/>
        <w:jc w:val="left"/>
      </w:pPr>
      <w:r>
        <w:rPr>
          <w:rFonts w:ascii="Times New Roman" w:cs="Times New Roman" w:eastAsia="Times New Roman" w:hAnsi="Times New Roman"/>
          <w:b/>
          <w:bCs/>
          <w:i w:val="false"/>
          <w:iCs w:val="false"/>
          <w:color w:val="000000"/>
          <w:sz w:val="20"/>
          <w:szCs w:val="20"/>
        </w:rPr>
        <w:t xml:space="preserve">Réflexion (lois)</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Réfraction</w:t>
      </w:r>
      <w:r>
        <w:rPr>
          <w:rFonts w:ascii="Times New Roman" w:cs="Times New Roman" w:eastAsia="Times New Roman" w:hAnsi="Times New Roman"/>
          <w:b w:val="false"/>
          <w:bCs w:val="false"/>
          <w:i w:val="false"/>
          <w:iCs w:val="false"/>
          <w:color w:val="000000"/>
          <w:sz w:val="20"/>
          <w:szCs w:val="20"/>
        </w:rPr>
        <w:t xml:space="preserve">  —  séance(s) 22</w:t>
      </w:r>
    </w:p>
    <w:p>
      <w:pPr>
        <w:spacing w:after="30" w:before="0"/>
        <w:jc w:val="left"/>
      </w:pPr>
      <w:r>
        <w:rPr>
          <w:rFonts w:ascii="Times New Roman" w:cs="Times New Roman" w:eastAsia="Times New Roman" w:hAnsi="Times New Roman"/>
          <w:b/>
          <w:bCs/>
          <w:i w:val="false"/>
          <w:iCs w:val="false"/>
          <w:color w:val="000000"/>
          <w:sz w:val="20"/>
          <w:szCs w:val="20"/>
        </w:rPr>
        <w:t xml:space="preserve">Résistance, résistor</w:t>
      </w:r>
      <w:r>
        <w:rPr>
          <w:rFonts w:ascii="Times New Roman" w:cs="Times New Roman" w:eastAsia="Times New Roman" w:hAnsi="Times New Roman"/>
          <w:b w:val="false"/>
          <w:bCs w:val="false"/>
          <w:i w:val="false"/>
          <w:iCs w:val="false"/>
          <w:color w:val="000000"/>
          <w:sz w:val="20"/>
          <w:szCs w:val="20"/>
        </w:rPr>
        <w:t xml:space="preserve">  —  séance(s) 12, 13</w:t>
      </w:r>
    </w:p>
    <w:p>
      <w:pPr>
        <w:spacing w:after="30" w:before="0"/>
        <w:jc w:val="left"/>
      </w:pPr>
      <w:r>
        <w:rPr>
          <w:rFonts w:ascii="Times New Roman" w:cs="Times New Roman" w:eastAsia="Times New Roman" w:hAnsi="Times New Roman"/>
          <w:b/>
          <w:bCs/>
          <w:i w:val="false"/>
          <w:iCs w:val="false"/>
          <w:color w:val="000000"/>
          <w:sz w:val="20"/>
          <w:szCs w:val="20"/>
        </w:rPr>
        <w:t xml:space="preserve">Sécurité électrique</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Solutions aqueuses et ioniques</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Spectre (sept couleurs)</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Sulfure de fer (Fe + S)</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Travail (W = F × d)</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Vecteur force</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Volume molaire (22,4 L)</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Watt, cheval-vapeur</w:t>
      </w:r>
      <w:r>
        <w:rPr>
          <w:rFonts w:ascii="Times New Roman" w:cs="Times New Roman" w:eastAsia="Times New Roman" w:hAnsi="Times New Roman"/>
          <w:b w:val="false"/>
          <w:bCs w:val="false"/>
          <w:i w:val="false"/>
          <w:iCs w:val="false"/>
          <w:color w:val="000000"/>
          <w:sz w:val="20"/>
          <w:szCs w:val="20"/>
        </w:rPr>
        <w:t xml:space="preserve">  —  séance(s) 9</w:t>
      </w:r>
    </w:p>
    <w:p>
      <w:r>
        <w:br w:type="page"/>
      </w:r>
    </w:p>
    <w:p>
      <w:pPr>
        <w:spacing w:after="160" w:before="120"/>
        <w:jc w:val="center"/>
      </w:pPr>
      <w:bookmarkStart w:name="annexe8" w:id="1"/>
      <w:r>
        <w:rPr>
          <w:rFonts w:ascii="Times New Roman" w:cs="Times New Roman" w:eastAsia="Times New Roman" w:hAnsi="Times New Roman"/>
          <w:b/>
          <w:bCs/>
          <w:color w:val="C00000"/>
          <w:sz w:val="28"/>
          <w:szCs w:val="28"/>
        </w:rPr>
        <w:t xml:space="preserve">ANNEXE 8 — Bibliographie et webographie</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Bibliographie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Programme scolaire de la classe de 3e —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Guide pédagogique du curriculum de l'enseignement fondamental.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Manuels des classes du fondamental — Sciences et technologie.</w:t>
      </w:r>
    </w:p>
    <w:p>
      <w:pPr>
        <w:spacing w:after="80" w:before="120"/>
        <w:jc w:val="left"/>
      </w:pPr>
      <w:r>
        <w:rPr>
          <w:rFonts w:ascii="Times New Roman" w:cs="Times New Roman" w:eastAsia="Times New Roman" w:hAnsi="Times New Roman"/>
          <w:b/>
          <w:bCs/>
          <w:i w:val="false"/>
          <w:iCs w:val="false"/>
          <w:color w:val="1E7B34"/>
          <w:sz w:val="22"/>
          <w:szCs w:val="22"/>
        </w:rPr>
        <w:t xml:space="preserv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education.gov.mg — site officiel du Ministère de l'Éducation Nationale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fondation-lamap.org — La main à la pâte : expériences scientifiques simples pour la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phet.colorado.edu — simulations gratuites : loi d'Ohm, circuits, densité, couleurs (en français).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vikidia.org — encyclopédie adaptée aux 8-13 ans, articles de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ptable.com — tableau périodique interactif en français.</w:t>
      </w:r>
    </w:p>
    <w:p>
      <w:pPr>
        <w:spacing w:after="80" w:before="160"/>
        <w:jc w:val="left"/>
      </w:pPr>
      <w:r>
        <w:rPr>
          <w:rFonts w:ascii="Times New Roman" w:cs="Times New Roman" w:eastAsia="Times New Roman" w:hAnsi="Times New Roman"/>
          <w:b/>
          <w:bCs/>
          <w:i w:val="false"/>
          <w:iCs w:val="false"/>
          <w:color w:val="1E7B34"/>
          <w:sz w:val="22"/>
          <w:szCs w:val="22"/>
        </w:rPr>
        <w:t xml:space="preserve">Table des illustrations</w:t>
      </w:r>
    </w:p>
    <w:p>
      <w:pPr>
        <w:spacing w:after="60" w:before="0"/>
        <w:jc w:val="left"/>
      </w:pPr>
      <w:r>
        <w:rPr>
          <w:rFonts w:ascii="Times New Roman" w:cs="Times New Roman" w:eastAsia="Times New Roman" w:hAnsi="Times New Roman"/>
          <w:b w:val="false"/>
          <w:bCs w:val="false"/>
          <w:i/>
          <w:iCs/>
          <w:color w:val="000000"/>
          <w:sz w:val="19"/>
          <w:szCs w:val="19"/>
        </w:rPr>
        <w:t xml:space="preserve">Chaque légende est cliquable : elle conduit à la séance correspondante.</w:t>
      </w:r>
    </w:p>
    <w:p>
      <w:pPr>
        <w:spacing w:after="40"/>
      </w:pPr>
      <w:hyperlink w:history="1" w:anchor="seance01">
        <w:r>
          <w:rPr>
            <w:rStyle w:val="Hyperlink"/>
            <w:rFonts w:ascii="Times New Roman" w:cs="Times New Roman" w:eastAsia="Times New Roman" w:hAnsi="Times New Roman"/>
            <w:b w:val="false"/>
            <w:bCs w:val="false"/>
            <w:sz w:val="20"/>
            <w:szCs w:val="20"/>
          </w:rPr>
          <w:t xml:space="preserve">Figure 1 — Le fil tendu tire la caisse : la force devient visible, et le dynamomètre la mesure (séance 1)</w:t>
        </w:r>
      </w:hyperlink>
    </w:p>
    <w:p>
      <w:pPr>
        <w:spacing w:after="40"/>
      </w:pPr>
      <w:hyperlink w:history="1" w:anchor="seance02">
        <w:r>
          <w:rPr>
            <w:rStyle w:val="Hyperlink"/>
            <w:rFonts w:ascii="Times New Roman" w:cs="Times New Roman" w:eastAsia="Times New Roman" w:hAnsi="Times New Roman"/>
            <w:b w:val="false"/>
            <w:bCs w:val="false"/>
            <w:sz w:val="20"/>
            <w:szCs w:val="20"/>
          </w:rPr>
          <w:t xml:space="preserve">Figure 2 — Direction, sens, intensité, point d'application : la force se dessine par un vecteur (séance 2)</w:t>
        </w:r>
      </w:hyperlink>
    </w:p>
    <w:p>
      <w:pPr>
        <w:spacing w:after="40"/>
      </w:pPr>
      <w:hyperlink w:history="1" w:anchor="seance03">
        <w:r>
          <w:rPr>
            <w:rStyle w:val="Hyperlink"/>
            <w:rFonts w:ascii="Times New Roman" w:cs="Times New Roman" w:eastAsia="Times New Roman" w:hAnsi="Times New Roman"/>
            <w:b w:val="false"/>
            <w:bCs w:val="false"/>
            <w:sz w:val="20"/>
            <w:szCs w:val="20"/>
          </w:rPr>
          <w:t xml:space="preserve">Figure 3 — Le carton immobile tiré par deux fils : deux forces directement opposées (séance 3)</w:t>
        </w:r>
      </w:hyperlink>
    </w:p>
    <w:p>
      <w:pPr>
        <w:spacing w:after="40"/>
      </w:pPr>
      <w:hyperlink w:history="1" w:anchor="seance04">
        <w:r>
          <w:rPr>
            <w:rStyle w:val="Hyperlink"/>
            <w:rFonts w:ascii="Times New Roman" w:cs="Times New Roman" w:eastAsia="Times New Roman" w:hAnsi="Times New Roman"/>
            <w:b w:val="false"/>
            <w:bCs w:val="false"/>
            <w:sz w:val="20"/>
            <w:szCs w:val="20"/>
          </w:rPr>
          <w:t xml:space="preserve">Figure 4 — Le poids s'applique au centre de gravité G : au centre de la sphère, au croisement des diagonales de la brique, et même hors matière pour l'anneau ! (séance 4)</w:t>
        </w:r>
      </w:hyperlink>
    </w:p>
    <w:p>
      <w:pPr>
        <w:spacing w:after="40"/>
      </w:pPr>
      <w:hyperlink w:history="1" w:anchor="seance05">
        <w:r>
          <w:rPr>
            <w:rStyle w:val="Hyperlink"/>
            <w:rFonts w:ascii="Times New Roman" w:cs="Times New Roman" w:eastAsia="Times New Roman" w:hAnsi="Times New Roman"/>
            <w:b w:val="false"/>
            <w:bCs w:val="false"/>
            <w:sz w:val="20"/>
            <w:szCs w:val="20"/>
          </w:rPr>
          <w:t xml:space="preserve">Figure 5 — La pierre « pèse moins » dans l'eau : le dynamomètre révèle la poussée d'Archimède (séance 5)</w:t>
        </w:r>
      </w:hyperlink>
    </w:p>
    <w:p>
      <w:pPr>
        <w:spacing w:after="40"/>
      </w:pPr>
      <w:hyperlink w:history="1" w:anchor="seance06">
        <w:r>
          <w:rPr>
            <w:rStyle w:val="Hyperlink"/>
            <w:rFonts w:ascii="Times New Roman" w:cs="Times New Roman" w:eastAsia="Times New Roman" w:hAnsi="Times New Roman"/>
            <w:b w:val="false"/>
            <w:bCs w:val="false"/>
            <w:sz w:val="20"/>
            <w:szCs w:val="20"/>
          </w:rPr>
          <w:t xml:space="preserve">Figure 6 — L'équilibre sous trois forces conduit au théorème : F = poids du liquide déplacé = ρ × V × g (séance 6)</w:t>
        </w:r>
      </w:hyperlink>
    </w:p>
    <w:p>
      <w:pPr>
        <w:spacing w:after="40"/>
      </w:pPr>
      <w:hyperlink w:history="1" w:anchor="seance07">
        <w:r>
          <w:rPr>
            <w:rStyle w:val="Hyperlink"/>
            <w:rFonts w:ascii="Times New Roman" w:cs="Times New Roman" w:eastAsia="Times New Roman" w:hAnsi="Times New Roman"/>
            <w:b w:val="false"/>
            <w:bCs w:val="false"/>
            <w:sz w:val="20"/>
            <w:szCs w:val="20"/>
          </w:rPr>
          <w:t xml:space="preserve">Figure 7 — F &gt; P : il flotte ; F = P : il reste immobile ; F &lt; P : il coule (séance 7)</w:t>
        </w:r>
      </w:hyperlink>
    </w:p>
    <w:p>
      <w:pPr>
        <w:spacing w:after="40"/>
      </w:pPr>
      <w:hyperlink w:history="1" w:anchor="seance08">
        <w:r>
          <w:rPr>
            <w:rStyle w:val="Hyperlink"/>
            <w:rFonts w:ascii="Times New Roman" w:cs="Times New Roman" w:eastAsia="Times New Roman" w:hAnsi="Times New Roman"/>
            <w:b w:val="false"/>
            <w:bCs w:val="false"/>
            <w:sz w:val="20"/>
            <w:szCs w:val="20"/>
          </w:rPr>
          <w:t xml:space="preserve">Figure 8 — Une force qui déplace son point d'application travaille : W = F × d, en joules (séance 8)</w:t>
        </w:r>
      </w:hyperlink>
    </w:p>
    <w:p>
      <w:pPr>
        <w:spacing w:after="40"/>
      </w:pPr>
      <w:hyperlink w:history="1" w:anchor="seance09">
        <w:r>
          <w:rPr>
            <w:rStyle w:val="Hyperlink"/>
            <w:rFonts w:ascii="Times New Roman" w:cs="Times New Roman" w:eastAsia="Times New Roman" w:hAnsi="Times New Roman"/>
            <w:b w:val="false"/>
            <w:bCs w:val="false"/>
            <w:sz w:val="20"/>
            <w:szCs w:val="20"/>
          </w:rPr>
          <w:t xml:space="preserve">Figure 9 — Même travail, durées différentes : le plus rapide est le plus puissant ! (séance 9)</w:t>
        </w:r>
      </w:hyperlink>
    </w:p>
    <w:p>
      <w:pPr>
        <w:spacing w:after="40"/>
      </w:pPr>
      <w:hyperlink w:history="1" w:anchor="seance12">
        <w:r>
          <w:rPr>
            <w:rStyle w:val="Hyperlink"/>
            <w:rFonts w:ascii="Times New Roman" w:cs="Times New Roman" w:eastAsia="Times New Roman" w:hAnsi="Times New Roman"/>
            <w:b w:val="false"/>
            <w:bCs w:val="false"/>
            <w:sz w:val="20"/>
            <w:szCs w:val="20"/>
          </w:rPr>
          <w:t xml:space="preserve">Figure 10 — La caractéristique U = f(I) : une droite passant par l'origine, tracée en ligne moyenne (séance 12)</w:t>
        </w:r>
      </w:hyperlink>
    </w:p>
    <w:p>
      <w:pPr>
        <w:spacing w:after="40"/>
      </w:pPr>
      <w:hyperlink w:history="1" w:anchor="seance13">
        <w:r>
          <w:rPr>
            <w:rStyle w:val="Hyperlink"/>
            <w:rFonts w:ascii="Times New Roman" w:cs="Times New Roman" w:eastAsia="Times New Roman" w:hAnsi="Times New Roman"/>
            <w:b w:val="false"/>
            <w:bCs w:val="false"/>
            <w:sz w:val="20"/>
            <w:szCs w:val="20"/>
          </w:rPr>
          <w:t xml:space="preserve">Figure 11 — U = R × I : le triangle magique donne les trois formules de la loi d'Ohm (séance 13)</w:t>
        </w:r>
      </w:hyperlink>
    </w:p>
    <w:p>
      <w:pPr>
        <w:spacing w:after="40"/>
      </w:pPr>
      <w:hyperlink w:history="1" w:anchor="seance14">
        <w:r>
          <w:rPr>
            <w:rStyle w:val="Hyperlink"/>
            <w:rFonts w:ascii="Times New Roman" w:cs="Times New Roman" w:eastAsia="Times New Roman" w:hAnsi="Times New Roman"/>
            <w:b w:val="false"/>
            <w:bCs w:val="false"/>
            <w:sz w:val="20"/>
            <w:szCs w:val="20"/>
          </w:rPr>
          <w:t xml:space="preserve">Figure 12 — En série : Re = R1 + R2 ; en dérivation : 1/Re = 1/R1 + 1/R2 (séance 14)</w:t>
        </w:r>
      </w:hyperlink>
    </w:p>
    <w:p>
      <w:pPr>
        <w:spacing w:after="40"/>
      </w:pPr>
      <w:hyperlink w:history="1" w:anchor="seance15">
        <w:r>
          <w:rPr>
            <w:rStyle w:val="Hyperlink"/>
            <w:rFonts w:ascii="Times New Roman" w:cs="Times New Roman" w:eastAsia="Times New Roman" w:hAnsi="Times New Roman"/>
            <w:b w:val="false"/>
            <w:bCs w:val="false"/>
            <w:sz w:val="20"/>
            <w:szCs w:val="20"/>
          </w:rPr>
          <w:t xml:space="preserve">Figure 13 — La plaque signalétique annonce tension et puissance : P = U × I donne le courant appelé (séance 15)</w:t>
        </w:r>
      </w:hyperlink>
    </w:p>
    <w:p>
      <w:pPr>
        <w:spacing w:after="40"/>
      </w:pPr>
      <w:hyperlink w:history="1" w:anchor="seance16">
        <w:r>
          <w:rPr>
            <w:rStyle w:val="Hyperlink"/>
            <w:rFonts w:ascii="Times New Roman" w:cs="Times New Roman" w:eastAsia="Times New Roman" w:hAnsi="Times New Roman"/>
            <w:b w:val="false"/>
            <w:bCs w:val="false"/>
            <w:sz w:val="20"/>
            <w:szCs w:val="20"/>
          </w:rPr>
          <w:t xml:space="preserve">Figure 14 — Le compteur additionne les kilowattheures ; la loi de Joule : Q = R × I² × t (séance 16)</w:t>
        </w:r>
      </w:hyperlink>
    </w:p>
    <w:p>
      <w:pPr>
        <w:spacing w:after="40"/>
      </w:pPr>
      <w:hyperlink w:history="1" w:anchor="seance17">
        <w:r>
          <w:rPr>
            <w:rStyle w:val="Hyperlink"/>
            <w:rFonts w:ascii="Times New Roman" w:cs="Times New Roman" w:eastAsia="Times New Roman" w:hAnsi="Times New Roman"/>
            <w:b w:val="false"/>
            <w:bCs w:val="false"/>
            <w:sz w:val="20"/>
            <w:szCs w:val="20"/>
          </w:rPr>
          <w:t xml:space="preserve">Figure 15 — Du compteur au disjoncteur, puis aux lignes protégées par fusibles : l'installation domestique (séance 17)</w:t>
        </w:r>
      </w:hyperlink>
    </w:p>
    <w:p>
      <w:pPr>
        <w:spacing w:after="40"/>
      </w:pPr>
      <w:hyperlink w:history="1" w:anchor="seance20">
        <w:r>
          <w:rPr>
            <w:rStyle w:val="Hyperlink"/>
            <w:rFonts w:ascii="Times New Roman" w:cs="Times New Roman" w:eastAsia="Times New Roman" w:hAnsi="Times New Roman"/>
            <w:b w:val="false"/>
            <w:bCs w:val="false"/>
            <w:sz w:val="20"/>
            <w:szCs w:val="20"/>
          </w:rPr>
          <w:t xml:space="preserve">Figure 16 — Le rayon réfléchi est dans le plan d'incidence et l'angle de réflexion égale l'angle d'incidence (séance 20)</w:t>
        </w:r>
      </w:hyperlink>
    </w:p>
    <w:p>
      <w:pPr>
        <w:spacing w:after="40"/>
      </w:pPr>
      <w:hyperlink w:history="1" w:anchor="seance21">
        <w:r>
          <w:rPr>
            <w:rStyle w:val="Hyperlink"/>
            <w:rFonts w:ascii="Times New Roman" w:cs="Times New Roman" w:eastAsia="Times New Roman" w:hAnsi="Times New Roman"/>
            <w:b w:val="false"/>
            <w:bCs w:val="false"/>
            <w:sz w:val="20"/>
            <w:szCs w:val="20"/>
          </w:rPr>
          <w:t xml:space="preserve">Figure 17 — L'expérience des deux bougies : l'image est symétrique de l'objet par rapport au miroir (séance 21)</w:t>
        </w:r>
      </w:hyperlink>
    </w:p>
    <w:p>
      <w:pPr>
        <w:spacing w:after="40"/>
      </w:pPr>
      <w:hyperlink w:history="1" w:anchor="seance22">
        <w:r>
          <w:rPr>
            <w:rStyle w:val="Hyperlink"/>
            <w:rFonts w:ascii="Times New Roman" w:cs="Times New Roman" w:eastAsia="Times New Roman" w:hAnsi="Times New Roman"/>
            <w:b w:val="false"/>
            <w:bCs w:val="false"/>
            <w:sz w:val="20"/>
            <w:szCs w:val="20"/>
          </w:rPr>
          <w:t xml:space="preserve">Figure 18 — Le crayon « cassé » : la lumière change de direction en traversant la surface de l'eau (séance 22)</w:t>
        </w:r>
      </w:hyperlink>
    </w:p>
    <w:p>
      <w:pPr>
        <w:spacing w:after="40"/>
      </w:pPr>
      <w:hyperlink w:history="1" w:anchor="seance23">
        <w:r>
          <w:rPr>
            <w:rStyle w:val="Hyperlink"/>
            <w:rFonts w:ascii="Times New Roman" w:cs="Times New Roman" w:eastAsia="Times New Roman" w:hAnsi="Times New Roman"/>
            <w:b w:val="false"/>
            <w:bCs w:val="false"/>
            <w:sz w:val="20"/>
            <w:szCs w:val="20"/>
          </w:rPr>
          <w:t xml:space="preserve">Figure 19 — Le prisme étale la lumière blanche en un spectre de sept couleurs (séance 23)</w:t>
        </w:r>
      </w:hyperlink>
    </w:p>
    <w:p>
      <w:pPr>
        <w:spacing w:after="40"/>
      </w:pPr>
      <w:hyperlink w:history="1" w:anchor="seance24">
        <w:r>
          <w:rPr>
            <w:rStyle w:val="Hyperlink"/>
            <w:rFonts w:ascii="Times New Roman" w:cs="Times New Roman" w:eastAsia="Times New Roman" w:hAnsi="Times New Roman"/>
            <w:b w:val="false"/>
            <w:bCs w:val="false"/>
            <w:sz w:val="20"/>
            <w:szCs w:val="20"/>
          </w:rPr>
          <w:t xml:space="preserve">Figure 20 — Le tissu rouge renvoie le rouge et absorbe les autres couleurs ; le filtre ne laisse passer que sa couleur (séance 24)</w:t>
        </w:r>
      </w:hyperlink>
    </w:p>
    <w:p>
      <w:pPr>
        <w:spacing w:after="40"/>
      </w:pPr>
      <w:hyperlink w:history="1" w:anchor="seance25">
        <w:r>
          <w:rPr>
            <w:rStyle w:val="Hyperlink"/>
            <w:rFonts w:ascii="Times New Roman" w:cs="Times New Roman" w:eastAsia="Times New Roman" w:hAnsi="Times New Roman"/>
            <w:b w:val="false"/>
            <w:bCs w:val="false"/>
            <w:sz w:val="20"/>
            <w:szCs w:val="20"/>
          </w:rPr>
          <w:t xml:space="preserve">Figure 21 — En rotation rapide, les sept couleurs du disque de Newton se fondent en blanc grisâtre (séance 25)</w:t>
        </w:r>
      </w:hyperlink>
    </w:p>
    <w:p>
      <w:pPr>
        <w:spacing w:after="40"/>
      </w:pPr>
      <w:hyperlink w:history="1" w:anchor="seance28">
        <w:r>
          <w:rPr>
            <w:rStyle w:val="Hyperlink"/>
            <w:rFonts w:ascii="Times New Roman" w:cs="Times New Roman" w:eastAsia="Times New Roman" w:hAnsi="Times New Roman"/>
            <w:b w:val="false"/>
            <w:bCs w:val="false"/>
            <w:sz w:val="20"/>
            <w:szCs w:val="20"/>
          </w:rPr>
          <w:t xml:space="preserve">Figure 22 — La mole : un paquet de 6,02 × 10²³ entités ; sa masse est la masse molaire (séance 28)</w:t>
        </w:r>
      </w:hyperlink>
    </w:p>
    <w:p>
      <w:pPr>
        <w:spacing w:after="40"/>
      </w:pPr>
      <w:hyperlink w:history="1" w:anchor="seance29">
        <w:r>
          <w:rPr>
            <w:rStyle w:val="Hyperlink"/>
            <w:rFonts w:ascii="Times New Roman" w:cs="Times New Roman" w:eastAsia="Times New Roman" w:hAnsi="Times New Roman"/>
            <w:b w:val="false"/>
            <w:bCs w:val="false"/>
            <w:sz w:val="20"/>
            <w:szCs w:val="20"/>
          </w:rPr>
          <w:t xml:space="preserve">Figure 23 — Fe + S → FeS : l'équation-bilan traduit la conservation des atomes (séance 29)</w:t>
        </w:r>
      </w:hyperlink>
    </w:p>
    <w:p>
      <w:pPr>
        <w:spacing w:after="40"/>
      </w:pPr>
      <w:hyperlink w:history="1" w:anchor="seance30">
        <w:r>
          <w:rPr>
            <w:rStyle w:val="Hyperlink"/>
            <w:rFonts w:ascii="Times New Roman" w:cs="Times New Roman" w:eastAsia="Times New Roman" w:hAnsi="Times New Roman"/>
            <w:b w:val="false"/>
            <w:bCs w:val="false"/>
            <w:sz w:val="20"/>
            <w:szCs w:val="20"/>
          </w:rPr>
          <w:t xml:space="preserve">Figure 24 — Flamme bleue : combustion complète (CO2 + H2O) ; flamme jaune : incomplète (carbone et CO danger !) (séance 30)</w:t>
        </w:r>
      </w:hyperlink>
    </w:p>
    <w:p>
      <w:pPr>
        <w:spacing w:after="40"/>
      </w:pPr>
      <w:hyperlink w:history="1" w:anchor="seance31">
        <w:r>
          <w:rPr>
            <w:rStyle w:val="Hyperlink"/>
            <w:rFonts w:ascii="Times New Roman" w:cs="Times New Roman" w:eastAsia="Times New Roman" w:hAnsi="Times New Roman"/>
            <w:b w:val="false"/>
            <w:bCs w:val="false"/>
            <w:sz w:val="20"/>
            <w:szCs w:val="20"/>
          </w:rPr>
          <w:t xml:space="preserve">Figure 25 — Soluté + solvant = solution ; Cm = m ÷ V et C = n ÷ V (séance 31)</w:t>
        </w:r>
      </w:hyperlink>
    </w:p>
    <w:p>
      <w:pPr>
        <w:spacing w:after="40"/>
      </w:pPr>
      <w:hyperlink w:history="1" w:anchor="seance32">
        <w:r>
          <w:rPr>
            <w:rStyle w:val="Hyperlink"/>
            <w:rFonts w:ascii="Times New Roman" w:cs="Times New Roman" w:eastAsia="Times New Roman" w:hAnsi="Times New Roman"/>
            <w:b w:val="false"/>
            <w:bCs w:val="false"/>
            <w:sz w:val="20"/>
            <w:szCs w:val="20"/>
          </w:rPr>
          <w:t xml:space="preserve">Figure 26 — L'échelle de pH : acide (jaune au BBT), neutre (vert), basique (bleu) ; H+ + OH− → H2O (séance 32)</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813d1614c7227092df1ee07fdf901699f1741e.png"/><Relationship Id="rId8" Type="http://schemas.openxmlformats.org/officeDocument/2006/relationships/image" Target="media/3d66936ae9633eae11d6f0c15edac7b5955a26d9.png"/><Relationship Id="rId9" Type="http://schemas.openxmlformats.org/officeDocument/2006/relationships/image" Target="media/0263728eef8f5bd60cd144e4f808a6f628ab5510.png"/><Relationship Id="rId10" Type="http://schemas.openxmlformats.org/officeDocument/2006/relationships/image" Target="media/6302e97d60585e644a8311c34cf3ad95ed644be3.png"/><Relationship Id="rId11" Type="http://schemas.openxmlformats.org/officeDocument/2006/relationships/image" Target="media/d6ae3618f167e8e83c6266ee47ff5fc48143cff3.png"/><Relationship Id="rId12" Type="http://schemas.openxmlformats.org/officeDocument/2006/relationships/image" Target="media/f441357f28befa0763258099fba07879794631f0.png"/><Relationship Id="rId13" Type="http://schemas.openxmlformats.org/officeDocument/2006/relationships/image" Target="media/5fb4c2c8bbd2ae702153b3762a4cadd7d1dd8978.png"/><Relationship Id="rId14" Type="http://schemas.openxmlformats.org/officeDocument/2006/relationships/image" Target="media/ae5d17d91b8b29d3a0696cbff3dda93d7227308f.png"/><Relationship Id="rId15" Type="http://schemas.openxmlformats.org/officeDocument/2006/relationships/image" Target="media/39d3340168318049ef66bce3081569d8282fc623.png"/><Relationship Id="rId16" Type="http://schemas.openxmlformats.org/officeDocument/2006/relationships/image" Target="media/d92033d629620616e35f07d9bac6d5fc30be3ec0.png"/><Relationship Id="rId17" Type="http://schemas.openxmlformats.org/officeDocument/2006/relationships/image" Target="media/6fea8076a01beb2e7f91cc0dd6022e72f7a1ff9e.png"/><Relationship Id="rId18" Type="http://schemas.openxmlformats.org/officeDocument/2006/relationships/image" Target="media/7dc9c8bcf5fc80fad1017ce64ac7d74e9e0f0fa3.png"/><Relationship Id="rId19" Type="http://schemas.openxmlformats.org/officeDocument/2006/relationships/image" Target="media/018087dafdafbc765efdbef294a3ecacd603a598.png"/><Relationship Id="rId20" Type="http://schemas.openxmlformats.org/officeDocument/2006/relationships/image" Target="media/eaeac4f7f1e72f84cd924447d82d84e099a84352.png"/><Relationship Id="rId21" Type="http://schemas.openxmlformats.org/officeDocument/2006/relationships/image" Target="media/2e72f9b48bfda281b0314e65d9673f97d4a376bf.png"/><Relationship Id="rId22" Type="http://schemas.openxmlformats.org/officeDocument/2006/relationships/image" Target="media/05300c0c0316323ac1f63235cb589fead0fd4a92.png"/><Relationship Id="rId23" Type="http://schemas.openxmlformats.org/officeDocument/2006/relationships/image" Target="media/f52b9bf234d79c15a2bf8836dda3045e1ad8a4e2.png"/><Relationship Id="rId24" Type="http://schemas.openxmlformats.org/officeDocument/2006/relationships/image" Target="media/870c9907afecb453f786f7ece1b3245ada0e3eec.png"/><Relationship Id="rId25" Type="http://schemas.openxmlformats.org/officeDocument/2006/relationships/image" Target="media/96c1fa4deccbf4972357a1e869b0dd1581f5df5d.png"/><Relationship Id="rId26" Type="http://schemas.openxmlformats.org/officeDocument/2006/relationships/image" Target="media/952373660d12cfe31937616ad0cfd8e407aca7cf.png"/><Relationship Id="rId27" Type="http://schemas.openxmlformats.org/officeDocument/2006/relationships/image" Target="media/9d6c4fa4e6754c00b245e8354b5baa270909bd1c.png"/><Relationship Id="rId28" Type="http://schemas.openxmlformats.org/officeDocument/2006/relationships/image" Target="media/e077b77d2f647b93b1eda084326827c42d6de4d2.png"/><Relationship Id="rId29" Type="http://schemas.openxmlformats.org/officeDocument/2006/relationships/image" Target="media/c3a71378ed2494835349ec74ece0dd56ab79ab48.png"/><Relationship Id="rId30" Type="http://schemas.openxmlformats.org/officeDocument/2006/relationships/image" Target="media/2661c42099afa2e42ad2183daff4c3480d48bb49.png"/><Relationship Id="rId31" Type="http://schemas.openxmlformats.org/officeDocument/2006/relationships/image" Target="media/2501e7557184187d09b229b9ba8852861dd836ec.png"/><Relationship Id="rId32" Type="http://schemas.openxmlformats.org/officeDocument/2006/relationships/image" Target="media/21550e1349e93ffcd3148322ce9bf82c66cabb8c.png"/><Relationship Id="rId33" Type="http://schemas.openxmlformats.org/officeDocument/2006/relationships/image" Target="media/9b7ecfbe84e02c44af64139e3c3eba3653d2cbf9.png"/><Relationship Id="rId34" Type="http://schemas.openxmlformats.org/officeDocument/2006/relationships/image" Target="media/1f045c592898bcfe60f9373c897a3c8fc705d538.png"/><Relationship Id="rId35" Type="http://schemas.openxmlformats.org/officeDocument/2006/relationships/image" Target="media/0127c72c854b55216ef2346e3d1353c593f47651.png"/><Relationship Id="rId36" Type="http://schemas.openxmlformats.org/officeDocument/2006/relationships/image" Target="media/45c6cb1a99c70d1f157927ccaf2074a12b4cc865.png"/><Relationship Id="rId37" Type="http://schemas.openxmlformats.org/officeDocument/2006/relationships/image" Target="media/34dfeee7c8ad8fd5fc8caf92f19bf74767b4b16a.png"/><Relationship Id="rId38" Type="http://schemas.openxmlformats.org/officeDocument/2006/relationships/image" Target="media/f4a1f377a353730cc7f00b5bb2f5acca3a1418e9.png"/><Relationship Id="rId39" Type="http://schemas.openxmlformats.org/officeDocument/2006/relationships/image" Target="media/cfdcbbb6faa1d33f8fc78604d3b2187099a376b0.png"/><Relationship Id="rId40" Type="http://schemas.openxmlformats.org/officeDocument/2006/relationships/image" Target="media/f394916493fd8d943484e812c1a7651b4c8fee45.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2026-09-18T11:23:14.213Z</dcterms:created>
  <dcterms:modified xsi:type="dcterms:W3CDTF">2026-09-18T11:23:14.213Z</dcterms:modified>
</cp:coreProperties>
</file>

<file path=docProps/custom.xml><?xml version="1.0" encoding="utf-8"?>
<Properties xmlns="http://schemas.openxmlformats.org/officeDocument/2006/custom-properties" xmlns:vt="http://schemas.openxmlformats.org/officeDocument/2006/docPropsVTypes"/>
</file>