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63F7E11">
      <w:pPr>
        <w:jc w:val="center"/>
        <w:rPr>
          <w:rFonts w:hint="default" w:ascii="Lora" w:hAnsi="Lora" w:cs="Lora"/>
          <w:b/>
          <w:bCs/>
          <w:sz w:val="60"/>
          <w:szCs w:val="60"/>
          <w:lang w:val="es-ES"/>
        </w:rPr>
      </w:pPr>
      <w:r>
        <w:rPr>
          <w:sz w:val="60"/>
        </w:rPr>
        <mc:AlternateContent>
          <mc:Choice Requires="wps">
            <w:drawing>
              <wp:anchor distT="0" distB="0" distL="114300" distR="114300" simplePos="0" relativeHeight="251686912" behindDoc="0" locked="0" layoutInCell="1" allowOverlap="1">
                <wp:simplePos x="0" y="0"/>
                <wp:positionH relativeFrom="column">
                  <wp:posOffset>-1687195</wp:posOffset>
                </wp:positionH>
                <wp:positionV relativeFrom="paragraph">
                  <wp:posOffset>436880</wp:posOffset>
                </wp:positionV>
                <wp:extent cx="5463540" cy="3545840"/>
                <wp:effectExtent l="0" t="0" r="0" b="0"/>
                <wp:wrapNone/>
                <wp:docPr id="42" name="Cuadro de texto 42"/>
                <wp:cNvGraphicFramePr/>
                <a:graphic xmlns:a="http://schemas.openxmlformats.org/drawingml/2006/main">
                  <a:graphicData uri="http://schemas.microsoft.com/office/word/2010/wordprocessingShape">
                    <wps:wsp>
                      <wps:cNvSpPr txBox="1"/>
                      <wps:spPr>
                        <a:xfrm>
                          <a:off x="458470" y="1175385"/>
                          <a:ext cx="5463540" cy="3545840"/>
                        </a:xfrm>
                        <a:prstGeom prst="rect">
                          <a:avLst/>
                        </a:prstGeom>
                        <a:noFill/>
                        <a:ln w="6350">
                          <a:noFill/>
                        </a:ln>
                        <a:scene3d>
                          <a:camera prst="isometricOffAxis1Right"/>
                          <a:lightRig rig="threePt" dir="t"/>
                        </a:scene3d>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0C285A5">
                            <w:pPr>
                              <w:jc w:val="center"/>
                              <w:rPr>
                                <w:rFonts w:hint="default" w:ascii="Lora" w:hAnsi="Lora" w:cs="Lora"/>
                                <w:b/>
                                <w:bCs/>
                                <w:color w:val="4874CB" w:themeColor="accent1"/>
                                <w:sz w:val="100"/>
                                <w:szCs w:val="100"/>
                                <w:lang w:val="es-ES"/>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Lora" w:hAnsi="Lora" w:cs="Lora"/>
                                <w:b/>
                                <w:bCs/>
                                <w:color w:val="4874CB" w:themeColor="accent1"/>
                                <w:sz w:val="100"/>
                                <w:szCs w:val="100"/>
                                <w:lang w:val="es-ES"/>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Práctica 2 Proyecto Bikejumilla ERP Challenge</w:t>
                            </w:r>
                          </w:p>
                          <w:p w14:paraId="03AFE7A8">
                            <w:pPr>
                              <w:rPr>
                                <w:color w:val="4874CB" w:themeColor="accent1"/>
                                <w:sz w:val="100"/>
                                <w:szCs w:val="10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85pt;margin-top:34.4pt;height:279.2pt;width:430.2pt;z-index:251686912;mso-width-relative:page;mso-height-relative:page;" filled="f" stroked="f" coordsize="21600,21600" o:gfxdata="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mDayfbAAAACwEAAA8AAAAAAAAAAQAgAAAAIgAAAGRycy9kb3ducmV2Lnht&#10;bFBLAQIUABQAAAAIAIdO4kCQNP1x2gIAAMUFAAAOAAAAAAAAAAEAIAAAACoBAABkcnMvZTJvRG9j&#10;LnhtbFBLBQYAAAAABgAGAFkBAAB2BgAAAAA=&#10;">
                <v:fill on="f" focussize="0,0"/>
                <v:stroke on="f" weight="0.5pt"/>
                <v:imagedata o:title=""/>
                <o:lock v:ext="edit" aspectratio="f"/>
                <v:textbox>
                  <w:txbxContent>
                    <w:p w14:paraId="10C285A5">
                      <w:pPr>
                        <w:jc w:val="center"/>
                        <w:rPr>
                          <w:rFonts w:hint="default" w:ascii="Lora" w:hAnsi="Lora" w:cs="Lora"/>
                          <w:b/>
                          <w:bCs/>
                          <w:color w:val="4874CB" w:themeColor="accent1"/>
                          <w:sz w:val="100"/>
                          <w:szCs w:val="100"/>
                          <w:lang w:val="es-ES"/>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Lora" w:hAnsi="Lora" w:cs="Lora"/>
                          <w:b/>
                          <w:bCs/>
                          <w:color w:val="4874CB" w:themeColor="accent1"/>
                          <w:sz w:val="100"/>
                          <w:szCs w:val="100"/>
                          <w:lang w:val="es-ES"/>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Práctica 2 Proyecto Bikejumilla ERP Challenge</w:t>
                      </w:r>
                    </w:p>
                    <w:p w14:paraId="03AFE7A8">
                      <w:pPr>
                        <w:rPr>
                          <w:color w:val="4874CB" w:themeColor="accent1"/>
                          <w:sz w:val="100"/>
                          <w:szCs w:val="10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v:textbox>
              </v:shape>
            </w:pict>
          </mc:Fallback>
        </mc:AlternateContent>
      </w:r>
      <w:r>
        <w:rPr>
          <w:rFonts w:hint="default" w:ascii="Lora" w:hAnsi="Lora" w:cs="Lora"/>
          <w:b/>
          <w:bCs/>
          <w:sz w:val="60"/>
          <w:szCs w:val="60"/>
          <w:lang w:val="es-ES"/>
        </w:rPr>
        <w:drawing>
          <wp:anchor distT="0" distB="0" distL="114300" distR="114300" simplePos="0" relativeHeight="251686912" behindDoc="1" locked="0" layoutInCell="1" allowOverlap="1">
            <wp:simplePos x="0" y="0"/>
            <wp:positionH relativeFrom="column">
              <wp:posOffset>-1247140</wp:posOffset>
            </wp:positionH>
            <wp:positionV relativeFrom="paragraph">
              <wp:posOffset>-1216660</wp:posOffset>
            </wp:positionV>
            <wp:extent cx="7983855" cy="11021695"/>
            <wp:effectExtent l="0" t="0" r="17145" b="8255"/>
            <wp:wrapNone/>
            <wp:docPr id="37" name="Imagen 37" descr="Gemini_Generated_Image_me8f89me8f89m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Gemini_Generated_Image_me8f89me8f89me8f"/>
                    <pic:cNvPicPr>
                      <a:picLocks noChangeAspect="1"/>
                    </pic:cNvPicPr>
                  </pic:nvPicPr>
                  <pic:blipFill>
                    <a:blip r:embed="rId6"/>
                    <a:stretch>
                      <a:fillRect/>
                    </a:stretch>
                  </pic:blipFill>
                  <pic:spPr>
                    <a:xfrm>
                      <a:off x="0" y="0"/>
                      <a:ext cx="7983855" cy="11021695"/>
                    </a:xfrm>
                    <a:prstGeom prst="rect">
                      <a:avLst/>
                    </a:prstGeom>
                  </pic:spPr>
                </pic:pic>
              </a:graphicData>
            </a:graphic>
          </wp:anchor>
        </w:drawing>
      </w:r>
    </w:p>
    <w:p w14:paraId="21244A42">
      <w:pPr>
        <w:keepNext w:val="0"/>
        <w:keepLines w:val="0"/>
        <w:widowControl/>
        <w:suppressLineNumbers w:val="0"/>
        <w:jc w:val="left"/>
      </w:pPr>
      <w:r>
        <w:rPr>
          <w:rFonts w:ascii="SimSun" w:hAnsi="SimSun" w:eastAsia="SimSun" w:cs="SimSun"/>
          <w:sz w:val="24"/>
          <w:szCs w:val="24"/>
        </w:rPr>
        <w:drawing>
          <wp:inline distT="0" distB="0" distL="114300" distR="114300">
            <wp:extent cx="304800" cy="304800"/>
            <wp:effectExtent l="0" t="0" r="0" b="0"/>
            <wp:docPr id="36"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795221B3">
      <w:pPr>
        <w:pStyle w:val="38"/>
        <w:tabs>
          <w:tab w:val="right" w:pos="8306"/>
        </w:tabs>
        <w:jc w:val="left"/>
        <w:rPr>
          <w:rFonts w:hint="default"/>
        </w:rPr>
      </w:pPr>
    </w:p>
    <w:p w14:paraId="193FB672">
      <w:pPr>
        <w:pStyle w:val="38"/>
        <w:tabs>
          <w:tab w:val="right" w:pos="8306"/>
        </w:tabs>
        <w:jc w:val="left"/>
        <w:rPr>
          <w:rFonts w:hint="default"/>
        </w:rPr>
      </w:pPr>
    </w:p>
    <w:p w14:paraId="3378F4AA">
      <w:pPr>
        <w:pStyle w:val="38"/>
        <w:tabs>
          <w:tab w:val="right" w:pos="8306"/>
        </w:tabs>
        <w:jc w:val="left"/>
        <w:rPr>
          <w:rFonts w:hint="default"/>
        </w:rPr>
      </w:pPr>
    </w:p>
    <w:p w14:paraId="32623C18">
      <w:pPr>
        <w:pStyle w:val="38"/>
        <w:tabs>
          <w:tab w:val="right" w:pos="8306"/>
        </w:tabs>
        <w:jc w:val="left"/>
        <w:rPr>
          <w:rFonts w:hint="default"/>
        </w:rPr>
      </w:pPr>
    </w:p>
    <w:p w14:paraId="52EEBE15">
      <w:pPr>
        <w:pStyle w:val="38"/>
        <w:tabs>
          <w:tab w:val="right" w:pos="8306"/>
        </w:tabs>
        <w:jc w:val="left"/>
        <w:rPr>
          <w:rFonts w:hint="default"/>
        </w:rPr>
      </w:pPr>
    </w:p>
    <w:p w14:paraId="2F14715F">
      <w:pPr>
        <w:pStyle w:val="38"/>
        <w:tabs>
          <w:tab w:val="right" w:pos="8306"/>
        </w:tabs>
        <w:jc w:val="left"/>
        <w:rPr>
          <w:rFonts w:hint="default"/>
        </w:rPr>
      </w:pPr>
    </w:p>
    <w:p w14:paraId="269430F3">
      <w:pPr>
        <w:pStyle w:val="38"/>
        <w:tabs>
          <w:tab w:val="right" w:pos="8306"/>
        </w:tabs>
        <w:jc w:val="left"/>
        <w:rPr>
          <w:rFonts w:hint="default"/>
        </w:rPr>
      </w:pPr>
    </w:p>
    <w:p w14:paraId="709E82DC">
      <w:pPr>
        <w:pStyle w:val="38"/>
        <w:tabs>
          <w:tab w:val="right" w:pos="8306"/>
        </w:tabs>
        <w:jc w:val="left"/>
        <w:rPr>
          <w:rFonts w:hint="default"/>
        </w:rPr>
      </w:pPr>
    </w:p>
    <w:p w14:paraId="4248F8C4">
      <w:pPr>
        <w:pStyle w:val="38"/>
        <w:tabs>
          <w:tab w:val="right" w:pos="8306"/>
        </w:tabs>
        <w:jc w:val="left"/>
        <w:rPr>
          <w:rFonts w:hint="default"/>
        </w:rPr>
      </w:pPr>
    </w:p>
    <w:p w14:paraId="64C0BB77">
      <w:pPr>
        <w:pStyle w:val="38"/>
        <w:tabs>
          <w:tab w:val="right" w:pos="8306"/>
        </w:tabs>
        <w:jc w:val="left"/>
        <w:rPr>
          <w:rFonts w:hint="default"/>
        </w:rPr>
      </w:pPr>
    </w:p>
    <w:p w14:paraId="1A08FC3A">
      <w:pPr>
        <w:pStyle w:val="38"/>
        <w:tabs>
          <w:tab w:val="right" w:pos="8306"/>
        </w:tabs>
        <w:jc w:val="left"/>
        <w:rPr>
          <w:rFonts w:hint="default"/>
        </w:rPr>
      </w:pPr>
    </w:p>
    <w:p w14:paraId="40A815C9">
      <w:pPr>
        <w:pStyle w:val="38"/>
        <w:tabs>
          <w:tab w:val="right" w:pos="8306"/>
        </w:tabs>
        <w:jc w:val="left"/>
        <w:rPr>
          <w:rFonts w:hint="default"/>
        </w:rPr>
      </w:pPr>
    </w:p>
    <w:p w14:paraId="188640C2">
      <w:pPr>
        <w:pStyle w:val="38"/>
        <w:tabs>
          <w:tab w:val="right" w:pos="8306"/>
        </w:tabs>
        <w:jc w:val="left"/>
        <w:rPr>
          <w:rFonts w:hint="default"/>
        </w:rPr>
      </w:pPr>
    </w:p>
    <w:p w14:paraId="59FEA4A8">
      <w:pPr>
        <w:pStyle w:val="38"/>
        <w:tabs>
          <w:tab w:val="right" w:pos="8306"/>
        </w:tabs>
        <w:jc w:val="left"/>
        <w:rPr>
          <w:rFonts w:hint="default"/>
        </w:rPr>
      </w:pPr>
    </w:p>
    <w:p w14:paraId="7BA20824">
      <w:pPr>
        <w:pStyle w:val="38"/>
        <w:tabs>
          <w:tab w:val="right" w:pos="8306"/>
        </w:tabs>
        <w:jc w:val="left"/>
        <w:rPr>
          <w:rFonts w:hint="default"/>
        </w:rPr>
      </w:pPr>
    </w:p>
    <w:p w14:paraId="3543335B">
      <w:pPr>
        <w:pStyle w:val="38"/>
        <w:tabs>
          <w:tab w:val="right" w:pos="8306"/>
        </w:tabs>
        <w:spacing w:line="360" w:lineRule="auto"/>
        <w:rPr>
          <w:rFonts w:hint="default"/>
        </w:rPr>
      </w:pPr>
    </w:p>
    <w:p w14:paraId="79C25AB0">
      <w:pPr>
        <w:pStyle w:val="38"/>
        <w:tabs>
          <w:tab w:val="right" w:pos="8306"/>
        </w:tabs>
        <w:spacing w:line="360" w:lineRule="auto"/>
        <w:rPr>
          <w:rFonts w:hint="default"/>
        </w:rPr>
      </w:pPr>
    </w:p>
    <w:p w14:paraId="29F75494">
      <w:pPr>
        <w:pStyle w:val="38"/>
        <w:tabs>
          <w:tab w:val="right" w:pos="8306"/>
        </w:tabs>
        <w:spacing w:line="360" w:lineRule="auto"/>
        <w:rPr>
          <w:rFonts w:hint="default"/>
        </w:rPr>
      </w:pPr>
    </w:p>
    <w:p w14:paraId="65E31571">
      <w:pPr>
        <w:pStyle w:val="38"/>
        <w:tabs>
          <w:tab w:val="right" w:pos="8306"/>
        </w:tabs>
        <w:spacing w:line="360" w:lineRule="auto"/>
        <w:rPr>
          <w:rFonts w:hint="default"/>
        </w:rPr>
      </w:pPr>
    </w:p>
    <w:p w14:paraId="46C5FB5E">
      <w:pPr>
        <w:pStyle w:val="38"/>
        <w:tabs>
          <w:tab w:val="right" w:pos="8306"/>
        </w:tabs>
        <w:spacing w:line="360" w:lineRule="auto"/>
      </w:pPr>
      <w:r>
        <w:rPr>
          <w:rFonts w:hint="default"/>
        </w:rPr>
        <w:fldChar w:fldCharType="begin"/>
      </w:r>
      <w:r>
        <w:rPr>
          <w:rFonts w:hint="default"/>
        </w:rPr>
        <w:instrText xml:space="preserve">TOC \o "1-1" \n  \h \u </w:instrText>
      </w:r>
      <w:r>
        <w:rPr>
          <w:rFonts w:hint="default"/>
        </w:rPr>
        <w:fldChar w:fldCharType="separate"/>
      </w:r>
      <w:r>
        <w:rPr>
          <w:rFonts w:hint="default"/>
        </w:rPr>
        <w:fldChar w:fldCharType="begin"/>
      </w:r>
      <w:r>
        <w:rPr>
          <w:rFonts w:hint="default"/>
        </w:rPr>
        <w:instrText xml:space="preserve"> HYPERLINK \l _Toc6457 </w:instrText>
      </w:r>
      <w:r>
        <w:rPr>
          <w:rFonts w:hint="default"/>
        </w:rPr>
        <w:fldChar w:fldCharType="separate"/>
      </w:r>
      <w:r>
        <w:rPr>
          <w:rFonts w:hint="default"/>
        </w:rPr>
        <w:t>Tarea 1. Descubriendo la arquitectura modular de Odoo</w:t>
      </w:r>
      <w:r>
        <w:rPr>
          <w:rFonts w:hint="default"/>
        </w:rPr>
        <w:fldChar w:fldCharType="end"/>
      </w:r>
    </w:p>
    <w:p w14:paraId="51B09FB8">
      <w:pPr>
        <w:pStyle w:val="38"/>
        <w:tabs>
          <w:tab w:val="right" w:pos="8306"/>
        </w:tabs>
        <w:spacing w:line="360" w:lineRule="auto"/>
      </w:pPr>
      <w:r>
        <w:rPr>
          <w:rFonts w:hint="default"/>
        </w:rPr>
        <w:fldChar w:fldCharType="begin"/>
      </w:r>
      <w:r>
        <w:rPr>
          <w:rFonts w:hint="default"/>
        </w:rPr>
        <w:instrText xml:space="preserve"> HYPERLINK \l _Toc4442 </w:instrText>
      </w:r>
      <w:r>
        <w:rPr>
          <w:rFonts w:hint="default"/>
        </w:rPr>
        <w:fldChar w:fldCharType="separate"/>
      </w:r>
      <w:r>
        <w:rPr>
          <w:rFonts w:hint="default"/>
        </w:rPr>
        <w:t>Tarea 2. Mapa funcional de BikeJumilla</w:t>
      </w:r>
      <w:r>
        <w:rPr>
          <w:rFonts w:hint="default"/>
        </w:rPr>
        <w:fldChar w:fldCharType="end"/>
      </w:r>
    </w:p>
    <w:p w14:paraId="62F296C5">
      <w:pPr>
        <w:pStyle w:val="38"/>
        <w:tabs>
          <w:tab w:val="right" w:pos="8306"/>
        </w:tabs>
        <w:spacing w:line="360" w:lineRule="auto"/>
      </w:pPr>
      <w:r>
        <w:rPr>
          <w:rFonts w:hint="default"/>
        </w:rPr>
        <w:fldChar w:fldCharType="begin"/>
      </w:r>
      <w:r>
        <w:rPr>
          <w:rFonts w:hint="default"/>
        </w:rPr>
        <w:instrText xml:space="preserve"> HYPERLINK \l _Toc18140 </w:instrText>
      </w:r>
      <w:r>
        <w:rPr>
          <w:rFonts w:hint="default"/>
        </w:rPr>
        <w:fldChar w:fldCharType="separate"/>
      </w:r>
      <w:r>
        <w:rPr>
          <w:rFonts w:hint="default"/>
        </w:rPr>
        <w:t>Tarea 3. Planificación de dos implantaciones</w:t>
      </w:r>
      <w:r>
        <w:rPr>
          <w:rFonts w:hint="default"/>
        </w:rPr>
        <w:fldChar w:fldCharType="end"/>
      </w:r>
    </w:p>
    <w:p w14:paraId="5395B55F">
      <w:pPr>
        <w:pStyle w:val="38"/>
        <w:tabs>
          <w:tab w:val="right" w:pos="8306"/>
        </w:tabs>
        <w:spacing w:line="360" w:lineRule="auto"/>
      </w:pPr>
      <w:r>
        <w:rPr>
          <w:rFonts w:hint="default"/>
        </w:rPr>
        <w:fldChar w:fldCharType="begin"/>
      </w:r>
      <w:r>
        <w:rPr>
          <w:rFonts w:hint="default"/>
        </w:rPr>
        <w:instrText xml:space="preserve"> HYPERLINK \l _Toc11032 </w:instrText>
      </w:r>
      <w:r>
        <w:rPr>
          <w:rFonts w:hint="default"/>
        </w:rPr>
        <w:fldChar w:fldCharType="separate"/>
      </w:r>
      <w:r>
        <w:rPr>
          <w:rFonts w:hint="default"/>
        </w:rPr>
        <w:t>Tarea 4. Instalación A — Entorno convencional</w:t>
      </w:r>
      <w:r>
        <w:rPr>
          <w:rFonts w:hint="default"/>
        </w:rPr>
        <w:fldChar w:fldCharType="end"/>
      </w:r>
    </w:p>
    <w:p w14:paraId="1BB7A6D4">
      <w:pPr>
        <w:pStyle w:val="38"/>
        <w:tabs>
          <w:tab w:val="right" w:pos="8306"/>
        </w:tabs>
        <w:spacing w:line="360" w:lineRule="auto"/>
      </w:pPr>
      <w:r>
        <w:rPr>
          <w:rFonts w:hint="default"/>
        </w:rPr>
        <w:fldChar w:fldCharType="begin"/>
      </w:r>
      <w:r>
        <w:rPr>
          <w:rFonts w:hint="default"/>
        </w:rPr>
        <w:instrText xml:space="preserve"> HYPERLINK \l _Toc5326 </w:instrText>
      </w:r>
      <w:r>
        <w:rPr>
          <w:rFonts w:hint="default"/>
        </w:rPr>
        <w:fldChar w:fldCharType="separate"/>
      </w:r>
      <w:r>
        <w:rPr>
          <w:rFonts w:hint="default"/>
        </w:rPr>
        <w:t>Tarea 5. Configuración del entorno comercial</w:t>
      </w:r>
      <w:r>
        <w:rPr>
          <w:rFonts w:hint="default"/>
        </w:rPr>
        <w:fldChar w:fldCharType="end"/>
      </w:r>
    </w:p>
    <w:p w14:paraId="14D5B112">
      <w:pPr>
        <w:pStyle w:val="38"/>
        <w:tabs>
          <w:tab w:val="right" w:pos="8306"/>
        </w:tabs>
        <w:spacing w:line="360" w:lineRule="auto"/>
      </w:pPr>
      <w:r>
        <w:rPr>
          <w:rFonts w:hint="default"/>
        </w:rPr>
        <w:fldChar w:fldCharType="begin"/>
      </w:r>
      <w:r>
        <w:rPr>
          <w:rFonts w:hint="default"/>
        </w:rPr>
        <w:instrText xml:space="preserve"> HYPERLINK \l _Toc26203 </w:instrText>
      </w:r>
      <w:r>
        <w:rPr>
          <w:rFonts w:hint="default"/>
        </w:rPr>
        <w:fldChar w:fldCharType="separate"/>
      </w:r>
      <w:r>
        <w:rPr>
          <w:rFonts w:hint="default"/>
        </w:rPr>
        <w:t>Tarea 6. Verificación del Escenario A</w:t>
      </w:r>
      <w:r>
        <w:rPr>
          <w:rFonts w:hint="default"/>
        </w:rPr>
        <w:fldChar w:fldCharType="end"/>
      </w:r>
    </w:p>
    <w:p w14:paraId="4231BC2F">
      <w:pPr>
        <w:pStyle w:val="38"/>
        <w:tabs>
          <w:tab w:val="right" w:pos="8306"/>
        </w:tabs>
        <w:spacing w:line="360" w:lineRule="auto"/>
      </w:pPr>
      <w:r>
        <w:rPr>
          <w:rFonts w:hint="default"/>
        </w:rPr>
        <w:fldChar w:fldCharType="begin"/>
      </w:r>
      <w:r>
        <w:rPr>
          <w:rFonts w:hint="default"/>
        </w:rPr>
        <w:instrText xml:space="preserve"> HYPERLINK \l _Toc4061 </w:instrText>
      </w:r>
      <w:r>
        <w:rPr>
          <w:rFonts w:hint="default"/>
        </w:rPr>
        <w:fldChar w:fldCharType="separate"/>
      </w:r>
      <w:r>
        <w:rPr>
          <w:rFonts w:hint="default"/>
        </w:rPr>
        <w:t>Tarea 7. Instalación B — Entorno en contenedores y compartido</w:t>
      </w:r>
      <w:r>
        <w:rPr>
          <w:rFonts w:hint="default"/>
        </w:rPr>
        <w:fldChar w:fldCharType="end"/>
      </w:r>
    </w:p>
    <w:p w14:paraId="07E31F44">
      <w:pPr>
        <w:pStyle w:val="38"/>
        <w:tabs>
          <w:tab w:val="right" w:pos="8306"/>
        </w:tabs>
        <w:spacing w:line="360" w:lineRule="auto"/>
      </w:pPr>
      <w:r>
        <w:rPr>
          <w:rFonts w:hint="default"/>
        </w:rPr>
        <w:fldChar w:fldCharType="begin"/>
      </w:r>
      <w:r>
        <w:rPr>
          <w:rFonts w:hint="default"/>
        </w:rPr>
        <w:instrText xml:space="preserve"> HYPERLINK \l _Toc6728 </w:instrText>
      </w:r>
      <w:r>
        <w:rPr>
          <w:rFonts w:hint="default"/>
        </w:rPr>
        <w:fldChar w:fldCharType="separate"/>
      </w:r>
      <w:r>
        <w:rPr>
          <w:rFonts w:hint="default"/>
        </w:rPr>
        <w:t>Tarea 8. Configuración funcional del servidor BikeJumilla</w:t>
      </w:r>
      <w:r>
        <w:rPr>
          <w:rFonts w:hint="default"/>
        </w:rPr>
        <w:fldChar w:fldCharType="end"/>
      </w:r>
    </w:p>
    <w:p w14:paraId="327B4EF2">
      <w:pPr>
        <w:pStyle w:val="38"/>
        <w:tabs>
          <w:tab w:val="right" w:pos="8306"/>
        </w:tabs>
        <w:spacing w:line="360" w:lineRule="auto"/>
      </w:pPr>
      <w:r>
        <w:rPr>
          <w:rFonts w:hint="default"/>
        </w:rPr>
        <w:fldChar w:fldCharType="begin"/>
      </w:r>
      <w:r>
        <w:rPr>
          <w:rFonts w:hint="default"/>
        </w:rPr>
        <w:instrText xml:space="preserve"> HYPERLINK \l _Toc479 </w:instrText>
      </w:r>
      <w:r>
        <w:rPr>
          <w:rFonts w:hint="default"/>
        </w:rPr>
        <w:fldChar w:fldCharType="separate"/>
      </w:r>
      <w:r>
        <w:rPr>
          <w:rFonts w:hint="default"/>
        </w:rPr>
        <w:t>Tarea 9. Auditoría de módulos y dependencias</w:t>
      </w:r>
      <w:r>
        <w:rPr>
          <w:rFonts w:hint="default"/>
        </w:rPr>
        <w:fldChar w:fldCharType="end"/>
      </w:r>
    </w:p>
    <w:p w14:paraId="1400F987">
      <w:pPr>
        <w:pStyle w:val="38"/>
        <w:tabs>
          <w:tab w:val="right" w:pos="8306"/>
        </w:tabs>
        <w:spacing w:line="360" w:lineRule="auto"/>
      </w:pPr>
      <w:r>
        <w:rPr>
          <w:rFonts w:hint="default"/>
        </w:rPr>
        <w:fldChar w:fldCharType="begin"/>
      </w:r>
      <w:r>
        <w:rPr>
          <w:rFonts w:hint="default"/>
        </w:rPr>
        <w:instrText xml:space="preserve"> HYPERLINK \l _Toc9094 </w:instrText>
      </w:r>
      <w:r>
        <w:rPr>
          <w:rFonts w:hint="default"/>
        </w:rPr>
        <w:fldChar w:fldCharType="separate"/>
      </w:r>
      <w:r>
        <w:rPr>
          <w:rFonts w:hint="default"/>
        </w:rPr>
        <w:t>Tarea 10. Pruebas de aceptación del servidor</w:t>
      </w:r>
      <w:r>
        <w:rPr>
          <w:rFonts w:hint="default"/>
        </w:rPr>
        <w:fldChar w:fldCharType="end"/>
      </w:r>
    </w:p>
    <w:p w14:paraId="6E637D03">
      <w:pPr>
        <w:pStyle w:val="38"/>
        <w:tabs>
          <w:tab w:val="right" w:pos="8306"/>
        </w:tabs>
        <w:spacing w:line="360" w:lineRule="auto"/>
      </w:pPr>
      <w:r>
        <w:rPr>
          <w:rFonts w:hint="default"/>
        </w:rPr>
        <w:fldChar w:fldCharType="begin"/>
      </w:r>
      <w:r>
        <w:rPr>
          <w:rFonts w:hint="default"/>
        </w:rPr>
        <w:instrText xml:space="preserve"> HYPERLINK \l _Toc11900 </w:instrText>
      </w:r>
      <w:r>
        <w:rPr>
          <w:rFonts w:hint="default"/>
        </w:rPr>
        <w:fldChar w:fldCharType="separate"/>
      </w:r>
      <w:r>
        <w:rPr>
          <w:rFonts w:hint="default"/>
        </w:rPr>
        <w:t>Tarea 11. Comparación de las dos implantaciones</w:t>
      </w:r>
      <w:r>
        <w:rPr>
          <w:rFonts w:hint="default"/>
        </w:rPr>
        <w:fldChar w:fldCharType="end"/>
      </w:r>
    </w:p>
    <w:p w14:paraId="7D3341E5">
      <w:pPr>
        <w:pStyle w:val="38"/>
        <w:tabs>
          <w:tab w:val="right" w:pos="8306"/>
        </w:tabs>
        <w:spacing w:line="360" w:lineRule="auto"/>
      </w:pPr>
      <w:r>
        <w:rPr>
          <w:rFonts w:hint="default"/>
        </w:rPr>
        <w:fldChar w:fldCharType="begin"/>
      </w:r>
      <w:r>
        <w:rPr>
          <w:rFonts w:hint="default"/>
        </w:rPr>
        <w:instrText xml:space="preserve"> HYPERLINK \l _Toc4683 </w:instrText>
      </w:r>
      <w:r>
        <w:rPr>
          <w:rFonts w:hint="default"/>
        </w:rPr>
        <w:fldChar w:fldCharType="separate"/>
      </w:r>
      <w:r>
        <w:rPr>
          <w:rFonts w:hint="default"/>
        </w:rPr>
        <w:t>Tarea 12. Gestión de incidencias</w:t>
      </w:r>
      <w:r>
        <w:rPr>
          <w:rFonts w:hint="default"/>
        </w:rPr>
        <w:fldChar w:fldCharType="end"/>
      </w:r>
    </w:p>
    <w:p w14:paraId="3FB0D56C">
      <w:pPr>
        <w:pStyle w:val="38"/>
        <w:tabs>
          <w:tab w:val="right" w:pos="8306"/>
        </w:tabs>
        <w:spacing w:line="360" w:lineRule="auto"/>
      </w:pPr>
      <w:r>
        <w:rPr>
          <w:rFonts w:hint="default"/>
        </w:rPr>
        <w:fldChar w:fldCharType="begin"/>
      </w:r>
      <w:r>
        <w:rPr>
          <w:rFonts w:hint="default"/>
        </w:rPr>
        <w:instrText xml:space="preserve"> HYPERLINK \l _Toc7034 </w:instrText>
      </w:r>
      <w:r>
        <w:rPr>
          <w:rFonts w:hint="default"/>
        </w:rPr>
        <w:fldChar w:fldCharType="separate"/>
      </w:r>
      <w:r>
        <w:rPr>
          <w:rFonts w:hint="default"/>
        </w:rPr>
        <w:t>Tarea 13. Cierre técnico del proyecto</w:t>
      </w:r>
      <w:r>
        <w:rPr>
          <w:rFonts w:hint="default"/>
        </w:rPr>
        <w:fldChar w:fldCharType="end"/>
      </w:r>
    </w:p>
    <w:p w14:paraId="14F16ACB">
      <w:pPr>
        <w:pStyle w:val="38"/>
        <w:tabs>
          <w:tab w:val="right" w:pos="8306"/>
        </w:tabs>
        <w:spacing w:line="360" w:lineRule="auto"/>
        <w:rPr>
          <w:rFonts w:hint="default" w:ascii="Lora" w:hAnsi="Lora" w:cs="Lora"/>
          <w:b/>
          <w:bCs/>
          <w:sz w:val="60"/>
          <w:szCs w:val="60"/>
          <w:lang w:val="es-ES"/>
        </w:rPr>
        <w:sectPr>
          <w:headerReference r:id="rId3" w:type="default"/>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rPr>
        <w:fldChar w:fldCharType="end"/>
      </w:r>
    </w:p>
    <w:p w14:paraId="79A55479">
      <w:pPr>
        <w:pStyle w:val="2"/>
        <w:bidi w:val="0"/>
        <w:rPr>
          <w:rFonts w:hint="default"/>
        </w:rPr>
      </w:pPr>
      <w:bookmarkStart w:id="0" w:name="_Toc3804"/>
      <w:bookmarkStart w:id="1" w:name="_Toc16540"/>
      <w:bookmarkStart w:id="2" w:name="_Toc6457"/>
      <w:r>
        <w:rPr>
          <w:rFonts w:hint="default"/>
        </w:rPr>
        <w:t>Tarea 1. Descubriendo la arquitectura modular de Odoo</w:t>
      </w:r>
      <w:bookmarkEnd w:id="0"/>
      <w:bookmarkEnd w:id="1"/>
      <w:bookmarkEnd w:id="2"/>
    </w:p>
    <w:p w14:paraId="342B7535">
      <w:pPr>
        <w:rPr>
          <w:rFonts w:hint="default" w:ascii="Lora" w:hAnsi="Lora" w:eastAsia="SimSun" w:cs="Lora"/>
          <w:sz w:val="24"/>
          <w:szCs w:val="24"/>
        </w:rPr>
      </w:pPr>
    </w:p>
    <w:p w14:paraId="2EEC0C71">
      <w:pPr>
        <w:rPr>
          <w:rFonts w:hint="default" w:ascii="Lora" w:hAnsi="Lora" w:eastAsia="SimSun" w:cs="Lora"/>
          <w:b/>
          <w:bCs/>
          <w:color w:val="0000FF"/>
          <w:sz w:val="24"/>
          <w:szCs w:val="24"/>
        </w:rPr>
      </w:pPr>
      <w:r>
        <w:rPr>
          <w:rFonts w:hint="default" w:ascii="Lora" w:hAnsi="Lora" w:eastAsia="SimSun" w:cs="Lora"/>
          <w:b/>
          <w:bCs/>
          <w:color w:val="0000FF"/>
          <w:sz w:val="24"/>
          <w:szCs w:val="24"/>
        </w:rPr>
        <w:t>E1 — Catálogo modular de Odoo</w:t>
      </w:r>
    </w:p>
    <w:p w14:paraId="25BD2DAF">
      <w:pPr>
        <w:rPr>
          <w:rFonts w:hint="default" w:ascii="Lora" w:hAnsi="Lora" w:eastAsia="SimSun" w:cs="Lora"/>
          <w:sz w:val="24"/>
          <w:szCs w:val="24"/>
        </w:rPr>
      </w:pPr>
    </w:p>
    <w:p w14:paraId="33D1FCAC">
      <w:pPr>
        <w:rPr>
          <w:rFonts w:hint="default" w:ascii="Lora" w:hAnsi="Lora" w:eastAsia="SimSun" w:cs="Lora"/>
          <w:sz w:val="24"/>
          <w:szCs w:val="24"/>
        </w:rPr>
      </w:pPr>
      <w:r>
        <w:rPr>
          <w:rFonts w:hint="default" w:ascii="Lora" w:hAnsi="Lora" w:eastAsia="SimSun" w:cs="Lora"/>
          <w:sz w:val="24"/>
          <w:szCs w:val="24"/>
          <w:lang w:val="es-ES"/>
        </w:rPr>
        <w:t>TABLA CONTACTOS...</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C3E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8054EF">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CAMPO</w:t>
            </w:r>
          </w:p>
        </w:tc>
        <w:tc>
          <w:tcPr>
            <w:tcW w:w="4261" w:type="dxa"/>
          </w:tcPr>
          <w:p w14:paraId="740B9405">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INFORMACIÓN</w:t>
            </w:r>
          </w:p>
        </w:tc>
      </w:tr>
      <w:tr w14:paraId="267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39B894F">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Nombre</w:t>
            </w:r>
          </w:p>
        </w:tc>
        <w:tc>
          <w:tcPr>
            <w:tcW w:w="4261" w:type="dxa"/>
          </w:tcPr>
          <w:p w14:paraId="51A96F6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Contacts</w:t>
            </w:r>
          </w:p>
        </w:tc>
      </w:tr>
      <w:tr w14:paraId="44CF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2399FA">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Área</w:t>
            </w:r>
          </w:p>
        </w:tc>
        <w:tc>
          <w:tcPr>
            <w:tcW w:w="4261" w:type="dxa"/>
          </w:tcPr>
          <w:p w14:paraId="630E099B">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Gestión de datos maestros</w:t>
            </w:r>
          </w:p>
        </w:tc>
      </w:tr>
      <w:tr w14:paraId="4F0B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325D5A">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Finalidad</w:t>
            </w:r>
          </w:p>
        </w:tc>
        <w:tc>
          <w:tcPr>
            <w:tcW w:w="4261" w:type="dxa"/>
          </w:tcPr>
          <w:p w14:paraId="3FEB042B">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Directorio centralizado para gestionar clientes, proveedores y contactos corporativos</w:t>
            </w:r>
          </w:p>
        </w:tc>
      </w:tr>
      <w:tr w14:paraId="5089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43D0C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Usuario principal</w:t>
            </w:r>
          </w:p>
        </w:tc>
        <w:tc>
          <w:tcPr>
            <w:tcW w:w="4261" w:type="dxa"/>
          </w:tcPr>
          <w:p w14:paraId="5C53A67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Administrador y Comercial</w:t>
            </w:r>
          </w:p>
        </w:tc>
      </w:tr>
      <w:tr w14:paraId="27C3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085B3A">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Escenario A</w:t>
            </w:r>
          </w:p>
        </w:tc>
        <w:tc>
          <w:tcPr>
            <w:tcW w:w="4261" w:type="dxa"/>
          </w:tcPr>
          <w:p w14:paraId="54454884">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78DA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DFAFE5">
            <w:pPr>
              <w:widowControl w:val="0"/>
              <w:jc w:val="both"/>
              <w:rPr>
                <w:rFonts w:hint="default" w:ascii="Lora" w:hAnsi="Lora" w:eastAsia="SimSun" w:cs="Lora"/>
                <w:sz w:val="24"/>
                <w:szCs w:val="24"/>
              </w:rPr>
            </w:pPr>
            <w:r>
              <w:rPr>
                <w:rFonts w:hint="default" w:ascii="Lora" w:hAnsi="Lora" w:eastAsia="SimSun" w:cs="Lora"/>
                <w:sz w:val="24"/>
                <w:szCs w:val="24"/>
              </w:rPr>
              <w:t>Escenario B</w:t>
            </w:r>
          </w:p>
        </w:tc>
        <w:tc>
          <w:tcPr>
            <w:tcW w:w="4261" w:type="dxa"/>
          </w:tcPr>
          <w:p w14:paraId="7EDE1C6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60409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FB621B">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Relación</w:t>
            </w:r>
          </w:p>
        </w:tc>
        <w:tc>
          <w:tcPr>
            <w:tcW w:w="4261" w:type="dxa"/>
          </w:tcPr>
          <w:p w14:paraId="0F95F6B4">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lang w:val="es-ES"/>
              </w:rPr>
              <w:t>CRM</w:t>
            </w:r>
            <w:r>
              <w:rPr>
                <w:rFonts w:hint="default" w:ascii="Lora" w:hAnsi="Lora" w:eastAsia="SimSun" w:cs="Lora"/>
                <w:sz w:val="24"/>
                <w:szCs w:val="24"/>
              </w:rPr>
              <w:t>, Ventas, Compras, Facturación</w:t>
            </w:r>
          </w:p>
        </w:tc>
      </w:tr>
      <w:tr w14:paraId="4946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D0DD85">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Dependencias detectadas</w:t>
            </w:r>
          </w:p>
        </w:tc>
        <w:tc>
          <w:tcPr>
            <w:tcW w:w="4261" w:type="dxa"/>
          </w:tcPr>
          <w:p w14:paraId="56DE761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Base, mail</w:t>
            </w:r>
          </w:p>
        </w:tc>
      </w:tr>
      <w:tr w14:paraId="68DC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60E904">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Fuente</w:t>
            </w:r>
          </w:p>
        </w:tc>
        <w:tc>
          <w:tcPr>
            <w:tcW w:w="4261" w:type="dxa"/>
          </w:tcPr>
          <w:p w14:paraId="35334808">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Documentación oficial Odoo18</w:t>
            </w:r>
          </w:p>
        </w:tc>
      </w:tr>
    </w:tbl>
    <w:p w14:paraId="1876C72A">
      <w:pPr>
        <w:rPr>
          <w:rFonts w:hint="default" w:ascii="Lora" w:hAnsi="Lora" w:eastAsia="SimSun" w:cs="Lora"/>
          <w:sz w:val="24"/>
          <w:szCs w:val="24"/>
          <w:lang w:val="es-ES"/>
        </w:rPr>
      </w:pPr>
    </w:p>
    <w:p w14:paraId="13417E2F">
      <w:pPr>
        <w:rPr>
          <w:rFonts w:hint="default" w:ascii="Lora" w:hAnsi="Lora" w:eastAsia="SimSun" w:cs="Lora"/>
          <w:sz w:val="24"/>
          <w:szCs w:val="24"/>
          <w:lang w:val="es-ES"/>
        </w:rPr>
      </w:pPr>
      <w:r>
        <w:rPr>
          <w:rFonts w:hint="default" w:ascii="Lora" w:hAnsi="Lora" w:eastAsia="SimSun" w:cs="Lora"/>
          <w:sz w:val="24"/>
          <w:szCs w:val="24"/>
          <w:lang w:val="es-ES"/>
        </w:rPr>
        <w:t>TABLA CRM...</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CC3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84479C">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CAMPO</w:t>
            </w:r>
          </w:p>
        </w:tc>
        <w:tc>
          <w:tcPr>
            <w:tcW w:w="4261" w:type="dxa"/>
          </w:tcPr>
          <w:p w14:paraId="4FBADA3D">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INFORMACIÓN</w:t>
            </w:r>
          </w:p>
        </w:tc>
      </w:tr>
      <w:tr w14:paraId="4421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A242C1">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Nombre</w:t>
            </w:r>
          </w:p>
        </w:tc>
        <w:tc>
          <w:tcPr>
            <w:tcW w:w="4261" w:type="dxa"/>
          </w:tcPr>
          <w:p w14:paraId="3E6DE38E">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CRM</w:t>
            </w:r>
          </w:p>
        </w:tc>
      </w:tr>
      <w:tr w14:paraId="6F10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5BD601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Área</w:t>
            </w:r>
          </w:p>
        </w:tc>
        <w:tc>
          <w:tcPr>
            <w:tcW w:w="4261" w:type="dxa"/>
          </w:tcPr>
          <w:p w14:paraId="1C8328BE">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Comercial y Ventas</w:t>
            </w:r>
          </w:p>
        </w:tc>
      </w:tr>
      <w:tr w14:paraId="669F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5A287C">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Finalidad</w:t>
            </w:r>
          </w:p>
        </w:tc>
        <w:tc>
          <w:tcPr>
            <w:tcW w:w="4261" w:type="dxa"/>
          </w:tcPr>
          <w:p w14:paraId="526AB6B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lang w:val="es-ES"/>
              </w:rPr>
              <w:t>Seg</w:t>
            </w:r>
            <w:r>
              <w:rPr>
                <w:rFonts w:hint="default" w:ascii="Lora" w:hAnsi="Lora" w:eastAsia="SimSun" w:cs="Lora"/>
                <w:sz w:val="24"/>
                <w:szCs w:val="24"/>
              </w:rPr>
              <w:t>uimiento de oportunidades de negocio y embudos de conversión</w:t>
            </w:r>
          </w:p>
        </w:tc>
      </w:tr>
      <w:tr w14:paraId="2781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90F81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Usuario principal</w:t>
            </w:r>
          </w:p>
        </w:tc>
        <w:tc>
          <w:tcPr>
            <w:tcW w:w="4261" w:type="dxa"/>
          </w:tcPr>
          <w:p w14:paraId="38D0FA3F">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Comercial</w:t>
            </w:r>
          </w:p>
        </w:tc>
      </w:tr>
      <w:tr w14:paraId="11DB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6A995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Escenario A</w:t>
            </w:r>
          </w:p>
        </w:tc>
        <w:tc>
          <w:tcPr>
            <w:tcW w:w="4261" w:type="dxa"/>
          </w:tcPr>
          <w:p w14:paraId="3ED0965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3F1D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C3C69AD">
            <w:pPr>
              <w:widowControl w:val="0"/>
              <w:jc w:val="both"/>
              <w:rPr>
                <w:rFonts w:hint="default" w:ascii="Lora" w:hAnsi="Lora" w:eastAsia="SimSun" w:cs="Lora"/>
                <w:sz w:val="24"/>
                <w:szCs w:val="24"/>
              </w:rPr>
            </w:pPr>
            <w:r>
              <w:rPr>
                <w:rFonts w:hint="default" w:ascii="Lora" w:hAnsi="Lora" w:eastAsia="SimSun" w:cs="Lora"/>
                <w:sz w:val="24"/>
                <w:szCs w:val="24"/>
              </w:rPr>
              <w:t>Escenario B</w:t>
            </w:r>
          </w:p>
        </w:tc>
        <w:tc>
          <w:tcPr>
            <w:tcW w:w="4261" w:type="dxa"/>
          </w:tcPr>
          <w:p w14:paraId="7FBC45AC">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71EE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8B2701">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Relación</w:t>
            </w:r>
          </w:p>
        </w:tc>
        <w:tc>
          <w:tcPr>
            <w:tcW w:w="4261" w:type="dxa"/>
          </w:tcPr>
          <w:p w14:paraId="52E8D95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Contactos, Ventas, Calendari</w:t>
            </w:r>
            <w:r>
              <w:rPr>
                <w:rFonts w:hint="default" w:ascii="Lora" w:hAnsi="Lora" w:eastAsia="SimSun" w:cs="Lora"/>
                <w:sz w:val="24"/>
                <w:szCs w:val="24"/>
                <w:lang w:val="es-ES"/>
              </w:rPr>
              <w:t>o</w:t>
            </w:r>
          </w:p>
        </w:tc>
      </w:tr>
      <w:tr w14:paraId="7030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D4D1C4">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Dependencias detectadas</w:t>
            </w:r>
          </w:p>
        </w:tc>
        <w:tc>
          <w:tcPr>
            <w:tcW w:w="4261" w:type="dxa"/>
          </w:tcPr>
          <w:p w14:paraId="38F2E375">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Base, mail, contacts, calendar</w:t>
            </w:r>
          </w:p>
        </w:tc>
      </w:tr>
      <w:tr w14:paraId="4C02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C94DA0">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Fuente</w:t>
            </w:r>
          </w:p>
        </w:tc>
        <w:tc>
          <w:tcPr>
            <w:tcW w:w="4261" w:type="dxa"/>
          </w:tcPr>
          <w:p w14:paraId="73CB990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Documentación oficial Odoo18</w:t>
            </w:r>
          </w:p>
        </w:tc>
      </w:tr>
    </w:tbl>
    <w:p w14:paraId="44011D24">
      <w:pPr>
        <w:rPr>
          <w:rFonts w:hint="default" w:ascii="Lora" w:hAnsi="Lora" w:cs="Lora"/>
          <w:lang w:val="en-US"/>
        </w:rPr>
      </w:pPr>
    </w:p>
    <w:p w14:paraId="62485B8E">
      <w:pPr>
        <w:rPr>
          <w:rFonts w:hint="default" w:ascii="Lora" w:hAnsi="Lora" w:cs="Lora"/>
          <w:lang w:val="es-ES"/>
        </w:rPr>
      </w:pPr>
      <w:r>
        <w:rPr>
          <w:rFonts w:hint="default" w:ascii="Lora" w:hAnsi="Lora" w:cs="Lora"/>
          <w:lang w:val="es-ES"/>
        </w:rPr>
        <w:t>TABLA VENTAS...</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5D6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D9B90C">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CAMPO</w:t>
            </w:r>
          </w:p>
        </w:tc>
        <w:tc>
          <w:tcPr>
            <w:tcW w:w="4261" w:type="dxa"/>
          </w:tcPr>
          <w:p w14:paraId="467FBECB">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INFORMACIÓN</w:t>
            </w:r>
          </w:p>
        </w:tc>
      </w:tr>
      <w:tr w14:paraId="4B25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915C6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Nombre</w:t>
            </w:r>
          </w:p>
        </w:tc>
        <w:tc>
          <w:tcPr>
            <w:tcW w:w="4261" w:type="dxa"/>
          </w:tcPr>
          <w:p w14:paraId="5071C019">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lang w:val="es-ES"/>
              </w:rPr>
              <w:t>S</w:t>
            </w:r>
            <w:r>
              <w:rPr>
                <w:rFonts w:hint="default" w:ascii="Lora" w:hAnsi="Lora" w:eastAsia="SimSun" w:cs="Lora"/>
                <w:sz w:val="24"/>
                <w:szCs w:val="24"/>
              </w:rPr>
              <w:t>ale_management</w:t>
            </w:r>
          </w:p>
        </w:tc>
      </w:tr>
      <w:tr w14:paraId="3106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B37468">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Área</w:t>
            </w:r>
          </w:p>
        </w:tc>
        <w:tc>
          <w:tcPr>
            <w:tcW w:w="4261" w:type="dxa"/>
          </w:tcPr>
          <w:p w14:paraId="65E84E5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Comercial y Operaciones</w:t>
            </w:r>
          </w:p>
        </w:tc>
      </w:tr>
      <w:tr w14:paraId="741A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43355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Finalidad</w:t>
            </w:r>
          </w:p>
        </w:tc>
        <w:tc>
          <w:tcPr>
            <w:tcW w:w="4261" w:type="dxa"/>
          </w:tcPr>
          <w:p w14:paraId="7547B32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Creación de presupuestos y confirmación de pedidos de venta</w:t>
            </w:r>
          </w:p>
        </w:tc>
      </w:tr>
      <w:tr w14:paraId="79DF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8306AA">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Usuario principal</w:t>
            </w:r>
          </w:p>
        </w:tc>
        <w:tc>
          <w:tcPr>
            <w:tcW w:w="4261" w:type="dxa"/>
          </w:tcPr>
          <w:p w14:paraId="246BA8E1">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Comercial</w:t>
            </w:r>
          </w:p>
        </w:tc>
      </w:tr>
      <w:tr w14:paraId="68BF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2F2899">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Escenario A</w:t>
            </w:r>
          </w:p>
        </w:tc>
        <w:tc>
          <w:tcPr>
            <w:tcW w:w="4261" w:type="dxa"/>
          </w:tcPr>
          <w:p w14:paraId="2589FCF3">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3995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53236E">
            <w:pPr>
              <w:widowControl w:val="0"/>
              <w:jc w:val="both"/>
              <w:rPr>
                <w:rFonts w:hint="default" w:ascii="Lora" w:hAnsi="Lora" w:eastAsia="SimSun" w:cs="Lora"/>
                <w:sz w:val="24"/>
                <w:szCs w:val="24"/>
              </w:rPr>
            </w:pPr>
            <w:r>
              <w:rPr>
                <w:rFonts w:hint="default" w:ascii="Lora" w:hAnsi="Lora" w:eastAsia="SimSun" w:cs="Lora"/>
                <w:sz w:val="24"/>
                <w:szCs w:val="24"/>
              </w:rPr>
              <w:t>Escenario B</w:t>
            </w:r>
          </w:p>
        </w:tc>
        <w:tc>
          <w:tcPr>
            <w:tcW w:w="4261" w:type="dxa"/>
          </w:tcPr>
          <w:p w14:paraId="2ACD4045">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2A9C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BA99C6">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Relación</w:t>
            </w:r>
          </w:p>
        </w:tc>
        <w:tc>
          <w:tcPr>
            <w:tcW w:w="4261" w:type="dxa"/>
          </w:tcPr>
          <w:p w14:paraId="2CC417A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Productos, Inventario, Facturación</w:t>
            </w:r>
          </w:p>
        </w:tc>
      </w:tr>
      <w:tr w14:paraId="0457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D71C6C">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Dependencias detectadas</w:t>
            </w:r>
          </w:p>
        </w:tc>
        <w:tc>
          <w:tcPr>
            <w:tcW w:w="4261" w:type="dxa"/>
          </w:tcPr>
          <w:p w14:paraId="0069CEFB">
            <w:pPr>
              <w:widowControl w:val="0"/>
              <w:jc w:val="both"/>
              <w:rPr>
                <w:rFonts w:hint="default" w:ascii="Lora" w:hAnsi="Lora" w:eastAsia="SimSun" w:cs="Lora"/>
                <w:sz w:val="24"/>
                <w:szCs w:val="24"/>
                <w:vertAlign w:val="baseline"/>
                <w:lang w:val="es-ES"/>
              </w:rPr>
            </w:pPr>
            <w:r>
              <w:rPr>
                <w:rStyle w:val="16"/>
                <w:rFonts w:hint="default" w:ascii="Lora" w:hAnsi="Lora" w:eastAsia="SimSun" w:cs="Lora"/>
                <w:sz w:val="24"/>
                <w:szCs w:val="24"/>
                <w:lang w:val="es-ES"/>
              </w:rPr>
              <w:t>S</w:t>
            </w:r>
            <w:r>
              <w:rPr>
                <w:rStyle w:val="16"/>
                <w:rFonts w:hint="default" w:ascii="Lora" w:hAnsi="Lora" w:eastAsia="SimSun" w:cs="Lora"/>
                <w:sz w:val="24"/>
                <w:szCs w:val="24"/>
              </w:rPr>
              <w:t>ale</w:t>
            </w:r>
            <w:r>
              <w:rPr>
                <w:rFonts w:hint="default" w:ascii="Lora" w:hAnsi="Lora" w:eastAsia="SimSun" w:cs="Lora"/>
                <w:sz w:val="24"/>
                <w:szCs w:val="24"/>
              </w:rPr>
              <w:t xml:space="preserve">, </w:t>
            </w:r>
            <w:r>
              <w:rPr>
                <w:rStyle w:val="16"/>
                <w:rFonts w:hint="default" w:ascii="Lora" w:hAnsi="Lora" w:eastAsia="SimSun" w:cs="Lora"/>
                <w:sz w:val="24"/>
                <w:szCs w:val="24"/>
              </w:rPr>
              <w:t>account</w:t>
            </w:r>
            <w:r>
              <w:rPr>
                <w:rFonts w:hint="default" w:ascii="Lora" w:hAnsi="Lora" w:eastAsia="SimSun" w:cs="Lora"/>
                <w:sz w:val="24"/>
                <w:szCs w:val="24"/>
              </w:rPr>
              <w:t xml:space="preserve">, </w:t>
            </w:r>
            <w:r>
              <w:rPr>
                <w:rStyle w:val="16"/>
                <w:rFonts w:hint="default" w:ascii="Lora" w:hAnsi="Lora" w:eastAsia="SimSun" w:cs="Lora"/>
                <w:sz w:val="24"/>
                <w:szCs w:val="24"/>
              </w:rPr>
              <w:t>base</w:t>
            </w:r>
          </w:p>
        </w:tc>
      </w:tr>
      <w:tr w14:paraId="11BE9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E25054">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Fuente</w:t>
            </w:r>
          </w:p>
        </w:tc>
        <w:tc>
          <w:tcPr>
            <w:tcW w:w="4261" w:type="dxa"/>
          </w:tcPr>
          <w:p w14:paraId="6C648F0F">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Documentación oficial Odoo18</w:t>
            </w:r>
          </w:p>
        </w:tc>
      </w:tr>
    </w:tbl>
    <w:p w14:paraId="37866791">
      <w:pPr>
        <w:rPr>
          <w:rFonts w:hint="default" w:ascii="Lora" w:hAnsi="Lora" w:cs="Lora"/>
          <w:lang w:val="en-US"/>
        </w:rPr>
      </w:pPr>
    </w:p>
    <w:p w14:paraId="5FA1CB0D">
      <w:pPr>
        <w:rPr>
          <w:rFonts w:hint="default" w:ascii="Lora" w:hAnsi="Lora" w:cs="Lora"/>
          <w:lang w:val="es-ES"/>
        </w:rPr>
      </w:pPr>
      <w:r>
        <w:rPr>
          <w:rFonts w:hint="default" w:ascii="Lora" w:hAnsi="Lora" w:cs="Lora"/>
          <w:lang w:val="es-ES"/>
        </w:rPr>
        <w:t>TABLA COMPRAS...</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A60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222F4F">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CAMPO</w:t>
            </w:r>
          </w:p>
        </w:tc>
        <w:tc>
          <w:tcPr>
            <w:tcW w:w="4261" w:type="dxa"/>
          </w:tcPr>
          <w:p w14:paraId="611A2E15">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INFORMACIÓN</w:t>
            </w:r>
          </w:p>
        </w:tc>
      </w:tr>
      <w:tr w14:paraId="6FAC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97D9E1">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Nombre</w:t>
            </w:r>
          </w:p>
        </w:tc>
        <w:tc>
          <w:tcPr>
            <w:tcW w:w="4261" w:type="dxa"/>
          </w:tcPr>
          <w:p w14:paraId="136E83FD">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lang w:val="es-ES"/>
              </w:rPr>
              <w:t>P</w:t>
            </w:r>
            <w:r>
              <w:rPr>
                <w:rFonts w:hint="default" w:ascii="Lora" w:hAnsi="Lora" w:eastAsia="SimSun" w:cs="Lora"/>
                <w:sz w:val="24"/>
                <w:szCs w:val="24"/>
              </w:rPr>
              <w:t>urchase</w:t>
            </w:r>
          </w:p>
        </w:tc>
      </w:tr>
      <w:tr w14:paraId="34E5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36BD9C5">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Área</w:t>
            </w:r>
          </w:p>
        </w:tc>
        <w:tc>
          <w:tcPr>
            <w:tcW w:w="4261" w:type="dxa"/>
          </w:tcPr>
          <w:p w14:paraId="6F21AA6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Aprovisionamiento</w:t>
            </w:r>
          </w:p>
        </w:tc>
      </w:tr>
      <w:tr w14:paraId="4DCC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67722E">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Finalidad</w:t>
            </w:r>
          </w:p>
        </w:tc>
        <w:tc>
          <w:tcPr>
            <w:tcW w:w="4261" w:type="dxa"/>
          </w:tcPr>
          <w:p w14:paraId="466C80D1">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Solicitudes de presupuesto a proveedores y emisión de órdenes de compra</w:t>
            </w:r>
          </w:p>
        </w:tc>
      </w:tr>
      <w:tr w14:paraId="5B88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5B7EC0C">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Usuario principal</w:t>
            </w:r>
          </w:p>
        </w:tc>
        <w:tc>
          <w:tcPr>
            <w:tcW w:w="4261" w:type="dxa"/>
          </w:tcPr>
          <w:p w14:paraId="3E0F588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Responsable de compras</w:t>
            </w:r>
          </w:p>
        </w:tc>
      </w:tr>
      <w:tr w14:paraId="4B40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832524">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Escenario A</w:t>
            </w:r>
          </w:p>
        </w:tc>
        <w:tc>
          <w:tcPr>
            <w:tcW w:w="4261" w:type="dxa"/>
          </w:tcPr>
          <w:p w14:paraId="7B70188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w:t>
            </w:r>
            <w:r>
              <w:rPr>
                <w:rFonts w:hint="default" w:ascii="Lora" w:hAnsi="Lora" w:eastAsia="SimSun" w:cs="Lora"/>
                <w:sz w:val="24"/>
                <w:szCs w:val="24"/>
                <w:lang w:val="es-ES"/>
              </w:rPr>
              <w:t>o n</w:t>
            </w:r>
            <w:r>
              <w:rPr>
                <w:rFonts w:hint="default" w:ascii="Lora" w:hAnsi="Lora" w:eastAsia="SimSun" w:cs="Lora"/>
                <w:sz w:val="24"/>
                <w:szCs w:val="24"/>
              </w:rPr>
              <w:t>ecesario</w:t>
            </w:r>
          </w:p>
        </w:tc>
      </w:tr>
      <w:tr w14:paraId="3CFF1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95D5DC">
            <w:pPr>
              <w:widowControl w:val="0"/>
              <w:jc w:val="both"/>
              <w:rPr>
                <w:rFonts w:hint="default" w:ascii="Lora" w:hAnsi="Lora" w:eastAsia="SimSun" w:cs="Lora"/>
                <w:sz w:val="24"/>
                <w:szCs w:val="24"/>
              </w:rPr>
            </w:pPr>
            <w:r>
              <w:rPr>
                <w:rFonts w:hint="default" w:ascii="Lora" w:hAnsi="Lora" w:eastAsia="SimSun" w:cs="Lora"/>
                <w:sz w:val="24"/>
                <w:szCs w:val="24"/>
              </w:rPr>
              <w:t>Escenario B</w:t>
            </w:r>
          </w:p>
        </w:tc>
        <w:tc>
          <w:tcPr>
            <w:tcW w:w="4261" w:type="dxa"/>
          </w:tcPr>
          <w:p w14:paraId="7D3430E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30FA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B5A2B7">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Relación</w:t>
            </w:r>
          </w:p>
        </w:tc>
        <w:tc>
          <w:tcPr>
            <w:tcW w:w="4261" w:type="dxa"/>
          </w:tcPr>
          <w:p w14:paraId="0E95C8B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Inventario, Productos, Facturación</w:t>
            </w:r>
          </w:p>
        </w:tc>
      </w:tr>
      <w:tr w14:paraId="6369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9AB7B7">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Dependencias detectadas</w:t>
            </w:r>
          </w:p>
        </w:tc>
        <w:tc>
          <w:tcPr>
            <w:tcW w:w="4261" w:type="dxa"/>
          </w:tcPr>
          <w:p w14:paraId="3AF3F221">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Base, mail</w:t>
            </w:r>
          </w:p>
        </w:tc>
      </w:tr>
      <w:tr w14:paraId="79DF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357DF58">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Fuente</w:t>
            </w:r>
          </w:p>
        </w:tc>
        <w:tc>
          <w:tcPr>
            <w:tcW w:w="4261" w:type="dxa"/>
          </w:tcPr>
          <w:p w14:paraId="7981318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Documentación oficial Odoo18</w:t>
            </w:r>
          </w:p>
        </w:tc>
      </w:tr>
    </w:tbl>
    <w:p w14:paraId="2D06DEA9">
      <w:pPr>
        <w:rPr>
          <w:rFonts w:hint="default" w:ascii="Lora" w:hAnsi="Lora" w:cs="Lora"/>
          <w:lang w:val="es-ES"/>
        </w:rPr>
      </w:pPr>
    </w:p>
    <w:p w14:paraId="1B07DBFA">
      <w:pPr>
        <w:rPr>
          <w:rFonts w:hint="default" w:ascii="Lora" w:hAnsi="Lora" w:cs="Lora"/>
          <w:lang w:val="es-ES"/>
        </w:rPr>
      </w:pPr>
      <w:r>
        <w:rPr>
          <w:rFonts w:hint="default" w:ascii="Lora" w:hAnsi="Lora" w:cs="Lora"/>
          <w:lang w:val="es-ES"/>
        </w:rPr>
        <w:t>TABLA INVENTARIO...</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D3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120365">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CAMPO</w:t>
            </w:r>
          </w:p>
        </w:tc>
        <w:tc>
          <w:tcPr>
            <w:tcW w:w="4261" w:type="dxa"/>
          </w:tcPr>
          <w:p w14:paraId="01E042AF">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INFORMACIÓN</w:t>
            </w:r>
          </w:p>
        </w:tc>
      </w:tr>
      <w:tr w14:paraId="1C2F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BD074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Nombre</w:t>
            </w:r>
          </w:p>
        </w:tc>
        <w:tc>
          <w:tcPr>
            <w:tcW w:w="4261" w:type="dxa"/>
          </w:tcPr>
          <w:p w14:paraId="65397CD8">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Stock</w:t>
            </w:r>
          </w:p>
        </w:tc>
      </w:tr>
      <w:tr w14:paraId="3CFF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62696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Área</w:t>
            </w:r>
          </w:p>
        </w:tc>
        <w:tc>
          <w:tcPr>
            <w:tcW w:w="4261" w:type="dxa"/>
          </w:tcPr>
          <w:p w14:paraId="7002A7E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Logística y Almacén</w:t>
            </w:r>
          </w:p>
        </w:tc>
      </w:tr>
      <w:tr w14:paraId="3DBA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FEBC19">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Finalidad</w:t>
            </w:r>
          </w:p>
        </w:tc>
        <w:tc>
          <w:tcPr>
            <w:tcW w:w="4261" w:type="dxa"/>
          </w:tcPr>
          <w:p w14:paraId="0DEC0DB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Gestión de existencias, albaranes de entrada/salida y trazabilidad de productos</w:t>
            </w:r>
          </w:p>
        </w:tc>
      </w:tr>
      <w:tr w14:paraId="080D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88C510">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Usuario principal</w:t>
            </w:r>
          </w:p>
        </w:tc>
        <w:tc>
          <w:tcPr>
            <w:tcW w:w="4261" w:type="dxa"/>
          </w:tcPr>
          <w:p w14:paraId="3D58A09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Personal de almacén</w:t>
            </w:r>
          </w:p>
        </w:tc>
      </w:tr>
      <w:tr w14:paraId="38E1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F22C41">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Escenario A</w:t>
            </w:r>
          </w:p>
        </w:tc>
        <w:tc>
          <w:tcPr>
            <w:tcW w:w="4261" w:type="dxa"/>
          </w:tcPr>
          <w:p w14:paraId="5CAC0353">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lang w:val="es-ES"/>
              </w:rPr>
              <w:t>No n</w:t>
            </w:r>
            <w:r>
              <w:rPr>
                <w:rFonts w:hint="default" w:ascii="Lora" w:hAnsi="Lora" w:eastAsia="SimSun" w:cs="Lora"/>
                <w:sz w:val="24"/>
                <w:szCs w:val="24"/>
              </w:rPr>
              <w:t>ecesario</w:t>
            </w:r>
          </w:p>
        </w:tc>
      </w:tr>
      <w:tr w14:paraId="0EB8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B7B408">
            <w:pPr>
              <w:widowControl w:val="0"/>
              <w:jc w:val="both"/>
              <w:rPr>
                <w:rFonts w:hint="default" w:ascii="Lora" w:hAnsi="Lora" w:eastAsia="SimSun" w:cs="Lora"/>
                <w:sz w:val="24"/>
                <w:szCs w:val="24"/>
              </w:rPr>
            </w:pPr>
            <w:r>
              <w:rPr>
                <w:rFonts w:hint="default" w:ascii="Lora" w:hAnsi="Lora" w:eastAsia="SimSun" w:cs="Lora"/>
                <w:sz w:val="24"/>
                <w:szCs w:val="24"/>
              </w:rPr>
              <w:t>Escenario B</w:t>
            </w:r>
          </w:p>
        </w:tc>
        <w:tc>
          <w:tcPr>
            <w:tcW w:w="4261" w:type="dxa"/>
          </w:tcPr>
          <w:p w14:paraId="0C9DAD8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4D9B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C0B9B5">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Relación</w:t>
            </w:r>
          </w:p>
        </w:tc>
        <w:tc>
          <w:tcPr>
            <w:tcW w:w="4261" w:type="dxa"/>
          </w:tcPr>
          <w:p w14:paraId="7B266A29">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Ventas, Compras, Productos</w:t>
            </w:r>
          </w:p>
        </w:tc>
      </w:tr>
      <w:tr w14:paraId="65D8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514EA8">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Dependencias detectadas</w:t>
            </w:r>
          </w:p>
        </w:tc>
        <w:tc>
          <w:tcPr>
            <w:tcW w:w="4261" w:type="dxa"/>
          </w:tcPr>
          <w:p w14:paraId="0442E85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Product, base</w:t>
            </w:r>
          </w:p>
        </w:tc>
      </w:tr>
      <w:tr w14:paraId="5A55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E41576A">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Fuente</w:t>
            </w:r>
          </w:p>
        </w:tc>
        <w:tc>
          <w:tcPr>
            <w:tcW w:w="4261" w:type="dxa"/>
          </w:tcPr>
          <w:p w14:paraId="41B152A4">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Documentación oficial Odoo18</w:t>
            </w:r>
          </w:p>
        </w:tc>
      </w:tr>
    </w:tbl>
    <w:p w14:paraId="5E8D897C">
      <w:pPr>
        <w:rPr>
          <w:rFonts w:hint="default" w:ascii="Lora" w:hAnsi="Lora" w:cs="Lora"/>
          <w:lang w:val="es-ES"/>
        </w:rPr>
      </w:pPr>
    </w:p>
    <w:p w14:paraId="4DED747E">
      <w:pPr>
        <w:rPr>
          <w:rFonts w:hint="default" w:ascii="Lora" w:hAnsi="Lora" w:cs="Lora"/>
          <w:lang w:val="es-ES"/>
        </w:rPr>
      </w:pPr>
      <w:r>
        <w:rPr>
          <w:rFonts w:hint="default" w:ascii="Lora" w:hAnsi="Lora" w:cs="Lora"/>
          <w:lang w:val="es-ES"/>
        </w:rPr>
        <w:t>TABLA PRODUCTOS...</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F3C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FAC433">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CAMPO</w:t>
            </w:r>
          </w:p>
        </w:tc>
        <w:tc>
          <w:tcPr>
            <w:tcW w:w="4261" w:type="dxa"/>
          </w:tcPr>
          <w:p w14:paraId="13B75FD0">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INFORMACIÓN</w:t>
            </w:r>
          </w:p>
        </w:tc>
      </w:tr>
      <w:tr w14:paraId="3F7F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C6AD75">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Nombre</w:t>
            </w:r>
          </w:p>
        </w:tc>
        <w:tc>
          <w:tcPr>
            <w:tcW w:w="4261" w:type="dxa"/>
          </w:tcPr>
          <w:p w14:paraId="3AA3EED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Product</w:t>
            </w:r>
          </w:p>
        </w:tc>
      </w:tr>
      <w:tr w14:paraId="4935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13ED9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Área</w:t>
            </w:r>
          </w:p>
        </w:tc>
        <w:tc>
          <w:tcPr>
            <w:tcW w:w="4261" w:type="dxa"/>
          </w:tcPr>
          <w:p w14:paraId="4A214583">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Gestión de catálogo</w:t>
            </w:r>
          </w:p>
        </w:tc>
      </w:tr>
      <w:tr w14:paraId="25AC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BF731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Finalidad</w:t>
            </w:r>
          </w:p>
        </w:tc>
        <w:tc>
          <w:tcPr>
            <w:tcW w:w="4261" w:type="dxa"/>
          </w:tcPr>
          <w:p w14:paraId="322DB638">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Definición de artículos, precios, costes y reglas de abastecimiento</w:t>
            </w:r>
          </w:p>
        </w:tc>
      </w:tr>
      <w:tr w14:paraId="675C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4E7C95">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Usuario principal</w:t>
            </w:r>
          </w:p>
        </w:tc>
        <w:tc>
          <w:tcPr>
            <w:tcW w:w="4261" w:type="dxa"/>
          </w:tcPr>
          <w:p w14:paraId="422BB62E">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Almacén y Compras</w:t>
            </w:r>
          </w:p>
        </w:tc>
      </w:tr>
      <w:tr w14:paraId="7CAB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EBB16F">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Escenario A</w:t>
            </w:r>
          </w:p>
        </w:tc>
        <w:tc>
          <w:tcPr>
            <w:tcW w:w="4261" w:type="dxa"/>
          </w:tcPr>
          <w:p w14:paraId="5F03A819">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2A8D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EE9390">
            <w:pPr>
              <w:widowControl w:val="0"/>
              <w:jc w:val="both"/>
              <w:rPr>
                <w:rFonts w:hint="default" w:ascii="Lora" w:hAnsi="Lora" w:eastAsia="SimSun" w:cs="Lora"/>
                <w:sz w:val="24"/>
                <w:szCs w:val="24"/>
              </w:rPr>
            </w:pPr>
            <w:r>
              <w:rPr>
                <w:rFonts w:hint="default" w:ascii="Lora" w:hAnsi="Lora" w:eastAsia="SimSun" w:cs="Lora"/>
                <w:sz w:val="24"/>
                <w:szCs w:val="24"/>
              </w:rPr>
              <w:t>Escenario B</w:t>
            </w:r>
          </w:p>
        </w:tc>
        <w:tc>
          <w:tcPr>
            <w:tcW w:w="4261" w:type="dxa"/>
          </w:tcPr>
          <w:p w14:paraId="3408B412">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18BCA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901969">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Relación</w:t>
            </w:r>
          </w:p>
        </w:tc>
        <w:tc>
          <w:tcPr>
            <w:tcW w:w="4261" w:type="dxa"/>
          </w:tcPr>
          <w:p w14:paraId="79DC8DC8">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Ventas, Compras, Inventario</w:t>
            </w:r>
          </w:p>
        </w:tc>
      </w:tr>
      <w:tr w14:paraId="2A23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394C84">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Dependencias detectadas</w:t>
            </w:r>
          </w:p>
        </w:tc>
        <w:tc>
          <w:tcPr>
            <w:tcW w:w="4261" w:type="dxa"/>
          </w:tcPr>
          <w:p w14:paraId="58128A3F">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Base, mail</w:t>
            </w:r>
          </w:p>
        </w:tc>
      </w:tr>
      <w:tr w14:paraId="2B7F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6DDA8D">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Fuente</w:t>
            </w:r>
          </w:p>
        </w:tc>
        <w:tc>
          <w:tcPr>
            <w:tcW w:w="4261" w:type="dxa"/>
          </w:tcPr>
          <w:p w14:paraId="62E6F288">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Documentación oficial Odoo18</w:t>
            </w:r>
          </w:p>
        </w:tc>
      </w:tr>
    </w:tbl>
    <w:p w14:paraId="3073BEDC">
      <w:pPr>
        <w:rPr>
          <w:rFonts w:hint="default" w:ascii="Lora" w:hAnsi="Lora" w:cs="Lora"/>
          <w:lang w:val="es-ES"/>
        </w:rPr>
      </w:pPr>
    </w:p>
    <w:p w14:paraId="7E71EDBD">
      <w:pPr>
        <w:rPr>
          <w:rFonts w:hint="default" w:ascii="Lora" w:hAnsi="Lora" w:cs="Lora"/>
          <w:lang w:val="es-ES"/>
        </w:rPr>
      </w:pPr>
    </w:p>
    <w:p w14:paraId="556C2257">
      <w:pPr>
        <w:rPr>
          <w:rFonts w:hint="default" w:ascii="Lora" w:hAnsi="Lora" w:cs="Lora"/>
          <w:lang w:val="es-ES"/>
        </w:rPr>
      </w:pPr>
      <w:r>
        <w:rPr>
          <w:rFonts w:hint="default" w:ascii="Lora" w:hAnsi="Lora" w:cs="Lora"/>
          <w:lang w:val="es-ES"/>
        </w:rPr>
        <w:t>TABLA USUARIOS</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7CF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BFB632">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CAMPO</w:t>
            </w:r>
          </w:p>
        </w:tc>
        <w:tc>
          <w:tcPr>
            <w:tcW w:w="4261" w:type="dxa"/>
          </w:tcPr>
          <w:p w14:paraId="415B15AE">
            <w:pPr>
              <w:widowControl w:val="0"/>
              <w:jc w:val="center"/>
              <w:rPr>
                <w:rFonts w:hint="default" w:ascii="Lora" w:hAnsi="Lora" w:eastAsia="SimSun" w:cs="Lora"/>
                <w:b/>
                <w:bCs/>
                <w:sz w:val="24"/>
                <w:szCs w:val="24"/>
                <w:vertAlign w:val="baseline"/>
                <w:lang w:val="es-ES"/>
              </w:rPr>
            </w:pPr>
            <w:r>
              <w:rPr>
                <w:rFonts w:hint="default" w:ascii="Lora" w:hAnsi="Lora" w:eastAsia="SimSun" w:cs="Lora"/>
                <w:b/>
                <w:bCs/>
                <w:sz w:val="24"/>
                <w:szCs w:val="24"/>
                <w:vertAlign w:val="baseline"/>
                <w:lang w:val="es-ES"/>
              </w:rPr>
              <w:t>INFORMACIÓN</w:t>
            </w:r>
          </w:p>
        </w:tc>
      </w:tr>
      <w:tr w14:paraId="7DD3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D6144E">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Nombre</w:t>
            </w:r>
          </w:p>
        </w:tc>
        <w:tc>
          <w:tcPr>
            <w:tcW w:w="4261" w:type="dxa"/>
          </w:tcPr>
          <w:p w14:paraId="0AE876B6">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Base</w:t>
            </w:r>
          </w:p>
        </w:tc>
      </w:tr>
      <w:tr w14:paraId="381A9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205A3C">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Área</w:t>
            </w:r>
          </w:p>
        </w:tc>
        <w:tc>
          <w:tcPr>
            <w:tcW w:w="4261" w:type="dxa"/>
          </w:tcPr>
          <w:p w14:paraId="06302439">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Administración y Seguridad</w:t>
            </w:r>
          </w:p>
        </w:tc>
      </w:tr>
      <w:tr w14:paraId="45FF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B0904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Finalidad</w:t>
            </w:r>
          </w:p>
        </w:tc>
        <w:tc>
          <w:tcPr>
            <w:tcW w:w="4261" w:type="dxa"/>
          </w:tcPr>
          <w:p w14:paraId="45F2FB59">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Gestión de perfiles, permisos de acceso y configuración de empresas</w:t>
            </w:r>
          </w:p>
        </w:tc>
      </w:tr>
      <w:tr w14:paraId="6CFC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D6663C">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Usuario principal</w:t>
            </w:r>
          </w:p>
        </w:tc>
        <w:tc>
          <w:tcPr>
            <w:tcW w:w="4261" w:type="dxa"/>
          </w:tcPr>
          <w:p w14:paraId="5ECB4CC4">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Administrador del sistema</w:t>
            </w:r>
          </w:p>
        </w:tc>
      </w:tr>
      <w:tr w14:paraId="0569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AFC30D">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Escenario A</w:t>
            </w:r>
          </w:p>
        </w:tc>
        <w:tc>
          <w:tcPr>
            <w:tcW w:w="4261" w:type="dxa"/>
          </w:tcPr>
          <w:p w14:paraId="7FDDE238">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25BF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4AFE02">
            <w:pPr>
              <w:widowControl w:val="0"/>
              <w:jc w:val="both"/>
              <w:rPr>
                <w:rFonts w:hint="default" w:ascii="Lora" w:hAnsi="Lora" w:eastAsia="SimSun" w:cs="Lora"/>
                <w:sz w:val="24"/>
                <w:szCs w:val="24"/>
              </w:rPr>
            </w:pPr>
            <w:r>
              <w:rPr>
                <w:rFonts w:hint="default" w:ascii="Lora" w:hAnsi="Lora" w:eastAsia="SimSun" w:cs="Lora"/>
                <w:sz w:val="24"/>
                <w:szCs w:val="24"/>
              </w:rPr>
              <w:t>Escenario B</w:t>
            </w:r>
          </w:p>
        </w:tc>
        <w:tc>
          <w:tcPr>
            <w:tcW w:w="4261" w:type="dxa"/>
          </w:tcPr>
          <w:p w14:paraId="72B85B7E">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Necesario</w:t>
            </w:r>
          </w:p>
        </w:tc>
      </w:tr>
      <w:tr w14:paraId="4F6B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651A51">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Relación</w:t>
            </w:r>
          </w:p>
        </w:tc>
        <w:tc>
          <w:tcPr>
            <w:tcW w:w="4261" w:type="dxa"/>
          </w:tcPr>
          <w:p w14:paraId="30F6993C">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Interacciona con todos los módulos</w:t>
            </w:r>
          </w:p>
        </w:tc>
      </w:tr>
      <w:tr w14:paraId="320D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60B1F9">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Dependencias detectadas</w:t>
            </w:r>
          </w:p>
        </w:tc>
        <w:tc>
          <w:tcPr>
            <w:tcW w:w="4261" w:type="dxa"/>
          </w:tcPr>
          <w:p w14:paraId="4572772E">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Ninguna (pero podría ponerse núcleo del ERP si somos exquisitos)</w:t>
            </w:r>
          </w:p>
        </w:tc>
      </w:tr>
      <w:tr w14:paraId="2BAF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BD9462">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Fuente</w:t>
            </w:r>
          </w:p>
        </w:tc>
        <w:tc>
          <w:tcPr>
            <w:tcW w:w="4261" w:type="dxa"/>
          </w:tcPr>
          <w:p w14:paraId="6EE0BD9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Documentación oficial Odoo18</w:t>
            </w:r>
          </w:p>
        </w:tc>
      </w:tr>
    </w:tbl>
    <w:p w14:paraId="0C20241D">
      <w:pPr>
        <w:rPr>
          <w:rFonts w:hint="default" w:ascii="Lora" w:hAnsi="Lora" w:cs="Lora"/>
          <w:lang w:val="es-ES"/>
        </w:rPr>
      </w:pPr>
    </w:p>
    <w:p w14:paraId="49AEDEB9">
      <w:pPr>
        <w:rPr>
          <w:rFonts w:hint="default" w:ascii="Lora" w:hAnsi="Lora" w:cs="Lora"/>
          <w:lang w:val="es-ES"/>
        </w:rPr>
      </w:pPr>
    </w:p>
    <w:p w14:paraId="713D716A">
      <w:pPr>
        <w:rPr>
          <w:rFonts w:hint="default" w:ascii="Lora" w:hAnsi="Lora" w:cs="Lora"/>
          <w:lang w:val="es-ES"/>
        </w:rPr>
      </w:pPr>
      <w:r>
        <w:rPr>
          <w:rFonts w:hint="default" w:ascii="Lora" w:hAnsi="Lora" w:cs="Lora"/>
          <w:lang w:val="es-ES"/>
        </w:rPr>
        <w:t>INVESTIGACIÓN ADICIONAL</w:t>
      </w:r>
    </w:p>
    <w:p w14:paraId="4816A9CF">
      <w:pPr>
        <w:rPr>
          <w:rFonts w:hint="default" w:ascii="Lora" w:hAnsi="Lora" w:cs="Lora"/>
          <w:lang w:val="es-ES"/>
        </w:rPr>
      </w:pPr>
    </w:p>
    <w:p w14:paraId="4FC82D8E">
      <w:pPr>
        <w:rPr>
          <w:rFonts w:hint="default" w:ascii="Lora" w:hAnsi="Lora" w:cs="Lora"/>
          <w:b/>
          <w:bCs/>
          <w:lang w:val="es-ES"/>
        </w:rPr>
      </w:pPr>
      <w:r>
        <w:rPr>
          <w:rFonts w:hint="default" w:ascii="Lora" w:hAnsi="Lora" w:cs="Lora"/>
          <w:b/>
          <w:bCs/>
          <w:lang w:val="es-ES"/>
        </w:rPr>
        <w:t>- Diferencia entre aplicación, módulo y dependencia...</w:t>
      </w:r>
    </w:p>
    <w:p w14:paraId="5BC151A3">
      <w:pPr>
        <w:rPr>
          <w:rFonts w:hint="default" w:ascii="Lora" w:hAnsi="Lora" w:cs="Lora"/>
          <w:b w:val="0"/>
          <w:bCs w:val="0"/>
          <w:lang w:val="es-ES"/>
        </w:rPr>
      </w:pPr>
    </w:p>
    <w:p w14:paraId="0EDC3924">
      <w:pPr>
        <w:rPr>
          <w:rFonts w:hint="default" w:ascii="Lora" w:hAnsi="Lora" w:cs="Lora"/>
          <w:b w:val="0"/>
          <w:bCs w:val="0"/>
          <w:lang w:val="es-ES"/>
        </w:rPr>
      </w:pPr>
      <w:r>
        <w:rPr>
          <w:rFonts w:hint="default" w:ascii="Lora" w:hAnsi="Lora" w:cs="Lora"/>
          <w:b w:val="0"/>
          <w:bCs w:val="0"/>
          <w:lang w:val="es-ES"/>
        </w:rPr>
        <w:t>Aplicación: un conjunto funcional proporcionando interfaces gráficas y menús principales para el usuario</w:t>
      </w:r>
    </w:p>
    <w:p w14:paraId="218D04BC">
      <w:pPr>
        <w:rPr>
          <w:rFonts w:hint="default" w:ascii="Lora" w:hAnsi="Lora" w:cs="Lora"/>
          <w:lang w:val="es-ES"/>
        </w:rPr>
      </w:pPr>
    </w:p>
    <w:p w14:paraId="0F01BD9E">
      <w:pPr>
        <w:rPr>
          <w:rFonts w:hint="default" w:ascii="Lora" w:hAnsi="Lora" w:cs="Lora"/>
          <w:lang w:val="es-ES"/>
        </w:rPr>
      </w:pPr>
      <w:r>
        <w:rPr>
          <w:rFonts w:hint="default" w:ascii="Lora" w:hAnsi="Lora" w:cs="Lora"/>
          <w:lang w:val="es-ES"/>
        </w:rPr>
        <w:t>Módulo: es una unidad de código más pequeña y específica que extiende a más funciones o conecta diferentes procesos en segundo plano sin necesidad de un icono en el menú principal.</w:t>
      </w:r>
    </w:p>
    <w:p w14:paraId="4BD99986">
      <w:pPr>
        <w:rPr>
          <w:rFonts w:hint="default" w:ascii="Lora" w:hAnsi="Lora" w:cs="Lora"/>
          <w:lang w:val="es-ES"/>
        </w:rPr>
      </w:pPr>
    </w:p>
    <w:p w14:paraId="798D77FE">
      <w:pPr>
        <w:rPr>
          <w:rFonts w:hint="default" w:ascii="Lora" w:hAnsi="Lora" w:cs="Lora"/>
          <w:lang w:val="es-ES"/>
        </w:rPr>
      </w:pPr>
      <w:r>
        <w:rPr>
          <w:rFonts w:hint="default" w:ascii="Lora" w:hAnsi="Lora" w:cs="Lora"/>
          <w:lang w:val="es-ES"/>
        </w:rPr>
        <w:t>Dependencia: un módulo técnico o funcional que resulta imprescindible para que una aplicación superior pueda ejecutarse ya que depende de la información que dicho documento contenga.</w:t>
      </w:r>
    </w:p>
    <w:p w14:paraId="36E9BB06">
      <w:pPr>
        <w:rPr>
          <w:rFonts w:hint="default" w:ascii="Lora" w:hAnsi="Lora" w:cs="Lora"/>
          <w:lang w:val="es-ES"/>
        </w:rPr>
      </w:pPr>
    </w:p>
    <w:p w14:paraId="4FE2EE67">
      <w:pPr>
        <w:rPr>
          <w:rFonts w:hint="default" w:ascii="Lora" w:hAnsi="Lora" w:cs="Lora"/>
          <w:lang w:val="es-ES"/>
        </w:rPr>
      </w:pPr>
      <w:r>
        <w:rPr>
          <w:rFonts w:hint="default" w:ascii="Lora" w:hAnsi="Lora" w:cs="Lora"/>
          <w:lang w:val="es-ES"/>
        </w:rPr>
        <w:t xml:space="preserve">EJEMPLO DE CASCADA DETECTADA: </w:t>
      </w:r>
    </w:p>
    <w:p w14:paraId="18C0F241">
      <w:pPr>
        <w:rPr>
          <w:rFonts w:hint="default" w:ascii="Lora" w:hAnsi="Lora" w:cs="Lora"/>
          <w:lang w:val="es-ES"/>
        </w:rPr>
      </w:pPr>
      <w:r>
        <w:rPr>
          <w:rFonts w:hint="default" w:ascii="Lora" w:hAnsi="Lora" w:cs="Lora"/>
          <w:lang w:val="es-ES"/>
        </w:rPr>
        <w:t>Al instalar una aplicación Ventas, el sistema despliega automáticamente como dependencias obligatorias del módulo de Productos para poder listar artículos en los pedidos , y módulos de Facturación para permitir el cálculo de importes y generación de presupuestos.</w:t>
      </w:r>
    </w:p>
    <w:p w14:paraId="2871E058">
      <w:pPr>
        <w:rPr>
          <w:rFonts w:hint="default" w:ascii="Lora" w:hAnsi="Lora" w:cs="Lora"/>
          <w:lang w:val="es-ES"/>
        </w:rPr>
      </w:pPr>
    </w:p>
    <w:p w14:paraId="66A604FF">
      <w:pPr>
        <w:rPr>
          <w:rFonts w:hint="default" w:ascii="Lora" w:hAnsi="Lora" w:cs="Lora"/>
          <w:lang w:val="es-ES"/>
        </w:rPr>
      </w:pPr>
    </w:p>
    <w:p w14:paraId="064BEAD2">
      <w:pPr>
        <w:rPr>
          <w:rFonts w:hint="default" w:ascii="Lora" w:hAnsi="Lora" w:cs="Lora"/>
          <w:lang w:val="es-ES"/>
        </w:rPr>
      </w:pPr>
    </w:p>
    <w:p w14:paraId="1FD3F9A4">
      <w:pPr>
        <w:rPr>
          <w:rFonts w:hint="default" w:ascii="Lora" w:hAnsi="Lora" w:cs="Lora"/>
          <w:lang w:val="es-ES"/>
        </w:rPr>
      </w:pPr>
    </w:p>
    <w:p w14:paraId="3C831779">
      <w:pPr>
        <w:rPr>
          <w:rFonts w:hint="default" w:ascii="Lora" w:hAnsi="Lora" w:cs="Lora"/>
          <w:lang w:val="es-ES"/>
        </w:rPr>
      </w:pPr>
    </w:p>
    <w:p w14:paraId="0CCF5F4F">
      <w:pPr>
        <w:rPr>
          <w:rFonts w:hint="default" w:ascii="Lora" w:hAnsi="Lora" w:cs="Lora"/>
          <w:lang w:val="es-ES"/>
        </w:rPr>
      </w:pPr>
    </w:p>
    <w:p w14:paraId="41B57576">
      <w:pPr>
        <w:rPr>
          <w:rFonts w:hint="default" w:ascii="Lora" w:hAnsi="Lora" w:cs="Lora"/>
          <w:lang w:val="es-ES"/>
        </w:rPr>
      </w:pPr>
    </w:p>
    <w:p w14:paraId="09EA6A32">
      <w:pPr>
        <w:rPr>
          <w:rFonts w:hint="default" w:ascii="Lora" w:hAnsi="Lora" w:cs="Lora"/>
          <w:lang w:val="es-ES"/>
        </w:rPr>
      </w:pPr>
    </w:p>
    <w:p w14:paraId="43CB8E8D">
      <w:pPr>
        <w:pStyle w:val="2"/>
        <w:bidi w:val="0"/>
        <w:rPr>
          <w:rFonts w:hint="default"/>
        </w:rPr>
      </w:pPr>
      <w:bookmarkStart w:id="3" w:name="_Toc18210"/>
      <w:bookmarkStart w:id="4" w:name="_Toc24738"/>
      <w:bookmarkStart w:id="5" w:name="_Toc4442"/>
      <w:r>
        <w:rPr>
          <w:rFonts w:hint="default"/>
        </w:rPr>
        <w:t>Tarea 2. Mapa funcional de BikeJumilla</w:t>
      </w:r>
      <w:bookmarkEnd w:id="3"/>
      <w:bookmarkEnd w:id="4"/>
      <w:bookmarkEnd w:id="5"/>
    </w:p>
    <w:p w14:paraId="0FA13E56">
      <w:pPr>
        <w:rPr>
          <w:rFonts w:hint="default" w:ascii="Lora" w:hAnsi="Lora" w:eastAsia="SimSun" w:cs="Lora"/>
          <w:sz w:val="24"/>
          <w:szCs w:val="24"/>
        </w:rPr>
      </w:pPr>
    </w:p>
    <w:p w14:paraId="32B67EBD">
      <w:pPr>
        <w:rPr>
          <w:rFonts w:hint="default" w:ascii="Lora" w:hAnsi="Lora" w:eastAsia="SimSun" w:cs="Lora"/>
          <w:b/>
          <w:bCs/>
          <w:color w:val="0000FF"/>
          <w:sz w:val="24"/>
          <w:szCs w:val="24"/>
        </w:rPr>
      </w:pPr>
      <w:r>
        <w:rPr>
          <w:rFonts w:hint="default" w:ascii="Lora" w:hAnsi="Lora" w:eastAsia="SimSun" w:cs="Lora"/>
          <w:b/>
          <w:bCs/>
          <w:color w:val="0000FF"/>
          <w:sz w:val="24"/>
          <w:szCs w:val="24"/>
        </w:rPr>
        <w:t>E2 — Mapa funcional BikeJumilla</w:t>
      </w:r>
    </w:p>
    <w:p w14:paraId="7849E561">
      <w:pPr>
        <w:rPr>
          <w:rFonts w:hint="default" w:ascii="Lora" w:hAnsi="Lora" w:eastAsia="SimSun" w:cs="Lora"/>
          <w:sz w:val="24"/>
          <w:szCs w:val="24"/>
          <w:lang w:val="es-ES"/>
        </w:rPr>
      </w:pPr>
      <w:r>
        <w:rPr>
          <w:rFonts w:hint="default" w:ascii="Lora" w:hAnsi="Lora" w:eastAsia="SimSun" w:cs="Lora"/>
          <w:sz w:val="24"/>
          <w:szCs w:val="24"/>
          <w:lang w:val="es-ES"/>
        </w:rPr>
        <w:drawing>
          <wp:anchor distT="0" distB="0" distL="114300" distR="114300" simplePos="0" relativeHeight="251660288" behindDoc="0" locked="0" layoutInCell="1" allowOverlap="1">
            <wp:simplePos x="0" y="0"/>
            <wp:positionH relativeFrom="column">
              <wp:posOffset>-814070</wp:posOffset>
            </wp:positionH>
            <wp:positionV relativeFrom="paragraph">
              <wp:posOffset>51435</wp:posOffset>
            </wp:positionV>
            <wp:extent cx="7012305" cy="2017395"/>
            <wp:effectExtent l="0" t="0" r="17145" b="1905"/>
            <wp:wrapSquare wrapText="bothSides"/>
            <wp:docPr id="3" name="Imagen 3" descr="Diagrama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PT2"/>
                    <pic:cNvPicPr>
                      <a:picLocks noChangeAspect="1"/>
                    </pic:cNvPicPr>
                  </pic:nvPicPr>
                  <pic:blipFill>
                    <a:blip r:embed="rId8"/>
                    <a:stretch>
                      <a:fillRect/>
                    </a:stretch>
                  </pic:blipFill>
                  <pic:spPr>
                    <a:xfrm>
                      <a:off x="0" y="0"/>
                      <a:ext cx="7012305" cy="2017395"/>
                    </a:xfrm>
                    <a:prstGeom prst="rect">
                      <a:avLst/>
                    </a:prstGeom>
                  </pic:spPr>
                </pic:pic>
              </a:graphicData>
            </a:graphic>
          </wp:anchor>
        </w:drawing>
      </w:r>
    </w:p>
    <w:p w14:paraId="11B96DCB">
      <w:pPr>
        <w:rPr>
          <w:rFonts w:hint="default" w:ascii="Lora" w:hAnsi="Lora" w:eastAsia="SimSun" w:cs="Lora"/>
          <w:sz w:val="24"/>
          <w:szCs w:val="24"/>
          <w:lang w:val="es-ES"/>
        </w:rPr>
      </w:pPr>
    </w:p>
    <w:p w14:paraId="4EC03AE4">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¿Dónde se registra una oportunidad?</w:t>
      </w:r>
      <w:r>
        <w:rPr>
          <w:rFonts w:hint="default" w:ascii="Lora" w:hAnsi="Lora" w:eastAsia="sans-serif" w:cs="Lora"/>
        </w:rPr>
        <w:t xml:space="preserve"> </w:t>
      </w:r>
    </w:p>
    <w:p w14:paraId="66C612E1">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Las oportunidades se registran en el módulo de CRM por parte del perfil comercial, capturando el interés inicial de un cliente y su seguimiento. </w:t>
      </w:r>
    </w:p>
    <w:p w14:paraId="435B6F97">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¿Qué módulo permite convertir esa actividad comercial en una operación de venta?</w:t>
      </w:r>
      <w:r>
        <w:rPr>
          <w:rFonts w:hint="default" w:ascii="Lora" w:hAnsi="Lora" w:eastAsia="sans-serif" w:cs="Lora"/>
        </w:rPr>
        <w:t xml:space="preserve"> </w:t>
      </w:r>
    </w:p>
    <w:p w14:paraId="03352B74">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El módulo de Ventas, que permite transformar la oportunidad</w:t>
      </w:r>
      <w:r>
        <w:rPr>
          <w:rFonts w:hint="default" w:ascii="Lora" w:hAnsi="Lora" w:eastAsia="sans-serif" w:cs="Lora"/>
          <w:lang w:val="es-ES"/>
        </w:rPr>
        <w:t xml:space="preserve"> </w:t>
      </w:r>
      <w:r>
        <w:rPr>
          <w:rFonts w:hint="default" w:ascii="Lora" w:hAnsi="Lora" w:eastAsia="sans-serif" w:cs="Lora"/>
        </w:rPr>
        <w:t>del CRM en un presupuesto</w:t>
      </w:r>
      <w:r>
        <w:rPr>
          <w:rFonts w:hint="default" w:ascii="Lora" w:hAnsi="Lora" w:eastAsia="sans-serif" w:cs="Lora"/>
          <w:lang w:val="es-ES"/>
        </w:rPr>
        <w:t xml:space="preserve"> </w:t>
      </w:r>
      <w:r>
        <w:rPr>
          <w:rFonts w:hint="default" w:ascii="Lora" w:hAnsi="Lora" w:eastAsia="sans-serif" w:cs="Lora"/>
        </w:rPr>
        <w:t>y</w:t>
      </w:r>
      <w:r>
        <w:rPr>
          <w:rFonts w:hint="default" w:ascii="Lora" w:hAnsi="Lora" w:eastAsia="sans-serif" w:cs="Lora"/>
          <w:lang w:val="es-ES"/>
        </w:rPr>
        <w:t xml:space="preserve"> después pasar a</w:t>
      </w:r>
      <w:r>
        <w:rPr>
          <w:rFonts w:hint="default" w:ascii="Lora" w:hAnsi="Lora" w:eastAsia="sans-serif" w:cs="Lora"/>
        </w:rPr>
        <w:t xml:space="preserve"> un pedido de venta. </w:t>
      </w:r>
    </w:p>
    <w:p w14:paraId="506E7FF7">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¿Qué área conoce las existencias?</w:t>
      </w:r>
      <w:r>
        <w:rPr>
          <w:rFonts w:hint="default" w:ascii="Lora" w:hAnsi="Lora" w:eastAsia="sans-serif" w:cs="Lora"/>
        </w:rPr>
        <w:t xml:space="preserve"> </w:t>
      </w:r>
    </w:p>
    <w:p w14:paraId="0A752B66">
      <w:pPr>
        <w:pStyle w:val="94"/>
        <w:keepNext w:val="0"/>
        <w:keepLines w:val="0"/>
        <w:widowControl/>
        <w:suppressLineNumbers w:val="0"/>
        <w:spacing w:before="0" w:beforeAutospacing="0" w:line="15" w:lineRule="atLeast"/>
        <w:ind w:left="0" w:right="0"/>
        <w:rPr>
          <w:rFonts w:hint="default" w:ascii="Lora" w:hAnsi="Lora" w:eastAsia="sans-serif" w:cs="Lora"/>
          <w:lang w:val="es-ES"/>
        </w:rPr>
      </w:pPr>
      <w:r>
        <w:rPr>
          <w:rFonts w:hint="default" w:ascii="Lora" w:hAnsi="Lora" w:eastAsia="sans-serif" w:cs="Lora"/>
        </w:rPr>
        <w:t>El área de Almacén, gestionada a través del módulo de Inventario, que centraliza</w:t>
      </w:r>
      <w:r>
        <w:rPr>
          <w:rFonts w:hint="default" w:ascii="Lora" w:hAnsi="Lora" w:eastAsia="sans-serif" w:cs="Lora"/>
          <w:lang w:val="es-ES"/>
        </w:rPr>
        <w:t>.</w:t>
      </w:r>
    </w:p>
    <w:p w14:paraId="15D7E12B">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¿Qué área permite gestionar el aprovisionamiento?</w:t>
      </w:r>
      <w:r>
        <w:rPr>
          <w:rFonts w:hint="default" w:ascii="Lora" w:hAnsi="Lora" w:eastAsia="sans-serif" w:cs="Lora"/>
        </w:rPr>
        <w:t xml:space="preserve"> </w:t>
      </w:r>
    </w:p>
    <w:p w14:paraId="204E402A">
      <w:pPr>
        <w:pStyle w:val="94"/>
        <w:keepNext w:val="0"/>
        <w:keepLines w:val="0"/>
        <w:widowControl/>
        <w:suppressLineNumbers w:val="0"/>
        <w:spacing w:before="0" w:beforeAutospacing="0" w:line="15" w:lineRule="atLeast"/>
        <w:ind w:left="0" w:right="0"/>
        <w:rPr>
          <w:rFonts w:hint="default" w:ascii="Lora" w:hAnsi="Lora" w:eastAsia="sans-serif" w:cs="Lora"/>
          <w:lang w:val="es-ES"/>
        </w:rPr>
      </w:pPr>
      <w:r>
        <w:rPr>
          <w:rFonts w:hint="default" w:ascii="Lora" w:hAnsi="Lora" w:eastAsia="sans-serif" w:cs="Lora"/>
        </w:rPr>
        <w:t>El área de Compras, mediante la gestión de proveedores, solicitudes de presupuesto y confirmación de pedidos de compra</w:t>
      </w:r>
      <w:r>
        <w:rPr>
          <w:rFonts w:hint="default" w:ascii="Lora" w:hAnsi="Lora" w:eastAsia="sans-serif" w:cs="Lora"/>
          <w:lang w:val="es-ES"/>
        </w:rPr>
        <w:t>.</w:t>
      </w:r>
    </w:p>
    <w:p w14:paraId="5DEBE2B6">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¿Qué departamentos comparten información?</w:t>
      </w:r>
      <w:r>
        <w:rPr>
          <w:rFonts w:hint="default" w:ascii="Lora" w:hAnsi="Lora" w:eastAsia="sans-serif" w:cs="Lora"/>
        </w:rPr>
        <w:t xml:space="preserve"> </w:t>
      </w:r>
    </w:p>
    <w:p w14:paraId="59221378">
      <w:pPr>
        <w:pStyle w:val="94"/>
        <w:keepNext w:val="0"/>
        <w:keepLines w:val="0"/>
        <w:widowControl/>
        <w:suppressLineNumbers w:val="0"/>
        <w:spacing w:before="0" w:beforeAutospacing="0" w:line="15" w:lineRule="atLeast"/>
        <w:ind w:left="0" w:right="0"/>
        <w:rPr>
          <w:rFonts w:hint="default" w:ascii="Lora" w:hAnsi="Lora" w:eastAsia="SimSun" w:cs="Lora"/>
          <w:sz w:val="24"/>
          <w:szCs w:val="24"/>
        </w:rPr>
      </w:pPr>
      <w:r>
        <w:rPr>
          <w:rFonts w:hint="default" w:ascii="Lora" w:hAnsi="Lora" w:eastAsia="sans-serif" w:cs="Lora"/>
        </w:rPr>
        <w:t xml:space="preserve">Todos los departamentos comparten </w:t>
      </w:r>
      <w:r>
        <w:rPr>
          <w:rFonts w:hint="default" w:ascii="Lora" w:hAnsi="Lora" w:eastAsia="sans-serif" w:cs="Lora"/>
          <w:lang w:val="es-ES"/>
        </w:rPr>
        <w:t xml:space="preserve">información </w:t>
      </w:r>
      <w:r>
        <w:rPr>
          <w:rFonts w:hint="default" w:ascii="Lora" w:hAnsi="Lora" w:eastAsia="sans-serif" w:cs="Lora"/>
        </w:rPr>
        <w:t xml:space="preserve">a través de la base de datos centralizada. Comercial y Almacén comparten el estado de los pedidos y </w:t>
      </w:r>
      <w:r>
        <w:rPr>
          <w:rFonts w:hint="default" w:ascii="Lora" w:hAnsi="Lora" w:eastAsia="sans-serif" w:cs="Lora"/>
          <w:lang w:val="es-ES"/>
        </w:rPr>
        <w:t xml:space="preserve">el </w:t>
      </w:r>
      <w:r>
        <w:rPr>
          <w:rFonts w:hint="default" w:ascii="Lora" w:hAnsi="Lora" w:eastAsia="sans-serif" w:cs="Lora"/>
        </w:rPr>
        <w:t>stock</w:t>
      </w:r>
      <w:r>
        <w:rPr>
          <w:rFonts w:hint="default" w:ascii="Lora" w:hAnsi="Lora" w:eastAsia="sans-serif" w:cs="Lora"/>
          <w:lang w:val="es-ES"/>
        </w:rPr>
        <w:t xml:space="preserve"> y</w:t>
      </w:r>
      <w:r>
        <w:rPr>
          <w:rFonts w:hint="default" w:ascii="Lora" w:hAnsi="Lora" w:eastAsia="sans-serif" w:cs="Lora"/>
        </w:rPr>
        <w:t xml:space="preserve"> Compras y Almacén comparten el catálogo de productos y las recepciones esperadas</w:t>
      </w:r>
      <w:r>
        <w:rPr>
          <w:rFonts w:hint="default" w:ascii="Lora" w:hAnsi="Lora" w:eastAsia="sans-serif" w:cs="Lora"/>
          <w:lang w:val="es-ES"/>
        </w:rPr>
        <w:t>. T</w:t>
      </w:r>
      <w:r>
        <w:rPr>
          <w:rFonts w:hint="default" w:ascii="Lora" w:hAnsi="Lora" w:eastAsia="sans-serif" w:cs="Lora"/>
        </w:rPr>
        <w:t xml:space="preserve">odos comparten los </w:t>
      </w:r>
      <w:r>
        <w:rPr>
          <w:rFonts w:hint="default" w:ascii="Lora" w:hAnsi="Lora" w:eastAsia="sans-serif" w:cs="Lora"/>
          <w:lang w:val="es-ES"/>
        </w:rPr>
        <w:t xml:space="preserve">agenda </w:t>
      </w:r>
      <w:r>
        <w:rPr>
          <w:rFonts w:hint="default" w:ascii="Lora" w:hAnsi="Lora" w:eastAsia="sans-serif" w:cs="Lora"/>
        </w:rPr>
        <w:t>de Contactos y Productos.</w:t>
      </w:r>
    </w:p>
    <w:p w14:paraId="465F640B">
      <w:pPr>
        <w:rPr>
          <w:rFonts w:hint="default" w:ascii="Lora" w:hAnsi="Lora" w:eastAsia="SimSun" w:cs="Lora"/>
          <w:sz w:val="24"/>
          <w:szCs w:val="24"/>
          <w:lang w:val="es-ES"/>
        </w:rPr>
      </w:pPr>
    </w:p>
    <w:p w14:paraId="473984BD">
      <w:pPr>
        <w:pStyle w:val="2"/>
        <w:bidi w:val="0"/>
        <w:rPr>
          <w:rFonts w:hint="default"/>
        </w:rPr>
      </w:pPr>
      <w:bookmarkStart w:id="6" w:name="_Toc15936"/>
      <w:bookmarkStart w:id="7" w:name="_Toc5262"/>
      <w:bookmarkStart w:id="8" w:name="_Toc18140"/>
      <w:r>
        <w:rPr>
          <w:rFonts w:hint="default"/>
        </w:rPr>
        <w:t>Tarea 3. Planificación de dos implantaciones</w:t>
      </w:r>
      <w:bookmarkEnd w:id="6"/>
      <w:bookmarkEnd w:id="7"/>
      <w:bookmarkEnd w:id="8"/>
    </w:p>
    <w:p w14:paraId="31DE7F98">
      <w:pPr>
        <w:rPr>
          <w:rFonts w:hint="default" w:ascii="Lora" w:hAnsi="Lora" w:eastAsia="SimSun" w:cs="Lora"/>
          <w:sz w:val="24"/>
          <w:szCs w:val="24"/>
        </w:rPr>
      </w:pPr>
    </w:p>
    <w:p w14:paraId="4F7A263B">
      <w:pPr>
        <w:rPr>
          <w:rFonts w:hint="default" w:ascii="Lora" w:hAnsi="Lora" w:eastAsia="SimSun" w:cs="Lora"/>
          <w:b/>
          <w:bCs/>
          <w:color w:val="0000FF"/>
          <w:sz w:val="24"/>
          <w:szCs w:val="24"/>
        </w:rPr>
      </w:pPr>
      <w:r>
        <w:rPr>
          <w:rFonts w:hint="default" w:ascii="Lora" w:hAnsi="Lora" w:eastAsia="SimSun" w:cs="Lora"/>
          <w:b/>
          <w:bCs/>
          <w:color w:val="0000FF"/>
          <w:sz w:val="24"/>
          <w:szCs w:val="24"/>
        </w:rPr>
        <w:t>E3 — Plan de implantación</w:t>
      </w:r>
    </w:p>
    <w:p w14:paraId="5CE6557D">
      <w:pPr>
        <w:rPr>
          <w:rFonts w:hint="default" w:ascii="Lora" w:hAnsi="Lora" w:eastAsia="SimSun" w:cs="Lora"/>
          <w:sz w:val="24"/>
          <w:szCs w:val="24"/>
        </w:rPr>
      </w:pPr>
    </w:p>
    <w:p w14:paraId="5F4B8512">
      <w:pPr>
        <w:rPr>
          <w:rFonts w:hint="default" w:ascii="Lora" w:hAnsi="Lora" w:eastAsia="SimSun" w:cs="Lora"/>
          <w:b/>
          <w:bCs/>
          <w:sz w:val="28"/>
          <w:szCs w:val="28"/>
          <w:lang w:val="es-ES"/>
        </w:rPr>
      </w:pPr>
      <w:r>
        <w:rPr>
          <w:rFonts w:hint="default" w:ascii="Lora" w:hAnsi="Lora" w:eastAsia="SimSun" w:cs="Lora"/>
          <w:b/>
          <w:bCs/>
          <w:sz w:val="28"/>
          <w:szCs w:val="28"/>
        </w:rPr>
        <w:t>Escenario A</w:t>
      </w:r>
      <w:r>
        <w:rPr>
          <w:rFonts w:hint="default" w:ascii="Lora" w:hAnsi="Lora" w:eastAsia="SimSun" w:cs="Lora"/>
          <w:b/>
          <w:bCs/>
          <w:sz w:val="28"/>
          <w:szCs w:val="28"/>
          <w:lang w:val="es-ES"/>
        </w:rPr>
        <w:t xml:space="preserve"> : </w:t>
      </w:r>
    </w:p>
    <w:p w14:paraId="7D41D069">
      <w:pPr>
        <w:pStyle w:val="94"/>
        <w:keepNext w:val="0"/>
        <w:keepLines w:val="0"/>
        <w:widowControl/>
        <w:suppressLineNumbers w:val="0"/>
        <w:spacing w:before="0" w:beforeAutospacing="0" w:line="15" w:lineRule="atLeast"/>
        <w:ind w:left="0" w:right="0"/>
        <w:rPr>
          <w:rFonts w:hint="default" w:ascii="Lora" w:hAnsi="Lora" w:eastAsia="sans-serif" w:cs="Lora"/>
          <w:b/>
          <w:bCs/>
        </w:rPr>
      </w:pPr>
    </w:p>
    <w:p w14:paraId="40067C79">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Arquitectura y Servicios:</w:t>
      </w:r>
      <w:r>
        <w:rPr>
          <w:rFonts w:hint="default" w:ascii="Lora" w:hAnsi="Lora" w:eastAsia="sans-serif" w:cs="Lora"/>
        </w:rPr>
        <w:t xml:space="preserve"> Instalación monolítica tradicional en Máquina Virtual GNU/Linux. Odoo y PostgreSQL corren como servicios del sistema</w:t>
      </w:r>
      <w:r>
        <w:rPr>
          <w:rFonts w:hint="default" w:ascii="Lora" w:hAnsi="Lora" w:eastAsia="sans-serif" w:cs="Lora"/>
          <w:lang w:val="es-ES"/>
        </w:rPr>
        <w:t>.</w:t>
      </w:r>
      <w:r>
        <w:rPr>
          <w:rFonts w:hint="default" w:ascii="Lora" w:hAnsi="Lora" w:eastAsia="sans-serif" w:cs="Lora"/>
        </w:rPr>
        <w:t xml:space="preserve"> </w:t>
      </w:r>
    </w:p>
    <w:p w14:paraId="5964EAEF">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Módulos:</w:t>
      </w:r>
      <w:r>
        <w:rPr>
          <w:rFonts w:hint="default" w:ascii="Lora" w:hAnsi="Lora" w:eastAsia="sans-serif" w:cs="Lora"/>
        </w:rPr>
        <w:t xml:space="preserve"> Solo área comercial (CRM, Ventas)</w:t>
      </w:r>
    </w:p>
    <w:p w14:paraId="7F3CF3F9">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Usuarios:</w:t>
      </w:r>
      <w:r>
        <w:rPr>
          <w:rFonts w:hint="default" w:ascii="Lora" w:hAnsi="Lora" w:eastAsia="sans-serif" w:cs="Lora"/>
        </w:rPr>
        <w:t xml:space="preserve"> Un único usuario comercial ficticio (monopuesto). </w:t>
      </w:r>
    </w:p>
    <w:p w14:paraId="23F6C2D9">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Acceso y Red:</w:t>
      </w:r>
      <w:r>
        <w:rPr>
          <w:rFonts w:hint="default" w:ascii="Lora" w:hAnsi="Lora" w:eastAsia="sans-serif" w:cs="Lora"/>
        </w:rPr>
        <w:t xml:space="preserve"> Acceso local a través de </w:t>
      </w:r>
      <w:r>
        <w:rPr>
          <w:rStyle w:val="16"/>
          <w:rFonts w:hint="default" w:ascii="Lora" w:hAnsi="Lora" w:eastAsia="sans-serif" w:cs="Lora"/>
        </w:rPr>
        <w:t>http://localhost:8069</w:t>
      </w:r>
      <w:r>
        <w:rPr>
          <w:rFonts w:hint="default" w:ascii="Lora" w:hAnsi="Lora" w:eastAsia="sans-serif" w:cs="Lora"/>
        </w:rPr>
        <w:t xml:space="preserve"> desde el navegador de la propia máquina. </w:t>
      </w:r>
    </w:p>
    <w:p w14:paraId="760E8BB1">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Volumen de datos:</w:t>
      </w:r>
      <w:r>
        <w:rPr>
          <w:rFonts w:hint="default" w:ascii="Lora" w:hAnsi="Lora" w:eastAsia="sans-serif" w:cs="Lora"/>
        </w:rPr>
        <w:t xml:space="preserve"> Muy bajo</w:t>
      </w:r>
      <w:r>
        <w:rPr>
          <w:rFonts w:hint="default" w:ascii="Lora" w:hAnsi="Lora" w:eastAsia="sans-serif" w:cs="Lora"/>
          <w:lang w:val="es-ES"/>
        </w:rPr>
        <w:t xml:space="preserve">, </w:t>
      </w:r>
      <w:r>
        <w:rPr>
          <w:rFonts w:hint="default" w:ascii="Lora" w:hAnsi="Lora" w:eastAsia="sans-serif" w:cs="Lora"/>
        </w:rPr>
        <w:t xml:space="preserve">2-3 clientes, 3 productos, 1 flujo de oportunidad a venta para </w:t>
      </w:r>
      <w:r>
        <w:rPr>
          <w:rFonts w:hint="default" w:ascii="Lora" w:hAnsi="Lora" w:eastAsia="sans-serif" w:cs="Lora"/>
          <w:lang w:val="es-ES"/>
        </w:rPr>
        <w:t xml:space="preserve">la </w:t>
      </w:r>
      <w:r>
        <w:rPr>
          <w:rFonts w:hint="default" w:ascii="Lora" w:hAnsi="Lora" w:eastAsia="sans-serif" w:cs="Lora"/>
        </w:rPr>
        <w:t xml:space="preserve">demostración. </w:t>
      </w:r>
    </w:p>
    <w:p w14:paraId="0A25EBE2">
      <w:pPr>
        <w:rPr>
          <w:rFonts w:hint="default" w:ascii="Lora" w:hAnsi="Lora" w:eastAsia="SimSun" w:cs="Lora"/>
          <w:sz w:val="24"/>
          <w:szCs w:val="24"/>
        </w:rPr>
      </w:pPr>
    </w:p>
    <w:p w14:paraId="09133801">
      <w:pPr>
        <w:rPr>
          <w:rFonts w:hint="default" w:ascii="Lora" w:hAnsi="Lora" w:eastAsia="SimSun" w:cs="Lora"/>
          <w:sz w:val="24"/>
          <w:szCs w:val="24"/>
        </w:rPr>
      </w:pPr>
    </w:p>
    <w:p w14:paraId="1D730560">
      <w:pPr>
        <w:rPr>
          <w:rFonts w:hint="default" w:ascii="Lora" w:hAnsi="Lora" w:eastAsia="SimSun" w:cs="Lora"/>
          <w:b/>
          <w:bCs/>
          <w:sz w:val="28"/>
          <w:szCs w:val="28"/>
          <w:lang w:val="es-ES"/>
        </w:rPr>
      </w:pPr>
      <w:r>
        <w:rPr>
          <w:rFonts w:hint="default" w:ascii="Lora" w:hAnsi="Lora" w:eastAsia="SimSun" w:cs="Lora"/>
          <w:b/>
          <w:bCs/>
          <w:sz w:val="28"/>
          <w:szCs w:val="28"/>
        </w:rPr>
        <w:t>Escenario B</w:t>
      </w:r>
      <w:r>
        <w:rPr>
          <w:rFonts w:hint="default" w:ascii="Lora" w:hAnsi="Lora" w:eastAsia="SimSun" w:cs="Lora"/>
          <w:b/>
          <w:bCs/>
          <w:sz w:val="28"/>
          <w:szCs w:val="28"/>
          <w:lang w:val="es-ES"/>
        </w:rPr>
        <w:t xml:space="preserve"> :</w:t>
      </w:r>
    </w:p>
    <w:p w14:paraId="4DD5223E">
      <w:pPr>
        <w:pStyle w:val="94"/>
        <w:keepNext w:val="0"/>
        <w:keepLines w:val="0"/>
        <w:widowControl/>
        <w:suppressLineNumbers w:val="0"/>
        <w:spacing w:before="0" w:beforeAutospacing="0" w:line="15" w:lineRule="atLeast"/>
        <w:ind w:left="0" w:right="0"/>
        <w:rPr>
          <w:rFonts w:hint="default" w:ascii="Lora" w:hAnsi="Lora" w:eastAsia="sans-serif" w:cs="Lora"/>
          <w:b/>
          <w:bCs/>
        </w:rPr>
      </w:pPr>
    </w:p>
    <w:p w14:paraId="5411264E">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Arquitectura y Servicios:</w:t>
      </w:r>
      <w:r>
        <w:rPr>
          <w:rFonts w:hint="default" w:ascii="Lora" w:hAnsi="Lora" w:eastAsia="sans-serif" w:cs="Lora"/>
        </w:rPr>
        <w:t xml:space="preserve"> Arquitectura de microservicios usando Docker Compose. Odoo y PostgreSQL operan en contenedores separados. </w:t>
      </w:r>
    </w:p>
    <w:p w14:paraId="196448F4">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Módulos:</w:t>
      </w:r>
      <w:r>
        <w:rPr>
          <w:rFonts w:hint="default" w:ascii="Lora" w:hAnsi="Lora" w:eastAsia="sans-serif" w:cs="Lora"/>
        </w:rPr>
        <w:t xml:space="preserve"> Integración completa (Contactos, CRM, Ventas, Compras e Inventario). </w:t>
      </w:r>
    </w:p>
    <w:p w14:paraId="4265A8E6">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Usuarios:</w:t>
      </w:r>
      <w:r>
        <w:rPr>
          <w:rFonts w:hint="default" w:ascii="Lora" w:hAnsi="Lora" w:eastAsia="sans-serif" w:cs="Lora"/>
        </w:rPr>
        <w:t xml:space="preserve"> Multiusuario (Administrador, Comercial, Compras, Almacén). </w:t>
      </w:r>
    </w:p>
    <w:p w14:paraId="0404E140">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Acceso y Red:</w:t>
      </w:r>
      <w:r>
        <w:rPr>
          <w:rFonts w:hint="default" w:ascii="Lora" w:hAnsi="Lora" w:eastAsia="sans-serif" w:cs="Lora"/>
        </w:rPr>
        <w:t xml:space="preserve"> Acceso remoto cliente-servidor a través de la red LAN. Los contenedores se comunican por una red interna de tipo </w:t>
      </w:r>
      <w:r>
        <w:rPr>
          <w:rFonts w:hint="default" w:ascii="Lora" w:hAnsi="Lora" w:eastAsia="sans-serif" w:cs="Lora"/>
          <w:i/>
          <w:iCs/>
          <w:lang w:val="es-ES"/>
        </w:rPr>
        <w:t>puente</w:t>
      </w:r>
      <w:r>
        <w:rPr>
          <w:rFonts w:hint="default" w:ascii="Lora" w:hAnsi="Lora" w:eastAsia="sans-serif" w:cs="Lora"/>
        </w:rPr>
        <w:t xml:space="preserve">. </w:t>
      </w:r>
    </w:p>
    <w:p w14:paraId="75DAE416">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Persistencia:</w:t>
      </w:r>
      <w:r>
        <w:rPr>
          <w:rFonts w:hint="default" w:ascii="Lora" w:hAnsi="Lora" w:eastAsia="sans-serif" w:cs="Lora"/>
        </w:rPr>
        <w:t xml:space="preserve"> Mediante volúmenes Docker mapeados para evitar pérdida de datos si el contenedor se detiene. </w:t>
      </w:r>
    </w:p>
    <w:p w14:paraId="4B31C075">
      <w:pPr>
        <w:pStyle w:val="94"/>
        <w:keepNext w:val="0"/>
        <w:keepLines w:val="0"/>
        <w:widowControl/>
        <w:suppressLineNumbers w:val="0"/>
        <w:spacing w:before="0" w:beforeAutospacing="0" w:line="15" w:lineRule="atLeast"/>
        <w:ind w:left="0" w:right="0"/>
        <w:rPr>
          <w:rFonts w:hint="default" w:ascii="Lora" w:hAnsi="Lora" w:eastAsia="sans-serif" w:cs="Lora"/>
        </w:rPr>
      </w:pPr>
    </w:p>
    <w:p w14:paraId="66C671DE">
      <w:pPr>
        <w:pStyle w:val="94"/>
        <w:keepNext w:val="0"/>
        <w:keepLines w:val="0"/>
        <w:widowControl/>
        <w:suppressLineNumbers w:val="0"/>
        <w:spacing w:before="0" w:beforeAutospacing="0" w:line="15" w:lineRule="atLeast"/>
        <w:ind w:left="0" w:right="0"/>
        <w:rPr>
          <w:rFonts w:hint="default" w:ascii="Lora" w:hAnsi="Lora" w:eastAsia="sans-serif" w:cs="Lora"/>
        </w:rPr>
      </w:pPr>
    </w:p>
    <w:p w14:paraId="07CEC197">
      <w:pPr>
        <w:pStyle w:val="94"/>
        <w:keepNext w:val="0"/>
        <w:keepLines w:val="0"/>
        <w:widowControl/>
        <w:suppressLineNumbers w:val="0"/>
        <w:spacing w:before="0" w:beforeAutospacing="0" w:line="15" w:lineRule="atLeast"/>
        <w:ind w:left="0" w:right="0"/>
        <w:rPr>
          <w:rFonts w:hint="default" w:ascii="Lora" w:hAnsi="Lora" w:eastAsia="sans-serif" w:cs="Lora"/>
        </w:rPr>
      </w:pPr>
    </w:p>
    <w:p w14:paraId="387E79F8">
      <w:pPr>
        <w:pStyle w:val="94"/>
        <w:keepNext w:val="0"/>
        <w:keepLines w:val="0"/>
        <w:widowControl/>
        <w:suppressLineNumbers w:val="0"/>
        <w:spacing w:before="0" w:beforeAutospacing="0" w:line="15" w:lineRule="atLeast"/>
        <w:ind w:left="0" w:right="0"/>
        <w:rPr>
          <w:rFonts w:hint="default" w:ascii="Lora" w:hAnsi="Lora" w:eastAsia="sans-serif" w:cs="Lora"/>
          <w:b/>
          <w:bCs/>
          <w:lang w:val="es-ES"/>
        </w:rPr>
      </w:pPr>
      <w:r>
        <w:rPr>
          <w:rFonts w:hint="default" w:ascii="Lora" w:hAnsi="Lora" w:eastAsia="sans-serif" w:cs="Lora"/>
          <w:b/>
          <w:bCs/>
          <w:lang w:val="es-ES"/>
        </w:rPr>
        <w:t xml:space="preserve">TABLA/MATRIZ </w:t>
      </w: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5"/>
        <w:gridCol w:w="1970"/>
        <w:gridCol w:w="2087"/>
        <w:gridCol w:w="3070"/>
      </w:tblGrid>
      <w:tr w14:paraId="47AC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8B6E13">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Style w:val="29"/>
                <w:rFonts w:hint="default" w:ascii="Lora" w:hAnsi="Lora" w:eastAsia="sans-serif" w:cs="Lora"/>
                <w:kern w:val="0"/>
                <w:sz w:val="20"/>
                <w:szCs w:val="20"/>
                <w:lang w:val="en-US" w:eastAsia="zh-CN" w:bidi="ar"/>
              </w:rPr>
              <w:t>Elemento</w:t>
            </w:r>
          </w:p>
        </w:tc>
        <w:tc>
          <w:tcPr>
            <w:tcW w:w="0" w:type="auto"/>
            <w:vAlign w:val="center"/>
          </w:tcPr>
          <w:p w14:paraId="2C45B4D9">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Style w:val="29"/>
                <w:rFonts w:hint="default" w:ascii="Lora" w:hAnsi="Lora" w:eastAsia="sans-serif" w:cs="Lora"/>
                <w:kern w:val="0"/>
                <w:sz w:val="20"/>
                <w:szCs w:val="20"/>
                <w:lang w:val="en-US" w:eastAsia="zh-CN" w:bidi="ar"/>
              </w:rPr>
              <w:t>Escenario A</w:t>
            </w:r>
          </w:p>
        </w:tc>
        <w:tc>
          <w:tcPr>
            <w:tcW w:w="0" w:type="auto"/>
            <w:vAlign w:val="center"/>
          </w:tcPr>
          <w:p w14:paraId="7EBD481D">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Style w:val="29"/>
                <w:rFonts w:hint="default" w:ascii="Lora" w:hAnsi="Lora" w:eastAsia="sans-serif" w:cs="Lora"/>
                <w:kern w:val="0"/>
                <w:sz w:val="20"/>
                <w:szCs w:val="20"/>
                <w:lang w:val="en-US" w:eastAsia="zh-CN" w:bidi="ar"/>
              </w:rPr>
              <w:t>Escenario B</w:t>
            </w:r>
          </w:p>
        </w:tc>
        <w:tc>
          <w:tcPr>
            <w:tcW w:w="0" w:type="auto"/>
            <w:vAlign w:val="center"/>
          </w:tcPr>
          <w:p w14:paraId="5FD29E50">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Style w:val="29"/>
                <w:rFonts w:hint="default" w:ascii="Lora" w:hAnsi="Lora" w:eastAsia="sans-serif" w:cs="Lora"/>
                <w:kern w:val="0"/>
                <w:sz w:val="20"/>
                <w:szCs w:val="20"/>
                <w:lang w:val="en-US" w:eastAsia="zh-CN" w:bidi="ar"/>
              </w:rPr>
              <w:t>Motivo de la diferencia</w:t>
            </w:r>
          </w:p>
        </w:tc>
      </w:tr>
      <w:tr w14:paraId="0403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B18D70">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Arquitectura</w:t>
            </w:r>
          </w:p>
        </w:tc>
        <w:tc>
          <w:tcPr>
            <w:tcW w:w="0" w:type="auto"/>
            <w:vAlign w:val="center"/>
          </w:tcPr>
          <w:p w14:paraId="43920E12">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lang w:val="es-ES"/>
              </w:rPr>
            </w:pPr>
            <w:r>
              <w:rPr>
                <w:rFonts w:hint="default" w:ascii="Lora" w:hAnsi="Lora" w:eastAsia="sans-serif" w:cs="Lora"/>
                <w:sz w:val="20"/>
                <w:szCs w:val="20"/>
                <w:lang w:val="es-ES"/>
              </w:rPr>
              <w:t>Convencional</w:t>
            </w:r>
          </w:p>
          <w:p w14:paraId="5AE332C7">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en máquina virtual </w:t>
            </w:r>
          </w:p>
        </w:tc>
        <w:tc>
          <w:tcPr>
            <w:tcW w:w="0" w:type="auto"/>
            <w:vAlign w:val="center"/>
          </w:tcPr>
          <w:p w14:paraId="10373DF4">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Contenedores separados </w:t>
            </w:r>
          </w:p>
        </w:tc>
        <w:tc>
          <w:tcPr>
            <w:tcW w:w="0" w:type="auto"/>
            <w:vAlign w:val="center"/>
          </w:tcPr>
          <w:p w14:paraId="61BDCB69">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B aísla procesos. </w:t>
            </w:r>
          </w:p>
        </w:tc>
      </w:tr>
      <w:tr w14:paraId="4E16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900CAD">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Instalación</w:t>
            </w:r>
          </w:p>
        </w:tc>
        <w:tc>
          <w:tcPr>
            <w:tcW w:w="0" w:type="auto"/>
            <w:vAlign w:val="center"/>
          </w:tcPr>
          <w:p w14:paraId="58F55507">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Paquetes nativos de Linux </w:t>
            </w:r>
          </w:p>
        </w:tc>
        <w:tc>
          <w:tcPr>
            <w:tcW w:w="0" w:type="auto"/>
            <w:vAlign w:val="center"/>
          </w:tcPr>
          <w:p w14:paraId="6051E4A5">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Despliegue con Docker Compose </w:t>
            </w:r>
          </w:p>
        </w:tc>
        <w:tc>
          <w:tcPr>
            <w:tcW w:w="0" w:type="auto"/>
            <w:vAlign w:val="center"/>
          </w:tcPr>
          <w:p w14:paraId="7F5F0A58">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B busca un despliegue rápido y replicable. </w:t>
            </w:r>
          </w:p>
        </w:tc>
      </w:tr>
      <w:tr w14:paraId="1F3A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874DAA3">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Base de datos</w:t>
            </w:r>
          </w:p>
        </w:tc>
        <w:tc>
          <w:tcPr>
            <w:tcW w:w="0" w:type="auto"/>
            <w:vAlign w:val="center"/>
          </w:tcPr>
          <w:p w14:paraId="5A06386B">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PostgreSQL en local </w:t>
            </w:r>
          </w:p>
        </w:tc>
        <w:tc>
          <w:tcPr>
            <w:tcW w:w="0" w:type="auto"/>
            <w:vAlign w:val="center"/>
          </w:tcPr>
          <w:p w14:paraId="006A80B1">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Contenedor independiente </w:t>
            </w:r>
          </w:p>
        </w:tc>
        <w:tc>
          <w:tcPr>
            <w:tcW w:w="0" w:type="auto"/>
            <w:vAlign w:val="center"/>
          </w:tcPr>
          <w:p w14:paraId="038620C3">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B separa la base de datos de la aplicación. </w:t>
            </w:r>
          </w:p>
        </w:tc>
      </w:tr>
      <w:tr w14:paraId="2316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C361A6">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Módulos</w:t>
            </w:r>
          </w:p>
        </w:tc>
        <w:tc>
          <w:tcPr>
            <w:tcW w:w="0" w:type="auto"/>
            <w:vAlign w:val="center"/>
          </w:tcPr>
          <w:p w14:paraId="72A02088">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Comercial </w:t>
            </w:r>
          </w:p>
        </w:tc>
        <w:tc>
          <w:tcPr>
            <w:tcW w:w="0" w:type="auto"/>
            <w:vAlign w:val="center"/>
          </w:tcPr>
          <w:p w14:paraId="0C35671A">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Comercial, compras e inventario </w:t>
            </w:r>
          </w:p>
        </w:tc>
        <w:tc>
          <w:tcPr>
            <w:tcW w:w="0" w:type="auto"/>
            <w:vAlign w:val="center"/>
          </w:tcPr>
          <w:p w14:paraId="601663FF">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A es para demostraciones y el B integra la empresa. </w:t>
            </w:r>
          </w:p>
        </w:tc>
      </w:tr>
      <w:tr w14:paraId="6B71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33F315">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Usuarios</w:t>
            </w:r>
          </w:p>
        </w:tc>
        <w:tc>
          <w:tcPr>
            <w:tcW w:w="0" w:type="auto"/>
            <w:vAlign w:val="center"/>
          </w:tcPr>
          <w:p w14:paraId="279C2FEE">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Usuario único </w:t>
            </w:r>
          </w:p>
        </w:tc>
        <w:tc>
          <w:tcPr>
            <w:tcW w:w="0" w:type="auto"/>
            <w:vAlign w:val="center"/>
          </w:tcPr>
          <w:p w14:paraId="2A1BBA91">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Multiusuario </w:t>
            </w:r>
          </w:p>
        </w:tc>
        <w:tc>
          <w:tcPr>
            <w:tcW w:w="0" w:type="auto"/>
            <w:vAlign w:val="center"/>
          </w:tcPr>
          <w:p w14:paraId="0ED7EE67">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B requiere trabajo colaborativo. </w:t>
            </w:r>
          </w:p>
        </w:tc>
      </w:tr>
      <w:tr w14:paraId="75CB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3A60D0">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Permisos</w:t>
            </w:r>
          </w:p>
        </w:tc>
        <w:tc>
          <w:tcPr>
            <w:tcW w:w="0" w:type="auto"/>
            <w:vAlign w:val="center"/>
          </w:tcPr>
          <w:p w14:paraId="6ABEBC1F">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Básicos </w:t>
            </w:r>
          </w:p>
        </w:tc>
        <w:tc>
          <w:tcPr>
            <w:tcW w:w="0" w:type="auto"/>
            <w:vAlign w:val="center"/>
          </w:tcPr>
          <w:p w14:paraId="131C493C">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Segregación estricta </w:t>
            </w:r>
          </w:p>
        </w:tc>
        <w:tc>
          <w:tcPr>
            <w:tcW w:w="0" w:type="auto"/>
            <w:vAlign w:val="center"/>
          </w:tcPr>
          <w:p w14:paraId="1CBC5167">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B evita accesos cruzados entre departamentos. </w:t>
            </w:r>
          </w:p>
        </w:tc>
      </w:tr>
      <w:tr w14:paraId="6E4D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8E5BB7">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Acceso</w:t>
            </w:r>
          </w:p>
        </w:tc>
        <w:tc>
          <w:tcPr>
            <w:tcW w:w="0" w:type="auto"/>
            <w:vAlign w:val="center"/>
          </w:tcPr>
          <w:p w14:paraId="580BB55C">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Localhost </w:t>
            </w:r>
          </w:p>
        </w:tc>
        <w:tc>
          <w:tcPr>
            <w:tcW w:w="0" w:type="auto"/>
            <w:vAlign w:val="center"/>
          </w:tcPr>
          <w:p w14:paraId="0E67D45C">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Remoto por IP </w:t>
            </w:r>
          </w:p>
        </w:tc>
        <w:tc>
          <w:tcPr>
            <w:tcW w:w="0" w:type="auto"/>
            <w:vAlign w:val="center"/>
          </w:tcPr>
          <w:p w14:paraId="4BAD46E3">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B es un servidor centralizado en red. </w:t>
            </w:r>
          </w:p>
        </w:tc>
      </w:tr>
      <w:tr w14:paraId="7794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1FB927">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Red</w:t>
            </w:r>
          </w:p>
        </w:tc>
        <w:tc>
          <w:tcPr>
            <w:tcW w:w="0" w:type="auto"/>
            <w:vAlign w:val="center"/>
          </w:tcPr>
          <w:p w14:paraId="288B6E99">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Red NAT </w:t>
            </w:r>
          </w:p>
        </w:tc>
        <w:tc>
          <w:tcPr>
            <w:tcW w:w="0" w:type="auto"/>
            <w:vAlign w:val="center"/>
          </w:tcPr>
          <w:p w14:paraId="3591572C">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Red interna bridge </w:t>
            </w:r>
          </w:p>
        </w:tc>
        <w:tc>
          <w:tcPr>
            <w:tcW w:w="0" w:type="auto"/>
            <w:vAlign w:val="center"/>
          </w:tcPr>
          <w:p w14:paraId="3CF45ECE">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El escenario B necesita comunicar los contenedores entre sí. </w:t>
            </w:r>
          </w:p>
        </w:tc>
      </w:tr>
      <w:tr w14:paraId="0636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2F108F">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Persistencia</w:t>
            </w:r>
          </w:p>
        </w:tc>
        <w:tc>
          <w:tcPr>
            <w:tcW w:w="0" w:type="auto"/>
            <w:vAlign w:val="center"/>
          </w:tcPr>
          <w:p w14:paraId="42702755">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Disco virtual </w:t>
            </w:r>
          </w:p>
        </w:tc>
        <w:tc>
          <w:tcPr>
            <w:tcW w:w="0" w:type="auto"/>
            <w:vAlign w:val="center"/>
          </w:tcPr>
          <w:p w14:paraId="0A18E622">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Volúmenes de Docker </w:t>
            </w:r>
          </w:p>
        </w:tc>
        <w:tc>
          <w:tcPr>
            <w:tcW w:w="0" w:type="auto"/>
            <w:vAlign w:val="center"/>
          </w:tcPr>
          <w:p w14:paraId="7FB0BBEF">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Los contenedores se borran, los volúmenes salvan los datos. </w:t>
            </w:r>
          </w:p>
        </w:tc>
      </w:tr>
      <w:tr w14:paraId="7D06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342256">
            <w:pPr>
              <w:keepNext w:val="0"/>
              <w:keepLines w:val="0"/>
              <w:widowControl/>
              <w:suppressLineNumbers w:val="0"/>
              <w:spacing w:before="0" w:beforeAutospacing="0" w:line="15" w:lineRule="atLeast"/>
              <w:ind w:left="0" w:leftChars="0" w:right="0" w:rightChars="0"/>
              <w:jc w:val="left"/>
              <w:rPr>
                <w:rFonts w:hint="default" w:ascii="Lora" w:hAnsi="Lora" w:eastAsia="sans-serif" w:cs="Lora"/>
                <w:sz w:val="20"/>
                <w:szCs w:val="20"/>
                <w:vertAlign w:val="baseline"/>
              </w:rPr>
            </w:pPr>
            <w:r>
              <w:rPr>
                <w:rFonts w:hint="default" w:ascii="Lora" w:hAnsi="Lora" w:eastAsia="sans-serif" w:cs="Lora"/>
                <w:b/>
                <w:bCs/>
                <w:kern w:val="0"/>
                <w:sz w:val="20"/>
                <w:szCs w:val="20"/>
                <w:lang w:val="en-US" w:eastAsia="zh-CN" w:bidi="ar"/>
              </w:rPr>
              <w:t>Finalidad</w:t>
            </w:r>
          </w:p>
        </w:tc>
        <w:tc>
          <w:tcPr>
            <w:tcW w:w="0" w:type="auto"/>
            <w:vAlign w:val="center"/>
          </w:tcPr>
          <w:p w14:paraId="68ED37A5">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Demostraciones y pruebas </w:t>
            </w:r>
          </w:p>
        </w:tc>
        <w:tc>
          <w:tcPr>
            <w:tcW w:w="0" w:type="auto"/>
            <w:vAlign w:val="center"/>
          </w:tcPr>
          <w:p w14:paraId="4A6FB5CD">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Piloto departamental real </w:t>
            </w:r>
          </w:p>
        </w:tc>
        <w:tc>
          <w:tcPr>
            <w:tcW w:w="0" w:type="auto"/>
            <w:vAlign w:val="center"/>
          </w:tcPr>
          <w:p w14:paraId="32E372B0">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ans-serif" w:cs="Lora"/>
                <w:sz w:val="20"/>
                <w:szCs w:val="20"/>
                <w:vertAlign w:val="baseline"/>
              </w:rPr>
            </w:pPr>
            <w:r>
              <w:rPr>
                <w:rFonts w:hint="default" w:ascii="Lora" w:hAnsi="Lora" w:eastAsia="sans-serif" w:cs="Lora"/>
                <w:sz w:val="20"/>
                <w:szCs w:val="20"/>
              </w:rPr>
              <w:t xml:space="preserve">Resuelven necesidades de negocio totalmente distintas. </w:t>
            </w:r>
          </w:p>
        </w:tc>
      </w:tr>
    </w:tbl>
    <w:p w14:paraId="17EB75CA">
      <w:pPr>
        <w:pStyle w:val="94"/>
        <w:keepNext w:val="0"/>
        <w:keepLines w:val="0"/>
        <w:widowControl/>
        <w:suppressLineNumbers w:val="0"/>
        <w:spacing w:before="0" w:beforeAutospacing="0" w:line="15" w:lineRule="atLeast"/>
        <w:ind w:left="0" w:right="0"/>
        <w:rPr>
          <w:rFonts w:hint="default" w:ascii="Lora" w:hAnsi="Lora" w:eastAsia="sans-serif" w:cs="Lora"/>
        </w:rPr>
      </w:pPr>
    </w:p>
    <w:p w14:paraId="3E338C1B">
      <w:pPr>
        <w:pStyle w:val="94"/>
        <w:keepNext w:val="0"/>
        <w:keepLines w:val="0"/>
        <w:widowControl/>
        <w:suppressLineNumbers w:val="0"/>
        <w:spacing w:before="0" w:beforeAutospacing="0" w:line="15" w:lineRule="atLeast"/>
        <w:ind w:left="0" w:right="0"/>
        <w:rPr>
          <w:rFonts w:hint="default" w:ascii="Lora" w:hAnsi="Lora" w:eastAsia="sans-serif" w:cs="Lora"/>
        </w:rPr>
      </w:pPr>
    </w:p>
    <w:p w14:paraId="7E8C6FD3">
      <w:pPr>
        <w:pStyle w:val="2"/>
        <w:bidi w:val="0"/>
        <w:rPr>
          <w:rFonts w:hint="default"/>
        </w:rPr>
      </w:pPr>
      <w:bookmarkStart w:id="9" w:name="_Toc9283"/>
      <w:bookmarkStart w:id="10" w:name="_Toc27583"/>
      <w:bookmarkStart w:id="11" w:name="_Toc11032"/>
      <w:r>
        <w:rPr>
          <w:rFonts w:hint="default"/>
        </w:rPr>
        <w:t>Tarea 4. Instalación A — Entorno convencional</w:t>
      </w:r>
      <w:bookmarkEnd w:id="9"/>
      <w:bookmarkEnd w:id="10"/>
      <w:bookmarkEnd w:id="11"/>
    </w:p>
    <w:p w14:paraId="0C43ECA9">
      <w:pPr>
        <w:rPr>
          <w:rFonts w:hint="default" w:ascii="Lora" w:hAnsi="Lora" w:eastAsia="SimSun" w:cs="Lora"/>
          <w:sz w:val="24"/>
          <w:szCs w:val="24"/>
        </w:rPr>
      </w:pPr>
    </w:p>
    <w:p w14:paraId="2B034195">
      <w:pPr>
        <w:pStyle w:val="3"/>
        <w:bidi w:val="0"/>
        <w:rPr>
          <w:rFonts w:hint="default"/>
          <w:color w:val="0000FF"/>
        </w:rPr>
      </w:pPr>
      <w:r>
        <w:rPr>
          <w:rFonts w:hint="default"/>
          <w:color w:val="0000FF"/>
        </w:rPr>
        <w:t>E4 — Diario de instalación A</w:t>
      </w:r>
    </w:p>
    <w:p w14:paraId="024C84BA">
      <w:pPr>
        <w:rPr>
          <w:rFonts w:hint="default" w:ascii="Lora" w:hAnsi="Lora" w:eastAsia="SimSun" w:cs="Lora"/>
          <w:sz w:val="24"/>
          <w:szCs w:val="24"/>
        </w:rPr>
      </w:pPr>
    </w:p>
    <w:p w14:paraId="63C86351">
      <w:pPr>
        <w:rPr>
          <w:rFonts w:hint="default" w:ascii="Lora" w:hAnsi="Lora" w:eastAsia="SimSun" w:cs="Lora"/>
          <w:sz w:val="24"/>
          <w:szCs w:val="24"/>
        </w:rPr>
      </w:pP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32B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52CAC3">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Sistema Operativo</w:t>
            </w:r>
          </w:p>
        </w:tc>
        <w:tc>
          <w:tcPr>
            <w:tcW w:w="4261" w:type="dxa"/>
          </w:tcPr>
          <w:p w14:paraId="7C83A5CF">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rPr>
              <w:t>Ubuntu Desktop</w:t>
            </w:r>
          </w:p>
        </w:tc>
      </w:tr>
      <w:tr w14:paraId="32D0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EAA3C3">
            <w:pPr>
              <w:widowControl w:val="0"/>
              <w:jc w:val="both"/>
              <w:rPr>
                <w:rFonts w:hint="default" w:ascii="Lora" w:hAnsi="Lora" w:eastAsia="SimSun" w:cs="Lora"/>
                <w:sz w:val="24"/>
                <w:szCs w:val="24"/>
                <w:vertAlign w:val="baseline"/>
              </w:rPr>
            </w:pPr>
            <w:r>
              <w:rPr>
                <w:rFonts w:hint="default" w:ascii="Lora" w:hAnsi="Lora" w:eastAsia="SimSun" w:cs="Lora"/>
                <w:sz w:val="24"/>
                <w:szCs w:val="24"/>
              </w:rPr>
              <w:t>Versión</w:t>
            </w:r>
          </w:p>
        </w:tc>
        <w:tc>
          <w:tcPr>
            <w:tcW w:w="4261" w:type="dxa"/>
          </w:tcPr>
          <w:p w14:paraId="5E380545">
            <w:pPr>
              <w:widowControl w:val="0"/>
              <w:jc w:val="both"/>
              <w:rPr>
                <w:rFonts w:hint="default" w:ascii="Lora" w:hAnsi="Lora" w:eastAsia="SimSun" w:cs="Lora"/>
                <w:sz w:val="24"/>
                <w:szCs w:val="24"/>
                <w:vertAlign w:val="baseline"/>
              </w:rPr>
            </w:pPr>
            <w:r>
              <w:rPr>
                <w:rFonts w:hint="default" w:ascii="Lora" w:hAnsi="Lora" w:eastAsia="SimSun" w:cs="Lora"/>
                <w:sz w:val="24"/>
                <w:szCs w:val="24"/>
              </w:rPr>
              <w:t>24.04.4 LTS</w:t>
            </w:r>
          </w:p>
        </w:tc>
      </w:tr>
      <w:tr w14:paraId="7069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DD800D">
            <w:pPr>
              <w:widowControl w:val="0"/>
              <w:jc w:val="both"/>
              <w:rPr>
                <w:rFonts w:hint="default" w:ascii="Lora" w:hAnsi="Lora" w:eastAsia="SimSun" w:cs="Lora"/>
                <w:sz w:val="24"/>
                <w:szCs w:val="24"/>
                <w:vertAlign w:val="baseline"/>
              </w:rPr>
            </w:pPr>
            <w:r>
              <w:rPr>
                <w:rFonts w:hint="default" w:ascii="Lora" w:hAnsi="Lora" w:eastAsia="SimSun" w:cs="Lora"/>
                <w:sz w:val="24"/>
                <w:szCs w:val="24"/>
              </w:rPr>
              <w:t>Arquitectura</w:t>
            </w:r>
          </w:p>
        </w:tc>
        <w:tc>
          <w:tcPr>
            <w:tcW w:w="4261" w:type="dxa"/>
          </w:tcPr>
          <w:p w14:paraId="1B5C3505">
            <w:pPr>
              <w:widowControl w:val="0"/>
              <w:jc w:val="both"/>
              <w:rPr>
                <w:rFonts w:hint="default" w:ascii="Lora" w:hAnsi="Lora" w:eastAsia="SimSun" w:cs="Lora"/>
                <w:sz w:val="24"/>
                <w:szCs w:val="24"/>
                <w:vertAlign w:val="baseline"/>
              </w:rPr>
            </w:pPr>
            <w:r>
              <w:rPr>
                <w:rFonts w:hint="default" w:ascii="Lora" w:hAnsi="Lora" w:eastAsia="SimSun" w:cs="Lora"/>
                <w:sz w:val="24"/>
                <w:szCs w:val="24"/>
              </w:rPr>
              <w:t>x86_64 (amd64)</w:t>
            </w:r>
          </w:p>
        </w:tc>
      </w:tr>
      <w:tr w14:paraId="754A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4FF311">
            <w:pPr>
              <w:widowControl w:val="0"/>
              <w:jc w:val="both"/>
              <w:rPr>
                <w:rFonts w:hint="default" w:ascii="Lora" w:hAnsi="Lora" w:eastAsia="SimSun" w:cs="Lora"/>
                <w:sz w:val="24"/>
                <w:szCs w:val="24"/>
                <w:vertAlign w:val="baseline"/>
              </w:rPr>
            </w:pPr>
            <w:r>
              <w:rPr>
                <w:rFonts w:hint="default" w:ascii="Lora" w:hAnsi="Lora" w:eastAsia="SimSun" w:cs="Lora"/>
                <w:sz w:val="24"/>
                <w:szCs w:val="24"/>
              </w:rPr>
              <w:t>CPU</w:t>
            </w:r>
          </w:p>
        </w:tc>
        <w:tc>
          <w:tcPr>
            <w:tcW w:w="4261" w:type="dxa"/>
          </w:tcPr>
          <w:p w14:paraId="23D49077">
            <w:pPr>
              <w:widowControl w:val="0"/>
              <w:jc w:val="both"/>
              <w:rPr>
                <w:rFonts w:hint="default" w:ascii="Lora" w:hAnsi="Lora" w:eastAsia="SimSun" w:cs="Lora"/>
                <w:sz w:val="24"/>
                <w:szCs w:val="24"/>
                <w:vertAlign w:val="baseline"/>
                <w:lang w:val="es-ES"/>
              </w:rPr>
            </w:pPr>
            <w:r>
              <w:rPr>
                <w:rFonts w:hint="default" w:ascii="Lora" w:hAnsi="Lora" w:eastAsia="SimSun" w:cs="Lora"/>
                <w:sz w:val="24"/>
                <w:szCs w:val="24"/>
                <w:vertAlign w:val="baseline"/>
                <w:lang w:val="es-ES"/>
              </w:rPr>
              <w:t>2 núbleos</w:t>
            </w:r>
          </w:p>
        </w:tc>
      </w:tr>
      <w:tr w14:paraId="45B7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BFDBA8">
            <w:pPr>
              <w:widowControl w:val="0"/>
              <w:jc w:val="both"/>
              <w:rPr>
                <w:rFonts w:hint="default" w:ascii="Lora" w:hAnsi="Lora" w:eastAsia="SimSun" w:cs="Lora"/>
                <w:sz w:val="24"/>
                <w:szCs w:val="24"/>
                <w:vertAlign w:val="baseline"/>
              </w:rPr>
            </w:pPr>
            <w:r>
              <w:rPr>
                <w:rFonts w:hint="default" w:ascii="Lora" w:hAnsi="Lora" w:eastAsia="SimSun" w:cs="Lora"/>
                <w:sz w:val="24"/>
                <w:szCs w:val="24"/>
              </w:rPr>
              <w:t>Memoria</w:t>
            </w:r>
          </w:p>
        </w:tc>
        <w:tc>
          <w:tcPr>
            <w:tcW w:w="4261" w:type="dxa"/>
          </w:tcPr>
          <w:p w14:paraId="7A284E26">
            <w:pPr>
              <w:widowControl w:val="0"/>
              <w:jc w:val="both"/>
              <w:rPr>
                <w:rFonts w:hint="default" w:ascii="Lora" w:hAnsi="Lora" w:eastAsia="SimSun" w:cs="Lora"/>
                <w:sz w:val="24"/>
                <w:szCs w:val="24"/>
                <w:vertAlign w:val="baseline"/>
              </w:rPr>
            </w:pPr>
            <w:r>
              <w:rPr>
                <w:rFonts w:hint="default" w:ascii="Lora" w:hAnsi="Lora" w:eastAsia="SimSun" w:cs="Lora"/>
                <w:sz w:val="24"/>
                <w:szCs w:val="24"/>
              </w:rPr>
              <w:t>4 GB (4096 MB)</w:t>
            </w:r>
          </w:p>
        </w:tc>
      </w:tr>
      <w:tr w14:paraId="28B8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391C8C">
            <w:pPr>
              <w:widowControl w:val="0"/>
              <w:jc w:val="both"/>
              <w:rPr>
                <w:rFonts w:hint="default" w:ascii="Lora" w:hAnsi="Lora" w:eastAsia="SimSun" w:cs="Lora"/>
                <w:sz w:val="24"/>
                <w:szCs w:val="24"/>
              </w:rPr>
            </w:pPr>
            <w:r>
              <w:rPr>
                <w:rFonts w:hint="default" w:ascii="Lora" w:hAnsi="Lora" w:eastAsia="SimSun" w:cs="Lora"/>
                <w:sz w:val="24"/>
                <w:szCs w:val="24"/>
              </w:rPr>
              <w:t>Almacenamiento</w:t>
            </w:r>
          </w:p>
        </w:tc>
        <w:tc>
          <w:tcPr>
            <w:tcW w:w="4261" w:type="dxa"/>
          </w:tcPr>
          <w:p w14:paraId="5AFAC897">
            <w:pPr>
              <w:widowControl w:val="0"/>
              <w:jc w:val="both"/>
              <w:rPr>
                <w:rFonts w:hint="default" w:ascii="Lora" w:hAnsi="Lora" w:eastAsia="SimSun" w:cs="Lora"/>
                <w:sz w:val="24"/>
                <w:szCs w:val="24"/>
                <w:lang w:val="es-ES"/>
              </w:rPr>
            </w:pPr>
            <w:r>
              <w:rPr>
                <w:rFonts w:hint="default" w:ascii="Lora" w:hAnsi="Lora" w:eastAsia="SimSun" w:cs="Lora"/>
                <w:sz w:val="24"/>
                <w:szCs w:val="24"/>
              </w:rPr>
              <w:t>30 GB</w:t>
            </w:r>
            <w:r>
              <w:rPr>
                <w:rFonts w:hint="default" w:ascii="Lora" w:hAnsi="Lora" w:eastAsia="SimSun" w:cs="Lora"/>
                <w:sz w:val="24"/>
                <w:szCs w:val="24"/>
                <w:lang w:val="es-ES"/>
              </w:rPr>
              <w:t xml:space="preserve"> </w:t>
            </w:r>
            <w:r>
              <w:rPr>
                <w:rFonts w:hint="default" w:ascii="Lora" w:hAnsi="Lora" w:eastAsia="SimSun" w:cs="Lora"/>
                <w:sz w:val="24"/>
                <w:szCs w:val="24"/>
              </w:rPr>
              <w:t>disco virtual dinámico</w:t>
            </w:r>
          </w:p>
        </w:tc>
      </w:tr>
      <w:tr w14:paraId="5B5F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6376B1">
            <w:pPr>
              <w:widowControl w:val="0"/>
              <w:jc w:val="both"/>
              <w:rPr>
                <w:rFonts w:hint="default" w:ascii="Lora" w:hAnsi="Lora" w:eastAsia="SimSun" w:cs="Lora"/>
                <w:sz w:val="24"/>
                <w:szCs w:val="24"/>
              </w:rPr>
            </w:pPr>
            <w:r>
              <w:rPr>
                <w:rFonts w:hint="default" w:ascii="Lora" w:hAnsi="Lora" w:eastAsia="SimSun" w:cs="Lora"/>
                <w:sz w:val="24"/>
                <w:szCs w:val="24"/>
              </w:rPr>
              <w:t>Espacio disponible</w:t>
            </w:r>
          </w:p>
        </w:tc>
        <w:tc>
          <w:tcPr>
            <w:tcW w:w="4261" w:type="dxa"/>
          </w:tcPr>
          <w:p w14:paraId="6D96CE1F">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23 GB</w:t>
            </w:r>
          </w:p>
        </w:tc>
      </w:tr>
      <w:tr w14:paraId="3F9E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3A6B4F">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IP</w:t>
            </w:r>
          </w:p>
        </w:tc>
        <w:tc>
          <w:tcPr>
            <w:tcW w:w="4261" w:type="dxa"/>
          </w:tcPr>
          <w:p w14:paraId="59D2F76D">
            <w:pPr>
              <w:widowControl w:val="0"/>
              <w:jc w:val="both"/>
              <w:rPr>
                <w:rFonts w:hint="default" w:ascii="Lora" w:hAnsi="Lora" w:eastAsia="SimSun" w:cs="Lora"/>
                <w:sz w:val="24"/>
                <w:szCs w:val="24"/>
                <w:lang w:val="es-ES"/>
              </w:rPr>
            </w:pPr>
            <w:r>
              <w:rPr>
                <w:rFonts w:hint="default" w:ascii="Lora" w:hAnsi="Lora" w:eastAsia="SimSun" w:cs="Lora"/>
                <w:sz w:val="24"/>
                <w:szCs w:val="24"/>
                <w:lang w:val="es-ES"/>
              </w:rPr>
              <w:t>10.0.2.15</w:t>
            </w:r>
          </w:p>
        </w:tc>
      </w:tr>
      <w:tr w14:paraId="7D92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B05618">
            <w:pPr>
              <w:widowControl w:val="0"/>
              <w:jc w:val="both"/>
              <w:rPr>
                <w:rFonts w:hint="default" w:ascii="Lora" w:hAnsi="Lora" w:eastAsia="SimSun" w:cs="Lora"/>
                <w:sz w:val="24"/>
                <w:szCs w:val="24"/>
              </w:rPr>
            </w:pPr>
            <w:r>
              <w:rPr>
                <w:rFonts w:hint="default" w:ascii="Lora" w:hAnsi="Lora" w:eastAsia="SimSun" w:cs="Lora"/>
                <w:sz w:val="24"/>
                <w:szCs w:val="24"/>
              </w:rPr>
              <w:t>Nombre de máquina</w:t>
            </w:r>
          </w:p>
        </w:tc>
        <w:tc>
          <w:tcPr>
            <w:tcW w:w="4261" w:type="dxa"/>
          </w:tcPr>
          <w:p w14:paraId="37CC493E">
            <w:pPr>
              <w:widowControl w:val="0"/>
              <w:jc w:val="both"/>
              <w:rPr>
                <w:rFonts w:hint="default" w:ascii="Lora" w:hAnsi="Lora" w:eastAsia="SimSun" w:cs="Lora"/>
                <w:sz w:val="24"/>
                <w:szCs w:val="24"/>
              </w:rPr>
            </w:pPr>
            <w:r>
              <w:rPr>
                <w:rFonts w:hint="default" w:ascii="Lora" w:hAnsi="Lora" w:eastAsia="SimSun" w:cs="Lora"/>
                <w:sz w:val="24"/>
                <w:szCs w:val="24"/>
              </w:rPr>
              <w:t>SG_PRA2</w:t>
            </w:r>
          </w:p>
        </w:tc>
      </w:tr>
      <w:tr w14:paraId="39E1E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F33DD6">
            <w:pPr>
              <w:widowControl w:val="0"/>
              <w:jc w:val="both"/>
              <w:rPr>
                <w:rFonts w:hint="default" w:ascii="Lora" w:hAnsi="Lora" w:eastAsia="SimSun" w:cs="Lora"/>
                <w:sz w:val="24"/>
                <w:szCs w:val="24"/>
              </w:rPr>
            </w:pPr>
            <w:r>
              <w:rPr>
                <w:rFonts w:hint="default" w:ascii="Lora" w:hAnsi="Lora" w:eastAsia="SimSun" w:cs="Lora"/>
                <w:sz w:val="24"/>
                <w:szCs w:val="24"/>
              </w:rPr>
              <w:t>Software relevante previamente instalado</w:t>
            </w:r>
          </w:p>
        </w:tc>
        <w:tc>
          <w:tcPr>
            <w:tcW w:w="4261" w:type="dxa"/>
          </w:tcPr>
          <w:p w14:paraId="540CD0BC">
            <w:pPr>
              <w:widowControl w:val="0"/>
              <w:jc w:val="both"/>
              <w:rPr>
                <w:rFonts w:hint="default" w:ascii="Lora" w:hAnsi="Lora" w:eastAsia="SimSun" w:cs="Lora"/>
                <w:sz w:val="24"/>
                <w:szCs w:val="24"/>
              </w:rPr>
            </w:pPr>
            <w:r>
              <w:rPr>
                <w:rFonts w:hint="default" w:ascii="Lora" w:hAnsi="Lora" w:eastAsia="SimSun" w:cs="Lora"/>
                <w:sz w:val="24"/>
                <w:szCs w:val="24"/>
              </w:rPr>
              <w:t>Sistema base limpio</w:t>
            </w:r>
          </w:p>
        </w:tc>
      </w:tr>
    </w:tbl>
    <w:p w14:paraId="2DEC9EAB">
      <w:pPr>
        <w:rPr>
          <w:rFonts w:hint="default" w:ascii="Lora" w:hAnsi="Lora" w:eastAsia="SimSun" w:cs="Lora"/>
          <w:sz w:val="24"/>
          <w:szCs w:val="24"/>
        </w:rPr>
      </w:pPr>
    </w:p>
    <w:p w14:paraId="790DD7D9">
      <w:pPr>
        <w:rPr>
          <w:rFonts w:hint="default" w:ascii="Lora" w:hAnsi="Lora" w:eastAsia="SimSun" w:cs="Lora"/>
          <w:sz w:val="24"/>
          <w:szCs w:val="24"/>
        </w:rPr>
      </w:pPr>
    </w:p>
    <w:p w14:paraId="541CED2B">
      <w:pPr>
        <w:rPr>
          <w:rFonts w:hint="default" w:ascii="Lora" w:hAnsi="Lora" w:eastAsia="SimSun" w:cs="Lora"/>
          <w:sz w:val="24"/>
          <w:szCs w:val="24"/>
        </w:rPr>
      </w:pPr>
      <w:r>
        <w:rPr>
          <w:rFonts w:hint="default" w:ascii="Lora" w:hAnsi="Lora" w:cs="Lora"/>
        </w:rPr>
        <w:drawing>
          <wp:inline distT="0" distB="0" distL="114300" distR="114300">
            <wp:extent cx="5223510" cy="3399790"/>
            <wp:effectExtent l="0" t="0" r="15240" b="1016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9"/>
                    <a:srcRect l="41850" t="10266" b="22460"/>
                    <a:stretch>
                      <a:fillRect/>
                    </a:stretch>
                  </pic:blipFill>
                  <pic:spPr>
                    <a:xfrm>
                      <a:off x="0" y="0"/>
                      <a:ext cx="5223510" cy="3399790"/>
                    </a:xfrm>
                    <a:prstGeom prst="rect">
                      <a:avLst/>
                    </a:prstGeom>
                    <a:noFill/>
                    <a:ln>
                      <a:noFill/>
                    </a:ln>
                  </pic:spPr>
                </pic:pic>
              </a:graphicData>
            </a:graphic>
          </wp:inline>
        </w:drawing>
      </w:r>
    </w:p>
    <w:p w14:paraId="469E215D">
      <w:pPr>
        <w:rPr>
          <w:rFonts w:hint="default" w:ascii="Lora" w:hAnsi="Lora" w:eastAsia="SimSun" w:cs="Lora"/>
          <w:sz w:val="24"/>
          <w:szCs w:val="24"/>
        </w:rPr>
      </w:pPr>
    </w:p>
    <w:p w14:paraId="3771B9F8">
      <w:pPr>
        <w:rPr>
          <w:rFonts w:hint="default" w:ascii="Lora" w:hAnsi="Lora" w:eastAsia="SimSun" w:cs="Lora"/>
          <w:sz w:val="24"/>
          <w:szCs w:val="24"/>
        </w:rPr>
      </w:pPr>
    </w:p>
    <w:tbl>
      <w:tblPr>
        <w:tblStyle w:val="122"/>
        <w:tblW w:w="6456" w:type="pct"/>
        <w:tblInd w:w="-1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3914"/>
        <w:gridCol w:w="1786"/>
        <w:gridCol w:w="1418"/>
        <w:gridCol w:w="1337"/>
        <w:gridCol w:w="1499"/>
      </w:tblGrid>
      <w:tr w14:paraId="797D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477" w:type="pct"/>
          </w:tcPr>
          <w:p w14:paraId="57F7E973">
            <w:pPr>
              <w:widowControl w:val="0"/>
              <w:jc w:val="both"/>
              <w:rPr>
                <w:rFonts w:hint="default" w:ascii="Lora" w:hAnsi="Lora" w:eastAsia="SimSun" w:cs="Lora"/>
                <w:sz w:val="18"/>
                <w:szCs w:val="18"/>
                <w:vertAlign w:val="baseline"/>
                <w:lang w:val="es-ES"/>
              </w:rPr>
            </w:pPr>
            <w:r>
              <w:rPr>
                <w:rFonts w:hint="default" w:ascii="Lora" w:hAnsi="Lora" w:eastAsia="SimSun" w:cs="Lora"/>
                <w:sz w:val="18"/>
                <w:szCs w:val="18"/>
                <w:vertAlign w:val="baseline"/>
                <w:lang w:val="es-ES"/>
              </w:rPr>
              <w:t>ID</w:t>
            </w:r>
          </w:p>
        </w:tc>
        <w:tc>
          <w:tcPr>
            <w:tcW w:w="1778" w:type="pct"/>
          </w:tcPr>
          <w:p w14:paraId="6FCA5E29">
            <w:pPr>
              <w:widowControl w:val="0"/>
              <w:jc w:val="both"/>
              <w:rPr>
                <w:rFonts w:hint="default" w:ascii="Lora" w:hAnsi="Lora" w:eastAsia="SimSun" w:cs="Lora"/>
                <w:sz w:val="18"/>
                <w:szCs w:val="18"/>
                <w:vertAlign w:val="baseline"/>
                <w:lang w:val="es-ES"/>
              </w:rPr>
            </w:pPr>
            <w:r>
              <w:rPr>
                <w:rFonts w:hint="default" w:ascii="Lora" w:hAnsi="Lora" w:eastAsia="SimSun" w:cs="Lora"/>
                <w:sz w:val="18"/>
                <w:szCs w:val="18"/>
                <w:vertAlign w:val="baseline"/>
                <w:lang w:val="es-ES"/>
              </w:rPr>
              <w:t>Operación</w:t>
            </w:r>
          </w:p>
        </w:tc>
        <w:tc>
          <w:tcPr>
            <w:tcW w:w="811" w:type="pct"/>
          </w:tcPr>
          <w:p w14:paraId="1A9207E4">
            <w:pPr>
              <w:widowControl w:val="0"/>
              <w:jc w:val="both"/>
              <w:rPr>
                <w:rFonts w:hint="default" w:ascii="Lora" w:hAnsi="Lora" w:eastAsia="SimSun" w:cs="Lora"/>
                <w:sz w:val="18"/>
                <w:szCs w:val="18"/>
                <w:vertAlign w:val="baseline"/>
                <w:lang w:val="es-ES"/>
              </w:rPr>
            </w:pPr>
            <w:r>
              <w:rPr>
                <w:rFonts w:hint="default" w:ascii="Lora" w:hAnsi="Lora" w:eastAsia="SimSun" w:cs="Lora"/>
                <w:sz w:val="18"/>
                <w:szCs w:val="18"/>
                <w:vertAlign w:val="baseline"/>
                <w:lang w:val="es-ES"/>
              </w:rPr>
              <w:t>Objetivo</w:t>
            </w:r>
          </w:p>
        </w:tc>
        <w:tc>
          <w:tcPr>
            <w:tcW w:w="644" w:type="pct"/>
          </w:tcPr>
          <w:p w14:paraId="68C3B722">
            <w:pPr>
              <w:widowControl w:val="0"/>
              <w:jc w:val="both"/>
              <w:rPr>
                <w:rFonts w:hint="default" w:ascii="Lora" w:hAnsi="Lora" w:eastAsia="SimSun" w:cs="Lora"/>
                <w:sz w:val="18"/>
                <w:szCs w:val="18"/>
                <w:vertAlign w:val="baseline"/>
                <w:lang w:val="es-ES"/>
              </w:rPr>
            </w:pPr>
            <w:r>
              <w:rPr>
                <w:rFonts w:hint="default" w:ascii="Lora" w:hAnsi="Lora" w:eastAsia="SimSun" w:cs="Lora"/>
                <w:sz w:val="18"/>
                <w:szCs w:val="18"/>
                <w:vertAlign w:val="baseline"/>
                <w:lang w:val="es-ES"/>
              </w:rPr>
              <w:t>Resultado</w:t>
            </w:r>
          </w:p>
        </w:tc>
        <w:tc>
          <w:tcPr>
            <w:tcW w:w="607" w:type="pct"/>
          </w:tcPr>
          <w:p w14:paraId="32A4D043">
            <w:pPr>
              <w:widowControl w:val="0"/>
              <w:jc w:val="both"/>
              <w:rPr>
                <w:rFonts w:hint="default" w:ascii="Lora" w:hAnsi="Lora" w:eastAsia="SimSun" w:cs="Lora"/>
                <w:sz w:val="18"/>
                <w:szCs w:val="18"/>
                <w:vertAlign w:val="baseline"/>
                <w:lang w:val="es-ES"/>
              </w:rPr>
            </w:pPr>
            <w:r>
              <w:rPr>
                <w:rFonts w:hint="default" w:ascii="Lora" w:hAnsi="Lora" w:eastAsia="SimSun" w:cs="Lora"/>
                <w:sz w:val="18"/>
                <w:szCs w:val="18"/>
                <w:vertAlign w:val="baseline"/>
                <w:lang w:val="es-ES"/>
              </w:rPr>
              <w:t>Verificación</w:t>
            </w:r>
          </w:p>
        </w:tc>
        <w:tc>
          <w:tcPr>
            <w:tcW w:w="681" w:type="pct"/>
          </w:tcPr>
          <w:p w14:paraId="7570CF94">
            <w:pPr>
              <w:widowControl w:val="0"/>
              <w:jc w:val="both"/>
              <w:rPr>
                <w:rFonts w:hint="default" w:ascii="Lora" w:hAnsi="Lora" w:eastAsia="SimSun" w:cs="Lora"/>
                <w:sz w:val="18"/>
                <w:szCs w:val="18"/>
                <w:vertAlign w:val="baseline"/>
                <w:lang w:val="es-ES"/>
              </w:rPr>
            </w:pPr>
            <w:r>
              <w:rPr>
                <w:rFonts w:hint="default" w:ascii="Lora" w:hAnsi="Lora" w:eastAsia="SimSun" w:cs="Lora"/>
                <w:sz w:val="18"/>
                <w:szCs w:val="18"/>
                <w:vertAlign w:val="baseline"/>
                <w:lang w:val="es-ES"/>
              </w:rPr>
              <w:t>Evidencia</w:t>
            </w:r>
          </w:p>
        </w:tc>
      </w:tr>
      <w:tr w14:paraId="4673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trPr>
        <w:tc>
          <w:tcPr>
            <w:tcW w:w="477" w:type="pct"/>
            <w:vAlign w:val="center"/>
          </w:tcPr>
          <w:p w14:paraId="6B7A596D">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b/>
                <w:bCs/>
                <w:kern w:val="0"/>
                <w:sz w:val="18"/>
                <w:szCs w:val="18"/>
                <w:lang w:val="en-US" w:eastAsia="zh-CN" w:bidi="ar"/>
              </w:rPr>
              <w:t>OP-A01</w:t>
            </w:r>
          </w:p>
        </w:tc>
        <w:tc>
          <w:tcPr>
            <w:tcW w:w="1778" w:type="pct"/>
            <w:vAlign w:val="center"/>
          </w:tcPr>
          <w:p w14:paraId="2457F60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rPr>
            </w:pPr>
            <w:r>
              <w:rPr>
                <w:rStyle w:val="16"/>
                <w:rFonts w:hint="default" w:ascii="Lora" w:hAnsi="Lora" w:eastAsia="sans-serif" w:cs="Lora"/>
                <w:kern w:val="0"/>
                <w:sz w:val="18"/>
                <w:szCs w:val="18"/>
                <w:lang w:val="en-US" w:eastAsia="zh-CN" w:bidi="ar"/>
              </w:rPr>
              <w:t>sudo apt update &amp;&amp; sudo apt install postgresql -y</w:t>
            </w:r>
          </w:p>
        </w:tc>
        <w:tc>
          <w:tcPr>
            <w:tcW w:w="811" w:type="pct"/>
            <w:vAlign w:val="center"/>
          </w:tcPr>
          <w:p w14:paraId="111FCB1F">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imSun" w:cs="Lora"/>
                <w:sz w:val="18"/>
                <w:szCs w:val="18"/>
                <w:vertAlign w:val="baseline"/>
              </w:rPr>
            </w:pPr>
            <w:r>
              <w:rPr>
                <w:rFonts w:hint="default" w:ascii="Lora" w:hAnsi="Lora" w:eastAsia="sans-serif" w:cs="Lora"/>
                <w:sz w:val="18"/>
                <w:szCs w:val="18"/>
              </w:rPr>
              <w:t xml:space="preserve">Instalar SGBD PostgreSQL. </w:t>
            </w:r>
          </w:p>
        </w:tc>
        <w:tc>
          <w:tcPr>
            <w:tcW w:w="644" w:type="pct"/>
            <w:vAlign w:val="center"/>
          </w:tcPr>
          <w:p w14:paraId="534DCEC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rPr>
            </w:pPr>
            <w:r>
              <w:rPr>
                <w:rFonts w:hint="default" w:ascii="Lora" w:hAnsi="Lora" w:eastAsia="sans-serif" w:cs="Lora"/>
                <w:kern w:val="0"/>
                <w:sz w:val="18"/>
                <w:szCs w:val="18"/>
                <w:lang w:val="en-US" w:eastAsia="zh-CN" w:bidi="ar"/>
              </w:rPr>
              <w:t>Servicio instalado y en ejecución.</w:t>
            </w:r>
          </w:p>
        </w:tc>
        <w:tc>
          <w:tcPr>
            <w:tcW w:w="607" w:type="pct"/>
            <w:vAlign w:val="center"/>
          </w:tcPr>
          <w:p w14:paraId="2C09E29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rPr>
            </w:pPr>
            <w:r>
              <w:rPr>
                <w:rStyle w:val="16"/>
                <w:rFonts w:hint="default" w:ascii="Lora" w:hAnsi="Lora" w:eastAsia="sans-serif" w:cs="Lora"/>
                <w:kern w:val="0"/>
                <w:sz w:val="18"/>
                <w:szCs w:val="18"/>
                <w:lang w:val="en-US" w:eastAsia="zh-CN" w:bidi="ar"/>
              </w:rPr>
              <w:t>systemctl status postgresql</w:t>
            </w:r>
          </w:p>
        </w:tc>
        <w:tc>
          <w:tcPr>
            <w:tcW w:w="681" w:type="pct"/>
            <w:vAlign w:val="center"/>
          </w:tcPr>
          <w:p w14:paraId="3ED2503A">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imSun" w:cs="Lora"/>
                <w:sz w:val="18"/>
                <w:szCs w:val="18"/>
                <w:vertAlign w:val="baseline"/>
              </w:rPr>
            </w:pPr>
            <w:r>
              <w:rPr>
                <w:rFonts w:hint="default" w:ascii="Lora" w:hAnsi="Lora" w:eastAsia="sans-serif" w:cs="Lora"/>
                <w:b/>
                <w:bCs/>
                <w:sz w:val="18"/>
                <w:szCs w:val="18"/>
              </w:rPr>
              <w:t xml:space="preserve">Captura </w:t>
            </w:r>
            <w:r>
              <w:rPr>
                <w:rFonts w:hint="default" w:ascii="Lora" w:hAnsi="Lora" w:eastAsia="sans-serif" w:cs="Lora"/>
                <w:b/>
                <w:bCs/>
                <w:sz w:val="18"/>
                <w:szCs w:val="18"/>
                <w:lang w:val="es-ES"/>
              </w:rPr>
              <w:t>1</w:t>
            </w:r>
            <w:r>
              <w:rPr>
                <w:rFonts w:hint="default" w:ascii="Lora" w:hAnsi="Lora" w:eastAsia="sans-serif" w:cs="Lora"/>
                <w:b/>
                <w:bCs/>
                <w:sz w:val="18"/>
                <w:szCs w:val="18"/>
              </w:rPr>
              <w:t>:</w:t>
            </w:r>
            <w:r>
              <w:rPr>
                <w:rFonts w:hint="default" w:ascii="Lora" w:hAnsi="Lora" w:eastAsia="sans-serif" w:cs="Lora"/>
                <w:sz w:val="18"/>
                <w:szCs w:val="18"/>
              </w:rPr>
              <w:t xml:space="preserve"> Terminal con PostgreSQL activo. </w:t>
            </w:r>
          </w:p>
        </w:tc>
      </w:tr>
      <w:tr w14:paraId="0B7A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trPr>
        <w:tc>
          <w:tcPr>
            <w:tcW w:w="477" w:type="pct"/>
            <w:vAlign w:val="center"/>
          </w:tcPr>
          <w:p w14:paraId="2B04138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b/>
                <w:bCs/>
                <w:kern w:val="0"/>
                <w:sz w:val="18"/>
                <w:szCs w:val="18"/>
                <w:lang w:val="en-US" w:eastAsia="zh-CN" w:bidi="ar"/>
              </w:rPr>
              <w:t>OP-A02</w:t>
            </w:r>
          </w:p>
        </w:tc>
        <w:tc>
          <w:tcPr>
            <w:tcW w:w="1778" w:type="pct"/>
            <w:vAlign w:val="center"/>
          </w:tcPr>
          <w:p w14:paraId="157A8D9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lang w:val="es-ES"/>
              </w:rPr>
            </w:pPr>
            <w:r>
              <w:rPr>
                <w:rFonts w:hint="default" w:ascii="Lora" w:hAnsi="Lora" w:eastAsia="SimSun" w:cs="Lora"/>
                <w:sz w:val="18"/>
                <w:szCs w:val="18"/>
              </w:rPr>
              <w:t xml:space="preserve">wget https://nightly.odoo.com/18.0/nightly/deb/odoo_18.0.latest_all.debwget </w:t>
            </w:r>
            <w:r>
              <w:rPr>
                <w:rFonts w:hint="default" w:ascii="Lora" w:hAnsi="Lora" w:eastAsia="SimSun" w:cs="Lora"/>
                <w:sz w:val="18"/>
                <w:szCs w:val="18"/>
              </w:rPr>
              <w:fldChar w:fldCharType="begin"/>
            </w:r>
            <w:r>
              <w:rPr>
                <w:rFonts w:hint="default" w:ascii="Lora" w:hAnsi="Lora" w:eastAsia="SimSun" w:cs="Lora"/>
                <w:sz w:val="18"/>
                <w:szCs w:val="18"/>
              </w:rPr>
              <w:instrText xml:space="preserve"> HYPERLINK "https://nightly.odoo.com/18.0/nightly/deb/odoo_18.0.latest_all.deb" </w:instrText>
            </w:r>
            <w:r>
              <w:rPr>
                <w:rFonts w:hint="default" w:ascii="Lora" w:hAnsi="Lora" w:eastAsia="SimSun" w:cs="Lora"/>
                <w:sz w:val="18"/>
                <w:szCs w:val="18"/>
              </w:rPr>
              <w:fldChar w:fldCharType="separate"/>
            </w:r>
            <w:r>
              <w:rPr>
                <w:rStyle w:val="25"/>
                <w:rFonts w:hint="default" w:ascii="Lora" w:hAnsi="Lora" w:eastAsia="SimSun" w:cs="Lora"/>
                <w:sz w:val="18"/>
                <w:szCs w:val="18"/>
              </w:rPr>
              <w:t>https://nightly.odoo.com/18.0/nightly/deb/odoo_18.0.latest_all.deb</w:t>
            </w:r>
            <w:r>
              <w:rPr>
                <w:rFonts w:hint="default" w:ascii="Lora" w:hAnsi="Lora" w:eastAsia="SimSun" w:cs="Lora"/>
                <w:sz w:val="18"/>
                <w:szCs w:val="18"/>
              </w:rPr>
              <w:fldChar w:fldCharType="end"/>
            </w:r>
            <w:r>
              <w:rPr>
                <w:rFonts w:hint="default" w:ascii="Lora" w:hAnsi="Lora" w:eastAsia="SimSun" w:cs="Lora"/>
                <w:sz w:val="18"/>
                <w:szCs w:val="18"/>
                <w:lang w:val="es-ES"/>
              </w:rPr>
              <w:t xml:space="preserve"> </w:t>
            </w:r>
          </w:p>
          <w:p w14:paraId="22DC22DA">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lang w:val="es-ES"/>
              </w:rPr>
            </w:pPr>
          </w:p>
          <w:p w14:paraId="6F5AD0F7">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lang w:val="es-ES"/>
              </w:rPr>
            </w:pPr>
            <w:r>
              <w:rPr>
                <w:rFonts w:hint="default" w:ascii="Lora" w:hAnsi="Lora" w:eastAsia="SimSun" w:cs="Lora"/>
                <w:sz w:val="18"/>
                <w:szCs w:val="18"/>
                <w:lang w:val="es-ES"/>
              </w:rPr>
              <w:t>sudo apt install ./odoo_18.0.latest_all.deb -y</w:t>
            </w:r>
          </w:p>
        </w:tc>
        <w:tc>
          <w:tcPr>
            <w:tcW w:w="811" w:type="pct"/>
            <w:vAlign w:val="center"/>
          </w:tcPr>
          <w:p w14:paraId="56CB570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imSun" w:cs="Lora"/>
                <w:sz w:val="24"/>
                <w:szCs w:val="24"/>
              </w:rPr>
              <w:t>Descarga el paquete de Odoo 18</w:t>
            </w:r>
            <w:r>
              <w:rPr>
                <w:rFonts w:hint="default" w:ascii="Lora" w:hAnsi="Lora" w:eastAsia="SimSun" w:cs="Lora"/>
                <w:sz w:val="24"/>
                <w:szCs w:val="24"/>
                <w:lang w:val="es-ES"/>
              </w:rPr>
              <w:t xml:space="preserve"> e instalamos </w:t>
            </w:r>
            <w:r>
              <w:rPr>
                <w:rFonts w:hint="default" w:ascii="Lora" w:hAnsi="Lora" w:eastAsia="SimSun" w:cs="Lora"/>
                <w:sz w:val="24"/>
                <w:szCs w:val="24"/>
              </w:rPr>
              <w:t>con todas sus dependencias</w:t>
            </w:r>
          </w:p>
        </w:tc>
        <w:tc>
          <w:tcPr>
            <w:tcW w:w="644" w:type="pct"/>
            <w:vAlign w:val="center"/>
          </w:tcPr>
          <w:p w14:paraId="1A6CFDAB">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rPr>
            </w:pPr>
            <w:r>
              <w:rPr>
                <w:rFonts w:hint="default" w:ascii="Lora" w:hAnsi="Lora" w:eastAsia="sans-serif" w:cs="Lora"/>
                <w:kern w:val="0"/>
                <w:sz w:val="18"/>
                <w:szCs w:val="18"/>
                <w:lang w:val="es-ES" w:eastAsia="zh-CN" w:bidi="ar"/>
              </w:rPr>
              <w:t>Odoo instalado</w:t>
            </w:r>
            <w:r>
              <w:rPr>
                <w:rFonts w:hint="default" w:ascii="Lora" w:hAnsi="Lora" w:eastAsia="sans-serif" w:cs="Lora"/>
                <w:kern w:val="0"/>
                <w:sz w:val="18"/>
                <w:szCs w:val="18"/>
                <w:lang w:val="en-US" w:eastAsia="zh-CN" w:bidi="ar"/>
              </w:rPr>
              <w:t>.</w:t>
            </w:r>
          </w:p>
        </w:tc>
        <w:tc>
          <w:tcPr>
            <w:tcW w:w="607" w:type="pct"/>
            <w:vAlign w:val="center"/>
          </w:tcPr>
          <w:p w14:paraId="45CE0D0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rPr>
            </w:pPr>
            <w:r>
              <w:rPr>
                <w:rFonts w:hint="default" w:ascii="Lora" w:hAnsi="Lora" w:cs="Lora"/>
              </w:rPr>
              <w:t>systemctl status odoo</w:t>
            </w:r>
          </w:p>
        </w:tc>
        <w:tc>
          <w:tcPr>
            <w:tcW w:w="681" w:type="pct"/>
            <w:vAlign w:val="center"/>
          </w:tcPr>
          <w:p w14:paraId="4307CFDB">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imSun" w:cs="Lora"/>
                <w:sz w:val="18"/>
                <w:szCs w:val="18"/>
                <w:vertAlign w:val="baseline"/>
                <w:lang w:val="es-ES"/>
              </w:rPr>
            </w:pPr>
            <w:r>
              <w:rPr>
                <w:rFonts w:hint="default" w:ascii="Lora" w:hAnsi="Lora" w:eastAsia="sans-serif" w:cs="Lora"/>
                <w:b/>
                <w:bCs/>
                <w:sz w:val="18"/>
                <w:szCs w:val="18"/>
              </w:rPr>
              <w:t xml:space="preserve">Captura </w:t>
            </w:r>
            <w:r>
              <w:rPr>
                <w:rFonts w:hint="default" w:ascii="Lora" w:hAnsi="Lora" w:eastAsia="sans-serif" w:cs="Lora"/>
                <w:b/>
                <w:bCs/>
                <w:sz w:val="18"/>
                <w:szCs w:val="18"/>
                <w:lang w:val="es-ES"/>
              </w:rPr>
              <w:t>2</w:t>
            </w:r>
            <w:r>
              <w:rPr>
                <w:rFonts w:hint="default" w:ascii="Lora" w:hAnsi="Lora" w:eastAsia="sans-serif" w:cs="Lora"/>
                <w:b/>
                <w:bCs/>
                <w:sz w:val="18"/>
                <w:szCs w:val="18"/>
              </w:rPr>
              <w:t>:</w:t>
            </w:r>
            <w:r>
              <w:rPr>
                <w:rFonts w:hint="default" w:ascii="Lora" w:hAnsi="Lora" w:eastAsia="sans-serif" w:cs="Lora"/>
                <w:sz w:val="18"/>
                <w:szCs w:val="18"/>
              </w:rPr>
              <w:t xml:space="preserve"> </w:t>
            </w:r>
            <w:r>
              <w:rPr>
                <w:rFonts w:hint="default" w:ascii="Lora" w:hAnsi="Lora" w:eastAsia="sans-serif" w:cs="Lora"/>
                <w:sz w:val="18"/>
                <w:szCs w:val="18"/>
                <w:lang w:val="es-ES"/>
              </w:rPr>
              <w:t>Terminal con Odoo activo.</w:t>
            </w:r>
          </w:p>
        </w:tc>
      </w:tr>
      <w:tr w14:paraId="17E2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2" w:hRule="atLeast"/>
        </w:trPr>
        <w:tc>
          <w:tcPr>
            <w:tcW w:w="477" w:type="pct"/>
            <w:vAlign w:val="center"/>
          </w:tcPr>
          <w:p w14:paraId="33367F3E">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b/>
                <w:bCs/>
                <w:kern w:val="0"/>
                <w:sz w:val="18"/>
                <w:szCs w:val="18"/>
                <w:lang w:val="en-US" w:eastAsia="zh-CN" w:bidi="ar"/>
              </w:rPr>
              <w:t>OP-A0</w:t>
            </w:r>
            <w:r>
              <w:rPr>
                <w:rFonts w:hint="default" w:ascii="Lora" w:hAnsi="Lora" w:eastAsia="sans-serif" w:cs="Lora"/>
                <w:b/>
                <w:bCs/>
                <w:kern w:val="0"/>
                <w:sz w:val="18"/>
                <w:szCs w:val="18"/>
                <w:lang w:val="es-ES" w:eastAsia="zh-CN" w:bidi="ar"/>
              </w:rPr>
              <w:t>3</w:t>
            </w:r>
          </w:p>
        </w:tc>
        <w:tc>
          <w:tcPr>
            <w:tcW w:w="1778" w:type="pct"/>
            <w:vAlign w:val="center"/>
          </w:tcPr>
          <w:p w14:paraId="40369D1D">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rPr>
            </w:pPr>
            <w:r>
              <w:rPr>
                <w:rFonts w:hint="default" w:ascii="Lora" w:hAnsi="Lora" w:eastAsia="sans-serif" w:cs="Lora"/>
                <w:kern w:val="0"/>
                <w:sz w:val="18"/>
                <w:szCs w:val="18"/>
                <w:lang w:val="en-US" w:eastAsia="zh-CN" w:bidi="ar"/>
              </w:rPr>
              <w:t xml:space="preserve">Navegador: </w:t>
            </w:r>
            <w:r>
              <w:rPr>
                <w:rStyle w:val="16"/>
                <w:rFonts w:hint="default" w:ascii="Lora" w:hAnsi="Lora" w:eastAsia="sans-serif" w:cs="Lora"/>
                <w:kern w:val="0"/>
                <w:sz w:val="18"/>
                <w:szCs w:val="18"/>
                <w:lang w:val="en-US" w:eastAsia="zh-CN" w:bidi="ar"/>
              </w:rPr>
              <w:t>http://localhost:8069</w:t>
            </w:r>
          </w:p>
        </w:tc>
        <w:tc>
          <w:tcPr>
            <w:tcW w:w="811" w:type="pct"/>
            <w:vAlign w:val="center"/>
          </w:tcPr>
          <w:p w14:paraId="06A69444">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imSun" w:cs="Lora"/>
                <w:sz w:val="18"/>
                <w:szCs w:val="18"/>
                <w:vertAlign w:val="baseline"/>
              </w:rPr>
            </w:pPr>
            <w:r>
              <w:rPr>
                <w:rFonts w:hint="default" w:ascii="Lora" w:hAnsi="Lora" w:eastAsia="sans-serif" w:cs="Lora"/>
                <w:sz w:val="18"/>
                <w:szCs w:val="18"/>
              </w:rPr>
              <w:t xml:space="preserve">Crear base de datos local. </w:t>
            </w:r>
          </w:p>
        </w:tc>
        <w:tc>
          <w:tcPr>
            <w:tcW w:w="644" w:type="pct"/>
            <w:vAlign w:val="center"/>
          </w:tcPr>
          <w:p w14:paraId="600137DF">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rPr>
            </w:pPr>
            <w:r>
              <w:rPr>
                <w:rFonts w:hint="default" w:ascii="Lora" w:hAnsi="Lora" w:eastAsia="sans-serif" w:cs="Lora"/>
                <w:kern w:val="0"/>
                <w:sz w:val="18"/>
                <w:szCs w:val="18"/>
                <w:lang w:val="en-US" w:eastAsia="zh-CN" w:bidi="ar"/>
              </w:rPr>
              <w:t xml:space="preserve">Base de datos </w:t>
            </w:r>
            <w:r>
              <w:rPr>
                <w:rStyle w:val="16"/>
                <w:rFonts w:hint="default" w:ascii="Lora" w:hAnsi="Lora" w:eastAsia="sans-serif" w:cs="Lora"/>
                <w:kern w:val="0"/>
                <w:sz w:val="18"/>
                <w:szCs w:val="18"/>
                <w:lang w:val="en-US" w:eastAsia="zh-CN" w:bidi="ar"/>
              </w:rPr>
              <w:t>bikejumilla_lab</w:t>
            </w:r>
            <w:r>
              <w:rPr>
                <w:rStyle w:val="16"/>
                <w:rFonts w:hint="default" w:ascii="Lora" w:hAnsi="Lora" w:eastAsia="sans-serif" w:cs="Lora"/>
                <w:kern w:val="0"/>
                <w:sz w:val="18"/>
                <w:szCs w:val="18"/>
                <w:lang w:val="es-ES" w:eastAsia="zh-CN" w:bidi="ar"/>
              </w:rPr>
              <w:t xml:space="preserve"> </w:t>
            </w:r>
            <w:r>
              <w:rPr>
                <w:rFonts w:hint="default" w:ascii="Lora" w:hAnsi="Lora" w:eastAsia="sans-serif" w:cs="Lora"/>
                <w:kern w:val="0"/>
                <w:sz w:val="18"/>
                <w:szCs w:val="18"/>
                <w:lang w:val="en-US" w:eastAsia="zh-CN" w:bidi="ar"/>
              </w:rPr>
              <w:t>operativa.</w:t>
            </w:r>
          </w:p>
        </w:tc>
        <w:tc>
          <w:tcPr>
            <w:tcW w:w="607" w:type="pct"/>
            <w:vAlign w:val="center"/>
          </w:tcPr>
          <w:p w14:paraId="3EB76794">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imSun" w:cs="Lora"/>
                <w:sz w:val="18"/>
                <w:szCs w:val="18"/>
                <w:vertAlign w:val="baseline"/>
              </w:rPr>
            </w:pPr>
            <w:r>
              <w:rPr>
                <w:rFonts w:hint="default" w:ascii="Lora" w:hAnsi="Lora" w:eastAsia="sans-serif" w:cs="Lora"/>
                <w:sz w:val="18"/>
                <w:szCs w:val="18"/>
              </w:rPr>
              <w:t xml:space="preserve">Inicio de sesión web. </w:t>
            </w:r>
          </w:p>
        </w:tc>
        <w:tc>
          <w:tcPr>
            <w:tcW w:w="681" w:type="pct"/>
            <w:vAlign w:val="center"/>
          </w:tcPr>
          <w:p w14:paraId="1D15E84B">
            <w:pPr>
              <w:pStyle w:val="94"/>
              <w:keepNext w:val="0"/>
              <w:keepLines w:val="0"/>
              <w:widowControl/>
              <w:suppressLineNumbers w:val="0"/>
              <w:spacing w:before="0" w:beforeAutospacing="0" w:after="0" w:afterAutospacing="0" w:line="15" w:lineRule="atLeast"/>
              <w:ind w:left="0" w:leftChars="0" w:right="0" w:rightChars="0"/>
              <w:rPr>
                <w:rFonts w:hint="default" w:ascii="Lora" w:hAnsi="Lora" w:eastAsia="SimSun" w:cs="Lora"/>
                <w:sz w:val="18"/>
                <w:szCs w:val="18"/>
                <w:vertAlign w:val="baseline"/>
              </w:rPr>
            </w:pPr>
            <w:r>
              <w:rPr>
                <w:rFonts w:hint="default" w:ascii="Lora" w:hAnsi="Lora" w:eastAsia="sans-serif" w:cs="Lora"/>
                <w:b/>
                <w:bCs/>
                <w:sz w:val="18"/>
                <w:szCs w:val="18"/>
              </w:rPr>
              <w:t xml:space="preserve">Captura </w:t>
            </w:r>
            <w:r>
              <w:rPr>
                <w:rFonts w:hint="default" w:ascii="Lora" w:hAnsi="Lora" w:eastAsia="sans-serif" w:cs="Lora"/>
                <w:b/>
                <w:bCs/>
                <w:sz w:val="18"/>
                <w:szCs w:val="18"/>
                <w:lang w:val="es-ES"/>
              </w:rPr>
              <w:t>3</w:t>
            </w:r>
            <w:r>
              <w:rPr>
                <w:rFonts w:hint="default" w:ascii="Lora" w:hAnsi="Lora" w:eastAsia="sans-serif" w:cs="Lora"/>
                <w:b/>
                <w:bCs/>
                <w:sz w:val="18"/>
                <w:szCs w:val="18"/>
              </w:rPr>
              <w:t>:</w:t>
            </w:r>
            <w:r>
              <w:rPr>
                <w:rFonts w:hint="default" w:ascii="Lora" w:hAnsi="Lora" w:eastAsia="sans-serif" w:cs="Lora"/>
                <w:sz w:val="18"/>
                <w:szCs w:val="18"/>
              </w:rPr>
              <w:t xml:space="preserve"> Formulario web de creación de BD. </w:t>
            </w:r>
          </w:p>
        </w:tc>
      </w:tr>
    </w:tbl>
    <w:p w14:paraId="1C0AC4C2">
      <w:pPr>
        <w:rPr>
          <w:rFonts w:hint="default" w:ascii="Lora" w:hAnsi="Lora" w:eastAsia="SimSun" w:cs="Lora"/>
          <w:sz w:val="24"/>
          <w:szCs w:val="24"/>
        </w:rPr>
      </w:pPr>
    </w:p>
    <w:p w14:paraId="20D3AC65">
      <w:pPr>
        <w:rPr>
          <w:rFonts w:hint="default" w:ascii="Lora" w:hAnsi="Lora" w:eastAsia="SimSun" w:cs="Lora"/>
          <w:sz w:val="24"/>
          <w:szCs w:val="24"/>
        </w:rPr>
      </w:pPr>
    </w:p>
    <w:p w14:paraId="4CC2D17E">
      <w:pPr>
        <w:rPr>
          <w:rFonts w:hint="default" w:ascii="Lora" w:hAnsi="Lora" w:eastAsia="SimSun" w:cs="Lora"/>
          <w:sz w:val="24"/>
          <w:szCs w:val="24"/>
        </w:rPr>
      </w:pPr>
    </w:p>
    <w:p w14:paraId="7689E3EE">
      <w:pPr>
        <w:rPr>
          <w:rFonts w:hint="default" w:ascii="Lora" w:hAnsi="Lora" w:eastAsia="SimSun" w:cs="Lora"/>
          <w:sz w:val="24"/>
          <w:szCs w:val="24"/>
        </w:rPr>
      </w:pPr>
    </w:p>
    <w:p w14:paraId="0AF050D3">
      <w:pPr>
        <w:rPr>
          <w:rFonts w:hint="default" w:ascii="Lora" w:hAnsi="Lora" w:eastAsia="SimSun" w:cs="Lora"/>
          <w:sz w:val="24"/>
          <w:szCs w:val="24"/>
        </w:rPr>
      </w:pPr>
    </w:p>
    <w:p w14:paraId="4A42F90E">
      <w:pPr>
        <w:rPr>
          <w:rFonts w:hint="default" w:ascii="Lora" w:hAnsi="Lora" w:eastAsia="SimSun" w:cs="Lora"/>
          <w:sz w:val="24"/>
          <w:szCs w:val="24"/>
        </w:rPr>
      </w:pPr>
    </w:p>
    <w:p w14:paraId="50847DC6">
      <w:pPr>
        <w:rPr>
          <w:rFonts w:hint="default" w:ascii="Lora" w:hAnsi="Lora" w:eastAsia="SimSun" w:cs="Lora"/>
          <w:sz w:val="24"/>
          <w:szCs w:val="24"/>
        </w:rPr>
      </w:pPr>
    </w:p>
    <w:p w14:paraId="3BBE0831">
      <w:pPr>
        <w:rPr>
          <w:rFonts w:hint="default" w:ascii="Lora" w:hAnsi="Lora" w:eastAsia="SimSun" w:cs="Lora"/>
          <w:sz w:val="24"/>
          <w:szCs w:val="24"/>
          <w:lang w:val="es-ES"/>
        </w:rPr>
      </w:pPr>
      <w:r>
        <w:rPr>
          <w:rFonts w:hint="default" w:ascii="Lora" w:hAnsi="Lora" w:eastAsia="SimSun" w:cs="Lora"/>
          <w:sz w:val="24"/>
          <w:szCs w:val="24"/>
          <w:lang w:val="es-ES"/>
        </w:rPr>
        <w:t>CAPTURA 1</w:t>
      </w:r>
    </w:p>
    <w:p w14:paraId="775DF8FA">
      <w:pPr>
        <w:rPr>
          <w:rFonts w:hint="default" w:ascii="Lora" w:hAnsi="Lora" w:cs="Lora"/>
        </w:rPr>
      </w:pPr>
      <w:r>
        <w:rPr>
          <w:rFonts w:hint="default" w:ascii="Lora" w:hAnsi="Lora" w:cs="Lora"/>
        </w:rPr>
        <w:drawing>
          <wp:inline distT="0" distB="0" distL="114300" distR="114300">
            <wp:extent cx="4413250" cy="3601720"/>
            <wp:effectExtent l="0" t="0" r="6350" b="1778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10"/>
                    <a:stretch>
                      <a:fillRect/>
                    </a:stretch>
                  </pic:blipFill>
                  <pic:spPr>
                    <a:xfrm>
                      <a:off x="0" y="0"/>
                      <a:ext cx="4413250" cy="3601720"/>
                    </a:xfrm>
                    <a:prstGeom prst="rect">
                      <a:avLst/>
                    </a:prstGeom>
                    <a:noFill/>
                    <a:ln>
                      <a:noFill/>
                    </a:ln>
                  </pic:spPr>
                </pic:pic>
              </a:graphicData>
            </a:graphic>
          </wp:inline>
        </w:drawing>
      </w:r>
    </w:p>
    <w:p w14:paraId="73E35A68">
      <w:pPr>
        <w:rPr>
          <w:rFonts w:hint="default" w:ascii="Lora" w:hAnsi="Lora" w:cs="Lora"/>
          <w:lang w:val="es-ES"/>
        </w:rPr>
      </w:pPr>
    </w:p>
    <w:p w14:paraId="45A24008">
      <w:pPr>
        <w:rPr>
          <w:rFonts w:hint="default" w:ascii="Lora" w:hAnsi="Lora" w:eastAsia="SimSun" w:cs="Lora"/>
          <w:sz w:val="24"/>
          <w:szCs w:val="24"/>
          <w:lang w:val="es-ES"/>
        </w:rPr>
      </w:pPr>
      <w:r>
        <w:rPr>
          <w:rFonts w:hint="default" w:ascii="Lora" w:hAnsi="Lora" w:eastAsia="SimSun" w:cs="Lora"/>
          <w:sz w:val="24"/>
          <w:szCs w:val="24"/>
          <w:lang w:val="es-ES"/>
        </w:rPr>
        <w:t>CAPTURA 2</w:t>
      </w:r>
    </w:p>
    <w:p w14:paraId="10E1A32C">
      <w:pPr>
        <w:rPr>
          <w:rFonts w:hint="default" w:ascii="Lora" w:hAnsi="Lora" w:eastAsia="SimSun" w:cs="Lora"/>
          <w:sz w:val="24"/>
          <w:szCs w:val="24"/>
          <w:lang w:val="es-ES"/>
        </w:rPr>
      </w:pPr>
      <w:r>
        <w:rPr>
          <w:rFonts w:hint="default" w:ascii="Lora" w:hAnsi="Lora" w:cs="Lora"/>
        </w:rPr>
        <w:drawing>
          <wp:inline distT="0" distB="0" distL="114300" distR="114300">
            <wp:extent cx="4635500" cy="3773805"/>
            <wp:effectExtent l="0" t="0" r="12700" b="17145"/>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pic:cNvPicPr>
                      <a:picLocks noChangeAspect="1"/>
                    </pic:cNvPicPr>
                  </pic:nvPicPr>
                  <pic:blipFill>
                    <a:blip r:embed="rId11"/>
                    <a:stretch>
                      <a:fillRect/>
                    </a:stretch>
                  </pic:blipFill>
                  <pic:spPr>
                    <a:xfrm>
                      <a:off x="0" y="0"/>
                      <a:ext cx="4635500" cy="3773805"/>
                    </a:xfrm>
                    <a:prstGeom prst="rect">
                      <a:avLst/>
                    </a:prstGeom>
                    <a:noFill/>
                    <a:ln>
                      <a:noFill/>
                    </a:ln>
                  </pic:spPr>
                </pic:pic>
              </a:graphicData>
            </a:graphic>
          </wp:inline>
        </w:drawing>
      </w:r>
    </w:p>
    <w:p w14:paraId="5A6746EE">
      <w:pPr>
        <w:rPr>
          <w:rFonts w:hint="default" w:ascii="Lora" w:hAnsi="Lora" w:eastAsia="SimSun" w:cs="Lora"/>
          <w:sz w:val="24"/>
          <w:szCs w:val="24"/>
          <w:lang w:val="es-ES"/>
        </w:rPr>
      </w:pPr>
    </w:p>
    <w:p w14:paraId="6239CD47">
      <w:pPr>
        <w:rPr>
          <w:rFonts w:hint="default" w:ascii="Lora" w:hAnsi="Lora" w:eastAsia="SimSun" w:cs="Lora"/>
          <w:sz w:val="24"/>
          <w:szCs w:val="24"/>
          <w:lang w:val="es-ES"/>
        </w:rPr>
      </w:pPr>
    </w:p>
    <w:p w14:paraId="1A051821">
      <w:pPr>
        <w:rPr>
          <w:rFonts w:hint="default" w:ascii="Lora" w:hAnsi="Lora" w:eastAsia="SimSun" w:cs="Lora"/>
          <w:sz w:val="24"/>
          <w:szCs w:val="24"/>
          <w:lang w:val="es-ES"/>
        </w:rPr>
      </w:pPr>
    </w:p>
    <w:p w14:paraId="5E725471">
      <w:pPr>
        <w:rPr>
          <w:rFonts w:hint="default" w:ascii="Lora" w:hAnsi="Lora" w:eastAsia="SimSun" w:cs="Lora"/>
          <w:sz w:val="24"/>
          <w:szCs w:val="24"/>
          <w:lang w:val="es-ES"/>
        </w:rPr>
      </w:pPr>
    </w:p>
    <w:p w14:paraId="3A616798">
      <w:pPr>
        <w:rPr>
          <w:rFonts w:hint="default" w:ascii="Lora" w:hAnsi="Lora" w:eastAsia="SimSun" w:cs="Lora"/>
          <w:sz w:val="24"/>
          <w:szCs w:val="24"/>
          <w:lang w:val="es-ES"/>
        </w:rPr>
      </w:pPr>
      <w:r>
        <w:rPr>
          <w:rFonts w:hint="default" w:ascii="Lora" w:hAnsi="Lora" w:eastAsia="SimSun" w:cs="Lora"/>
          <w:sz w:val="24"/>
          <w:szCs w:val="24"/>
          <w:lang w:val="es-ES"/>
        </w:rPr>
        <w:t>CAPTURA 3</w:t>
      </w:r>
    </w:p>
    <w:p w14:paraId="4375BE12">
      <w:pPr>
        <w:rPr>
          <w:rFonts w:hint="default" w:ascii="Lora" w:hAnsi="Lora" w:cs="Lora"/>
          <w:lang w:val="es-ES"/>
        </w:rPr>
      </w:pPr>
      <w:r>
        <w:rPr>
          <w:rFonts w:hint="default" w:ascii="Lora" w:hAnsi="Lora" w:cs="Lora"/>
        </w:rPr>
        <w:drawing>
          <wp:inline distT="0" distB="0" distL="114300" distR="114300">
            <wp:extent cx="4927600" cy="4097020"/>
            <wp:effectExtent l="0" t="0" r="6350" b="17780"/>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pic:cNvPicPr>
                      <a:picLocks noChangeAspect="1"/>
                    </pic:cNvPicPr>
                  </pic:nvPicPr>
                  <pic:blipFill>
                    <a:blip r:embed="rId12"/>
                    <a:stretch>
                      <a:fillRect/>
                    </a:stretch>
                  </pic:blipFill>
                  <pic:spPr>
                    <a:xfrm>
                      <a:off x="0" y="0"/>
                      <a:ext cx="4927600" cy="4097020"/>
                    </a:xfrm>
                    <a:prstGeom prst="rect">
                      <a:avLst/>
                    </a:prstGeom>
                    <a:noFill/>
                    <a:ln>
                      <a:noFill/>
                    </a:ln>
                  </pic:spPr>
                </pic:pic>
              </a:graphicData>
            </a:graphic>
          </wp:inline>
        </w:drawing>
      </w:r>
      <w:r>
        <w:rPr>
          <w:rFonts w:hint="default" w:ascii="Lora" w:hAnsi="Lora" w:cs="Lora"/>
          <w:lang w:val="es-ES"/>
        </w:rPr>
        <w:t xml:space="preserve"> </w:t>
      </w:r>
    </w:p>
    <w:p w14:paraId="666FBE8D">
      <w:pPr>
        <w:rPr>
          <w:rFonts w:hint="default" w:ascii="Lora" w:hAnsi="Lora" w:cs="Lora"/>
          <w:lang w:val="es-ES"/>
        </w:rPr>
      </w:pPr>
    </w:p>
    <w:p w14:paraId="1B447E2C">
      <w:pPr>
        <w:rPr>
          <w:rFonts w:hint="default" w:ascii="Lora" w:hAnsi="Lora" w:cs="Lora"/>
          <w:lang w:val="es-ES"/>
        </w:rPr>
      </w:pPr>
    </w:p>
    <w:p w14:paraId="400D18DA">
      <w:pPr>
        <w:rPr>
          <w:rFonts w:hint="default" w:ascii="Lora" w:hAnsi="Lora" w:eastAsia="SimSun" w:cs="Lora"/>
          <w:sz w:val="24"/>
          <w:szCs w:val="24"/>
        </w:rPr>
      </w:pPr>
      <w:r>
        <w:rPr>
          <w:rFonts w:hint="default" w:ascii="Lora" w:hAnsi="Lora" w:eastAsia="SimSun" w:cs="Lora"/>
          <w:sz w:val="24"/>
          <w:szCs w:val="24"/>
        </w:rPr>
        <w:t xml:space="preserve">Estado final esperado </w:t>
      </w:r>
    </w:p>
    <w:p w14:paraId="70AFF294">
      <w:pPr>
        <w:rPr>
          <w:rFonts w:hint="default" w:ascii="Lora" w:hAnsi="Lora" w:eastAsia="SimSun" w:cs="Lora"/>
          <w:sz w:val="24"/>
          <w:szCs w:val="24"/>
        </w:rPr>
      </w:pPr>
      <w:r>
        <w:rPr>
          <w:rFonts w:hint="default" w:ascii="Lora" w:hAnsi="Lora" w:eastAsia="SimSun" w:cs="Lora"/>
          <w:sz w:val="24"/>
          <w:szCs w:val="24"/>
        </w:rPr>
        <w:t xml:space="preserve"> </w:t>
      </w:r>
    </w:p>
    <w:p w14:paraId="1DB77AAB">
      <w:pPr>
        <w:rPr>
          <w:rFonts w:hint="default" w:ascii="Lora" w:hAnsi="Lora" w:eastAsia="SimSun" w:cs="Lora"/>
          <w:sz w:val="24"/>
          <w:szCs w:val="24"/>
        </w:rPr>
      </w:pPr>
      <w:r>
        <w:rPr>
          <w:rFonts w:hint="default" w:ascii="Lora" w:hAnsi="Lora" w:eastAsia="SimSun" w:cs="Lora"/>
          <w:sz w:val="24"/>
          <w:szCs w:val="24"/>
          <w:lang w:val="es-ES"/>
        </w:rPr>
        <w:t>-</w:t>
      </w:r>
      <w:r>
        <w:rPr>
          <w:rFonts w:hint="default" w:ascii="Lora" w:hAnsi="Lora" w:eastAsia="SimSun" w:cs="Lora"/>
          <w:sz w:val="24"/>
          <w:szCs w:val="24"/>
        </w:rPr>
        <w:t xml:space="preserve"> </w:t>
      </w:r>
      <w:r>
        <w:rPr>
          <w:rFonts w:hint="default" w:ascii="Lora" w:hAnsi="Lora" w:eastAsia="SimSun" w:cs="Lora"/>
          <w:sz w:val="24"/>
          <w:szCs w:val="24"/>
          <w:lang w:val="es-ES"/>
        </w:rPr>
        <w:t>U</w:t>
      </w:r>
      <w:r>
        <w:rPr>
          <w:rFonts w:hint="default" w:ascii="Lora" w:hAnsi="Lora" w:eastAsia="SimSun" w:cs="Lora"/>
          <w:sz w:val="24"/>
          <w:szCs w:val="24"/>
        </w:rPr>
        <w:t>na base de datos específica</w:t>
      </w:r>
      <w:r>
        <w:rPr>
          <w:rFonts w:hint="default" w:ascii="Lora" w:hAnsi="Lora" w:eastAsia="SimSun" w:cs="Lora"/>
          <w:sz w:val="24"/>
          <w:szCs w:val="24"/>
          <w:lang w:val="es-ES"/>
        </w:rPr>
        <w:t xml:space="preserve"> y </w:t>
      </w:r>
      <w:r>
        <w:rPr>
          <w:rFonts w:hint="default" w:ascii="Lora" w:hAnsi="Lora" w:eastAsia="SimSun" w:cs="Lora"/>
          <w:sz w:val="24"/>
          <w:szCs w:val="24"/>
        </w:rPr>
        <w:t xml:space="preserve">acceso local.  </w:t>
      </w:r>
    </w:p>
    <w:p w14:paraId="479F75DF">
      <w:pPr>
        <w:rPr>
          <w:rFonts w:hint="default" w:ascii="Lora" w:hAnsi="Lora" w:cs="Lora"/>
        </w:rPr>
      </w:pPr>
      <w:r>
        <w:rPr>
          <w:rFonts w:hint="default" w:ascii="Lora" w:hAnsi="Lora" w:cs="Lora"/>
        </w:rPr>
        <w:drawing>
          <wp:inline distT="0" distB="0" distL="114300" distR="114300">
            <wp:extent cx="3044190" cy="2538730"/>
            <wp:effectExtent l="0" t="0" r="3810" b="1397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pic:cNvPicPr>
                  </pic:nvPicPr>
                  <pic:blipFill>
                    <a:blip r:embed="rId13"/>
                    <a:stretch>
                      <a:fillRect/>
                    </a:stretch>
                  </pic:blipFill>
                  <pic:spPr>
                    <a:xfrm>
                      <a:off x="0" y="0"/>
                      <a:ext cx="3044190" cy="2538730"/>
                    </a:xfrm>
                    <a:prstGeom prst="rect">
                      <a:avLst/>
                    </a:prstGeom>
                    <a:noFill/>
                    <a:ln>
                      <a:noFill/>
                    </a:ln>
                  </pic:spPr>
                </pic:pic>
              </a:graphicData>
            </a:graphic>
          </wp:inline>
        </w:drawing>
      </w:r>
    </w:p>
    <w:p w14:paraId="70B5AF8B">
      <w:pPr>
        <w:rPr>
          <w:rFonts w:hint="default" w:ascii="Lora" w:hAnsi="Lora" w:cs="Lora"/>
        </w:rPr>
      </w:pPr>
    </w:p>
    <w:p w14:paraId="69E789A8">
      <w:pPr>
        <w:rPr>
          <w:rFonts w:hint="default" w:ascii="Lora" w:hAnsi="Lora" w:cs="Lora"/>
        </w:rPr>
      </w:pPr>
    </w:p>
    <w:p w14:paraId="4D6B0A57">
      <w:pPr>
        <w:rPr>
          <w:rFonts w:hint="default" w:ascii="Lora" w:hAnsi="Lora" w:cs="Lora"/>
        </w:rPr>
      </w:pPr>
    </w:p>
    <w:p w14:paraId="761270EF">
      <w:pPr>
        <w:rPr>
          <w:rFonts w:hint="default" w:ascii="Lora" w:hAnsi="Lora" w:cs="Lora"/>
        </w:rPr>
      </w:pPr>
    </w:p>
    <w:p w14:paraId="3AB6AD18">
      <w:pPr>
        <w:rPr>
          <w:rFonts w:hint="default" w:ascii="Lora" w:hAnsi="Lora" w:cs="Lora"/>
        </w:rPr>
      </w:pPr>
    </w:p>
    <w:p w14:paraId="4E3FFA81">
      <w:pPr>
        <w:rPr>
          <w:rFonts w:hint="default" w:ascii="Lora" w:hAnsi="Lora" w:cs="Lora"/>
        </w:rPr>
      </w:pPr>
    </w:p>
    <w:p w14:paraId="45ACCAFB">
      <w:pPr>
        <w:rPr>
          <w:rFonts w:hint="default" w:ascii="Lora" w:hAnsi="Lora" w:eastAsia="SimSun" w:cs="Lora"/>
          <w:sz w:val="24"/>
          <w:szCs w:val="24"/>
        </w:rPr>
      </w:pPr>
      <w:r>
        <w:rPr>
          <w:rFonts w:hint="default" w:ascii="Lora" w:hAnsi="Lora" w:eastAsia="SimSun" w:cs="Lora"/>
          <w:sz w:val="24"/>
          <w:szCs w:val="24"/>
          <w:lang w:val="es-ES"/>
        </w:rPr>
        <w:t>- P</w:t>
      </w:r>
      <w:r>
        <w:rPr>
          <w:rFonts w:hint="default" w:ascii="Lora" w:hAnsi="Lora" w:eastAsia="SimSun" w:cs="Lora"/>
          <w:sz w:val="24"/>
          <w:szCs w:val="24"/>
        </w:rPr>
        <w:t>ersistencia.</w:t>
      </w:r>
    </w:p>
    <w:p w14:paraId="2645EA8A">
      <w:pPr>
        <w:rPr>
          <w:rFonts w:hint="default" w:ascii="Lora" w:hAnsi="Lora" w:eastAsia="SimSun" w:cs="Lora"/>
          <w:sz w:val="24"/>
          <w:szCs w:val="24"/>
        </w:rPr>
      </w:pPr>
      <w:r>
        <w:rPr>
          <w:rFonts w:hint="default" w:ascii="Lora" w:hAnsi="Lora" w:cs="Lora"/>
        </w:rPr>
        <w:drawing>
          <wp:inline distT="0" distB="0" distL="114300" distR="114300">
            <wp:extent cx="3122295" cy="2597785"/>
            <wp:effectExtent l="0" t="0" r="1905" b="12065"/>
            <wp:docPr id="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pic:cNvPicPr>
                      <a:picLocks noChangeAspect="1"/>
                    </pic:cNvPicPr>
                  </pic:nvPicPr>
                  <pic:blipFill>
                    <a:blip r:embed="rId14"/>
                    <a:stretch>
                      <a:fillRect/>
                    </a:stretch>
                  </pic:blipFill>
                  <pic:spPr>
                    <a:xfrm>
                      <a:off x="0" y="0"/>
                      <a:ext cx="3122295" cy="2597785"/>
                    </a:xfrm>
                    <a:prstGeom prst="rect">
                      <a:avLst/>
                    </a:prstGeom>
                    <a:noFill/>
                    <a:ln>
                      <a:noFill/>
                    </a:ln>
                  </pic:spPr>
                </pic:pic>
              </a:graphicData>
            </a:graphic>
          </wp:inline>
        </w:drawing>
      </w:r>
      <w:r>
        <w:rPr>
          <w:rFonts w:hint="default" w:ascii="Lora" w:hAnsi="Lora" w:eastAsia="SimSun" w:cs="Lora"/>
          <w:sz w:val="24"/>
          <w:szCs w:val="24"/>
        </w:rPr>
        <w:t xml:space="preserve"> </w:t>
      </w:r>
    </w:p>
    <w:p w14:paraId="0731E765">
      <w:pPr>
        <w:rPr>
          <w:rFonts w:hint="default" w:ascii="Lora" w:hAnsi="Lora" w:eastAsia="SimSun" w:cs="Lora"/>
          <w:sz w:val="24"/>
          <w:szCs w:val="24"/>
          <w:lang w:val="es-ES"/>
        </w:rPr>
      </w:pPr>
      <w:r>
        <w:rPr>
          <w:rFonts w:hint="default" w:ascii="Lora" w:hAnsi="Lora" w:eastAsia="SimSun" w:cs="Lora"/>
          <w:sz w:val="24"/>
          <w:szCs w:val="24"/>
          <w:lang w:val="es-ES"/>
        </w:rPr>
        <w:t>Al ejecutar “systemctl is-enabled postgresql odoo”la</w:t>
      </w:r>
      <w:r>
        <w:rPr>
          <w:rFonts w:hint="default" w:ascii="Lora" w:hAnsi="Lora" w:eastAsia="SimSun" w:cs="Lora"/>
          <w:sz w:val="24"/>
          <w:szCs w:val="24"/>
        </w:rPr>
        <w:t xml:space="preserve"> terminal devolverá la palabra </w:t>
      </w:r>
      <w:r>
        <w:rPr>
          <w:rStyle w:val="16"/>
          <w:rFonts w:hint="default" w:ascii="Lora" w:hAnsi="Lora" w:eastAsia="SimSun" w:cs="Lora"/>
          <w:sz w:val="24"/>
          <w:szCs w:val="24"/>
        </w:rPr>
        <w:t>enabled</w:t>
      </w:r>
      <w:r>
        <w:rPr>
          <w:rFonts w:hint="default" w:ascii="Lora" w:hAnsi="Lora" w:eastAsia="SimSun" w:cs="Lora"/>
          <w:sz w:val="24"/>
          <w:szCs w:val="24"/>
        </w:rPr>
        <w:t>, lo que demuestra</w:t>
      </w:r>
      <w:r>
        <w:rPr>
          <w:rFonts w:hint="default" w:ascii="Lora" w:hAnsi="Lora" w:eastAsia="SimSun" w:cs="Lora"/>
          <w:sz w:val="24"/>
          <w:szCs w:val="24"/>
          <w:lang w:val="es-ES"/>
        </w:rPr>
        <w:t xml:space="preserve"> </w:t>
      </w:r>
      <w:r>
        <w:rPr>
          <w:rFonts w:hint="default" w:ascii="Lora" w:hAnsi="Lora" w:eastAsia="SimSun" w:cs="Lora"/>
          <w:sz w:val="24"/>
          <w:szCs w:val="24"/>
        </w:rPr>
        <w:t>que ambos servicios están anclados al arranque del sistema operativo y sobrevivirán a cualquier reinicio</w:t>
      </w:r>
      <w:r>
        <w:rPr>
          <w:rFonts w:hint="default" w:ascii="Lora" w:hAnsi="Lora" w:eastAsia="SimSun" w:cs="Lora"/>
          <w:sz w:val="24"/>
          <w:szCs w:val="24"/>
          <w:lang w:val="es-ES"/>
        </w:rPr>
        <w:t>.</w:t>
      </w:r>
    </w:p>
    <w:p w14:paraId="2D8E96C4">
      <w:pPr>
        <w:rPr>
          <w:rFonts w:hint="default" w:ascii="Lora" w:hAnsi="Lora" w:eastAsia="SimSun" w:cs="Lora"/>
          <w:sz w:val="24"/>
          <w:szCs w:val="24"/>
        </w:rPr>
      </w:pPr>
    </w:p>
    <w:p w14:paraId="694849A0">
      <w:pPr>
        <w:rPr>
          <w:rFonts w:hint="default" w:ascii="Lora" w:hAnsi="Lora" w:eastAsia="SimSun" w:cs="Lora"/>
          <w:sz w:val="24"/>
          <w:szCs w:val="24"/>
        </w:rPr>
      </w:pPr>
    </w:p>
    <w:p w14:paraId="02DE5486">
      <w:pPr>
        <w:rPr>
          <w:rFonts w:hint="default" w:ascii="Lora" w:hAnsi="Lora" w:eastAsia="SimSun" w:cs="Lora"/>
          <w:sz w:val="24"/>
          <w:szCs w:val="24"/>
        </w:rPr>
      </w:pPr>
      <w:r>
        <w:rPr>
          <w:rFonts w:hint="default" w:ascii="Lora" w:hAnsi="Lora" w:eastAsia="SimSun" w:cs="Lora"/>
          <w:sz w:val="24"/>
          <w:szCs w:val="24"/>
          <w:lang w:val="es-ES"/>
        </w:rPr>
        <w:t>- P</w:t>
      </w:r>
      <w:r>
        <w:rPr>
          <w:rFonts w:hint="default" w:ascii="Lora" w:hAnsi="Lora" w:eastAsia="SimSun" w:cs="Lora"/>
          <w:sz w:val="24"/>
          <w:szCs w:val="24"/>
        </w:rPr>
        <w:t>osibilidad de instalar aplicacione</w:t>
      </w:r>
      <w:r>
        <w:rPr>
          <w:rFonts w:hint="default" w:ascii="Lora" w:hAnsi="Lora" w:eastAsia="SimSun" w:cs="Lora"/>
          <w:sz w:val="24"/>
          <w:szCs w:val="24"/>
          <w:lang w:val="es-ES"/>
        </w:rPr>
        <w:t>s</w:t>
      </w:r>
      <w:r>
        <w:rPr>
          <w:rFonts w:hint="default" w:ascii="Lora" w:hAnsi="Lora" w:eastAsia="SimSun" w:cs="Lora"/>
          <w:sz w:val="24"/>
          <w:szCs w:val="24"/>
        </w:rPr>
        <w:t xml:space="preserve"> </w:t>
      </w:r>
    </w:p>
    <w:p w14:paraId="7BB843F1">
      <w:pPr>
        <w:rPr>
          <w:rFonts w:hint="default" w:ascii="Lora" w:hAnsi="Lora" w:eastAsia="SimSun" w:cs="Lora"/>
          <w:sz w:val="24"/>
          <w:szCs w:val="24"/>
        </w:rPr>
      </w:pPr>
      <w:r>
        <w:rPr>
          <w:rFonts w:hint="default" w:ascii="Lora" w:hAnsi="Lora" w:cs="Lora"/>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5092700" cy="3187065"/>
            <wp:effectExtent l="0" t="0" r="12700" b="13335"/>
            <wp:wrapSquare wrapText="bothSides"/>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6"/>
                    <pic:cNvPicPr>
                      <a:picLocks noChangeAspect="1"/>
                    </pic:cNvPicPr>
                  </pic:nvPicPr>
                  <pic:blipFill>
                    <a:blip r:embed="rId15"/>
                    <a:stretch>
                      <a:fillRect/>
                    </a:stretch>
                  </pic:blipFill>
                  <pic:spPr>
                    <a:xfrm>
                      <a:off x="0" y="0"/>
                      <a:ext cx="5092700" cy="3187065"/>
                    </a:xfrm>
                    <a:prstGeom prst="rect">
                      <a:avLst/>
                    </a:prstGeom>
                    <a:noFill/>
                    <a:ln>
                      <a:noFill/>
                    </a:ln>
                  </pic:spPr>
                </pic:pic>
              </a:graphicData>
            </a:graphic>
          </wp:anchor>
        </w:drawing>
      </w:r>
    </w:p>
    <w:p w14:paraId="05D07F5A">
      <w:pPr>
        <w:rPr>
          <w:rFonts w:hint="default" w:ascii="Lora" w:hAnsi="Lora" w:eastAsia="SimSun" w:cs="Lora"/>
          <w:sz w:val="24"/>
          <w:szCs w:val="24"/>
        </w:rPr>
      </w:pPr>
    </w:p>
    <w:p w14:paraId="0597C00E">
      <w:pPr>
        <w:rPr>
          <w:rFonts w:hint="default" w:ascii="Lora" w:hAnsi="Lora" w:eastAsia="SimSun" w:cs="Lora"/>
          <w:sz w:val="24"/>
          <w:szCs w:val="24"/>
        </w:rPr>
      </w:pPr>
    </w:p>
    <w:p w14:paraId="1B120D24">
      <w:pPr>
        <w:rPr>
          <w:rFonts w:hint="default" w:ascii="Lora" w:hAnsi="Lora" w:eastAsia="SimSun" w:cs="Lora"/>
          <w:sz w:val="24"/>
          <w:szCs w:val="24"/>
        </w:rPr>
      </w:pPr>
    </w:p>
    <w:p w14:paraId="643B4184">
      <w:pPr>
        <w:rPr>
          <w:rFonts w:hint="default" w:ascii="Lora" w:hAnsi="Lora" w:eastAsia="SimSun" w:cs="Lora"/>
          <w:sz w:val="24"/>
          <w:szCs w:val="24"/>
        </w:rPr>
      </w:pPr>
    </w:p>
    <w:p w14:paraId="5450991E">
      <w:pPr>
        <w:rPr>
          <w:rFonts w:hint="default" w:ascii="Lora" w:hAnsi="Lora" w:eastAsia="SimSun" w:cs="Lora"/>
          <w:sz w:val="24"/>
          <w:szCs w:val="24"/>
        </w:rPr>
      </w:pPr>
    </w:p>
    <w:p w14:paraId="2D6696B4">
      <w:pPr>
        <w:rPr>
          <w:rFonts w:hint="default" w:ascii="Lora" w:hAnsi="Lora" w:eastAsia="SimSun" w:cs="Lora"/>
          <w:sz w:val="24"/>
          <w:szCs w:val="24"/>
        </w:rPr>
      </w:pPr>
    </w:p>
    <w:p w14:paraId="20D39F67">
      <w:pPr>
        <w:pStyle w:val="2"/>
        <w:bidi w:val="0"/>
        <w:rPr>
          <w:rFonts w:hint="default"/>
        </w:rPr>
      </w:pPr>
      <w:bookmarkStart w:id="12" w:name="_Toc20117"/>
      <w:bookmarkStart w:id="13" w:name="_Toc16513"/>
      <w:bookmarkStart w:id="14" w:name="_Toc5326"/>
      <w:r>
        <w:rPr>
          <w:rFonts w:hint="default"/>
        </w:rPr>
        <w:t>Tarea 5. Configuración del entorno comercial</w:t>
      </w:r>
      <w:bookmarkEnd w:id="12"/>
      <w:bookmarkEnd w:id="13"/>
      <w:bookmarkEnd w:id="14"/>
    </w:p>
    <w:p w14:paraId="67B74E92">
      <w:pPr>
        <w:rPr>
          <w:rFonts w:hint="default" w:ascii="Lora" w:hAnsi="Lora" w:eastAsia="SimSun" w:cs="Lora"/>
          <w:sz w:val="24"/>
          <w:szCs w:val="24"/>
        </w:rPr>
      </w:pPr>
    </w:p>
    <w:p w14:paraId="10D3EF32">
      <w:pPr>
        <w:rPr>
          <w:rFonts w:hint="default" w:ascii="Lora" w:hAnsi="Lora" w:eastAsia="SimSun" w:cs="Lora"/>
          <w:b/>
          <w:bCs/>
          <w:color w:val="0000FF"/>
          <w:sz w:val="24"/>
          <w:szCs w:val="24"/>
        </w:rPr>
      </w:pPr>
      <w:r>
        <w:rPr>
          <w:rFonts w:hint="default" w:ascii="Lora" w:hAnsi="Lora" w:eastAsia="SimSun" w:cs="Lora"/>
          <w:b/>
          <w:bCs/>
          <w:color w:val="0000FF"/>
          <w:sz w:val="24"/>
          <w:szCs w:val="24"/>
        </w:rPr>
        <w:t>E5 — Dossier de configuración A</w:t>
      </w:r>
    </w:p>
    <w:p w14:paraId="00B1ECCF">
      <w:pPr>
        <w:rPr>
          <w:rFonts w:hint="default" w:ascii="Lora" w:hAnsi="Lora" w:eastAsia="SimSun" w:cs="Lora"/>
          <w:sz w:val="24"/>
          <w:szCs w:val="24"/>
        </w:rPr>
      </w:pPr>
    </w:p>
    <w:p w14:paraId="67E3E77B">
      <w:pPr>
        <w:rPr>
          <w:rFonts w:hint="default" w:ascii="Lora" w:hAnsi="Lora" w:eastAsia="SimSun" w:cs="Lora"/>
          <w:sz w:val="24"/>
          <w:szCs w:val="24"/>
          <w:lang w:val="es-ES"/>
        </w:rPr>
      </w:pPr>
      <w:r>
        <w:rPr>
          <w:rFonts w:hint="default" w:ascii="Lora" w:hAnsi="Lora" w:eastAsia="SimSun" w:cs="Lora"/>
          <w:sz w:val="24"/>
          <w:szCs w:val="24"/>
        </w:rPr>
        <w:t xml:space="preserve">Para este entorno comercial (Escenario A), instalamos únicamente las aplicaciones de </w:t>
      </w:r>
      <w:r>
        <w:rPr>
          <w:rFonts w:hint="default" w:ascii="Lora" w:hAnsi="Lora" w:eastAsia="SimSun" w:cs="Lora"/>
          <w:b/>
          <w:bCs/>
          <w:sz w:val="24"/>
          <w:szCs w:val="24"/>
        </w:rPr>
        <w:t>CRM</w:t>
      </w:r>
      <w:r>
        <w:rPr>
          <w:rFonts w:hint="default" w:ascii="Lora" w:hAnsi="Lora" w:eastAsia="SimSun" w:cs="Lora"/>
          <w:sz w:val="24"/>
          <w:szCs w:val="24"/>
        </w:rPr>
        <w:t xml:space="preserve"> y </w:t>
      </w:r>
      <w:r>
        <w:rPr>
          <w:rFonts w:hint="default" w:ascii="Lora" w:hAnsi="Lora" w:eastAsia="SimSun" w:cs="Lora"/>
          <w:b/>
          <w:bCs/>
          <w:sz w:val="24"/>
          <w:szCs w:val="24"/>
        </w:rPr>
        <w:t>Ventas</w:t>
      </w:r>
      <w:r>
        <w:rPr>
          <w:rFonts w:hint="default" w:ascii="Lora" w:hAnsi="Lora" w:eastAsia="SimSun" w:cs="Lora"/>
          <w:sz w:val="24"/>
          <w:szCs w:val="24"/>
        </w:rPr>
        <w:t>. Dejamos fuera módulos como Facturación, Inventario o Compras porque el objetivo de esta fase es tener un entorno exclusivo para captar clientes y cerrar ventas,</w:t>
      </w:r>
      <w:r>
        <w:rPr>
          <w:rFonts w:hint="default" w:ascii="Lora" w:hAnsi="Lora" w:eastAsia="SimSun" w:cs="Lora"/>
          <w:sz w:val="24"/>
          <w:szCs w:val="24"/>
          <w:lang w:val="es-ES"/>
        </w:rPr>
        <w:t xml:space="preserve"> para ello nos metemos a Odoo en el navegador y simplemente los activamos en el apartedo de app</w:t>
      </w:r>
    </w:p>
    <w:p w14:paraId="6A15F9E5">
      <w:pPr>
        <w:rPr>
          <w:rFonts w:hint="default" w:ascii="Lora" w:hAnsi="Lora" w:eastAsia="SimSun" w:cs="Lora"/>
          <w:sz w:val="24"/>
          <w:szCs w:val="24"/>
        </w:rPr>
      </w:pPr>
    </w:p>
    <w:p w14:paraId="71119262">
      <w:pPr>
        <w:rPr>
          <w:rFonts w:hint="default" w:ascii="Lora" w:hAnsi="Lora" w:eastAsia="SimSun" w:cs="Lora"/>
          <w:sz w:val="24"/>
          <w:szCs w:val="24"/>
          <w:lang w:val="es-ES"/>
        </w:rPr>
      </w:pPr>
      <w:r>
        <w:rPr>
          <w:rFonts w:hint="default" w:ascii="Lora" w:hAnsi="Lora" w:eastAsia="SimSun" w:cs="Lora"/>
          <w:i/>
          <w:iCs/>
          <w:sz w:val="24"/>
          <w:szCs w:val="24"/>
        </w:rPr>
        <w:t>Nota</w:t>
      </w:r>
      <w:r>
        <w:rPr>
          <w:rFonts w:hint="default" w:ascii="Lora" w:hAnsi="Lora" w:eastAsia="SimSun" w:cs="Lora"/>
          <w:i/>
          <w:iCs/>
          <w:sz w:val="24"/>
          <w:szCs w:val="24"/>
          <w:lang w:val="es-ES"/>
        </w:rPr>
        <w:t xml:space="preserve"> </w:t>
      </w:r>
      <w:r>
        <w:rPr>
          <w:rFonts w:hint="default" w:ascii="Lora" w:hAnsi="Lora" w:eastAsia="SimSun" w:cs="Lora"/>
          <w:i/>
          <w:iCs/>
          <w:sz w:val="24"/>
          <w:szCs w:val="24"/>
        </w:rPr>
        <w:t>sobre Contactos y Productos:</w:t>
      </w:r>
      <w:r>
        <w:rPr>
          <w:rFonts w:hint="default" w:ascii="Lora" w:hAnsi="Lora" w:eastAsia="SimSun" w:cs="Lora"/>
          <w:sz w:val="24"/>
          <w:szCs w:val="24"/>
        </w:rPr>
        <w:t xml:space="preserve"> No hace falta instalarlos como módulos separados. Odoo los trae integrados en su núcleo y los activa automáticamente en cuanto instalas Ventas y CRM, ya que los necesita obligatoriamente para poder hacer presupuestos y guardar las fichas de los clientes</w:t>
      </w:r>
      <w:r>
        <w:rPr>
          <w:rFonts w:hint="default" w:ascii="Lora" w:hAnsi="Lora" w:eastAsia="SimSun" w:cs="Lora"/>
          <w:sz w:val="24"/>
          <w:szCs w:val="24"/>
          <w:lang w:val="es-ES"/>
        </w:rPr>
        <w:t>.</w:t>
      </w:r>
    </w:p>
    <w:p w14:paraId="60E585DB">
      <w:pPr>
        <w:rPr>
          <w:rFonts w:hint="default" w:ascii="Lora" w:hAnsi="Lora" w:eastAsia="SimSun" w:cs="Lora"/>
          <w:sz w:val="24"/>
          <w:szCs w:val="24"/>
          <w:lang w:val="es-ES"/>
        </w:rPr>
      </w:pPr>
    </w:p>
    <w:p w14:paraId="31FF59BF">
      <w:pPr>
        <w:rPr>
          <w:rFonts w:hint="default" w:ascii="Lora" w:hAnsi="Lora" w:eastAsia="SimSun" w:cs="Lora"/>
          <w:sz w:val="24"/>
          <w:szCs w:val="24"/>
          <w:lang w:val="es-ES"/>
        </w:rPr>
      </w:pPr>
      <w:r>
        <w:rPr>
          <w:rFonts w:hint="default" w:ascii="Lora" w:hAnsi="Lora" w:eastAsia="SimSun" w:cs="Lora"/>
          <w:b/>
          <w:bCs/>
          <w:sz w:val="24"/>
          <w:szCs w:val="24"/>
          <w:lang w:val="es-ES"/>
        </w:rPr>
        <w:t>CRM</w:t>
      </w:r>
    </w:p>
    <w:p w14:paraId="34889778">
      <w:pPr>
        <w:rPr>
          <w:rFonts w:hint="default" w:ascii="Lora" w:hAnsi="Lora" w:eastAsia="SimSun" w:cs="Lora"/>
          <w:sz w:val="24"/>
          <w:szCs w:val="24"/>
          <w:lang w:val="es-ES"/>
        </w:rPr>
      </w:pPr>
    </w:p>
    <w:p w14:paraId="12A289D4">
      <w:pPr>
        <w:rPr>
          <w:rFonts w:hint="default" w:ascii="Lora" w:hAnsi="Lora" w:cs="Lora"/>
        </w:rPr>
      </w:pPr>
      <w:r>
        <w:rPr>
          <w:rFonts w:hint="default" w:ascii="Lora" w:hAnsi="Lora" w:cs="Lora"/>
        </w:rPr>
        <w:drawing>
          <wp:inline distT="0" distB="0" distL="114300" distR="114300">
            <wp:extent cx="5267325" cy="3980815"/>
            <wp:effectExtent l="0" t="0" r="952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6"/>
                    <a:stretch>
                      <a:fillRect/>
                    </a:stretch>
                  </pic:blipFill>
                  <pic:spPr>
                    <a:xfrm>
                      <a:off x="0" y="0"/>
                      <a:ext cx="5267325" cy="3980815"/>
                    </a:xfrm>
                    <a:prstGeom prst="rect">
                      <a:avLst/>
                    </a:prstGeom>
                    <a:noFill/>
                    <a:ln>
                      <a:noFill/>
                    </a:ln>
                  </pic:spPr>
                </pic:pic>
              </a:graphicData>
            </a:graphic>
          </wp:inline>
        </w:drawing>
      </w:r>
    </w:p>
    <w:p w14:paraId="6D94B921">
      <w:pPr>
        <w:rPr>
          <w:rFonts w:hint="default" w:ascii="Lora" w:hAnsi="Lora" w:cs="Lora"/>
        </w:rPr>
      </w:pPr>
    </w:p>
    <w:p w14:paraId="249E831E">
      <w:pPr>
        <w:rPr>
          <w:rFonts w:hint="default" w:ascii="Lora" w:hAnsi="Lora" w:cs="Lora"/>
          <w:lang w:val="es-ES"/>
        </w:rPr>
      </w:pPr>
      <w:r>
        <w:rPr>
          <w:rFonts w:hint="default" w:ascii="Lora" w:hAnsi="Lora" w:cs="Lora"/>
          <w:lang w:val="es-ES"/>
        </w:rPr>
        <w:t>En esta captura podemos resgistrar una oportunidad e identificar al cliente.</w:t>
      </w:r>
    </w:p>
    <w:p w14:paraId="2FD8D7DB">
      <w:pPr>
        <w:rPr>
          <w:rFonts w:hint="default" w:ascii="Lora" w:hAnsi="Lora" w:cs="Lora"/>
          <w:lang w:val="es-ES"/>
        </w:rPr>
      </w:pPr>
      <w:r>
        <w:rPr>
          <w:rFonts w:hint="default" w:ascii="Lora" w:hAnsi="Lora" w:cs="Lora"/>
        </w:rPr>
        <w:drawing>
          <wp:anchor distT="0" distB="0" distL="114300" distR="114300" simplePos="0" relativeHeight="251662336" behindDoc="0" locked="0" layoutInCell="1" allowOverlap="1">
            <wp:simplePos x="0" y="0"/>
            <wp:positionH relativeFrom="column">
              <wp:posOffset>-767080</wp:posOffset>
            </wp:positionH>
            <wp:positionV relativeFrom="paragraph">
              <wp:posOffset>664210</wp:posOffset>
            </wp:positionV>
            <wp:extent cx="3396615" cy="2600325"/>
            <wp:effectExtent l="0" t="0" r="1333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7"/>
                    <a:stretch>
                      <a:fillRect/>
                    </a:stretch>
                  </pic:blipFill>
                  <pic:spPr>
                    <a:xfrm>
                      <a:off x="0" y="0"/>
                      <a:ext cx="3396615" cy="2600325"/>
                    </a:xfrm>
                    <a:prstGeom prst="rect">
                      <a:avLst/>
                    </a:prstGeom>
                    <a:noFill/>
                    <a:ln>
                      <a:noFill/>
                    </a:ln>
                  </pic:spPr>
                </pic:pic>
              </a:graphicData>
            </a:graphic>
          </wp:anchor>
        </w:drawing>
      </w:r>
      <w:r>
        <w:rPr>
          <w:rFonts w:hint="default" w:ascii="Lora" w:hAnsi="Lora" w:cs="Lora"/>
        </w:rPr>
        <w:drawing>
          <wp:anchor distT="0" distB="0" distL="114300" distR="114300" simplePos="0" relativeHeight="251661312" behindDoc="0" locked="0" layoutInCell="1" allowOverlap="1">
            <wp:simplePos x="0" y="0"/>
            <wp:positionH relativeFrom="column">
              <wp:posOffset>2744470</wp:posOffset>
            </wp:positionH>
            <wp:positionV relativeFrom="paragraph">
              <wp:posOffset>646430</wp:posOffset>
            </wp:positionV>
            <wp:extent cx="3414395" cy="2586355"/>
            <wp:effectExtent l="0" t="0" r="14605" b="4445"/>
            <wp:wrapTopAndBottom/>
            <wp:docPr id="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
                    <pic:cNvPicPr>
                      <a:picLocks noChangeAspect="1"/>
                    </pic:cNvPicPr>
                  </pic:nvPicPr>
                  <pic:blipFill>
                    <a:blip r:embed="rId18"/>
                    <a:stretch>
                      <a:fillRect/>
                    </a:stretch>
                  </pic:blipFill>
                  <pic:spPr>
                    <a:xfrm>
                      <a:off x="0" y="0"/>
                      <a:ext cx="3414395" cy="2586355"/>
                    </a:xfrm>
                    <a:prstGeom prst="rect">
                      <a:avLst/>
                    </a:prstGeom>
                    <a:noFill/>
                    <a:ln>
                      <a:noFill/>
                    </a:ln>
                  </pic:spPr>
                </pic:pic>
              </a:graphicData>
            </a:graphic>
          </wp:anchor>
        </w:drawing>
      </w:r>
      <w:r>
        <w:rPr>
          <w:rFonts w:hint="default" w:ascii="Lora" w:hAnsi="Lora" w:cs="Lora"/>
          <w:lang w:val="es-ES"/>
        </w:rPr>
        <w:t xml:space="preserve">    </w:t>
      </w:r>
    </w:p>
    <w:p w14:paraId="724345F9">
      <w:pPr>
        <w:rPr>
          <w:rFonts w:hint="default" w:ascii="Lora" w:hAnsi="Lora" w:cs="Lora"/>
          <w:lang w:val="es-ES"/>
        </w:rPr>
      </w:pPr>
    </w:p>
    <w:p w14:paraId="304FEE81">
      <w:pPr>
        <w:rPr>
          <w:rFonts w:hint="default" w:ascii="Lora" w:hAnsi="Lora" w:cs="Lora"/>
          <w:lang w:val="es-ES"/>
        </w:rPr>
      </w:pPr>
    </w:p>
    <w:p w14:paraId="64ADEE97">
      <w:pPr>
        <w:rPr>
          <w:rFonts w:hint="default" w:ascii="Lora" w:hAnsi="Lora" w:cs="Lora"/>
          <w:lang w:val="es-ES"/>
        </w:rPr>
      </w:pPr>
    </w:p>
    <w:p w14:paraId="080E653A">
      <w:pPr>
        <w:rPr>
          <w:rFonts w:hint="default" w:ascii="Lora" w:hAnsi="Lora" w:cs="Lora"/>
          <w:lang w:val="es-ES"/>
        </w:rPr>
      </w:pPr>
      <w:r>
        <w:rPr>
          <w:rFonts w:hint="default" w:ascii="Lora" w:hAnsi="Lora" w:cs="Lora"/>
        </w:rPr>
        <w:drawing>
          <wp:anchor distT="0" distB="0" distL="114300" distR="114300" simplePos="0" relativeHeight="251663360" behindDoc="0" locked="0" layoutInCell="1" allowOverlap="1">
            <wp:simplePos x="0" y="0"/>
            <wp:positionH relativeFrom="column">
              <wp:posOffset>-741045</wp:posOffset>
            </wp:positionH>
            <wp:positionV relativeFrom="paragraph">
              <wp:posOffset>466090</wp:posOffset>
            </wp:positionV>
            <wp:extent cx="3428365" cy="2606675"/>
            <wp:effectExtent l="0" t="0" r="635" b="3175"/>
            <wp:wrapSquare wrapText="bothSides"/>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pic:cNvPicPr>
                      <a:picLocks noChangeAspect="1"/>
                    </pic:cNvPicPr>
                  </pic:nvPicPr>
                  <pic:blipFill>
                    <a:blip r:embed="rId19"/>
                    <a:stretch>
                      <a:fillRect/>
                    </a:stretch>
                  </pic:blipFill>
                  <pic:spPr>
                    <a:xfrm>
                      <a:off x="0" y="0"/>
                      <a:ext cx="3428365" cy="2606675"/>
                    </a:xfrm>
                    <a:prstGeom prst="rect">
                      <a:avLst/>
                    </a:prstGeom>
                    <a:noFill/>
                    <a:ln>
                      <a:noFill/>
                    </a:ln>
                  </pic:spPr>
                </pic:pic>
              </a:graphicData>
            </a:graphic>
          </wp:anchor>
        </w:drawing>
      </w:r>
      <w:r>
        <w:rPr>
          <w:rFonts w:hint="default" w:ascii="Lora" w:hAnsi="Lora" w:cs="Lora"/>
          <w:lang w:val="es-ES"/>
        </w:rPr>
        <w:t>En estas 2 capturas podemos asignar un responsable y crearlo si es necesario.</w:t>
      </w:r>
    </w:p>
    <w:p w14:paraId="62FF7210">
      <w:pPr>
        <w:rPr>
          <w:rFonts w:hint="default" w:ascii="Lora" w:hAnsi="Lora" w:cs="Lora"/>
          <w:lang w:val="es-ES"/>
        </w:rPr>
      </w:pPr>
      <w:r>
        <w:rPr>
          <w:rFonts w:hint="default" w:ascii="Lora" w:hAnsi="Lora" w:cs="Lora"/>
        </w:rPr>
        <w:drawing>
          <wp:anchor distT="0" distB="0" distL="114300" distR="114300" simplePos="0" relativeHeight="251664384" behindDoc="0" locked="0" layoutInCell="1" allowOverlap="1">
            <wp:simplePos x="0" y="0"/>
            <wp:positionH relativeFrom="column">
              <wp:posOffset>-62865</wp:posOffset>
            </wp:positionH>
            <wp:positionV relativeFrom="paragraph">
              <wp:posOffset>71120</wp:posOffset>
            </wp:positionV>
            <wp:extent cx="3271520" cy="2482215"/>
            <wp:effectExtent l="0" t="0" r="5080" b="13335"/>
            <wp:wrapSquare wrapText="bothSides"/>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pic:cNvPicPr>
                  </pic:nvPicPr>
                  <pic:blipFill>
                    <a:blip r:embed="rId20"/>
                    <a:stretch>
                      <a:fillRect/>
                    </a:stretch>
                  </pic:blipFill>
                  <pic:spPr>
                    <a:xfrm>
                      <a:off x="0" y="0"/>
                      <a:ext cx="3271520" cy="2482215"/>
                    </a:xfrm>
                    <a:prstGeom prst="rect">
                      <a:avLst/>
                    </a:prstGeom>
                    <a:noFill/>
                    <a:ln>
                      <a:noFill/>
                    </a:ln>
                  </pic:spPr>
                </pic:pic>
              </a:graphicData>
            </a:graphic>
          </wp:anchor>
        </w:drawing>
      </w:r>
    </w:p>
    <w:p w14:paraId="01C9A672">
      <w:pPr>
        <w:rPr>
          <w:rFonts w:hint="default" w:ascii="Lora" w:hAnsi="Lora" w:cs="Lora"/>
          <w:lang w:val="es-ES"/>
        </w:rPr>
      </w:pPr>
      <w:r>
        <w:rPr>
          <w:rFonts w:hint="default" w:ascii="Lora" w:hAnsi="Lora" w:cs="Lora"/>
          <w:lang w:val="es-ES"/>
        </w:rPr>
        <w:t>En estas 2 capturas vemos como podemos modificar el estado del proceso comercial simplemente seleccionando dicho estado al que queremos que pase.</w:t>
      </w:r>
    </w:p>
    <w:p w14:paraId="37E3248F">
      <w:pPr>
        <w:rPr>
          <w:rFonts w:hint="default" w:ascii="Lora" w:hAnsi="Lora" w:cs="Lora"/>
          <w:lang w:val="es-ES"/>
        </w:rPr>
      </w:pPr>
    </w:p>
    <w:p w14:paraId="1A2E81C0">
      <w:pPr>
        <w:rPr>
          <w:rFonts w:hint="default" w:ascii="Lora" w:hAnsi="Lora" w:cs="Lora"/>
          <w:lang w:val="es-ES"/>
        </w:rPr>
      </w:pPr>
      <w:r>
        <w:rPr>
          <w:rFonts w:hint="default" w:ascii="Lora" w:hAnsi="Lora" w:cs="Lora"/>
          <w:lang w:val="es-ES"/>
        </w:rPr>
        <w:t>En las capturas simplemente pasamos el estado de Nuevo a Calificado.</w:t>
      </w:r>
    </w:p>
    <w:p w14:paraId="5D91E08F">
      <w:pPr>
        <w:rPr>
          <w:rFonts w:hint="default" w:ascii="Lora" w:hAnsi="Lora" w:cs="Lora"/>
          <w:lang w:val="es-ES"/>
        </w:rPr>
      </w:pPr>
    </w:p>
    <w:p w14:paraId="0064F6A0">
      <w:pPr>
        <w:rPr>
          <w:rFonts w:hint="default" w:ascii="Lora" w:hAnsi="Lora" w:cs="Lora"/>
          <w:lang w:val="es-ES"/>
        </w:rPr>
      </w:pPr>
    </w:p>
    <w:p w14:paraId="375586AF">
      <w:pPr>
        <w:rPr>
          <w:rFonts w:hint="default" w:ascii="Lora" w:hAnsi="Lora" w:cs="Lora"/>
          <w:lang w:val="es-ES"/>
        </w:rPr>
      </w:pPr>
    </w:p>
    <w:p w14:paraId="6B78E704">
      <w:pPr>
        <w:rPr>
          <w:rFonts w:hint="default" w:ascii="Lora" w:hAnsi="Lora" w:cs="Lora"/>
          <w:lang w:val="es-ES"/>
        </w:rPr>
      </w:pPr>
    </w:p>
    <w:p w14:paraId="09964704">
      <w:pPr>
        <w:rPr>
          <w:rFonts w:hint="default" w:ascii="Lora" w:hAnsi="Lora" w:cs="Lora"/>
          <w:lang w:val="es-ES"/>
        </w:rPr>
      </w:pPr>
    </w:p>
    <w:p w14:paraId="5B3A6391">
      <w:pPr>
        <w:rPr>
          <w:rFonts w:hint="default" w:ascii="Lora" w:hAnsi="Lora" w:cs="Lora"/>
          <w:lang w:val="es-ES"/>
        </w:rPr>
      </w:pPr>
    </w:p>
    <w:p w14:paraId="063C808E">
      <w:pPr>
        <w:rPr>
          <w:rFonts w:hint="default" w:ascii="Lora" w:hAnsi="Lora" w:cs="Lora"/>
          <w:lang w:val="es-ES"/>
        </w:rPr>
      </w:pPr>
    </w:p>
    <w:p w14:paraId="2975B580">
      <w:pPr>
        <w:rPr>
          <w:rFonts w:hint="default" w:ascii="Lora" w:hAnsi="Lora" w:cs="Lora"/>
          <w:b/>
          <w:bCs/>
          <w:lang w:val="es-ES"/>
        </w:rPr>
      </w:pPr>
      <w:r>
        <w:rPr>
          <w:rFonts w:hint="default" w:ascii="Lora" w:hAnsi="Lora" w:cs="Lora"/>
          <w:b/>
          <w:bCs/>
          <w:lang w:val="es-ES"/>
        </w:rPr>
        <w:t>VENTAS</w:t>
      </w:r>
    </w:p>
    <w:p w14:paraId="575F7E31">
      <w:pPr>
        <w:rPr>
          <w:rFonts w:hint="default" w:ascii="Lora" w:hAnsi="Lora" w:cs="Lora"/>
          <w:lang w:val="es-ES"/>
        </w:rPr>
      </w:pPr>
    </w:p>
    <w:p w14:paraId="4AB40CBF">
      <w:pPr>
        <w:rPr>
          <w:rFonts w:hint="default" w:ascii="Lora" w:hAnsi="Lora" w:cs="Lora"/>
        </w:rPr>
      </w:pPr>
      <w:r>
        <w:rPr>
          <w:rFonts w:hint="default" w:ascii="Lora" w:hAnsi="Lora" w:cs="Lora"/>
        </w:rPr>
        <w:drawing>
          <wp:inline distT="0" distB="0" distL="114300" distR="114300">
            <wp:extent cx="3744595" cy="2829560"/>
            <wp:effectExtent l="0" t="0" r="8255" b="8890"/>
            <wp:docPr id="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pic:cNvPicPr>
                      <a:picLocks noChangeAspect="1"/>
                    </pic:cNvPicPr>
                  </pic:nvPicPr>
                  <pic:blipFill>
                    <a:blip r:embed="rId21"/>
                    <a:stretch>
                      <a:fillRect/>
                    </a:stretch>
                  </pic:blipFill>
                  <pic:spPr>
                    <a:xfrm>
                      <a:off x="0" y="0"/>
                      <a:ext cx="3744595" cy="2829560"/>
                    </a:xfrm>
                    <a:prstGeom prst="rect">
                      <a:avLst/>
                    </a:prstGeom>
                    <a:noFill/>
                    <a:ln>
                      <a:noFill/>
                    </a:ln>
                  </pic:spPr>
                </pic:pic>
              </a:graphicData>
            </a:graphic>
          </wp:inline>
        </w:drawing>
      </w:r>
    </w:p>
    <w:p w14:paraId="361046FE">
      <w:pPr>
        <w:rPr>
          <w:rFonts w:hint="default" w:ascii="Lora" w:hAnsi="Lora" w:cs="Lora"/>
        </w:rPr>
      </w:pPr>
    </w:p>
    <w:p w14:paraId="785D2DBD">
      <w:pPr>
        <w:rPr>
          <w:rFonts w:hint="default" w:ascii="Lora" w:hAnsi="Lora" w:cs="Lora"/>
          <w:lang w:val="es-ES"/>
        </w:rPr>
      </w:pPr>
      <w:r>
        <w:rPr>
          <w:rFonts w:hint="default" w:ascii="Lora" w:hAnsi="Lora" w:cs="Lora"/>
          <w:lang w:val="es-ES"/>
        </w:rPr>
        <w:t>En esta captura podemos configurar al cliente en este caso Marta Clientes.</w:t>
      </w:r>
    </w:p>
    <w:p w14:paraId="54D95A34">
      <w:pPr>
        <w:rPr>
          <w:rFonts w:hint="default" w:ascii="Lora" w:hAnsi="Lora" w:cs="Lora"/>
          <w:lang w:val="es-ES"/>
        </w:rPr>
      </w:pPr>
      <w:r>
        <w:rPr>
          <w:rFonts w:hint="default" w:ascii="Lora" w:hAnsi="Lora" w:cs="Lora"/>
          <w:lang w:val="es-ES"/>
        </w:rPr>
        <w:t>También podemos gestionar productos debajo, añadiendo el producto de Bici Montaña</w:t>
      </w:r>
    </w:p>
    <w:p w14:paraId="5D2B6D1F">
      <w:pPr>
        <w:rPr>
          <w:rFonts w:hint="default" w:ascii="Lora" w:hAnsi="Lora" w:cs="Lora"/>
          <w:lang w:val="es-ES"/>
        </w:rPr>
      </w:pPr>
      <w:r>
        <w:rPr>
          <w:rFonts w:hint="default" w:ascii="Lora" w:hAnsi="Lora" w:cs="Lora"/>
        </w:rPr>
        <w:drawing>
          <wp:inline distT="0" distB="0" distL="114300" distR="114300">
            <wp:extent cx="3882390" cy="2938145"/>
            <wp:effectExtent l="0" t="0" r="3810" b="14605"/>
            <wp:docPr id="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7"/>
                    <pic:cNvPicPr>
                      <a:picLocks noChangeAspect="1"/>
                    </pic:cNvPicPr>
                  </pic:nvPicPr>
                  <pic:blipFill>
                    <a:blip r:embed="rId22"/>
                    <a:stretch>
                      <a:fillRect/>
                    </a:stretch>
                  </pic:blipFill>
                  <pic:spPr>
                    <a:xfrm>
                      <a:off x="0" y="0"/>
                      <a:ext cx="3882390" cy="2938145"/>
                    </a:xfrm>
                    <a:prstGeom prst="rect">
                      <a:avLst/>
                    </a:prstGeom>
                    <a:noFill/>
                    <a:ln>
                      <a:noFill/>
                    </a:ln>
                  </pic:spPr>
                </pic:pic>
              </a:graphicData>
            </a:graphic>
          </wp:inline>
        </w:drawing>
      </w:r>
    </w:p>
    <w:p w14:paraId="3424BCBA">
      <w:pPr>
        <w:rPr>
          <w:rFonts w:hint="default" w:ascii="Lora" w:hAnsi="Lora" w:cs="Lora"/>
          <w:lang w:val="es-ES"/>
        </w:rPr>
      </w:pPr>
      <w:r>
        <w:rPr>
          <w:rFonts w:hint="default" w:ascii="Lora" w:hAnsi="Lora" w:cs="Lora"/>
          <w:lang w:val="es-ES"/>
        </w:rPr>
        <w:t>Y por último la operacion comercial que es todo el documento en sí, una cotización con sus precios, impuestos y total calculado.</w:t>
      </w:r>
    </w:p>
    <w:p w14:paraId="1044D798">
      <w:pPr>
        <w:rPr>
          <w:rFonts w:hint="default" w:ascii="Lora" w:hAnsi="Lora" w:cs="Lora"/>
          <w:lang w:val="es-ES"/>
        </w:rPr>
      </w:pPr>
      <w:r>
        <w:rPr>
          <w:rFonts w:hint="default" w:ascii="Lora" w:hAnsi="Lora" w:cs="Lora"/>
          <w:lang w:val="es-ES"/>
        </w:rPr>
        <w:t>O crear factura también.</w:t>
      </w:r>
    </w:p>
    <w:p w14:paraId="06D138E8">
      <w:pPr>
        <w:rPr>
          <w:rFonts w:hint="default" w:ascii="Lora" w:hAnsi="Lora" w:cs="Lora"/>
          <w:lang w:val="es-ES"/>
        </w:rPr>
      </w:pPr>
    </w:p>
    <w:p w14:paraId="079D21C1">
      <w:pPr>
        <w:rPr>
          <w:rFonts w:hint="default" w:ascii="Lora" w:hAnsi="Lora" w:cs="Lora"/>
          <w:lang w:val="es-ES"/>
        </w:rPr>
      </w:pPr>
    </w:p>
    <w:p w14:paraId="2E3118F1">
      <w:pPr>
        <w:rPr>
          <w:rFonts w:hint="default" w:ascii="Lora" w:hAnsi="Lora" w:cs="Lora"/>
          <w:lang w:val="es-ES"/>
        </w:rPr>
      </w:pPr>
    </w:p>
    <w:p w14:paraId="7E0C8114">
      <w:pPr>
        <w:rPr>
          <w:rFonts w:hint="default" w:ascii="Lora" w:hAnsi="Lora" w:cs="Lora"/>
          <w:lang w:val="es-ES"/>
        </w:rPr>
      </w:pPr>
    </w:p>
    <w:p w14:paraId="42C5285C">
      <w:pPr>
        <w:rPr>
          <w:rFonts w:hint="default" w:ascii="Lora" w:hAnsi="Lora" w:cs="Lora"/>
          <w:lang w:val="es-ES"/>
        </w:rPr>
      </w:pPr>
    </w:p>
    <w:p w14:paraId="50DCF7A2">
      <w:pPr>
        <w:rPr>
          <w:rFonts w:hint="default" w:ascii="Lora" w:hAnsi="Lora" w:cs="Lora"/>
          <w:lang w:val="es-ES"/>
        </w:rPr>
      </w:pPr>
    </w:p>
    <w:p w14:paraId="12366579">
      <w:pPr>
        <w:pStyle w:val="2"/>
        <w:bidi w:val="0"/>
        <w:rPr>
          <w:rFonts w:hint="default"/>
        </w:rPr>
      </w:pPr>
      <w:bookmarkStart w:id="15" w:name="_Toc16195"/>
      <w:bookmarkStart w:id="16" w:name="_Toc22950"/>
      <w:bookmarkStart w:id="17" w:name="_Toc26203"/>
      <w:r>
        <w:rPr>
          <w:rFonts w:hint="default"/>
        </w:rPr>
        <w:t>Tarea 6. Verificación del Escenario A</w:t>
      </w:r>
      <w:bookmarkEnd w:id="15"/>
      <w:bookmarkEnd w:id="16"/>
      <w:bookmarkEnd w:id="17"/>
    </w:p>
    <w:p w14:paraId="3ACE249B">
      <w:pPr>
        <w:rPr>
          <w:rFonts w:hint="default" w:ascii="Lora" w:hAnsi="Lora" w:eastAsia="SimSun" w:cs="Lora"/>
          <w:sz w:val="24"/>
          <w:szCs w:val="24"/>
        </w:rPr>
      </w:pPr>
    </w:p>
    <w:p w14:paraId="44336352">
      <w:pPr>
        <w:rPr>
          <w:rFonts w:hint="default" w:ascii="Lora" w:hAnsi="Lora" w:eastAsia="SimSun" w:cs="Lora"/>
          <w:b/>
          <w:bCs/>
          <w:color w:val="0000FF"/>
          <w:sz w:val="24"/>
          <w:szCs w:val="24"/>
        </w:rPr>
      </w:pPr>
      <w:r>
        <w:rPr>
          <w:rFonts w:hint="default" w:ascii="Lora" w:hAnsi="Lora" w:eastAsia="SimSun" w:cs="Lora"/>
          <w:b/>
          <w:bCs/>
          <w:color w:val="0000FF"/>
          <w:sz w:val="24"/>
          <w:szCs w:val="24"/>
        </w:rPr>
        <w:t>E6 — Plan de pruebas A</w:t>
      </w:r>
    </w:p>
    <w:p w14:paraId="4EDDFDC4">
      <w:pPr>
        <w:rPr>
          <w:rFonts w:hint="default" w:ascii="Lora" w:hAnsi="Lora" w:eastAsia="SimSun" w:cs="Lora"/>
          <w:sz w:val="24"/>
          <w:szCs w:val="24"/>
        </w:rPr>
      </w:pPr>
    </w:p>
    <w:tbl>
      <w:tblPr>
        <w:tblStyle w:val="122"/>
        <w:tblpPr w:leftFromText="180" w:rightFromText="180" w:vertAnchor="text" w:horzAnchor="page" w:tblpX="310" w:tblpY="337"/>
        <w:tblOverlap w:val="never"/>
        <w:tblW w:w="112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1200"/>
        <w:gridCol w:w="1845"/>
        <w:gridCol w:w="2846"/>
        <w:gridCol w:w="1608"/>
        <w:gridCol w:w="886"/>
        <w:gridCol w:w="1926"/>
      </w:tblGrid>
      <w:tr w14:paraId="4A646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946" w:type="dxa"/>
            <w:vAlign w:val="center"/>
          </w:tcPr>
          <w:p w14:paraId="28D86AF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Style w:val="29"/>
                <w:rFonts w:hint="default" w:ascii="Lora" w:hAnsi="Lora" w:eastAsia="sans-serif" w:cs="Lora"/>
                <w:kern w:val="0"/>
                <w:sz w:val="20"/>
                <w:szCs w:val="20"/>
                <w:lang w:val="en-US" w:eastAsia="zh-CN" w:bidi="ar"/>
              </w:rPr>
              <w:t>ID</w:t>
            </w:r>
          </w:p>
        </w:tc>
        <w:tc>
          <w:tcPr>
            <w:tcW w:w="1200" w:type="dxa"/>
            <w:vAlign w:val="center"/>
          </w:tcPr>
          <w:p w14:paraId="447C791A">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Style w:val="29"/>
                <w:rFonts w:hint="default" w:ascii="Lora" w:hAnsi="Lora" w:eastAsia="sans-serif" w:cs="Lora"/>
                <w:kern w:val="0"/>
                <w:sz w:val="20"/>
                <w:szCs w:val="20"/>
                <w:lang w:val="en-US" w:eastAsia="zh-CN" w:bidi="ar"/>
              </w:rPr>
              <w:t>Requisito</w:t>
            </w:r>
          </w:p>
        </w:tc>
        <w:tc>
          <w:tcPr>
            <w:tcW w:w="1845" w:type="dxa"/>
            <w:vAlign w:val="center"/>
          </w:tcPr>
          <w:p w14:paraId="251FA3C7">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Style w:val="29"/>
                <w:rFonts w:hint="default" w:ascii="Lora" w:hAnsi="Lora" w:eastAsia="sans-serif" w:cs="Lora"/>
                <w:kern w:val="0"/>
                <w:sz w:val="20"/>
                <w:szCs w:val="20"/>
                <w:lang w:val="en-US" w:eastAsia="zh-CN" w:bidi="ar"/>
              </w:rPr>
              <w:t>Operación de prueba</w:t>
            </w:r>
          </w:p>
        </w:tc>
        <w:tc>
          <w:tcPr>
            <w:tcW w:w="2846" w:type="dxa"/>
            <w:vAlign w:val="center"/>
          </w:tcPr>
          <w:p w14:paraId="65A346D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Style w:val="29"/>
                <w:rFonts w:hint="default" w:ascii="Lora" w:hAnsi="Lora" w:eastAsia="sans-serif" w:cs="Lora"/>
                <w:kern w:val="0"/>
                <w:sz w:val="20"/>
                <w:szCs w:val="20"/>
                <w:lang w:val="en-US" w:eastAsia="zh-CN" w:bidi="ar"/>
              </w:rPr>
              <w:t>Esperado</w:t>
            </w:r>
          </w:p>
        </w:tc>
        <w:tc>
          <w:tcPr>
            <w:tcW w:w="1608" w:type="dxa"/>
            <w:vAlign w:val="center"/>
          </w:tcPr>
          <w:p w14:paraId="2B9E6E6A">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Style w:val="29"/>
                <w:rFonts w:hint="default" w:ascii="Lora" w:hAnsi="Lora" w:eastAsia="sans-serif" w:cs="Lora"/>
                <w:kern w:val="0"/>
                <w:sz w:val="20"/>
                <w:szCs w:val="20"/>
                <w:lang w:val="en-US" w:eastAsia="zh-CN" w:bidi="ar"/>
              </w:rPr>
              <w:t>Obtenido</w:t>
            </w:r>
          </w:p>
        </w:tc>
        <w:tc>
          <w:tcPr>
            <w:tcW w:w="886" w:type="dxa"/>
            <w:vAlign w:val="center"/>
          </w:tcPr>
          <w:p w14:paraId="75CC27D5">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Style w:val="29"/>
                <w:rFonts w:hint="default" w:ascii="Lora" w:hAnsi="Lora" w:eastAsia="sans-serif" w:cs="Lora"/>
                <w:kern w:val="0"/>
                <w:sz w:val="20"/>
                <w:szCs w:val="20"/>
                <w:lang w:val="en-US" w:eastAsia="zh-CN" w:bidi="ar"/>
              </w:rPr>
              <w:t>PASS/FAIL</w:t>
            </w:r>
          </w:p>
        </w:tc>
        <w:tc>
          <w:tcPr>
            <w:tcW w:w="1926" w:type="dxa"/>
            <w:vAlign w:val="center"/>
          </w:tcPr>
          <w:p w14:paraId="3D6DA0D4">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Style w:val="29"/>
                <w:rFonts w:hint="default" w:ascii="Lora" w:hAnsi="Lora" w:eastAsia="sans-serif" w:cs="Lora"/>
                <w:kern w:val="0"/>
                <w:sz w:val="20"/>
                <w:szCs w:val="20"/>
                <w:lang w:val="en-US" w:eastAsia="zh-CN" w:bidi="ar"/>
              </w:rPr>
              <w:t>Evidencia</w:t>
            </w:r>
          </w:p>
        </w:tc>
      </w:tr>
      <w:tr w14:paraId="12AF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0" w:hRule="atLeast"/>
        </w:trPr>
        <w:tc>
          <w:tcPr>
            <w:tcW w:w="946" w:type="dxa"/>
            <w:vAlign w:val="center"/>
          </w:tcPr>
          <w:p w14:paraId="7C920EB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b/>
                <w:bCs/>
                <w:kern w:val="0"/>
                <w:sz w:val="20"/>
                <w:szCs w:val="20"/>
                <w:lang w:val="en-US" w:eastAsia="zh-CN" w:bidi="ar"/>
              </w:rPr>
              <w:t>PR-01</w:t>
            </w:r>
          </w:p>
        </w:tc>
        <w:tc>
          <w:tcPr>
            <w:tcW w:w="1200" w:type="dxa"/>
            <w:vAlign w:val="center"/>
          </w:tcPr>
          <w:p w14:paraId="24F66AA7">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ERP y Base de datos</w:t>
            </w:r>
          </w:p>
        </w:tc>
        <w:tc>
          <w:tcPr>
            <w:tcW w:w="1845" w:type="dxa"/>
            <w:vAlign w:val="center"/>
          </w:tcPr>
          <w:p w14:paraId="7EA2D2BB">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 xml:space="preserve">Acceder a </w:t>
            </w:r>
            <w:r>
              <w:rPr>
                <w:rStyle w:val="16"/>
                <w:rFonts w:hint="default" w:ascii="Lora" w:hAnsi="Lora" w:eastAsia="sans-serif" w:cs="Lora"/>
                <w:kern w:val="0"/>
                <w:sz w:val="20"/>
                <w:szCs w:val="20"/>
                <w:lang w:val="en-US" w:eastAsia="zh-CN" w:bidi="ar"/>
              </w:rPr>
              <w:t>http://localhost:8069</w:t>
            </w:r>
            <w:r>
              <w:rPr>
                <w:rFonts w:hint="default" w:ascii="Lora" w:hAnsi="Lora" w:eastAsia="sans-serif" w:cs="Lora"/>
                <w:kern w:val="0"/>
                <w:sz w:val="20"/>
                <w:szCs w:val="20"/>
                <w:lang w:val="en-US" w:eastAsia="zh-CN" w:bidi="ar"/>
              </w:rPr>
              <w:t xml:space="preserve"> en el navegador</w:t>
            </w:r>
          </w:p>
        </w:tc>
        <w:tc>
          <w:tcPr>
            <w:tcW w:w="2846" w:type="dxa"/>
            <w:vAlign w:val="center"/>
          </w:tcPr>
          <w:p w14:paraId="4ED718F4">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 xml:space="preserve">Ver la pantalla de inicio y la base de datos </w:t>
            </w:r>
            <w:r>
              <w:rPr>
                <w:rStyle w:val="16"/>
                <w:rFonts w:hint="default" w:ascii="Lora" w:hAnsi="Lora" w:eastAsia="sans-serif" w:cs="Lora"/>
                <w:kern w:val="0"/>
                <w:sz w:val="20"/>
                <w:szCs w:val="20"/>
                <w:lang w:val="en-US" w:eastAsia="zh-CN" w:bidi="ar"/>
              </w:rPr>
              <w:t>bikejumilla_lab_a</w:t>
            </w:r>
          </w:p>
        </w:tc>
        <w:tc>
          <w:tcPr>
            <w:tcW w:w="1608" w:type="dxa"/>
            <w:vAlign w:val="center"/>
          </w:tcPr>
          <w:p w14:paraId="16839D8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Acceso correcto y BD operativa</w:t>
            </w:r>
          </w:p>
        </w:tc>
        <w:tc>
          <w:tcPr>
            <w:tcW w:w="886" w:type="dxa"/>
            <w:vAlign w:val="center"/>
          </w:tcPr>
          <w:p w14:paraId="7110D74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PASS</w:t>
            </w:r>
          </w:p>
        </w:tc>
        <w:tc>
          <w:tcPr>
            <w:tcW w:w="1926" w:type="dxa"/>
            <w:vAlign w:val="center"/>
          </w:tcPr>
          <w:p w14:paraId="49EA984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i/>
                <w:iCs/>
                <w:kern w:val="0"/>
                <w:sz w:val="20"/>
                <w:szCs w:val="20"/>
                <w:lang w:val="es-ES" w:eastAsia="zh-CN" w:bidi="ar"/>
              </w:rPr>
              <w:t>CAPTURA 1</w:t>
            </w:r>
          </w:p>
        </w:tc>
      </w:tr>
      <w:tr w14:paraId="2294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9" w:hRule="atLeast"/>
        </w:trPr>
        <w:tc>
          <w:tcPr>
            <w:tcW w:w="946" w:type="dxa"/>
            <w:vAlign w:val="center"/>
          </w:tcPr>
          <w:p w14:paraId="59255DB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b/>
                <w:bCs/>
                <w:kern w:val="0"/>
                <w:sz w:val="20"/>
                <w:szCs w:val="20"/>
                <w:lang w:val="en-US" w:eastAsia="zh-CN" w:bidi="ar"/>
              </w:rPr>
              <w:t>PR-02</w:t>
            </w:r>
          </w:p>
        </w:tc>
        <w:tc>
          <w:tcPr>
            <w:tcW w:w="1200" w:type="dxa"/>
            <w:vAlign w:val="center"/>
          </w:tcPr>
          <w:p w14:paraId="08518F81">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Módulos y Usuario</w:t>
            </w:r>
          </w:p>
        </w:tc>
        <w:tc>
          <w:tcPr>
            <w:tcW w:w="1845" w:type="dxa"/>
            <w:vAlign w:val="center"/>
          </w:tcPr>
          <w:p w14:paraId="06B1D457">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Revisar módulos activos y cuenta de usuario</w:t>
            </w:r>
          </w:p>
        </w:tc>
        <w:tc>
          <w:tcPr>
            <w:tcW w:w="2846" w:type="dxa"/>
            <w:vAlign w:val="center"/>
          </w:tcPr>
          <w:p w14:paraId="4D90339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Encontrar Ventas/CRM instalados y el perfil "Carlos Comercial"</w:t>
            </w:r>
          </w:p>
        </w:tc>
        <w:tc>
          <w:tcPr>
            <w:tcW w:w="1608" w:type="dxa"/>
            <w:vAlign w:val="center"/>
          </w:tcPr>
          <w:p w14:paraId="3B46975E">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Aplicaciones activas y usuario creado con permisos</w:t>
            </w:r>
          </w:p>
        </w:tc>
        <w:tc>
          <w:tcPr>
            <w:tcW w:w="886" w:type="dxa"/>
            <w:vAlign w:val="center"/>
          </w:tcPr>
          <w:p w14:paraId="21D8029F">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PASS</w:t>
            </w:r>
          </w:p>
        </w:tc>
        <w:tc>
          <w:tcPr>
            <w:tcW w:w="1926" w:type="dxa"/>
            <w:vAlign w:val="center"/>
          </w:tcPr>
          <w:p w14:paraId="75BAA57C">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i/>
                <w:iCs/>
                <w:kern w:val="0"/>
                <w:sz w:val="20"/>
                <w:szCs w:val="20"/>
                <w:lang w:val="es-ES" w:eastAsia="zh-CN" w:bidi="ar"/>
              </w:rPr>
              <w:t>CAPTURAS 2</w:t>
            </w:r>
          </w:p>
        </w:tc>
      </w:tr>
      <w:tr w14:paraId="6F1A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0" w:hRule="atLeast"/>
        </w:trPr>
        <w:tc>
          <w:tcPr>
            <w:tcW w:w="946" w:type="dxa"/>
            <w:vAlign w:val="center"/>
          </w:tcPr>
          <w:p w14:paraId="5EDC3996">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b/>
                <w:bCs/>
                <w:kern w:val="0"/>
                <w:sz w:val="20"/>
                <w:szCs w:val="20"/>
                <w:lang w:val="en-US" w:eastAsia="zh-CN" w:bidi="ar"/>
              </w:rPr>
              <w:t>PR-03</w:t>
            </w:r>
          </w:p>
        </w:tc>
        <w:tc>
          <w:tcPr>
            <w:tcW w:w="1200" w:type="dxa"/>
            <w:vAlign w:val="center"/>
          </w:tcPr>
          <w:p w14:paraId="69A9E91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Flujo CRM a Ventas</w:t>
            </w:r>
          </w:p>
        </w:tc>
        <w:tc>
          <w:tcPr>
            <w:tcW w:w="1845" w:type="dxa"/>
            <w:vAlign w:val="center"/>
          </w:tcPr>
          <w:p w14:paraId="2660090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 xml:space="preserve">Crear oportunidad para "Marta" y generar </w:t>
            </w:r>
            <w:r>
              <w:rPr>
                <w:rFonts w:hint="default" w:ascii="Lora" w:hAnsi="Lora" w:eastAsia="sans-serif" w:cs="Lora"/>
                <w:kern w:val="0"/>
                <w:sz w:val="20"/>
                <w:szCs w:val="20"/>
                <w:lang w:val="es-ES" w:eastAsia="zh-CN" w:bidi="ar"/>
              </w:rPr>
              <w:t xml:space="preserve">factura </w:t>
            </w:r>
            <w:r>
              <w:rPr>
                <w:rFonts w:hint="default" w:ascii="Lora" w:hAnsi="Lora" w:eastAsia="sans-serif" w:cs="Lora"/>
                <w:kern w:val="0"/>
                <w:sz w:val="20"/>
                <w:szCs w:val="20"/>
                <w:lang w:val="en-US" w:eastAsia="zh-CN" w:bidi="ar"/>
              </w:rPr>
              <w:t>de bicicleta</w:t>
            </w:r>
          </w:p>
        </w:tc>
        <w:tc>
          <w:tcPr>
            <w:tcW w:w="2846" w:type="dxa"/>
            <w:vAlign w:val="center"/>
          </w:tcPr>
          <w:p w14:paraId="28AF0CD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El sistema debe enlazar el cliente desde el CRM hasta la cotización</w:t>
            </w:r>
          </w:p>
        </w:tc>
        <w:tc>
          <w:tcPr>
            <w:tcW w:w="1608" w:type="dxa"/>
            <w:vAlign w:val="center"/>
          </w:tcPr>
          <w:p w14:paraId="36DB55F5">
            <w:pPr>
              <w:keepNext w:val="0"/>
              <w:keepLines w:val="0"/>
              <w:widowControl/>
              <w:suppressLineNumbers w:val="0"/>
              <w:spacing w:before="0" w:beforeAutospacing="0" w:line="15" w:lineRule="atLeast"/>
              <w:ind w:left="0" w:leftChars="0" w:right="0" w:rightChars="0"/>
              <w:jc w:val="left"/>
              <w:rPr>
                <w:rFonts w:hint="default" w:ascii="Lora" w:hAnsi="Lora" w:eastAsia="sans-serif" w:cs="Lora"/>
                <w:kern w:val="0"/>
                <w:sz w:val="20"/>
                <w:szCs w:val="20"/>
                <w:lang w:val="es-ES" w:eastAsia="zh-CN" w:bidi="ar"/>
              </w:rPr>
            </w:pPr>
            <w:r>
              <w:rPr>
                <w:rFonts w:hint="default" w:ascii="Lora" w:hAnsi="Lora" w:eastAsia="sans-serif" w:cs="Lora"/>
                <w:kern w:val="0"/>
                <w:sz w:val="20"/>
                <w:szCs w:val="20"/>
                <w:lang w:val="es-ES" w:eastAsia="zh-CN" w:bidi="ar"/>
              </w:rPr>
              <w:t>Factura</w:t>
            </w:r>
          </w:p>
          <w:p w14:paraId="1DC44291">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generado por 181,50 €</w:t>
            </w:r>
          </w:p>
        </w:tc>
        <w:tc>
          <w:tcPr>
            <w:tcW w:w="886" w:type="dxa"/>
            <w:vAlign w:val="center"/>
          </w:tcPr>
          <w:p w14:paraId="5B69D20A">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ans-serif" w:cs="Lora"/>
                <w:kern w:val="0"/>
                <w:sz w:val="20"/>
                <w:szCs w:val="20"/>
                <w:lang w:val="en-US" w:eastAsia="zh-CN" w:bidi="ar"/>
              </w:rPr>
              <w:t>PASS</w:t>
            </w:r>
          </w:p>
        </w:tc>
        <w:tc>
          <w:tcPr>
            <w:tcW w:w="1926" w:type="dxa"/>
            <w:vAlign w:val="center"/>
          </w:tcPr>
          <w:p w14:paraId="6482B5AD">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20"/>
                <w:szCs w:val="20"/>
                <w:vertAlign w:val="baseline"/>
                <w:lang w:val="es-ES"/>
              </w:rPr>
            </w:pPr>
            <w:r>
              <w:rPr>
                <w:rFonts w:hint="default" w:ascii="Lora" w:hAnsi="Lora" w:eastAsia="SimSun" w:cs="Lora"/>
                <w:sz w:val="20"/>
                <w:szCs w:val="20"/>
                <w:vertAlign w:val="baseline"/>
                <w:lang w:val="es-ES"/>
              </w:rPr>
              <w:t>CAPTURAS 3</w:t>
            </w:r>
          </w:p>
        </w:tc>
      </w:tr>
    </w:tbl>
    <w:p w14:paraId="130C6CD6">
      <w:pPr>
        <w:rPr>
          <w:rFonts w:hint="default" w:ascii="Lora" w:hAnsi="Lora" w:eastAsia="SimSun" w:cs="Lora"/>
          <w:sz w:val="24"/>
          <w:szCs w:val="24"/>
          <w:lang w:val="es-ES"/>
        </w:rPr>
      </w:pPr>
      <w:r>
        <w:rPr>
          <w:rFonts w:hint="default" w:ascii="Lora" w:hAnsi="Lora" w:eastAsia="SimSun" w:cs="Lora"/>
          <w:sz w:val="24"/>
          <w:szCs w:val="24"/>
          <w:lang w:val="es-ES"/>
        </w:rPr>
        <w:t xml:space="preserve"> </w:t>
      </w:r>
    </w:p>
    <w:p w14:paraId="0246AD57">
      <w:pPr>
        <w:rPr>
          <w:rFonts w:hint="default" w:ascii="Lora" w:hAnsi="Lora" w:eastAsia="SimSun" w:cs="Lora"/>
          <w:sz w:val="24"/>
          <w:szCs w:val="24"/>
          <w:lang w:val="es-ES"/>
        </w:rPr>
      </w:pPr>
    </w:p>
    <w:p w14:paraId="7BA00FE6">
      <w:pPr>
        <w:rPr>
          <w:rFonts w:hint="default" w:ascii="Lora" w:hAnsi="Lora" w:eastAsia="SimSun" w:cs="Lora"/>
          <w:sz w:val="24"/>
          <w:szCs w:val="24"/>
          <w:lang w:val="es-ES"/>
        </w:rPr>
      </w:pPr>
      <w:r>
        <w:rPr>
          <w:rFonts w:hint="default" w:ascii="Lora" w:hAnsi="Lora" w:eastAsia="SimSun" w:cs="Lora"/>
          <w:sz w:val="24"/>
          <w:szCs w:val="24"/>
          <w:lang w:val="es-ES"/>
        </w:rPr>
        <w:t xml:space="preserve">CAPTURA 1 </w:t>
      </w:r>
    </w:p>
    <w:p w14:paraId="69A4BE2F">
      <w:pPr>
        <w:rPr>
          <w:rFonts w:hint="default" w:ascii="Lora" w:hAnsi="Lora" w:cs="Lora"/>
        </w:rPr>
      </w:pPr>
      <w:r>
        <w:rPr>
          <w:rFonts w:hint="default" w:ascii="Lora" w:hAnsi="Lora" w:cs="Lora"/>
        </w:rPr>
        <w:drawing>
          <wp:inline distT="0" distB="0" distL="114300" distR="114300">
            <wp:extent cx="3441065" cy="2583815"/>
            <wp:effectExtent l="0" t="0" r="6985" b="6985"/>
            <wp:docPr id="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8"/>
                    <pic:cNvPicPr>
                      <a:picLocks noChangeAspect="1"/>
                    </pic:cNvPicPr>
                  </pic:nvPicPr>
                  <pic:blipFill>
                    <a:blip r:embed="rId23"/>
                    <a:stretch>
                      <a:fillRect/>
                    </a:stretch>
                  </pic:blipFill>
                  <pic:spPr>
                    <a:xfrm>
                      <a:off x="0" y="0"/>
                      <a:ext cx="3441065" cy="2583815"/>
                    </a:xfrm>
                    <a:prstGeom prst="rect">
                      <a:avLst/>
                    </a:prstGeom>
                    <a:noFill/>
                    <a:ln>
                      <a:noFill/>
                    </a:ln>
                  </pic:spPr>
                </pic:pic>
              </a:graphicData>
            </a:graphic>
          </wp:inline>
        </w:drawing>
      </w:r>
    </w:p>
    <w:p w14:paraId="51DC7026">
      <w:pPr>
        <w:rPr>
          <w:rFonts w:hint="default" w:ascii="Lora" w:hAnsi="Lora" w:cs="Lora"/>
          <w:lang w:val="es-ES"/>
        </w:rPr>
      </w:pPr>
      <w:r>
        <w:rPr>
          <w:rFonts w:hint="default" w:ascii="Lora" w:hAnsi="Lora" w:cs="Lora"/>
          <w:lang w:val="es-ES"/>
        </w:rPr>
        <w:t>CAPTURAS 2</w:t>
      </w:r>
    </w:p>
    <w:p w14:paraId="42724EA9">
      <w:pPr>
        <w:rPr>
          <w:rFonts w:hint="default" w:ascii="Lora" w:hAnsi="Lora" w:cs="Lora"/>
          <w:lang w:val="es-ES"/>
        </w:rPr>
      </w:pPr>
      <w:r>
        <w:rPr>
          <w:rFonts w:hint="default" w:ascii="Lora" w:hAnsi="Lora" w:cs="Lora"/>
        </w:rPr>
        <w:drawing>
          <wp:inline distT="0" distB="0" distL="114300" distR="114300">
            <wp:extent cx="3183890" cy="2413635"/>
            <wp:effectExtent l="0" t="0" r="16510" b="5715"/>
            <wp:docPr id="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0"/>
                    <pic:cNvPicPr>
                      <a:picLocks noChangeAspect="1"/>
                    </pic:cNvPicPr>
                  </pic:nvPicPr>
                  <pic:blipFill>
                    <a:blip r:embed="rId24"/>
                    <a:stretch>
                      <a:fillRect/>
                    </a:stretch>
                  </pic:blipFill>
                  <pic:spPr>
                    <a:xfrm>
                      <a:off x="0" y="0"/>
                      <a:ext cx="3183890" cy="2413635"/>
                    </a:xfrm>
                    <a:prstGeom prst="rect">
                      <a:avLst/>
                    </a:prstGeom>
                    <a:noFill/>
                    <a:ln>
                      <a:noFill/>
                    </a:ln>
                  </pic:spPr>
                </pic:pic>
              </a:graphicData>
            </a:graphic>
          </wp:inline>
        </w:drawing>
      </w:r>
      <w:r>
        <w:rPr>
          <w:rFonts w:hint="default" w:ascii="Lora" w:hAnsi="Lora" w:cs="Lora"/>
          <w:lang w:val="es-ES"/>
        </w:rPr>
        <w:t xml:space="preserve"> </w:t>
      </w:r>
    </w:p>
    <w:p w14:paraId="2D2C112A">
      <w:pPr>
        <w:rPr>
          <w:rFonts w:hint="default" w:ascii="Lora" w:hAnsi="Lora" w:cs="Lora"/>
          <w:lang w:val="es-ES"/>
        </w:rPr>
      </w:pPr>
      <w:r>
        <w:rPr>
          <w:rFonts w:hint="default" w:ascii="Lora" w:hAnsi="Lora" w:cs="Lora"/>
        </w:rPr>
        <w:drawing>
          <wp:anchor distT="0" distB="0" distL="114300" distR="114300" simplePos="0" relativeHeight="251665408" behindDoc="0" locked="0" layoutInCell="1" allowOverlap="1">
            <wp:simplePos x="0" y="0"/>
            <wp:positionH relativeFrom="column">
              <wp:posOffset>-571500</wp:posOffset>
            </wp:positionH>
            <wp:positionV relativeFrom="paragraph">
              <wp:posOffset>60325</wp:posOffset>
            </wp:positionV>
            <wp:extent cx="3071495" cy="2352675"/>
            <wp:effectExtent l="0" t="0" r="14605" b="9525"/>
            <wp:wrapSquare wrapText="bothSides"/>
            <wp:docPr id="1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9"/>
                    <pic:cNvPicPr>
                      <a:picLocks noChangeAspect="1"/>
                    </pic:cNvPicPr>
                  </pic:nvPicPr>
                  <pic:blipFill>
                    <a:blip r:embed="rId25"/>
                    <a:stretch>
                      <a:fillRect/>
                    </a:stretch>
                  </pic:blipFill>
                  <pic:spPr>
                    <a:xfrm>
                      <a:off x="0" y="0"/>
                      <a:ext cx="3071495" cy="2352675"/>
                    </a:xfrm>
                    <a:prstGeom prst="rect">
                      <a:avLst/>
                    </a:prstGeom>
                    <a:noFill/>
                    <a:ln>
                      <a:noFill/>
                    </a:ln>
                  </pic:spPr>
                </pic:pic>
              </a:graphicData>
            </a:graphic>
          </wp:anchor>
        </w:drawing>
      </w:r>
      <w:r>
        <w:rPr>
          <w:rFonts w:hint="default" w:ascii="Lora" w:hAnsi="Lora" w:cs="Lora"/>
        </w:rPr>
        <w:drawing>
          <wp:anchor distT="0" distB="0" distL="114300" distR="114300" simplePos="0" relativeHeight="251666432" behindDoc="0" locked="0" layoutInCell="1" allowOverlap="1">
            <wp:simplePos x="0" y="0"/>
            <wp:positionH relativeFrom="column">
              <wp:posOffset>2647950</wp:posOffset>
            </wp:positionH>
            <wp:positionV relativeFrom="paragraph">
              <wp:posOffset>42545</wp:posOffset>
            </wp:positionV>
            <wp:extent cx="3341370" cy="2501265"/>
            <wp:effectExtent l="0" t="0" r="11430" b="13335"/>
            <wp:wrapSquare wrapText="bothSides"/>
            <wp:docPr id="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1"/>
                    <pic:cNvPicPr>
                      <a:picLocks noChangeAspect="1"/>
                    </pic:cNvPicPr>
                  </pic:nvPicPr>
                  <pic:blipFill>
                    <a:blip r:embed="rId26"/>
                    <a:stretch>
                      <a:fillRect/>
                    </a:stretch>
                  </pic:blipFill>
                  <pic:spPr>
                    <a:xfrm>
                      <a:off x="0" y="0"/>
                      <a:ext cx="3341370" cy="2501265"/>
                    </a:xfrm>
                    <a:prstGeom prst="rect">
                      <a:avLst/>
                    </a:prstGeom>
                    <a:noFill/>
                    <a:ln>
                      <a:noFill/>
                    </a:ln>
                  </pic:spPr>
                </pic:pic>
              </a:graphicData>
            </a:graphic>
          </wp:anchor>
        </w:drawing>
      </w:r>
    </w:p>
    <w:p w14:paraId="219AB5AA">
      <w:pPr>
        <w:rPr>
          <w:rFonts w:hint="default" w:ascii="Lora" w:hAnsi="Lora" w:cs="Lora"/>
          <w:lang w:val="es-ES"/>
        </w:rPr>
      </w:pPr>
      <w:r>
        <w:rPr>
          <w:rFonts w:hint="default" w:ascii="Lora" w:hAnsi="Lora" w:cs="Lora"/>
          <w:lang w:val="es-ES"/>
        </w:rPr>
        <w:t>CAPTURAS 3</w:t>
      </w:r>
    </w:p>
    <w:p w14:paraId="53A1D8D4">
      <w:pPr>
        <w:rPr>
          <w:rFonts w:hint="default" w:ascii="Lora" w:hAnsi="Lora" w:cs="Lora"/>
          <w:lang w:val="es-ES"/>
        </w:rPr>
      </w:pPr>
      <w:r>
        <w:rPr>
          <w:rFonts w:hint="default" w:ascii="Lora" w:hAnsi="Lora" w:cs="Lora"/>
        </w:rPr>
        <w:drawing>
          <wp:anchor distT="0" distB="0" distL="114300" distR="114300" simplePos="0" relativeHeight="251668480" behindDoc="0" locked="0" layoutInCell="1" allowOverlap="1">
            <wp:simplePos x="0" y="0"/>
            <wp:positionH relativeFrom="column">
              <wp:posOffset>-1066800</wp:posOffset>
            </wp:positionH>
            <wp:positionV relativeFrom="paragraph">
              <wp:posOffset>85725</wp:posOffset>
            </wp:positionV>
            <wp:extent cx="3667760" cy="2778760"/>
            <wp:effectExtent l="0" t="0" r="8890" b="2540"/>
            <wp:wrapSquare wrapText="bothSides"/>
            <wp:docPr id="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3"/>
                    <pic:cNvPicPr>
                      <a:picLocks noChangeAspect="1"/>
                    </pic:cNvPicPr>
                  </pic:nvPicPr>
                  <pic:blipFill>
                    <a:blip r:embed="rId27"/>
                    <a:stretch>
                      <a:fillRect/>
                    </a:stretch>
                  </pic:blipFill>
                  <pic:spPr>
                    <a:xfrm>
                      <a:off x="0" y="0"/>
                      <a:ext cx="3667760" cy="2778760"/>
                    </a:xfrm>
                    <a:prstGeom prst="rect">
                      <a:avLst/>
                    </a:prstGeom>
                    <a:noFill/>
                    <a:ln>
                      <a:noFill/>
                    </a:ln>
                  </pic:spPr>
                </pic:pic>
              </a:graphicData>
            </a:graphic>
          </wp:anchor>
        </w:drawing>
      </w:r>
      <w:r>
        <w:rPr>
          <w:rFonts w:hint="default" w:ascii="Lora" w:hAnsi="Lora" w:cs="Lora"/>
        </w:rPr>
        <w:drawing>
          <wp:anchor distT="0" distB="0" distL="114300" distR="114300" simplePos="0" relativeHeight="251667456" behindDoc="0" locked="0" layoutInCell="1" allowOverlap="1">
            <wp:simplePos x="0" y="0"/>
            <wp:positionH relativeFrom="column">
              <wp:posOffset>2607310</wp:posOffset>
            </wp:positionH>
            <wp:positionV relativeFrom="paragraph">
              <wp:posOffset>71755</wp:posOffset>
            </wp:positionV>
            <wp:extent cx="3716655" cy="2831465"/>
            <wp:effectExtent l="0" t="0" r="17145" b="6985"/>
            <wp:wrapSquare wrapText="bothSides"/>
            <wp:docPr id="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2"/>
                    <pic:cNvPicPr>
                      <a:picLocks noChangeAspect="1"/>
                    </pic:cNvPicPr>
                  </pic:nvPicPr>
                  <pic:blipFill>
                    <a:blip r:embed="rId28"/>
                    <a:stretch>
                      <a:fillRect/>
                    </a:stretch>
                  </pic:blipFill>
                  <pic:spPr>
                    <a:xfrm>
                      <a:off x="0" y="0"/>
                      <a:ext cx="3716655" cy="2831465"/>
                    </a:xfrm>
                    <a:prstGeom prst="rect">
                      <a:avLst/>
                    </a:prstGeom>
                    <a:noFill/>
                    <a:ln>
                      <a:noFill/>
                    </a:ln>
                  </pic:spPr>
                </pic:pic>
              </a:graphicData>
            </a:graphic>
          </wp:anchor>
        </w:drawing>
      </w:r>
    </w:p>
    <w:p w14:paraId="53FC36D1">
      <w:pPr>
        <w:pStyle w:val="2"/>
        <w:bidi w:val="0"/>
        <w:rPr>
          <w:rFonts w:hint="default"/>
          <w:lang w:val="es-ES"/>
        </w:rPr>
      </w:pPr>
      <w:bookmarkStart w:id="18" w:name="_Toc20540"/>
      <w:bookmarkStart w:id="19" w:name="_Toc5285"/>
      <w:bookmarkStart w:id="20" w:name="_Toc4061"/>
      <w:r>
        <w:rPr>
          <w:rFonts w:hint="default"/>
        </w:rPr>
        <w:t>Tarea 7. Instalación B — Entorno en contenedores y compartido</w:t>
      </w:r>
      <w:bookmarkEnd w:id="18"/>
      <w:bookmarkEnd w:id="19"/>
      <w:bookmarkEnd w:id="20"/>
    </w:p>
    <w:p w14:paraId="6933B166">
      <w:pPr>
        <w:rPr>
          <w:rFonts w:hint="default" w:ascii="Lora" w:hAnsi="Lora" w:cs="Lora"/>
        </w:rPr>
      </w:pPr>
    </w:p>
    <w:p w14:paraId="2E2952BB">
      <w:pPr>
        <w:rPr>
          <w:rFonts w:hint="default" w:ascii="Lora" w:hAnsi="Lora" w:eastAsia="SimSun" w:cs="Lora"/>
          <w:b/>
          <w:bCs/>
          <w:color w:val="0000FF"/>
          <w:sz w:val="24"/>
          <w:szCs w:val="24"/>
        </w:rPr>
      </w:pPr>
      <w:r>
        <w:rPr>
          <w:rFonts w:hint="default" w:ascii="Lora" w:hAnsi="Lora" w:eastAsia="SimSun" w:cs="Lora"/>
          <w:b/>
          <w:bCs/>
          <w:color w:val="0000FF"/>
          <w:sz w:val="24"/>
          <w:szCs w:val="24"/>
        </w:rPr>
        <w:t>E7 — Diario de instalación B</w:t>
      </w:r>
    </w:p>
    <w:p w14:paraId="5BB91952">
      <w:pPr>
        <w:rPr>
          <w:rFonts w:hint="default" w:ascii="Lora" w:hAnsi="Lora" w:eastAsia="SimSun" w:cs="Lora"/>
          <w:sz w:val="24"/>
          <w:szCs w:val="24"/>
        </w:rPr>
      </w:pPr>
    </w:p>
    <w:p w14:paraId="50F7F399">
      <w:pPr>
        <w:rPr>
          <w:rFonts w:hint="default" w:ascii="Lora" w:hAnsi="Lora" w:eastAsia="SimSun" w:cs="Lora"/>
          <w:sz w:val="24"/>
          <w:szCs w:val="24"/>
          <w:lang w:val="es-ES"/>
        </w:rPr>
      </w:pPr>
      <w:r>
        <w:rPr>
          <w:rFonts w:hint="default" w:ascii="Lora" w:hAnsi="Lora" w:eastAsia="SimSun" w:cs="Lora"/>
          <w:b/>
          <w:bCs/>
          <w:sz w:val="24"/>
          <w:szCs w:val="24"/>
          <w:lang w:val="es-ES"/>
        </w:rPr>
        <w:t xml:space="preserve">ARQUITECTURA </w:t>
      </w:r>
    </w:p>
    <w:p w14:paraId="0BBA167F">
      <w:pPr>
        <w:rPr>
          <w:rFonts w:hint="default" w:ascii="Lora" w:hAnsi="Lora" w:eastAsia="SimSun" w:cs="Lora"/>
          <w:sz w:val="24"/>
          <w:szCs w:val="24"/>
          <w:lang w:val="es-ES"/>
        </w:rPr>
      </w:pPr>
    </w:p>
    <w:p w14:paraId="29A7BF3D">
      <w:pPr>
        <w:rPr>
          <w:rFonts w:hint="default" w:ascii="Lora" w:hAnsi="Lora" w:cs="Lora"/>
          <w:lang w:val="es-ES"/>
        </w:rPr>
      </w:pPr>
      <w:r>
        <w:rPr>
          <w:rFonts w:hint="default" w:ascii="Lora" w:hAnsi="Lora" w:cs="Lora"/>
          <w:lang w:val="es-ES"/>
        </w:rPr>
        <w:t>PASO 1 - Creamos una nueva VM desde 0 con las mismas características pero importante que tengamos la conexión adaptador solo anfitrion para que se detecten entre si y NAT para tener conexion a internet.</w:t>
      </w:r>
    </w:p>
    <w:p w14:paraId="21F7E23C">
      <w:pPr>
        <w:rPr>
          <w:rFonts w:hint="default" w:ascii="Lora" w:hAnsi="Lora" w:cs="Lora"/>
          <w:lang w:val="es-ES"/>
        </w:rPr>
      </w:pPr>
    </w:p>
    <w:p w14:paraId="6B33A7BC">
      <w:pPr>
        <w:rPr>
          <w:rFonts w:hint="default" w:ascii="Lora" w:hAnsi="Lora" w:cs="Lora"/>
        </w:rPr>
      </w:pPr>
      <w:r>
        <w:rPr>
          <w:rFonts w:hint="default" w:ascii="Lora" w:hAnsi="Lora" w:cs="Lora"/>
        </w:rPr>
        <w:drawing>
          <wp:inline distT="0" distB="0" distL="114300" distR="114300">
            <wp:extent cx="4662805" cy="4984750"/>
            <wp:effectExtent l="0" t="0" r="4445" b="6350"/>
            <wp:docPr id="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4"/>
                    <pic:cNvPicPr>
                      <a:picLocks noChangeAspect="1"/>
                    </pic:cNvPicPr>
                  </pic:nvPicPr>
                  <pic:blipFill>
                    <a:blip r:embed="rId29"/>
                    <a:stretch>
                      <a:fillRect/>
                    </a:stretch>
                  </pic:blipFill>
                  <pic:spPr>
                    <a:xfrm>
                      <a:off x="0" y="0"/>
                      <a:ext cx="4662805" cy="4984750"/>
                    </a:xfrm>
                    <a:prstGeom prst="rect">
                      <a:avLst/>
                    </a:prstGeom>
                    <a:noFill/>
                    <a:ln>
                      <a:noFill/>
                    </a:ln>
                  </pic:spPr>
                </pic:pic>
              </a:graphicData>
            </a:graphic>
          </wp:inline>
        </w:drawing>
      </w:r>
    </w:p>
    <w:p w14:paraId="7EF66B3E">
      <w:pPr>
        <w:rPr>
          <w:rFonts w:hint="default" w:ascii="Lora" w:hAnsi="Lora" w:cs="Lora"/>
        </w:rPr>
      </w:pPr>
    </w:p>
    <w:p w14:paraId="52A2ACA2">
      <w:pPr>
        <w:rPr>
          <w:rFonts w:hint="default" w:ascii="Lora" w:hAnsi="Lora" w:cs="Lora"/>
          <w:lang w:val="es-ES"/>
        </w:rPr>
      </w:pPr>
    </w:p>
    <w:p w14:paraId="645CE055">
      <w:pPr>
        <w:rPr>
          <w:rFonts w:hint="default" w:ascii="Lora" w:hAnsi="Lora" w:cs="Lora"/>
          <w:lang w:val="es-ES"/>
        </w:rPr>
      </w:pPr>
    </w:p>
    <w:p w14:paraId="4A5C7C85">
      <w:pPr>
        <w:rPr>
          <w:rFonts w:hint="default" w:ascii="Lora" w:hAnsi="Lora" w:cs="Lora"/>
          <w:lang w:val="es-ES"/>
        </w:rPr>
      </w:pPr>
    </w:p>
    <w:p w14:paraId="296054AC">
      <w:pPr>
        <w:rPr>
          <w:rFonts w:hint="default" w:ascii="Lora" w:hAnsi="Lora" w:cs="Lora"/>
          <w:lang w:val="es-ES"/>
        </w:rPr>
      </w:pPr>
    </w:p>
    <w:p w14:paraId="31CC9588">
      <w:pPr>
        <w:rPr>
          <w:rFonts w:hint="default" w:ascii="Lora" w:hAnsi="Lora" w:cs="Lora"/>
          <w:lang w:val="es-ES"/>
        </w:rPr>
      </w:pPr>
    </w:p>
    <w:p w14:paraId="76555676">
      <w:pPr>
        <w:rPr>
          <w:rFonts w:hint="default" w:ascii="Lora" w:hAnsi="Lora" w:cs="Lora"/>
          <w:lang w:val="es-ES"/>
        </w:rPr>
      </w:pPr>
    </w:p>
    <w:p w14:paraId="2547399C">
      <w:pPr>
        <w:rPr>
          <w:rFonts w:hint="default" w:ascii="Lora" w:hAnsi="Lora" w:cs="Lora"/>
          <w:lang w:val="es-ES"/>
        </w:rPr>
      </w:pPr>
    </w:p>
    <w:p w14:paraId="54585B92">
      <w:pPr>
        <w:rPr>
          <w:rFonts w:hint="default" w:ascii="Lora" w:hAnsi="Lora" w:cs="Lora"/>
          <w:lang w:val="es-ES"/>
        </w:rPr>
      </w:pPr>
    </w:p>
    <w:p w14:paraId="387DC725">
      <w:pPr>
        <w:rPr>
          <w:rFonts w:hint="default" w:ascii="Lora" w:hAnsi="Lora" w:cs="Lora"/>
          <w:lang w:val="es-ES"/>
        </w:rPr>
      </w:pPr>
    </w:p>
    <w:p w14:paraId="165D0E0E">
      <w:pPr>
        <w:rPr>
          <w:rFonts w:hint="default" w:ascii="Lora" w:hAnsi="Lora" w:cs="Lora"/>
          <w:lang w:val="es-ES"/>
        </w:rPr>
      </w:pPr>
      <w:r>
        <w:rPr>
          <w:rFonts w:hint="default" w:ascii="Lora" w:hAnsi="Lora" w:cs="Lora"/>
          <w:lang w:val="es-ES"/>
        </w:rPr>
        <w:t>PASO 2 - Actualizamos el sistema con apt update e instalamos Docker y Docker compose.</w:t>
      </w:r>
    </w:p>
    <w:p w14:paraId="2B703C20">
      <w:pPr>
        <w:rPr>
          <w:rFonts w:hint="default" w:ascii="Lora" w:hAnsi="Lora" w:cs="Lora"/>
          <w:lang w:val="es-ES"/>
        </w:rPr>
      </w:pPr>
    </w:p>
    <w:p w14:paraId="6C52A909">
      <w:pPr>
        <w:rPr>
          <w:rFonts w:hint="default" w:ascii="Lora" w:hAnsi="Lora" w:cs="Lora"/>
          <w:lang w:val="es-ES"/>
        </w:rPr>
      </w:pPr>
      <w:r>
        <w:rPr>
          <w:rFonts w:hint="default" w:ascii="Lora" w:hAnsi="Lora" w:cs="Lora"/>
        </w:rPr>
        <w:drawing>
          <wp:inline distT="0" distB="0" distL="114300" distR="114300">
            <wp:extent cx="5271770" cy="4725670"/>
            <wp:effectExtent l="0" t="0" r="5080" b="17780"/>
            <wp:docPr id="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5"/>
                    <pic:cNvPicPr>
                      <a:picLocks noChangeAspect="1"/>
                    </pic:cNvPicPr>
                  </pic:nvPicPr>
                  <pic:blipFill>
                    <a:blip r:embed="rId30"/>
                    <a:stretch>
                      <a:fillRect/>
                    </a:stretch>
                  </pic:blipFill>
                  <pic:spPr>
                    <a:xfrm>
                      <a:off x="0" y="0"/>
                      <a:ext cx="5271770" cy="4725670"/>
                    </a:xfrm>
                    <a:prstGeom prst="rect">
                      <a:avLst/>
                    </a:prstGeom>
                    <a:noFill/>
                    <a:ln>
                      <a:noFill/>
                    </a:ln>
                  </pic:spPr>
                </pic:pic>
              </a:graphicData>
            </a:graphic>
          </wp:inline>
        </w:drawing>
      </w:r>
      <w:r>
        <w:rPr>
          <w:rFonts w:hint="default" w:ascii="Lora" w:hAnsi="Lora" w:cs="Lora"/>
          <w:lang w:val="es-ES"/>
        </w:rPr>
        <w:tab/>
      </w:r>
    </w:p>
    <w:p w14:paraId="716E1765">
      <w:pPr>
        <w:rPr>
          <w:rFonts w:hint="default" w:ascii="Lora" w:hAnsi="Lora" w:cs="Lora"/>
          <w:lang w:val="es-ES"/>
        </w:rPr>
      </w:pPr>
      <w:r>
        <w:rPr>
          <w:rFonts w:hint="default" w:ascii="Lora" w:hAnsi="Lora" w:cs="Lora"/>
          <w:lang w:val="es-ES"/>
        </w:rPr>
        <w:t>Verificación: Activamos el servicio Docker, y vemos la version y verificamos que se encuentra funcionando correctamente en el sistema.</w:t>
      </w:r>
    </w:p>
    <w:p w14:paraId="33E632C0">
      <w:pPr>
        <w:rPr>
          <w:rFonts w:hint="default" w:ascii="Lora" w:hAnsi="Lora" w:cs="Lora"/>
        </w:rPr>
      </w:pPr>
      <w:r>
        <w:rPr>
          <w:rFonts w:hint="default" w:ascii="Lora" w:hAnsi="Lora" w:cs="Lora"/>
        </w:rPr>
        <w:drawing>
          <wp:inline distT="0" distB="0" distL="114300" distR="114300">
            <wp:extent cx="5268595" cy="3915410"/>
            <wp:effectExtent l="0" t="0" r="8255" b="8890"/>
            <wp:docPr id="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7"/>
                    <pic:cNvPicPr>
                      <a:picLocks noChangeAspect="1"/>
                    </pic:cNvPicPr>
                  </pic:nvPicPr>
                  <pic:blipFill>
                    <a:blip r:embed="rId31"/>
                    <a:stretch>
                      <a:fillRect/>
                    </a:stretch>
                  </pic:blipFill>
                  <pic:spPr>
                    <a:xfrm>
                      <a:off x="0" y="0"/>
                      <a:ext cx="5268595" cy="3915410"/>
                    </a:xfrm>
                    <a:prstGeom prst="rect">
                      <a:avLst/>
                    </a:prstGeom>
                    <a:noFill/>
                    <a:ln>
                      <a:noFill/>
                    </a:ln>
                  </pic:spPr>
                </pic:pic>
              </a:graphicData>
            </a:graphic>
          </wp:inline>
        </w:drawing>
      </w:r>
    </w:p>
    <w:p w14:paraId="38F64159">
      <w:pPr>
        <w:rPr>
          <w:rFonts w:hint="default" w:ascii="Lora" w:hAnsi="Lora" w:cs="Lora"/>
        </w:rPr>
      </w:pPr>
    </w:p>
    <w:p w14:paraId="6904E695">
      <w:pPr>
        <w:rPr>
          <w:rFonts w:hint="default" w:ascii="Lora" w:hAnsi="Lora" w:cs="Lora"/>
          <w:lang w:val="es-ES"/>
        </w:rPr>
      </w:pPr>
      <w:r>
        <w:rPr>
          <w:rFonts w:hint="default" w:ascii="Lora" w:hAnsi="Lora" w:cs="Lora"/>
          <w:lang w:val="es-ES"/>
        </w:rPr>
        <w:t>PASO 3 - Creamos el proyecto Odoo</w:t>
      </w:r>
    </w:p>
    <w:p w14:paraId="68550414">
      <w:pPr>
        <w:rPr>
          <w:rFonts w:hint="default" w:ascii="Lora" w:hAnsi="Lora" w:cs="Lora"/>
          <w:lang w:val="es-ES"/>
        </w:rPr>
      </w:pPr>
    </w:p>
    <w:p w14:paraId="3AD4C57C">
      <w:pPr>
        <w:rPr>
          <w:rFonts w:hint="default" w:ascii="Lora" w:hAnsi="Lora" w:cs="Lora"/>
          <w:lang w:val="es-ES"/>
        </w:rPr>
      </w:pPr>
      <w:r>
        <w:rPr>
          <w:rFonts w:hint="default" w:ascii="Lora" w:hAnsi="Lora" w:cs="Lora"/>
          <w:lang w:val="es-ES"/>
        </w:rPr>
        <w:t>Primero creamos la carpeta nueva para la isntalación y entramos.</w:t>
      </w:r>
    </w:p>
    <w:p w14:paraId="7CEA5F4A">
      <w:pPr>
        <w:rPr>
          <w:rFonts w:hint="default" w:ascii="Lora" w:hAnsi="Lora" w:cs="Lora"/>
          <w:lang w:val="es-ES"/>
        </w:rPr>
      </w:pPr>
      <w:r>
        <w:rPr>
          <w:rFonts w:hint="default" w:ascii="Lora" w:hAnsi="Lora" w:cs="Lora"/>
          <w:lang w:val="es-ES"/>
        </w:rPr>
        <w:t>Segundo creamos el archivo compose.yaml en la carpeta.</w:t>
      </w:r>
    </w:p>
    <w:p w14:paraId="08429C5A">
      <w:pPr>
        <w:rPr>
          <w:rFonts w:hint="default" w:ascii="Lora" w:hAnsi="Lora" w:cs="Lora"/>
          <w:lang w:val="es-ES"/>
        </w:rPr>
      </w:pPr>
      <w:r>
        <w:rPr>
          <w:rFonts w:hint="default" w:ascii="Lora" w:hAnsi="Lora" w:cs="Lora"/>
          <w:lang w:val="es-ES"/>
        </w:rPr>
        <w:t>Tercero iniciamos los contenedores y comprobamos su estado.</w:t>
      </w:r>
    </w:p>
    <w:p w14:paraId="04091FF7">
      <w:pPr>
        <w:rPr>
          <w:rFonts w:hint="default" w:ascii="Lora" w:hAnsi="Lora" w:eastAsia="SimSun" w:cs="Lora"/>
          <w:sz w:val="24"/>
          <w:szCs w:val="24"/>
          <w:lang w:val="es-ES"/>
        </w:rPr>
      </w:pPr>
      <w:r>
        <w:rPr>
          <w:rFonts w:hint="default" w:ascii="Lora" w:hAnsi="Lora" w:eastAsia="SimSun" w:cs="Lora"/>
          <w:sz w:val="24"/>
          <w:szCs w:val="24"/>
          <w:lang w:val="es-ES"/>
        </w:rPr>
        <w:t xml:space="preserve">Cuerto </w:t>
      </w:r>
      <w:r>
        <w:rPr>
          <w:rFonts w:hint="default" w:ascii="Lora" w:hAnsi="Lora" w:eastAsia="SimSun" w:cs="Lora"/>
          <w:sz w:val="24"/>
          <w:szCs w:val="24"/>
        </w:rPr>
        <w:t>identifica</w:t>
      </w:r>
      <w:r>
        <w:rPr>
          <w:rFonts w:hint="default" w:ascii="Lora" w:hAnsi="Lora" w:eastAsia="SimSun" w:cs="Lora"/>
          <w:sz w:val="24"/>
          <w:szCs w:val="24"/>
          <w:lang w:val="es-ES"/>
        </w:rPr>
        <w:t>mos</w:t>
      </w:r>
      <w:r>
        <w:rPr>
          <w:rFonts w:hint="default" w:ascii="Lora" w:hAnsi="Lora" w:eastAsia="SimSun" w:cs="Lora"/>
          <w:sz w:val="24"/>
          <w:szCs w:val="24"/>
        </w:rPr>
        <w:t xml:space="preserve"> el servicio ERP y el servicio de </w:t>
      </w:r>
      <w:r>
        <w:rPr>
          <w:rFonts w:hint="default" w:ascii="Lora" w:hAnsi="Lora" w:eastAsia="SimSun" w:cs="Lora"/>
          <w:sz w:val="24"/>
          <w:szCs w:val="24"/>
          <w:lang w:val="es-ES"/>
        </w:rPr>
        <w:t>PostgreSQL.</w:t>
      </w:r>
    </w:p>
    <w:p w14:paraId="4F3A97E5">
      <w:pPr>
        <w:rPr>
          <w:rFonts w:hint="default" w:ascii="Lora" w:hAnsi="Lora" w:cs="Lora"/>
          <w:lang w:val="es-ES"/>
        </w:rPr>
      </w:pPr>
      <w:r>
        <w:rPr>
          <w:rFonts w:hint="default" w:ascii="Lora" w:hAnsi="Lora" w:cs="Lora"/>
          <w:lang w:val="es-ES"/>
        </w:rPr>
        <w:t xml:space="preserve"> </w:t>
      </w:r>
    </w:p>
    <w:p w14:paraId="454FB182">
      <w:pPr>
        <w:rPr>
          <w:rFonts w:hint="default" w:ascii="Lora" w:hAnsi="Lora" w:cs="Lora"/>
          <w:lang w:val="es-ES"/>
        </w:rPr>
      </w:pPr>
      <w:r>
        <w:rPr>
          <w:rFonts w:hint="default" w:ascii="Lora" w:hAnsi="Lora" w:cs="Lora"/>
        </w:rPr>
        <w:drawing>
          <wp:anchor distT="0" distB="0" distL="114300" distR="114300" simplePos="0" relativeHeight="251670528" behindDoc="0" locked="0" layoutInCell="1" allowOverlap="1">
            <wp:simplePos x="0" y="0"/>
            <wp:positionH relativeFrom="column">
              <wp:posOffset>-977265</wp:posOffset>
            </wp:positionH>
            <wp:positionV relativeFrom="paragraph">
              <wp:posOffset>213360</wp:posOffset>
            </wp:positionV>
            <wp:extent cx="3214370" cy="2886710"/>
            <wp:effectExtent l="0" t="0" r="5080" b="8890"/>
            <wp:wrapSquare wrapText="bothSides"/>
            <wp:docPr id="2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9"/>
                    <pic:cNvPicPr>
                      <a:picLocks noChangeAspect="1"/>
                    </pic:cNvPicPr>
                  </pic:nvPicPr>
                  <pic:blipFill>
                    <a:blip r:embed="rId32"/>
                    <a:stretch>
                      <a:fillRect/>
                    </a:stretch>
                  </pic:blipFill>
                  <pic:spPr>
                    <a:xfrm>
                      <a:off x="0" y="0"/>
                      <a:ext cx="3214370" cy="2886710"/>
                    </a:xfrm>
                    <a:prstGeom prst="rect">
                      <a:avLst/>
                    </a:prstGeom>
                    <a:noFill/>
                    <a:ln>
                      <a:noFill/>
                    </a:ln>
                  </pic:spPr>
                </pic:pic>
              </a:graphicData>
            </a:graphic>
          </wp:anchor>
        </w:drawing>
      </w:r>
      <w:r>
        <w:rPr>
          <w:rFonts w:hint="default" w:ascii="Lora" w:hAnsi="Lora" w:cs="Lora"/>
        </w:rPr>
        <w:drawing>
          <wp:anchor distT="0" distB="0" distL="114300" distR="114300" simplePos="0" relativeHeight="251669504" behindDoc="0" locked="0" layoutInCell="1" allowOverlap="1">
            <wp:simplePos x="0" y="0"/>
            <wp:positionH relativeFrom="column">
              <wp:posOffset>2298065</wp:posOffset>
            </wp:positionH>
            <wp:positionV relativeFrom="paragraph">
              <wp:posOffset>179070</wp:posOffset>
            </wp:positionV>
            <wp:extent cx="3973830" cy="2943860"/>
            <wp:effectExtent l="0" t="0" r="7620" b="8890"/>
            <wp:wrapSquare wrapText="bothSides"/>
            <wp:docPr id="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8"/>
                    <pic:cNvPicPr>
                      <a:picLocks noChangeAspect="1"/>
                    </pic:cNvPicPr>
                  </pic:nvPicPr>
                  <pic:blipFill>
                    <a:blip r:embed="rId33"/>
                    <a:stretch>
                      <a:fillRect/>
                    </a:stretch>
                  </pic:blipFill>
                  <pic:spPr>
                    <a:xfrm>
                      <a:off x="0" y="0"/>
                      <a:ext cx="3973830" cy="2943860"/>
                    </a:xfrm>
                    <a:prstGeom prst="rect">
                      <a:avLst/>
                    </a:prstGeom>
                    <a:noFill/>
                    <a:ln>
                      <a:noFill/>
                    </a:ln>
                  </pic:spPr>
                </pic:pic>
              </a:graphicData>
            </a:graphic>
          </wp:anchor>
        </w:drawing>
      </w:r>
    </w:p>
    <w:p w14:paraId="3AC83246">
      <w:pPr>
        <w:rPr>
          <w:rFonts w:hint="default" w:ascii="Lora" w:hAnsi="Lora" w:cs="Lora"/>
        </w:rPr>
      </w:pPr>
      <w:r>
        <w:rPr>
          <w:rFonts w:hint="default" w:ascii="Lora" w:hAnsi="Lora" w:cs="Lora"/>
        </w:rPr>
        <w:drawing>
          <wp:inline distT="0" distB="0" distL="114300" distR="114300">
            <wp:extent cx="5269230" cy="4713605"/>
            <wp:effectExtent l="0" t="0" r="7620" b="10795"/>
            <wp:docPr id="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0"/>
                    <pic:cNvPicPr>
                      <a:picLocks noChangeAspect="1"/>
                    </pic:cNvPicPr>
                  </pic:nvPicPr>
                  <pic:blipFill>
                    <a:blip r:embed="rId34"/>
                    <a:stretch>
                      <a:fillRect/>
                    </a:stretch>
                  </pic:blipFill>
                  <pic:spPr>
                    <a:xfrm>
                      <a:off x="0" y="0"/>
                      <a:ext cx="5269230" cy="4713605"/>
                    </a:xfrm>
                    <a:prstGeom prst="rect">
                      <a:avLst/>
                    </a:prstGeom>
                    <a:noFill/>
                    <a:ln>
                      <a:noFill/>
                    </a:ln>
                  </pic:spPr>
                </pic:pic>
              </a:graphicData>
            </a:graphic>
          </wp:inline>
        </w:drawing>
      </w:r>
    </w:p>
    <w:p w14:paraId="62437ECC">
      <w:pPr>
        <w:rPr>
          <w:rFonts w:hint="default" w:ascii="Lora" w:hAnsi="Lora" w:cs="Lora"/>
        </w:rPr>
      </w:pPr>
    </w:p>
    <w:p w14:paraId="1AAF20B2">
      <w:pPr>
        <w:rPr>
          <w:rFonts w:hint="default" w:ascii="Lora" w:hAnsi="Lora" w:cs="Lora"/>
          <w:lang w:val="es-ES"/>
        </w:rPr>
      </w:pPr>
      <w:r>
        <w:rPr>
          <w:rFonts w:hint="default" w:ascii="Lora" w:hAnsi="Lora" w:cs="Lora"/>
          <w:lang w:val="es-ES"/>
        </w:rPr>
        <w:t>PASO 4 - Acceder a Odoo</w:t>
      </w:r>
    </w:p>
    <w:p w14:paraId="36066948">
      <w:pPr>
        <w:rPr>
          <w:rFonts w:hint="default" w:ascii="Lora" w:hAnsi="Lora" w:cs="Lora"/>
          <w:lang w:val="es-ES"/>
        </w:rPr>
      </w:pPr>
      <w:r>
        <w:rPr>
          <w:rFonts w:hint="default" w:ascii="Lora" w:hAnsi="Lora" w:cs="Lora"/>
          <w:lang w:val="es-ES"/>
        </w:rPr>
        <w:t>Primero desde el navegador como cliente y confirmamos que entramos desde el puerto TCP 8069.</w:t>
      </w:r>
    </w:p>
    <w:p w14:paraId="034B4192">
      <w:pPr>
        <w:rPr>
          <w:rFonts w:hint="default" w:ascii="Lora" w:hAnsi="Lora" w:cs="Lora"/>
        </w:rPr>
      </w:pPr>
      <w:r>
        <w:rPr>
          <w:rFonts w:hint="default" w:ascii="Lora" w:hAnsi="Lora" w:cs="Lora"/>
        </w:rPr>
        <w:drawing>
          <wp:inline distT="0" distB="0" distL="114300" distR="114300">
            <wp:extent cx="4393565" cy="3237230"/>
            <wp:effectExtent l="0" t="0" r="6985" b="1270"/>
            <wp:docPr id="2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1"/>
                    <pic:cNvPicPr>
                      <a:picLocks noChangeAspect="1"/>
                    </pic:cNvPicPr>
                  </pic:nvPicPr>
                  <pic:blipFill>
                    <a:blip r:embed="rId35"/>
                    <a:stretch>
                      <a:fillRect/>
                    </a:stretch>
                  </pic:blipFill>
                  <pic:spPr>
                    <a:xfrm>
                      <a:off x="0" y="0"/>
                      <a:ext cx="4393565" cy="3237230"/>
                    </a:xfrm>
                    <a:prstGeom prst="rect">
                      <a:avLst/>
                    </a:prstGeom>
                    <a:noFill/>
                    <a:ln>
                      <a:noFill/>
                    </a:ln>
                  </pic:spPr>
                </pic:pic>
              </a:graphicData>
            </a:graphic>
          </wp:inline>
        </w:drawing>
      </w:r>
    </w:p>
    <w:p w14:paraId="52E43527">
      <w:pPr>
        <w:rPr>
          <w:rFonts w:hint="default" w:ascii="Lora" w:hAnsi="Lora" w:cs="Lora"/>
          <w:lang w:val="es-ES"/>
        </w:rPr>
      </w:pPr>
      <w:r>
        <w:rPr>
          <w:rFonts w:hint="default" w:ascii="Lora" w:hAnsi="Lora" w:cs="Lora"/>
          <w:lang w:val="es-ES"/>
        </w:rPr>
        <w:t>PASO 5 - Comprobar servicios Docker</w:t>
      </w:r>
    </w:p>
    <w:p w14:paraId="64AE1199">
      <w:pPr>
        <w:rPr>
          <w:rFonts w:hint="default" w:ascii="Lora" w:hAnsi="Lora" w:cs="Lora"/>
          <w:lang w:val="es-ES"/>
        </w:rPr>
      </w:pPr>
    </w:p>
    <w:p w14:paraId="7B9A14DE">
      <w:pPr>
        <w:rPr>
          <w:rFonts w:hint="default" w:ascii="Lora" w:hAnsi="Lora" w:cs="Lora"/>
          <w:lang w:val="es-ES"/>
        </w:rPr>
      </w:pPr>
      <w:r>
        <w:rPr>
          <w:rFonts w:hint="default" w:ascii="Lora" w:hAnsi="Lora" w:cs="Lora"/>
          <w:lang w:val="es-ES"/>
        </w:rPr>
        <w:t>Ahora verificamos que Odoo y PostgreSQL están separados en dos contenedores.</w:t>
      </w:r>
    </w:p>
    <w:p w14:paraId="7CA0947A">
      <w:pPr>
        <w:rPr>
          <w:rFonts w:hint="default" w:ascii="Lora" w:hAnsi="Lora" w:cs="Lora"/>
          <w:lang w:val="es-ES"/>
        </w:rPr>
      </w:pPr>
    </w:p>
    <w:p w14:paraId="10911B10">
      <w:pPr>
        <w:rPr>
          <w:rFonts w:hint="default" w:ascii="Lora" w:hAnsi="Lora" w:cs="Lora"/>
          <w:lang w:val="es-ES"/>
        </w:rPr>
      </w:pPr>
      <w:r>
        <w:rPr>
          <w:rFonts w:hint="default" w:ascii="Lora" w:hAnsi="Lora" w:cs="Lora"/>
          <w:lang w:val="es-ES"/>
        </w:rPr>
        <w:t>Aqui también vemos que PostgreSQL utiliza el puerto 5432.</w:t>
      </w:r>
    </w:p>
    <w:p w14:paraId="244534F3">
      <w:pPr>
        <w:rPr>
          <w:rFonts w:hint="default" w:ascii="Lora" w:hAnsi="Lora" w:cs="Lora"/>
          <w:lang w:val="es-ES"/>
        </w:rPr>
      </w:pPr>
      <w:r>
        <w:rPr>
          <w:rFonts w:hint="default" w:ascii="Lora" w:hAnsi="Lora" w:cs="Lora"/>
          <w:lang w:val="es-ES"/>
        </w:rPr>
        <w:t>Y vemos las redes Docker disponibles, con lo que podemos identifiar la red que conecta los 2 servicios.</w:t>
      </w:r>
    </w:p>
    <w:p w14:paraId="559A63F6">
      <w:pPr>
        <w:rPr>
          <w:rFonts w:hint="default" w:ascii="Lora" w:hAnsi="Lora" w:cs="Lora"/>
          <w:lang w:val="es-ES"/>
        </w:rPr>
      </w:pPr>
      <w:r>
        <w:rPr>
          <w:rFonts w:hint="default" w:ascii="Lora" w:hAnsi="Lora" w:cs="Lora"/>
        </w:rPr>
        <w:drawing>
          <wp:inline distT="0" distB="0" distL="114300" distR="114300">
            <wp:extent cx="4267200" cy="3642360"/>
            <wp:effectExtent l="0" t="0" r="0" b="15240"/>
            <wp:docPr id="3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23"/>
                    <pic:cNvPicPr>
                      <a:picLocks noChangeAspect="1"/>
                    </pic:cNvPicPr>
                  </pic:nvPicPr>
                  <pic:blipFill>
                    <a:blip r:embed="rId36"/>
                    <a:stretch>
                      <a:fillRect/>
                    </a:stretch>
                  </pic:blipFill>
                  <pic:spPr>
                    <a:xfrm>
                      <a:off x="0" y="0"/>
                      <a:ext cx="4267200" cy="3642360"/>
                    </a:xfrm>
                    <a:prstGeom prst="rect">
                      <a:avLst/>
                    </a:prstGeom>
                    <a:noFill/>
                    <a:ln>
                      <a:noFill/>
                    </a:ln>
                  </pic:spPr>
                </pic:pic>
              </a:graphicData>
            </a:graphic>
          </wp:inline>
        </w:drawing>
      </w:r>
      <w:r>
        <w:rPr>
          <w:rFonts w:hint="default" w:ascii="Lora" w:hAnsi="Lora" w:cs="Lora"/>
          <w:lang w:val="es-ES"/>
        </w:rPr>
        <w:t xml:space="preserve"> </w:t>
      </w:r>
    </w:p>
    <w:p w14:paraId="7ED086E0">
      <w:pPr>
        <w:rPr>
          <w:rFonts w:hint="default" w:ascii="Lora" w:hAnsi="Lora" w:cs="Lora"/>
          <w:lang w:val="es-ES"/>
        </w:rPr>
      </w:pPr>
    </w:p>
    <w:p w14:paraId="4837F959">
      <w:pPr>
        <w:rPr>
          <w:rFonts w:hint="default" w:ascii="Lora" w:hAnsi="Lora" w:cs="Lora"/>
          <w:lang w:val="es-ES"/>
        </w:rPr>
      </w:pPr>
    </w:p>
    <w:p w14:paraId="4DADD6C2">
      <w:pPr>
        <w:rPr>
          <w:rFonts w:hint="default" w:ascii="Lora" w:hAnsi="Lora" w:cs="Lora"/>
          <w:lang w:val="es-ES"/>
        </w:rPr>
      </w:pPr>
    </w:p>
    <w:p w14:paraId="3012E1DB">
      <w:pPr>
        <w:rPr>
          <w:rFonts w:hint="default" w:ascii="Lora" w:hAnsi="Lora" w:cs="Lora"/>
          <w:lang w:val="es-ES"/>
        </w:rPr>
      </w:pPr>
    </w:p>
    <w:p w14:paraId="7D6F0D76">
      <w:pPr>
        <w:rPr>
          <w:rFonts w:hint="default" w:ascii="Lora" w:hAnsi="Lora" w:cs="Lora"/>
          <w:lang w:val="es-ES"/>
        </w:rPr>
      </w:pPr>
    </w:p>
    <w:p w14:paraId="1402537B">
      <w:pPr>
        <w:rPr>
          <w:rFonts w:hint="default" w:ascii="Lora" w:hAnsi="Lora" w:cs="Lora"/>
          <w:lang w:val="es-ES"/>
        </w:rPr>
      </w:pPr>
    </w:p>
    <w:p w14:paraId="3029CBF3">
      <w:pPr>
        <w:rPr>
          <w:rFonts w:hint="default" w:ascii="Lora" w:hAnsi="Lora" w:cs="Lora"/>
          <w:lang w:val="es-ES"/>
        </w:rPr>
      </w:pPr>
    </w:p>
    <w:p w14:paraId="5D41DB69">
      <w:pPr>
        <w:rPr>
          <w:rFonts w:hint="default" w:ascii="Lora" w:hAnsi="Lora" w:cs="Lora"/>
          <w:lang w:val="es-ES"/>
        </w:rPr>
      </w:pPr>
    </w:p>
    <w:p w14:paraId="2FE62677">
      <w:pPr>
        <w:rPr>
          <w:rFonts w:hint="default" w:ascii="Lora" w:hAnsi="Lora" w:cs="Lora"/>
          <w:lang w:val="es-ES"/>
        </w:rPr>
      </w:pPr>
    </w:p>
    <w:p w14:paraId="6D218165">
      <w:pPr>
        <w:rPr>
          <w:rFonts w:hint="default" w:ascii="Lora" w:hAnsi="Lora" w:cs="Lora"/>
          <w:lang w:val="es-ES"/>
        </w:rPr>
      </w:pPr>
    </w:p>
    <w:p w14:paraId="7600107D">
      <w:pPr>
        <w:rPr>
          <w:rFonts w:hint="default" w:ascii="Lora" w:hAnsi="Lora" w:cs="Lora"/>
          <w:lang w:val="es-ES"/>
        </w:rPr>
      </w:pPr>
    </w:p>
    <w:p w14:paraId="5BB82FF3">
      <w:pPr>
        <w:rPr>
          <w:rFonts w:hint="default" w:ascii="Lora" w:hAnsi="Lora" w:cs="Lora"/>
          <w:lang w:val="es-ES"/>
        </w:rPr>
      </w:pPr>
    </w:p>
    <w:p w14:paraId="2B120590">
      <w:pPr>
        <w:rPr>
          <w:rFonts w:hint="default" w:ascii="Lora" w:hAnsi="Lora" w:cs="Lora"/>
          <w:lang w:val="es-ES"/>
        </w:rPr>
      </w:pPr>
    </w:p>
    <w:p w14:paraId="32A1CAB5">
      <w:pPr>
        <w:rPr>
          <w:rFonts w:hint="default" w:ascii="Lora" w:hAnsi="Lora" w:cs="Lora"/>
          <w:lang w:val="es-ES"/>
        </w:rPr>
      </w:pPr>
    </w:p>
    <w:p w14:paraId="38D0A30D">
      <w:pPr>
        <w:rPr>
          <w:rFonts w:hint="default" w:ascii="Lora" w:hAnsi="Lora" w:cs="Lora"/>
          <w:lang w:val="es-ES"/>
        </w:rPr>
      </w:pPr>
    </w:p>
    <w:p w14:paraId="1FBEE3E5">
      <w:pPr>
        <w:rPr>
          <w:rFonts w:hint="default" w:ascii="Lora" w:hAnsi="Lora" w:cs="Lora"/>
          <w:lang w:val="es-ES"/>
        </w:rPr>
      </w:pPr>
    </w:p>
    <w:p w14:paraId="449F2C07">
      <w:pPr>
        <w:rPr>
          <w:rFonts w:hint="default" w:ascii="Lora" w:hAnsi="Lora" w:cs="Lora"/>
          <w:lang w:val="es-ES"/>
        </w:rPr>
      </w:pPr>
    </w:p>
    <w:p w14:paraId="64215249">
      <w:pPr>
        <w:rPr>
          <w:rFonts w:hint="default" w:ascii="Lora" w:hAnsi="Lora" w:cs="Lora"/>
          <w:lang w:val="es-ES"/>
        </w:rPr>
      </w:pPr>
    </w:p>
    <w:p w14:paraId="147D7D2C">
      <w:pPr>
        <w:rPr>
          <w:rFonts w:hint="default" w:ascii="Lora" w:hAnsi="Lora" w:cs="Lora"/>
          <w:lang w:val="es-ES"/>
        </w:rPr>
      </w:pPr>
      <w:r>
        <w:rPr>
          <w:rFonts w:hint="default" w:ascii="Lora" w:hAnsi="Lora" w:cs="Lora"/>
          <w:b/>
          <w:bCs/>
          <w:lang w:val="es-ES"/>
        </w:rPr>
        <w:t>PERSISTENCIA</w:t>
      </w:r>
    </w:p>
    <w:p w14:paraId="089B9398">
      <w:pPr>
        <w:pStyle w:val="94"/>
        <w:keepNext w:val="0"/>
        <w:keepLines w:val="0"/>
        <w:widowControl/>
        <w:suppressLineNumbers w:val="0"/>
        <w:rPr>
          <w:rFonts w:hint="default" w:ascii="Lora" w:hAnsi="Lora" w:cs="Lora"/>
        </w:rPr>
      </w:pPr>
      <w:r>
        <w:rPr>
          <w:rFonts w:hint="default" w:ascii="Lora" w:hAnsi="Lora" w:cs="Lora"/>
          <w:lang w:val="es-ES"/>
        </w:rPr>
        <w:t>E</w:t>
      </w:r>
      <w:r>
        <w:rPr>
          <w:rFonts w:hint="default" w:ascii="Lora" w:hAnsi="Lora" w:cs="Lora"/>
        </w:rPr>
        <w:t>jecuta</w:t>
      </w:r>
      <w:r>
        <w:rPr>
          <w:rFonts w:hint="default" w:ascii="Lora" w:hAnsi="Lora" w:cs="Lora"/>
          <w:lang w:val="es-ES"/>
        </w:rPr>
        <w:t>n</w:t>
      </w:r>
      <w:r>
        <w:rPr>
          <w:rFonts w:hint="default" w:ascii="Lora" w:hAnsi="Lora" w:cs="Lora"/>
        </w:rPr>
        <w:t xml:space="preserve">do el comando </w:t>
      </w:r>
      <w:r>
        <w:rPr>
          <w:rStyle w:val="16"/>
          <w:rFonts w:hint="default" w:ascii="Lora" w:hAnsi="Lora" w:cs="Lora"/>
        </w:rPr>
        <w:t>sudo docker volume ls</w:t>
      </w:r>
      <w:r>
        <w:rPr>
          <w:rFonts w:hint="default" w:ascii="Lora" w:hAnsi="Lora" w:cs="Lora"/>
        </w:rPr>
        <w:t xml:space="preserve"> para identificar los volúmenes de almacenamiento de Docker</w:t>
      </w:r>
    </w:p>
    <w:p w14:paraId="5385A8E5">
      <w:pPr>
        <w:pStyle w:val="94"/>
        <w:keepNext w:val="0"/>
        <w:keepLines w:val="0"/>
        <w:widowControl/>
        <w:suppressLineNumbers w:val="0"/>
        <w:rPr>
          <w:rFonts w:hint="default" w:ascii="Lora" w:hAnsi="Lora" w:cs="Lora"/>
          <w:lang w:val="es-ES"/>
        </w:rPr>
      </w:pPr>
      <w:r>
        <w:rPr>
          <w:rFonts w:hint="default" w:ascii="Lora" w:hAnsi="Lora" w:cs="Lora"/>
        </w:rPr>
        <w:t>La existencia de estos volúmenes permite mantener los datos independientemente del ciclo de vida de los contenedores. Su funcionamiento se comprobará mediante una prueba de detención y posterior puesta en marcha de los servicios</w:t>
      </w:r>
    </w:p>
    <w:p w14:paraId="11E64901">
      <w:pPr>
        <w:rPr>
          <w:rFonts w:hint="default" w:ascii="Lora" w:hAnsi="Lora" w:cs="Lora"/>
          <w:lang w:val="es-ES"/>
        </w:rPr>
      </w:pPr>
      <w:r>
        <w:rPr>
          <w:rFonts w:hint="default" w:ascii="Lora" w:hAnsi="Lora" w:cs="Lora"/>
        </w:rPr>
        <w:drawing>
          <wp:anchor distT="0" distB="0" distL="114300" distR="114300" simplePos="0" relativeHeight="251671552" behindDoc="0" locked="0" layoutInCell="1" allowOverlap="1">
            <wp:simplePos x="0" y="0"/>
            <wp:positionH relativeFrom="column">
              <wp:posOffset>-67945</wp:posOffset>
            </wp:positionH>
            <wp:positionV relativeFrom="paragraph">
              <wp:posOffset>69850</wp:posOffset>
            </wp:positionV>
            <wp:extent cx="3704590" cy="2908935"/>
            <wp:effectExtent l="0" t="0" r="10160" b="5715"/>
            <wp:wrapSquare wrapText="bothSides"/>
            <wp:docPr id="3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4"/>
                    <pic:cNvPicPr>
                      <a:picLocks noChangeAspect="1"/>
                    </pic:cNvPicPr>
                  </pic:nvPicPr>
                  <pic:blipFill>
                    <a:blip r:embed="rId37"/>
                    <a:stretch>
                      <a:fillRect/>
                    </a:stretch>
                  </pic:blipFill>
                  <pic:spPr>
                    <a:xfrm>
                      <a:off x="0" y="0"/>
                      <a:ext cx="3704590" cy="2908935"/>
                    </a:xfrm>
                    <a:prstGeom prst="rect">
                      <a:avLst/>
                    </a:prstGeom>
                    <a:noFill/>
                    <a:ln>
                      <a:noFill/>
                    </a:ln>
                  </pic:spPr>
                </pic:pic>
              </a:graphicData>
            </a:graphic>
          </wp:anchor>
        </w:drawing>
      </w:r>
    </w:p>
    <w:p w14:paraId="0E836E79">
      <w:pPr>
        <w:rPr>
          <w:rFonts w:hint="default" w:ascii="Lora" w:hAnsi="Lora" w:cs="Lora"/>
          <w:lang w:val="es-ES"/>
        </w:rPr>
      </w:pPr>
    </w:p>
    <w:p w14:paraId="2636938E">
      <w:pPr>
        <w:rPr>
          <w:rFonts w:hint="default" w:ascii="Lora" w:hAnsi="Lora" w:cs="Lora"/>
          <w:lang w:val="es-ES"/>
        </w:rPr>
      </w:pPr>
    </w:p>
    <w:p w14:paraId="45EA32AB">
      <w:pPr>
        <w:rPr>
          <w:rFonts w:hint="default" w:ascii="Lora" w:hAnsi="Lora" w:cs="Lora"/>
          <w:lang w:val="es-ES"/>
        </w:rPr>
      </w:pPr>
    </w:p>
    <w:p w14:paraId="4A0E20E1">
      <w:pPr>
        <w:rPr>
          <w:rFonts w:hint="default" w:ascii="Lora" w:hAnsi="Lora" w:cs="Lora"/>
          <w:lang w:val="es-ES"/>
        </w:rPr>
      </w:pPr>
    </w:p>
    <w:p w14:paraId="66BFA7CD">
      <w:pPr>
        <w:rPr>
          <w:rFonts w:hint="default" w:ascii="Lora" w:hAnsi="Lora" w:cs="Lora"/>
          <w:lang w:val="es-ES"/>
        </w:rPr>
      </w:pPr>
    </w:p>
    <w:p w14:paraId="03B8F4A3">
      <w:pPr>
        <w:rPr>
          <w:rFonts w:hint="default" w:ascii="Lora" w:hAnsi="Lora" w:cs="Lora"/>
          <w:lang w:val="es-ES"/>
        </w:rPr>
      </w:pPr>
    </w:p>
    <w:p w14:paraId="54A2195E">
      <w:pPr>
        <w:rPr>
          <w:rFonts w:hint="default" w:ascii="Lora" w:hAnsi="Lora" w:cs="Lora"/>
          <w:lang w:val="es-ES"/>
        </w:rPr>
      </w:pPr>
    </w:p>
    <w:p w14:paraId="594299DE">
      <w:pPr>
        <w:rPr>
          <w:rFonts w:hint="default" w:ascii="Lora" w:hAnsi="Lora" w:cs="Lora"/>
          <w:lang w:val="es-ES"/>
        </w:rPr>
      </w:pPr>
    </w:p>
    <w:p w14:paraId="2459BFAD">
      <w:pPr>
        <w:rPr>
          <w:rFonts w:hint="default" w:ascii="Lora" w:hAnsi="Lora" w:cs="Lora"/>
          <w:lang w:val="es-ES"/>
        </w:rPr>
      </w:pPr>
    </w:p>
    <w:p w14:paraId="13304C20">
      <w:pPr>
        <w:rPr>
          <w:rFonts w:hint="default" w:ascii="Lora" w:hAnsi="Lora" w:cs="Lora"/>
          <w:lang w:val="es-ES"/>
        </w:rPr>
      </w:pPr>
    </w:p>
    <w:p w14:paraId="09A6D639">
      <w:pPr>
        <w:rPr>
          <w:rFonts w:hint="default" w:ascii="Lora" w:hAnsi="Lora" w:cs="Lora"/>
          <w:lang w:val="es-ES"/>
        </w:rPr>
      </w:pPr>
    </w:p>
    <w:p w14:paraId="26CE52B0">
      <w:pPr>
        <w:rPr>
          <w:rFonts w:hint="default" w:ascii="Lora" w:hAnsi="Lora" w:cs="Lora"/>
          <w:lang w:val="es-ES"/>
        </w:rPr>
      </w:pPr>
    </w:p>
    <w:p w14:paraId="53819DDE">
      <w:pPr>
        <w:rPr>
          <w:rFonts w:hint="default" w:ascii="Lora" w:hAnsi="Lora" w:cs="Lora"/>
          <w:lang w:val="es-ES"/>
        </w:rPr>
      </w:pPr>
    </w:p>
    <w:p w14:paraId="79E5F184">
      <w:pPr>
        <w:rPr>
          <w:rFonts w:hint="default" w:ascii="Lora" w:hAnsi="Lora" w:cs="Lora"/>
          <w:lang w:val="es-ES"/>
        </w:rPr>
      </w:pPr>
    </w:p>
    <w:p w14:paraId="1AA51344">
      <w:pPr>
        <w:rPr>
          <w:rFonts w:hint="default" w:ascii="Lora" w:hAnsi="Lora" w:cs="Lora"/>
          <w:lang w:val="es-ES"/>
        </w:rPr>
      </w:pPr>
    </w:p>
    <w:p w14:paraId="13D45A1A">
      <w:pPr>
        <w:rPr>
          <w:rFonts w:hint="default" w:ascii="Lora" w:hAnsi="Lora" w:cs="Lora"/>
          <w:lang w:val="es-ES"/>
        </w:rPr>
      </w:pPr>
    </w:p>
    <w:p w14:paraId="7CBA088B">
      <w:pPr>
        <w:rPr>
          <w:rFonts w:hint="default" w:ascii="Lora" w:hAnsi="Lora" w:cs="Lora"/>
          <w:lang w:val="es-ES"/>
        </w:rPr>
      </w:pPr>
      <w:r>
        <w:rPr>
          <w:rFonts w:hint="default" w:ascii="Lora" w:hAnsi="Lora" w:cs="Lora"/>
          <w:lang w:val="es-ES"/>
        </w:rPr>
        <w:t>Creamos la prueba de persistencia:</w:t>
      </w:r>
    </w:p>
    <w:p w14:paraId="0CA5B18A">
      <w:pPr>
        <w:rPr>
          <w:rFonts w:hint="default" w:ascii="Lora" w:hAnsi="Lora" w:cs="Lora"/>
          <w:lang w:val="es-ES"/>
        </w:rPr>
      </w:pPr>
    </w:p>
    <w:p w14:paraId="3CE4B703">
      <w:pPr>
        <w:rPr>
          <w:rFonts w:hint="default" w:ascii="Lora" w:hAnsi="Lora" w:cs="Lora"/>
          <w:lang w:val="es-ES"/>
        </w:rPr>
      </w:pPr>
      <w:r>
        <w:rPr>
          <w:rFonts w:hint="default" w:ascii="Lora" w:hAnsi="Lora" w:cs="Lora"/>
          <w:lang w:val="es-ES"/>
        </w:rPr>
        <w:t>En el navegador activamos la app contactos  y creamos un contacto nuevo llamado Pablo Persistencia y lo guardamos</w:t>
      </w:r>
    </w:p>
    <w:p w14:paraId="56439902">
      <w:pPr>
        <w:rPr>
          <w:rFonts w:hint="default" w:ascii="Lora" w:hAnsi="Lora" w:cs="Lora"/>
        </w:rPr>
      </w:pPr>
      <w:r>
        <w:rPr>
          <w:rFonts w:hint="default" w:ascii="Lora" w:hAnsi="Lora" w:cs="Lora"/>
        </w:rPr>
        <w:drawing>
          <wp:inline distT="0" distB="0" distL="114300" distR="114300">
            <wp:extent cx="3892550" cy="2890520"/>
            <wp:effectExtent l="0" t="0" r="12700" b="5080"/>
            <wp:docPr id="3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5"/>
                    <pic:cNvPicPr>
                      <a:picLocks noChangeAspect="1"/>
                    </pic:cNvPicPr>
                  </pic:nvPicPr>
                  <pic:blipFill>
                    <a:blip r:embed="rId38"/>
                    <a:stretch>
                      <a:fillRect/>
                    </a:stretch>
                  </pic:blipFill>
                  <pic:spPr>
                    <a:xfrm>
                      <a:off x="0" y="0"/>
                      <a:ext cx="3892550" cy="2890520"/>
                    </a:xfrm>
                    <a:prstGeom prst="rect">
                      <a:avLst/>
                    </a:prstGeom>
                    <a:noFill/>
                    <a:ln>
                      <a:noFill/>
                    </a:ln>
                  </pic:spPr>
                </pic:pic>
              </a:graphicData>
            </a:graphic>
          </wp:inline>
        </w:drawing>
      </w:r>
    </w:p>
    <w:p w14:paraId="7E588C55">
      <w:pPr>
        <w:rPr>
          <w:rFonts w:hint="default" w:ascii="Lora" w:hAnsi="Lora" w:cs="Lora"/>
        </w:rPr>
      </w:pPr>
    </w:p>
    <w:p w14:paraId="11DA0551">
      <w:pPr>
        <w:rPr>
          <w:rFonts w:hint="default" w:ascii="Lora" w:hAnsi="Lora" w:cs="Lora"/>
          <w:lang w:val="es-ES"/>
        </w:rPr>
      </w:pPr>
      <w:r>
        <w:rPr>
          <w:rFonts w:hint="default" w:ascii="Lora" w:hAnsi="Lora" w:cs="Lora"/>
          <w:lang w:val="es-ES"/>
        </w:rPr>
        <w:t>Detenemos odoo_erp y postgres_odoo para despues arrancarlos de nuevo.</w:t>
      </w:r>
    </w:p>
    <w:p w14:paraId="29F244ED">
      <w:pPr>
        <w:rPr>
          <w:rFonts w:hint="default" w:ascii="Lora" w:hAnsi="Lora" w:cs="Lora"/>
          <w:lang w:val="es-ES"/>
        </w:rPr>
      </w:pPr>
      <w:r>
        <w:rPr>
          <w:rFonts w:hint="default" w:ascii="Lora" w:hAnsi="Lora" w:cs="Lora"/>
          <w:lang w:val="es-ES"/>
        </w:rPr>
        <w:t>Asi verificamos en contactos que Pablo Persitencia sigue apareciendo y a sobrevivido a la detención.</w:t>
      </w:r>
    </w:p>
    <w:p w14:paraId="0413FBE2">
      <w:pPr>
        <w:rPr>
          <w:rFonts w:hint="default" w:ascii="Lora" w:hAnsi="Lora" w:cs="Lora"/>
          <w:lang w:val="es-ES"/>
        </w:rPr>
      </w:pPr>
    </w:p>
    <w:p w14:paraId="374DD220">
      <w:pPr>
        <w:rPr>
          <w:rFonts w:hint="default" w:ascii="Lora" w:hAnsi="Lora" w:cs="Lora"/>
        </w:rPr>
      </w:pPr>
      <w:r>
        <w:rPr>
          <w:rFonts w:hint="default" w:ascii="Lora" w:hAnsi="Lora" w:cs="Lora"/>
        </w:rPr>
        <w:drawing>
          <wp:anchor distT="0" distB="0" distL="114300" distR="114300" simplePos="0" relativeHeight="251673600" behindDoc="0" locked="0" layoutInCell="1" allowOverlap="1">
            <wp:simplePos x="0" y="0"/>
            <wp:positionH relativeFrom="column">
              <wp:posOffset>2594610</wp:posOffset>
            </wp:positionH>
            <wp:positionV relativeFrom="paragraph">
              <wp:posOffset>45720</wp:posOffset>
            </wp:positionV>
            <wp:extent cx="3625850" cy="2700655"/>
            <wp:effectExtent l="0" t="0" r="12700" b="4445"/>
            <wp:wrapSquare wrapText="bothSides"/>
            <wp:docPr id="3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27"/>
                    <pic:cNvPicPr>
                      <a:picLocks noChangeAspect="1"/>
                    </pic:cNvPicPr>
                  </pic:nvPicPr>
                  <pic:blipFill>
                    <a:blip r:embed="rId39"/>
                    <a:stretch>
                      <a:fillRect/>
                    </a:stretch>
                  </pic:blipFill>
                  <pic:spPr>
                    <a:xfrm>
                      <a:off x="0" y="0"/>
                      <a:ext cx="3625850" cy="2700655"/>
                    </a:xfrm>
                    <a:prstGeom prst="rect">
                      <a:avLst/>
                    </a:prstGeom>
                    <a:noFill/>
                    <a:ln>
                      <a:noFill/>
                    </a:ln>
                  </pic:spPr>
                </pic:pic>
              </a:graphicData>
            </a:graphic>
          </wp:anchor>
        </w:drawing>
      </w:r>
      <w:r>
        <w:rPr>
          <w:rFonts w:hint="default" w:ascii="Lora" w:hAnsi="Lora" w:cs="Lora"/>
        </w:rPr>
        <w:drawing>
          <wp:anchor distT="0" distB="0" distL="114300" distR="114300" simplePos="0" relativeHeight="251672576" behindDoc="0" locked="0" layoutInCell="1" allowOverlap="1">
            <wp:simplePos x="0" y="0"/>
            <wp:positionH relativeFrom="column">
              <wp:posOffset>-896620</wp:posOffset>
            </wp:positionH>
            <wp:positionV relativeFrom="paragraph">
              <wp:posOffset>27940</wp:posOffset>
            </wp:positionV>
            <wp:extent cx="3456305" cy="2707005"/>
            <wp:effectExtent l="0" t="0" r="10795" b="17145"/>
            <wp:wrapSquare wrapText="bothSides"/>
            <wp:docPr id="3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26"/>
                    <pic:cNvPicPr>
                      <a:picLocks noChangeAspect="1"/>
                    </pic:cNvPicPr>
                  </pic:nvPicPr>
                  <pic:blipFill>
                    <a:blip r:embed="rId40"/>
                    <a:stretch>
                      <a:fillRect/>
                    </a:stretch>
                  </pic:blipFill>
                  <pic:spPr>
                    <a:xfrm>
                      <a:off x="0" y="0"/>
                      <a:ext cx="3456305" cy="2707005"/>
                    </a:xfrm>
                    <a:prstGeom prst="rect">
                      <a:avLst/>
                    </a:prstGeom>
                    <a:noFill/>
                    <a:ln>
                      <a:noFill/>
                    </a:ln>
                  </pic:spPr>
                </pic:pic>
              </a:graphicData>
            </a:graphic>
          </wp:anchor>
        </w:drawing>
      </w:r>
    </w:p>
    <w:p w14:paraId="223D0B3A">
      <w:pPr>
        <w:rPr>
          <w:rFonts w:hint="default" w:ascii="Lora" w:hAnsi="Lora" w:cs="Lora"/>
        </w:rPr>
      </w:pPr>
    </w:p>
    <w:p w14:paraId="59ADD561">
      <w:pPr>
        <w:rPr>
          <w:rFonts w:hint="default" w:ascii="Lora" w:hAnsi="Lora" w:cs="Lora"/>
          <w:b/>
          <w:bCs/>
          <w:lang w:val="es-ES"/>
        </w:rPr>
      </w:pPr>
      <w:r>
        <w:rPr>
          <w:rFonts w:hint="default" w:ascii="Lora" w:hAnsi="Lora" w:cs="Lora"/>
          <w:b/>
          <w:bCs/>
          <w:lang w:val="es-ES"/>
        </w:rPr>
        <w:t>ACCESO REMOTO</w:t>
      </w:r>
    </w:p>
    <w:p w14:paraId="05754EF1">
      <w:pPr>
        <w:pStyle w:val="94"/>
        <w:keepNext w:val="0"/>
        <w:keepLines w:val="0"/>
        <w:widowControl/>
        <w:suppressLineNumbers w:val="0"/>
        <w:rPr>
          <w:rFonts w:hint="default" w:ascii="Lora" w:hAnsi="Lora" w:cs="Lora"/>
        </w:rPr>
      </w:pPr>
      <w:r>
        <w:rPr>
          <w:rFonts w:hint="default" w:ascii="Lora" w:hAnsi="Lora" w:cs="Lora"/>
          <w:lang w:val="es-ES"/>
        </w:rPr>
        <w:t>E</w:t>
      </w:r>
      <w:r>
        <w:rPr>
          <w:rFonts w:hint="default" w:ascii="Lora" w:hAnsi="Lora" w:cs="Lora"/>
        </w:rPr>
        <w:t xml:space="preserve">l comando </w:t>
      </w:r>
      <w:r>
        <w:rPr>
          <w:rStyle w:val="16"/>
          <w:rFonts w:hint="default" w:ascii="Lora" w:hAnsi="Lora" w:cs="Lora"/>
        </w:rPr>
        <w:t>hostname -I</w:t>
      </w:r>
      <w:r>
        <w:rPr>
          <w:rFonts w:hint="default" w:ascii="Lora" w:hAnsi="Lora" w:cs="Lora"/>
        </w:rPr>
        <w:t xml:space="preserve"> para consultar las direcciones IP de la máquina Ubuntu. Se han identificado las direcciones </w:t>
      </w:r>
      <w:r>
        <w:rPr>
          <w:rStyle w:val="16"/>
          <w:rFonts w:hint="default" w:ascii="Lora" w:hAnsi="Lora" w:cs="Lora"/>
        </w:rPr>
        <w:t>10.0.2.15</w:t>
      </w:r>
      <w:r>
        <w:rPr>
          <w:rFonts w:hint="default" w:ascii="Lora" w:hAnsi="Lora" w:cs="Lora"/>
        </w:rPr>
        <w:t xml:space="preserve">, </w:t>
      </w:r>
      <w:r>
        <w:rPr>
          <w:rStyle w:val="16"/>
          <w:rFonts w:hint="default" w:ascii="Lora" w:hAnsi="Lora" w:cs="Lora"/>
        </w:rPr>
        <w:t>172.17.0.1</w:t>
      </w:r>
      <w:r>
        <w:rPr>
          <w:rFonts w:hint="default" w:ascii="Lora" w:hAnsi="Lora" w:cs="Lora"/>
        </w:rPr>
        <w:t xml:space="preserve"> y </w:t>
      </w:r>
      <w:r>
        <w:rPr>
          <w:rStyle w:val="16"/>
          <w:rFonts w:hint="default" w:ascii="Lora" w:hAnsi="Lora" w:cs="Lora"/>
        </w:rPr>
        <w:t>172.18.0.1</w:t>
      </w:r>
      <w:r>
        <w:rPr>
          <w:rFonts w:hint="default" w:ascii="Lora" w:hAnsi="Lora" w:cs="Lora"/>
        </w:rPr>
        <w:t>.</w:t>
      </w:r>
    </w:p>
    <w:p w14:paraId="20F9BF41">
      <w:pPr>
        <w:rPr>
          <w:rFonts w:hint="default" w:ascii="Lora" w:hAnsi="Lora" w:cs="Lora"/>
        </w:rPr>
      </w:pPr>
      <w:r>
        <w:rPr>
          <w:rFonts w:hint="default" w:ascii="Lora" w:hAnsi="Lora" w:cs="Lora"/>
        </w:rPr>
        <w:drawing>
          <wp:anchor distT="0" distB="0" distL="114300" distR="114300" simplePos="0" relativeHeight="251675648" behindDoc="0" locked="0" layoutInCell="1" allowOverlap="1">
            <wp:simplePos x="0" y="0"/>
            <wp:positionH relativeFrom="column">
              <wp:posOffset>64135</wp:posOffset>
            </wp:positionH>
            <wp:positionV relativeFrom="paragraph">
              <wp:posOffset>345440</wp:posOffset>
            </wp:positionV>
            <wp:extent cx="5054600" cy="3197860"/>
            <wp:effectExtent l="0" t="0" r="12700" b="2540"/>
            <wp:wrapSquare wrapText="bothSides"/>
            <wp:docPr id="3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0"/>
                    <pic:cNvPicPr>
                      <a:picLocks noChangeAspect="1"/>
                    </pic:cNvPicPr>
                  </pic:nvPicPr>
                  <pic:blipFill>
                    <a:blip r:embed="rId41"/>
                    <a:stretch>
                      <a:fillRect/>
                    </a:stretch>
                  </pic:blipFill>
                  <pic:spPr>
                    <a:xfrm>
                      <a:off x="0" y="0"/>
                      <a:ext cx="5054600" cy="3197860"/>
                    </a:xfrm>
                    <a:prstGeom prst="rect">
                      <a:avLst/>
                    </a:prstGeom>
                    <a:noFill/>
                    <a:ln>
                      <a:noFill/>
                    </a:ln>
                  </pic:spPr>
                </pic:pic>
              </a:graphicData>
            </a:graphic>
          </wp:anchor>
        </w:drawing>
      </w:r>
    </w:p>
    <w:p w14:paraId="7FBA10E9">
      <w:pPr>
        <w:rPr>
          <w:rFonts w:hint="default" w:ascii="Lora" w:hAnsi="Lora" w:cs="Lora"/>
        </w:rPr>
      </w:pPr>
    </w:p>
    <w:p w14:paraId="0B1F564C">
      <w:pPr>
        <w:rPr>
          <w:rFonts w:hint="default" w:ascii="Lora" w:hAnsi="Lora" w:cs="Lora"/>
        </w:rPr>
      </w:pPr>
    </w:p>
    <w:p w14:paraId="1525C8EC">
      <w:pPr>
        <w:rPr>
          <w:rFonts w:hint="default" w:ascii="Lora" w:hAnsi="Lora" w:cs="Lora"/>
        </w:rPr>
      </w:pPr>
      <w:r>
        <w:rPr>
          <w:rFonts w:hint="default" w:ascii="Lora" w:hAnsi="Lora" w:cs="Lora"/>
        </w:rPr>
        <w:drawing>
          <wp:anchor distT="0" distB="0" distL="114300" distR="114300" simplePos="0" relativeHeight="251674624" behindDoc="0" locked="0" layoutInCell="1" allowOverlap="1">
            <wp:simplePos x="0" y="0"/>
            <wp:positionH relativeFrom="column">
              <wp:posOffset>18415</wp:posOffset>
            </wp:positionH>
            <wp:positionV relativeFrom="paragraph">
              <wp:posOffset>687070</wp:posOffset>
            </wp:positionV>
            <wp:extent cx="5254625" cy="2956560"/>
            <wp:effectExtent l="0" t="0" r="3175" b="15240"/>
            <wp:wrapSquare wrapText="bothSides"/>
            <wp:docPr id="3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1"/>
                    <pic:cNvPicPr>
                      <a:picLocks noChangeAspect="1"/>
                    </pic:cNvPicPr>
                  </pic:nvPicPr>
                  <pic:blipFill>
                    <a:blip r:embed="rId42"/>
                    <a:stretch>
                      <a:fillRect/>
                    </a:stretch>
                  </pic:blipFill>
                  <pic:spPr>
                    <a:xfrm>
                      <a:off x="0" y="0"/>
                      <a:ext cx="5254625" cy="2956560"/>
                    </a:xfrm>
                    <a:prstGeom prst="rect">
                      <a:avLst/>
                    </a:prstGeom>
                    <a:noFill/>
                    <a:ln>
                      <a:noFill/>
                    </a:ln>
                  </pic:spPr>
                </pic:pic>
              </a:graphicData>
            </a:graphic>
          </wp:anchor>
        </w:drawing>
      </w:r>
      <w:r>
        <w:rPr>
          <w:rFonts w:hint="default" w:ascii="Lora" w:hAnsi="Lora" w:cs="Lora"/>
          <w:lang w:val="es-ES"/>
        </w:rPr>
        <w:t xml:space="preserve">Y a traves de nuestra maquina anfitriona entramos sin problemas en la dirección </w:t>
      </w:r>
      <w:r>
        <w:rPr>
          <w:rFonts w:hint="default" w:ascii="Lora" w:hAnsi="Lora" w:eastAsia="SimSun" w:cs="Lora"/>
          <w:sz w:val="24"/>
          <w:szCs w:val="24"/>
        </w:rPr>
        <w:fldChar w:fldCharType="begin"/>
      </w:r>
      <w:r>
        <w:rPr>
          <w:rFonts w:hint="default" w:ascii="Lora" w:hAnsi="Lora" w:eastAsia="SimSun" w:cs="Lora"/>
          <w:sz w:val="24"/>
          <w:szCs w:val="24"/>
        </w:rPr>
        <w:instrText xml:space="preserve"> HYPERLINK "http://192.168.56.102:8069?utm_source=chatgpt.com" </w:instrText>
      </w:r>
      <w:r>
        <w:rPr>
          <w:rFonts w:hint="default" w:ascii="Lora" w:hAnsi="Lora" w:eastAsia="SimSun" w:cs="Lora"/>
          <w:sz w:val="24"/>
          <w:szCs w:val="24"/>
        </w:rPr>
        <w:fldChar w:fldCharType="separate"/>
      </w:r>
      <w:r>
        <w:rPr>
          <w:rStyle w:val="25"/>
          <w:rFonts w:hint="default" w:ascii="Lora" w:hAnsi="Lora" w:eastAsia="SimSun" w:cs="Lora"/>
          <w:sz w:val="24"/>
          <w:szCs w:val="24"/>
        </w:rPr>
        <w:t>http://192.168.56.102:8069</w:t>
      </w:r>
      <w:r>
        <w:rPr>
          <w:rFonts w:hint="default" w:ascii="Lora" w:hAnsi="Lora" w:eastAsia="SimSun" w:cs="Lora"/>
          <w:sz w:val="24"/>
          <w:szCs w:val="24"/>
        </w:rPr>
        <w:fldChar w:fldCharType="end"/>
      </w:r>
      <w:r>
        <w:rPr>
          <w:rFonts w:hint="default" w:ascii="Lora" w:hAnsi="Lora" w:cs="Lora"/>
        </w:rPr>
        <w:drawing>
          <wp:inline distT="0" distB="0" distL="114300" distR="114300">
            <wp:extent cx="5266690" cy="2962910"/>
            <wp:effectExtent l="0" t="0" r="10160" b="8890"/>
            <wp:docPr id="4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3"/>
                    <pic:cNvPicPr>
                      <a:picLocks noChangeAspect="1"/>
                    </pic:cNvPicPr>
                  </pic:nvPicPr>
                  <pic:blipFill>
                    <a:blip r:embed="rId43"/>
                    <a:stretch>
                      <a:fillRect/>
                    </a:stretch>
                  </pic:blipFill>
                  <pic:spPr>
                    <a:xfrm>
                      <a:off x="0" y="0"/>
                      <a:ext cx="5266690" cy="2962910"/>
                    </a:xfrm>
                    <a:prstGeom prst="rect">
                      <a:avLst/>
                    </a:prstGeom>
                    <a:noFill/>
                    <a:ln>
                      <a:noFill/>
                    </a:ln>
                  </pic:spPr>
                </pic:pic>
              </a:graphicData>
            </a:graphic>
          </wp:inline>
        </w:drawing>
      </w:r>
    </w:p>
    <w:p w14:paraId="51E59565">
      <w:pPr>
        <w:rPr>
          <w:rFonts w:hint="default" w:ascii="Lora" w:hAnsi="Lora" w:cs="Lora"/>
        </w:rPr>
      </w:pPr>
    </w:p>
    <w:p w14:paraId="4D0CFB44">
      <w:pPr>
        <w:rPr>
          <w:rFonts w:hint="default" w:ascii="Lora" w:hAnsi="Lora" w:cs="Lora"/>
        </w:rPr>
      </w:pPr>
    </w:p>
    <w:p w14:paraId="5FF88DB9">
      <w:pPr>
        <w:rPr>
          <w:rFonts w:hint="default" w:ascii="Lora" w:hAnsi="Lora" w:cs="Lora"/>
        </w:rPr>
      </w:pPr>
    </w:p>
    <w:p w14:paraId="6F4AF50F">
      <w:pPr>
        <w:rPr>
          <w:rFonts w:hint="default" w:ascii="Lora" w:hAnsi="Lora" w:cs="Lora"/>
        </w:rPr>
      </w:pPr>
    </w:p>
    <w:p w14:paraId="7C293AB1">
      <w:pPr>
        <w:rPr>
          <w:rFonts w:hint="default" w:ascii="Lora" w:hAnsi="Lora" w:cs="Lora"/>
        </w:rPr>
      </w:pPr>
    </w:p>
    <w:p w14:paraId="48094121">
      <w:pPr>
        <w:pStyle w:val="2"/>
        <w:bidi w:val="0"/>
        <w:rPr>
          <w:rFonts w:hint="default"/>
        </w:rPr>
      </w:pPr>
      <w:bookmarkStart w:id="21" w:name="_Toc7794"/>
      <w:bookmarkStart w:id="22" w:name="_Toc10831"/>
      <w:bookmarkStart w:id="23" w:name="_Toc6728"/>
      <w:r>
        <w:rPr>
          <w:rFonts w:hint="default"/>
        </w:rPr>
        <w:t>Tarea 8. Configuración funcional del servidor BikeJumilla</w:t>
      </w:r>
      <w:bookmarkEnd w:id="21"/>
      <w:bookmarkEnd w:id="22"/>
      <w:bookmarkEnd w:id="23"/>
    </w:p>
    <w:p w14:paraId="776A838D">
      <w:pPr>
        <w:rPr>
          <w:rFonts w:hint="default" w:ascii="Lora" w:hAnsi="Lora" w:eastAsia="SimSun" w:cs="Lora"/>
          <w:sz w:val="24"/>
          <w:szCs w:val="24"/>
        </w:rPr>
      </w:pPr>
    </w:p>
    <w:p w14:paraId="7D0B05FB">
      <w:pPr>
        <w:rPr>
          <w:rFonts w:hint="default" w:ascii="Lora" w:hAnsi="Lora" w:eastAsia="SimSun" w:cs="Lora"/>
          <w:b/>
          <w:bCs/>
          <w:color w:val="0000FF"/>
          <w:sz w:val="24"/>
          <w:szCs w:val="24"/>
        </w:rPr>
      </w:pPr>
      <w:r>
        <w:rPr>
          <w:rFonts w:hint="default" w:ascii="Lora" w:hAnsi="Lora" w:eastAsia="SimSun" w:cs="Lora"/>
          <w:b/>
          <w:bCs/>
          <w:color w:val="0000FF"/>
          <w:sz w:val="24"/>
          <w:szCs w:val="24"/>
        </w:rPr>
        <w:t>E8 — Dossier de configuración B</w:t>
      </w:r>
    </w:p>
    <w:p w14:paraId="3D8A626D">
      <w:pPr>
        <w:rPr>
          <w:rFonts w:hint="default" w:ascii="Lora" w:hAnsi="Lora" w:eastAsia="SimSun" w:cs="Lora"/>
          <w:sz w:val="24"/>
          <w:szCs w:val="24"/>
        </w:rPr>
      </w:pPr>
    </w:p>
    <w:p w14:paraId="07139182">
      <w:pPr>
        <w:rPr>
          <w:rFonts w:hint="default" w:ascii="Lora" w:hAnsi="Lora" w:eastAsia="SimSun" w:cs="Lora"/>
          <w:sz w:val="24"/>
          <w:szCs w:val="24"/>
          <w:lang w:val="es-ES"/>
        </w:rPr>
      </w:pPr>
      <w:r>
        <w:rPr>
          <w:rFonts w:hint="default" w:ascii="Lora" w:hAnsi="Lora" w:eastAsia="SimSun" w:cs="Lora"/>
          <w:sz w:val="24"/>
          <w:szCs w:val="24"/>
          <w:lang w:val="es-ES"/>
        </w:rPr>
        <w:t>Instalamos/Activamos las aplicaciones</w:t>
      </w:r>
    </w:p>
    <w:p w14:paraId="6C7DC873">
      <w:pPr>
        <w:rPr>
          <w:rFonts w:hint="default" w:ascii="Lora" w:hAnsi="Lora" w:cs="Lora"/>
        </w:rPr>
      </w:pPr>
      <w:r>
        <w:rPr>
          <w:rFonts w:hint="default" w:ascii="Lora" w:hAnsi="Lora" w:cs="Lora"/>
        </w:rPr>
        <w:drawing>
          <wp:inline distT="0" distB="0" distL="114300" distR="114300">
            <wp:extent cx="3721735" cy="2771140"/>
            <wp:effectExtent l="0" t="0" r="12065" b="10160"/>
            <wp:docPr id="4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5"/>
                    <pic:cNvPicPr>
                      <a:picLocks noChangeAspect="1"/>
                    </pic:cNvPicPr>
                  </pic:nvPicPr>
                  <pic:blipFill>
                    <a:blip r:embed="rId44"/>
                    <a:stretch>
                      <a:fillRect/>
                    </a:stretch>
                  </pic:blipFill>
                  <pic:spPr>
                    <a:xfrm>
                      <a:off x="0" y="0"/>
                      <a:ext cx="3721735" cy="2771140"/>
                    </a:xfrm>
                    <a:prstGeom prst="rect">
                      <a:avLst/>
                    </a:prstGeom>
                    <a:noFill/>
                    <a:ln>
                      <a:noFill/>
                    </a:ln>
                  </pic:spPr>
                </pic:pic>
              </a:graphicData>
            </a:graphic>
          </wp:inline>
        </w:drawing>
      </w:r>
    </w:p>
    <w:p w14:paraId="1C470306">
      <w:pPr>
        <w:rPr>
          <w:rFonts w:hint="default" w:ascii="Lora" w:hAnsi="Lora" w:cs="Lora"/>
        </w:rPr>
      </w:pPr>
    </w:p>
    <w:p w14:paraId="1AD19890">
      <w:pPr>
        <w:rPr>
          <w:rFonts w:hint="default" w:ascii="Lora" w:hAnsi="Lora" w:cs="Lora"/>
        </w:rPr>
      </w:pPr>
    </w:p>
    <w:p w14:paraId="7ABC594E">
      <w:pPr>
        <w:rPr>
          <w:rFonts w:hint="default" w:ascii="Lora" w:hAnsi="Lora" w:cs="Lora"/>
          <w:lang w:val="es-ES"/>
        </w:rPr>
      </w:pPr>
      <w:r>
        <w:rPr>
          <w:rFonts w:hint="default" w:ascii="Lora" w:hAnsi="Lora" w:cs="Lora"/>
          <w:b/>
          <w:bCs/>
          <w:lang w:val="es-ES"/>
        </w:rPr>
        <w:t>USUARIOS</w:t>
      </w:r>
    </w:p>
    <w:p w14:paraId="5E00ACF8">
      <w:pPr>
        <w:rPr>
          <w:rFonts w:hint="default" w:ascii="Lora" w:hAnsi="Lora" w:cs="Lora"/>
          <w:lang w:val="es-ES"/>
        </w:rPr>
      </w:pPr>
    </w:p>
    <w:p w14:paraId="7E30501E">
      <w:pPr>
        <w:rPr>
          <w:rFonts w:hint="default" w:ascii="Lora" w:hAnsi="Lora" w:cs="Lora"/>
          <w:lang w:val="es-ES"/>
        </w:rPr>
      </w:pPr>
      <w:r>
        <w:rPr>
          <w:rFonts w:hint="default" w:ascii="Lora" w:hAnsi="Lora" w:cs="Lora"/>
          <w:lang w:val="es-ES"/>
        </w:rPr>
        <w:t>Creamos 4 usuarios variando sus respectivos permisos</w:t>
      </w:r>
    </w:p>
    <w:p w14:paraId="54AEC8ED">
      <w:pPr>
        <w:rPr>
          <w:rFonts w:hint="default" w:ascii="Lora" w:hAnsi="Lora" w:cs="Lora"/>
          <w:lang w:val="es-ES"/>
        </w:rPr>
      </w:pPr>
    </w:p>
    <w:p w14:paraId="31ED04F8">
      <w:pPr>
        <w:rPr>
          <w:rFonts w:hint="default" w:ascii="Lora" w:hAnsi="Lora" w:cs="Lora"/>
          <w:lang w:val="es-ES"/>
        </w:rPr>
      </w:pPr>
      <w:r>
        <w:rPr>
          <w:rFonts w:hint="default" w:ascii="Lora" w:hAnsi="Lora" w:cs="Lora"/>
        </w:rPr>
        <w:drawing>
          <wp:anchor distT="0" distB="0" distL="114300" distR="114300" simplePos="0" relativeHeight="251676672" behindDoc="0" locked="0" layoutInCell="1" allowOverlap="1">
            <wp:simplePos x="0" y="0"/>
            <wp:positionH relativeFrom="column">
              <wp:posOffset>-619125</wp:posOffset>
            </wp:positionH>
            <wp:positionV relativeFrom="paragraph">
              <wp:posOffset>95250</wp:posOffset>
            </wp:positionV>
            <wp:extent cx="6490335" cy="2570480"/>
            <wp:effectExtent l="0" t="0" r="5715" b="1270"/>
            <wp:wrapSquare wrapText="bothSides"/>
            <wp:docPr id="47"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39"/>
                    <pic:cNvPicPr>
                      <a:picLocks noChangeAspect="1"/>
                    </pic:cNvPicPr>
                  </pic:nvPicPr>
                  <pic:blipFill>
                    <a:blip r:embed="rId45"/>
                    <a:stretch>
                      <a:fillRect/>
                    </a:stretch>
                  </pic:blipFill>
                  <pic:spPr>
                    <a:xfrm>
                      <a:off x="0" y="0"/>
                      <a:ext cx="6490335" cy="2570480"/>
                    </a:xfrm>
                    <a:prstGeom prst="rect">
                      <a:avLst/>
                    </a:prstGeom>
                    <a:noFill/>
                    <a:ln>
                      <a:noFill/>
                    </a:ln>
                  </pic:spPr>
                </pic:pic>
              </a:graphicData>
            </a:graphic>
          </wp:anchor>
        </w:drawing>
      </w:r>
    </w:p>
    <w:p w14:paraId="7DA6AABE">
      <w:pPr>
        <w:rPr>
          <w:rFonts w:hint="default" w:ascii="Lora" w:hAnsi="Lora" w:cs="Lora"/>
        </w:rPr>
      </w:pPr>
    </w:p>
    <w:p w14:paraId="6A20A49E">
      <w:pPr>
        <w:ind w:firstLine="708" w:firstLineChars="0"/>
        <w:rPr>
          <w:rFonts w:hint="default" w:ascii="Lora" w:hAnsi="Lora" w:cs="Lora"/>
        </w:rPr>
      </w:pPr>
      <w:r>
        <w:rPr>
          <w:rFonts w:hint="default" w:ascii="Lora" w:hAnsi="Lora" w:cs="Lora"/>
        </w:rPr>
        <w:drawing>
          <wp:anchor distT="0" distB="0" distL="114300" distR="114300" simplePos="0" relativeHeight="251679744" behindDoc="0" locked="0" layoutInCell="1" allowOverlap="1">
            <wp:simplePos x="0" y="0"/>
            <wp:positionH relativeFrom="column">
              <wp:posOffset>-1101090</wp:posOffset>
            </wp:positionH>
            <wp:positionV relativeFrom="paragraph">
              <wp:posOffset>109855</wp:posOffset>
            </wp:positionV>
            <wp:extent cx="3615055" cy="1995170"/>
            <wp:effectExtent l="0" t="0" r="4445" b="5080"/>
            <wp:wrapSquare wrapText="bothSides"/>
            <wp:docPr id="4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1"/>
                    <pic:cNvPicPr>
                      <a:picLocks noChangeAspect="1"/>
                    </pic:cNvPicPr>
                  </pic:nvPicPr>
                  <pic:blipFill>
                    <a:blip r:embed="rId46"/>
                    <a:stretch>
                      <a:fillRect/>
                    </a:stretch>
                  </pic:blipFill>
                  <pic:spPr>
                    <a:xfrm>
                      <a:off x="0" y="0"/>
                      <a:ext cx="3615055" cy="1995170"/>
                    </a:xfrm>
                    <a:prstGeom prst="rect">
                      <a:avLst/>
                    </a:prstGeom>
                    <a:noFill/>
                    <a:ln>
                      <a:noFill/>
                    </a:ln>
                  </pic:spPr>
                </pic:pic>
              </a:graphicData>
            </a:graphic>
          </wp:anchor>
        </w:drawing>
      </w:r>
      <w:r>
        <w:rPr>
          <w:rFonts w:hint="default" w:ascii="Lora" w:hAnsi="Lora" w:cs="Lora"/>
        </w:rPr>
        <w:drawing>
          <wp:anchor distT="0" distB="0" distL="114300" distR="114300" simplePos="0" relativeHeight="251678720" behindDoc="0" locked="0" layoutInCell="1" allowOverlap="1">
            <wp:simplePos x="0" y="0"/>
            <wp:positionH relativeFrom="column">
              <wp:posOffset>2493645</wp:posOffset>
            </wp:positionH>
            <wp:positionV relativeFrom="paragraph">
              <wp:posOffset>32385</wp:posOffset>
            </wp:positionV>
            <wp:extent cx="3855720" cy="2134235"/>
            <wp:effectExtent l="0" t="0" r="11430" b="18415"/>
            <wp:wrapSquare wrapText="bothSides"/>
            <wp:docPr id="4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38"/>
                    <pic:cNvPicPr>
                      <a:picLocks noChangeAspect="1"/>
                    </pic:cNvPicPr>
                  </pic:nvPicPr>
                  <pic:blipFill>
                    <a:blip r:embed="rId47"/>
                    <a:stretch>
                      <a:fillRect/>
                    </a:stretch>
                  </pic:blipFill>
                  <pic:spPr>
                    <a:xfrm>
                      <a:off x="0" y="0"/>
                      <a:ext cx="3855720" cy="2134235"/>
                    </a:xfrm>
                    <a:prstGeom prst="rect">
                      <a:avLst/>
                    </a:prstGeom>
                    <a:noFill/>
                    <a:ln>
                      <a:noFill/>
                    </a:ln>
                  </pic:spPr>
                </pic:pic>
              </a:graphicData>
            </a:graphic>
          </wp:anchor>
        </w:drawing>
      </w:r>
    </w:p>
    <w:p w14:paraId="27A7BA57">
      <w:pPr>
        <w:rPr>
          <w:rFonts w:hint="default" w:ascii="Lora" w:hAnsi="Lora" w:cs="Lora"/>
        </w:rPr>
      </w:pPr>
      <w:r>
        <w:rPr>
          <w:rFonts w:hint="default" w:ascii="Lora" w:hAnsi="Lora" w:cs="Lora"/>
        </w:rPr>
        <w:drawing>
          <wp:anchor distT="0" distB="0" distL="114300" distR="114300" simplePos="0" relativeHeight="251677696" behindDoc="0" locked="0" layoutInCell="1" allowOverlap="1">
            <wp:simplePos x="0" y="0"/>
            <wp:positionH relativeFrom="column">
              <wp:posOffset>-1095375</wp:posOffset>
            </wp:positionH>
            <wp:positionV relativeFrom="paragraph">
              <wp:posOffset>118110</wp:posOffset>
            </wp:positionV>
            <wp:extent cx="3651250" cy="1981200"/>
            <wp:effectExtent l="0" t="0" r="6350" b="0"/>
            <wp:wrapSquare wrapText="bothSides"/>
            <wp:docPr id="4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36"/>
                    <pic:cNvPicPr>
                      <a:picLocks noChangeAspect="1"/>
                    </pic:cNvPicPr>
                  </pic:nvPicPr>
                  <pic:blipFill>
                    <a:blip r:embed="rId48"/>
                    <a:stretch>
                      <a:fillRect/>
                    </a:stretch>
                  </pic:blipFill>
                  <pic:spPr>
                    <a:xfrm>
                      <a:off x="0" y="0"/>
                      <a:ext cx="3651250" cy="1981200"/>
                    </a:xfrm>
                    <a:prstGeom prst="rect">
                      <a:avLst/>
                    </a:prstGeom>
                    <a:noFill/>
                    <a:ln>
                      <a:noFill/>
                    </a:ln>
                  </pic:spPr>
                </pic:pic>
              </a:graphicData>
            </a:graphic>
          </wp:anchor>
        </w:drawing>
      </w:r>
      <w:r>
        <w:rPr>
          <w:rFonts w:hint="default" w:ascii="Lora" w:hAnsi="Lora" w:cs="Lora"/>
        </w:rPr>
        <w:drawing>
          <wp:inline distT="0" distB="0" distL="114300" distR="114300">
            <wp:extent cx="3819525" cy="2087880"/>
            <wp:effectExtent l="0" t="0" r="9525" b="7620"/>
            <wp:docPr id="4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0"/>
                    <pic:cNvPicPr>
                      <a:picLocks noChangeAspect="1"/>
                    </pic:cNvPicPr>
                  </pic:nvPicPr>
                  <pic:blipFill>
                    <a:blip r:embed="rId49"/>
                    <a:stretch>
                      <a:fillRect/>
                    </a:stretch>
                  </pic:blipFill>
                  <pic:spPr>
                    <a:xfrm>
                      <a:off x="0" y="0"/>
                      <a:ext cx="3819525" cy="2087880"/>
                    </a:xfrm>
                    <a:prstGeom prst="rect">
                      <a:avLst/>
                    </a:prstGeom>
                    <a:noFill/>
                    <a:ln>
                      <a:noFill/>
                    </a:ln>
                  </pic:spPr>
                </pic:pic>
              </a:graphicData>
            </a:graphic>
          </wp:inline>
        </w:drawing>
      </w:r>
    </w:p>
    <w:p w14:paraId="68F69721">
      <w:pPr>
        <w:rPr>
          <w:rFonts w:hint="default" w:ascii="Lora" w:hAnsi="Lora" w:cs="Lora"/>
        </w:rPr>
      </w:pPr>
    </w:p>
    <w:p w14:paraId="5166D770">
      <w:pPr>
        <w:rPr>
          <w:rFonts w:hint="default" w:ascii="Lora" w:hAnsi="Lora" w:cs="Lora"/>
          <w:lang w:val="es-ES"/>
        </w:rPr>
      </w:pPr>
    </w:p>
    <w:p w14:paraId="4935C340">
      <w:pPr>
        <w:rPr>
          <w:rFonts w:hint="default" w:ascii="Lora" w:hAnsi="Lora" w:cs="Lora"/>
          <w:b/>
          <w:bCs/>
          <w:lang w:val="es-ES"/>
        </w:rPr>
      </w:pPr>
      <w:r>
        <w:rPr>
          <w:rFonts w:hint="default" w:ascii="Lora" w:hAnsi="Lora" w:cs="Lora"/>
          <w:b/>
          <w:bCs/>
          <w:lang w:val="es-ES"/>
        </w:rPr>
        <w:t>COMPROBACIÓN DE PERMISOS</w:t>
      </w:r>
    </w:p>
    <w:p w14:paraId="267C562F">
      <w:pPr>
        <w:rPr>
          <w:rFonts w:hint="default" w:ascii="Lora" w:hAnsi="Lora" w:cs="Lora"/>
          <w:lang w:val="es-ES"/>
        </w:rPr>
      </w:pPr>
    </w:p>
    <w:p w14:paraId="40D64A5C">
      <w:pPr>
        <w:rPr>
          <w:rFonts w:hint="default" w:ascii="Lora" w:hAnsi="Lora" w:cs="Lora"/>
          <w:lang w:val="es-ES"/>
        </w:rPr>
      </w:pPr>
      <w:r>
        <w:rPr>
          <w:rFonts w:hint="default" w:ascii="Lora" w:hAnsi="Lora" w:cs="Lora"/>
          <w:lang w:val="es-ES"/>
        </w:rPr>
        <w:t>Usaremos a Paula y a Pol como comprobación.</w:t>
      </w:r>
    </w:p>
    <w:p w14:paraId="69276412">
      <w:pPr>
        <w:rPr>
          <w:rFonts w:hint="default" w:ascii="Lora" w:hAnsi="Lora" w:cs="Lora"/>
          <w:lang w:val="es-ES"/>
        </w:rPr>
      </w:pPr>
      <w:r>
        <w:rPr>
          <w:rFonts w:hint="default" w:ascii="Lora" w:hAnsi="Lora" w:cs="Lora"/>
          <w:lang w:val="es-ES"/>
        </w:rPr>
        <w:t>Pol creara un documento en ventas y comprobaremos si Paula puede verlo y al reves.</w:t>
      </w:r>
    </w:p>
    <w:p w14:paraId="78F66F9E">
      <w:pPr>
        <w:rPr>
          <w:rFonts w:hint="default" w:ascii="Lora" w:hAnsi="Lora" w:cs="Lora"/>
          <w:lang w:val="es-ES"/>
        </w:rPr>
      </w:pPr>
    </w:p>
    <w:p w14:paraId="464C054F">
      <w:pPr>
        <w:rPr>
          <w:rFonts w:hint="default" w:ascii="Lora" w:hAnsi="Lora" w:cs="Lora"/>
        </w:rPr>
      </w:pPr>
      <w:r>
        <w:rPr>
          <w:rFonts w:hint="default" w:ascii="Lora" w:hAnsi="Lora" w:cs="Lora"/>
        </w:rPr>
        <w:drawing>
          <wp:inline distT="0" distB="0" distL="114300" distR="114300">
            <wp:extent cx="5268595" cy="1718945"/>
            <wp:effectExtent l="0" t="0" r="8255" b="14605"/>
            <wp:docPr id="5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42"/>
                    <pic:cNvPicPr>
                      <a:picLocks noChangeAspect="1"/>
                    </pic:cNvPicPr>
                  </pic:nvPicPr>
                  <pic:blipFill>
                    <a:blip r:embed="rId50"/>
                    <a:stretch>
                      <a:fillRect/>
                    </a:stretch>
                  </pic:blipFill>
                  <pic:spPr>
                    <a:xfrm>
                      <a:off x="0" y="0"/>
                      <a:ext cx="5268595" cy="1718945"/>
                    </a:xfrm>
                    <a:prstGeom prst="rect">
                      <a:avLst/>
                    </a:prstGeom>
                    <a:noFill/>
                    <a:ln>
                      <a:noFill/>
                    </a:ln>
                  </pic:spPr>
                </pic:pic>
              </a:graphicData>
            </a:graphic>
          </wp:inline>
        </w:drawing>
      </w:r>
    </w:p>
    <w:p w14:paraId="4F0E692E">
      <w:pPr>
        <w:rPr>
          <w:rFonts w:hint="default" w:ascii="Lora" w:hAnsi="Lora" w:cs="Lora"/>
        </w:rPr>
      </w:pPr>
    </w:p>
    <w:p w14:paraId="164A77D5">
      <w:pPr>
        <w:rPr>
          <w:rFonts w:hint="default" w:ascii="Lora" w:hAnsi="Lora" w:cs="Lora"/>
          <w:lang w:val="es-ES"/>
        </w:rPr>
      </w:pPr>
    </w:p>
    <w:p w14:paraId="1A666930">
      <w:pPr>
        <w:rPr>
          <w:rFonts w:hint="default" w:ascii="Lora" w:hAnsi="Lora" w:cs="Lora"/>
          <w:lang w:val="es-ES"/>
        </w:rPr>
      </w:pPr>
      <w:r>
        <w:rPr>
          <w:rFonts w:hint="default" w:ascii="Lora" w:hAnsi="Lora" w:cs="Lora"/>
          <w:lang w:val="es-ES"/>
        </w:rPr>
        <w:t xml:space="preserve"> </w:t>
      </w:r>
    </w:p>
    <w:p w14:paraId="60E9792C">
      <w:pPr>
        <w:rPr>
          <w:rFonts w:hint="default" w:ascii="Lora" w:hAnsi="Lora" w:cs="Lora"/>
          <w:lang w:val="es-ES"/>
        </w:rPr>
      </w:pPr>
      <w:r>
        <w:rPr>
          <w:rFonts w:hint="default" w:ascii="Lora" w:hAnsi="Lora" w:cs="Lora"/>
          <w:lang w:val="es-ES"/>
        </w:rPr>
        <w:t>Y aqui vemos que paula no puede ver la cotización creada por Pol, porque le asignamos que solo pudiese ver las suyas propias.</w:t>
      </w:r>
    </w:p>
    <w:p w14:paraId="265D3AD6">
      <w:pPr>
        <w:rPr>
          <w:rFonts w:hint="default" w:ascii="Lora" w:hAnsi="Lora" w:cs="Lora"/>
        </w:rPr>
      </w:pPr>
      <w:r>
        <w:rPr>
          <w:rFonts w:hint="default" w:ascii="Lora" w:hAnsi="Lora" w:cs="Lora"/>
          <w:lang w:val="es-ES"/>
        </w:rPr>
        <w:t xml:space="preserve">  </w:t>
      </w:r>
      <w:r>
        <w:rPr>
          <w:rFonts w:hint="default" w:ascii="Lora" w:hAnsi="Lora" w:cs="Lora"/>
        </w:rPr>
        <w:drawing>
          <wp:inline distT="0" distB="0" distL="114300" distR="114300">
            <wp:extent cx="5270500" cy="2225675"/>
            <wp:effectExtent l="0" t="0" r="6350" b="3175"/>
            <wp:docPr id="5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43"/>
                    <pic:cNvPicPr>
                      <a:picLocks noChangeAspect="1"/>
                    </pic:cNvPicPr>
                  </pic:nvPicPr>
                  <pic:blipFill>
                    <a:blip r:embed="rId51"/>
                    <a:stretch>
                      <a:fillRect/>
                    </a:stretch>
                  </pic:blipFill>
                  <pic:spPr>
                    <a:xfrm>
                      <a:off x="0" y="0"/>
                      <a:ext cx="5270500" cy="2225675"/>
                    </a:xfrm>
                    <a:prstGeom prst="rect">
                      <a:avLst/>
                    </a:prstGeom>
                    <a:noFill/>
                    <a:ln>
                      <a:noFill/>
                    </a:ln>
                  </pic:spPr>
                </pic:pic>
              </a:graphicData>
            </a:graphic>
          </wp:inline>
        </w:drawing>
      </w:r>
    </w:p>
    <w:p w14:paraId="6D7035C4">
      <w:pPr>
        <w:rPr>
          <w:rFonts w:hint="default" w:ascii="Lora" w:hAnsi="Lora" w:cs="Lora"/>
        </w:rPr>
      </w:pPr>
    </w:p>
    <w:p w14:paraId="2634FF47">
      <w:pPr>
        <w:rPr>
          <w:rFonts w:hint="default" w:ascii="Lora" w:hAnsi="Lora" w:cs="Lora"/>
          <w:lang w:val="es-ES"/>
        </w:rPr>
      </w:pPr>
      <w:r>
        <w:rPr>
          <w:rFonts w:hint="default" w:ascii="Lora" w:hAnsi="Lora" w:cs="Lora"/>
          <w:lang w:val="es-ES"/>
        </w:rPr>
        <w:t>Ahora lo comprobaremos a la inversa.</w:t>
      </w:r>
    </w:p>
    <w:p w14:paraId="6376A41C">
      <w:pPr>
        <w:rPr>
          <w:rFonts w:hint="default" w:ascii="Lora" w:hAnsi="Lora" w:cs="Lora"/>
          <w:lang w:val="es-ES"/>
        </w:rPr>
      </w:pPr>
      <w:r>
        <w:rPr>
          <w:rFonts w:hint="default" w:ascii="Lora" w:hAnsi="Lora" w:cs="Lora"/>
          <w:lang w:val="es-ES"/>
        </w:rPr>
        <w:t>Paula crea una cotización...</w:t>
      </w:r>
    </w:p>
    <w:p w14:paraId="03D94A95">
      <w:pPr>
        <w:rPr>
          <w:rFonts w:hint="default" w:ascii="Lora" w:hAnsi="Lora" w:cs="Lora"/>
        </w:rPr>
      </w:pPr>
      <w:r>
        <w:rPr>
          <w:rFonts w:hint="default" w:ascii="Lora" w:hAnsi="Lora" w:cs="Lora"/>
        </w:rPr>
        <w:drawing>
          <wp:inline distT="0" distB="0" distL="114300" distR="114300">
            <wp:extent cx="5273675" cy="1739900"/>
            <wp:effectExtent l="0" t="0" r="3175" b="12700"/>
            <wp:docPr id="5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44"/>
                    <pic:cNvPicPr>
                      <a:picLocks noChangeAspect="1"/>
                    </pic:cNvPicPr>
                  </pic:nvPicPr>
                  <pic:blipFill>
                    <a:blip r:embed="rId52"/>
                    <a:stretch>
                      <a:fillRect/>
                    </a:stretch>
                  </pic:blipFill>
                  <pic:spPr>
                    <a:xfrm>
                      <a:off x="0" y="0"/>
                      <a:ext cx="5273675" cy="1739900"/>
                    </a:xfrm>
                    <a:prstGeom prst="rect">
                      <a:avLst/>
                    </a:prstGeom>
                    <a:noFill/>
                    <a:ln>
                      <a:noFill/>
                    </a:ln>
                  </pic:spPr>
                </pic:pic>
              </a:graphicData>
            </a:graphic>
          </wp:inline>
        </w:drawing>
      </w:r>
    </w:p>
    <w:p w14:paraId="2B51D4EF">
      <w:pPr>
        <w:rPr>
          <w:rFonts w:hint="default" w:ascii="Lora" w:hAnsi="Lora" w:cs="Lora"/>
        </w:rPr>
      </w:pPr>
    </w:p>
    <w:p w14:paraId="0B247B53">
      <w:pPr>
        <w:rPr>
          <w:rFonts w:hint="default" w:ascii="Lora" w:hAnsi="Lora" w:cs="Lora"/>
          <w:lang w:val="es-ES"/>
        </w:rPr>
      </w:pPr>
      <w:r>
        <w:rPr>
          <w:rFonts w:hint="default" w:ascii="Lora" w:hAnsi="Lora" w:cs="Lora"/>
          <w:lang w:val="es-ES"/>
        </w:rPr>
        <w:t>Y nos metemos a la sesión de Pol para verificar que podemos ver todas las cotizaciones creadas siendo el admin. Y si confirmamos con exito.</w:t>
      </w:r>
    </w:p>
    <w:p w14:paraId="644ED920">
      <w:pPr>
        <w:rPr>
          <w:rFonts w:hint="default" w:ascii="Lora" w:hAnsi="Lora" w:cs="Lora"/>
          <w:lang w:val="es-ES"/>
        </w:rPr>
      </w:pPr>
    </w:p>
    <w:p w14:paraId="3FD99379">
      <w:pPr>
        <w:rPr>
          <w:rFonts w:hint="default" w:ascii="Lora" w:hAnsi="Lora" w:cs="Lora"/>
          <w:lang w:val="es-ES"/>
        </w:rPr>
      </w:pPr>
    </w:p>
    <w:p w14:paraId="55F29BA4">
      <w:pPr>
        <w:rPr>
          <w:rFonts w:hint="default" w:ascii="Lora" w:hAnsi="Lora" w:cs="Lora"/>
        </w:rPr>
      </w:pPr>
      <w:r>
        <w:rPr>
          <w:rFonts w:hint="default" w:ascii="Lora" w:hAnsi="Lora" w:cs="Lora"/>
        </w:rPr>
        <w:drawing>
          <wp:inline distT="0" distB="0" distL="114300" distR="114300">
            <wp:extent cx="5272405" cy="1838960"/>
            <wp:effectExtent l="0" t="0" r="4445" b="8890"/>
            <wp:docPr id="53"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45"/>
                    <pic:cNvPicPr>
                      <a:picLocks noChangeAspect="1"/>
                    </pic:cNvPicPr>
                  </pic:nvPicPr>
                  <pic:blipFill>
                    <a:blip r:embed="rId53"/>
                    <a:stretch>
                      <a:fillRect/>
                    </a:stretch>
                  </pic:blipFill>
                  <pic:spPr>
                    <a:xfrm>
                      <a:off x="0" y="0"/>
                      <a:ext cx="5272405" cy="1838960"/>
                    </a:xfrm>
                    <a:prstGeom prst="rect">
                      <a:avLst/>
                    </a:prstGeom>
                    <a:noFill/>
                    <a:ln>
                      <a:noFill/>
                    </a:ln>
                  </pic:spPr>
                </pic:pic>
              </a:graphicData>
            </a:graphic>
          </wp:inline>
        </w:drawing>
      </w:r>
    </w:p>
    <w:p w14:paraId="79F5D3A4">
      <w:pPr>
        <w:rPr>
          <w:rFonts w:hint="default" w:ascii="Lora" w:hAnsi="Lora" w:cs="Lora"/>
        </w:rPr>
      </w:pPr>
    </w:p>
    <w:p w14:paraId="3FA34794">
      <w:pPr>
        <w:rPr>
          <w:rFonts w:hint="default" w:ascii="Lora" w:hAnsi="Lora" w:cs="Lora"/>
        </w:rPr>
      </w:pPr>
    </w:p>
    <w:p w14:paraId="14902CDF">
      <w:pPr>
        <w:rPr>
          <w:rFonts w:hint="default" w:ascii="Lora" w:hAnsi="Lora" w:cs="Lora"/>
        </w:rPr>
      </w:pPr>
    </w:p>
    <w:p w14:paraId="7BFAE1EE">
      <w:pPr>
        <w:rPr>
          <w:rFonts w:hint="default" w:ascii="Lora" w:hAnsi="Lora" w:cs="Lora"/>
        </w:rPr>
      </w:pPr>
    </w:p>
    <w:p w14:paraId="4EF43178">
      <w:pPr>
        <w:rPr>
          <w:rFonts w:hint="default" w:ascii="Lora" w:hAnsi="Lora" w:cs="Lora"/>
        </w:rPr>
      </w:pPr>
    </w:p>
    <w:p w14:paraId="478C2CA6">
      <w:pPr>
        <w:rPr>
          <w:rFonts w:hint="default" w:ascii="Lora" w:hAnsi="Lora" w:cs="Lora"/>
          <w:b/>
          <w:bCs/>
          <w:lang w:val="es-ES"/>
        </w:rPr>
      </w:pPr>
      <w:r>
        <w:rPr>
          <w:rFonts w:hint="default" w:ascii="Lora" w:hAnsi="Lora" w:cs="Lora"/>
          <w:b/>
          <w:bCs/>
          <w:lang w:val="es-ES"/>
        </w:rPr>
        <w:t>PRODUCTOS/COMPRAS/VENTAS/INVENTARIO</w:t>
      </w:r>
    </w:p>
    <w:p w14:paraId="741C20B7">
      <w:pPr>
        <w:rPr>
          <w:rFonts w:hint="default" w:ascii="Lora" w:hAnsi="Lora" w:cs="Lora"/>
          <w:lang w:val="es-ES"/>
        </w:rPr>
      </w:pPr>
    </w:p>
    <w:p w14:paraId="20031AA4">
      <w:pPr>
        <w:rPr>
          <w:rFonts w:hint="default" w:ascii="Lora" w:hAnsi="Lora" w:cs="Lora"/>
          <w:lang w:val="es-ES"/>
        </w:rPr>
      </w:pPr>
      <w:r>
        <w:rPr>
          <w:rFonts w:hint="default" w:ascii="Lora" w:hAnsi="Lora" w:cs="Lora"/>
          <w:lang w:val="es-ES"/>
        </w:rPr>
        <w:t>Crearemos los siguientes productos:</w:t>
      </w:r>
    </w:p>
    <w:p w14:paraId="3569C270">
      <w:pPr>
        <w:rPr>
          <w:rFonts w:hint="default" w:ascii="Lora" w:hAnsi="Lora" w:cs="Lora"/>
          <w:lang w:val="es-ES"/>
        </w:rPr>
      </w:pPr>
      <w:r>
        <w:rPr>
          <w:rFonts w:hint="default" w:ascii="Lora" w:hAnsi="Lora" w:cs="Lora"/>
          <w:lang w:val="es-ES"/>
        </w:rPr>
        <w:t>Bici Doble: solo ventas</w:t>
      </w:r>
    </w:p>
    <w:p w14:paraId="23DC6D79">
      <w:pPr>
        <w:rPr>
          <w:rFonts w:hint="default" w:ascii="Lora" w:hAnsi="Lora" w:cs="Lora"/>
          <w:lang w:val="es-ES"/>
        </w:rPr>
      </w:pPr>
      <w:r>
        <w:rPr>
          <w:rFonts w:hint="default" w:ascii="Lora" w:hAnsi="Lora" w:cs="Lora"/>
          <w:lang w:val="es-ES"/>
        </w:rPr>
        <w:t>Triciclo: solo compras</w:t>
      </w:r>
    </w:p>
    <w:p w14:paraId="003DCB08">
      <w:pPr>
        <w:rPr>
          <w:rFonts w:hint="default" w:ascii="Lora" w:hAnsi="Lora" w:cs="Lora"/>
          <w:lang w:val="es-ES"/>
        </w:rPr>
      </w:pPr>
      <w:r>
        <w:rPr>
          <w:rFonts w:hint="default" w:ascii="Lora" w:hAnsi="Lora" w:cs="Lora"/>
          <w:lang w:val="es-ES"/>
        </w:rPr>
        <w:t>Bici con Marchas: ventas y compras</w:t>
      </w:r>
    </w:p>
    <w:p w14:paraId="78BFDE50">
      <w:pPr>
        <w:rPr>
          <w:rFonts w:hint="default" w:ascii="Lora" w:hAnsi="Lora" w:cs="Lora"/>
        </w:rPr>
      </w:pPr>
      <w:r>
        <w:rPr>
          <w:rFonts w:hint="default" w:ascii="Lora" w:hAnsi="Lora" w:cs="Lora"/>
        </w:rPr>
        <w:drawing>
          <wp:inline distT="0" distB="0" distL="114300" distR="114300">
            <wp:extent cx="5266055" cy="2047240"/>
            <wp:effectExtent l="0" t="0" r="10795" b="10160"/>
            <wp:docPr id="5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46"/>
                    <pic:cNvPicPr>
                      <a:picLocks noChangeAspect="1"/>
                    </pic:cNvPicPr>
                  </pic:nvPicPr>
                  <pic:blipFill>
                    <a:blip r:embed="rId54"/>
                    <a:stretch>
                      <a:fillRect/>
                    </a:stretch>
                  </pic:blipFill>
                  <pic:spPr>
                    <a:xfrm>
                      <a:off x="0" y="0"/>
                      <a:ext cx="5266055" cy="2047240"/>
                    </a:xfrm>
                    <a:prstGeom prst="rect">
                      <a:avLst/>
                    </a:prstGeom>
                    <a:noFill/>
                    <a:ln>
                      <a:noFill/>
                    </a:ln>
                  </pic:spPr>
                </pic:pic>
              </a:graphicData>
            </a:graphic>
          </wp:inline>
        </w:drawing>
      </w:r>
    </w:p>
    <w:p w14:paraId="6A8071D7">
      <w:pPr>
        <w:rPr>
          <w:rFonts w:hint="default" w:ascii="Lora" w:hAnsi="Lora" w:cs="Lora"/>
        </w:rPr>
      </w:pPr>
    </w:p>
    <w:p w14:paraId="157FC1AA">
      <w:pPr>
        <w:rPr>
          <w:rFonts w:hint="default" w:ascii="Lora" w:hAnsi="Lora" w:cs="Lora"/>
          <w:lang w:val="es-ES"/>
        </w:rPr>
      </w:pPr>
      <w:r>
        <w:rPr>
          <w:rFonts w:hint="default" w:ascii="Lora" w:hAnsi="Lora" w:cs="Lora"/>
          <w:lang w:val="es-ES"/>
        </w:rPr>
        <w:t>Prueba Venta - Verificamos que no vemos la opción “Triciclo”</w:t>
      </w:r>
    </w:p>
    <w:p w14:paraId="580F5D30">
      <w:pPr>
        <w:rPr>
          <w:rFonts w:hint="default" w:ascii="Lora" w:hAnsi="Lora" w:cs="Lora"/>
          <w:lang w:val="es-ES"/>
        </w:rPr>
      </w:pPr>
      <w:r>
        <w:rPr>
          <w:rFonts w:hint="default" w:ascii="Lora" w:hAnsi="Lora" w:cs="Lora"/>
        </w:rPr>
        <w:drawing>
          <wp:inline distT="0" distB="0" distL="114300" distR="114300">
            <wp:extent cx="5271135" cy="2780665"/>
            <wp:effectExtent l="0" t="0" r="5715" b="635"/>
            <wp:docPr id="55"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47"/>
                    <pic:cNvPicPr>
                      <a:picLocks noChangeAspect="1"/>
                    </pic:cNvPicPr>
                  </pic:nvPicPr>
                  <pic:blipFill>
                    <a:blip r:embed="rId55"/>
                    <a:stretch>
                      <a:fillRect/>
                    </a:stretch>
                  </pic:blipFill>
                  <pic:spPr>
                    <a:xfrm>
                      <a:off x="0" y="0"/>
                      <a:ext cx="5271135" cy="2780665"/>
                    </a:xfrm>
                    <a:prstGeom prst="rect">
                      <a:avLst/>
                    </a:prstGeom>
                    <a:noFill/>
                    <a:ln>
                      <a:noFill/>
                    </a:ln>
                  </pic:spPr>
                </pic:pic>
              </a:graphicData>
            </a:graphic>
          </wp:inline>
        </w:drawing>
      </w:r>
    </w:p>
    <w:p w14:paraId="0454DE5A">
      <w:pPr>
        <w:rPr>
          <w:rFonts w:hint="default" w:ascii="Lora" w:hAnsi="Lora" w:cs="Lora"/>
          <w:lang w:val="es-ES"/>
        </w:rPr>
      </w:pPr>
    </w:p>
    <w:p w14:paraId="7CAA3D40">
      <w:pPr>
        <w:rPr>
          <w:rFonts w:hint="default" w:ascii="Lora" w:hAnsi="Lora" w:cs="Lora"/>
          <w:lang w:val="es-ES"/>
        </w:rPr>
      </w:pPr>
      <w:r>
        <w:rPr>
          <w:rFonts w:hint="default" w:ascii="Lora" w:hAnsi="Lora" w:cs="Lora"/>
          <w:lang w:val="es-ES"/>
        </w:rPr>
        <w:t>Prueba Compra - Verificamos que no vemos la opción “Bici Doble”</w:t>
      </w:r>
    </w:p>
    <w:p w14:paraId="51C4FB6B">
      <w:pPr>
        <w:rPr>
          <w:rFonts w:hint="default" w:ascii="Lora" w:hAnsi="Lora" w:cs="Lora"/>
        </w:rPr>
      </w:pPr>
      <w:r>
        <w:rPr>
          <w:rFonts w:hint="default" w:ascii="Lora" w:hAnsi="Lora" w:cs="Lora"/>
        </w:rPr>
        <w:drawing>
          <wp:inline distT="0" distB="0" distL="114300" distR="114300">
            <wp:extent cx="4371975" cy="2188845"/>
            <wp:effectExtent l="0" t="0" r="9525" b="1905"/>
            <wp:docPr id="5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48"/>
                    <pic:cNvPicPr>
                      <a:picLocks noChangeAspect="1"/>
                    </pic:cNvPicPr>
                  </pic:nvPicPr>
                  <pic:blipFill>
                    <a:blip r:embed="rId56"/>
                    <a:stretch>
                      <a:fillRect/>
                    </a:stretch>
                  </pic:blipFill>
                  <pic:spPr>
                    <a:xfrm>
                      <a:off x="0" y="0"/>
                      <a:ext cx="4371975" cy="2188845"/>
                    </a:xfrm>
                    <a:prstGeom prst="rect">
                      <a:avLst/>
                    </a:prstGeom>
                    <a:noFill/>
                    <a:ln>
                      <a:noFill/>
                    </a:ln>
                  </pic:spPr>
                </pic:pic>
              </a:graphicData>
            </a:graphic>
          </wp:inline>
        </w:drawing>
      </w:r>
    </w:p>
    <w:p w14:paraId="694D6583">
      <w:pPr>
        <w:rPr>
          <w:rFonts w:hint="default" w:ascii="Lora" w:hAnsi="Lora" w:cs="Lora"/>
          <w:lang w:val="es-ES"/>
        </w:rPr>
      </w:pPr>
    </w:p>
    <w:p w14:paraId="6BB58D34">
      <w:pPr>
        <w:rPr>
          <w:rFonts w:hint="default" w:ascii="Lora" w:hAnsi="Lora" w:cs="Lora"/>
          <w:lang w:val="es-ES"/>
        </w:rPr>
      </w:pPr>
      <w:r>
        <w:rPr>
          <w:rFonts w:hint="default" w:ascii="Lora" w:hAnsi="Lora" w:cs="Lora"/>
          <w:lang w:val="es-ES"/>
        </w:rPr>
        <w:t>Prueba Entrada Inventario - Hacemos compra de “Bici con Marchas”y revisamos inventario</w:t>
      </w:r>
    </w:p>
    <w:p w14:paraId="43FE72F3">
      <w:pPr>
        <w:rPr>
          <w:rFonts w:hint="default" w:ascii="Lora" w:hAnsi="Lora" w:cs="Lora"/>
          <w:lang w:val="es-ES"/>
        </w:rPr>
      </w:pPr>
    </w:p>
    <w:p w14:paraId="4F479662">
      <w:pPr>
        <w:rPr>
          <w:rFonts w:hint="default" w:ascii="Lora" w:hAnsi="Lora" w:cs="Lora"/>
          <w:lang w:val="es-ES"/>
        </w:rPr>
      </w:pPr>
      <w:r>
        <w:rPr>
          <w:rFonts w:hint="default" w:ascii="Lora" w:hAnsi="Lora" w:cs="Lora"/>
          <w:lang w:val="es-ES"/>
        </w:rPr>
        <w:t>Confirmamos compra y puslamos en recibir productos.</w:t>
      </w:r>
    </w:p>
    <w:p w14:paraId="456F147F">
      <w:pPr>
        <w:rPr>
          <w:rFonts w:hint="default" w:ascii="Lora" w:hAnsi="Lora" w:cs="Lora"/>
        </w:rPr>
      </w:pPr>
      <w:r>
        <w:rPr>
          <w:rFonts w:hint="default" w:ascii="Lora" w:hAnsi="Lora" w:cs="Lora"/>
        </w:rPr>
        <w:drawing>
          <wp:inline distT="0" distB="0" distL="114300" distR="114300">
            <wp:extent cx="4105275" cy="2397125"/>
            <wp:effectExtent l="0" t="0" r="9525" b="3175"/>
            <wp:docPr id="5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49"/>
                    <pic:cNvPicPr>
                      <a:picLocks noChangeAspect="1"/>
                    </pic:cNvPicPr>
                  </pic:nvPicPr>
                  <pic:blipFill>
                    <a:blip r:embed="rId57"/>
                    <a:stretch>
                      <a:fillRect/>
                    </a:stretch>
                  </pic:blipFill>
                  <pic:spPr>
                    <a:xfrm>
                      <a:off x="0" y="0"/>
                      <a:ext cx="4105275" cy="2397125"/>
                    </a:xfrm>
                    <a:prstGeom prst="rect">
                      <a:avLst/>
                    </a:prstGeom>
                    <a:noFill/>
                    <a:ln>
                      <a:noFill/>
                    </a:ln>
                  </pic:spPr>
                </pic:pic>
              </a:graphicData>
            </a:graphic>
          </wp:inline>
        </w:drawing>
      </w:r>
    </w:p>
    <w:p w14:paraId="0FB932B2">
      <w:pPr>
        <w:rPr>
          <w:rFonts w:hint="default" w:ascii="Lora" w:hAnsi="Lora" w:cs="Lora"/>
        </w:rPr>
      </w:pPr>
    </w:p>
    <w:p w14:paraId="29016741">
      <w:pPr>
        <w:rPr>
          <w:rFonts w:hint="default" w:ascii="Lora" w:hAnsi="Lora" w:cs="Lora"/>
          <w:lang w:val="es-ES"/>
        </w:rPr>
      </w:pPr>
      <w:r>
        <w:rPr>
          <w:rFonts w:hint="default" w:ascii="Lora" w:hAnsi="Lora" w:cs="Lora"/>
          <w:lang w:val="es-ES"/>
        </w:rPr>
        <w:t>Y revisamos nuestro inventario y vemos ya los productos con exito.</w:t>
      </w:r>
    </w:p>
    <w:p w14:paraId="2848BBEB">
      <w:pPr>
        <w:rPr>
          <w:rFonts w:hint="default" w:ascii="Lora" w:hAnsi="Lora" w:cs="Lora"/>
          <w:lang w:val="es-ES"/>
        </w:rPr>
      </w:pPr>
      <w:r>
        <w:rPr>
          <w:rFonts w:hint="default" w:ascii="Lora" w:hAnsi="Lora" w:cs="Lora"/>
        </w:rPr>
        <w:drawing>
          <wp:inline distT="0" distB="0" distL="114300" distR="114300">
            <wp:extent cx="4434205" cy="1344295"/>
            <wp:effectExtent l="0" t="0" r="4445" b="8255"/>
            <wp:docPr id="5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0"/>
                    <pic:cNvPicPr>
                      <a:picLocks noChangeAspect="1"/>
                    </pic:cNvPicPr>
                  </pic:nvPicPr>
                  <pic:blipFill>
                    <a:blip r:embed="rId58"/>
                    <a:stretch>
                      <a:fillRect/>
                    </a:stretch>
                  </pic:blipFill>
                  <pic:spPr>
                    <a:xfrm>
                      <a:off x="0" y="0"/>
                      <a:ext cx="4434205" cy="1344295"/>
                    </a:xfrm>
                    <a:prstGeom prst="rect">
                      <a:avLst/>
                    </a:prstGeom>
                    <a:noFill/>
                    <a:ln>
                      <a:noFill/>
                    </a:ln>
                  </pic:spPr>
                </pic:pic>
              </a:graphicData>
            </a:graphic>
          </wp:inline>
        </w:drawing>
      </w:r>
    </w:p>
    <w:p w14:paraId="6D569D4B">
      <w:pPr>
        <w:rPr>
          <w:rFonts w:hint="default" w:ascii="Lora" w:hAnsi="Lora" w:cs="Lora"/>
          <w:lang w:val="es-ES"/>
        </w:rPr>
      </w:pPr>
    </w:p>
    <w:p w14:paraId="7AEFDE22">
      <w:pPr>
        <w:rPr>
          <w:rFonts w:hint="default" w:ascii="Lora" w:hAnsi="Lora" w:cs="Lora"/>
          <w:lang w:val="es-ES"/>
        </w:rPr>
      </w:pPr>
    </w:p>
    <w:p w14:paraId="44A1A6A4">
      <w:pPr>
        <w:rPr>
          <w:rFonts w:hint="default" w:ascii="Lora" w:hAnsi="Lora" w:cs="Lora"/>
          <w:lang w:val="es-ES"/>
        </w:rPr>
      </w:pPr>
      <w:r>
        <w:rPr>
          <w:rFonts w:hint="default" w:ascii="Lora" w:hAnsi="Lora" w:cs="Lora"/>
          <w:lang w:val="es-ES"/>
        </w:rPr>
        <w:t>Prueba salidas o movimientos derivados del flujo utilizado</w:t>
      </w:r>
    </w:p>
    <w:p w14:paraId="00D09330">
      <w:pPr>
        <w:rPr>
          <w:rFonts w:hint="default" w:ascii="Lora" w:hAnsi="Lora" w:cs="Lora"/>
          <w:lang w:val="es-ES"/>
        </w:rPr>
      </w:pPr>
    </w:p>
    <w:p w14:paraId="2706DCEE">
      <w:pPr>
        <w:rPr>
          <w:rFonts w:hint="default" w:ascii="Lora" w:hAnsi="Lora" w:cs="Lora"/>
          <w:lang w:val="es-ES"/>
        </w:rPr>
      </w:pPr>
      <w:r>
        <w:rPr>
          <w:rFonts w:hint="default" w:ascii="Lora" w:hAnsi="Lora" w:cs="Lora"/>
          <w:lang w:val="es-ES"/>
        </w:rPr>
        <w:t>Aquí solo nos falta confirmar una venta de 2 Bici con Marchas para verificar la venta y salida del almacén.Pulsamos a Entrega.</w:t>
      </w:r>
    </w:p>
    <w:p w14:paraId="63974325">
      <w:pPr>
        <w:rPr>
          <w:rFonts w:hint="default" w:ascii="Lora" w:hAnsi="Lora" w:cs="Lora"/>
        </w:rPr>
      </w:pPr>
      <w:r>
        <w:rPr>
          <w:rFonts w:hint="default" w:ascii="Lora" w:hAnsi="Lora" w:cs="Lora"/>
        </w:rPr>
        <w:drawing>
          <wp:inline distT="0" distB="0" distL="114300" distR="114300">
            <wp:extent cx="4478655" cy="3324860"/>
            <wp:effectExtent l="0" t="0" r="17145" b="8890"/>
            <wp:docPr id="5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1"/>
                    <pic:cNvPicPr>
                      <a:picLocks noChangeAspect="1"/>
                    </pic:cNvPicPr>
                  </pic:nvPicPr>
                  <pic:blipFill>
                    <a:blip r:embed="rId59"/>
                    <a:stretch>
                      <a:fillRect/>
                    </a:stretch>
                  </pic:blipFill>
                  <pic:spPr>
                    <a:xfrm>
                      <a:off x="0" y="0"/>
                      <a:ext cx="4478655" cy="3324860"/>
                    </a:xfrm>
                    <a:prstGeom prst="rect">
                      <a:avLst/>
                    </a:prstGeom>
                    <a:noFill/>
                    <a:ln>
                      <a:noFill/>
                    </a:ln>
                  </pic:spPr>
                </pic:pic>
              </a:graphicData>
            </a:graphic>
          </wp:inline>
        </w:drawing>
      </w:r>
    </w:p>
    <w:p w14:paraId="1FE8CCA8">
      <w:pPr>
        <w:rPr>
          <w:rFonts w:hint="default" w:ascii="Lora" w:hAnsi="Lora" w:cs="Lora"/>
        </w:rPr>
      </w:pPr>
    </w:p>
    <w:p w14:paraId="3EE07AD2">
      <w:pPr>
        <w:rPr>
          <w:rFonts w:hint="default" w:ascii="Lora" w:hAnsi="Lora" w:cs="Lora"/>
          <w:lang w:val="es-ES"/>
        </w:rPr>
      </w:pPr>
      <w:r>
        <w:rPr>
          <w:rFonts w:hint="default" w:ascii="Lora" w:hAnsi="Lora" w:cs="Lora"/>
          <w:lang w:val="es-ES"/>
        </w:rPr>
        <w:t>Y ahora confirmamos que el stock de Bici con Marchas bajo de 5 a 3.</w:t>
      </w:r>
    </w:p>
    <w:p w14:paraId="1A6A114E">
      <w:pPr>
        <w:rPr>
          <w:rFonts w:hint="default" w:ascii="Lora" w:hAnsi="Lora" w:cs="Lora"/>
        </w:rPr>
      </w:pPr>
      <w:r>
        <w:rPr>
          <w:rFonts w:hint="default" w:ascii="Lora" w:hAnsi="Lora" w:cs="Lora"/>
        </w:rPr>
        <w:drawing>
          <wp:inline distT="0" distB="0" distL="114300" distR="114300">
            <wp:extent cx="4716145" cy="2087880"/>
            <wp:effectExtent l="0" t="0" r="8255" b="7620"/>
            <wp:docPr id="6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52"/>
                    <pic:cNvPicPr>
                      <a:picLocks noChangeAspect="1"/>
                    </pic:cNvPicPr>
                  </pic:nvPicPr>
                  <pic:blipFill>
                    <a:blip r:embed="rId60"/>
                    <a:stretch>
                      <a:fillRect/>
                    </a:stretch>
                  </pic:blipFill>
                  <pic:spPr>
                    <a:xfrm>
                      <a:off x="0" y="0"/>
                      <a:ext cx="4716145" cy="2087880"/>
                    </a:xfrm>
                    <a:prstGeom prst="rect">
                      <a:avLst/>
                    </a:prstGeom>
                    <a:noFill/>
                    <a:ln>
                      <a:noFill/>
                    </a:ln>
                  </pic:spPr>
                </pic:pic>
              </a:graphicData>
            </a:graphic>
          </wp:inline>
        </w:drawing>
      </w:r>
    </w:p>
    <w:p w14:paraId="67BD6FBE">
      <w:pPr>
        <w:rPr>
          <w:rFonts w:hint="default" w:ascii="Lora" w:hAnsi="Lora" w:cs="Lora"/>
          <w:lang w:val="es-ES"/>
        </w:rPr>
      </w:pPr>
      <w:r>
        <w:rPr>
          <w:rFonts w:hint="default" w:ascii="Lora" w:hAnsi="Lora" w:cs="Lora"/>
          <w:b/>
          <w:bCs/>
          <w:lang w:val="es-ES"/>
        </w:rPr>
        <w:t>CLIENTES</w:t>
      </w:r>
    </w:p>
    <w:p w14:paraId="310F4340">
      <w:pPr>
        <w:rPr>
          <w:rFonts w:hint="default" w:ascii="Lora" w:hAnsi="Lora" w:cs="Lora"/>
          <w:lang w:val="es-ES"/>
        </w:rPr>
      </w:pPr>
    </w:p>
    <w:p w14:paraId="545B25A6">
      <w:pPr>
        <w:rPr>
          <w:rFonts w:hint="default" w:ascii="Lora" w:hAnsi="Lora" w:cs="Lora"/>
          <w:lang w:val="es-ES"/>
        </w:rPr>
      </w:pPr>
      <w:r>
        <w:rPr>
          <w:rFonts w:hint="default" w:ascii="Lora" w:hAnsi="Lora" w:cs="Lora"/>
          <w:lang w:val="es-ES"/>
        </w:rPr>
        <w:t>Anteriormente ya hemos creado clientes y vendido a Jose Cliente, pero crearemos una empresa cliente también.</w:t>
      </w:r>
    </w:p>
    <w:p w14:paraId="0D2F2207">
      <w:pPr>
        <w:rPr>
          <w:rFonts w:hint="default" w:ascii="Lora" w:hAnsi="Lora" w:cs="Lora"/>
          <w:lang w:val="es-ES"/>
        </w:rPr>
      </w:pPr>
      <w:r>
        <w:rPr>
          <w:rFonts w:hint="default" w:ascii="Lora" w:hAnsi="Lora" w:cs="Lora"/>
        </w:rPr>
        <w:drawing>
          <wp:anchor distT="0" distB="0" distL="114300" distR="114300" simplePos="0" relativeHeight="251680768" behindDoc="0" locked="0" layoutInCell="1" allowOverlap="1">
            <wp:simplePos x="0" y="0"/>
            <wp:positionH relativeFrom="column">
              <wp:posOffset>-944880</wp:posOffset>
            </wp:positionH>
            <wp:positionV relativeFrom="paragraph">
              <wp:posOffset>153670</wp:posOffset>
            </wp:positionV>
            <wp:extent cx="3291205" cy="2173605"/>
            <wp:effectExtent l="0" t="0" r="4445" b="17145"/>
            <wp:wrapSquare wrapText="bothSides"/>
            <wp:docPr id="6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53"/>
                    <pic:cNvPicPr>
                      <a:picLocks noChangeAspect="1"/>
                    </pic:cNvPicPr>
                  </pic:nvPicPr>
                  <pic:blipFill>
                    <a:blip r:embed="rId61"/>
                    <a:stretch>
                      <a:fillRect/>
                    </a:stretch>
                  </pic:blipFill>
                  <pic:spPr>
                    <a:xfrm>
                      <a:off x="0" y="0"/>
                      <a:ext cx="3291205" cy="2173605"/>
                    </a:xfrm>
                    <a:prstGeom prst="rect">
                      <a:avLst/>
                    </a:prstGeom>
                    <a:noFill/>
                    <a:ln>
                      <a:noFill/>
                    </a:ln>
                  </pic:spPr>
                </pic:pic>
              </a:graphicData>
            </a:graphic>
          </wp:anchor>
        </w:drawing>
      </w:r>
    </w:p>
    <w:p w14:paraId="60DC6BF6">
      <w:pPr>
        <w:rPr>
          <w:rFonts w:hint="default" w:ascii="Lora" w:hAnsi="Lora" w:cs="Lora"/>
          <w:lang w:val="es-ES"/>
        </w:rPr>
      </w:pPr>
      <w:r>
        <w:rPr>
          <w:rFonts w:hint="default" w:ascii="Lora" w:hAnsi="Lora" w:cs="Lora"/>
        </w:rPr>
        <w:drawing>
          <wp:anchor distT="0" distB="0" distL="114300" distR="114300" simplePos="0" relativeHeight="251682816" behindDoc="0" locked="0" layoutInCell="1" allowOverlap="1">
            <wp:simplePos x="0" y="0"/>
            <wp:positionH relativeFrom="column">
              <wp:posOffset>-50165</wp:posOffset>
            </wp:positionH>
            <wp:positionV relativeFrom="paragraph">
              <wp:posOffset>128270</wp:posOffset>
            </wp:positionV>
            <wp:extent cx="3804920" cy="1780540"/>
            <wp:effectExtent l="0" t="0" r="5080" b="10160"/>
            <wp:wrapSquare wrapText="bothSides"/>
            <wp:docPr id="64"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56"/>
                    <pic:cNvPicPr>
                      <a:picLocks noChangeAspect="1"/>
                    </pic:cNvPicPr>
                  </pic:nvPicPr>
                  <pic:blipFill>
                    <a:blip r:embed="rId62"/>
                    <a:stretch>
                      <a:fillRect/>
                    </a:stretch>
                  </pic:blipFill>
                  <pic:spPr>
                    <a:xfrm>
                      <a:off x="0" y="0"/>
                      <a:ext cx="3804920" cy="1780540"/>
                    </a:xfrm>
                    <a:prstGeom prst="rect">
                      <a:avLst/>
                    </a:prstGeom>
                    <a:noFill/>
                    <a:ln>
                      <a:noFill/>
                    </a:ln>
                  </pic:spPr>
                </pic:pic>
              </a:graphicData>
            </a:graphic>
          </wp:anchor>
        </w:drawing>
      </w:r>
    </w:p>
    <w:p w14:paraId="72FCF8B9">
      <w:pPr>
        <w:rPr>
          <w:rFonts w:hint="default" w:ascii="Lora" w:hAnsi="Lora" w:cs="Lora"/>
          <w:lang w:val="es-ES"/>
        </w:rPr>
      </w:pPr>
    </w:p>
    <w:p w14:paraId="3E43D073">
      <w:pPr>
        <w:rPr>
          <w:rFonts w:hint="default" w:ascii="Lora" w:hAnsi="Lora" w:cs="Lora"/>
          <w:lang w:val="es-ES"/>
        </w:rPr>
      </w:pPr>
    </w:p>
    <w:p w14:paraId="3F50E3B6">
      <w:pPr>
        <w:rPr>
          <w:rFonts w:hint="default" w:ascii="Lora" w:hAnsi="Lora" w:cs="Lora"/>
          <w:lang w:val="es-ES"/>
        </w:rPr>
      </w:pPr>
    </w:p>
    <w:p w14:paraId="3DBFCD34">
      <w:pPr>
        <w:rPr>
          <w:rFonts w:hint="default" w:ascii="Lora" w:hAnsi="Lora" w:cs="Lora"/>
          <w:lang w:val="es-ES"/>
        </w:rPr>
      </w:pPr>
    </w:p>
    <w:p w14:paraId="311FB93A">
      <w:pPr>
        <w:rPr>
          <w:rFonts w:hint="default" w:ascii="Lora" w:hAnsi="Lora" w:cs="Lora"/>
          <w:lang w:val="es-ES"/>
        </w:rPr>
      </w:pPr>
      <w:r>
        <w:rPr>
          <w:rFonts w:hint="default" w:ascii="Lora" w:hAnsi="Lora" w:cs="Lora"/>
          <w:b/>
          <w:bCs/>
          <w:lang w:val="es-ES"/>
        </w:rPr>
        <w:t>PROVEEDORES</w:t>
      </w:r>
    </w:p>
    <w:p w14:paraId="7B052201">
      <w:pPr>
        <w:rPr>
          <w:rFonts w:hint="default" w:ascii="Lora" w:hAnsi="Lora" w:cs="Lora"/>
          <w:lang w:val="es-ES"/>
        </w:rPr>
      </w:pPr>
    </w:p>
    <w:p w14:paraId="170ED32B">
      <w:pPr>
        <w:rPr>
          <w:rFonts w:hint="default" w:ascii="Lora" w:hAnsi="Lora" w:cs="Lora"/>
          <w:lang w:val="es-ES"/>
        </w:rPr>
      </w:pPr>
      <w:r>
        <w:rPr>
          <w:rFonts w:hint="default" w:ascii="Lora" w:hAnsi="Lora" w:cs="Lora"/>
          <w:lang w:val="es-ES"/>
        </w:rPr>
        <w:t>Anteriormente ya hemos creado clientes y vendido a Jose Proveedor, pero crearemos una empresa proveedora también.</w:t>
      </w:r>
    </w:p>
    <w:p w14:paraId="01A4296A">
      <w:pPr>
        <w:ind w:firstLine="708" w:firstLineChars="0"/>
        <w:rPr>
          <w:rFonts w:hint="default" w:ascii="Lora" w:hAnsi="Lora" w:cs="Lora"/>
          <w:lang w:val="es-ES"/>
        </w:rPr>
      </w:pPr>
    </w:p>
    <w:p w14:paraId="532C6688">
      <w:pPr>
        <w:ind w:firstLine="708" w:firstLineChars="0"/>
        <w:rPr>
          <w:rFonts w:hint="default" w:ascii="Lora" w:hAnsi="Lora" w:cs="Lora"/>
          <w:lang w:val="es-ES"/>
        </w:rPr>
      </w:pPr>
    </w:p>
    <w:p w14:paraId="7371DE3D">
      <w:pPr>
        <w:ind w:firstLine="708" w:firstLineChars="0"/>
        <w:rPr>
          <w:rFonts w:hint="default" w:ascii="Lora" w:hAnsi="Lora" w:cs="Lora"/>
          <w:lang w:val="es-ES"/>
        </w:rPr>
      </w:pPr>
    </w:p>
    <w:p w14:paraId="373D2EC0">
      <w:pPr>
        <w:ind w:left="708" w:leftChars="0" w:firstLine="708" w:firstLineChars="0"/>
        <w:rPr>
          <w:rFonts w:hint="default" w:ascii="Lora" w:hAnsi="Lora" w:cs="Lora"/>
          <w:lang w:val="es-ES"/>
        </w:rPr>
      </w:pPr>
      <w:r>
        <w:rPr>
          <w:rFonts w:hint="default" w:ascii="Lora" w:hAnsi="Lora" w:cs="Lora"/>
        </w:rPr>
        <w:drawing>
          <wp:anchor distT="0" distB="0" distL="114300" distR="114300" simplePos="0" relativeHeight="251683840" behindDoc="0" locked="0" layoutInCell="1" allowOverlap="1">
            <wp:simplePos x="0" y="0"/>
            <wp:positionH relativeFrom="column">
              <wp:posOffset>2580005</wp:posOffset>
            </wp:positionH>
            <wp:positionV relativeFrom="paragraph">
              <wp:posOffset>112395</wp:posOffset>
            </wp:positionV>
            <wp:extent cx="3785870" cy="2242185"/>
            <wp:effectExtent l="0" t="0" r="5080" b="5715"/>
            <wp:wrapSquare wrapText="bothSides"/>
            <wp:docPr id="6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57"/>
                    <pic:cNvPicPr>
                      <a:picLocks noChangeAspect="1"/>
                    </pic:cNvPicPr>
                  </pic:nvPicPr>
                  <pic:blipFill>
                    <a:blip r:embed="rId63"/>
                    <a:stretch>
                      <a:fillRect/>
                    </a:stretch>
                  </pic:blipFill>
                  <pic:spPr>
                    <a:xfrm>
                      <a:off x="0" y="0"/>
                      <a:ext cx="3785870" cy="2242185"/>
                    </a:xfrm>
                    <a:prstGeom prst="rect">
                      <a:avLst/>
                    </a:prstGeom>
                    <a:noFill/>
                    <a:ln>
                      <a:noFill/>
                    </a:ln>
                  </pic:spPr>
                </pic:pic>
              </a:graphicData>
            </a:graphic>
          </wp:anchor>
        </w:drawing>
      </w:r>
      <w:r>
        <w:rPr>
          <w:rFonts w:hint="default" w:ascii="Lora" w:hAnsi="Lora" w:cs="Lora"/>
        </w:rPr>
        <w:drawing>
          <wp:anchor distT="0" distB="0" distL="114300" distR="114300" simplePos="0" relativeHeight="251681792" behindDoc="0" locked="0" layoutInCell="1" allowOverlap="1">
            <wp:simplePos x="0" y="0"/>
            <wp:positionH relativeFrom="column">
              <wp:posOffset>-936625</wp:posOffset>
            </wp:positionH>
            <wp:positionV relativeFrom="paragraph">
              <wp:posOffset>95250</wp:posOffset>
            </wp:positionV>
            <wp:extent cx="3424555" cy="2285365"/>
            <wp:effectExtent l="0" t="0" r="4445" b="635"/>
            <wp:wrapSquare wrapText="bothSides"/>
            <wp:docPr id="6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54"/>
                    <pic:cNvPicPr>
                      <a:picLocks noChangeAspect="1"/>
                    </pic:cNvPicPr>
                  </pic:nvPicPr>
                  <pic:blipFill>
                    <a:blip r:embed="rId64"/>
                    <a:stretch>
                      <a:fillRect/>
                    </a:stretch>
                  </pic:blipFill>
                  <pic:spPr>
                    <a:xfrm>
                      <a:off x="0" y="0"/>
                      <a:ext cx="3424555" cy="2285365"/>
                    </a:xfrm>
                    <a:prstGeom prst="rect">
                      <a:avLst/>
                    </a:prstGeom>
                    <a:noFill/>
                    <a:ln>
                      <a:noFill/>
                    </a:ln>
                  </pic:spPr>
                </pic:pic>
              </a:graphicData>
            </a:graphic>
          </wp:anchor>
        </w:drawing>
      </w:r>
      <w:r>
        <w:rPr>
          <w:rFonts w:hint="default" w:ascii="Lora" w:hAnsi="Lora" w:cs="Lora"/>
          <w:lang w:val="es-ES"/>
        </w:rPr>
        <w:t xml:space="preserve">                                                                   </w:t>
      </w:r>
    </w:p>
    <w:p w14:paraId="444BFBC5">
      <w:pPr>
        <w:ind w:left="708" w:leftChars="0" w:firstLine="708" w:firstLineChars="0"/>
        <w:rPr>
          <w:rFonts w:hint="default" w:ascii="Lora" w:hAnsi="Lora" w:cs="Lora"/>
          <w:lang w:val="es-ES"/>
        </w:rPr>
      </w:pPr>
    </w:p>
    <w:p w14:paraId="490967D0">
      <w:pPr>
        <w:ind w:left="708" w:leftChars="0" w:firstLine="708" w:firstLineChars="0"/>
        <w:rPr>
          <w:rFonts w:hint="default" w:ascii="Lora" w:hAnsi="Lora" w:cs="Lora"/>
          <w:lang w:val="es-ES"/>
        </w:rPr>
      </w:pPr>
    </w:p>
    <w:p w14:paraId="535ED7A2">
      <w:pPr>
        <w:ind w:left="708" w:leftChars="0" w:firstLine="708" w:firstLineChars="0"/>
        <w:rPr>
          <w:rFonts w:hint="default" w:ascii="Lora" w:hAnsi="Lora" w:cs="Lora"/>
          <w:lang w:val="es-ES"/>
        </w:rPr>
      </w:pPr>
      <w:r>
        <w:rPr>
          <w:rFonts w:hint="default" w:ascii="Lora" w:hAnsi="Lora" w:cs="Lora"/>
          <w:lang w:val="es-ES"/>
        </w:rPr>
        <w:t xml:space="preserve"> </w:t>
      </w:r>
    </w:p>
    <w:p w14:paraId="6843978F">
      <w:pPr>
        <w:ind w:left="708" w:leftChars="0" w:firstLine="708" w:firstLineChars="0"/>
        <w:rPr>
          <w:rFonts w:hint="default" w:ascii="Lora" w:hAnsi="Lora" w:cs="Lora"/>
          <w:lang w:val="es-ES"/>
        </w:rPr>
      </w:pPr>
    </w:p>
    <w:p w14:paraId="2823416A">
      <w:pPr>
        <w:ind w:left="708" w:leftChars="0" w:firstLine="708" w:firstLineChars="0"/>
        <w:rPr>
          <w:rFonts w:hint="default" w:ascii="Lora" w:hAnsi="Lora" w:cs="Lora"/>
          <w:lang w:val="es-ES"/>
        </w:rPr>
      </w:pPr>
    </w:p>
    <w:p w14:paraId="2D25F7E0">
      <w:pPr>
        <w:rPr>
          <w:rFonts w:hint="default" w:ascii="Lora" w:hAnsi="Lora" w:cs="Lora"/>
          <w:lang w:val="es-ES"/>
        </w:rPr>
      </w:pPr>
      <w:r>
        <w:rPr>
          <w:rFonts w:hint="default" w:ascii="Lora" w:hAnsi="Lora" w:cs="Lora"/>
          <w:b/>
          <w:bCs/>
          <w:lang w:val="es-ES"/>
        </w:rPr>
        <w:t>CRM</w:t>
      </w:r>
    </w:p>
    <w:p w14:paraId="656C5151">
      <w:pPr>
        <w:rPr>
          <w:rFonts w:hint="default" w:ascii="Lora" w:hAnsi="Lora" w:cs="Lora"/>
          <w:lang w:val="es-ES"/>
        </w:rPr>
      </w:pPr>
    </w:p>
    <w:p w14:paraId="02AA366A">
      <w:pPr>
        <w:rPr>
          <w:rFonts w:hint="default" w:ascii="Lora" w:hAnsi="Lora" w:cs="Lora"/>
          <w:lang w:val="es-ES"/>
        </w:rPr>
      </w:pPr>
      <w:r>
        <w:rPr>
          <w:rFonts w:hint="default" w:ascii="Lora" w:hAnsi="Lora" w:cs="Lora"/>
          <w:lang w:val="es-ES"/>
        </w:rPr>
        <w:t>Crear Propuesta con un cliente</w:t>
      </w:r>
    </w:p>
    <w:p w14:paraId="2BF46079">
      <w:pPr>
        <w:rPr>
          <w:rFonts w:hint="default" w:ascii="Lora" w:hAnsi="Lora" w:cs="Lora"/>
        </w:rPr>
      </w:pPr>
      <w:r>
        <w:rPr>
          <w:rFonts w:hint="default" w:ascii="Lora" w:hAnsi="Lora" w:cs="Lora"/>
        </w:rPr>
        <w:drawing>
          <wp:inline distT="0" distB="0" distL="114300" distR="114300">
            <wp:extent cx="2303780" cy="2363470"/>
            <wp:effectExtent l="0" t="0" r="1270" b="17780"/>
            <wp:docPr id="66"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58"/>
                    <pic:cNvPicPr>
                      <a:picLocks noChangeAspect="1"/>
                    </pic:cNvPicPr>
                  </pic:nvPicPr>
                  <pic:blipFill>
                    <a:blip r:embed="rId65"/>
                    <a:stretch>
                      <a:fillRect/>
                    </a:stretch>
                  </pic:blipFill>
                  <pic:spPr>
                    <a:xfrm>
                      <a:off x="0" y="0"/>
                      <a:ext cx="2303780" cy="2363470"/>
                    </a:xfrm>
                    <a:prstGeom prst="rect">
                      <a:avLst/>
                    </a:prstGeom>
                    <a:noFill/>
                    <a:ln>
                      <a:noFill/>
                    </a:ln>
                  </pic:spPr>
                </pic:pic>
              </a:graphicData>
            </a:graphic>
          </wp:inline>
        </w:drawing>
      </w:r>
    </w:p>
    <w:p w14:paraId="74DC940E">
      <w:pPr>
        <w:rPr>
          <w:rFonts w:hint="default" w:ascii="Lora" w:hAnsi="Lora" w:cs="Lora"/>
        </w:rPr>
      </w:pPr>
    </w:p>
    <w:p w14:paraId="1E567B18">
      <w:pPr>
        <w:rPr>
          <w:rFonts w:hint="default" w:ascii="Lora" w:hAnsi="Lora" w:cs="Lora"/>
          <w:lang w:val="es-ES"/>
        </w:rPr>
      </w:pPr>
      <w:r>
        <w:rPr>
          <w:rFonts w:hint="default" w:ascii="Lora" w:hAnsi="Lora" w:cs="Lora"/>
          <w:lang w:val="es-ES"/>
        </w:rPr>
        <w:t>Asignar responsable comercial y controlar su evolución.</w:t>
      </w:r>
    </w:p>
    <w:p w14:paraId="66ACE878">
      <w:pPr>
        <w:rPr>
          <w:rFonts w:hint="default" w:ascii="Lora" w:hAnsi="Lora" w:cs="Lora"/>
          <w:lang w:val="es-ES"/>
        </w:rPr>
      </w:pPr>
      <w:r>
        <w:rPr>
          <w:rFonts w:hint="default" w:ascii="Lora" w:hAnsi="Lora" w:cs="Lora"/>
          <w:lang w:val="es-ES"/>
        </w:rPr>
        <w:t>Siendo Pol le asignaremos esto a Administrator.</w:t>
      </w:r>
    </w:p>
    <w:p w14:paraId="7832C322">
      <w:pPr>
        <w:rPr>
          <w:rFonts w:hint="default" w:ascii="Lora" w:hAnsi="Lora" w:cs="Lora"/>
        </w:rPr>
      </w:pPr>
    </w:p>
    <w:p w14:paraId="7C66DE5D">
      <w:pPr>
        <w:rPr>
          <w:rFonts w:hint="default" w:ascii="Lora" w:hAnsi="Lora" w:cs="Lora"/>
        </w:rPr>
      </w:pPr>
      <w:r>
        <w:rPr>
          <w:rFonts w:hint="default" w:ascii="Lora" w:hAnsi="Lora" w:cs="Lora"/>
        </w:rPr>
        <w:drawing>
          <wp:inline distT="0" distB="0" distL="114300" distR="114300">
            <wp:extent cx="3762375" cy="2294255"/>
            <wp:effectExtent l="0" t="0" r="9525" b="10795"/>
            <wp:docPr id="67"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59"/>
                    <pic:cNvPicPr>
                      <a:picLocks noChangeAspect="1"/>
                    </pic:cNvPicPr>
                  </pic:nvPicPr>
                  <pic:blipFill>
                    <a:blip r:embed="rId66"/>
                    <a:stretch>
                      <a:fillRect/>
                    </a:stretch>
                  </pic:blipFill>
                  <pic:spPr>
                    <a:xfrm>
                      <a:off x="0" y="0"/>
                      <a:ext cx="3762375" cy="2294255"/>
                    </a:xfrm>
                    <a:prstGeom prst="rect">
                      <a:avLst/>
                    </a:prstGeom>
                    <a:noFill/>
                    <a:ln>
                      <a:noFill/>
                    </a:ln>
                  </pic:spPr>
                </pic:pic>
              </a:graphicData>
            </a:graphic>
          </wp:inline>
        </w:drawing>
      </w:r>
    </w:p>
    <w:p w14:paraId="4A307AE0">
      <w:pPr>
        <w:rPr>
          <w:rFonts w:hint="default" w:ascii="Lora" w:hAnsi="Lora" w:cs="Lora"/>
        </w:rPr>
      </w:pPr>
    </w:p>
    <w:p w14:paraId="03824DEE">
      <w:pPr>
        <w:rPr>
          <w:rFonts w:hint="default" w:ascii="Lora" w:hAnsi="Lora" w:cs="Lora"/>
          <w:lang w:val="es-ES"/>
        </w:rPr>
      </w:pPr>
      <w:r>
        <w:rPr>
          <w:rFonts w:hint="default" w:ascii="Lora" w:hAnsi="Lora" w:cs="Lora"/>
          <w:lang w:val="es-ES"/>
        </w:rPr>
        <w:t xml:space="preserve">Y podemos modificar la oportunidad nueva a : Calificado o Propuesta </w:t>
      </w:r>
    </w:p>
    <w:p w14:paraId="7C08F9EF">
      <w:pPr>
        <w:rPr>
          <w:rFonts w:hint="default" w:ascii="Lora" w:hAnsi="Lora" w:cs="Lora"/>
          <w:lang w:val="es-ES"/>
        </w:rPr>
      </w:pPr>
    </w:p>
    <w:p w14:paraId="1C98C4A8">
      <w:pPr>
        <w:ind w:firstLine="708" w:firstLineChars="0"/>
        <w:rPr>
          <w:rFonts w:hint="default" w:ascii="Lora" w:hAnsi="Lora" w:cs="Lora"/>
          <w:lang w:val="es-ES"/>
        </w:rPr>
      </w:pPr>
      <w:r>
        <w:rPr>
          <w:rFonts w:hint="default" w:ascii="Lora" w:hAnsi="Lora" w:cs="Lora"/>
        </w:rPr>
        <w:drawing>
          <wp:anchor distT="0" distB="0" distL="114300" distR="114300" simplePos="0" relativeHeight="251684864" behindDoc="0" locked="0" layoutInCell="1" allowOverlap="1">
            <wp:simplePos x="0" y="0"/>
            <wp:positionH relativeFrom="column">
              <wp:posOffset>-848995</wp:posOffset>
            </wp:positionH>
            <wp:positionV relativeFrom="paragraph">
              <wp:posOffset>199390</wp:posOffset>
            </wp:positionV>
            <wp:extent cx="3404235" cy="1215390"/>
            <wp:effectExtent l="0" t="0" r="5715" b="3810"/>
            <wp:wrapSquare wrapText="bothSides"/>
            <wp:docPr id="6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0"/>
                    <pic:cNvPicPr>
                      <a:picLocks noChangeAspect="1"/>
                    </pic:cNvPicPr>
                  </pic:nvPicPr>
                  <pic:blipFill>
                    <a:blip r:embed="rId67"/>
                    <a:stretch>
                      <a:fillRect/>
                    </a:stretch>
                  </pic:blipFill>
                  <pic:spPr>
                    <a:xfrm>
                      <a:off x="0" y="0"/>
                      <a:ext cx="3404235" cy="1215390"/>
                    </a:xfrm>
                    <a:prstGeom prst="rect">
                      <a:avLst/>
                    </a:prstGeom>
                    <a:noFill/>
                    <a:ln>
                      <a:noFill/>
                    </a:ln>
                  </pic:spPr>
                </pic:pic>
              </a:graphicData>
            </a:graphic>
          </wp:anchor>
        </w:drawing>
      </w:r>
      <w:r>
        <w:rPr>
          <w:rFonts w:hint="default" w:ascii="Lora" w:hAnsi="Lora" w:cs="Lora"/>
        </w:rPr>
        <w:drawing>
          <wp:anchor distT="0" distB="0" distL="114300" distR="114300" simplePos="0" relativeHeight="251685888" behindDoc="0" locked="0" layoutInCell="1" allowOverlap="1">
            <wp:simplePos x="0" y="0"/>
            <wp:positionH relativeFrom="column">
              <wp:posOffset>2640330</wp:posOffset>
            </wp:positionH>
            <wp:positionV relativeFrom="paragraph">
              <wp:posOffset>181610</wp:posOffset>
            </wp:positionV>
            <wp:extent cx="3453130" cy="1154430"/>
            <wp:effectExtent l="0" t="0" r="13970" b="7620"/>
            <wp:wrapSquare wrapText="bothSides"/>
            <wp:docPr id="69"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1"/>
                    <pic:cNvPicPr>
                      <a:picLocks noChangeAspect="1"/>
                    </pic:cNvPicPr>
                  </pic:nvPicPr>
                  <pic:blipFill>
                    <a:blip r:embed="rId68"/>
                    <a:stretch>
                      <a:fillRect/>
                    </a:stretch>
                  </pic:blipFill>
                  <pic:spPr>
                    <a:xfrm>
                      <a:off x="0" y="0"/>
                      <a:ext cx="3453130" cy="1154430"/>
                    </a:xfrm>
                    <a:prstGeom prst="rect">
                      <a:avLst/>
                    </a:prstGeom>
                    <a:noFill/>
                    <a:ln>
                      <a:noFill/>
                    </a:ln>
                  </pic:spPr>
                </pic:pic>
              </a:graphicData>
            </a:graphic>
          </wp:anchor>
        </w:drawing>
      </w:r>
      <w:r>
        <w:rPr>
          <w:rFonts w:hint="default" w:ascii="Lora" w:hAnsi="Lora" w:cs="Lora"/>
          <w:lang w:val="es-ES"/>
        </w:rPr>
        <w:t xml:space="preserve"> </w:t>
      </w:r>
    </w:p>
    <w:p w14:paraId="0CF5BA96">
      <w:pPr>
        <w:ind w:firstLine="708" w:firstLineChars="0"/>
        <w:rPr>
          <w:rFonts w:hint="default" w:ascii="Lora" w:hAnsi="Lora" w:cs="Lora"/>
          <w:lang w:val="es-ES"/>
        </w:rPr>
      </w:pPr>
    </w:p>
    <w:p w14:paraId="08DDCFC3">
      <w:pPr>
        <w:ind w:firstLine="708" w:firstLineChars="0"/>
        <w:rPr>
          <w:rFonts w:hint="default" w:ascii="Lora" w:hAnsi="Lora" w:cs="Lora"/>
          <w:lang w:val="es-ES"/>
        </w:rPr>
      </w:pPr>
    </w:p>
    <w:p w14:paraId="77FE723A">
      <w:pPr>
        <w:ind w:firstLine="708" w:firstLineChars="0"/>
        <w:rPr>
          <w:rFonts w:hint="default" w:ascii="Lora" w:hAnsi="Lora" w:cs="Lora"/>
          <w:lang w:val="es-ES"/>
        </w:rPr>
      </w:pPr>
    </w:p>
    <w:p w14:paraId="476971D4">
      <w:pPr>
        <w:ind w:firstLine="708" w:firstLineChars="0"/>
        <w:rPr>
          <w:rFonts w:hint="default" w:ascii="Lora" w:hAnsi="Lora" w:cs="Lora"/>
          <w:lang w:val="es-ES"/>
        </w:rPr>
      </w:pPr>
    </w:p>
    <w:p w14:paraId="268EE151">
      <w:pPr>
        <w:pStyle w:val="2"/>
        <w:bidi w:val="0"/>
        <w:rPr>
          <w:rFonts w:hint="default"/>
        </w:rPr>
      </w:pPr>
      <w:bookmarkStart w:id="24" w:name="_Toc29148"/>
      <w:bookmarkStart w:id="25" w:name="_Toc18317"/>
      <w:bookmarkStart w:id="26" w:name="_Toc479"/>
      <w:r>
        <w:rPr>
          <w:rFonts w:hint="default"/>
        </w:rPr>
        <w:t>Tarea 9. Auditoría de módulos y dependencias</w:t>
      </w:r>
      <w:bookmarkEnd w:id="24"/>
      <w:bookmarkEnd w:id="25"/>
      <w:bookmarkEnd w:id="26"/>
    </w:p>
    <w:p w14:paraId="01E6859E">
      <w:pPr>
        <w:rPr>
          <w:rFonts w:hint="default" w:ascii="Lora" w:hAnsi="Lora" w:eastAsia="SimSun" w:cs="Lora"/>
          <w:sz w:val="24"/>
          <w:szCs w:val="24"/>
        </w:rPr>
      </w:pPr>
    </w:p>
    <w:p w14:paraId="4DA1C841">
      <w:pPr>
        <w:rPr>
          <w:rFonts w:hint="default" w:ascii="Lora" w:hAnsi="Lora" w:eastAsia="SimSun" w:cs="Lora"/>
          <w:b/>
          <w:bCs/>
          <w:color w:val="0000FF"/>
          <w:sz w:val="24"/>
          <w:szCs w:val="24"/>
        </w:rPr>
      </w:pPr>
      <w:r>
        <w:rPr>
          <w:rFonts w:hint="default" w:ascii="Lora" w:hAnsi="Lora" w:eastAsia="SimSun" w:cs="Lora"/>
          <w:b/>
          <w:bCs/>
          <w:color w:val="0000FF"/>
          <w:sz w:val="24"/>
          <w:szCs w:val="24"/>
        </w:rPr>
        <w:t>E9 — Auditoría modular</w:t>
      </w:r>
    </w:p>
    <w:tbl>
      <w:tblPr>
        <w:tblStyle w:val="122"/>
        <w:tblpPr w:leftFromText="180" w:rightFromText="180" w:vertAnchor="text" w:horzAnchor="page" w:tblpX="674" w:tblpY="631"/>
        <w:tblOverlap w:val="never"/>
        <w:tblW w:w="10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1"/>
        <w:gridCol w:w="1094"/>
        <w:gridCol w:w="1656"/>
        <w:gridCol w:w="1584"/>
        <w:gridCol w:w="2224"/>
        <w:gridCol w:w="2119"/>
      </w:tblGrid>
      <w:tr w14:paraId="0905E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821" w:type="dxa"/>
            <w:vAlign w:val="center"/>
          </w:tcPr>
          <w:p w14:paraId="142EB6B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Style w:val="29"/>
                <w:rFonts w:hint="default" w:ascii="Lora" w:hAnsi="Lora" w:eastAsia="sans-serif" w:cs="Lora"/>
                <w:kern w:val="0"/>
                <w:sz w:val="18"/>
                <w:szCs w:val="18"/>
                <w:lang w:val="en-US" w:eastAsia="zh-CN" w:bidi="ar"/>
              </w:rPr>
              <w:t>Módulo</w:t>
            </w:r>
          </w:p>
        </w:tc>
        <w:tc>
          <w:tcPr>
            <w:tcW w:w="1094" w:type="dxa"/>
            <w:vAlign w:val="center"/>
          </w:tcPr>
          <w:p w14:paraId="55740191">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Style w:val="29"/>
                <w:rFonts w:hint="default" w:ascii="Lora" w:hAnsi="Lora" w:eastAsia="sans-serif" w:cs="Lora"/>
                <w:kern w:val="0"/>
                <w:sz w:val="18"/>
                <w:szCs w:val="18"/>
                <w:lang w:val="en-US" w:eastAsia="zh-CN" w:bidi="ar"/>
              </w:rPr>
              <w:t>Previsto</w:t>
            </w:r>
          </w:p>
        </w:tc>
        <w:tc>
          <w:tcPr>
            <w:tcW w:w="1656" w:type="dxa"/>
            <w:vAlign w:val="center"/>
          </w:tcPr>
          <w:p w14:paraId="3E4CFD54">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Style w:val="29"/>
                <w:rFonts w:hint="default" w:ascii="Lora" w:hAnsi="Lora" w:eastAsia="sans-serif" w:cs="Lora"/>
                <w:kern w:val="0"/>
                <w:sz w:val="18"/>
                <w:szCs w:val="18"/>
                <w:lang w:val="en-US" w:eastAsia="zh-CN" w:bidi="ar"/>
              </w:rPr>
              <w:t>Instalado directamente</w:t>
            </w:r>
          </w:p>
        </w:tc>
        <w:tc>
          <w:tcPr>
            <w:tcW w:w="1584" w:type="dxa"/>
            <w:vAlign w:val="center"/>
          </w:tcPr>
          <w:p w14:paraId="294887A7">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Style w:val="29"/>
                <w:rFonts w:hint="default" w:ascii="Lora" w:hAnsi="Lora" w:eastAsia="sans-serif" w:cs="Lora"/>
                <w:kern w:val="0"/>
                <w:sz w:val="18"/>
                <w:szCs w:val="18"/>
                <w:lang w:val="en-US" w:eastAsia="zh-CN" w:bidi="ar"/>
              </w:rPr>
              <w:t>Dependencia</w:t>
            </w:r>
          </w:p>
        </w:tc>
        <w:tc>
          <w:tcPr>
            <w:tcW w:w="2224" w:type="dxa"/>
            <w:vAlign w:val="center"/>
          </w:tcPr>
          <w:p w14:paraId="7D6ACB6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Style w:val="29"/>
                <w:rFonts w:hint="default" w:ascii="Lora" w:hAnsi="Lora" w:eastAsia="sans-serif" w:cs="Lora"/>
                <w:kern w:val="0"/>
                <w:sz w:val="18"/>
                <w:szCs w:val="18"/>
                <w:lang w:val="en-US" w:eastAsia="zh-CN" w:bidi="ar"/>
              </w:rPr>
              <w:t>Función</w:t>
            </w:r>
          </w:p>
        </w:tc>
        <w:tc>
          <w:tcPr>
            <w:tcW w:w="2119" w:type="dxa"/>
            <w:vAlign w:val="center"/>
          </w:tcPr>
          <w:p w14:paraId="36B96C6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Style w:val="29"/>
                <w:rFonts w:hint="default" w:ascii="Lora" w:hAnsi="Lora" w:eastAsia="sans-serif" w:cs="Lora"/>
                <w:kern w:val="0"/>
                <w:sz w:val="18"/>
                <w:szCs w:val="18"/>
                <w:lang w:val="en-US" w:eastAsia="zh-CN" w:bidi="ar"/>
              </w:rPr>
              <w:t>Observaciones</w:t>
            </w:r>
          </w:p>
        </w:tc>
      </w:tr>
      <w:tr w14:paraId="3DA7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1821" w:type="dxa"/>
            <w:vAlign w:val="center"/>
          </w:tcPr>
          <w:p w14:paraId="70457DAF">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Contactos</w:t>
            </w:r>
          </w:p>
        </w:tc>
        <w:tc>
          <w:tcPr>
            <w:tcW w:w="1094" w:type="dxa"/>
            <w:vAlign w:val="center"/>
          </w:tcPr>
          <w:p w14:paraId="0AA1581C">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656" w:type="dxa"/>
            <w:vAlign w:val="center"/>
          </w:tcPr>
          <w:p w14:paraId="10FC9CBF">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584" w:type="dxa"/>
            <w:vAlign w:val="center"/>
          </w:tcPr>
          <w:p w14:paraId="3825CC9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2224" w:type="dxa"/>
            <w:vAlign w:val="center"/>
          </w:tcPr>
          <w:p w14:paraId="0B196BF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Directorio de clientes y proveedores</w:t>
            </w:r>
          </w:p>
        </w:tc>
        <w:tc>
          <w:tcPr>
            <w:tcW w:w="2119" w:type="dxa"/>
            <w:vAlign w:val="center"/>
          </w:tcPr>
          <w:p w14:paraId="698CE594">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Requisito principal</w:t>
            </w:r>
          </w:p>
        </w:tc>
      </w:tr>
      <w:tr w14:paraId="67A0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1821" w:type="dxa"/>
            <w:vAlign w:val="center"/>
          </w:tcPr>
          <w:p w14:paraId="3F9077DB">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CRM</w:t>
            </w:r>
          </w:p>
        </w:tc>
        <w:tc>
          <w:tcPr>
            <w:tcW w:w="1094" w:type="dxa"/>
            <w:vAlign w:val="center"/>
          </w:tcPr>
          <w:p w14:paraId="5BCA3D7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656" w:type="dxa"/>
            <w:vAlign w:val="center"/>
          </w:tcPr>
          <w:p w14:paraId="168B5F0B">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584" w:type="dxa"/>
            <w:vAlign w:val="center"/>
          </w:tcPr>
          <w:p w14:paraId="5BD12E5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2224" w:type="dxa"/>
            <w:vAlign w:val="center"/>
          </w:tcPr>
          <w:p w14:paraId="285CD6AA">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Gestión de oportunidades comerciales</w:t>
            </w:r>
          </w:p>
        </w:tc>
        <w:tc>
          <w:tcPr>
            <w:tcW w:w="2119" w:type="dxa"/>
            <w:vAlign w:val="center"/>
          </w:tcPr>
          <w:p w14:paraId="6F4DF8C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Requisito principal</w:t>
            </w:r>
          </w:p>
        </w:tc>
      </w:tr>
      <w:tr w14:paraId="17AF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1821" w:type="dxa"/>
            <w:vAlign w:val="center"/>
          </w:tcPr>
          <w:p w14:paraId="46AA7765">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Ventas</w:t>
            </w:r>
          </w:p>
        </w:tc>
        <w:tc>
          <w:tcPr>
            <w:tcW w:w="1094" w:type="dxa"/>
            <w:vAlign w:val="center"/>
          </w:tcPr>
          <w:p w14:paraId="03982AD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656" w:type="dxa"/>
            <w:vAlign w:val="center"/>
          </w:tcPr>
          <w:p w14:paraId="55E01E9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584" w:type="dxa"/>
            <w:vAlign w:val="center"/>
          </w:tcPr>
          <w:p w14:paraId="5A6D50E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2224" w:type="dxa"/>
            <w:vAlign w:val="center"/>
          </w:tcPr>
          <w:p w14:paraId="69917CB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Emisión de presupuestos y pedidos</w:t>
            </w:r>
          </w:p>
        </w:tc>
        <w:tc>
          <w:tcPr>
            <w:tcW w:w="2119" w:type="dxa"/>
            <w:vAlign w:val="center"/>
          </w:tcPr>
          <w:p w14:paraId="77B72D41">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Requisito principal</w:t>
            </w:r>
          </w:p>
        </w:tc>
      </w:tr>
      <w:tr w14:paraId="2488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1821" w:type="dxa"/>
            <w:vAlign w:val="center"/>
          </w:tcPr>
          <w:p w14:paraId="76959CDA">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Compras</w:t>
            </w:r>
          </w:p>
        </w:tc>
        <w:tc>
          <w:tcPr>
            <w:tcW w:w="1094" w:type="dxa"/>
            <w:vAlign w:val="center"/>
          </w:tcPr>
          <w:p w14:paraId="0CC25D46">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656" w:type="dxa"/>
            <w:vAlign w:val="center"/>
          </w:tcPr>
          <w:p w14:paraId="26FE17AF">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584" w:type="dxa"/>
            <w:vAlign w:val="center"/>
          </w:tcPr>
          <w:p w14:paraId="77139AB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2224" w:type="dxa"/>
            <w:vAlign w:val="center"/>
          </w:tcPr>
          <w:p w14:paraId="63A0AD8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Aprovisionamiento y pedidos a proveedores</w:t>
            </w:r>
          </w:p>
        </w:tc>
        <w:tc>
          <w:tcPr>
            <w:tcW w:w="2119" w:type="dxa"/>
            <w:vAlign w:val="center"/>
          </w:tcPr>
          <w:p w14:paraId="368E67BC">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Requisito principal</w:t>
            </w:r>
          </w:p>
        </w:tc>
      </w:tr>
      <w:tr w14:paraId="4FBC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1821" w:type="dxa"/>
            <w:vAlign w:val="center"/>
          </w:tcPr>
          <w:p w14:paraId="476DFD6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Inventario</w:t>
            </w:r>
          </w:p>
        </w:tc>
        <w:tc>
          <w:tcPr>
            <w:tcW w:w="1094" w:type="dxa"/>
            <w:vAlign w:val="center"/>
          </w:tcPr>
          <w:p w14:paraId="2641F45D">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656" w:type="dxa"/>
            <w:vAlign w:val="center"/>
          </w:tcPr>
          <w:p w14:paraId="36CF689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1584" w:type="dxa"/>
            <w:vAlign w:val="center"/>
          </w:tcPr>
          <w:p w14:paraId="2458222D">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2224" w:type="dxa"/>
            <w:vAlign w:val="center"/>
          </w:tcPr>
          <w:p w14:paraId="0DD6ED7A">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Control de existencias y albaranes</w:t>
            </w:r>
          </w:p>
        </w:tc>
        <w:tc>
          <w:tcPr>
            <w:tcW w:w="2119" w:type="dxa"/>
            <w:vAlign w:val="center"/>
          </w:tcPr>
          <w:p w14:paraId="7CE1804F">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Requisito principal</w:t>
            </w:r>
          </w:p>
        </w:tc>
      </w:tr>
      <w:tr w14:paraId="0C1C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1821" w:type="dxa"/>
            <w:vAlign w:val="center"/>
          </w:tcPr>
          <w:p w14:paraId="7F5CF654">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Facturación</w:t>
            </w:r>
          </w:p>
        </w:tc>
        <w:tc>
          <w:tcPr>
            <w:tcW w:w="1094" w:type="dxa"/>
            <w:vAlign w:val="center"/>
          </w:tcPr>
          <w:p w14:paraId="548C7770">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656" w:type="dxa"/>
            <w:vAlign w:val="center"/>
          </w:tcPr>
          <w:p w14:paraId="799C93E1">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584" w:type="dxa"/>
            <w:vAlign w:val="center"/>
          </w:tcPr>
          <w:p w14:paraId="4ACC2E26">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2224" w:type="dxa"/>
            <w:vAlign w:val="center"/>
          </w:tcPr>
          <w:p w14:paraId="1E6DB271">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Control de facturas y contabilidad básica</w:t>
            </w:r>
          </w:p>
        </w:tc>
        <w:tc>
          <w:tcPr>
            <w:tcW w:w="2119" w:type="dxa"/>
            <w:vAlign w:val="center"/>
          </w:tcPr>
          <w:p w14:paraId="05EA56AB">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Se instaló automáticamente al activar Ventas y Compras</w:t>
            </w:r>
          </w:p>
        </w:tc>
      </w:tr>
      <w:tr w14:paraId="087C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1821" w:type="dxa"/>
            <w:vAlign w:val="center"/>
          </w:tcPr>
          <w:p w14:paraId="634A94ED">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Conversaciones</w:t>
            </w:r>
          </w:p>
        </w:tc>
        <w:tc>
          <w:tcPr>
            <w:tcW w:w="1094" w:type="dxa"/>
            <w:vAlign w:val="center"/>
          </w:tcPr>
          <w:p w14:paraId="59E5CDF2">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656" w:type="dxa"/>
            <w:vAlign w:val="center"/>
          </w:tcPr>
          <w:p w14:paraId="5964AC3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584" w:type="dxa"/>
            <w:vAlign w:val="center"/>
          </w:tcPr>
          <w:p w14:paraId="0339A25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2224" w:type="dxa"/>
            <w:vAlign w:val="center"/>
          </w:tcPr>
          <w:p w14:paraId="199BA07B">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Mensajería interna e historial de documentos</w:t>
            </w:r>
          </w:p>
        </w:tc>
        <w:tc>
          <w:tcPr>
            <w:tcW w:w="2119" w:type="dxa"/>
            <w:vAlign w:val="center"/>
          </w:tcPr>
          <w:p w14:paraId="5EC9CA3C">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Componente base transversal de Odoo</w:t>
            </w:r>
          </w:p>
        </w:tc>
      </w:tr>
      <w:tr w14:paraId="1AC6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1821" w:type="dxa"/>
            <w:vAlign w:val="center"/>
          </w:tcPr>
          <w:p w14:paraId="1E58E43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Calendario</w:t>
            </w:r>
          </w:p>
        </w:tc>
        <w:tc>
          <w:tcPr>
            <w:tcW w:w="1094" w:type="dxa"/>
            <w:vAlign w:val="center"/>
          </w:tcPr>
          <w:p w14:paraId="74B797C8">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656" w:type="dxa"/>
            <w:vAlign w:val="center"/>
          </w:tcPr>
          <w:p w14:paraId="294B07AC">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584" w:type="dxa"/>
            <w:vAlign w:val="center"/>
          </w:tcPr>
          <w:p w14:paraId="53A24699">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2224" w:type="dxa"/>
            <w:vAlign w:val="center"/>
          </w:tcPr>
          <w:p w14:paraId="49F5DEE7">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Planificación de actividades y reuniones</w:t>
            </w:r>
          </w:p>
        </w:tc>
        <w:tc>
          <w:tcPr>
            <w:tcW w:w="2119" w:type="dxa"/>
            <w:vAlign w:val="center"/>
          </w:tcPr>
          <w:p w14:paraId="1D568EA7">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Se instaló como dependencia del CRM</w:t>
            </w:r>
          </w:p>
        </w:tc>
      </w:tr>
      <w:tr w14:paraId="3846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1821" w:type="dxa"/>
            <w:vAlign w:val="center"/>
          </w:tcPr>
          <w:p w14:paraId="181D2775">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Tableros</w:t>
            </w:r>
          </w:p>
        </w:tc>
        <w:tc>
          <w:tcPr>
            <w:tcW w:w="1094" w:type="dxa"/>
            <w:vAlign w:val="center"/>
          </w:tcPr>
          <w:p w14:paraId="74C195F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656" w:type="dxa"/>
            <w:vAlign w:val="center"/>
          </w:tcPr>
          <w:p w14:paraId="10EA9253">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No</w:t>
            </w:r>
          </w:p>
        </w:tc>
        <w:tc>
          <w:tcPr>
            <w:tcW w:w="1584" w:type="dxa"/>
            <w:vAlign w:val="center"/>
          </w:tcPr>
          <w:p w14:paraId="044CFC5E">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Sí</w:t>
            </w:r>
          </w:p>
        </w:tc>
        <w:tc>
          <w:tcPr>
            <w:tcW w:w="2224" w:type="dxa"/>
            <w:vAlign w:val="center"/>
          </w:tcPr>
          <w:p w14:paraId="6DC7F791">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Visualización de informes y paneles</w:t>
            </w:r>
          </w:p>
        </w:tc>
        <w:tc>
          <w:tcPr>
            <w:tcW w:w="2119" w:type="dxa"/>
            <w:vAlign w:val="center"/>
          </w:tcPr>
          <w:p w14:paraId="7757747B">
            <w:pPr>
              <w:keepNext w:val="0"/>
              <w:keepLines w:val="0"/>
              <w:widowControl/>
              <w:suppressLineNumbers w:val="0"/>
              <w:spacing w:before="0" w:beforeAutospacing="0" w:line="15" w:lineRule="atLeast"/>
              <w:ind w:left="0" w:leftChars="0" w:right="0" w:rightChars="0"/>
              <w:jc w:val="left"/>
              <w:rPr>
                <w:rFonts w:hint="default" w:ascii="Lora" w:hAnsi="Lora" w:eastAsia="SimSun" w:cs="Lora"/>
                <w:sz w:val="18"/>
                <w:szCs w:val="18"/>
                <w:vertAlign w:val="baseline"/>
                <w:lang w:val="es-ES"/>
              </w:rPr>
            </w:pPr>
            <w:r>
              <w:rPr>
                <w:rFonts w:hint="default" w:ascii="Lora" w:hAnsi="Lora" w:eastAsia="sans-serif" w:cs="Lora"/>
                <w:kern w:val="0"/>
                <w:sz w:val="18"/>
                <w:szCs w:val="18"/>
                <w:lang w:val="en-US" w:eastAsia="zh-CN" w:bidi="ar"/>
              </w:rPr>
              <w:t>Dependencia de las vistas analíticas</w:t>
            </w:r>
          </w:p>
        </w:tc>
      </w:tr>
    </w:tbl>
    <w:p w14:paraId="3B155319">
      <w:pPr>
        <w:rPr>
          <w:rFonts w:hint="default" w:ascii="Lora" w:hAnsi="Lora" w:eastAsia="SimSun" w:cs="Lora"/>
          <w:sz w:val="24"/>
          <w:szCs w:val="24"/>
        </w:rPr>
      </w:pPr>
    </w:p>
    <w:p w14:paraId="4B2B2D6D">
      <w:pPr>
        <w:rPr>
          <w:rFonts w:hint="default" w:ascii="Lora" w:hAnsi="Lora" w:eastAsia="SimSun" w:cs="Lora"/>
          <w:sz w:val="24"/>
          <w:szCs w:val="24"/>
          <w:lang w:val="es-ES"/>
        </w:rPr>
      </w:pPr>
    </w:p>
    <w:p w14:paraId="2CF206E6">
      <w:pPr>
        <w:rPr>
          <w:rFonts w:hint="default" w:ascii="Lora" w:hAnsi="Lora" w:eastAsia="SimSun" w:cs="Lora"/>
          <w:sz w:val="24"/>
          <w:szCs w:val="24"/>
          <w:lang w:val="es-ES"/>
        </w:rPr>
      </w:pPr>
    </w:p>
    <w:p w14:paraId="71C0EAC9">
      <w:pPr>
        <w:rPr>
          <w:rFonts w:hint="default" w:ascii="Lora" w:hAnsi="Lora" w:eastAsia="SimSun" w:cs="Lora"/>
          <w:sz w:val="24"/>
          <w:szCs w:val="24"/>
          <w:lang w:val="es-ES"/>
        </w:rPr>
      </w:pPr>
    </w:p>
    <w:p w14:paraId="1E9AEACE">
      <w:pPr>
        <w:rPr>
          <w:rFonts w:hint="default" w:ascii="Lora" w:hAnsi="Lora" w:eastAsia="SimSun" w:cs="Lora"/>
          <w:sz w:val="24"/>
          <w:szCs w:val="24"/>
          <w:lang w:val="es-ES"/>
        </w:rPr>
      </w:pPr>
    </w:p>
    <w:p w14:paraId="7D90B295">
      <w:pPr>
        <w:rPr>
          <w:rFonts w:hint="default" w:ascii="Lora" w:hAnsi="Lora" w:eastAsia="SimSun" w:cs="Lora"/>
          <w:sz w:val="24"/>
          <w:szCs w:val="24"/>
          <w:lang w:val="es-ES"/>
        </w:rPr>
      </w:pPr>
    </w:p>
    <w:p w14:paraId="4534763F">
      <w:pPr>
        <w:rPr>
          <w:rFonts w:hint="default" w:ascii="Lora" w:hAnsi="Lora" w:eastAsia="SimSun" w:cs="Lora"/>
          <w:sz w:val="24"/>
          <w:szCs w:val="24"/>
          <w:lang w:val="es-ES"/>
        </w:rPr>
      </w:pPr>
    </w:p>
    <w:p w14:paraId="74191E7D">
      <w:pPr>
        <w:rPr>
          <w:rFonts w:hint="default" w:ascii="Lora" w:hAnsi="Lora" w:eastAsia="SimSun" w:cs="Lora"/>
          <w:sz w:val="24"/>
          <w:szCs w:val="24"/>
          <w:lang w:val="es-ES"/>
        </w:rPr>
      </w:pPr>
    </w:p>
    <w:p w14:paraId="18DCA526">
      <w:pPr>
        <w:rPr>
          <w:rFonts w:hint="default" w:ascii="Lora" w:hAnsi="Lora" w:eastAsia="SimSun" w:cs="Lora"/>
          <w:sz w:val="24"/>
          <w:szCs w:val="24"/>
          <w:lang w:val="es-ES"/>
        </w:rPr>
      </w:pPr>
    </w:p>
    <w:p w14:paraId="70450878">
      <w:pPr>
        <w:rPr>
          <w:rFonts w:hint="default" w:ascii="Lora" w:hAnsi="Lora" w:eastAsia="SimSun" w:cs="Lora"/>
          <w:sz w:val="24"/>
          <w:szCs w:val="24"/>
          <w:lang w:val="es-ES"/>
        </w:rPr>
      </w:pPr>
    </w:p>
    <w:p w14:paraId="30A4ACD3">
      <w:pPr>
        <w:pStyle w:val="94"/>
        <w:keepNext w:val="0"/>
        <w:keepLines w:val="0"/>
        <w:widowControl/>
        <w:numPr>
          <w:ilvl w:val="0"/>
          <w:numId w:val="11"/>
        </w:numPr>
        <w:suppressLineNumbers w:val="0"/>
        <w:spacing w:before="0" w:beforeAutospacing="0" w:line="15" w:lineRule="atLeast"/>
        <w:ind w:left="0" w:right="0"/>
        <w:rPr>
          <w:rFonts w:hint="default" w:ascii="Lora" w:hAnsi="Lora" w:eastAsia="sans-serif" w:cs="Lora"/>
          <w:b/>
          <w:bCs/>
          <w:lang w:val="es-ES"/>
        </w:rPr>
      </w:pPr>
      <w:r>
        <w:rPr>
          <w:rFonts w:hint="default" w:ascii="Lora" w:hAnsi="Lora" w:eastAsia="SimSun" w:cs="Lora"/>
          <w:b/>
          <w:bCs/>
          <w:sz w:val="24"/>
          <w:szCs w:val="24"/>
        </w:rPr>
        <w:t>¿Coincide exactamente el sistema instalado con tu planificación?</w:t>
      </w:r>
    </w:p>
    <w:p w14:paraId="7B42487E">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 No coincide exactamente porque yo solo planifiqué instalar los módulos principales, pero el sistema instaló otros por su cuenta para poder funcionar bien. </w:t>
      </w:r>
    </w:p>
    <w:p w14:paraId="3C8528ED">
      <w:pPr>
        <w:pStyle w:val="94"/>
        <w:keepNext w:val="0"/>
        <w:keepLines w:val="0"/>
        <w:widowControl/>
        <w:suppressLineNumbers w:val="0"/>
        <w:spacing w:before="0" w:beforeAutospacing="0" w:line="15" w:lineRule="atLeast"/>
        <w:ind w:left="0" w:right="0"/>
        <w:rPr>
          <w:rFonts w:hint="default" w:ascii="Lora" w:hAnsi="Lora" w:eastAsia="sans-serif" w:cs="Lora"/>
          <w:b/>
          <w:bCs/>
        </w:rPr>
      </w:pPr>
      <w:r>
        <w:rPr>
          <w:rFonts w:hint="default" w:ascii="Lora" w:hAnsi="Lora" w:eastAsia="sans-serif" w:cs="Lora"/>
          <w:b/>
          <w:bCs/>
        </w:rPr>
        <w:t>2</w:t>
      </w:r>
      <w:r>
        <w:rPr>
          <w:rFonts w:hint="default" w:ascii="Lora" w:hAnsi="Lora" w:eastAsia="sans-serif" w:cs="Lora"/>
          <w:b/>
          <w:bCs/>
          <w:lang w:val="es-ES"/>
        </w:rPr>
        <w:t>.</w:t>
      </w:r>
      <w:r>
        <w:rPr>
          <w:rFonts w:hint="default" w:ascii="Lora" w:hAnsi="Lora" w:eastAsia="sans-serif" w:cs="Lora"/>
          <w:b/>
          <w:bCs/>
        </w:rPr>
        <w:t xml:space="preserve"> </w:t>
      </w:r>
      <w:r>
        <w:rPr>
          <w:rFonts w:hint="default" w:ascii="Lora" w:hAnsi="Lora" w:eastAsia="SimSun" w:cs="Lora"/>
          <w:b/>
          <w:bCs/>
          <w:sz w:val="24"/>
          <w:szCs w:val="24"/>
        </w:rPr>
        <w:t>¿Qué dependencias has encontrado?</w:t>
      </w:r>
    </w:p>
    <w:p w14:paraId="1FCC7F2C">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He encontrado dependencias lógicas, como por ejemplo la facturación, que Odoo la instala obligatoriamente cuando metes las ventas o las compras para poder gestionar los pagos. </w:t>
      </w:r>
    </w:p>
    <w:p w14:paraId="56D61816">
      <w:pPr>
        <w:pStyle w:val="94"/>
        <w:keepNext w:val="0"/>
        <w:keepLines w:val="0"/>
        <w:widowControl/>
        <w:suppressLineNumbers w:val="0"/>
        <w:spacing w:before="0" w:beforeAutospacing="0" w:line="15" w:lineRule="atLeast"/>
        <w:ind w:left="0" w:right="0"/>
        <w:rPr>
          <w:rFonts w:hint="default" w:ascii="Lora" w:hAnsi="Lora" w:eastAsia="sans-serif" w:cs="Lora"/>
          <w:b/>
          <w:bCs/>
        </w:rPr>
      </w:pPr>
      <w:r>
        <w:rPr>
          <w:rFonts w:hint="default" w:ascii="Lora" w:hAnsi="Lora" w:eastAsia="sans-serif" w:cs="Lora"/>
          <w:b/>
          <w:bCs/>
        </w:rPr>
        <w:t>3</w:t>
      </w:r>
      <w:r>
        <w:rPr>
          <w:rFonts w:hint="default" w:ascii="Lora" w:hAnsi="Lora" w:eastAsia="sans-serif" w:cs="Lora"/>
          <w:b/>
          <w:bCs/>
          <w:lang w:val="es-ES"/>
        </w:rPr>
        <w:t>.</w:t>
      </w:r>
      <w:r>
        <w:rPr>
          <w:rFonts w:hint="default" w:ascii="Lora" w:hAnsi="Lora" w:eastAsia="sans-serif" w:cs="Lora"/>
          <w:b/>
          <w:bCs/>
        </w:rPr>
        <w:t xml:space="preserve"> </w:t>
      </w:r>
      <w:r>
        <w:rPr>
          <w:rFonts w:hint="default" w:ascii="Lora" w:hAnsi="Lora" w:eastAsia="SimSun" w:cs="Lora"/>
          <w:b/>
          <w:bCs/>
          <w:sz w:val="24"/>
          <w:szCs w:val="24"/>
        </w:rPr>
        <w:t>¿Qué componentes adicionales aparecen?</w:t>
      </w:r>
    </w:p>
    <w:p w14:paraId="13F40363">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Me han aparecido aplicaciones que no pedí, como el Calendario (que viene por el CRM para organizar reuniones), las Conversaciones (el chat interno) y los Tableros. </w:t>
      </w:r>
    </w:p>
    <w:p w14:paraId="6E96D060">
      <w:pPr>
        <w:pStyle w:val="94"/>
        <w:keepNext w:val="0"/>
        <w:keepLines w:val="0"/>
        <w:widowControl/>
        <w:suppressLineNumbers w:val="0"/>
        <w:spacing w:before="0" w:beforeAutospacing="0" w:line="15" w:lineRule="atLeast"/>
        <w:ind w:left="0" w:right="0"/>
        <w:rPr>
          <w:rFonts w:hint="default" w:ascii="Lora" w:hAnsi="Lora" w:eastAsia="sans-serif" w:cs="Lora"/>
          <w:b/>
          <w:bCs/>
        </w:rPr>
      </w:pPr>
      <w:r>
        <w:rPr>
          <w:rFonts w:hint="default" w:ascii="Lora" w:hAnsi="Lora" w:eastAsia="sans-serif" w:cs="Lora"/>
          <w:b/>
          <w:bCs/>
        </w:rPr>
        <w:t>4</w:t>
      </w:r>
      <w:r>
        <w:rPr>
          <w:rFonts w:hint="default" w:ascii="Lora" w:hAnsi="Lora" w:eastAsia="sans-serif" w:cs="Lora"/>
          <w:b/>
          <w:bCs/>
          <w:lang w:val="es-ES"/>
        </w:rPr>
        <w:t>.</w:t>
      </w:r>
      <w:r>
        <w:rPr>
          <w:rFonts w:hint="default" w:ascii="Lora" w:hAnsi="Lora" w:eastAsia="sans-serif" w:cs="Lora"/>
          <w:b/>
          <w:bCs/>
        </w:rPr>
        <w:t xml:space="preserve"> </w:t>
      </w:r>
      <w:r>
        <w:rPr>
          <w:rFonts w:hint="default" w:ascii="Lora" w:hAnsi="Lora" w:eastAsia="SimSun" w:cs="Lora"/>
          <w:b/>
          <w:bCs/>
          <w:sz w:val="24"/>
          <w:szCs w:val="24"/>
        </w:rPr>
        <w:t>¿Todos los módulos instalados aparecen como una aplicación para el usuario?</w:t>
      </w:r>
    </w:p>
    <w:p w14:paraId="5E84C6DB">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Para nada. Si quitas el filtro de "Aplicaciones" en el buscador, te salen un montón de módulos técnicos que están funcionando en segundo plano pero que no tienen ningún menú ni icono para el usuario normal. </w:t>
      </w:r>
    </w:p>
    <w:p w14:paraId="68CFCB0A">
      <w:pPr>
        <w:pStyle w:val="94"/>
        <w:keepNext w:val="0"/>
        <w:keepLines w:val="0"/>
        <w:widowControl/>
        <w:suppressLineNumbers w:val="0"/>
        <w:spacing w:before="0" w:beforeAutospacing="0" w:line="15" w:lineRule="atLeast"/>
        <w:ind w:left="0" w:right="0"/>
        <w:rPr>
          <w:rFonts w:hint="default" w:ascii="Lora" w:hAnsi="Lora" w:eastAsia="sans-serif" w:cs="Lora"/>
          <w:b/>
          <w:bCs/>
        </w:rPr>
      </w:pPr>
      <w:r>
        <w:rPr>
          <w:rFonts w:hint="default" w:ascii="Lora" w:hAnsi="Lora" w:eastAsia="sans-serif" w:cs="Lora"/>
          <w:b/>
          <w:bCs/>
        </w:rPr>
        <w:t>5</w:t>
      </w:r>
      <w:r>
        <w:rPr>
          <w:rFonts w:hint="default" w:ascii="Lora" w:hAnsi="Lora" w:eastAsia="sans-serif" w:cs="Lora"/>
          <w:b/>
          <w:bCs/>
          <w:lang w:val="es-ES"/>
        </w:rPr>
        <w:t>.</w:t>
      </w:r>
      <w:r>
        <w:rPr>
          <w:rFonts w:hint="default" w:ascii="Lora" w:hAnsi="Lora" w:eastAsia="sans-serif" w:cs="Lora"/>
          <w:b/>
          <w:bCs/>
        </w:rPr>
        <w:t xml:space="preserve"> </w:t>
      </w:r>
      <w:r>
        <w:rPr>
          <w:rFonts w:hint="default" w:ascii="Lora" w:hAnsi="Lora" w:eastAsia="SimSun" w:cs="Lora"/>
          <w:b/>
          <w:bCs/>
          <w:sz w:val="24"/>
          <w:szCs w:val="24"/>
        </w:rPr>
        <w:t>¿Por qué puede ser importante conocer las dependencias antes de retirar una aplicación?</w:t>
      </w:r>
    </w:p>
    <w:p w14:paraId="6EBA5142">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Es importante porque si desinstalo un módulo base sin mirar, Odoo se va a llevar por delante en cascada todas las demás aplicaciones que dependían de él, y me puedo cargar el sistema entero. </w:t>
      </w:r>
    </w:p>
    <w:p w14:paraId="6ED5B5E2">
      <w:pPr>
        <w:pStyle w:val="94"/>
        <w:keepNext w:val="0"/>
        <w:keepLines w:val="0"/>
        <w:widowControl/>
        <w:suppressLineNumbers w:val="0"/>
        <w:spacing w:before="0" w:beforeAutospacing="0" w:line="15" w:lineRule="atLeast"/>
        <w:ind w:left="0" w:right="0"/>
        <w:rPr>
          <w:rFonts w:hint="default" w:ascii="Lora" w:hAnsi="Lora" w:eastAsia="sans-serif" w:cs="Lora"/>
          <w:b/>
          <w:bCs/>
        </w:rPr>
      </w:pPr>
    </w:p>
    <w:p w14:paraId="34375B27">
      <w:pPr>
        <w:pStyle w:val="94"/>
        <w:keepNext w:val="0"/>
        <w:keepLines w:val="0"/>
        <w:widowControl/>
        <w:suppressLineNumbers w:val="0"/>
        <w:spacing w:before="0" w:beforeAutospacing="0" w:line="15" w:lineRule="atLeast"/>
        <w:ind w:left="0" w:right="0"/>
        <w:rPr>
          <w:rFonts w:hint="default" w:ascii="Lora" w:hAnsi="Lora" w:eastAsia="sans-serif" w:cs="Lora"/>
          <w:b/>
          <w:bCs/>
        </w:rPr>
      </w:pPr>
      <w:r>
        <w:rPr>
          <w:rFonts w:hint="default" w:ascii="Lora" w:hAnsi="Lora" w:eastAsia="sans-serif" w:cs="Lora"/>
          <w:b/>
          <w:bCs/>
        </w:rPr>
        <w:t>6</w:t>
      </w:r>
      <w:r>
        <w:rPr>
          <w:rFonts w:hint="default" w:ascii="Lora" w:hAnsi="Lora" w:eastAsia="sans-serif" w:cs="Lora"/>
          <w:b/>
          <w:bCs/>
          <w:lang w:val="es-ES"/>
        </w:rPr>
        <w:t>.</w:t>
      </w:r>
      <w:r>
        <w:rPr>
          <w:rFonts w:hint="default" w:ascii="Lora" w:hAnsi="Lora" w:eastAsia="sans-serif" w:cs="Lora"/>
          <w:b/>
          <w:bCs/>
        </w:rPr>
        <w:t xml:space="preserve"> </w:t>
      </w:r>
      <w:r>
        <w:rPr>
          <w:rFonts w:hint="default" w:ascii="Lora" w:hAnsi="Lora" w:eastAsia="SimSun" w:cs="Lora"/>
          <w:b/>
          <w:bCs/>
          <w:sz w:val="24"/>
          <w:szCs w:val="24"/>
        </w:rPr>
        <w:t>¿Qué diferencias existen entre el conjunto modular de los escenarios A y B?</w:t>
      </w:r>
    </w:p>
    <w:p w14:paraId="14C82918">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La diferencia es que en el Escenario A solo metimos CRM y Ventas porque era un entorno aislado para que el comercial hiciera demostraciones. En el Escenario B, como es un servidor compartido, tuvimos que añadir Compras e Inventario para conectar a todos los departamentos de la empresa.</w:t>
      </w:r>
    </w:p>
    <w:p w14:paraId="73D431A1">
      <w:pPr>
        <w:pStyle w:val="94"/>
        <w:keepNext w:val="0"/>
        <w:keepLines w:val="0"/>
        <w:widowControl/>
        <w:suppressLineNumbers w:val="0"/>
        <w:spacing w:before="0" w:beforeAutospacing="0" w:line="15" w:lineRule="atLeast"/>
        <w:ind w:left="0" w:right="0"/>
        <w:rPr>
          <w:rFonts w:hint="default" w:ascii="Lora" w:hAnsi="Lora" w:eastAsia="sans-serif" w:cs="Lora"/>
        </w:rPr>
      </w:pPr>
    </w:p>
    <w:p w14:paraId="46A63EDD">
      <w:pPr>
        <w:pStyle w:val="2"/>
        <w:bidi w:val="0"/>
        <w:rPr>
          <w:rFonts w:hint="default"/>
        </w:rPr>
      </w:pPr>
      <w:bookmarkStart w:id="27" w:name="_Toc14637"/>
      <w:bookmarkStart w:id="28" w:name="_Toc32400"/>
      <w:bookmarkStart w:id="29" w:name="_Toc9094"/>
      <w:r>
        <w:rPr>
          <w:rFonts w:hint="default"/>
        </w:rPr>
        <w:t>Tarea 10. Pruebas de aceptación del servidor</w:t>
      </w:r>
      <w:bookmarkEnd w:id="27"/>
      <w:bookmarkEnd w:id="28"/>
      <w:bookmarkEnd w:id="29"/>
    </w:p>
    <w:p w14:paraId="0D98F93A">
      <w:pPr>
        <w:rPr>
          <w:rFonts w:hint="default"/>
        </w:rPr>
      </w:pPr>
    </w:p>
    <w:p w14:paraId="29711972">
      <w:pPr>
        <w:pStyle w:val="94"/>
        <w:keepNext w:val="0"/>
        <w:keepLines w:val="0"/>
        <w:widowControl/>
        <w:suppressLineNumbers w:val="0"/>
        <w:spacing w:before="0" w:beforeAutospacing="0" w:line="15" w:lineRule="atLeast"/>
        <w:ind w:left="0" w:right="0"/>
        <w:rPr>
          <w:rFonts w:hint="default" w:ascii="Lora" w:hAnsi="Lora" w:eastAsia="SimSun" w:cs="Lora"/>
          <w:b/>
          <w:bCs/>
          <w:color w:val="0000FF"/>
          <w:sz w:val="24"/>
          <w:szCs w:val="24"/>
        </w:rPr>
      </w:pPr>
      <w:r>
        <w:rPr>
          <w:rFonts w:hint="default" w:ascii="Lora" w:hAnsi="Lora" w:eastAsia="SimSun" w:cs="Lora"/>
          <w:b/>
          <w:bCs/>
          <w:color w:val="0000FF"/>
          <w:sz w:val="24"/>
          <w:szCs w:val="24"/>
        </w:rPr>
        <w:t>E10 — Plan de aceptación B</w:t>
      </w:r>
    </w:p>
    <w:p w14:paraId="5AA05778">
      <w:pPr>
        <w:pStyle w:val="94"/>
        <w:keepNext w:val="0"/>
        <w:keepLines w:val="0"/>
        <w:widowControl/>
        <w:suppressLineNumbers w:val="0"/>
        <w:spacing w:before="0" w:beforeAutospacing="0" w:line="15" w:lineRule="atLeast"/>
        <w:ind w:left="0" w:right="0"/>
        <w:rPr>
          <w:rFonts w:hint="default" w:ascii="Lora" w:hAnsi="Lora" w:eastAsia="SimSun" w:cs="Lora"/>
          <w:b/>
          <w:bCs/>
          <w:color w:val="0000FF"/>
          <w:sz w:val="24"/>
          <w:szCs w:val="24"/>
        </w:rPr>
      </w:pPr>
    </w:p>
    <w:tbl>
      <w:tblPr>
        <w:tblStyle w:val="122"/>
        <w:tblW w:w="10720" w:type="dxa"/>
        <w:tblInd w:w="-10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
        <w:gridCol w:w="1639"/>
        <w:gridCol w:w="1327"/>
        <w:gridCol w:w="2123"/>
        <w:gridCol w:w="1617"/>
        <w:gridCol w:w="1325"/>
        <w:gridCol w:w="819"/>
        <w:gridCol w:w="1409"/>
      </w:tblGrid>
      <w:tr w14:paraId="5A84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 w:type="dxa"/>
          </w:tcPr>
          <w:p w14:paraId="6D438122">
            <w:pPr>
              <w:widowControl w:val="0"/>
              <w:jc w:val="both"/>
              <w:rPr>
                <w:rFonts w:hint="default" w:ascii="Lora" w:hAnsi="Lora" w:cs="Lora"/>
                <w:sz w:val="16"/>
                <w:szCs w:val="16"/>
              </w:rPr>
            </w:pPr>
            <w:r>
              <w:rPr>
                <w:rFonts w:hint="default" w:ascii="Lora" w:hAnsi="Lora" w:eastAsia="SimSun" w:cs="Lora"/>
                <w:b/>
                <w:bCs/>
                <w:sz w:val="16"/>
                <w:szCs w:val="16"/>
                <w:lang w:val="es-ES"/>
              </w:rPr>
              <w:t xml:space="preserve">ID </w:t>
            </w:r>
          </w:p>
        </w:tc>
        <w:tc>
          <w:tcPr>
            <w:tcW w:w="1639" w:type="dxa"/>
          </w:tcPr>
          <w:p w14:paraId="46DFB1E6">
            <w:pPr>
              <w:widowControl w:val="0"/>
              <w:jc w:val="both"/>
              <w:rPr>
                <w:rFonts w:hint="default" w:ascii="Lora" w:hAnsi="Lora" w:cs="Lora"/>
                <w:sz w:val="16"/>
                <w:szCs w:val="16"/>
              </w:rPr>
            </w:pPr>
            <w:r>
              <w:rPr>
                <w:rFonts w:hint="default" w:ascii="Lora" w:hAnsi="Lora" w:eastAsia="SimSun" w:cs="Lora"/>
                <w:b/>
                <w:bCs/>
                <w:sz w:val="16"/>
                <w:szCs w:val="16"/>
                <w:lang w:val="es-ES"/>
              </w:rPr>
              <w:t xml:space="preserve"> Requisito </w:t>
            </w:r>
          </w:p>
        </w:tc>
        <w:tc>
          <w:tcPr>
            <w:tcW w:w="1327" w:type="dxa"/>
          </w:tcPr>
          <w:p w14:paraId="6091D8A0">
            <w:pPr>
              <w:widowControl w:val="0"/>
              <w:jc w:val="both"/>
              <w:rPr>
                <w:rFonts w:hint="default" w:ascii="Lora" w:hAnsi="Lora" w:cs="Lora"/>
                <w:sz w:val="16"/>
                <w:szCs w:val="16"/>
              </w:rPr>
            </w:pPr>
            <w:r>
              <w:rPr>
                <w:rFonts w:hint="default" w:ascii="Lora" w:hAnsi="Lora" w:eastAsia="SimSun" w:cs="Lora"/>
                <w:b/>
                <w:bCs/>
                <w:sz w:val="16"/>
                <w:szCs w:val="16"/>
                <w:lang w:val="es-ES"/>
              </w:rPr>
              <w:t xml:space="preserve"> Usuario </w:t>
            </w:r>
          </w:p>
        </w:tc>
        <w:tc>
          <w:tcPr>
            <w:tcW w:w="2123" w:type="dxa"/>
          </w:tcPr>
          <w:p w14:paraId="02CED88A">
            <w:pPr>
              <w:widowControl w:val="0"/>
              <w:jc w:val="both"/>
              <w:rPr>
                <w:rFonts w:hint="default" w:ascii="Lora" w:hAnsi="Lora" w:cs="Lora"/>
                <w:sz w:val="16"/>
                <w:szCs w:val="16"/>
              </w:rPr>
            </w:pPr>
            <w:r>
              <w:rPr>
                <w:rFonts w:hint="default" w:ascii="Lora" w:hAnsi="Lora" w:eastAsia="SimSun" w:cs="Lora"/>
                <w:b/>
                <w:bCs/>
                <w:sz w:val="16"/>
                <w:szCs w:val="16"/>
                <w:lang w:val="es-ES"/>
              </w:rPr>
              <w:t xml:space="preserve"> Prueba </w:t>
            </w:r>
          </w:p>
        </w:tc>
        <w:tc>
          <w:tcPr>
            <w:tcW w:w="1617" w:type="dxa"/>
          </w:tcPr>
          <w:p w14:paraId="4EC36093">
            <w:pPr>
              <w:widowControl w:val="0"/>
              <w:jc w:val="both"/>
              <w:rPr>
                <w:rFonts w:hint="default" w:ascii="Lora" w:hAnsi="Lora" w:cs="Lora"/>
                <w:sz w:val="16"/>
                <w:szCs w:val="16"/>
              </w:rPr>
            </w:pPr>
            <w:r>
              <w:rPr>
                <w:rFonts w:hint="default" w:ascii="Lora" w:hAnsi="Lora" w:eastAsia="SimSun" w:cs="Lora"/>
                <w:b/>
                <w:bCs/>
                <w:sz w:val="16"/>
                <w:szCs w:val="16"/>
                <w:lang w:val="es-ES"/>
              </w:rPr>
              <w:t xml:space="preserve"> Esperado </w:t>
            </w:r>
          </w:p>
        </w:tc>
        <w:tc>
          <w:tcPr>
            <w:tcW w:w="1325" w:type="dxa"/>
          </w:tcPr>
          <w:p w14:paraId="0100D2F0">
            <w:pPr>
              <w:widowControl w:val="0"/>
              <w:jc w:val="both"/>
              <w:rPr>
                <w:rFonts w:hint="default" w:ascii="Lora" w:hAnsi="Lora" w:cs="Lora"/>
                <w:sz w:val="16"/>
                <w:szCs w:val="16"/>
              </w:rPr>
            </w:pPr>
            <w:r>
              <w:rPr>
                <w:rFonts w:hint="default" w:ascii="Lora" w:hAnsi="Lora" w:eastAsia="SimSun" w:cs="Lora"/>
                <w:b/>
                <w:bCs/>
                <w:sz w:val="16"/>
                <w:szCs w:val="16"/>
                <w:lang w:val="es-ES"/>
              </w:rPr>
              <w:t xml:space="preserve"> Obtenido </w:t>
            </w:r>
          </w:p>
        </w:tc>
        <w:tc>
          <w:tcPr>
            <w:tcW w:w="819" w:type="dxa"/>
          </w:tcPr>
          <w:p w14:paraId="7FC7AC0F">
            <w:pPr>
              <w:widowControl w:val="0"/>
              <w:jc w:val="both"/>
              <w:rPr>
                <w:rFonts w:hint="default" w:ascii="Lora" w:hAnsi="Lora" w:cs="Lora"/>
                <w:sz w:val="16"/>
                <w:szCs w:val="16"/>
              </w:rPr>
            </w:pPr>
            <w:r>
              <w:rPr>
                <w:rFonts w:hint="default" w:ascii="Lora" w:hAnsi="Lora" w:eastAsia="SimSun" w:cs="Lora"/>
                <w:b/>
                <w:bCs/>
                <w:sz w:val="16"/>
                <w:szCs w:val="16"/>
                <w:lang w:val="es-ES"/>
              </w:rPr>
              <w:t xml:space="preserve"> Estado </w:t>
            </w:r>
          </w:p>
        </w:tc>
        <w:tc>
          <w:tcPr>
            <w:tcW w:w="1409" w:type="dxa"/>
          </w:tcPr>
          <w:p w14:paraId="5E52F2B2">
            <w:pPr>
              <w:widowControl w:val="0"/>
              <w:jc w:val="both"/>
              <w:rPr>
                <w:rFonts w:hint="default" w:ascii="Lora" w:hAnsi="Lora" w:cs="Lora"/>
                <w:sz w:val="16"/>
                <w:szCs w:val="16"/>
              </w:rPr>
            </w:pPr>
            <w:r>
              <w:rPr>
                <w:rFonts w:hint="default" w:ascii="Lora" w:hAnsi="Lora" w:eastAsia="SimSun" w:cs="Lora"/>
                <w:b/>
                <w:bCs/>
                <w:sz w:val="16"/>
                <w:szCs w:val="16"/>
                <w:lang w:val="es-ES"/>
              </w:rPr>
              <w:t xml:space="preserve"> Evidencia</w:t>
            </w:r>
          </w:p>
        </w:tc>
      </w:tr>
      <w:tr w14:paraId="603FD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 w:type="dxa"/>
          </w:tcPr>
          <w:p w14:paraId="26E3688E">
            <w:pPr>
              <w:widowControl w:val="0"/>
              <w:jc w:val="both"/>
              <w:rPr>
                <w:rFonts w:hint="default" w:ascii="Lora" w:hAnsi="Lora" w:cs="Lora"/>
                <w:sz w:val="16"/>
                <w:szCs w:val="16"/>
              </w:rPr>
            </w:pPr>
            <w:r>
              <w:rPr>
                <w:rFonts w:hint="default" w:ascii="Lora" w:hAnsi="Lora" w:eastAsia="SimSun" w:cs="Lora"/>
                <w:b/>
                <w:bCs/>
                <w:sz w:val="16"/>
                <w:szCs w:val="16"/>
                <w:lang w:val="es-ES"/>
              </w:rPr>
              <w:t xml:space="preserve">A1 </w:t>
            </w:r>
          </w:p>
        </w:tc>
        <w:tc>
          <w:tcPr>
            <w:tcW w:w="1639" w:type="dxa"/>
          </w:tcPr>
          <w:p w14:paraId="1D587ECB">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Infraestructura: Acceso cliente-servidor </w:t>
            </w:r>
          </w:p>
        </w:tc>
        <w:tc>
          <w:tcPr>
            <w:tcW w:w="1327" w:type="dxa"/>
          </w:tcPr>
          <w:p w14:paraId="7BBE0C5C">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Administrador </w:t>
            </w:r>
          </w:p>
        </w:tc>
        <w:tc>
          <w:tcPr>
            <w:tcW w:w="2123" w:type="dxa"/>
          </w:tcPr>
          <w:p w14:paraId="4B262C75">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Entrar a Odoo desde el navegador de mi ordenador real (fuera de la VM). </w:t>
            </w:r>
          </w:p>
        </w:tc>
        <w:tc>
          <w:tcPr>
            <w:tcW w:w="1617" w:type="dxa"/>
          </w:tcPr>
          <w:p w14:paraId="2C53B05F">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Que cargue la pantalla de inicio de sesión de Odoo. </w:t>
            </w:r>
          </w:p>
        </w:tc>
        <w:tc>
          <w:tcPr>
            <w:tcW w:w="1325" w:type="dxa"/>
          </w:tcPr>
          <w:p w14:paraId="0074E8D8">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Pantalla de login visible. </w:t>
            </w:r>
          </w:p>
        </w:tc>
        <w:tc>
          <w:tcPr>
            <w:tcW w:w="819" w:type="dxa"/>
          </w:tcPr>
          <w:p w14:paraId="6110E79D">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63C71A2A">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Captura del navegador con la IP de la máquina virtual.</w:t>
            </w:r>
          </w:p>
        </w:tc>
      </w:tr>
      <w:tr w14:paraId="6453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 w:type="dxa"/>
          </w:tcPr>
          <w:p w14:paraId="464EAD7F">
            <w:pPr>
              <w:widowControl w:val="0"/>
              <w:jc w:val="both"/>
              <w:rPr>
                <w:rFonts w:hint="default" w:ascii="Lora" w:hAnsi="Lora" w:cs="Lora"/>
                <w:sz w:val="16"/>
                <w:szCs w:val="16"/>
              </w:rPr>
            </w:pPr>
            <w:r>
              <w:rPr>
                <w:rFonts w:hint="default" w:ascii="Lora" w:hAnsi="Lora" w:eastAsia="SimSun" w:cs="Lora"/>
                <w:b/>
                <w:bCs/>
                <w:sz w:val="16"/>
                <w:szCs w:val="16"/>
                <w:lang w:val="es-ES"/>
              </w:rPr>
              <w:t xml:space="preserve">B1 </w:t>
            </w:r>
          </w:p>
        </w:tc>
        <w:tc>
          <w:tcPr>
            <w:tcW w:w="1639" w:type="dxa"/>
          </w:tcPr>
          <w:p w14:paraId="3CCF9037">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Autenticación: Acceso comercial </w:t>
            </w:r>
          </w:p>
        </w:tc>
        <w:tc>
          <w:tcPr>
            <w:tcW w:w="1327" w:type="dxa"/>
          </w:tcPr>
          <w:p w14:paraId="0148B04D">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Paula Comercial </w:t>
            </w:r>
          </w:p>
        </w:tc>
        <w:tc>
          <w:tcPr>
            <w:tcW w:w="2123" w:type="dxa"/>
          </w:tcPr>
          <w:p w14:paraId="177380D8">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Iniciar sesión con el correo y clave de Paula. </w:t>
            </w:r>
          </w:p>
        </w:tc>
        <w:tc>
          <w:tcPr>
            <w:tcW w:w="1617" w:type="dxa"/>
          </w:tcPr>
          <w:p w14:paraId="59687CB6">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Que entre al sistema y vea su panel. </w:t>
            </w:r>
          </w:p>
        </w:tc>
        <w:tc>
          <w:tcPr>
            <w:tcW w:w="1325" w:type="dxa"/>
          </w:tcPr>
          <w:p w14:paraId="71008201">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Acceso correcto al menú principal. </w:t>
            </w:r>
          </w:p>
        </w:tc>
        <w:tc>
          <w:tcPr>
            <w:tcW w:w="819" w:type="dxa"/>
          </w:tcPr>
          <w:p w14:paraId="54BEE214">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1800F7CE">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Captura de la pantalla inicial con el nombre de Paula arriba.</w:t>
            </w:r>
          </w:p>
        </w:tc>
      </w:tr>
      <w:tr w14:paraId="6544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461" w:type="dxa"/>
          </w:tcPr>
          <w:p w14:paraId="33D6B3BE">
            <w:pPr>
              <w:widowControl w:val="0"/>
              <w:jc w:val="both"/>
              <w:rPr>
                <w:rFonts w:hint="default" w:ascii="Lora" w:hAnsi="Lora" w:cs="Lora"/>
                <w:sz w:val="16"/>
                <w:szCs w:val="16"/>
              </w:rPr>
            </w:pPr>
            <w:r>
              <w:rPr>
                <w:rFonts w:hint="default" w:ascii="Lora" w:hAnsi="Lora" w:eastAsia="SimSun" w:cs="Lora"/>
                <w:b/>
                <w:bCs/>
                <w:sz w:val="16"/>
                <w:szCs w:val="16"/>
                <w:lang w:val="es-ES"/>
              </w:rPr>
              <w:t xml:space="preserve">C1 </w:t>
            </w:r>
          </w:p>
        </w:tc>
        <w:tc>
          <w:tcPr>
            <w:tcW w:w="1639" w:type="dxa"/>
          </w:tcPr>
          <w:p w14:paraId="07738702">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Permisos: Diferencia entre perfiles </w:t>
            </w:r>
          </w:p>
        </w:tc>
        <w:tc>
          <w:tcPr>
            <w:tcW w:w="1327" w:type="dxa"/>
          </w:tcPr>
          <w:p w14:paraId="1062B986">
            <w:pPr>
              <w:widowControl w:val="0"/>
              <w:jc w:val="both"/>
              <w:rPr>
                <w:rFonts w:hint="default" w:ascii="Lora" w:hAnsi="Lora" w:cs="Lora"/>
                <w:b w:val="0"/>
                <w:bCs w:val="0"/>
                <w:sz w:val="16"/>
                <w:szCs w:val="16"/>
                <w:lang w:val="es-ES"/>
              </w:rPr>
            </w:pPr>
            <w:r>
              <w:rPr>
                <w:rFonts w:hint="default" w:ascii="Lora" w:hAnsi="Lora" w:eastAsia="SimSun" w:cs="Lora"/>
                <w:b w:val="0"/>
                <w:bCs w:val="0"/>
                <w:sz w:val="16"/>
                <w:szCs w:val="16"/>
                <w:lang w:val="es-ES"/>
              </w:rPr>
              <w:t xml:space="preserve"> Paula Comercial y Pol admin</w:t>
            </w:r>
          </w:p>
        </w:tc>
        <w:tc>
          <w:tcPr>
            <w:tcW w:w="2123" w:type="dxa"/>
          </w:tcPr>
          <w:p w14:paraId="09E5025A">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Intentar ver cotización de ventas ajenas a Paula sin tener permiso. </w:t>
            </w:r>
          </w:p>
        </w:tc>
        <w:tc>
          <w:tcPr>
            <w:tcW w:w="1617" w:type="dxa"/>
          </w:tcPr>
          <w:p w14:paraId="28440CC6">
            <w:pPr>
              <w:widowControl w:val="0"/>
              <w:jc w:val="both"/>
              <w:rPr>
                <w:rFonts w:hint="default" w:ascii="Lora" w:hAnsi="Lora" w:cs="Lora"/>
                <w:b w:val="0"/>
                <w:bCs w:val="0"/>
                <w:sz w:val="16"/>
                <w:szCs w:val="16"/>
                <w:lang w:val="es-ES"/>
              </w:rPr>
            </w:pPr>
            <w:r>
              <w:rPr>
                <w:rFonts w:hint="default" w:ascii="Lora" w:hAnsi="Lora" w:eastAsia="SimSun" w:cs="Lora"/>
                <w:b w:val="0"/>
                <w:bCs w:val="0"/>
                <w:sz w:val="16"/>
                <w:szCs w:val="16"/>
                <w:lang w:val="es-ES"/>
              </w:rPr>
              <w:t>Que no salga la cotización generada por Pol</w:t>
            </w:r>
          </w:p>
        </w:tc>
        <w:tc>
          <w:tcPr>
            <w:tcW w:w="1325" w:type="dxa"/>
          </w:tcPr>
          <w:p w14:paraId="0CF43DF2">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No aparece la cotización en  Ventas. </w:t>
            </w:r>
          </w:p>
        </w:tc>
        <w:tc>
          <w:tcPr>
            <w:tcW w:w="819" w:type="dxa"/>
          </w:tcPr>
          <w:p w14:paraId="4A8792BC">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1F19DFF0">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Captura de cotizaciones.</w:t>
            </w:r>
          </w:p>
        </w:tc>
      </w:tr>
      <w:tr w14:paraId="338BA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461" w:type="dxa"/>
          </w:tcPr>
          <w:p w14:paraId="33EFF441">
            <w:pPr>
              <w:widowControl w:val="0"/>
              <w:jc w:val="both"/>
              <w:rPr>
                <w:rFonts w:hint="default" w:ascii="Lora" w:hAnsi="Lora" w:cs="Lora"/>
                <w:sz w:val="16"/>
                <w:szCs w:val="16"/>
              </w:rPr>
            </w:pPr>
            <w:r>
              <w:rPr>
                <w:rFonts w:hint="default" w:ascii="Lora" w:hAnsi="Lora" w:eastAsia="SimSun" w:cs="Lora"/>
                <w:b/>
                <w:bCs/>
                <w:sz w:val="16"/>
                <w:szCs w:val="16"/>
                <w:lang w:val="es-ES"/>
              </w:rPr>
              <w:t xml:space="preserve">D1 </w:t>
            </w:r>
          </w:p>
        </w:tc>
        <w:tc>
          <w:tcPr>
            <w:tcW w:w="1639" w:type="dxa"/>
          </w:tcPr>
          <w:p w14:paraId="4AC1F6E9">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CRM: Flujo comercial </w:t>
            </w:r>
          </w:p>
        </w:tc>
        <w:tc>
          <w:tcPr>
            <w:tcW w:w="1327" w:type="dxa"/>
          </w:tcPr>
          <w:p w14:paraId="3448A35B">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Paula Comercial </w:t>
            </w:r>
          </w:p>
        </w:tc>
        <w:tc>
          <w:tcPr>
            <w:tcW w:w="2123" w:type="dxa"/>
          </w:tcPr>
          <w:p w14:paraId="606C443F">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Crear oportunidad, asignarle a Administrator y moverla a Calificado </w:t>
            </w:r>
          </w:p>
        </w:tc>
        <w:tc>
          <w:tcPr>
            <w:tcW w:w="1617" w:type="dxa"/>
          </w:tcPr>
          <w:p w14:paraId="6325735F">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La tarjeta se mueve por las columnas guardando el cliente. </w:t>
            </w:r>
          </w:p>
        </w:tc>
        <w:tc>
          <w:tcPr>
            <w:tcW w:w="1325" w:type="dxa"/>
          </w:tcPr>
          <w:p w14:paraId="78B144F4">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Oportunidad en la etapa calificado. </w:t>
            </w:r>
          </w:p>
        </w:tc>
        <w:tc>
          <w:tcPr>
            <w:tcW w:w="819" w:type="dxa"/>
          </w:tcPr>
          <w:p w14:paraId="3EEC846D">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535DACE9">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Captura del tablero CRM con la tarjeta movida.</w:t>
            </w:r>
          </w:p>
        </w:tc>
      </w:tr>
      <w:tr w14:paraId="27FF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 w:type="dxa"/>
          </w:tcPr>
          <w:p w14:paraId="097A960F">
            <w:pPr>
              <w:widowControl w:val="0"/>
              <w:jc w:val="both"/>
              <w:rPr>
                <w:rFonts w:hint="default" w:ascii="Lora" w:hAnsi="Lora" w:cs="Lora"/>
                <w:sz w:val="16"/>
                <w:szCs w:val="16"/>
              </w:rPr>
            </w:pPr>
            <w:r>
              <w:rPr>
                <w:rFonts w:hint="default" w:ascii="Lora" w:hAnsi="Lora" w:eastAsia="SimSun" w:cs="Lora"/>
                <w:b/>
                <w:bCs/>
                <w:sz w:val="16"/>
                <w:szCs w:val="16"/>
                <w:lang w:val="es-ES"/>
              </w:rPr>
              <w:t xml:space="preserve">E1 </w:t>
            </w:r>
          </w:p>
        </w:tc>
        <w:tc>
          <w:tcPr>
            <w:tcW w:w="1639" w:type="dxa"/>
          </w:tcPr>
          <w:p w14:paraId="675DA011">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Ventas: Operación comercial </w:t>
            </w:r>
          </w:p>
        </w:tc>
        <w:tc>
          <w:tcPr>
            <w:tcW w:w="1327" w:type="dxa"/>
          </w:tcPr>
          <w:p w14:paraId="4E6802DA">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Administrador o Comercial </w:t>
            </w:r>
          </w:p>
        </w:tc>
        <w:tc>
          <w:tcPr>
            <w:tcW w:w="2123" w:type="dxa"/>
          </w:tcPr>
          <w:p w14:paraId="6FBBBB20">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Crear un presupuesto para el Cliente 1 con 1 bicicleta y confirmarlo. </w:t>
            </w:r>
          </w:p>
        </w:tc>
        <w:tc>
          <w:tcPr>
            <w:tcW w:w="1617" w:type="dxa"/>
          </w:tcPr>
          <w:p w14:paraId="5AD94970">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Que se genere un pedido de venta y una orden de salida. </w:t>
            </w:r>
          </w:p>
        </w:tc>
        <w:tc>
          <w:tcPr>
            <w:tcW w:w="1325" w:type="dxa"/>
          </w:tcPr>
          <w:p w14:paraId="02459882">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Pedido confirmado y entrega creada. </w:t>
            </w:r>
          </w:p>
        </w:tc>
        <w:tc>
          <w:tcPr>
            <w:tcW w:w="819" w:type="dxa"/>
          </w:tcPr>
          <w:p w14:paraId="72D3371D">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6FCD64E5">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Captura del pedido de venta.</w:t>
            </w:r>
          </w:p>
        </w:tc>
      </w:tr>
      <w:tr w14:paraId="5CAA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 w:type="dxa"/>
          </w:tcPr>
          <w:p w14:paraId="364ABD55">
            <w:pPr>
              <w:widowControl w:val="0"/>
              <w:jc w:val="both"/>
              <w:rPr>
                <w:rFonts w:hint="default" w:ascii="Lora" w:hAnsi="Lora" w:cs="Lora"/>
                <w:sz w:val="16"/>
                <w:szCs w:val="16"/>
              </w:rPr>
            </w:pPr>
            <w:r>
              <w:rPr>
                <w:rFonts w:hint="default" w:ascii="Lora" w:hAnsi="Lora" w:eastAsia="SimSun" w:cs="Lora"/>
                <w:b/>
                <w:bCs/>
                <w:sz w:val="16"/>
                <w:szCs w:val="16"/>
                <w:lang w:val="es-ES"/>
              </w:rPr>
              <w:t xml:space="preserve">F1 </w:t>
            </w:r>
          </w:p>
        </w:tc>
        <w:tc>
          <w:tcPr>
            <w:tcW w:w="1639" w:type="dxa"/>
          </w:tcPr>
          <w:p w14:paraId="5CB6FC0A">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Compras: Aprovisionamiento </w:t>
            </w:r>
          </w:p>
        </w:tc>
        <w:tc>
          <w:tcPr>
            <w:tcW w:w="1327" w:type="dxa"/>
          </w:tcPr>
          <w:p w14:paraId="6B2A62D4">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Responsable Compras </w:t>
            </w:r>
          </w:p>
        </w:tc>
        <w:tc>
          <w:tcPr>
            <w:tcW w:w="2123" w:type="dxa"/>
          </w:tcPr>
          <w:p w14:paraId="02F29779">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Crear pedido de compra al Jose Proveedor por 5 articulos y confirmarlo. </w:t>
            </w:r>
          </w:p>
        </w:tc>
        <w:tc>
          <w:tcPr>
            <w:tcW w:w="1617" w:type="dxa"/>
          </w:tcPr>
          <w:p w14:paraId="5401BB05">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Que se genere el pedido y la orden de entrada de material. </w:t>
            </w:r>
          </w:p>
        </w:tc>
        <w:tc>
          <w:tcPr>
            <w:tcW w:w="1325" w:type="dxa"/>
          </w:tcPr>
          <w:p w14:paraId="1E03B5AA">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Compra validada correctamente. </w:t>
            </w:r>
          </w:p>
        </w:tc>
        <w:tc>
          <w:tcPr>
            <w:tcW w:w="819" w:type="dxa"/>
          </w:tcPr>
          <w:p w14:paraId="7E4E85A6">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48D77884">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Captura del pedido de compra.</w:t>
            </w:r>
          </w:p>
        </w:tc>
      </w:tr>
      <w:tr w14:paraId="0677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 w:type="dxa"/>
          </w:tcPr>
          <w:p w14:paraId="278072C3">
            <w:pPr>
              <w:widowControl w:val="0"/>
              <w:jc w:val="both"/>
              <w:rPr>
                <w:rFonts w:hint="default" w:ascii="Lora" w:hAnsi="Lora" w:cs="Lora"/>
                <w:sz w:val="16"/>
                <w:szCs w:val="16"/>
              </w:rPr>
            </w:pPr>
            <w:r>
              <w:rPr>
                <w:rFonts w:hint="default" w:ascii="Lora" w:hAnsi="Lora" w:eastAsia="SimSun" w:cs="Lora"/>
                <w:b/>
                <w:bCs/>
                <w:sz w:val="16"/>
                <w:szCs w:val="16"/>
                <w:lang w:val="es-ES"/>
              </w:rPr>
              <w:t xml:space="preserve">G1 </w:t>
            </w:r>
          </w:p>
        </w:tc>
        <w:tc>
          <w:tcPr>
            <w:tcW w:w="1639" w:type="dxa"/>
          </w:tcPr>
          <w:p w14:paraId="1EC4587C">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Inventario: Control de stock </w:t>
            </w:r>
          </w:p>
        </w:tc>
        <w:tc>
          <w:tcPr>
            <w:tcW w:w="1327" w:type="dxa"/>
          </w:tcPr>
          <w:p w14:paraId="095D67EE">
            <w:pPr>
              <w:widowControl w:val="0"/>
              <w:jc w:val="both"/>
              <w:rPr>
                <w:rFonts w:hint="default" w:ascii="Lora" w:hAnsi="Lora" w:cs="Lora"/>
                <w:b w:val="0"/>
                <w:bCs w:val="0"/>
                <w:sz w:val="16"/>
                <w:szCs w:val="16"/>
                <w:lang w:val="es-ES"/>
              </w:rPr>
            </w:pPr>
            <w:r>
              <w:rPr>
                <w:rFonts w:hint="default" w:ascii="Lora" w:hAnsi="Lora" w:eastAsia="SimSun" w:cs="Lora"/>
                <w:b w:val="0"/>
                <w:bCs w:val="0"/>
                <w:sz w:val="16"/>
                <w:szCs w:val="16"/>
                <w:lang w:val="es-ES"/>
              </w:rPr>
              <w:t xml:space="preserve"> Administrator</w:t>
            </w:r>
          </w:p>
        </w:tc>
        <w:tc>
          <w:tcPr>
            <w:tcW w:w="2123" w:type="dxa"/>
          </w:tcPr>
          <w:p w14:paraId="633FECC8">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Validar la entrada de las 5 articulos y revisar la ficha del producto. </w:t>
            </w:r>
          </w:p>
        </w:tc>
        <w:tc>
          <w:tcPr>
            <w:tcW w:w="1617" w:type="dxa"/>
          </w:tcPr>
          <w:p w14:paraId="6893FC3F">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Que las existencias suban a 5 unidades. </w:t>
            </w:r>
          </w:p>
        </w:tc>
        <w:tc>
          <w:tcPr>
            <w:tcW w:w="1325" w:type="dxa"/>
          </w:tcPr>
          <w:p w14:paraId="604F9B60">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Stock a mano = 5. </w:t>
            </w:r>
          </w:p>
        </w:tc>
        <w:tc>
          <w:tcPr>
            <w:tcW w:w="819" w:type="dxa"/>
          </w:tcPr>
          <w:p w14:paraId="019425A1">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5575B875">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Captura de la ficha del inventario mostrando las 5 unidades.</w:t>
            </w:r>
          </w:p>
        </w:tc>
      </w:tr>
      <w:tr w14:paraId="172A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 w:type="dxa"/>
          </w:tcPr>
          <w:p w14:paraId="724AD1E1">
            <w:pPr>
              <w:widowControl w:val="0"/>
              <w:jc w:val="both"/>
              <w:rPr>
                <w:rFonts w:hint="default" w:ascii="Lora" w:hAnsi="Lora" w:cs="Lora"/>
                <w:sz w:val="16"/>
                <w:szCs w:val="16"/>
              </w:rPr>
            </w:pPr>
            <w:r>
              <w:rPr>
                <w:rFonts w:hint="default" w:ascii="Lora" w:hAnsi="Lora" w:eastAsia="SimSun" w:cs="Lora"/>
                <w:b/>
                <w:bCs/>
                <w:sz w:val="16"/>
                <w:szCs w:val="16"/>
                <w:lang w:val="es-ES"/>
              </w:rPr>
              <w:t xml:space="preserve">H1 </w:t>
            </w:r>
          </w:p>
        </w:tc>
        <w:tc>
          <w:tcPr>
            <w:tcW w:w="1639" w:type="dxa"/>
          </w:tcPr>
          <w:p w14:paraId="1F668B80">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Persistencia: Reinicio de servicios </w:t>
            </w:r>
          </w:p>
        </w:tc>
        <w:tc>
          <w:tcPr>
            <w:tcW w:w="1327" w:type="dxa"/>
          </w:tcPr>
          <w:p w14:paraId="03F8CB84">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Administrador </w:t>
            </w:r>
          </w:p>
        </w:tc>
        <w:tc>
          <w:tcPr>
            <w:tcW w:w="2123" w:type="dxa"/>
          </w:tcPr>
          <w:p w14:paraId="491C1511">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Apagar la máquina virtual, encenderla y volver a entrar a Odoo. </w:t>
            </w:r>
          </w:p>
        </w:tc>
        <w:tc>
          <w:tcPr>
            <w:tcW w:w="1617" w:type="dxa"/>
          </w:tcPr>
          <w:p w14:paraId="264519BD">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Que todo siga ahí y no se haya borrado nada. </w:t>
            </w:r>
          </w:p>
        </w:tc>
        <w:tc>
          <w:tcPr>
            <w:tcW w:w="1325" w:type="dxa"/>
          </w:tcPr>
          <w:p w14:paraId="5E81415C">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Los datos siguen creados. </w:t>
            </w:r>
          </w:p>
        </w:tc>
        <w:tc>
          <w:tcPr>
            <w:tcW w:w="819" w:type="dxa"/>
          </w:tcPr>
          <w:p w14:paraId="661D0195">
            <w:pPr>
              <w:widowControl w:val="0"/>
              <w:jc w:val="both"/>
              <w:rPr>
                <w:rFonts w:hint="default" w:ascii="Lora" w:hAnsi="Lora" w:cs="Lora"/>
                <w:b w:val="0"/>
                <w:bCs w:val="0"/>
                <w:sz w:val="16"/>
                <w:szCs w:val="16"/>
              </w:rPr>
            </w:pPr>
            <w:r>
              <w:rPr>
                <w:rFonts w:hint="default" w:ascii="Lora" w:hAnsi="Lora" w:eastAsia="SimSun" w:cs="Lora"/>
                <w:b w:val="0"/>
                <w:bCs w:val="0"/>
                <w:sz w:val="16"/>
                <w:szCs w:val="16"/>
                <w:lang w:val="es-ES"/>
              </w:rPr>
              <w:t xml:space="preserve"> PASS </w:t>
            </w:r>
          </w:p>
        </w:tc>
        <w:tc>
          <w:tcPr>
            <w:tcW w:w="1409" w:type="dxa"/>
          </w:tcPr>
          <w:p w14:paraId="6C559C3D">
            <w:pPr>
              <w:widowControl w:val="0"/>
              <w:jc w:val="both"/>
              <w:rPr>
                <w:rFonts w:hint="default" w:ascii="Lora" w:hAnsi="Lora" w:cs="Lora"/>
                <w:b w:val="0"/>
                <w:bCs w:val="0"/>
                <w:sz w:val="16"/>
                <w:szCs w:val="16"/>
                <w:lang w:val="es-ES"/>
              </w:rPr>
            </w:pPr>
            <w:r>
              <w:rPr>
                <w:rFonts w:hint="default" w:ascii="Lora" w:hAnsi="Lora" w:eastAsia="SimSun" w:cs="Lora"/>
                <w:b w:val="0"/>
                <w:bCs w:val="0"/>
                <w:sz w:val="16"/>
                <w:szCs w:val="16"/>
                <w:lang w:val="es-ES"/>
              </w:rPr>
              <w:t xml:space="preserve"> Captura de la base de datos creada y no se ha eliminado.</w:t>
            </w:r>
          </w:p>
        </w:tc>
      </w:tr>
    </w:tbl>
    <w:p w14:paraId="03B65A45">
      <w:pPr>
        <w:rPr>
          <w:rFonts w:hint="default" w:ascii="Lora" w:hAnsi="Lora" w:eastAsia="SimSun" w:cs="Lora"/>
          <w:b/>
          <w:bCs/>
          <w:sz w:val="24"/>
          <w:szCs w:val="24"/>
          <w:lang w:val="es-ES"/>
        </w:rPr>
      </w:pPr>
    </w:p>
    <w:p w14:paraId="68DB82BA">
      <w:pPr>
        <w:rPr>
          <w:rFonts w:hint="default" w:ascii="Lora" w:hAnsi="Lora" w:eastAsia="SimSun" w:cs="Lora"/>
          <w:b/>
          <w:bCs/>
          <w:sz w:val="24"/>
          <w:szCs w:val="24"/>
          <w:lang w:val="es-ES"/>
        </w:rPr>
      </w:pPr>
    </w:p>
    <w:p w14:paraId="17529FF6">
      <w:pPr>
        <w:rPr>
          <w:rFonts w:hint="default" w:ascii="Lora" w:hAnsi="Lora" w:eastAsia="SimSun" w:cs="Lora"/>
          <w:b/>
          <w:bCs/>
          <w:sz w:val="24"/>
          <w:szCs w:val="24"/>
          <w:lang w:val="es-ES"/>
        </w:rPr>
      </w:pPr>
    </w:p>
    <w:p w14:paraId="75601998">
      <w:pPr>
        <w:rPr>
          <w:rFonts w:hint="default" w:ascii="Lora" w:hAnsi="Lora" w:eastAsia="SimSun" w:cs="Lora"/>
          <w:b/>
          <w:bCs/>
          <w:sz w:val="24"/>
          <w:szCs w:val="24"/>
          <w:lang w:val="es-ES"/>
        </w:rPr>
      </w:pPr>
    </w:p>
    <w:p w14:paraId="693159E4">
      <w:pPr>
        <w:rPr>
          <w:rFonts w:hint="default" w:ascii="Lora" w:hAnsi="Lora" w:eastAsia="SimSun" w:cs="Lora"/>
          <w:b/>
          <w:bCs/>
          <w:sz w:val="24"/>
          <w:szCs w:val="24"/>
          <w:lang w:val="es-ES"/>
        </w:rPr>
      </w:pPr>
    </w:p>
    <w:p w14:paraId="335DEE6E">
      <w:pPr>
        <w:rPr>
          <w:rFonts w:hint="default" w:ascii="Lora" w:hAnsi="Lora" w:eastAsia="SimSun" w:cs="Lora"/>
          <w:b/>
          <w:bCs/>
          <w:sz w:val="24"/>
          <w:szCs w:val="24"/>
          <w:lang w:val="es-ES"/>
        </w:rPr>
      </w:pPr>
    </w:p>
    <w:p w14:paraId="478BB2F8">
      <w:pPr>
        <w:rPr>
          <w:rFonts w:hint="default" w:ascii="Lora" w:hAnsi="Lora" w:eastAsia="SimSun" w:cs="Lora"/>
          <w:b/>
          <w:bCs/>
          <w:sz w:val="24"/>
          <w:szCs w:val="24"/>
          <w:lang w:val="es-ES"/>
        </w:rPr>
      </w:pPr>
    </w:p>
    <w:p w14:paraId="38912E37">
      <w:pPr>
        <w:rPr>
          <w:rFonts w:hint="default" w:ascii="Lora" w:hAnsi="Lora" w:eastAsia="SimSun" w:cs="Lora"/>
          <w:b/>
          <w:bCs/>
          <w:sz w:val="24"/>
          <w:szCs w:val="24"/>
          <w:lang w:val="es-ES"/>
        </w:rPr>
      </w:pPr>
    </w:p>
    <w:p w14:paraId="3E3CDC56">
      <w:pPr>
        <w:rPr>
          <w:rFonts w:hint="default" w:ascii="Lora" w:hAnsi="Lora" w:eastAsia="SimSun" w:cs="Lora"/>
          <w:b/>
          <w:bCs/>
          <w:sz w:val="24"/>
          <w:szCs w:val="24"/>
          <w:lang w:val="es-ES"/>
        </w:rPr>
      </w:pPr>
    </w:p>
    <w:p w14:paraId="33ACB712">
      <w:pPr>
        <w:rPr>
          <w:rFonts w:hint="default" w:ascii="Lora" w:hAnsi="Lora" w:eastAsia="SimSun" w:cs="Lora"/>
          <w:b/>
          <w:bCs/>
          <w:sz w:val="24"/>
          <w:szCs w:val="24"/>
          <w:lang w:val="es-ES"/>
        </w:rPr>
      </w:pPr>
    </w:p>
    <w:p w14:paraId="5C1742BD">
      <w:pPr>
        <w:rPr>
          <w:rFonts w:hint="default" w:ascii="Lora" w:hAnsi="Lora" w:eastAsia="SimSun" w:cs="Lora"/>
          <w:b/>
          <w:bCs/>
          <w:sz w:val="24"/>
          <w:szCs w:val="24"/>
          <w:lang w:val="es-ES"/>
        </w:rPr>
      </w:pPr>
    </w:p>
    <w:p w14:paraId="57CEBE4F">
      <w:pPr>
        <w:rPr>
          <w:rFonts w:hint="default" w:ascii="Lora" w:hAnsi="Lora" w:eastAsia="SimSun" w:cs="Lora"/>
          <w:b/>
          <w:bCs/>
          <w:sz w:val="24"/>
          <w:szCs w:val="24"/>
          <w:lang w:val="es-ES"/>
        </w:rPr>
      </w:pPr>
    </w:p>
    <w:p w14:paraId="22B7086C">
      <w:pPr>
        <w:pStyle w:val="2"/>
        <w:bidi w:val="0"/>
        <w:rPr>
          <w:rFonts w:hint="default"/>
        </w:rPr>
      </w:pPr>
      <w:bookmarkStart w:id="30" w:name="_Toc27518"/>
      <w:bookmarkStart w:id="31" w:name="_Toc28930"/>
      <w:bookmarkStart w:id="32" w:name="_Toc11900"/>
      <w:r>
        <w:rPr>
          <w:rFonts w:hint="default"/>
        </w:rPr>
        <w:t>Tarea 11. Comparación de las dos implantaciones</w:t>
      </w:r>
      <w:bookmarkEnd w:id="30"/>
      <w:bookmarkEnd w:id="31"/>
      <w:bookmarkEnd w:id="32"/>
    </w:p>
    <w:p w14:paraId="68001E23">
      <w:pPr>
        <w:rPr>
          <w:rFonts w:hint="default" w:ascii="Lora" w:hAnsi="Lora" w:eastAsia="SimSun" w:cs="Lora"/>
          <w:sz w:val="24"/>
          <w:szCs w:val="24"/>
          <w:lang w:val="es-ES"/>
        </w:rPr>
      </w:pPr>
    </w:p>
    <w:p w14:paraId="0FA1FE6E">
      <w:pPr>
        <w:rPr>
          <w:rFonts w:hint="default" w:ascii="Lora" w:hAnsi="Lora" w:eastAsia="SimSun" w:cs="Lora"/>
          <w:b/>
          <w:bCs/>
          <w:color w:val="0000FF"/>
          <w:sz w:val="24"/>
          <w:szCs w:val="24"/>
        </w:rPr>
      </w:pPr>
      <w:r>
        <w:rPr>
          <w:rFonts w:hint="default" w:ascii="Lora" w:hAnsi="Lora" w:eastAsia="SimSun" w:cs="Lora"/>
          <w:b/>
          <w:bCs/>
          <w:color w:val="0000FF"/>
          <w:sz w:val="24"/>
          <w:szCs w:val="24"/>
        </w:rPr>
        <w:t xml:space="preserve">E11 — Informe comparativo de implantaciones </w:t>
      </w:r>
    </w:p>
    <w:p w14:paraId="4F28190D">
      <w:pPr>
        <w:rPr>
          <w:rFonts w:hint="default" w:ascii="Lora" w:hAnsi="Lora" w:eastAsia="SimSun" w:cs="Lora"/>
          <w:sz w:val="24"/>
          <w:szCs w:val="24"/>
        </w:rPr>
      </w:pPr>
    </w:p>
    <w:tbl>
      <w:tblPr>
        <w:tblStyle w:val="122"/>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9"/>
        <w:gridCol w:w="2920"/>
        <w:gridCol w:w="2920"/>
      </w:tblGrid>
      <w:tr w14:paraId="0EAD9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919" w:type="dxa"/>
          </w:tcPr>
          <w:p w14:paraId="4E0C0335">
            <w:pPr>
              <w:widowControl w:val="0"/>
              <w:jc w:val="both"/>
              <w:rPr>
                <w:rFonts w:hint="default" w:ascii="Lora" w:hAnsi="Lora" w:cs="Lora"/>
                <w:b/>
                <w:bCs/>
                <w:sz w:val="16"/>
                <w:szCs w:val="16"/>
              </w:rPr>
            </w:pPr>
            <w:r>
              <w:rPr>
                <w:rFonts w:hint="default" w:ascii="Lora" w:hAnsi="Lora" w:eastAsia="SimSun" w:cs="Lora"/>
                <w:b/>
                <w:bCs/>
                <w:sz w:val="16"/>
                <w:szCs w:val="16"/>
              </w:rPr>
              <w:t xml:space="preserve">Característica </w:t>
            </w:r>
          </w:p>
        </w:tc>
        <w:tc>
          <w:tcPr>
            <w:tcW w:w="2920" w:type="dxa"/>
          </w:tcPr>
          <w:p w14:paraId="3FD517EC">
            <w:pPr>
              <w:widowControl w:val="0"/>
              <w:jc w:val="both"/>
              <w:rPr>
                <w:rFonts w:hint="default" w:ascii="Lora" w:hAnsi="Lora" w:cs="Lora"/>
                <w:b/>
                <w:bCs/>
                <w:sz w:val="16"/>
                <w:szCs w:val="16"/>
              </w:rPr>
            </w:pPr>
            <w:r>
              <w:rPr>
                <w:rFonts w:hint="default" w:ascii="Lora" w:hAnsi="Lora" w:eastAsia="SimSun" w:cs="Lora"/>
                <w:b/>
                <w:bCs/>
                <w:sz w:val="16"/>
                <w:szCs w:val="16"/>
              </w:rPr>
              <w:t xml:space="preserve"> Escenario A </w:t>
            </w:r>
          </w:p>
        </w:tc>
        <w:tc>
          <w:tcPr>
            <w:tcW w:w="2920" w:type="dxa"/>
          </w:tcPr>
          <w:p w14:paraId="01B23544">
            <w:pPr>
              <w:widowControl w:val="0"/>
              <w:jc w:val="both"/>
              <w:rPr>
                <w:rFonts w:hint="default" w:ascii="Lora" w:hAnsi="Lora" w:cs="Lora"/>
                <w:b/>
                <w:bCs/>
                <w:sz w:val="16"/>
                <w:szCs w:val="16"/>
              </w:rPr>
            </w:pPr>
            <w:r>
              <w:rPr>
                <w:rFonts w:hint="default" w:ascii="Lora" w:hAnsi="Lora" w:eastAsia="SimSun" w:cs="Lora"/>
                <w:b/>
                <w:bCs/>
                <w:sz w:val="16"/>
                <w:szCs w:val="16"/>
              </w:rPr>
              <w:t xml:space="preserve"> Escenario B</w:t>
            </w:r>
          </w:p>
        </w:tc>
      </w:tr>
      <w:tr w14:paraId="13F5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6E167578">
            <w:pPr>
              <w:widowControl w:val="0"/>
              <w:jc w:val="both"/>
              <w:rPr>
                <w:rFonts w:hint="default" w:ascii="Lora" w:hAnsi="Lora" w:cs="Lora"/>
                <w:b/>
                <w:bCs/>
                <w:sz w:val="16"/>
                <w:szCs w:val="16"/>
              </w:rPr>
            </w:pPr>
            <w:r>
              <w:rPr>
                <w:rFonts w:hint="default" w:ascii="Lora" w:hAnsi="Lora" w:eastAsia="SimSun" w:cs="Lora"/>
                <w:b/>
                <w:bCs/>
                <w:sz w:val="16"/>
                <w:szCs w:val="16"/>
              </w:rPr>
              <w:t xml:space="preserve">Finalidad </w:t>
            </w:r>
          </w:p>
        </w:tc>
        <w:tc>
          <w:tcPr>
            <w:tcW w:w="2920" w:type="dxa"/>
          </w:tcPr>
          <w:p w14:paraId="2EB86487">
            <w:pPr>
              <w:widowControl w:val="0"/>
              <w:jc w:val="both"/>
              <w:rPr>
                <w:rFonts w:hint="default" w:ascii="Lora" w:hAnsi="Lora" w:cs="Lora"/>
                <w:sz w:val="16"/>
                <w:szCs w:val="16"/>
              </w:rPr>
            </w:pPr>
            <w:r>
              <w:rPr>
                <w:rFonts w:hint="default" w:ascii="Lora" w:hAnsi="Lora" w:eastAsia="SimSun" w:cs="Lora"/>
                <w:sz w:val="16"/>
                <w:szCs w:val="16"/>
              </w:rPr>
              <w:t xml:space="preserve"> Entorno de pruebas y demostración para el comercial. </w:t>
            </w:r>
          </w:p>
        </w:tc>
        <w:tc>
          <w:tcPr>
            <w:tcW w:w="2920" w:type="dxa"/>
          </w:tcPr>
          <w:p w14:paraId="3E5DCA08">
            <w:pPr>
              <w:widowControl w:val="0"/>
              <w:jc w:val="both"/>
              <w:rPr>
                <w:rFonts w:hint="default" w:ascii="Lora" w:hAnsi="Lora" w:cs="Lora"/>
                <w:sz w:val="16"/>
                <w:szCs w:val="16"/>
              </w:rPr>
            </w:pPr>
            <w:r>
              <w:rPr>
                <w:rFonts w:hint="default" w:ascii="Lora" w:hAnsi="Lora" w:eastAsia="SimSun" w:cs="Lora"/>
                <w:sz w:val="16"/>
                <w:szCs w:val="16"/>
              </w:rPr>
              <w:t xml:space="preserve"> Servidor real para el trabajo diario de varios departamentos.</w:t>
            </w:r>
          </w:p>
        </w:tc>
      </w:tr>
      <w:tr w14:paraId="06F4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3008D91B">
            <w:pPr>
              <w:widowControl w:val="0"/>
              <w:jc w:val="both"/>
              <w:rPr>
                <w:rFonts w:hint="default" w:ascii="Lora" w:hAnsi="Lora" w:cs="Lora"/>
                <w:b/>
                <w:bCs/>
                <w:sz w:val="16"/>
                <w:szCs w:val="16"/>
              </w:rPr>
            </w:pPr>
            <w:r>
              <w:rPr>
                <w:rFonts w:hint="default" w:ascii="Lora" w:hAnsi="Lora" w:eastAsia="SimSun" w:cs="Lora"/>
                <w:b/>
                <w:bCs/>
                <w:sz w:val="16"/>
                <w:szCs w:val="16"/>
              </w:rPr>
              <w:t xml:space="preserve">Arquitectura </w:t>
            </w:r>
          </w:p>
        </w:tc>
        <w:tc>
          <w:tcPr>
            <w:tcW w:w="2920" w:type="dxa"/>
          </w:tcPr>
          <w:p w14:paraId="40DB603D">
            <w:pPr>
              <w:widowControl w:val="0"/>
              <w:jc w:val="both"/>
              <w:rPr>
                <w:rFonts w:hint="default" w:ascii="Lora" w:hAnsi="Lora" w:cs="Lora"/>
                <w:sz w:val="16"/>
                <w:szCs w:val="16"/>
              </w:rPr>
            </w:pPr>
            <w:r>
              <w:rPr>
                <w:rFonts w:hint="default" w:ascii="Lora" w:hAnsi="Lora" w:eastAsia="SimSun" w:cs="Lora"/>
                <w:sz w:val="16"/>
                <w:szCs w:val="16"/>
              </w:rPr>
              <w:t xml:space="preserve"> Todo en uno dentro de la misma Máquina Virtual. </w:t>
            </w:r>
          </w:p>
        </w:tc>
        <w:tc>
          <w:tcPr>
            <w:tcW w:w="2920" w:type="dxa"/>
          </w:tcPr>
          <w:p w14:paraId="53F05762">
            <w:pPr>
              <w:widowControl w:val="0"/>
              <w:jc w:val="both"/>
              <w:rPr>
                <w:rFonts w:hint="default" w:ascii="Lora" w:hAnsi="Lora" w:cs="Lora"/>
                <w:sz w:val="16"/>
                <w:szCs w:val="16"/>
              </w:rPr>
            </w:pPr>
            <w:r>
              <w:rPr>
                <w:rFonts w:hint="default" w:ascii="Lora" w:hAnsi="Lora" w:eastAsia="SimSun" w:cs="Lora"/>
                <w:sz w:val="16"/>
                <w:szCs w:val="16"/>
              </w:rPr>
              <w:t xml:space="preserve"> Separado en servicios (Docker) o modelo cliente-servidor.</w:t>
            </w:r>
          </w:p>
        </w:tc>
      </w:tr>
      <w:tr w14:paraId="3891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5E88BE78">
            <w:pPr>
              <w:widowControl w:val="0"/>
              <w:jc w:val="both"/>
              <w:rPr>
                <w:rFonts w:hint="default" w:ascii="Lora" w:hAnsi="Lora" w:cs="Lora"/>
                <w:b/>
                <w:bCs/>
                <w:sz w:val="16"/>
                <w:szCs w:val="16"/>
              </w:rPr>
            </w:pPr>
            <w:r>
              <w:rPr>
                <w:rFonts w:hint="default" w:ascii="Lora" w:hAnsi="Lora" w:eastAsia="SimSun" w:cs="Lora"/>
                <w:b/>
                <w:bCs/>
                <w:sz w:val="16"/>
                <w:szCs w:val="16"/>
              </w:rPr>
              <w:t xml:space="preserve">Tipo de instalación </w:t>
            </w:r>
          </w:p>
        </w:tc>
        <w:tc>
          <w:tcPr>
            <w:tcW w:w="2920" w:type="dxa"/>
          </w:tcPr>
          <w:p w14:paraId="50901C19">
            <w:pPr>
              <w:widowControl w:val="0"/>
              <w:jc w:val="both"/>
              <w:rPr>
                <w:rFonts w:hint="default" w:ascii="Lora" w:hAnsi="Lora" w:cs="Lora"/>
                <w:sz w:val="16"/>
                <w:szCs w:val="16"/>
              </w:rPr>
            </w:pPr>
            <w:r>
              <w:rPr>
                <w:rFonts w:hint="default" w:ascii="Lora" w:hAnsi="Lora" w:eastAsia="SimSun" w:cs="Lora"/>
                <w:sz w:val="16"/>
                <w:szCs w:val="16"/>
              </w:rPr>
              <w:t xml:space="preserve"> Instalación convencional en el sistema operativo. </w:t>
            </w:r>
          </w:p>
        </w:tc>
        <w:tc>
          <w:tcPr>
            <w:tcW w:w="2920" w:type="dxa"/>
          </w:tcPr>
          <w:p w14:paraId="77332380">
            <w:pPr>
              <w:widowControl w:val="0"/>
              <w:jc w:val="both"/>
              <w:rPr>
                <w:rFonts w:hint="default" w:ascii="Lora" w:hAnsi="Lora" w:cs="Lora"/>
                <w:sz w:val="16"/>
                <w:szCs w:val="16"/>
              </w:rPr>
            </w:pPr>
            <w:r>
              <w:rPr>
                <w:rFonts w:hint="default" w:ascii="Lora" w:hAnsi="Lora" w:eastAsia="SimSun" w:cs="Lora"/>
                <w:sz w:val="16"/>
                <w:szCs w:val="16"/>
              </w:rPr>
              <w:t xml:space="preserve"> Instalación por contenedores aislando los servicios.</w:t>
            </w:r>
          </w:p>
        </w:tc>
      </w:tr>
      <w:tr w14:paraId="4F65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64290DAB">
            <w:pPr>
              <w:widowControl w:val="0"/>
              <w:jc w:val="both"/>
              <w:rPr>
                <w:rFonts w:hint="default" w:ascii="Lora" w:hAnsi="Lora" w:cs="Lora"/>
                <w:b/>
                <w:bCs/>
                <w:sz w:val="16"/>
                <w:szCs w:val="16"/>
              </w:rPr>
            </w:pPr>
            <w:r>
              <w:rPr>
                <w:rFonts w:hint="default" w:ascii="Lora" w:hAnsi="Lora" w:eastAsia="SimSun" w:cs="Lora"/>
                <w:b/>
                <w:bCs/>
                <w:sz w:val="16"/>
                <w:szCs w:val="16"/>
              </w:rPr>
              <w:t xml:space="preserve">Usuarios </w:t>
            </w:r>
          </w:p>
        </w:tc>
        <w:tc>
          <w:tcPr>
            <w:tcW w:w="2920" w:type="dxa"/>
          </w:tcPr>
          <w:p w14:paraId="33FA134B">
            <w:pPr>
              <w:widowControl w:val="0"/>
              <w:jc w:val="both"/>
              <w:rPr>
                <w:rFonts w:hint="default" w:ascii="Lora" w:hAnsi="Lora" w:cs="Lora"/>
                <w:sz w:val="16"/>
                <w:szCs w:val="16"/>
              </w:rPr>
            </w:pPr>
            <w:r>
              <w:rPr>
                <w:rFonts w:hint="default" w:ascii="Lora" w:hAnsi="Lora" w:eastAsia="SimSun" w:cs="Lora"/>
                <w:sz w:val="16"/>
                <w:szCs w:val="16"/>
              </w:rPr>
              <w:t xml:space="preserve"> Solo uno (administrador). </w:t>
            </w:r>
          </w:p>
        </w:tc>
        <w:tc>
          <w:tcPr>
            <w:tcW w:w="2920" w:type="dxa"/>
          </w:tcPr>
          <w:p w14:paraId="2387A74D">
            <w:pPr>
              <w:widowControl w:val="0"/>
              <w:jc w:val="both"/>
              <w:rPr>
                <w:rFonts w:hint="default" w:ascii="Lora" w:hAnsi="Lora" w:cs="Lora"/>
                <w:sz w:val="16"/>
                <w:szCs w:val="16"/>
              </w:rPr>
            </w:pPr>
            <w:r>
              <w:rPr>
                <w:rFonts w:hint="default" w:ascii="Lora" w:hAnsi="Lora" w:eastAsia="SimSun" w:cs="Lora"/>
                <w:sz w:val="16"/>
                <w:szCs w:val="16"/>
              </w:rPr>
              <w:t xml:space="preserve"> Varios perfiles (comercial, almacén, compras, admin).</w:t>
            </w:r>
          </w:p>
        </w:tc>
      </w:tr>
      <w:tr w14:paraId="49A4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6735944D">
            <w:pPr>
              <w:widowControl w:val="0"/>
              <w:jc w:val="both"/>
              <w:rPr>
                <w:rFonts w:hint="default" w:ascii="Lora" w:hAnsi="Lora" w:cs="Lora"/>
                <w:b/>
                <w:bCs/>
                <w:sz w:val="16"/>
                <w:szCs w:val="16"/>
              </w:rPr>
            </w:pPr>
            <w:r>
              <w:rPr>
                <w:rFonts w:hint="default" w:ascii="Lora" w:hAnsi="Lora" w:eastAsia="SimSun" w:cs="Lora"/>
                <w:b/>
                <w:bCs/>
                <w:sz w:val="16"/>
                <w:szCs w:val="16"/>
              </w:rPr>
              <w:t xml:space="preserve">Módulos </w:t>
            </w:r>
          </w:p>
        </w:tc>
        <w:tc>
          <w:tcPr>
            <w:tcW w:w="2920" w:type="dxa"/>
          </w:tcPr>
          <w:p w14:paraId="79204433">
            <w:pPr>
              <w:widowControl w:val="0"/>
              <w:jc w:val="both"/>
              <w:rPr>
                <w:rFonts w:hint="default" w:ascii="Lora" w:hAnsi="Lora" w:cs="Lora"/>
                <w:sz w:val="16"/>
                <w:szCs w:val="16"/>
              </w:rPr>
            </w:pPr>
            <w:r>
              <w:rPr>
                <w:rFonts w:hint="default" w:ascii="Lora" w:hAnsi="Lora" w:eastAsia="SimSun" w:cs="Lora"/>
                <w:sz w:val="16"/>
                <w:szCs w:val="16"/>
              </w:rPr>
              <w:t xml:space="preserve"> Solo los básicos para vender: CRM, Ventas. </w:t>
            </w:r>
          </w:p>
        </w:tc>
        <w:tc>
          <w:tcPr>
            <w:tcW w:w="2920" w:type="dxa"/>
          </w:tcPr>
          <w:p w14:paraId="5879D723">
            <w:pPr>
              <w:widowControl w:val="0"/>
              <w:jc w:val="both"/>
              <w:rPr>
                <w:rFonts w:hint="default" w:ascii="Lora" w:hAnsi="Lora" w:cs="Lora"/>
                <w:sz w:val="16"/>
                <w:szCs w:val="16"/>
              </w:rPr>
            </w:pPr>
            <w:r>
              <w:rPr>
                <w:rFonts w:hint="default" w:ascii="Lora" w:hAnsi="Lora" w:eastAsia="SimSun" w:cs="Lora"/>
                <w:sz w:val="16"/>
                <w:szCs w:val="16"/>
              </w:rPr>
              <w:t xml:space="preserve"> Todos los necesarios: Ventas, Compras, Inventario, </w:t>
            </w:r>
            <w:r>
              <w:rPr>
                <w:rFonts w:hint="default" w:ascii="Lora" w:hAnsi="Lora" w:eastAsia="SimSun" w:cs="Lora"/>
                <w:sz w:val="16"/>
                <w:szCs w:val="16"/>
                <w:lang w:val="es-ES"/>
              </w:rPr>
              <w:t>CRM, Contactos</w:t>
            </w:r>
            <w:r>
              <w:rPr>
                <w:rFonts w:hint="default" w:ascii="Lora" w:hAnsi="Lora" w:eastAsia="SimSun" w:cs="Lora"/>
                <w:sz w:val="16"/>
                <w:szCs w:val="16"/>
              </w:rPr>
              <w:t>.</w:t>
            </w:r>
          </w:p>
        </w:tc>
      </w:tr>
      <w:tr w14:paraId="3847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7F49464A">
            <w:pPr>
              <w:widowControl w:val="0"/>
              <w:jc w:val="both"/>
              <w:rPr>
                <w:rFonts w:hint="default" w:ascii="Lora" w:hAnsi="Lora" w:cs="Lora"/>
                <w:b/>
                <w:bCs/>
                <w:sz w:val="16"/>
                <w:szCs w:val="16"/>
              </w:rPr>
            </w:pPr>
            <w:r>
              <w:rPr>
                <w:rFonts w:hint="default" w:ascii="Lora" w:hAnsi="Lora" w:eastAsia="SimSun" w:cs="Lora"/>
                <w:b/>
                <w:bCs/>
                <w:sz w:val="16"/>
                <w:szCs w:val="16"/>
              </w:rPr>
              <w:t xml:space="preserve">Acceso </w:t>
            </w:r>
          </w:p>
        </w:tc>
        <w:tc>
          <w:tcPr>
            <w:tcW w:w="2920" w:type="dxa"/>
          </w:tcPr>
          <w:p w14:paraId="31667DC3">
            <w:pPr>
              <w:widowControl w:val="0"/>
              <w:jc w:val="both"/>
              <w:rPr>
                <w:rFonts w:hint="default" w:ascii="Lora" w:hAnsi="Lora" w:cs="Lora"/>
                <w:sz w:val="16"/>
                <w:szCs w:val="16"/>
              </w:rPr>
            </w:pPr>
            <w:r>
              <w:rPr>
                <w:rFonts w:hint="default" w:ascii="Lora" w:hAnsi="Lora" w:eastAsia="SimSun" w:cs="Lora"/>
                <w:sz w:val="16"/>
                <w:szCs w:val="16"/>
              </w:rPr>
              <w:t xml:space="preserve"> Local, desde el navegador de la propia máquina virtual. </w:t>
            </w:r>
          </w:p>
        </w:tc>
        <w:tc>
          <w:tcPr>
            <w:tcW w:w="2920" w:type="dxa"/>
          </w:tcPr>
          <w:p w14:paraId="5EA27F40">
            <w:pPr>
              <w:widowControl w:val="0"/>
              <w:jc w:val="both"/>
              <w:rPr>
                <w:rFonts w:hint="default" w:ascii="Lora" w:hAnsi="Lora" w:cs="Lora"/>
                <w:sz w:val="16"/>
                <w:szCs w:val="16"/>
              </w:rPr>
            </w:pPr>
            <w:r>
              <w:rPr>
                <w:rFonts w:hint="default" w:ascii="Lora" w:hAnsi="Lora" w:eastAsia="SimSun" w:cs="Lora"/>
                <w:sz w:val="16"/>
                <w:szCs w:val="16"/>
              </w:rPr>
              <w:t xml:space="preserve"> Remoto, desde cualquier ordenador conectado a la red.</w:t>
            </w:r>
          </w:p>
        </w:tc>
      </w:tr>
      <w:tr w14:paraId="4AB2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7F795AB5">
            <w:pPr>
              <w:widowControl w:val="0"/>
              <w:jc w:val="both"/>
              <w:rPr>
                <w:rFonts w:hint="default" w:ascii="Lora" w:hAnsi="Lora" w:cs="Lora"/>
                <w:b/>
                <w:bCs/>
                <w:sz w:val="16"/>
                <w:szCs w:val="16"/>
              </w:rPr>
            </w:pPr>
            <w:r>
              <w:rPr>
                <w:rFonts w:hint="default" w:ascii="Lora" w:hAnsi="Lora" w:eastAsia="SimSun" w:cs="Lora"/>
                <w:b/>
                <w:bCs/>
                <w:sz w:val="16"/>
                <w:szCs w:val="16"/>
              </w:rPr>
              <w:t xml:space="preserve">Base de datos </w:t>
            </w:r>
          </w:p>
        </w:tc>
        <w:tc>
          <w:tcPr>
            <w:tcW w:w="2920" w:type="dxa"/>
          </w:tcPr>
          <w:p w14:paraId="69634FEF">
            <w:pPr>
              <w:widowControl w:val="0"/>
              <w:jc w:val="both"/>
              <w:rPr>
                <w:rFonts w:hint="default" w:ascii="Lora" w:hAnsi="Lora" w:cs="Lora"/>
                <w:sz w:val="16"/>
                <w:szCs w:val="16"/>
              </w:rPr>
            </w:pPr>
            <w:r>
              <w:rPr>
                <w:rFonts w:hint="default" w:ascii="Lora" w:hAnsi="Lora" w:eastAsia="SimSun" w:cs="Lora"/>
                <w:sz w:val="16"/>
                <w:szCs w:val="16"/>
              </w:rPr>
              <w:t xml:space="preserve"> PostgreSQL instalado junto a Odoo en la misma máquina. </w:t>
            </w:r>
          </w:p>
        </w:tc>
        <w:tc>
          <w:tcPr>
            <w:tcW w:w="2920" w:type="dxa"/>
          </w:tcPr>
          <w:p w14:paraId="588A8760">
            <w:pPr>
              <w:widowControl w:val="0"/>
              <w:jc w:val="both"/>
              <w:rPr>
                <w:rFonts w:hint="default" w:ascii="Lora" w:hAnsi="Lora" w:cs="Lora"/>
                <w:sz w:val="16"/>
                <w:szCs w:val="16"/>
              </w:rPr>
            </w:pPr>
            <w:r>
              <w:rPr>
                <w:rFonts w:hint="default" w:ascii="Lora" w:hAnsi="Lora" w:eastAsia="SimSun" w:cs="Lora"/>
                <w:sz w:val="16"/>
                <w:szCs w:val="16"/>
              </w:rPr>
              <w:t xml:space="preserve"> PostgreSQL separado en su propio contenedor/servicio.</w:t>
            </w:r>
          </w:p>
        </w:tc>
      </w:tr>
      <w:tr w14:paraId="0C34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451CF232">
            <w:pPr>
              <w:widowControl w:val="0"/>
              <w:jc w:val="both"/>
              <w:rPr>
                <w:rFonts w:hint="default" w:ascii="Lora" w:hAnsi="Lora" w:cs="Lora"/>
                <w:b/>
                <w:bCs/>
                <w:sz w:val="16"/>
                <w:szCs w:val="16"/>
              </w:rPr>
            </w:pPr>
            <w:r>
              <w:rPr>
                <w:rFonts w:hint="default" w:ascii="Lora" w:hAnsi="Lora" w:eastAsia="SimSun" w:cs="Lora"/>
                <w:b/>
                <w:bCs/>
                <w:sz w:val="16"/>
                <w:szCs w:val="16"/>
              </w:rPr>
              <w:t xml:space="preserve">Red </w:t>
            </w:r>
          </w:p>
        </w:tc>
        <w:tc>
          <w:tcPr>
            <w:tcW w:w="2920" w:type="dxa"/>
          </w:tcPr>
          <w:p w14:paraId="138DC3CD">
            <w:pPr>
              <w:widowControl w:val="0"/>
              <w:jc w:val="both"/>
              <w:rPr>
                <w:rFonts w:hint="default" w:ascii="Lora" w:hAnsi="Lora" w:cs="Lora"/>
                <w:sz w:val="16"/>
                <w:szCs w:val="16"/>
                <w:lang w:val="es-ES"/>
              </w:rPr>
            </w:pPr>
            <w:r>
              <w:rPr>
                <w:rFonts w:hint="default" w:ascii="Lora" w:hAnsi="Lora" w:eastAsia="SimSun" w:cs="Lora"/>
                <w:sz w:val="16"/>
                <w:szCs w:val="16"/>
              </w:rPr>
              <w:t xml:space="preserve"> </w:t>
            </w:r>
            <w:r>
              <w:rPr>
                <w:rFonts w:hint="default" w:ascii="Lora" w:hAnsi="Lora" w:eastAsia="SimSun" w:cs="Lora"/>
                <w:sz w:val="16"/>
                <w:szCs w:val="16"/>
                <w:lang w:val="es-ES"/>
              </w:rPr>
              <w:t>NAT</w:t>
            </w:r>
          </w:p>
        </w:tc>
        <w:tc>
          <w:tcPr>
            <w:tcW w:w="2920" w:type="dxa"/>
          </w:tcPr>
          <w:p w14:paraId="2249AE15">
            <w:pPr>
              <w:widowControl w:val="0"/>
              <w:jc w:val="both"/>
              <w:rPr>
                <w:rFonts w:hint="default" w:ascii="Lora" w:hAnsi="Lora" w:cs="Lora"/>
                <w:sz w:val="16"/>
                <w:szCs w:val="16"/>
                <w:lang w:val="es-ES"/>
              </w:rPr>
            </w:pPr>
            <w:r>
              <w:rPr>
                <w:rFonts w:hint="default" w:ascii="Lora" w:hAnsi="Lora" w:eastAsia="SimSun" w:cs="Lora"/>
                <w:sz w:val="16"/>
                <w:szCs w:val="16"/>
              </w:rPr>
              <w:t xml:space="preserve"> </w:t>
            </w:r>
            <w:r>
              <w:rPr>
                <w:rFonts w:hint="default" w:ascii="Lora" w:hAnsi="Lora" w:eastAsia="SimSun" w:cs="Lora"/>
                <w:sz w:val="16"/>
                <w:szCs w:val="16"/>
                <w:lang w:val="es-ES"/>
              </w:rPr>
              <w:t>NAT + Maquina Anfitriona</w:t>
            </w:r>
          </w:p>
        </w:tc>
      </w:tr>
      <w:tr w14:paraId="581A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3A42B06E">
            <w:pPr>
              <w:widowControl w:val="0"/>
              <w:jc w:val="both"/>
              <w:rPr>
                <w:rFonts w:hint="default" w:ascii="Lora" w:hAnsi="Lora" w:cs="Lora"/>
                <w:b/>
                <w:bCs/>
                <w:sz w:val="16"/>
                <w:szCs w:val="16"/>
              </w:rPr>
            </w:pPr>
            <w:r>
              <w:rPr>
                <w:rFonts w:hint="default" w:ascii="Lora" w:hAnsi="Lora" w:eastAsia="SimSun" w:cs="Lora"/>
                <w:b/>
                <w:bCs/>
                <w:sz w:val="16"/>
                <w:szCs w:val="16"/>
              </w:rPr>
              <w:t xml:space="preserve">Persistencia </w:t>
            </w:r>
          </w:p>
        </w:tc>
        <w:tc>
          <w:tcPr>
            <w:tcW w:w="2920" w:type="dxa"/>
          </w:tcPr>
          <w:p w14:paraId="2AE55EA4">
            <w:pPr>
              <w:widowControl w:val="0"/>
              <w:jc w:val="both"/>
              <w:rPr>
                <w:rFonts w:hint="default" w:ascii="Lora" w:hAnsi="Lora" w:cs="Lora"/>
                <w:sz w:val="16"/>
                <w:szCs w:val="16"/>
              </w:rPr>
            </w:pPr>
            <w:r>
              <w:rPr>
                <w:rFonts w:hint="default" w:ascii="Lora" w:hAnsi="Lora" w:eastAsia="SimSun" w:cs="Lora"/>
                <w:sz w:val="16"/>
                <w:szCs w:val="16"/>
              </w:rPr>
              <w:t xml:space="preserve"> Se guarda todo en el disco duro de la máquina virtual. </w:t>
            </w:r>
          </w:p>
        </w:tc>
        <w:tc>
          <w:tcPr>
            <w:tcW w:w="2920" w:type="dxa"/>
          </w:tcPr>
          <w:p w14:paraId="42A4AB1E">
            <w:pPr>
              <w:widowControl w:val="0"/>
              <w:jc w:val="both"/>
              <w:rPr>
                <w:rFonts w:hint="default" w:ascii="Lora" w:hAnsi="Lora" w:cs="Lora"/>
                <w:sz w:val="16"/>
                <w:szCs w:val="16"/>
              </w:rPr>
            </w:pPr>
            <w:r>
              <w:rPr>
                <w:rFonts w:hint="default" w:ascii="Lora" w:hAnsi="Lora" w:eastAsia="SimSun" w:cs="Lora"/>
                <w:sz w:val="16"/>
                <w:szCs w:val="16"/>
              </w:rPr>
              <w:t xml:space="preserve"> Se usan volúmenes de Docker para no perder los datos.</w:t>
            </w:r>
          </w:p>
        </w:tc>
      </w:tr>
      <w:tr w14:paraId="6B09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4A429FDC">
            <w:pPr>
              <w:widowControl w:val="0"/>
              <w:jc w:val="both"/>
              <w:rPr>
                <w:rFonts w:hint="default" w:ascii="Lora" w:hAnsi="Lora" w:cs="Lora"/>
                <w:b/>
                <w:bCs/>
                <w:sz w:val="16"/>
                <w:szCs w:val="16"/>
              </w:rPr>
            </w:pPr>
            <w:r>
              <w:rPr>
                <w:rFonts w:hint="default" w:ascii="Lora" w:hAnsi="Lora" w:eastAsia="SimSun" w:cs="Lora"/>
                <w:b/>
                <w:bCs/>
                <w:sz w:val="16"/>
                <w:szCs w:val="16"/>
              </w:rPr>
              <w:t xml:space="preserve">Administración </w:t>
            </w:r>
          </w:p>
        </w:tc>
        <w:tc>
          <w:tcPr>
            <w:tcW w:w="2920" w:type="dxa"/>
          </w:tcPr>
          <w:p w14:paraId="61A2467E">
            <w:pPr>
              <w:widowControl w:val="0"/>
              <w:jc w:val="both"/>
              <w:rPr>
                <w:rFonts w:hint="default" w:ascii="Lora" w:hAnsi="Lora" w:cs="Lora"/>
                <w:sz w:val="16"/>
                <w:szCs w:val="16"/>
              </w:rPr>
            </w:pPr>
            <w:r>
              <w:rPr>
                <w:rFonts w:hint="default" w:ascii="Lora" w:hAnsi="Lora" w:eastAsia="SimSun" w:cs="Lora"/>
                <w:sz w:val="16"/>
                <w:szCs w:val="16"/>
              </w:rPr>
              <w:t xml:space="preserve"> Muy sencilla, no hay que gestionar permisos complejos. </w:t>
            </w:r>
          </w:p>
        </w:tc>
        <w:tc>
          <w:tcPr>
            <w:tcW w:w="2920" w:type="dxa"/>
          </w:tcPr>
          <w:p w14:paraId="038456C8">
            <w:pPr>
              <w:widowControl w:val="0"/>
              <w:jc w:val="both"/>
              <w:rPr>
                <w:rFonts w:hint="default" w:ascii="Lora" w:hAnsi="Lora" w:cs="Lora"/>
                <w:sz w:val="16"/>
                <w:szCs w:val="16"/>
              </w:rPr>
            </w:pPr>
            <w:r>
              <w:rPr>
                <w:rFonts w:hint="default" w:ascii="Lora" w:hAnsi="Lora" w:eastAsia="SimSun" w:cs="Lora"/>
                <w:sz w:val="16"/>
                <w:szCs w:val="16"/>
              </w:rPr>
              <w:t xml:space="preserve"> Más avanzada, hay que vigilar roles, accesos y seguridad.</w:t>
            </w:r>
          </w:p>
        </w:tc>
      </w:tr>
      <w:tr w14:paraId="71F0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919" w:type="dxa"/>
          </w:tcPr>
          <w:p w14:paraId="240F7734">
            <w:pPr>
              <w:widowControl w:val="0"/>
              <w:jc w:val="both"/>
              <w:rPr>
                <w:rFonts w:hint="default" w:ascii="Lora" w:hAnsi="Lora" w:cs="Lora"/>
                <w:b/>
                <w:bCs/>
                <w:sz w:val="16"/>
                <w:szCs w:val="16"/>
              </w:rPr>
            </w:pPr>
            <w:r>
              <w:rPr>
                <w:rFonts w:hint="default" w:ascii="Lora" w:hAnsi="Lora" w:eastAsia="SimSun" w:cs="Lora"/>
                <w:b/>
                <w:bCs/>
                <w:sz w:val="16"/>
                <w:szCs w:val="16"/>
              </w:rPr>
              <w:t xml:space="preserve">Complejidad </w:t>
            </w:r>
          </w:p>
        </w:tc>
        <w:tc>
          <w:tcPr>
            <w:tcW w:w="2920" w:type="dxa"/>
          </w:tcPr>
          <w:p w14:paraId="7CCB37E4">
            <w:pPr>
              <w:widowControl w:val="0"/>
              <w:jc w:val="both"/>
              <w:rPr>
                <w:rFonts w:hint="default" w:ascii="Lora" w:hAnsi="Lora" w:cs="Lora"/>
                <w:sz w:val="16"/>
                <w:szCs w:val="16"/>
              </w:rPr>
            </w:pPr>
            <w:r>
              <w:rPr>
                <w:rFonts w:hint="default" w:ascii="Lora" w:hAnsi="Lora" w:eastAsia="SimSun" w:cs="Lora"/>
                <w:sz w:val="16"/>
                <w:szCs w:val="16"/>
              </w:rPr>
              <w:t xml:space="preserve"> Baja. </w:t>
            </w:r>
          </w:p>
        </w:tc>
        <w:tc>
          <w:tcPr>
            <w:tcW w:w="2920" w:type="dxa"/>
          </w:tcPr>
          <w:p w14:paraId="412F236B">
            <w:pPr>
              <w:widowControl w:val="0"/>
              <w:jc w:val="both"/>
              <w:rPr>
                <w:rFonts w:hint="default" w:ascii="Lora" w:hAnsi="Lora" w:cs="Lora"/>
                <w:sz w:val="16"/>
                <w:szCs w:val="16"/>
              </w:rPr>
            </w:pPr>
            <w:r>
              <w:rPr>
                <w:rFonts w:hint="default" w:ascii="Lora" w:hAnsi="Lora" w:eastAsia="SimSun" w:cs="Lora"/>
                <w:sz w:val="16"/>
                <w:szCs w:val="16"/>
              </w:rPr>
              <w:t xml:space="preserve"> Alta.</w:t>
            </w:r>
          </w:p>
        </w:tc>
      </w:tr>
      <w:tr w14:paraId="78A3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919" w:type="dxa"/>
          </w:tcPr>
          <w:p w14:paraId="1B4929F2">
            <w:pPr>
              <w:widowControl w:val="0"/>
              <w:jc w:val="both"/>
              <w:rPr>
                <w:rFonts w:hint="default" w:ascii="Lora" w:hAnsi="Lora" w:cs="Lora"/>
                <w:b/>
                <w:bCs/>
                <w:sz w:val="16"/>
                <w:szCs w:val="16"/>
              </w:rPr>
            </w:pPr>
            <w:r>
              <w:rPr>
                <w:rFonts w:hint="default" w:ascii="Lora" w:hAnsi="Lora" w:eastAsia="SimSun" w:cs="Lora"/>
                <w:b/>
                <w:bCs/>
                <w:sz w:val="16"/>
                <w:szCs w:val="16"/>
              </w:rPr>
              <w:t xml:space="preserve">Ventajas </w:t>
            </w:r>
          </w:p>
        </w:tc>
        <w:tc>
          <w:tcPr>
            <w:tcW w:w="2920" w:type="dxa"/>
          </w:tcPr>
          <w:p w14:paraId="2172C8B2">
            <w:pPr>
              <w:widowControl w:val="0"/>
              <w:jc w:val="both"/>
              <w:rPr>
                <w:rFonts w:hint="default" w:ascii="Lora" w:hAnsi="Lora" w:cs="Lora"/>
                <w:sz w:val="16"/>
                <w:szCs w:val="16"/>
              </w:rPr>
            </w:pPr>
            <w:r>
              <w:rPr>
                <w:rFonts w:hint="default" w:ascii="Lora" w:hAnsi="Lora" w:eastAsia="SimSun" w:cs="Lora"/>
                <w:sz w:val="16"/>
                <w:szCs w:val="16"/>
              </w:rPr>
              <w:t xml:space="preserve"> Muy rápido de montar, ideal para enseñar el programa. </w:t>
            </w:r>
          </w:p>
        </w:tc>
        <w:tc>
          <w:tcPr>
            <w:tcW w:w="2920" w:type="dxa"/>
          </w:tcPr>
          <w:p w14:paraId="3FF6EF46">
            <w:pPr>
              <w:widowControl w:val="0"/>
              <w:jc w:val="both"/>
              <w:rPr>
                <w:rFonts w:hint="default" w:ascii="Lora" w:hAnsi="Lora" w:cs="Lora"/>
                <w:sz w:val="16"/>
                <w:szCs w:val="16"/>
              </w:rPr>
            </w:pPr>
            <w:r>
              <w:rPr>
                <w:rFonts w:hint="default" w:ascii="Lora" w:hAnsi="Lora" w:eastAsia="SimSun" w:cs="Lora"/>
                <w:sz w:val="16"/>
                <w:szCs w:val="16"/>
              </w:rPr>
              <w:t xml:space="preserve"> Permite trabajo en equipo, es escalable y más seguro.</w:t>
            </w:r>
          </w:p>
        </w:tc>
      </w:tr>
      <w:tr w14:paraId="52CE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2919" w:type="dxa"/>
          </w:tcPr>
          <w:p w14:paraId="4624100C">
            <w:pPr>
              <w:widowControl w:val="0"/>
              <w:jc w:val="both"/>
              <w:rPr>
                <w:rFonts w:hint="default" w:ascii="Lora" w:hAnsi="Lora" w:cs="Lora"/>
                <w:b/>
                <w:bCs/>
                <w:sz w:val="16"/>
                <w:szCs w:val="16"/>
              </w:rPr>
            </w:pPr>
            <w:r>
              <w:rPr>
                <w:rFonts w:hint="default" w:ascii="Lora" w:hAnsi="Lora" w:eastAsia="SimSun" w:cs="Lora"/>
                <w:b/>
                <w:bCs/>
                <w:sz w:val="16"/>
                <w:szCs w:val="16"/>
              </w:rPr>
              <w:t xml:space="preserve">Limitaciones </w:t>
            </w:r>
          </w:p>
        </w:tc>
        <w:tc>
          <w:tcPr>
            <w:tcW w:w="2920" w:type="dxa"/>
          </w:tcPr>
          <w:p w14:paraId="5D48A47F">
            <w:pPr>
              <w:widowControl w:val="0"/>
              <w:jc w:val="both"/>
              <w:rPr>
                <w:rFonts w:hint="default" w:ascii="Lora" w:hAnsi="Lora" w:cs="Lora"/>
                <w:sz w:val="16"/>
                <w:szCs w:val="16"/>
              </w:rPr>
            </w:pPr>
            <w:r>
              <w:rPr>
                <w:rFonts w:hint="default" w:ascii="Lora" w:hAnsi="Lora" w:eastAsia="SimSun" w:cs="Lora"/>
                <w:sz w:val="16"/>
                <w:szCs w:val="16"/>
              </w:rPr>
              <w:t xml:space="preserve"> No sirve para que trabajen varias personas a la vez. </w:t>
            </w:r>
          </w:p>
        </w:tc>
        <w:tc>
          <w:tcPr>
            <w:tcW w:w="2920" w:type="dxa"/>
          </w:tcPr>
          <w:p w14:paraId="0FA4E256">
            <w:pPr>
              <w:widowControl w:val="0"/>
              <w:jc w:val="both"/>
              <w:rPr>
                <w:rFonts w:hint="default" w:ascii="Lora" w:hAnsi="Lora" w:cs="Lora"/>
                <w:sz w:val="16"/>
                <w:szCs w:val="16"/>
              </w:rPr>
            </w:pPr>
            <w:r>
              <w:rPr>
                <w:rFonts w:hint="default" w:ascii="Lora" w:hAnsi="Lora" w:eastAsia="SimSun" w:cs="Lora"/>
                <w:sz w:val="16"/>
                <w:szCs w:val="16"/>
              </w:rPr>
              <w:t xml:space="preserve"> Consume más recursos y es más difícil de configurar.</w:t>
            </w:r>
          </w:p>
        </w:tc>
      </w:tr>
    </w:tbl>
    <w:p w14:paraId="69CE9487">
      <w:pPr>
        <w:rPr>
          <w:rFonts w:hint="default" w:ascii="Lora" w:hAnsi="Lora" w:eastAsia="SimSun" w:cs="Lora"/>
          <w:sz w:val="24"/>
          <w:szCs w:val="24"/>
          <w:lang w:val="es-ES"/>
        </w:rPr>
      </w:pPr>
    </w:p>
    <w:p w14:paraId="0595113C">
      <w:pPr>
        <w:rPr>
          <w:rFonts w:hint="default" w:ascii="Lora" w:hAnsi="Lora" w:eastAsia="SimSun" w:cs="Lora"/>
          <w:sz w:val="24"/>
          <w:szCs w:val="24"/>
          <w:lang w:val="es-ES"/>
        </w:rPr>
      </w:pPr>
    </w:p>
    <w:p w14:paraId="5B03C776">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Informe de adaptación de los entornos</w:t>
      </w:r>
    </w:p>
    <w:p w14:paraId="14421256">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Para esta práctica, las dos instalaciones que he montado son súper distintas básicamente porque la empresa pedía cosas diferentes. En el Escenario A, el comercial solo quería algo rápido para trastear y hacer demostraciones. Por eso, lo metí todo junto en una máquina virtual </w:t>
      </w:r>
      <w:r>
        <w:rPr>
          <w:rFonts w:hint="default" w:ascii="Lora" w:hAnsi="Lora" w:eastAsia="sans-serif" w:cs="Lora"/>
          <w:lang w:val="es-ES"/>
        </w:rPr>
        <w:t xml:space="preserve">bien compacto </w:t>
      </w:r>
      <w:r>
        <w:rPr>
          <w:rFonts w:hint="default" w:ascii="Lora" w:hAnsi="Lora" w:eastAsia="sans-serif" w:cs="Lora"/>
        </w:rPr>
        <w:t xml:space="preserve">y listo. Pero en el Escenario B, la idea era que los de compras, almacén y ventas curraran juntos. Ahí ya </w:t>
      </w:r>
      <w:r>
        <w:rPr>
          <w:rFonts w:hint="default" w:ascii="Lora" w:hAnsi="Lora" w:eastAsia="sans-serif" w:cs="Lora"/>
          <w:lang w:val="es-ES"/>
        </w:rPr>
        <w:t xml:space="preserve">se tuvo </w:t>
      </w:r>
      <w:r>
        <w:rPr>
          <w:rFonts w:hint="default" w:ascii="Lora" w:hAnsi="Lora" w:eastAsia="sans-serif" w:cs="Lora"/>
        </w:rPr>
        <w:t>que montar un servidor centralizado para que todos pudieran entrar por red</w:t>
      </w:r>
      <w:r>
        <w:rPr>
          <w:rFonts w:hint="default" w:ascii="Lora" w:hAnsi="Lora" w:eastAsia="sans-serif" w:cs="Lora"/>
          <w:lang w:val="es-ES"/>
        </w:rPr>
        <w:t xml:space="preserve"> y trabajar en conjunto mas enfocado a una empresa real</w:t>
      </w:r>
      <w:r>
        <w:rPr>
          <w:rFonts w:hint="default" w:ascii="Lora" w:hAnsi="Lora" w:eastAsia="sans-serif" w:cs="Lora"/>
        </w:rPr>
        <w:t xml:space="preserve">. </w:t>
      </w:r>
    </w:p>
    <w:p w14:paraId="02BFCE40">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De lejos, el entorno más fácil de montar fue el primero. Todo va en el mismo sitio y, al ser para un solo usuario, no me tuve que calentar la cabeza con permisos ni líos de red. En cambio, el Escenario B es el que vale de verdad para el trabajo colaborativo; si alguien de ventas hace un pedido, el del almacén lo ve al momento y el stock se actualiza solo. </w:t>
      </w:r>
    </w:p>
    <w:p w14:paraId="6C6271FF">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En el tema de las aplicaciones también hay bastante diferencia. En la primera máquina me sobraba con instalar el CRM y Ventas para enseñar cómo se pilla a un cliente. Pero en el servidor de varios departamentos tuve que meter también Compras e Inventario para que toda la gestión estuviera conectada. Y claro, al instalar esos, Odoo me coló otros módulos por dependencias, como el de facturación, sin que yo los pidiera directamente. </w:t>
      </w:r>
    </w:p>
    <w:p w14:paraId="3E70E2C4">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rPr>
        <w:t xml:space="preserve">A nivel de infraestructura, usar contenedores en el Escenario B me ha gustado porque te permite separar el programa Odoo de la base de datos PostgreSQL. Si algo falla, es más fácil de aislar sin romper el resto. Lo peor que le he visto es que es más lioso de configurar; si no haces bien lo de los volúmenes para que los datos sean persistentes, apagas el contenedor y se te borra todo el trabajo. </w:t>
      </w:r>
    </w:p>
    <w:p w14:paraId="6FDF421C">
      <w:pPr>
        <w:pStyle w:val="94"/>
        <w:keepNext w:val="0"/>
        <w:keepLines w:val="0"/>
        <w:widowControl/>
        <w:suppressLineNumbers w:val="0"/>
        <w:spacing w:before="0" w:beforeAutospacing="0" w:line="15" w:lineRule="atLeast"/>
        <w:ind w:left="0" w:right="0"/>
        <w:rPr>
          <w:rFonts w:hint="default" w:ascii="Lora" w:hAnsi="Lora" w:eastAsia="sans-serif" w:cs="Lora"/>
          <w:lang w:val="es-ES"/>
        </w:rPr>
      </w:pPr>
      <w:r>
        <w:rPr>
          <w:rFonts w:hint="default" w:ascii="Lora" w:hAnsi="Lora" w:eastAsia="sans-serif" w:cs="Lora"/>
        </w:rPr>
        <w:t>Por último, si tuviéramos que poner este servidor a funcionar en serio en una empresa de verdad y no solo para la práctica, habría que mejorar varias cosas. Le pondría copias de seguridad automáticas por si acaso, le metería un certificado de seguridad HTTPS para que la web sea segura</w:t>
      </w:r>
      <w:r>
        <w:rPr>
          <w:rFonts w:hint="default" w:ascii="Lora" w:hAnsi="Lora" w:eastAsia="sans-serif" w:cs="Lora"/>
          <w:lang w:val="es-ES"/>
        </w:rPr>
        <w:t>y no tener problemas más adelante</w:t>
      </w:r>
      <w:r>
        <w:rPr>
          <w:rFonts w:hint="default" w:ascii="Lora" w:hAnsi="Lora" w:eastAsia="sans-serif" w:cs="Lora"/>
        </w:rPr>
        <w:t>, y le pondría un nombre de dominio normal en vez de tener que entrar poniendo los números de la IP a mano.</w:t>
      </w:r>
      <w:r>
        <w:rPr>
          <w:rFonts w:hint="default" w:ascii="Lora" w:hAnsi="Lora" w:eastAsia="sans-serif" w:cs="Lora"/>
          <w:lang w:val="es-ES"/>
        </w:rPr>
        <w:t xml:space="preserve"> O siempre esta la opción de compra de un SGBD completo aunque salga más costoso pero seria menos lioso y sencillo.</w:t>
      </w:r>
    </w:p>
    <w:p w14:paraId="7E0C3118">
      <w:pPr>
        <w:rPr>
          <w:rFonts w:hint="default" w:ascii="Lora" w:hAnsi="Lora" w:eastAsia="SimSun" w:cs="Lora"/>
          <w:sz w:val="24"/>
          <w:szCs w:val="24"/>
          <w:lang w:val="es-ES"/>
        </w:rPr>
      </w:pPr>
    </w:p>
    <w:p w14:paraId="37E92B27">
      <w:pPr>
        <w:pStyle w:val="2"/>
        <w:bidi w:val="0"/>
        <w:rPr>
          <w:rFonts w:hint="default"/>
        </w:rPr>
      </w:pPr>
      <w:bookmarkStart w:id="33" w:name="_Toc5358"/>
      <w:bookmarkStart w:id="34" w:name="_Toc18482"/>
      <w:bookmarkStart w:id="35" w:name="_Toc4683"/>
      <w:r>
        <w:rPr>
          <w:rFonts w:hint="default"/>
        </w:rPr>
        <w:t>Tarea 12. Gestión de incidencias</w:t>
      </w:r>
      <w:bookmarkEnd w:id="33"/>
      <w:bookmarkEnd w:id="34"/>
      <w:bookmarkEnd w:id="35"/>
    </w:p>
    <w:p w14:paraId="561ADFDF">
      <w:pPr>
        <w:rPr>
          <w:rFonts w:hint="default" w:ascii="Lora" w:hAnsi="Lora" w:eastAsia="SimSun" w:cs="Lora"/>
          <w:sz w:val="24"/>
          <w:szCs w:val="24"/>
        </w:rPr>
      </w:pPr>
    </w:p>
    <w:p w14:paraId="4A404630">
      <w:pPr>
        <w:rPr>
          <w:rFonts w:hint="default" w:ascii="Lora" w:hAnsi="Lora" w:eastAsia="SimSun" w:cs="Lora"/>
          <w:b/>
          <w:bCs/>
          <w:color w:val="0000FF"/>
          <w:sz w:val="24"/>
          <w:szCs w:val="24"/>
          <w:lang w:val="es-ES"/>
        </w:rPr>
      </w:pPr>
      <w:r>
        <w:rPr>
          <w:rFonts w:hint="default" w:ascii="Lora" w:hAnsi="Lora" w:eastAsia="SimSun" w:cs="Lora"/>
          <w:b/>
          <w:bCs/>
          <w:color w:val="0000FF"/>
          <w:sz w:val="24"/>
          <w:szCs w:val="24"/>
        </w:rPr>
        <w:t>E12 — Registro de incidencias</w:t>
      </w:r>
    </w:p>
    <w:p w14:paraId="07694958">
      <w:pPr>
        <w:rPr>
          <w:rFonts w:hint="default" w:ascii="Lora" w:hAnsi="Lora" w:eastAsia="SimSun" w:cs="Lora"/>
          <w:sz w:val="24"/>
          <w:szCs w:val="24"/>
          <w:lang w:val="es-ES"/>
        </w:rPr>
      </w:pP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37D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A4E27B">
            <w:pPr>
              <w:widowControl w:val="0"/>
              <w:jc w:val="both"/>
              <w:rPr>
                <w:rFonts w:hint="default" w:ascii="Lora" w:hAnsi="Lora" w:cs="Lora"/>
              </w:rPr>
            </w:pPr>
            <w:r>
              <w:rPr>
                <w:rFonts w:hint="default" w:ascii="Lora" w:hAnsi="Lora" w:eastAsia="SimSun" w:cs="Lora"/>
                <w:sz w:val="24"/>
                <w:szCs w:val="24"/>
                <w:lang w:val="es-ES"/>
              </w:rPr>
              <w:t xml:space="preserve">ID </w:t>
            </w:r>
          </w:p>
        </w:tc>
        <w:tc>
          <w:tcPr>
            <w:tcW w:w="4261" w:type="dxa"/>
          </w:tcPr>
          <w:p w14:paraId="40DEB584">
            <w:pPr>
              <w:widowControl w:val="0"/>
              <w:jc w:val="both"/>
              <w:rPr>
                <w:rFonts w:hint="default" w:ascii="Lora" w:hAnsi="Lora" w:cs="Lora"/>
              </w:rPr>
            </w:pPr>
            <w:r>
              <w:rPr>
                <w:rFonts w:hint="default" w:ascii="Lora" w:hAnsi="Lora" w:eastAsia="SimSun" w:cs="Lora"/>
                <w:sz w:val="24"/>
                <w:szCs w:val="24"/>
                <w:lang w:val="es-ES"/>
              </w:rPr>
              <w:t xml:space="preserve"> INC-01</w:t>
            </w:r>
          </w:p>
        </w:tc>
      </w:tr>
      <w:tr w14:paraId="2096E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6A0FC0">
            <w:pPr>
              <w:widowControl w:val="0"/>
              <w:jc w:val="both"/>
              <w:rPr>
                <w:rFonts w:hint="default" w:ascii="Lora" w:hAnsi="Lora" w:cs="Lora"/>
              </w:rPr>
            </w:pPr>
            <w:r>
              <w:rPr>
                <w:rFonts w:hint="default" w:ascii="Lora" w:hAnsi="Lora" w:eastAsia="SimSun" w:cs="Lora"/>
                <w:sz w:val="24"/>
                <w:szCs w:val="24"/>
                <w:lang w:val="es-ES"/>
              </w:rPr>
              <w:t xml:space="preserve">Fecha/hora </w:t>
            </w:r>
          </w:p>
        </w:tc>
        <w:tc>
          <w:tcPr>
            <w:tcW w:w="4261" w:type="dxa"/>
          </w:tcPr>
          <w:p w14:paraId="7D1193EE">
            <w:pPr>
              <w:widowControl w:val="0"/>
              <w:jc w:val="both"/>
              <w:rPr>
                <w:rFonts w:hint="default" w:ascii="Lora" w:hAnsi="Lora" w:cs="Lora"/>
              </w:rPr>
            </w:pPr>
            <w:r>
              <w:rPr>
                <w:rFonts w:hint="default" w:ascii="Lora" w:hAnsi="Lora" w:eastAsia="SimSun" w:cs="Lora"/>
                <w:sz w:val="24"/>
                <w:szCs w:val="24"/>
                <w:lang w:val="es-ES"/>
              </w:rPr>
              <w:t xml:space="preserve"> Durante la instalación</w:t>
            </w:r>
          </w:p>
        </w:tc>
      </w:tr>
      <w:tr w14:paraId="73EB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3FFA05">
            <w:pPr>
              <w:widowControl w:val="0"/>
              <w:jc w:val="both"/>
              <w:rPr>
                <w:rFonts w:hint="default" w:ascii="Lora" w:hAnsi="Lora" w:cs="Lora"/>
              </w:rPr>
            </w:pPr>
            <w:r>
              <w:rPr>
                <w:rFonts w:hint="default" w:ascii="Lora" w:hAnsi="Lora" w:eastAsia="SimSun" w:cs="Lora"/>
                <w:sz w:val="24"/>
                <w:szCs w:val="24"/>
                <w:lang w:val="es-ES"/>
              </w:rPr>
              <w:t xml:space="preserve">Escenario </w:t>
            </w:r>
          </w:p>
        </w:tc>
        <w:tc>
          <w:tcPr>
            <w:tcW w:w="4261" w:type="dxa"/>
          </w:tcPr>
          <w:p w14:paraId="35F670C0">
            <w:pPr>
              <w:widowControl w:val="0"/>
              <w:jc w:val="both"/>
              <w:rPr>
                <w:rFonts w:hint="default" w:ascii="Lora" w:hAnsi="Lora" w:cs="Lora"/>
              </w:rPr>
            </w:pPr>
            <w:r>
              <w:rPr>
                <w:rFonts w:hint="default" w:ascii="Lora" w:hAnsi="Lora" w:eastAsia="SimSun" w:cs="Lora"/>
                <w:sz w:val="24"/>
                <w:szCs w:val="24"/>
                <w:lang w:val="es-ES"/>
              </w:rPr>
              <w:t xml:space="preserve"> Máquina Virtual (Ubuntu)</w:t>
            </w:r>
          </w:p>
        </w:tc>
      </w:tr>
      <w:tr w14:paraId="0092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03AE8E">
            <w:pPr>
              <w:widowControl w:val="0"/>
              <w:jc w:val="both"/>
              <w:rPr>
                <w:rFonts w:hint="default" w:ascii="Lora" w:hAnsi="Lora" w:cs="Lora"/>
              </w:rPr>
            </w:pPr>
            <w:r>
              <w:rPr>
                <w:rFonts w:hint="default" w:ascii="Lora" w:hAnsi="Lora" w:eastAsia="SimSun" w:cs="Lora"/>
                <w:sz w:val="24"/>
                <w:szCs w:val="24"/>
                <w:lang w:val="es-ES"/>
              </w:rPr>
              <w:t xml:space="preserve">Fase </w:t>
            </w:r>
          </w:p>
        </w:tc>
        <w:tc>
          <w:tcPr>
            <w:tcW w:w="4261" w:type="dxa"/>
          </w:tcPr>
          <w:p w14:paraId="5B1EEA22">
            <w:pPr>
              <w:widowControl w:val="0"/>
              <w:jc w:val="both"/>
              <w:rPr>
                <w:rFonts w:hint="default" w:ascii="Lora" w:hAnsi="Lora" w:cs="Lora"/>
              </w:rPr>
            </w:pPr>
            <w:r>
              <w:rPr>
                <w:rFonts w:hint="default" w:ascii="Lora" w:hAnsi="Lora" w:eastAsia="SimSun" w:cs="Lora"/>
                <w:sz w:val="24"/>
                <w:szCs w:val="24"/>
                <w:lang w:val="es-ES"/>
              </w:rPr>
              <w:t xml:space="preserve"> Configuración</w:t>
            </w:r>
          </w:p>
        </w:tc>
      </w:tr>
      <w:tr w14:paraId="022D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D5E9E3">
            <w:pPr>
              <w:widowControl w:val="0"/>
              <w:jc w:val="both"/>
              <w:rPr>
                <w:rFonts w:hint="default" w:ascii="Lora" w:hAnsi="Lora" w:cs="Lora"/>
              </w:rPr>
            </w:pPr>
            <w:r>
              <w:rPr>
                <w:rFonts w:hint="default" w:ascii="Lora" w:hAnsi="Lora" w:eastAsia="SimSun" w:cs="Lora"/>
                <w:sz w:val="24"/>
                <w:szCs w:val="24"/>
                <w:lang w:val="es-ES"/>
              </w:rPr>
              <w:t xml:space="preserve">Síntoma </w:t>
            </w:r>
          </w:p>
        </w:tc>
        <w:tc>
          <w:tcPr>
            <w:tcW w:w="4261" w:type="dxa"/>
          </w:tcPr>
          <w:p w14:paraId="469B7620">
            <w:pPr>
              <w:widowControl w:val="0"/>
              <w:jc w:val="both"/>
              <w:rPr>
                <w:rFonts w:hint="default" w:ascii="Lora" w:hAnsi="Lora" w:cs="Lora"/>
              </w:rPr>
            </w:pPr>
            <w:r>
              <w:rPr>
                <w:rFonts w:hint="default" w:ascii="Lora" w:hAnsi="Lora" w:eastAsia="SimSun" w:cs="Lora"/>
                <w:sz w:val="24"/>
                <w:szCs w:val="24"/>
                <w:lang w:val="es-ES"/>
              </w:rPr>
              <w:t xml:space="preserve"> Al ejecutar comandos con `sudo`, salía un aviso pesado que decía "unable to resolve host juan2: Name or service not known".</w:t>
            </w:r>
          </w:p>
        </w:tc>
      </w:tr>
      <w:tr w14:paraId="21AB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F6D883D">
            <w:pPr>
              <w:widowControl w:val="0"/>
              <w:jc w:val="both"/>
              <w:rPr>
                <w:rFonts w:hint="default" w:ascii="Lora" w:hAnsi="Lora" w:cs="Lora"/>
              </w:rPr>
            </w:pPr>
            <w:r>
              <w:rPr>
                <w:rFonts w:hint="default" w:ascii="Lora" w:hAnsi="Lora" w:eastAsia="SimSun" w:cs="Lora"/>
                <w:sz w:val="24"/>
                <w:szCs w:val="24"/>
                <w:lang w:val="es-ES"/>
              </w:rPr>
              <w:t xml:space="preserve">Diagnóstico </w:t>
            </w:r>
          </w:p>
        </w:tc>
        <w:tc>
          <w:tcPr>
            <w:tcW w:w="4261" w:type="dxa"/>
          </w:tcPr>
          <w:p w14:paraId="7DF037A5">
            <w:pPr>
              <w:widowControl w:val="0"/>
              <w:jc w:val="both"/>
              <w:rPr>
                <w:rFonts w:hint="default" w:ascii="Lora" w:hAnsi="Lora" w:cs="Lora"/>
              </w:rPr>
            </w:pPr>
            <w:r>
              <w:rPr>
                <w:rFonts w:hint="default" w:ascii="Lora" w:hAnsi="Lora" w:eastAsia="SimSun" w:cs="Lora"/>
                <w:sz w:val="24"/>
                <w:szCs w:val="24"/>
                <w:lang w:val="es-ES"/>
              </w:rPr>
              <w:t xml:space="preserve"> El sistema operativo no reconocía el nombre de mi propia máquina.</w:t>
            </w:r>
          </w:p>
        </w:tc>
      </w:tr>
      <w:tr w14:paraId="51463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290B5C">
            <w:pPr>
              <w:widowControl w:val="0"/>
              <w:jc w:val="both"/>
              <w:rPr>
                <w:rFonts w:hint="default" w:ascii="Lora" w:hAnsi="Lora" w:cs="Lora"/>
              </w:rPr>
            </w:pPr>
            <w:r>
              <w:rPr>
                <w:rFonts w:hint="default" w:ascii="Lora" w:hAnsi="Lora" w:eastAsia="SimSun" w:cs="Lora"/>
                <w:sz w:val="24"/>
                <w:szCs w:val="24"/>
                <w:lang w:val="es-ES"/>
              </w:rPr>
              <w:t xml:space="preserve">Impacto </w:t>
            </w:r>
          </w:p>
        </w:tc>
        <w:tc>
          <w:tcPr>
            <w:tcW w:w="4261" w:type="dxa"/>
          </w:tcPr>
          <w:p w14:paraId="044DC3B2">
            <w:pPr>
              <w:widowControl w:val="0"/>
              <w:jc w:val="both"/>
              <w:rPr>
                <w:rFonts w:hint="default" w:ascii="Lora" w:hAnsi="Lora" w:cs="Lora"/>
              </w:rPr>
            </w:pPr>
            <w:r>
              <w:rPr>
                <w:rFonts w:hint="default" w:ascii="Lora" w:hAnsi="Lora" w:eastAsia="SimSun" w:cs="Lora"/>
                <w:sz w:val="24"/>
                <w:szCs w:val="24"/>
                <w:lang w:val="es-ES"/>
              </w:rPr>
              <w:t xml:space="preserve"> Ninguno grave, era solo un mensaje molesto pero dejaba trabajar.</w:t>
            </w:r>
          </w:p>
        </w:tc>
      </w:tr>
      <w:tr w14:paraId="5A1F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F35472">
            <w:pPr>
              <w:widowControl w:val="0"/>
              <w:jc w:val="both"/>
              <w:rPr>
                <w:rFonts w:hint="default" w:ascii="Lora" w:hAnsi="Lora" w:cs="Lora"/>
              </w:rPr>
            </w:pPr>
            <w:r>
              <w:rPr>
                <w:rFonts w:hint="default" w:ascii="Lora" w:hAnsi="Lora" w:eastAsia="SimSun" w:cs="Lora"/>
                <w:sz w:val="24"/>
                <w:szCs w:val="24"/>
                <w:lang w:val="es-ES"/>
              </w:rPr>
              <w:t xml:space="preserve">Hipótesis </w:t>
            </w:r>
          </w:p>
        </w:tc>
        <w:tc>
          <w:tcPr>
            <w:tcW w:w="4261" w:type="dxa"/>
          </w:tcPr>
          <w:p w14:paraId="2E59F1A8">
            <w:pPr>
              <w:widowControl w:val="0"/>
              <w:jc w:val="both"/>
              <w:rPr>
                <w:rFonts w:hint="default" w:ascii="Lora" w:hAnsi="Lora" w:cs="Lora"/>
              </w:rPr>
            </w:pPr>
            <w:r>
              <w:rPr>
                <w:rFonts w:hint="default" w:ascii="Lora" w:hAnsi="Lora" w:eastAsia="SimSun" w:cs="Lora"/>
                <w:sz w:val="24"/>
                <w:szCs w:val="24"/>
                <w:lang w:val="es-ES"/>
              </w:rPr>
              <w:t xml:space="preserve"> El archivo de configuración de red de Ubuntu no tiene guardado el nombre "juan2".</w:t>
            </w:r>
          </w:p>
        </w:tc>
      </w:tr>
      <w:tr w14:paraId="6237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677556">
            <w:pPr>
              <w:widowControl w:val="0"/>
              <w:jc w:val="both"/>
              <w:rPr>
                <w:rFonts w:hint="default" w:ascii="Lora" w:hAnsi="Lora" w:cs="Lora"/>
              </w:rPr>
            </w:pPr>
            <w:r>
              <w:rPr>
                <w:rFonts w:hint="default" w:ascii="Lora" w:hAnsi="Lora" w:eastAsia="SimSun" w:cs="Lora"/>
                <w:sz w:val="24"/>
                <w:szCs w:val="24"/>
                <w:lang w:val="es-ES"/>
              </w:rPr>
              <w:t xml:space="preserve">Comprobaciones realizadas </w:t>
            </w:r>
          </w:p>
        </w:tc>
        <w:tc>
          <w:tcPr>
            <w:tcW w:w="4261" w:type="dxa"/>
          </w:tcPr>
          <w:p w14:paraId="277832C6">
            <w:pPr>
              <w:widowControl w:val="0"/>
              <w:jc w:val="both"/>
              <w:rPr>
                <w:rFonts w:hint="default" w:ascii="Lora" w:hAnsi="Lora" w:cs="Lora"/>
              </w:rPr>
            </w:pPr>
            <w:r>
              <w:rPr>
                <w:rFonts w:hint="default" w:ascii="Lora" w:hAnsi="Lora" w:eastAsia="SimSun" w:cs="Lora"/>
                <w:sz w:val="24"/>
                <w:szCs w:val="24"/>
                <w:lang w:val="es-ES"/>
              </w:rPr>
              <w:t xml:space="preserve"> Probé a ejecutar comandos de Docker con sudo para ver si me cortaba el proceso o solo era un aviso visual.</w:t>
            </w:r>
          </w:p>
        </w:tc>
      </w:tr>
      <w:tr w14:paraId="24F4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4F3A71">
            <w:pPr>
              <w:widowControl w:val="0"/>
              <w:jc w:val="both"/>
              <w:rPr>
                <w:rFonts w:hint="default" w:ascii="Lora" w:hAnsi="Lora" w:cs="Lora"/>
              </w:rPr>
            </w:pPr>
            <w:r>
              <w:rPr>
                <w:rFonts w:hint="default" w:ascii="Lora" w:hAnsi="Lora" w:eastAsia="SimSun" w:cs="Lora"/>
                <w:sz w:val="24"/>
                <w:szCs w:val="24"/>
                <w:lang w:val="es-ES"/>
              </w:rPr>
              <w:t xml:space="preserve">Causa </w:t>
            </w:r>
          </w:p>
        </w:tc>
        <w:tc>
          <w:tcPr>
            <w:tcW w:w="4261" w:type="dxa"/>
          </w:tcPr>
          <w:p w14:paraId="43922397">
            <w:pPr>
              <w:widowControl w:val="0"/>
              <w:jc w:val="both"/>
              <w:rPr>
                <w:rFonts w:hint="default" w:ascii="Lora" w:hAnsi="Lora" w:cs="Lora"/>
              </w:rPr>
            </w:pPr>
            <w:r>
              <w:rPr>
                <w:rFonts w:hint="default" w:ascii="Lora" w:hAnsi="Lora" w:eastAsia="SimSun" w:cs="Lora"/>
                <w:sz w:val="24"/>
                <w:szCs w:val="24"/>
                <w:lang w:val="es-ES"/>
              </w:rPr>
              <w:t xml:space="preserve"> Desajuste en el archivo /etc/hosts.</w:t>
            </w:r>
          </w:p>
        </w:tc>
      </w:tr>
      <w:tr w14:paraId="66C7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B3F0E0">
            <w:pPr>
              <w:widowControl w:val="0"/>
              <w:jc w:val="both"/>
              <w:rPr>
                <w:rFonts w:hint="default" w:ascii="Lora" w:hAnsi="Lora" w:cs="Lora"/>
              </w:rPr>
            </w:pPr>
            <w:r>
              <w:rPr>
                <w:rFonts w:hint="default" w:ascii="Lora" w:hAnsi="Lora" w:eastAsia="SimSun" w:cs="Lora"/>
                <w:sz w:val="24"/>
                <w:szCs w:val="24"/>
                <w:lang w:val="es-ES"/>
              </w:rPr>
              <w:t xml:space="preserve">Solución/actuación </w:t>
            </w:r>
          </w:p>
        </w:tc>
        <w:tc>
          <w:tcPr>
            <w:tcW w:w="4261" w:type="dxa"/>
          </w:tcPr>
          <w:p w14:paraId="7D8CE4BE">
            <w:pPr>
              <w:widowControl w:val="0"/>
              <w:jc w:val="both"/>
              <w:rPr>
                <w:rFonts w:hint="default" w:ascii="Lora" w:hAnsi="Lora" w:cs="Lora"/>
              </w:rPr>
            </w:pPr>
            <w:r>
              <w:rPr>
                <w:rFonts w:hint="default" w:ascii="Lora" w:hAnsi="Lora" w:eastAsia="SimSun" w:cs="Lora"/>
                <w:sz w:val="24"/>
                <w:szCs w:val="24"/>
                <w:lang w:val="es-ES"/>
              </w:rPr>
              <w:t xml:space="preserve"> Como comprobé que no me impedía gestionar los contenedores, seguí con la práctica y dejé la corrección permanente pendiente.</w:t>
            </w:r>
          </w:p>
        </w:tc>
      </w:tr>
      <w:tr w14:paraId="1C48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2B1D23">
            <w:pPr>
              <w:widowControl w:val="0"/>
              <w:jc w:val="both"/>
              <w:rPr>
                <w:rFonts w:hint="default" w:ascii="Lora" w:hAnsi="Lora" w:cs="Lora"/>
              </w:rPr>
            </w:pPr>
            <w:r>
              <w:rPr>
                <w:rFonts w:hint="default" w:ascii="Lora" w:hAnsi="Lora" w:eastAsia="SimSun" w:cs="Lora"/>
                <w:sz w:val="24"/>
                <w:szCs w:val="24"/>
                <w:lang w:val="es-ES"/>
              </w:rPr>
              <w:t xml:space="preserve">Resultado </w:t>
            </w:r>
          </w:p>
        </w:tc>
        <w:tc>
          <w:tcPr>
            <w:tcW w:w="4261" w:type="dxa"/>
          </w:tcPr>
          <w:p w14:paraId="0CCCD4E8">
            <w:pPr>
              <w:widowControl w:val="0"/>
              <w:jc w:val="both"/>
              <w:rPr>
                <w:rFonts w:hint="default" w:ascii="Lora" w:hAnsi="Lora" w:cs="Lora"/>
              </w:rPr>
            </w:pPr>
            <w:r>
              <w:rPr>
                <w:rFonts w:hint="default" w:ascii="Lora" w:hAnsi="Lora" w:eastAsia="SimSun" w:cs="Lora"/>
                <w:sz w:val="24"/>
                <w:szCs w:val="24"/>
                <w:lang w:val="es-ES"/>
              </w:rPr>
              <w:t xml:space="preserve"> Pendiente (pero operativo).</w:t>
            </w:r>
          </w:p>
        </w:tc>
      </w:tr>
      <w:tr w14:paraId="4424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02CB56">
            <w:pPr>
              <w:widowControl w:val="0"/>
              <w:jc w:val="both"/>
              <w:rPr>
                <w:rFonts w:hint="default" w:ascii="Lora" w:hAnsi="Lora" w:cs="Lora"/>
              </w:rPr>
            </w:pPr>
            <w:r>
              <w:rPr>
                <w:rFonts w:hint="default" w:ascii="Lora" w:hAnsi="Lora" w:eastAsia="SimSun" w:cs="Lora"/>
                <w:sz w:val="24"/>
                <w:szCs w:val="24"/>
                <w:lang w:val="es-ES"/>
              </w:rPr>
              <w:t xml:space="preserve">Verificación </w:t>
            </w:r>
          </w:p>
        </w:tc>
        <w:tc>
          <w:tcPr>
            <w:tcW w:w="4261" w:type="dxa"/>
          </w:tcPr>
          <w:p w14:paraId="07CB0643">
            <w:pPr>
              <w:widowControl w:val="0"/>
              <w:jc w:val="both"/>
              <w:rPr>
                <w:rFonts w:hint="default" w:ascii="Lora" w:hAnsi="Lora" w:cs="Lora"/>
              </w:rPr>
            </w:pPr>
            <w:r>
              <w:rPr>
                <w:rFonts w:hint="default" w:ascii="Lora" w:hAnsi="Lora" w:eastAsia="SimSun" w:cs="Lora"/>
                <w:sz w:val="24"/>
                <w:szCs w:val="24"/>
                <w:lang w:val="es-ES"/>
              </w:rPr>
              <w:t xml:space="preserve"> Pude levantar los contenedores de Docker sin problema.</w:t>
            </w:r>
          </w:p>
        </w:tc>
      </w:tr>
      <w:tr w14:paraId="7998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E4F2A4">
            <w:pPr>
              <w:widowControl w:val="0"/>
              <w:jc w:val="both"/>
              <w:rPr>
                <w:rFonts w:hint="default" w:ascii="Lora" w:hAnsi="Lora" w:cs="Lora"/>
              </w:rPr>
            </w:pPr>
            <w:r>
              <w:rPr>
                <w:rFonts w:hint="default" w:ascii="Lora" w:hAnsi="Lora" w:eastAsia="SimSun" w:cs="Lora"/>
                <w:sz w:val="24"/>
                <w:szCs w:val="24"/>
                <w:lang w:val="es-ES"/>
              </w:rPr>
              <w:t xml:space="preserve">Evidencia </w:t>
            </w:r>
          </w:p>
        </w:tc>
        <w:tc>
          <w:tcPr>
            <w:tcW w:w="4261" w:type="dxa"/>
          </w:tcPr>
          <w:p w14:paraId="4E420C93">
            <w:pPr>
              <w:widowControl w:val="0"/>
              <w:jc w:val="both"/>
              <w:rPr>
                <w:rFonts w:hint="default" w:ascii="Lora" w:hAnsi="Lora" w:cs="Lora"/>
              </w:rPr>
            </w:pPr>
            <w:r>
              <w:rPr>
                <w:rFonts w:hint="default" w:ascii="Lora" w:hAnsi="Lora" w:eastAsia="SimSun" w:cs="Lora"/>
                <w:sz w:val="24"/>
                <w:szCs w:val="24"/>
                <w:lang w:val="es-ES"/>
              </w:rPr>
              <w:t xml:space="preserve"> Captura de la terminal mostrando el aviso.</w:t>
            </w:r>
          </w:p>
        </w:tc>
      </w:tr>
    </w:tbl>
    <w:p w14:paraId="149AF90E">
      <w:pPr>
        <w:rPr>
          <w:rFonts w:hint="default" w:ascii="Lora" w:hAnsi="Lora" w:eastAsia="SimSun" w:cs="Lora"/>
          <w:sz w:val="24"/>
          <w:szCs w:val="24"/>
          <w:lang w:val="es-ES"/>
        </w:rPr>
      </w:pPr>
    </w:p>
    <w:p w14:paraId="4C91CAF0">
      <w:pPr>
        <w:rPr>
          <w:rFonts w:hint="default" w:ascii="Lora" w:hAnsi="Lora" w:eastAsia="SimSun" w:cs="Lora"/>
          <w:sz w:val="24"/>
          <w:szCs w:val="24"/>
          <w:lang w:val="es-ES"/>
        </w:rPr>
      </w:pP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060B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7A04E7">
            <w:pPr>
              <w:widowControl w:val="0"/>
              <w:jc w:val="both"/>
              <w:rPr>
                <w:rFonts w:hint="default" w:ascii="Lora" w:hAnsi="Lora" w:cs="Lora"/>
              </w:rPr>
            </w:pPr>
            <w:r>
              <w:rPr>
                <w:rFonts w:hint="default" w:ascii="Lora" w:hAnsi="Lora" w:eastAsia="SimSun" w:cs="Lora"/>
                <w:sz w:val="24"/>
                <w:szCs w:val="24"/>
                <w:lang w:val="es-ES"/>
              </w:rPr>
              <w:t xml:space="preserve">ID </w:t>
            </w:r>
          </w:p>
        </w:tc>
        <w:tc>
          <w:tcPr>
            <w:tcW w:w="4261" w:type="dxa"/>
          </w:tcPr>
          <w:p w14:paraId="16D3BE15">
            <w:pPr>
              <w:widowControl w:val="0"/>
              <w:jc w:val="both"/>
              <w:rPr>
                <w:rFonts w:hint="default" w:ascii="Lora" w:hAnsi="Lora" w:cs="Lora"/>
              </w:rPr>
            </w:pPr>
            <w:r>
              <w:rPr>
                <w:rFonts w:hint="default" w:ascii="Lora" w:hAnsi="Lora" w:eastAsia="SimSun" w:cs="Lora"/>
                <w:sz w:val="24"/>
                <w:szCs w:val="24"/>
                <w:lang w:val="es-ES"/>
              </w:rPr>
              <w:t xml:space="preserve"> INC-02</w:t>
            </w:r>
          </w:p>
        </w:tc>
      </w:tr>
      <w:tr w14:paraId="7B65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5FE276">
            <w:pPr>
              <w:widowControl w:val="0"/>
              <w:jc w:val="both"/>
              <w:rPr>
                <w:rFonts w:hint="default" w:ascii="Lora" w:hAnsi="Lora" w:cs="Lora"/>
              </w:rPr>
            </w:pPr>
            <w:r>
              <w:rPr>
                <w:rFonts w:hint="default" w:ascii="Lora" w:hAnsi="Lora" w:eastAsia="SimSun" w:cs="Lora"/>
                <w:sz w:val="24"/>
                <w:szCs w:val="24"/>
                <w:lang w:val="es-ES"/>
              </w:rPr>
              <w:t xml:space="preserve">Fecha/hora </w:t>
            </w:r>
          </w:p>
        </w:tc>
        <w:tc>
          <w:tcPr>
            <w:tcW w:w="4261" w:type="dxa"/>
          </w:tcPr>
          <w:p w14:paraId="741F820A">
            <w:pPr>
              <w:widowControl w:val="0"/>
              <w:jc w:val="both"/>
              <w:rPr>
                <w:rFonts w:hint="default" w:ascii="Lora" w:hAnsi="Lora" w:cs="Lora"/>
              </w:rPr>
            </w:pPr>
            <w:r>
              <w:rPr>
                <w:rFonts w:hint="default" w:ascii="Lora" w:hAnsi="Lora" w:eastAsia="SimSun" w:cs="Lora"/>
                <w:sz w:val="24"/>
                <w:szCs w:val="24"/>
                <w:lang w:val="es-ES"/>
              </w:rPr>
              <w:t xml:space="preserve"> Durante las pruebas de red</w:t>
            </w:r>
          </w:p>
        </w:tc>
      </w:tr>
      <w:tr w14:paraId="09FB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8886BA">
            <w:pPr>
              <w:widowControl w:val="0"/>
              <w:jc w:val="both"/>
              <w:rPr>
                <w:rFonts w:hint="default" w:ascii="Lora" w:hAnsi="Lora" w:cs="Lora"/>
              </w:rPr>
            </w:pPr>
            <w:r>
              <w:rPr>
                <w:rFonts w:hint="default" w:ascii="Lora" w:hAnsi="Lora" w:eastAsia="SimSun" w:cs="Lora"/>
                <w:sz w:val="24"/>
                <w:szCs w:val="24"/>
                <w:lang w:val="es-ES"/>
              </w:rPr>
              <w:t xml:space="preserve">Escenario </w:t>
            </w:r>
          </w:p>
        </w:tc>
        <w:tc>
          <w:tcPr>
            <w:tcW w:w="4261" w:type="dxa"/>
          </w:tcPr>
          <w:p w14:paraId="7CBD4CED">
            <w:pPr>
              <w:widowControl w:val="0"/>
              <w:jc w:val="both"/>
              <w:rPr>
                <w:rFonts w:hint="default" w:ascii="Lora" w:hAnsi="Lora" w:cs="Lora"/>
              </w:rPr>
            </w:pPr>
            <w:r>
              <w:rPr>
                <w:rFonts w:hint="default" w:ascii="Lora" w:hAnsi="Lora" w:eastAsia="SimSun" w:cs="Lora"/>
                <w:sz w:val="24"/>
                <w:szCs w:val="24"/>
                <w:lang w:val="es-ES"/>
              </w:rPr>
              <w:t xml:space="preserve"> Máquina Virtual (Ubuntu)</w:t>
            </w:r>
          </w:p>
        </w:tc>
      </w:tr>
      <w:tr w14:paraId="6FF8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041E1B">
            <w:pPr>
              <w:widowControl w:val="0"/>
              <w:jc w:val="both"/>
              <w:rPr>
                <w:rFonts w:hint="default" w:ascii="Lora" w:hAnsi="Lora" w:cs="Lora"/>
              </w:rPr>
            </w:pPr>
            <w:r>
              <w:rPr>
                <w:rFonts w:hint="default" w:ascii="Lora" w:hAnsi="Lora" w:eastAsia="SimSun" w:cs="Lora"/>
                <w:sz w:val="24"/>
                <w:szCs w:val="24"/>
                <w:lang w:val="es-ES"/>
              </w:rPr>
              <w:t xml:space="preserve">Fase </w:t>
            </w:r>
          </w:p>
        </w:tc>
        <w:tc>
          <w:tcPr>
            <w:tcW w:w="4261" w:type="dxa"/>
          </w:tcPr>
          <w:p w14:paraId="5E20BC7B">
            <w:pPr>
              <w:widowControl w:val="0"/>
              <w:jc w:val="both"/>
              <w:rPr>
                <w:rFonts w:hint="default" w:ascii="Lora" w:hAnsi="Lora" w:cs="Lora"/>
              </w:rPr>
            </w:pPr>
            <w:r>
              <w:rPr>
                <w:rFonts w:hint="default" w:ascii="Lora" w:hAnsi="Lora" w:eastAsia="SimSun" w:cs="Lora"/>
                <w:sz w:val="24"/>
                <w:szCs w:val="24"/>
                <w:lang w:val="es-ES"/>
              </w:rPr>
              <w:t xml:space="preserve"> Pruebas de conexión</w:t>
            </w:r>
          </w:p>
        </w:tc>
      </w:tr>
      <w:tr w14:paraId="0D64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F2D4E5">
            <w:pPr>
              <w:widowControl w:val="0"/>
              <w:jc w:val="both"/>
              <w:rPr>
                <w:rFonts w:hint="default" w:ascii="Lora" w:hAnsi="Lora" w:cs="Lora"/>
              </w:rPr>
            </w:pPr>
            <w:r>
              <w:rPr>
                <w:rFonts w:hint="default" w:ascii="Lora" w:hAnsi="Lora" w:eastAsia="SimSun" w:cs="Lora"/>
                <w:sz w:val="24"/>
                <w:szCs w:val="24"/>
                <w:lang w:val="es-ES"/>
              </w:rPr>
              <w:t xml:space="preserve">Síntoma </w:t>
            </w:r>
          </w:p>
        </w:tc>
        <w:tc>
          <w:tcPr>
            <w:tcW w:w="4261" w:type="dxa"/>
          </w:tcPr>
          <w:p w14:paraId="481EC5A4">
            <w:pPr>
              <w:widowControl w:val="0"/>
              <w:jc w:val="both"/>
              <w:rPr>
                <w:rFonts w:hint="default" w:ascii="Lora" w:hAnsi="Lora" w:cs="Lora"/>
              </w:rPr>
            </w:pPr>
            <w:r>
              <w:rPr>
                <w:rFonts w:hint="default" w:ascii="Lora" w:hAnsi="Lora" w:eastAsia="SimSun" w:cs="Lora"/>
                <w:sz w:val="24"/>
                <w:szCs w:val="24"/>
                <w:lang w:val="es-ES"/>
              </w:rPr>
              <w:t xml:space="preserve"> La interfaz de red enp0s8 salía como activa, pero no tenía ninguna dirección IPv4 asignada.</w:t>
            </w:r>
          </w:p>
        </w:tc>
      </w:tr>
      <w:tr w14:paraId="1D16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EA965B">
            <w:pPr>
              <w:widowControl w:val="0"/>
              <w:jc w:val="both"/>
              <w:rPr>
                <w:rFonts w:hint="default" w:ascii="Lora" w:hAnsi="Lora" w:cs="Lora"/>
              </w:rPr>
            </w:pPr>
            <w:r>
              <w:rPr>
                <w:rFonts w:hint="default" w:ascii="Lora" w:hAnsi="Lora" w:eastAsia="SimSun" w:cs="Lora"/>
                <w:sz w:val="24"/>
                <w:szCs w:val="24"/>
                <w:lang w:val="es-ES"/>
              </w:rPr>
              <w:t xml:space="preserve">Diagnóstico </w:t>
            </w:r>
          </w:p>
        </w:tc>
        <w:tc>
          <w:tcPr>
            <w:tcW w:w="4261" w:type="dxa"/>
          </w:tcPr>
          <w:p w14:paraId="16C5DAC4">
            <w:pPr>
              <w:widowControl w:val="0"/>
              <w:jc w:val="both"/>
              <w:rPr>
                <w:rFonts w:hint="default" w:ascii="Lora" w:hAnsi="Lora" w:cs="Lora"/>
              </w:rPr>
            </w:pPr>
            <w:r>
              <w:rPr>
                <w:rFonts w:hint="default" w:ascii="Lora" w:hAnsi="Lora" w:eastAsia="SimSun" w:cs="Lora"/>
                <w:sz w:val="24"/>
                <w:szCs w:val="24"/>
                <w:lang w:val="es-ES"/>
              </w:rPr>
              <w:t xml:space="preserve"> La red Host-only de VirtualBox no estaba dando IP.</w:t>
            </w:r>
          </w:p>
        </w:tc>
      </w:tr>
      <w:tr w14:paraId="2F3D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969DE5">
            <w:pPr>
              <w:widowControl w:val="0"/>
              <w:jc w:val="both"/>
              <w:rPr>
                <w:rFonts w:hint="default" w:ascii="Lora" w:hAnsi="Lora" w:cs="Lora"/>
              </w:rPr>
            </w:pPr>
            <w:r>
              <w:rPr>
                <w:rFonts w:hint="default" w:ascii="Lora" w:hAnsi="Lora" w:eastAsia="SimSun" w:cs="Lora"/>
                <w:sz w:val="24"/>
                <w:szCs w:val="24"/>
                <w:lang w:val="es-ES"/>
              </w:rPr>
              <w:t xml:space="preserve">Impacto </w:t>
            </w:r>
          </w:p>
        </w:tc>
        <w:tc>
          <w:tcPr>
            <w:tcW w:w="4261" w:type="dxa"/>
          </w:tcPr>
          <w:p w14:paraId="18191F36">
            <w:pPr>
              <w:widowControl w:val="0"/>
              <w:jc w:val="both"/>
              <w:rPr>
                <w:rFonts w:hint="default" w:ascii="Lora" w:hAnsi="Lora" w:cs="Lora"/>
              </w:rPr>
            </w:pPr>
            <w:r>
              <w:rPr>
                <w:rFonts w:hint="default" w:ascii="Lora" w:hAnsi="Lora" w:eastAsia="SimSun" w:cs="Lora"/>
                <w:sz w:val="24"/>
                <w:szCs w:val="24"/>
                <w:lang w:val="es-ES"/>
              </w:rPr>
              <w:t xml:space="preserve"> Alto, porque no podía acceder a Odoo desde el navegador de mi Windows.</w:t>
            </w:r>
          </w:p>
        </w:tc>
      </w:tr>
      <w:tr w14:paraId="4002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E59032">
            <w:pPr>
              <w:widowControl w:val="0"/>
              <w:jc w:val="both"/>
              <w:rPr>
                <w:rFonts w:hint="default" w:ascii="Lora" w:hAnsi="Lora" w:cs="Lora"/>
              </w:rPr>
            </w:pPr>
            <w:r>
              <w:rPr>
                <w:rFonts w:hint="default" w:ascii="Lora" w:hAnsi="Lora" w:eastAsia="SimSun" w:cs="Lora"/>
                <w:sz w:val="24"/>
                <w:szCs w:val="24"/>
                <w:lang w:val="es-ES"/>
              </w:rPr>
              <w:t xml:space="preserve">Hipótesis </w:t>
            </w:r>
          </w:p>
        </w:tc>
        <w:tc>
          <w:tcPr>
            <w:tcW w:w="4261" w:type="dxa"/>
          </w:tcPr>
          <w:p w14:paraId="7F60C8C9">
            <w:pPr>
              <w:widowControl w:val="0"/>
              <w:jc w:val="both"/>
              <w:rPr>
                <w:rFonts w:hint="default" w:ascii="Lora" w:hAnsi="Lora" w:cs="Lora"/>
              </w:rPr>
            </w:pPr>
            <w:r>
              <w:rPr>
                <w:rFonts w:hint="default" w:ascii="Lora" w:hAnsi="Lora" w:eastAsia="SimSun" w:cs="Lora"/>
                <w:sz w:val="24"/>
                <w:szCs w:val="24"/>
                <w:lang w:val="es-ES"/>
              </w:rPr>
              <w:t xml:space="preserve"> La interfaz se ha quedado pillada o no ha pedido la IP al router virtual.</w:t>
            </w:r>
          </w:p>
        </w:tc>
      </w:tr>
      <w:tr w14:paraId="0BE9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914D82">
            <w:pPr>
              <w:widowControl w:val="0"/>
              <w:jc w:val="both"/>
              <w:rPr>
                <w:rFonts w:hint="default" w:ascii="Lora" w:hAnsi="Lora" w:cs="Lora"/>
              </w:rPr>
            </w:pPr>
            <w:r>
              <w:rPr>
                <w:rFonts w:hint="default" w:ascii="Lora" w:hAnsi="Lora" w:eastAsia="SimSun" w:cs="Lora"/>
                <w:sz w:val="24"/>
                <w:szCs w:val="24"/>
                <w:lang w:val="es-ES"/>
              </w:rPr>
              <w:t xml:space="preserve">Comprobaciones realizadas </w:t>
            </w:r>
          </w:p>
        </w:tc>
        <w:tc>
          <w:tcPr>
            <w:tcW w:w="4261" w:type="dxa"/>
          </w:tcPr>
          <w:p w14:paraId="755FA972">
            <w:pPr>
              <w:widowControl w:val="0"/>
              <w:jc w:val="both"/>
              <w:rPr>
                <w:rFonts w:hint="default" w:ascii="Lora" w:hAnsi="Lora" w:cs="Lora"/>
              </w:rPr>
            </w:pPr>
            <w:r>
              <w:rPr>
                <w:rFonts w:hint="default" w:ascii="Lora" w:hAnsi="Lora" w:eastAsia="SimSun" w:cs="Lora"/>
                <w:sz w:val="24"/>
                <w:szCs w:val="24"/>
                <w:lang w:val="es-ES"/>
              </w:rPr>
              <w:t xml:space="preserve"> Hacer un `ip a` en la terminal para comprobar que la IP estaba en blanco.</w:t>
            </w:r>
          </w:p>
        </w:tc>
      </w:tr>
      <w:tr w14:paraId="49F7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913945">
            <w:pPr>
              <w:widowControl w:val="0"/>
              <w:jc w:val="both"/>
              <w:rPr>
                <w:rFonts w:hint="default" w:ascii="Lora" w:hAnsi="Lora" w:cs="Lora"/>
              </w:rPr>
            </w:pPr>
            <w:r>
              <w:rPr>
                <w:rFonts w:hint="default" w:ascii="Lora" w:hAnsi="Lora" w:eastAsia="SimSun" w:cs="Lora"/>
                <w:sz w:val="24"/>
                <w:szCs w:val="24"/>
                <w:lang w:val="es-ES"/>
              </w:rPr>
              <w:t xml:space="preserve">Causa </w:t>
            </w:r>
          </w:p>
        </w:tc>
        <w:tc>
          <w:tcPr>
            <w:tcW w:w="4261" w:type="dxa"/>
          </w:tcPr>
          <w:p w14:paraId="2554D78C">
            <w:pPr>
              <w:widowControl w:val="0"/>
              <w:jc w:val="both"/>
              <w:rPr>
                <w:rFonts w:hint="default" w:ascii="Lora" w:hAnsi="Lora" w:cs="Lora"/>
              </w:rPr>
            </w:pPr>
            <w:r>
              <w:rPr>
                <w:rFonts w:hint="default" w:ascii="Lora" w:hAnsi="Lora" w:eastAsia="SimSun" w:cs="Lora"/>
                <w:sz w:val="24"/>
                <w:szCs w:val="24"/>
                <w:lang w:val="es-ES"/>
              </w:rPr>
              <w:t xml:space="preserve"> Fallo en la asignación automática de red de la máquina virtual.</w:t>
            </w:r>
          </w:p>
        </w:tc>
      </w:tr>
      <w:tr w14:paraId="2D58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4D1A2F">
            <w:pPr>
              <w:widowControl w:val="0"/>
              <w:jc w:val="both"/>
              <w:rPr>
                <w:rFonts w:hint="default" w:ascii="Lora" w:hAnsi="Lora" w:cs="Lora"/>
              </w:rPr>
            </w:pPr>
            <w:r>
              <w:rPr>
                <w:rFonts w:hint="default" w:ascii="Lora" w:hAnsi="Lora" w:eastAsia="SimSun" w:cs="Lora"/>
                <w:sz w:val="24"/>
                <w:szCs w:val="24"/>
                <w:lang w:val="es-ES"/>
              </w:rPr>
              <w:t xml:space="preserve">Solución/actuación </w:t>
            </w:r>
          </w:p>
        </w:tc>
        <w:tc>
          <w:tcPr>
            <w:tcW w:w="4261" w:type="dxa"/>
          </w:tcPr>
          <w:p w14:paraId="040929FC">
            <w:pPr>
              <w:widowControl w:val="0"/>
              <w:jc w:val="both"/>
              <w:rPr>
                <w:rFonts w:hint="default" w:ascii="Lora" w:hAnsi="Lora" w:cs="Lora"/>
              </w:rPr>
            </w:pPr>
            <w:r>
              <w:rPr>
                <w:rFonts w:hint="default" w:ascii="Lora" w:hAnsi="Lora" w:eastAsia="SimSun" w:cs="Lora"/>
                <w:sz w:val="24"/>
                <w:szCs w:val="24"/>
                <w:lang w:val="es-ES"/>
              </w:rPr>
              <w:t xml:space="preserve"> Revisé la configuración de red de Ubuntu hasta forzar que me recuperara la dirección IPv4 192.168.56.102 en la interfaz enp0s8.</w:t>
            </w:r>
          </w:p>
        </w:tc>
      </w:tr>
      <w:tr w14:paraId="1BDF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F1877B">
            <w:pPr>
              <w:widowControl w:val="0"/>
              <w:jc w:val="both"/>
              <w:rPr>
                <w:rFonts w:hint="default" w:ascii="Lora" w:hAnsi="Lora" w:cs="Lora"/>
              </w:rPr>
            </w:pPr>
            <w:r>
              <w:rPr>
                <w:rFonts w:hint="default" w:ascii="Lora" w:hAnsi="Lora" w:eastAsia="SimSun" w:cs="Lora"/>
                <w:sz w:val="24"/>
                <w:szCs w:val="24"/>
                <w:lang w:val="es-ES"/>
              </w:rPr>
              <w:t xml:space="preserve">Resultado </w:t>
            </w:r>
          </w:p>
        </w:tc>
        <w:tc>
          <w:tcPr>
            <w:tcW w:w="4261" w:type="dxa"/>
          </w:tcPr>
          <w:p w14:paraId="12272B5F">
            <w:pPr>
              <w:widowControl w:val="0"/>
              <w:jc w:val="both"/>
              <w:rPr>
                <w:rFonts w:hint="default" w:ascii="Lora" w:hAnsi="Lora" w:cs="Lora"/>
              </w:rPr>
            </w:pPr>
            <w:r>
              <w:rPr>
                <w:rFonts w:hint="default" w:ascii="Lora" w:hAnsi="Lora" w:eastAsia="SimSun" w:cs="Lora"/>
                <w:sz w:val="24"/>
                <w:szCs w:val="24"/>
                <w:lang w:val="es-ES"/>
              </w:rPr>
              <w:t xml:space="preserve"> Resuelta.</w:t>
            </w:r>
          </w:p>
        </w:tc>
      </w:tr>
      <w:tr w14:paraId="65D1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4261" w:type="dxa"/>
          </w:tcPr>
          <w:p w14:paraId="241A9A4D">
            <w:pPr>
              <w:widowControl w:val="0"/>
              <w:jc w:val="both"/>
              <w:rPr>
                <w:rFonts w:hint="default" w:ascii="Lora" w:hAnsi="Lora" w:cs="Lora"/>
              </w:rPr>
            </w:pPr>
            <w:r>
              <w:rPr>
                <w:rFonts w:hint="default" w:ascii="Lora" w:hAnsi="Lora" w:eastAsia="SimSun" w:cs="Lora"/>
                <w:sz w:val="24"/>
                <w:szCs w:val="24"/>
                <w:lang w:val="es-ES"/>
              </w:rPr>
              <w:t xml:space="preserve">Verificación </w:t>
            </w:r>
          </w:p>
        </w:tc>
        <w:tc>
          <w:tcPr>
            <w:tcW w:w="4261" w:type="dxa"/>
          </w:tcPr>
          <w:p w14:paraId="4BE8B45E">
            <w:pPr>
              <w:widowControl w:val="0"/>
              <w:jc w:val="both"/>
              <w:rPr>
                <w:rFonts w:hint="default" w:ascii="Lora" w:hAnsi="Lora" w:cs="Lora"/>
              </w:rPr>
            </w:pPr>
            <w:r>
              <w:rPr>
                <w:rFonts w:hint="default" w:ascii="Lora" w:hAnsi="Lora" w:eastAsia="SimSun" w:cs="Lora"/>
                <w:sz w:val="24"/>
                <w:szCs w:val="24"/>
                <w:lang w:val="es-ES"/>
              </w:rPr>
              <w:t xml:space="preserve"> Al poner la IP en Windows, ya me cargaba la web de Odoo.</w:t>
            </w:r>
          </w:p>
        </w:tc>
      </w:tr>
      <w:tr w14:paraId="0433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FB6117">
            <w:pPr>
              <w:widowControl w:val="0"/>
              <w:jc w:val="both"/>
              <w:rPr>
                <w:rFonts w:hint="default" w:ascii="Lora" w:hAnsi="Lora" w:cs="Lora"/>
              </w:rPr>
            </w:pPr>
            <w:r>
              <w:rPr>
                <w:rFonts w:hint="default" w:ascii="Lora" w:hAnsi="Lora" w:eastAsia="SimSun" w:cs="Lora"/>
                <w:sz w:val="24"/>
                <w:szCs w:val="24"/>
                <w:lang w:val="es-ES"/>
              </w:rPr>
              <w:t xml:space="preserve">Evidencia </w:t>
            </w:r>
          </w:p>
        </w:tc>
        <w:tc>
          <w:tcPr>
            <w:tcW w:w="4261" w:type="dxa"/>
          </w:tcPr>
          <w:p w14:paraId="4116ED1D">
            <w:pPr>
              <w:widowControl w:val="0"/>
              <w:jc w:val="both"/>
              <w:rPr>
                <w:rFonts w:hint="default" w:ascii="Lora" w:hAnsi="Lora" w:cs="Lora"/>
              </w:rPr>
            </w:pPr>
            <w:r>
              <w:rPr>
                <w:rFonts w:hint="default" w:ascii="Lora" w:hAnsi="Lora" w:eastAsia="SimSun" w:cs="Lora"/>
                <w:sz w:val="24"/>
                <w:szCs w:val="24"/>
                <w:lang w:val="es-ES"/>
              </w:rPr>
              <w:t xml:space="preserve"> Captura del comando `ip a` con la IP ya puesta.</w:t>
            </w:r>
          </w:p>
        </w:tc>
      </w:tr>
      <w:tr w14:paraId="6642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35BAB3">
            <w:pPr>
              <w:widowControl w:val="0"/>
              <w:jc w:val="both"/>
              <w:rPr>
                <w:rFonts w:hint="default" w:ascii="Lora" w:hAnsi="Lora" w:cs="Lora"/>
              </w:rPr>
            </w:pPr>
            <w:r>
              <w:rPr>
                <w:rFonts w:hint="default" w:ascii="Lora" w:hAnsi="Lora" w:eastAsia="SimSun" w:cs="Lora"/>
                <w:sz w:val="24"/>
                <w:szCs w:val="24"/>
                <w:lang w:val="es-ES"/>
              </w:rPr>
              <w:t xml:space="preserve">ID </w:t>
            </w:r>
          </w:p>
        </w:tc>
        <w:tc>
          <w:tcPr>
            <w:tcW w:w="4261" w:type="dxa"/>
          </w:tcPr>
          <w:p w14:paraId="5A99BC15">
            <w:pPr>
              <w:widowControl w:val="0"/>
              <w:jc w:val="both"/>
              <w:rPr>
                <w:rFonts w:hint="default" w:ascii="Lora" w:hAnsi="Lora" w:cs="Lora"/>
              </w:rPr>
            </w:pPr>
            <w:r>
              <w:rPr>
                <w:rFonts w:hint="default" w:ascii="Lora" w:hAnsi="Lora" w:eastAsia="SimSun" w:cs="Lora"/>
                <w:sz w:val="24"/>
                <w:szCs w:val="24"/>
                <w:lang w:val="es-ES"/>
              </w:rPr>
              <w:t xml:space="preserve"> INC-03</w:t>
            </w:r>
          </w:p>
        </w:tc>
      </w:tr>
      <w:tr w14:paraId="7727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491979">
            <w:pPr>
              <w:widowControl w:val="0"/>
              <w:jc w:val="both"/>
              <w:rPr>
                <w:rFonts w:hint="default" w:ascii="Lora" w:hAnsi="Lora" w:cs="Lora"/>
              </w:rPr>
            </w:pPr>
            <w:r>
              <w:rPr>
                <w:rFonts w:hint="default" w:ascii="Lora" w:hAnsi="Lora" w:eastAsia="SimSun" w:cs="Lora"/>
                <w:sz w:val="24"/>
                <w:szCs w:val="24"/>
                <w:lang w:val="es-ES"/>
              </w:rPr>
              <w:t xml:space="preserve">Fecha/hora </w:t>
            </w:r>
          </w:p>
        </w:tc>
        <w:tc>
          <w:tcPr>
            <w:tcW w:w="4261" w:type="dxa"/>
          </w:tcPr>
          <w:p w14:paraId="203C05FB">
            <w:pPr>
              <w:widowControl w:val="0"/>
              <w:jc w:val="both"/>
              <w:rPr>
                <w:rFonts w:hint="default" w:ascii="Lora" w:hAnsi="Lora" w:cs="Lora"/>
              </w:rPr>
            </w:pPr>
            <w:r>
              <w:rPr>
                <w:rFonts w:hint="default" w:ascii="Lora" w:hAnsi="Lora" w:eastAsia="SimSun" w:cs="Lora"/>
                <w:sz w:val="24"/>
                <w:szCs w:val="24"/>
                <w:lang w:val="es-ES"/>
              </w:rPr>
              <w:t xml:space="preserve"> Durante las pruebas de red</w:t>
            </w:r>
          </w:p>
        </w:tc>
      </w:tr>
      <w:tr w14:paraId="1E12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5F4DEF">
            <w:pPr>
              <w:widowControl w:val="0"/>
              <w:jc w:val="both"/>
              <w:rPr>
                <w:rFonts w:hint="default" w:ascii="Lora" w:hAnsi="Lora" w:cs="Lora"/>
              </w:rPr>
            </w:pPr>
            <w:r>
              <w:rPr>
                <w:rFonts w:hint="default" w:ascii="Lora" w:hAnsi="Lora" w:eastAsia="SimSun" w:cs="Lora"/>
                <w:sz w:val="24"/>
                <w:szCs w:val="24"/>
                <w:lang w:val="es-ES"/>
              </w:rPr>
              <w:t xml:space="preserve">Escenario </w:t>
            </w:r>
          </w:p>
        </w:tc>
        <w:tc>
          <w:tcPr>
            <w:tcW w:w="4261" w:type="dxa"/>
          </w:tcPr>
          <w:p w14:paraId="70AF488C">
            <w:pPr>
              <w:widowControl w:val="0"/>
              <w:jc w:val="both"/>
              <w:rPr>
                <w:rFonts w:hint="default" w:ascii="Lora" w:hAnsi="Lora" w:cs="Lora"/>
              </w:rPr>
            </w:pPr>
            <w:r>
              <w:rPr>
                <w:rFonts w:hint="default" w:ascii="Lora" w:hAnsi="Lora" w:eastAsia="SimSun" w:cs="Lora"/>
                <w:sz w:val="24"/>
                <w:szCs w:val="24"/>
                <w:lang w:val="es-ES"/>
              </w:rPr>
              <w:t xml:space="preserve"> Máquina Virtual (Ubuntu)</w:t>
            </w:r>
          </w:p>
        </w:tc>
      </w:tr>
      <w:tr w14:paraId="3EC4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2BC408">
            <w:pPr>
              <w:widowControl w:val="0"/>
              <w:jc w:val="both"/>
              <w:rPr>
                <w:rFonts w:hint="default" w:ascii="Lora" w:hAnsi="Lora" w:cs="Lora"/>
              </w:rPr>
            </w:pPr>
            <w:r>
              <w:rPr>
                <w:rFonts w:hint="default" w:ascii="Lora" w:hAnsi="Lora" w:eastAsia="SimSun" w:cs="Lora"/>
                <w:sz w:val="24"/>
                <w:szCs w:val="24"/>
                <w:lang w:val="es-ES"/>
              </w:rPr>
              <w:t xml:space="preserve">Fase </w:t>
            </w:r>
          </w:p>
        </w:tc>
        <w:tc>
          <w:tcPr>
            <w:tcW w:w="4261" w:type="dxa"/>
          </w:tcPr>
          <w:p w14:paraId="55B89F6F">
            <w:pPr>
              <w:widowControl w:val="0"/>
              <w:jc w:val="both"/>
              <w:rPr>
                <w:rFonts w:hint="default" w:ascii="Lora" w:hAnsi="Lora" w:cs="Lora"/>
              </w:rPr>
            </w:pPr>
            <w:r>
              <w:rPr>
                <w:rFonts w:hint="default" w:ascii="Lora" w:hAnsi="Lora" w:eastAsia="SimSun" w:cs="Lora"/>
                <w:sz w:val="24"/>
                <w:szCs w:val="24"/>
                <w:lang w:val="es-ES"/>
              </w:rPr>
              <w:t xml:space="preserve"> Configuración</w:t>
            </w:r>
          </w:p>
        </w:tc>
      </w:tr>
      <w:tr w14:paraId="05FF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CB1A886">
            <w:pPr>
              <w:widowControl w:val="0"/>
              <w:jc w:val="both"/>
              <w:rPr>
                <w:rFonts w:hint="default" w:ascii="Lora" w:hAnsi="Lora" w:cs="Lora"/>
              </w:rPr>
            </w:pPr>
            <w:r>
              <w:rPr>
                <w:rFonts w:hint="default" w:ascii="Lora" w:hAnsi="Lora" w:eastAsia="SimSun" w:cs="Lora"/>
                <w:sz w:val="24"/>
                <w:szCs w:val="24"/>
                <w:lang w:val="es-ES"/>
              </w:rPr>
              <w:t xml:space="preserve">Síntoma </w:t>
            </w:r>
          </w:p>
        </w:tc>
        <w:tc>
          <w:tcPr>
            <w:tcW w:w="4261" w:type="dxa"/>
          </w:tcPr>
          <w:p w14:paraId="12D7CF32">
            <w:pPr>
              <w:widowControl w:val="0"/>
              <w:jc w:val="both"/>
              <w:rPr>
                <w:rFonts w:hint="default" w:ascii="Lora" w:hAnsi="Lora" w:cs="Lora"/>
              </w:rPr>
            </w:pPr>
            <w:r>
              <w:rPr>
                <w:rFonts w:hint="default" w:ascii="Lora" w:hAnsi="Lora" w:eastAsia="SimSun" w:cs="Lora"/>
                <w:sz w:val="24"/>
                <w:szCs w:val="24"/>
                <w:lang w:val="es-ES"/>
              </w:rPr>
              <w:t xml:space="preserve"> Intenté pedir la IP usando el comando `sudo dhclient -v enp0s8` y me saltó el error "command not found".</w:t>
            </w:r>
          </w:p>
        </w:tc>
      </w:tr>
      <w:tr w14:paraId="49FC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A96429C">
            <w:pPr>
              <w:widowControl w:val="0"/>
              <w:jc w:val="both"/>
              <w:rPr>
                <w:rFonts w:hint="default" w:ascii="Lora" w:hAnsi="Lora" w:cs="Lora"/>
              </w:rPr>
            </w:pPr>
            <w:r>
              <w:rPr>
                <w:rFonts w:hint="default" w:ascii="Lora" w:hAnsi="Lora" w:eastAsia="SimSun" w:cs="Lora"/>
                <w:sz w:val="24"/>
                <w:szCs w:val="24"/>
                <w:lang w:val="es-ES"/>
              </w:rPr>
              <w:t xml:space="preserve">Diagnóstico </w:t>
            </w:r>
          </w:p>
        </w:tc>
        <w:tc>
          <w:tcPr>
            <w:tcW w:w="4261" w:type="dxa"/>
          </w:tcPr>
          <w:p w14:paraId="7410851E">
            <w:pPr>
              <w:widowControl w:val="0"/>
              <w:jc w:val="both"/>
              <w:rPr>
                <w:rFonts w:hint="default" w:ascii="Lora" w:hAnsi="Lora" w:cs="Lora"/>
              </w:rPr>
            </w:pPr>
            <w:r>
              <w:rPr>
                <w:rFonts w:hint="default" w:ascii="Lora" w:hAnsi="Lora" w:eastAsia="SimSun" w:cs="Lora"/>
                <w:sz w:val="24"/>
                <w:szCs w:val="24"/>
                <w:lang w:val="es-ES"/>
              </w:rPr>
              <w:t xml:space="preserve"> Esa herramienta no viene instalada por defecto en mi versión de Ubuntu.</w:t>
            </w:r>
          </w:p>
        </w:tc>
      </w:tr>
      <w:tr w14:paraId="4A61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C2A820">
            <w:pPr>
              <w:widowControl w:val="0"/>
              <w:jc w:val="both"/>
              <w:rPr>
                <w:rFonts w:hint="default" w:ascii="Lora" w:hAnsi="Lora" w:cs="Lora"/>
              </w:rPr>
            </w:pPr>
            <w:r>
              <w:rPr>
                <w:rFonts w:hint="default" w:ascii="Lora" w:hAnsi="Lora" w:eastAsia="SimSun" w:cs="Lora"/>
                <w:sz w:val="24"/>
                <w:szCs w:val="24"/>
                <w:lang w:val="es-ES"/>
              </w:rPr>
              <w:t xml:space="preserve">Impacto </w:t>
            </w:r>
          </w:p>
        </w:tc>
        <w:tc>
          <w:tcPr>
            <w:tcW w:w="4261" w:type="dxa"/>
          </w:tcPr>
          <w:p w14:paraId="3DD9B9EA">
            <w:pPr>
              <w:widowControl w:val="0"/>
              <w:jc w:val="both"/>
              <w:rPr>
                <w:rFonts w:hint="default" w:ascii="Lora" w:hAnsi="Lora" w:cs="Lora"/>
              </w:rPr>
            </w:pPr>
            <w:r>
              <w:rPr>
                <w:rFonts w:hint="default" w:ascii="Lora" w:hAnsi="Lora" w:eastAsia="SimSun" w:cs="Lora"/>
                <w:sz w:val="24"/>
                <w:szCs w:val="24"/>
                <w:lang w:val="es-ES"/>
              </w:rPr>
              <w:t xml:space="preserve"> Me impedía arreglar el problema de la incidencia 2 por esa vía.</w:t>
            </w:r>
          </w:p>
        </w:tc>
      </w:tr>
      <w:tr w14:paraId="5129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16FA9B">
            <w:pPr>
              <w:widowControl w:val="0"/>
              <w:jc w:val="both"/>
              <w:rPr>
                <w:rFonts w:hint="default" w:ascii="Lora" w:hAnsi="Lora" w:cs="Lora"/>
              </w:rPr>
            </w:pPr>
            <w:r>
              <w:rPr>
                <w:rFonts w:hint="default" w:ascii="Lora" w:hAnsi="Lora" w:eastAsia="SimSun" w:cs="Lora"/>
                <w:sz w:val="24"/>
                <w:szCs w:val="24"/>
                <w:lang w:val="es-ES"/>
              </w:rPr>
              <w:t xml:space="preserve">Hipótesis </w:t>
            </w:r>
          </w:p>
        </w:tc>
        <w:tc>
          <w:tcPr>
            <w:tcW w:w="4261" w:type="dxa"/>
          </w:tcPr>
          <w:p w14:paraId="3F8858A6">
            <w:pPr>
              <w:widowControl w:val="0"/>
              <w:jc w:val="both"/>
              <w:rPr>
                <w:rFonts w:hint="default" w:ascii="Lora" w:hAnsi="Lora" w:cs="Lora"/>
              </w:rPr>
            </w:pPr>
            <w:r>
              <w:rPr>
                <w:rFonts w:hint="default" w:ascii="Lora" w:hAnsi="Lora" w:eastAsia="SimSun" w:cs="Lora"/>
                <w:sz w:val="24"/>
                <w:szCs w:val="24"/>
                <w:lang w:val="es-ES"/>
              </w:rPr>
              <w:t xml:space="preserve"> Hay que usar el gestor de red moderno de Ubuntu (NetworkManager) en vez del antiguo dhclient.</w:t>
            </w:r>
          </w:p>
        </w:tc>
      </w:tr>
      <w:tr w14:paraId="5048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43D123">
            <w:pPr>
              <w:widowControl w:val="0"/>
              <w:jc w:val="both"/>
              <w:rPr>
                <w:rFonts w:hint="default" w:ascii="Lora" w:hAnsi="Lora" w:cs="Lora"/>
              </w:rPr>
            </w:pPr>
            <w:r>
              <w:rPr>
                <w:rFonts w:hint="default" w:ascii="Lora" w:hAnsi="Lora" w:eastAsia="SimSun" w:cs="Lora"/>
                <w:sz w:val="24"/>
                <w:szCs w:val="24"/>
                <w:lang w:val="es-ES"/>
              </w:rPr>
              <w:t xml:space="preserve">Comprobaciones realizadas </w:t>
            </w:r>
          </w:p>
        </w:tc>
        <w:tc>
          <w:tcPr>
            <w:tcW w:w="4261" w:type="dxa"/>
          </w:tcPr>
          <w:p w14:paraId="658F53F2">
            <w:pPr>
              <w:widowControl w:val="0"/>
              <w:jc w:val="both"/>
              <w:rPr>
                <w:rFonts w:hint="default" w:ascii="Lora" w:hAnsi="Lora" w:cs="Lora"/>
              </w:rPr>
            </w:pPr>
            <w:r>
              <w:rPr>
                <w:rFonts w:hint="default" w:ascii="Lora" w:hAnsi="Lora" w:eastAsia="SimSun" w:cs="Lora"/>
                <w:sz w:val="24"/>
                <w:szCs w:val="24"/>
                <w:lang w:val="es-ES"/>
              </w:rPr>
              <w:t xml:space="preserve"> Buscar un comando alternativo para levantar la red.</w:t>
            </w:r>
          </w:p>
        </w:tc>
      </w:tr>
      <w:tr w14:paraId="0E81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9CE80F">
            <w:pPr>
              <w:widowControl w:val="0"/>
              <w:jc w:val="both"/>
              <w:rPr>
                <w:rFonts w:hint="default" w:ascii="Lora" w:hAnsi="Lora" w:cs="Lora"/>
              </w:rPr>
            </w:pPr>
            <w:r>
              <w:rPr>
                <w:rFonts w:hint="default" w:ascii="Lora" w:hAnsi="Lora" w:eastAsia="SimSun" w:cs="Lora"/>
                <w:sz w:val="24"/>
                <w:szCs w:val="24"/>
                <w:lang w:val="es-ES"/>
              </w:rPr>
              <w:t xml:space="preserve">Causa </w:t>
            </w:r>
          </w:p>
        </w:tc>
        <w:tc>
          <w:tcPr>
            <w:tcW w:w="4261" w:type="dxa"/>
          </w:tcPr>
          <w:p w14:paraId="75537602">
            <w:pPr>
              <w:widowControl w:val="0"/>
              <w:jc w:val="both"/>
              <w:rPr>
                <w:rFonts w:hint="default" w:ascii="Lora" w:hAnsi="Lora" w:cs="Lora"/>
              </w:rPr>
            </w:pPr>
            <w:r>
              <w:rPr>
                <w:rFonts w:hint="default" w:ascii="Lora" w:hAnsi="Lora" w:eastAsia="SimSun" w:cs="Lora"/>
                <w:sz w:val="24"/>
                <w:szCs w:val="24"/>
                <w:lang w:val="es-ES"/>
              </w:rPr>
              <w:t xml:space="preserve"> Paquete dhclient no instalado.</w:t>
            </w:r>
          </w:p>
        </w:tc>
      </w:tr>
      <w:tr w14:paraId="76EC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5CC549">
            <w:pPr>
              <w:widowControl w:val="0"/>
              <w:jc w:val="both"/>
              <w:rPr>
                <w:rFonts w:hint="default" w:ascii="Lora" w:hAnsi="Lora" w:cs="Lora"/>
              </w:rPr>
            </w:pPr>
            <w:r>
              <w:rPr>
                <w:rFonts w:hint="default" w:ascii="Lora" w:hAnsi="Lora" w:eastAsia="SimSun" w:cs="Lora"/>
                <w:sz w:val="24"/>
                <w:szCs w:val="24"/>
                <w:lang w:val="es-ES"/>
              </w:rPr>
              <w:t xml:space="preserve">Solución/actuación </w:t>
            </w:r>
          </w:p>
        </w:tc>
        <w:tc>
          <w:tcPr>
            <w:tcW w:w="4261" w:type="dxa"/>
          </w:tcPr>
          <w:p w14:paraId="7715ACF6">
            <w:pPr>
              <w:widowControl w:val="0"/>
              <w:jc w:val="both"/>
              <w:rPr>
                <w:rFonts w:hint="default" w:ascii="Lora" w:hAnsi="Lora" w:cs="Lora"/>
              </w:rPr>
            </w:pPr>
            <w:r>
              <w:rPr>
                <w:rFonts w:hint="default" w:ascii="Lora" w:hAnsi="Lora" w:eastAsia="SimSun" w:cs="Lora"/>
                <w:sz w:val="24"/>
                <w:szCs w:val="24"/>
                <w:lang w:val="es-ES"/>
              </w:rPr>
              <w:t xml:space="preserve"> Usé el comando `sudo nmcli device connect enp0s8` para activar la interfaz de red por las buenas.</w:t>
            </w:r>
          </w:p>
        </w:tc>
      </w:tr>
      <w:tr w14:paraId="7F39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50CBF5">
            <w:pPr>
              <w:widowControl w:val="0"/>
              <w:jc w:val="both"/>
              <w:rPr>
                <w:rFonts w:hint="default" w:ascii="Lora" w:hAnsi="Lora" w:cs="Lora"/>
              </w:rPr>
            </w:pPr>
            <w:r>
              <w:rPr>
                <w:rFonts w:hint="default" w:ascii="Lora" w:hAnsi="Lora" w:eastAsia="SimSun" w:cs="Lora"/>
                <w:sz w:val="24"/>
                <w:szCs w:val="24"/>
                <w:lang w:val="es-ES"/>
              </w:rPr>
              <w:t xml:space="preserve">Resultado </w:t>
            </w:r>
          </w:p>
        </w:tc>
        <w:tc>
          <w:tcPr>
            <w:tcW w:w="4261" w:type="dxa"/>
          </w:tcPr>
          <w:p w14:paraId="6B0C2F29">
            <w:pPr>
              <w:widowControl w:val="0"/>
              <w:jc w:val="both"/>
              <w:rPr>
                <w:rFonts w:hint="default" w:ascii="Lora" w:hAnsi="Lora" w:cs="Lora"/>
              </w:rPr>
            </w:pPr>
            <w:r>
              <w:rPr>
                <w:rFonts w:hint="default" w:ascii="Lora" w:hAnsi="Lora" w:eastAsia="SimSun" w:cs="Lora"/>
                <w:sz w:val="24"/>
                <w:szCs w:val="24"/>
                <w:lang w:val="es-ES"/>
              </w:rPr>
              <w:t xml:space="preserve"> Resuelta.</w:t>
            </w:r>
          </w:p>
        </w:tc>
      </w:tr>
      <w:tr w14:paraId="7F5A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AC3F297">
            <w:pPr>
              <w:widowControl w:val="0"/>
              <w:jc w:val="both"/>
              <w:rPr>
                <w:rFonts w:hint="default" w:ascii="Lora" w:hAnsi="Lora" w:cs="Lora"/>
              </w:rPr>
            </w:pPr>
            <w:r>
              <w:rPr>
                <w:rFonts w:hint="default" w:ascii="Lora" w:hAnsi="Lora" w:eastAsia="SimSun" w:cs="Lora"/>
                <w:sz w:val="24"/>
                <w:szCs w:val="24"/>
                <w:lang w:val="es-ES"/>
              </w:rPr>
              <w:t xml:space="preserve">Verificación </w:t>
            </w:r>
          </w:p>
        </w:tc>
        <w:tc>
          <w:tcPr>
            <w:tcW w:w="4261" w:type="dxa"/>
          </w:tcPr>
          <w:p w14:paraId="7B4066FC">
            <w:pPr>
              <w:widowControl w:val="0"/>
              <w:jc w:val="both"/>
              <w:rPr>
                <w:rFonts w:hint="default" w:ascii="Lora" w:hAnsi="Lora" w:cs="Lora"/>
              </w:rPr>
            </w:pPr>
            <w:r>
              <w:rPr>
                <w:rFonts w:hint="default" w:ascii="Lora" w:hAnsi="Lora" w:eastAsia="SimSun" w:cs="Lora"/>
                <w:sz w:val="24"/>
                <w:szCs w:val="24"/>
                <w:lang w:val="es-ES"/>
              </w:rPr>
              <w:t xml:space="preserve"> Tiré un `ip a` y comprobé que ya tenía la 192.168.56.102.</w:t>
            </w:r>
          </w:p>
        </w:tc>
      </w:tr>
      <w:tr w14:paraId="6492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69181A">
            <w:pPr>
              <w:widowControl w:val="0"/>
              <w:jc w:val="both"/>
              <w:rPr>
                <w:rFonts w:hint="default" w:ascii="Lora" w:hAnsi="Lora" w:cs="Lora"/>
              </w:rPr>
            </w:pPr>
            <w:r>
              <w:rPr>
                <w:rFonts w:hint="default" w:ascii="Lora" w:hAnsi="Lora" w:eastAsia="SimSun" w:cs="Lora"/>
                <w:sz w:val="24"/>
                <w:szCs w:val="24"/>
                <w:lang w:val="es-ES"/>
              </w:rPr>
              <w:t xml:space="preserve">Evidencia </w:t>
            </w:r>
          </w:p>
        </w:tc>
        <w:tc>
          <w:tcPr>
            <w:tcW w:w="4261" w:type="dxa"/>
          </w:tcPr>
          <w:p w14:paraId="1C4571B5">
            <w:pPr>
              <w:widowControl w:val="0"/>
              <w:jc w:val="both"/>
              <w:rPr>
                <w:rFonts w:hint="default" w:ascii="Lora" w:hAnsi="Lora" w:cs="Lora"/>
              </w:rPr>
            </w:pPr>
            <w:r>
              <w:rPr>
                <w:rFonts w:hint="default" w:ascii="Lora" w:hAnsi="Lora" w:eastAsia="SimSun" w:cs="Lora"/>
                <w:sz w:val="24"/>
                <w:szCs w:val="24"/>
                <w:lang w:val="es-ES"/>
              </w:rPr>
              <w:t xml:space="preserve"> Captura de la terminal con el comando de nmcli funcionando.</w:t>
            </w:r>
          </w:p>
        </w:tc>
      </w:tr>
    </w:tbl>
    <w:p w14:paraId="7C2CFFFD">
      <w:pPr>
        <w:rPr>
          <w:rFonts w:hint="default" w:ascii="Lora" w:hAnsi="Lora" w:eastAsia="SimSun" w:cs="Lora"/>
          <w:sz w:val="24"/>
          <w:szCs w:val="24"/>
          <w:lang w:val="es-ES"/>
        </w:rPr>
      </w:pP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E8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BB9DA6">
            <w:pPr>
              <w:widowControl w:val="0"/>
              <w:jc w:val="both"/>
              <w:rPr>
                <w:rFonts w:hint="default" w:ascii="Lora" w:hAnsi="Lora" w:cs="Lora"/>
              </w:rPr>
            </w:pPr>
            <w:r>
              <w:rPr>
                <w:rFonts w:hint="default" w:ascii="Lora" w:hAnsi="Lora" w:eastAsia="SimSun" w:cs="Lora"/>
                <w:sz w:val="24"/>
                <w:szCs w:val="24"/>
                <w:lang w:val="es-ES"/>
              </w:rPr>
              <w:t xml:space="preserve">ID </w:t>
            </w:r>
          </w:p>
        </w:tc>
        <w:tc>
          <w:tcPr>
            <w:tcW w:w="4261" w:type="dxa"/>
          </w:tcPr>
          <w:p w14:paraId="49CF4401">
            <w:pPr>
              <w:widowControl w:val="0"/>
              <w:jc w:val="both"/>
              <w:rPr>
                <w:rFonts w:hint="default" w:ascii="Lora" w:hAnsi="Lora" w:cs="Lora"/>
              </w:rPr>
            </w:pPr>
            <w:r>
              <w:rPr>
                <w:rFonts w:hint="default" w:ascii="Lora" w:hAnsi="Lora" w:eastAsia="SimSun" w:cs="Lora"/>
                <w:sz w:val="24"/>
                <w:szCs w:val="24"/>
                <w:lang w:val="es-ES"/>
              </w:rPr>
              <w:t xml:space="preserve"> INC-04</w:t>
            </w:r>
          </w:p>
        </w:tc>
      </w:tr>
      <w:tr w14:paraId="5140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C2566C">
            <w:pPr>
              <w:widowControl w:val="0"/>
              <w:jc w:val="both"/>
              <w:rPr>
                <w:rFonts w:hint="default" w:ascii="Lora" w:hAnsi="Lora" w:cs="Lora"/>
              </w:rPr>
            </w:pPr>
            <w:r>
              <w:rPr>
                <w:rFonts w:hint="default" w:ascii="Lora" w:hAnsi="Lora" w:eastAsia="SimSun" w:cs="Lora"/>
                <w:sz w:val="24"/>
                <w:szCs w:val="24"/>
                <w:lang w:val="es-ES"/>
              </w:rPr>
              <w:t xml:space="preserve">Fecha/hora </w:t>
            </w:r>
          </w:p>
        </w:tc>
        <w:tc>
          <w:tcPr>
            <w:tcW w:w="4261" w:type="dxa"/>
          </w:tcPr>
          <w:p w14:paraId="6CCDE9E2">
            <w:pPr>
              <w:widowControl w:val="0"/>
              <w:jc w:val="both"/>
              <w:rPr>
                <w:rFonts w:hint="default" w:ascii="Lora" w:hAnsi="Lora" w:cs="Lora"/>
              </w:rPr>
            </w:pPr>
            <w:r>
              <w:rPr>
                <w:rFonts w:hint="default" w:ascii="Lora" w:hAnsi="Lora" w:eastAsia="SimSun" w:cs="Lora"/>
                <w:sz w:val="24"/>
                <w:szCs w:val="24"/>
                <w:lang w:val="es-ES"/>
              </w:rPr>
              <w:t xml:space="preserve"> Durante las pruebas del ERP</w:t>
            </w:r>
          </w:p>
        </w:tc>
      </w:tr>
      <w:tr w14:paraId="0512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88DCF7">
            <w:pPr>
              <w:widowControl w:val="0"/>
              <w:jc w:val="both"/>
              <w:rPr>
                <w:rFonts w:hint="default" w:ascii="Lora" w:hAnsi="Lora" w:cs="Lora"/>
              </w:rPr>
            </w:pPr>
            <w:r>
              <w:rPr>
                <w:rFonts w:hint="default" w:ascii="Lora" w:hAnsi="Lora" w:eastAsia="SimSun" w:cs="Lora"/>
                <w:sz w:val="24"/>
                <w:szCs w:val="24"/>
                <w:lang w:val="es-ES"/>
              </w:rPr>
              <w:t xml:space="preserve">Escenario </w:t>
            </w:r>
          </w:p>
        </w:tc>
        <w:tc>
          <w:tcPr>
            <w:tcW w:w="4261" w:type="dxa"/>
          </w:tcPr>
          <w:p w14:paraId="4FBE69A8">
            <w:pPr>
              <w:widowControl w:val="0"/>
              <w:jc w:val="both"/>
              <w:rPr>
                <w:rFonts w:hint="default" w:ascii="Lora" w:hAnsi="Lora" w:cs="Lora"/>
              </w:rPr>
            </w:pPr>
            <w:r>
              <w:rPr>
                <w:rFonts w:hint="default" w:ascii="Lora" w:hAnsi="Lora" w:eastAsia="SimSun" w:cs="Lora"/>
                <w:sz w:val="24"/>
                <w:szCs w:val="24"/>
                <w:lang w:val="es-ES"/>
              </w:rPr>
              <w:t xml:space="preserve"> B (Contenedores)</w:t>
            </w:r>
          </w:p>
        </w:tc>
      </w:tr>
      <w:tr w14:paraId="119B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4F9AA1E">
            <w:pPr>
              <w:widowControl w:val="0"/>
              <w:jc w:val="both"/>
              <w:rPr>
                <w:rFonts w:hint="default" w:ascii="Lora" w:hAnsi="Lora" w:cs="Lora"/>
              </w:rPr>
            </w:pPr>
            <w:r>
              <w:rPr>
                <w:rFonts w:hint="default" w:ascii="Lora" w:hAnsi="Lora" w:eastAsia="SimSun" w:cs="Lora"/>
                <w:sz w:val="24"/>
                <w:szCs w:val="24"/>
                <w:lang w:val="es-ES"/>
              </w:rPr>
              <w:t xml:space="preserve">Fase </w:t>
            </w:r>
          </w:p>
        </w:tc>
        <w:tc>
          <w:tcPr>
            <w:tcW w:w="4261" w:type="dxa"/>
          </w:tcPr>
          <w:p w14:paraId="0ABBEEEE">
            <w:pPr>
              <w:widowControl w:val="0"/>
              <w:jc w:val="both"/>
              <w:rPr>
                <w:rFonts w:hint="default" w:ascii="Lora" w:hAnsi="Lora" w:cs="Lora"/>
              </w:rPr>
            </w:pPr>
            <w:r>
              <w:rPr>
                <w:rFonts w:hint="default" w:ascii="Lora" w:hAnsi="Lora" w:eastAsia="SimSun" w:cs="Lora"/>
                <w:sz w:val="24"/>
                <w:szCs w:val="24"/>
                <w:lang w:val="es-ES"/>
              </w:rPr>
              <w:t xml:space="preserve"> Pruebas funcionales</w:t>
            </w:r>
          </w:p>
        </w:tc>
      </w:tr>
      <w:tr w14:paraId="707A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DFB2CF">
            <w:pPr>
              <w:widowControl w:val="0"/>
              <w:jc w:val="both"/>
              <w:rPr>
                <w:rFonts w:hint="default" w:ascii="Lora" w:hAnsi="Lora" w:cs="Lora"/>
              </w:rPr>
            </w:pPr>
            <w:r>
              <w:rPr>
                <w:rFonts w:hint="default" w:ascii="Lora" w:hAnsi="Lora" w:eastAsia="SimSun" w:cs="Lora"/>
                <w:sz w:val="24"/>
                <w:szCs w:val="24"/>
                <w:lang w:val="es-ES"/>
              </w:rPr>
              <w:t xml:space="preserve">Síntoma </w:t>
            </w:r>
          </w:p>
        </w:tc>
        <w:tc>
          <w:tcPr>
            <w:tcW w:w="4261" w:type="dxa"/>
          </w:tcPr>
          <w:p w14:paraId="532179F7">
            <w:pPr>
              <w:widowControl w:val="0"/>
              <w:jc w:val="both"/>
              <w:rPr>
                <w:rFonts w:hint="default" w:ascii="Lora" w:hAnsi="Lora" w:cs="Lora"/>
              </w:rPr>
            </w:pPr>
            <w:r>
              <w:rPr>
                <w:rFonts w:hint="default" w:ascii="Lora" w:hAnsi="Lora" w:eastAsia="SimSun" w:cs="Lora"/>
                <w:sz w:val="24"/>
                <w:szCs w:val="24"/>
                <w:lang w:val="es-ES"/>
              </w:rPr>
              <w:t xml:space="preserve"> Estaba accediendo a Odoo desde mi ordenador real (anfitrión) y de repente me tiro un login con el mensaje "Session expired".</w:t>
            </w:r>
          </w:p>
        </w:tc>
      </w:tr>
      <w:tr w14:paraId="116C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A61E95">
            <w:pPr>
              <w:widowControl w:val="0"/>
              <w:jc w:val="both"/>
              <w:rPr>
                <w:rFonts w:hint="default" w:ascii="Lora" w:hAnsi="Lora" w:cs="Lora"/>
              </w:rPr>
            </w:pPr>
            <w:r>
              <w:rPr>
                <w:rFonts w:hint="default" w:ascii="Lora" w:hAnsi="Lora" w:eastAsia="SimSun" w:cs="Lora"/>
                <w:sz w:val="24"/>
                <w:szCs w:val="24"/>
                <w:lang w:val="es-ES"/>
              </w:rPr>
              <w:t xml:space="preserve">Diagnóstico </w:t>
            </w:r>
          </w:p>
        </w:tc>
        <w:tc>
          <w:tcPr>
            <w:tcW w:w="4261" w:type="dxa"/>
          </w:tcPr>
          <w:p w14:paraId="3CDE59C8">
            <w:pPr>
              <w:widowControl w:val="0"/>
              <w:jc w:val="both"/>
              <w:rPr>
                <w:rFonts w:hint="default" w:ascii="Lora" w:hAnsi="Lora" w:cs="Lora"/>
              </w:rPr>
            </w:pPr>
            <w:r>
              <w:rPr>
                <w:rFonts w:hint="default" w:ascii="Lora" w:hAnsi="Lora" w:eastAsia="SimSun" w:cs="Lora"/>
                <w:sz w:val="24"/>
                <w:szCs w:val="24"/>
                <w:lang w:val="es-ES"/>
              </w:rPr>
              <w:t xml:space="preserve"> El navegador ha perdido las cookies o se ha cortado la sesión con el servidor de contenedores.</w:t>
            </w:r>
          </w:p>
        </w:tc>
      </w:tr>
      <w:tr w14:paraId="500D2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733E112">
            <w:pPr>
              <w:widowControl w:val="0"/>
              <w:jc w:val="both"/>
              <w:rPr>
                <w:rFonts w:hint="default" w:ascii="Lora" w:hAnsi="Lora" w:cs="Lora"/>
              </w:rPr>
            </w:pPr>
            <w:r>
              <w:rPr>
                <w:rFonts w:hint="default" w:ascii="Lora" w:hAnsi="Lora" w:eastAsia="SimSun" w:cs="Lora"/>
                <w:sz w:val="24"/>
                <w:szCs w:val="24"/>
                <w:lang w:val="es-ES"/>
              </w:rPr>
              <w:t xml:space="preserve">Impacto </w:t>
            </w:r>
          </w:p>
        </w:tc>
        <w:tc>
          <w:tcPr>
            <w:tcW w:w="4261" w:type="dxa"/>
          </w:tcPr>
          <w:p w14:paraId="601F3377">
            <w:pPr>
              <w:widowControl w:val="0"/>
              <w:jc w:val="both"/>
              <w:rPr>
                <w:rFonts w:hint="default" w:ascii="Lora" w:hAnsi="Lora" w:cs="Lora"/>
              </w:rPr>
            </w:pPr>
            <w:r>
              <w:rPr>
                <w:rFonts w:hint="default" w:ascii="Lora" w:hAnsi="Lora" w:eastAsia="SimSun" w:cs="Lora"/>
                <w:sz w:val="24"/>
                <w:szCs w:val="24"/>
                <w:lang w:val="es-ES"/>
              </w:rPr>
              <w:t xml:space="preserve"> Te echa del programa y no puedes seguir trabajando.</w:t>
            </w:r>
          </w:p>
        </w:tc>
      </w:tr>
      <w:tr w14:paraId="29C4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7301E00">
            <w:pPr>
              <w:widowControl w:val="0"/>
              <w:jc w:val="both"/>
              <w:rPr>
                <w:rFonts w:hint="default" w:ascii="Lora" w:hAnsi="Lora" w:cs="Lora"/>
              </w:rPr>
            </w:pPr>
            <w:r>
              <w:rPr>
                <w:rFonts w:hint="default" w:ascii="Lora" w:hAnsi="Lora" w:eastAsia="SimSun" w:cs="Lora"/>
                <w:sz w:val="24"/>
                <w:szCs w:val="24"/>
                <w:lang w:val="es-ES"/>
              </w:rPr>
              <w:t xml:space="preserve">Hipótesis </w:t>
            </w:r>
          </w:p>
        </w:tc>
        <w:tc>
          <w:tcPr>
            <w:tcW w:w="4261" w:type="dxa"/>
          </w:tcPr>
          <w:p w14:paraId="45D386A5">
            <w:pPr>
              <w:widowControl w:val="0"/>
              <w:jc w:val="both"/>
              <w:rPr>
                <w:rFonts w:hint="default" w:ascii="Lora" w:hAnsi="Lora" w:cs="Lora"/>
              </w:rPr>
            </w:pPr>
            <w:r>
              <w:rPr>
                <w:rFonts w:hint="default" w:ascii="Lora" w:hAnsi="Lora" w:eastAsia="SimSun" w:cs="Lora"/>
                <w:sz w:val="24"/>
                <w:szCs w:val="24"/>
                <w:lang w:val="es-ES"/>
              </w:rPr>
              <w:t xml:space="preserve"> Conflicto de cookies en el navegador al entrar tantas veces haciendo pruebas.</w:t>
            </w:r>
          </w:p>
        </w:tc>
      </w:tr>
      <w:tr w14:paraId="2F12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C89421">
            <w:pPr>
              <w:widowControl w:val="0"/>
              <w:jc w:val="both"/>
              <w:rPr>
                <w:rFonts w:hint="default" w:ascii="Lora" w:hAnsi="Lora" w:cs="Lora"/>
              </w:rPr>
            </w:pPr>
            <w:r>
              <w:rPr>
                <w:rFonts w:hint="default" w:ascii="Lora" w:hAnsi="Lora" w:eastAsia="SimSun" w:cs="Lora"/>
                <w:sz w:val="24"/>
                <w:szCs w:val="24"/>
                <w:lang w:val="es-ES"/>
              </w:rPr>
              <w:t xml:space="preserve">Comprobaciones realizadas </w:t>
            </w:r>
          </w:p>
        </w:tc>
        <w:tc>
          <w:tcPr>
            <w:tcW w:w="4261" w:type="dxa"/>
          </w:tcPr>
          <w:p w14:paraId="27947E95">
            <w:pPr>
              <w:widowControl w:val="0"/>
              <w:jc w:val="both"/>
              <w:rPr>
                <w:rFonts w:hint="default" w:ascii="Lora" w:hAnsi="Lora" w:cs="Lora"/>
              </w:rPr>
            </w:pPr>
            <w:r>
              <w:rPr>
                <w:rFonts w:hint="default" w:ascii="Lora" w:hAnsi="Lora" w:eastAsia="SimSun" w:cs="Lora"/>
                <w:sz w:val="24"/>
                <w:szCs w:val="24"/>
                <w:lang w:val="es-ES"/>
              </w:rPr>
              <w:t xml:space="preserve"> Intentar hacer F5 para ver si se arreglaba solo.</w:t>
            </w:r>
          </w:p>
        </w:tc>
      </w:tr>
      <w:tr w14:paraId="37BB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AB03CE">
            <w:pPr>
              <w:widowControl w:val="0"/>
              <w:jc w:val="both"/>
              <w:rPr>
                <w:rFonts w:hint="default" w:ascii="Lora" w:hAnsi="Lora" w:cs="Lora"/>
              </w:rPr>
            </w:pPr>
            <w:r>
              <w:rPr>
                <w:rFonts w:hint="default" w:ascii="Lora" w:hAnsi="Lora" w:eastAsia="SimSun" w:cs="Lora"/>
                <w:sz w:val="24"/>
                <w:szCs w:val="24"/>
                <w:lang w:val="es-ES"/>
              </w:rPr>
              <w:t xml:space="preserve">Causa </w:t>
            </w:r>
          </w:p>
        </w:tc>
        <w:tc>
          <w:tcPr>
            <w:tcW w:w="4261" w:type="dxa"/>
          </w:tcPr>
          <w:p w14:paraId="1F7932D0">
            <w:pPr>
              <w:widowControl w:val="0"/>
              <w:jc w:val="both"/>
              <w:rPr>
                <w:rFonts w:hint="default" w:ascii="Lora" w:hAnsi="Lora" w:cs="Lora"/>
              </w:rPr>
            </w:pPr>
            <w:r>
              <w:rPr>
                <w:rFonts w:hint="default" w:ascii="Lora" w:hAnsi="Lora" w:eastAsia="SimSun" w:cs="Lora"/>
                <w:sz w:val="24"/>
                <w:szCs w:val="24"/>
                <w:lang w:val="es-ES"/>
              </w:rPr>
              <w:t xml:space="preserve"> Caducidad del token de sesión web.</w:t>
            </w:r>
          </w:p>
        </w:tc>
      </w:tr>
      <w:tr w14:paraId="03D3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BDB7DC">
            <w:pPr>
              <w:widowControl w:val="0"/>
              <w:jc w:val="both"/>
              <w:rPr>
                <w:rFonts w:hint="default" w:ascii="Lora" w:hAnsi="Lora" w:cs="Lora"/>
              </w:rPr>
            </w:pPr>
            <w:r>
              <w:rPr>
                <w:rFonts w:hint="default" w:ascii="Lora" w:hAnsi="Lora" w:eastAsia="SimSun" w:cs="Lora"/>
                <w:sz w:val="24"/>
                <w:szCs w:val="24"/>
                <w:lang w:val="es-ES"/>
              </w:rPr>
              <w:t xml:space="preserve">Solución/actuación </w:t>
            </w:r>
          </w:p>
        </w:tc>
        <w:tc>
          <w:tcPr>
            <w:tcW w:w="4261" w:type="dxa"/>
          </w:tcPr>
          <w:p w14:paraId="07884C81">
            <w:pPr>
              <w:widowControl w:val="0"/>
              <w:jc w:val="both"/>
              <w:rPr>
                <w:rFonts w:hint="default" w:ascii="Lora" w:hAnsi="Lora" w:cs="Lora"/>
              </w:rPr>
            </w:pPr>
            <w:r>
              <w:rPr>
                <w:rFonts w:hint="default" w:ascii="Lora" w:hAnsi="Lora" w:eastAsia="SimSun" w:cs="Lora"/>
                <w:sz w:val="24"/>
                <w:szCs w:val="24"/>
                <w:lang w:val="es-ES"/>
              </w:rPr>
              <w:t xml:space="preserve"> Recargué la página y volví a meter usuario y contraseña. Para evitar líos, abrí también una ventana en modo incógnito para saltarme las cookies viejas.</w:t>
            </w:r>
          </w:p>
        </w:tc>
      </w:tr>
      <w:tr w14:paraId="496C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4E74C8">
            <w:pPr>
              <w:widowControl w:val="0"/>
              <w:jc w:val="both"/>
              <w:rPr>
                <w:rFonts w:hint="default" w:ascii="Lora" w:hAnsi="Lora" w:cs="Lora"/>
              </w:rPr>
            </w:pPr>
            <w:r>
              <w:rPr>
                <w:rFonts w:hint="default" w:ascii="Lora" w:hAnsi="Lora" w:eastAsia="SimSun" w:cs="Lora"/>
                <w:sz w:val="24"/>
                <w:szCs w:val="24"/>
                <w:lang w:val="es-ES"/>
              </w:rPr>
              <w:t xml:space="preserve">Resultado </w:t>
            </w:r>
          </w:p>
        </w:tc>
        <w:tc>
          <w:tcPr>
            <w:tcW w:w="4261" w:type="dxa"/>
          </w:tcPr>
          <w:p w14:paraId="131C7F75">
            <w:pPr>
              <w:widowControl w:val="0"/>
              <w:jc w:val="both"/>
              <w:rPr>
                <w:rFonts w:hint="default" w:ascii="Lora" w:hAnsi="Lora" w:cs="Lora"/>
              </w:rPr>
            </w:pPr>
            <w:r>
              <w:rPr>
                <w:rFonts w:hint="default" w:ascii="Lora" w:hAnsi="Lora" w:eastAsia="SimSun" w:cs="Lora"/>
                <w:sz w:val="24"/>
                <w:szCs w:val="24"/>
                <w:lang w:val="es-ES"/>
              </w:rPr>
              <w:t xml:space="preserve"> Resuelta.</w:t>
            </w:r>
          </w:p>
        </w:tc>
      </w:tr>
      <w:tr w14:paraId="26B6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AB6B083">
            <w:pPr>
              <w:widowControl w:val="0"/>
              <w:jc w:val="both"/>
              <w:rPr>
                <w:rFonts w:hint="default" w:ascii="Lora" w:hAnsi="Lora" w:cs="Lora"/>
              </w:rPr>
            </w:pPr>
            <w:r>
              <w:rPr>
                <w:rFonts w:hint="default" w:ascii="Lora" w:hAnsi="Lora" w:eastAsia="SimSun" w:cs="Lora"/>
                <w:sz w:val="24"/>
                <w:szCs w:val="24"/>
                <w:lang w:val="es-ES"/>
              </w:rPr>
              <w:t xml:space="preserve">Verificación </w:t>
            </w:r>
          </w:p>
        </w:tc>
        <w:tc>
          <w:tcPr>
            <w:tcW w:w="4261" w:type="dxa"/>
          </w:tcPr>
          <w:p w14:paraId="1C80F5CE">
            <w:pPr>
              <w:widowControl w:val="0"/>
              <w:jc w:val="both"/>
              <w:rPr>
                <w:rFonts w:hint="default" w:ascii="Lora" w:hAnsi="Lora" w:cs="Lora"/>
              </w:rPr>
            </w:pPr>
            <w:r>
              <w:rPr>
                <w:rFonts w:hint="default" w:ascii="Lora" w:hAnsi="Lora" w:eastAsia="SimSun" w:cs="Lora"/>
                <w:sz w:val="24"/>
                <w:szCs w:val="24"/>
                <w:lang w:val="es-ES"/>
              </w:rPr>
              <w:t xml:space="preserve"> Pude volver a entrar y seguir creando ventas.</w:t>
            </w:r>
          </w:p>
        </w:tc>
      </w:tr>
      <w:tr w14:paraId="1167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0BF3CB">
            <w:pPr>
              <w:widowControl w:val="0"/>
              <w:jc w:val="both"/>
              <w:rPr>
                <w:rFonts w:hint="default" w:ascii="Lora" w:hAnsi="Lora" w:cs="Lora"/>
              </w:rPr>
            </w:pPr>
            <w:r>
              <w:rPr>
                <w:rFonts w:hint="default" w:ascii="Lora" w:hAnsi="Lora" w:eastAsia="SimSun" w:cs="Lora"/>
                <w:sz w:val="24"/>
                <w:szCs w:val="24"/>
                <w:lang w:val="es-ES"/>
              </w:rPr>
              <w:t xml:space="preserve">Evidencia </w:t>
            </w:r>
          </w:p>
        </w:tc>
        <w:tc>
          <w:tcPr>
            <w:tcW w:w="4261" w:type="dxa"/>
          </w:tcPr>
          <w:p w14:paraId="40C82473">
            <w:pPr>
              <w:widowControl w:val="0"/>
              <w:jc w:val="both"/>
              <w:rPr>
                <w:rFonts w:hint="default" w:ascii="Lora" w:hAnsi="Lora" w:cs="Lora"/>
              </w:rPr>
            </w:pPr>
            <w:r>
              <w:rPr>
                <w:rFonts w:hint="default" w:ascii="Lora" w:hAnsi="Lora" w:eastAsia="SimSun" w:cs="Lora"/>
                <w:sz w:val="24"/>
                <w:szCs w:val="24"/>
                <w:lang w:val="es-ES"/>
              </w:rPr>
              <w:t xml:space="preserve"> Captura del error "Session expired".</w:t>
            </w:r>
          </w:p>
        </w:tc>
      </w:tr>
    </w:tbl>
    <w:p w14:paraId="1B81F180">
      <w:pPr>
        <w:rPr>
          <w:rFonts w:hint="default" w:ascii="Lora" w:hAnsi="Lora" w:eastAsia="SimSun" w:cs="Lora"/>
          <w:sz w:val="24"/>
          <w:szCs w:val="24"/>
          <w:lang w:val="es-ES"/>
        </w:rPr>
      </w:pPr>
    </w:p>
    <w:tbl>
      <w:tblPr>
        <w:tblStyle w:val="1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BDF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4A8421">
            <w:pPr>
              <w:widowControl w:val="0"/>
              <w:jc w:val="both"/>
              <w:rPr>
                <w:rFonts w:hint="default" w:ascii="Lora" w:hAnsi="Lora" w:cs="Lora"/>
              </w:rPr>
            </w:pPr>
            <w:r>
              <w:rPr>
                <w:rFonts w:hint="default" w:ascii="Lora" w:hAnsi="Lora" w:eastAsia="SimSun" w:cs="Lora"/>
                <w:sz w:val="24"/>
                <w:szCs w:val="24"/>
                <w:lang w:val="es-ES"/>
              </w:rPr>
              <w:t xml:space="preserve">ID </w:t>
            </w:r>
          </w:p>
        </w:tc>
        <w:tc>
          <w:tcPr>
            <w:tcW w:w="4261" w:type="dxa"/>
          </w:tcPr>
          <w:p w14:paraId="083450A9">
            <w:pPr>
              <w:widowControl w:val="0"/>
              <w:jc w:val="both"/>
              <w:rPr>
                <w:rFonts w:hint="default" w:ascii="Lora" w:hAnsi="Lora" w:cs="Lora"/>
              </w:rPr>
            </w:pPr>
            <w:r>
              <w:rPr>
                <w:rFonts w:hint="default" w:ascii="Lora" w:hAnsi="Lora" w:eastAsia="SimSun" w:cs="Lora"/>
                <w:sz w:val="24"/>
                <w:szCs w:val="24"/>
                <w:lang w:val="es-ES"/>
              </w:rPr>
              <w:t xml:space="preserve"> INC-05</w:t>
            </w:r>
          </w:p>
        </w:tc>
      </w:tr>
      <w:tr w14:paraId="7C73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E08D23">
            <w:pPr>
              <w:widowControl w:val="0"/>
              <w:jc w:val="both"/>
              <w:rPr>
                <w:rFonts w:hint="default" w:ascii="Lora" w:hAnsi="Lora" w:cs="Lora"/>
              </w:rPr>
            </w:pPr>
            <w:r>
              <w:rPr>
                <w:rFonts w:hint="default" w:ascii="Lora" w:hAnsi="Lora" w:eastAsia="SimSun" w:cs="Lora"/>
                <w:sz w:val="24"/>
                <w:szCs w:val="24"/>
                <w:lang w:val="es-ES"/>
              </w:rPr>
              <w:t xml:space="preserve">Fecha/hora </w:t>
            </w:r>
          </w:p>
        </w:tc>
        <w:tc>
          <w:tcPr>
            <w:tcW w:w="4261" w:type="dxa"/>
          </w:tcPr>
          <w:p w14:paraId="701C177D">
            <w:pPr>
              <w:widowControl w:val="0"/>
              <w:jc w:val="both"/>
              <w:rPr>
                <w:rFonts w:hint="default" w:ascii="Lora" w:hAnsi="Lora" w:cs="Lora"/>
              </w:rPr>
            </w:pPr>
            <w:r>
              <w:rPr>
                <w:rFonts w:hint="default" w:ascii="Lora" w:hAnsi="Lora" w:eastAsia="SimSun" w:cs="Lora"/>
                <w:sz w:val="24"/>
                <w:szCs w:val="24"/>
                <w:lang w:val="es-ES"/>
              </w:rPr>
              <w:t xml:space="preserve"> Pruebas finales</w:t>
            </w:r>
          </w:p>
        </w:tc>
      </w:tr>
      <w:tr w14:paraId="45AD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ECA6DC">
            <w:pPr>
              <w:widowControl w:val="0"/>
              <w:jc w:val="both"/>
              <w:rPr>
                <w:rFonts w:hint="default" w:ascii="Lora" w:hAnsi="Lora" w:cs="Lora"/>
              </w:rPr>
            </w:pPr>
            <w:r>
              <w:rPr>
                <w:rFonts w:hint="default" w:ascii="Lora" w:hAnsi="Lora" w:eastAsia="SimSun" w:cs="Lora"/>
                <w:sz w:val="24"/>
                <w:szCs w:val="24"/>
                <w:lang w:val="es-ES"/>
              </w:rPr>
              <w:t xml:space="preserve">Escenario </w:t>
            </w:r>
          </w:p>
        </w:tc>
        <w:tc>
          <w:tcPr>
            <w:tcW w:w="4261" w:type="dxa"/>
          </w:tcPr>
          <w:p w14:paraId="67397BD1">
            <w:pPr>
              <w:widowControl w:val="0"/>
              <w:jc w:val="both"/>
              <w:rPr>
                <w:rFonts w:hint="default" w:ascii="Lora" w:hAnsi="Lora" w:cs="Lora"/>
              </w:rPr>
            </w:pPr>
            <w:r>
              <w:rPr>
                <w:rFonts w:hint="default" w:ascii="Lora" w:hAnsi="Lora" w:eastAsia="SimSun" w:cs="Lora"/>
                <w:sz w:val="24"/>
                <w:szCs w:val="24"/>
                <w:lang w:val="es-ES"/>
              </w:rPr>
              <w:t xml:space="preserve"> B (Contenedores)</w:t>
            </w:r>
          </w:p>
        </w:tc>
      </w:tr>
      <w:tr w14:paraId="09BE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B7646A">
            <w:pPr>
              <w:widowControl w:val="0"/>
              <w:jc w:val="both"/>
              <w:rPr>
                <w:rFonts w:hint="default" w:ascii="Lora" w:hAnsi="Lora" w:cs="Lora"/>
              </w:rPr>
            </w:pPr>
            <w:r>
              <w:rPr>
                <w:rFonts w:hint="default" w:ascii="Lora" w:hAnsi="Lora" w:eastAsia="SimSun" w:cs="Lora"/>
                <w:sz w:val="24"/>
                <w:szCs w:val="24"/>
                <w:lang w:val="es-ES"/>
              </w:rPr>
              <w:t xml:space="preserve">Fase </w:t>
            </w:r>
          </w:p>
        </w:tc>
        <w:tc>
          <w:tcPr>
            <w:tcW w:w="4261" w:type="dxa"/>
          </w:tcPr>
          <w:p w14:paraId="25AB2F9C">
            <w:pPr>
              <w:widowControl w:val="0"/>
              <w:jc w:val="both"/>
              <w:rPr>
                <w:rFonts w:hint="default" w:ascii="Lora" w:hAnsi="Lora" w:cs="Lora"/>
              </w:rPr>
            </w:pPr>
            <w:r>
              <w:rPr>
                <w:rFonts w:hint="default" w:ascii="Lora" w:hAnsi="Lora" w:eastAsia="SimSun" w:cs="Lora"/>
                <w:sz w:val="24"/>
                <w:szCs w:val="24"/>
                <w:lang w:val="es-ES"/>
              </w:rPr>
              <w:t xml:space="preserve"> Pruebas de aceptación</w:t>
            </w:r>
          </w:p>
        </w:tc>
      </w:tr>
      <w:tr w14:paraId="6D7C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2A3209">
            <w:pPr>
              <w:widowControl w:val="0"/>
              <w:jc w:val="both"/>
              <w:rPr>
                <w:rFonts w:hint="default" w:ascii="Lora" w:hAnsi="Lora" w:cs="Lora"/>
              </w:rPr>
            </w:pPr>
            <w:r>
              <w:rPr>
                <w:rFonts w:hint="default" w:ascii="Lora" w:hAnsi="Lora" w:eastAsia="SimSun" w:cs="Lora"/>
                <w:sz w:val="24"/>
                <w:szCs w:val="24"/>
                <w:lang w:val="es-ES"/>
              </w:rPr>
              <w:t xml:space="preserve">Síntoma </w:t>
            </w:r>
          </w:p>
        </w:tc>
        <w:tc>
          <w:tcPr>
            <w:tcW w:w="4261" w:type="dxa"/>
          </w:tcPr>
          <w:p w14:paraId="299C42DD">
            <w:pPr>
              <w:widowControl w:val="0"/>
              <w:jc w:val="both"/>
              <w:rPr>
                <w:rFonts w:hint="default" w:ascii="Lora" w:hAnsi="Lora" w:cs="Lora"/>
              </w:rPr>
            </w:pPr>
            <w:r>
              <w:rPr>
                <w:rFonts w:hint="default" w:ascii="Lora" w:hAnsi="Lora" w:eastAsia="SimSun" w:cs="Lora"/>
                <w:sz w:val="24"/>
                <w:szCs w:val="24"/>
                <w:lang w:val="es-ES"/>
              </w:rPr>
              <w:t xml:space="preserve"> El profesor pedía comprobar que si se apagaban los contenedores, no se borraba el trabajo (persistencia de datos).</w:t>
            </w:r>
          </w:p>
        </w:tc>
      </w:tr>
      <w:tr w14:paraId="668B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8AE706">
            <w:pPr>
              <w:widowControl w:val="0"/>
              <w:jc w:val="both"/>
              <w:rPr>
                <w:rFonts w:hint="default" w:ascii="Lora" w:hAnsi="Lora" w:cs="Lora"/>
              </w:rPr>
            </w:pPr>
            <w:r>
              <w:rPr>
                <w:rFonts w:hint="default" w:ascii="Lora" w:hAnsi="Lora" w:eastAsia="SimSun" w:cs="Lora"/>
                <w:sz w:val="24"/>
                <w:szCs w:val="24"/>
                <w:lang w:val="es-ES"/>
              </w:rPr>
              <w:t xml:space="preserve">Diagnóstico </w:t>
            </w:r>
          </w:p>
        </w:tc>
        <w:tc>
          <w:tcPr>
            <w:tcW w:w="4261" w:type="dxa"/>
          </w:tcPr>
          <w:p w14:paraId="3B0DEE87">
            <w:pPr>
              <w:widowControl w:val="0"/>
              <w:jc w:val="both"/>
              <w:rPr>
                <w:rFonts w:hint="default" w:ascii="Lora" w:hAnsi="Lora" w:cs="Lora"/>
              </w:rPr>
            </w:pPr>
            <w:r>
              <w:rPr>
                <w:rFonts w:hint="default" w:ascii="Lora" w:hAnsi="Lora" w:eastAsia="SimSun" w:cs="Lora"/>
                <w:sz w:val="24"/>
                <w:szCs w:val="24"/>
                <w:lang w:val="es-ES"/>
              </w:rPr>
              <w:t xml:space="preserve"> Había que forzar un apagado y encendido del sistema para ver si los volúmenes de Docker hacían su trabajo.</w:t>
            </w:r>
          </w:p>
        </w:tc>
      </w:tr>
      <w:tr w14:paraId="1B24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D852FB">
            <w:pPr>
              <w:widowControl w:val="0"/>
              <w:jc w:val="both"/>
              <w:rPr>
                <w:rFonts w:hint="default" w:ascii="Lora" w:hAnsi="Lora" w:cs="Lora"/>
              </w:rPr>
            </w:pPr>
            <w:r>
              <w:rPr>
                <w:rFonts w:hint="default" w:ascii="Lora" w:hAnsi="Lora" w:eastAsia="SimSun" w:cs="Lora"/>
                <w:sz w:val="24"/>
                <w:szCs w:val="24"/>
                <w:lang w:val="es-ES"/>
              </w:rPr>
              <w:t xml:space="preserve">Impacto </w:t>
            </w:r>
          </w:p>
        </w:tc>
        <w:tc>
          <w:tcPr>
            <w:tcW w:w="4261" w:type="dxa"/>
          </w:tcPr>
          <w:p w14:paraId="71ADA014">
            <w:pPr>
              <w:widowControl w:val="0"/>
              <w:jc w:val="both"/>
              <w:rPr>
                <w:rFonts w:hint="default" w:ascii="Lora" w:hAnsi="Lora" w:cs="Lora"/>
              </w:rPr>
            </w:pPr>
            <w:r>
              <w:rPr>
                <w:rFonts w:hint="default" w:ascii="Lora" w:hAnsi="Lora" w:eastAsia="SimSun" w:cs="Lora"/>
                <w:sz w:val="24"/>
                <w:szCs w:val="24"/>
                <w:lang w:val="es-ES"/>
              </w:rPr>
              <w:t xml:space="preserve"> Si fallaba, significaba perder todo el servidor al reiniciar.</w:t>
            </w:r>
          </w:p>
        </w:tc>
      </w:tr>
      <w:tr w14:paraId="092F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3EE0E6">
            <w:pPr>
              <w:widowControl w:val="0"/>
              <w:jc w:val="both"/>
              <w:rPr>
                <w:rFonts w:hint="default" w:ascii="Lora" w:hAnsi="Lora" w:cs="Lora"/>
              </w:rPr>
            </w:pPr>
            <w:r>
              <w:rPr>
                <w:rFonts w:hint="default" w:ascii="Lora" w:hAnsi="Lora" w:eastAsia="SimSun" w:cs="Lora"/>
                <w:sz w:val="24"/>
                <w:szCs w:val="24"/>
                <w:lang w:val="es-ES"/>
              </w:rPr>
              <w:t xml:space="preserve">Hipótesis </w:t>
            </w:r>
          </w:p>
        </w:tc>
        <w:tc>
          <w:tcPr>
            <w:tcW w:w="4261" w:type="dxa"/>
          </w:tcPr>
          <w:p w14:paraId="5C30B905">
            <w:pPr>
              <w:widowControl w:val="0"/>
              <w:jc w:val="both"/>
              <w:rPr>
                <w:rFonts w:hint="default" w:ascii="Lora" w:hAnsi="Lora" w:cs="Lora"/>
              </w:rPr>
            </w:pPr>
            <w:r>
              <w:rPr>
                <w:rFonts w:hint="default" w:ascii="Lora" w:hAnsi="Lora" w:eastAsia="SimSun" w:cs="Lora"/>
                <w:sz w:val="24"/>
                <w:szCs w:val="24"/>
                <w:lang w:val="es-ES"/>
              </w:rPr>
              <w:t xml:space="preserve"> Los volúmenes están bien mapeados, así que la base de datos debería guardarse en mi disco duro.</w:t>
            </w:r>
          </w:p>
        </w:tc>
      </w:tr>
      <w:tr w14:paraId="7D62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5757BB8">
            <w:pPr>
              <w:widowControl w:val="0"/>
              <w:jc w:val="both"/>
              <w:rPr>
                <w:rFonts w:hint="default" w:ascii="Lora" w:hAnsi="Lora" w:cs="Lora"/>
              </w:rPr>
            </w:pPr>
            <w:r>
              <w:rPr>
                <w:rFonts w:hint="default" w:ascii="Lora" w:hAnsi="Lora" w:eastAsia="SimSun" w:cs="Lora"/>
                <w:sz w:val="24"/>
                <w:szCs w:val="24"/>
                <w:lang w:val="es-ES"/>
              </w:rPr>
              <w:t xml:space="preserve">Comprobaciones realizadas </w:t>
            </w:r>
          </w:p>
        </w:tc>
        <w:tc>
          <w:tcPr>
            <w:tcW w:w="4261" w:type="dxa"/>
          </w:tcPr>
          <w:p w14:paraId="5E8AFDE4">
            <w:pPr>
              <w:widowControl w:val="0"/>
              <w:jc w:val="both"/>
              <w:rPr>
                <w:rFonts w:hint="default" w:ascii="Lora" w:hAnsi="Lora" w:cs="Lora"/>
              </w:rPr>
            </w:pPr>
            <w:r>
              <w:rPr>
                <w:rFonts w:hint="default" w:ascii="Lora" w:hAnsi="Lora" w:eastAsia="SimSun" w:cs="Lora"/>
                <w:sz w:val="24"/>
                <w:szCs w:val="24"/>
                <w:lang w:val="es-ES"/>
              </w:rPr>
              <w:t xml:space="preserve"> Creé un contacto inventado llamado "Pablo Persistencia" en Odoo.</w:t>
            </w:r>
          </w:p>
        </w:tc>
      </w:tr>
      <w:tr w14:paraId="4434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B339EEE">
            <w:pPr>
              <w:widowControl w:val="0"/>
              <w:jc w:val="both"/>
              <w:rPr>
                <w:rFonts w:hint="default" w:ascii="Lora" w:hAnsi="Lora" w:cs="Lora"/>
              </w:rPr>
            </w:pPr>
            <w:r>
              <w:rPr>
                <w:rFonts w:hint="default" w:ascii="Lora" w:hAnsi="Lora" w:eastAsia="SimSun" w:cs="Lora"/>
                <w:sz w:val="24"/>
                <w:szCs w:val="24"/>
                <w:lang w:val="es-ES"/>
              </w:rPr>
              <w:t xml:space="preserve">Causa </w:t>
            </w:r>
          </w:p>
        </w:tc>
        <w:tc>
          <w:tcPr>
            <w:tcW w:w="4261" w:type="dxa"/>
          </w:tcPr>
          <w:p w14:paraId="6D5253AE">
            <w:pPr>
              <w:widowControl w:val="0"/>
              <w:jc w:val="both"/>
              <w:rPr>
                <w:rFonts w:hint="default" w:ascii="Lora" w:hAnsi="Lora" w:cs="Lora"/>
              </w:rPr>
            </w:pPr>
            <w:r>
              <w:rPr>
                <w:rFonts w:hint="default" w:ascii="Lora" w:hAnsi="Lora" w:eastAsia="SimSun" w:cs="Lora"/>
                <w:sz w:val="24"/>
                <w:szCs w:val="24"/>
                <w:lang w:val="es-ES"/>
              </w:rPr>
              <w:t xml:space="preserve"> N/A (Es una prueba forzada).</w:t>
            </w:r>
          </w:p>
        </w:tc>
      </w:tr>
      <w:tr w14:paraId="20EB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8D1631">
            <w:pPr>
              <w:widowControl w:val="0"/>
              <w:jc w:val="both"/>
              <w:rPr>
                <w:rFonts w:hint="default" w:ascii="Lora" w:hAnsi="Lora" w:cs="Lora"/>
              </w:rPr>
            </w:pPr>
            <w:r>
              <w:rPr>
                <w:rFonts w:hint="default" w:ascii="Lora" w:hAnsi="Lora" w:eastAsia="SimSun" w:cs="Lora"/>
                <w:sz w:val="24"/>
                <w:szCs w:val="24"/>
                <w:lang w:val="es-ES"/>
              </w:rPr>
              <w:t xml:space="preserve">Solución/actuación </w:t>
            </w:r>
          </w:p>
        </w:tc>
        <w:tc>
          <w:tcPr>
            <w:tcW w:w="4261" w:type="dxa"/>
          </w:tcPr>
          <w:p w14:paraId="04240A7E">
            <w:pPr>
              <w:widowControl w:val="0"/>
              <w:jc w:val="both"/>
              <w:rPr>
                <w:rFonts w:hint="default" w:ascii="Lora" w:hAnsi="Lora" w:cs="Lora"/>
              </w:rPr>
            </w:pPr>
            <w:r>
              <w:rPr>
                <w:rFonts w:hint="default" w:ascii="Lora" w:hAnsi="Lora" w:eastAsia="SimSun" w:cs="Lora"/>
                <w:sz w:val="24"/>
                <w:szCs w:val="24"/>
                <w:lang w:val="es-ES"/>
              </w:rPr>
              <w:t xml:space="preserve"> Paré todo con `sudo docker compose stop` y lo volví a arrancar con `sudo docker compose start`.</w:t>
            </w:r>
          </w:p>
        </w:tc>
      </w:tr>
      <w:tr w14:paraId="7306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00E6BB">
            <w:pPr>
              <w:widowControl w:val="0"/>
              <w:jc w:val="both"/>
              <w:rPr>
                <w:rFonts w:hint="default" w:ascii="Lora" w:hAnsi="Lora" w:cs="Lora"/>
              </w:rPr>
            </w:pPr>
            <w:r>
              <w:rPr>
                <w:rFonts w:hint="default" w:ascii="Lora" w:hAnsi="Lora" w:eastAsia="SimSun" w:cs="Lora"/>
                <w:sz w:val="24"/>
                <w:szCs w:val="24"/>
                <w:lang w:val="es-ES"/>
              </w:rPr>
              <w:t xml:space="preserve">Resultado </w:t>
            </w:r>
          </w:p>
        </w:tc>
        <w:tc>
          <w:tcPr>
            <w:tcW w:w="4261" w:type="dxa"/>
          </w:tcPr>
          <w:p w14:paraId="45AFBD30">
            <w:pPr>
              <w:widowControl w:val="0"/>
              <w:jc w:val="both"/>
              <w:rPr>
                <w:rFonts w:hint="default" w:ascii="Lora" w:hAnsi="Lora" w:cs="Lora"/>
              </w:rPr>
            </w:pPr>
            <w:r>
              <w:rPr>
                <w:rFonts w:hint="default" w:ascii="Lora" w:hAnsi="Lora" w:eastAsia="SimSun" w:cs="Lora"/>
                <w:sz w:val="24"/>
                <w:szCs w:val="24"/>
                <w:lang w:val="es-ES"/>
              </w:rPr>
              <w:t xml:space="preserve"> Resuelta (la prueba salió bien).</w:t>
            </w:r>
          </w:p>
        </w:tc>
      </w:tr>
      <w:tr w14:paraId="59C9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A56742">
            <w:pPr>
              <w:widowControl w:val="0"/>
              <w:jc w:val="both"/>
              <w:rPr>
                <w:rFonts w:hint="default" w:ascii="Lora" w:hAnsi="Lora" w:cs="Lora"/>
              </w:rPr>
            </w:pPr>
            <w:r>
              <w:rPr>
                <w:rFonts w:hint="default" w:ascii="Lora" w:hAnsi="Lora" w:eastAsia="SimSun" w:cs="Lora"/>
                <w:sz w:val="24"/>
                <w:szCs w:val="24"/>
                <w:lang w:val="es-ES"/>
              </w:rPr>
              <w:t xml:space="preserve">Verificación </w:t>
            </w:r>
          </w:p>
        </w:tc>
        <w:tc>
          <w:tcPr>
            <w:tcW w:w="4261" w:type="dxa"/>
          </w:tcPr>
          <w:p w14:paraId="634C1D5A">
            <w:pPr>
              <w:widowControl w:val="0"/>
              <w:jc w:val="both"/>
              <w:rPr>
                <w:rFonts w:hint="default" w:ascii="Lora" w:hAnsi="Lora" w:cs="Lora"/>
              </w:rPr>
            </w:pPr>
            <w:r>
              <w:rPr>
                <w:rFonts w:hint="default" w:ascii="Lora" w:hAnsi="Lora" w:eastAsia="SimSun" w:cs="Lora"/>
                <w:sz w:val="24"/>
                <w:szCs w:val="24"/>
                <w:lang w:val="es-ES"/>
              </w:rPr>
              <w:t xml:space="preserve"> Entré a Odoo y busqué a "Pablo Persistencia"; seguía ahí.</w:t>
            </w:r>
          </w:p>
        </w:tc>
      </w:tr>
      <w:tr w14:paraId="54AF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DA4D345">
            <w:pPr>
              <w:widowControl w:val="0"/>
              <w:jc w:val="both"/>
              <w:rPr>
                <w:rFonts w:hint="default" w:ascii="Lora" w:hAnsi="Lora" w:cs="Lora"/>
              </w:rPr>
            </w:pPr>
            <w:r>
              <w:rPr>
                <w:rFonts w:hint="default" w:ascii="Lora" w:hAnsi="Lora" w:eastAsia="SimSun" w:cs="Lora"/>
                <w:sz w:val="24"/>
                <w:szCs w:val="24"/>
                <w:lang w:val="es-ES"/>
              </w:rPr>
              <w:t xml:space="preserve">Evidencia </w:t>
            </w:r>
          </w:p>
        </w:tc>
        <w:tc>
          <w:tcPr>
            <w:tcW w:w="4261" w:type="dxa"/>
          </w:tcPr>
          <w:p w14:paraId="1966F136">
            <w:pPr>
              <w:widowControl w:val="0"/>
              <w:jc w:val="both"/>
              <w:rPr>
                <w:rFonts w:hint="default" w:ascii="Lora" w:hAnsi="Lora" w:cs="Lora"/>
              </w:rPr>
            </w:pPr>
            <w:r>
              <w:rPr>
                <w:rFonts w:hint="default" w:ascii="Lora" w:hAnsi="Lora" w:eastAsia="SimSun" w:cs="Lora"/>
                <w:sz w:val="24"/>
                <w:szCs w:val="24"/>
                <w:lang w:val="es-ES"/>
              </w:rPr>
              <w:t xml:space="preserve"> Captura del contacto guardado después de reiniciar todo.</w:t>
            </w:r>
          </w:p>
        </w:tc>
      </w:tr>
    </w:tbl>
    <w:p w14:paraId="21E0C412">
      <w:pPr>
        <w:rPr>
          <w:rFonts w:hint="default" w:ascii="Lora" w:hAnsi="Lora" w:eastAsia="SimSun" w:cs="Lora"/>
          <w:sz w:val="24"/>
          <w:szCs w:val="24"/>
          <w:lang w:val="es-ES"/>
        </w:rPr>
      </w:pPr>
    </w:p>
    <w:p w14:paraId="38CBB86E">
      <w:pPr>
        <w:rPr>
          <w:rFonts w:hint="default" w:ascii="Lora" w:hAnsi="Lora" w:eastAsia="SimSun" w:cs="Lora"/>
          <w:sz w:val="24"/>
          <w:szCs w:val="24"/>
        </w:rPr>
      </w:pPr>
    </w:p>
    <w:p w14:paraId="7AF13C27">
      <w:pPr>
        <w:rPr>
          <w:rFonts w:hint="default" w:ascii="Lora" w:hAnsi="Lora" w:eastAsia="SimSun" w:cs="Lora"/>
          <w:sz w:val="24"/>
          <w:szCs w:val="24"/>
        </w:rPr>
      </w:pPr>
    </w:p>
    <w:p w14:paraId="38E95A40">
      <w:pPr>
        <w:pStyle w:val="2"/>
        <w:bidi w:val="0"/>
        <w:rPr>
          <w:rFonts w:hint="default"/>
        </w:rPr>
      </w:pPr>
      <w:bookmarkStart w:id="36" w:name="_Toc3046"/>
      <w:bookmarkStart w:id="37" w:name="_Toc6205"/>
      <w:bookmarkStart w:id="38" w:name="_Toc7034"/>
      <w:bookmarkStart w:id="39" w:name="_GoBack"/>
      <w:bookmarkEnd w:id="39"/>
      <w:r>
        <w:rPr>
          <w:rFonts w:hint="default"/>
        </w:rPr>
        <w:t>Tarea 13. Cierre técnico del proyecto</w:t>
      </w:r>
      <w:bookmarkEnd w:id="36"/>
      <w:bookmarkEnd w:id="37"/>
      <w:bookmarkEnd w:id="38"/>
    </w:p>
    <w:p w14:paraId="73AE7AE9">
      <w:pPr>
        <w:rPr>
          <w:rFonts w:hint="default" w:ascii="Lora" w:hAnsi="Lora" w:eastAsia="SimSun" w:cs="Lora"/>
          <w:sz w:val="24"/>
          <w:szCs w:val="24"/>
        </w:rPr>
      </w:pPr>
    </w:p>
    <w:p w14:paraId="0BE4B5D9">
      <w:pPr>
        <w:rPr>
          <w:rFonts w:hint="default" w:ascii="Lora" w:hAnsi="Lora" w:eastAsia="SimSun" w:cs="Lora"/>
          <w:b/>
          <w:bCs/>
          <w:color w:val="0000FF"/>
          <w:sz w:val="24"/>
          <w:szCs w:val="24"/>
        </w:rPr>
      </w:pPr>
      <w:r>
        <w:rPr>
          <w:rFonts w:hint="default" w:ascii="Lora" w:hAnsi="Lora" w:eastAsia="SimSun" w:cs="Lora"/>
          <w:b/>
          <w:bCs/>
          <w:color w:val="0000FF"/>
          <w:sz w:val="24"/>
          <w:szCs w:val="24"/>
        </w:rPr>
        <w:t>E13 — Informe de cierre</w:t>
      </w:r>
    </w:p>
    <w:p w14:paraId="7E4A2EC3">
      <w:pPr>
        <w:rPr>
          <w:rFonts w:hint="default" w:ascii="Lora" w:hAnsi="Lora" w:eastAsia="SimSun" w:cs="Lora"/>
          <w:sz w:val="24"/>
          <w:szCs w:val="24"/>
        </w:rPr>
      </w:pPr>
    </w:p>
    <w:p w14:paraId="3AD9A569">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1. Módulos instalados en cada escenario</w:t>
      </w:r>
      <w:r>
        <w:rPr>
          <w:rFonts w:hint="default" w:ascii="Lora" w:hAnsi="Lora" w:eastAsia="sans-serif" w:cs="Lora"/>
        </w:rPr>
        <w:t xml:space="preserve"> En el Escenario A instalé lo básico para vender:  CRM y Ventas. En el Escenario B, como era para toda la empresa, metí Contactos, CRM, Ventas, Compras e Inventario. </w:t>
      </w:r>
    </w:p>
    <w:p w14:paraId="510DC74F">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2. Dependencias detectadas</w:t>
      </w:r>
      <w:r>
        <w:rPr>
          <w:rFonts w:hint="default" w:ascii="Lora" w:hAnsi="Lora" w:eastAsia="sans-serif" w:cs="Lora"/>
        </w:rPr>
        <w:t xml:space="preserve"> Al instalar los módulos principales, el sistema me instaló por su cuenta Facturación, Conversaciones, Tableros y Calendario. </w:t>
      </w:r>
    </w:p>
    <w:p w14:paraId="3D34B077">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3. Procedimiento de instalación</w:t>
      </w:r>
      <w:r>
        <w:rPr>
          <w:rFonts w:hint="default" w:ascii="Lora" w:hAnsi="Lora" w:eastAsia="sans-serif" w:cs="Lora"/>
        </w:rPr>
        <w:t xml:space="preserve"> En el Escenario A hice una instalación normal y corriente directamente en la máquina virtual Ubuntu. En el Escenario B usé Docker Compose para levantar contenedores, poniendo a Odoo y a PostgreSQL separados. </w:t>
      </w:r>
    </w:p>
    <w:p w14:paraId="7BDB07F0">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4. Diferencias entre ambos</w:t>
      </w:r>
      <w:r>
        <w:rPr>
          <w:rFonts w:hint="default" w:ascii="Lora" w:hAnsi="Lora" w:eastAsia="sans-serif" w:cs="Lora"/>
        </w:rPr>
        <w:t xml:space="preserve"> El entorno A lo tiene todo junto en la misma máquina y es solo para uso local. El entorno B está montado por servicios, la base de datos va por su lado de forma interna, usa volúmenes de Docker para guardar las cosas y está preparado para que entre mucha gente por red. </w:t>
      </w:r>
    </w:p>
    <w:p w14:paraId="72E7664C">
      <w:pPr>
        <w:pStyle w:val="94"/>
        <w:keepNext w:val="0"/>
        <w:keepLines w:val="0"/>
        <w:widowControl/>
        <w:suppressLineNumbers w:val="0"/>
        <w:spacing w:before="0" w:beforeAutospacing="0" w:line="15" w:lineRule="atLeast"/>
        <w:ind w:left="0" w:right="0"/>
        <w:rPr>
          <w:rFonts w:hint="default" w:ascii="Lora" w:hAnsi="Lora" w:eastAsia="sans-serif" w:cs="Lora"/>
          <w:lang w:val="es-ES"/>
        </w:rPr>
      </w:pPr>
      <w:r>
        <w:rPr>
          <w:rFonts w:hint="default" w:ascii="Lora" w:hAnsi="Lora" w:eastAsia="sans-serif" w:cs="Lora"/>
          <w:lang w:val="es-ES"/>
        </w:rPr>
        <w:t>Y también el tipo de red en el entorno A fue red NAT principal,  y en el entorno B fue red NAT y conexión solo con la maquina anfitriona.</w:t>
      </w:r>
    </w:p>
    <w:p w14:paraId="334FA7C6">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5. Configuración funcional realizada</w:t>
      </w:r>
      <w:r>
        <w:rPr>
          <w:rFonts w:hint="default" w:ascii="Lora" w:hAnsi="Lora" w:eastAsia="sans-serif" w:cs="Lora"/>
        </w:rPr>
        <w:t xml:space="preserve"> He creado cuentas para distintos trabajadores</w:t>
      </w:r>
      <w:r>
        <w:rPr>
          <w:rFonts w:hint="default" w:ascii="Lora" w:hAnsi="Lora" w:eastAsia="sans-serif" w:cs="Lora"/>
          <w:lang w:val="es-ES"/>
        </w:rPr>
        <w:t xml:space="preserve"> configurando </w:t>
      </w:r>
      <w:r>
        <w:rPr>
          <w:rFonts w:hint="default" w:ascii="Lora" w:hAnsi="Lora" w:eastAsia="sans-serif" w:cs="Lora"/>
        </w:rPr>
        <w:t xml:space="preserve">los permisos a cada uno. También metí productos, clientes y proveedores para poder hacer pedidos reales. </w:t>
      </w:r>
    </w:p>
    <w:p w14:paraId="309D03E4">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6. Demostración de acceso desde otro cliente</w:t>
      </w:r>
      <w:r>
        <w:rPr>
          <w:rFonts w:hint="default" w:ascii="Lora" w:hAnsi="Lora" w:eastAsia="sans-serif" w:cs="Lora"/>
        </w:rPr>
        <w:t xml:space="preserve"> Arreglé la red Host-only de VirtualBox para sacar la IP de mi servidor (192.168.56.102) y entré a Odoo usando el navegador de mi ordenador real con Windows. </w:t>
      </w:r>
    </w:p>
    <w:p w14:paraId="1ABE27FF">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7. Comprobación de persistencia</w:t>
      </w:r>
      <w:r>
        <w:rPr>
          <w:rFonts w:hint="default" w:ascii="Lora" w:hAnsi="Lora" w:eastAsia="sans-serif" w:cs="Lora"/>
        </w:rPr>
        <w:t xml:space="preserve"> Creé un contacto llamado "Pablo Persistencia". Luego apagué los contenedores con </w:t>
      </w:r>
      <w:r>
        <w:rPr>
          <w:rStyle w:val="16"/>
          <w:rFonts w:hint="default" w:ascii="Lora" w:hAnsi="Lora" w:eastAsia="sans-serif" w:cs="Lora"/>
        </w:rPr>
        <w:t>sudo docker compose stop</w:t>
      </w:r>
      <w:r>
        <w:rPr>
          <w:rFonts w:hint="default" w:ascii="Lora" w:hAnsi="Lora" w:eastAsia="sans-serif" w:cs="Lora"/>
        </w:rPr>
        <w:t xml:space="preserve">, los volví a arrancar con </w:t>
      </w:r>
      <w:r>
        <w:rPr>
          <w:rStyle w:val="16"/>
          <w:rFonts w:hint="default" w:ascii="Lora" w:hAnsi="Lora" w:eastAsia="sans-serif" w:cs="Lora"/>
        </w:rPr>
        <w:t>start</w:t>
      </w:r>
      <w:r>
        <w:rPr>
          <w:rFonts w:hint="default" w:ascii="Lora" w:hAnsi="Lora" w:eastAsia="sans-serif" w:cs="Lora"/>
        </w:rPr>
        <w:t xml:space="preserve"> y comprobé que el contacto seguía ahí guardado en los volúmenes. </w:t>
      </w:r>
    </w:p>
    <w:p w14:paraId="42DB1D59">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8. Pruebas ejecutadas</w:t>
      </w:r>
      <w:r>
        <w:rPr>
          <w:rFonts w:hint="default" w:ascii="Lora" w:hAnsi="Lora" w:eastAsia="sans-serif" w:cs="Lora"/>
        </w:rPr>
        <w:t xml:space="preserve"> Probé a </w:t>
      </w:r>
      <w:r>
        <w:rPr>
          <w:rFonts w:hint="default" w:ascii="Lora" w:hAnsi="Lora" w:eastAsia="sans-serif" w:cs="Lora"/>
          <w:lang w:val="es-ES"/>
        </w:rPr>
        <w:t xml:space="preserve">ver </w:t>
      </w:r>
      <w:r>
        <w:rPr>
          <w:rFonts w:hint="default" w:ascii="Lora" w:hAnsi="Lora" w:eastAsia="sans-serif" w:cs="Lora"/>
        </w:rPr>
        <w:t>con cada usuario</w:t>
      </w:r>
      <w:r>
        <w:rPr>
          <w:rFonts w:hint="default" w:ascii="Lora" w:hAnsi="Lora" w:eastAsia="sans-serif" w:cs="Lora"/>
          <w:lang w:val="es-ES"/>
        </w:rPr>
        <w:t xml:space="preserve"> si podia visualizar una cotización realizada sin permisos de otro usuario y sin permisos no le era visible</w:t>
      </w:r>
      <w:r>
        <w:rPr>
          <w:rFonts w:hint="default" w:ascii="Lora" w:hAnsi="Lora" w:eastAsia="sans-serif" w:cs="Lora"/>
        </w:rPr>
        <w:t xml:space="preserve">, hacer avanzar una tarjeta en el CRM, hacer una compra, una venta y comprobar que el stock sumaba y restaba unidades. </w:t>
      </w:r>
    </w:p>
    <w:p w14:paraId="48F25C32">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9. Pruebas que fallaron inicialmente</w:t>
      </w:r>
      <w:r>
        <w:rPr>
          <w:rFonts w:hint="default" w:ascii="Lora" w:hAnsi="Lora" w:eastAsia="sans-serif" w:cs="Lora"/>
        </w:rPr>
        <w:t xml:space="preserve"> Al principio me falló el acceso remoto desde Windows porque la máquina no cogía IP, y cuando por fin entré, me echaba con un error de "Session expired". </w:t>
      </w:r>
    </w:p>
    <w:p w14:paraId="087974CA">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10. Incidencias aparecidas</w:t>
      </w:r>
      <w:r>
        <w:rPr>
          <w:rFonts w:hint="default" w:ascii="Lora" w:hAnsi="Lora" w:eastAsia="sans-serif" w:cs="Lora"/>
        </w:rPr>
        <w:t xml:space="preserve"> Me saltó un aviso pesado del nombre del equipo ("unable to resolve host"), el comando </w:t>
      </w:r>
      <w:r>
        <w:rPr>
          <w:rStyle w:val="16"/>
          <w:rFonts w:hint="default" w:ascii="Lora" w:hAnsi="Lora" w:eastAsia="sans-serif" w:cs="Lora"/>
        </w:rPr>
        <w:t>dhclient</w:t>
      </w:r>
      <w:r>
        <w:rPr>
          <w:rFonts w:hint="default" w:ascii="Lora" w:hAnsi="Lora" w:eastAsia="sans-serif" w:cs="Lora"/>
        </w:rPr>
        <w:t xml:space="preserve"> no me funcionaba para pedir IP y me quedé sin conexión Host-only un rato. </w:t>
      </w:r>
    </w:p>
    <w:p w14:paraId="26104069">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11. Solución de incidencias</w:t>
      </w:r>
      <w:r>
        <w:rPr>
          <w:rFonts w:hint="default" w:ascii="Lora" w:hAnsi="Lora" w:eastAsia="sans-serif" w:cs="Lora"/>
        </w:rPr>
        <w:t xml:space="preserve"> Para la IP usé el comando </w:t>
      </w:r>
      <w:r>
        <w:rPr>
          <w:rStyle w:val="16"/>
          <w:rFonts w:hint="default" w:ascii="Lora" w:hAnsi="Lora" w:eastAsia="sans-serif" w:cs="Lora"/>
        </w:rPr>
        <w:t>nmcli</w:t>
      </w:r>
      <w:r>
        <w:rPr>
          <w:rFonts w:hint="default" w:ascii="Lora" w:hAnsi="Lora" w:eastAsia="sans-serif" w:cs="Lora"/>
        </w:rPr>
        <w:t xml:space="preserve"> que sí venía instalado y me dio la 192.168.56.102. Para el error de sesión en Windows, recargué la página y usé el modo incógnito para limpiar las cookies. </w:t>
      </w:r>
    </w:p>
    <w:p w14:paraId="4F48C7AC">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12. Cumplimiento de requisitos</w:t>
      </w:r>
      <w:r>
        <w:rPr>
          <w:rFonts w:hint="default" w:ascii="Lora" w:hAnsi="Lora" w:eastAsia="sans-serif" w:cs="Lora"/>
        </w:rPr>
        <w:t xml:space="preserve"> Sí, al final he podido demostrar toda la cadena de trabajo. El comercial tiene su entorno aislado y los departamentos tienen su servidor compartido funcionando. </w:t>
      </w:r>
    </w:p>
    <w:p w14:paraId="58D798BF">
      <w:pPr>
        <w:pStyle w:val="94"/>
        <w:keepNext w:val="0"/>
        <w:keepLines w:val="0"/>
        <w:widowControl/>
        <w:suppressLineNumbers w:val="0"/>
        <w:spacing w:before="0" w:beforeAutospacing="0" w:line="15" w:lineRule="atLeast"/>
        <w:ind w:left="0" w:right="0"/>
        <w:rPr>
          <w:rFonts w:hint="default" w:ascii="Lora" w:hAnsi="Lora" w:eastAsia="sans-serif" w:cs="Lora"/>
        </w:rPr>
      </w:pPr>
      <w:r>
        <w:rPr>
          <w:rFonts w:hint="default" w:ascii="Lora" w:hAnsi="Lora" w:eastAsia="sans-serif" w:cs="Lora"/>
          <w:b/>
          <w:bCs/>
        </w:rPr>
        <w:t>13. Mejoras para producción</w:t>
      </w:r>
      <w:r>
        <w:rPr>
          <w:rFonts w:hint="default" w:ascii="Lora" w:hAnsi="Lora" w:eastAsia="sans-serif" w:cs="Lora"/>
        </w:rPr>
        <w:t xml:space="preserve"> Para usar esto en una empresa de verdad, habría que arreglar definitivamente el nombre del equipo en Ubuntu, programar copias de seguridad de los volúmenes de Docker para no perder la base de datos y ponerle certificados HTTPS.</w:t>
      </w:r>
    </w:p>
    <w:p w14:paraId="7C198E56">
      <w:pPr>
        <w:rPr>
          <w:rFonts w:hint="default" w:ascii="Lora" w:hAnsi="Lora" w:eastAsia="SimSun" w:cs="Lora"/>
          <w:sz w:val="24"/>
          <w:szCs w:val="24"/>
          <w:lang w:val="es-ES"/>
        </w:rPr>
      </w:pPr>
    </w:p>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acds>
    <wne:acd wne:argValue="AQAAABMA"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SimSun"/>
    <w:panose1 w:val="00000000000000000000"/>
    <w:charset w:val="86"/>
    <w:family w:val="auto"/>
    <w:pitch w:val="default"/>
    <w:sig w:usb0="00000000" w:usb1="00000000" w:usb2="00000000" w:usb3="00000000" w:csb0="00000000" w:csb1="00000000"/>
  </w:font>
  <w:font w:name="Lora">
    <w:panose1 w:val="00000000000000000000"/>
    <w:charset w:val="00"/>
    <w:family w:val="auto"/>
    <w:pitch w:val="default"/>
    <w:sig w:usb0="A00002FF" w:usb1="5000204B" w:usb2="00000000" w:usb3="00000000" w:csb0="20000097"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Liberation Serif">
    <w:altName w:val="Segoe Print"/>
    <w:panose1 w:val="00000000000000000000"/>
    <w:charset w:val="00"/>
    <w:family w:val="auto"/>
    <w:pitch w:val="default"/>
    <w:sig w:usb0="00000000" w:usb1="00000000" w:usb2="00000000" w:usb3="00000000" w:csb0="00000000" w:csb1="00000000"/>
  </w:font>
  <w:font w:name="Aria">
    <w:altName w:val="Segoe Print"/>
    <w:panose1 w:val="00000000000000000000"/>
    <w:charset w:val="00"/>
    <w:family w:val="auto"/>
    <w:pitch w:val="default"/>
    <w:sig w:usb0="00000000" w:usb1="00000000" w:usb2="00000000" w:usb3="00000000" w:csb0="00000000" w:csb1="00000000"/>
  </w:font>
  <w:font w:name="Ari">
    <w:altName w:val="Segoe Print"/>
    <w:panose1 w:val="00000000000000000000"/>
    <w:charset w:val="00"/>
    <w:family w:val="auto"/>
    <w:pitch w:val="default"/>
    <w:sig w:usb0="00000000" w:usb1="00000000" w:usb2="00000000" w:usb3="00000000" w:csb0="00000000" w:csb1="00000000"/>
  </w:font>
  <w:font w:name="Ar">
    <w:altName w:val="Segoe Print"/>
    <w:panose1 w:val="00000000000000000000"/>
    <w:charset w:val="00"/>
    <w:family w:val="auto"/>
    <w:pitch w:val="default"/>
    <w:sig w:usb0="00000000" w:usb1="00000000" w:usb2="00000000" w:usb3="00000000" w:csb0="00000000" w:csb1="00000000"/>
  </w:font>
  <w:font w:name="A">
    <w:altName w:val="Segoe Print"/>
    <w:panose1 w:val="00000000000000000000"/>
    <w:charset w:val="00"/>
    <w:family w:val="auto"/>
    <w:pitch w:val="default"/>
    <w:sig w:usb0="00000000" w:usb1="00000000" w:usb2="00000000" w:usb3="00000000" w:csb0="00000000" w:csb1="00000000"/>
  </w:font>
  <w:font w:name="L">
    <w:altName w:val="Segoe Print"/>
    <w:panose1 w:val="00000000000000000000"/>
    <w:charset w:val="00"/>
    <w:family w:val="auto"/>
    <w:pitch w:val="default"/>
    <w:sig w:usb0="00000000" w:usb1="00000000" w:usb2="00000000" w:usb3="00000000" w:csb0="00000000" w:csb1="00000000"/>
  </w:font>
  <w:font w:name="Leelawadee UI">
    <w:panose1 w:val="020B0502040204020203"/>
    <w:charset w:val="00"/>
    <w:family w:val="auto"/>
    <w:pitch w:val="default"/>
    <w:sig w:usb0="83000003" w:usb1="00000000" w:usb2="00010000" w:usb3="00000001" w:csb0="00010101" w:csb1="00000000"/>
  </w:font>
  <w:font w:name="Lo">
    <w:altName w:val="Segoe Print"/>
    <w:panose1 w:val="00000000000000000000"/>
    <w:charset w:val="00"/>
    <w:family w:val="auto"/>
    <w:pitch w:val="default"/>
    <w:sig w:usb0="00000000" w:usb1="00000000" w:usb2="00000000" w:usb3="00000000" w:csb0="00000000" w:csb1="00000000"/>
  </w:font>
  <w:font w:name="Lor">
    <w:altName w:val="Segoe Print"/>
    <w:panose1 w:val="00000000000000000000"/>
    <w:charset w:val="00"/>
    <w:family w:val="auto"/>
    <w:pitch w:val="default"/>
    <w:sig w:usb0="00000000" w:usb1="00000000" w:usb2="00000000" w:usb3="00000000" w:csb0="00000000" w:csb1="00000000"/>
  </w:font>
  <w:font w:name="Liberation">
    <w:altName w:val="Segoe Print"/>
    <w:panose1 w:val="00000000000000000000"/>
    <w:charset w:val="00"/>
    <w:family w:val="auto"/>
    <w:pitch w:val="default"/>
    <w:sig w:usb0="00000000" w:usb1="00000000" w:usb2="00000000" w:usb3="00000000" w:csb0="00000000" w:csb1="00000000"/>
  </w:font>
  <w:font w:name="Liberatio">
    <w:altName w:val="Segoe Print"/>
    <w:panose1 w:val="00000000000000000000"/>
    <w:charset w:val="00"/>
    <w:family w:val="auto"/>
    <w:pitch w:val="default"/>
    <w:sig w:usb0="00000000" w:usb1="00000000" w:usb2="00000000" w:usb3="00000000" w:csb0="00000000" w:csb1="00000000"/>
  </w:font>
  <w:font w:name="Liberati">
    <w:altName w:val="Segoe Print"/>
    <w:panose1 w:val="00000000000000000000"/>
    <w:charset w:val="00"/>
    <w:family w:val="auto"/>
    <w:pitch w:val="default"/>
    <w:sig w:usb0="00000000" w:usb1="00000000" w:usb2="00000000" w:usb3="00000000" w:csb0="00000000" w:csb1="00000000"/>
  </w:font>
  <w:font w:name="Liberat">
    <w:altName w:val="Segoe Print"/>
    <w:panose1 w:val="00000000000000000000"/>
    <w:charset w:val="00"/>
    <w:family w:val="auto"/>
    <w:pitch w:val="default"/>
    <w:sig w:usb0="00000000" w:usb1="00000000" w:usb2="00000000" w:usb3="00000000" w:csb0="00000000" w:csb1="00000000"/>
  </w:font>
  <w:font w:name="Libera">
    <w:altName w:val="Segoe Print"/>
    <w:panose1 w:val="00000000000000000000"/>
    <w:charset w:val="00"/>
    <w:family w:val="auto"/>
    <w:pitch w:val="default"/>
    <w:sig w:usb0="00000000" w:usb1="00000000" w:usb2="00000000" w:usb3="00000000" w:csb0="00000000" w:csb1="00000000"/>
  </w:font>
  <w:font w:name="Liber">
    <w:altName w:val="Segoe Print"/>
    <w:panose1 w:val="00000000000000000000"/>
    <w:charset w:val="00"/>
    <w:family w:val="auto"/>
    <w:pitch w:val="default"/>
    <w:sig w:usb0="00000000" w:usb1="00000000" w:usb2="00000000" w:usb3="00000000" w:csb0="00000000" w:csb1="00000000"/>
  </w:font>
  <w:font w:name="Libe">
    <w:altName w:val="Segoe Print"/>
    <w:panose1 w:val="00000000000000000000"/>
    <w:charset w:val="00"/>
    <w:family w:val="auto"/>
    <w:pitch w:val="default"/>
    <w:sig w:usb0="00000000" w:usb1="00000000" w:usb2="00000000" w:usb3="00000000" w:csb0="00000000" w:csb1="00000000"/>
  </w:font>
  <w:font w:name="Lib">
    <w:altName w:val="Segoe Print"/>
    <w:panose1 w:val="00000000000000000000"/>
    <w:charset w:val="00"/>
    <w:family w:val="auto"/>
    <w:pitch w:val="default"/>
    <w:sig w:usb0="00000000" w:usb1="00000000" w:usb2="00000000" w:usb3="00000000" w:csb0="00000000" w:csb1="00000000"/>
  </w:font>
  <w:font w:name="Li">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3D316">
    <w:pPr>
      <w:pStyle w:val="9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28C459">
                          <w:pPr>
                            <w:pStyle w:val="95"/>
                          </w:pPr>
                          <w:r>
                            <w:rPr>
                              <w:rFonts w:hint="default" w:ascii="Lora" w:hAnsi="Lora" w:cs="Lora"/>
                              <w:b/>
                              <w:bCs/>
                            </w:rPr>
                            <w:fldChar w:fldCharType="begin"/>
                          </w:r>
                          <w:r>
                            <w:rPr>
                              <w:rFonts w:hint="default" w:ascii="Lora" w:hAnsi="Lora" w:cs="Lora"/>
                              <w:b/>
                              <w:bCs/>
                            </w:rPr>
                            <w:instrText xml:space="preserve"> PAGE  \* MERGEFORMAT </w:instrText>
                          </w:r>
                          <w:r>
                            <w:rPr>
                              <w:rFonts w:hint="default" w:ascii="Lora" w:hAnsi="Lora" w:cs="Lora"/>
                              <w:b/>
                              <w:bCs/>
                            </w:rPr>
                            <w:fldChar w:fldCharType="separate"/>
                          </w:r>
                          <w:r>
                            <w:rPr>
                              <w:rFonts w:hint="default" w:ascii="Lora" w:hAnsi="Lora" w:cs="Lora"/>
                              <w:b/>
                              <w:bCs/>
                            </w:rPr>
                            <w:t>1</w:t>
                          </w:r>
                          <w:r>
                            <w:rPr>
                              <w:rFonts w:hint="default" w:ascii="Lora" w:hAnsi="Lora" w:cs="Lora"/>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zSVju0AAA&#10;AAUBAAAPAAAAAAAAAAEAIAAAACIAAABkcnMvZG93bnJldi54bWxQSwECFAAUAAAACACHTuJASpWw&#10;zdECAAAsBgAADgAAAAAAAAABACAAAAAfAQAAZHJzL2Uyb0RvYy54bWxQSwUGAAAAAAYABgBZAQAA&#10;YgYAAAAA&#10;">
              <v:fill on="f" focussize="0,0"/>
              <v:stroke on="f" weight="0.5pt"/>
              <v:imagedata o:title=""/>
              <o:lock v:ext="edit" aspectratio="f"/>
              <v:textbox inset="0mm,0mm,0mm,0mm" style="mso-fit-shape-to-text:t;">
                <w:txbxContent>
                  <w:p w14:paraId="4B28C459">
                    <w:pPr>
                      <w:pStyle w:val="95"/>
                    </w:pPr>
                    <w:r>
                      <w:rPr>
                        <w:rFonts w:hint="default" w:ascii="Lora" w:hAnsi="Lora" w:cs="Lora"/>
                        <w:b/>
                        <w:bCs/>
                      </w:rPr>
                      <w:fldChar w:fldCharType="begin"/>
                    </w:r>
                    <w:r>
                      <w:rPr>
                        <w:rFonts w:hint="default" w:ascii="Lora" w:hAnsi="Lora" w:cs="Lora"/>
                        <w:b/>
                        <w:bCs/>
                      </w:rPr>
                      <w:instrText xml:space="preserve"> PAGE  \* MERGEFORMAT </w:instrText>
                    </w:r>
                    <w:r>
                      <w:rPr>
                        <w:rFonts w:hint="default" w:ascii="Lora" w:hAnsi="Lora" w:cs="Lora"/>
                        <w:b/>
                        <w:bCs/>
                      </w:rPr>
                      <w:fldChar w:fldCharType="separate"/>
                    </w:r>
                    <w:r>
                      <w:rPr>
                        <w:rFonts w:hint="default" w:ascii="Lora" w:hAnsi="Lora" w:cs="Lora"/>
                        <w:b/>
                        <w:bCs/>
                      </w:rPr>
                      <w:t>1</w:t>
                    </w:r>
                    <w:r>
                      <w:rPr>
                        <w:rFonts w:hint="default" w:ascii="Lora" w:hAnsi="Lora" w:cs="Lora"/>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FC503">
    <w:pPr>
      <w:pStyle w:val="71"/>
      <w:rPr>
        <w:rFonts w:hint="default" w:ascii="Lora" w:hAnsi="Lora" w:cs="Lora"/>
        <w:b/>
        <w:bCs/>
        <w:sz w:val="18"/>
        <w:szCs w:val="18"/>
        <w:lang w:val="es-ES"/>
      </w:rPr>
    </w:pPr>
    <w:r>
      <w:rPr>
        <w:rFonts w:hint="default" w:ascii="Lora" w:hAnsi="Lora" w:cs="Lora"/>
        <w:b/>
        <w:bCs/>
        <w:sz w:val="18"/>
        <w:szCs w:val="18"/>
        <w:lang w:val="es-ES"/>
      </w:rPr>
      <w:t>Autor: Juan Gabriel Galarza Claros                                                                                           Curso 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5EB7BE"/>
    <w:multiLevelType w:val="singleLevel"/>
    <w:tmpl w:val="FD5EB7BE"/>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num w:numId="1">
    <w:abstractNumId w:val="4"/>
  </w:num>
  <w:num w:numId="2">
    <w:abstractNumId w:val="2"/>
  </w:num>
  <w:num w:numId="3">
    <w:abstractNumId w:val="3"/>
  </w:num>
  <w:num w:numId="4">
    <w:abstractNumId w:val="9"/>
  </w:num>
  <w:num w:numId="5">
    <w:abstractNumId w:val="7"/>
  </w:num>
  <w:num w:numId="6">
    <w:abstractNumId w:val="1"/>
  </w:num>
  <w:num w:numId="7">
    <w:abstractNumId w:val="5"/>
  </w:num>
  <w:num w:numId="8">
    <w:abstractNumId w:val="10"/>
  </w:num>
  <w:num w:numId="9">
    <w:abstractNumId w:val="8"/>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08"/>
  <w:hyphenationZone w:val="360"/>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compat>
    <w:spaceForUL/>
    <w:doNotLeaveBackslashAlon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1A4B25"/>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01C20073"/>
    <w:rsid w:val="07740B37"/>
    <w:rsid w:val="08EA6CED"/>
    <w:rsid w:val="096F3207"/>
    <w:rsid w:val="0E7E6EE6"/>
    <w:rsid w:val="12633D63"/>
    <w:rsid w:val="18453C60"/>
    <w:rsid w:val="199B5C1B"/>
    <w:rsid w:val="1FB5312F"/>
    <w:rsid w:val="237B1C44"/>
    <w:rsid w:val="2F5661BC"/>
    <w:rsid w:val="331039D5"/>
    <w:rsid w:val="3EF35192"/>
    <w:rsid w:val="41654DD9"/>
    <w:rsid w:val="47461EDC"/>
    <w:rsid w:val="48FD384B"/>
    <w:rsid w:val="495132D5"/>
    <w:rsid w:val="4D5F057C"/>
    <w:rsid w:val="4E6423A8"/>
    <w:rsid w:val="53963F2F"/>
    <w:rsid w:val="54564027"/>
    <w:rsid w:val="59453AC3"/>
    <w:rsid w:val="5AB865E5"/>
    <w:rsid w:val="5B9D42DA"/>
    <w:rsid w:val="5C5F7C1B"/>
    <w:rsid w:val="6ADB0EDF"/>
    <w:rsid w:val="6BD23DDA"/>
    <w:rsid w:val="6F33787F"/>
    <w:rsid w:val="71AE4710"/>
    <w:rsid w:val="74252D60"/>
    <w:rsid w:val="78376D22"/>
    <w:rsid w:val="7EEE1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jc w:val="left"/>
    </w:pPr>
    <w:rPr>
      <w:rFonts w:ascii="Liberation Serif" w:hAnsi="Liberation Serif" w:eastAsia="Liberation Serif" w:cs="Times New Roman"/>
      <w:kern w:val="0"/>
      <w:sz w:val="24"/>
      <w:szCs w:val="24"/>
      <w:lang w:val="en-US" w:eastAsia="zh-CN" w:bidi="ar"/>
    </w:rPr>
  </w:style>
  <w:style w:type="paragraph" w:styleId="2">
    <w:name w:val="heading 1"/>
    <w:basedOn w:val="1"/>
    <w:next w:val="1"/>
    <w:qFormat/>
    <w:uiPriority w:val="0"/>
    <w:pPr>
      <w:keepNext/>
      <w:widowControl/>
      <w:spacing w:before="240" w:after="60"/>
      <w:jc w:val="left"/>
      <w:outlineLvl w:val="0"/>
    </w:pPr>
    <w:rPr>
      <w:rFonts w:ascii="Lora" w:hAnsi="Lora" w:eastAsia="Liberation Serif" w:cs="Arial"/>
      <w:b/>
      <w:bCs/>
      <w:kern w:val="32"/>
      <w:sz w:val="36"/>
      <w:szCs w:val="32"/>
      <w:lang w:val="es-ES"/>
    </w:rPr>
  </w:style>
  <w:style w:type="paragraph" w:styleId="3">
    <w:name w:val="heading 2"/>
    <w:basedOn w:val="1"/>
    <w:next w:val="1"/>
    <w:unhideWhenUsed/>
    <w:qFormat/>
    <w:uiPriority w:val="0"/>
    <w:pPr>
      <w:keepNext/>
      <w:keepLines/>
      <w:spacing w:before="240" w:after="60"/>
      <w:outlineLvl w:val="1"/>
    </w:pPr>
    <w:rPr>
      <w:rFonts w:ascii="Lora" w:hAnsi="Lora" w:eastAsia="Liberation Serif" w:cs="Arial"/>
      <w:b/>
      <w:bCs/>
      <w:iCs/>
      <w:color w:val="2E54A1" w:themeColor="accent1" w:themeShade="BF"/>
      <w:szCs w:val="28"/>
      <w:lang w:val="es-ES"/>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basedOn w:val="1"/>
    <w:next w:val="1"/>
    <w:semiHidden/>
    <w:unhideWhenUsed/>
    <w:qFormat/>
    <w:uiPriority w:val="0"/>
    <w:pPr>
      <w:widowControl/>
      <w:spacing w:before="240" w:after="60"/>
      <w:jc w:val="left"/>
      <w:outlineLvl w:val="5"/>
    </w:pPr>
    <w:rPr>
      <w:b/>
      <w:bCs/>
      <w:kern w:val="0"/>
      <w:sz w:val="22"/>
      <w:szCs w:val="22"/>
      <w:lang w:val="es-ES"/>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Variable"/>
    <w:basedOn w:val="11"/>
    <w:qFormat/>
    <w:uiPriority w:val="0"/>
    <w:rPr>
      <w:i/>
      <w:iCs/>
    </w:rPr>
  </w:style>
  <w:style w:type="character" w:styleId="14">
    <w:name w:val="HTML Acronym"/>
    <w:basedOn w:val="11"/>
    <w:qFormat/>
    <w:uiPriority w:val="0"/>
  </w:style>
  <w:style w:type="character" w:styleId="15">
    <w:name w:val="endnote reference"/>
    <w:basedOn w:val="11"/>
    <w:qFormat/>
    <w:uiPriority w:val="0"/>
    <w:rPr>
      <w:vertAlign w:val="superscript"/>
    </w:rPr>
  </w:style>
  <w:style w:type="character" w:styleId="16">
    <w:name w:val="HTML Code"/>
    <w:basedOn w:val="11"/>
    <w:qFormat/>
    <w:uiPriority w:val="0"/>
    <w:rPr>
      <w:rFonts w:ascii="Courier New" w:hAnsi="Courier New" w:cs="Courier New"/>
      <w:sz w:val="20"/>
      <w:szCs w:val="20"/>
    </w:rPr>
  </w:style>
  <w:style w:type="character" w:styleId="17">
    <w:name w:val="line number"/>
    <w:basedOn w:val="11"/>
    <w:qFormat/>
    <w:uiPriority w:val="0"/>
  </w:style>
  <w:style w:type="character" w:styleId="18">
    <w:name w:val="HTML Typewriter"/>
    <w:basedOn w:val="11"/>
    <w:qFormat/>
    <w:uiPriority w:val="0"/>
    <w:rPr>
      <w:rFonts w:ascii="Courier New" w:hAnsi="Courier New" w:cs="Courier New"/>
      <w:sz w:val="20"/>
      <w:szCs w:val="20"/>
    </w:rPr>
  </w:style>
  <w:style w:type="character" w:styleId="19">
    <w:name w:val="annotation reference"/>
    <w:basedOn w:val="11"/>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qFormat/>
    <w:uiPriority w:val="0"/>
    <w:rPr>
      <w:vertAlign w:val="superscript"/>
    </w:rPr>
  </w:style>
  <w:style w:type="character" w:styleId="22">
    <w:name w:val="HTML Cite"/>
    <w:basedOn w:val="11"/>
    <w:qFormat/>
    <w:uiPriority w:val="0"/>
    <w:rPr>
      <w:i/>
      <w:iCs/>
    </w:rPr>
  </w:style>
  <w:style w:type="character" w:styleId="23">
    <w:name w:val="HTML Definition"/>
    <w:basedOn w:val="11"/>
    <w:qFormat/>
    <w:uiPriority w:val="0"/>
    <w:rPr>
      <w:i/>
      <w:iCs/>
    </w:rPr>
  </w:style>
  <w:style w:type="character" w:styleId="24">
    <w:name w:val="Emphasis"/>
    <w:basedOn w:val="11"/>
    <w:qFormat/>
    <w:uiPriority w:val="0"/>
    <w:rPr>
      <w:i/>
      <w:iCs/>
    </w:rPr>
  </w:style>
  <w:style w:type="character" w:styleId="25">
    <w:name w:val="Hyperlink"/>
    <w:basedOn w:val="11"/>
    <w:qFormat/>
    <w:uiPriority w:val="0"/>
    <w:rPr>
      <w:color w:val="0000FF"/>
      <w:u w:val="single"/>
    </w:rPr>
  </w:style>
  <w:style w:type="character" w:styleId="26">
    <w:name w:val="FollowedHyperlink"/>
    <w:basedOn w:val="11"/>
    <w:qFormat/>
    <w:uiPriority w:val="0"/>
    <w:rPr>
      <w:color w:val="800080"/>
      <w:u w:val="single"/>
    </w:rPr>
  </w:style>
  <w:style w:type="character" w:styleId="27">
    <w:name w:val="page number"/>
    <w:basedOn w:val="11"/>
    <w:uiPriority w:val="0"/>
  </w:style>
  <w:style w:type="character" w:styleId="28">
    <w:name w:val="HTML Keyboard"/>
    <w:basedOn w:val="11"/>
    <w:qFormat/>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uiPriority w:val="0"/>
    <w:pPr>
      <w:spacing w:after="120"/>
      <w:ind w:left="720"/>
    </w:pPr>
  </w:style>
  <w:style w:type="paragraph" w:styleId="31">
    <w:name w:val="index 1"/>
    <w:basedOn w:val="1"/>
    <w:next w:val="1"/>
    <w:qFormat/>
    <w:uiPriority w:val="0"/>
  </w:style>
  <w:style w:type="paragraph" w:styleId="32">
    <w:name w:val="toc 3"/>
    <w:basedOn w:val="1"/>
    <w:next w:val="1"/>
    <w:qFormat/>
    <w:uiPriority w:val="0"/>
    <w:pPr>
      <w:ind w:left="840" w:leftChars="400"/>
    </w:pPr>
  </w:style>
  <w:style w:type="paragraph" w:styleId="33">
    <w:name w:val="index 7"/>
    <w:basedOn w:val="1"/>
    <w:next w:val="1"/>
    <w:qFormat/>
    <w:uiPriority w:val="0"/>
    <w:pPr>
      <w:ind w:left="1200" w:leftChars="1200"/>
    </w:pPr>
  </w:style>
  <w:style w:type="paragraph" w:styleId="34">
    <w:name w:val="footnote text"/>
    <w:basedOn w:val="1"/>
    <w:qFormat/>
    <w:uiPriority w:val="0"/>
    <w:pPr>
      <w:snapToGrid w:val="0"/>
      <w:jc w:val="left"/>
    </w:pPr>
    <w:rPr>
      <w:sz w:val="18"/>
      <w:szCs w:val="18"/>
    </w:rPr>
  </w:style>
  <w:style w:type="paragraph" w:styleId="35">
    <w:name w:val="toc 9"/>
    <w:basedOn w:val="1"/>
    <w:next w:val="1"/>
    <w:qFormat/>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uiPriority w:val="0"/>
    <w:pPr>
      <w:ind w:left="2520" w:leftChars="1200"/>
    </w:pPr>
  </w:style>
  <w:style w:type="paragraph" w:styleId="38">
    <w:name w:val="toc 1"/>
    <w:basedOn w:val="1"/>
    <w:next w:val="1"/>
    <w:uiPriority w:val="0"/>
    <w:rPr>
      <w:rFonts w:ascii="Lora" w:hAnsi="Lora" w:eastAsia="Lora"/>
      <w:b/>
      <w:color w:val="2E54A1" w:themeColor="accent1" w:themeShade="BF"/>
    </w:rPr>
  </w:style>
  <w:style w:type="paragraph" w:styleId="39">
    <w:name w:val="toa heading"/>
    <w:basedOn w:val="1"/>
    <w:next w:val="1"/>
    <w:uiPriority w:val="0"/>
    <w:pPr>
      <w:spacing w:before="120"/>
    </w:pPr>
    <w:rPr>
      <w:rFonts w:ascii="Arial" w:hAnsi="Arial" w:cs="Arial"/>
      <w:sz w:val="24"/>
      <w:szCs w:val="24"/>
    </w:rPr>
  </w:style>
  <w:style w:type="paragraph" w:styleId="40">
    <w:name w:val="index 4"/>
    <w:basedOn w:val="1"/>
    <w:next w:val="1"/>
    <w:uiPriority w:val="0"/>
    <w:pPr>
      <w:ind w:left="600" w:leftChars="600"/>
    </w:pPr>
  </w:style>
  <w:style w:type="paragraph" w:styleId="41">
    <w:name w:val="Document Map"/>
    <w:basedOn w:val="1"/>
    <w:uiPriority w:val="0"/>
    <w:pPr>
      <w:shd w:val="clear" w:color="auto" w:fill="000080"/>
    </w:pPr>
  </w:style>
  <w:style w:type="paragraph" w:styleId="42">
    <w:name w:val="toc 8"/>
    <w:basedOn w:val="1"/>
    <w:next w:val="1"/>
    <w:uiPriority w:val="0"/>
    <w:pPr>
      <w:ind w:left="2940" w:leftChars="1400"/>
    </w:pPr>
  </w:style>
  <w:style w:type="paragraph" w:styleId="43">
    <w:name w:val="toc 2"/>
    <w:basedOn w:val="1"/>
    <w:next w:val="1"/>
    <w:uiPriority w:val="0"/>
    <w:pPr>
      <w:ind w:left="420" w:leftChars="200"/>
    </w:pPr>
  </w:style>
  <w:style w:type="paragraph" w:styleId="44">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uiPriority w:val="0"/>
    <w:pPr>
      <w:ind w:left="400" w:leftChars="400"/>
    </w:pPr>
  </w:style>
  <w:style w:type="paragraph" w:styleId="46">
    <w:name w:val="endnote text"/>
    <w:basedOn w:val="1"/>
    <w:uiPriority w:val="0"/>
    <w:pPr>
      <w:snapToGrid w:val="0"/>
      <w:jc w:val="left"/>
    </w:pPr>
  </w:style>
  <w:style w:type="paragraph" w:styleId="47">
    <w:name w:val="List Continue 3"/>
    <w:basedOn w:val="1"/>
    <w:uiPriority w:val="0"/>
    <w:pPr>
      <w:spacing w:after="120"/>
      <w:ind w:left="1080"/>
    </w:pPr>
  </w:style>
  <w:style w:type="paragraph" w:styleId="48">
    <w:name w:val="index 8"/>
    <w:basedOn w:val="1"/>
    <w:next w:val="1"/>
    <w:uiPriority w:val="0"/>
    <w:pPr>
      <w:ind w:left="1400" w:leftChars="1400"/>
    </w:pPr>
  </w:style>
  <w:style w:type="paragraph" w:styleId="49">
    <w:name w:val="index 5"/>
    <w:basedOn w:val="1"/>
    <w:next w:val="1"/>
    <w:uiPriority w:val="0"/>
    <w:pPr>
      <w:ind w:left="800" w:leftChars="800"/>
    </w:pPr>
  </w:style>
  <w:style w:type="paragraph" w:styleId="50">
    <w:name w:val="index 2"/>
    <w:basedOn w:val="1"/>
    <w:next w:val="1"/>
    <w:uiPriority w:val="0"/>
    <w:pPr>
      <w:ind w:left="200" w:leftChars="200"/>
    </w:pPr>
  </w:style>
  <w:style w:type="paragraph" w:styleId="51">
    <w:name w:val="annotation subject"/>
    <w:basedOn w:val="52"/>
    <w:next w:val="52"/>
    <w:uiPriority w:val="0"/>
    <w:rPr>
      <w:b/>
      <w:bCs/>
    </w:rPr>
  </w:style>
  <w:style w:type="paragraph" w:styleId="52">
    <w:name w:val="annotation text"/>
    <w:basedOn w:val="1"/>
    <w:uiPriority w:val="0"/>
    <w:pPr>
      <w:jc w:val="left"/>
    </w:pPr>
  </w:style>
  <w:style w:type="paragraph" w:styleId="53">
    <w:name w:val="Balloon Text"/>
    <w:basedOn w:val="1"/>
    <w:uiPriority w:val="0"/>
    <w:rPr>
      <w:sz w:val="16"/>
      <w:szCs w:val="16"/>
    </w:rPr>
  </w:style>
  <w:style w:type="paragraph" w:styleId="54">
    <w:name w:val="Closing"/>
    <w:basedOn w:val="1"/>
    <w:uiPriority w:val="0"/>
    <w:pPr>
      <w:ind w:left="4320"/>
    </w:pPr>
  </w:style>
  <w:style w:type="paragraph" w:styleId="55">
    <w:name w:val="toc 6"/>
    <w:basedOn w:val="1"/>
    <w:next w:val="1"/>
    <w:uiPriority w:val="0"/>
    <w:pPr>
      <w:ind w:left="2100" w:leftChars="1000"/>
    </w:pPr>
  </w:style>
  <w:style w:type="paragraph" w:styleId="56">
    <w:name w:val="toc 5"/>
    <w:basedOn w:val="1"/>
    <w:next w:val="1"/>
    <w:uiPriority w:val="0"/>
    <w:pPr>
      <w:ind w:left="1680" w:leftChars="800"/>
    </w:pPr>
  </w:style>
  <w:style w:type="paragraph" w:styleId="57">
    <w:name w:val="table of figures"/>
    <w:basedOn w:val="1"/>
    <w:next w:val="1"/>
    <w:uiPriority w:val="0"/>
    <w:pPr>
      <w:ind w:leftChars="200" w:hanging="200" w:hangingChars="200"/>
    </w:pPr>
  </w:style>
  <w:style w:type="paragraph" w:styleId="58">
    <w:name w:val="index 9"/>
    <w:basedOn w:val="1"/>
    <w:next w:val="1"/>
    <w:uiPriority w:val="0"/>
    <w:pPr>
      <w:ind w:left="1600" w:leftChars="1600"/>
    </w:pPr>
  </w:style>
  <w:style w:type="paragraph" w:styleId="59">
    <w:name w:val="toc 4"/>
    <w:basedOn w:val="1"/>
    <w:next w:val="1"/>
    <w:uiPriority w:val="0"/>
    <w:pPr>
      <w:ind w:left="1260" w:leftChars="600"/>
    </w:pPr>
  </w:style>
  <w:style w:type="paragraph" w:styleId="60">
    <w:name w:val="index 6"/>
    <w:basedOn w:val="1"/>
    <w:next w:val="1"/>
    <w:uiPriority w:val="0"/>
    <w:pPr>
      <w:ind w:left="1000" w:leftChars="1000"/>
    </w:pPr>
  </w:style>
  <w:style w:type="paragraph" w:styleId="61">
    <w:name w:val="List Continue"/>
    <w:basedOn w:val="1"/>
    <w:uiPriority w:val="0"/>
    <w:pPr>
      <w:spacing w:after="120"/>
      <w:ind w:left="360"/>
    </w:pPr>
  </w:style>
  <w:style w:type="paragraph" w:styleId="62">
    <w:name w:val="table of authorities"/>
    <w:basedOn w:val="1"/>
    <w:next w:val="1"/>
    <w:uiPriority w:val="0"/>
    <w:pPr>
      <w:ind w:left="420" w:leftChars="200"/>
    </w:pPr>
  </w:style>
  <w:style w:type="paragraph" w:styleId="63">
    <w:name w:val="index heading"/>
    <w:basedOn w:val="1"/>
    <w:next w:val="31"/>
    <w:uiPriority w:val="0"/>
    <w:rPr>
      <w:rFonts w:ascii="Arial" w:hAnsi="Arial" w:cs="Arial"/>
      <w:b/>
      <w:bCs/>
    </w:rPr>
  </w:style>
  <w:style w:type="paragraph" w:styleId="64">
    <w:name w:val="List Continue 4"/>
    <w:basedOn w:val="1"/>
    <w:qFormat/>
    <w:uiPriority w:val="0"/>
    <w:pPr>
      <w:spacing w:after="120"/>
      <w:ind w:left="1440"/>
    </w:pPr>
  </w:style>
  <w:style w:type="paragraph" w:styleId="65">
    <w:name w:val="Body Text 2"/>
    <w:basedOn w:val="1"/>
    <w:qFormat/>
    <w:uiPriority w:val="0"/>
    <w:pPr>
      <w:spacing w:after="120" w:line="480" w:lineRule="auto"/>
    </w:pPr>
  </w:style>
  <w:style w:type="paragraph" w:styleId="66">
    <w:name w:val="List 3"/>
    <w:basedOn w:val="1"/>
    <w:qFormat/>
    <w:uiPriority w:val="0"/>
    <w:pPr>
      <w:ind w:left="1080" w:hanging="360"/>
    </w:pPr>
  </w:style>
  <w:style w:type="paragraph" w:styleId="67">
    <w:name w:val="Note Heading"/>
    <w:basedOn w:val="1"/>
    <w:next w:val="1"/>
    <w:qFormat/>
    <w:uiPriority w:val="0"/>
  </w:style>
  <w:style w:type="paragraph" w:styleId="68">
    <w:name w:val="envelope return"/>
    <w:basedOn w:val="1"/>
    <w:qFormat/>
    <w:uiPriority w:val="0"/>
    <w:rPr>
      <w:rFonts w:ascii="Arial" w:hAnsi="Arial" w:cs="Arial"/>
      <w:sz w:val="20"/>
    </w:rPr>
  </w:style>
  <w:style w:type="paragraph" w:styleId="69">
    <w:name w:val="List Continue 5"/>
    <w:basedOn w:val="1"/>
    <w:qFormat/>
    <w:uiPriority w:val="0"/>
    <w:pPr>
      <w:spacing w:after="120"/>
      <w:ind w:left="1800"/>
    </w:pPr>
  </w:style>
  <w:style w:type="paragraph" w:styleId="70">
    <w:name w:val="List Number 2"/>
    <w:basedOn w:val="1"/>
    <w:qFormat/>
    <w:uiPriority w:val="0"/>
    <w:pPr>
      <w:numPr>
        <w:ilvl w:val="0"/>
        <w:numId w:val="1"/>
      </w:numPr>
    </w:pPr>
  </w:style>
  <w:style w:type="paragraph" w:styleId="71">
    <w:name w:val="header"/>
    <w:basedOn w:val="1"/>
    <w:qFormat/>
    <w:uiPriority w:val="0"/>
    <w:pPr>
      <w:tabs>
        <w:tab w:val="center" w:pos="4153"/>
        <w:tab w:val="right" w:pos="8306"/>
      </w:tabs>
    </w:pPr>
  </w:style>
  <w:style w:type="paragraph" w:styleId="72">
    <w:name w:val="HTML Address"/>
    <w:basedOn w:val="1"/>
    <w:qFormat/>
    <w:uiPriority w:val="0"/>
    <w:rPr>
      <w:i/>
      <w:iCs/>
    </w:rPr>
  </w:style>
  <w:style w:type="paragraph" w:styleId="73">
    <w:name w:val="List Number 4"/>
    <w:basedOn w:val="1"/>
    <w:qFormat/>
    <w:uiPriority w:val="0"/>
    <w:pPr>
      <w:numPr>
        <w:ilvl w:val="0"/>
        <w:numId w:val="2"/>
      </w:numPr>
    </w:pPr>
  </w:style>
  <w:style w:type="paragraph" w:styleId="74">
    <w:name w:val="List Number 3"/>
    <w:basedOn w:val="1"/>
    <w:qFormat/>
    <w:uiPriority w:val="0"/>
    <w:pPr>
      <w:numPr>
        <w:ilvl w:val="0"/>
        <w:numId w:val="3"/>
      </w:numPr>
    </w:pPr>
  </w:style>
  <w:style w:type="paragraph" w:styleId="75">
    <w:name w:val="HTML Preformatted"/>
    <w:basedOn w:val="1"/>
    <w:qFormat/>
    <w:uiPriority w:val="0"/>
    <w:rPr>
      <w:rFonts w:ascii="Courier New" w:hAnsi="Courier New" w:cs="Courier New"/>
      <w:sz w:val="20"/>
    </w:rPr>
  </w:style>
  <w:style w:type="paragraph" w:styleId="76">
    <w:name w:val="Body Text Indent 3"/>
    <w:basedOn w:val="1"/>
    <w:qFormat/>
    <w:uiPriority w:val="0"/>
    <w:pPr>
      <w:spacing w:after="120"/>
      <w:ind w:left="360"/>
    </w:pPr>
    <w:rPr>
      <w:sz w:val="16"/>
      <w:szCs w:val="16"/>
    </w:rPr>
  </w:style>
  <w:style w:type="paragraph" w:styleId="77">
    <w:name w:val="envelope address"/>
    <w:basedOn w:val="1"/>
    <w:qFormat/>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qFormat/>
    <w:uiPriority w:val="0"/>
    <w:pPr>
      <w:spacing w:after="120"/>
      <w:ind w:left="360"/>
    </w:pPr>
  </w:style>
  <w:style w:type="paragraph" w:styleId="79">
    <w:name w:val="List Number"/>
    <w:basedOn w:val="1"/>
    <w:qFormat/>
    <w:uiPriority w:val="0"/>
    <w:pPr>
      <w:numPr>
        <w:ilvl w:val="0"/>
        <w:numId w:val="4"/>
      </w:numPr>
    </w:pPr>
  </w:style>
  <w:style w:type="paragraph" w:styleId="80">
    <w:name w:val="List 2"/>
    <w:basedOn w:val="1"/>
    <w:qFormat/>
    <w:uiPriority w:val="0"/>
    <w:pPr>
      <w:ind w:left="720" w:hanging="360"/>
    </w:pPr>
  </w:style>
  <w:style w:type="paragraph" w:styleId="81">
    <w:name w:val="Signature"/>
    <w:basedOn w:val="1"/>
    <w:qFormat/>
    <w:uiPriority w:val="0"/>
    <w:pPr>
      <w:ind w:left="4320"/>
    </w:pPr>
  </w:style>
  <w:style w:type="paragraph" w:styleId="82">
    <w:name w:val="List Bullet 3"/>
    <w:basedOn w:val="1"/>
    <w:qFormat/>
    <w:uiPriority w:val="0"/>
    <w:pPr>
      <w:numPr>
        <w:ilvl w:val="0"/>
        <w:numId w:val="5"/>
      </w:numPr>
    </w:pPr>
  </w:style>
  <w:style w:type="paragraph" w:styleId="83">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qFormat/>
    <w:uiPriority w:val="0"/>
    <w:pPr>
      <w:numPr>
        <w:ilvl w:val="0"/>
        <w:numId w:val="6"/>
      </w:numPr>
    </w:pPr>
  </w:style>
  <w:style w:type="paragraph" w:styleId="85">
    <w:name w:val="E-mail Signature"/>
    <w:basedOn w:val="1"/>
    <w:uiPriority w:val="0"/>
  </w:style>
  <w:style w:type="paragraph" w:styleId="86">
    <w:name w:val="List Bullet 5"/>
    <w:basedOn w:val="1"/>
    <w:qFormat/>
    <w:uiPriority w:val="0"/>
    <w:pPr>
      <w:numPr>
        <w:ilvl w:val="0"/>
        <w:numId w:val="7"/>
      </w:numPr>
    </w:pPr>
  </w:style>
  <w:style w:type="paragraph" w:styleId="87">
    <w:name w:val="Date"/>
    <w:basedOn w:val="1"/>
    <w:next w:val="1"/>
    <w:qFormat/>
    <w:uiPriority w:val="0"/>
  </w:style>
  <w:style w:type="paragraph" w:styleId="88">
    <w:name w:val="List 5"/>
    <w:basedOn w:val="1"/>
    <w:qFormat/>
    <w:uiPriority w:val="0"/>
    <w:pPr>
      <w:ind w:left="1800" w:hanging="360"/>
    </w:pPr>
  </w:style>
  <w:style w:type="paragraph" w:styleId="89">
    <w:name w:val="List"/>
    <w:basedOn w:val="1"/>
    <w:qFormat/>
    <w:uiPriority w:val="0"/>
    <w:pPr>
      <w:ind w:left="360" w:hanging="360"/>
    </w:pPr>
  </w:style>
  <w:style w:type="paragraph" w:styleId="90">
    <w:name w:val="List 4"/>
    <w:basedOn w:val="1"/>
    <w:qFormat/>
    <w:uiPriority w:val="0"/>
    <w:pPr>
      <w:ind w:left="1440" w:hanging="360"/>
    </w:pPr>
  </w:style>
  <w:style w:type="paragraph" w:styleId="91">
    <w:name w:val="List Bullet"/>
    <w:basedOn w:val="1"/>
    <w:qFormat/>
    <w:uiPriority w:val="0"/>
    <w:pPr>
      <w:numPr>
        <w:ilvl w:val="0"/>
        <w:numId w:val="8"/>
      </w:numPr>
    </w:pPr>
  </w:style>
  <w:style w:type="paragraph" w:styleId="92">
    <w:name w:val="List Bullet 2"/>
    <w:basedOn w:val="1"/>
    <w:qFormat/>
    <w:uiPriority w:val="0"/>
    <w:pPr>
      <w:numPr>
        <w:ilvl w:val="0"/>
        <w:numId w:val="9"/>
      </w:numPr>
    </w:pPr>
  </w:style>
  <w:style w:type="paragraph" w:styleId="93">
    <w:name w:val="List Bullet 4"/>
    <w:basedOn w:val="1"/>
    <w:qFormat/>
    <w:uiPriority w:val="0"/>
    <w:pPr>
      <w:numPr>
        <w:ilvl w:val="0"/>
        <w:numId w:val="10"/>
      </w:numPr>
    </w:pPr>
  </w:style>
  <w:style w:type="paragraph" w:styleId="9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5">
    <w:name w:val="footer"/>
    <w:basedOn w:val="1"/>
    <w:qFormat/>
    <w:uiPriority w:val="0"/>
    <w:pPr>
      <w:tabs>
        <w:tab w:val="center" w:pos="4153"/>
        <w:tab w:val="right" w:pos="8306"/>
      </w:tabs>
    </w:pPr>
  </w:style>
  <w:style w:type="paragraph" w:styleId="96">
    <w:name w:val="Salutation"/>
    <w:basedOn w:val="1"/>
    <w:next w:val="1"/>
    <w:qFormat/>
    <w:uiPriority w:val="0"/>
  </w:style>
  <w:style w:type="paragraph" w:styleId="97">
    <w:name w:val="Body Text Indent 2"/>
    <w:basedOn w:val="1"/>
    <w:qFormat/>
    <w:uiPriority w:val="0"/>
    <w:pPr>
      <w:spacing w:after="120" w:line="480" w:lineRule="auto"/>
      <w:ind w:left="360"/>
    </w:pPr>
  </w:style>
  <w:style w:type="paragraph" w:styleId="98">
    <w:name w:val="Normal Indent"/>
    <w:basedOn w:val="1"/>
    <w:qFormat/>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qFormat/>
    <w:uiPriority w:val="0"/>
    <w:pPr>
      <w:spacing w:after="120"/>
      <w:ind w:left="1440" w:right="1440"/>
    </w:pPr>
  </w:style>
  <w:style w:type="paragraph" w:styleId="101">
    <w:name w:val="Body Text"/>
    <w:basedOn w:val="1"/>
    <w:qFormat/>
    <w:uiPriority w:val="0"/>
    <w:pPr>
      <w:spacing w:after="120"/>
    </w:pPr>
  </w:style>
  <w:style w:type="paragraph" w:styleId="102">
    <w:name w:val="Body Text 3"/>
    <w:basedOn w:val="1"/>
    <w:qFormat/>
    <w:uiPriority w:val="0"/>
    <w:pPr>
      <w:spacing w:after="120"/>
    </w:pPr>
    <w:rPr>
      <w:sz w:val="16"/>
      <w:szCs w:val="16"/>
    </w:rPr>
  </w:style>
  <w:style w:type="paragraph" w:styleId="103">
    <w:name w:val="Body Text First Indent"/>
    <w:basedOn w:val="101"/>
    <w:qFormat/>
    <w:uiPriority w:val="0"/>
    <w:pPr>
      <w:ind w:firstLine="210"/>
    </w:pPr>
  </w:style>
  <w:style w:type="paragraph" w:styleId="104">
    <w:name w:val="Body Text First Indent 2"/>
    <w:basedOn w:val="78"/>
    <w:qFormat/>
    <w:uiPriority w:val="0"/>
    <w:pPr>
      <w:ind w:firstLine="210"/>
    </w:pPr>
  </w:style>
  <w:style w:type="paragraph" w:styleId="105">
    <w:name w:val="Plain Text"/>
    <w:basedOn w:val="1"/>
    <w:qFormat/>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2" Type="http://schemas.openxmlformats.org/officeDocument/2006/relationships/fontTable" Target="fontTable.xml"/><Relationship Id="rId71" Type="http://schemas.microsoft.com/office/2006/relationships/keyMapCustomizations" Target="customizations.xml"/><Relationship Id="rId70" Type="http://schemas.openxmlformats.org/officeDocument/2006/relationships/numbering" Target="numbering.xml"/><Relationship Id="rId7" Type="http://schemas.openxmlformats.org/officeDocument/2006/relationships/image" Target="../NULL"/><Relationship Id="rId69" Type="http://schemas.openxmlformats.org/officeDocument/2006/relationships/customXml" Target="../customXml/item1.xml"/><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20Gabriel\AppData\Local\Kingsoft\WPS%20Office\12.1.0.26372\office6\&#31179;&#26085;&#22805;&#38451;&#35199;&#19979;.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1130</Words>
  <Characters>7162</Characters>
  <Lines>0</Lines>
  <Paragraphs>0</Paragraphs>
  <TotalTime>10</TotalTime>
  <ScaleCrop>false</ScaleCrop>
  <LinksUpToDate>false</LinksUpToDate>
  <CharactersWithSpaces>8070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2026-10-24T01:35:00Z</dcterms:created>
  <dc:creator>Juan Gabriel</dc:creator>
  <cp:lastModifiedBy>WPS_1713456023</cp:lastModifiedBy>
  <dcterms:modified xsi:type="dcterms:W3CDTF">2026-10-25T07:01:13Z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530E25C0DD054C399B0098BE72EDBA22_11</vt:lpwstr>
  </property>
  <property fmtid="{D5CDD505-2E9C-101B-9397-08002B2CF9AE}" pid="4" name="KSOTemplateDocerSaveRecord">
    <vt:lpwstr>eyJoZGlkIjoiMjg0Zjg1MmNmYzI3NTE0MDEzMThiOTg0NzE3NGRhNDciLCJ1c2VySWQiOiIxODA0NDE3Mzg5Nzc0In0=</vt:lpwstr>
  </property>
</Properties>
</file>