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270" w:rsidRPr="009E549D" w:rsidRDefault="00711270" w:rsidP="00CE15E3">
      <w:pPr>
        <w:spacing w:after="0"/>
        <w:jc w:val="both"/>
        <w:rPr>
          <w:rFonts w:ascii="Times New Roman" w:hAnsi="Times New Roman" w:cs="Times New Roman"/>
          <w:b/>
          <w:sz w:val="28"/>
        </w:rPr>
      </w:pPr>
    </w:p>
    <w:p w:rsidR="00C71857" w:rsidRPr="009E549D" w:rsidRDefault="009D71A5" w:rsidP="009D71A5">
      <w:pPr>
        <w:spacing w:after="0"/>
        <w:ind w:left="3119" w:hanging="3119"/>
        <w:jc w:val="both"/>
        <w:rPr>
          <w:rFonts w:ascii="Times New Roman" w:hAnsi="Times New Roman" w:cs="Times New Roman"/>
          <w:b/>
          <w:sz w:val="28"/>
        </w:rPr>
      </w:pPr>
      <w:r w:rsidRPr="009E549D">
        <w:rPr>
          <w:rFonts w:ascii="Times New Roman" w:hAnsi="Times New Roman" w:cs="Times New Roman"/>
          <w:b/>
          <w:sz w:val="28"/>
        </w:rPr>
        <w:t>A LA</w:t>
      </w:r>
      <w:r w:rsidRPr="009E549D">
        <w:rPr>
          <w:rFonts w:ascii="Times New Roman" w:hAnsi="Times New Roman" w:cs="Times New Roman"/>
          <w:b/>
          <w:sz w:val="28"/>
        </w:rPr>
        <w:tab/>
      </w:r>
      <w:r w:rsidR="00CE15E3" w:rsidRPr="009E549D">
        <w:rPr>
          <w:rFonts w:ascii="Times New Roman" w:hAnsi="Times New Roman" w:cs="Times New Roman"/>
          <w:b/>
          <w:sz w:val="28"/>
        </w:rPr>
        <w:t>:</w:t>
      </w:r>
      <w:r w:rsidR="008E2B43" w:rsidRPr="009E549D">
        <w:rPr>
          <w:rFonts w:ascii="Times New Roman" w:hAnsi="Times New Roman" w:cs="Times New Roman"/>
          <w:b/>
          <w:sz w:val="28"/>
        </w:rPr>
        <w:t xml:space="preserve"> SECRETARIA DE LA SEPTIMA SALA DEL TRIBUNAL DE JURISDICCION ORIGINAL DE LA JURISDICCION INMOBILIARIA </w:t>
      </w:r>
    </w:p>
    <w:p w:rsidR="00711270" w:rsidRPr="009E549D" w:rsidRDefault="00711270" w:rsidP="00CE15E3">
      <w:pPr>
        <w:spacing w:after="0"/>
        <w:jc w:val="both"/>
        <w:rPr>
          <w:rFonts w:ascii="Times New Roman" w:hAnsi="Times New Roman" w:cs="Times New Roman"/>
          <w:b/>
          <w:sz w:val="28"/>
        </w:rPr>
      </w:pPr>
    </w:p>
    <w:p w:rsidR="00CE15E3" w:rsidRPr="009E549D" w:rsidRDefault="009D71A5" w:rsidP="009D71A5">
      <w:pPr>
        <w:spacing w:after="0"/>
        <w:ind w:left="3119" w:hanging="3119"/>
        <w:jc w:val="both"/>
        <w:rPr>
          <w:rFonts w:ascii="Times New Roman" w:hAnsi="Times New Roman" w:cs="Times New Roman"/>
          <w:b/>
          <w:sz w:val="28"/>
        </w:rPr>
      </w:pPr>
      <w:r w:rsidRPr="009E549D">
        <w:rPr>
          <w:rFonts w:ascii="Times New Roman" w:hAnsi="Times New Roman" w:cs="Times New Roman"/>
          <w:b/>
          <w:sz w:val="28"/>
        </w:rPr>
        <w:t>ASUNTO</w:t>
      </w:r>
      <w:r w:rsidRPr="009E549D">
        <w:rPr>
          <w:rFonts w:ascii="Times New Roman" w:hAnsi="Times New Roman" w:cs="Times New Roman"/>
          <w:b/>
          <w:sz w:val="28"/>
        </w:rPr>
        <w:tab/>
        <w:t xml:space="preserve">: </w:t>
      </w:r>
      <w:r w:rsidR="00CE15E3" w:rsidRPr="009E549D">
        <w:rPr>
          <w:rFonts w:ascii="Times New Roman" w:hAnsi="Times New Roman" w:cs="Times New Roman"/>
          <w:b/>
          <w:sz w:val="28"/>
        </w:rPr>
        <w:t>SOLICITUD DE</w:t>
      </w:r>
      <w:r w:rsidR="00037109" w:rsidRPr="009E549D">
        <w:rPr>
          <w:rFonts w:ascii="Times New Roman" w:hAnsi="Times New Roman" w:cs="Times New Roman"/>
          <w:b/>
          <w:sz w:val="28"/>
        </w:rPr>
        <w:t xml:space="preserve"> CERTIFICACION</w:t>
      </w:r>
      <w:r w:rsidR="00CE15E3" w:rsidRPr="009E549D">
        <w:rPr>
          <w:rFonts w:ascii="Times New Roman" w:hAnsi="Times New Roman" w:cs="Times New Roman"/>
          <w:b/>
          <w:sz w:val="28"/>
        </w:rPr>
        <w:t xml:space="preserve"> </w:t>
      </w:r>
      <w:r w:rsidR="008E2B43" w:rsidRPr="009E549D">
        <w:rPr>
          <w:rFonts w:ascii="Times New Roman" w:hAnsi="Times New Roman" w:cs="Times New Roman"/>
          <w:b/>
          <w:sz w:val="28"/>
        </w:rPr>
        <w:t xml:space="preserve">DE LITIS SOBRE DERECHO REGISTRADO </w:t>
      </w:r>
    </w:p>
    <w:p w:rsidR="00CA5905" w:rsidRPr="009E549D" w:rsidRDefault="00CA5905" w:rsidP="00CE15E3">
      <w:pPr>
        <w:spacing w:after="0"/>
        <w:jc w:val="both"/>
        <w:rPr>
          <w:rFonts w:ascii="Times New Roman" w:hAnsi="Times New Roman" w:cs="Times New Roman"/>
          <w:b/>
          <w:sz w:val="28"/>
        </w:rPr>
      </w:pPr>
    </w:p>
    <w:p w:rsidR="009D71A5" w:rsidRPr="009E549D" w:rsidRDefault="008E2B43" w:rsidP="009D71A5">
      <w:pPr>
        <w:spacing w:after="0"/>
        <w:ind w:left="3119" w:hanging="3119"/>
        <w:jc w:val="both"/>
        <w:rPr>
          <w:rFonts w:ascii="Times New Roman" w:hAnsi="Times New Roman" w:cs="Times New Roman"/>
          <w:b/>
          <w:sz w:val="28"/>
        </w:rPr>
      </w:pPr>
      <w:r w:rsidRPr="009E549D">
        <w:rPr>
          <w:rFonts w:ascii="Times New Roman" w:hAnsi="Times New Roman" w:cs="Times New Roman"/>
          <w:b/>
          <w:sz w:val="28"/>
        </w:rPr>
        <w:t>ABOGADOS</w:t>
      </w:r>
      <w:r w:rsidR="009D71A5" w:rsidRPr="009E549D">
        <w:rPr>
          <w:rFonts w:ascii="Times New Roman" w:hAnsi="Times New Roman" w:cs="Times New Roman"/>
          <w:b/>
          <w:sz w:val="28"/>
        </w:rPr>
        <w:tab/>
        <w:t xml:space="preserve">: </w:t>
      </w:r>
      <w:r w:rsidRPr="009E549D">
        <w:rPr>
          <w:rFonts w:ascii="Times New Roman" w:hAnsi="Times New Roman" w:cs="Times New Roman"/>
          <w:b/>
          <w:sz w:val="28"/>
        </w:rPr>
        <w:t>LICDOS. CARLOS CORPORAN SANCHEZ y OLGA FERNANDEZ PUJOLS</w:t>
      </w:r>
    </w:p>
    <w:p w:rsidR="009E549D" w:rsidRPr="009E549D" w:rsidRDefault="009E549D" w:rsidP="009D71A5">
      <w:pPr>
        <w:spacing w:after="0"/>
        <w:ind w:left="3119" w:hanging="3119"/>
        <w:jc w:val="both"/>
        <w:rPr>
          <w:rFonts w:ascii="Times New Roman" w:hAnsi="Times New Roman" w:cs="Times New Roman"/>
          <w:b/>
          <w:sz w:val="28"/>
        </w:rPr>
      </w:pPr>
    </w:p>
    <w:p w:rsidR="009E549D" w:rsidRPr="009E549D" w:rsidRDefault="009E549D" w:rsidP="009E549D">
      <w:pPr>
        <w:spacing w:after="0"/>
        <w:ind w:left="3119" w:hanging="3119"/>
        <w:jc w:val="both"/>
        <w:rPr>
          <w:rFonts w:ascii="Times New Roman" w:hAnsi="Times New Roman" w:cs="Times New Roman"/>
          <w:b/>
          <w:sz w:val="28"/>
        </w:rPr>
      </w:pPr>
      <w:r w:rsidRPr="009E549D">
        <w:rPr>
          <w:rFonts w:ascii="Times New Roman" w:hAnsi="Times New Roman" w:cs="Times New Roman"/>
          <w:b/>
          <w:sz w:val="28"/>
        </w:rPr>
        <w:t>EXPEDIENTE</w:t>
      </w:r>
      <w:r w:rsidRPr="009E549D">
        <w:rPr>
          <w:rFonts w:ascii="Times New Roman" w:hAnsi="Times New Roman" w:cs="Times New Roman"/>
          <w:b/>
          <w:sz w:val="28"/>
        </w:rPr>
        <w:tab/>
        <w:t xml:space="preserve">: </w:t>
      </w:r>
      <w:r w:rsidRPr="009E549D">
        <w:rPr>
          <w:rFonts w:ascii="Times New Roman" w:hAnsi="Times New Roman" w:cs="Times New Roman"/>
          <w:b/>
          <w:sz w:val="28"/>
        </w:rPr>
        <w:t>031-201674077</w:t>
      </w:r>
    </w:p>
    <w:p w:rsidR="009D71A5" w:rsidRPr="009E549D" w:rsidRDefault="009D71A5" w:rsidP="00CE15E3">
      <w:pPr>
        <w:spacing w:after="0"/>
        <w:jc w:val="both"/>
        <w:rPr>
          <w:rFonts w:ascii="Times New Roman" w:hAnsi="Times New Roman" w:cs="Times New Roman"/>
          <w:b/>
          <w:sz w:val="28"/>
        </w:rPr>
      </w:pPr>
    </w:p>
    <w:p w:rsidR="00CE15E3" w:rsidRPr="009E549D" w:rsidRDefault="00CE15E3" w:rsidP="00CE15E3">
      <w:pPr>
        <w:spacing w:after="0"/>
        <w:jc w:val="both"/>
        <w:rPr>
          <w:rFonts w:ascii="Times New Roman" w:hAnsi="Times New Roman" w:cs="Times New Roman"/>
          <w:sz w:val="28"/>
        </w:rPr>
      </w:pPr>
    </w:p>
    <w:p w:rsidR="00CE15E3" w:rsidRPr="009E549D" w:rsidRDefault="009D71A5" w:rsidP="00CE15E3">
      <w:pPr>
        <w:spacing w:after="0"/>
        <w:jc w:val="both"/>
        <w:rPr>
          <w:rFonts w:ascii="Times New Roman" w:hAnsi="Times New Roman" w:cs="Times New Roman"/>
          <w:sz w:val="28"/>
        </w:rPr>
      </w:pPr>
      <w:r w:rsidRPr="009E549D">
        <w:rPr>
          <w:rFonts w:ascii="Times New Roman" w:hAnsi="Times New Roman" w:cs="Times New Roman"/>
          <w:sz w:val="28"/>
        </w:rPr>
        <w:t xml:space="preserve">Honorable </w:t>
      </w:r>
      <w:r w:rsidR="008E2B43" w:rsidRPr="009E549D">
        <w:rPr>
          <w:rFonts w:ascii="Times New Roman" w:hAnsi="Times New Roman" w:cs="Times New Roman"/>
          <w:sz w:val="28"/>
        </w:rPr>
        <w:t>Secretaria</w:t>
      </w:r>
      <w:r w:rsidR="00CE15E3" w:rsidRPr="009E549D">
        <w:rPr>
          <w:rFonts w:ascii="Times New Roman" w:hAnsi="Times New Roman" w:cs="Times New Roman"/>
          <w:sz w:val="28"/>
        </w:rPr>
        <w:t xml:space="preserve">: </w:t>
      </w:r>
    </w:p>
    <w:p w:rsidR="00CE15E3" w:rsidRPr="009E549D" w:rsidRDefault="00CE15E3" w:rsidP="00CE15E3">
      <w:pPr>
        <w:spacing w:after="0"/>
        <w:jc w:val="both"/>
        <w:rPr>
          <w:rFonts w:ascii="Times New Roman" w:hAnsi="Times New Roman" w:cs="Times New Roman"/>
          <w:sz w:val="28"/>
        </w:rPr>
      </w:pPr>
    </w:p>
    <w:p w:rsidR="00CA5905" w:rsidRPr="009E549D" w:rsidRDefault="00CE15E3" w:rsidP="00711270">
      <w:pPr>
        <w:spacing w:after="0"/>
        <w:ind w:firstLine="708"/>
        <w:jc w:val="both"/>
        <w:rPr>
          <w:rFonts w:ascii="Times New Roman" w:hAnsi="Times New Roman" w:cs="Times New Roman"/>
          <w:sz w:val="28"/>
        </w:rPr>
      </w:pPr>
      <w:r w:rsidRPr="009E549D">
        <w:rPr>
          <w:rFonts w:ascii="Times New Roman" w:hAnsi="Times New Roman" w:cs="Times New Roman"/>
          <w:sz w:val="28"/>
        </w:rPr>
        <w:t>Quien</w:t>
      </w:r>
      <w:r w:rsidR="008E2B43" w:rsidRPr="009E549D">
        <w:rPr>
          <w:rFonts w:ascii="Times New Roman" w:hAnsi="Times New Roman" w:cs="Times New Roman"/>
          <w:sz w:val="28"/>
        </w:rPr>
        <w:t>es</w:t>
      </w:r>
      <w:r w:rsidRPr="009E549D">
        <w:rPr>
          <w:rFonts w:ascii="Times New Roman" w:hAnsi="Times New Roman" w:cs="Times New Roman"/>
          <w:sz w:val="28"/>
        </w:rPr>
        <w:t xml:space="preserve"> </w:t>
      </w:r>
      <w:r w:rsidR="00CA5905" w:rsidRPr="009E549D">
        <w:rPr>
          <w:rFonts w:ascii="Times New Roman" w:hAnsi="Times New Roman" w:cs="Times New Roman"/>
          <w:sz w:val="28"/>
        </w:rPr>
        <w:t>suscribe</w:t>
      </w:r>
      <w:r w:rsidR="008E2B43" w:rsidRPr="009E549D">
        <w:rPr>
          <w:rFonts w:ascii="Times New Roman" w:hAnsi="Times New Roman" w:cs="Times New Roman"/>
          <w:sz w:val="28"/>
        </w:rPr>
        <w:t xml:space="preserve">n los </w:t>
      </w:r>
      <w:r w:rsidR="008E2B43" w:rsidRPr="009E549D">
        <w:rPr>
          <w:rFonts w:ascii="Times New Roman" w:hAnsi="Times New Roman" w:cs="Times New Roman"/>
          <w:b/>
          <w:sz w:val="28"/>
        </w:rPr>
        <w:t>LICDOS.</w:t>
      </w:r>
      <w:r w:rsidR="00CA5905" w:rsidRPr="009E549D">
        <w:rPr>
          <w:rFonts w:ascii="Times New Roman" w:hAnsi="Times New Roman" w:cs="Times New Roman"/>
          <w:sz w:val="28"/>
        </w:rPr>
        <w:t xml:space="preserve"> </w:t>
      </w:r>
      <w:r w:rsidR="008E2B43" w:rsidRPr="009E549D">
        <w:rPr>
          <w:rFonts w:ascii="Times New Roman" w:hAnsi="Times New Roman" w:cs="Times New Roman"/>
          <w:b/>
          <w:sz w:val="28"/>
        </w:rPr>
        <w:t>CARLOS CORPORAN SANCHEZ y OLGA FERNANDEZ PUJOLS</w:t>
      </w:r>
      <w:r w:rsidRPr="009E549D">
        <w:rPr>
          <w:rFonts w:ascii="Times New Roman" w:hAnsi="Times New Roman" w:cs="Times New Roman"/>
          <w:sz w:val="28"/>
        </w:rPr>
        <w:t xml:space="preserve">, </w:t>
      </w:r>
      <w:r w:rsidR="008E2B43" w:rsidRPr="009E549D">
        <w:rPr>
          <w:rFonts w:ascii="Times New Roman" w:hAnsi="Times New Roman" w:cs="Times New Roman"/>
          <w:sz w:val="28"/>
        </w:rPr>
        <w:t xml:space="preserve">dominicanos, mayores </w:t>
      </w:r>
      <w:r w:rsidRPr="009E549D">
        <w:rPr>
          <w:rFonts w:ascii="Times New Roman" w:hAnsi="Times New Roman" w:cs="Times New Roman"/>
          <w:sz w:val="28"/>
        </w:rPr>
        <w:t xml:space="preserve">de edad, </w:t>
      </w:r>
      <w:r w:rsidR="00211FFF" w:rsidRPr="009E549D">
        <w:rPr>
          <w:rFonts w:ascii="Times New Roman" w:hAnsi="Times New Roman" w:cs="Times New Roman"/>
          <w:sz w:val="28"/>
        </w:rPr>
        <w:t>Titular</w:t>
      </w:r>
      <w:r w:rsidR="008E2B43" w:rsidRPr="009E549D">
        <w:rPr>
          <w:rFonts w:ascii="Times New Roman" w:hAnsi="Times New Roman" w:cs="Times New Roman"/>
          <w:sz w:val="28"/>
        </w:rPr>
        <w:t>es</w:t>
      </w:r>
      <w:r w:rsidR="00211FFF" w:rsidRPr="009E549D">
        <w:rPr>
          <w:rFonts w:ascii="Times New Roman" w:hAnsi="Times New Roman" w:cs="Times New Roman"/>
          <w:sz w:val="28"/>
        </w:rPr>
        <w:t xml:space="preserve"> </w:t>
      </w:r>
      <w:r w:rsidRPr="009E549D">
        <w:rPr>
          <w:rFonts w:ascii="Times New Roman" w:hAnsi="Times New Roman" w:cs="Times New Roman"/>
          <w:sz w:val="28"/>
        </w:rPr>
        <w:t>de la</w:t>
      </w:r>
      <w:r w:rsidR="008E2B43" w:rsidRPr="009E549D">
        <w:rPr>
          <w:rFonts w:ascii="Times New Roman" w:hAnsi="Times New Roman" w:cs="Times New Roman"/>
          <w:sz w:val="28"/>
        </w:rPr>
        <w:t>s</w:t>
      </w:r>
      <w:r w:rsidRPr="009E549D">
        <w:rPr>
          <w:rFonts w:ascii="Times New Roman" w:hAnsi="Times New Roman" w:cs="Times New Roman"/>
          <w:sz w:val="28"/>
        </w:rPr>
        <w:t xml:space="preserve"> cedula</w:t>
      </w:r>
      <w:r w:rsidR="008E2B43" w:rsidRPr="009E549D">
        <w:rPr>
          <w:rFonts w:ascii="Times New Roman" w:hAnsi="Times New Roman" w:cs="Times New Roman"/>
          <w:sz w:val="28"/>
        </w:rPr>
        <w:t>s</w:t>
      </w:r>
      <w:r w:rsidRPr="009E549D">
        <w:rPr>
          <w:rFonts w:ascii="Times New Roman" w:hAnsi="Times New Roman" w:cs="Times New Roman"/>
          <w:sz w:val="28"/>
        </w:rPr>
        <w:t xml:space="preserve"> de identidad y electoral</w:t>
      </w:r>
      <w:r w:rsidR="008E2B43" w:rsidRPr="009E549D">
        <w:rPr>
          <w:rFonts w:ascii="Times New Roman" w:hAnsi="Times New Roman" w:cs="Times New Roman"/>
          <w:sz w:val="28"/>
        </w:rPr>
        <w:t>es</w:t>
      </w:r>
      <w:r w:rsidRPr="009E549D">
        <w:rPr>
          <w:rFonts w:ascii="Times New Roman" w:hAnsi="Times New Roman" w:cs="Times New Roman"/>
          <w:sz w:val="28"/>
        </w:rPr>
        <w:t xml:space="preserve"> No</w:t>
      </w:r>
      <w:r w:rsidR="008E2B43" w:rsidRPr="009E549D">
        <w:rPr>
          <w:rFonts w:ascii="Times New Roman" w:hAnsi="Times New Roman" w:cs="Times New Roman"/>
          <w:sz w:val="28"/>
        </w:rPr>
        <w:t>s</w:t>
      </w:r>
      <w:r w:rsidRPr="009E549D">
        <w:rPr>
          <w:rFonts w:ascii="Times New Roman" w:hAnsi="Times New Roman" w:cs="Times New Roman"/>
          <w:sz w:val="28"/>
        </w:rPr>
        <w:t xml:space="preserve">. </w:t>
      </w:r>
      <w:r w:rsidR="008E2B43" w:rsidRPr="009E549D">
        <w:rPr>
          <w:rFonts w:ascii="Times New Roman" w:hAnsi="Times New Roman" w:cs="Times New Roman"/>
          <w:sz w:val="28"/>
        </w:rPr>
        <w:t>001-1470920-7 y 010-0055445-9</w:t>
      </w:r>
      <w:r w:rsidR="00211FFF" w:rsidRPr="009E549D">
        <w:rPr>
          <w:rFonts w:ascii="Times New Roman" w:hAnsi="Times New Roman" w:cs="Times New Roman"/>
          <w:sz w:val="28"/>
        </w:rPr>
        <w:t>,</w:t>
      </w:r>
      <w:r w:rsidR="00EA662C" w:rsidRPr="009E549D">
        <w:rPr>
          <w:rFonts w:ascii="Times New Roman" w:hAnsi="Times New Roman" w:cs="Times New Roman"/>
          <w:sz w:val="28"/>
        </w:rPr>
        <w:t xml:space="preserve"> </w:t>
      </w:r>
      <w:r w:rsidR="008E2B43" w:rsidRPr="009E549D">
        <w:rPr>
          <w:rFonts w:ascii="Times New Roman" w:hAnsi="Times New Roman" w:cs="Times New Roman"/>
          <w:sz w:val="28"/>
        </w:rPr>
        <w:t>Abogados de los Tribunales de la Republica, con estudio profesional abierto en la calle 3era, Casa No. 1, Residencial Monti 1, Kilometro 3 ½ de la Autopista San Isidro, Municipio Santo Domingo Este, Provincia Santo Domingo, República Dominicana,</w:t>
      </w:r>
      <w:r w:rsidR="009E549D">
        <w:rPr>
          <w:rFonts w:ascii="Times New Roman" w:hAnsi="Times New Roman" w:cs="Times New Roman"/>
          <w:sz w:val="28"/>
        </w:rPr>
        <w:t xml:space="preserve"> actuando a nombre y representación de los señores </w:t>
      </w:r>
      <w:r w:rsidR="009E549D" w:rsidRPr="009E549D">
        <w:rPr>
          <w:rFonts w:ascii="Times New Roman" w:hAnsi="Times New Roman" w:cs="Times New Roman"/>
          <w:b/>
          <w:sz w:val="28"/>
        </w:rPr>
        <w:t>YNOCENCIA SANCHEZ DE CORPORAN</w:t>
      </w:r>
      <w:r w:rsidR="009E549D">
        <w:rPr>
          <w:rFonts w:ascii="Times New Roman" w:hAnsi="Times New Roman" w:cs="Times New Roman"/>
          <w:sz w:val="28"/>
        </w:rPr>
        <w:t xml:space="preserve"> y </w:t>
      </w:r>
      <w:r w:rsidR="009E549D" w:rsidRPr="009E549D">
        <w:rPr>
          <w:rFonts w:ascii="Times New Roman" w:hAnsi="Times New Roman" w:cs="Times New Roman"/>
          <w:b/>
          <w:sz w:val="28"/>
        </w:rPr>
        <w:t>TEODORO CORPORAN ROBLES</w:t>
      </w:r>
      <w:r w:rsidR="009E549D">
        <w:rPr>
          <w:rFonts w:ascii="Times New Roman" w:hAnsi="Times New Roman" w:cs="Times New Roman"/>
          <w:sz w:val="28"/>
        </w:rPr>
        <w:t xml:space="preserve">, dominicanos, mayores de edad, casados entre sí, titulares de las cedulas de identidad y electorales Nos. 001-0554239-3 y 001-0550963-2 respectivamente, y domiciliados y residentes en la Calle 3era, Casa No. 1, Residencial Monti 1, Kilometro 3 ½ de la autopista de San Isidro, Republica Dominicana, y </w:t>
      </w:r>
      <w:r w:rsidR="008E2B43" w:rsidRPr="009E549D">
        <w:rPr>
          <w:rFonts w:ascii="Times New Roman" w:hAnsi="Times New Roman" w:cs="Times New Roman"/>
          <w:sz w:val="28"/>
        </w:rPr>
        <w:t xml:space="preserve">de la cual tenemos a bien solicitar lo siguiente: </w:t>
      </w:r>
    </w:p>
    <w:p w:rsidR="00CA5905" w:rsidRPr="009E549D" w:rsidRDefault="00CA5905" w:rsidP="00711270">
      <w:pPr>
        <w:spacing w:after="0"/>
        <w:ind w:firstLine="708"/>
        <w:jc w:val="both"/>
        <w:rPr>
          <w:rFonts w:ascii="Times New Roman" w:hAnsi="Times New Roman" w:cs="Times New Roman"/>
          <w:sz w:val="28"/>
        </w:rPr>
      </w:pPr>
    </w:p>
    <w:p w:rsidR="00CE15E3" w:rsidRPr="009E549D" w:rsidRDefault="00CA5905" w:rsidP="00CA5905">
      <w:pPr>
        <w:spacing w:after="0"/>
        <w:jc w:val="both"/>
        <w:rPr>
          <w:rFonts w:ascii="Times New Roman" w:hAnsi="Times New Roman" w:cs="Times New Roman"/>
          <w:sz w:val="28"/>
        </w:rPr>
      </w:pPr>
      <w:r w:rsidRPr="009E549D">
        <w:rPr>
          <w:rFonts w:ascii="Times New Roman" w:hAnsi="Times New Roman" w:cs="Times New Roman"/>
          <w:b/>
          <w:sz w:val="28"/>
        </w:rPr>
        <w:t>UNICO:</w:t>
      </w:r>
      <w:r w:rsidRPr="009E549D">
        <w:rPr>
          <w:rFonts w:ascii="Times New Roman" w:hAnsi="Times New Roman" w:cs="Times New Roman"/>
          <w:sz w:val="28"/>
        </w:rPr>
        <w:t xml:space="preserve"> Que </w:t>
      </w:r>
      <w:r w:rsidR="00FF239B" w:rsidRPr="009E549D">
        <w:rPr>
          <w:rFonts w:ascii="Times New Roman" w:hAnsi="Times New Roman" w:cs="Times New Roman"/>
          <w:sz w:val="28"/>
        </w:rPr>
        <w:t xml:space="preserve">tengáis a bien expedir </w:t>
      </w:r>
      <w:r w:rsidR="00735E3B" w:rsidRPr="009E549D">
        <w:rPr>
          <w:rFonts w:ascii="Times New Roman" w:hAnsi="Times New Roman" w:cs="Times New Roman"/>
          <w:sz w:val="28"/>
        </w:rPr>
        <w:t xml:space="preserve">una certificación </w:t>
      </w:r>
      <w:r w:rsidR="00FF239B" w:rsidRPr="009E549D">
        <w:rPr>
          <w:rFonts w:ascii="Times New Roman" w:hAnsi="Times New Roman" w:cs="Times New Roman"/>
          <w:sz w:val="28"/>
        </w:rPr>
        <w:t xml:space="preserve">donde se haga constar si </w:t>
      </w:r>
      <w:r w:rsidR="008E2B43" w:rsidRPr="009E549D">
        <w:rPr>
          <w:rFonts w:ascii="Times New Roman" w:hAnsi="Times New Roman" w:cs="Times New Roman"/>
          <w:sz w:val="28"/>
        </w:rPr>
        <w:t xml:space="preserve">existe una Litis de derecho registrado, amparado en el inmueble detallado a continuación: </w:t>
      </w:r>
      <w:r w:rsidR="008E2B43" w:rsidRPr="009E549D">
        <w:rPr>
          <w:rFonts w:ascii="Times New Roman" w:hAnsi="Times New Roman" w:cs="Times New Roman"/>
          <w:b/>
          <w:sz w:val="28"/>
        </w:rPr>
        <w:t>“VIVIENDA NO. 24, CONSTRUIDA EN BLOCKS, QUE SE ENCUE</w:t>
      </w:r>
      <w:bookmarkStart w:id="0" w:name="_GoBack"/>
      <w:bookmarkEnd w:id="0"/>
      <w:r w:rsidR="008E2B43" w:rsidRPr="009E549D">
        <w:rPr>
          <w:rFonts w:ascii="Times New Roman" w:hAnsi="Times New Roman" w:cs="Times New Roman"/>
          <w:b/>
          <w:sz w:val="28"/>
        </w:rPr>
        <w:t xml:space="preserve">NTRA DENTRO DEL AMBITO </w:t>
      </w:r>
      <w:r w:rsidR="009E549D" w:rsidRPr="009E549D">
        <w:rPr>
          <w:rFonts w:ascii="Times New Roman" w:hAnsi="Times New Roman" w:cs="Times New Roman"/>
          <w:b/>
          <w:sz w:val="28"/>
        </w:rPr>
        <w:t xml:space="preserve">DE LA PARCELA NO. 64, </w:t>
      </w:r>
      <w:r w:rsidR="009E549D" w:rsidRPr="009E549D">
        <w:rPr>
          <w:rFonts w:ascii="Times New Roman" w:hAnsi="Times New Roman" w:cs="Times New Roman"/>
          <w:b/>
          <w:sz w:val="28"/>
        </w:rPr>
        <w:lastRenderedPageBreak/>
        <w:t>DEL DISTRITO CATASTRAL NO. 6, DENTRO DEL PROYECTO RESIDENCIAL MONTY I, SECCION MENDOZA, LUGAR DE MENDOZA, SANTO DOMINGO ESTE, CON UN AREA DE SOLAR DE 220.77 METROS CUADRADOS (DOSCIENTOS VEINTE PUNTO SETENTA Y SIETE METROS CUADRADOS), Y UN AREA DE CONSTRUCCION DE CIENTO VEINTE PUNTO CINCUENTA METROS CUADRADOS, AMPARADO EN EL CERTIFICADO DE TITULO NO. 60-3923, EMITIDO EN FECHA 21 DE OCTUBRE DEL AÑO 2004, REGISTRADO A NOMBRE DEL SEÑOR JULIO CESAR MONTILLA.”</w:t>
      </w:r>
    </w:p>
    <w:p w:rsidR="00CE15E3" w:rsidRPr="009E549D" w:rsidRDefault="00CE15E3" w:rsidP="00CE15E3">
      <w:pPr>
        <w:spacing w:after="0"/>
        <w:jc w:val="both"/>
        <w:rPr>
          <w:rFonts w:ascii="Times New Roman" w:hAnsi="Times New Roman" w:cs="Times New Roman"/>
          <w:sz w:val="28"/>
        </w:rPr>
      </w:pPr>
    </w:p>
    <w:p w:rsidR="00711270" w:rsidRPr="009E549D" w:rsidRDefault="00711270" w:rsidP="00CE15E3">
      <w:pPr>
        <w:spacing w:after="0"/>
        <w:jc w:val="both"/>
        <w:rPr>
          <w:rFonts w:ascii="Times New Roman" w:hAnsi="Times New Roman" w:cs="Times New Roman"/>
          <w:sz w:val="28"/>
        </w:rPr>
      </w:pPr>
      <w:r w:rsidRPr="009E549D">
        <w:rPr>
          <w:rFonts w:ascii="Times New Roman" w:hAnsi="Times New Roman" w:cs="Times New Roman"/>
          <w:sz w:val="28"/>
        </w:rPr>
        <w:t xml:space="preserve">Hecho y firmado en la ciudad de Santo Domingo, Distrito Nacional, capital de la Republica Dominicana, a los </w:t>
      </w:r>
      <w:r w:rsidR="009E549D" w:rsidRPr="009E549D">
        <w:rPr>
          <w:rFonts w:ascii="Times New Roman" w:hAnsi="Times New Roman" w:cs="Times New Roman"/>
          <w:sz w:val="28"/>
        </w:rPr>
        <w:t xml:space="preserve">once </w:t>
      </w:r>
      <w:r w:rsidRPr="009E549D">
        <w:rPr>
          <w:rFonts w:ascii="Times New Roman" w:hAnsi="Times New Roman" w:cs="Times New Roman"/>
          <w:sz w:val="28"/>
        </w:rPr>
        <w:t>(</w:t>
      </w:r>
      <w:r w:rsidR="009E549D" w:rsidRPr="009E549D">
        <w:rPr>
          <w:rFonts w:ascii="Times New Roman" w:hAnsi="Times New Roman" w:cs="Times New Roman"/>
          <w:sz w:val="28"/>
        </w:rPr>
        <w:t>11</w:t>
      </w:r>
      <w:r w:rsidRPr="009E549D">
        <w:rPr>
          <w:rFonts w:ascii="Times New Roman" w:hAnsi="Times New Roman" w:cs="Times New Roman"/>
          <w:sz w:val="28"/>
        </w:rPr>
        <w:t xml:space="preserve">) días del mes de </w:t>
      </w:r>
      <w:r w:rsidR="009E549D" w:rsidRPr="009E549D">
        <w:rPr>
          <w:rFonts w:ascii="Times New Roman" w:hAnsi="Times New Roman" w:cs="Times New Roman"/>
          <w:sz w:val="28"/>
        </w:rPr>
        <w:t>Junio</w:t>
      </w:r>
      <w:r w:rsidR="00EA662C" w:rsidRPr="009E549D">
        <w:rPr>
          <w:rFonts w:ascii="Times New Roman" w:hAnsi="Times New Roman" w:cs="Times New Roman"/>
          <w:sz w:val="28"/>
        </w:rPr>
        <w:t xml:space="preserve"> </w:t>
      </w:r>
      <w:r w:rsidRPr="009E549D">
        <w:rPr>
          <w:rFonts w:ascii="Times New Roman" w:hAnsi="Times New Roman" w:cs="Times New Roman"/>
          <w:sz w:val="28"/>
        </w:rPr>
        <w:t xml:space="preserve">del año Dos Mil </w:t>
      </w:r>
      <w:r w:rsidR="00CA5905" w:rsidRPr="009E549D">
        <w:rPr>
          <w:rFonts w:ascii="Times New Roman" w:hAnsi="Times New Roman" w:cs="Times New Roman"/>
          <w:sz w:val="28"/>
        </w:rPr>
        <w:t>Dieciocho (2018</w:t>
      </w:r>
      <w:r w:rsidRPr="009E549D">
        <w:rPr>
          <w:rFonts w:ascii="Times New Roman" w:hAnsi="Times New Roman" w:cs="Times New Roman"/>
          <w:sz w:val="28"/>
        </w:rPr>
        <w:t>).</w:t>
      </w:r>
    </w:p>
    <w:p w:rsidR="009E549D" w:rsidRPr="009E549D" w:rsidRDefault="009E549D" w:rsidP="00CE15E3">
      <w:pPr>
        <w:spacing w:after="0"/>
        <w:jc w:val="both"/>
        <w:rPr>
          <w:rFonts w:ascii="Times New Roman" w:hAnsi="Times New Roman" w:cs="Times New Roman"/>
          <w:sz w:val="28"/>
        </w:rPr>
      </w:pPr>
    </w:p>
    <w:p w:rsidR="009E549D" w:rsidRPr="009E549D" w:rsidRDefault="009E549D" w:rsidP="00CE15E3">
      <w:pPr>
        <w:spacing w:after="0"/>
        <w:jc w:val="both"/>
        <w:rPr>
          <w:rFonts w:ascii="Times New Roman" w:hAnsi="Times New Roman" w:cs="Times New Roman"/>
          <w:sz w:val="28"/>
        </w:rPr>
      </w:pPr>
    </w:p>
    <w:p w:rsidR="009E549D" w:rsidRPr="009E549D" w:rsidRDefault="009E549D" w:rsidP="00CE15E3">
      <w:pPr>
        <w:spacing w:after="0"/>
        <w:jc w:val="both"/>
        <w:rPr>
          <w:rFonts w:ascii="Times New Roman" w:hAnsi="Times New Roman" w:cs="Times New Roman"/>
          <w:sz w:val="28"/>
        </w:rPr>
      </w:pPr>
    </w:p>
    <w:p w:rsidR="00711270" w:rsidRPr="009E549D" w:rsidRDefault="009E549D" w:rsidP="009E549D">
      <w:pPr>
        <w:spacing w:after="0"/>
        <w:jc w:val="center"/>
        <w:rPr>
          <w:rFonts w:ascii="Times New Roman" w:hAnsi="Times New Roman" w:cs="Times New Roman"/>
          <w:b/>
          <w:sz w:val="28"/>
        </w:rPr>
      </w:pPr>
      <w:r w:rsidRPr="009E549D">
        <w:rPr>
          <w:rFonts w:ascii="Times New Roman" w:hAnsi="Times New Roman" w:cs="Times New Roman"/>
          <w:b/>
          <w:sz w:val="28"/>
          <w:u w:val="single"/>
        </w:rPr>
        <w:t>CARLOS CORPORAN SANCHEZ</w:t>
      </w:r>
      <w:r>
        <w:rPr>
          <w:rFonts w:ascii="Times New Roman" w:hAnsi="Times New Roman" w:cs="Times New Roman"/>
          <w:b/>
          <w:sz w:val="28"/>
        </w:rPr>
        <w:tab/>
      </w:r>
      <w:r w:rsidRPr="009E549D">
        <w:rPr>
          <w:rFonts w:ascii="Times New Roman" w:hAnsi="Times New Roman" w:cs="Times New Roman"/>
          <w:b/>
          <w:sz w:val="28"/>
          <w:u w:val="single"/>
        </w:rPr>
        <w:t>OLGA FERNANDEZ PUJOLS</w:t>
      </w:r>
    </w:p>
    <w:p w:rsidR="009E549D" w:rsidRPr="009E549D" w:rsidRDefault="009E549D" w:rsidP="009E549D">
      <w:pPr>
        <w:spacing w:after="0"/>
        <w:jc w:val="center"/>
        <w:rPr>
          <w:rFonts w:ascii="Times New Roman" w:hAnsi="Times New Roman" w:cs="Times New Roman"/>
          <w:sz w:val="28"/>
        </w:rPr>
      </w:pPr>
      <w:r w:rsidRPr="009E549D">
        <w:rPr>
          <w:rFonts w:ascii="Times New Roman" w:hAnsi="Times New Roman" w:cs="Times New Roman"/>
          <w:b/>
          <w:sz w:val="28"/>
        </w:rPr>
        <w:t xml:space="preserve">    Abogado Solicitante</w:t>
      </w:r>
      <w:r w:rsidRPr="009E549D">
        <w:rPr>
          <w:rFonts w:ascii="Times New Roman" w:hAnsi="Times New Roman" w:cs="Times New Roman"/>
          <w:b/>
          <w:sz w:val="28"/>
        </w:rPr>
        <w:tab/>
      </w:r>
      <w:r w:rsidRPr="009E549D">
        <w:rPr>
          <w:rFonts w:ascii="Times New Roman" w:hAnsi="Times New Roman" w:cs="Times New Roman"/>
          <w:b/>
          <w:sz w:val="28"/>
        </w:rPr>
        <w:tab/>
      </w:r>
      <w:r w:rsidRPr="009E549D">
        <w:rPr>
          <w:rFonts w:ascii="Times New Roman" w:hAnsi="Times New Roman" w:cs="Times New Roman"/>
          <w:b/>
          <w:sz w:val="28"/>
        </w:rPr>
        <w:tab/>
      </w:r>
      <w:r w:rsidRPr="009E549D">
        <w:rPr>
          <w:rFonts w:ascii="Times New Roman" w:hAnsi="Times New Roman" w:cs="Times New Roman"/>
          <w:b/>
          <w:sz w:val="28"/>
        </w:rPr>
        <w:tab/>
        <w:t>Abogado Solicitante</w:t>
      </w:r>
    </w:p>
    <w:sectPr w:rsidR="009E549D" w:rsidRPr="009E549D" w:rsidSect="00E546DE">
      <w:pgSz w:w="12240" w:h="15840"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2AEAC132"/>
    <w:lvl w:ilvl="0">
      <w:start w:val="1"/>
      <w:numFmt w:val="bullet"/>
      <w:pStyle w:val="Listaconvietas"/>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5E3"/>
    <w:rsid w:val="00037109"/>
    <w:rsid w:val="00211FFF"/>
    <w:rsid w:val="005675D6"/>
    <w:rsid w:val="00711270"/>
    <w:rsid w:val="00735E3B"/>
    <w:rsid w:val="008E2B43"/>
    <w:rsid w:val="00962C1D"/>
    <w:rsid w:val="00972C2A"/>
    <w:rsid w:val="009D71A5"/>
    <w:rsid w:val="009E549D"/>
    <w:rsid w:val="00C71857"/>
    <w:rsid w:val="00CA5905"/>
    <w:rsid w:val="00CB6CFB"/>
    <w:rsid w:val="00CE15E3"/>
    <w:rsid w:val="00E546DE"/>
    <w:rsid w:val="00E92621"/>
    <w:rsid w:val="00EA662C"/>
    <w:rsid w:val="00FF23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CE15E3"/>
    <w:pPr>
      <w:numPr>
        <w:numId w:val="1"/>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99"/>
    <w:unhideWhenUsed/>
    <w:rsid w:val="00CE15E3"/>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1861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Geronimo</dc:creator>
  <cp:lastModifiedBy>pc</cp:lastModifiedBy>
  <cp:revision>2</cp:revision>
  <cp:lastPrinted>2018-06-11T14:24:00Z</cp:lastPrinted>
  <dcterms:created xsi:type="dcterms:W3CDTF">2018-06-11T14:24:00Z</dcterms:created>
  <dcterms:modified xsi:type="dcterms:W3CDTF">2018-06-11T14:24:00Z</dcterms:modified>
</cp:coreProperties>
</file>