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679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8A14F8" w:rsidRPr="00D97244" w:rsidRDefault="00D97244" w:rsidP="008A14F8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>A LA</w:t>
      </w:r>
      <w:r w:rsidRPr="00D97244">
        <w:rPr>
          <w:rFonts w:ascii="Batang" w:eastAsia="Batang" w:hAnsi="Batang"/>
          <w:b/>
          <w:sz w:val="28"/>
          <w:szCs w:val="28"/>
        </w:rPr>
        <w:tab/>
      </w:r>
      <w:r w:rsidR="000627D7">
        <w:rPr>
          <w:rFonts w:ascii="Batang" w:eastAsia="Batang" w:hAnsi="Batang"/>
          <w:b/>
          <w:sz w:val="28"/>
          <w:szCs w:val="28"/>
        </w:rPr>
        <w:t>CONSEJO ESTATAL DEL AZUCAR (CEA)</w:t>
      </w:r>
      <w:r w:rsidR="008A14F8">
        <w:rPr>
          <w:rFonts w:ascii="Batang" w:eastAsia="Batang" w:hAnsi="Batang"/>
          <w:b/>
          <w:sz w:val="28"/>
          <w:szCs w:val="28"/>
        </w:rPr>
        <w:t xml:space="preserve"> </w:t>
      </w:r>
    </w:p>
    <w:p w:rsid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247679" w:rsidRPr="00D97244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P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ASUNTO </w:t>
      </w:r>
      <w:r>
        <w:rPr>
          <w:rFonts w:ascii="Batang" w:eastAsia="Batang" w:hAnsi="Batang"/>
          <w:b/>
          <w:sz w:val="28"/>
          <w:szCs w:val="28"/>
        </w:rPr>
        <w:tab/>
      </w:r>
      <w:r w:rsidR="000627D7">
        <w:rPr>
          <w:rFonts w:ascii="Batang" w:eastAsia="Batang" w:hAnsi="Batang"/>
          <w:b/>
          <w:sz w:val="28"/>
          <w:szCs w:val="28"/>
        </w:rPr>
        <w:t xml:space="preserve">SOLICITUD DE COMPRA </w:t>
      </w:r>
      <w:r w:rsidR="004F17F3">
        <w:rPr>
          <w:rFonts w:ascii="Batang" w:eastAsia="Batang" w:hAnsi="Batang"/>
          <w:b/>
          <w:sz w:val="28"/>
          <w:szCs w:val="28"/>
        </w:rPr>
        <w:t>DE INMUEBLE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 </w:t>
      </w:r>
    </w:p>
    <w:p w:rsidR="00247679" w:rsidRPr="00D97244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ANEXOS: </w:t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 w:rsidR="00247679">
        <w:rPr>
          <w:rFonts w:ascii="Batang" w:eastAsia="Batang" w:hAnsi="Batang"/>
          <w:b/>
          <w:sz w:val="28"/>
          <w:szCs w:val="28"/>
        </w:rPr>
        <w:t>1) COPIA</w:t>
      </w:r>
      <w:r w:rsidR="008A14F8">
        <w:rPr>
          <w:rFonts w:ascii="Batang" w:eastAsia="Batang" w:hAnsi="Batang"/>
          <w:b/>
          <w:sz w:val="28"/>
          <w:szCs w:val="28"/>
        </w:rPr>
        <w:t>S</w:t>
      </w:r>
      <w:r w:rsidR="00247679">
        <w:rPr>
          <w:rFonts w:ascii="Batang" w:eastAsia="Batang" w:hAnsi="Batang"/>
          <w:b/>
          <w:sz w:val="28"/>
          <w:szCs w:val="28"/>
        </w:rPr>
        <w:t xml:space="preserve"> DE CEDULA SOLICITANTE</w:t>
      </w:r>
    </w:p>
    <w:p w:rsidR="00247679" w:rsidRDefault="00247679" w:rsidP="008A14F8">
      <w:pPr>
        <w:spacing w:after="0" w:line="240" w:lineRule="auto"/>
        <w:ind w:left="2832" w:firstLine="3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 xml:space="preserve">2) </w:t>
      </w:r>
      <w:r w:rsidR="008A14F8">
        <w:rPr>
          <w:rFonts w:ascii="Batang" w:eastAsia="Batang" w:hAnsi="Batang"/>
          <w:b/>
          <w:sz w:val="28"/>
          <w:szCs w:val="28"/>
        </w:rPr>
        <w:t>IMPUESTO CORRESPONDIENTE (RD$ 600.00 PESOS DOMINICANOS).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D97244" w:rsidRDefault="004F17F3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Cs w:val="28"/>
        </w:rPr>
        <w:t>Honorable Institución</w:t>
      </w:r>
      <w:r w:rsidRPr="00D97244">
        <w:rPr>
          <w:rFonts w:ascii="Batang" w:eastAsia="Batang" w:hAnsi="Batang"/>
          <w:b/>
          <w:szCs w:val="28"/>
        </w:rPr>
        <w:t xml:space="preserve">: 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0627D7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4"/>
        </w:rPr>
      </w:pPr>
      <w:r w:rsidRPr="00247679">
        <w:rPr>
          <w:rFonts w:ascii="Batang" w:eastAsia="Batang" w:hAnsi="Batang"/>
          <w:sz w:val="24"/>
          <w:szCs w:val="28"/>
        </w:rPr>
        <w:t xml:space="preserve">Quien suscribe, </w:t>
      </w:r>
      <w:r w:rsidR="000627D7">
        <w:rPr>
          <w:rFonts w:ascii="Batang" w:eastAsia="Batang" w:hAnsi="Batang"/>
          <w:sz w:val="24"/>
          <w:szCs w:val="28"/>
        </w:rPr>
        <w:t xml:space="preserve">la </w:t>
      </w:r>
      <w:r w:rsidR="000627D7">
        <w:rPr>
          <w:rFonts w:ascii="Batang" w:eastAsia="Batang" w:hAnsi="Batang"/>
          <w:b/>
          <w:sz w:val="24"/>
          <w:szCs w:val="28"/>
        </w:rPr>
        <w:t>DRA. SUSANA MARIA DANIEL</w:t>
      </w:r>
      <w:r w:rsidRPr="00247679">
        <w:rPr>
          <w:rFonts w:ascii="Batang" w:eastAsia="Batang" w:hAnsi="Batang"/>
          <w:sz w:val="24"/>
          <w:szCs w:val="28"/>
        </w:rPr>
        <w:t xml:space="preserve">, de nacionalidad </w:t>
      </w:r>
      <w:r w:rsidR="000627D7">
        <w:rPr>
          <w:rFonts w:ascii="Batang" w:eastAsia="Batang" w:hAnsi="Batang"/>
          <w:sz w:val="24"/>
          <w:szCs w:val="24"/>
        </w:rPr>
        <w:t>dominicana</w:t>
      </w:r>
      <w:r w:rsidR="008A14F8" w:rsidRPr="008A14F8">
        <w:rPr>
          <w:rFonts w:ascii="Batang" w:eastAsia="Batang" w:hAnsi="Batang"/>
          <w:sz w:val="24"/>
          <w:szCs w:val="24"/>
        </w:rPr>
        <w:t xml:space="preserve">, </w:t>
      </w:r>
      <w:r w:rsidRPr="008A14F8">
        <w:rPr>
          <w:rFonts w:ascii="Batang" w:eastAsia="Batang" w:hAnsi="Batang"/>
          <w:sz w:val="24"/>
          <w:szCs w:val="24"/>
        </w:rPr>
        <w:t xml:space="preserve">mayor de edad, </w:t>
      </w:r>
      <w:r w:rsidR="000627D7">
        <w:rPr>
          <w:rFonts w:ascii="Batang" w:eastAsia="Batang" w:hAnsi="Batang"/>
          <w:sz w:val="24"/>
          <w:szCs w:val="24"/>
        </w:rPr>
        <w:t xml:space="preserve">Abogada de los tribunales de la Republica Dominicana, </w:t>
      </w:r>
      <w:r w:rsidRPr="008A14F8">
        <w:rPr>
          <w:rFonts w:ascii="Batang" w:eastAsia="Batang" w:hAnsi="Batang"/>
          <w:sz w:val="24"/>
          <w:szCs w:val="24"/>
        </w:rPr>
        <w:t>titular de la ced</w:t>
      </w:r>
      <w:r w:rsidR="000627D7">
        <w:rPr>
          <w:rFonts w:ascii="Batang" w:eastAsia="Batang" w:hAnsi="Batang"/>
          <w:sz w:val="24"/>
          <w:szCs w:val="24"/>
        </w:rPr>
        <w:t xml:space="preserve">ula de identidad y electoral No. </w:t>
      </w:r>
      <w:r w:rsidR="000627D7" w:rsidRPr="004F17F3">
        <w:rPr>
          <w:rFonts w:ascii="Batang" w:eastAsia="Batang" w:hAnsi="Batang"/>
          <w:b/>
          <w:sz w:val="24"/>
          <w:szCs w:val="24"/>
        </w:rPr>
        <w:t>023-0034973-1</w:t>
      </w:r>
      <w:r w:rsidRPr="008A14F8">
        <w:rPr>
          <w:rFonts w:ascii="Batang" w:eastAsia="Batang" w:hAnsi="Batang"/>
          <w:sz w:val="24"/>
          <w:szCs w:val="24"/>
        </w:rPr>
        <w:t xml:space="preserve">, </w:t>
      </w:r>
      <w:r w:rsidR="000627D7">
        <w:rPr>
          <w:rFonts w:ascii="Batang" w:eastAsia="Batang" w:hAnsi="Batang"/>
          <w:sz w:val="24"/>
          <w:szCs w:val="24"/>
        </w:rPr>
        <w:t xml:space="preserve">con domicilio social en la calle Luis Valera, #12, Barrio Miramar, San Pedro de Macorís, y de tránsito en esta ciudad de Santo Domingo, Distrito Nacional, capital de la R. D. </w:t>
      </w:r>
      <w:r w:rsidRPr="008A14F8">
        <w:rPr>
          <w:rFonts w:ascii="Batang" w:eastAsia="Batang" w:hAnsi="Batang"/>
          <w:sz w:val="24"/>
          <w:szCs w:val="24"/>
        </w:rPr>
        <w:t xml:space="preserve">quien actúa </w:t>
      </w:r>
      <w:r w:rsidR="000627D7">
        <w:rPr>
          <w:rFonts w:ascii="Batang" w:eastAsia="Batang" w:hAnsi="Batang"/>
          <w:sz w:val="24"/>
          <w:szCs w:val="24"/>
        </w:rPr>
        <w:t xml:space="preserve">a nombre y representación del señor </w:t>
      </w:r>
      <w:r w:rsidR="000627D7" w:rsidRPr="000627D7">
        <w:rPr>
          <w:rFonts w:ascii="Batang" w:eastAsia="Batang" w:hAnsi="Batang"/>
          <w:b/>
          <w:sz w:val="24"/>
          <w:szCs w:val="24"/>
        </w:rPr>
        <w:t>FRANCISCO JIMENEZ</w:t>
      </w:r>
      <w:r w:rsidR="000627D7">
        <w:rPr>
          <w:rFonts w:ascii="Batang" w:eastAsia="Batang" w:hAnsi="Batang"/>
          <w:sz w:val="24"/>
          <w:szCs w:val="24"/>
        </w:rPr>
        <w:t xml:space="preserve">, de nacionalidad dominicana, mayor de </w:t>
      </w:r>
      <w:bookmarkStart w:id="0" w:name="_GoBack"/>
      <w:bookmarkEnd w:id="0"/>
      <w:r w:rsidR="000627D7">
        <w:rPr>
          <w:rFonts w:ascii="Batang" w:eastAsia="Batang" w:hAnsi="Batang"/>
          <w:sz w:val="24"/>
          <w:szCs w:val="24"/>
        </w:rPr>
        <w:t xml:space="preserve">edad, titular de la cedula de identidad y electoral No. </w:t>
      </w:r>
      <w:r w:rsidR="000627D7" w:rsidRPr="004F17F3">
        <w:rPr>
          <w:rFonts w:ascii="Batang" w:eastAsia="Batang" w:hAnsi="Batang"/>
          <w:b/>
          <w:sz w:val="24"/>
          <w:szCs w:val="24"/>
        </w:rPr>
        <w:t>023-0032645-7</w:t>
      </w:r>
      <w:r w:rsidR="000627D7">
        <w:rPr>
          <w:rFonts w:ascii="Batang" w:eastAsia="Batang" w:hAnsi="Batang"/>
          <w:sz w:val="24"/>
          <w:szCs w:val="24"/>
        </w:rPr>
        <w:t xml:space="preserve">, de los cuales tienen a bien solicitar lo siguiente: 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b/>
          <w:sz w:val="24"/>
          <w:szCs w:val="28"/>
        </w:rPr>
        <w:t>UNICO:</w:t>
      </w:r>
      <w:r w:rsidRPr="00247679">
        <w:rPr>
          <w:rFonts w:ascii="Batang" w:eastAsia="Batang" w:hAnsi="Batang"/>
          <w:sz w:val="24"/>
          <w:szCs w:val="28"/>
        </w:rPr>
        <w:t xml:space="preserve"> </w:t>
      </w:r>
      <w:r w:rsidR="000627D7">
        <w:rPr>
          <w:rFonts w:ascii="Batang" w:eastAsia="Batang" w:hAnsi="Batang"/>
          <w:sz w:val="24"/>
          <w:szCs w:val="28"/>
        </w:rPr>
        <w:t xml:space="preserve">Que tengáis a bien expedir contrato de compra/venta y Radiación de </w:t>
      </w:r>
      <w:r w:rsidR="004F17F3" w:rsidRPr="004F17F3">
        <w:rPr>
          <w:rFonts w:ascii="Batang" w:eastAsia="Batang" w:hAnsi="Batang"/>
          <w:b/>
          <w:sz w:val="24"/>
          <w:szCs w:val="28"/>
        </w:rPr>
        <w:t>LA PORCIÓN DE TERRENO CON UNA EXTENSIÓN SUPERFICIAL DE QUINIENTOS METROS CUADRADOS (500 MTS2), DENTRO DE LOS ÁMBITOS DE LA PARCELA NO. 15/A DEL DISTRITO CATASTRAL NO. 16/4TA, DENTRO DEL PROYECTO MARIA GA</w:t>
      </w:r>
      <w:r w:rsidR="004F17F3">
        <w:rPr>
          <w:rFonts w:ascii="Batang" w:eastAsia="Batang" w:hAnsi="Batang"/>
          <w:b/>
          <w:sz w:val="24"/>
          <w:szCs w:val="28"/>
        </w:rPr>
        <w:t xml:space="preserve">BRIELA UBICADO EN LA MANZANA 14, </w:t>
      </w:r>
      <w:r w:rsidR="004F17F3" w:rsidRPr="004F17F3">
        <w:rPr>
          <w:rFonts w:ascii="Batang" w:eastAsia="Batang" w:hAnsi="Batang"/>
          <w:b/>
          <w:sz w:val="24"/>
          <w:szCs w:val="28"/>
        </w:rPr>
        <w:t>DEL SOLAR NO. 4, DEL INGENIO SANTA FE, DEL MUNICIPIO Y PROVINCIA DE SAN PEDRO DE MACORIS, R. D.</w:t>
      </w:r>
      <w:r w:rsidR="004F17F3">
        <w:rPr>
          <w:rFonts w:ascii="Batang" w:eastAsia="Batang" w:hAnsi="Batang"/>
          <w:sz w:val="24"/>
          <w:szCs w:val="28"/>
        </w:rPr>
        <w:t xml:space="preserve"> </w:t>
      </w:r>
      <w:r w:rsidR="000627D7">
        <w:rPr>
          <w:rFonts w:ascii="Batang" w:eastAsia="Batang" w:hAnsi="Batang"/>
          <w:sz w:val="24"/>
          <w:szCs w:val="28"/>
        </w:rPr>
        <w:t xml:space="preserve">a nombre del solicitante, señor </w:t>
      </w:r>
      <w:r w:rsidR="000627D7" w:rsidRPr="000627D7">
        <w:rPr>
          <w:rFonts w:ascii="Batang" w:eastAsia="Batang" w:hAnsi="Batang"/>
          <w:b/>
          <w:sz w:val="24"/>
          <w:szCs w:val="28"/>
        </w:rPr>
        <w:t>FRANCISCO JIMENEZ.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Hecho y firmado en esta ciudad de Santo Domingo, Distrito Nacional, capital de la Republica Dominicana a los </w:t>
      </w:r>
      <w:r w:rsidR="004F17F3">
        <w:rPr>
          <w:rFonts w:ascii="Batang" w:eastAsia="Batang" w:hAnsi="Batang"/>
          <w:sz w:val="24"/>
          <w:szCs w:val="28"/>
        </w:rPr>
        <w:t>nueve</w:t>
      </w:r>
      <w:r w:rsidRPr="00247679">
        <w:rPr>
          <w:rFonts w:ascii="Batang" w:eastAsia="Batang" w:hAnsi="Batang"/>
          <w:sz w:val="24"/>
          <w:szCs w:val="28"/>
        </w:rPr>
        <w:t xml:space="preserve"> (</w:t>
      </w:r>
      <w:r w:rsidR="004F17F3">
        <w:rPr>
          <w:rFonts w:ascii="Batang" w:eastAsia="Batang" w:hAnsi="Batang"/>
          <w:sz w:val="24"/>
          <w:szCs w:val="28"/>
        </w:rPr>
        <w:t>09</w:t>
      </w:r>
      <w:r w:rsidRPr="00247679">
        <w:rPr>
          <w:rFonts w:ascii="Batang" w:eastAsia="Batang" w:hAnsi="Batang"/>
          <w:sz w:val="24"/>
          <w:szCs w:val="28"/>
        </w:rPr>
        <w:t xml:space="preserve">) días </w:t>
      </w:r>
      <w:r w:rsidR="00247679" w:rsidRPr="00247679">
        <w:rPr>
          <w:rFonts w:ascii="Batang" w:eastAsia="Batang" w:hAnsi="Batang"/>
          <w:sz w:val="24"/>
          <w:szCs w:val="28"/>
        </w:rPr>
        <w:t xml:space="preserve">del mes de </w:t>
      </w:r>
      <w:r w:rsidR="004F17F3">
        <w:rPr>
          <w:rFonts w:ascii="Batang" w:eastAsia="Batang" w:hAnsi="Batang"/>
          <w:sz w:val="24"/>
          <w:szCs w:val="28"/>
        </w:rPr>
        <w:t xml:space="preserve">Mayo </w:t>
      </w:r>
      <w:r w:rsidR="00247679" w:rsidRPr="00247679">
        <w:rPr>
          <w:rFonts w:ascii="Batang" w:eastAsia="Batang" w:hAnsi="Batang"/>
          <w:sz w:val="24"/>
          <w:szCs w:val="28"/>
        </w:rPr>
        <w:t xml:space="preserve">del año Dos Mil Diecinueve (2019). </w:t>
      </w:r>
    </w:p>
    <w:p w:rsidR="00247679" w:rsidRP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P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4F17F3" w:rsidRPr="004F17F3" w:rsidRDefault="004F17F3" w:rsidP="00247679">
      <w:pPr>
        <w:spacing w:after="0" w:line="240" w:lineRule="auto"/>
        <w:jc w:val="center"/>
        <w:rPr>
          <w:rFonts w:ascii="Batang" w:eastAsia="Batang" w:hAnsi="Batang"/>
          <w:sz w:val="24"/>
          <w:szCs w:val="28"/>
          <w:u w:val="single"/>
        </w:rPr>
      </w:pPr>
      <w:r w:rsidRPr="004F17F3">
        <w:rPr>
          <w:rFonts w:ascii="Batang" w:eastAsia="Batang" w:hAnsi="Batang"/>
          <w:b/>
          <w:sz w:val="24"/>
          <w:szCs w:val="28"/>
          <w:u w:val="single"/>
        </w:rPr>
        <w:t>DRA. SUSANA MARIA DANIEL</w:t>
      </w:r>
      <w:r w:rsidRPr="004F17F3">
        <w:rPr>
          <w:rFonts w:ascii="Batang" w:eastAsia="Batang" w:hAnsi="Batang"/>
          <w:sz w:val="24"/>
          <w:szCs w:val="28"/>
          <w:u w:val="single"/>
        </w:rPr>
        <w:t xml:space="preserve"> </w:t>
      </w:r>
    </w:p>
    <w:p w:rsidR="00D97244" w:rsidRPr="00247679" w:rsidRDefault="004F17F3" w:rsidP="00247679">
      <w:pPr>
        <w:spacing w:after="0" w:line="240" w:lineRule="auto"/>
        <w:jc w:val="center"/>
        <w:rPr>
          <w:rFonts w:ascii="Batang" w:eastAsia="Batang" w:hAnsi="Batang"/>
          <w:sz w:val="24"/>
          <w:szCs w:val="28"/>
        </w:rPr>
      </w:pPr>
      <w:r>
        <w:rPr>
          <w:rFonts w:ascii="Batang" w:eastAsia="Batang" w:hAnsi="Batang"/>
          <w:sz w:val="24"/>
          <w:szCs w:val="28"/>
        </w:rPr>
        <w:t xml:space="preserve">Abogada </w:t>
      </w:r>
      <w:r w:rsidR="00247679" w:rsidRPr="00247679">
        <w:rPr>
          <w:rFonts w:ascii="Batang" w:eastAsia="Batang" w:hAnsi="Batang"/>
          <w:sz w:val="24"/>
          <w:szCs w:val="28"/>
        </w:rPr>
        <w:t>Solicitante</w:t>
      </w:r>
    </w:p>
    <w:sectPr w:rsidR="00D97244" w:rsidRPr="00247679" w:rsidSect="00247679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244"/>
    <w:rsid w:val="000627D7"/>
    <w:rsid w:val="001B39CB"/>
    <w:rsid w:val="00247679"/>
    <w:rsid w:val="004F17F3"/>
    <w:rsid w:val="00804C93"/>
    <w:rsid w:val="00857563"/>
    <w:rsid w:val="008A14F8"/>
    <w:rsid w:val="00C45242"/>
    <w:rsid w:val="00D97244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2</cp:revision>
  <cp:lastPrinted>2019-05-09T18:10:00Z</cp:lastPrinted>
  <dcterms:created xsi:type="dcterms:W3CDTF">2019-05-09T18:11:00Z</dcterms:created>
  <dcterms:modified xsi:type="dcterms:W3CDTF">2019-05-09T18:11:00Z</dcterms:modified>
</cp:coreProperties>
</file>