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BB2" w:rsidRPr="00155BB2" w:rsidRDefault="00155BB2" w:rsidP="00155BB2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444444"/>
          <w:sz w:val="36"/>
          <w:szCs w:val="36"/>
          <w:lang w:eastAsia="pt-PT"/>
        </w:rPr>
      </w:pPr>
      <w:r w:rsidRPr="00155BB2">
        <w:rPr>
          <w:rFonts w:ascii="Helvetica" w:eastAsia="Times New Roman" w:hAnsi="Helvetica" w:cs="Helvetica"/>
          <w:color w:val="444444"/>
          <w:sz w:val="36"/>
          <w:szCs w:val="36"/>
          <w:lang w:eastAsia="pt-PT"/>
        </w:rPr>
        <w:t>Computação Gráfica</w:t>
      </w:r>
    </w:p>
    <w:p w:rsidR="00155BB2" w:rsidRPr="00155BB2" w:rsidRDefault="007B55A2" w:rsidP="00155BB2">
      <w:pPr>
        <w:spacing w:after="150" w:line="279" w:lineRule="atLeast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- </w:t>
      </w:r>
      <w:r w:rsidR="00155BB2" w:rsidRPr="00155BB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Fundamentos: Enquadramento e conceitos fundamentais;</w:t>
      </w:r>
      <w:r w:rsidR="00BA2B2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r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r w:rsidR="00BA2B2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- </w:t>
      </w:r>
      <w:r w:rsidR="00BA2B2F" w:rsidRPr="00155BB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Visualização e Projeção</w:t>
      </w:r>
      <w:r w:rsidR="00BA2B2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em </w:t>
      </w:r>
      <w:proofErr w:type="spellStart"/>
      <w:proofErr w:type="gramStart"/>
      <w:r w:rsidR="00155BB2" w:rsidRPr="00155BB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OpenGL</w:t>
      </w:r>
      <w:proofErr w:type="spellEnd"/>
      <w:r w:rsidR="00BA2B2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(</w:t>
      </w:r>
      <w:proofErr w:type="gramEnd"/>
      <w:r w:rsidR="00BA2B2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o uso do Open GL para computação gráfica 3D) </w:t>
      </w:r>
      <w:r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r w:rsidR="00BA2B2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- </w:t>
      </w:r>
      <w:r w:rsidR="00155BB2" w:rsidRPr="00155BB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Tr</w:t>
      </w:r>
      <w:r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ansformações em três dimensões;</w:t>
      </w:r>
      <w:r w:rsidR="00BA2B2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r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r w:rsidR="00BA2B2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- Grafos e Matrizes (Composição e transformações geométricas)</w:t>
      </w:r>
      <w:r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 xml:space="preserve">- </w:t>
      </w:r>
      <w:r w:rsidR="00155BB2" w:rsidRPr="00155BB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Animação </w:t>
      </w:r>
      <w:r w:rsidRPr="00155BB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Interativa</w:t>
      </w:r>
      <w:r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(animação de modo a que as imagens se pareçam mover)</w:t>
      </w:r>
      <w:r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 xml:space="preserve">- Visualização 3D </w:t>
      </w:r>
      <w:r w:rsidR="00BA2B2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clássica e por computadores.</w:t>
      </w:r>
      <w:r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- Iluminação</w:t>
      </w:r>
      <w:r w:rsidR="00BA2B2F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e sombreamento</w:t>
      </w:r>
      <w:r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(modelo de </w:t>
      </w:r>
      <w:proofErr w:type="spellStart"/>
      <w:r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Phong</w:t>
      </w:r>
      <w:proofErr w:type="spellEnd"/>
      <w:r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</w:t>
      </w:r>
    </w:p>
    <w:p w:rsidR="00155BB2" w:rsidRDefault="00BA2B2F" w:rsidP="009756A6">
      <w:pPr>
        <w:pStyle w:val="Default"/>
      </w:pPr>
      <w:r>
        <w:t xml:space="preserve">A </w:t>
      </w:r>
      <w:r w:rsidR="0030016F">
        <w:t>UC C</w:t>
      </w:r>
      <w:r>
        <w:t xml:space="preserve">omputação </w:t>
      </w:r>
      <w:r w:rsidR="0030016F">
        <w:t>G</w:t>
      </w:r>
      <w:r>
        <w:t>ráfica</w:t>
      </w:r>
      <w:r w:rsidR="0030016F">
        <w:t>,</w:t>
      </w:r>
      <w:r>
        <w:t xml:space="preserve"> no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abrange varias áreas como “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>”</w:t>
      </w:r>
      <w:r w:rsidR="009756A6">
        <w:t xml:space="preserve"> (a criação de algoritmos corretos para os grafos)</w:t>
      </w:r>
      <w:r>
        <w:t>, “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>”</w:t>
      </w:r>
      <w:r w:rsidR="009756A6">
        <w:t xml:space="preserve"> (manipulação e criação de imagens)</w:t>
      </w:r>
      <w:r>
        <w:t xml:space="preserve"> e “</w:t>
      </w:r>
      <w:proofErr w:type="spellStart"/>
      <w:r>
        <w:t>Information</w:t>
      </w:r>
      <w:proofErr w:type="spellEnd"/>
      <w:r>
        <w:t xml:space="preserve"> Management”</w:t>
      </w:r>
      <w:proofErr w:type="gramStart"/>
      <w:r w:rsidR="009756A6">
        <w:t>(</w:t>
      </w:r>
      <w:r w:rsidR="00AE67D8">
        <w:t>a</w:t>
      </w:r>
      <w:proofErr w:type="gramEnd"/>
      <w:r w:rsidR="00AE67D8">
        <w:t xml:space="preserve"> </w:t>
      </w:r>
      <w:r w:rsidR="009756A6">
        <w:t>organização da informação)</w:t>
      </w:r>
      <w:r>
        <w:t>.</w:t>
      </w:r>
    </w:p>
    <w:p w:rsidR="00155BB2" w:rsidRDefault="00155BB2" w:rsidP="00155BB2">
      <w:pPr>
        <w:pStyle w:val="Default"/>
      </w:pPr>
    </w:p>
    <w:p w:rsidR="00155BB2" w:rsidRDefault="00155BB2" w:rsidP="00155BB2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44444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444444"/>
          <w:sz w:val="36"/>
          <w:szCs w:val="36"/>
        </w:rPr>
        <w:t>Interfaces Pessoa Máquina</w:t>
      </w:r>
    </w:p>
    <w:p w:rsidR="00155BB2" w:rsidRDefault="005F60D9" w:rsidP="00155BB2">
      <w:pPr>
        <w:pStyle w:val="NormalWeb"/>
        <w:spacing w:before="0" w:beforeAutospacing="0" w:after="150" w:afterAutospacing="0" w:line="279" w:lineRule="atLeast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 xml:space="preserve">- </w:t>
      </w:r>
      <w:r w:rsidR="003B2194">
        <w:rPr>
          <w:rFonts w:ascii="Helvetica" w:hAnsi="Helvetica" w:cs="Helvetica"/>
          <w:color w:val="444444"/>
          <w:sz w:val="20"/>
          <w:szCs w:val="20"/>
        </w:rPr>
        <w:t>Introdução e a</w:t>
      </w:r>
      <w:r w:rsidR="00155BB2">
        <w:rPr>
          <w:rFonts w:ascii="Helvetica" w:hAnsi="Helvetica" w:cs="Helvetica"/>
          <w:color w:val="444444"/>
          <w:sz w:val="20"/>
          <w:szCs w:val="20"/>
        </w:rPr>
        <w:t xml:space="preserve">presentação </w:t>
      </w:r>
      <w:r w:rsidR="003B2194">
        <w:rPr>
          <w:rFonts w:ascii="Helvetica" w:hAnsi="Helvetica" w:cs="Helvetica"/>
          <w:color w:val="444444"/>
          <w:sz w:val="20"/>
          <w:szCs w:val="20"/>
        </w:rPr>
        <w:t xml:space="preserve">dos </w:t>
      </w:r>
      <w:r w:rsidR="00155BB2">
        <w:rPr>
          <w:rFonts w:ascii="Helvetica" w:hAnsi="Helvetica" w:cs="Helvetica"/>
          <w:color w:val="444444"/>
          <w:sz w:val="20"/>
          <w:szCs w:val="20"/>
        </w:rPr>
        <w:t xml:space="preserve">Sistemas </w:t>
      </w:r>
      <w:r w:rsidR="009756A6">
        <w:rPr>
          <w:rFonts w:ascii="Helvetica" w:hAnsi="Helvetica" w:cs="Helvetica"/>
          <w:color w:val="444444"/>
          <w:sz w:val="20"/>
          <w:szCs w:val="20"/>
        </w:rPr>
        <w:t>Interativos</w:t>
      </w:r>
      <w:r w:rsidR="00155BB2">
        <w:rPr>
          <w:rFonts w:ascii="Helvetica" w:hAnsi="Helvetica" w:cs="Helvetica"/>
          <w:color w:val="444444"/>
          <w:sz w:val="20"/>
          <w:szCs w:val="20"/>
        </w:rPr>
        <w:t xml:space="preserve"> e Eng</w:t>
      </w:r>
      <w:r w:rsidR="003B2194">
        <w:rPr>
          <w:rFonts w:ascii="Helvetica" w:hAnsi="Helvetica" w:cs="Helvetica"/>
          <w:color w:val="444444"/>
          <w:sz w:val="20"/>
          <w:szCs w:val="20"/>
        </w:rPr>
        <w:t>enharia</w:t>
      </w:r>
      <w:r w:rsidR="0030016F">
        <w:rPr>
          <w:rFonts w:ascii="Helvetica" w:hAnsi="Helvetica" w:cs="Helvetica"/>
          <w:color w:val="444444"/>
          <w:sz w:val="20"/>
          <w:szCs w:val="20"/>
        </w:rPr>
        <w:t xml:space="preserve"> da</w:t>
      </w:r>
      <w:r w:rsidR="00543A97">
        <w:rPr>
          <w:rFonts w:ascii="Helvetica" w:hAnsi="Helvetica" w:cs="Helvetica"/>
          <w:color w:val="444444"/>
          <w:sz w:val="20"/>
          <w:szCs w:val="20"/>
        </w:rPr>
        <w:t xml:space="preserve"> Usabilidade.</w:t>
      </w:r>
      <w:r w:rsidR="00155BB2">
        <w:rPr>
          <w:rFonts w:ascii="Helvetica" w:hAnsi="Helvetica" w:cs="Helvetica"/>
          <w:color w:val="444444"/>
          <w:sz w:val="20"/>
          <w:szCs w:val="20"/>
        </w:rPr>
        <w:t xml:space="preserve"> </w:t>
      </w:r>
      <w:r w:rsidR="009756A6">
        <w:rPr>
          <w:rFonts w:ascii="Helvetica" w:hAnsi="Helvetica" w:cs="Helvetica"/>
          <w:color w:val="444444"/>
          <w:sz w:val="20"/>
          <w:szCs w:val="20"/>
        </w:rPr>
        <w:br/>
      </w:r>
      <w:r w:rsidR="00155BB2">
        <w:rPr>
          <w:rFonts w:ascii="Helvetica" w:hAnsi="Helvetica" w:cs="Helvetica"/>
          <w:color w:val="444444"/>
          <w:sz w:val="20"/>
          <w:szCs w:val="20"/>
        </w:rPr>
        <w:t>-</w:t>
      </w:r>
      <w:r w:rsidR="003B2194">
        <w:rPr>
          <w:rFonts w:ascii="Helvetica" w:hAnsi="Helvetica" w:cs="Helvetica"/>
          <w:color w:val="444444"/>
          <w:sz w:val="20"/>
          <w:szCs w:val="20"/>
        </w:rPr>
        <w:t xml:space="preserve"> Perceber os utilizadores e as tarefas (análise de tarefas e f</w:t>
      </w:r>
      <w:r w:rsidR="009756A6">
        <w:rPr>
          <w:rFonts w:ascii="Helvetica" w:hAnsi="Helvetica" w:cs="Helvetica"/>
          <w:color w:val="444444"/>
          <w:sz w:val="20"/>
          <w:szCs w:val="20"/>
        </w:rPr>
        <w:t>atores</w:t>
      </w:r>
      <w:r w:rsidR="003B2194">
        <w:rPr>
          <w:rFonts w:ascii="Helvetica" w:hAnsi="Helvetica" w:cs="Helvetica"/>
          <w:color w:val="444444"/>
          <w:sz w:val="20"/>
          <w:szCs w:val="20"/>
        </w:rPr>
        <w:t xml:space="preserve"> h</w:t>
      </w:r>
      <w:r w:rsidR="00543A97">
        <w:rPr>
          <w:rFonts w:ascii="Helvetica" w:hAnsi="Helvetica" w:cs="Helvetica"/>
          <w:color w:val="444444"/>
          <w:sz w:val="20"/>
          <w:szCs w:val="20"/>
        </w:rPr>
        <w:t>umanos</w:t>
      </w:r>
      <w:r w:rsidR="003B2194">
        <w:rPr>
          <w:rFonts w:ascii="Helvetica" w:hAnsi="Helvetica" w:cs="Helvetica"/>
          <w:color w:val="444444"/>
          <w:sz w:val="20"/>
          <w:szCs w:val="20"/>
        </w:rPr>
        <w:t>)</w:t>
      </w:r>
      <w:r w:rsidR="009756A6">
        <w:rPr>
          <w:rFonts w:ascii="Helvetica" w:hAnsi="Helvetica" w:cs="Helvetica"/>
          <w:color w:val="444444"/>
          <w:sz w:val="20"/>
          <w:szCs w:val="20"/>
        </w:rPr>
        <w:br/>
      </w:r>
      <w:r w:rsidR="00155BB2">
        <w:rPr>
          <w:rFonts w:ascii="Helvetica" w:hAnsi="Helvetica" w:cs="Helvetica"/>
          <w:color w:val="444444"/>
          <w:sz w:val="20"/>
          <w:szCs w:val="20"/>
        </w:rPr>
        <w:t xml:space="preserve">- Desenho de Sistemas </w:t>
      </w:r>
      <w:r w:rsidR="009756A6">
        <w:rPr>
          <w:rFonts w:ascii="Helvetica" w:hAnsi="Helvetica" w:cs="Helvetica"/>
          <w:color w:val="444444"/>
          <w:sz w:val="20"/>
          <w:szCs w:val="20"/>
        </w:rPr>
        <w:t>Interativos</w:t>
      </w:r>
      <w:r w:rsidR="00155BB2">
        <w:rPr>
          <w:rFonts w:ascii="Helvetica" w:hAnsi="Helvetica" w:cs="Helvetica"/>
          <w:color w:val="444444"/>
          <w:sz w:val="20"/>
          <w:szCs w:val="20"/>
        </w:rPr>
        <w:t xml:space="preserve"> </w:t>
      </w:r>
      <w:r w:rsidR="003B2194">
        <w:rPr>
          <w:rFonts w:ascii="Helvetica" w:hAnsi="Helvetica" w:cs="Helvetica"/>
          <w:color w:val="444444"/>
          <w:sz w:val="20"/>
          <w:szCs w:val="20"/>
        </w:rPr>
        <w:t>(software focado no ponto de vista da experiencia do utilizador)</w:t>
      </w:r>
      <w:r w:rsidR="009756A6">
        <w:rPr>
          <w:rFonts w:ascii="Helvetica" w:hAnsi="Helvetica" w:cs="Helvetica"/>
          <w:color w:val="444444"/>
          <w:sz w:val="20"/>
          <w:szCs w:val="20"/>
        </w:rPr>
        <w:br/>
      </w:r>
      <w:r w:rsidR="00155BB2">
        <w:rPr>
          <w:rFonts w:ascii="Helvetica" w:hAnsi="Helvetica" w:cs="Helvetica"/>
          <w:color w:val="444444"/>
          <w:sz w:val="20"/>
          <w:szCs w:val="20"/>
        </w:rPr>
        <w:t>- Avaliação</w:t>
      </w:r>
      <w:r w:rsidR="00543A97">
        <w:rPr>
          <w:rFonts w:ascii="Helvetica" w:hAnsi="Helvetica" w:cs="Helvetica"/>
          <w:color w:val="444444"/>
          <w:sz w:val="20"/>
          <w:szCs w:val="20"/>
        </w:rPr>
        <w:t>/Teste</w:t>
      </w:r>
      <w:r w:rsidR="003B2194">
        <w:rPr>
          <w:rFonts w:ascii="Helvetica" w:hAnsi="Helvetica" w:cs="Helvetica"/>
          <w:color w:val="444444"/>
          <w:sz w:val="20"/>
          <w:szCs w:val="20"/>
        </w:rPr>
        <w:t xml:space="preserve"> por p</w:t>
      </w:r>
      <w:r w:rsidR="00155BB2">
        <w:rPr>
          <w:rFonts w:ascii="Helvetica" w:hAnsi="Helvetica" w:cs="Helvetica"/>
          <w:color w:val="444444"/>
          <w:sz w:val="20"/>
          <w:szCs w:val="20"/>
        </w:rPr>
        <w:t>eritos</w:t>
      </w:r>
      <w:r w:rsidR="00543A97">
        <w:rPr>
          <w:rFonts w:ascii="Helvetica" w:hAnsi="Helvetica" w:cs="Helvetica"/>
          <w:color w:val="444444"/>
          <w:sz w:val="20"/>
          <w:szCs w:val="20"/>
        </w:rPr>
        <w:t xml:space="preserve"> e análise dos dados.</w:t>
      </w:r>
      <w:r w:rsidR="009756A6">
        <w:rPr>
          <w:rFonts w:ascii="Helvetica" w:hAnsi="Helvetica" w:cs="Helvetica"/>
          <w:color w:val="444444"/>
          <w:sz w:val="20"/>
          <w:szCs w:val="20"/>
        </w:rPr>
        <w:br/>
      </w:r>
      <w:r w:rsidR="00155BB2">
        <w:rPr>
          <w:rFonts w:ascii="Helvetica" w:hAnsi="Helvetica" w:cs="Helvetica"/>
          <w:color w:val="444444"/>
          <w:sz w:val="20"/>
          <w:szCs w:val="20"/>
        </w:rPr>
        <w:t>- Desenho e C</w:t>
      </w:r>
      <w:r w:rsidR="003B2194">
        <w:rPr>
          <w:rFonts w:ascii="Helvetica" w:hAnsi="Helvetica" w:cs="Helvetica"/>
          <w:color w:val="444444"/>
          <w:sz w:val="20"/>
          <w:szCs w:val="20"/>
        </w:rPr>
        <w:t>onstrução de Interfaces Visuais (como Páginas Web).</w:t>
      </w:r>
      <w:r w:rsidR="003B2194">
        <w:rPr>
          <w:rFonts w:ascii="Helvetica" w:hAnsi="Helvetica" w:cs="Helvetica"/>
          <w:color w:val="444444"/>
          <w:sz w:val="20"/>
          <w:szCs w:val="20"/>
        </w:rPr>
        <w:br/>
        <w:t xml:space="preserve">- </w:t>
      </w:r>
      <w:r w:rsidR="00155BB2">
        <w:rPr>
          <w:rFonts w:ascii="Helvetica" w:hAnsi="Helvetica" w:cs="Helvetica"/>
          <w:color w:val="444444"/>
          <w:sz w:val="20"/>
          <w:szCs w:val="20"/>
        </w:rPr>
        <w:t xml:space="preserve">Dispositivos de </w:t>
      </w:r>
      <w:r w:rsidR="009756A6">
        <w:rPr>
          <w:rFonts w:ascii="Helvetica" w:hAnsi="Helvetica" w:cs="Helvetica"/>
          <w:color w:val="444444"/>
          <w:sz w:val="20"/>
          <w:szCs w:val="20"/>
        </w:rPr>
        <w:t>Interação</w:t>
      </w:r>
      <w:r w:rsidR="003B2194">
        <w:rPr>
          <w:rFonts w:ascii="Helvetica" w:hAnsi="Helvetica" w:cs="Helvetica"/>
          <w:color w:val="444444"/>
          <w:sz w:val="20"/>
          <w:szCs w:val="20"/>
        </w:rPr>
        <w:t xml:space="preserve"> e</w:t>
      </w:r>
      <w:r w:rsidR="00155BB2">
        <w:rPr>
          <w:rFonts w:ascii="Helvetica" w:hAnsi="Helvetica" w:cs="Helvetica"/>
          <w:color w:val="444444"/>
          <w:sz w:val="20"/>
          <w:szCs w:val="20"/>
        </w:rPr>
        <w:t xml:space="preserve"> Estilos de </w:t>
      </w:r>
      <w:r w:rsidR="009756A6">
        <w:rPr>
          <w:rFonts w:ascii="Helvetica" w:hAnsi="Helvetica" w:cs="Helvetica"/>
          <w:color w:val="444444"/>
          <w:sz w:val="20"/>
          <w:szCs w:val="20"/>
        </w:rPr>
        <w:t>Interação</w:t>
      </w:r>
      <w:r w:rsidR="003B2194">
        <w:rPr>
          <w:rFonts w:ascii="Helvetica" w:hAnsi="Helvetica" w:cs="Helvetica"/>
          <w:color w:val="444444"/>
          <w:sz w:val="20"/>
          <w:szCs w:val="20"/>
        </w:rPr>
        <w:t>.</w:t>
      </w:r>
    </w:p>
    <w:p w:rsidR="00155BB2" w:rsidRDefault="0030016F" w:rsidP="00155BB2">
      <w:pPr>
        <w:pStyle w:val="Default"/>
      </w:pPr>
      <w:r>
        <w:t xml:space="preserve">A UC Interfaces Pessoa-Máquina, no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abrange as áreas de “</w:t>
      </w:r>
      <w:proofErr w:type="spellStart"/>
      <w:r w:rsidR="0062298D">
        <w:t>Human-Computer</w:t>
      </w:r>
      <w:proofErr w:type="spellEnd"/>
      <w:r w:rsidR="0062298D">
        <w:t xml:space="preserve"> </w:t>
      </w:r>
      <w:proofErr w:type="spellStart"/>
      <w:r w:rsidR="0062298D">
        <w:t>Inte</w:t>
      </w:r>
      <w:r>
        <w:t>raction</w:t>
      </w:r>
      <w:proofErr w:type="spellEnd"/>
      <w:r>
        <w:t>” (interação entre o computador e o utilizador) e “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>” (como a interface é adaptada ao utilizador).</w:t>
      </w:r>
    </w:p>
    <w:p w:rsidR="0030016F" w:rsidRPr="0030016F" w:rsidRDefault="00155BB2" w:rsidP="0030016F">
      <w:r w:rsidRPr="00155BB2">
        <w:t xml:space="preserve"> </w:t>
      </w:r>
    </w:p>
    <w:p w:rsidR="00155BB2" w:rsidRDefault="00155BB2" w:rsidP="00155BB2"/>
    <w:p w:rsidR="00D4729A" w:rsidRDefault="00D4729A" w:rsidP="00155BB2"/>
    <w:p w:rsidR="00D4729A" w:rsidRPr="0030016F" w:rsidRDefault="00D4729A" w:rsidP="00155BB2">
      <w:bookmarkStart w:id="0" w:name="_GoBack"/>
      <w:bookmarkEnd w:id="0"/>
    </w:p>
    <w:sectPr w:rsidR="00D4729A" w:rsidRPr="00300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B2"/>
    <w:rsid w:val="00155BB2"/>
    <w:rsid w:val="0030016F"/>
    <w:rsid w:val="003B2194"/>
    <w:rsid w:val="004B7607"/>
    <w:rsid w:val="00543A97"/>
    <w:rsid w:val="005F60D9"/>
    <w:rsid w:val="0062298D"/>
    <w:rsid w:val="007B55A2"/>
    <w:rsid w:val="00834CC6"/>
    <w:rsid w:val="009756A6"/>
    <w:rsid w:val="00AE67D8"/>
    <w:rsid w:val="00B93142"/>
    <w:rsid w:val="00BA2B2F"/>
    <w:rsid w:val="00D13D6D"/>
    <w:rsid w:val="00D4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68043-8946-4AFD-A34F-DE4F6FC2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5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155B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Heading5">
    <w:name w:val="heading 5"/>
    <w:basedOn w:val="Normal"/>
    <w:link w:val="Heading5Char"/>
    <w:uiPriority w:val="9"/>
    <w:qFormat/>
    <w:rsid w:val="00155B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5B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5BB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155BB2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Heading5Char">
    <w:name w:val="Heading 5 Char"/>
    <w:basedOn w:val="DefaultParagraphFont"/>
    <w:link w:val="Heading5"/>
    <w:uiPriority w:val="9"/>
    <w:rsid w:val="00155BB2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55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0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7</cp:revision>
  <dcterms:created xsi:type="dcterms:W3CDTF">2015-10-25T16:40:00Z</dcterms:created>
  <dcterms:modified xsi:type="dcterms:W3CDTF">2015-10-25T19:02:00Z</dcterms:modified>
</cp:coreProperties>
</file>