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EB817" w14:textId="5E4C2852" w:rsidR="000349EB" w:rsidRDefault="00000000">
      <w:pPr>
        <w:spacing w:after="32"/>
        <w:ind w:left="144" w:hanging="10"/>
      </w:pPr>
      <w:r>
        <w:rPr>
          <w:rFonts w:ascii="Times New Roman" w:eastAsia="Times New Roman" w:hAnsi="Times New Roman" w:cs="Times New Roman"/>
          <w:b/>
          <w:sz w:val="28"/>
        </w:rPr>
        <w:t>Name: Ja</w:t>
      </w:r>
      <w:r w:rsidR="006C2C35">
        <w:rPr>
          <w:rFonts w:ascii="Times New Roman" w:eastAsia="Times New Roman" w:hAnsi="Times New Roman" w:cs="Times New Roman"/>
          <w:b/>
          <w:sz w:val="28"/>
        </w:rPr>
        <w:t>yganesh kannan</w:t>
      </w:r>
    </w:p>
    <w:p w14:paraId="10993C1A" w14:textId="4E04E088" w:rsidR="000349EB" w:rsidRDefault="00000000">
      <w:pPr>
        <w:tabs>
          <w:tab w:val="center" w:pos="8732"/>
        </w:tabs>
        <w:spacing w:after="32"/>
      </w:pPr>
      <w:r>
        <w:rPr>
          <w:rFonts w:ascii="Times New Roman" w:eastAsia="Times New Roman" w:hAnsi="Times New Roman" w:cs="Times New Roman"/>
          <w:b/>
          <w:sz w:val="28"/>
        </w:rPr>
        <w:t xml:space="preserve">Ex. No: 4 </w:t>
      </w:r>
      <w:r>
        <w:rPr>
          <w:rFonts w:ascii="Times New Roman" w:eastAsia="Times New Roman" w:hAnsi="Times New Roman" w:cs="Times New Roman"/>
          <w:b/>
          <w:sz w:val="28"/>
        </w:rPr>
        <w:tab/>
        <w:t>Roll no:23190101</w:t>
      </w:r>
      <w:r w:rsidR="006C2C35">
        <w:rPr>
          <w:rFonts w:ascii="Times New Roman" w:eastAsia="Times New Roman" w:hAnsi="Times New Roman" w:cs="Times New Roman"/>
          <w:b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A35ABB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2DC94FE" w14:textId="77777777" w:rsidR="000349EB" w:rsidRDefault="00000000">
      <w:pPr>
        <w:spacing w:after="0"/>
        <w:ind w:left="10" w:right="40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SQL INJECTION LAB </w:t>
      </w:r>
    </w:p>
    <w:p w14:paraId="734CC50A" w14:textId="77777777" w:rsidR="000349EB" w:rsidRDefault="00000000">
      <w:pPr>
        <w:spacing w:after="25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32FF8A2" w14:textId="77777777" w:rsidR="000349EB" w:rsidRDefault="00000000">
      <w:pPr>
        <w:spacing w:after="0"/>
        <w:ind w:left="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42623D30" w14:textId="77777777" w:rsidR="000349EB" w:rsidRDefault="00000000">
      <w:pPr>
        <w:spacing w:after="3" w:line="255" w:lineRule="auto"/>
        <w:ind w:left="182" w:firstLine="706"/>
      </w:pPr>
      <w:r>
        <w:rPr>
          <w:rFonts w:ascii="Times New Roman" w:eastAsia="Times New Roman" w:hAnsi="Times New Roman" w:cs="Times New Roman"/>
          <w:sz w:val="28"/>
        </w:rPr>
        <w:t xml:space="preserve">To do perform SQL Injection Lab in TryHackMe platform to exploit various vulnerabilities. </w:t>
      </w:r>
    </w:p>
    <w:p w14:paraId="4DD22836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25D8E4A" w14:textId="77777777" w:rsidR="000349EB" w:rsidRDefault="00000000">
      <w:pPr>
        <w:spacing w:after="164"/>
        <w:ind w:left="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Algorithm: </w:t>
      </w:r>
    </w:p>
    <w:p w14:paraId="2A286B3A" w14:textId="77777777" w:rsidR="000349EB" w:rsidRDefault="00000000">
      <w:pPr>
        <w:numPr>
          <w:ilvl w:val="0"/>
          <w:numId w:val="1"/>
        </w:numPr>
        <w:spacing w:after="172" w:line="255" w:lineRule="auto"/>
        <w:ind w:hanging="365"/>
      </w:pPr>
      <w:r>
        <w:rPr>
          <w:rFonts w:ascii="Times New Roman" w:eastAsia="Times New Roman" w:hAnsi="Times New Roman" w:cs="Times New Roman"/>
          <w:sz w:val="28"/>
        </w:rPr>
        <w:t xml:space="preserve">Access the SQL Injection Lab in TryHackMe platform using the link- https://tryhackme.com/r/room/sqlilab </w:t>
      </w:r>
    </w:p>
    <w:p w14:paraId="6BA64857" w14:textId="77777777" w:rsidR="000349EB" w:rsidRDefault="00000000">
      <w:pPr>
        <w:numPr>
          <w:ilvl w:val="0"/>
          <w:numId w:val="1"/>
        </w:numPr>
        <w:spacing w:after="172" w:line="255" w:lineRule="auto"/>
        <w:ind w:hanging="365"/>
      </w:pPr>
      <w:r>
        <w:rPr>
          <w:rFonts w:ascii="Times New Roman" w:eastAsia="Times New Roman" w:hAnsi="Times New Roman" w:cs="Times New Roman"/>
          <w:sz w:val="28"/>
        </w:rPr>
        <w:t xml:space="preserve">Click Start Attack Box to run the instance of Kali Linux distribution. </w:t>
      </w:r>
    </w:p>
    <w:p w14:paraId="65321B41" w14:textId="77777777" w:rsidR="000349EB" w:rsidRDefault="00000000">
      <w:pPr>
        <w:numPr>
          <w:ilvl w:val="0"/>
          <w:numId w:val="1"/>
        </w:numPr>
        <w:spacing w:after="172" w:line="255" w:lineRule="auto"/>
        <w:ind w:hanging="365"/>
      </w:pPr>
      <w:r>
        <w:rPr>
          <w:rFonts w:ascii="Times New Roman" w:eastAsia="Times New Roman" w:hAnsi="Times New Roman" w:cs="Times New Roman"/>
          <w:sz w:val="28"/>
        </w:rPr>
        <w:t xml:space="preserve">Perform SQL injection attacks on the following- </w:t>
      </w:r>
    </w:p>
    <w:p w14:paraId="4E4C6AF3" w14:textId="77777777" w:rsidR="000349EB" w:rsidRDefault="00000000">
      <w:pPr>
        <w:numPr>
          <w:ilvl w:val="0"/>
          <w:numId w:val="2"/>
        </w:numPr>
        <w:spacing w:after="172" w:line="255" w:lineRule="auto"/>
        <w:ind w:hanging="308"/>
      </w:pPr>
      <w:r>
        <w:rPr>
          <w:rFonts w:ascii="Times New Roman" w:eastAsia="Times New Roman" w:hAnsi="Times New Roman" w:cs="Times New Roman"/>
          <w:sz w:val="28"/>
        </w:rPr>
        <w:t xml:space="preserve">Input Box Non-String </w:t>
      </w:r>
    </w:p>
    <w:p w14:paraId="64AFBA0D" w14:textId="77777777" w:rsidR="000349EB" w:rsidRDefault="00000000">
      <w:pPr>
        <w:numPr>
          <w:ilvl w:val="0"/>
          <w:numId w:val="2"/>
        </w:numPr>
        <w:spacing w:after="172" w:line="255" w:lineRule="auto"/>
        <w:ind w:hanging="308"/>
      </w:pPr>
      <w:r>
        <w:rPr>
          <w:rFonts w:ascii="Times New Roman" w:eastAsia="Times New Roman" w:hAnsi="Times New Roman" w:cs="Times New Roman"/>
          <w:sz w:val="28"/>
        </w:rPr>
        <w:t xml:space="preserve">Input Box String </w:t>
      </w:r>
    </w:p>
    <w:p w14:paraId="44817364" w14:textId="77777777" w:rsidR="000349EB" w:rsidRDefault="00000000">
      <w:pPr>
        <w:numPr>
          <w:ilvl w:val="0"/>
          <w:numId w:val="2"/>
        </w:numPr>
        <w:spacing w:after="172" w:line="255" w:lineRule="auto"/>
        <w:ind w:hanging="308"/>
      </w:pPr>
      <w:r>
        <w:rPr>
          <w:rFonts w:ascii="Times New Roman" w:eastAsia="Times New Roman" w:hAnsi="Times New Roman" w:cs="Times New Roman"/>
          <w:sz w:val="28"/>
        </w:rPr>
        <w:t xml:space="preserve">URL Injection </w:t>
      </w:r>
    </w:p>
    <w:p w14:paraId="3534A808" w14:textId="77777777" w:rsidR="000349EB" w:rsidRDefault="00000000">
      <w:pPr>
        <w:numPr>
          <w:ilvl w:val="0"/>
          <w:numId w:val="2"/>
        </w:numPr>
        <w:spacing w:after="172" w:line="255" w:lineRule="auto"/>
        <w:ind w:hanging="308"/>
      </w:pPr>
      <w:r>
        <w:rPr>
          <w:rFonts w:ascii="Times New Roman" w:eastAsia="Times New Roman" w:hAnsi="Times New Roman" w:cs="Times New Roman"/>
          <w:sz w:val="28"/>
        </w:rPr>
        <w:t xml:space="preserve">POST Injection </w:t>
      </w:r>
    </w:p>
    <w:p w14:paraId="401F198A" w14:textId="77777777" w:rsidR="000349EB" w:rsidRDefault="00000000">
      <w:pPr>
        <w:numPr>
          <w:ilvl w:val="0"/>
          <w:numId w:val="2"/>
        </w:numPr>
        <w:spacing w:after="172" w:line="255" w:lineRule="auto"/>
        <w:ind w:hanging="308"/>
      </w:pPr>
      <w:r>
        <w:rPr>
          <w:rFonts w:ascii="Times New Roman" w:eastAsia="Times New Roman" w:hAnsi="Times New Roman" w:cs="Times New Roman"/>
          <w:sz w:val="28"/>
        </w:rPr>
        <w:t xml:space="preserve">UPDATE Statement </w:t>
      </w:r>
    </w:p>
    <w:p w14:paraId="0423ACC9" w14:textId="77777777" w:rsidR="000349EB" w:rsidRDefault="00000000">
      <w:pPr>
        <w:numPr>
          <w:ilvl w:val="0"/>
          <w:numId w:val="3"/>
        </w:numPr>
        <w:spacing w:after="172" w:line="255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Perform broken authentication of login forms with blind SQL injection to extract admin password </w:t>
      </w:r>
    </w:p>
    <w:p w14:paraId="67A852D7" w14:textId="77777777" w:rsidR="000349EB" w:rsidRDefault="00000000">
      <w:pPr>
        <w:numPr>
          <w:ilvl w:val="0"/>
          <w:numId w:val="3"/>
        </w:numPr>
        <w:spacing w:after="0" w:line="233" w:lineRule="auto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Perform </w:t>
      </w:r>
      <w:r>
        <w:rPr>
          <w:rFonts w:ascii="Times New Roman" w:eastAsia="Times New Roman" w:hAnsi="Times New Roman" w:cs="Times New Roman"/>
          <w:color w:val="151C2B"/>
          <w:sz w:val="28"/>
        </w:rPr>
        <w:t>UNION-based SQL injection and exploit the vulnerable book search function to retrieve the flag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7EE84F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2A2EF40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C127D7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02248C8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4F2427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2AE3FA" w14:textId="77777777" w:rsidR="000349EB" w:rsidRDefault="00000000">
      <w:pPr>
        <w:spacing w:after="27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78D8BF" w14:textId="77777777" w:rsidR="000349EB" w:rsidRDefault="00000000">
      <w:pPr>
        <w:spacing w:after="32"/>
        <w:ind w:left="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341FD2A8" w14:textId="77777777" w:rsidR="000349EB" w:rsidRDefault="00000000">
      <w:pPr>
        <w:spacing w:after="0"/>
        <w:ind w:left="10" w:right="5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SQL INJECTION LAB </w:t>
      </w:r>
    </w:p>
    <w:p w14:paraId="43E14482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40E0206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706F02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C5F5680" w14:textId="77777777" w:rsidR="000349EB" w:rsidRDefault="00000000">
      <w:pPr>
        <w:spacing w:after="0"/>
        <w:ind w:left="-3"/>
        <w:jc w:val="right"/>
      </w:pPr>
      <w:r>
        <w:rPr>
          <w:noProof/>
        </w:rPr>
        <w:lastRenderedPageBreak/>
        <w:drawing>
          <wp:inline distT="0" distB="0" distL="0" distR="0" wp14:anchorId="250FBE23" wp14:editId="67FDFCE9">
            <wp:extent cx="6682740" cy="6675120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0863DDF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0077E5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04448A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C62C63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5A1AC08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6516F1F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20C54A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D3D773C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13F9FC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6A136F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786FD4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A66DE14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762525F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FEEDB1" w14:textId="77777777" w:rsidR="000349EB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BF1576B" w14:textId="77777777" w:rsidR="000349EB" w:rsidRDefault="00000000">
      <w:pPr>
        <w:spacing w:after="22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4B3A5F2" w14:textId="77777777" w:rsidR="000349EB" w:rsidRDefault="00000000">
      <w:pPr>
        <w:spacing w:after="0"/>
        <w:ind w:left="288"/>
      </w:pPr>
      <w:r>
        <w:rPr>
          <w:rFonts w:ascii="Times New Roman" w:eastAsia="Times New Roman" w:hAnsi="Times New Roman" w:cs="Times New Roman"/>
          <w:b/>
          <w:sz w:val="24"/>
        </w:rPr>
        <w:t xml:space="preserve">Result: </w:t>
      </w:r>
    </w:p>
    <w:p w14:paraId="2AF21B58" w14:textId="77777777" w:rsidR="000349EB" w:rsidRDefault="00000000">
      <w:pPr>
        <w:spacing w:after="0"/>
        <w:ind w:right="698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Thus, the various exploits were performed using SQL Injection Attack in TryHackMe platform. </w:t>
      </w:r>
    </w:p>
    <w:sectPr w:rsidR="000349EB">
      <w:pgSz w:w="11899" w:h="16862"/>
      <w:pgMar w:top="1116" w:right="415" w:bottom="355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A713D"/>
    <w:multiLevelType w:val="hybridMultilevel"/>
    <w:tmpl w:val="019E7356"/>
    <w:lvl w:ilvl="0" w:tplc="1F0C5106">
      <w:start w:val="1"/>
      <w:numFmt w:val="lowerLetter"/>
      <w:lvlText w:val="%1)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1CC056">
      <w:start w:val="1"/>
      <w:numFmt w:val="lowerLetter"/>
      <w:lvlText w:val="%2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CA85F8">
      <w:start w:val="1"/>
      <w:numFmt w:val="lowerRoman"/>
      <w:lvlText w:val="%3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4A4DE">
      <w:start w:val="1"/>
      <w:numFmt w:val="decimal"/>
      <w:lvlText w:val="%4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DA4B5E">
      <w:start w:val="1"/>
      <w:numFmt w:val="lowerLetter"/>
      <w:lvlText w:val="%5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60BBE4">
      <w:start w:val="1"/>
      <w:numFmt w:val="lowerRoman"/>
      <w:lvlText w:val="%6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F4CFF8">
      <w:start w:val="1"/>
      <w:numFmt w:val="decimal"/>
      <w:lvlText w:val="%7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3C2056">
      <w:start w:val="1"/>
      <w:numFmt w:val="lowerLetter"/>
      <w:lvlText w:val="%8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D0AFC2">
      <w:start w:val="1"/>
      <w:numFmt w:val="lowerRoman"/>
      <w:lvlText w:val="%9"/>
      <w:lvlJc w:val="left"/>
      <w:pPr>
        <w:ind w:left="6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5C7DEB"/>
    <w:multiLevelType w:val="hybridMultilevel"/>
    <w:tmpl w:val="CCE2805E"/>
    <w:lvl w:ilvl="0" w:tplc="1CB25124">
      <w:start w:val="4"/>
      <w:numFmt w:val="decimal"/>
      <w:lvlText w:val="%1.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A6B72C">
      <w:start w:val="1"/>
      <w:numFmt w:val="lowerLetter"/>
      <w:lvlText w:val="%2"/>
      <w:lvlJc w:val="left"/>
      <w:pPr>
        <w:ind w:left="1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02985E">
      <w:start w:val="1"/>
      <w:numFmt w:val="lowerRoman"/>
      <w:lvlText w:val="%3"/>
      <w:lvlJc w:val="left"/>
      <w:pPr>
        <w:ind w:left="2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9AC2B8">
      <w:start w:val="1"/>
      <w:numFmt w:val="decimal"/>
      <w:lvlText w:val="%4"/>
      <w:lvlJc w:val="left"/>
      <w:pPr>
        <w:ind w:left="3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87B36">
      <w:start w:val="1"/>
      <w:numFmt w:val="lowerLetter"/>
      <w:lvlText w:val="%5"/>
      <w:lvlJc w:val="left"/>
      <w:pPr>
        <w:ind w:left="3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40DBE4">
      <w:start w:val="1"/>
      <w:numFmt w:val="lowerRoman"/>
      <w:lvlText w:val="%6"/>
      <w:lvlJc w:val="left"/>
      <w:pPr>
        <w:ind w:left="4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2E4560">
      <w:start w:val="1"/>
      <w:numFmt w:val="decimal"/>
      <w:lvlText w:val="%7"/>
      <w:lvlJc w:val="left"/>
      <w:pPr>
        <w:ind w:left="5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085466">
      <w:start w:val="1"/>
      <w:numFmt w:val="lowerLetter"/>
      <w:lvlText w:val="%8"/>
      <w:lvlJc w:val="left"/>
      <w:pPr>
        <w:ind w:left="5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AEF826">
      <w:start w:val="1"/>
      <w:numFmt w:val="lowerRoman"/>
      <w:lvlText w:val="%9"/>
      <w:lvlJc w:val="left"/>
      <w:pPr>
        <w:ind w:left="6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955D1D"/>
    <w:multiLevelType w:val="hybridMultilevel"/>
    <w:tmpl w:val="FCBECB62"/>
    <w:lvl w:ilvl="0" w:tplc="0E9CEE2A">
      <w:start w:val="1"/>
      <w:numFmt w:val="decimal"/>
      <w:lvlText w:val="%1.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368F28">
      <w:start w:val="1"/>
      <w:numFmt w:val="lowerLetter"/>
      <w:lvlText w:val="%2"/>
      <w:lvlJc w:val="left"/>
      <w:pPr>
        <w:ind w:left="1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F8491A">
      <w:start w:val="1"/>
      <w:numFmt w:val="lowerRoman"/>
      <w:lvlText w:val="%3"/>
      <w:lvlJc w:val="left"/>
      <w:pPr>
        <w:ind w:left="2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4C05DC">
      <w:start w:val="1"/>
      <w:numFmt w:val="decimal"/>
      <w:lvlText w:val="%4"/>
      <w:lvlJc w:val="left"/>
      <w:pPr>
        <w:ind w:left="3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02FF88">
      <w:start w:val="1"/>
      <w:numFmt w:val="lowerLetter"/>
      <w:lvlText w:val="%5"/>
      <w:lvlJc w:val="left"/>
      <w:pPr>
        <w:ind w:left="3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62BCB6">
      <w:start w:val="1"/>
      <w:numFmt w:val="lowerRoman"/>
      <w:lvlText w:val="%6"/>
      <w:lvlJc w:val="left"/>
      <w:pPr>
        <w:ind w:left="4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60BA9C">
      <w:start w:val="1"/>
      <w:numFmt w:val="decimal"/>
      <w:lvlText w:val="%7"/>
      <w:lvlJc w:val="left"/>
      <w:pPr>
        <w:ind w:left="5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A83C72">
      <w:start w:val="1"/>
      <w:numFmt w:val="lowerLetter"/>
      <w:lvlText w:val="%8"/>
      <w:lvlJc w:val="left"/>
      <w:pPr>
        <w:ind w:left="5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58C280">
      <w:start w:val="1"/>
      <w:numFmt w:val="lowerRoman"/>
      <w:lvlText w:val="%9"/>
      <w:lvlJc w:val="left"/>
      <w:pPr>
        <w:ind w:left="6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004023">
    <w:abstractNumId w:val="2"/>
  </w:num>
  <w:num w:numId="2" w16cid:durableId="1375041933">
    <w:abstractNumId w:val="0"/>
  </w:num>
  <w:num w:numId="3" w16cid:durableId="171746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9EB"/>
    <w:rsid w:val="000349EB"/>
    <w:rsid w:val="006C2C35"/>
    <w:rsid w:val="00F2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41954"/>
  <w15:docId w15:val="{57770996-9E4B-4928-AF5F-6E1A32B5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jayganesh kannan</cp:lastModifiedBy>
  <cp:revision>3</cp:revision>
  <dcterms:created xsi:type="dcterms:W3CDTF">2024-11-20T02:49:00Z</dcterms:created>
  <dcterms:modified xsi:type="dcterms:W3CDTF">2024-11-20T02:49:00Z</dcterms:modified>
</cp:coreProperties>
</file>