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268FAA72" w:rsidR="00B730C9" w:rsidRDefault="00B730C9" w:rsidP="00B730C9">
      <w:pPr>
        <w:spacing w:after="0"/>
      </w:pPr>
      <w:r>
        <w:fldChar w:fldCharType="begin"/>
      </w:r>
      <w:r>
        <w:instrText xml:space="preserve"> MERGEFIELD  RangeStart:Clients </w:instrText>
      </w:r>
      <w:r>
        <w:fldChar w:fldCharType="separate"/>
      </w:r>
      <w:r>
        <w:rPr>
          <w:noProof/>
        </w:rPr>
        <w:t>«RangeStart:Clients»</w:t>
      </w:r>
      <w:r>
        <w:fldChar w:fldCharType="end"/>
      </w:r>
    </w:p>
    <w:p w14:paraId="708AABEE" w14:textId="12F2C578" w:rsidR="00547404" w:rsidRDefault="00547404">
      <w:r>
        <w:br w:type="page"/>
      </w:r>
      <w:bookmarkStart w:id="0" w:name="_GoBack"/>
      <w:bookmarkEnd w:id="0"/>
    </w:p>
    <w:p w14:paraId="127564C1" w14:textId="45E1BBC7" w:rsidR="0025366B" w:rsidRDefault="00556CE7" w:rsidP="00556CE7">
      <w:pPr>
        <w:spacing w:after="0"/>
        <w:rPr>
          <w:b/>
          <w:bCs/>
          <w:sz w:val="44"/>
          <w:szCs w:val="44"/>
        </w:rPr>
      </w:pPr>
      <w:r w:rsidRPr="00BF51CA">
        <w:rPr>
          <w:b/>
          <w:bCs/>
          <w:sz w:val="44"/>
          <w:szCs w:val="44"/>
        </w:rPr>
        <w:lastRenderedPageBreak/>
        <w:t>Statement 2019/2020 for Staff &amp; Unit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023A0287" w:rsidR="00BF51CA" w:rsidRDefault="006808EE" w:rsidP="00BF51CA">
            <w:r>
              <w:fldChar w:fldCharType="begin"/>
            </w:r>
            <w:r>
              <w:instrText xml:space="preserve"> MERGEFIELD  Id </w:instrText>
            </w:r>
            <w:r>
              <w:fldChar w:fldCharType="separate"/>
            </w:r>
            <w:r>
              <w:rPr>
                <w:noProof/>
              </w:rPr>
              <w:t>«Id»</w:t>
            </w:r>
            <w:r>
              <w:fldChar w:fldCharType="end"/>
            </w:r>
            <w:r>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33EEFBCC"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31C22971" w14:textId="55BFC220"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tc>
        <w:tc>
          <w:tcPr>
            <w:tcW w:w="4508" w:type="dxa"/>
          </w:tcPr>
          <w:p w14:paraId="00BC9E16" w14:textId="49224A19"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1C16B5">
              <w:rPr>
                <w:noProof/>
                <w:lang w:val="en-US"/>
              </w:rPr>
              <w:t>2/18/2020</w:t>
            </w:r>
            <w:r>
              <w:fldChar w:fldCharType="end"/>
            </w:r>
          </w:p>
        </w:tc>
      </w:tr>
    </w:tbl>
    <w:tbl>
      <w:tblPr>
        <w:tblStyle w:val="TableGridLight"/>
        <w:tblW w:w="9085" w:type="dxa"/>
        <w:tblLook w:val="04A0" w:firstRow="1" w:lastRow="0" w:firstColumn="1" w:lastColumn="0" w:noHBand="0" w:noVBand="1"/>
      </w:tblPr>
      <w:tblGrid>
        <w:gridCol w:w="3537"/>
        <w:gridCol w:w="1898"/>
        <w:gridCol w:w="3650"/>
      </w:tblGrid>
      <w:tr w:rsidR="00BF51CA" w14:paraId="1F72E193" w14:textId="77777777" w:rsidTr="00967333">
        <w:tc>
          <w:tcPr>
            <w:tcW w:w="9085" w:type="dxa"/>
            <w:gridSpan w:val="3"/>
          </w:tcPr>
          <w:p w14:paraId="0DB97965" w14:textId="4124099D" w:rsidR="00BF51CA" w:rsidRPr="00BF51CA" w:rsidRDefault="00BF51CA" w:rsidP="00BF51CA">
            <w:pPr>
              <w:jc w:val="center"/>
              <w:rPr>
                <w:b/>
                <w:bCs/>
              </w:rPr>
            </w:pPr>
            <w:r w:rsidRPr="00BF51CA">
              <w:rPr>
                <w:b/>
                <w:bCs/>
              </w:rPr>
              <w:t>Staff Members</w:t>
            </w:r>
          </w:p>
        </w:tc>
      </w:tr>
      <w:tr w:rsidR="00990BF0" w14:paraId="7E85CE6D" w14:textId="77777777" w:rsidTr="00CF61B1">
        <w:tc>
          <w:tcPr>
            <w:tcW w:w="3537" w:type="dxa"/>
          </w:tcPr>
          <w:p w14:paraId="0FD53AFB" w14:textId="58C23361" w:rsidR="00990BF0" w:rsidRDefault="00990BF0" w:rsidP="008919C9">
            <w:r>
              <w:t>ID</w:t>
            </w:r>
          </w:p>
        </w:tc>
        <w:tc>
          <w:tcPr>
            <w:tcW w:w="1898"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CF61B1">
        <w:tc>
          <w:tcPr>
            <w:tcW w:w="3537" w:type="dxa"/>
            <w:tcBorders>
              <w:bottom w:val="single" w:sz="4" w:space="0" w:color="BFBFBF" w:themeColor="background1" w:themeShade="BF"/>
            </w:tcBorders>
          </w:tcPr>
          <w:p w14:paraId="33CD1590" w14:textId="711B53BB" w:rsidR="00990BF0" w:rsidRDefault="00311509" w:rsidP="008919C9">
            <w:r>
              <w:fldChar w:fldCharType="begin"/>
            </w:r>
            <w:r>
              <w:instrText xml:space="preserve"> MERGEFIELD  RangeStart:Members </w:instrText>
            </w:r>
            <w:r>
              <w:fldChar w:fldCharType="separate"/>
            </w:r>
            <w:r>
              <w:rPr>
                <w:noProof/>
              </w:rPr>
              <w:t>«RangeStart:Members»</w:t>
            </w:r>
            <w:r>
              <w:fldChar w:fldCharType="end"/>
            </w:r>
            <w:r w:rsidR="000B3E14">
              <w:fldChar w:fldCharType="begin"/>
            </w:r>
            <w:r w:rsidR="000B3E14">
              <w:instrText xml:space="preserve"> MERGEFIELD  MemberID </w:instrText>
            </w:r>
            <w:r w:rsidR="000B3E14">
              <w:fldChar w:fldCharType="separate"/>
            </w:r>
            <w:r w:rsidR="000B3E14">
              <w:rPr>
                <w:noProof/>
              </w:rPr>
              <w:t>«MemberID»</w:t>
            </w:r>
            <w:r w:rsidR="000B3E14">
              <w:fldChar w:fldCharType="end"/>
            </w:r>
          </w:p>
          <w:p w14:paraId="6E4D2A13" w14:textId="40BD28A5" w:rsidR="00C25603" w:rsidRDefault="00C25603" w:rsidP="008919C9"/>
        </w:tc>
        <w:tc>
          <w:tcPr>
            <w:tcW w:w="1898"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43BC36D0" w:rsidR="001C6BDC" w:rsidRDefault="00B730C9">
      <w:r>
        <w:fldChar w:fldCharType="begin"/>
      </w:r>
      <w:r>
        <w:instrText xml:space="preserve"> MERGEFIELD  RangeEnd:Clients </w:instrText>
      </w:r>
      <w:r>
        <w:fldChar w:fldCharType="separate"/>
      </w:r>
      <w:r>
        <w:rPr>
          <w:noProof/>
        </w:rPr>
        <w:t>«RangeEnd:Clients»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AF658" w14:textId="77777777" w:rsidR="00934767" w:rsidRDefault="00934767" w:rsidP="005A72A1">
      <w:pPr>
        <w:spacing w:after="0" w:line="240" w:lineRule="auto"/>
      </w:pPr>
      <w:r>
        <w:separator/>
      </w:r>
    </w:p>
  </w:endnote>
  <w:endnote w:type="continuationSeparator" w:id="0">
    <w:p w14:paraId="1BC18119" w14:textId="77777777" w:rsidR="00934767" w:rsidRDefault="00934767"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6C66C" w14:textId="77777777" w:rsidR="00934767" w:rsidRDefault="00934767" w:rsidP="005A72A1">
      <w:pPr>
        <w:spacing w:after="0" w:line="240" w:lineRule="auto"/>
      </w:pPr>
      <w:r>
        <w:separator/>
      </w:r>
    </w:p>
  </w:footnote>
  <w:footnote w:type="continuationSeparator" w:id="0">
    <w:p w14:paraId="3BD3698B" w14:textId="77777777" w:rsidR="00934767" w:rsidRDefault="00934767"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0109C"/>
    <w:rsid w:val="0073092A"/>
    <w:rsid w:val="0074278C"/>
    <w:rsid w:val="00751988"/>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34767"/>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9706B"/>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BA7E-2688-4415-A91C-6706ABF3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35</cp:revision>
  <dcterms:created xsi:type="dcterms:W3CDTF">2020-02-14T16:20:00Z</dcterms:created>
  <dcterms:modified xsi:type="dcterms:W3CDTF">2020-02-18T13:48:00Z</dcterms:modified>
</cp:coreProperties>
</file>