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9D83" w14:textId="77777777" w:rsidR="00365C91" w:rsidRDefault="00365C91" w:rsidP="0014002B">
      <w:pPr>
        <w:spacing w:line="480" w:lineRule="auto"/>
        <w:rPr>
          <w:rFonts w:ascii="Arial" w:hAnsi="Arial" w:cs="Arial"/>
          <w:b/>
          <w:bCs/>
          <w:sz w:val="22"/>
          <w:szCs w:val="22"/>
        </w:rPr>
      </w:pPr>
    </w:p>
    <w:p w14:paraId="47E8D143" w14:textId="75A62A60" w:rsidR="008B3AC5" w:rsidRPr="00365C91" w:rsidRDefault="00365C91" w:rsidP="0014002B">
      <w:pPr>
        <w:spacing w:line="480" w:lineRule="auto"/>
        <w:jc w:val="center"/>
        <w:rPr>
          <w:rFonts w:ascii="Arial" w:hAnsi="Arial" w:cs="Arial"/>
          <w:b/>
          <w:bCs/>
          <w:sz w:val="22"/>
          <w:szCs w:val="22"/>
          <w:lang w:val="es-419"/>
        </w:rPr>
      </w:pPr>
      <w:r w:rsidRPr="00365C91">
        <w:rPr>
          <w:rFonts w:ascii="Arial" w:hAnsi="Arial" w:cs="Arial"/>
          <w:b/>
          <w:bCs/>
          <w:sz w:val="22"/>
          <w:szCs w:val="22"/>
          <w:lang w:val="es-419"/>
        </w:rPr>
        <w:t>Fase 2 – Diseño y Programación Objetos</w:t>
      </w:r>
    </w:p>
    <w:p w14:paraId="7D504075" w14:textId="77777777" w:rsidR="00365C91" w:rsidRDefault="00365C91" w:rsidP="0014002B">
      <w:pPr>
        <w:spacing w:line="480" w:lineRule="auto"/>
        <w:rPr>
          <w:rFonts w:ascii="Arial" w:hAnsi="Arial" w:cs="Arial"/>
          <w:b/>
          <w:bCs/>
          <w:sz w:val="22"/>
          <w:szCs w:val="22"/>
          <w:lang w:val="es-419"/>
        </w:rPr>
      </w:pPr>
    </w:p>
    <w:p w14:paraId="66DF4403" w14:textId="77777777" w:rsidR="0014002B" w:rsidRPr="00365C91" w:rsidRDefault="0014002B" w:rsidP="0014002B">
      <w:pPr>
        <w:spacing w:line="480" w:lineRule="auto"/>
        <w:rPr>
          <w:rFonts w:ascii="Arial" w:hAnsi="Arial" w:cs="Arial"/>
          <w:b/>
          <w:bCs/>
          <w:sz w:val="22"/>
          <w:szCs w:val="22"/>
          <w:lang w:val="es-419"/>
        </w:rPr>
      </w:pPr>
    </w:p>
    <w:p w14:paraId="3E7D3D34" w14:textId="77777777" w:rsidR="00365C91" w:rsidRPr="00365C91" w:rsidRDefault="00365C91" w:rsidP="0014002B">
      <w:pPr>
        <w:spacing w:line="480" w:lineRule="auto"/>
        <w:jc w:val="center"/>
        <w:rPr>
          <w:rFonts w:ascii="Arial" w:hAnsi="Arial" w:cs="Arial"/>
          <w:b/>
          <w:bCs/>
          <w:sz w:val="22"/>
          <w:szCs w:val="22"/>
          <w:lang w:val="es-419"/>
        </w:rPr>
      </w:pPr>
    </w:p>
    <w:p w14:paraId="09F420E7" w14:textId="7F30D765" w:rsidR="00365C91" w:rsidRPr="00365C91" w:rsidRDefault="00365C91" w:rsidP="0014002B">
      <w:pPr>
        <w:spacing w:line="480" w:lineRule="auto"/>
        <w:jc w:val="center"/>
        <w:rPr>
          <w:rFonts w:ascii="Arial" w:hAnsi="Arial" w:cs="Arial"/>
          <w:b/>
          <w:bCs/>
          <w:sz w:val="22"/>
          <w:szCs w:val="22"/>
          <w:lang w:val="es-419"/>
        </w:rPr>
      </w:pPr>
      <w:r w:rsidRPr="00365C91">
        <w:rPr>
          <w:rFonts w:ascii="Arial" w:hAnsi="Arial" w:cs="Arial"/>
          <w:b/>
          <w:bCs/>
          <w:sz w:val="22"/>
          <w:szCs w:val="22"/>
          <w:lang w:val="es-419"/>
        </w:rPr>
        <w:t>Jessica Katherine Galvis Silva</w:t>
      </w:r>
    </w:p>
    <w:p w14:paraId="5F1C4BCF" w14:textId="77777777" w:rsidR="00365C91" w:rsidRDefault="00365C91" w:rsidP="0014002B">
      <w:pPr>
        <w:spacing w:line="480" w:lineRule="auto"/>
        <w:rPr>
          <w:rFonts w:ascii="Arial" w:hAnsi="Arial" w:cs="Arial"/>
          <w:b/>
          <w:bCs/>
          <w:sz w:val="22"/>
          <w:szCs w:val="22"/>
          <w:lang w:val="es-419"/>
        </w:rPr>
      </w:pPr>
    </w:p>
    <w:p w14:paraId="058B3655" w14:textId="77777777" w:rsidR="00365C91" w:rsidRPr="00365C91" w:rsidRDefault="00365C91" w:rsidP="0014002B">
      <w:pPr>
        <w:spacing w:line="480" w:lineRule="auto"/>
        <w:jc w:val="center"/>
        <w:rPr>
          <w:rFonts w:ascii="Arial" w:hAnsi="Arial" w:cs="Arial"/>
          <w:b/>
          <w:bCs/>
          <w:sz w:val="22"/>
          <w:szCs w:val="22"/>
          <w:lang w:val="es-419"/>
        </w:rPr>
      </w:pPr>
    </w:p>
    <w:p w14:paraId="00B29731" w14:textId="38FF312F" w:rsidR="00365C91" w:rsidRPr="00DE52B4" w:rsidRDefault="00365C91" w:rsidP="0014002B">
      <w:pPr>
        <w:spacing w:line="480" w:lineRule="auto"/>
        <w:jc w:val="center"/>
        <w:rPr>
          <w:rFonts w:ascii="Arial" w:hAnsi="Arial" w:cs="Arial"/>
          <w:b/>
          <w:bCs/>
          <w:sz w:val="22"/>
          <w:szCs w:val="22"/>
          <w:lang w:val="es-419"/>
        </w:rPr>
      </w:pPr>
      <w:r w:rsidRPr="00DE52B4">
        <w:rPr>
          <w:rFonts w:ascii="Arial" w:hAnsi="Arial" w:cs="Arial"/>
          <w:b/>
          <w:bCs/>
          <w:sz w:val="22"/>
          <w:szCs w:val="22"/>
          <w:lang w:val="es-419"/>
        </w:rPr>
        <w:t>Tutor: Martha Liliana Quevedo</w:t>
      </w:r>
    </w:p>
    <w:p w14:paraId="1998C908" w14:textId="77777777" w:rsidR="00365C91" w:rsidRPr="00DE52B4" w:rsidRDefault="00365C91" w:rsidP="0014002B">
      <w:pPr>
        <w:spacing w:line="480" w:lineRule="auto"/>
        <w:jc w:val="center"/>
        <w:rPr>
          <w:rFonts w:ascii="Arial" w:hAnsi="Arial" w:cs="Arial"/>
          <w:b/>
          <w:bCs/>
          <w:sz w:val="22"/>
          <w:szCs w:val="22"/>
          <w:lang w:val="es-419"/>
        </w:rPr>
      </w:pPr>
    </w:p>
    <w:p w14:paraId="450DF99E" w14:textId="77777777" w:rsidR="00365C91" w:rsidRPr="00DE52B4" w:rsidRDefault="00365C91" w:rsidP="0014002B">
      <w:pPr>
        <w:spacing w:line="480" w:lineRule="auto"/>
        <w:rPr>
          <w:rFonts w:ascii="Arial" w:hAnsi="Arial" w:cs="Arial"/>
          <w:b/>
          <w:bCs/>
          <w:sz w:val="22"/>
          <w:szCs w:val="22"/>
          <w:lang w:val="es-419"/>
        </w:rPr>
      </w:pPr>
    </w:p>
    <w:p w14:paraId="5BE61D6D" w14:textId="77777777" w:rsidR="00365C91" w:rsidRPr="00DE52B4" w:rsidRDefault="00365C91" w:rsidP="0014002B">
      <w:pPr>
        <w:spacing w:line="480" w:lineRule="auto"/>
        <w:jc w:val="center"/>
        <w:rPr>
          <w:rFonts w:ascii="Arial" w:hAnsi="Arial" w:cs="Arial"/>
          <w:b/>
          <w:bCs/>
          <w:sz w:val="22"/>
          <w:szCs w:val="22"/>
          <w:lang w:val="es-419"/>
        </w:rPr>
      </w:pPr>
    </w:p>
    <w:p w14:paraId="7B5F48F9" w14:textId="736C5425" w:rsidR="00365C91" w:rsidRDefault="00365C91" w:rsidP="0014002B">
      <w:pPr>
        <w:spacing w:line="480" w:lineRule="auto"/>
        <w:jc w:val="center"/>
        <w:rPr>
          <w:rFonts w:ascii="Arial" w:hAnsi="Arial" w:cs="Arial"/>
          <w:b/>
          <w:bCs/>
          <w:sz w:val="22"/>
          <w:szCs w:val="22"/>
          <w:lang w:val="es-419"/>
        </w:rPr>
      </w:pPr>
      <w:r w:rsidRPr="00365C91">
        <w:rPr>
          <w:rFonts w:ascii="Arial" w:hAnsi="Arial" w:cs="Arial"/>
          <w:b/>
          <w:bCs/>
          <w:sz w:val="22"/>
          <w:szCs w:val="22"/>
          <w:lang w:val="es-419"/>
        </w:rPr>
        <w:t>Universidad Nacional Abierta y a D</w:t>
      </w:r>
      <w:r>
        <w:rPr>
          <w:rFonts w:ascii="Arial" w:hAnsi="Arial" w:cs="Arial"/>
          <w:b/>
          <w:bCs/>
          <w:sz w:val="22"/>
          <w:szCs w:val="22"/>
          <w:lang w:val="es-419"/>
        </w:rPr>
        <w:t xml:space="preserve">istancia </w:t>
      </w:r>
    </w:p>
    <w:p w14:paraId="43323DE3" w14:textId="77777777" w:rsidR="00365C91" w:rsidRPr="00365C91" w:rsidRDefault="00365C91" w:rsidP="0014002B">
      <w:pPr>
        <w:spacing w:line="480" w:lineRule="auto"/>
        <w:jc w:val="center"/>
        <w:rPr>
          <w:rFonts w:ascii="Arial" w:hAnsi="Arial" w:cs="Arial"/>
          <w:b/>
          <w:bCs/>
          <w:sz w:val="22"/>
          <w:szCs w:val="22"/>
          <w:lang w:val="es-419"/>
        </w:rPr>
      </w:pPr>
      <w:r w:rsidRPr="00365C91">
        <w:rPr>
          <w:rFonts w:ascii="Arial" w:hAnsi="Arial" w:cs="Arial"/>
          <w:b/>
          <w:bCs/>
          <w:sz w:val="22"/>
          <w:szCs w:val="22"/>
          <w:lang w:val="es-419"/>
        </w:rPr>
        <w:t>Unidad gestora: Escuela de Ciencias Básicas Tecnología e Ingeniería</w:t>
      </w:r>
    </w:p>
    <w:p w14:paraId="797CF684" w14:textId="77777777" w:rsidR="00365C91" w:rsidRPr="00365C91" w:rsidRDefault="00365C91" w:rsidP="0014002B">
      <w:pPr>
        <w:spacing w:line="480" w:lineRule="auto"/>
        <w:jc w:val="center"/>
        <w:rPr>
          <w:rFonts w:ascii="Arial" w:hAnsi="Arial" w:cs="Arial"/>
          <w:b/>
          <w:bCs/>
          <w:sz w:val="22"/>
          <w:szCs w:val="22"/>
          <w:lang w:val="es-419"/>
        </w:rPr>
      </w:pPr>
      <w:r w:rsidRPr="00365C91">
        <w:rPr>
          <w:rFonts w:ascii="Arial" w:hAnsi="Arial" w:cs="Arial"/>
          <w:b/>
          <w:bCs/>
          <w:sz w:val="22"/>
          <w:szCs w:val="22"/>
          <w:lang w:val="es-419"/>
        </w:rPr>
        <w:t>Programa: Ingeniería de Sistemas</w:t>
      </w:r>
    </w:p>
    <w:p w14:paraId="4A0A29FA" w14:textId="77777777" w:rsidR="00365C91" w:rsidRPr="00365C91" w:rsidRDefault="00365C91" w:rsidP="0014002B">
      <w:pPr>
        <w:spacing w:line="480" w:lineRule="auto"/>
        <w:jc w:val="center"/>
        <w:rPr>
          <w:rFonts w:ascii="Arial" w:hAnsi="Arial" w:cs="Arial"/>
          <w:b/>
          <w:bCs/>
          <w:sz w:val="22"/>
          <w:szCs w:val="22"/>
          <w:lang w:val="es-419"/>
        </w:rPr>
      </w:pPr>
      <w:r w:rsidRPr="00365C91">
        <w:rPr>
          <w:rFonts w:ascii="Arial" w:hAnsi="Arial" w:cs="Arial"/>
          <w:b/>
          <w:bCs/>
          <w:sz w:val="22"/>
          <w:szCs w:val="22"/>
          <w:lang w:val="es-419"/>
        </w:rPr>
        <w:t>Curso: Teoría de Sistemas en las Organizaciones</w:t>
      </w:r>
    </w:p>
    <w:p w14:paraId="02F937C3" w14:textId="68C32D4E" w:rsidR="00365C91" w:rsidRPr="00727D65" w:rsidRDefault="00365C91" w:rsidP="0014002B">
      <w:pPr>
        <w:spacing w:line="480" w:lineRule="auto"/>
        <w:jc w:val="center"/>
        <w:rPr>
          <w:rFonts w:ascii="Arial" w:hAnsi="Arial" w:cs="Arial"/>
          <w:b/>
          <w:bCs/>
          <w:sz w:val="22"/>
          <w:szCs w:val="22"/>
        </w:rPr>
      </w:pPr>
      <w:r w:rsidRPr="00727D65">
        <w:rPr>
          <w:rFonts w:ascii="Arial" w:hAnsi="Arial" w:cs="Arial"/>
          <w:b/>
          <w:bCs/>
          <w:sz w:val="22"/>
          <w:szCs w:val="22"/>
        </w:rPr>
        <w:t>Código: 213023_493</w:t>
      </w:r>
    </w:p>
    <w:p w14:paraId="5E5658E7" w14:textId="63590499" w:rsidR="00365C91" w:rsidRPr="00727D65" w:rsidRDefault="00365C91" w:rsidP="0014002B">
      <w:pPr>
        <w:spacing w:line="480" w:lineRule="auto"/>
        <w:jc w:val="center"/>
        <w:rPr>
          <w:rFonts w:ascii="Arial" w:hAnsi="Arial" w:cs="Arial"/>
          <w:b/>
          <w:bCs/>
          <w:sz w:val="22"/>
          <w:szCs w:val="22"/>
        </w:rPr>
      </w:pPr>
      <w:r w:rsidRPr="00727D65">
        <w:rPr>
          <w:rFonts w:ascii="Arial" w:hAnsi="Arial" w:cs="Arial"/>
          <w:b/>
          <w:bCs/>
          <w:sz w:val="22"/>
          <w:szCs w:val="22"/>
        </w:rPr>
        <w:t>20</w:t>
      </w:r>
      <w:r w:rsidR="0014002B" w:rsidRPr="00727D65">
        <w:rPr>
          <w:rFonts w:ascii="Arial" w:hAnsi="Arial" w:cs="Arial"/>
          <w:b/>
          <w:bCs/>
          <w:sz w:val="22"/>
          <w:szCs w:val="22"/>
        </w:rPr>
        <w:t>26</w:t>
      </w:r>
    </w:p>
    <w:p w14:paraId="7F9BB9BB" w14:textId="77777777" w:rsidR="00365C91" w:rsidRPr="00727D65" w:rsidRDefault="00365C91" w:rsidP="0014002B">
      <w:pPr>
        <w:spacing w:line="480" w:lineRule="auto"/>
        <w:jc w:val="center"/>
        <w:rPr>
          <w:rFonts w:ascii="Arial" w:hAnsi="Arial" w:cs="Arial"/>
          <w:b/>
          <w:bCs/>
          <w:sz w:val="22"/>
          <w:szCs w:val="22"/>
        </w:rPr>
      </w:pPr>
    </w:p>
    <w:p w14:paraId="6854135E" w14:textId="77777777" w:rsidR="00365C91" w:rsidRPr="00727D65" w:rsidRDefault="00365C91" w:rsidP="0014002B">
      <w:pPr>
        <w:spacing w:line="480" w:lineRule="auto"/>
        <w:jc w:val="center"/>
        <w:rPr>
          <w:rFonts w:ascii="Arial" w:hAnsi="Arial" w:cs="Arial"/>
          <w:b/>
          <w:bCs/>
          <w:sz w:val="22"/>
          <w:szCs w:val="22"/>
        </w:rPr>
      </w:pPr>
    </w:p>
    <w:p w14:paraId="78C00F44" w14:textId="4DF20AE4" w:rsidR="00365C91" w:rsidRPr="00F05193" w:rsidRDefault="00F05193" w:rsidP="0014002B">
      <w:pPr>
        <w:pStyle w:val="Title"/>
        <w:spacing w:line="480" w:lineRule="auto"/>
        <w:jc w:val="center"/>
        <w:rPr>
          <w:rFonts w:ascii="Arial" w:hAnsi="Arial" w:cs="Arial"/>
          <w:b/>
          <w:bCs/>
          <w:sz w:val="22"/>
          <w:szCs w:val="22"/>
        </w:rPr>
      </w:pPr>
      <w:r w:rsidRPr="00F05193">
        <w:rPr>
          <w:rFonts w:ascii="Arial" w:hAnsi="Arial" w:cs="Arial"/>
          <w:b/>
          <w:bCs/>
          <w:sz w:val="22"/>
          <w:szCs w:val="22"/>
        </w:rPr>
        <w:lastRenderedPageBreak/>
        <w:t>The technological transformation of Colombian companies</w:t>
      </w:r>
    </w:p>
    <w:p w14:paraId="72177871" w14:textId="67105674" w:rsidR="0014002B" w:rsidRDefault="0014002B" w:rsidP="0014002B">
      <w:pPr>
        <w:spacing w:line="480" w:lineRule="auto"/>
        <w:rPr>
          <w:rFonts w:ascii="Arial" w:hAnsi="Arial" w:cs="Arial"/>
          <w:sz w:val="22"/>
          <w:szCs w:val="22"/>
        </w:rPr>
      </w:pPr>
      <w:r>
        <w:tab/>
      </w:r>
      <w:r w:rsidRPr="0014002B">
        <w:rPr>
          <w:rFonts w:ascii="Arial" w:hAnsi="Arial" w:cs="Arial"/>
          <w:sz w:val="22"/>
          <w:szCs w:val="22"/>
        </w:rPr>
        <w:t xml:space="preserve">Colombian </w:t>
      </w:r>
      <w:r>
        <w:rPr>
          <w:rFonts w:ascii="Arial" w:hAnsi="Arial" w:cs="Arial"/>
          <w:sz w:val="22"/>
          <w:szCs w:val="22"/>
        </w:rPr>
        <w:t>business environment fac</w:t>
      </w:r>
      <w:r w:rsidR="00727D65">
        <w:rPr>
          <w:rFonts w:ascii="Arial" w:hAnsi="Arial" w:cs="Arial"/>
          <w:sz w:val="22"/>
          <w:szCs w:val="22"/>
        </w:rPr>
        <w:t>es</w:t>
      </w:r>
      <w:r>
        <w:rPr>
          <w:rFonts w:ascii="Arial" w:hAnsi="Arial" w:cs="Arial"/>
          <w:sz w:val="22"/>
          <w:szCs w:val="22"/>
        </w:rPr>
        <w:t xml:space="preserve"> several technological challenges</w:t>
      </w:r>
      <w:r w:rsidR="00727D65">
        <w:rPr>
          <w:rFonts w:ascii="Arial" w:hAnsi="Arial" w:cs="Arial"/>
          <w:sz w:val="22"/>
          <w:szCs w:val="22"/>
        </w:rPr>
        <w:t>.</w:t>
      </w:r>
      <w:r w:rsidR="003A0ABD">
        <w:rPr>
          <w:rFonts w:ascii="Arial" w:hAnsi="Arial" w:cs="Arial"/>
          <w:sz w:val="22"/>
          <w:szCs w:val="22"/>
        </w:rPr>
        <w:t xml:space="preserve"> DANE </w:t>
      </w:r>
      <w:r w:rsidR="003204C8">
        <w:rPr>
          <w:rFonts w:ascii="Arial" w:hAnsi="Arial" w:cs="Arial"/>
          <w:sz w:val="22"/>
          <w:szCs w:val="22"/>
        </w:rPr>
        <w:t>(</w:t>
      </w:r>
      <w:r w:rsidR="00727D65">
        <w:rPr>
          <w:rFonts w:ascii="Arial" w:hAnsi="Arial" w:cs="Arial"/>
          <w:sz w:val="22"/>
          <w:szCs w:val="22"/>
        </w:rPr>
        <w:t xml:space="preserve">National Administrative Department of </w:t>
      </w:r>
      <w:r w:rsidR="003204C8">
        <w:rPr>
          <w:rFonts w:ascii="Arial" w:hAnsi="Arial" w:cs="Arial"/>
          <w:sz w:val="22"/>
          <w:szCs w:val="22"/>
        </w:rPr>
        <w:t>Statistic</w:t>
      </w:r>
      <w:r w:rsidR="00727D65">
        <w:rPr>
          <w:rFonts w:ascii="Arial" w:hAnsi="Arial" w:cs="Arial"/>
          <w:sz w:val="22"/>
          <w:szCs w:val="22"/>
        </w:rPr>
        <w:t>s</w:t>
      </w:r>
      <w:r w:rsidR="003204C8">
        <w:rPr>
          <w:rFonts w:ascii="Arial" w:hAnsi="Arial" w:cs="Arial"/>
          <w:sz w:val="22"/>
          <w:szCs w:val="22"/>
        </w:rPr>
        <w:t>)</w:t>
      </w:r>
      <w:r w:rsidR="003A0ABD">
        <w:rPr>
          <w:rFonts w:ascii="Arial" w:hAnsi="Arial" w:cs="Arial"/>
          <w:sz w:val="22"/>
          <w:szCs w:val="22"/>
        </w:rPr>
        <w:t xml:space="preserve"> </w:t>
      </w:r>
      <w:r w:rsidR="00727D65">
        <w:rPr>
          <w:rFonts w:ascii="Arial" w:hAnsi="Arial" w:cs="Arial"/>
          <w:sz w:val="22"/>
          <w:szCs w:val="22"/>
        </w:rPr>
        <w:t>reported</w:t>
      </w:r>
      <w:r w:rsidR="003204C8">
        <w:rPr>
          <w:rFonts w:ascii="Arial" w:hAnsi="Arial" w:cs="Arial"/>
          <w:sz w:val="22"/>
          <w:szCs w:val="22"/>
        </w:rPr>
        <w:t xml:space="preserve"> that </w:t>
      </w:r>
      <w:r w:rsidR="003A0ABD">
        <w:rPr>
          <w:rFonts w:ascii="Arial" w:hAnsi="Arial" w:cs="Arial"/>
          <w:sz w:val="22"/>
          <w:szCs w:val="22"/>
        </w:rPr>
        <w:t>only 65.6</w:t>
      </w:r>
      <w:r w:rsidR="003204C8">
        <w:rPr>
          <w:rFonts w:ascii="Arial" w:hAnsi="Arial" w:cs="Arial"/>
          <w:sz w:val="22"/>
          <w:szCs w:val="22"/>
        </w:rPr>
        <w:t>%</w:t>
      </w:r>
      <w:r w:rsidR="003A0ABD">
        <w:rPr>
          <w:rFonts w:ascii="Arial" w:hAnsi="Arial" w:cs="Arial"/>
          <w:sz w:val="22"/>
          <w:szCs w:val="22"/>
        </w:rPr>
        <w:t xml:space="preserve"> of homes ha</w:t>
      </w:r>
      <w:r w:rsidR="003204C8">
        <w:rPr>
          <w:rFonts w:ascii="Arial" w:hAnsi="Arial" w:cs="Arial"/>
          <w:sz w:val="22"/>
          <w:szCs w:val="22"/>
        </w:rPr>
        <w:t>ve</w:t>
      </w:r>
      <w:r w:rsidR="003A0ABD">
        <w:rPr>
          <w:rFonts w:ascii="Arial" w:hAnsi="Arial" w:cs="Arial"/>
          <w:sz w:val="22"/>
          <w:szCs w:val="22"/>
        </w:rPr>
        <w:t xml:space="preserve"> </w:t>
      </w:r>
      <w:r w:rsidR="00727D65">
        <w:rPr>
          <w:rFonts w:ascii="Arial" w:hAnsi="Arial" w:cs="Arial"/>
          <w:sz w:val="22"/>
          <w:szCs w:val="22"/>
        </w:rPr>
        <w:t xml:space="preserve">an </w:t>
      </w:r>
      <w:r w:rsidR="003A0ABD">
        <w:rPr>
          <w:rFonts w:ascii="Arial" w:hAnsi="Arial" w:cs="Arial"/>
          <w:sz w:val="22"/>
          <w:szCs w:val="22"/>
        </w:rPr>
        <w:t>internet connection</w:t>
      </w:r>
      <w:r w:rsidR="00647372">
        <w:rPr>
          <w:rFonts w:ascii="Arial" w:hAnsi="Arial" w:cs="Arial"/>
          <w:sz w:val="22"/>
          <w:szCs w:val="22"/>
        </w:rPr>
        <w:t>,</w:t>
      </w:r>
      <w:r w:rsidR="003A0ABD">
        <w:rPr>
          <w:rFonts w:ascii="Arial" w:hAnsi="Arial" w:cs="Arial"/>
          <w:sz w:val="22"/>
          <w:szCs w:val="22"/>
        </w:rPr>
        <w:t xml:space="preserve"> that represent an obstacle to promot</w:t>
      </w:r>
      <w:r w:rsidR="00647372">
        <w:rPr>
          <w:rFonts w:ascii="Arial" w:hAnsi="Arial" w:cs="Arial"/>
          <w:sz w:val="22"/>
          <w:szCs w:val="22"/>
        </w:rPr>
        <w:t>ing many</w:t>
      </w:r>
      <w:r w:rsidR="003A0ABD">
        <w:rPr>
          <w:rFonts w:ascii="Arial" w:hAnsi="Arial" w:cs="Arial"/>
          <w:sz w:val="22"/>
          <w:szCs w:val="22"/>
        </w:rPr>
        <w:t xml:space="preserve"> products</w:t>
      </w:r>
      <w:r w:rsidR="00647372">
        <w:rPr>
          <w:rFonts w:ascii="Arial" w:hAnsi="Arial" w:cs="Arial"/>
          <w:sz w:val="22"/>
          <w:szCs w:val="22"/>
        </w:rPr>
        <w:t xml:space="preserve"> and services</w:t>
      </w:r>
      <w:r w:rsidR="003A0ABD">
        <w:rPr>
          <w:rFonts w:ascii="Arial" w:hAnsi="Arial" w:cs="Arial"/>
          <w:sz w:val="22"/>
          <w:szCs w:val="22"/>
        </w:rPr>
        <w:t xml:space="preserve"> to people without </w:t>
      </w:r>
      <w:r w:rsidR="00647372">
        <w:rPr>
          <w:rFonts w:ascii="Arial" w:hAnsi="Arial" w:cs="Arial"/>
          <w:sz w:val="22"/>
          <w:szCs w:val="22"/>
        </w:rPr>
        <w:t xml:space="preserve">a </w:t>
      </w:r>
      <w:r w:rsidR="003A0ABD">
        <w:rPr>
          <w:rFonts w:ascii="Arial" w:hAnsi="Arial" w:cs="Arial"/>
          <w:sz w:val="22"/>
          <w:szCs w:val="22"/>
        </w:rPr>
        <w:t>connection</w:t>
      </w:r>
      <w:r w:rsidR="003204C8">
        <w:rPr>
          <w:rFonts w:ascii="Arial" w:hAnsi="Arial" w:cs="Arial"/>
          <w:sz w:val="22"/>
          <w:szCs w:val="22"/>
        </w:rPr>
        <w:t xml:space="preserve">. Additionally, there are many people </w:t>
      </w:r>
      <w:r w:rsidR="00727D65">
        <w:rPr>
          <w:rFonts w:ascii="Arial" w:hAnsi="Arial" w:cs="Arial"/>
          <w:sz w:val="22"/>
          <w:szCs w:val="22"/>
        </w:rPr>
        <w:t>who</w:t>
      </w:r>
      <w:r w:rsidR="003204C8">
        <w:rPr>
          <w:rFonts w:ascii="Arial" w:hAnsi="Arial" w:cs="Arial"/>
          <w:sz w:val="22"/>
          <w:szCs w:val="22"/>
        </w:rPr>
        <w:t xml:space="preserve"> don’t know how to properly</w:t>
      </w:r>
      <w:r w:rsidR="00727D65">
        <w:rPr>
          <w:rFonts w:ascii="Arial" w:hAnsi="Arial" w:cs="Arial"/>
          <w:sz w:val="22"/>
          <w:szCs w:val="22"/>
        </w:rPr>
        <w:t xml:space="preserve"> use</w:t>
      </w:r>
      <w:r w:rsidR="003204C8">
        <w:rPr>
          <w:rFonts w:ascii="Arial" w:hAnsi="Arial" w:cs="Arial"/>
          <w:sz w:val="22"/>
          <w:szCs w:val="22"/>
        </w:rPr>
        <w:t xml:space="preserve"> any technological device</w:t>
      </w:r>
      <w:r w:rsidR="00727D65">
        <w:rPr>
          <w:rFonts w:ascii="Arial" w:hAnsi="Arial" w:cs="Arial"/>
          <w:sz w:val="22"/>
          <w:szCs w:val="22"/>
        </w:rPr>
        <w:t>,</w:t>
      </w:r>
      <w:r w:rsidR="003204C8">
        <w:rPr>
          <w:rFonts w:ascii="Arial" w:hAnsi="Arial" w:cs="Arial"/>
          <w:sz w:val="22"/>
          <w:szCs w:val="22"/>
        </w:rPr>
        <w:t xml:space="preserve"> but they are potential customers.</w:t>
      </w:r>
      <w:r w:rsidR="00D83756">
        <w:rPr>
          <w:rFonts w:ascii="Arial" w:hAnsi="Arial" w:cs="Arial"/>
          <w:sz w:val="22"/>
          <w:szCs w:val="22"/>
        </w:rPr>
        <w:t xml:space="preserve"> </w:t>
      </w:r>
      <w:r w:rsidR="00727D65">
        <w:rPr>
          <w:rFonts w:ascii="Arial" w:hAnsi="Arial" w:cs="Arial"/>
          <w:sz w:val="22"/>
          <w:szCs w:val="22"/>
        </w:rPr>
        <w:t>On</w:t>
      </w:r>
      <w:r w:rsidR="00D83756">
        <w:rPr>
          <w:rFonts w:ascii="Arial" w:hAnsi="Arial" w:cs="Arial"/>
          <w:sz w:val="22"/>
          <w:szCs w:val="22"/>
        </w:rPr>
        <w:t xml:space="preserve"> other hand</w:t>
      </w:r>
      <w:r w:rsidR="00727D65">
        <w:rPr>
          <w:rFonts w:ascii="Arial" w:hAnsi="Arial" w:cs="Arial"/>
          <w:sz w:val="22"/>
          <w:szCs w:val="22"/>
        </w:rPr>
        <w:t>,</w:t>
      </w:r>
      <w:r w:rsidR="00D83756">
        <w:rPr>
          <w:rFonts w:ascii="Arial" w:hAnsi="Arial" w:cs="Arial"/>
          <w:sz w:val="22"/>
          <w:szCs w:val="22"/>
        </w:rPr>
        <w:t xml:space="preserve"> </w:t>
      </w:r>
      <w:r w:rsidR="00F247E0" w:rsidRPr="00F247E0">
        <w:rPr>
          <w:rFonts w:ascii="Arial" w:hAnsi="Arial" w:cs="Arial"/>
          <w:sz w:val="22"/>
          <w:szCs w:val="22"/>
        </w:rPr>
        <w:t>many Colombian companies, especially small and medium-sized businesses, face financial and resource limitations that can make investment in technological innovation difficult.</w:t>
      </w:r>
      <w:r w:rsidR="00FC5DD8">
        <w:rPr>
          <w:rFonts w:ascii="Arial" w:hAnsi="Arial" w:cs="Arial"/>
          <w:sz w:val="22"/>
          <w:szCs w:val="22"/>
        </w:rPr>
        <w:t xml:space="preserve"> </w:t>
      </w:r>
    </w:p>
    <w:p w14:paraId="7C09ECE8" w14:textId="4BDC25B9" w:rsidR="00FC5DD8" w:rsidRDefault="003204C8" w:rsidP="0014002B">
      <w:pPr>
        <w:spacing w:line="480" w:lineRule="auto"/>
        <w:rPr>
          <w:rFonts w:ascii="Arial" w:hAnsi="Arial" w:cs="Arial"/>
          <w:sz w:val="22"/>
          <w:szCs w:val="22"/>
        </w:rPr>
      </w:pPr>
      <w:r>
        <w:rPr>
          <w:rFonts w:ascii="Arial" w:hAnsi="Arial" w:cs="Arial"/>
          <w:sz w:val="22"/>
          <w:szCs w:val="22"/>
        </w:rPr>
        <w:tab/>
      </w:r>
      <w:r w:rsidR="00647372" w:rsidRPr="00647372">
        <w:rPr>
          <w:rFonts w:ascii="Arial" w:hAnsi="Arial" w:cs="Arial"/>
          <w:sz w:val="22"/>
          <w:szCs w:val="22"/>
        </w:rPr>
        <w:t xml:space="preserve">For those reasons and more, Colombian companies look for developing easy, light software; the main idea is to give everyone access to the products and services.  </w:t>
      </w:r>
      <w:r w:rsidR="00D83756">
        <w:rPr>
          <w:rFonts w:ascii="Arial" w:hAnsi="Arial" w:cs="Arial"/>
          <w:sz w:val="22"/>
          <w:szCs w:val="22"/>
        </w:rPr>
        <w:t xml:space="preserve"> </w:t>
      </w:r>
    </w:p>
    <w:p w14:paraId="38E9D373" w14:textId="77777777" w:rsidR="00DE52B4" w:rsidRDefault="00FC5DD8" w:rsidP="0014002B">
      <w:pPr>
        <w:spacing w:line="480" w:lineRule="auto"/>
        <w:rPr>
          <w:rFonts w:ascii="Arial" w:hAnsi="Arial" w:cs="Arial"/>
          <w:sz w:val="22"/>
          <w:szCs w:val="22"/>
        </w:rPr>
      </w:pPr>
      <w:r>
        <w:rPr>
          <w:rFonts w:ascii="Arial" w:hAnsi="Arial" w:cs="Arial"/>
          <w:sz w:val="22"/>
          <w:szCs w:val="22"/>
        </w:rPr>
        <w:tab/>
      </w:r>
      <w:r w:rsidR="00D07F5F" w:rsidRPr="00D07F5F">
        <w:rPr>
          <w:rFonts w:ascii="Arial" w:hAnsi="Arial" w:cs="Arial"/>
          <w:sz w:val="22"/>
          <w:szCs w:val="22"/>
        </w:rPr>
        <w:t>The technological transformation of Colombian companies can embrace different tools developed here and obtained from technological giant businesses, such as agent bots and artificial intelligence for decision-making</w:t>
      </w:r>
      <w:r w:rsidR="00D07F5F">
        <w:rPr>
          <w:rFonts w:ascii="Arial" w:hAnsi="Arial" w:cs="Arial"/>
          <w:sz w:val="22"/>
          <w:szCs w:val="22"/>
        </w:rPr>
        <w:t>.</w:t>
      </w:r>
    </w:p>
    <w:p w14:paraId="5C06696F" w14:textId="023AD4D0" w:rsidR="00852A8C" w:rsidRDefault="00DE52B4" w:rsidP="001507CA">
      <w:pPr>
        <w:spacing w:line="480" w:lineRule="auto"/>
        <w:ind w:firstLine="720"/>
        <w:rPr>
          <w:rFonts w:ascii="Arial" w:hAnsi="Arial" w:cs="Arial"/>
          <w:sz w:val="22"/>
          <w:szCs w:val="22"/>
        </w:rPr>
      </w:pPr>
      <w:r w:rsidRPr="00DE52B4">
        <w:rPr>
          <w:rFonts w:ascii="Arial" w:hAnsi="Arial" w:cs="Arial"/>
          <w:sz w:val="22"/>
          <w:szCs w:val="22"/>
        </w:rPr>
        <w:t xml:space="preserve">Colombia has a strong culture associate to create startup, </w:t>
      </w:r>
      <w:r>
        <w:rPr>
          <w:rFonts w:ascii="Arial" w:hAnsi="Arial" w:cs="Arial"/>
          <w:sz w:val="22"/>
          <w:szCs w:val="22"/>
        </w:rPr>
        <w:t>anyone and anywhere of the cities has a table already to offers eatable things or offer services as cut hair manicure every of those star</w:t>
      </w:r>
      <w:r w:rsidR="007B680C">
        <w:rPr>
          <w:rFonts w:ascii="Arial" w:hAnsi="Arial" w:cs="Arial"/>
          <w:sz w:val="22"/>
          <w:szCs w:val="22"/>
        </w:rPr>
        <w:t>tups</w:t>
      </w:r>
      <w:r>
        <w:rPr>
          <w:rFonts w:ascii="Arial" w:hAnsi="Arial" w:cs="Arial"/>
          <w:sz w:val="22"/>
          <w:szCs w:val="22"/>
        </w:rPr>
        <w:t xml:space="preserve"> has created an innovational </w:t>
      </w:r>
      <w:r w:rsidR="007B680C">
        <w:rPr>
          <w:rFonts w:ascii="Arial" w:hAnsi="Arial" w:cs="Arial"/>
          <w:sz w:val="22"/>
          <w:szCs w:val="22"/>
        </w:rPr>
        <w:t>proposal something that can make difference of the rest of companies but only a few people knows they exist then it is common they use social media to make marketing digital according to Uribe Baltran</w:t>
      </w:r>
      <w:r w:rsidR="00D66334">
        <w:rPr>
          <w:rFonts w:ascii="Arial" w:hAnsi="Arial" w:cs="Arial"/>
          <w:sz w:val="22"/>
          <w:szCs w:val="22"/>
        </w:rPr>
        <w:t xml:space="preserve"> and </w:t>
      </w:r>
      <w:r w:rsidR="00D66334" w:rsidRPr="00D66334">
        <w:rPr>
          <w:rFonts w:ascii="Arial" w:hAnsi="Arial" w:cs="Arial"/>
          <w:sz w:val="22"/>
          <w:szCs w:val="22"/>
        </w:rPr>
        <w:t>Sabogal Neira</w:t>
      </w:r>
      <w:r w:rsidR="007B680C">
        <w:rPr>
          <w:rFonts w:ascii="Arial" w:hAnsi="Arial" w:cs="Arial"/>
          <w:sz w:val="22"/>
          <w:szCs w:val="22"/>
        </w:rPr>
        <w:t xml:space="preserve"> these companies preferred Instagram and Facebook where they posted images and videos created by themselves usually they</w:t>
      </w:r>
      <w:r w:rsidR="000F39A6">
        <w:rPr>
          <w:rFonts w:ascii="Arial" w:hAnsi="Arial" w:cs="Arial"/>
          <w:sz w:val="22"/>
          <w:szCs w:val="22"/>
        </w:rPr>
        <w:t xml:space="preserve"> don’t know how to properly use</w:t>
      </w:r>
      <w:r w:rsidR="007B680C">
        <w:rPr>
          <w:rFonts w:ascii="Arial" w:hAnsi="Arial" w:cs="Arial"/>
          <w:sz w:val="22"/>
          <w:szCs w:val="22"/>
        </w:rPr>
        <w:t xml:space="preserve"> </w:t>
      </w:r>
      <w:r w:rsidR="000F39A6">
        <w:rPr>
          <w:rFonts w:ascii="Arial" w:hAnsi="Arial" w:cs="Arial"/>
          <w:sz w:val="22"/>
          <w:szCs w:val="22"/>
        </w:rPr>
        <w:t>social medias.</w:t>
      </w:r>
    </w:p>
    <w:p w14:paraId="2AFF512D" w14:textId="0182B6B2" w:rsidR="004B5C0C" w:rsidRDefault="001507CA" w:rsidP="00450917">
      <w:pPr>
        <w:spacing w:line="480" w:lineRule="auto"/>
        <w:ind w:firstLine="720"/>
        <w:rPr>
          <w:rFonts w:ascii="Arial" w:hAnsi="Arial" w:cs="Arial"/>
          <w:sz w:val="22"/>
          <w:szCs w:val="22"/>
        </w:rPr>
      </w:pPr>
      <w:proofErr w:type="spellStart"/>
      <w:r w:rsidRPr="001507CA">
        <w:rPr>
          <w:rFonts w:ascii="Arial" w:hAnsi="Arial" w:cs="Arial"/>
          <w:sz w:val="22"/>
          <w:szCs w:val="22"/>
        </w:rPr>
        <w:t>Creamedia</w:t>
      </w:r>
      <w:proofErr w:type="spellEnd"/>
      <w:r w:rsidRPr="001507CA">
        <w:rPr>
          <w:rFonts w:ascii="Arial" w:hAnsi="Arial" w:cs="Arial"/>
          <w:sz w:val="22"/>
          <w:szCs w:val="22"/>
        </w:rPr>
        <w:t xml:space="preserve"> is a company that help to small-size companies properly promote their products and services using social media. Its services include bootcamps that teach how to create strategies the let gets views.</w:t>
      </w:r>
    </w:p>
    <w:p w14:paraId="1F644D95" w14:textId="51675EFF" w:rsidR="00450917" w:rsidRDefault="00450917" w:rsidP="00991A7B">
      <w:pPr>
        <w:spacing w:line="480" w:lineRule="auto"/>
        <w:ind w:firstLine="720"/>
        <w:rPr>
          <w:rFonts w:ascii="Arial" w:hAnsi="Arial" w:cs="Arial"/>
          <w:sz w:val="22"/>
          <w:szCs w:val="22"/>
        </w:rPr>
      </w:pPr>
      <w:r w:rsidRPr="00450917">
        <w:rPr>
          <w:rFonts w:ascii="Arial" w:hAnsi="Arial" w:cs="Arial"/>
          <w:sz w:val="22"/>
          <w:szCs w:val="22"/>
        </w:rPr>
        <w:lastRenderedPageBreak/>
        <w:t>When these startups start to grow, or old medium-sized companies face the challenge of their administration and accounting, they usually require a system to track their sales and processes or understand each bill paid. The software solution could be the best option if the company has enough money, understanding that it means an initial investment and a periodic cost associate to maintenance that is crucial for keeping their information. According to Salazar Cruz and Rodrigo Polo, companies get benefits such as accurate and fast information, decreasing errors, and avoiding fraud. The adaptation could be complex; workers need to be qualified to manage this new software. Salazar Cruz and Rodrigo Polo highlight the importance of technology in decision-making for professional workers.</w:t>
      </w:r>
    </w:p>
    <w:p w14:paraId="0A730F33" w14:textId="2F1B8712" w:rsidR="004B5C0C" w:rsidRDefault="00B32B5D" w:rsidP="00991A7B">
      <w:pPr>
        <w:spacing w:line="480" w:lineRule="auto"/>
        <w:ind w:firstLine="720"/>
        <w:rPr>
          <w:rFonts w:ascii="Arial" w:hAnsi="Arial" w:cs="Arial"/>
          <w:sz w:val="22"/>
          <w:szCs w:val="22"/>
        </w:rPr>
      </w:pPr>
      <w:r w:rsidRPr="00B32B5D">
        <w:rPr>
          <w:rFonts w:ascii="Arial" w:hAnsi="Arial" w:cs="Arial"/>
          <w:sz w:val="22"/>
          <w:szCs w:val="22"/>
        </w:rPr>
        <w:t>That gives us space to check the most recent innovation: artificial intelligence for decision-making. For that to be possible, the company should have several datasets, usually obtained from the system we mentioned before, that mean this technology is available only for medium- or large-sized companies. It uses these datasets to make complex mathematical calculations and offers to show essential factors that company executives should evaluate, usually shown in a nice dashboard. That part of the software could be developed inside companies; additional giant technology companies, such as Google or Facebook, can offer information about their competitors and how to reach their target customers, which lets to make better decisions by previewing how the market is going to be.</w:t>
      </w:r>
    </w:p>
    <w:p w14:paraId="7B83CFED" w14:textId="41124A19" w:rsidR="000112F8" w:rsidRDefault="000112F8" w:rsidP="00991A7B">
      <w:pPr>
        <w:spacing w:line="480" w:lineRule="auto"/>
        <w:ind w:firstLine="720"/>
        <w:rPr>
          <w:rFonts w:ascii="Arial" w:hAnsi="Arial" w:cs="Arial"/>
          <w:sz w:val="22"/>
          <w:szCs w:val="22"/>
        </w:rPr>
      </w:pPr>
      <w:r w:rsidRPr="000112F8">
        <w:rPr>
          <w:rFonts w:ascii="Arial" w:hAnsi="Arial" w:cs="Arial"/>
          <w:sz w:val="22"/>
          <w:szCs w:val="22"/>
        </w:rPr>
        <w:t xml:space="preserve">Another common use of artificial intelligence is agent chatbots for customer assistance. According to Garcia </w:t>
      </w:r>
      <w:proofErr w:type="spellStart"/>
      <w:r w:rsidRPr="000112F8">
        <w:rPr>
          <w:rFonts w:ascii="Arial" w:hAnsi="Arial" w:cs="Arial"/>
          <w:sz w:val="22"/>
          <w:szCs w:val="22"/>
        </w:rPr>
        <w:t>Carraño</w:t>
      </w:r>
      <w:proofErr w:type="spellEnd"/>
      <w:r w:rsidRPr="000112F8">
        <w:rPr>
          <w:rFonts w:ascii="Arial" w:hAnsi="Arial" w:cs="Arial"/>
          <w:sz w:val="22"/>
          <w:szCs w:val="22"/>
        </w:rPr>
        <w:t xml:space="preserve"> that can increase gains, he focused on the hotel industry and how a chatbot can decrease the average response time and proportionally increase bookings. A chatbot called Alfred was evaluated by comparing it with human-to-human interactions with the customer service department. As a </w:t>
      </w:r>
      <w:proofErr w:type="gramStart"/>
      <w:r w:rsidRPr="000112F8">
        <w:rPr>
          <w:rFonts w:ascii="Arial" w:hAnsi="Arial" w:cs="Arial"/>
          <w:sz w:val="22"/>
          <w:szCs w:val="22"/>
        </w:rPr>
        <w:t>result</w:t>
      </w:r>
      <w:proofErr w:type="gramEnd"/>
      <w:r w:rsidRPr="000112F8">
        <w:rPr>
          <w:rFonts w:ascii="Arial" w:hAnsi="Arial" w:cs="Arial"/>
          <w:sz w:val="22"/>
          <w:szCs w:val="22"/>
        </w:rPr>
        <w:t xml:space="preserve"> it was found that in more than 80% of the cases the assistant answers correctly the queries, making easier the department's job.</w:t>
      </w:r>
    </w:p>
    <w:p w14:paraId="33A92F24" w14:textId="0A9D0354" w:rsidR="00F436D3" w:rsidRDefault="00F436D3" w:rsidP="00991A7B">
      <w:pPr>
        <w:spacing w:line="480" w:lineRule="auto"/>
        <w:ind w:firstLine="720"/>
        <w:rPr>
          <w:rFonts w:ascii="Arial" w:hAnsi="Arial" w:cs="Arial"/>
          <w:sz w:val="22"/>
          <w:szCs w:val="22"/>
        </w:rPr>
      </w:pPr>
      <w:r w:rsidRPr="00F436D3">
        <w:rPr>
          <w:rFonts w:ascii="Arial" w:hAnsi="Arial" w:cs="Arial"/>
          <w:sz w:val="22"/>
          <w:szCs w:val="22"/>
        </w:rPr>
        <w:lastRenderedPageBreak/>
        <w:t xml:space="preserve">These chatbots can be connected to WhatsApp, allowing poor people can have accesses product or services from companies at an acceptable cost to large companies. Usually, these chatbots use a large language model. It is an artificial intelligence based in neuronal net that can understand and generate natural text. They are created by some giant technology companies like Amazon or DeepSeek. After that, Colombian companies' technology teams retrain these large language models with our market context, and making they can give these great </w:t>
      </w:r>
      <w:r w:rsidRPr="00F436D3">
        <w:rPr>
          <w:rFonts w:ascii="Arial" w:hAnsi="Arial" w:cs="Arial"/>
          <w:sz w:val="22"/>
          <w:szCs w:val="22"/>
        </w:rPr>
        <w:t>answers</w:t>
      </w:r>
      <w:r w:rsidRPr="00F436D3">
        <w:rPr>
          <w:rFonts w:ascii="Arial" w:hAnsi="Arial" w:cs="Arial"/>
          <w:sz w:val="22"/>
          <w:szCs w:val="22"/>
        </w:rPr>
        <w:t xml:space="preserve"> at same time they collecting important information that is used for decision-making or training new large language models.</w:t>
      </w:r>
    </w:p>
    <w:p w14:paraId="4961FCC0" w14:textId="77777777" w:rsidR="00E8263E" w:rsidRDefault="00EB3E2E" w:rsidP="00EB3E2E">
      <w:pPr>
        <w:spacing w:line="480" w:lineRule="auto"/>
        <w:ind w:firstLine="720"/>
        <w:rPr>
          <w:rFonts w:ascii="Arial" w:hAnsi="Arial" w:cs="Arial"/>
          <w:sz w:val="22"/>
          <w:szCs w:val="22"/>
        </w:rPr>
      </w:pPr>
      <w:r w:rsidRPr="00EB3E2E">
        <w:rPr>
          <w:rFonts w:ascii="Arial" w:hAnsi="Arial" w:cs="Arial"/>
          <w:sz w:val="22"/>
          <w:szCs w:val="22"/>
        </w:rPr>
        <w:t xml:space="preserve">Our companies </w:t>
      </w:r>
      <w:r w:rsidR="008B7620" w:rsidRPr="00EB3E2E">
        <w:rPr>
          <w:rFonts w:ascii="Arial" w:hAnsi="Arial" w:cs="Arial"/>
          <w:sz w:val="22"/>
          <w:szCs w:val="22"/>
        </w:rPr>
        <w:t>envroimant</w:t>
      </w:r>
      <w:r w:rsidRPr="00EB3E2E">
        <w:rPr>
          <w:rFonts w:ascii="Arial" w:hAnsi="Arial" w:cs="Arial"/>
          <w:sz w:val="22"/>
          <w:szCs w:val="22"/>
        </w:rPr>
        <w:t xml:space="preserve"> is transforming to adopt new technologies</w:t>
      </w:r>
      <w:r w:rsidR="008B7620">
        <w:rPr>
          <w:rFonts w:ascii="Arial" w:hAnsi="Arial" w:cs="Arial"/>
          <w:sz w:val="22"/>
          <w:szCs w:val="22"/>
        </w:rPr>
        <w:t>,</w:t>
      </w:r>
      <w:r>
        <w:rPr>
          <w:rFonts w:ascii="Arial" w:hAnsi="Arial" w:cs="Arial"/>
          <w:sz w:val="22"/>
          <w:szCs w:val="22"/>
        </w:rPr>
        <w:t xml:space="preserve"> professional are making </w:t>
      </w:r>
      <w:proofErr w:type="gramStart"/>
      <w:r>
        <w:rPr>
          <w:rFonts w:ascii="Arial" w:hAnsi="Arial" w:cs="Arial"/>
          <w:sz w:val="22"/>
          <w:szCs w:val="22"/>
        </w:rPr>
        <w:t>an</w:t>
      </w:r>
      <w:proofErr w:type="gramEnd"/>
      <w:r>
        <w:rPr>
          <w:rFonts w:ascii="Arial" w:hAnsi="Arial" w:cs="Arial"/>
          <w:sz w:val="22"/>
          <w:szCs w:val="22"/>
        </w:rPr>
        <w:t xml:space="preserve"> great effort to implement these technologies </w:t>
      </w:r>
      <w:r w:rsidR="008B7620">
        <w:rPr>
          <w:rFonts w:ascii="Arial" w:hAnsi="Arial" w:cs="Arial"/>
          <w:sz w:val="22"/>
          <w:szCs w:val="22"/>
        </w:rPr>
        <w:t xml:space="preserve">despite the limit resources, people are learning to use these new technologies and state try to enlarge internet connection, I think to continue this process we need to build our local infrastructure for keeping save our </w:t>
      </w:r>
      <w:r w:rsidR="00F05193">
        <w:rPr>
          <w:rFonts w:ascii="Arial" w:hAnsi="Arial" w:cs="Arial"/>
          <w:sz w:val="22"/>
          <w:szCs w:val="22"/>
        </w:rPr>
        <w:t>information</w:t>
      </w:r>
      <w:r w:rsidR="008B7620">
        <w:rPr>
          <w:rFonts w:ascii="Arial" w:hAnsi="Arial" w:cs="Arial"/>
          <w:sz w:val="22"/>
          <w:szCs w:val="22"/>
        </w:rPr>
        <w:t xml:space="preserve"> and reduce costs that is paid in different coins that ours besides it can increase Colombian software industry.</w:t>
      </w:r>
      <w:r w:rsidR="00F05193">
        <w:rPr>
          <w:rFonts w:ascii="Arial" w:hAnsi="Arial" w:cs="Arial"/>
          <w:sz w:val="22"/>
          <w:szCs w:val="22"/>
        </w:rPr>
        <w:t xml:space="preserve"> </w:t>
      </w:r>
      <w:r w:rsidR="00F05193" w:rsidRPr="00F05193">
        <w:rPr>
          <w:rFonts w:ascii="Arial" w:hAnsi="Arial" w:cs="Arial"/>
          <w:sz w:val="22"/>
          <w:szCs w:val="22"/>
        </w:rPr>
        <w:t xml:space="preserve">Colombian companies are full of innovation </w:t>
      </w:r>
      <w:r w:rsidR="00E8263E" w:rsidRPr="00F05193">
        <w:rPr>
          <w:rFonts w:ascii="Arial" w:hAnsi="Arial" w:cs="Arial"/>
          <w:sz w:val="22"/>
          <w:szCs w:val="22"/>
        </w:rPr>
        <w:t>proposals;</w:t>
      </w:r>
      <w:r w:rsidR="00F05193" w:rsidRPr="00F05193">
        <w:rPr>
          <w:rFonts w:ascii="Arial" w:hAnsi="Arial" w:cs="Arial"/>
          <w:sz w:val="22"/>
          <w:szCs w:val="22"/>
        </w:rPr>
        <w:t xml:space="preserve"> we can develop</w:t>
      </w:r>
      <w:r w:rsidR="00F05193">
        <w:rPr>
          <w:rFonts w:ascii="Arial" w:hAnsi="Arial" w:cs="Arial"/>
          <w:sz w:val="22"/>
          <w:szCs w:val="22"/>
        </w:rPr>
        <w:t xml:space="preserve"> technology able to solve many our problems by ourselves without depend external companies and stop the brain drain.   </w:t>
      </w:r>
      <w:r w:rsidR="00727D65" w:rsidRPr="00F05193">
        <w:rPr>
          <w:rFonts w:ascii="Arial" w:hAnsi="Arial" w:cs="Arial"/>
          <w:sz w:val="22"/>
          <w:szCs w:val="22"/>
        </w:rPr>
        <w:br/>
      </w:r>
      <w:r w:rsidR="00727D65" w:rsidRPr="00F05193">
        <w:rPr>
          <w:rFonts w:ascii="Arial" w:hAnsi="Arial" w:cs="Arial"/>
          <w:sz w:val="22"/>
          <w:szCs w:val="22"/>
        </w:rPr>
        <w:br/>
      </w:r>
      <w:r w:rsidR="00727D65" w:rsidRPr="00F05193">
        <w:rPr>
          <w:rFonts w:ascii="Arial" w:hAnsi="Arial" w:cs="Arial"/>
          <w:sz w:val="22"/>
          <w:szCs w:val="22"/>
        </w:rPr>
        <w:br/>
      </w:r>
    </w:p>
    <w:p w14:paraId="20D9C5E4" w14:textId="77777777" w:rsidR="00E8263E" w:rsidRDefault="00E8263E" w:rsidP="00EB3E2E">
      <w:pPr>
        <w:spacing w:line="480" w:lineRule="auto"/>
        <w:ind w:firstLine="720"/>
        <w:rPr>
          <w:rFonts w:ascii="Arial" w:hAnsi="Arial" w:cs="Arial"/>
          <w:sz w:val="22"/>
          <w:szCs w:val="22"/>
        </w:rPr>
      </w:pPr>
    </w:p>
    <w:p w14:paraId="7E573FCB" w14:textId="77777777" w:rsidR="00E8263E" w:rsidRDefault="00E8263E" w:rsidP="00EB3E2E">
      <w:pPr>
        <w:spacing w:line="480" w:lineRule="auto"/>
        <w:ind w:firstLine="720"/>
        <w:rPr>
          <w:rFonts w:ascii="Arial" w:hAnsi="Arial" w:cs="Arial"/>
          <w:sz w:val="22"/>
          <w:szCs w:val="22"/>
        </w:rPr>
      </w:pPr>
    </w:p>
    <w:p w14:paraId="0AFEB975" w14:textId="77777777" w:rsidR="00E8263E" w:rsidRDefault="00E8263E" w:rsidP="00EB3E2E">
      <w:pPr>
        <w:spacing w:line="480" w:lineRule="auto"/>
        <w:ind w:firstLine="720"/>
        <w:rPr>
          <w:rFonts w:ascii="Arial" w:hAnsi="Arial" w:cs="Arial"/>
          <w:sz w:val="22"/>
          <w:szCs w:val="22"/>
        </w:rPr>
      </w:pPr>
    </w:p>
    <w:p w14:paraId="28256EA3" w14:textId="77777777" w:rsidR="00E8263E" w:rsidRDefault="00E8263E" w:rsidP="00EB3E2E">
      <w:pPr>
        <w:spacing w:line="480" w:lineRule="auto"/>
        <w:ind w:firstLine="720"/>
        <w:rPr>
          <w:rFonts w:ascii="Arial" w:hAnsi="Arial" w:cs="Arial"/>
          <w:sz w:val="22"/>
          <w:szCs w:val="22"/>
        </w:rPr>
      </w:pPr>
    </w:p>
    <w:p w14:paraId="6C69B155" w14:textId="77777777" w:rsidR="00E8263E" w:rsidRDefault="00E8263E" w:rsidP="00EB3E2E">
      <w:pPr>
        <w:spacing w:line="480" w:lineRule="auto"/>
        <w:ind w:firstLine="720"/>
        <w:rPr>
          <w:rFonts w:ascii="Arial" w:hAnsi="Arial" w:cs="Arial"/>
          <w:sz w:val="22"/>
          <w:szCs w:val="22"/>
        </w:rPr>
      </w:pPr>
    </w:p>
    <w:p w14:paraId="149AA15F" w14:textId="0B2D7A8E" w:rsidR="00C2022D" w:rsidRDefault="00E8263E" w:rsidP="00C2022D">
      <w:pPr>
        <w:spacing w:line="480" w:lineRule="auto"/>
        <w:ind w:left="720" w:hanging="720"/>
        <w:rPr>
          <w:rFonts w:ascii="Arial" w:hAnsi="Arial" w:cs="Arial"/>
          <w:b/>
          <w:bCs/>
          <w:sz w:val="22"/>
          <w:szCs w:val="22"/>
          <w:lang w:val="es-419"/>
        </w:rPr>
      </w:pPr>
      <w:proofErr w:type="spellStart"/>
      <w:r>
        <w:rPr>
          <w:rFonts w:ascii="Arial" w:hAnsi="Arial" w:cs="Arial"/>
          <w:b/>
          <w:bCs/>
          <w:sz w:val="22"/>
          <w:szCs w:val="22"/>
          <w:lang w:val="es-419"/>
        </w:rPr>
        <w:lastRenderedPageBreak/>
        <w:t>References</w:t>
      </w:r>
      <w:proofErr w:type="spellEnd"/>
    </w:p>
    <w:p w14:paraId="4C5EAC59" w14:textId="24C222FD" w:rsidR="00C2022D" w:rsidRDefault="00C2022D" w:rsidP="00C2022D">
      <w:pPr>
        <w:spacing w:line="480" w:lineRule="auto"/>
        <w:ind w:left="720" w:hanging="720"/>
        <w:rPr>
          <w:rFonts w:ascii="Arial" w:hAnsi="Arial" w:cs="Arial"/>
          <w:sz w:val="22"/>
          <w:szCs w:val="22"/>
          <w:lang w:val="es-419"/>
        </w:rPr>
      </w:pPr>
      <w:proofErr w:type="spellStart"/>
      <w:r w:rsidRPr="00E01826">
        <w:rPr>
          <w:rFonts w:ascii="Arial" w:hAnsi="Arial" w:cs="Arial"/>
          <w:sz w:val="22"/>
          <w:szCs w:val="22"/>
          <w:lang w:val="es-419"/>
        </w:rPr>
        <w:t>Creasocialmediacol</w:t>
      </w:r>
      <w:proofErr w:type="spellEnd"/>
      <w:r>
        <w:rPr>
          <w:rFonts w:ascii="Arial" w:hAnsi="Arial" w:cs="Arial"/>
          <w:sz w:val="22"/>
          <w:szCs w:val="22"/>
          <w:lang w:val="es-419"/>
        </w:rPr>
        <w:t xml:space="preserve"> [</w:t>
      </w:r>
      <w:r w:rsidRPr="00E01826">
        <w:rPr>
          <w:rFonts w:ascii="Arial" w:hAnsi="Arial" w:cs="Arial"/>
          <w:sz w:val="22"/>
          <w:szCs w:val="22"/>
          <w:lang w:val="es-419"/>
        </w:rPr>
        <w:t>@valenlondonon</w:t>
      </w:r>
      <w:proofErr w:type="gramStart"/>
      <w:r>
        <w:rPr>
          <w:rFonts w:ascii="Arial" w:hAnsi="Arial" w:cs="Arial"/>
          <w:sz w:val="22"/>
          <w:szCs w:val="22"/>
          <w:lang w:val="es-419"/>
        </w:rPr>
        <w:t>].(</w:t>
      </w:r>
      <w:proofErr w:type="gramEnd"/>
      <w:r>
        <w:rPr>
          <w:rFonts w:ascii="Arial" w:hAnsi="Arial" w:cs="Arial"/>
          <w:sz w:val="22"/>
          <w:szCs w:val="22"/>
          <w:lang w:val="es-419"/>
        </w:rPr>
        <w:t>s.f).</w:t>
      </w:r>
      <w:r w:rsidRPr="00E01826">
        <w:rPr>
          <w:rFonts w:ascii="Arial" w:hAnsi="Arial" w:cs="Arial"/>
          <w:sz w:val="22"/>
          <w:szCs w:val="22"/>
          <w:lang w:val="es-419"/>
        </w:rPr>
        <w:t xml:space="preserve"> Inicio [</w:t>
      </w:r>
      <w:r>
        <w:rPr>
          <w:rFonts w:ascii="Arial" w:hAnsi="Arial" w:cs="Arial"/>
          <w:sz w:val="22"/>
          <w:szCs w:val="22"/>
          <w:lang w:val="es-419"/>
        </w:rPr>
        <w:t xml:space="preserve">Instagram </w:t>
      </w:r>
      <w:proofErr w:type="spellStart"/>
      <w:r>
        <w:rPr>
          <w:rFonts w:ascii="Arial" w:hAnsi="Arial" w:cs="Arial"/>
          <w:sz w:val="22"/>
          <w:szCs w:val="22"/>
          <w:lang w:val="es-419"/>
        </w:rPr>
        <w:t>profile</w:t>
      </w:r>
      <w:proofErr w:type="spellEnd"/>
      <w:r w:rsidRPr="00E01826">
        <w:rPr>
          <w:rFonts w:ascii="Arial" w:hAnsi="Arial" w:cs="Arial"/>
          <w:sz w:val="22"/>
          <w:szCs w:val="22"/>
          <w:lang w:val="es-419"/>
        </w:rPr>
        <w:t>]. Instagram.</w:t>
      </w:r>
      <w:r>
        <w:rPr>
          <w:rFonts w:ascii="Arial" w:hAnsi="Arial" w:cs="Arial"/>
          <w:sz w:val="22"/>
          <w:szCs w:val="22"/>
          <w:lang w:val="es-419"/>
        </w:rPr>
        <w:t xml:space="preserve"> </w:t>
      </w:r>
      <w:proofErr w:type="spellStart"/>
      <w:r w:rsidRPr="00C2022D">
        <w:rPr>
          <w:rFonts w:ascii="Arial" w:hAnsi="Arial" w:cs="Arial"/>
          <w:sz w:val="22"/>
          <w:szCs w:val="22"/>
          <w:lang w:val="es-419"/>
        </w:rPr>
        <w:t>Retrieved</w:t>
      </w:r>
      <w:proofErr w:type="spellEnd"/>
      <w:r w:rsidRPr="00C2022D">
        <w:rPr>
          <w:rFonts w:ascii="Arial" w:hAnsi="Arial" w:cs="Arial"/>
          <w:sz w:val="22"/>
          <w:szCs w:val="22"/>
          <w:lang w:val="es-419"/>
        </w:rPr>
        <w:t xml:space="preserve"> September 10, 2026, </w:t>
      </w:r>
      <w:proofErr w:type="spellStart"/>
      <w:r w:rsidRPr="00C2022D">
        <w:rPr>
          <w:rFonts w:ascii="Arial" w:hAnsi="Arial" w:cs="Arial"/>
          <w:sz w:val="22"/>
          <w:szCs w:val="22"/>
          <w:lang w:val="es-419"/>
        </w:rPr>
        <w:t>from</w:t>
      </w:r>
      <w:proofErr w:type="spellEnd"/>
      <w:r w:rsidRPr="00C2022D">
        <w:rPr>
          <w:rFonts w:ascii="Arial" w:hAnsi="Arial" w:cs="Arial"/>
          <w:sz w:val="22"/>
          <w:szCs w:val="22"/>
          <w:lang w:val="es-419"/>
        </w:rPr>
        <w:t xml:space="preserve"> </w:t>
      </w:r>
      <w:hyperlink r:id="rId6" w:history="1">
        <w:r w:rsidRPr="007650B1">
          <w:rPr>
            <w:rStyle w:val="Hyperlink"/>
            <w:rFonts w:ascii="Arial" w:hAnsi="Arial" w:cs="Arial"/>
            <w:sz w:val="22"/>
            <w:szCs w:val="22"/>
            <w:lang w:val="es-419"/>
          </w:rPr>
          <w:t>https://www.instagram.com/creasocialmediacol</w:t>
        </w:r>
      </w:hyperlink>
    </w:p>
    <w:p w14:paraId="04F3E0ED" w14:textId="77777777" w:rsidR="00C2022D" w:rsidRDefault="00C2022D" w:rsidP="00C2022D">
      <w:pPr>
        <w:spacing w:line="480" w:lineRule="auto"/>
        <w:ind w:left="720" w:hanging="720"/>
        <w:rPr>
          <w:rFonts w:ascii="Arial" w:hAnsi="Arial" w:cs="Arial"/>
          <w:sz w:val="22"/>
          <w:szCs w:val="22"/>
          <w:lang w:val="es-419"/>
        </w:rPr>
      </w:pPr>
    </w:p>
    <w:p w14:paraId="004A6A28" w14:textId="12DEB4B0" w:rsidR="00E8263E" w:rsidRDefault="00727D65" w:rsidP="00C2022D">
      <w:pPr>
        <w:spacing w:line="480" w:lineRule="auto"/>
        <w:ind w:left="720" w:hanging="720"/>
        <w:rPr>
          <w:rFonts w:ascii="Arial" w:hAnsi="Arial" w:cs="Arial"/>
          <w:sz w:val="22"/>
          <w:szCs w:val="22"/>
          <w:lang w:val="es-419"/>
        </w:rPr>
      </w:pPr>
      <w:r w:rsidRPr="00E8263E">
        <w:rPr>
          <w:rFonts w:ascii="Arial" w:hAnsi="Arial" w:cs="Arial"/>
          <w:sz w:val="22"/>
          <w:szCs w:val="22"/>
          <w:lang w:val="es-419"/>
        </w:rPr>
        <w:t xml:space="preserve">Departamento Administrativo Nacional de </w:t>
      </w:r>
      <w:proofErr w:type="gramStart"/>
      <w:r w:rsidRPr="00E8263E">
        <w:rPr>
          <w:rFonts w:ascii="Arial" w:hAnsi="Arial" w:cs="Arial"/>
          <w:sz w:val="22"/>
          <w:szCs w:val="22"/>
          <w:lang w:val="es-419"/>
        </w:rPr>
        <w:t>Estadística</w:t>
      </w:r>
      <w:r w:rsidR="00C2022D">
        <w:rPr>
          <w:rFonts w:ascii="Arial" w:hAnsi="Arial" w:cs="Arial"/>
          <w:sz w:val="22"/>
          <w:szCs w:val="22"/>
          <w:lang w:val="es-419"/>
        </w:rPr>
        <w:t>(</w:t>
      </w:r>
      <w:proofErr w:type="gramEnd"/>
      <w:r w:rsidR="00C2022D">
        <w:rPr>
          <w:rFonts w:ascii="Arial" w:hAnsi="Arial" w:cs="Arial"/>
          <w:sz w:val="22"/>
          <w:szCs w:val="22"/>
        </w:rPr>
        <w:t>National Administrative Department of Statistics</w:t>
      </w:r>
      <w:r w:rsidR="00C2022D">
        <w:rPr>
          <w:rFonts w:ascii="Arial" w:hAnsi="Arial" w:cs="Arial"/>
          <w:sz w:val="22"/>
          <w:szCs w:val="22"/>
          <w:lang w:val="es-419"/>
        </w:rPr>
        <w:t>)</w:t>
      </w:r>
      <w:r w:rsidRPr="00E8263E">
        <w:rPr>
          <w:rFonts w:ascii="Arial" w:hAnsi="Arial" w:cs="Arial"/>
          <w:sz w:val="22"/>
          <w:szCs w:val="22"/>
          <w:lang w:val="es-419"/>
        </w:rPr>
        <w:t xml:space="preserve">, DANE (2025, agosto 1). </w:t>
      </w:r>
      <w:r w:rsidRPr="00727D65">
        <w:rPr>
          <w:rFonts w:ascii="Arial" w:hAnsi="Arial" w:cs="Arial"/>
          <w:sz w:val="22"/>
          <w:szCs w:val="22"/>
          <w:lang w:val="es-419"/>
        </w:rPr>
        <w:t xml:space="preserve">Encuesta de Tecnologías de la Información y las Comunicaciones en Hogares (ENTIC Hogares). Boletín técnico </w:t>
      </w:r>
      <w:hyperlink r:id="rId7" w:history="1">
        <w:r w:rsidRPr="00C2022D">
          <w:rPr>
            <w:rStyle w:val="Hyperlink"/>
            <w:rFonts w:ascii="Arial" w:hAnsi="Arial" w:cs="Arial"/>
            <w:sz w:val="22"/>
            <w:szCs w:val="22"/>
            <w:lang w:val="es-419"/>
          </w:rPr>
          <w:t xml:space="preserve">https://www.dane.gov.co/index.php/estadisticas-por-tema/tecnologia-e-innovacion/tecnologias-de-la-informacion-y-las-comunicaciones-tic/encuesta-de-tecnologias-de-la-informacion-y-las-comunicaciones-en-hogares-entic-hogares  </w:t>
        </w:r>
        <w:r w:rsidR="00FC5DD8" w:rsidRPr="00C2022D">
          <w:rPr>
            <w:rStyle w:val="Hyperlink"/>
            <w:rFonts w:ascii="Arial" w:hAnsi="Arial" w:cs="Arial"/>
            <w:sz w:val="22"/>
            <w:szCs w:val="22"/>
            <w:lang w:val="es-419"/>
          </w:rPr>
          <w:t xml:space="preserve">  </w:t>
        </w:r>
        <w:r w:rsidR="00D83756" w:rsidRPr="00C2022D">
          <w:rPr>
            <w:rStyle w:val="Hyperlink"/>
            <w:rFonts w:ascii="Arial" w:hAnsi="Arial" w:cs="Arial"/>
            <w:sz w:val="22"/>
            <w:szCs w:val="22"/>
            <w:lang w:val="es-419"/>
          </w:rPr>
          <w:t xml:space="preserve"> </w:t>
        </w:r>
      </w:hyperlink>
      <w:r w:rsidR="003204C8" w:rsidRPr="00727D65">
        <w:rPr>
          <w:rFonts w:ascii="Arial" w:hAnsi="Arial" w:cs="Arial"/>
          <w:sz w:val="22"/>
          <w:szCs w:val="22"/>
          <w:lang w:val="es-419"/>
        </w:rPr>
        <w:t xml:space="preserve"> </w:t>
      </w:r>
    </w:p>
    <w:p w14:paraId="6CED18E8" w14:textId="77777777" w:rsidR="00C2022D" w:rsidRDefault="00C2022D" w:rsidP="00C2022D">
      <w:pPr>
        <w:spacing w:line="480" w:lineRule="auto"/>
        <w:ind w:left="720" w:hanging="720"/>
        <w:rPr>
          <w:rFonts w:ascii="Arial" w:hAnsi="Arial" w:cs="Arial"/>
          <w:sz w:val="22"/>
          <w:szCs w:val="22"/>
          <w:lang w:val="es-419"/>
        </w:rPr>
      </w:pPr>
    </w:p>
    <w:p w14:paraId="378A6230" w14:textId="138C1E12" w:rsidR="00C2022D" w:rsidRDefault="00C2022D" w:rsidP="00C2022D">
      <w:pPr>
        <w:spacing w:line="480" w:lineRule="auto"/>
        <w:ind w:left="720" w:hanging="720"/>
        <w:rPr>
          <w:rFonts w:ascii="Arial" w:hAnsi="Arial" w:cs="Arial"/>
          <w:sz w:val="22"/>
          <w:szCs w:val="22"/>
          <w:lang w:val="es-419"/>
        </w:rPr>
      </w:pPr>
      <w:r w:rsidRPr="00E01826">
        <w:rPr>
          <w:rFonts w:ascii="Arial" w:hAnsi="Arial" w:cs="Arial"/>
          <w:sz w:val="22"/>
          <w:szCs w:val="22"/>
          <w:lang w:val="es-419"/>
        </w:rPr>
        <w:t xml:space="preserve">García Carreño, J.  (2022).  Desarrollo de un </w:t>
      </w:r>
      <w:proofErr w:type="spellStart"/>
      <w:r w:rsidRPr="00E01826">
        <w:rPr>
          <w:rFonts w:ascii="Arial" w:hAnsi="Arial" w:cs="Arial"/>
          <w:sz w:val="22"/>
          <w:szCs w:val="22"/>
          <w:lang w:val="es-419"/>
        </w:rPr>
        <w:t>chatbot</w:t>
      </w:r>
      <w:proofErr w:type="spellEnd"/>
      <w:r w:rsidRPr="00E01826">
        <w:rPr>
          <w:rFonts w:ascii="Arial" w:hAnsi="Arial" w:cs="Arial"/>
          <w:sz w:val="22"/>
          <w:szCs w:val="22"/>
          <w:lang w:val="es-419"/>
        </w:rPr>
        <w:t xml:space="preserve"> como apoyo a la experiencia del cliente en un hotel en Colombia. Universidad de los Andes. </w:t>
      </w:r>
      <w:hyperlink r:id="rId8" w:history="1">
        <w:r w:rsidRPr="007650B1">
          <w:rPr>
            <w:rStyle w:val="Hyperlink"/>
            <w:rFonts w:ascii="Arial" w:hAnsi="Arial" w:cs="Arial"/>
            <w:sz w:val="22"/>
            <w:szCs w:val="22"/>
            <w:lang w:val="es-419"/>
          </w:rPr>
          <w:t>https://hdl.handle.net/1992/55148</w:t>
        </w:r>
      </w:hyperlink>
    </w:p>
    <w:p w14:paraId="1A1CADB3" w14:textId="77777777" w:rsidR="00E8263E" w:rsidRDefault="00E8263E" w:rsidP="00C2022D">
      <w:pPr>
        <w:spacing w:line="480" w:lineRule="auto"/>
        <w:ind w:left="720" w:hanging="720"/>
        <w:rPr>
          <w:rFonts w:ascii="Arial" w:hAnsi="Arial" w:cs="Arial"/>
          <w:sz w:val="22"/>
          <w:szCs w:val="22"/>
          <w:lang w:val="es-419"/>
        </w:rPr>
      </w:pPr>
    </w:p>
    <w:p w14:paraId="334EFF86" w14:textId="441C6186" w:rsidR="00E8263E" w:rsidRDefault="00E8263E" w:rsidP="00C2022D">
      <w:pPr>
        <w:spacing w:line="480" w:lineRule="auto"/>
        <w:ind w:left="720" w:hanging="720"/>
        <w:rPr>
          <w:rFonts w:ascii="Arial" w:hAnsi="Arial" w:cs="Arial"/>
          <w:sz w:val="22"/>
          <w:szCs w:val="22"/>
          <w:lang w:val="es-419"/>
        </w:rPr>
      </w:pPr>
      <w:r w:rsidRPr="00E8263E">
        <w:rPr>
          <w:rFonts w:ascii="Arial" w:hAnsi="Arial" w:cs="Arial"/>
          <w:sz w:val="22"/>
          <w:szCs w:val="22"/>
          <w:lang w:val="es-419"/>
        </w:rPr>
        <w:t>Salazar Cruz, Angela Patricia</w:t>
      </w:r>
      <w:r>
        <w:rPr>
          <w:rFonts w:ascii="Arial" w:hAnsi="Arial" w:cs="Arial"/>
          <w:sz w:val="22"/>
          <w:szCs w:val="22"/>
          <w:lang w:val="es-419"/>
        </w:rPr>
        <w:t xml:space="preserve"> </w:t>
      </w:r>
      <w:r w:rsidR="00D66334" w:rsidRPr="00E8263E">
        <w:rPr>
          <w:rFonts w:ascii="Arial" w:hAnsi="Arial" w:cs="Arial"/>
          <w:sz w:val="22"/>
          <w:szCs w:val="22"/>
          <w:lang w:val="es-419"/>
        </w:rPr>
        <w:t xml:space="preserve">&amp; </w:t>
      </w:r>
      <w:r w:rsidR="00D66334">
        <w:rPr>
          <w:rFonts w:ascii="Arial" w:hAnsi="Arial" w:cs="Arial"/>
          <w:sz w:val="22"/>
          <w:szCs w:val="22"/>
          <w:lang w:val="es-419"/>
        </w:rPr>
        <w:t>Rodríguez</w:t>
      </w:r>
      <w:r w:rsidRPr="00E8263E">
        <w:rPr>
          <w:rFonts w:ascii="Arial" w:hAnsi="Arial" w:cs="Arial"/>
          <w:sz w:val="22"/>
          <w:szCs w:val="22"/>
          <w:lang w:val="es-419"/>
        </w:rPr>
        <w:t xml:space="preserve"> Polo, </w:t>
      </w:r>
      <w:proofErr w:type="spellStart"/>
      <w:r w:rsidRPr="00E8263E">
        <w:rPr>
          <w:rFonts w:ascii="Arial" w:hAnsi="Arial" w:cs="Arial"/>
          <w:sz w:val="22"/>
          <w:szCs w:val="22"/>
          <w:lang w:val="es-419"/>
        </w:rPr>
        <w:t>Solibeth</w:t>
      </w:r>
      <w:proofErr w:type="spellEnd"/>
      <w:r>
        <w:rPr>
          <w:rFonts w:ascii="Arial" w:hAnsi="Arial" w:cs="Arial"/>
          <w:sz w:val="22"/>
          <w:szCs w:val="22"/>
          <w:lang w:val="es-419"/>
        </w:rPr>
        <w:t xml:space="preserve"> (2020). </w:t>
      </w:r>
      <w:r w:rsidRPr="00E8263E">
        <w:rPr>
          <w:rFonts w:ascii="Arial" w:hAnsi="Arial" w:cs="Arial"/>
          <w:sz w:val="22"/>
          <w:szCs w:val="22"/>
          <w:lang w:val="es-419"/>
        </w:rPr>
        <w:t xml:space="preserve">Impacto del software en la contabilidad </w:t>
      </w:r>
      <w:proofErr w:type="gramStart"/>
      <w:r w:rsidRPr="00E8263E">
        <w:rPr>
          <w:rFonts w:ascii="Arial" w:hAnsi="Arial" w:cs="Arial"/>
          <w:sz w:val="22"/>
          <w:szCs w:val="22"/>
          <w:lang w:val="es-419"/>
        </w:rPr>
        <w:t>Colombiana</w:t>
      </w:r>
      <w:proofErr w:type="gramEnd"/>
      <w:r>
        <w:rPr>
          <w:rFonts w:ascii="Arial" w:hAnsi="Arial" w:cs="Arial"/>
          <w:sz w:val="22"/>
          <w:szCs w:val="22"/>
          <w:lang w:val="es-419"/>
        </w:rPr>
        <w:t xml:space="preserve">. </w:t>
      </w:r>
      <w:r w:rsidRPr="00E8263E">
        <w:rPr>
          <w:rFonts w:ascii="Arial" w:hAnsi="Arial" w:cs="Arial"/>
          <w:sz w:val="22"/>
          <w:szCs w:val="22"/>
          <w:lang w:val="es-419"/>
        </w:rPr>
        <w:t xml:space="preserve"> Universidad Piloto de Colombia</w:t>
      </w:r>
      <w:r w:rsidR="00E01826">
        <w:rPr>
          <w:rFonts w:ascii="Arial" w:hAnsi="Arial" w:cs="Arial"/>
          <w:sz w:val="22"/>
          <w:szCs w:val="22"/>
          <w:lang w:val="es-419"/>
        </w:rPr>
        <w:t>.</w:t>
      </w:r>
      <w:r w:rsidR="00C2022D">
        <w:rPr>
          <w:rFonts w:ascii="Arial" w:hAnsi="Arial" w:cs="Arial"/>
          <w:sz w:val="22"/>
          <w:szCs w:val="22"/>
          <w:lang w:val="es-419"/>
        </w:rPr>
        <w:t xml:space="preserve"> </w:t>
      </w:r>
      <w:hyperlink r:id="rId9" w:history="1">
        <w:r w:rsidR="00E4318C" w:rsidRPr="007650B1">
          <w:rPr>
            <w:rStyle w:val="Hyperlink"/>
            <w:rFonts w:ascii="Arial" w:hAnsi="Arial" w:cs="Arial"/>
            <w:sz w:val="22"/>
            <w:szCs w:val="22"/>
            <w:lang w:val="es-419"/>
          </w:rPr>
          <w:t>https://repository.unipiloto.edu.co/handle/20.500.12277/9359</w:t>
        </w:r>
      </w:hyperlink>
    </w:p>
    <w:p w14:paraId="380C3622" w14:textId="77777777" w:rsidR="00C2022D" w:rsidRDefault="00C2022D" w:rsidP="00C2022D">
      <w:pPr>
        <w:spacing w:line="480" w:lineRule="auto"/>
        <w:ind w:left="720" w:hanging="720"/>
        <w:rPr>
          <w:rFonts w:ascii="Arial" w:hAnsi="Arial" w:cs="Arial"/>
          <w:sz w:val="22"/>
          <w:szCs w:val="22"/>
          <w:lang w:val="es-419"/>
        </w:rPr>
      </w:pPr>
    </w:p>
    <w:p w14:paraId="54C93FFF" w14:textId="79239D91" w:rsidR="003204C8" w:rsidRPr="00E8263E" w:rsidRDefault="00C2022D" w:rsidP="00C2022D">
      <w:pPr>
        <w:spacing w:line="480" w:lineRule="auto"/>
        <w:ind w:left="720" w:hanging="720"/>
        <w:rPr>
          <w:rFonts w:ascii="Arial" w:hAnsi="Arial" w:cs="Arial"/>
          <w:sz w:val="22"/>
          <w:szCs w:val="22"/>
          <w:lang w:val="es-419"/>
        </w:rPr>
      </w:pPr>
      <w:r w:rsidRPr="00E8263E">
        <w:rPr>
          <w:rFonts w:ascii="Arial" w:hAnsi="Arial" w:cs="Arial"/>
          <w:sz w:val="22"/>
          <w:szCs w:val="22"/>
          <w:lang w:val="es-419"/>
        </w:rPr>
        <w:t xml:space="preserve">Uribe Beltrán, Clara Inés &amp; Sabogal Neira, Daniel Fernando (2021). Marketing digital en micro y pequeñas empresas de publicidad de Bogotá. Universidad &amp; Empresa, 23(40), 1-22. </w:t>
      </w:r>
      <w:hyperlink r:id="rId10" w:history="1">
        <w:r w:rsidRPr="007650B1">
          <w:rPr>
            <w:rStyle w:val="Hyperlink"/>
            <w:rFonts w:ascii="Arial" w:hAnsi="Arial" w:cs="Arial"/>
            <w:sz w:val="22"/>
            <w:szCs w:val="22"/>
            <w:lang w:val="es-419"/>
          </w:rPr>
          <w:t>https://doi.org/10.12804/revistas.urosario.edu.co/empresa/a.8730</w:t>
        </w:r>
      </w:hyperlink>
      <w:r w:rsidRPr="00E8263E">
        <w:rPr>
          <w:rFonts w:ascii="Arial" w:hAnsi="Arial" w:cs="Arial"/>
          <w:sz w:val="22"/>
          <w:szCs w:val="22"/>
          <w:lang w:val="es-419"/>
        </w:rPr>
        <w:t>.</w:t>
      </w:r>
    </w:p>
    <w:sectPr w:rsidR="003204C8" w:rsidRPr="00E82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F3AA2"/>
    <w:multiLevelType w:val="multilevel"/>
    <w:tmpl w:val="D18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58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91"/>
    <w:rsid w:val="000112F8"/>
    <w:rsid w:val="000F39A6"/>
    <w:rsid w:val="0014002B"/>
    <w:rsid w:val="001507CA"/>
    <w:rsid w:val="001C583D"/>
    <w:rsid w:val="002338CD"/>
    <w:rsid w:val="0027154C"/>
    <w:rsid w:val="003204C8"/>
    <w:rsid w:val="00365C91"/>
    <w:rsid w:val="003A0ABD"/>
    <w:rsid w:val="00450917"/>
    <w:rsid w:val="004B5C0C"/>
    <w:rsid w:val="00595292"/>
    <w:rsid w:val="006020B2"/>
    <w:rsid w:val="00647372"/>
    <w:rsid w:val="00724E47"/>
    <w:rsid w:val="00727D65"/>
    <w:rsid w:val="00766B28"/>
    <w:rsid w:val="007B680C"/>
    <w:rsid w:val="00852A8C"/>
    <w:rsid w:val="00892E29"/>
    <w:rsid w:val="008B3AC5"/>
    <w:rsid w:val="008B7620"/>
    <w:rsid w:val="00991A7B"/>
    <w:rsid w:val="00A96383"/>
    <w:rsid w:val="00B32B5D"/>
    <w:rsid w:val="00B6669C"/>
    <w:rsid w:val="00B73AB2"/>
    <w:rsid w:val="00C2022D"/>
    <w:rsid w:val="00D07F5F"/>
    <w:rsid w:val="00D5080D"/>
    <w:rsid w:val="00D66334"/>
    <w:rsid w:val="00D801DE"/>
    <w:rsid w:val="00D83756"/>
    <w:rsid w:val="00DE52B4"/>
    <w:rsid w:val="00E01826"/>
    <w:rsid w:val="00E175BA"/>
    <w:rsid w:val="00E4318C"/>
    <w:rsid w:val="00E8263E"/>
    <w:rsid w:val="00EB3E2E"/>
    <w:rsid w:val="00EE6010"/>
    <w:rsid w:val="00F05193"/>
    <w:rsid w:val="00F247E0"/>
    <w:rsid w:val="00F436D3"/>
    <w:rsid w:val="00FC5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BF38"/>
  <w15:chartTrackingRefBased/>
  <w15:docId w15:val="{21AA393B-A479-43A1-A315-558F01FA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5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5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C91"/>
    <w:rPr>
      <w:rFonts w:eastAsiaTheme="majorEastAsia" w:cstheme="majorBidi"/>
      <w:color w:val="272727" w:themeColor="text1" w:themeTint="D8"/>
    </w:rPr>
  </w:style>
  <w:style w:type="paragraph" w:styleId="Title">
    <w:name w:val="Title"/>
    <w:basedOn w:val="Normal"/>
    <w:next w:val="Normal"/>
    <w:link w:val="TitleChar"/>
    <w:uiPriority w:val="10"/>
    <w:qFormat/>
    <w:rsid w:val="00365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C91"/>
    <w:pPr>
      <w:spacing w:before="160"/>
      <w:jc w:val="center"/>
    </w:pPr>
    <w:rPr>
      <w:i/>
      <w:iCs/>
      <w:color w:val="404040" w:themeColor="text1" w:themeTint="BF"/>
    </w:rPr>
  </w:style>
  <w:style w:type="character" w:customStyle="1" w:styleId="QuoteChar">
    <w:name w:val="Quote Char"/>
    <w:basedOn w:val="DefaultParagraphFont"/>
    <w:link w:val="Quote"/>
    <w:uiPriority w:val="29"/>
    <w:rsid w:val="00365C91"/>
    <w:rPr>
      <w:i/>
      <w:iCs/>
      <w:color w:val="404040" w:themeColor="text1" w:themeTint="BF"/>
    </w:rPr>
  </w:style>
  <w:style w:type="paragraph" w:styleId="ListParagraph">
    <w:name w:val="List Paragraph"/>
    <w:basedOn w:val="Normal"/>
    <w:uiPriority w:val="34"/>
    <w:qFormat/>
    <w:rsid w:val="00365C91"/>
    <w:pPr>
      <w:ind w:left="720"/>
      <w:contextualSpacing/>
    </w:pPr>
  </w:style>
  <w:style w:type="character" w:styleId="IntenseEmphasis">
    <w:name w:val="Intense Emphasis"/>
    <w:basedOn w:val="DefaultParagraphFont"/>
    <w:uiPriority w:val="21"/>
    <w:qFormat/>
    <w:rsid w:val="00365C91"/>
    <w:rPr>
      <w:i/>
      <w:iCs/>
      <w:color w:val="2F5496" w:themeColor="accent1" w:themeShade="BF"/>
    </w:rPr>
  </w:style>
  <w:style w:type="paragraph" w:styleId="IntenseQuote">
    <w:name w:val="Intense Quote"/>
    <w:basedOn w:val="Normal"/>
    <w:next w:val="Normal"/>
    <w:link w:val="IntenseQuoteChar"/>
    <w:uiPriority w:val="30"/>
    <w:qFormat/>
    <w:rsid w:val="00365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C91"/>
    <w:rPr>
      <w:i/>
      <w:iCs/>
      <w:color w:val="2F5496" w:themeColor="accent1" w:themeShade="BF"/>
    </w:rPr>
  </w:style>
  <w:style w:type="character" w:styleId="IntenseReference">
    <w:name w:val="Intense Reference"/>
    <w:basedOn w:val="DefaultParagraphFont"/>
    <w:uiPriority w:val="32"/>
    <w:qFormat/>
    <w:rsid w:val="00365C91"/>
    <w:rPr>
      <w:b/>
      <w:bCs/>
      <w:smallCaps/>
      <w:color w:val="2F5496" w:themeColor="accent1" w:themeShade="BF"/>
      <w:spacing w:val="5"/>
    </w:rPr>
  </w:style>
  <w:style w:type="character" w:styleId="Hyperlink">
    <w:name w:val="Hyperlink"/>
    <w:basedOn w:val="DefaultParagraphFont"/>
    <w:uiPriority w:val="99"/>
    <w:unhideWhenUsed/>
    <w:rsid w:val="00E8263E"/>
    <w:rPr>
      <w:color w:val="0563C1" w:themeColor="hyperlink"/>
      <w:u w:val="single"/>
    </w:rPr>
  </w:style>
  <w:style w:type="character" w:styleId="UnresolvedMention">
    <w:name w:val="Unresolved Mention"/>
    <w:basedOn w:val="DefaultParagraphFont"/>
    <w:uiPriority w:val="99"/>
    <w:semiHidden/>
    <w:unhideWhenUsed/>
    <w:rsid w:val="00E82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dl.handle.net/1992/55148" TargetMode="External"/><Relationship Id="rId3" Type="http://schemas.openxmlformats.org/officeDocument/2006/relationships/styles" Target="styles.xml"/><Relationship Id="rId7" Type="http://schemas.openxmlformats.org/officeDocument/2006/relationships/hyperlink" Target="https://www.dane.gov.co/index.php/estadisticas-por-tema/tecnologia-e-innovacion/tecnologias-de-la-informacion-y-las-comunicaciones-tic/encuesta-de-tecnologias-de-la-informacion-y-las-comunicaciones-en-hogares-entic-hogares%20%20%20%20%20%2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stagram.com/creasocialmediaco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2804/revistas.urosario.edu.co/empresa/a.8730" TargetMode="External"/><Relationship Id="rId4" Type="http://schemas.openxmlformats.org/officeDocument/2006/relationships/settings" Target="settings.xml"/><Relationship Id="rId9" Type="http://schemas.openxmlformats.org/officeDocument/2006/relationships/hyperlink" Target="https://repository.unipiloto.edu.co/handle/20.500.12277/935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F9C6B-7EFF-4BEF-B438-C1793692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5</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Katherine Galvis Silva</dc:creator>
  <cp:keywords/>
  <dc:description/>
  <cp:lastModifiedBy>Jessica Katherine Galvis Silva</cp:lastModifiedBy>
  <cp:revision>11</cp:revision>
  <dcterms:created xsi:type="dcterms:W3CDTF">2026-09-10T04:37:00Z</dcterms:created>
  <dcterms:modified xsi:type="dcterms:W3CDTF">2026-09-11T00:24:00Z</dcterms:modified>
</cp:coreProperties>
</file>