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0349" w:rsidRDefault="00880CB4" w:rsidP="008856C2">
      <w:pPr>
        <w:spacing w:after="120" w:line="276" w:lineRule="auto"/>
        <w:jc w:val="center"/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700349" w:rsidRDefault="00880CB4" w:rsidP="008856C2">
      <w:pPr>
        <w:spacing w:line="276" w:lineRule="auto"/>
        <w:jc w:val="center"/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700349" w:rsidRDefault="00700349" w:rsidP="008856C2">
      <w:pPr>
        <w:spacing w:line="276" w:lineRule="auto"/>
        <w:rPr>
          <w:szCs w:val="28"/>
        </w:rPr>
      </w:pPr>
    </w:p>
    <w:p w:rsidR="00700349" w:rsidRDefault="00700349" w:rsidP="008856C2">
      <w:pPr>
        <w:spacing w:line="276" w:lineRule="auto"/>
        <w:rPr>
          <w:szCs w:val="28"/>
        </w:rPr>
      </w:pPr>
    </w:p>
    <w:p w:rsidR="00700349" w:rsidRDefault="00700349" w:rsidP="008856C2">
      <w:pPr>
        <w:spacing w:line="276" w:lineRule="auto"/>
        <w:rPr>
          <w:szCs w:val="28"/>
        </w:rPr>
      </w:pPr>
    </w:p>
    <w:p w:rsidR="00700349" w:rsidRDefault="00700349" w:rsidP="008856C2">
      <w:pPr>
        <w:spacing w:line="276" w:lineRule="auto"/>
        <w:ind w:left="567"/>
      </w:pPr>
    </w:p>
    <w:p w:rsidR="00700349" w:rsidRDefault="00880CB4" w:rsidP="008856C2">
      <w:pPr>
        <w:spacing w:line="276" w:lineRule="auto"/>
        <w:jc w:val="center"/>
      </w:pPr>
      <w:r>
        <w:rPr>
          <w:b/>
        </w:rPr>
        <w:t>КУРСОВОЙ ПРОЕКТ</w:t>
      </w:r>
    </w:p>
    <w:p w:rsidR="00700349" w:rsidRDefault="00880CB4" w:rsidP="008856C2">
      <w:pPr>
        <w:spacing w:line="276" w:lineRule="auto"/>
        <w:jc w:val="center"/>
      </w:pPr>
      <w:r>
        <w:t>по дисциплине “Параллельные вычислительные технологии”</w:t>
      </w:r>
    </w:p>
    <w:p w:rsidR="00700349" w:rsidRDefault="00880CB4" w:rsidP="008856C2">
      <w:pPr>
        <w:spacing w:line="276" w:lineRule="auto"/>
        <w:jc w:val="center"/>
      </w:pPr>
      <w:r>
        <w:t>на тему</w:t>
      </w:r>
    </w:p>
    <w:p w:rsidR="00700349" w:rsidRDefault="00880CB4" w:rsidP="008856C2">
      <w:pPr>
        <w:spacing w:line="276" w:lineRule="auto"/>
        <w:jc w:val="center"/>
      </w:pPr>
      <w:r>
        <w:rPr>
          <w:b/>
          <w:bCs/>
        </w:rPr>
        <w:t>Разработка параллельной MPI-программы вычисления определителя матрицы методом Гаусса</w:t>
      </w:r>
    </w:p>
    <w:p w:rsidR="00700349" w:rsidRDefault="00700349" w:rsidP="008856C2">
      <w:pPr>
        <w:spacing w:line="276" w:lineRule="auto"/>
        <w:ind w:left="567"/>
        <w:jc w:val="center"/>
      </w:pPr>
    </w:p>
    <w:p w:rsidR="00700349" w:rsidRDefault="00700349" w:rsidP="008856C2">
      <w:pPr>
        <w:spacing w:line="276" w:lineRule="auto"/>
        <w:ind w:left="567"/>
      </w:pPr>
    </w:p>
    <w:p w:rsidR="00700349" w:rsidRDefault="00700349" w:rsidP="008856C2">
      <w:pPr>
        <w:spacing w:line="276" w:lineRule="auto"/>
        <w:ind w:left="567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6662"/>
      </w:tblGrid>
      <w:tr w:rsidR="00700349">
        <w:tc>
          <w:tcPr>
            <w:tcW w:w="2518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00349" w:rsidRDefault="00880CB4" w:rsidP="008856C2">
            <w:pPr>
              <w:snapToGrid w:val="0"/>
              <w:spacing w:line="276" w:lineRule="auto"/>
              <w:jc w:val="center"/>
            </w:pPr>
            <w:r>
              <w:t>Романюта Алексей Андреевич</w:t>
            </w:r>
          </w:p>
        </w:tc>
      </w:tr>
      <w:tr w:rsidR="00700349">
        <w:tc>
          <w:tcPr>
            <w:tcW w:w="2518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880CB4" w:rsidP="008856C2">
            <w:pPr>
              <w:spacing w:before="40" w:line="276" w:lineRule="auto"/>
              <w:jc w:val="center"/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700349" w:rsidRDefault="00700349" w:rsidP="008856C2">
      <w:pPr>
        <w:spacing w:line="276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7938"/>
      </w:tblGrid>
      <w:tr w:rsidR="00700349">
        <w:tc>
          <w:tcPr>
            <w:tcW w:w="1242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00349" w:rsidRDefault="00880CB4" w:rsidP="008856C2">
            <w:pPr>
              <w:snapToGrid w:val="0"/>
              <w:spacing w:line="276" w:lineRule="auto"/>
              <w:jc w:val="center"/>
            </w:pPr>
            <w:r>
              <w:t xml:space="preserve">ИВ </w:t>
            </w:r>
            <w:r w:rsidR="0051328B">
              <w:t>–</w:t>
            </w:r>
            <w:r>
              <w:t xml:space="preserve"> 521</w:t>
            </w:r>
          </w:p>
        </w:tc>
      </w:tr>
      <w:tr w:rsidR="00700349">
        <w:tc>
          <w:tcPr>
            <w:tcW w:w="1242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</w:tr>
    </w:tbl>
    <w:p w:rsidR="00700349" w:rsidRDefault="00700349" w:rsidP="008856C2">
      <w:pPr>
        <w:spacing w:line="276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700349">
        <w:tc>
          <w:tcPr>
            <w:tcW w:w="2101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00349" w:rsidRDefault="00700349" w:rsidP="008856C2">
            <w:pPr>
              <w:snapToGrid w:val="0"/>
              <w:spacing w:line="276" w:lineRule="auto"/>
            </w:pPr>
          </w:p>
        </w:tc>
        <w:tc>
          <w:tcPr>
            <w:tcW w:w="3685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 xml:space="preserve">доцент д.т.н. М.Г. </w:t>
            </w:r>
            <w:proofErr w:type="spellStart"/>
            <w:r>
              <w:t>Курносов</w:t>
            </w:r>
            <w:proofErr w:type="spellEnd"/>
          </w:p>
        </w:tc>
      </w:tr>
      <w:tr w:rsidR="00700349">
        <w:tc>
          <w:tcPr>
            <w:tcW w:w="2101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880CB4" w:rsidP="008856C2">
            <w:pPr>
              <w:spacing w:before="40" w:line="276" w:lineRule="auto"/>
              <w:jc w:val="center"/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</w:tr>
    </w:tbl>
    <w:p w:rsidR="00700349" w:rsidRDefault="00700349" w:rsidP="008856C2">
      <w:pPr>
        <w:spacing w:line="276" w:lineRule="auto"/>
        <w:ind w:left="567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700349">
        <w:tc>
          <w:tcPr>
            <w:tcW w:w="1526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00349" w:rsidRDefault="00700349" w:rsidP="008856C2">
            <w:pPr>
              <w:snapToGrid w:val="0"/>
              <w:spacing w:line="276" w:lineRule="auto"/>
            </w:pPr>
          </w:p>
        </w:tc>
        <w:tc>
          <w:tcPr>
            <w:tcW w:w="1134" w:type="dxa"/>
            <w:shd w:val="clear" w:color="auto" w:fill="auto"/>
          </w:tcPr>
          <w:p w:rsidR="00700349" w:rsidRDefault="00880CB4" w:rsidP="008856C2">
            <w:pPr>
              <w:spacing w:line="276" w:lineRule="auto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</w:pPr>
          </w:p>
        </w:tc>
      </w:tr>
      <w:tr w:rsidR="00700349">
        <w:tc>
          <w:tcPr>
            <w:tcW w:w="1526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84"/>
            </w:pPr>
          </w:p>
        </w:tc>
        <w:tc>
          <w:tcPr>
            <w:tcW w:w="1134" w:type="dxa"/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</w:tcPr>
          <w:p w:rsidR="00700349" w:rsidRDefault="00700349" w:rsidP="008856C2">
            <w:pPr>
              <w:snapToGrid w:val="0"/>
              <w:spacing w:line="276" w:lineRule="auto"/>
              <w:ind w:left="567"/>
            </w:pPr>
          </w:p>
        </w:tc>
      </w:tr>
    </w:tbl>
    <w:p w:rsidR="00700349" w:rsidRDefault="00700349" w:rsidP="008856C2">
      <w:pPr>
        <w:spacing w:line="276" w:lineRule="auto"/>
        <w:ind w:left="567"/>
      </w:pPr>
    </w:p>
    <w:p w:rsidR="00700349" w:rsidRDefault="00700349" w:rsidP="008856C2">
      <w:pPr>
        <w:spacing w:line="276" w:lineRule="auto"/>
        <w:jc w:val="center"/>
      </w:pPr>
    </w:p>
    <w:p w:rsidR="00700349" w:rsidRDefault="00700349" w:rsidP="008856C2">
      <w:pPr>
        <w:spacing w:line="276" w:lineRule="auto"/>
        <w:jc w:val="center"/>
      </w:pPr>
    </w:p>
    <w:p w:rsidR="00700349" w:rsidRDefault="00700349" w:rsidP="008856C2">
      <w:pPr>
        <w:spacing w:line="276" w:lineRule="auto"/>
        <w:jc w:val="center"/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</w:pPr>
    </w:p>
    <w:p w:rsidR="008856C2" w:rsidRPr="008856C2" w:rsidRDefault="008856C2" w:rsidP="008856C2">
      <w:pPr>
        <w:spacing w:line="276" w:lineRule="auto"/>
        <w:jc w:val="center"/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Default="00700349" w:rsidP="008856C2">
      <w:pPr>
        <w:spacing w:line="276" w:lineRule="auto"/>
        <w:jc w:val="center"/>
        <w:rPr>
          <w:lang w:val="en-US"/>
        </w:rPr>
      </w:pPr>
    </w:p>
    <w:p w:rsidR="00700349" w:rsidRPr="008856C2" w:rsidRDefault="00880CB4" w:rsidP="008856C2">
      <w:pPr>
        <w:spacing w:line="276" w:lineRule="auto"/>
        <w:jc w:val="center"/>
      </w:pPr>
      <w:r>
        <w:rPr>
          <w:sz w:val="26"/>
          <w:szCs w:val="26"/>
        </w:rPr>
        <w:t>Новосибирск – 20</w:t>
      </w:r>
      <w:r w:rsidR="008856C2">
        <w:rPr>
          <w:sz w:val="26"/>
          <w:szCs w:val="26"/>
        </w:rPr>
        <w:t>17</w:t>
      </w:r>
    </w:p>
    <w:p w:rsidR="00700349" w:rsidRDefault="00880CB4" w:rsidP="0042024A">
      <w:pPr>
        <w:pStyle w:val="13"/>
        <w:tabs>
          <w:tab w:val="right" w:leader="dot" w:pos="9345"/>
        </w:tabs>
        <w:spacing w:line="276" w:lineRule="auto"/>
        <w:jc w:val="center"/>
      </w:pPr>
      <w:r>
        <w:rPr>
          <w:sz w:val="28"/>
          <w:szCs w:val="28"/>
        </w:rPr>
        <w:lastRenderedPageBreak/>
        <w:t>Содержание</w:t>
      </w:r>
    </w:p>
    <w:p w:rsidR="00700349" w:rsidRDefault="00880CB4" w:rsidP="0042024A">
      <w:p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Введение…….……..…………....…………………………</w:t>
      </w:r>
      <w:r>
        <w:rPr>
          <w:sz w:val="28"/>
          <w:szCs w:val="28"/>
        </w:rPr>
        <w:t>.…………………….</w:t>
      </w:r>
      <w:r>
        <w:rPr>
          <w:rFonts w:eastAsia="Calibri"/>
          <w:sz w:val="28"/>
          <w:szCs w:val="28"/>
        </w:rPr>
        <w:t>3</w:t>
      </w:r>
    </w:p>
    <w:p w:rsidR="00F9519B" w:rsidRPr="00F9519B" w:rsidRDefault="00F9519B" w:rsidP="0042024A">
      <w:pPr>
        <w:spacing w:line="276" w:lineRule="auto"/>
        <w:jc w:val="both"/>
        <w:rPr>
          <w:sz w:val="28"/>
          <w:szCs w:val="28"/>
        </w:rPr>
      </w:pPr>
      <w:r w:rsidRPr="00F9519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9519B">
        <w:rPr>
          <w:sz w:val="28"/>
          <w:szCs w:val="28"/>
        </w:rPr>
        <w:t>Метод Гаусса для нахождени</w:t>
      </w:r>
      <w:r>
        <w:rPr>
          <w:sz w:val="28"/>
          <w:szCs w:val="28"/>
        </w:rPr>
        <w:t>я определителя матрицы…………………….</w:t>
      </w:r>
      <w:r w:rsidR="0042024A">
        <w:rPr>
          <w:sz w:val="28"/>
          <w:szCs w:val="28"/>
        </w:rPr>
        <w:t>4</w:t>
      </w:r>
    </w:p>
    <w:p w:rsidR="00700349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2</w:t>
      </w:r>
      <w:r w:rsidR="00880CB4">
        <w:rPr>
          <w:rFonts w:eastAsia="Calibri"/>
          <w:sz w:val="28"/>
          <w:szCs w:val="28"/>
        </w:rPr>
        <w:t xml:space="preserve"> Выполнение работы……….…………………………</w:t>
      </w:r>
      <w:r w:rsidR="0042024A">
        <w:rPr>
          <w:sz w:val="28"/>
          <w:szCs w:val="28"/>
        </w:rPr>
        <w:t>...………….…….……..5</w:t>
      </w:r>
    </w:p>
    <w:p w:rsidR="00700349" w:rsidRDefault="008856C2" w:rsidP="0042024A">
      <w:pPr>
        <w:spacing w:line="276" w:lineRule="auto"/>
        <w:ind w:firstLine="284"/>
        <w:jc w:val="both"/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.1 Задачи…....</w:t>
      </w:r>
      <w:r w:rsidR="0042024A">
        <w:rPr>
          <w:sz w:val="28"/>
          <w:szCs w:val="28"/>
        </w:rPr>
        <w:t>...….……….…………………………..……………………….5</w:t>
      </w:r>
    </w:p>
    <w:p w:rsidR="00700349" w:rsidRDefault="008856C2" w:rsidP="0042024A">
      <w:pPr>
        <w:spacing w:line="276" w:lineRule="auto"/>
        <w:ind w:firstLine="284"/>
        <w:jc w:val="both"/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.2 Работа про</w:t>
      </w:r>
      <w:r w:rsidR="0042024A">
        <w:rPr>
          <w:sz w:val="28"/>
          <w:szCs w:val="28"/>
        </w:rPr>
        <w:t>граммы…….…...………………………………………………5</w:t>
      </w:r>
    </w:p>
    <w:p w:rsidR="00700349" w:rsidRDefault="008856C2" w:rsidP="0042024A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.3 Процесс вычислений…..……………………………………</w:t>
      </w:r>
      <w:r w:rsidR="0042024A">
        <w:rPr>
          <w:sz w:val="28"/>
          <w:szCs w:val="28"/>
        </w:rPr>
        <w:t>……………..5</w:t>
      </w:r>
    </w:p>
    <w:p w:rsidR="00A52A17" w:rsidRDefault="00A52A17" w:rsidP="0042024A">
      <w:pPr>
        <w:spacing w:line="276" w:lineRule="auto"/>
        <w:jc w:val="both"/>
      </w:pPr>
      <w:r>
        <w:rPr>
          <w:sz w:val="28"/>
          <w:szCs w:val="28"/>
        </w:rPr>
        <w:t>3. Анализ вычислительн</w:t>
      </w:r>
      <w:r w:rsidR="00F35379">
        <w:rPr>
          <w:sz w:val="28"/>
          <w:szCs w:val="28"/>
        </w:rPr>
        <w:t>ой</w:t>
      </w:r>
      <w:r>
        <w:rPr>
          <w:sz w:val="28"/>
          <w:szCs w:val="28"/>
        </w:rPr>
        <w:t xml:space="preserve"> сложности алгоритма……………………………..</w:t>
      </w:r>
      <w:r w:rsidR="0042024A">
        <w:rPr>
          <w:sz w:val="28"/>
          <w:szCs w:val="28"/>
        </w:rPr>
        <w:t>.7</w:t>
      </w:r>
    </w:p>
    <w:p w:rsidR="00700349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4</w:t>
      </w:r>
      <w:r w:rsidR="00880CB4">
        <w:rPr>
          <w:rFonts w:eastAsia="Calibri"/>
          <w:sz w:val="28"/>
          <w:szCs w:val="28"/>
        </w:rPr>
        <w:t>.</w:t>
      </w:r>
      <w:r w:rsidRPr="008856C2">
        <w:t xml:space="preserve"> </w:t>
      </w:r>
      <w:r w:rsidRPr="008856C2">
        <w:rPr>
          <w:sz w:val="28"/>
          <w:szCs w:val="28"/>
        </w:rPr>
        <w:t>Описание системы, на которой проводились эксперименты</w:t>
      </w:r>
      <w:r>
        <w:rPr>
          <w:rFonts w:eastAsia="Calibri"/>
          <w:sz w:val="28"/>
          <w:szCs w:val="28"/>
        </w:rPr>
        <w:t>…</w:t>
      </w:r>
      <w:r>
        <w:rPr>
          <w:rFonts w:eastAsia="Calibri"/>
          <w:bCs/>
          <w:sz w:val="28"/>
          <w:szCs w:val="28"/>
        </w:rPr>
        <w:t>.</w:t>
      </w:r>
      <w:r w:rsidR="00880CB4">
        <w:rPr>
          <w:rFonts w:eastAsia="Calibri"/>
          <w:sz w:val="28"/>
          <w:szCs w:val="28"/>
        </w:rPr>
        <w:t>….……</w:t>
      </w:r>
      <w:r w:rsidR="0042024A">
        <w:rPr>
          <w:sz w:val="28"/>
          <w:szCs w:val="28"/>
        </w:rPr>
        <w:t>.......8</w:t>
      </w:r>
    </w:p>
    <w:p w:rsid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4.1 Характеристики системы……………………………………………</w:t>
      </w:r>
      <w:r w:rsidR="0042024A">
        <w:rPr>
          <w:sz w:val="28"/>
          <w:szCs w:val="28"/>
        </w:rPr>
        <w:t>…..</w:t>
      </w:r>
      <w:r>
        <w:rPr>
          <w:sz w:val="28"/>
          <w:szCs w:val="28"/>
        </w:rPr>
        <w:t>…</w:t>
      </w:r>
      <w:r w:rsidR="0042024A">
        <w:rPr>
          <w:sz w:val="28"/>
          <w:szCs w:val="28"/>
        </w:rPr>
        <w:t>8</w:t>
      </w:r>
    </w:p>
    <w:p w:rsid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4.2 Входные данные………………………………………………………</w:t>
      </w:r>
      <w:r w:rsidR="0042024A">
        <w:rPr>
          <w:sz w:val="28"/>
          <w:szCs w:val="28"/>
        </w:rPr>
        <w:t>...</w:t>
      </w:r>
      <w:r>
        <w:rPr>
          <w:sz w:val="28"/>
          <w:szCs w:val="28"/>
        </w:rPr>
        <w:t>….</w:t>
      </w:r>
      <w:r w:rsidR="0042024A">
        <w:rPr>
          <w:sz w:val="28"/>
          <w:szCs w:val="28"/>
        </w:rPr>
        <w:t>8</w:t>
      </w:r>
    </w:p>
    <w:p w:rsidR="008856C2" w:rsidRP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Результаты экспериментов…………………………………………………….</w:t>
      </w:r>
      <w:r w:rsidR="0042024A">
        <w:rPr>
          <w:sz w:val="28"/>
          <w:szCs w:val="28"/>
        </w:rPr>
        <w:t>9</w:t>
      </w:r>
    </w:p>
    <w:p w:rsidR="008856C2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Заключение….......…………</w:t>
      </w:r>
      <w:r w:rsidR="0042024A">
        <w:rPr>
          <w:rFonts w:eastAsia="Calibri"/>
          <w:sz w:val="28"/>
          <w:szCs w:val="28"/>
        </w:rPr>
        <w:t>…..…………………………………....……...…....12</w:t>
      </w:r>
    </w:p>
    <w:p w:rsidR="008856C2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Список использованной литературы….......……………………</w:t>
      </w:r>
      <w:r w:rsidR="0042024A">
        <w:rPr>
          <w:sz w:val="28"/>
          <w:szCs w:val="28"/>
        </w:rPr>
        <w:t>....………..…..13</w:t>
      </w:r>
    </w:p>
    <w:p w:rsidR="00700349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Приложение</w:t>
      </w:r>
      <w:r w:rsidR="00880CB4">
        <w:rPr>
          <w:rFonts w:eastAsia="Calibri"/>
          <w:sz w:val="28"/>
          <w:szCs w:val="28"/>
        </w:rPr>
        <w:t>….....</w:t>
      </w:r>
      <w:r w:rsidR="0042024A">
        <w:rPr>
          <w:rFonts w:eastAsia="Calibri"/>
          <w:sz w:val="28"/>
          <w:szCs w:val="28"/>
        </w:rPr>
        <w:t>..……….………………………………………....…….……...14</w:t>
      </w:r>
    </w:p>
    <w:p w:rsidR="008856C2" w:rsidRDefault="008856C2" w:rsidP="008856C2">
      <w:pPr>
        <w:spacing w:line="276" w:lineRule="auto"/>
      </w:pPr>
    </w:p>
    <w:p w:rsidR="00700349" w:rsidRPr="005F3A8E" w:rsidRDefault="00880CB4" w:rsidP="008856C2">
      <w:pPr>
        <w:pStyle w:val="1"/>
        <w:pageBreakBefore/>
        <w:numPr>
          <w:ilvl w:val="0"/>
          <w:numId w:val="0"/>
        </w:numPr>
        <w:spacing w:line="276" w:lineRule="auto"/>
        <w:ind w:left="432" w:hanging="4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Введение</w:t>
      </w:r>
    </w:p>
    <w:p w:rsidR="00F9519B" w:rsidRPr="00F9519B" w:rsidRDefault="00F9519B" w:rsidP="008856C2">
      <w:pPr>
        <w:spacing w:line="276" w:lineRule="auto"/>
      </w:pPr>
    </w:p>
    <w:p w:rsidR="00F9519B" w:rsidRDefault="00F9519B" w:rsidP="00D4301F">
      <w:pPr>
        <w:shd w:val="clear" w:color="auto" w:fill="FFFFFF"/>
        <w:spacing w:line="276" w:lineRule="auto"/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gramStart"/>
      <w:r>
        <w:rPr>
          <w:sz w:val="28"/>
          <w:szCs w:val="28"/>
        </w:rPr>
        <w:t>параллельный алгоритм нахождения определителя матрицы методом Гаусса для систем с распределенной памятью используя</w:t>
      </w:r>
      <w:proofErr w:type="gramEnd"/>
      <w:r>
        <w:rPr>
          <w:sz w:val="28"/>
          <w:szCs w:val="28"/>
        </w:rPr>
        <w:t xml:space="preserve"> средства стандарта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.</w:t>
      </w:r>
    </w:p>
    <w:p w:rsidR="00F9519B" w:rsidRDefault="00F9519B" w:rsidP="00D4301F">
      <w:pPr>
        <w:shd w:val="clear" w:color="auto" w:fill="FFFFFF"/>
        <w:spacing w:line="276" w:lineRule="auto"/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коэффициент ускорения времени работы программы, используя средства стандарта </w:t>
      </w:r>
      <w:r>
        <w:rPr>
          <w:sz w:val="28"/>
          <w:szCs w:val="28"/>
          <w:lang w:val="en-US"/>
        </w:rPr>
        <w:t>MPI</w:t>
      </w:r>
      <w:r w:rsidRPr="00F9519B">
        <w:rPr>
          <w:sz w:val="28"/>
          <w:szCs w:val="28"/>
        </w:rPr>
        <w:t>.</w:t>
      </w: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P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700349" w:rsidRDefault="00880CB4" w:rsidP="00214D34">
      <w:pPr>
        <w:pStyle w:val="af5"/>
        <w:numPr>
          <w:ilvl w:val="0"/>
          <w:numId w:val="7"/>
        </w:numPr>
        <w:shd w:val="clear" w:color="auto" w:fill="FFFFFF"/>
        <w:spacing w:line="276" w:lineRule="auto"/>
        <w:jc w:val="center"/>
      </w:pPr>
      <w:r w:rsidRPr="00214D34">
        <w:rPr>
          <w:b/>
          <w:sz w:val="32"/>
          <w:szCs w:val="32"/>
        </w:rPr>
        <w:lastRenderedPageBreak/>
        <w:t>Метод Гаусса для нахождения определителя матрицы</w:t>
      </w:r>
    </w:p>
    <w:p w:rsidR="00700349" w:rsidRPr="00F9519B" w:rsidRDefault="00880CB4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Гаусса для нахождения определителя матрицы похож на решение СЛАУ, за исключением того, что отсутствует «Обратный ход» и применим он СТРОГО к квадратным матрицам, т. к. понятие «определитель» присуще только им. Зато «Прямой ход» полностью идентичен методу решения СЛАУ. </w:t>
      </w:r>
    </w:p>
    <w:p w:rsidR="00700349" w:rsidRDefault="00880CB4" w:rsidP="008856C2">
      <w:pPr>
        <w:shd w:val="clear" w:color="auto" w:fill="FFFFFF"/>
        <w:spacing w:line="276" w:lineRule="auto"/>
        <w:jc w:val="both"/>
      </w:pPr>
      <w:r>
        <w:rPr>
          <w:sz w:val="28"/>
          <w:szCs w:val="28"/>
        </w:rPr>
        <w:tab/>
        <w:t>Для нахождения определителя матрицы, необходимо так же, как и в методе решения СЛАУ, привести исходную матрицу к «Треугольной», а затем, поскольку у «треугольных» матриц все элементы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стоящие под главной диагональю равны 0, достаточно будет просто перемножить все элементы главной диагонали между собой. В результате получим определитель исходной матрицы</w:t>
      </w:r>
      <w:r w:rsidR="00427868">
        <w:rPr>
          <w:sz w:val="28"/>
          <w:szCs w:val="28"/>
          <w:lang w:val="en-US"/>
        </w:rPr>
        <w:t xml:space="preserve"> [2]</w:t>
      </w:r>
      <w:r>
        <w:rPr>
          <w:sz w:val="28"/>
          <w:szCs w:val="28"/>
        </w:rPr>
        <w:t>.</w:t>
      </w:r>
    </w:p>
    <w:p w:rsidR="00700349" w:rsidRDefault="00700349" w:rsidP="008856C2">
      <w:pPr>
        <w:shd w:val="clear" w:color="auto" w:fill="FFFFFF"/>
        <w:spacing w:line="276" w:lineRule="auto"/>
        <w:jc w:val="both"/>
      </w:pPr>
    </w:p>
    <w:p w:rsidR="00700349" w:rsidRDefault="00700349" w:rsidP="008856C2">
      <w:pPr>
        <w:pStyle w:val="1"/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</w:p>
    <w:p w:rsidR="00700349" w:rsidRDefault="00700349" w:rsidP="008856C2">
      <w:pPr>
        <w:spacing w:line="276" w:lineRule="auto"/>
        <w:jc w:val="both"/>
        <w:rPr>
          <w:b/>
          <w:bCs/>
        </w:rPr>
      </w:pPr>
    </w:p>
    <w:p w:rsidR="00700349" w:rsidRDefault="00880CB4" w:rsidP="008856C2">
      <w:pPr>
        <w:pStyle w:val="1"/>
        <w:spacing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00349" w:rsidRDefault="00700349" w:rsidP="008856C2">
      <w:pPr>
        <w:pStyle w:val="1"/>
        <w:numPr>
          <w:ilvl w:val="0"/>
          <w:numId w:val="0"/>
        </w:numPr>
        <w:spacing w:line="276" w:lineRule="auto"/>
        <w:ind w:left="432" w:hanging="432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Pr="008856C2" w:rsidRDefault="008856C2" w:rsidP="008856C2"/>
    <w:p w:rsidR="00700349" w:rsidRDefault="00700349" w:rsidP="008856C2">
      <w:pPr>
        <w:pStyle w:val="1"/>
        <w:numPr>
          <w:ilvl w:val="0"/>
          <w:numId w:val="0"/>
        </w:numPr>
        <w:spacing w:line="276" w:lineRule="auto"/>
        <w:ind w:left="432" w:hanging="432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8856C2" w:rsidRDefault="008856C2" w:rsidP="008856C2"/>
    <w:p w:rsidR="008856C2" w:rsidRPr="008856C2" w:rsidRDefault="008856C2" w:rsidP="008856C2"/>
    <w:p w:rsidR="00700349" w:rsidRDefault="00700349" w:rsidP="008856C2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700349" w:rsidRDefault="00700349" w:rsidP="008856C2">
      <w:pPr>
        <w:pStyle w:val="1"/>
        <w:numPr>
          <w:ilvl w:val="0"/>
          <w:numId w:val="0"/>
        </w:numPr>
        <w:spacing w:line="276" w:lineRule="auto"/>
        <w:ind w:left="432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700349" w:rsidRDefault="00700349" w:rsidP="008856C2">
      <w:pPr>
        <w:spacing w:line="276" w:lineRule="auto"/>
        <w:rPr>
          <w:color w:val="000000"/>
          <w:spacing w:val="-1"/>
          <w:sz w:val="28"/>
          <w:szCs w:val="28"/>
        </w:rPr>
      </w:pPr>
    </w:p>
    <w:p w:rsidR="00700349" w:rsidRDefault="00700349" w:rsidP="008856C2">
      <w:pPr>
        <w:spacing w:line="276" w:lineRule="auto"/>
        <w:rPr>
          <w:color w:val="000000"/>
          <w:spacing w:val="-1"/>
          <w:sz w:val="28"/>
          <w:szCs w:val="28"/>
        </w:rPr>
      </w:pPr>
    </w:p>
    <w:p w:rsidR="00700349" w:rsidRDefault="00700349" w:rsidP="008856C2">
      <w:pPr>
        <w:spacing w:line="276" w:lineRule="auto"/>
        <w:rPr>
          <w:b/>
          <w:bCs/>
          <w:color w:val="000000"/>
          <w:spacing w:val="-1"/>
          <w:kern w:val="1"/>
          <w:sz w:val="28"/>
          <w:szCs w:val="28"/>
        </w:rPr>
      </w:pPr>
    </w:p>
    <w:p w:rsidR="00700349" w:rsidRPr="00214D34" w:rsidRDefault="00880CB4" w:rsidP="008856C2">
      <w:pPr>
        <w:pStyle w:val="1"/>
        <w:spacing w:line="276" w:lineRule="auto"/>
        <w:jc w:val="center"/>
      </w:pPr>
      <w:r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  <w:bCs w:val="0"/>
        </w:rPr>
        <w:t>Выполнение работы</w:t>
      </w: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b/>
          <w:sz w:val="32"/>
          <w:szCs w:val="32"/>
        </w:rPr>
        <w:t>2.1 Задачи</w:t>
      </w: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 xml:space="preserve">В данной работе поставленной задачей было написание кода, с использованием стандарта </w:t>
      </w:r>
      <w:r>
        <w:rPr>
          <w:color w:val="000000"/>
          <w:spacing w:val="-1"/>
          <w:sz w:val="28"/>
          <w:szCs w:val="28"/>
          <w:lang w:val="en-US"/>
        </w:rPr>
        <w:t>MPI</w:t>
      </w:r>
      <w:r>
        <w:rPr>
          <w:color w:val="000000"/>
          <w:spacing w:val="-1"/>
          <w:sz w:val="28"/>
          <w:szCs w:val="28"/>
        </w:rPr>
        <w:t>, реализующего алгоритм нахождения определителя матрицы максимально эффективно, а так же, с хорошей масштабируемостью итоговой программы.</w:t>
      </w: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 xml:space="preserve">Основной проблемой решения поставленной задачи на начальном этапе было понимание работы алгоритмов и необходимых для их корректной работы, условий, а так же, понимание </w:t>
      </w:r>
      <w:proofErr w:type="gramStart"/>
      <w:r>
        <w:rPr>
          <w:color w:val="000000"/>
          <w:spacing w:val="-1"/>
          <w:sz w:val="28"/>
          <w:szCs w:val="28"/>
        </w:rPr>
        <w:t>принципов работы коллективных операций обмена библиотеки</w:t>
      </w:r>
      <w:proofErr w:type="gramEnd"/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  <w:lang w:val="en-US"/>
        </w:rPr>
        <w:t>MPI</w:t>
      </w:r>
      <w:r>
        <w:rPr>
          <w:color w:val="000000"/>
          <w:spacing w:val="-1"/>
          <w:sz w:val="28"/>
          <w:szCs w:val="28"/>
        </w:rPr>
        <w:t>.</w:t>
      </w: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>Немаловажным умением, которое приобрелось в результате выполнения данной работы было умение понять математический алгоритм до мельчайших деталей и затем грамотно, и эффективно его реализовать для работы на системах не только с общей, но и распределенной памятью.</w:t>
      </w:r>
    </w:p>
    <w:p w:rsidR="00700349" w:rsidRDefault="00700349" w:rsidP="008856C2">
      <w:pPr>
        <w:tabs>
          <w:tab w:val="left" w:pos="0"/>
        </w:tabs>
        <w:spacing w:line="276" w:lineRule="auto"/>
        <w:ind w:firstLine="709"/>
        <w:jc w:val="both"/>
        <w:rPr>
          <w:color w:val="000000"/>
          <w:spacing w:val="-1"/>
          <w:sz w:val="28"/>
          <w:szCs w:val="28"/>
        </w:rPr>
      </w:pPr>
    </w:p>
    <w:p w:rsidR="00700349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b/>
          <w:bCs/>
          <w:color w:val="000000"/>
          <w:spacing w:val="-1"/>
          <w:sz w:val="32"/>
          <w:szCs w:val="32"/>
        </w:rPr>
        <w:t>2.2 Работа программы</w:t>
      </w:r>
    </w:p>
    <w:p w:rsidR="00700349" w:rsidRDefault="00D4301F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ab/>
      </w:r>
      <w:r w:rsidR="00880CB4">
        <w:rPr>
          <w:color w:val="000000"/>
          <w:spacing w:val="-1"/>
          <w:sz w:val="28"/>
          <w:szCs w:val="28"/>
        </w:rPr>
        <w:t>Несколько основных аспектов:</w:t>
      </w: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1. Исходная матрица заполняется с помощью генератора псевдослучайных чисел.</w:t>
      </w: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2. Исходная матрица хранится в распределенном виде. У каждого процесса находится в памяти по несколько строк матрицы.</w:t>
      </w: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3. При расчетах каждый процесс обрабатывает строки с номерами </w:t>
      </w:r>
      <w:proofErr w:type="spellStart"/>
      <w:r>
        <w:rPr>
          <w:color w:val="000000"/>
          <w:spacing w:val="-1"/>
          <w:sz w:val="28"/>
          <w:szCs w:val="28"/>
        </w:rPr>
        <w:t>rank</w:t>
      </w:r>
      <w:proofErr w:type="spellEnd"/>
      <w:r>
        <w:rPr>
          <w:color w:val="000000"/>
          <w:spacing w:val="-1"/>
          <w:sz w:val="28"/>
          <w:szCs w:val="28"/>
        </w:rPr>
        <w:t xml:space="preserve"> + </w:t>
      </w:r>
      <w:proofErr w:type="spellStart"/>
      <w:r>
        <w:rPr>
          <w:color w:val="000000"/>
          <w:spacing w:val="-1"/>
          <w:sz w:val="28"/>
          <w:szCs w:val="28"/>
        </w:rPr>
        <w:t>commsize</w:t>
      </w:r>
      <w:proofErr w:type="spellEnd"/>
      <w:r>
        <w:rPr>
          <w:color w:val="000000"/>
          <w:spacing w:val="-1"/>
          <w:sz w:val="28"/>
          <w:szCs w:val="28"/>
        </w:rPr>
        <w:t xml:space="preserve"> * i, пока не превысит количество строк. Количество обрабатываемых строк определяется вызовом функции </w:t>
      </w:r>
      <w:proofErr w:type="spellStart"/>
      <w:r>
        <w:rPr>
          <w:color w:val="000000"/>
          <w:spacing w:val="-1"/>
          <w:sz w:val="28"/>
          <w:szCs w:val="28"/>
        </w:rPr>
        <w:t>get_chunk</w:t>
      </w:r>
      <w:proofErr w:type="spellEnd"/>
      <w:r>
        <w:rPr>
          <w:color w:val="000000"/>
          <w:spacing w:val="-1"/>
          <w:sz w:val="28"/>
          <w:szCs w:val="28"/>
        </w:rPr>
        <w:t>. Это обеспечивает практически равную загрузку вычислениями всех процессов</w:t>
      </w:r>
      <w:r w:rsidR="00427868" w:rsidRPr="005F3A8E">
        <w:rPr>
          <w:color w:val="000000"/>
          <w:spacing w:val="-1"/>
          <w:sz w:val="28"/>
          <w:szCs w:val="28"/>
        </w:rPr>
        <w:t xml:space="preserve"> [1]</w:t>
      </w:r>
      <w:r>
        <w:rPr>
          <w:color w:val="000000"/>
          <w:spacing w:val="-1"/>
          <w:sz w:val="28"/>
          <w:szCs w:val="28"/>
        </w:rPr>
        <w:t>.</w:t>
      </w:r>
    </w:p>
    <w:p w:rsidR="00700349" w:rsidRPr="0084614A" w:rsidRDefault="00700349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700349" w:rsidRDefault="00700349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92441B" w:rsidRPr="0084614A" w:rsidRDefault="0092441B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700349" w:rsidRDefault="008856C2" w:rsidP="008856C2">
      <w:pPr>
        <w:tabs>
          <w:tab w:val="left" w:pos="0"/>
        </w:tabs>
        <w:spacing w:line="276" w:lineRule="auto"/>
        <w:jc w:val="both"/>
      </w:pPr>
      <w:r>
        <w:rPr>
          <w:b/>
          <w:bCs/>
          <w:color w:val="000000"/>
          <w:spacing w:val="-1"/>
          <w:sz w:val="32"/>
          <w:szCs w:val="32"/>
        </w:rPr>
        <w:lastRenderedPageBreak/>
        <w:tab/>
        <w:t xml:space="preserve">2.3 </w:t>
      </w:r>
      <w:r w:rsidR="00880CB4">
        <w:rPr>
          <w:b/>
          <w:bCs/>
          <w:color w:val="000000"/>
          <w:spacing w:val="-1"/>
          <w:sz w:val="32"/>
          <w:szCs w:val="32"/>
        </w:rPr>
        <w:t>Процесс вычислений</w:t>
      </w:r>
    </w:p>
    <w:p w:rsidR="00700349" w:rsidRPr="003907E6" w:rsidRDefault="00172643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ab/>
      </w:r>
      <w:r w:rsidR="00880CB4">
        <w:rPr>
          <w:color w:val="000000"/>
          <w:spacing w:val="-1"/>
          <w:sz w:val="28"/>
          <w:szCs w:val="28"/>
        </w:rPr>
        <w:t>Каждый процесс, в соответствии со своим номером, по порядку строк начинает преобразование исходной матрицы, приводя ее к «треугольной» матрице, процессом выполнения «прямого хода»</w:t>
      </w:r>
      <w:r w:rsidR="00427868" w:rsidRPr="00427868">
        <w:rPr>
          <w:color w:val="000000"/>
          <w:spacing w:val="-1"/>
          <w:sz w:val="28"/>
          <w:szCs w:val="28"/>
        </w:rPr>
        <w:t xml:space="preserve"> </w:t>
      </w:r>
      <w:r w:rsidR="00427868">
        <w:rPr>
          <w:color w:val="000000"/>
          <w:spacing w:val="-1"/>
          <w:sz w:val="28"/>
          <w:szCs w:val="28"/>
        </w:rPr>
        <w:t>[1]</w:t>
      </w:r>
      <w:r w:rsidR="00880CB4">
        <w:rPr>
          <w:color w:val="000000"/>
          <w:spacing w:val="-1"/>
          <w:sz w:val="28"/>
          <w:szCs w:val="28"/>
        </w:rPr>
        <w:t>.</w:t>
      </w:r>
      <w:bookmarkStart w:id="0" w:name="cite_ref-usercount_5-0"/>
      <w:bookmarkEnd w:id="0"/>
      <w:r w:rsidR="00880CB4">
        <w:rPr>
          <w:color w:val="000000"/>
          <w:spacing w:val="-1"/>
          <w:sz w:val="28"/>
          <w:szCs w:val="28"/>
        </w:rPr>
        <w:t xml:space="preserve"> </w:t>
      </w:r>
    </w:p>
    <w:p w:rsidR="00667C00" w:rsidRDefault="0024109C" w:rsidP="008856C2">
      <w:pPr>
        <w:tabs>
          <w:tab w:val="left" w:pos="0"/>
        </w:tabs>
        <w:spacing w:line="276" w:lineRule="auto"/>
        <w:jc w:val="center"/>
        <w:rPr>
          <w:lang w:val="en-US"/>
        </w:rPr>
      </w:pPr>
      <w:r w:rsidRPr="00841D23">
        <w:rPr>
          <w:position w:val="-84"/>
        </w:rPr>
        <w:object w:dxaOrig="3519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4pt;height:90pt" o:ole="" filled="t">
            <v:fill color2="black"/>
            <v:imagedata r:id="rId9" o:title=""/>
          </v:shape>
          <o:OLEObject Type="Embed" ProgID="Equation.3" ShapeID="_x0000_i1025" DrawAspect="Content" ObjectID="_1575502918" r:id="rId10"/>
        </w:object>
      </w:r>
    </w:p>
    <w:p w:rsidR="00700349" w:rsidRPr="003221D2" w:rsidRDefault="00880CB4" w:rsidP="008856C2">
      <w:pPr>
        <w:tabs>
          <w:tab w:val="left" w:pos="0"/>
        </w:tabs>
        <w:spacing w:line="276" w:lineRule="auto"/>
        <w:jc w:val="center"/>
      </w:pPr>
      <w:r>
        <w:rPr>
          <w:i/>
          <w:iCs/>
          <w:color w:val="000000"/>
          <w:spacing w:val="-1"/>
          <w:sz w:val="28"/>
          <w:szCs w:val="28"/>
        </w:rPr>
        <w:t>Рис</w:t>
      </w:r>
      <w:r w:rsidR="003221D2" w:rsidRPr="003221D2">
        <w:rPr>
          <w:i/>
          <w:iCs/>
          <w:color w:val="000000"/>
          <w:spacing w:val="-1"/>
          <w:sz w:val="28"/>
          <w:szCs w:val="28"/>
        </w:rPr>
        <w:t>.</w:t>
      </w:r>
      <w:r>
        <w:rPr>
          <w:i/>
          <w:iCs/>
          <w:color w:val="000000"/>
          <w:spacing w:val="-1"/>
          <w:sz w:val="28"/>
          <w:szCs w:val="28"/>
        </w:rPr>
        <w:t xml:space="preserve"> </w:t>
      </w:r>
      <w:r w:rsidR="00233D55" w:rsidRPr="003221D2">
        <w:rPr>
          <w:i/>
          <w:iCs/>
          <w:color w:val="000000"/>
          <w:spacing w:val="-1"/>
          <w:sz w:val="28"/>
          <w:szCs w:val="28"/>
        </w:rPr>
        <w:t>2</w:t>
      </w:r>
      <w:r w:rsidR="003221D2">
        <w:rPr>
          <w:i/>
          <w:iCs/>
          <w:color w:val="000000"/>
          <w:spacing w:val="-1"/>
          <w:sz w:val="28"/>
          <w:szCs w:val="28"/>
        </w:rPr>
        <w:t>.</w:t>
      </w:r>
      <w:r w:rsidR="003221D2" w:rsidRPr="003221D2">
        <w:rPr>
          <w:i/>
          <w:iCs/>
          <w:color w:val="000000"/>
          <w:spacing w:val="-1"/>
          <w:sz w:val="28"/>
          <w:szCs w:val="28"/>
        </w:rPr>
        <w:t>1.</w:t>
      </w:r>
      <w:r w:rsidR="003221D2" w:rsidRPr="004258AA">
        <w:rPr>
          <w:i/>
          <w:iCs/>
          <w:color w:val="000000"/>
          <w:spacing w:val="-1"/>
          <w:sz w:val="28"/>
          <w:szCs w:val="28"/>
        </w:rPr>
        <w:t xml:space="preserve"> </w:t>
      </w:r>
      <w:r>
        <w:rPr>
          <w:i/>
          <w:iCs/>
          <w:color w:val="000000"/>
          <w:spacing w:val="-1"/>
          <w:sz w:val="28"/>
          <w:szCs w:val="28"/>
        </w:rPr>
        <w:t xml:space="preserve"> Исходный вид матрицы</w:t>
      </w:r>
    </w:p>
    <w:p w:rsidR="00700349" w:rsidRPr="003221D2" w:rsidRDefault="004122F3" w:rsidP="008856C2">
      <w:pPr>
        <w:tabs>
          <w:tab w:val="left" w:pos="0"/>
        </w:tabs>
        <w:spacing w:line="276" w:lineRule="auto"/>
        <w:jc w:val="center"/>
      </w:pPr>
      <w:r w:rsidRPr="00841D23">
        <w:rPr>
          <w:position w:val="-84"/>
        </w:rPr>
        <w:object w:dxaOrig="3019" w:dyaOrig="1800">
          <v:shape id="_x0000_i1026" type="#_x0000_t75" style="width:151.2pt;height:90pt" o:ole="" filled="t">
            <v:fill color2="black"/>
            <v:imagedata r:id="rId11" o:title=""/>
          </v:shape>
          <o:OLEObject Type="Embed" ProgID="Equation.3" ShapeID="_x0000_i1026" DrawAspect="Content" ObjectID="_1575502919" r:id="rId12"/>
        </w:object>
      </w:r>
    </w:p>
    <w:p w:rsidR="00700349" w:rsidRDefault="00880CB4" w:rsidP="008856C2">
      <w:pPr>
        <w:tabs>
          <w:tab w:val="left" w:pos="0"/>
        </w:tabs>
        <w:spacing w:line="276" w:lineRule="auto"/>
        <w:jc w:val="center"/>
      </w:pPr>
      <w:r>
        <w:rPr>
          <w:i/>
          <w:iCs/>
          <w:color w:val="000000"/>
          <w:spacing w:val="-1"/>
          <w:sz w:val="28"/>
          <w:szCs w:val="28"/>
        </w:rPr>
        <w:t>Рис</w:t>
      </w:r>
      <w:r w:rsidR="004C2CD8" w:rsidRPr="004C2CD8">
        <w:rPr>
          <w:i/>
          <w:iCs/>
          <w:color w:val="000000"/>
          <w:spacing w:val="-1"/>
          <w:sz w:val="28"/>
          <w:szCs w:val="28"/>
        </w:rPr>
        <w:t>.</w:t>
      </w:r>
      <w:r>
        <w:rPr>
          <w:i/>
          <w:iCs/>
          <w:color w:val="000000"/>
          <w:spacing w:val="-1"/>
          <w:sz w:val="28"/>
          <w:szCs w:val="28"/>
        </w:rPr>
        <w:t xml:space="preserve"> </w:t>
      </w:r>
      <w:r w:rsidR="00233D55" w:rsidRPr="004C2CD8">
        <w:rPr>
          <w:i/>
          <w:iCs/>
          <w:color w:val="000000"/>
          <w:spacing w:val="-1"/>
          <w:sz w:val="28"/>
          <w:szCs w:val="28"/>
        </w:rPr>
        <w:t>2</w:t>
      </w:r>
      <w:r w:rsidR="004C2CD8">
        <w:rPr>
          <w:i/>
          <w:iCs/>
          <w:color w:val="000000"/>
          <w:spacing w:val="-1"/>
          <w:sz w:val="28"/>
          <w:szCs w:val="28"/>
        </w:rPr>
        <w:t>.2</w:t>
      </w:r>
      <w:r w:rsidR="004C2CD8" w:rsidRPr="004C2CD8">
        <w:rPr>
          <w:i/>
          <w:iCs/>
          <w:color w:val="000000"/>
          <w:spacing w:val="-1"/>
          <w:sz w:val="28"/>
          <w:szCs w:val="28"/>
        </w:rPr>
        <w:t xml:space="preserve">. </w:t>
      </w:r>
      <w:r>
        <w:rPr>
          <w:i/>
          <w:iCs/>
          <w:color w:val="000000"/>
          <w:spacing w:val="-1"/>
          <w:sz w:val="28"/>
          <w:szCs w:val="28"/>
        </w:rPr>
        <w:t>Конечный вид матрицы</w:t>
      </w:r>
    </w:p>
    <w:p w:rsidR="00700349" w:rsidRPr="008A2590" w:rsidRDefault="008A2590" w:rsidP="00330E18">
      <w:pPr>
        <w:tabs>
          <w:tab w:val="left" w:pos="0"/>
        </w:tabs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Det=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214D34" w:rsidRDefault="00EC03D2" w:rsidP="00214D34">
      <w:pPr>
        <w:tabs>
          <w:tab w:val="left" w:pos="0"/>
        </w:tabs>
        <w:spacing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Формула 2.</w:t>
      </w:r>
      <w:r w:rsidRPr="005F3A8E">
        <w:rPr>
          <w:i/>
          <w:sz w:val="28"/>
          <w:szCs w:val="28"/>
        </w:rPr>
        <w:t>3</w:t>
      </w:r>
      <w:r w:rsidR="003221D2" w:rsidRPr="003221D2">
        <w:rPr>
          <w:i/>
          <w:sz w:val="28"/>
          <w:szCs w:val="28"/>
        </w:rPr>
        <w:t>.</w:t>
      </w:r>
      <w:r w:rsidR="00214D34">
        <w:rPr>
          <w:i/>
          <w:sz w:val="28"/>
          <w:szCs w:val="28"/>
        </w:rPr>
        <w:t xml:space="preserve">  Определитель матрицы</w:t>
      </w:r>
    </w:p>
    <w:p w:rsidR="00CB3E51" w:rsidRPr="00214D34" w:rsidRDefault="00CB3E51" w:rsidP="00214D34">
      <w:pPr>
        <w:tabs>
          <w:tab w:val="left" w:pos="0"/>
        </w:tabs>
        <w:spacing w:line="276" w:lineRule="auto"/>
        <w:jc w:val="center"/>
        <w:rPr>
          <w:i/>
          <w:sz w:val="28"/>
          <w:szCs w:val="28"/>
        </w:rPr>
      </w:pP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После чего, вычисляет локально определитель (Для </w:t>
      </w:r>
      <w:r w:rsidR="00082A9E" w:rsidRPr="00427868">
        <w:rPr>
          <w:b/>
          <w:i/>
          <w:color w:val="000000"/>
          <w:spacing w:val="-1"/>
          <w:sz w:val="28"/>
          <w:szCs w:val="28"/>
          <w:lang w:val="en-US"/>
        </w:rPr>
        <w:t>K</w:t>
      </w:r>
      <w:r w:rsidR="00082A9E" w:rsidRPr="00082A9E">
        <w:rPr>
          <w:color w:val="000000"/>
          <w:spacing w:val="-1"/>
          <w:sz w:val="28"/>
          <w:szCs w:val="28"/>
        </w:rPr>
        <w:t xml:space="preserve"> </w:t>
      </w:r>
      <w:r w:rsidR="00082A9E">
        <w:rPr>
          <w:color w:val="000000"/>
          <w:spacing w:val="-1"/>
          <w:sz w:val="28"/>
          <w:szCs w:val="28"/>
        </w:rPr>
        <w:t xml:space="preserve">из </w:t>
      </w:r>
      <w:r w:rsidR="00082A9E" w:rsidRPr="00427868">
        <w:rPr>
          <w:b/>
          <w:i/>
          <w:color w:val="000000"/>
          <w:spacing w:val="-1"/>
          <w:sz w:val="28"/>
          <w:szCs w:val="28"/>
          <w:lang w:val="en-US"/>
        </w:rPr>
        <w:t>M</w:t>
      </w:r>
      <w:r>
        <w:rPr>
          <w:color w:val="000000"/>
          <w:spacing w:val="-1"/>
          <w:sz w:val="28"/>
          <w:szCs w:val="28"/>
        </w:rPr>
        <w:t xml:space="preserve"> строк, которыми владеет процесс выполняется операция перемножения </w:t>
      </w:r>
      <w:r w:rsidR="00082A9E">
        <w:rPr>
          <w:color w:val="000000"/>
          <w:spacing w:val="-1"/>
          <w:sz w:val="28"/>
          <w:szCs w:val="28"/>
        </w:rPr>
        <w:t>элементов главной диагонали</w:t>
      </w:r>
      <w:r>
        <w:rPr>
          <w:color w:val="000000"/>
          <w:spacing w:val="-1"/>
          <w:sz w:val="28"/>
          <w:szCs w:val="28"/>
        </w:rPr>
        <w:t xml:space="preserve"> (</w:t>
      </w:r>
      <w:r w:rsidR="00082A9E">
        <w:rPr>
          <w:color w:val="000000"/>
          <w:spacing w:val="-1"/>
          <w:sz w:val="28"/>
          <w:szCs w:val="28"/>
        </w:rPr>
        <w:t>Каждый п</w:t>
      </w:r>
      <w:r>
        <w:rPr>
          <w:color w:val="000000"/>
          <w:spacing w:val="-1"/>
          <w:sz w:val="28"/>
          <w:szCs w:val="28"/>
        </w:rPr>
        <w:t xml:space="preserve">роцесс знает порядковые </w:t>
      </w:r>
      <w:r w:rsidR="00082A9E">
        <w:rPr>
          <w:color w:val="000000"/>
          <w:spacing w:val="-1"/>
          <w:sz w:val="28"/>
          <w:szCs w:val="28"/>
        </w:rPr>
        <w:t xml:space="preserve">номера строк, которыми владеет, </w:t>
      </w:r>
      <w:proofErr w:type="gramStart"/>
      <w:r w:rsidR="00082A9E">
        <w:rPr>
          <w:color w:val="000000"/>
          <w:spacing w:val="-1"/>
          <w:sz w:val="28"/>
          <w:szCs w:val="28"/>
        </w:rPr>
        <w:t>следовательно</w:t>
      </w:r>
      <w:proofErr w:type="gramEnd"/>
      <w:r w:rsidR="00082A9E">
        <w:rPr>
          <w:color w:val="000000"/>
          <w:spacing w:val="-1"/>
          <w:sz w:val="28"/>
          <w:szCs w:val="28"/>
        </w:rPr>
        <w:t xml:space="preserve"> может вычислить позицию элемента главной диагонали)</w:t>
      </w:r>
      <w:r>
        <w:rPr>
          <w:color w:val="000000"/>
          <w:spacing w:val="-1"/>
          <w:sz w:val="28"/>
          <w:szCs w:val="28"/>
        </w:rPr>
        <w:t xml:space="preserve">, после чего выполняется отправка с помощью </w:t>
      </w:r>
      <w:proofErr w:type="spellStart"/>
      <w:r>
        <w:rPr>
          <w:color w:val="000000"/>
          <w:spacing w:val="-1"/>
          <w:sz w:val="28"/>
          <w:szCs w:val="28"/>
        </w:rPr>
        <w:t>MPI_Send</w:t>
      </w:r>
      <w:proofErr w:type="spellEnd"/>
      <w:r>
        <w:rPr>
          <w:color w:val="000000"/>
          <w:spacing w:val="-1"/>
          <w:sz w:val="28"/>
          <w:szCs w:val="28"/>
        </w:rPr>
        <w:t xml:space="preserve"> локального определителя </w:t>
      </w:r>
      <w:proofErr w:type="spellStart"/>
      <w:r>
        <w:rPr>
          <w:color w:val="000000"/>
          <w:spacing w:val="-1"/>
          <w:sz w:val="28"/>
          <w:szCs w:val="28"/>
        </w:rPr>
        <w:t>root</w:t>
      </w:r>
      <w:proofErr w:type="spellEnd"/>
      <w:r>
        <w:rPr>
          <w:color w:val="000000"/>
          <w:spacing w:val="-1"/>
          <w:sz w:val="28"/>
          <w:szCs w:val="28"/>
        </w:rPr>
        <w:t xml:space="preserve"> процессу (0 по умолчанию), который в свою очередь выполняет редукцию локальных определителей других процессов в свой определитель. Для этого </w:t>
      </w:r>
      <w:proofErr w:type="spellStart"/>
      <w:r>
        <w:rPr>
          <w:color w:val="000000"/>
          <w:spacing w:val="-1"/>
          <w:sz w:val="28"/>
          <w:szCs w:val="28"/>
        </w:rPr>
        <w:t>root</w:t>
      </w:r>
      <w:proofErr w:type="spellEnd"/>
      <w:r>
        <w:rPr>
          <w:color w:val="000000"/>
          <w:spacing w:val="-1"/>
          <w:sz w:val="28"/>
          <w:szCs w:val="28"/>
        </w:rPr>
        <w:t xml:space="preserve">-процесс так же вычислит свой локальный определитель, но так же </w:t>
      </w:r>
      <w:proofErr w:type="spellStart"/>
      <w:r>
        <w:rPr>
          <w:color w:val="000000"/>
          <w:spacing w:val="-1"/>
          <w:sz w:val="28"/>
          <w:szCs w:val="28"/>
        </w:rPr>
        <w:t>домножит</w:t>
      </w:r>
      <w:proofErr w:type="spellEnd"/>
      <w:r>
        <w:rPr>
          <w:color w:val="000000"/>
          <w:spacing w:val="-1"/>
          <w:sz w:val="28"/>
          <w:szCs w:val="28"/>
        </w:rPr>
        <w:t xml:space="preserve"> его на локальные определители других </w:t>
      </w:r>
      <w:proofErr w:type="spellStart"/>
      <w:r>
        <w:rPr>
          <w:color w:val="000000"/>
          <w:spacing w:val="-1"/>
          <w:sz w:val="28"/>
          <w:szCs w:val="28"/>
        </w:rPr>
        <w:t>процесссов</w:t>
      </w:r>
      <w:proofErr w:type="spellEnd"/>
      <w:r>
        <w:rPr>
          <w:color w:val="000000"/>
          <w:spacing w:val="-1"/>
          <w:sz w:val="28"/>
          <w:szCs w:val="28"/>
        </w:rPr>
        <w:t xml:space="preserve">, </w:t>
      </w:r>
      <w:proofErr w:type="spellStart"/>
      <w:r>
        <w:rPr>
          <w:color w:val="000000"/>
          <w:spacing w:val="-1"/>
          <w:sz w:val="28"/>
          <w:szCs w:val="28"/>
        </w:rPr>
        <w:t>прянятых</w:t>
      </w:r>
      <w:proofErr w:type="spellEnd"/>
      <w:r>
        <w:rPr>
          <w:color w:val="000000"/>
          <w:spacing w:val="-1"/>
          <w:sz w:val="28"/>
          <w:szCs w:val="28"/>
        </w:rPr>
        <w:t xml:space="preserve"> через </w:t>
      </w:r>
      <w:proofErr w:type="spellStart"/>
      <w:r>
        <w:rPr>
          <w:color w:val="000000"/>
          <w:spacing w:val="-1"/>
          <w:sz w:val="28"/>
          <w:szCs w:val="28"/>
        </w:rPr>
        <w:t>MPI_Recv</w:t>
      </w:r>
      <w:proofErr w:type="spellEnd"/>
      <w:r>
        <w:rPr>
          <w:color w:val="000000"/>
          <w:spacing w:val="-1"/>
          <w:sz w:val="28"/>
          <w:szCs w:val="28"/>
        </w:rPr>
        <w:t>.</w:t>
      </w:r>
    </w:p>
    <w:p w:rsidR="00700349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Таким образом, итоговый определитель будет храниться в памяти </w:t>
      </w:r>
      <w:proofErr w:type="spellStart"/>
      <w:r>
        <w:rPr>
          <w:color w:val="000000"/>
          <w:spacing w:val="-1"/>
          <w:sz w:val="28"/>
          <w:szCs w:val="28"/>
        </w:rPr>
        <w:t>root</w:t>
      </w:r>
      <w:proofErr w:type="spellEnd"/>
      <w:r>
        <w:rPr>
          <w:color w:val="000000"/>
          <w:spacing w:val="-1"/>
          <w:sz w:val="28"/>
          <w:szCs w:val="28"/>
        </w:rPr>
        <w:t>-процесса</w:t>
      </w:r>
      <w:r w:rsidR="00427868" w:rsidRPr="00427868">
        <w:rPr>
          <w:color w:val="000000"/>
          <w:spacing w:val="-1"/>
          <w:sz w:val="28"/>
          <w:szCs w:val="28"/>
        </w:rPr>
        <w:t xml:space="preserve"> [3]</w:t>
      </w:r>
      <w:r>
        <w:rPr>
          <w:color w:val="000000"/>
          <w:spacing w:val="-1"/>
          <w:sz w:val="28"/>
          <w:szCs w:val="28"/>
        </w:rPr>
        <w:t>.</w:t>
      </w:r>
    </w:p>
    <w:p w:rsidR="00700349" w:rsidRDefault="00700349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A17CDA" w:rsidRDefault="00A17CDA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A52A17" w:rsidRDefault="00A52A17" w:rsidP="00A52A17">
      <w:pPr>
        <w:pStyle w:val="1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Анализ вычислительной сложности алгоритма</w:t>
      </w:r>
    </w:p>
    <w:p w:rsidR="00A52A17" w:rsidRDefault="00A52A17" w:rsidP="00613AC7">
      <w:pPr>
        <w:ind w:left="432"/>
        <w:jc w:val="both"/>
        <w:rPr>
          <w:sz w:val="28"/>
          <w:szCs w:val="28"/>
        </w:rPr>
      </w:pPr>
      <w:r>
        <w:rPr>
          <w:sz w:val="28"/>
          <w:szCs w:val="28"/>
        </w:rPr>
        <w:t>Введем следующие обозначения:</w:t>
      </w:r>
    </w:p>
    <w:p w:rsidR="00A52A17" w:rsidRDefault="00A52A17" w:rsidP="00613AC7">
      <w:pPr>
        <w:pStyle w:val="af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13AC7">
        <w:rPr>
          <w:sz w:val="28"/>
          <w:szCs w:val="28"/>
        </w:rPr>
        <w:t>а</w:t>
      </w:r>
      <w:r>
        <w:rPr>
          <w:sz w:val="28"/>
          <w:szCs w:val="28"/>
        </w:rPr>
        <w:t xml:space="preserve">змер матрицы: </w:t>
      </w:r>
      <w:r w:rsidR="00427868">
        <w:rPr>
          <w:b/>
          <w:i/>
          <w:sz w:val="28"/>
          <w:szCs w:val="28"/>
          <w:lang w:val="en-US"/>
        </w:rPr>
        <w:t>N</w:t>
      </w:r>
      <w:r w:rsidRPr="00A52A17">
        <w:rPr>
          <w:sz w:val="28"/>
          <w:szCs w:val="28"/>
        </w:rPr>
        <w:t>.</w:t>
      </w:r>
    </w:p>
    <w:p w:rsidR="00A52A17" w:rsidRDefault="00A52A17" w:rsidP="00613AC7">
      <w:pPr>
        <w:pStyle w:val="af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процессов: </w:t>
      </w:r>
      <w:r w:rsidRPr="00427868">
        <w:rPr>
          <w:b/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</w:p>
    <w:p w:rsidR="00A52A17" w:rsidRDefault="00A52A17" w:rsidP="00613AC7">
      <w:pPr>
        <w:pStyle w:val="af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строк, которые обрабатывает процесс</w:t>
      </w:r>
      <w:r w:rsidRPr="00A52A1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27868">
        <w:rPr>
          <w:b/>
          <w:i/>
          <w:sz w:val="28"/>
          <w:szCs w:val="28"/>
          <w:lang w:val="en-US"/>
        </w:rPr>
        <w:t>K</w:t>
      </w:r>
      <w:r w:rsidRPr="00A52A17">
        <w:rPr>
          <w:b/>
          <w:sz w:val="28"/>
          <w:szCs w:val="28"/>
        </w:rPr>
        <w:t>.</w:t>
      </w:r>
    </w:p>
    <w:p w:rsidR="00A52A17" w:rsidRDefault="00A52A17" w:rsidP="00613AC7">
      <w:pPr>
        <w:jc w:val="both"/>
        <w:rPr>
          <w:sz w:val="28"/>
          <w:szCs w:val="28"/>
        </w:rPr>
      </w:pPr>
    </w:p>
    <w:p w:rsidR="00A52A17" w:rsidRPr="00613AC7" w:rsidRDefault="00A52A17" w:rsidP="00613AC7">
      <w:pPr>
        <w:jc w:val="both"/>
        <w:rPr>
          <w:sz w:val="28"/>
          <w:szCs w:val="28"/>
        </w:rPr>
      </w:pPr>
      <w:r>
        <w:rPr>
          <w:sz w:val="28"/>
          <w:szCs w:val="28"/>
        </w:rPr>
        <w:t>Каждый процесс обрабатывает</w:t>
      </w:r>
      <w:r w:rsidRPr="00A52A17">
        <w:rPr>
          <w:sz w:val="28"/>
          <w:szCs w:val="28"/>
        </w:rPr>
        <w:t xml:space="preserve"> </w:t>
      </w:r>
      <w:r w:rsidRPr="00427868">
        <w:rPr>
          <w:b/>
          <w:i/>
          <w:sz w:val="28"/>
          <w:szCs w:val="28"/>
          <w:lang w:val="en-US"/>
        </w:rPr>
        <w:t>K</w:t>
      </w:r>
      <w:r w:rsidRPr="00A52A1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строк.</w:t>
      </w:r>
      <w:r w:rsidR="00850D2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К=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</w:p>
    <w:p w:rsidR="008D3619" w:rsidRDefault="008D3619" w:rsidP="00613A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считать время выполнения коллективных операций </w:t>
      </w:r>
      <w:r>
        <w:rPr>
          <w:sz w:val="28"/>
          <w:szCs w:val="28"/>
          <w:lang w:val="en-US"/>
        </w:rPr>
        <w:t>MPI</w:t>
      </w:r>
      <w:r w:rsidRPr="008D36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</w:t>
      </w:r>
      <m:oMath>
        <m:r>
          <w:rPr>
            <w:rFonts w:ascii="Cambria Math" w:hAnsi="Cambria Math"/>
            <w:sz w:val="28"/>
            <w:szCs w:val="28"/>
          </w:rPr>
          <m:t>O(1)</m:t>
        </m:r>
      </m:oMath>
      <w:r>
        <w:rPr>
          <w:sz w:val="28"/>
          <w:szCs w:val="28"/>
        </w:rPr>
        <w:t xml:space="preserve"> </w:t>
      </w:r>
      <w:r w:rsidRPr="008D3619">
        <w:rPr>
          <w:sz w:val="28"/>
          <w:szCs w:val="28"/>
        </w:rPr>
        <w:t>.</w:t>
      </w:r>
    </w:p>
    <w:p w:rsidR="008D3619" w:rsidRPr="008D3619" w:rsidRDefault="008D3619" w:rsidP="00A52A17">
      <w:pPr>
        <w:rPr>
          <w:i/>
          <w:sz w:val="28"/>
          <w:szCs w:val="28"/>
        </w:rPr>
      </w:pPr>
    </w:p>
    <w:p w:rsidR="00A52A17" w:rsidRDefault="00850D26" w:rsidP="00613A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вычислительная сложность </w:t>
      </w:r>
      <w:r>
        <w:rPr>
          <w:i/>
          <w:sz w:val="28"/>
          <w:szCs w:val="28"/>
        </w:rPr>
        <w:t>параллельного</w:t>
      </w:r>
      <w:r>
        <w:rPr>
          <w:sz w:val="28"/>
          <w:szCs w:val="28"/>
        </w:rPr>
        <w:t xml:space="preserve"> алгоритма</w:t>
      </w:r>
      <w:r w:rsidR="008D3619">
        <w:rPr>
          <w:sz w:val="28"/>
          <w:szCs w:val="28"/>
        </w:rPr>
        <w:t xml:space="preserve"> преобразования матрицы по времени</w:t>
      </w:r>
      <w:r>
        <w:rPr>
          <w:sz w:val="28"/>
          <w:szCs w:val="28"/>
        </w:rPr>
        <w:t xml:space="preserve"> равна:</w:t>
      </w:r>
    </w:p>
    <w:p w:rsidR="00850D26" w:rsidRPr="008A2590" w:rsidRDefault="00B242A5" w:rsidP="004C2CD8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*K*N)</m:t>
          </m:r>
        </m:oMath>
      </m:oMathPara>
    </w:p>
    <w:p w:rsidR="00DA56BB" w:rsidRPr="008D3619" w:rsidRDefault="00DA56BB" w:rsidP="00613AC7">
      <w:pPr>
        <w:jc w:val="both"/>
        <w:rPr>
          <w:sz w:val="28"/>
          <w:szCs w:val="28"/>
        </w:rPr>
      </w:pPr>
    </w:p>
    <w:p w:rsidR="008D3619" w:rsidRDefault="008D3619" w:rsidP="00613AC7">
      <w:pPr>
        <w:jc w:val="both"/>
        <w:rPr>
          <w:sz w:val="28"/>
          <w:szCs w:val="28"/>
        </w:rPr>
      </w:pPr>
      <w:r>
        <w:rPr>
          <w:sz w:val="28"/>
          <w:szCs w:val="28"/>
        </w:rPr>
        <w:t>И так же вычислительная сложность вычисления определите</w:t>
      </w:r>
      <w:r w:rsidR="005F3A8E">
        <w:rPr>
          <w:sz w:val="28"/>
          <w:szCs w:val="28"/>
        </w:rPr>
        <w:t>л</w:t>
      </w:r>
      <w:r>
        <w:rPr>
          <w:sz w:val="28"/>
          <w:szCs w:val="28"/>
        </w:rPr>
        <w:t>я преобразованной матрицы:</w:t>
      </w:r>
    </w:p>
    <w:p w:rsidR="00DA56BB" w:rsidRPr="008A2590" w:rsidRDefault="00B242A5" w:rsidP="004C2CD8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038E4" w:rsidRPr="00613AC7" w:rsidRDefault="00B038E4" w:rsidP="00613AC7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Исходя из этого можем</w:t>
      </w:r>
      <w:proofErr w:type="gramEnd"/>
      <w:r>
        <w:rPr>
          <w:sz w:val="28"/>
          <w:szCs w:val="28"/>
        </w:rPr>
        <w:t xml:space="preserve"> получить итоговую вычислительную сложность </w:t>
      </w:r>
      <w:r>
        <w:rPr>
          <w:i/>
          <w:sz w:val="28"/>
          <w:szCs w:val="28"/>
        </w:rPr>
        <w:t xml:space="preserve">параллельного </w:t>
      </w:r>
      <w:r>
        <w:rPr>
          <w:sz w:val="28"/>
          <w:szCs w:val="28"/>
        </w:rPr>
        <w:t>алгоритма по времени:</w:t>
      </w:r>
    </w:p>
    <w:p w:rsidR="00B038E4" w:rsidRPr="008A2590" w:rsidRDefault="008A2590" w:rsidP="004C2CD8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*K*N+K)</m:t>
          </m:r>
        </m:oMath>
      </m:oMathPara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Pr="00B038E4" w:rsidRDefault="0042024A" w:rsidP="00B038E4">
      <w:pPr>
        <w:rPr>
          <w:sz w:val="28"/>
          <w:szCs w:val="28"/>
        </w:rPr>
      </w:pPr>
    </w:p>
    <w:p w:rsidR="00700349" w:rsidRDefault="00233D55" w:rsidP="00A52A17">
      <w:pPr>
        <w:pStyle w:val="1"/>
        <w:spacing w:line="276" w:lineRule="auto"/>
        <w:jc w:val="center"/>
        <w:rPr>
          <w:rFonts w:ascii="Times New Roman" w:hAnsi="Times New Roman" w:cs="Times New Roman"/>
          <w:bCs w:val="0"/>
        </w:rPr>
      </w:pPr>
      <w:r w:rsidRPr="00233D55">
        <w:rPr>
          <w:rFonts w:ascii="Times New Roman" w:hAnsi="Times New Roman" w:cs="Times New Roman"/>
        </w:rPr>
        <w:lastRenderedPageBreak/>
        <w:t>4</w:t>
      </w:r>
      <w:r w:rsidR="00880CB4">
        <w:rPr>
          <w:rFonts w:ascii="Times New Roman" w:hAnsi="Times New Roman" w:cs="Times New Roman"/>
        </w:rPr>
        <w:t>. О</w:t>
      </w:r>
      <w:r w:rsidR="00A17CDA">
        <w:rPr>
          <w:rFonts w:ascii="Times New Roman" w:hAnsi="Times New Roman" w:cs="Times New Roman"/>
        </w:rPr>
        <w:t>писание системы, на которой проводились эксперименты</w:t>
      </w:r>
    </w:p>
    <w:p w:rsidR="00A17CDA" w:rsidRDefault="00233D55" w:rsidP="008856C2">
      <w:pPr>
        <w:spacing w:line="276" w:lineRule="auto"/>
        <w:rPr>
          <w:b/>
          <w:sz w:val="32"/>
          <w:szCs w:val="32"/>
        </w:rPr>
      </w:pPr>
      <w:r w:rsidRPr="00613AC7">
        <w:rPr>
          <w:b/>
          <w:sz w:val="32"/>
          <w:szCs w:val="32"/>
        </w:rPr>
        <w:t>4</w:t>
      </w:r>
      <w:r w:rsidR="00A17CDA">
        <w:rPr>
          <w:b/>
          <w:sz w:val="32"/>
          <w:szCs w:val="32"/>
        </w:rPr>
        <w:t>.1  Характеристики системы</w:t>
      </w:r>
    </w:p>
    <w:p w:rsidR="00A17CDA" w:rsidRPr="00A17CDA" w:rsidRDefault="00A17CDA" w:rsidP="00613AC7">
      <w:pPr>
        <w:spacing w:line="276" w:lineRule="auto"/>
        <w:jc w:val="both"/>
        <w:rPr>
          <w:b/>
        </w:rPr>
      </w:pPr>
    </w:p>
    <w:p w:rsidR="00700349" w:rsidRPr="00A17CDA" w:rsidRDefault="00880CB4" w:rsidP="00172643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измерений времени работы программы была произведена на учебном</w:t>
      </w:r>
      <w:r w:rsidR="00A17CDA">
        <w:rPr>
          <w:sz w:val="28"/>
          <w:szCs w:val="28"/>
        </w:rPr>
        <w:t xml:space="preserve"> вычислительном</w:t>
      </w:r>
      <w:r>
        <w:rPr>
          <w:sz w:val="28"/>
          <w:szCs w:val="28"/>
        </w:rPr>
        <w:t xml:space="preserve"> кластере </w:t>
      </w:r>
      <w:proofErr w:type="spellStart"/>
      <w:r>
        <w:rPr>
          <w:sz w:val="28"/>
          <w:szCs w:val="28"/>
        </w:rPr>
        <w:t>jet</w:t>
      </w:r>
      <w:proofErr w:type="spellEnd"/>
      <w:r w:rsidR="00A17CDA">
        <w:t>.</w:t>
      </w:r>
    </w:p>
    <w:p w:rsidR="00A17CDA" w:rsidRPr="00A17CDA" w:rsidRDefault="00A17CDA" w:rsidP="00613AC7">
      <w:pPr>
        <w:spacing w:line="276" w:lineRule="auto"/>
        <w:jc w:val="both"/>
        <w:rPr>
          <w:sz w:val="28"/>
          <w:szCs w:val="28"/>
        </w:rPr>
      </w:pPr>
      <w:r w:rsidRPr="00A17CDA">
        <w:rPr>
          <w:sz w:val="28"/>
          <w:szCs w:val="28"/>
        </w:rPr>
        <w:t>Характеристики:</w:t>
      </w:r>
    </w:p>
    <w:p w:rsidR="00700349" w:rsidRPr="00A17CDA" w:rsidRDefault="00A17CDA" w:rsidP="00613AC7">
      <w:pPr>
        <w:pStyle w:val="af5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sz w:val="28"/>
          <w:szCs w:val="28"/>
        </w:rPr>
        <w:t>Количество вычислительных узлов</w:t>
      </w:r>
      <w:r w:rsidR="00427868">
        <w:rPr>
          <w:sz w:val="28"/>
          <w:szCs w:val="28"/>
          <w:lang w:val="en-US"/>
        </w:rPr>
        <w:t xml:space="preserve"> </w:t>
      </w:r>
      <w:r w:rsidR="00427868" w:rsidRPr="00427868">
        <w:rPr>
          <w:sz w:val="28"/>
          <w:szCs w:val="28"/>
        </w:rPr>
        <w:t xml:space="preserve"> [4]</w:t>
      </w:r>
      <w:r>
        <w:rPr>
          <w:sz w:val="28"/>
          <w:szCs w:val="28"/>
        </w:rPr>
        <w:t>: 18.</w:t>
      </w:r>
    </w:p>
    <w:p w:rsidR="00A17CDA" w:rsidRPr="00A17CDA" w:rsidRDefault="00A17CDA" w:rsidP="00613AC7">
      <w:pPr>
        <w:pStyle w:val="af5"/>
        <w:numPr>
          <w:ilvl w:val="0"/>
          <w:numId w:val="4"/>
        </w:numPr>
        <w:spacing w:line="276" w:lineRule="auto"/>
        <w:jc w:val="both"/>
      </w:pPr>
      <w:r>
        <w:rPr>
          <w:sz w:val="28"/>
          <w:szCs w:val="28"/>
        </w:rPr>
        <w:t>Количество задействованных в вычислениях узлов: 13.</w:t>
      </w:r>
    </w:p>
    <w:p w:rsidR="005F3A8E" w:rsidRPr="005F3A8E" w:rsidRDefault="00A17CDA" w:rsidP="00613AC7">
      <w:pPr>
        <w:pStyle w:val="af5"/>
        <w:numPr>
          <w:ilvl w:val="0"/>
          <w:numId w:val="4"/>
        </w:numPr>
        <w:spacing w:line="276" w:lineRule="auto"/>
        <w:jc w:val="both"/>
      </w:pPr>
      <w:r>
        <w:rPr>
          <w:sz w:val="28"/>
          <w:szCs w:val="28"/>
        </w:rPr>
        <w:t xml:space="preserve">Соединение между вычислительными узлами: </w:t>
      </w:r>
      <w:r>
        <w:rPr>
          <w:sz w:val="28"/>
          <w:szCs w:val="28"/>
          <w:lang w:val="en-US"/>
        </w:rPr>
        <w:t>Gigabit</w:t>
      </w:r>
      <w:r w:rsidRPr="00A17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 </w:t>
      </w:r>
    </w:p>
    <w:p w:rsidR="00A17CDA" w:rsidRPr="00A17CDA" w:rsidRDefault="00A17CDA" w:rsidP="005F3A8E">
      <w:pPr>
        <w:pStyle w:val="af5"/>
        <w:spacing w:line="276" w:lineRule="auto"/>
        <w:jc w:val="both"/>
      </w:pPr>
      <w:r w:rsidRPr="005F3A8E">
        <w:rPr>
          <w:sz w:val="28"/>
          <w:szCs w:val="28"/>
        </w:rPr>
        <w:t xml:space="preserve">(1 </w:t>
      </w:r>
      <w:proofErr w:type="spellStart"/>
      <w:r w:rsidRPr="005F3A8E">
        <w:rPr>
          <w:sz w:val="28"/>
          <w:szCs w:val="28"/>
        </w:rPr>
        <w:t>ГиБ</w:t>
      </w:r>
      <w:proofErr w:type="spellEnd"/>
      <w:r w:rsidRPr="005F3A8E">
        <w:rPr>
          <w:sz w:val="28"/>
          <w:szCs w:val="28"/>
        </w:rPr>
        <w:t>/с).</w:t>
      </w:r>
    </w:p>
    <w:p w:rsidR="00A17CDA" w:rsidRDefault="00A17CDA" w:rsidP="00613AC7">
      <w:pPr>
        <w:spacing w:line="276" w:lineRule="auto"/>
        <w:jc w:val="both"/>
      </w:pPr>
    </w:p>
    <w:p w:rsidR="00A17CDA" w:rsidRPr="00A17CDA" w:rsidRDefault="00A17CDA" w:rsidP="00613AC7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613AC7">
      <w:pPr>
        <w:spacing w:line="276" w:lineRule="auto"/>
        <w:jc w:val="both"/>
        <w:rPr>
          <w:sz w:val="28"/>
          <w:szCs w:val="28"/>
        </w:rPr>
      </w:pPr>
      <w:r w:rsidRPr="00A17CDA">
        <w:rPr>
          <w:sz w:val="28"/>
          <w:szCs w:val="28"/>
        </w:rPr>
        <w:t>Характеристики</w:t>
      </w:r>
      <w:r>
        <w:rPr>
          <w:sz w:val="28"/>
          <w:szCs w:val="28"/>
        </w:rPr>
        <w:t xml:space="preserve"> вычислительного узла</w:t>
      </w:r>
      <w:r w:rsidR="00427868" w:rsidRPr="00A542E0">
        <w:rPr>
          <w:sz w:val="28"/>
          <w:szCs w:val="28"/>
        </w:rPr>
        <w:t xml:space="preserve"> </w:t>
      </w:r>
      <w:r w:rsidR="00427868" w:rsidRPr="00427868">
        <w:rPr>
          <w:sz w:val="28"/>
          <w:szCs w:val="28"/>
        </w:rPr>
        <w:t xml:space="preserve"> [4]</w:t>
      </w:r>
      <w:r w:rsidRPr="00A17CDA">
        <w:rPr>
          <w:sz w:val="28"/>
          <w:szCs w:val="28"/>
        </w:rPr>
        <w:t>: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ЦПУ</w:t>
      </w:r>
      <w:r w:rsidRPr="00A17CD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2 x Intel Xeon E5420 2.5 </w:t>
      </w:r>
      <w:r>
        <w:rPr>
          <w:sz w:val="28"/>
          <w:szCs w:val="28"/>
        </w:rPr>
        <w:t>ГГц</w:t>
      </w:r>
      <w:r w:rsidRPr="00A17CDA">
        <w:rPr>
          <w:sz w:val="28"/>
          <w:szCs w:val="28"/>
          <w:lang w:val="en-US"/>
        </w:rPr>
        <w:t>.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ОЗУ</w:t>
      </w:r>
      <w:r>
        <w:rPr>
          <w:sz w:val="28"/>
          <w:szCs w:val="28"/>
          <w:lang w:val="en-US"/>
        </w:rPr>
        <w:t>: 8</w:t>
      </w:r>
      <w:r>
        <w:rPr>
          <w:sz w:val="28"/>
          <w:szCs w:val="28"/>
        </w:rPr>
        <w:t xml:space="preserve"> Гб </w:t>
      </w:r>
      <w:r>
        <w:rPr>
          <w:sz w:val="28"/>
          <w:szCs w:val="28"/>
          <w:lang w:val="en-US"/>
        </w:rPr>
        <w:t>DDR3.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</w:t>
      </w:r>
      <w:r>
        <w:rPr>
          <w:sz w:val="28"/>
          <w:szCs w:val="28"/>
          <w:lang w:val="en-US"/>
        </w:rPr>
        <w:t>: Fedora 20 x86_64.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Компилятор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  <w:lang w:val="en-US"/>
        </w:rPr>
        <w:t xml:space="preserve"> 4.8.3.</w:t>
      </w:r>
    </w:p>
    <w:p w:rsid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Реализация библиотеки </w:t>
      </w:r>
      <w:r>
        <w:rPr>
          <w:sz w:val="28"/>
          <w:szCs w:val="28"/>
          <w:lang w:val="en-US"/>
        </w:rPr>
        <w:t>MPI: MPICH 3.2.</w:t>
      </w:r>
    </w:p>
    <w:p w:rsidR="00A17CDA" w:rsidRPr="00A17CDA" w:rsidRDefault="00A17CDA" w:rsidP="00613AC7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Модель </w:t>
      </w:r>
      <w:proofErr w:type="spellStart"/>
      <w:r>
        <w:rPr>
          <w:sz w:val="28"/>
          <w:szCs w:val="28"/>
        </w:rPr>
        <w:t>многопоточности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posix</w:t>
      </w:r>
      <w:proofErr w:type="spellEnd"/>
      <w:r>
        <w:rPr>
          <w:sz w:val="28"/>
          <w:szCs w:val="28"/>
          <w:lang w:val="en-US"/>
        </w:rPr>
        <w:t>.</w:t>
      </w:r>
    </w:p>
    <w:p w:rsidR="00A17CDA" w:rsidRPr="00A17CDA" w:rsidRDefault="00A17CDA" w:rsidP="00613AC7">
      <w:pPr>
        <w:spacing w:line="276" w:lineRule="auto"/>
        <w:jc w:val="both"/>
        <w:rPr>
          <w:lang w:val="en-US"/>
        </w:rPr>
      </w:pPr>
    </w:p>
    <w:p w:rsidR="00700349" w:rsidRDefault="00233D55" w:rsidP="008856C2">
      <w:pPr>
        <w:spacing w:line="276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4</w:t>
      </w:r>
      <w:r w:rsidR="00A17CDA">
        <w:rPr>
          <w:b/>
          <w:sz w:val="32"/>
          <w:szCs w:val="32"/>
          <w:lang w:val="en-US"/>
        </w:rPr>
        <w:t xml:space="preserve">.2 </w:t>
      </w:r>
      <w:r w:rsidR="00A17CDA">
        <w:rPr>
          <w:b/>
          <w:sz w:val="32"/>
          <w:szCs w:val="32"/>
        </w:rPr>
        <w:t>Входные данные</w:t>
      </w: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  <w:r w:rsidRPr="00613AC7">
        <w:rPr>
          <w:b/>
          <w:sz w:val="32"/>
          <w:szCs w:val="32"/>
        </w:rPr>
        <w:tab/>
      </w:r>
      <w:r>
        <w:rPr>
          <w:sz w:val="28"/>
          <w:szCs w:val="28"/>
        </w:rPr>
        <w:t>Программа на вход получает следующие аргументы:</w:t>
      </w:r>
    </w:p>
    <w:p w:rsidR="00A17CDA" w:rsidRDefault="00A17CDA" w:rsidP="008856C2">
      <w:pPr>
        <w:pStyle w:val="af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Аргумент 1: Размерность матрицы</w:t>
      </w:r>
    </w:p>
    <w:p w:rsidR="00A17CDA" w:rsidRPr="00A17CDA" w:rsidRDefault="00A17CDA" w:rsidP="008856C2">
      <w:pPr>
        <w:pStyle w:val="af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Аргумент 2: Номер процесса, который вычислит итоговый результат</w:t>
      </w:r>
      <w:r w:rsidRPr="00A17CD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>)</w:t>
      </w:r>
      <w:r w:rsidRPr="00A17CDA">
        <w:rPr>
          <w:sz w:val="28"/>
          <w:szCs w:val="28"/>
        </w:rPr>
        <w:t>.</w:t>
      </w: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pacing w:line="276" w:lineRule="auto"/>
        <w:jc w:val="both"/>
        <w:rPr>
          <w:sz w:val="28"/>
          <w:szCs w:val="28"/>
        </w:rPr>
      </w:pPr>
      <w:bookmarkStart w:id="1" w:name="_GoBack"/>
      <w:bookmarkEnd w:id="1"/>
    </w:p>
    <w:p w:rsidR="00A17CDA" w:rsidRDefault="00233D55" w:rsidP="008856C2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5</w:t>
      </w:r>
      <w:r w:rsidR="00A17CDA">
        <w:rPr>
          <w:b/>
          <w:sz w:val="32"/>
          <w:szCs w:val="32"/>
        </w:rPr>
        <w:t>.</w:t>
      </w:r>
      <w:r w:rsidR="00A17CDA" w:rsidRPr="00A17CDA">
        <w:rPr>
          <w:b/>
          <w:sz w:val="32"/>
          <w:szCs w:val="32"/>
        </w:rPr>
        <w:t xml:space="preserve"> </w:t>
      </w:r>
      <w:r w:rsidR="00A17CDA">
        <w:rPr>
          <w:b/>
          <w:sz w:val="32"/>
          <w:szCs w:val="32"/>
        </w:rPr>
        <w:t xml:space="preserve"> Результаты экспериментов</w:t>
      </w:r>
    </w:p>
    <w:p w:rsidR="00A17CDA" w:rsidRP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700349" w:rsidRDefault="00880CB4" w:rsidP="00172643">
      <w:pPr>
        <w:spacing w:line="276" w:lineRule="auto"/>
        <w:ind w:firstLine="708"/>
        <w:jc w:val="both"/>
      </w:pPr>
      <w:r>
        <w:rPr>
          <w:sz w:val="28"/>
          <w:szCs w:val="28"/>
        </w:rPr>
        <w:t xml:space="preserve">Поскольку конфигурация вычислительного узла кластера позволяет использовать 8 GB оперативной памяти, итоговое ускорение было взято относительно не последовательного алгоритма, а параллельного, использующего загрузку памяти по максимуму (30650х30650 элементов типа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), выполненного на подсистеме: 1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 xml:space="preserve">. узел, 8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>. ядер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700349" w:rsidRPr="0084614A" w:rsidRDefault="00700349" w:rsidP="008856C2">
      <w:pPr>
        <w:pStyle w:val="Standard"/>
        <w:spacing w:line="276" w:lineRule="auto"/>
        <w:ind w:firstLine="0"/>
        <w:rPr>
          <w:szCs w:val="28"/>
        </w:rPr>
      </w:pPr>
    </w:p>
    <w:p w:rsidR="00700349" w:rsidRPr="004C2CD8" w:rsidRDefault="00880CB4" w:rsidP="008856C2">
      <w:pPr>
        <w:pStyle w:val="Standard"/>
        <w:spacing w:line="276" w:lineRule="auto"/>
        <w:ind w:firstLine="0"/>
        <w:jc w:val="center"/>
        <w:rPr>
          <w:i/>
        </w:rPr>
      </w:pPr>
      <w:r w:rsidRPr="004C2CD8">
        <w:rPr>
          <w:i/>
        </w:rPr>
        <w:t>Таблица </w:t>
      </w:r>
      <w:r w:rsidR="004C2CD8">
        <w:rPr>
          <w:i/>
        </w:rPr>
        <w:t>5</w:t>
      </w:r>
      <w:r w:rsidR="004C2CD8" w:rsidRPr="004C2CD8">
        <w:rPr>
          <w:i/>
        </w:rPr>
        <w:t>.</w:t>
      </w:r>
      <w:r w:rsidRPr="004C2CD8">
        <w:rPr>
          <w:i/>
        </w:rPr>
        <w:t>1</w:t>
      </w:r>
      <w:r w:rsidR="004C2CD8" w:rsidRPr="004C2CD8">
        <w:rPr>
          <w:i/>
        </w:rPr>
        <w:t>.</w:t>
      </w:r>
      <w:r w:rsidRPr="004C2CD8">
        <w:rPr>
          <w:i/>
        </w:rPr>
        <w:t xml:space="preserve"> Результаты экспериментов</w:t>
      </w:r>
    </w:p>
    <w:tbl>
      <w:tblPr>
        <w:tblW w:w="0" w:type="auto"/>
        <w:tblInd w:w="3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4521"/>
      </w:tblGrid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t>Конфигурация подсистемы</w:t>
            </w:r>
          </w:p>
          <w:p w:rsidR="00700349" w:rsidRDefault="00880CB4" w:rsidP="006811AE">
            <w:pPr>
              <w:pStyle w:val="Standard"/>
              <w:spacing w:line="276" w:lineRule="auto"/>
              <w:ind w:firstLine="0"/>
              <w:jc w:val="center"/>
            </w:pPr>
            <w:r w:rsidRPr="0084614A">
              <w:t>(</w:t>
            </w:r>
            <w:r w:rsidR="006811AE">
              <w:t>Узлы</w:t>
            </w:r>
            <w:r>
              <w:t xml:space="preserve"> х </w:t>
            </w:r>
            <w:r w:rsidR="006811AE">
              <w:t>Процессы</w:t>
            </w:r>
            <w:r w:rsidRPr="0084614A">
              <w:t>)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t xml:space="preserve">Время работа созданного алгоритма, </w:t>
            </w:r>
            <w:proofErr w:type="gramStart"/>
            <w:r>
              <w:t>с</w:t>
            </w:r>
            <w:proofErr w:type="gramEnd"/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 w:rsidRPr="004C2CD8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x</w:t>
            </w:r>
            <w:r w:rsidRPr="004C2CD8">
              <w:rPr>
                <w:i/>
                <w:szCs w:val="28"/>
              </w:rPr>
              <w:t xml:space="preserve">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35897.736395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 xml:space="preserve">2 </w:t>
            </w:r>
            <w:r>
              <w:rPr>
                <w:i/>
                <w:szCs w:val="28"/>
                <w:lang w:val="en-US"/>
              </w:rPr>
              <w:t>x</w:t>
            </w:r>
            <w:r w:rsidRPr="004C2CD8">
              <w:rPr>
                <w:i/>
                <w:szCs w:val="28"/>
              </w:rPr>
              <w:t xml:space="preserve">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20382.150077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 xml:space="preserve">3 </w:t>
            </w:r>
            <w:r>
              <w:rPr>
                <w:i/>
                <w:szCs w:val="28"/>
                <w:lang w:val="en-US"/>
              </w:rPr>
              <w:t>x</w:t>
            </w:r>
            <w:r w:rsidRPr="004C2CD8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12060.333025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4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9670.462240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5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8265.015727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6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6928.367810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7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5903.236829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8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6465.189706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9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4655.926386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0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4218.389470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1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3839.606418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2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3545.239116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13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4432.845882</w:t>
            </w:r>
          </w:p>
        </w:tc>
      </w:tr>
    </w:tbl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700349" w:rsidRDefault="00700349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A52A17" w:rsidRDefault="00A52A17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700349" w:rsidRPr="004C2CD8" w:rsidRDefault="00880CB4" w:rsidP="008856C2">
      <w:pPr>
        <w:pStyle w:val="Standard"/>
        <w:spacing w:line="276" w:lineRule="auto"/>
        <w:ind w:firstLine="0"/>
        <w:jc w:val="center"/>
        <w:rPr>
          <w:i/>
        </w:rPr>
      </w:pPr>
      <w:r w:rsidRPr="004C2CD8">
        <w:rPr>
          <w:i/>
        </w:rPr>
        <w:lastRenderedPageBreak/>
        <w:t>Таблица </w:t>
      </w:r>
      <w:r w:rsidR="00233D55" w:rsidRPr="004C2CD8">
        <w:rPr>
          <w:i/>
        </w:rPr>
        <w:t>5</w:t>
      </w:r>
      <w:r w:rsidRPr="004C2CD8">
        <w:rPr>
          <w:i/>
        </w:rPr>
        <w:t>.2</w:t>
      </w:r>
      <w:r w:rsidR="004C2CD8" w:rsidRPr="004C2CD8">
        <w:rPr>
          <w:i/>
        </w:rPr>
        <w:t>.</w:t>
      </w:r>
      <w:r w:rsidRPr="004C2CD8">
        <w:rPr>
          <w:i/>
        </w:rPr>
        <w:t xml:space="preserve">  Результаты вычисления эффективности работы программы</w:t>
      </w:r>
    </w:p>
    <w:tbl>
      <w:tblPr>
        <w:tblW w:w="0" w:type="auto"/>
        <w:tblInd w:w="8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4521"/>
      </w:tblGrid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left"/>
            </w:pPr>
            <w:r w:rsidRPr="0084614A">
              <w:t>Отношение конфигураций подсистем к подсистеме, принятой за основу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t>Полученное ускорение работы программы, %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1.7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2.9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4C2CD8">
              <w:rPr>
                <w:i/>
                <w:szCs w:val="28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3.7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4.3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5.2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6.1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5.6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7.8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8.5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9.4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10.1</w:t>
            </w:r>
          </w:p>
        </w:tc>
      </w:tr>
      <w:tr w:rsidR="00700349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349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8.1</w:t>
            </w:r>
          </w:p>
        </w:tc>
      </w:tr>
    </w:tbl>
    <w:p w:rsidR="00700349" w:rsidRDefault="00700349" w:rsidP="008856C2">
      <w:pPr>
        <w:pStyle w:val="Standard"/>
        <w:spacing w:line="276" w:lineRule="auto"/>
        <w:ind w:firstLine="0"/>
        <w:jc w:val="center"/>
        <w:rPr>
          <w:lang w:val="en-US"/>
        </w:rPr>
      </w:pPr>
    </w:p>
    <w:p w:rsidR="00700349" w:rsidRDefault="00700349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352D7" w:rsidRDefault="00F352D7" w:rsidP="008856C2">
      <w:pPr>
        <w:spacing w:line="276" w:lineRule="auto"/>
        <w:rPr>
          <w:lang w:val="en-US"/>
        </w:rPr>
      </w:pPr>
    </w:p>
    <w:p w:rsidR="00F352D7" w:rsidRDefault="00F352D7" w:rsidP="008856C2">
      <w:pPr>
        <w:spacing w:line="276" w:lineRule="auto"/>
        <w:rPr>
          <w:lang w:val="en-US"/>
        </w:rPr>
      </w:pPr>
    </w:p>
    <w:p w:rsidR="00F352D7" w:rsidRDefault="00F352D7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Pr="004C2CD8" w:rsidRDefault="00363863" w:rsidP="008856C2">
      <w:pPr>
        <w:spacing w:line="276" w:lineRule="auto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1992E7E" wp14:editId="6C994780">
            <wp:extent cx="5935980" cy="3558540"/>
            <wp:effectExtent l="0" t="0" r="7620" b="3810"/>
            <wp:docPr id="2" name="Рисунок 2" descr="C:\Users\lexa2\AppData\Local\Microsoft\Windows\INetCache\Content.Word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xa2\AppData\Local\Microsoft\Windows\INetCache\Content.Word\res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49" w:rsidRDefault="00880CB4" w:rsidP="008856C2">
      <w:pPr>
        <w:spacing w:line="276" w:lineRule="auto"/>
        <w:ind w:firstLine="567"/>
        <w:jc w:val="both"/>
      </w:pPr>
      <w:r>
        <w:rPr>
          <w:bCs/>
          <w:i/>
          <w:iCs/>
          <w:sz w:val="28"/>
          <w:szCs w:val="28"/>
        </w:rPr>
        <w:softHyphen/>
        <w:t xml:space="preserve">Рис. </w:t>
      </w:r>
      <w:r w:rsidR="00233D55">
        <w:rPr>
          <w:bCs/>
          <w:i/>
          <w:iCs/>
          <w:sz w:val="28"/>
          <w:szCs w:val="28"/>
        </w:rPr>
        <w:t>5</w:t>
      </w:r>
      <w:r w:rsidR="00A542E0">
        <w:rPr>
          <w:bCs/>
          <w:i/>
          <w:iCs/>
          <w:sz w:val="28"/>
          <w:szCs w:val="28"/>
        </w:rPr>
        <w:t>.3</w:t>
      </w:r>
      <w:r w:rsidR="004C2CD8" w:rsidRPr="004C2CD8">
        <w:rPr>
          <w:bCs/>
          <w:i/>
          <w:iCs/>
          <w:sz w:val="28"/>
          <w:szCs w:val="28"/>
        </w:rPr>
        <w:t xml:space="preserve">. </w:t>
      </w:r>
      <w:r>
        <w:rPr>
          <w:bCs/>
          <w:i/>
          <w:iCs/>
          <w:sz w:val="28"/>
          <w:szCs w:val="28"/>
        </w:rPr>
        <w:t>График зависимости времени работы программы в зависимости от количества процессов (Размер матрицы</w:t>
      </w:r>
      <w:proofErr w:type="gramStart"/>
      <w:r>
        <w:rPr>
          <w:bCs/>
          <w:i/>
          <w:iCs/>
          <w:sz w:val="28"/>
          <w:szCs w:val="28"/>
        </w:rPr>
        <w:t xml:space="preserve"> :</w:t>
      </w:r>
      <w:proofErr w:type="gramEnd"/>
      <w:r>
        <w:rPr>
          <w:bCs/>
          <w:i/>
          <w:iCs/>
          <w:sz w:val="28"/>
          <w:szCs w:val="28"/>
        </w:rPr>
        <w:t xml:space="preserve"> 30650х3060)</w:t>
      </w:r>
    </w:p>
    <w:p w:rsidR="00700349" w:rsidRDefault="00880CB4" w:rsidP="008856C2">
      <w:pPr>
        <w:spacing w:line="276" w:lineRule="auto"/>
        <w:ind w:firstLine="567"/>
        <w:jc w:val="both"/>
      </w:pPr>
      <w:r>
        <w:rPr>
          <w:bCs/>
          <w:i/>
          <w:iCs/>
          <w:sz w:val="28"/>
          <w:szCs w:val="28"/>
        </w:rPr>
        <w:t xml:space="preserve">Показан график относительной </w:t>
      </w:r>
      <w:proofErr w:type="gramStart"/>
      <w:r>
        <w:rPr>
          <w:bCs/>
          <w:i/>
          <w:iCs/>
          <w:sz w:val="28"/>
          <w:szCs w:val="28"/>
        </w:rPr>
        <w:t>зависимости коэффициента ускорения работы программы</w:t>
      </w:r>
      <w:proofErr w:type="gramEnd"/>
      <w:r>
        <w:rPr>
          <w:bCs/>
          <w:i/>
          <w:iCs/>
          <w:sz w:val="28"/>
          <w:szCs w:val="28"/>
        </w:rPr>
        <w:t xml:space="preserve"> от количества процессов. За точку отсчета принята конфигурация: 1 вычислительный узел , 8 процессов</w:t>
      </w:r>
      <w:r w:rsidR="00A17CDA">
        <w:rPr>
          <w:bCs/>
          <w:i/>
          <w:iCs/>
          <w:sz w:val="28"/>
          <w:szCs w:val="28"/>
        </w:rPr>
        <w:t>.</w:t>
      </w: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</w:p>
    <w:p w:rsid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</w:pPr>
    </w:p>
    <w:p w:rsidR="00233D55" w:rsidRP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F352D7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  <w:r>
        <w:rPr>
          <w:rFonts w:ascii="Times New Roman" w:hAnsi="Times New Roman" w:cs="Times New Roman"/>
          <w:bCs w:val="0"/>
          <w:sz w:val="28"/>
        </w:rPr>
        <w:lastRenderedPageBreak/>
        <w:t>Заключение</w:t>
      </w:r>
    </w:p>
    <w:p w:rsidR="00233D55" w:rsidRDefault="00233D55" w:rsidP="008856C2">
      <w:pPr>
        <w:spacing w:line="276" w:lineRule="auto"/>
        <w:jc w:val="both"/>
      </w:pPr>
      <w:r w:rsidRPr="0084614A">
        <w:tab/>
      </w:r>
      <w:r>
        <w:rPr>
          <w:sz w:val="28"/>
          <w:szCs w:val="28"/>
        </w:rPr>
        <w:t>В результате проделанной работы, был исследован и смоделирован алгоритм нахождения определителя матрицы методом Гаусса для систем с распределенной памятью.</w:t>
      </w:r>
    </w:p>
    <w:p w:rsidR="00233D55" w:rsidRPr="00233D55" w:rsidRDefault="00233D55" w:rsidP="008856C2">
      <w:pPr>
        <w:spacing w:line="276" w:lineRule="auto"/>
        <w:ind w:firstLine="708"/>
        <w:jc w:val="both"/>
      </w:pPr>
      <w:r>
        <w:rPr>
          <w:bCs/>
          <w:kern w:val="1"/>
          <w:sz w:val="28"/>
        </w:rPr>
        <w:t xml:space="preserve">По итогам работы написанной программы на подсистемах различных конфигураций, можно однозначно сделать вывод о хорошей масштабируемости алгоритма, так как ускорение для времени работы программы, полученное в результате сравнения времён работы алгоритма на </w:t>
      </w:r>
      <w:r w:rsidR="00427868">
        <w:rPr>
          <w:b/>
          <w:bCs/>
          <w:i/>
          <w:kern w:val="1"/>
          <w:sz w:val="28"/>
          <w:lang w:val="en-US"/>
        </w:rPr>
        <w:t>M</w:t>
      </w:r>
      <w:r>
        <w:rPr>
          <w:bCs/>
          <w:kern w:val="1"/>
          <w:sz w:val="28"/>
        </w:rPr>
        <w:t xml:space="preserve"> процессах с </w:t>
      </w:r>
      <w:r w:rsidRPr="00427868">
        <w:rPr>
          <w:b/>
          <w:bCs/>
          <w:i/>
          <w:kern w:val="1"/>
          <w:sz w:val="28"/>
          <w:lang w:val="en-US"/>
        </w:rPr>
        <w:t>P</w:t>
      </w:r>
      <w:r w:rsidR="00427868">
        <w:rPr>
          <w:bCs/>
          <w:kern w:val="1"/>
          <w:sz w:val="28"/>
        </w:rPr>
        <w:t xml:space="preserve"> процессами </w:t>
      </w:r>
      <m:oMath>
        <m:r>
          <w:rPr>
            <w:rFonts w:ascii="Cambria Math" w:hAnsi="Cambria Math"/>
            <w:kern w:val="1"/>
            <w:sz w:val="28"/>
          </w:rPr>
          <m:t>(M&lt;P</m:t>
        </m:r>
      </m:oMath>
      <w:r>
        <w:rPr>
          <w:bCs/>
          <w:kern w:val="1"/>
          <w:sz w:val="28"/>
        </w:rPr>
        <w:t xml:space="preserve">), близко </w:t>
      </w:r>
      <w:proofErr w:type="gramStart"/>
      <w:r>
        <w:rPr>
          <w:bCs/>
          <w:kern w:val="1"/>
          <w:sz w:val="28"/>
        </w:rPr>
        <w:t>к</w:t>
      </w:r>
      <w:proofErr w:type="gramEnd"/>
      <w:r>
        <w:rPr>
          <w:bCs/>
          <w:kern w:val="1"/>
          <w:sz w:val="28"/>
        </w:rPr>
        <w:t xml:space="preserve"> линейному (Рис. 5</w:t>
      </w:r>
      <w:r w:rsidR="008A5446">
        <w:rPr>
          <w:bCs/>
          <w:kern w:val="1"/>
          <w:sz w:val="28"/>
        </w:rPr>
        <w:t>.3</w:t>
      </w:r>
      <w:r w:rsidRPr="00233D55">
        <w:rPr>
          <w:bCs/>
          <w:kern w:val="1"/>
          <w:sz w:val="28"/>
        </w:rPr>
        <w:t>)</w:t>
      </w: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</w:pPr>
      <w:r>
        <w:rPr>
          <w:rFonts w:eastAsia="Calibri"/>
          <w:b/>
          <w:sz w:val="28"/>
          <w:szCs w:val="28"/>
        </w:rPr>
        <w:lastRenderedPageBreak/>
        <w:t>Список использованной литературы</w:t>
      </w:r>
    </w:p>
    <w:p w:rsidR="00233D55" w:rsidRDefault="00233D55" w:rsidP="008856C2">
      <w:pPr>
        <w:spacing w:after="120" w:line="276" w:lineRule="auto"/>
        <w:jc w:val="both"/>
      </w:pPr>
      <w:r>
        <w:rPr>
          <w:sz w:val="28"/>
          <w:szCs w:val="28"/>
        </w:rPr>
        <w:t xml:space="preserve">1.  Курс Параллельных Вычислительных Технологий, 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, Лекция «</w:t>
      </w:r>
      <w:proofErr w:type="gramStart"/>
      <w:r>
        <w:rPr>
          <w:sz w:val="28"/>
          <w:szCs w:val="28"/>
        </w:rPr>
        <w:t>Параллельное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решние</w:t>
      </w:r>
      <w:proofErr w:type="spellEnd"/>
      <w:r>
        <w:rPr>
          <w:sz w:val="28"/>
          <w:szCs w:val="28"/>
        </w:rPr>
        <w:t xml:space="preserve"> СЛАУ», </w:t>
      </w:r>
      <w:proofErr w:type="spellStart"/>
      <w:r>
        <w:rPr>
          <w:sz w:val="28"/>
          <w:szCs w:val="28"/>
        </w:rPr>
        <w:t>Курносов</w:t>
      </w:r>
      <w:proofErr w:type="spellEnd"/>
      <w:r>
        <w:rPr>
          <w:sz w:val="28"/>
          <w:szCs w:val="28"/>
        </w:rPr>
        <w:t xml:space="preserve"> М.Г. , 2017г.</w:t>
      </w:r>
    </w:p>
    <w:p w:rsidR="00233D55" w:rsidRDefault="00233D55" w:rsidP="008856C2">
      <w:pPr>
        <w:spacing w:line="276" w:lineRule="auto"/>
        <w:jc w:val="both"/>
        <w:rPr>
          <w:sz w:val="28"/>
          <w:szCs w:val="28"/>
        </w:rPr>
      </w:pPr>
    </w:p>
    <w:p w:rsidR="00233D55" w:rsidRDefault="00233D55" w:rsidP="008856C2">
      <w:pPr>
        <w:spacing w:line="276" w:lineRule="auto"/>
        <w:jc w:val="both"/>
      </w:pPr>
      <w:r>
        <w:rPr>
          <w:sz w:val="28"/>
          <w:szCs w:val="28"/>
        </w:rPr>
        <w:t>2.  Ильин В. А., Позняк Э. Г. Линейная алгебра: Учебник для вузов. — 6-е изд., стер. — М.: ФИЗМАТЛИТ, 2004. — 280 с.</w:t>
      </w:r>
    </w:p>
    <w:p w:rsidR="00233D55" w:rsidRDefault="00233D55" w:rsidP="008856C2">
      <w:pPr>
        <w:spacing w:line="276" w:lineRule="auto"/>
        <w:jc w:val="both"/>
        <w:rPr>
          <w:sz w:val="28"/>
          <w:szCs w:val="28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3.  </w:t>
      </w:r>
      <w:r w:rsidRPr="00233D55">
        <w:rPr>
          <w:bCs/>
          <w:sz w:val="28"/>
          <w:szCs w:val="28"/>
          <w:lang w:val="en-US"/>
        </w:rPr>
        <w:t>Message Passing Interface Forum. MPI: A Message-Passing Interface Standard Version 3.1 //</w:t>
      </w:r>
      <w:r>
        <w:rPr>
          <w:bCs/>
          <w:sz w:val="28"/>
          <w:szCs w:val="28"/>
          <w:lang w:val="en-US"/>
        </w:rPr>
        <w:t xml:space="preserve"> </w:t>
      </w:r>
      <w:r w:rsidRPr="00233D55">
        <w:rPr>
          <w:bCs/>
          <w:sz w:val="28"/>
          <w:szCs w:val="28"/>
          <w:lang w:val="en-US"/>
        </w:rPr>
        <w:t xml:space="preserve">University of Tennessee, Knoxville, Tennessee, 2015. </w:t>
      </w:r>
    </w:p>
    <w:p w:rsidR="00233D55" w:rsidRDefault="00233D55" w:rsidP="008856C2">
      <w:pPr>
        <w:spacing w:line="276" w:lineRule="auto"/>
        <w:rPr>
          <w:bCs/>
          <w:sz w:val="28"/>
          <w:szCs w:val="28"/>
          <w:lang w:val="en-US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  <w:r w:rsidRPr="00233D55">
        <w:rPr>
          <w:bCs/>
          <w:sz w:val="28"/>
          <w:szCs w:val="28"/>
        </w:rPr>
        <w:t>4.  Вычислительный кластер D (</w:t>
      </w:r>
      <w:proofErr w:type="spellStart"/>
      <w:r w:rsidRPr="00233D55">
        <w:rPr>
          <w:bCs/>
          <w:sz w:val="28"/>
          <w:szCs w:val="28"/>
        </w:rPr>
        <w:t>Jet</w:t>
      </w:r>
      <w:proofErr w:type="spellEnd"/>
      <w:r w:rsidRPr="00233D55">
        <w:rPr>
          <w:bCs/>
          <w:sz w:val="28"/>
          <w:szCs w:val="28"/>
        </w:rPr>
        <w:t>) [Электронный ресурс]: // ЦПВТ ФГОБУ ВПО «</w:t>
      </w:r>
      <w:proofErr w:type="spellStart"/>
      <w:r w:rsidRPr="00233D55">
        <w:rPr>
          <w:bCs/>
          <w:sz w:val="28"/>
          <w:szCs w:val="28"/>
        </w:rPr>
        <w:t>СибГУТИ</w:t>
      </w:r>
      <w:proofErr w:type="spellEnd"/>
      <w:r w:rsidRPr="00233D55">
        <w:rPr>
          <w:bCs/>
          <w:sz w:val="28"/>
          <w:szCs w:val="28"/>
        </w:rPr>
        <w:t xml:space="preserve">» 7 декабря 2017. - </w:t>
      </w:r>
      <w:proofErr w:type="spellStart"/>
      <w:r w:rsidRPr="00233D55">
        <w:rPr>
          <w:bCs/>
          <w:sz w:val="28"/>
          <w:szCs w:val="28"/>
        </w:rPr>
        <w:t>Электронно</w:t>
      </w:r>
      <w:proofErr w:type="spellEnd"/>
      <w:r w:rsidRPr="00233D55">
        <w:rPr>
          <w:bCs/>
          <w:sz w:val="28"/>
          <w:szCs w:val="28"/>
        </w:rPr>
        <w:t xml:space="preserve"> текстовые данные. - Режим доступа:</w:t>
      </w: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  <w:r w:rsidRPr="00233D55">
        <w:rPr>
          <w:bCs/>
          <w:sz w:val="28"/>
          <w:szCs w:val="28"/>
        </w:rPr>
        <w:t>http://cpct.sibsutis.ru/index.php/Main/Jet.</w:t>
      </w: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Pr="00233D55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A17CDA" w:rsidRPr="00233D55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363863" w:rsidP="008856C2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*</w:t>
      </w: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Pr="008856C2" w:rsidRDefault="008856C2" w:rsidP="008856C2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</w:t>
      </w:r>
    </w:p>
    <w:p w:rsidR="00233D55" w:rsidRDefault="008856C2" w:rsidP="008856C2">
      <w:pPr>
        <w:pStyle w:val="1"/>
        <w:numPr>
          <w:ilvl w:val="0"/>
          <w:numId w:val="0"/>
        </w:numPr>
        <w:spacing w:line="276" w:lineRule="auto"/>
        <w:ind w:left="360"/>
      </w:pPr>
      <w:r>
        <w:rPr>
          <w:rFonts w:ascii="Times New Roman" w:hAnsi="Times New Roman" w:cs="Times New Roman"/>
          <w:bCs w:val="0"/>
          <w:sz w:val="28"/>
          <w:szCs w:val="28"/>
        </w:rPr>
        <w:t>Исходный к</w:t>
      </w:r>
      <w:r w:rsidR="00233D55">
        <w:rPr>
          <w:rFonts w:ascii="Times New Roman" w:hAnsi="Times New Roman" w:cs="Times New Roman"/>
          <w:bCs w:val="0"/>
          <w:sz w:val="28"/>
          <w:szCs w:val="28"/>
        </w:rPr>
        <w:t>од</w:t>
      </w:r>
      <w:r w:rsidR="00233D55" w:rsidRPr="0084614A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233D55">
        <w:rPr>
          <w:rFonts w:ascii="Times New Roman" w:hAnsi="Times New Roman" w:cs="Times New Roman"/>
          <w:bCs w:val="0"/>
          <w:sz w:val="28"/>
          <w:szCs w:val="28"/>
        </w:rPr>
        <w:t>программы</w:t>
      </w: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700349" w:rsidRDefault="00880CB4" w:rsidP="008856C2">
      <w:pPr>
        <w:spacing w:line="276" w:lineRule="auto"/>
      </w:pPr>
      <w:r>
        <w:rPr>
          <w:rFonts w:ascii="Courier New" w:hAnsi="Courier New" w:cs="Courier New"/>
          <w:b/>
          <w:bCs/>
          <w:lang w:val="en-US"/>
        </w:rPr>
        <w:t>main</w:t>
      </w:r>
      <w:r w:rsidRPr="0084614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lang w:val="en-US"/>
        </w:rPr>
        <w:t>c</w:t>
      </w:r>
    </w:p>
    <w:p w:rsidR="00700349" w:rsidRPr="0084614A" w:rsidRDefault="00880CB4" w:rsidP="008856C2">
      <w:pPr>
        <w:pStyle w:val="1"/>
        <w:numPr>
          <w:ilvl w:val="0"/>
          <w:numId w:val="0"/>
        </w:num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#include &lt;</w:t>
      </w:r>
      <w:proofErr w:type="spellStart"/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stdio.h</w:t>
      </w:r>
      <w:proofErr w:type="spellEnd"/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&gt;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mpi.h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math.h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get_chunk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total,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rank)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 = total;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q = n /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(n %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q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 =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 * q - n;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/* Compute chunk size for the process */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chunk = q;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(rank &gt;=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 - r)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chunk</w:t>
      </w:r>
      <w:proofErr w:type="gramEnd"/>
      <w:r>
        <w:rPr>
          <w:rFonts w:ascii="Courier New" w:hAnsi="Courier New" w:cs="Courier New"/>
          <w:lang w:val="en-US"/>
        </w:rPr>
        <w:t xml:space="preserve"> = q - 1;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chunk;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>, char *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[])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 =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 xml:space="preserve"> &gt; 1 ? </w:t>
      </w:r>
      <w:proofErr w:type="spellStart"/>
      <w:proofErr w:type="gramStart"/>
      <w:r>
        <w:rPr>
          <w:rFonts w:ascii="Courier New" w:hAnsi="Courier New" w:cs="Courier New"/>
          <w:lang w:val="en-US"/>
        </w:rPr>
        <w:t>atoi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[1]) : 3000;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rank,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root =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 xml:space="preserve"> &gt; 2 ? </w:t>
      </w:r>
      <w:proofErr w:type="spellStart"/>
      <w:proofErr w:type="gramStart"/>
      <w:r>
        <w:rPr>
          <w:rFonts w:ascii="Courier New" w:hAnsi="Courier New" w:cs="Courier New"/>
          <w:lang w:val="en-US"/>
        </w:rPr>
        <w:t>atoi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[2]) : 0;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>, &amp;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MPI_Comm_</w:t>
      </w:r>
      <w:proofErr w:type="gramStart"/>
      <w:r>
        <w:rPr>
          <w:rFonts w:ascii="Courier New" w:hAnsi="Courier New" w:cs="Courier New"/>
          <w:lang w:val="en-US"/>
        </w:rPr>
        <w:t>rank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MPI_COMM_WORLD, &amp;rank);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MPI_Comm_</w:t>
      </w:r>
      <w:proofErr w:type="gramStart"/>
      <w:r>
        <w:rPr>
          <w:rFonts w:ascii="Courier New" w:hAnsi="Courier New" w:cs="Courier New"/>
          <w:lang w:val="en-US"/>
        </w:rPr>
        <w:t>size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MPI_COMM_WORLD, &amp;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get_chunk</w:t>
      </w:r>
      <w:proofErr w:type="spellEnd"/>
      <w:r>
        <w:rPr>
          <w:rFonts w:ascii="Courier New" w:hAnsi="Courier New" w:cs="Courier New"/>
          <w:lang w:val="en-US"/>
        </w:rPr>
        <w:t xml:space="preserve">(n,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rank);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*rows = 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 xml:space="preserve">(*rows) *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); 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determinant = 1;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*a = 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 xml:space="preserve">(*a) *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 * (n));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*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(*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) * (n));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rows[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= rank +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 *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srand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rows[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* n);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0; j &lt; n;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* n + j] = rand() % 2 + 1;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t = </w:t>
      </w:r>
      <w:proofErr w:type="spellStart"/>
      <w:r>
        <w:rPr>
          <w:rFonts w:ascii="Courier New" w:hAnsi="Courier New" w:cs="Courier New"/>
          <w:lang w:val="en-US"/>
        </w:rPr>
        <w:t>MPI_Wtime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row = 0;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 - 1;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== rows[row])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Bcast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&amp;a[row * n], n, MPI_DOUBLE, rank, MPI_COMM_WORLD);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0; j &lt;= n;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 = a[row * n+ j];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row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 else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Bcast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 xml:space="preserve">, n, MPI_DOUBLE,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%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MPI_COMM_WORLD);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row; j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scaling = a[j * n +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/ 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k =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 k &lt; n; k++)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gramEnd"/>
      <w:r>
        <w:rPr>
          <w:rFonts w:ascii="Courier New" w:hAnsi="Courier New" w:cs="Courier New"/>
          <w:lang w:val="en-US"/>
        </w:rPr>
        <w:t xml:space="preserve">j * n+ k] -= scaling * 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[k];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//Determinant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(rank == root) { 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 xml:space="preserve"> = 1;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row, j;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(j = rank, row = 0; row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>; j+=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++row)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determinant</w:t>
      </w:r>
      <w:proofErr w:type="gramEnd"/>
      <w:r>
        <w:rPr>
          <w:rFonts w:ascii="Courier New" w:hAnsi="Courier New" w:cs="Courier New"/>
          <w:lang w:val="en-US"/>
        </w:rPr>
        <w:t xml:space="preserve"> = determinant * a[row*n+ j];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== root) continue;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Recv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>, 1,  MPI_DOUBLE, i,0, MPI_COMM_WORLD,           MPI_STATUS_IGNORE);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determinant</w:t>
      </w:r>
      <w:proofErr w:type="gramEnd"/>
      <w:r>
        <w:rPr>
          <w:rFonts w:ascii="Courier New" w:hAnsi="Courier New" w:cs="Courier New"/>
          <w:lang w:val="en-US"/>
        </w:rPr>
        <w:t xml:space="preserve"> = determinant *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 else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 xml:space="preserve"> = 1;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row, j;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(j = rank, row = 0; row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>; j+=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++row)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locdet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 xml:space="preserve"> * a[row * n + j];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Send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>, 1,  MPI_DOUBLE, root,0, MPI_COMM_WORLD);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t =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Wtime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- t;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spellStart"/>
      <w:proofErr w:type="gramEnd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gramEnd"/>
      <w:r>
        <w:rPr>
          <w:rFonts w:ascii="Courier New" w:hAnsi="Courier New" w:cs="Courier New"/>
          <w:lang w:val="en-US"/>
        </w:rPr>
        <w:t>rows);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gramEnd"/>
      <w:r>
        <w:rPr>
          <w:rFonts w:ascii="Courier New" w:hAnsi="Courier New" w:cs="Courier New"/>
          <w:lang w:val="en-US"/>
        </w:rPr>
        <w:t>a);</w:t>
      </w:r>
    </w:p>
    <w:p w:rsidR="00700349" w:rsidRDefault="00700349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(rank == root) {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"Gaussian </w:t>
      </w:r>
      <w:proofErr w:type="spellStart"/>
      <w:r>
        <w:rPr>
          <w:rFonts w:ascii="Courier New" w:hAnsi="Courier New" w:cs="Courier New"/>
          <w:lang w:val="en-US"/>
        </w:rPr>
        <w:t>Determimant</w:t>
      </w:r>
      <w:proofErr w:type="spellEnd"/>
      <w:r>
        <w:rPr>
          <w:rFonts w:ascii="Courier New" w:hAnsi="Courier New" w:cs="Courier New"/>
          <w:lang w:val="en-US"/>
        </w:rPr>
        <w:t>(MPI) : n %d, procs %d, time (sec) %.6f\n",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n</w:t>
      </w:r>
      <w:proofErr w:type="gram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t);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700349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Finalize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700349" w:rsidRPr="00613AC7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 w:rsidRPr="00613AC7">
        <w:rPr>
          <w:rFonts w:ascii="Courier New" w:hAnsi="Courier New" w:cs="Courier New"/>
          <w:lang w:val="en-US"/>
        </w:rPr>
        <w:t xml:space="preserve"> 0;</w:t>
      </w:r>
    </w:p>
    <w:p w:rsidR="00880CB4" w:rsidRPr="00613AC7" w:rsidRDefault="00880CB4" w:rsidP="008856C2">
      <w:pPr>
        <w:spacing w:line="276" w:lineRule="auto"/>
        <w:ind w:left="360"/>
        <w:rPr>
          <w:lang w:val="en-US"/>
        </w:rPr>
      </w:pPr>
      <w:r w:rsidRPr="00613AC7">
        <w:rPr>
          <w:rFonts w:ascii="Courier New" w:hAnsi="Courier New" w:cs="Courier New"/>
          <w:lang w:val="en-US"/>
        </w:rPr>
        <w:t>}</w:t>
      </w:r>
    </w:p>
    <w:sectPr w:rsidR="00880CB4" w:rsidRPr="00613AC7">
      <w:footerReference w:type="default" r:id="rId14"/>
      <w:footerReference w:type="first" r:id="rId15"/>
      <w:pgSz w:w="11906" w:h="16838"/>
      <w:pgMar w:top="1134" w:right="850" w:bottom="1134" w:left="1701" w:header="720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2A5" w:rsidRDefault="00B242A5">
      <w:r>
        <w:separator/>
      </w:r>
    </w:p>
  </w:endnote>
  <w:endnote w:type="continuationSeparator" w:id="0">
    <w:p w:rsidR="00B242A5" w:rsidRDefault="00B2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349" w:rsidRDefault="00880CB4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363863">
      <w:rPr>
        <w:noProof/>
      </w:rPr>
      <w:t>8</w:t>
    </w:r>
    <w:r>
      <w:fldChar w:fldCharType="end"/>
    </w:r>
  </w:p>
  <w:p w:rsidR="00700349" w:rsidRDefault="00700349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349" w:rsidRDefault="0070034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2A5" w:rsidRDefault="00B242A5">
      <w:r>
        <w:separator/>
      </w:r>
    </w:p>
  </w:footnote>
  <w:footnote w:type="continuationSeparator" w:id="0">
    <w:p w:rsidR="00B242A5" w:rsidRDefault="00B24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eastAsia="ru-RU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2C0FE2"/>
    <w:multiLevelType w:val="hybridMultilevel"/>
    <w:tmpl w:val="15C82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85969"/>
    <w:multiLevelType w:val="hybridMultilevel"/>
    <w:tmpl w:val="56CEABCA"/>
    <w:lvl w:ilvl="0" w:tplc="9D74F5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B37B2"/>
    <w:multiLevelType w:val="hybridMultilevel"/>
    <w:tmpl w:val="276E0828"/>
    <w:lvl w:ilvl="0" w:tplc="7C0424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26F68"/>
    <w:multiLevelType w:val="hybridMultilevel"/>
    <w:tmpl w:val="89448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62A9C"/>
    <w:multiLevelType w:val="hybridMultilevel"/>
    <w:tmpl w:val="AE06CDEC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>
    <w:nsid w:val="4DCA7D31"/>
    <w:multiLevelType w:val="hybridMultilevel"/>
    <w:tmpl w:val="3B9C5336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>
    <w:nsid w:val="5D6F4146"/>
    <w:multiLevelType w:val="hybridMultilevel"/>
    <w:tmpl w:val="D1147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94CE3"/>
    <w:multiLevelType w:val="hybridMultilevel"/>
    <w:tmpl w:val="E5C08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4A"/>
    <w:rsid w:val="00082A9E"/>
    <w:rsid w:val="000B3F54"/>
    <w:rsid w:val="00172643"/>
    <w:rsid w:val="00214D34"/>
    <w:rsid w:val="00233D55"/>
    <w:rsid w:val="0024109C"/>
    <w:rsid w:val="00287B39"/>
    <w:rsid w:val="003221D2"/>
    <w:rsid w:val="00330E18"/>
    <w:rsid w:val="00363863"/>
    <w:rsid w:val="003907E6"/>
    <w:rsid w:val="003A1866"/>
    <w:rsid w:val="003A5725"/>
    <w:rsid w:val="004122F3"/>
    <w:rsid w:val="0042024A"/>
    <w:rsid w:val="004258AA"/>
    <w:rsid w:val="00427868"/>
    <w:rsid w:val="00430F87"/>
    <w:rsid w:val="00495CC4"/>
    <w:rsid w:val="004B64BA"/>
    <w:rsid w:val="004C2CD8"/>
    <w:rsid w:val="00507B5A"/>
    <w:rsid w:val="0051328B"/>
    <w:rsid w:val="00537C1A"/>
    <w:rsid w:val="005F3A8E"/>
    <w:rsid w:val="005F5FB7"/>
    <w:rsid w:val="00613AC7"/>
    <w:rsid w:val="00666033"/>
    <w:rsid w:val="00667C00"/>
    <w:rsid w:val="006811AE"/>
    <w:rsid w:val="00700349"/>
    <w:rsid w:val="007B39AE"/>
    <w:rsid w:val="007C494E"/>
    <w:rsid w:val="00841D23"/>
    <w:rsid w:val="0084614A"/>
    <w:rsid w:val="00850D26"/>
    <w:rsid w:val="008521F5"/>
    <w:rsid w:val="00880CB4"/>
    <w:rsid w:val="008856C2"/>
    <w:rsid w:val="008A2590"/>
    <w:rsid w:val="008A5446"/>
    <w:rsid w:val="008D3619"/>
    <w:rsid w:val="0092441B"/>
    <w:rsid w:val="009A6394"/>
    <w:rsid w:val="009F0B5D"/>
    <w:rsid w:val="009F1AAF"/>
    <w:rsid w:val="00A17CDA"/>
    <w:rsid w:val="00A52A17"/>
    <w:rsid w:val="00A542E0"/>
    <w:rsid w:val="00B038E4"/>
    <w:rsid w:val="00B12C68"/>
    <w:rsid w:val="00B1337E"/>
    <w:rsid w:val="00B242A5"/>
    <w:rsid w:val="00C03DD5"/>
    <w:rsid w:val="00C43866"/>
    <w:rsid w:val="00CB3E51"/>
    <w:rsid w:val="00CC324A"/>
    <w:rsid w:val="00D4301F"/>
    <w:rsid w:val="00DA56BB"/>
    <w:rsid w:val="00DD7756"/>
    <w:rsid w:val="00E34C17"/>
    <w:rsid w:val="00E90C38"/>
    <w:rsid w:val="00EC03D2"/>
    <w:rsid w:val="00F05B07"/>
    <w:rsid w:val="00F352D7"/>
    <w:rsid w:val="00F35379"/>
    <w:rsid w:val="00F9519B"/>
    <w:rsid w:val="00F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sz w:val="28"/>
      <w:szCs w:val="28"/>
      <w:lang w:eastAsia="ru-RU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4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WW8Num2z0">
    <w:name w:val="WW8Num2z0"/>
    <w:rPr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sz w:val="22"/>
      <w:szCs w:val="22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rPr>
      <w:sz w:val="24"/>
      <w:szCs w:val="24"/>
      <w:lang w:eastAsia="zh-CN"/>
    </w:rPr>
  </w:style>
  <w:style w:type="character" w:customStyle="1" w:styleId="a8">
    <w:name w:val="Нижний колонтитул Знак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mwe-math-mathml-inline">
    <w:name w:val="mwe-math-mathml-inline"/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styleId="HTML0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</w:style>
  <w:style w:type="character" w:customStyle="1" w:styleId="pl-s">
    <w:name w:val="pl-s"/>
  </w:style>
  <w:style w:type="character" w:customStyle="1" w:styleId="pl-pds">
    <w:name w:val="pl-pds"/>
  </w:style>
  <w:style w:type="character" w:customStyle="1" w:styleId="pl-en">
    <w:name w:val="pl-en"/>
  </w:style>
  <w:style w:type="character" w:customStyle="1" w:styleId="pl-c1">
    <w:name w:val="pl-c1"/>
  </w:style>
  <w:style w:type="character" w:customStyle="1" w:styleId="pl-cce">
    <w:name w:val="pl-cce"/>
  </w:style>
  <w:style w:type="character" w:customStyle="1" w:styleId="a9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a">
    <w:name w:val="List"/>
    <w:basedOn w:val="a1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40">
    <w:name w:val="Указатель4"/>
    <w:basedOn w:val="a"/>
    <w:pPr>
      <w:suppressLineNumbers/>
    </w:pPr>
    <w:rPr>
      <w:rFonts w:cs="Lohit Devanagari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Lohit Devanagari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widowControl w:val="0"/>
      <w:suppressAutoHyphens/>
      <w:spacing w:line="360" w:lineRule="auto"/>
      <w:ind w:firstLine="720"/>
      <w:jc w:val="both"/>
    </w:pPr>
    <w:rPr>
      <w:sz w:val="28"/>
      <w:lang w:eastAsia="zh-CN"/>
    </w:rPr>
  </w:style>
  <w:style w:type="paragraph" w:styleId="ac">
    <w:name w:val="Body Text Indent"/>
    <w:basedOn w:val="a"/>
    <w:pPr>
      <w:spacing w:after="120"/>
      <w:ind w:left="283"/>
    </w:pPr>
  </w:style>
  <w:style w:type="paragraph" w:customStyle="1" w:styleId="210">
    <w:name w:val="Основной текст 21"/>
    <w:basedOn w:val="a"/>
    <w:pPr>
      <w:spacing w:after="120" w:line="480" w:lineRule="auto"/>
    </w:pPr>
    <w:rPr>
      <w:rFonts w:eastAsia="SimSun"/>
    </w:r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SimSun" w:hAnsi="Arial" w:cs="Arial"/>
      <w:lang w:eastAsia="zh-CN"/>
    </w:r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13">
    <w:name w:val="toc 1"/>
    <w:basedOn w:val="a"/>
    <w:next w:val="a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pPr>
      <w:ind w:left="240"/>
    </w:pPr>
    <w:rPr>
      <w:smallCaps/>
      <w:sz w:val="20"/>
      <w:szCs w:val="20"/>
    </w:rPr>
  </w:style>
  <w:style w:type="paragraph" w:styleId="33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pPr>
      <w:ind w:left="720"/>
    </w:pPr>
    <w:rPr>
      <w:sz w:val="18"/>
      <w:szCs w:val="18"/>
    </w:rPr>
  </w:style>
  <w:style w:type="paragraph" w:styleId="5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Normal (Web)"/>
    <w:basedOn w:val="a"/>
    <w:pPr>
      <w:suppressAutoHyphens w:val="0"/>
      <w:spacing w:before="280" w:after="280"/>
    </w:pPr>
  </w:style>
  <w:style w:type="paragraph" w:styleId="HTML1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pPr>
      <w:suppressAutoHyphens/>
      <w:spacing w:line="360" w:lineRule="auto"/>
      <w:ind w:firstLine="567"/>
      <w:jc w:val="both"/>
      <w:textAlignment w:val="baseline"/>
    </w:pPr>
    <w:rPr>
      <w:kern w:val="1"/>
      <w:sz w:val="28"/>
      <w:szCs w:val="24"/>
      <w:lang w:eastAsia="zh-CN"/>
    </w:rPr>
  </w:style>
  <w:style w:type="paragraph" w:styleId="af3">
    <w:name w:val="Balloon Text"/>
    <w:basedOn w:val="a"/>
    <w:link w:val="af4"/>
    <w:uiPriority w:val="99"/>
    <w:semiHidden/>
    <w:unhideWhenUsed/>
    <w:rsid w:val="00082A9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082A9E"/>
    <w:rPr>
      <w:rFonts w:ascii="Tahoma" w:hAnsi="Tahoma" w:cs="Tahoma"/>
      <w:sz w:val="16"/>
      <w:szCs w:val="16"/>
      <w:lang w:eastAsia="zh-CN"/>
    </w:rPr>
  </w:style>
  <w:style w:type="paragraph" w:styleId="af5">
    <w:name w:val="List Paragraph"/>
    <w:basedOn w:val="a"/>
    <w:uiPriority w:val="34"/>
    <w:qFormat/>
    <w:rsid w:val="00F9519B"/>
    <w:pPr>
      <w:ind w:left="720"/>
      <w:contextualSpacing/>
    </w:pPr>
  </w:style>
  <w:style w:type="character" w:styleId="af6">
    <w:name w:val="Placeholder Text"/>
    <w:uiPriority w:val="99"/>
    <w:semiHidden/>
    <w:rsid w:val="00214D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sz w:val="28"/>
      <w:szCs w:val="28"/>
      <w:lang w:eastAsia="ru-RU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4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WW8Num2z0">
    <w:name w:val="WW8Num2z0"/>
    <w:rPr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sz w:val="22"/>
      <w:szCs w:val="22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rPr>
      <w:sz w:val="24"/>
      <w:szCs w:val="24"/>
      <w:lang w:eastAsia="zh-CN"/>
    </w:rPr>
  </w:style>
  <w:style w:type="character" w:customStyle="1" w:styleId="a8">
    <w:name w:val="Нижний колонтитул Знак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mwe-math-mathml-inline">
    <w:name w:val="mwe-math-mathml-inline"/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styleId="HTML0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</w:style>
  <w:style w:type="character" w:customStyle="1" w:styleId="pl-s">
    <w:name w:val="pl-s"/>
  </w:style>
  <w:style w:type="character" w:customStyle="1" w:styleId="pl-pds">
    <w:name w:val="pl-pds"/>
  </w:style>
  <w:style w:type="character" w:customStyle="1" w:styleId="pl-en">
    <w:name w:val="pl-en"/>
  </w:style>
  <w:style w:type="character" w:customStyle="1" w:styleId="pl-c1">
    <w:name w:val="pl-c1"/>
  </w:style>
  <w:style w:type="character" w:customStyle="1" w:styleId="pl-cce">
    <w:name w:val="pl-cce"/>
  </w:style>
  <w:style w:type="character" w:customStyle="1" w:styleId="a9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a">
    <w:name w:val="List"/>
    <w:basedOn w:val="a1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40">
    <w:name w:val="Указатель4"/>
    <w:basedOn w:val="a"/>
    <w:pPr>
      <w:suppressLineNumbers/>
    </w:pPr>
    <w:rPr>
      <w:rFonts w:cs="Lohit Devanagari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Lohit Devanagari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widowControl w:val="0"/>
      <w:suppressAutoHyphens/>
      <w:spacing w:line="360" w:lineRule="auto"/>
      <w:ind w:firstLine="720"/>
      <w:jc w:val="both"/>
    </w:pPr>
    <w:rPr>
      <w:sz w:val="28"/>
      <w:lang w:eastAsia="zh-CN"/>
    </w:rPr>
  </w:style>
  <w:style w:type="paragraph" w:styleId="ac">
    <w:name w:val="Body Text Indent"/>
    <w:basedOn w:val="a"/>
    <w:pPr>
      <w:spacing w:after="120"/>
      <w:ind w:left="283"/>
    </w:pPr>
  </w:style>
  <w:style w:type="paragraph" w:customStyle="1" w:styleId="210">
    <w:name w:val="Основной текст 21"/>
    <w:basedOn w:val="a"/>
    <w:pPr>
      <w:spacing w:after="120" w:line="480" w:lineRule="auto"/>
    </w:pPr>
    <w:rPr>
      <w:rFonts w:eastAsia="SimSun"/>
    </w:r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SimSun" w:hAnsi="Arial" w:cs="Arial"/>
      <w:lang w:eastAsia="zh-CN"/>
    </w:r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13">
    <w:name w:val="toc 1"/>
    <w:basedOn w:val="a"/>
    <w:next w:val="a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pPr>
      <w:ind w:left="240"/>
    </w:pPr>
    <w:rPr>
      <w:smallCaps/>
      <w:sz w:val="20"/>
      <w:szCs w:val="20"/>
    </w:rPr>
  </w:style>
  <w:style w:type="paragraph" w:styleId="33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pPr>
      <w:ind w:left="720"/>
    </w:pPr>
    <w:rPr>
      <w:sz w:val="18"/>
      <w:szCs w:val="18"/>
    </w:rPr>
  </w:style>
  <w:style w:type="paragraph" w:styleId="5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Normal (Web)"/>
    <w:basedOn w:val="a"/>
    <w:pPr>
      <w:suppressAutoHyphens w:val="0"/>
      <w:spacing w:before="280" w:after="280"/>
    </w:pPr>
  </w:style>
  <w:style w:type="paragraph" w:styleId="HTML1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pPr>
      <w:suppressAutoHyphens/>
      <w:spacing w:line="360" w:lineRule="auto"/>
      <w:ind w:firstLine="567"/>
      <w:jc w:val="both"/>
      <w:textAlignment w:val="baseline"/>
    </w:pPr>
    <w:rPr>
      <w:kern w:val="1"/>
      <w:sz w:val="28"/>
      <w:szCs w:val="24"/>
      <w:lang w:eastAsia="zh-CN"/>
    </w:rPr>
  </w:style>
  <w:style w:type="paragraph" w:styleId="af3">
    <w:name w:val="Balloon Text"/>
    <w:basedOn w:val="a"/>
    <w:link w:val="af4"/>
    <w:uiPriority w:val="99"/>
    <w:semiHidden/>
    <w:unhideWhenUsed/>
    <w:rsid w:val="00082A9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082A9E"/>
    <w:rPr>
      <w:rFonts w:ascii="Tahoma" w:hAnsi="Tahoma" w:cs="Tahoma"/>
      <w:sz w:val="16"/>
      <w:szCs w:val="16"/>
      <w:lang w:eastAsia="zh-CN"/>
    </w:rPr>
  </w:style>
  <w:style w:type="paragraph" w:styleId="af5">
    <w:name w:val="List Paragraph"/>
    <w:basedOn w:val="a"/>
    <w:uiPriority w:val="34"/>
    <w:qFormat/>
    <w:rsid w:val="00F9519B"/>
    <w:pPr>
      <w:ind w:left="720"/>
      <w:contextualSpacing/>
    </w:pPr>
  </w:style>
  <w:style w:type="character" w:styleId="af6">
    <w:name w:val="Placeholder Text"/>
    <w:uiPriority w:val="99"/>
    <w:semiHidden/>
    <w:rsid w:val="00214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E419F-011A-447A-B718-70D4A4E9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HP</Company>
  <LinksUpToDate>false</LinksUpToDate>
  <CharactersWithSpaces>10990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Cel</dc:creator>
  <cp:lastModifiedBy>Алексей Романюта</cp:lastModifiedBy>
  <cp:revision>25</cp:revision>
  <cp:lastPrinted>2017-12-22T07:45:00Z</cp:lastPrinted>
  <dcterms:created xsi:type="dcterms:W3CDTF">2017-12-22T08:05:00Z</dcterms:created>
  <dcterms:modified xsi:type="dcterms:W3CDTF">2017-12-22T19:56:00Z</dcterms:modified>
</cp:coreProperties>
</file>