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E542F" w14:textId="77777777" w:rsidR="00C733BE" w:rsidRPr="00184925" w:rsidRDefault="00E13085" w:rsidP="00184925">
      <w:pPr>
        <w:pStyle w:val="Title"/>
        <w:jc w:val="both"/>
        <w:rPr>
          <w:sz w:val="48"/>
        </w:rPr>
      </w:pPr>
      <w:r w:rsidRPr="00184925">
        <w:rPr>
          <w:lang w:eastAsia="en-US"/>
        </w:rPr>
        <w:drawing>
          <wp:inline distT="0" distB="0" distL="0" distR="0" wp14:anchorId="1835FF3D" wp14:editId="6A8D82BA">
            <wp:extent cx="1728192" cy="1040271"/>
            <wp:effectExtent l="0" t="0" r="0" b="1270"/>
            <wp:docPr id="3" name="Picture 2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iselnew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61D0" w14:textId="77777777" w:rsidR="00C733BE" w:rsidRPr="00184925" w:rsidRDefault="00C733BE" w:rsidP="00184925"/>
    <w:p w14:paraId="1E176ADD" w14:textId="22B21E10" w:rsidR="00C733BE" w:rsidRPr="00184925" w:rsidRDefault="00B3536A" w:rsidP="00184925">
      <w:pPr>
        <w:spacing w:after="480"/>
        <w:jc w:val="center"/>
        <w:rPr>
          <w:rFonts w:asciiTheme="majorHAnsi" w:hAnsiTheme="majorHAnsi"/>
          <w:b/>
          <w:sz w:val="32"/>
          <w:szCs w:val="32"/>
        </w:rPr>
      </w:pPr>
      <w:r w:rsidRPr="00184925">
        <w:rPr>
          <w:rFonts w:asciiTheme="majorHAnsi" w:hAnsiTheme="majorHAnsi"/>
          <w:b/>
          <w:sz w:val="32"/>
          <w:szCs w:val="32"/>
        </w:rPr>
        <w:t>Área Departamental de Engenharia de Electrónica e Telecomunicações e de Computadores</w:t>
      </w:r>
    </w:p>
    <w:p w14:paraId="036B7555" w14:textId="30E3A2FE" w:rsidR="00C733BE" w:rsidRPr="00184925" w:rsidRDefault="00AB3D57" w:rsidP="00184925">
      <w:pPr>
        <w:spacing w:before="240" w:after="840"/>
        <w:jc w:val="center"/>
        <w:rPr>
          <w:rFonts w:asciiTheme="majorHAnsi" w:hAnsiTheme="majorHAnsi"/>
          <w:b/>
          <w:sz w:val="36"/>
          <w:szCs w:val="36"/>
        </w:rPr>
      </w:pPr>
      <w:r w:rsidRPr="00AB3D57">
        <w:rPr>
          <w:rFonts w:asciiTheme="majorHAnsi" w:hAnsiTheme="majorHAnsi"/>
          <w:b/>
          <w:sz w:val="36"/>
          <w:szCs w:val="36"/>
        </w:rPr>
        <w:t xml:space="preserve">Trabalho </w:t>
      </w:r>
      <w:r w:rsidR="00373284">
        <w:rPr>
          <w:rFonts w:asciiTheme="majorHAnsi" w:hAnsiTheme="majorHAnsi"/>
          <w:b/>
          <w:sz w:val="36"/>
          <w:szCs w:val="36"/>
        </w:rPr>
        <w:t>P</w:t>
      </w:r>
      <w:r w:rsidRPr="00AB3D57">
        <w:rPr>
          <w:rFonts w:asciiTheme="majorHAnsi" w:hAnsiTheme="majorHAnsi"/>
          <w:b/>
          <w:sz w:val="36"/>
          <w:szCs w:val="36"/>
        </w:rPr>
        <w:t>r</w:t>
      </w:r>
      <w:r>
        <w:rPr>
          <w:rFonts w:asciiTheme="majorHAnsi" w:hAnsiTheme="majorHAnsi"/>
          <w:b/>
          <w:sz w:val="36"/>
          <w:szCs w:val="36"/>
        </w:rPr>
        <w:t>á</w:t>
      </w:r>
      <w:r w:rsidRPr="00AB3D57">
        <w:rPr>
          <w:rFonts w:asciiTheme="majorHAnsi" w:hAnsiTheme="majorHAnsi"/>
          <w:b/>
          <w:sz w:val="36"/>
          <w:szCs w:val="36"/>
        </w:rPr>
        <w:t>tico</w:t>
      </w:r>
      <w:r w:rsidR="00373284">
        <w:rPr>
          <w:rFonts w:asciiTheme="majorHAnsi" w:hAnsiTheme="majorHAnsi"/>
          <w:b/>
          <w:sz w:val="36"/>
          <w:szCs w:val="36"/>
        </w:rPr>
        <w:t xml:space="preserve"> Parte 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880"/>
        <w:gridCol w:w="3934"/>
      </w:tblGrid>
      <w:tr w:rsidR="00B3536A" w:rsidRPr="00184925" w14:paraId="47DC9279" w14:textId="77777777" w:rsidTr="00184925">
        <w:trPr>
          <w:jc w:val="center"/>
        </w:trPr>
        <w:tc>
          <w:tcPr>
            <w:tcW w:w="1380" w:type="dxa"/>
          </w:tcPr>
          <w:p w14:paraId="3CDFD861" w14:textId="5FA1E75C" w:rsidR="00B3536A" w:rsidRPr="00184925" w:rsidRDefault="00B3536A" w:rsidP="00184925">
            <w:pPr>
              <w:ind w:right="-341"/>
              <w:rPr>
                <w:rFonts w:asciiTheme="majorHAnsi" w:hAnsiTheme="majorHAnsi"/>
                <w:sz w:val="30"/>
                <w:szCs w:val="30"/>
              </w:rPr>
            </w:pPr>
            <w:r w:rsidRPr="00184925">
              <w:rPr>
                <w:rFonts w:asciiTheme="majorHAnsi" w:hAnsiTheme="maj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14:paraId="727CC8A4" w14:textId="59A252E8" w:rsidR="00B3536A" w:rsidRPr="00184925" w:rsidRDefault="007C77B7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46973</w:t>
            </w:r>
          </w:p>
        </w:tc>
        <w:tc>
          <w:tcPr>
            <w:tcW w:w="3934" w:type="dxa"/>
          </w:tcPr>
          <w:p w14:paraId="382A3FC1" w14:textId="115661EB" w:rsidR="00B3536A" w:rsidRPr="00184925" w:rsidRDefault="00D9012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Jorge Alexandre</w:t>
            </w:r>
            <w:r w:rsidR="0029138C">
              <w:rPr>
                <w:rFonts w:asciiTheme="majorHAnsi" w:hAnsiTheme="majorHAnsi"/>
                <w:sz w:val="30"/>
                <w:szCs w:val="30"/>
              </w:rPr>
              <w:t xml:space="preserve"> Luzio</w:t>
            </w:r>
            <w:r w:rsidR="00B3536A" w:rsidRPr="00184925">
              <w:rPr>
                <w:rFonts w:asciiTheme="majorHAnsi" w:hAnsiTheme="majorHAnsi"/>
                <w:sz w:val="30"/>
                <w:szCs w:val="30"/>
              </w:rPr>
              <w:t xml:space="preserve"> </w:t>
            </w:r>
            <w:r>
              <w:rPr>
                <w:rFonts w:asciiTheme="majorHAnsi" w:hAnsiTheme="majorHAnsi"/>
                <w:sz w:val="30"/>
                <w:szCs w:val="30"/>
              </w:rPr>
              <w:t>Simões</w:t>
            </w:r>
          </w:p>
        </w:tc>
      </w:tr>
      <w:tr w:rsidR="00B3536A" w:rsidRPr="00184925" w14:paraId="477AE713" w14:textId="77777777" w:rsidTr="00184925">
        <w:trPr>
          <w:jc w:val="center"/>
        </w:trPr>
        <w:tc>
          <w:tcPr>
            <w:tcW w:w="1380" w:type="dxa"/>
          </w:tcPr>
          <w:p w14:paraId="73EC111B" w14:textId="77777777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42594141" w14:textId="276F865E" w:rsidR="00B3536A" w:rsidRPr="00184925" w:rsidRDefault="007C77B7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46976</w:t>
            </w:r>
          </w:p>
        </w:tc>
        <w:tc>
          <w:tcPr>
            <w:tcW w:w="3934" w:type="dxa"/>
          </w:tcPr>
          <w:p w14:paraId="75292B9C" w14:textId="3A3DFFB1" w:rsidR="00B3536A" w:rsidRPr="00184925" w:rsidRDefault="00D9012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 xml:space="preserve">Paulo </w:t>
            </w:r>
            <w:r w:rsidR="0029138C">
              <w:rPr>
                <w:rFonts w:asciiTheme="majorHAnsi" w:hAnsiTheme="majorHAnsi"/>
                <w:sz w:val="30"/>
                <w:szCs w:val="30"/>
              </w:rPr>
              <w:t xml:space="preserve">Jorge da Cruz da </w:t>
            </w:r>
            <w:r>
              <w:rPr>
                <w:rFonts w:asciiTheme="majorHAnsi" w:hAnsiTheme="majorHAnsi"/>
                <w:sz w:val="30"/>
                <w:szCs w:val="30"/>
              </w:rPr>
              <w:t>Euf</w:t>
            </w:r>
            <w:r w:rsidR="0029138C">
              <w:rPr>
                <w:rFonts w:asciiTheme="majorHAnsi" w:hAnsiTheme="majorHAnsi"/>
                <w:sz w:val="30"/>
                <w:szCs w:val="30"/>
              </w:rPr>
              <w:t>é</w:t>
            </w:r>
            <w:r>
              <w:rPr>
                <w:rFonts w:asciiTheme="majorHAnsi" w:hAnsiTheme="majorHAnsi"/>
                <w:sz w:val="30"/>
                <w:szCs w:val="30"/>
              </w:rPr>
              <w:t>mia</w:t>
            </w:r>
          </w:p>
        </w:tc>
      </w:tr>
      <w:tr w:rsidR="00B3536A" w:rsidRPr="00184925" w14:paraId="52BBDD82" w14:textId="77777777" w:rsidTr="00184925">
        <w:trPr>
          <w:jc w:val="center"/>
        </w:trPr>
        <w:tc>
          <w:tcPr>
            <w:tcW w:w="1380" w:type="dxa"/>
          </w:tcPr>
          <w:p w14:paraId="50FF90DA" w14:textId="77777777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7764E9F0" w14:textId="3850E3B9" w:rsidR="00B3536A" w:rsidRPr="00184925" w:rsidRDefault="007C77B7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47199</w:t>
            </w:r>
          </w:p>
        </w:tc>
        <w:tc>
          <w:tcPr>
            <w:tcW w:w="3934" w:type="dxa"/>
          </w:tcPr>
          <w:p w14:paraId="756F87DB" w14:textId="777ABEC7" w:rsidR="00B3536A" w:rsidRPr="00184925" w:rsidRDefault="007C77B7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Tiago Luís Lima da Silva</w:t>
            </w:r>
          </w:p>
        </w:tc>
      </w:tr>
    </w:tbl>
    <w:p w14:paraId="141369BF" w14:textId="77777777" w:rsidR="007A68EA" w:rsidRPr="00184925" w:rsidRDefault="007A68EA" w:rsidP="00184925">
      <w:pPr>
        <w:rPr>
          <w:rFonts w:asciiTheme="majorHAnsi" w:hAnsiTheme="majorHAnsi"/>
          <w:b/>
          <w:sz w:val="30"/>
          <w:szCs w:val="30"/>
        </w:rPr>
      </w:pPr>
    </w:p>
    <w:p w14:paraId="78F1FE24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76AFA668" w14:textId="4CB73581" w:rsidR="00B3536A" w:rsidRPr="00184925" w:rsidRDefault="00B3536A" w:rsidP="00184925">
      <w:pPr>
        <w:jc w:val="center"/>
        <w:rPr>
          <w:rFonts w:asciiTheme="majorHAnsi" w:hAnsiTheme="majorHAnsi"/>
          <w:sz w:val="30"/>
          <w:szCs w:val="30"/>
        </w:rPr>
      </w:pPr>
      <w:r w:rsidRPr="00184925">
        <w:rPr>
          <w:rFonts w:asciiTheme="majorHAnsi" w:hAnsiTheme="majorHAnsi"/>
          <w:sz w:val="30"/>
          <w:szCs w:val="30"/>
        </w:rPr>
        <w:t xml:space="preserve">Relatório para a Unidade Curricular de </w:t>
      </w:r>
      <w:r w:rsidR="00F97448">
        <w:rPr>
          <w:rFonts w:asciiTheme="majorHAnsi" w:hAnsiTheme="majorHAnsi"/>
          <w:sz w:val="30"/>
          <w:szCs w:val="30"/>
        </w:rPr>
        <w:t>Sistemas de Informação 2</w:t>
      </w:r>
      <w:r w:rsidRPr="00184925">
        <w:rPr>
          <w:rFonts w:asciiTheme="majorHAnsi" w:hAnsiTheme="majorHAnsi"/>
          <w:sz w:val="30"/>
          <w:szCs w:val="30"/>
        </w:rPr>
        <w:t xml:space="preserve"> da Licenciatura em Engenharia Informática e de Computadores</w:t>
      </w:r>
    </w:p>
    <w:p w14:paraId="08147B72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14D08036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1DD34926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4DA9ECC1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0AEC7990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2D004DCC" w14:textId="5619DC54" w:rsidR="00B3536A" w:rsidRPr="00184925" w:rsidRDefault="00B3536A" w:rsidP="0029138C">
      <w:pPr>
        <w:jc w:val="center"/>
        <w:rPr>
          <w:rFonts w:asciiTheme="majorHAnsi" w:hAnsiTheme="majorHAnsi" w:cs="Times New Roman"/>
          <w:sz w:val="36"/>
          <w:szCs w:val="36"/>
        </w:rPr>
      </w:pPr>
      <w:r w:rsidRPr="00184925">
        <w:rPr>
          <w:rFonts w:asciiTheme="majorHAnsi" w:hAnsiTheme="majorHAnsi"/>
          <w:sz w:val="30"/>
          <w:szCs w:val="30"/>
        </w:rPr>
        <w:t xml:space="preserve">Professor: </w:t>
      </w:r>
      <w:r w:rsidR="0029138C">
        <w:rPr>
          <w:rFonts w:asciiTheme="majorHAnsi" w:hAnsiTheme="majorHAnsi"/>
          <w:sz w:val="30"/>
          <w:szCs w:val="30"/>
        </w:rPr>
        <w:t>Afonso Remédios</w:t>
      </w:r>
    </w:p>
    <w:p w14:paraId="7FB565B2" w14:textId="77777777" w:rsidR="00B3536A" w:rsidRPr="00184925" w:rsidRDefault="00B3536A" w:rsidP="00184925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18CF58C5" w14:textId="03390D4B" w:rsidR="00DE7218" w:rsidRDefault="0029138C" w:rsidP="00184925">
      <w:pPr>
        <w:spacing w:after="0" w:line="240" w:lineRule="auto"/>
        <w:jc w:val="center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t>04</w:t>
      </w:r>
      <w:r w:rsidR="00B3536A" w:rsidRPr="00184925">
        <w:rPr>
          <w:rFonts w:asciiTheme="majorHAnsi" w:hAnsiTheme="majorHAnsi" w:cs="Times New Roman"/>
          <w:sz w:val="30"/>
          <w:szCs w:val="30"/>
        </w:rPr>
        <w:t xml:space="preserve"> – </w:t>
      </w:r>
      <w:r>
        <w:rPr>
          <w:rFonts w:asciiTheme="majorHAnsi" w:hAnsiTheme="majorHAnsi" w:cs="Times New Roman"/>
          <w:sz w:val="30"/>
          <w:szCs w:val="30"/>
        </w:rPr>
        <w:t xml:space="preserve">Dezembro </w:t>
      </w:r>
      <w:r w:rsidR="00B3536A" w:rsidRPr="00184925">
        <w:rPr>
          <w:rFonts w:asciiTheme="majorHAnsi" w:hAnsiTheme="majorHAnsi" w:cs="Times New Roman"/>
          <w:sz w:val="30"/>
          <w:szCs w:val="30"/>
        </w:rPr>
        <w:t xml:space="preserve">– </w:t>
      </w:r>
      <w:r>
        <w:rPr>
          <w:rFonts w:asciiTheme="majorHAnsi" w:hAnsiTheme="majorHAnsi" w:cs="Times New Roman"/>
          <w:sz w:val="30"/>
          <w:szCs w:val="30"/>
        </w:rPr>
        <w:t>2021</w:t>
      </w:r>
    </w:p>
    <w:p w14:paraId="63806CCE" w14:textId="77777777" w:rsidR="00971801" w:rsidRDefault="00F6783C" w:rsidP="00971801">
      <w:pPr>
        <w:spacing w:before="4920" w:after="200"/>
        <w:ind w:firstLine="709"/>
        <w:jc w:val="left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br w:type="page"/>
      </w:r>
      <w:r w:rsidR="00971801">
        <w:rPr>
          <w:rFonts w:asciiTheme="majorHAnsi" w:hAnsiTheme="majorHAnsi" w:cs="Times New Roman"/>
          <w:sz w:val="30"/>
          <w:szCs w:val="30"/>
        </w:rPr>
        <w:lastRenderedPageBreak/>
        <w:br w:type="page"/>
      </w:r>
      <w:r w:rsidR="00971801">
        <w:rPr>
          <w:rFonts w:asciiTheme="majorHAnsi" w:hAnsiTheme="majorHAnsi" w:cs="Times New Roman"/>
          <w:sz w:val="30"/>
          <w:szCs w:val="30"/>
        </w:rPr>
        <w:lastRenderedPageBreak/>
        <w:t>&lt;&lt; Esta página foi intencionalmente deixada em branco &gt;&gt;</w:t>
      </w:r>
    </w:p>
    <w:p w14:paraId="5B6408EF" w14:textId="7611BD19" w:rsidR="00F6783C" w:rsidRDefault="00F6783C">
      <w:pPr>
        <w:spacing w:after="200"/>
        <w:jc w:val="left"/>
        <w:rPr>
          <w:rFonts w:asciiTheme="majorHAnsi" w:hAnsiTheme="majorHAnsi" w:cs="Times New Roman"/>
          <w:sz w:val="30"/>
          <w:szCs w:val="30"/>
        </w:rPr>
      </w:pPr>
    </w:p>
    <w:p w14:paraId="21907181" w14:textId="77777777" w:rsidR="00184925" w:rsidRPr="00184925" w:rsidRDefault="00184925" w:rsidP="00184925">
      <w:pPr>
        <w:spacing w:after="0" w:line="240" w:lineRule="auto"/>
        <w:rPr>
          <w:rFonts w:asciiTheme="majorHAnsi" w:hAnsiTheme="majorHAnsi" w:cs="Times New Roman"/>
          <w:sz w:val="30"/>
          <w:szCs w:val="30"/>
        </w:rPr>
        <w:sectPr w:rsidR="00184925" w:rsidRPr="00184925" w:rsidSect="00DE7218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8AE6A90" w14:textId="77777777" w:rsidR="00B3536A" w:rsidRPr="00184925" w:rsidRDefault="00B3536A" w:rsidP="0019106B">
      <w:pPr>
        <w:pStyle w:val="Ttulondice"/>
      </w:pPr>
      <w:r w:rsidRPr="00184925">
        <w:lastRenderedPageBreak/>
        <w:t>Resumo</w:t>
      </w:r>
    </w:p>
    <w:p w14:paraId="7E2AADA6" w14:textId="20566B7E" w:rsidR="00F94B1A" w:rsidRDefault="00C76963" w:rsidP="00184925">
      <w:pPr>
        <w:widowControl w:val="0"/>
        <w:autoSpaceDE w:val="0"/>
        <w:autoSpaceDN w:val="0"/>
        <w:adjustRightInd w:val="0"/>
        <w:spacing w:line="360" w:lineRule="auto"/>
        <w:rPr>
          <w:rFonts w:cs="Times"/>
        </w:rPr>
      </w:pPr>
      <w:r>
        <w:rPr>
          <w:rFonts w:cs="Times"/>
        </w:rPr>
        <w:t>O objetivo deste docume</w:t>
      </w:r>
      <w:r w:rsidR="00791567">
        <w:rPr>
          <w:rFonts w:cs="Times"/>
        </w:rPr>
        <w:t>n</w:t>
      </w:r>
      <w:r>
        <w:rPr>
          <w:rFonts w:cs="Times"/>
        </w:rPr>
        <w:t xml:space="preserve">to </w:t>
      </w:r>
      <w:r w:rsidR="0077725D">
        <w:rPr>
          <w:rFonts w:cs="Times"/>
        </w:rPr>
        <w:t xml:space="preserve">é </w:t>
      </w:r>
      <w:r w:rsidR="00C92FA0">
        <w:rPr>
          <w:rFonts w:cs="Times"/>
        </w:rPr>
        <w:t>demonstrar a resolução da primeira fase do projeto como também</w:t>
      </w:r>
      <w:r>
        <w:rPr>
          <w:rFonts w:cs="Times"/>
        </w:rPr>
        <w:t xml:space="preserve"> </w:t>
      </w:r>
      <w:r w:rsidR="00791567">
        <w:rPr>
          <w:rFonts w:cs="Times"/>
        </w:rPr>
        <w:t xml:space="preserve">justificar </w:t>
      </w:r>
      <w:r w:rsidR="00C92FA0">
        <w:rPr>
          <w:rFonts w:cs="Times"/>
        </w:rPr>
        <w:t>quai</w:t>
      </w:r>
      <w:r w:rsidR="00964624">
        <w:rPr>
          <w:rFonts w:cs="Times"/>
        </w:rPr>
        <w:t xml:space="preserve">quer </w:t>
      </w:r>
      <w:r w:rsidR="00791567">
        <w:rPr>
          <w:rFonts w:cs="Times"/>
        </w:rPr>
        <w:t>decisões tomadas na re</w:t>
      </w:r>
      <w:r w:rsidR="00373284">
        <w:rPr>
          <w:rFonts w:cs="Times"/>
        </w:rPr>
        <w:t xml:space="preserve">alização </w:t>
      </w:r>
      <w:r w:rsidR="00964624">
        <w:rPr>
          <w:rFonts w:cs="Times"/>
        </w:rPr>
        <w:t>do mesmo.</w:t>
      </w:r>
    </w:p>
    <w:p w14:paraId="5F2CE733" w14:textId="753BCF90" w:rsidR="00184925" w:rsidRDefault="00B54EB8" w:rsidP="00AA142B">
      <w:pPr>
        <w:widowControl w:val="0"/>
        <w:autoSpaceDE w:val="0"/>
        <w:autoSpaceDN w:val="0"/>
        <w:adjustRightInd w:val="0"/>
        <w:spacing w:line="360" w:lineRule="auto"/>
        <w:rPr>
          <w:rFonts w:cs="Times"/>
        </w:rPr>
      </w:pPr>
      <w:r>
        <w:rPr>
          <w:rFonts w:cs="Times"/>
        </w:rPr>
        <w:t xml:space="preserve">Será apresentado o diagrama </w:t>
      </w:r>
      <w:r w:rsidR="00BC6160">
        <w:rPr>
          <w:rFonts w:cs="Times"/>
        </w:rPr>
        <w:t xml:space="preserve">entidade </w:t>
      </w:r>
      <w:r w:rsidR="00251394">
        <w:rPr>
          <w:rFonts w:cs="Times"/>
        </w:rPr>
        <w:t>relação</w:t>
      </w:r>
      <w:r w:rsidR="00BC6160">
        <w:rPr>
          <w:rFonts w:cs="Times"/>
        </w:rPr>
        <w:t xml:space="preserve"> que surgiu da nossa interpretação</w:t>
      </w:r>
      <w:r w:rsidR="004F615B">
        <w:rPr>
          <w:rFonts w:cs="Times"/>
        </w:rPr>
        <w:t xml:space="preserve"> do enunciado e será explicado </w:t>
      </w:r>
      <w:r w:rsidR="000A6005">
        <w:rPr>
          <w:rFonts w:cs="Times"/>
        </w:rPr>
        <w:t xml:space="preserve">apenas as </w:t>
      </w:r>
      <w:r w:rsidR="004F615B">
        <w:rPr>
          <w:rFonts w:cs="Times"/>
        </w:rPr>
        <w:t>entidade e</w:t>
      </w:r>
      <w:r w:rsidR="00924927">
        <w:rPr>
          <w:rFonts w:cs="Times"/>
        </w:rPr>
        <w:t>/ou</w:t>
      </w:r>
      <w:r w:rsidR="004F615B">
        <w:rPr>
          <w:rFonts w:cs="Times"/>
        </w:rPr>
        <w:t xml:space="preserve"> relaç</w:t>
      </w:r>
      <w:r w:rsidR="000A6005">
        <w:rPr>
          <w:rFonts w:cs="Times"/>
        </w:rPr>
        <w:t xml:space="preserve">ões </w:t>
      </w:r>
      <w:r w:rsidR="00924927">
        <w:rPr>
          <w:rFonts w:cs="Times"/>
        </w:rPr>
        <w:t xml:space="preserve">tenhamos tido </w:t>
      </w:r>
      <w:r w:rsidR="00AA142B">
        <w:rPr>
          <w:rFonts w:cs="Times"/>
        </w:rPr>
        <w:t xml:space="preserve">alguma </w:t>
      </w:r>
      <w:r w:rsidR="000A6005">
        <w:rPr>
          <w:rFonts w:cs="Times"/>
        </w:rPr>
        <w:t xml:space="preserve">ambiguidade </w:t>
      </w:r>
      <w:r w:rsidR="00AA142B">
        <w:rPr>
          <w:rFonts w:cs="Times"/>
        </w:rPr>
        <w:t xml:space="preserve">na leitura </w:t>
      </w:r>
      <w:r w:rsidR="000A6005">
        <w:rPr>
          <w:rFonts w:cs="Times"/>
        </w:rPr>
        <w:t>do enunciado</w:t>
      </w:r>
      <w:r w:rsidR="00AA142B">
        <w:rPr>
          <w:rFonts w:cs="Times"/>
        </w:rPr>
        <w:t>.</w:t>
      </w:r>
      <w:r w:rsidR="00184925">
        <w:rPr>
          <w:rFonts w:cs="Times"/>
        </w:rPr>
        <w:br w:type="page"/>
      </w:r>
    </w:p>
    <w:p w14:paraId="7269AB74" w14:textId="77777777" w:rsidR="00A810D5" w:rsidRPr="00251394" w:rsidRDefault="00A810D5" w:rsidP="00FB430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Times"/>
          <w:noProof w:val="0"/>
        </w:rPr>
        <w:sectPr w:rsidR="00A810D5" w:rsidRPr="00251394" w:rsidSect="00DE7218">
          <w:headerReference w:type="default" r:id="rId11"/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7F46510" w14:textId="528E0920" w:rsidR="00184925" w:rsidRDefault="00FB4304" w:rsidP="0019106B">
      <w:pPr>
        <w:pStyle w:val="Ttulondice"/>
      </w:pPr>
      <w:r>
        <w:lastRenderedPageBreak/>
        <w:t>Índice</w:t>
      </w:r>
    </w:p>
    <w:p w14:paraId="1CA25A02" w14:textId="266D041F" w:rsidR="002D1765" w:rsidRDefault="00893C16">
      <w:pPr>
        <w:pStyle w:val="TOC1"/>
        <w:tabs>
          <w:tab w:val="left" w:pos="440"/>
          <w:tab w:val="right" w:leader="dot" w:pos="8494"/>
        </w:tabs>
        <w:rPr>
          <w:sz w:val="22"/>
          <w:szCs w:val="22"/>
          <w:lang w:val="en-GB" w:eastAsia="en-GB"/>
        </w:rPr>
      </w:pPr>
      <w:r w:rsidRPr="00184925">
        <w:fldChar w:fldCharType="begin"/>
      </w:r>
      <w:r w:rsidR="0007098F" w:rsidRPr="00184925">
        <w:instrText xml:space="preserve"> TOC \o "1-3" \h \z \u </w:instrText>
      </w:r>
      <w:r w:rsidRPr="00184925">
        <w:fldChar w:fldCharType="separate"/>
      </w:r>
      <w:hyperlink w:anchor="_Toc89466621" w:history="1">
        <w:r w:rsidR="002D1765" w:rsidRPr="00F33798">
          <w:rPr>
            <w:rStyle w:val="Hyperlink"/>
          </w:rPr>
          <w:t>1.</w:t>
        </w:r>
        <w:r w:rsidR="002D1765">
          <w:rPr>
            <w:sz w:val="22"/>
            <w:szCs w:val="22"/>
            <w:lang w:val="en-GB" w:eastAsia="en-GB"/>
          </w:rPr>
          <w:tab/>
        </w:r>
        <w:r w:rsidR="002D1765" w:rsidRPr="00F33798">
          <w:rPr>
            <w:rStyle w:val="Hyperlink"/>
          </w:rPr>
          <w:t>Introdução</w:t>
        </w:r>
        <w:r w:rsidR="002D1765">
          <w:rPr>
            <w:webHidden/>
          </w:rPr>
          <w:tab/>
        </w:r>
        <w:r w:rsidR="002D1765">
          <w:rPr>
            <w:webHidden/>
          </w:rPr>
          <w:fldChar w:fldCharType="begin"/>
        </w:r>
        <w:r w:rsidR="002D1765">
          <w:rPr>
            <w:webHidden/>
          </w:rPr>
          <w:instrText xml:space="preserve"> PAGEREF _Toc89466621 \h </w:instrText>
        </w:r>
        <w:r w:rsidR="002D1765">
          <w:rPr>
            <w:webHidden/>
          </w:rPr>
        </w:r>
        <w:r w:rsidR="002D1765">
          <w:rPr>
            <w:webHidden/>
          </w:rPr>
          <w:fldChar w:fldCharType="separate"/>
        </w:r>
        <w:r w:rsidR="002D1765">
          <w:rPr>
            <w:webHidden/>
          </w:rPr>
          <w:t>1</w:t>
        </w:r>
        <w:r w:rsidR="002D1765">
          <w:rPr>
            <w:webHidden/>
          </w:rPr>
          <w:fldChar w:fldCharType="end"/>
        </w:r>
      </w:hyperlink>
    </w:p>
    <w:p w14:paraId="1B63B26E" w14:textId="3B2407D5" w:rsidR="002D1765" w:rsidRDefault="002D1765">
      <w:pPr>
        <w:pStyle w:val="TOC1"/>
        <w:tabs>
          <w:tab w:val="left" w:pos="440"/>
          <w:tab w:val="right" w:leader="dot" w:pos="8494"/>
        </w:tabs>
        <w:rPr>
          <w:sz w:val="22"/>
          <w:szCs w:val="22"/>
          <w:lang w:val="en-GB" w:eastAsia="en-GB"/>
        </w:rPr>
      </w:pPr>
      <w:hyperlink w:anchor="_Toc89466622" w:history="1">
        <w:r w:rsidRPr="00F33798">
          <w:rPr>
            <w:rStyle w:val="Hyperlink"/>
          </w:rPr>
          <w:t>2.</w:t>
        </w:r>
        <w:r>
          <w:rPr>
            <w:sz w:val="22"/>
            <w:szCs w:val="22"/>
            <w:lang w:val="en-GB" w:eastAsia="en-GB"/>
          </w:rPr>
          <w:tab/>
        </w:r>
        <w:r w:rsidRPr="00F33798">
          <w:rPr>
            <w:rStyle w:val="Hyperlink"/>
          </w:rPr>
          <w:t>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_Toc89466622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AC0E62C" w14:textId="622591EF" w:rsidR="002D1765" w:rsidRDefault="002D1765">
      <w:pPr>
        <w:pStyle w:val="TOC2"/>
        <w:tabs>
          <w:tab w:val="right" w:leader="dot" w:pos="8494"/>
        </w:tabs>
      </w:pPr>
      <w:hyperlink w:anchor="_Toc89466623" w:history="1">
        <w:r w:rsidRPr="00F33798">
          <w:rPr>
            <w:rStyle w:val="Hyperlink"/>
          </w:rPr>
          <w:t>Restrições de Intrigidade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_Toc89466623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54B1960" w14:textId="6B3AB866" w:rsidR="002D1765" w:rsidRDefault="002D1765">
      <w:pPr>
        <w:pStyle w:val="TOC3"/>
        <w:tabs>
          <w:tab w:val="right" w:leader="dot" w:pos="8494"/>
        </w:tabs>
      </w:pPr>
      <w:hyperlink w:anchor="_Toc89466624" w:history="1">
        <w:r w:rsidRPr="00F33798">
          <w:rPr>
            <w:rStyle w:val="Hyperlink"/>
          </w:rPr>
          <w:t>Activos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_Toc89466624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D19473A" w14:textId="75695786" w:rsidR="002D1765" w:rsidRDefault="002D1765">
      <w:pPr>
        <w:pStyle w:val="TOC3"/>
        <w:tabs>
          <w:tab w:val="right" w:leader="dot" w:pos="8494"/>
        </w:tabs>
      </w:pPr>
      <w:hyperlink w:anchor="_Toc89466625" w:history="1">
        <w:r w:rsidRPr="00F33798">
          <w:rPr>
            <w:rStyle w:val="Hyperlink"/>
          </w:rPr>
          <w:t>Intervenção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_Toc89466625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DCE3D41" w14:textId="240427A9" w:rsidR="002D1765" w:rsidRDefault="002D1765">
      <w:pPr>
        <w:pStyle w:val="TOC3"/>
        <w:tabs>
          <w:tab w:val="right" w:leader="dot" w:pos="8494"/>
        </w:tabs>
      </w:pPr>
      <w:hyperlink w:anchor="_Toc89466626" w:history="1">
        <w:r w:rsidRPr="00F33798">
          <w:rPr>
            <w:rStyle w:val="Hyperlink"/>
          </w:rPr>
          <w:t>Equipas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_Toc89466626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C10E7DE" w14:textId="367228F1" w:rsidR="002D1765" w:rsidRDefault="002D1765">
      <w:pPr>
        <w:pStyle w:val="TOC2"/>
        <w:tabs>
          <w:tab w:val="right" w:leader="dot" w:pos="8494"/>
        </w:tabs>
      </w:pPr>
      <w:hyperlink w:anchor="_Toc89466627" w:history="1">
        <w:r w:rsidRPr="00F33798">
          <w:rPr>
            <w:rStyle w:val="Hyperlink"/>
          </w:rPr>
          <w:t>Activos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_Toc89466627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F9BEFDD" w14:textId="0916B739" w:rsidR="002D1765" w:rsidRDefault="002D1765">
      <w:pPr>
        <w:pStyle w:val="TOC2"/>
        <w:tabs>
          <w:tab w:val="right" w:leader="dot" w:pos="8494"/>
        </w:tabs>
      </w:pPr>
      <w:hyperlink w:anchor="_Toc89466628" w:history="1">
        <w:r w:rsidRPr="00F33798">
          <w:rPr>
            <w:rStyle w:val="Hyperlink"/>
          </w:rPr>
          <w:t>Interveções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_Toc89466628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C4DBE50" w14:textId="228EF925" w:rsidR="002D1765" w:rsidRDefault="002D1765">
      <w:pPr>
        <w:pStyle w:val="TOC2"/>
        <w:tabs>
          <w:tab w:val="right" w:leader="dot" w:pos="8494"/>
        </w:tabs>
      </w:pPr>
      <w:hyperlink w:anchor="_Toc89466629" w:history="1">
        <w:r w:rsidRPr="00F33798">
          <w:rPr>
            <w:rStyle w:val="Hyperlink"/>
          </w:rPr>
          <w:t>Equipa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_Toc89466629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D8AD269" w14:textId="2C5786F4" w:rsidR="002D1765" w:rsidRDefault="002D1765">
      <w:pPr>
        <w:pStyle w:val="TOC2"/>
        <w:tabs>
          <w:tab w:val="right" w:leader="dot" w:pos="8494"/>
        </w:tabs>
      </w:pPr>
      <w:hyperlink w:anchor="_Toc89466630" w:history="1">
        <w:r w:rsidRPr="00F33798">
          <w:rPr>
            <w:rStyle w:val="Hyperlink"/>
          </w:rPr>
          <w:t>Funcionários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_Toc89466630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1B6EDB3" w14:textId="43347ED5" w:rsidR="002D1765" w:rsidRDefault="002D1765">
      <w:pPr>
        <w:pStyle w:val="TOC1"/>
        <w:tabs>
          <w:tab w:val="left" w:pos="480"/>
          <w:tab w:val="right" w:leader="dot" w:pos="8494"/>
        </w:tabs>
        <w:rPr>
          <w:sz w:val="22"/>
          <w:szCs w:val="22"/>
          <w:lang w:val="en-GB" w:eastAsia="en-GB"/>
        </w:rPr>
      </w:pPr>
      <w:hyperlink w:anchor="_Toc89466631" w:history="1">
        <w:r w:rsidRPr="00F33798">
          <w:rPr>
            <w:rStyle w:val="Hyperlink"/>
          </w:rPr>
          <w:t>3.</w:t>
        </w:r>
        <w:r>
          <w:rPr>
            <w:sz w:val="22"/>
            <w:szCs w:val="22"/>
            <w:lang w:val="en-GB" w:eastAsia="en-GB"/>
          </w:rPr>
          <w:tab/>
        </w:r>
        <w:r w:rsidRPr="00F33798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_Toc89466631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F2DB3B7" w14:textId="31C9A08E" w:rsidR="00FB4304" w:rsidRDefault="00893C16" w:rsidP="00184925">
      <w:r w:rsidRPr="00184925">
        <w:fldChar w:fldCharType="end"/>
      </w:r>
    </w:p>
    <w:p w14:paraId="341EE5F4" w14:textId="77777777" w:rsidR="00FB4304" w:rsidRDefault="00FB4304">
      <w:r>
        <w:br w:type="page"/>
      </w:r>
    </w:p>
    <w:p w14:paraId="76BC2B8B" w14:textId="1AA742EB" w:rsidR="00DE7218" w:rsidRPr="00FB4304" w:rsidRDefault="00FB4304" w:rsidP="0019106B">
      <w:pPr>
        <w:pStyle w:val="Ttulondice"/>
      </w:pPr>
      <w:r>
        <w:lastRenderedPageBreak/>
        <w:t>Lista de Figuras</w:t>
      </w:r>
    </w:p>
    <w:p w14:paraId="5A1AA322" w14:textId="0B6C92F9" w:rsidR="002D1765" w:rsidRPr="002D1765" w:rsidRDefault="00FB4304">
      <w:pPr>
        <w:pStyle w:val="TableofFigures"/>
        <w:tabs>
          <w:tab w:val="right" w:leader="dot" w:pos="8494"/>
        </w:tabs>
        <w:rPr>
          <w:sz w:val="22"/>
          <w:szCs w:val="22"/>
          <w:lang w:eastAsia="en-GB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2D1765">
        <w:t>Figura 1 – Diagrama Entidade Relação</w:t>
      </w:r>
      <w:r w:rsidR="002D1765">
        <w:tab/>
      </w:r>
      <w:r w:rsidR="002D1765">
        <w:fldChar w:fldCharType="begin"/>
      </w:r>
      <w:r w:rsidR="002D1765">
        <w:instrText xml:space="preserve"> PAGEREF _Toc89466632 \h </w:instrText>
      </w:r>
      <w:r w:rsidR="002D1765">
        <w:fldChar w:fldCharType="separate"/>
      </w:r>
      <w:r w:rsidR="002D1765">
        <w:t>1</w:t>
      </w:r>
      <w:r w:rsidR="002D1765">
        <w:fldChar w:fldCharType="end"/>
      </w:r>
    </w:p>
    <w:p w14:paraId="4AF13C26" w14:textId="3D7DA97D" w:rsidR="002D1765" w:rsidRPr="002D1765" w:rsidRDefault="002D1765">
      <w:pPr>
        <w:pStyle w:val="TableofFigures"/>
        <w:tabs>
          <w:tab w:val="right" w:leader="dot" w:pos="8494"/>
        </w:tabs>
        <w:rPr>
          <w:sz w:val="22"/>
          <w:szCs w:val="22"/>
          <w:lang w:eastAsia="en-GB"/>
        </w:rPr>
      </w:pPr>
      <w:r>
        <w:t>Figura 2 - Diagrama Parte Activos</w:t>
      </w:r>
      <w:r>
        <w:tab/>
      </w:r>
      <w:r>
        <w:fldChar w:fldCharType="begin"/>
      </w:r>
      <w:r>
        <w:instrText xml:space="preserve"> PAGEREF _Toc89466633 \h </w:instrText>
      </w:r>
      <w:r>
        <w:fldChar w:fldCharType="separate"/>
      </w:r>
      <w:r>
        <w:t>3</w:t>
      </w:r>
      <w:r>
        <w:fldChar w:fldCharType="end"/>
      </w:r>
    </w:p>
    <w:p w14:paraId="239D4DC1" w14:textId="6F400C9F" w:rsidR="002D1765" w:rsidRPr="002D1765" w:rsidRDefault="002D1765">
      <w:pPr>
        <w:pStyle w:val="TableofFigures"/>
        <w:tabs>
          <w:tab w:val="right" w:leader="dot" w:pos="8494"/>
        </w:tabs>
        <w:rPr>
          <w:sz w:val="22"/>
          <w:szCs w:val="22"/>
          <w:lang w:eastAsia="en-GB"/>
        </w:rPr>
      </w:pPr>
      <w:r>
        <w:t>Figura 3 - Diagrama Parte Intervenções</w:t>
      </w:r>
      <w:r>
        <w:tab/>
      </w:r>
      <w:r>
        <w:fldChar w:fldCharType="begin"/>
      </w:r>
      <w:r>
        <w:instrText xml:space="preserve"> PAGEREF _Toc89466634 \h </w:instrText>
      </w:r>
      <w:r>
        <w:fldChar w:fldCharType="separate"/>
      </w:r>
      <w:r>
        <w:t>4</w:t>
      </w:r>
      <w:r>
        <w:fldChar w:fldCharType="end"/>
      </w:r>
    </w:p>
    <w:p w14:paraId="64BCB7AF" w14:textId="37814540" w:rsidR="002D1765" w:rsidRPr="002D1765" w:rsidRDefault="002D1765">
      <w:pPr>
        <w:pStyle w:val="TableofFigures"/>
        <w:tabs>
          <w:tab w:val="right" w:leader="dot" w:pos="8494"/>
        </w:tabs>
        <w:rPr>
          <w:sz w:val="22"/>
          <w:szCs w:val="22"/>
          <w:lang w:eastAsia="en-GB"/>
        </w:rPr>
      </w:pPr>
      <w:r>
        <w:t>Figura 4 - Diagrama Parte Equipas</w:t>
      </w:r>
      <w:r>
        <w:tab/>
      </w:r>
      <w:r>
        <w:fldChar w:fldCharType="begin"/>
      </w:r>
      <w:r>
        <w:instrText xml:space="preserve"> PAGEREF _Toc89466635 \h </w:instrText>
      </w:r>
      <w:r>
        <w:fldChar w:fldCharType="separate"/>
      </w:r>
      <w:r>
        <w:t>5</w:t>
      </w:r>
      <w:r>
        <w:fldChar w:fldCharType="end"/>
      </w:r>
    </w:p>
    <w:p w14:paraId="36DF94DC" w14:textId="61E4396E" w:rsidR="002D1765" w:rsidRDefault="002D1765">
      <w:pPr>
        <w:pStyle w:val="TableofFigures"/>
        <w:tabs>
          <w:tab w:val="right" w:leader="dot" w:pos="8494"/>
        </w:tabs>
        <w:rPr>
          <w:sz w:val="22"/>
          <w:szCs w:val="22"/>
          <w:lang w:val="en-GB" w:eastAsia="en-GB"/>
        </w:rPr>
      </w:pPr>
      <w:r>
        <w:t>Figura 5 - Diagrama Parte Funcionários</w:t>
      </w:r>
      <w:r>
        <w:tab/>
      </w:r>
      <w:r>
        <w:fldChar w:fldCharType="begin"/>
      </w:r>
      <w:r>
        <w:instrText xml:space="preserve"> PAGEREF _Toc89466636 \h </w:instrText>
      </w:r>
      <w:r>
        <w:fldChar w:fldCharType="separate"/>
      </w:r>
      <w:r>
        <w:t>6</w:t>
      </w:r>
      <w:r>
        <w:fldChar w:fldCharType="end"/>
      </w:r>
    </w:p>
    <w:p w14:paraId="2068939D" w14:textId="3A5E7F0F" w:rsidR="00FB4304" w:rsidRDefault="00FB4304" w:rsidP="00184925">
      <w:r>
        <w:fldChar w:fldCharType="end"/>
      </w:r>
    </w:p>
    <w:p w14:paraId="51C862C5" w14:textId="77777777" w:rsidR="00FB4304" w:rsidRDefault="00FB4304">
      <w:r>
        <w:br w:type="page"/>
      </w:r>
    </w:p>
    <w:p w14:paraId="4DB4CF18" w14:textId="504D2214" w:rsidR="00FB4304" w:rsidRPr="00FB4304" w:rsidRDefault="00FB4304" w:rsidP="0019106B">
      <w:pPr>
        <w:pStyle w:val="Ttulondice"/>
      </w:pPr>
      <w:r>
        <w:lastRenderedPageBreak/>
        <w:t>Lista de Tabelas</w:t>
      </w:r>
    </w:p>
    <w:p w14:paraId="418611AC" w14:textId="73B5F17F" w:rsidR="00721261" w:rsidRPr="002D1765" w:rsidRDefault="00FB4304" w:rsidP="00184925">
      <w:pPr>
        <w:rPr>
          <w:lang w:val="en-GB"/>
        </w:rPr>
      </w:pPr>
      <w:r>
        <w:fldChar w:fldCharType="begin"/>
      </w:r>
      <w:r w:rsidRPr="002D1765">
        <w:rPr>
          <w:lang w:val="en-GB"/>
        </w:rPr>
        <w:instrText xml:space="preserve"> TOC \c "Tabela" </w:instrText>
      </w:r>
      <w:r>
        <w:fldChar w:fldCharType="separate"/>
      </w:r>
      <w:r w:rsidR="002D1765">
        <w:rPr>
          <w:b/>
          <w:bCs/>
          <w:lang w:val="en-US"/>
        </w:rPr>
        <w:t>No table of figures entries found.</w:t>
      </w:r>
      <w:r>
        <w:fldChar w:fldCharType="end"/>
      </w:r>
    </w:p>
    <w:p w14:paraId="4FFE4E27" w14:textId="77777777" w:rsidR="00721261" w:rsidRPr="002D1765" w:rsidRDefault="00721261">
      <w:pPr>
        <w:rPr>
          <w:lang w:val="en-GB"/>
        </w:rPr>
      </w:pPr>
      <w:r w:rsidRPr="002D1765">
        <w:rPr>
          <w:lang w:val="en-GB"/>
        </w:rPr>
        <w:br w:type="page"/>
      </w:r>
    </w:p>
    <w:p w14:paraId="6A091318" w14:textId="106051BA" w:rsidR="00721261" w:rsidRPr="00FB4304" w:rsidRDefault="00721261" w:rsidP="0019106B">
      <w:pPr>
        <w:pStyle w:val="Ttulondice"/>
      </w:pPr>
      <w:r>
        <w:lastRenderedPageBreak/>
        <w:t>Listagens</w:t>
      </w:r>
    </w:p>
    <w:p w14:paraId="5390B00A" w14:textId="4988FADF" w:rsidR="00FB4304" w:rsidRDefault="00971801" w:rsidP="00184925">
      <w:r>
        <w:fldChar w:fldCharType="begin"/>
      </w:r>
      <w:r>
        <w:instrText xml:space="preserve"> TOC \c "Listagem" </w:instrText>
      </w:r>
      <w:r>
        <w:fldChar w:fldCharType="separate"/>
      </w:r>
      <w:r w:rsidR="002D1765">
        <w:rPr>
          <w:b/>
          <w:bCs/>
          <w:lang w:val="en-US"/>
        </w:rPr>
        <w:t>No table of figures entries found.</w:t>
      </w:r>
      <w:r>
        <w:fldChar w:fldCharType="end"/>
      </w:r>
    </w:p>
    <w:p w14:paraId="0F81F9B5" w14:textId="77777777" w:rsidR="00FB4304" w:rsidRPr="00184925" w:rsidRDefault="00FB4304" w:rsidP="00184925">
      <w:pPr>
        <w:sectPr w:rsidR="00FB4304" w:rsidRPr="00184925" w:rsidSect="00DE7218"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0D077CE" w14:textId="2F57294C" w:rsidR="00922A1B" w:rsidRDefault="00DE7218" w:rsidP="00922A1B">
      <w:pPr>
        <w:pStyle w:val="Heading1"/>
      </w:pPr>
      <w:bookmarkStart w:id="0" w:name="_Toc89466621"/>
      <w:r w:rsidRPr="00721261">
        <w:lastRenderedPageBreak/>
        <w:t>Introdução</w:t>
      </w:r>
      <w:bookmarkEnd w:id="0"/>
    </w:p>
    <w:p w14:paraId="70BB76B0" w14:textId="717B5D88" w:rsidR="00680B9A" w:rsidRDefault="00922A1B" w:rsidP="00922A1B">
      <w:r>
        <w:t xml:space="preserve">O </w:t>
      </w:r>
      <w:r w:rsidR="00A95177">
        <w:t>enunciado pretende que se realize um sistema de informação para gestão de activos fisicos de uma determinada empresa</w:t>
      </w:r>
      <w:r w:rsidR="00CE45D9">
        <w:t>.</w:t>
      </w:r>
      <w:r w:rsidR="008A3568">
        <w:t xml:space="preserve"> </w:t>
      </w:r>
      <w:r w:rsidR="00C649D5">
        <w:t>Este sistema al</w:t>
      </w:r>
      <w:r w:rsidR="00E4776F">
        <w:t>é</w:t>
      </w:r>
      <w:r w:rsidR="00C649D5">
        <w:t>m de gerir activos, gere funcion</w:t>
      </w:r>
      <w:r w:rsidR="000C61E9">
        <w:t>á</w:t>
      </w:r>
      <w:r w:rsidR="00C649D5">
        <w:t>rios, equipas</w:t>
      </w:r>
      <w:r w:rsidR="000C61E9">
        <w:t xml:space="preserve"> e intervenç</w:t>
      </w:r>
      <w:r w:rsidR="00E4776F">
        <w:t>õ</w:t>
      </w:r>
      <w:r w:rsidR="000C61E9">
        <w:t>es.</w:t>
      </w:r>
      <w:r w:rsidR="00E4776F">
        <w:t xml:space="preserve"> </w:t>
      </w:r>
      <w:r w:rsidR="000C61E9">
        <w:t xml:space="preserve"> </w:t>
      </w:r>
    </w:p>
    <w:p w14:paraId="5BA0F2C4" w14:textId="178E8BD5" w:rsidR="00251394" w:rsidRDefault="00680B9A" w:rsidP="00D819EE">
      <w:pPr>
        <w:pStyle w:val="Heading1"/>
      </w:pPr>
      <w:bookmarkStart w:id="1" w:name="_Toc89466622"/>
      <w:r>
        <w:t>Desenvolvimento</w:t>
      </w:r>
      <w:bookmarkEnd w:id="1"/>
    </w:p>
    <w:p w14:paraId="4ED190E3" w14:textId="3E033EE8" w:rsidR="00007FE4" w:rsidRDefault="00893BEB" w:rsidP="00007FE4">
      <w:r>
        <w:t xml:space="preserve">O diagrama entidade relação completo </w:t>
      </w:r>
      <w:r w:rsidR="001C149F">
        <w:t xml:space="preserve">esta representado na figura seguinte e será explicado </w:t>
      </w:r>
      <w:r w:rsidR="007B429D">
        <w:t>cada parte com excertos do enunciado e a interpretação que foi feita.</w:t>
      </w:r>
    </w:p>
    <w:p w14:paraId="1D9115BD" w14:textId="77777777" w:rsidR="007B429D" w:rsidRPr="00007FE4" w:rsidRDefault="007B429D" w:rsidP="00007FE4"/>
    <w:p w14:paraId="441F55E7" w14:textId="77777777" w:rsidR="00251394" w:rsidRDefault="00251394" w:rsidP="003D427C">
      <w:pPr>
        <w:keepNext/>
        <w:jc w:val="center"/>
      </w:pPr>
      <w:r>
        <w:drawing>
          <wp:inline distT="0" distB="0" distL="0" distR="0" wp14:anchorId="60F8EF4C" wp14:editId="529DD98E">
            <wp:extent cx="5397522" cy="3804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22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E73A" w14:textId="2A6657C4" w:rsidR="00251394" w:rsidRPr="00922A1B" w:rsidRDefault="00251394" w:rsidP="00251394">
      <w:pPr>
        <w:pStyle w:val="Caption"/>
      </w:pPr>
      <w:bookmarkStart w:id="2" w:name="_Toc8946663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012C">
        <w:t>1</w:t>
      </w:r>
      <w:r>
        <w:fldChar w:fldCharType="end"/>
      </w:r>
      <w:r>
        <w:t xml:space="preserve"> – Diagrama Entidade Relação</w:t>
      </w:r>
      <w:bookmarkEnd w:id="2"/>
    </w:p>
    <w:p w14:paraId="67AA6825" w14:textId="77777777" w:rsidR="001958FB" w:rsidRDefault="001958FB">
      <w:pPr>
        <w:spacing w:after="200"/>
        <w:jc w:val="lef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7DB1491" w14:textId="248A45F4" w:rsidR="001958FB" w:rsidRDefault="001958FB" w:rsidP="001958FB">
      <w:pPr>
        <w:pStyle w:val="Heading2"/>
      </w:pPr>
      <w:bookmarkStart w:id="3" w:name="_Ref89465176"/>
      <w:bookmarkStart w:id="4" w:name="_Toc89466623"/>
      <w:r>
        <w:t>Restrições de Intrigidade</w:t>
      </w:r>
      <w:bookmarkEnd w:id="3"/>
      <w:bookmarkEnd w:id="4"/>
    </w:p>
    <w:p w14:paraId="153D9873" w14:textId="77777777" w:rsidR="001958FB" w:rsidRPr="001958FB" w:rsidRDefault="001958FB" w:rsidP="001958FB"/>
    <w:p w14:paraId="6FEE413C" w14:textId="77777777" w:rsidR="001958FB" w:rsidRDefault="001958FB" w:rsidP="001958FB">
      <w:pPr>
        <w:spacing w:after="200"/>
        <w:jc w:val="left"/>
      </w:pPr>
      <w:bookmarkStart w:id="5" w:name="_Toc89466624"/>
      <w:r w:rsidRPr="0070639B">
        <w:rPr>
          <w:rStyle w:val="Heading3Char"/>
        </w:rPr>
        <w:t>Activos</w:t>
      </w:r>
      <w:bookmarkEnd w:id="5"/>
      <w:r>
        <w:t>:</w:t>
      </w:r>
    </w:p>
    <w:p w14:paraId="224985B9" w14:textId="04C511CB" w:rsidR="001958FB" w:rsidRDefault="001958FB" w:rsidP="0070639B">
      <w:pPr>
        <w:pStyle w:val="ListParagraph"/>
        <w:numPr>
          <w:ilvl w:val="0"/>
          <w:numId w:val="9"/>
        </w:numPr>
        <w:spacing w:after="200"/>
        <w:jc w:val="left"/>
      </w:pPr>
      <w:r>
        <w:t>RI1: Todos os campos são obrigatórios excepto marca e modelo.</w:t>
      </w:r>
    </w:p>
    <w:p w14:paraId="799BC579" w14:textId="449E3345" w:rsidR="001958FB" w:rsidRDefault="001958FB" w:rsidP="0070639B">
      <w:pPr>
        <w:pStyle w:val="ListParagraph"/>
        <w:numPr>
          <w:ilvl w:val="0"/>
          <w:numId w:val="9"/>
        </w:numPr>
        <w:spacing w:after="200"/>
        <w:jc w:val="left"/>
      </w:pPr>
      <w:r>
        <w:t>RI2: O estado de um activo só pode tomar um dos seguintes valores: {Desativado ou Opercional}.</w:t>
      </w:r>
    </w:p>
    <w:p w14:paraId="11F1AD42" w14:textId="419CE104" w:rsidR="00D52C4C" w:rsidRDefault="001958FB" w:rsidP="00C543C9">
      <w:pPr>
        <w:pStyle w:val="ListParagraph"/>
        <w:numPr>
          <w:ilvl w:val="0"/>
          <w:numId w:val="9"/>
        </w:numPr>
        <w:spacing w:after="200"/>
        <w:jc w:val="left"/>
      </w:pPr>
      <w:r>
        <w:t>RI3: O tipo de activo no topo da hierarquia tem de ser igual ao tipo dos activos filhos.</w:t>
      </w:r>
    </w:p>
    <w:p w14:paraId="3A713E4E" w14:textId="01A0D59F" w:rsidR="00C543C9" w:rsidRDefault="00C543C9" w:rsidP="00C543C9">
      <w:pPr>
        <w:pStyle w:val="ListParagraph"/>
        <w:numPr>
          <w:ilvl w:val="0"/>
          <w:numId w:val="9"/>
        </w:numPr>
        <w:spacing w:after="200"/>
        <w:jc w:val="left"/>
      </w:pPr>
      <w:r>
        <w:t>RI4: Um gestor de activo não pode pertencer a uma equipa que tenha um intervenção sobre o mesmo activo</w:t>
      </w:r>
      <w:r w:rsidR="00326C8E">
        <w:t>.</w:t>
      </w:r>
    </w:p>
    <w:p w14:paraId="44ABFCD9" w14:textId="77777777" w:rsidR="001958FB" w:rsidRDefault="001958FB" w:rsidP="001958FB">
      <w:pPr>
        <w:spacing w:after="200"/>
        <w:jc w:val="left"/>
      </w:pPr>
      <w:bookmarkStart w:id="6" w:name="_Toc89466625"/>
      <w:r w:rsidRPr="0070639B">
        <w:rPr>
          <w:rStyle w:val="Heading3Char"/>
        </w:rPr>
        <w:t>Intervenção</w:t>
      </w:r>
      <w:bookmarkEnd w:id="6"/>
      <w:r>
        <w:t>:</w:t>
      </w:r>
    </w:p>
    <w:p w14:paraId="150FE5BB" w14:textId="11E6CBFA" w:rsidR="001958FB" w:rsidRDefault="001958FB" w:rsidP="0070639B">
      <w:pPr>
        <w:pStyle w:val="ListParagraph"/>
        <w:numPr>
          <w:ilvl w:val="0"/>
          <w:numId w:val="10"/>
        </w:numPr>
        <w:spacing w:after="200"/>
        <w:jc w:val="left"/>
      </w:pPr>
      <w:r>
        <w:t>RI1: O estado de uma intervenção só pode tomar um dos seguintes valores: {Por atribuir, em analise, em execução ou concluido}.</w:t>
      </w:r>
    </w:p>
    <w:p w14:paraId="1DECE2B2" w14:textId="0F6E065C" w:rsidR="001958FB" w:rsidRDefault="001958FB" w:rsidP="0070639B">
      <w:pPr>
        <w:pStyle w:val="ListParagraph"/>
        <w:numPr>
          <w:ilvl w:val="0"/>
          <w:numId w:val="10"/>
        </w:numPr>
        <w:spacing w:after="200"/>
        <w:jc w:val="left"/>
      </w:pPr>
      <w:r>
        <w:t>RI2: O estado de uma intervenção só pode seguir a seguinte passagem de estados (por atribuir -&gt; em analise -&gt; em execução -&gt; concluido).</w:t>
      </w:r>
    </w:p>
    <w:p w14:paraId="4FC692C4" w14:textId="020B9A38" w:rsidR="001958FB" w:rsidRDefault="001958FB" w:rsidP="0070639B">
      <w:pPr>
        <w:pStyle w:val="ListParagraph"/>
        <w:numPr>
          <w:ilvl w:val="0"/>
          <w:numId w:val="10"/>
        </w:numPr>
        <w:spacing w:after="200"/>
        <w:jc w:val="left"/>
      </w:pPr>
      <w:r>
        <w:t>RI3: A data intervenção deve ser superior à data de aquisição do activo intervencionado.</w:t>
      </w:r>
    </w:p>
    <w:p w14:paraId="0FF9466B" w14:textId="77777777" w:rsidR="001958FB" w:rsidRDefault="001958FB" w:rsidP="001958FB">
      <w:pPr>
        <w:spacing w:after="200"/>
        <w:jc w:val="left"/>
      </w:pPr>
      <w:bookmarkStart w:id="7" w:name="_Toc89466626"/>
      <w:r w:rsidRPr="0070639B">
        <w:rPr>
          <w:rStyle w:val="Heading3Char"/>
        </w:rPr>
        <w:t>Equipas</w:t>
      </w:r>
      <w:bookmarkEnd w:id="7"/>
      <w:r>
        <w:t>:</w:t>
      </w:r>
    </w:p>
    <w:p w14:paraId="690F28D9" w14:textId="7ABEB3BE" w:rsidR="001958FB" w:rsidRDefault="001958FB" w:rsidP="0070639B">
      <w:pPr>
        <w:pStyle w:val="ListParagraph"/>
        <w:numPr>
          <w:ilvl w:val="0"/>
          <w:numId w:val="11"/>
        </w:numPr>
        <w:spacing w:after="200"/>
        <w:jc w:val="left"/>
      </w:pPr>
      <w:r>
        <w:t>RI1: Uma equipa só é completa se tiver no minimo 2 elementos.</w:t>
      </w:r>
    </w:p>
    <w:p w14:paraId="059EEC98" w14:textId="58ACC6BE" w:rsidR="001958FB" w:rsidRDefault="001958FB" w:rsidP="0070639B">
      <w:pPr>
        <w:pStyle w:val="ListParagraph"/>
        <w:numPr>
          <w:ilvl w:val="0"/>
          <w:numId w:val="11"/>
        </w:numPr>
        <w:spacing w:after="200"/>
        <w:jc w:val="left"/>
      </w:pPr>
      <w:r>
        <w:t>RI2: Uma equipa completa associada a uma intervenção tem de ter pelo menos um membro com a competência que a intervessão necessita.</w:t>
      </w:r>
    </w:p>
    <w:p w14:paraId="3CE73BF1" w14:textId="2E6924CC" w:rsidR="001958FB" w:rsidRDefault="001958FB" w:rsidP="0070639B">
      <w:pPr>
        <w:pStyle w:val="ListParagraph"/>
        <w:numPr>
          <w:ilvl w:val="0"/>
          <w:numId w:val="11"/>
        </w:numPr>
        <w:spacing w:after="200"/>
        <w:jc w:val="left"/>
      </w:pPr>
      <w:r>
        <w:t>RI3: Uma equipa completa pode ter até 3 Intervenções atribuidas.</w:t>
      </w:r>
    </w:p>
    <w:p w14:paraId="2535F763" w14:textId="0D073695" w:rsidR="00C543C9" w:rsidRDefault="00C543C9" w:rsidP="00C543C9">
      <w:pPr>
        <w:pStyle w:val="ListParagraph"/>
        <w:numPr>
          <w:ilvl w:val="0"/>
          <w:numId w:val="11"/>
        </w:numPr>
        <w:spacing w:after="200"/>
        <w:jc w:val="left"/>
      </w:pPr>
      <w:r>
        <w:t xml:space="preserve">RI4: Um </w:t>
      </w:r>
      <w:r>
        <w:t xml:space="preserve">membro da equipa não pode ser gestor de um activo </w:t>
      </w:r>
      <w:r w:rsidR="00326C8E">
        <w:t>que esteja associado a equipa através de uma intervenção.</w:t>
      </w:r>
    </w:p>
    <w:p w14:paraId="68C5B51D" w14:textId="2D316178" w:rsidR="0071678B" w:rsidRDefault="0071678B" w:rsidP="00C543C9">
      <w:pPr>
        <w:pStyle w:val="ListParagraph"/>
        <w:numPr>
          <w:ilvl w:val="0"/>
          <w:numId w:val="11"/>
        </w:numPr>
        <w:spacing w:after="200"/>
        <w:jc w:val="left"/>
      </w:pPr>
      <w:r>
        <w:t>RI</w:t>
      </w:r>
      <w:r w:rsidR="003C266A">
        <w:t>5: Um</w:t>
      </w:r>
      <w:r w:rsidR="00BB794F">
        <w:t xml:space="preserve"> funcionário</w:t>
      </w:r>
      <w:r w:rsidR="003C266A">
        <w:t xml:space="preserve"> só pode pertencer a uma </w:t>
      </w:r>
      <w:r w:rsidR="00BB794F">
        <w:t>equipa</w:t>
      </w:r>
    </w:p>
    <w:p w14:paraId="172F57CF" w14:textId="50BFC450" w:rsidR="00CC3F4E" w:rsidRDefault="00CC3F4E" w:rsidP="0070639B">
      <w:pPr>
        <w:pStyle w:val="ListParagraph"/>
        <w:numPr>
          <w:ilvl w:val="0"/>
          <w:numId w:val="11"/>
        </w:numPr>
        <w:spacing w:after="200"/>
        <w:jc w:val="left"/>
      </w:pPr>
      <w:r>
        <w:br w:type="page"/>
      </w:r>
    </w:p>
    <w:p w14:paraId="663173D3" w14:textId="2CB9A3EA" w:rsidR="006922D4" w:rsidRDefault="007B429D" w:rsidP="006922D4">
      <w:pPr>
        <w:pStyle w:val="Heading2"/>
      </w:pPr>
      <w:bookmarkStart w:id="8" w:name="_Toc89466627"/>
      <w:r>
        <w:lastRenderedPageBreak/>
        <w:t>Activos</w:t>
      </w:r>
      <w:bookmarkEnd w:id="8"/>
    </w:p>
    <w:p w14:paraId="68D206B8" w14:textId="5C58C252" w:rsidR="00A22264" w:rsidRDefault="00A22264" w:rsidP="00A22264"/>
    <w:p w14:paraId="542398D5" w14:textId="77777777" w:rsidR="00A22264" w:rsidRPr="00A22264" w:rsidRDefault="00A22264" w:rsidP="00A22264"/>
    <w:p w14:paraId="2DA2DA87" w14:textId="50EE4380" w:rsidR="00CA3DA1" w:rsidRDefault="006922D4" w:rsidP="00CA3DA1">
      <w:pPr>
        <w:keepNext/>
        <w:jc w:val="center"/>
      </w:pPr>
      <w:r>
        <w:drawing>
          <wp:inline distT="0" distB="0" distL="0" distR="0" wp14:anchorId="21ED23B1" wp14:editId="48B488BB">
            <wp:extent cx="2261612" cy="2625394"/>
            <wp:effectExtent l="0" t="0" r="5715" b="381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58099" b="30999"/>
                    <a:stretch/>
                  </pic:blipFill>
                  <pic:spPr bwMode="auto">
                    <a:xfrm>
                      <a:off x="0" y="0"/>
                      <a:ext cx="2261621" cy="262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C8C92" w14:textId="5A76D4F5" w:rsidR="00680B9A" w:rsidRDefault="00CA3DA1" w:rsidP="00CA3DA1">
      <w:pPr>
        <w:pStyle w:val="Caption"/>
      </w:pPr>
      <w:bookmarkStart w:id="9" w:name="_Toc894666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012C">
        <w:t>2</w:t>
      </w:r>
      <w:r>
        <w:fldChar w:fldCharType="end"/>
      </w:r>
      <w:r>
        <w:t xml:space="preserve"> - Diagrama Parte Activos</w:t>
      </w:r>
      <w:bookmarkEnd w:id="9"/>
    </w:p>
    <w:p w14:paraId="7EFF59ED" w14:textId="77A20848" w:rsidR="00680B9A" w:rsidRDefault="00680B9A" w:rsidP="00721261"/>
    <w:p w14:paraId="1E24ADDE" w14:textId="77777777" w:rsidR="003D427C" w:rsidRDefault="003D427C" w:rsidP="00721261"/>
    <w:p w14:paraId="52F2202A" w14:textId="3181F8AC" w:rsidR="00680B9A" w:rsidRDefault="003D64C4" w:rsidP="00721261">
      <w:r>
        <w:t xml:space="preserve">Como referido anteriormente este sistema gere activos </w:t>
      </w:r>
      <w:r w:rsidR="006A5043">
        <w:t>estes são ca</w:t>
      </w:r>
      <w:r w:rsidR="00193FF1">
        <w:t>racterizados “</w:t>
      </w:r>
      <w:r w:rsidR="00193FF1" w:rsidRPr="00207B78">
        <w:rPr>
          <w:i/>
          <w:iCs/>
        </w:rPr>
        <w:t>por um identificador (</w:t>
      </w:r>
      <w:r w:rsidR="00207B78" w:rsidRPr="00207B78">
        <w:rPr>
          <w:i/>
          <w:iCs/>
        </w:rPr>
        <w:t>ú</w:t>
      </w:r>
      <w:r w:rsidR="00193FF1" w:rsidRPr="00207B78">
        <w:rPr>
          <w:i/>
          <w:iCs/>
        </w:rPr>
        <w:t>nico), o nome, a data de aquisi</w:t>
      </w:r>
      <w:r w:rsidR="00207B78" w:rsidRPr="00207B78">
        <w:rPr>
          <w:i/>
          <w:iCs/>
        </w:rPr>
        <w:t>çã</w:t>
      </w:r>
      <w:r w:rsidR="00193FF1" w:rsidRPr="00207B78">
        <w:rPr>
          <w:i/>
          <w:iCs/>
        </w:rPr>
        <w:t>o (em dd-mm-aaaa), o estado, a marca, o modelo e a localiza</w:t>
      </w:r>
      <w:r w:rsidR="00207B78" w:rsidRPr="00207B78">
        <w:rPr>
          <w:i/>
          <w:iCs/>
        </w:rPr>
        <w:t>çã</w:t>
      </w:r>
      <w:r w:rsidR="00193FF1" w:rsidRPr="00207B78">
        <w:rPr>
          <w:i/>
          <w:iCs/>
        </w:rPr>
        <w:t>o</w:t>
      </w:r>
      <w:r w:rsidR="00207B78">
        <w:rPr>
          <w:i/>
          <w:iCs/>
        </w:rPr>
        <w:t>”</w:t>
      </w:r>
      <w:sdt>
        <w:sdtPr>
          <w:rPr>
            <w:i/>
            <w:iCs/>
          </w:rPr>
          <w:id w:val="757181905"/>
          <w:citation/>
        </w:sdtPr>
        <w:sdtContent>
          <w:r w:rsidR="00734A5C">
            <w:rPr>
              <w:i/>
              <w:iCs/>
            </w:rPr>
            <w:fldChar w:fldCharType="begin"/>
          </w:r>
          <w:r w:rsidR="00734A5C">
            <w:rPr>
              <w:i/>
              <w:iCs/>
            </w:rPr>
            <w:instrText xml:space="preserve"> CITATION Rem \l 2070 </w:instrText>
          </w:r>
          <w:r w:rsidR="00734A5C">
            <w:rPr>
              <w:i/>
              <w:iCs/>
            </w:rPr>
            <w:fldChar w:fldCharType="separate"/>
          </w:r>
          <w:r w:rsidR="00734A5C">
            <w:rPr>
              <w:i/>
              <w:iCs/>
            </w:rPr>
            <w:t xml:space="preserve"> </w:t>
          </w:r>
          <w:r w:rsidR="00734A5C" w:rsidRPr="00734A5C">
            <w:t>[1]</w:t>
          </w:r>
          <w:r w:rsidR="00734A5C">
            <w:rPr>
              <w:i/>
              <w:iCs/>
            </w:rPr>
            <w:fldChar w:fldCharType="end"/>
          </w:r>
        </w:sdtContent>
      </w:sdt>
      <w:r w:rsidR="00207B78">
        <w:rPr>
          <w:i/>
          <w:iCs/>
        </w:rPr>
        <w:t xml:space="preserve"> </w:t>
      </w:r>
      <w:r w:rsidR="006922D4" w:rsidRPr="00664417">
        <w:t>que</w:t>
      </w:r>
      <w:r w:rsidR="006922D4">
        <w:rPr>
          <w:i/>
          <w:iCs/>
        </w:rPr>
        <w:t xml:space="preserve"> </w:t>
      </w:r>
      <w:r w:rsidR="00C83ACB">
        <w:t xml:space="preserve">são tudo atributos da entidade </w:t>
      </w:r>
      <w:r w:rsidR="00FC48BD">
        <w:t>A</w:t>
      </w:r>
      <w:r w:rsidR="00C83ACB">
        <w:t>ctivos</w:t>
      </w:r>
      <w:r w:rsidR="005504BD">
        <w:t xml:space="preserve">. </w:t>
      </w:r>
    </w:p>
    <w:p w14:paraId="2BA0C5C5" w14:textId="7F915BC6" w:rsidR="0071329F" w:rsidRDefault="0071329F" w:rsidP="00721261">
      <w:r>
        <w:t xml:space="preserve">Associado a um activo existe um tipo que tem </w:t>
      </w:r>
      <w:r w:rsidR="0018404A">
        <w:t>“</w:t>
      </w:r>
      <w:r w:rsidR="0018404A" w:rsidRPr="0018404A">
        <w:rPr>
          <w:i/>
          <w:iCs/>
        </w:rPr>
        <w:t>um identificador e uma descriçã</w:t>
      </w:r>
      <w:r w:rsidR="0018404A" w:rsidRPr="0018404A">
        <w:rPr>
          <w:i/>
          <w:iCs/>
        </w:rPr>
        <w:t>o</w:t>
      </w:r>
      <w:r w:rsidR="0018404A">
        <w:rPr>
          <w:i/>
          <w:iCs/>
        </w:rPr>
        <w:t>”</w:t>
      </w:r>
      <w:sdt>
        <w:sdtPr>
          <w:rPr>
            <w:i/>
            <w:iCs/>
          </w:rPr>
          <w:id w:val="-1009215323"/>
          <w:citation/>
        </w:sdtPr>
        <w:sdtContent>
          <w:r w:rsidR="00734A5C">
            <w:rPr>
              <w:i/>
              <w:iCs/>
            </w:rPr>
            <w:fldChar w:fldCharType="begin"/>
          </w:r>
          <w:r w:rsidR="00734A5C">
            <w:rPr>
              <w:i/>
              <w:iCs/>
            </w:rPr>
            <w:instrText xml:space="preserve"> CITATION Rem \l 2070 </w:instrText>
          </w:r>
          <w:r w:rsidR="00734A5C">
            <w:rPr>
              <w:i/>
              <w:iCs/>
            </w:rPr>
            <w:fldChar w:fldCharType="separate"/>
          </w:r>
          <w:r w:rsidR="00734A5C">
            <w:rPr>
              <w:i/>
              <w:iCs/>
            </w:rPr>
            <w:t xml:space="preserve"> </w:t>
          </w:r>
          <w:r w:rsidR="00734A5C" w:rsidRPr="00734A5C">
            <w:t>[1]</w:t>
          </w:r>
          <w:r w:rsidR="00734A5C">
            <w:rPr>
              <w:i/>
              <w:iCs/>
            </w:rPr>
            <w:fldChar w:fldCharType="end"/>
          </w:r>
        </w:sdtContent>
      </w:sdt>
      <w:r w:rsidR="00154D4B">
        <w:t xml:space="preserve"> isto concretiza-se </w:t>
      </w:r>
      <w:r w:rsidR="00CB6505">
        <w:t>n</w:t>
      </w:r>
      <w:r w:rsidR="00154D4B">
        <w:t>uma entidade</w:t>
      </w:r>
      <w:r w:rsidR="00CB6505">
        <w:t xml:space="preserve"> (TipoActivos)</w:t>
      </w:r>
      <w:r w:rsidR="00154D4B">
        <w:t xml:space="preserve"> </w:t>
      </w:r>
      <w:r w:rsidR="00094FE5">
        <w:t xml:space="preserve">com uma relação </w:t>
      </w:r>
      <w:r w:rsidR="004D0139">
        <w:t>1</w:t>
      </w:r>
      <w:r w:rsidR="00094FE5">
        <w:t>-</w:t>
      </w:r>
      <w:r w:rsidR="004D0139">
        <w:t>N</w:t>
      </w:r>
      <w:r w:rsidR="00094FE5">
        <w:t xml:space="preserve"> com Activos</w:t>
      </w:r>
      <w:r w:rsidR="00431AC4">
        <w:t>.</w:t>
      </w:r>
    </w:p>
    <w:p w14:paraId="4F0637D6" w14:textId="180317E6" w:rsidR="00CB6505" w:rsidRPr="006A0DFF" w:rsidRDefault="00D937E0" w:rsidP="00721261">
      <w:r>
        <w:t xml:space="preserve">Existe também a possibilidade </w:t>
      </w:r>
      <w:r w:rsidR="00F06678">
        <w:t xml:space="preserve">de um activo pertencer a outro activo com a restrição </w:t>
      </w:r>
      <w:r w:rsidR="000E2CD7">
        <w:t xml:space="preserve"> de </w:t>
      </w:r>
      <w:r w:rsidR="000E2CD7" w:rsidRPr="000E2CD7">
        <w:rPr>
          <w:i/>
          <w:iCs/>
        </w:rPr>
        <w:t>“</w:t>
      </w:r>
      <w:r w:rsidR="000E2CD7" w:rsidRPr="000E2CD7">
        <w:rPr>
          <w:i/>
          <w:iCs/>
        </w:rPr>
        <w:t xml:space="preserve">O tipo do activo de topo da hierarquia tem de ser igual ao(s) tipo(s) do(s) activo(s) </w:t>
      </w:r>
      <w:r w:rsidR="000E2CD7">
        <w:rPr>
          <w:i/>
          <w:iCs/>
        </w:rPr>
        <w:t>‘</w:t>
      </w:r>
      <w:r w:rsidR="000E2CD7" w:rsidRPr="000E2CD7">
        <w:rPr>
          <w:i/>
          <w:iCs/>
        </w:rPr>
        <w:t>filho(s)</w:t>
      </w:r>
      <w:r w:rsidR="000E2CD7">
        <w:rPr>
          <w:i/>
          <w:iCs/>
        </w:rPr>
        <w:t>’</w:t>
      </w:r>
      <w:r w:rsidR="000E2CD7" w:rsidRPr="000E2CD7">
        <w:rPr>
          <w:i/>
          <w:iCs/>
        </w:rPr>
        <w:t>.</w:t>
      </w:r>
      <w:r w:rsidR="000E2CD7">
        <w:rPr>
          <w:i/>
          <w:iCs/>
        </w:rPr>
        <w:t>”</w:t>
      </w:r>
      <w:r w:rsidR="00734A5C" w:rsidRPr="00734A5C">
        <w:rPr>
          <w:i/>
          <w:iCs/>
        </w:rPr>
        <w:t xml:space="preserve"> </w:t>
      </w:r>
      <w:sdt>
        <w:sdtPr>
          <w:rPr>
            <w:i/>
            <w:iCs/>
          </w:rPr>
          <w:id w:val="1540393384"/>
          <w:citation/>
        </w:sdtPr>
        <w:sdtContent>
          <w:r w:rsidR="00734A5C">
            <w:rPr>
              <w:i/>
              <w:iCs/>
            </w:rPr>
            <w:fldChar w:fldCharType="begin"/>
          </w:r>
          <w:r w:rsidR="00734A5C">
            <w:rPr>
              <w:i/>
              <w:iCs/>
            </w:rPr>
            <w:instrText xml:space="preserve"> CITATION Rem \l 2070 </w:instrText>
          </w:r>
          <w:r w:rsidR="00734A5C">
            <w:rPr>
              <w:i/>
              <w:iCs/>
            </w:rPr>
            <w:fldChar w:fldCharType="separate"/>
          </w:r>
          <w:r w:rsidR="00734A5C">
            <w:rPr>
              <w:i/>
              <w:iCs/>
            </w:rPr>
            <w:t xml:space="preserve"> </w:t>
          </w:r>
          <w:r w:rsidR="00734A5C" w:rsidRPr="00734A5C">
            <w:t>[1]</w:t>
          </w:r>
          <w:r w:rsidR="00734A5C">
            <w:rPr>
              <w:i/>
              <w:iCs/>
            </w:rPr>
            <w:fldChar w:fldCharType="end"/>
          </w:r>
        </w:sdtContent>
      </w:sdt>
      <w:r w:rsidR="006A0DFF">
        <w:t xml:space="preserve">, visto que um activo pode ser </w:t>
      </w:r>
      <w:r w:rsidR="00B67C3B">
        <w:t>“pai” e “filho” existe aqui uma relação N-N</w:t>
      </w:r>
      <w:r w:rsidR="00431C10">
        <w:t xml:space="preserve">, a restrição do tipo será uma restrição de </w:t>
      </w:r>
      <w:r w:rsidR="007C4929" w:rsidRPr="007C4929">
        <w:t>integridade</w:t>
      </w:r>
      <w:r w:rsidR="007C4929" w:rsidRPr="007C4929">
        <w:t xml:space="preserve"> </w:t>
      </w:r>
      <w:r w:rsidR="00431C10">
        <w:t>desta relação.</w:t>
      </w:r>
    </w:p>
    <w:p w14:paraId="6993DF0B" w14:textId="36F850D6" w:rsidR="003D2ED8" w:rsidRDefault="005627EF" w:rsidP="003D2ED8">
      <w:r>
        <w:t xml:space="preserve">Por fim </w:t>
      </w:r>
      <w:r w:rsidR="00F10035">
        <w:t>é</w:t>
      </w:r>
      <w:r w:rsidR="009A33CF">
        <w:t xml:space="preserve"> necessário</w:t>
      </w:r>
      <w:r w:rsidR="006A5025">
        <w:t xml:space="preserve"> </w:t>
      </w:r>
      <w:r w:rsidR="006A5025" w:rsidRPr="006A5025">
        <w:rPr>
          <w:i/>
          <w:iCs/>
        </w:rPr>
        <w:t>“</w:t>
      </w:r>
      <w:r w:rsidR="006A5025" w:rsidRPr="006A5025">
        <w:rPr>
          <w:i/>
          <w:iCs/>
        </w:rPr>
        <w:t>manter o registo hist</w:t>
      </w:r>
      <w:r w:rsidR="006A5025">
        <w:rPr>
          <w:i/>
          <w:iCs/>
        </w:rPr>
        <w:t>ó</w:t>
      </w:r>
      <w:r w:rsidR="006A5025" w:rsidRPr="006A5025">
        <w:rPr>
          <w:i/>
          <w:iCs/>
        </w:rPr>
        <w:t>rico do valor comercial do activo, em euros, registando-se a data (no formato dd-mm-aaaa) em que a altera</w:t>
      </w:r>
      <w:r w:rsidR="006A5025">
        <w:rPr>
          <w:i/>
          <w:iCs/>
        </w:rPr>
        <w:t>çã</w:t>
      </w:r>
      <w:r w:rsidR="006A5025" w:rsidRPr="006A5025">
        <w:rPr>
          <w:i/>
          <w:iCs/>
        </w:rPr>
        <w:t>o ocorreu.</w:t>
      </w:r>
      <w:r w:rsidR="006A5025" w:rsidRPr="006A5025">
        <w:rPr>
          <w:i/>
          <w:iCs/>
        </w:rPr>
        <w:t>”</w:t>
      </w:r>
      <w:r w:rsidR="00734A5C" w:rsidRPr="00734A5C">
        <w:rPr>
          <w:i/>
          <w:iCs/>
        </w:rPr>
        <w:t xml:space="preserve"> </w:t>
      </w:r>
      <w:sdt>
        <w:sdtPr>
          <w:rPr>
            <w:i/>
            <w:iCs/>
          </w:rPr>
          <w:id w:val="-1821340425"/>
          <w:citation/>
        </w:sdtPr>
        <w:sdtContent>
          <w:r w:rsidR="00734A5C">
            <w:rPr>
              <w:i/>
              <w:iCs/>
            </w:rPr>
            <w:fldChar w:fldCharType="begin"/>
          </w:r>
          <w:r w:rsidR="00734A5C">
            <w:rPr>
              <w:i/>
              <w:iCs/>
            </w:rPr>
            <w:instrText xml:space="preserve"> CITATION Rem \l 2070 </w:instrText>
          </w:r>
          <w:r w:rsidR="00734A5C">
            <w:rPr>
              <w:i/>
              <w:iCs/>
            </w:rPr>
            <w:fldChar w:fldCharType="separate"/>
          </w:r>
          <w:r w:rsidR="00734A5C">
            <w:rPr>
              <w:i/>
              <w:iCs/>
            </w:rPr>
            <w:t xml:space="preserve"> </w:t>
          </w:r>
          <w:r w:rsidR="00734A5C" w:rsidRPr="00734A5C">
            <w:t>[1]</w:t>
          </w:r>
          <w:r w:rsidR="00734A5C">
            <w:rPr>
              <w:i/>
              <w:iCs/>
            </w:rPr>
            <w:fldChar w:fldCharType="end"/>
          </w:r>
        </w:sdtContent>
      </w:sdt>
      <w:r w:rsidR="00E0406A" w:rsidRPr="006A5025">
        <w:rPr>
          <w:i/>
          <w:iCs/>
        </w:rPr>
        <w:t>,</w:t>
      </w:r>
      <w:r w:rsidR="00E0406A">
        <w:t xml:space="preserve"> este requisito é concretizado com a entidade fraca </w:t>
      </w:r>
      <w:r w:rsidR="00B77089">
        <w:t>PrecosActivos.</w:t>
      </w:r>
    </w:p>
    <w:p w14:paraId="0CA825F4" w14:textId="78081829" w:rsidR="008A1F3C" w:rsidRDefault="008A1F3C" w:rsidP="003D2ED8">
      <w:r>
        <w:br w:type="page"/>
      </w:r>
    </w:p>
    <w:p w14:paraId="383E2D64" w14:textId="7DC8ADB8" w:rsidR="00D1363F" w:rsidRDefault="00D1363F" w:rsidP="00D1363F">
      <w:pPr>
        <w:pStyle w:val="Heading2"/>
      </w:pPr>
      <w:bookmarkStart w:id="10" w:name="_Toc89466628"/>
      <w:r>
        <w:lastRenderedPageBreak/>
        <w:t>Interve</w:t>
      </w:r>
      <w:r w:rsidR="00C37128">
        <w:t>ções</w:t>
      </w:r>
      <w:bookmarkEnd w:id="10"/>
    </w:p>
    <w:p w14:paraId="44601F0F" w14:textId="77777777" w:rsidR="00D1363F" w:rsidRDefault="00D1363F" w:rsidP="00D1363F">
      <w:pPr>
        <w:keepNext/>
        <w:jc w:val="center"/>
      </w:pPr>
    </w:p>
    <w:p w14:paraId="7B086581" w14:textId="77777777" w:rsidR="00C37128" w:rsidRDefault="00C37128" w:rsidP="00D1363F">
      <w:pPr>
        <w:keepNext/>
        <w:jc w:val="center"/>
      </w:pPr>
    </w:p>
    <w:p w14:paraId="325C2840" w14:textId="77777777" w:rsidR="001B012C" w:rsidRDefault="00D1363F" w:rsidP="001B012C">
      <w:pPr>
        <w:keepNext/>
        <w:jc w:val="center"/>
      </w:pPr>
      <w:r>
        <w:drawing>
          <wp:inline distT="0" distB="0" distL="0" distR="0" wp14:anchorId="704163D8" wp14:editId="6A8B57FD">
            <wp:extent cx="2999740" cy="2712782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28794" t="30362" r="15485" b="-1848"/>
                    <a:stretch/>
                  </pic:blipFill>
                  <pic:spPr bwMode="auto">
                    <a:xfrm>
                      <a:off x="0" y="0"/>
                      <a:ext cx="3007528" cy="27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45219" w14:textId="7121C137" w:rsidR="00D1363F" w:rsidRDefault="001B012C" w:rsidP="001B012C">
      <w:pPr>
        <w:pStyle w:val="Caption"/>
      </w:pPr>
      <w:bookmarkStart w:id="11" w:name="_Toc8946663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3</w:t>
      </w:r>
      <w:r>
        <w:fldChar w:fldCharType="end"/>
      </w:r>
      <w:r>
        <w:t xml:space="preserve"> - </w:t>
      </w:r>
      <w:r>
        <w:t>Diagrama Parte Intervenções</w:t>
      </w:r>
      <w:bookmarkEnd w:id="11"/>
    </w:p>
    <w:p w14:paraId="053DF051" w14:textId="7B014C83" w:rsidR="00163FF2" w:rsidRDefault="00771D87">
      <w:pPr>
        <w:spacing w:after="200"/>
        <w:jc w:val="left"/>
      </w:pPr>
      <w:r>
        <w:t xml:space="preserve">Existem manutenções sobre os activos </w:t>
      </w:r>
      <w:r w:rsidR="003A052F">
        <w:t xml:space="preserve">que são concretizadas em intervenções, estas são caracterizadas por </w:t>
      </w:r>
      <w:r w:rsidR="00EB28AA" w:rsidRPr="00A3695C">
        <w:rPr>
          <w:i/>
          <w:iCs/>
        </w:rPr>
        <w:t>“</w:t>
      </w:r>
      <w:r w:rsidR="00EB28AA" w:rsidRPr="00A3695C">
        <w:rPr>
          <w:i/>
          <w:iCs/>
        </w:rPr>
        <w:t>um n</w:t>
      </w:r>
      <w:r w:rsidR="00EB28AA" w:rsidRPr="00A3695C">
        <w:rPr>
          <w:i/>
          <w:iCs/>
        </w:rPr>
        <w:t>ú</w:t>
      </w:r>
      <w:r w:rsidR="00EB28AA" w:rsidRPr="00A3695C">
        <w:rPr>
          <w:i/>
          <w:iCs/>
        </w:rPr>
        <w:t>mero</w:t>
      </w:r>
      <w:r w:rsidR="00EB28AA" w:rsidRPr="00A3695C">
        <w:rPr>
          <w:i/>
          <w:iCs/>
        </w:rPr>
        <w:t xml:space="preserve"> ú</w:t>
      </w:r>
      <w:r w:rsidR="00EB28AA" w:rsidRPr="00A3695C">
        <w:rPr>
          <w:i/>
          <w:iCs/>
        </w:rPr>
        <w:t>nico, uma descri</w:t>
      </w:r>
      <w:r w:rsidR="00EB28AA" w:rsidRPr="00A3695C">
        <w:rPr>
          <w:i/>
          <w:iCs/>
        </w:rPr>
        <w:t>çã</w:t>
      </w:r>
      <w:r w:rsidR="00EB28AA" w:rsidRPr="00A3695C">
        <w:rPr>
          <w:i/>
          <w:iCs/>
        </w:rPr>
        <w:t>o, um estado, o valor monet</w:t>
      </w:r>
      <w:r w:rsidR="00A3695C" w:rsidRPr="00A3695C">
        <w:rPr>
          <w:i/>
          <w:iCs/>
        </w:rPr>
        <w:t>á</w:t>
      </w:r>
      <w:r w:rsidR="00EB28AA" w:rsidRPr="00A3695C">
        <w:rPr>
          <w:i/>
          <w:iCs/>
        </w:rPr>
        <w:t>rio (em euros), a data de in</w:t>
      </w:r>
      <w:r w:rsidR="00A3695C" w:rsidRPr="00A3695C">
        <w:rPr>
          <w:i/>
          <w:iCs/>
        </w:rPr>
        <w:t>í</w:t>
      </w:r>
      <w:r w:rsidR="00EB28AA" w:rsidRPr="00A3695C">
        <w:rPr>
          <w:i/>
          <w:iCs/>
        </w:rPr>
        <w:t>cio e de fim (em dd-mm-aaaa).</w:t>
      </w:r>
      <w:r w:rsidR="00FC48BD">
        <w:rPr>
          <w:i/>
          <w:iCs/>
        </w:rPr>
        <w:t>”</w:t>
      </w:r>
      <w:r w:rsidR="00734A5C" w:rsidRPr="00734A5C">
        <w:rPr>
          <w:i/>
          <w:iCs/>
        </w:rPr>
        <w:t xml:space="preserve"> </w:t>
      </w:r>
      <w:sdt>
        <w:sdtPr>
          <w:rPr>
            <w:i/>
            <w:iCs/>
          </w:rPr>
          <w:id w:val="-1711334498"/>
          <w:citation/>
        </w:sdtPr>
        <w:sdtContent>
          <w:r w:rsidR="00734A5C">
            <w:rPr>
              <w:i/>
              <w:iCs/>
            </w:rPr>
            <w:fldChar w:fldCharType="begin"/>
          </w:r>
          <w:r w:rsidR="00734A5C">
            <w:rPr>
              <w:i/>
              <w:iCs/>
            </w:rPr>
            <w:instrText xml:space="preserve"> CITATION Rem \l 2070 </w:instrText>
          </w:r>
          <w:r w:rsidR="00734A5C">
            <w:rPr>
              <w:i/>
              <w:iCs/>
            </w:rPr>
            <w:fldChar w:fldCharType="separate"/>
          </w:r>
          <w:r w:rsidR="00734A5C">
            <w:rPr>
              <w:i/>
              <w:iCs/>
            </w:rPr>
            <w:t xml:space="preserve"> </w:t>
          </w:r>
          <w:r w:rsidR="00734A5C" w:rsidRPr="00734A5C">
            <w:t>[1]</w:t>
          </w:r>
          <w:r w:rsidR="00734A5C">
            <w:rPr>
              <w:i/>
              <w:iCs/>
            </w:rPr>
            <w:fldChar w:fldCharType="end"/>
          </w:r>
        </w:sdtContent>
      </w:sdt>
      <w:r w:rsidR="00FC48BD">
        <w:rPr>
          <w:i/>
          <w:iCs/>
        </w:rPr>
        <w:t xml:space="preserve"> </w:t>
      </w:r>
      <w:r w:rsidR="00FC48BD" w:rsidRPr="00664417">
        <w:t>que</w:t>
      </w:r>
      <w:r w:rsidR="00FC48BD">
        <w:rPr>
          <w:i/>
          <w:iCs/>
        </w:rPr>
        <w:t xml:space="preserve"> </w:t>
      </w:r>
      <w:r w:rsidR="00FC48BD">
        <w:t>são</w:t>
      </w:r>
      <w:r w:rsidR="00FC48BD">
        <w:t xml:space="preserve"> atributos da entidade </w:t>
      </w:r>
      <w:r w:rsidR="00FC48BD">
        <w:t>Intervencoes</w:t>
      </w:r>
      <w:r w:rsidR="00FC48BD">
        <w:t>.</w:t>
      </w:r>
      <w:r w:rsidR="00E22486">
        <w:t xml:space="preserve"> </w:t>
      </w:r>
    </w:p>
    <w:p w14:paraId="3F018767" w14:textId="300E7603" w:rsidR="00E22486" w:rsidRDefault="00E22486">
      <w:pPr>
        <w:spacing w:after="200"/>
        <w:jc w:val="left"/>
      </w:pPr>
      <w:r>
        <w:t xml:space="preserve">Uma </w:t>
      </w:r>
      <w:r w:rsidR="00B55C01">
        <w:t>intervenção</w:t>
      </w:r>
      <w:r>
        <w:t xml:space="preserve"> pode ser periódica e não periodica, representamos isto </w:t>
      </w:r>
      <w:r w:rsidR="00B55C01">
        <w:t>n</w:t>
      </w:r>
      <w:r>
        <w:t>um atributo</w:t>
      </w:r>
      <w:r w:rsidR="00B55C01">
        <w:t xml:space="preserve"> PerMeses que quando o valor é zero significa que a intervenção não é periódica.</w:t>
      </w:r>
    </w:p>
    <w:p w14:paraId="025EAFC9" w14:textId="69C88754" w:rsidR="002B3122" w:rsidRDefault="00C26353">
      <w:pPr>
        <w:spacing w:after="200"/>
        <w:jc w:val="left"/>
      </w:pPr>
      <w:r>
        <w:t xml:space="preserve">A uma intervenção tambem esta associado uma competência necessária para realização da intervenção que é </w:t>
      </w:r>
      <w:r w:rsidR="002B3122">
        <w:t>realizado com a relação N-1 com Competencias.</w:t>
      </w:r>
    </w:p>
    <w:p w14:paraId="4CFC8625" w14:textId="77777777" w:rsidR="002B3122" w:rsidRDefault="002B3122">
      <w:pPr>
        <w:spacing w:after="200"/>
        <w:jc w:val="left"/>
      </w:pPr>
    </w:p>
    <w:p w14:paraId="728F2EAD" w14:textId="77777777" w:rsidR="00B55C01" w:rsidRPr="00FC48BD" w:rsidRDefault="00B55C01">
      <w:pPr>
        <w:spacing w:after="200"/>
        <w:jc w:val="left"/>
      </w:pPr>
    </w:p>
    <w:p w14:paraId="30693A5D" w14:textId="72997C2E" w:rsidR="00D1363F" w:rsidRDefault="00D1363F">
      <w:pPr>
        <w:spacing w:after="200"/>
        <w:jc w:val="lef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9071333" w14:textId="77777777" w:rsidR="00C37128" w:rsidRDefault="00C37128" w:rsidP="00C37128">
      <w:pPr>
        <w:pStyle w:val="Heading2"/>
      </w:pPr>
      <w:bookmarkStart w:id="12" w:name="_Toc89466629"/>
      <w:r>
        <w:t>Equipa</w:t>
      </w:r>
      <w:bookmarkEnd w:id="12"/>
    </w:p>
    <w:p w14:paraId="1F788D28" w14:textId="4D34EA01" w:rsidR="00C37128" w:rsidRDefault="00C37128" w:rsidP="00C37128">
      <w:pPr>
        <w:keepNext/>
        <w:jc w:val="center"/>
      </w:pPr>
    </w:p>
    <w:p w14:paraId="0202183C" w14:textId="77777777" w:rsidR="00C37128" w:rsidRDefault="00C37128" w:rsidP="00C37128">
      <w:pPr>
        <w:keepNext/>
        <w:jc w:val="center"/>
      </w:pPr>
    </w:p>
    <w:p w14:paraId="6ECBF44C" w14:textId="77777777" w:rsidR="00C37128" w:rsidRDefault="00C37128" w:rsidP="00C37128">
      <w:pPr>
        <w:keepNext/>
        <w:jc w:val="center"/>
      </w:pPr>
      <w:r>
        <w:drawing>
          <wp:inline distT="0" distB="0" distL="0" distR="0" wp14:anchorId="2B09D60A" wp14:editId="3364FB86">
            <wp:extent cx="3452884" cy="240883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1198" t="38393" r="34684" b="-1848"/>
                    <a:stretch/>
                  </pic:blipFill>
                  <pic:spPr bwMode="auto">
                    <a:xfrm>
                      <a:off x="0" y="0"/>
                      <a:ext cx="3460722" cy="241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7ED5D" w14:textId="42A2CF6F" w:rsidR="00C37128" w:rsidRDefault="00C37128" w:rsidP="00C37128">
      <w:pPr>
        <w:pStyle w:val="Caption"/>
      </w:pPr>
      <w:bookmarkStart w:id="13" w:name="_Toc8946663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012C">
        <w:t>4</w:t>
      </w:r>
      <w:r>
        <w:fldChar w:fldCharType="end"/>
      </w:r>
      <w:r>
        <w:t xml:space="preserve"> - Diagrama Parte Equipas</w:t>
      </w:r>
      <w:bookmarkEnd w:id="13"/>
    </w:p>
    <w:p w14:paraId="37692E2E" w14:textId="77777777" w:rsidR="00C37128" w:rsidRDefault="00C37128">
      <w:pPr>
        <w:spacing w:after="200"/>
        <w:jc w:val="left"/>
      </w:pPr>
    </w:p>
    <w:p w14:paraId="1183E9C7" w14:textId="391E381B" w:rsidR="00506497" w:rsidRDefault="00506497">
      <w:pPr>
        <w:spacing w:after="200"/>
        <w:jc w:val="left"/>
      </w:pPr>
      <w:r>
        <w:t xml:space="preserve">Uma equipa é caracterizada </w:t>
      </w:r>
      <w:r w:rsidRPr="00506497">
        <w:rPr>
          <w:i/>
          <w:iCs/>
        </w:rPr>
        <w:t>“</w:t>
      </w:r>
      <w:r w:rsidRPr="00506497">
        <w:rPr>
          <w:i/>
          <w:iCs/>
        </w:rPr>
        <w:t>a por um c</w:t>
      </w:r>
      <w:r>
        <w:rPr>
          <w:i/>
          <w:iCs/>
        </w:rPr>
        <w:t>ó</w:t>
      </w:r>
      <w:r w:rsidRPr="00506497">
        <w:rPr>
          <w:i/>
          <w:iCs/>
        </w:rPr>
        <w:t>digo de equipa, uma localiza</w:t>
      </w:r>
      <w:r>
        <w:rPr>
          <w:i/>
          <w:iCs/>
        </w:rPr>
        <w:t>çã</w:t>
      </w:r>
      <w:r w:rsidRPr="00506497">
        <w:rPr>
          <w:i/>
          <w:iCs/>
        </w:rPr>
        <w:t>o, e um n</w:t>
      </w:r>
      <w:r>
        <w:rPr>
          <w:i/>
          <w:iCs/>
        </w:rPr>
        <w:t>ú</w:t>
      </w:r>
      <w:r w:rsidRPr="00506497">
        <w:rPr>
          <w:i/>
          <w:iCs/>
        </w:rPr>
        <w:t>mero de elementos que a constitui.</w:t>
      </w:r>
      <w:r w:rsidRPr="00506497">
        <w:rPr>
          <w:i/>
          <w:iCs/>
        </w:rPr>
        <w:t>”</w:t>
      </w:r>
      <w:r w:rsidR="00734A5C" w:rsidRPr="00734A5C">
        <w:rPr>
          <w:i/>
          <w:iCs/>
        </w:rPr>
        <w:t xml:space="preserve"> </w:t>
      </w:r>
      <w:sdt>
        <w:sdtPr>
          <w:rPr>
            <w:i/>
            <w:iCs/>
          </w:rPr>
          <w:id w:val="-138342317"/>
          <w:citation/>
        </w:sdtPr>
        <w:sdtContent>
          <w:r w:rsidR="00734A5C">
            <w:rPr>
              <w:i/>
              <w:iCs/>
            </w:rPr>
            <w:fldChar w:fldCharType="begin"/>
          </w:r>
          <w:r w:rsidR="00734A5C">
            <w:rPr>
              <w:i/>
              <w:iCs/>
            </w:rPr>
            <w:instrText xml:space="preserve"> CITATION Rem \l 2070 </w:instrText>
          </w:r>
          <w:r w:rsidR="00734A5C">
            <w:rPr>
              <w:i/>
              <w:iCs/>
            </w:rPr>
            <w:fldChar w:fldCharType="separate"/>
          </w:r>
          <w:r w:rsidR="00734A5C">
            <w:rPr>
              <w:i/>
              <w:iCs/>
            </w:rPr>
            <w:t xml:space="preserve"> </w:t>
          </w:r>
          <w:r w:rsidR="00734A5C" w:rsidRPr="00734A5C">
            <w:t>[1]</w:t>
          </w:r>
          <w:r w:rsidR="00734A5C">
            <w:rPr>
              <w:i/>
              <w:iCs/>
            </w:rPr>
            <w:fldChar w:fldCharType="end"/>
          </w:r>
        </w:sdtContent>
      </w:sdt>
      <w:r w:rsidR="00E840B1">
        <w:t xml:space="preserve"> que são os atributos da entidade Equipas.</w:t>
      </w:r>
    </w:p>
    <w:p w14:paraId="36E5EA5F" w14:textId="51CF0E09" w:rsidR="00E840B1" w:rsidRPr="00CE690D" w:rsidRDefault="00E72A56">
      <w:pPr>
        <w:spacing w:after="200"/>
        <w:jc w:val="left"/>
      </w:pPr>
      <w:r>
        <w:t>É possivel associar equipas</w:t>
      </w:r>
      <w:r w:rsidR="00AC3C8F">
        <w:t xml:space="preserve"> completa</w:t>
      </w:r>
      <w:r>
        <w:t xml:space="preserve"> </w:t>
      </w:r>
      <w:r w:rsidR="00C75C25">
        <w:t xml:space="preserve">a </w:t>
      </w:r>
      <w:r w:rsidR="0070639B">
        <w:t>intervenções</w:t>
      </w:r>
      <w:r w:rsidR="006379BF">
        <w:rPr>
          <w:rStyle w:val="FootnoteReference"/>
        </w:rPr>
        <w:footnoteReference w:id="1"/>
      </w:r>
      <w:r w:rsidR="000D486B">
        <w:t xml:space="preserve">, </w:t>
      </w:r>
      <w:r w:rsidR="00CE690D">
        <w:t xml:space="preserve">visto que </w:t>
      </w:r>
      <w:r w:rsidR="00CE690D" w:rsidRPr="00CE690D">
        <w:rPr>
          <w:i/>
          <w:iCs/>
        </w:rPr>
        <w:t>“</w:t>
      </w:r>
      <w:r w:rsidR="00CE690D" w:rsidRPr="00CE690D">
        <w:rPr>
          <w:i/>
          <w:iCs/>
        </w:rPr>
        <w:t>a equipe pode mudar ao longo da resolu</w:t>
      </w:r>
      <w:r w:rsidR="00CE690D" w:rsidRPr="00CE690D">
        <w:rPr>
          <w:i/>
          <w:iCs/>
        </w:rPr>
        <w:t>çã</w:t>
      </w:r>
      <w:r w:rsidR="00CE690D" w:rsidRPr="00CE690D">
        <w:rPr>
          <w:i/>
          <w:iCs/>
        </w:rPr>
        <w:t xml:space="preserve">o da intervenção, devendo ficar registadas todas as equipas envolvidas, garantindo que </w:t>
      </w:r>
      <w:r w:rsidR="00CE690D" w:rsidRPr="00CE690D">
        <w:rPr>
          <w:i/>
          <w:iCs/>
        </w:rPr>
        <w:t>é</w:t>
      </w:r>
      <w:r w:rsidR="00CE690D" w:rsidRPr="00CE690D">
        <w:rPr>
          <w:i/>
          <w:iCs/>
        </w:rPr>
        <w:t xml:space="preserve"> poss</w:t>
      </w:r>
      <w:r w:rsidR="00CE690D" w:rsidRPr="00CE690D">
        <w:rPr>
          <w:i/>
          <w:iCs/>
        </w:rPr>
        <w:t>í</w:t>
      </w:r>
      <w:r w:rsidR="00CE690D" w:rsidRPr="00CE690D">
        <w:rPr>
          <w:i/>
          <w:iCs/>
        </w:rPr>
        <w:t>vel orden</w:t>
      </w:r>
      <w:r w:rsidR="00CE690D" w:rsidRPr="00CE690D">
        <w:rPr>
          <w:i/>
          <w:iCs/>
        </w:rPr>
        <w:t>á</w:t>
      </w:r>
      <w:r w:rsidR="00CE690D" w:rsidRPr="00CE690D">
        <w:rPr>
          <w:i/>
          <w:iCs/>
        </w:rPr>
        <w:t>-las de forma cronol</w:t>
      </w:r>
      <w:r w:rsidR="00CE690D" w:rsidRPr="00CE690D">
        <w:rPr>
          <w:i/>
          <w:iCs/>
        </w:rPr>
        <w:t>ó</w:t>
      </w:r>
      <w:r w:rsidR="00CE690D" w:rsidRPr="00CE690D">
        <w:rPr>
          <w:i/>
          <w:iCs/>
        </w:rPr>
        <w:t>gica</w:t>
      </w:r>
      <w:r w:rsidR="00CE690D" w:rsidRPr="00CE690D">
        <w:rPr>
          <w:i/>
          <w:iCs/>
        </w:rPr>
        <w:t>”</w:t>
      </w:r>
      <w:r w:rsidR="00734A5C" w:rsidRPr="00734A5C">
        <w:rPr>
          <w:i/>
          <w:iCs/>
        </w:rPr>
        <w:t xml:space="preserve"> </w:t>
      </w:r>
      <w:sdt>
        <w:sdtPr>
          <w:rPr>
            <w:i/>
            <w:iCs/>
          </w:rPr>
          <w:id w:val="-1363818941"/>
          <w:citation/>
        </w:sdtPr>
        <w:sdtContent>
          <w:r w:rsidR="00734A5C">
            <w:rPr>
              <w:i/>
              <w:iCs/>
            </w:rPr>
            <w:fldChar w:fldCharType="begin"/>
          </w:r>
          <w:r w:rsidR="00734A5C">
            <w:rPr>
              <w:i/>
              <w:iCs/>
            </w:rPr>
            <w:instrText xml:space="preserve"> CITATION Rem \l 2070 </w:instrText>
          </w:r>
          <w:r w:rsidR="00734A5C">
            <w:rPr>
              <w:i/>
              <w:iCs/>
            </w:rPr>
            <w:fldChar w:fldCharType="separate"/>
          </w:r>
          <w:r w:rsidR="00734A5C">
            <w:rPr>
              <w:i/>
              <w:iCs/>
            </w:rPr>
            <w:t xml:space="preserve"> </w:t>
          </w:r>
          <w:r w:rsidR="00734A5C" w:rsidRPr="00734A5C">
            <w:t>[1]</w:t>
          </w:r>
          <w:r w:rsidR="00734A5C">
            <w:rPr>
              <w:i/>
              <w:iCs/>
            </w:rPr>
            <w:fldChar w:fldCharType="end"/>
          </w:r>
        </w:sdtContent>
      </w:sdt>
      <w:r w:rsidR="00CE690D">
        <w:t xml:space="preserve"> a relação entre Equipas e Intervencoes irá tambem ter os atributos de DtAtribuicao e DtDispensa.</w:t>
      </w:r>
    </w:p>
    <w:p w14:paraId="1D945ADA" w14:textId="036E756B" w:rsidR="00C37128" w:rsidRPr="002158D1" w:rsidRDefault="00F01F72" w:rsidP="002158D1">
      <w:pPr>
        <w:spacing w:after="200"/>
        <w:jc w:val="lef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 xml:space="preserve">A associação de uma equipa a uma intervenção </w:t>
      </w:r>
      <w:r w:rsidR="00BF1C03">
        <w:t>precisa de cumprir a restrição de intrigidade onde é necessário existir pelo menos um membro com a competência necessária para concluir a intervenção.</w:t>
      </w:r>
      <w:r w:rsidR="00C37128">
        <w:br w:type="page"/>
      </w:r>
    </w:p>
    <w:p w14:paraId="0CB4A8FD" w14:textId="7DCD3971" w:rsidR="002158D1" w:rsidRDefault="008A1F3C" w:rsidP="002158D1">
      <w:pPr>
        <w:pStyle w:val="Heading2"/>
      </w:pPr>
      <w:bookmarkStart w:id="14" w:name="_Toc89466630"/>
      <w:r>
        <w:t>Funcionários</w:t>
      </w:r>
      <w:bookmarkEnd w:id="14"/>
    </w:p>
    <w:p w14:paraId="4521AB26" w14:textId="77777777" w:rsidR="002158D1" w:rsidRPr="002158D1" w:rsidRDefault="002158D1" w:rsidP="002158D1"/>
    <w:p w14:paraId="2C6901C7" w14:textId="77777777" w:rsidR="002B63EE" w:rsidRDefault="002B63EE" w:rsidP="003327F6">
      <w:pPr>
        <w:keepNext/>
        <w:jc w:val="center"/>
      </w:pPr>
    </w:p>
    <w:p w14:paraId="653D1855" w14:textId="7E054D07" w:rsidR="003327F6" w:rsidRDefault="00F54FA7" w:rsidP="003327F6">
      <w:pPr>
        <w:keepNext/>
        <w:jc w:val="center"/>
      </w:pPr>
      <w:r>
        <w:drawing>
          <wp:inline distT="0" distB="0" distL="0" distR="0" wp14:anchorId="177688DD" wp14:editId="05753F2D">
            <wp:extent cx="4536374" cy="2018030"/>
            <wp:effectExtent l="0" t="0" r="0" b="127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-1" t="-1" r="15854" b="46899"/>
                    <a:stretch/>
                  </pic:blipFill>
                  <pic:spPr bwMode="auto">
                    <a:xfrm>
                      <a:off x="0" y="0"/>
                      <a:ext cx="4541825" cy="202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21DB6" w14:textId="2072210B" w:rsidR="00680B9A" w:rsidRDefault="003327F6" w:rsidP="003327F6">
      <w:pPr>
        <w:pStyle w:val="Caption"/>
      </w:pPr>
      <w:bookmarkStart w:id="15" w:name="_Toc8946663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012C">
        <w:t>5</w:t>
      </w:r>
      <w:r>
        <w:fldChar w:fldCharType="end"/>
      </w:r>
      <w:r>
        <w:t xml:space="preserve"> -</w:t>
      </w:r>
      <w:r w:rsidRPr="00C8354B">
        <w:t xml:space="preserve"> Diagrama Parte </w:t>
      </w:r>
      <w:r w:rsidR="005627EF">
        <w:t>Funcionários</w:t>
      </w:r>
      <w:bookmarkEnd w:id="15"/>
    </w:p>
    <w:p w14:paraId="44DDB2B4" w14:textId="12743520" w:rsidR="00680B9A" w:rsidRDefault="00680B9A" w:rsidP="00721261"/>
    <w:p w14:paraId="6129E62A" w14:textId="1BBBBEA5" w:rsidR="00DB550E" w:rsidRDefault="008770D5">
      <w:pPr>
        <w:spacing w:after="200"/>
        <w:jc w:val="left"/>
      </w:pPr>
      <w:r>
        <w:t>No caso dos</w:t>
      </w:r>
      <w:r w:rsidR="00742B6F">
        <w:t xml:space="preserve"> funcionários </w:t>
      </w:r>
      <w:r>
        <w:t xml:space="preserve">estes são descritos </w:t>
      </w:r>
      <w:r w:rsidRPr="008770D5">
        <w:rPr>
          <w:i/>
          <w:iCs/>
        </w:rPr>
        <w:t>“</w:t>
      </w:r>
      <w:r w:rsidRPr="008770D5">
        <w:rPr>
          <w:i/>
          <w:iCs/>
        </w:rPr>
        <w:t>pelo seu nome completo, a data de nascimento, endere</w:t>
      </w:r>
      <w:r>
        <w:rPr>
          <w:i/>
          <w:iCs/>
        </w:rPr>
        <w:t>ç</w:t>
      </w:r>
      <w:r w:rsidRPr="008770D5">
        <w:rPr>
          <w:i/>
          <w:iCs/>
        </w:rPr>
        <w:t>o (inclui morada, c</w:t>
      </w:r>
      <w:r>
        <w:rPr>
          <w:i/>
          <w:iCs/>
        </w:rPr>
        <w:t>ó</w:t>
      </w:r>
      <w:r w:rsidRPr="008770D5">
        <w:rPr>
          <w:i/>
          <w:iCs/>
        </w:rPr>
        <w:t>digo postal e localidade), profiss</w:t>
      </w:r>
      <w:r>
        <w:rPr>
          <w:i/>
          <w:iCs/>
        </w:rPr>
        <w:t>ã</w:t>
      </w:r>
      <w:r w:rsidRPr="008770D5">
        <w:rPr>
          <w:i/>
          <w:iCs/>
        </w:rPr>
        <w:t>o, telefone (fixo e/ou m</w:t>
      </w:r>
      <w:r>
        <w:rPr>
          <w:i/>
          <w:iCs/>
        </w:rPr>
        <w:t>ó</w:t>
      </w:r>
      <w:r w:rsidRPr="008770D5">
        <w:rPr>
          <w:i/>
          <w:iCs/>
        </w:rPr>
        <w:t>vel), e-mail e o n</w:t>
      </w:r>
      <w:r>
        <w:rPr>
          <w:i/>
          <w:iCs/>
        </w:rPr>
        <w:t>ú</w:t>
      </w:r>
      <w:r w:rsidRPr="008770D5">
        <w:rPr>
          <w:i/>
          <w:iCs/>
        </w:rPr>
        <w:t>mero de identifica</w:t>
      </w:r>
      <w:r>
        <w:rPr>
          <w:i/>
          <w:iCs/>
        </w:rPr>
        <w:t>çã</w:t>
      </w:r>
      <w:r w:rsidRPr="008770D5">
        <w:rPr>
          <w:i/>
          <w:iCs/>
        </w:rPr>
        <w:t>o (CC e/ou NIF).</w:t>
      </w:r>
      <w:r w:rsidRPr="008770D5">
        <w:rPr>
          <w:i/>
          <w:iCs/>
        </w:rPr>
        <w:t>”</w:t>
      </w:r>
      <w:r w:rsidR="00734A5C" w:rsidRPr="00734A5C">
        <w:rPr>
          <w:i/>
          <w:iCs/>
        </w:rPr>
        <w:t xml:space="preserve"> </w:t>
      </w:r>
      <w:sdt>
        <w:sdtPr>
          <w:rPr>
            <w:i/>
            <w:iCs/>
          </w:rPr>
          <w:id w:val="515124680"/>
          <w:citation/>
        </w:sdtPr>
        <w:sdtContent>
          <w:r w:rsidR="00734A5C">
            <w:rPr>
              <w:i/>
              <w:iCs/>
            </w:rPr>
            <w:fldChar w:fldCharType="begin"/>
          </w:r>
          <w:r w:rsidR="00734A5C">
            <w:rPr>
              <w:i/>
              <w:iCs/>
            </w:rPr>
            <w:instrText xml:space="preserve"> CITATION Rem \l 2070 </w:instrText>
          </w:r>
          <w:r w:rsidR="00734A5C">
            <w:rPr>
              <w:i/>
              <w:iCs/>
            </w:rPr>
            <w:fldChar w:fldCharType="separate"/>
          </w:r>
          <w:r w:rsidR="00734A5C">
            <w:rPr>
              <w:i/>
              <w:iCs/>
            </w:rPr>
            <w:t xml:space="preserve"> </w:t>
          </w:r>
          <w:r w:rsidR="00734A5C" w:rsidRPr="00734A5C">
            <w:t>[1]</w:t>
          </w:r>
          <w:r w:rsidR="00734A5C">
            <w:rPr>
              <w:i/>
              <w:iCs/>
            </w:rPr>
            <w:fldChar w:fldCharType="end"/>
          </w:r>
        </w:sdtContent>
      </w:sdt>
      <w:r w:rsidR="00F96C67">
        <w:t>, estes são atributos na entidade Funcionarios</w:t>
      </w:r>
      <w:r w:rsidR="000F441D">
        <w:t>,</w:t>
      </w:r>
      <w:r w:rsidR="00B612FC">
        <w:t xml:space="preserve"> excepto profissões</w:t>
      </w:r>
      <w:r w:rsidR="007F340B">
        <w:t>,</w:t>
      </w:r>
      <w:r w:rsidR="00B612FC">
        <w:t xml:space="preserve"> </w:t>
      </w:r>
      <w:r w:rsidR="007B04E8">
        <w:t xml:space="preserve">foi criada uma entidade </w:t>
      </w:r>
      <w:r w:rsidR="007F340B">
        <w:t xml:space="preserve">à </w:t>
      </w:r>
      <w:r w:rsidR="007B04E8">
        <w:t xml:space="preserve">parte para </w:t>
      </w:r>
      <w:r w:rsidR="00D61533">
        <w:t xml:space="preserve">reduzir </w:t>
      </w:r>
      <w:r w:rsidR="00DB550E">
        <w:t xml:space="preserve">possiveis </w:t>
      </w:r>
      <w:r w:rsidR="00D61533">
        <w:t xml:space="preserve">erros a manipular o </w:t>
      </w:r>
      <w:r w:rsidR="000F441D">
        <w:t xml:space="preserve">VARCHAR </w:t>
      </w:r>
      <w:r w:rsidR="00DB550E">
        <w:t xml:space="preserve">a </w:t>
      </w:r>
      <w:r w:rsidR="000F441D">
        <w:t>profissão</w:t>
      </w:r>
      <w:r w:rsidR="00DB550E">
        <w:t>.</w:t>
      </w:r>
    </w:p>
    <w:p w14:paraId="32DF847A" w14:textId="793A7EDB" w:rsidR="002B63EE" w:rsidRDefault="00DB550E">
      <w:pPr>
        <w:spacing w:after="200"/>
        <w:jc w:val="left"/>
      </w:pPr>
      <w:r>
        <w:t xml:space="preserve">Foi também adicionado um atributo ID com o objetivo de normalizar </w:t>
      </w:r>
      <w:r w:rsidR="00DC5F28">
        <w:t>todas entidades a terem um ID apesar de que para funcionario tinhamos atributos que poderiam ser usados como chave primária ex.: CC</w:t>
      </w:r>
      <w:r w:rsidR="002B63EE">
        <w:t xml:space="preserve"> ou NIF.</w:t>
      </w:r>
    </w:p>
    <w:p w14:paraId="0B980C08" w14:textId="77777777" w:rsidR="00D84B4B" w:rsidRDefault="00DC3EBB">
      <w:pPr>
        <w:spacing w:after="200"/>
        <w:jc w:val="left"/>
      </w:pPr>
      <w:r>
        <w:t>Um funcionário pode tanto gerir um activo ou fazer parte de uma equipa</w:t>
      </w:r>
      <w:r w:rsidR="00D84B4B">
        <w:t xml:space="preserve"> o que se traduz nas relações na figura 5 com Equipas e Activos. </w:t>
      </w:r>
    </w:p>
    <w:p w14:paraId="39FCFB84" w14:textId="34729608" w:rsidR="0001497B" w:rsidRDefault="00D84B4B">
      <w:pPr>
        <w:spacing w:after="200"/>
        <w:jc w:val="left"/>
      </w:pPr>
      <w:r>
        <w:t>Visto que é necessário</w:t>
      </w:r>
      <w:r w:rsidR="006D4436">
        <w:t xml:space="preserve"> </w:t>
      </w:r>
      <w:r w:rsidR="000D0158">
        <w:t>a compet</w:t>
      </w:r>
      <w:r w:rsidR="00097EE4">
        <w:t>ê</w:t>
      </w:r>
      <w:r w:rsidR="000D0158">
        <w:t>ncia para a</w:t>
      </w:r>
      <w:r w:rsidR="00097EE4">
        <w:t xml:space="preserve"> resolução da intervenção estar presente na equipa é necessário que o membro da equipa tenha um ou mais competências, com o objetivo de simplificar</w:t>
      </w:r>
      <w:r w:rsidR="000426A5">
        <w:t xml:space="preserve"> </w:t>
      </w:r>
      <w:r w:rsidR="000426A5">
        <w:t>o desenho da solução</w:t>
      </w:r>
      <w:r w:rsidR="00097EE4">
        <w:t xml:space="preserve"> e </w:t>
      </w:r>
      <w:r w:rsidR="000426A5">
        <w:t>ser mais intuitivo</w:t>
      </w:r>
      <w:r w:rsidR="00097EE4">
        <w:t xml:space="preserve"> estas competências foram associadas a Funcionario mesmo que apenas sejam usadas para associação de equipas a intervenções.</w:t>
      </w:r>
      <w:r w:rsidR="003D427C">
        <w:br w:type="page"/>
      </w:r>
    </w:p>
    <w:p w14:paraId="4F1E31E0" w14:textId="77777777" w:rsidR="00B2443B" w:rsidRPr="00F6783C" w:rsidRDefault="00B2443B" w:rsidP="0019106B">
      <w:pPr>
        <w:pStyle w:val="Heading1"/>
        <w:numPr>
          <w:ilvl w:val="0"/>
          <w:numId w:val="0"/>
        </w:numPr>
        <w:divId w:val="1254779091"/>
        <w:rPr>
          <w:lang w:val="en-US"/>
        </w:rPr>
        <w:sectPr w:rsidR="00B2443B" w:rsidRPr="00F6783C" w:rsidSect="00B2443B">
          <w:footerReference w:type="default" r:id="rId15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bookmarkStart w:id="16" w:name="_Toc89466631" w:displacedByCustomXml="next"/>
    <w:sdt>
      <w:sdtPr>
        <w:id w:val="93417481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sdtEndPr>
      <w:sdtContent>
        <w:p w14:paraId="05649DDC" w14:textId="7274F2F6" w:rsidR="00D5521A" w:rsidRDefault="00D5521A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Content>
            <w:p w14:paraId="2726130A" w14:textId="77777777" w:rsidR="00D5521A" w:rsidRDefault="00D5521A">
              <w:pPr>
                <w:rPr>
                  <w:sz w:val="22"/>
                  <w:szCs w:val="22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9"/>
                <w:gridCol w:w="8275"/>
              </w:tblGrid>
              <w:tr w:rsidR="00D5521A" w:rsidRPr="00D5521A" w14:paraId="1CC27F75" w14:textId="77777777">
                <w:trPr>
                  <w:divId w:val="7433828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D784A7" w14:textId="631B3DFE" w:rsidR="00D5521A" w:rsidRDefault="00D5521A">
                    <w:pPr>
                      <w:pStyle w:val="Bibliography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08B988" w14:textId="77777777" w:rsidR="00D5521A" w:rsidRPr="00D5521A" w:rsidRDefault="00D5521A">
                    <w:pPr>
                      <w:pStyle w:val="Bibliography"/>
                      <w:rPr>
                        <w:lang w:val="en-GB"/>
                      </w:rPr>
                    </w:pPr>
                    <w:r>
                      <w:t xml:space="preserve">Remédios, Afonso; Datia, Nuno;, “Trabalho prático v1.00,” [Online]. </w:t>
                    </w:r>
                    <w:r w:rsidRPr="00D5521A">
                      <w:rPr>
                        <w:lang w:val="en-GB"/>
                      </w:rPr>
                      <w:t>Available: https://2122moodle.isel.pt/pluginfile.php/1108507/mod_resource/content/10/TrabalhoSI2-2122I.pdf.</w:t>
                    </w:r>
                  </w:p>
                </w:tc>
              </w:tr>
            </w:tbl>
            <w:p w14:paraId="6CA0784E" w14:textId="77777777" w:rsidR="00D5521A" w:rsidRPr="00D5521A" w:rsidRDefault="00D5521A">
              <w:pPr>
                <w:divId w:val="743382812"/>
                <w:rPr>
                  <w:rFonts w:eastAsia="Times New Roman"/>
                  <w:lang w:val="en-GB"/>
                </w:rPr>
              </w:pPr>
            </w:p>
            <w:p w14:paraId="0008C5EF" w14:textId="14328DC1" w:rsidR="00D5521A" w:rsidRDefault="00D5521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A7535D" w14:textId="142348DF" w:rsidR="00A95392" w:rsidRPr="00184925" w:rsidRDefault="00FF1CAC" w:rsidP="00E73476">
      <w:pPr>
        <w:pStyle w:val="NormalWeb"/>
      </w:pPr>
      <w:r w:rsidRPr="00184925">
        <w:rPr>
          <w:rFonts w:ascii="Calibri" w:hAnsi="Calibri"/>
          <w:sz w:val="22"/>
        </w:rPr>
        <w:fldChar w:fldCharType="begin"/>
      </w:r>
      <w:r w:rsidRPr="00184925">
        <w:rPr>
          <w:rFonts w:ascii="Calibri" w:hAnsi="Calibri"/>
          <w:sz w:val="22"/>
        </w:rPr>
        <w:instrText xml:space="preserve"> ADDIN EN.REFLIST </w:instrText>
      </w:r>
      <w:r w:rsidRPr="00184925">
        <w:rPr>
          <w:rFonts w:ascii="Calibri" w:hAnsi="Calibri"/>
          <w:sz w:val="22"/>
        </w:rPr>
        <w:fldChar w:fldCharType="end"/>
      </w:r>
    </w:p>
    <w:sectPr w:rsidR="00A95392" w:rsidRPr="00184925" w:rsidSect="00513BF3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862F4" w14:textId="77777777" w:rsidR="00DA0914" w:rsidRDefault="00DA0914" w:rsidP="00DE7218">
      <w:pPr>
        <w:spacing w:after="0" w:line="240" w:lineRule="auto"/>
      </w:pPr>
      <w:r>
        <w:separator/>
      </w:r>
    </w:p>
  </w:endnote>
  <w:endnote w:type="continuationSeparator" w:id="0">
    <w:p w14:paraId="646487CF" w14:textId="77777777" w:rsidR="00DA0914" w:rsidRDefault="00DA0914" w:rsidP="00DE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20BCC" w14:textId="77777777" w:rsidR="003809DC" w:rsidRDefault="003809DC" w:rsidP="009C73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D75E1C" w14:textId="77777777" w:rsidR="003809DC" w:rsidRDefault="003809DC" w:rsidP="00513B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B90FB" w14:textId="44AB409D" w:rsidR="003809DC" w:rsidRDefault="003809DC" w:rsidP="00DE721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-1958100077"/>
      <w:docPartObj>
        <w:docPartGallery w:val="Page Numbers (Bottom of Page)"/>
        <w:docPartUnique/>
      </w:docPartObj>
    </w:sdtPr>
    <w:sdtEndPr/>
    <w:sdtContent>
      <w:p w14:paraId="2E044A7D" w14:textId="33E030B2" w:rsidR="003809DC" w:rsidRPr="00B2443B" w:rsidRDefault="003809DC">
        <w:pPr>
          <w:pStyle w:val="Footer"/>
          <w:jc w:val="right"/>
          <w:rPr>
            <w:sz w:val="18"/>
            <w:szCs w:val="18"/>
          </w:rPr>
        </w:pPr>
        <w:r w:rsidRPr="00B2443B">
          <w:rPr>
            <w:sz w:val="18"/>
            <w:szCs w:val="18"/>
          </w:rPr>
          <w:tab/>
        </w:r>
        <w:r w:rsidRPr="00B2443B">
          <w:rPr>
            <w:sz w:val="18"/>
            <w:szCs w:val="18"/>
          </w:rPr>
          <w:fldChar w:fldCharType="begin"/>
        </w:r>
        <w:r w:rsidRPr="00B2443B">
          <w:rPr>
            <w:sz w:val="18"/>
            <w:szCs w:val="18"/>
          </w:rPr>
          <w:instrText xml:space="preserve"> PAGE   \* MERGEFORMAT </w:instrText>
        </w:r>
        <w:r w:rsidRPr="00B2443B">
          <w:rPr>
            <w:sz w:val="18"/>
            <w:szCs w:val="18"/>
          </w:rPr>
          <w:fldChar w:fldCharType="separate"/>
        </w:r>
        <w:r w:rsidR="006676FA">
          <w:rPr>
            <w:sz w:val="18"/>
            <w:szCs w:val="18"/>
          </w:rPr>
          <w:t>iv</w:t>
        </w:r>
        <w:r w:rsidRPr="00B2443B">
          <w:rPr>
            <w:sz w:val="18"/>
            <w:szCs w:val="18"/>
          </w:rPr>
          <w:fldChar w:fldCharType="end"/>
        </w:r>
      </w:p>
    </w:sdtContent>
  </w:sdt>
  <w:p w14:paraId="75AA7992" w14:textId="77777777" w:rsidR="003809DC" w:rsidRDefault="003809DC" w:rsidP="00DE7218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2601" w14:textId="77777777" w:rsidR="003809DC" w:rsidRDefault="003809D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14A1D" w14:textId="77777777" w:rsidR="003809DC" w:rsidRPr="00513BF3" w:rsidRDefault="003809DC" w:rsidP="009C7359">
    <w:pPr>
      <w:pStyle w:val="Footer"/>
      <w:framePr w:wrap="around" w:vAnchor="text" w:hAnchor="margin" w:xAlign="right" w:y="1"/>
      <w:rPr>
        <w:rStyle w:val="PageNumber"/>
        <w:sz w:val="16"/>
        <w:szCs w:val="16"/>
      </w:rPr>
    </w:pPr>
    <w:r w:rsidRPr="00513BF3">
      <w:rPr>
        <w:rStyle w:val="PageNumber"/>
        <w:sz w:val="16"/>
        <w:szCs w:val="16"/>
      </w:rPr>
      <w:fldChar w:fldCharType="begin"/>
    </w:r>
    <w:r w:rsidRPr="00513BF3">
      <w:rPr>
        <w:rStyle w:val="PageNumber"/>
        <w:sz w:val="16"/>
        <w:szCs w:val="16"/>
      </w:rPr>
      <w:instrText xml:space="preserve">PAGE  </w:instrText>
    </w:r>
    <w:r w:rsidRPr="00513BF3">
      <w:rPr>
        <w:rStyle w:val="PageNumber"/>
        <w:sz w:val="16"/>
        <w:szCs w:val="16"/>
      </w:rPr>
      <w:fldChar w:fldCharType="separate"/>
    </w:r>
    <w:r w:rsidR="006676FA">
      <w:rPr>
        <w:rStyle w:val="PageNumber"/>
        <w:sz w:val="16"/>
        <w:szCs w:val="16"/>
      </w:rPr>
      <w:t>4</w:t>
    </w:r>
    <w:r w:rsidRPr="00513BF3">
      <w:rPr>
        <w:rStyle w:val="PageNumber"/>
        <w:sz w:val="16"/>
        <w:szCs w:val="16"/>
      </w:rPr>
      <w:fldChar w:fldCharType="end"/>
    </w:r>
  </w:p>
  <w:p w14:paraId="0CC3A987" w14:textId="236E43AE" w:rsidR="003809DC" w:rsidRPr="00513BF3" w:rsidRDefault="003809DC" w:rsidP="00F30602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E634A" w14:textId="77777777" w:rsidR="00DA0914" w:rsidRDefault="00DA0914" w:rsidP="00DE7218">
      <w:pPr>
        <w:spacing w:after="0" w:line="240" w:lineRule="auto"/>
      </w:pPr>
      <w:r>
        <w:separator/>
      </w:r>
    </w:p>
  </w:footnote>
  <w:footnote w:type="continuationSeparator" w:id="0">
    <w:p w14:paraId="2F71DFD8" w14:textId="77777777" w:rsidR="00DA0914" w:rsidRDefault="00DA0914" w:rsidP="00DE7218">
      <w:pPr>
        <w:spacing w:after="0" w:line="240" w:lineRule="auto"/>
      </w:pPr>
      <w:r>
        <w:continuationSeparator/>
      </w:r>
    </w:p>
  </w:footnote>
  <w:footnote w:id="1">
    <w:p w14:paraId="562B5896" w14:textId="73AF48C3" w:rsidR="006379BF" w:rsidRDefault="006379B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REF _Ref89465176 \h </w:instrText>
      </w:r>
      <w:r>
        <w:fldChar w:fldCharType="separate"/>
      </w:r>
      <w:r>
        <w:t>Restrições de Intrigidad</w:t>
      </w:r>
      <w:r>
        <w:t>e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4231D" w14:textId="77777777" w:rsidR="003809DC" w:rsidRDefault="00380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D3C3197"/>
    <w:multiLevelType w:val="hybridMultilevel"/>
    <w:tmpl w:val="736ED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24D71"/>
    <w:multiLevelType w:val="hybridMultilevel"/>
    <w:tmpl w:val="330CC4C4"/>
    <w:lvl w:ilvl="0" w:tplc="067C128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86F04"/>
    <w:multiLevelType w:val="hybridMultilevel"/>
    <w:tmpl w:val="87FA1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674DE"/>
    <w:multiLevelType w:val="hybridMultilevel"/>
    <w:tmpl w:val="74A2E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971B9"/>
    <w:multiLevelType w:val="hybridMultilevel"/>
    <w:tmpl w:val="4C328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C20BD"/>
    <w:multiLevelType w:val="hybridMultilevel"/>
    <w:tmpl w:val="551A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94DC0"/>
    <w:multiLevelType w:val="hybridMultilevel"/>
    <w:tmpl w:val="1C10E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E18A7"/>
    <w:multiLevelType w:val="hybridMultilevel"/>
    <w:tmpl w:val="9F04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Gen Psyc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0fxzwvsnv920kees0apvde8repwd2wfpeee&quot;&gt;programacao&lt;record-ids&gt;&lt;item&gt;1&lt;/item&gt;&lt;item&gt;2&lt;/item&gt;&lt;item&gt;3&lt;/item&gt;&lt;/record-ids&gt;&lt;/item&gt;&lt;/Libraries&gt;"/>
  </w:docVars>
  <w:rsids>
    <w:rsidRoot w:val="00C66087"/>
    <w:rsid w:val="00007FE4"/>
    <w:rsid w:val="000143A8"/>
    <w:rsid w:val="0001497B"/>
    <w:rsid w:val="000154CA"/>
    <w:rsid w:val="000426A5"/>
    <w:rsid w:val="00047366"/>
    <w:rsid w:val="00052DFD"/>
    <w:rsid w:val="0006256C"/>
    <w:rsid w:val="00063EE4"/>
    <w:rsid w:val="0007098F"/>
    <w:rsid w:val="00077D1D"/>
    <w:rsid w:val="00094FE5"/>
    <w:rsid w:val="00097EE4"/>
    <w:rsid w:val="000A6005"/>
    <w:rsid w:val="000A6D4A"/>
    <w:rsid w:val="000C3BB0"/>
    <w:rsid w:val="000C61E9"/>
    <w:rsid w:val="000D0158"/>
    <w:rsid w:val="000D486B"/>
    <w:rsid w:val="000D6E54"/>
    <w:rsid w:val="000E2CD7"/>
    <w:rsid w:val="000F441D"/>
    <w:rsid w:val="00114630"/>
    <w:rsid w:val="00122CA0"/>
    <w:rsid w:val="001243B8"/>
    <w:rsid w:val="00135800"/>
    <w:rsid w:val="00140823"/>
    <w:rsid w:val="00154D4B"/>
    <w:rsid w:val="00163FF2"/>
    <w:rsid w:val="00177A39"/>
    <w:rsid w:val="00182991"/>
    <w:rsid w:val="0018404A"/>
    <w:rsid w:val="00184925"/>
    <w:rsid w:val="0019106B"/>
    <w:rsid w:val="00193FF1"/>
    <w:rsid w:val="001958FB"/>
    <w:rsid w:val="001B012C"/>
    <w:rsid w:val="001C03EE"/>
    <w:rsid w:val="001C149F"/>
    <w:rsid w:val="001C1A3F"/>
    <w:rsid w:val="001E6E01"/>
    <w:rsid w:val="00206E9F"/>
    <w:rsid w:val="00207B78"/>
    <w:rsid w:val="002158D1"/>
    <w:rsid w:val="00227711"/>
    <w:rsid w:val="00234802"/>
    <w:rsid w:val="00242C7C"/>
    <w:rsid w:val="00251394"/>
    <w:rsid w:val="00265216"/>
    <w:rsid w:val="00282BA1"/>
    <w:rsid w:val="0029138C"/>
    <w:rsid w:val="002A2A41"/>
    <w:rsid w:val="002B3122"/>
    <w:rsid w:val="002B63EE"/>
    <w:rsid w:val="002C0392"/>
    <w:rsid w:val="002C683D"/>
    <w:rsid w:val="002D1765"/>
    <w:rsid w:val="002F647C"/>
    <w:rsid w:val="00301301"/>
    <w:rsid w:val="00304BFE"/>
    <w:rsid w:val="0031211F"/>
    <w:rsid w:val="00314B2E"/>
    <w:rsid w:val="00320B15"/>
    <w:rsid w:val="00326C8E"/>
    <w:rsid w:val="0032781B"/>
    <w:rsid w:val="00331027"/>
    <w:rsid w:val="0033228B"/>
    <w:rsid w:val="003327F6"/>
    <w:rsid w:val="003718AF"/>
    <w:rsid w:val="00373284"/>
    <w:rsid w:val="003809DC"/>
    <w:rsid w:val="003840B8"/>
    <w:rsid w:val="003A052F"/>
    <w:rsid w:val="003B19A9"/>
    <w:rsid w:val="003C266A"/>
    <w:rsid w:val="003D2ED8"/>
    <w:rsid w:val="003D427C"/>
    <w:rsid w:val="003D64C4"/>
    <w:rsid w:val="003F52B6"/>
    <w:rsid w:val="00414080"/>
    <w:rsid w:val="0042248F"/>
    <w:rsid w:val="00431AC4"/>
    <w:rsid w:val="00431C10"/>
    <w:rsid w:val="004C4792"/>
    <w:rsid w:val="004D0139"/>
    <w:rsid w:val="004F24BB"/>
    <w:rsid w:val="004F615B"/>
    <w:rsid w:val="00506497"/>
    <w:rsid w:val="00513BF3"/>
    <w:rsid w:val="00522218"/>
    <w:rsid w:val="00523D1F"/>
    <w:rsid w:val="00524298"/>
    <w:rsid w:val="00526C13"/>
    <w:rsid w:val="005504BD"/>
    <w:rsid w:val="00556BF4"/>
    <w:rsid w:val="005627EF"/>
    <w:rsid w:val="005812CC"/>
    <w:rsid w:val="005B3F42"/>
    <w:rsid w:val="005C63E3"/>
    <w:rsid w:val="005D6DD7"/>
    <w:rsid w:val="005D7119"/>
    <w:rsid w:val="005E4845"/>
    <w:rsid w:val="00605D16"/>
    <w:rsid w:val="006351FD"/>
    <w:rsid w:val="006379BF"/>
    <w:rsid w:val="00656F4C"/>
    <w:rsid w:val="00663F37"/>
    <w:rsid w:val="00664417"/>
    <w:rsid w:val="006676FA"/>
    <w:rsid w:val="00677844"/>
    <w:rsid w:val="00680B9A"/>
    <w:rsid w:val="00686694"/>
    <w:rsid w:val="006922D4"/>
    <w:rsid w:val="006A0DFF"/>
    <w:rsid w:val="006A5025"/>
    <w:rsid w:val="006A5043"/>
    <w:rsid w:val="006B1B43"/>
    <w:rsid w:val="006D4436"/>
    <w:rsid w:val="0070639B"/>
    <w:rsid w:val="0071329F"/>
    <w:rsid w:val="0071678B"/>
    <w:rsid w:val="00716AB6"/>
    <w:rsid w:val="0072020A"/>
    <w:rsid w:val="00721261"/>
    <w:rsid w:val="0073090D"/>
    <w:rsid w:val="00734A5C"/>
    <w:rsid w:val="00742B6F"/>
    <w:rsid w:val="0076732F"/>
    <w:rsid w:val="00771D87"/>
    <w:rsid w:val="0077725D"/>
    <w:rsid w:val="00780DE5"/>
    <w:rsid w:val="00791567"/>
    <w:rsid w:val="00796E59"/>
    <w:rsid w:val="007A68EA"/>
    <w:rsid w:val="007B04E8"/>
    <w:rsid w:val="007B429D"/>
    <w:rsid w:val="007C4929"/>
    <w:rsid w:val="007C73DA"/>
    <w:rsid w:val="007C77B7"/>
    <w:rsid w:val="007F340B"/>
    <w:rsid w:val="008324A5"/>
    <w:rsid w:val="0085205A"/>
    <w:rsid w:val="008770D5"/>
    <w:rsid w:val="00880023"/>
    <w:rsid w:val="008810B7"/>
    <w:rsid w:val="00893BEB"/>
    <w:rsid w:val="00893C16"/>
    <w:rsid w:val="008A1F3C"/>
    <w:rsid w:val="008A3568"/>
    <w:rsid w:val="008B0AB7"/>
    <w:rsid w:val="008B3591"/>
    <w:rsid w:val="008B4B7D"/>
    <w:rsid w:val="008D3D25"/>
    <w:rsid w:val="009217AA"/>
    <w:rsid w:val="00922A1B"/>
    <w:rsid w:val="00924927"/>
    <w:rsid w:val="00925A0B"/>
    <w:rsid w:val="0093079B"/>
    <w:rsid w:val="00932C8B"/>
    <w:rsid w:val="00933B02"/>
    <w:rsid w:val="00942196"/>
    <w:rsid w:val="00964624"/>
    <w:rsid w:val="009654B3"/>
    <w:rsid w:val="00967744"/>
    <w:rsid w:val="00971801"/>
    <w:rsid w:val="009734D2"/>
    <w:rsid w:val="00997EA2"/>
    <w:rsid w:val="009A33CF"/>
    <w:rsid w:val="009A59D6"/>
    <w:rsid w:val="009C3AE1"/>
    <w:rsid w:val="009C7359"/>
    <w:rsid w:val="00A03C69"/>
    <w:rsid w:val="00A03EC8"/>
    <w:rsid w:val="00A21C83"/>
    <w:rsid w:val="00A22264"/>
    <w:rsid w:val="00A3695C"/>
    <w:rsid w:val="00A4355E"/>
    <w:rsid w:val="00A47846"/>
    <w:rsid w:val="00A67C6C"/>
    <w:rsid w:val="00A7628B"/>
    <w:rsid w:val="00A810D5"/>
    <w:rsid w:val="00A8151B"/>
    <w:rsid w:val="00A86C1A"/>
    <w:rsid w:val="00A90410"/>
    <w:rsid w:val="00A95177"/>
    <w:rsid w:val="00A95392"/>
    <w:rsid w:val="00AA142B"/>
    <w:rsid w:val="00AA1889"/>
    <w:rsid w:val="00AB3D57"/>
    <w:rsid w:val="00AC3C8F"/>
    <w:rsid w:val="00B153F5"/>
    <w:rsid w:val="00B2443B"/>
    <w:rsid w:val="00B3536A"/>
    <w:rsid w:val="00B43523"/>
    <w:rsid w:val="00B54EB8"/>
    <w:rsid w:val="00B5539C"/>
    <w:rsid w:val="00B55C01"/>
    <w:rsid w:val="00B612FC"/>
    <w:rsid w:val="00B67C3B"/>
    <w:rsid w:val="00B7032C"/>
    <w:rsid w:val="00B77089"/>
    <w:rsid w:val="00B82FA5"/>
    <w:rsid w:val="00B86F60"/>
    <w:rsid w:val="00B94A68"/>
    <w:rsid w:val="00BB794F"/>
    <w:rsid w:val="00BC6160"/>
    <w:rsid w:val="00BC72C3"/>
    <w:rsid w:val="00BD0DFA"/>
    <w:rsid w:val="00BE27A6"/>
    <w:rsid w:val="00BF1C03"/>
    <w:rsid w:val="00C057C4"/>
    <w:rsid w:val="00C216E5"/>
    <w:rsid w:val="00C25BF5"/>
    <w:rsid w:val="00C26353"/>
    <w:rsid w:val="00C3412E"/>
    <w:rsid w:val="00C34718"/>
    <w:rsid w:val="00C37128"/>
    <w:rsid w:val="00C51BDC"/>
    <w:rsid w:val="00C52E63"/>
    <w:rsid w:val="00C543C9"/>
    <w:rsid w:val="00C63A45"/>
    <w:rsid w:val="00C649D5"/>
    <w:rsid w:val="00C66087"/>
    <w:rsid w:val="00C71A6E"/>
    <w:rsid w:val="00C733BE"/>
    <w:rsid w:val="00C75C25"/>
    <w:rsid w:val="00C76963"/>
    <w:rsid w:val="00C83ACB"/>
    <w:rsid w:val="00C92FA0"/>
    <w:rsid w:val="00CA3DA1"/>
    <w:rsid w:val="00CB6505"/>
    <w:rsid w:val="00CC3F4E"/>
    <w:rsid w:val="00CC7DBD"/>
    <w:rsid w:val="00CE45D9"/>
    <w:rsid w:val="00CE690D"/>
    <w:rsid w:val="00D1363F"/>
    <w:rsid w:val="00D16BD0"/>
    <w:rsid w:val="00D260E6"/>
    <w:rsid w:val="00D52C4C"/>
    <w:rsid w:val="00D52D19"/>
    <w:rsid w:val="00D5521A"/>
    <w:rsid w:val="00D574F0"/>
    <w:rsid w:val="00D61533"/>
    <w:rsid w:val="00D84B4B"/>
    <w:rsid w:val="00D9012F"/>
    <w:rsid w:val="00D9137A"/>
    <w:rsid w:val="00D937E0"/>
    <w:rsid w:val="00D96286"/>
    <w:rsid w:val="00DA0914"/>
    <w:rsid w:val="00DA6E1E"/>
    <w:rsid w:val="00DA7974"/>
    <w:rsid w:val="00DB3960"/>
    <w:rsid w:val="00DB550E"/>
    <w:rsid w:val="00DB5EE7"/>
    <w:rsid w:val="00DC3EBB"/>
    <w:rsid w:val="00DC5F28"/>
    <w:rsid w:val="00DE7218"/>
    <w:rsid w:val="00DF05FC"/>
    <w:rsid w:val="00DF0AFC"/>
    <w:rsid w:val="00E0406A"/>
    <w:rsid w:val="00E11A69"/>
    <w:rsid w:val="00E13085"/>
    <w:rsid w:val="00E1444E"/>
    <w:rsid w:val="00E22486"/>
    <w:rsid w:val="00E4776F"/>
    <w:rsid w:val="00E56A8C"/>
    <w:rsid w:val="00E65E3A"/>
    <w:rsid w:val="00E72A56"/>
    <w:rsid w:val="00E73476"/>
    <w:rsid w:val="00E840B1"/>
    <w:rsid w:val="00E90CEC"/>
    <w:rsid w:val="00EB28AA"/>
    <w:rsid w:val="00EB4F10"/>
    <w:rsid w:val="00F01F72"/>
    <w:rsid w:val="00F06678"/>
    <w:rsid w:val="00F10035"/>
    <w:rsid w:val="00F30602"/>
    <w:rsid w:val="00F54FA7"/>
    <w:rsid w:val="00F6783C"/>
    <w:rsid w:val="00F8075F"/>
    <w:rsid w:val="00F87E1F"/>
    <w:rsid w:val="00F94B1A"/>
    <w:rsid w:val="00F96C67"/>
    <w:rsid w:val="00F97448"/>
    <w:rsid w:val="00FA0DF4"/>
    <w:rsid w:val="00FB4304"/>
    <w:rsid w:val="00FC175A"/>
    <w:rsid w:val="00FC48BD"/>
    <w:rsid w:val="00FE4DD9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6F22049"/>
  <w15:docId w15:val="{2F99AE5E-6BA1-E844-9098-CB78EFA7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61"/>
    <w:pPr>
      <w:spacing w:after="120"/>
      <w:jc w:val="both"/>
    </w:pPr>
    <w:rPr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106B"/>
    <w:pPr>
      <w:keepNext/>
      <w:keepLines/>
      <w:numPr>
        <w:numId w:val="1"/>
      </w:numPr>
      <w:spacing w:before="360" w:after="60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3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3B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1261"/>
    <w:pPr>
      <w:spacing w:before="240" w:after="480"/>
      <w:jc w:val="left"/>
    </w:pPr>
    <w:rPr>
      <w:rFonts w:asciiTheme="majorHAnsi" w:hAnsiTheme="majorHAnsi"/>
      <w:b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21261"/>
    <w:rPr>
      <w:rFonts w:asciiTheme="majorHAnsi" w:hAnsiTheme="majorHAnsi"/>
      <w:b/>
      <w:noProof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218"/>
  </w:style>
  <w:style w:type="paragraph" w:styleId="Footer">
    <w:name w:val="footer"/>
    <w:basedOn w:val="Normal"/>
    <w:link w:val="FooterCha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218"/>
  </w:style>
  <w:style w:type="character" w:customStyle="1" w:styleId="Heading1Char">
    <w:name w:val="Heading 1 Char"/>
    <w:basedOn w:val="DefaultParagraphFont"/>
    <w:link w:val="Heading1"/>
    <w:uiPriority w:val="9"/>
    <w:rsid w:val="0019106B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customStyle="1" w:styleId="Texto">
    <w:name w:val="Texto"/>
    <w:basedOn w:val="Normal"/>
    <w:link w:val="TextoCarcter"/>
    <w:autoRedefine/>
    <w:qFormat/>
    <w:rsid w:val="00A810D5"/>
    <w:pPr>
      <w:spacing w:before="120" w:after="0"/>
    </w:pPr>
    <w:rPr>
      <w:b/>
    </w:rPr>
  </w:style>
  <w:style w:type="paragraph" w:styleId="NormalWeb">
    <w:name w:val="Normal (Web)"/>
    <w:basedOn w:val="Normal"/>
    <w:uiPriority w:val="99"/>
    <w:unhideWhenUsed/>
    <w:rsid w:val="00A95392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TextoCarcter">
    <w:name w:val="Texto Carácter"/>
    <w:basedOn w:val="DefaultParagraphFont"/>
    <w:link w:val="Texto"/>
    <w:rsid w:val="00A810D5"/>
    <w:rPr>
      <w:b/>
      <w:noProof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A95392"/>
  </w:style>
  <w:style w:type="table" w:styleId="TableGrid">
    <w:name w:val="Table Grid"/>
    <w:basedOn w:val="TableNormal"/>
    <w:uiPriority w:val="59"/>
    <w:rsid w:val="0006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676FA"/>
    <w:pPr>
      <w:spacing w:line="240" w:lineRule="auto"/>
      <w:jc w:val="center"/>
    </w:pPr>
    <w:rPr>
      <w:color w:val="000000" w:themeColor="text1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52D19"/>
    <w:rPr>
      <w:color w:val="808080"/>
    </w:rPr>
  </w:style>
  <w:style w:type="paragraph" w:customStyle="1" w:styleId="Expresso">
    <w:name w:val="Expressão"/>
    <w:basedOn w:val="Texto"/>
    <w:link w:val="ExpressoChar"/>
    <w:autoRedefine/>
    <w:qFormat/>
    <w:rsid w:val="00047366"/>
    <w:pPr>
      <w:tabs>
        <w:tab w:val="right" w:pos="1440"/>
        <w:tab w:val="right" w:pos="8505"/>
      </w:tabs>
      <w:jc w:val="center"/>
    </w:pPr>
  </w:style>
  <w:style w:type="paragraph" w:customStyle="1" w:styleId="Figura">
    <w:name w:val="Figura"/>
    <w:basedOn w:val="Texto"/>
    <w:link w:val="FiguraCarcter"/>
    <w:qFormat/>
    <w:rsid w:val="00E1444E"/>
    <w:pPr>
      <w:keepNext/>
      <w:jc w:val="center"/>
    </w:pPr>
  </w:style>
  <w:style w:type="character" w:customStyle="1" w:styleId="ExpressoChar">
    <w:name w:val="Expressão Char"/>
    <w:basedOn w:val="TextoCarcter"/>
    <w:link w:val="Expresso"/>
    <w:rsid w:val="00047366"/>
    <w:rPr>
      <w:b/>
      <w:noProof/>
      <w:sz w:val="24"/>
      <w:szCs w:val="24"/>
    </w:rPr>
  </w:style>
  <w:style w:type="paragraph" w:customStyle="1" w:styleId="Tabela">
    <w:name w:val="Tabela"/>
    <w:basedOn w:val="Texto"/>
    <w:link w:val="TabelaCarcter"/>
    <w:qFormat/>
    <w:rsid w:val="0019106B"/>
    <w:pPr>
      <w:jc w:val="center"/>
    </w:pPr>
    <w:rPr>
      <w:bCs/>
      <w:sz w:val="22"/>
      <w:szCs w:val="22"/>
    </w:rPr>
  </w:style>
  <w:style w:type="character" w:customStyle="1" w:styleId="FiguraCarcter">
    <w:name w:val="Figura Carácter"/>
    <w:basedOn w:val="TextoCarcter"/>
    <w:link w:val="Figura"/>
    <w:rsid w:val="00E1444E"/>
    <w:rPr>
      <w:b/>
      <w:noProof/>
      <w:sz w:val="24"/>
      <w:szCs w:val="24"/>
    </w:rPr>
  </w:style>
  <w:style w:type="paragraph" w:customStyle="1" w:styleId="Programa">
    <w:name w:val="Programa"/>
    <w:basedOn w:val="Normal"/>
    <w:link w:val="ProgramaCarcter"/>
    <w:qFormat/>
    <w:rsid w:val="000154CA"/>
    <w:pPr>
      <w:spacing w:after="0" w:line="324" w:lineRule="auto"/>
      <w:ind w:firstLine="284"/>
    </w:pPr>
    <w:rPr>
      <w:rFonts w:ascii="Courier New" w:hAnsi="Courier New" w:cs="Courier New"/>
      <w:sz w:val="16"/>
      <w:szCs w:val="16"/>
    </w:rPr>
  </w:style>
  <w:style w:type="character" w:customStyle="1" w:styleId="TabelaCarcter">
    <w:name w:val="Tabela Carácter"/>
    <w:basedOn w:val="TextoCarcter"/>
    <w:link w:val="Tabela"/>
    <w:rsid w:val="0019106B"/>
    <w:rPr>
      <w:b/>
      <w:bCs/>
      <w:noProof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7098F"/>
    <w:pPr>
      <w:spacing w:after="100"/>
    </w:pPr>
  </w:style>
  <w:style w:type="character" w:customStyle="1" w:styleId="ProgramaCarcter">
    <w:name w:val="Programa Carácter"/>
    <w:basedOn w:val="DefaultParagraphFont"/>
    <w:link w:val="Programa"/>
    <w:rsid w:val="000154CA"/>
    <w:rPr>
      <w:rFonts w:ascii="Courier New" w:hAnsi="Courier New" w:cs="Courier New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098F"/>
    <w:rPr>
      <w:color w:val="0000FF" w:themeColor="hyperlink"/>
      <w:u w:val="single"/>
    </w:rPr>
  </w:style>
  <w:style w:type="paragraph" w:customStyle="1" w:styleId="Ttulondice">
    <w:name w:val="Título Índice"/>
    <w:basedOn w:val="Normal"/>
    <w:link w:val="TtulondiceCarcter"/>
    <w:qFormat/>
    <w:rsid w:val="0019106B"/>
    <w:pPr>
      <w:spacing w:before="480" w:after="600"/>
    </w:pPr>
    <w:rPr>
      <w:rFonts w:asciiTheme="majorHAnsi" w:hAnsiTheme="majorHAnsi"/>
      <w:b/>
      <w:bCs/>
      <w:sz w:val="32"/>
      <w:szCs w:val="32"/>
    </w:rPr>
  </w:style>
  <w:style w:type="character" w:customStyle="1" w:styleId="TtulondiceCarcter">
    <w:name w:val="Título Índice Carácter"/>
    <w:basedOn w:val="Heading1Char"/>
    <w:link w:val="Ttulondice"/>
    <w:rsid w:val="0019106B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FA0DF4"/>
    <w:pPr>
      <w:spacing w:after="0" w:line="240" w:lineRule="auto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0DF4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5D7119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B2443B"/>
  </w:style>
  <w:style w:type="paragraph" w:customStyle="1" w:styleId="EndNoteBibliographyTitle">
    <w:name w:val="EndNote Bibliography Title"/>
    <w:basedOn w:val="Normal"/>
    <w:rsid w:val="00FF1CAC"/>
    <w:pPr>
      <w:spacing w:after="0"/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FF1CAC"/>
    <w:pPr>
      <w:spacing w:line="240" w:lineRule="auto"/>
    </w:pPr>
    <w:rPr>
      <w:rFonts w:ascii="Times New Roman" w:hAnsi="Times New Roman"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FB4304"/>
    <w:pPr>
      <w:ind w:left="440" w:hanging="440"/>
    </w:pPr>
  </w:style>
  <w:style w:type="paragraph" w:styleId="ListParagraph">
    <w:name w:val="List Paragraph"/>
    <w:basedOn w:val="Normal"/>
    <w:uiPriority w:val="34"/>
    <w:qFormat/>
    <w:rsid w:val="00721261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19106B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19106B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19106B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19106B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19106B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19106B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19106B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19106B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19106B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19106B"/>
  </w:style>
  <w:style w:type="character" w:customStyle="1" w:styleId="Heading2Char">
    <w:name w:val="Heading 2 Char"/>
    <w:basedOn w:val="DefaultParagraphFont"/>
    <w:link w:val="Heading2"/>
    <w:uiPriority w:val="9"/>
    <w:rsid w:val="007B429D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39B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D176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176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Rem</b:Tag>
    <b:SourceType>DocumentFromInternetSite</b:SourceType>
    <b:Guid>{CD5F1E92-A7A2-4A8F-A75A-75B92A0F6660}</b:Guid>
    <b:Title>Trabalho prático v1.00</b:Title>
    <b:URL>https://2122moodle.isel.pt/pluginfile.php/1108507/mod_resource/content/10/TrabalhoSI2-2122I.pdf</b:URL>
    <b:Author>
      <b:Author>
        <b:Corporate>Remédios, Afonso; Datia, Nuno;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3BA1A6F-FC8C-4B16-B68D-45426B681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15</Pages>
  <Words>1196</Words>
  <Characters>6822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vitor</dc:creator>
  <cp:lastModifiedBy>Tiago Silva</cp:lastModifiedBy>
  <cp:revision>167</cp:revision>
  <cp:lastPrinted>2017-03-15T11:40:00Z</cp:lastPrinted>
  <dcterms:created xsi:type="dcterms:W3CDTF">2017-03-15T11:40:00Z</dcterms:created>
  <dcterms:modified xsi:type="dcterms:W3CDTF">2021-12-03T23:30:00Z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vsilva@deetc.isel.ipl.pt@www.mendeley.com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