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4D023A" w14:paraId="55E2ADB9" w14:textId="77777777" w:rsidTr="00743E60">
        <w:trPr>
          <w:trHeight w:val="57"/>
          <w:jc w:val="center"/>
        </w:trPr>
        <w:tc>
          <w:tcPr>
            <w:tcW w:w="2127" w:type="dxa"/>
            <w:shd w:val="clear" w:color="auto" w:fill="auto"/>
            <w:vAlign w:val="center"/>
          </w:tcPr>
          <w:p w14:paraId="6D0D74E2" w14:textId="77777777" w:rsidR="004D023A" w:rsidRDefault="004D023A">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7E7CE59C" w:rsidR="004D023A" w:rsidRDefault="00DD716B">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sample.patient_name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4D023A" w:rsidRDefault="004D023A">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44D068F5" w:rsidR="004D023A" w:rsidRDefault="00DD716B">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sample.gender</w:t>
            </w:r>
            <w:proofErr w:type="spellEnd"/>
            <w:r w:rsidRPr="00DD716B">
              <w:rPr>
                <w:rFonts w:ascii="宋体" w:hAnsi="宋体"/>
                <w:bCs/>
                <w:color w:val="0D0D0D" w:themeColor="text1" w:themeTint="F2"/>
                <w:sz w:val="24"/>
                <w:szCs w:val="24"/>
              </w:rPr>
              <w:t>}}</w:t>
            </w:r>
          </w:p>
        </w:tc>
        <w:tc>
          <w:tcPr>
            <w:tcW w:w="1604" w:type="dxa"/>
            <w:vAlign w:val="center"/>
          </w:tcPr>
          <w:p w14:paraId="1D4B6D86" w14:textId="519822AE" w:rsidR="004D023A" w:rsidRDefault="004D023A">
            <w:pPr>
              <w:spacing w:before="80" w:after="80"/>
              <w:jc w:val="left"/>
              <w:rPr>
                <w:rFonts w:ascii="宋体" w:hAnsi="宋体"/>
                <w:bCs/>
                <w:color w:val="0D0D0D" w:themeColor="text1" w:themeTint="F2"/>
                <w:sz w:val="24"/>
                <w:szCs w:val="24"/>
              </w:rPr>
            </w:pPr>
            <w:r w:rsidRPr="00743E60">
              <w:rPr>
                <w:rFonts w:ascii="宋体" w:hAnsi="宋体" w:hint="eastAsia"/>
                <w:b/>
                <w:color w:val="000000" w:themeColor="text1"/>
                <w:spacing w:val="241"/>
                <w:kern w:val="0"/>
                <w:sz w:val="24"/>
                <w:szCs w:val="24"/>
                <w:fitText w:val="964" w:id="-784687103"/>
              </w:rPr>
              <w:t>年</w:t>
            </w:r>
            <w:r w:rsidRPr="00743E60">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20523704" w:rsidR="004D023A" w:rsidRDefault="00DD716B">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4D023A"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4D023A" w:rsidRDefault="004D023A" w:rsidP="004D023A">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FE986EA" w:rsidR="004D023A" w:rsidRDefault="00DD716B" w:rsidP="004D023A">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r w:rsidRPr="00DD716B">
              <w:rPr>
                <w:rFonts w:ascii="宋体" w:hAnsi="宋体"/>
                <w:bCs/>
                <w:color w:val="000000" w:themeColor="text1"/>
                <w:sz w:val="24"/>
                <w:szCs w:val="24"/>
              </w:rPr>
              <w:t>sample.outpatient_hospitalization_no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4D023A" w:rsidRDefault="004D023A" w:rsidP="004D023A">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420C168D" w:rsidR="004D023A" w:rsidRDefault="00DD716B" w:rsidP="004D023A">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w:t>
            </w:r>
            <w:r w:rsidR="00FB0FB7" w:rsidRPr="00FB0FB7">
              <w:rPr>
                <w:rFonts w:ascii="宋体" w:hAnsi="宋体"/>
                <w:bCs/>
                <w:color w:val="0D0D0D" w:themeColor="text1" w:themeTint="F2"/>
                <w:sz w:val="24"/>
                <w:szCs w:val="24"/>
              </w:rPr>
              <w:t>receive_data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4D023A" w:rsidRDefault="004D023A" w:rsidP="004D023A">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4BBE4509" w:rsidR="004D023A" w:rsidRDefault="00DD716B" w:rsidP="004D023A">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sample.analysis_date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949"/>
      </w:tblGrid>
      <w:tr w:rsidR="00CC7BD9" w:rsidRPr="000F260D" w14:paraId="28BF1F70" w14:textId="77777777" w:rsidTr="002442F7">
        <w:tc>
          <w:tcPr>
            <w:tcW w:w="5245" w:type="dxa"/>
          </w:tcPr>
          <w:p w14:paraId="0B71790D" w14:textId="481095A3"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hint="eastAsia"/>
                <w:b/>
                <w:sz w:val="24"/>
                <w:szCs w:val="24"/>
              </w:rPr>
              <w:t>检测项目</w:t>
            </w:r>
            <w:r w:rsidRPr="00013F73">
              <w:rPr>
                <w:rFonts w:ascii="Times New Roman" w:hAnsi="Times New Roman" w:hint="eastAsia"/>
                <w:sz w:val="24"/>
                <w:szCs w:val="24"/>
              </w:rPr>
              <w:t>：</w:t>
            </w:r>
            <w:r w:rsidR="004C3A5F" w:rsidRPr="00013F73">
              <w:rPr>
                <w:rFonts w:ascii="Times New Roman" w:hAnsi="Times New Roman" w:hint="eastAsia"/>
                <w:sz w:val="24"/>
                <w:szCs w:val="24"/>
              </w:rPr>
              <w:t>遗传性</w:t>
            </w:r>
            <w:r w:rsidR="004C3A5F" w:rsidRPr="00013F73">
              <w:rPr>
                <w:rFonts w:ascii="Times New Roman" w:hAnsi="Times New Roman"/>
                <w:i/>
                <w:iCs/>
                <w:sz w:val="24"/>
                <w:szCs w:val="24"/>
              </w:rPr>
              <w:t>BRCA1</w:t>
            </w:r>
            <w:r w:rsidR="004C3A5F" w:rsidRPr="00013F73">
              <w:rPr>
                <w:rFonts w:ascii="Times New Roman" w:hAnsi="Times New Roman" w:hint="eastAsia"/>
                <w:sz w:val="24"/>
                <w:szCs w:val="24"/>
              </w:rPr>
              <w:t>和</w:t>
            </w:r>
            <w:r w:rsidR="004C3A5F" w:rsidRPr="00013F73">
              <w:rPr>
                <w:rFonts w:ascii="Times New Roman" w:hAnsi="Times New Roman"/>
                <w:i/>
                <w:iCs/>
                <w:sz w:val="24"/>
                <w:szCs w:val="24"/>
              </w:rPr>
              <w:t>BRCA2</w:t>
            </w:r>
            <w:r w:rsidR="004C3A5F" w:rsidRPr="00013F73">
              <w:rPr>
                <w:rFonts w:ascii="Times New Roman" w:hAnsi="Times New Roman" w:hint="eastAsia"/>
                <w:sz w:val="24"/>
                <w:szCs w:val="24"/>
              </w:rPr>
              <w:t>基因变异测序（</w:t>
            </w:r>
            <w:r w:rsidR="004C3A5F" w:rsidRPr="00013F73">
              <w:rPr>
                <w:rFonts w:ascii="Times New Roman" w:hAnsi="Times New Roman"/>
                <w:sz w:val="24"/>
                <w:szCs w:val="24"/>
              </w:rPr>
              <w:t>NGS</w:t>
            </w:r>
            <w:r w:rsidR="004C3A5F" w:rsidRPr="00013F73">
              <w:rPr>
                <w:rFonts w:ascii="Times New Roman" w:hAnsi="Times New Roman" w:hint="eastAsia"/>
                <w:sz w:val="24"/>
                <w:szCs w:val="24"/>
              </w:rPr>
              <w:t>）</w:t>
            </w:r>
          </w:p>
        </w:tc>
        <w:tc>
          <w:tcPr>
            <w:tcW w:w="4949" w:type="dxa"/>
          </w:tcPr>
          <w:p w14:paraId="1B3DB114" w14:textId="77777777" w:rsidR="00CC7BD9" w:rsidRPr="00013F73" w:rsidRDefault="00CC7BD9" w:rsidP="002442F7">
            <w:pPr>
              <w:spacing w:line="400" w:lineRule="exact"/>
              <w:ind w:left="1084" w:hangingChars="450" w:hanging="1084"/>
              <w:rPr>
                <w:rFonts w:ascii="Times New Roman" w:hAnsi="Times New Roman"/>
                <w:b/>
                <w:bCs/>
                <w:sz w:val="24"/>
                <w:szCs w:val="24"/>
              </w:rPr>
            </w:pPr>
            <w:r w:rsidRPr="00013F73">
              <w:rPr>
                <w:rFonts w:ascii="Times New Roman" w:hAnsi="Times New Roman" w:hint="eastAsia"/>
                <w:b/>
                <w:bCs/>
                <w:sz w:val="24"/>
                <w:szCs w:val="24"/>
              </w:rPr>
              <w:t>检测目的：</w:t>
            </w:r>
            <w:r w:rsidRPr="00013F73">
              <w:rPr>
                <w:rFonts w:ascii="Times New Roman" w:hAnsi="Times New Roman"/>
                <w:sz w:val="24"/>
                <w:szCs w:val="24"/>
              </w:rPr>
              <w:t>/</w:t>
            </w:r>
          </w:p>
        </w:tc>
      </w:tr>
      <w:tr w:rsidR="00CC7BD9" w:rsidRPr="000F260D" w14:paraId="7E673014" w14:textId="77777777" w:rsidTr="002442F7">
        <w:tc>
          <w:tcPr>
            <w:tcW w:w="5245" w:type="dxa"/>
          </w:tcPr>
          <w:p w14:paraId="4725D6FE" w14:textId="56A08E54" w:rsidR="00CC7BD9" w:rsidRPr="00013F73" w:rsidRDefault="00CC7BD9" w:rsidP="002442F7">
            <w:pPr>
              <w:spacing w:line="400" w:lineRule="exact"/>
              <w:rPr>
                <w:rFonts w:ascii="Times New Roman" w:hAnsi="Times New Roman"/>
                <w:b/>
                <w:sz w:val="24"/>
                <w:szCs w:val="24"/>
              </w:rPr>
            </w:pPr>
            <w:r w:rsidRPr="00013F73">
              <w:rPr>
                <w:rFonts w:ascii="Times New Roman" w:hAnsi="Times New Roman"/>
                <w:b/>
                <w:sz w:val="24"/>
                <w:szCs w:val="24"/>
              </w:rPr>
              <w:t>检测样本：</w:t>
            </w:r>
            <w:r w:rsidR="00FA1B44" w:rsidRPr="00013F73">
              <w:rPr>
                <w:rFonts w:ascii="Times New Roman" w:hAnsi="Times New Roman" w:hint="eastAsia"/>
                <w:bCs/>
                <w:sz w:val="24"/>
                <w:szCs w:val="24"/>
              </w:rPr>
              <w:t>血浆游离</w:t>
            </w:r>
            <w:r w:rsidR="00FA1B44" w:rsidRPr="00013F73">
              <w:rPr>
                <w:rFonts w:ascii="Times New Roman" w:hAnsi="Times New Roman"/>
                <w:bCs/>
                <w:sz w:val="24"/>
                <w:szCs w:val="24"/>
              </w:rPr>
              <w:t>DNA</w:t>
            </w:r>
          </w:p>
        </w:tc>
        <w:tc>
          <w:tcPr>
            <w:tcW w:w="4949" w:type="dxa"/>
          </w:tcPr>
          <w:p w14:paraId="11B596CF" w14:textId="77777777" w:rsidR="00CC7BD9" w:rsidRPr="00013F73" w:rsidRDefault="00CC7BD9" w:rsidP="002442F7">
            <w:pPr>
              <w:spacing w:line="400" w:lineRule="exact"/>
              <w:ind w:left="1205" w:hangingChars="500" w:hanging="1205"/>
              <w:rPr>
                <w:rFonts w:ascii="Times New Roman" w:hAnsi="Times New Roman"/>
                <w:sz w:val="24"/>
                <w:szCs w:val="24"/>
              </w:rPr>
            </w:pPr>
            <w:r w:rsidRPr="00013F73">
              <w:rPr>
                <w:rFonts w:ascii="Times New Roman" w:hAnsi="Times New Roman" w:hint="eastAsia"/>
                <w:b/>
                <w:sz w:val="24"/>
                <w:szCs w:val="24"/>
              </w:rPr>
              <w:t>检测基因变异位点及变异类型</w:t>
            </w:r>
            <w:r w:rsidRPr="00013F73">
              <w:rPr>
                <w:rFonts w:ascii="Times New Roman" w:hAnsi="Times New Roman" w:hint="eastAsia"/>
                <w:sz w:val="24"/>
                <w:szCs w:val="24"/>
              </w:rPr>
              <w:t>：详见附录</w:t>
            </w:r>
            <w:r w:rsidRPr="00013F73">
              <w:rPr>
                <w:rFonts w:ascii="Times New Roman" w:hAnsi="Times New Roman"/>
                <w:sz w:val="24"/>
                <w:szCs w:val="24"/>
              </w:rPr>
              <w:t>1</w:t>
            </w:r>
          </w:p>
        </w:tc>
      </w:tr>
      <w:tr w:rsidR="00CC7BD9" w:rsidRPr="000F260D" w14:paraId="7B49A2E0" w14:textId="77777777" w:rsidTr="002442F7">
        <w:tc>
          <w:tcPr>
            <w:tcW w:w="5245" w:type="dxa"/>
          </w:tcPr>
          <w:p w14:paraId="57AC67E6" w14:textId="77777777" w:rsidR="00CC7BD9" w:rsidRPr="00013F73" w:rsidRDefault="00CC7BD9" w:rsidP="002442F7">
            <w:pPr>
              <w:spacing w:line="400" w:lineRule="exact"/>
              <w:rPr>
                <w:rFonts w:ascii="Times New Roman" w:hAnsi="Times New Roman"/>
                <w:sz w:val="24"/>
                <w:szCs w:val="24"/>
              </w:rPr>
            </w:pPr>
            <w:r w:rsidRPr="00013F73">
              <w:rPr>
                <w:rFonts w:ascii="Times New Roman" w:hAnsi="Times New Roman" w:hint="eastAsia"/>
                <w:b/>
                <w:sz w:val="24"/>
                <w:szCs w:val="24"/>
              </w:rPr>
              <w:t>检测方法</w:t>
            </w:r>
            <w:r w:rsidRPr="00013F73">
              <w:rPr>
                <w:rFonts w:ascii="Times New Roman" w:hAnsi="Times New Roman" w:hint="eastAsia"/>
                <w:sz w:val="24"/>
                <w:szCs w:val="24"/>
              </w:rPr>
              <w:t>：杂交捕获建库</w:t>
            </w:r>
            <w:r w:rsidRPr="00013F73">
              <w:rPr>
                <w:rFonts w:ascii="Times New Roman" w:hAnsi="Times New Roman"/>
                <w:sz w:val="24"/>
                <w:szCs w:val="24"/>
              </w:rPr>
              <w:t>+</w:t>
            </w:r>
            <w:r w:rsidRPr="00013F73">
              <w:rPr>
                <w:rFonts w:ascii="Times New Roman" w:hAnsi="Times New Roman" w:hint="eastAsia"/>
                <w:sz w:val="24"/>
                <w:szCs w:val="24"/>
              </w:rPr>
              <w:t>可逆末端终止测序法</w:t>
            </w:r>
          </w:p>
        </w:tc>
        <w:tc>
          <w:tcPr>
            <w:tcW w:w="4949" w:type="dxa"/>
          </w:tcPr>
          <w:p w14:paraId="0C1ACD7B" w14:textId="100DACA9" w:rsidR="00CC7BD9" w:rsidRPr="00013F73" w:rsidRDefault="00CC7BD9" w:rsidP="009C4CE4">
            <w:pPr>
              <w:spacing w:line="400" w:lineRule="exact"/>
              <w:rPr>
                <w:rFonts w:ascii="Times New Roman" w:hAnsi="Times New Roman"/>
                <w:b/>
                <w:bCs/>
                <w:sz w:val="24"/>
                <w:szCs w:val="24"/>
              </w:rPr>
            </w:pPr>
            <w:r w:rsidRPr="00013F73">
              <w:rPr>
                <w:rFonts w:ascii="Times New Roman" w:hAnsi="Times New Roman" w:hint="eastAsia"/>
                <w:b/>
                <w:bCs/>
                <w:sz w:val="24"/>
                <w:szCs w:val="24"/>
              </w:rPr>
              <w:t>质控结果：</w:t>
            </w:r>
            <w:r w:rsidR="005B7CBC" w:rsidRPr="005B7CBC">
              <w:rPr>
                <w:rFonts w:ascii="Times New Roman" w:hAnsi="Times New Roman" w:hint="eastAsia"/>
                <w:sz w:val="24"/>
                <w:szCs w:val="24"/>
              </w:rPr>
              <w:t>{</w:t>
            </w:r>
            <w:r w:rsidR="005B7CBC" w:rsidRPr="005B7CBC">
              <w:rPr>
                <w:rFonts w:ascii="Times New Roman" w:hAnsi="Times New Roman"/>
                <w:sz w:val="24"/>
                <w:szCs w:val="24"/>
              </w:rPr>
              <w:t xml:space="preserve">%if </w:t>
            </w:r>
            <w:proofErr w:type="spellStart"/>
            <w:r w:rsidR="005B7CBC" w:rsidRPr="005B7CBC">
              <w:rPr>
                <w:rFonts w:ascii="Times New Roman" w:hAnsi="Times New Roman"/>
                <w:sz w:val="24"/>
                <w:szCs w:val="24"/>
              </w:rPr>
              <w:t>qc.dna_data_qc.cover_ratio_num</w:t>
            </w:r>
            <w:proofErr w:type="spellEnd"/>
            <w:r w:rsidR="005B7CBC" w:rsidRPr="005B7CBC">
              <w:rPr>
                <w:rFonts w:ascii="Times New Roman" w:hAnsi="Times New Roman"/>
                <w:sz w:val="24"/>
                <w:szCs w:val="24"/>
              </w:rPr>
              <w:t xml:space="preserve"> == 1 and qc.dna_data_qc.cleandata_q30_num &gt;= 0.75 and </w:t>
            </w:r>
            <w:proofErr w:type="spellStart"/>
            <w:r w:rsidR="005B7CBC" w:rsidRPr="005B7CBC">
              <w:rPr>
                <w:rFonts w:ascii="Times New Roman" w:hAnsi="Times New Roman"/>
                <w:sz w:val="24"/>
                <w:szCs w:val="24"/>
              </w:rPr>
              <w:t>qc.dna_data_qc.depth_min_num</w:t>
            </w:r>
            <w:proofErr w:type="spellEnd"/>
            <w:r w:rsidR="005B7CBC" w:rsidRPr="005B7CBC">
              <w:rPr>
                <w:rFonts w:ascii="Times New Roman" w:hAnsi="Times New Roman"/>
                <w:sz w:val="24"/>
                <w:szCs w:val="24"/>
              </w:rPr>
              <w:t xml:space="preserve"> &gt;= </w:t>
            </w:r>
            <w:r w:rsidR="00927A54">
              <w:rPr>
                <w:rFonts w:ascii="Times New Roman" w:hAnsi="Times New Roman"/>
                <w:sz w:val="24"/>
                <w:szCs w:val="24"/>
              </w:rPr>
              <w:t>5</w:t>
            </w:r>
            <w:r w:rsidR="005B7CBC" w:rsidRPr="005B7CBC">
              <w:rPr>
                <w:rFonts w:ascii="Times New Roman" w:hAnsi="Times New Roman"/>
                <w:sz w:val="24"/>
                <w:szCs w:val="24"/>
              </w:rPr>
              <w:t>0 %}</w:t>
            </w:r>
            <w:r w:rsidR="004C3A5F" w:rsidRPr="00013F73">
              <w:rPr>
                <w:rFonts w:ascii="Times New Roman" w:hAnsi="Times New Roman" w:hint="eastAsia"/>
                <w:sz w:val="24"/>
                <w:szCs w:val="24"/>
              </w:rPr>
              <w:t>合格</w:t>
            </w:r>
            <w:r w:rsidR="005B7CBC">
              <w:rPr>
                <w:rFonts w:ascii="Times New Roman" w:hAnsi="Times New Roman" w:hint="eastAsia"/>
                <w:sz w:val="24"/>
                <w:szCs w:val="24"/>
              </w:rPr>
              <w:t>{</w:t>
            </w:r>
            <w:r w:rsidR="005B7CBC">
              <w:rPr>
                <w:rFonts w:ascii="Times New Roman" w:hAnsi="Times New Roman"/>
                <w:sz w:val="24"/>
                <w:szCs w:val="24"/>
              </w:rPr>
              <w:t>%else%}</w:t>
            </w:r>
            <w:r w:rsidR="005B7CBC">
              <w:rPr>
                <w:rFonts w:ascii="Times New Roman" w:hAnsi="Times New Roman" w:hint="eastAsia"/>
                <w:sz w:val="24"/>
                <w:szCs w:val="24"/>
              </w:rPr>
              <w:t>风险</w:t>
            </w:r>
            <w:r w:rsidR="005B7CBC">
              <w:rPr>
                <w:rFonts w:ascii="Times New Roman" w:hAnsi="Times New Roman" w:hint="eastAsia"/>
                <w:sz w:val="24"/>
                <w:szCs w:val="24"/>
              </w:rPr>
              <w:t>{</w:t>
            </w:r>
            <w:r w:rsidR="005B7CBC">
              <w:rPr>
                <w:rFonts w:ascii="Times New Roman" w:hAnsi="Times New Roman"/>
                <w:sz w:val="24"/>
                <w:szCs w:val="24"/>
              </w:rPr>
              <w:t>%</w:t>
            </w:r>
            <w:r w:rsidR="005B7CBC">
              <w:rPr>
                <w:rFonts w:ascii="Times New Roman" w:hAnsi="Times New Roman" w:hint="eastAsia"/>
                <w:sz w:val="24"/>
                <w:szCs w:val="24"/>
              </w:rPr>
              <w:t>endif</w:t>
            </w:r>
            <w:r w:rsidR="005B7CBC">
              <w:rPr>
                <w:rFonts w:ascii="Times New Roman" w:hAnsi="Times New Roman"/>
                <w:sz w:val="24"/>
                <w:szCs w:val="24"/>
              </w:rPr>
              <w:t>%</w:t>
            </w:r>
            <w:r w:rsidR="005B7CBC">
              <w:rPr>
                <w:rFonts w:ascii="Times New Roman" w:hAnsi="Times New Roman" w:hint="eastAsia"/>
                <w:sz w:val="24"/>
                <w:szCs w:val="24"/>
              </w:rPr>
              <w:t>}</w:t>
            </w:r>
            <w:r w:rsidR="00FA1B44" w:rsidRPr="00013F73">
              <w:rPr>
                <w:rFonts w:ascii="Times New Roman" w:hAnsi="Times New Roman" w:hint="eastAsia"/>
                <w:sz w:val="24"/>
                <w:szCs w:val="24"/>
              </w:rPr>
              <w:t>，详见附录</w:t>
            </w:r>
            <w:r w:rsidR="00FA1B44" w:rsidRPr="00013F73">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4DB06999"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757"/>
        <w:gridCol w:w="1187"/>
        <w:gridCol w:w="1872"/>
        <w:gridCol w:w="1644"/>
        <w:gridCol w:w="1872"/>
        <w:gridCol w:w="1872"/>
      </w:tblGrid>
      <w:tr w:rsidR="004C3A5F" w14:paraId="74FFD49C" w14:textId="4ECDC028" w:rsidTr="00013F73">
        <w:trPr>
          <w:cnfStyle w:val="100000000000" w:firstRow="1" w:lastRow="0" w:firstColumn="0" w:lastColumn="0" w:oddVBand="0" w:evenVBand="0" w:oddHBand="0" w:evenHBand="0" w:firstRowFirstColumn="0" w:firstRowLastColumn="0" w:lastRowFirstColumn="0" w:lastRowLastColumn="0"/>
          <w:trHeight w:val="764"/>
          <w:jc w:val="center"/>
        </w:trPr>
        <w:tc>
          <w:tcPr>
            <w:tcW w:w="1757" w:type="dxa"/>
            <w:shd w:val="clear" w:color="auto" w:fill="auto"/>
            <w:noWrap/>
          </w:tcPr>
          <w:p w14:paraId="015F8A48" w14:textId="77777777" w:rsidR="004C3A5F" w:rsidRDefault="004C3A5F" w:rsidP="00F61D20">
            <w:pPr>
              <w:jc w:val="center"/>
              <w:rPr>
                <w:rFonts w:ascii="Times New Roman" w:hAnsi="Times New Roman"/>
                <w:b/>
                <w:szCs w:val="21"/>
              </w:rPr>
            </w:pPr>
            <w:r>
              <w:rPr>
                <w:rFonts w:ascii="Times New Roman" w:hAnsi="Times New Roman" w:hint="eastAsia"/>
                <w:b/>
                <w:szCs w:val="21"/>
              </w:rPr>
              <w:t>基因</w:t>
            </w:r>
          </w:p>
          <w:p w14:paraId="49489B47" w14:textId="77777777" w:rsidR="004C3A5F" w:rsidRDefault="004C3A5F" w:rsidP="00F61D20">
            <w:pPr>
              <w:jc w:val="center"/>
              <w:rPr>
                <w:rFonts w:ascii="Times New Roman" w:hAnsi="Times New Roman"/>
                <w:b/>
                <w:szCs w:val="21"/>
              </w:rPr>
            </w:pPr>
            <w:r>
              <w:rPr>
                <w:rFonts w:ascii="Times New Roman" w:hAnsi="Times New Roman" w:hint="eastAsia"/>
                <w:b/>
                <w:szCs w:val="21"/>
              </w:rPr>
              <w:t>转录本号</w:t>
            </w:r>
          </w:p>
        </w:tc>
        <w:tc>
          <w:tcPr>
            <w:tcW w:w="1187" w:type="dxa"/>
            <w:shd w:val="clear" w:color="auto" w:fill="auto"/>
          </w:tcPr>
          <w:p w14:paraId="0179C70C" w14:textId="77777777" w:rsidR="004C3A5F" w:rsidRDefault="004C3A5F" w:rsidP="00F61D20">
            <w:pPr>
              <w:jc w:val="center"/>
              <w:rPr>
                <w:rFonts w:ascii="Times New Roman" w:hAnsi="Times New Roman"/>
                <w:b/>
                <w:szCs w:val="21"/>
              </w:rPr>
            </w:pPr>
            <w:r>
              <w:rPr>
                <w:rFonts w:ascii="Times New Roman" w:hAnsi="Times New Roman" w:hint="eastAsia"/>
                <w:b/>
                <w:szCs w:val="21"/>
              </w:rPr>
              <w:t>位置</w:t>
            </w:r>
          </w:p>
        </w:tc>
        <w:tc>
          <w:tcPr>
            <w:tcW w:w="1872" w:type="dxa"/>
            <w:shd w:val="clear" w:color="auto" w:fill="auto"/>
          </w:tcPr>
          <w:p w14:paraId="37D5BDA6" w14:textId="77777777" w:rsidR="004C3A5F" w:rsidRDefault="004C3A5F" w:rsidP="00F61D20">
            <w:pPr>
              <w:jc w:val="center"/>
              <w:rPr>
                <w:rFonts w:ascii="Times New Roman" w:hAnsi="Times New Roman"/>
                <w:b/>
                <w:szCs w:val="21"/>
              </w:rPr>
            </w:pPr>
            <w:r>
              <w:rPr>
                <w:rFonts w:ascii="Times New Roman" w:hAnsi="Times New Roman" w:hint="eastAsia"/>
                <w:b/>
                <w:szCs w:val="21"/>
              </w:rPr>
              <w:t>核苷酸改变</w:t>
            </w:r>
          </w:p>
          <w:p w14:paraId="1DD95C2E" w14:textId="77777777" w:rsidR="004C3A5F" w:rsidRDefault="004C3A5F" w:rsidP="00F61D20">
            <w:pPr>
              <w:jc w:val="center"/>
              <w:rPr>
                <w:rFonts w:ascii="Times New Roman" w:hAnsi="Times New Roman"/>
                <w:b/>
                <w:szCs w:val="21"/>
              </w:rPr>
            </w:pPr>
            <w:r>
              <w:rPr>
                <w:rFonts w:ascii="Times New Roman" w:hAnsi="Times New Roman" w:hint="eastAsia"/>
                <w:b/>
                <w:szCs w:val="21"/>
              </w:rPr>
              <w:t>氨基酸改变</w:t>
            </w:r>
          </w:p>
        </w:tc>
        <w:tc>
          <w:tcPr>
            <w:tcW w:w="1644" w:type="dxa"/>
            <w:shd w:val="clear" w:color="auto" w:fill="auto"/>
          </w:tcPr>
          <w:p w14:paraId="36B20B9B" w14:textId="77777777" w:rsidR="004C3A5F" w:rsidRDefault="004C3A5F" w:rsidP="00F61D20">
            <w:pPr>
              <w:jc w:val="center"/>
              <w:rPr>
                <w:rFonts w:ascii="Times New Roman" w:hAnsi="Times New Roman"/>
                <w:b/>
                <w:szCs w:val="21"/>
              </w:rPr>
            </w:pPr>
            <w:r>
              <w:rPr>
                <w:rFonts w:ascii="Times New Roman" w:hAnsi="Times New Roman" w:hint="eastAsia"/>
                <w:b/>
                <w:szCs w:val="21"/>
              </w:rPr>
              <w:t>变异类型</w:t>
            </w:r>
          </w:p>
        </w:tc>
        <w:tc>
          <w:tcPr>
            <w:tcW w:w="1872" w:type="dxa"/>
            <w:shd w:val="clear" w:color="auto" w:fill="auto"/>
          </w:tcPr>
          <w:p w14:paraId="69BC39BC" w14:textId="7A044B7A" w:rsidR="004C3A5F" w:rsidRDefault="004C3A5F" w:rsidP="00F61D20">
            <w:pPr>
              <w:jc w:val="center"/>
              <w:rPr>
                <w:rFonts w:ascii="Times New Roman" w:hAnsi="Times New Roman"/>
                <w:b/>
                <w:szCs w:val="21"/>
              </w:rPr>
            </w:pPr>
            <w:r>
              <w:rPr>
                <w:rFonts w:ascii="Times New Roman" w:hAnsi="Times New Roman" w:hint="eastAsia"/>
                <w:b/>
                <w:szCs w:val="21"/>
              </w:rPr>
              <w:t>变异丰度</w:t>
            </w:r>
          </w:p>
        </w:tc>
        <w:tc>
          <w:tcPr>
            <w:tcW w:w="1872" w:type="dxa"/>
            <w:shd w:val="clear" w:color="auto" w:fill="auto"/>
          </w:tcPr>
          <w:p w14:paraId="4651B0F2" w14:textId="75E0AB94" w:rsidR="004C3A5F" w:rsidRDefault="004C3A5F" w:rsidP="00F61D20">
            <w:pPr>
              <w:jc w:val="center"/>
              <w:rPr>
                <w:rFonts w:ascii="Times New Roman" w:hAnsi="Times New Roman"/>
                <w:b/>
                <w:szCs w:val="21"/>
              </w:rPr>
            </w:pPr>
            <w:r>
              <w:rPr>
                <w:rFonts w:ascii="Times New Roman" w:hAnsi="Times New Roman" w:hint="eastAsia"/>
                <w:b/>
                <w:szCs w:val="21"/>
              </w:rPr>
              <w:t>变异分类</w:t>
            </w:r>
          </w:p>
        </w:tc>
      </w:tr>
      <w:tr w:rsidR="00846212" w14:paraId="623EC58F" w14:textId="46FE1BC4" w:rsidTr="00D211F5">
        <w:trPr>
          <w:trHeight w:val="454"/>
          <w:jc w:val="center"/>
        </w:trPr>
        <w:tc>
          <w:tcPr>
            <w:tcW w:w="10204" w:type="dxa"/>
            <w:gridSpan w:val="6"/>
            <w:shd w:val="clear" w:color="auto" w:fill="auto"/>
            <w:noWrap/>
          </w:tcPr>
          <w:p w14:paraId="1D7BFE9B" w14:textId="50FC46CB" w:rsidR="00846212" w:rsidDel="004C3A5F" w:rsidRDefault="00846212" w:rsidP="00F61D20">
            <w:pPr>
              <w:jc w:val="center"/>
              <w:rPr>
                <w:rFonts w:ascii="Times New Roman" w:hAnsi="Times New Roman"/>
                <w:bCs/>
                <w:szCs w:val="21"/>
              </w:rPr>
            </w:pPr>
            <w:r w:rsidRPr="00846212">
              <w:rPr>
                <w:rFonts w:ascii="Times New Roman" w:hAnsi="Times New Roman"/>
                <w:bCs/>
                <w:szCs w:val="21"/>
                <w:highlight w:val="magenta"/>
              </w:rPr>
              <w:t xml:space="preserve">{%tr if </w:t>
            </w:r>
            <w:proofErr w:type="spellStart"/>
            <w:r w:rsidRPr="00846212">
              <w:rPr>
                <w:rFonts w:ascii="Times New Roman" w:hAnsi="Times New Roman"/>
                <w:bCs/>
                <w:szCs w:val="21"/>
                <w:highlight w:val="magenta"/>
              </w:rPr>
              <w:t>judge_brca_cnv</w:t>
            </w:r>
            <w:proofErr w:type="spellEnd"/>
            <w:r w:rsidRPr="00846212">
              <w:rPr>
                <w:rFonts w:ascii="Times New Roman" w:hAnsi="Times New Roman"/>
                <w:bCs/>
                <w:szCs w:val="21"/>
                <w:highlight w:val="magenta"/>
              </w:rPr>
              <w:t xml:space="preserve"> == “</w:t>
            </w:r>
            <w:proofErr w:type="spellStart"/>
            <w:r w:rsidRPr="00846212">
              <w:rPr>
                <w:rFonts w:ascii="Times New Roman" w:hAnsi="Times New Roman"/>
                <w:bCs/>
                <w:szCs w:val="21"/>
                <w:highlight w:val="magenta"/>
              </w:rPr>
              <w:t>mlpa</w:t>
            </w:r>
            <w:proofErr w:type="spellEnd"/>
            <w:r w:rsidRPr="00846212">
              <w:rPr>
                <w:rFonts w:ascii="Times New Roman" w:hAnsi="Times New Roman"/>
                <w:bCs/>
                <w:szCs w:val="21"/>
                <w:highlight w:val="magenta"/>
              </w:rPr>
              <w:t>”%}</w:t>
            </w:r>
          </w:p>
        </w:tc>
      </w:tr>
      <w:tr w:rsidR="00846212" w14:paraId="6609E295" w14:textId="77777777" w:rsidTr="00D211F5">
        <w:trPr>
          <w:trHeight w:val="454"/>
          <w:jc w:val="center"/>
        </w:trPr>
        <w:tc>
          <w:tcPr>
            <w:tcW w:w="10204" w:type="dxa"/>
            <w:gridSpan w:val="6"/>
            <w:shd w:val="clear" w:color="auto" w:fill="auto"/>
            <w:noWrap/>
          </w:tcPr>
          <w:p w14:paraId="182F34D1" w14:textId="67AC8292" w:rsidR="00846212" w:rsidRPr="00846212" w:rsidRDefault="00846212" w:rsidP="00F61D20">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hint="eastAsia"/>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sidR="00FB795B">
              <w:rPr>
                <w:rFonts w:ascii="Times New Roman" w:hAnsi="Times New Roman"/>
                <w:bCs/>
                <w:szCs w:val="21"/>
              </w:rPr>
              <w:t xml:space="preserve"> </w:t>
            </w:r>
            <w:r w:rsidR="00FB795B" w:rsidRPr="00846212">
              <w:rPr>
                <w:rFonts w:ascii="Times New Roman" w:hAnsi="Times New Roman"/>
                <w:bCs/>
                <w:szCs w:val="21"/>
              </w:rPr>
              <w:t>+</w:t>
            </w:r>
            <w:r w:rsidR="00FB795B">
              <w:rPr>
                <w:rFonts w:ascii="Times New Roman" w:hAnsi="Times New Roman"/>
                <w:bCs/>
                <w:szCs w:val="21"/>
              </w:rPr>
              <w:t xml:space="preserve"> </w:t>
            </w:r>
            <w:r w:rsidR="00FB795B" w:rsidRPr="00846212">
              <w:rPr>
                <w:rFonts w:ascii="Times New Roman" w:hAnsi="Times New Roman"/>
                <w:bCs/>
                <w:szCs w:val="21"/>
              </w:rPr>
              <w:t>var_brca.snv_s.B1_L</w:t>
            </w:r>
            <w:r w:rsidR="00FB795B">
              <w:rPr>
                <w:rFonts w:ascii="Times New Roman" w:hAnsi="Times New Roman"/>
                <w:bCs/>
                <w:szCs w:val="21"/>
              </w:rPr>
              <w:t xml:space="preserve">3 </w:t>
            </w:r>
            <w:r w:rsidR="00FB795B" w:rsidRPr="00846212">
              <w:rPr>
                <w:rFonts w:ascii="Times New Roman" w:hAnsi="Times New Roman"/>
                <w:bCs/>
                <w:szCs w:val="21"/>
              </w:rPr>
              <w:t>+</w:t>
            </w:r>
            <w:r w:rsidR="00FB795B">
              <w:rPr>
                <w:rFonts w:ascii="Times New Roman" w:hAnsi="Times New Roman"/>
                <w:bCs/>
                <w:szCs w:val="21"/>
              </w:rPr>
              <w:t xml:space="preserve"> </w:t>
            </w:r>
            <w:r w:rsidR="00FB795B" w:rsidRPr="00846212">
              <w:rPr>
                <w:rFonts w:ascii="Times New Roman" w:hAnsi="Times New Roman"/>
                <w:bCs/>
                <w:szCs w:val="21"/>
              </w:rPr>
              <w:t>var_brca.snv_s.B</w:t>
            </w:r>
            <w:r w:rsidR="00FB795B">
              <w:rPr>
                <w:rFonts w:ascii="Times New Roman" w:hAnsi="Times New Roman"/>
                <w:bCs/>
                <w:szCs w:val="21"/>
              </w:rPr>
              <w:t>2</w:t>
            </w:r>
            <w:r w:rsidR="00FB795B" w:rsidRPr="00846212">
              <w:rPr>
                <w:rFonts w:ascii="Times New Roman" w:hAnsi="Times New Roman"/>
                <w:bCs/>
                <w:szCs w:val="21"/>
              </w:rPr>
              <w:t>_L</w:t>
            </w:r>
            <w:r w:rsidR="00FB795B">
              <w:rPr>
                <w:rFonts w:ascii="Times New Roman" w:hAnsi="Times New Roman"/>
                <w:bCs/>
                <w:szCs w:val="21"/>
              </w:rPr>
              <w:t>3</w:t>
            </w:r>
            <w:r w:rsidR="00FB795B" w:rsidRPr="00846212">
              <w:rPr>
                <w:rFonts w:ascii="Times New Roman" w:hAnsi="Times New Roman"/>
                <w:bCs/>
                <w:szCs w:val="21"/>
              </w:rPr>
              <w:t xml:space="preserve"> +</w:t>
            </w:r>
            <w:r w:rsidR="00FB795B">
              <w:rPr>
                <w:rFonts w:ascii="Times New Roman" w:hAnsi="Times New Roman"/>
                <w:bCs/>
                <w:szCs w:val="21"/>
              </w:rPr>
              <w:t xml:space="preserve"> </w:t>
            </w:r>
            <w:r w:rsidR="00FB795B" w:rsidRPr="00846212">
              <w:rPr>
                <w:rFonts w:ascii="Times New Roman" w:hAnsi="Times New Roman"/>
                <w:bCs/>
                <w:szCs w:val="21"/>
              </w:rPr>
              <w:t>var_brca.mlpa_v2.B1_mlpa_L</w:t>
            </w:r>
            <w:r w:rsidR="00FB795B">
              <w:rPr>
                <w:rFonts w:ascii="Times New Roman" w:hAnsi="Times New Roman"/>
                <w:bCs/>
                <w:szCs w:val="21"/>
              </w:rPr>
              <w:t xml:space="preserve">3 </w:t>
            </w:r>
            <w:r w:rsidR="00FB795B" w:rsidRPr="00846212">
              <w:rPr>
                <w:rFonts w:ascii="Times New Roman" w:hAnsi="Times New Roman"/>
                <w:bCs/>
                <w:szCs w:val="21"/>
              </w:rPr>
              <w:t>+</w:t>
            </w:r>
            <w:r w:rsidR="00FB795B">
              <w:rPr>
                <w:rFonts w:ascii="Times New Roman" w:hAnsi="Times New Roman"/>
                <w:bCs/>
                <w:szCs w:val="21"/>
              </w:rPr>
              <w:t xml:space="preserve"> </w:t>
            </w:r>
            <w:r w:rsidR="00FB795B" w:rsidRPr="00846212">
              <w:rPr>
                <w:rFonts w:ascii="Times New Roman" w:hAnsi="Times New Roman"/>
                <w:bCs/>
                <w:szCs w:val="21"/>
              </w:rPr>
              <w:t>var_brca.mlpa_v2.B</w:t>
            </w:r>
            <w:r w:rsidR="00FB795B">
              <w:rPr>
                <w:rFonts w:ascii="Times New Roman" w:hAnsi="Times New Roman"/>
                <w:bCs/>
                <w:szCs w:val="21"/>
              </w:rPr>
              <w:t>2</w:t>
            </w:r>
            <w:r w:rsidR="00FB795B" w:rsidRPr="00846212">
              <w:rPr>
                <w:rFonts w:ascii="Times New Roman" w:hAnsi="Times New Roman"/>
                <w:bCs/>
                <w:szCs w:val="21"/>
              </w:rPr>
              <w:t>_mlpa_L</w:t>
            </w:r>
            <w:r w:rsidR="00FB795B">
              <w:rPr>
                <w:rFonts w:ascii="Times New Roman" w:hAnsi="Times New Roman"/>
                <w:bCs/>
                <w:szCs w:val="21"/>
              </w:rPr>
              <w:t>3</w:t>
            </w:r>
            <w:r w:rsidRPr="00846212">
              <w:rPr>
                <w:rFonts w:ascii="Times New Roman" w:hAnsi="Times New Roman"/>
                <w:bCs/>
                <w:szCs w:val="21"/>
              </w:rPr>
              <w:t>%}</w:t>
            </w:r>
          </w:p>
        </w:tc>
      </w:tr>
      <w:tr w:rsidR="00846212" w14:paraId="70E30F83" w14:textId="77777777" w:rsidTr="00D211F5">
        <w:trPr>
          <w:trHeight w:val="454"/>
          <w:jc w:val="center"/>
        </w:trPr>
        <w:tc>
          <w:tcPr>
            <w:tcW w:w="10204" w:type="dxa"/>
            <w:gridSpan w:val="6"/>
            <w:shd w:val="clear" w:color="auto" w:fill="auto"/>
            <w:noWrap/>
          </w:tcPr>
          <w:p w14:paraId="72C7AA74" w14:textId="2A2DF672" w:rsidR="00846212" w:rsidRPr="00846212" w:rsidRDefault="00FB795B" w:rsidP="00F61D20">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hint="eastAsia"/>
                <w:bCs/>
                <w:szCs w:val="21"/>
              </w:rPr>
              <w:t>for</w:t>
            </w:r>
            <w:r>
              <w:rPr>
                <w:rFonts w:ascii="Times New Roman" w:hAnsi="Times New Roman"/>
                <w:bCs/>
                <w:szCs w:val="21"/>
              </w:rPr>
              <w:t xml:space="preserve"> </w:t>
            </w:r>
            <w:r>
              <w:rPr>
                <w:rFonts w:ascii="Times New Roman" w:hAnsi="Times New Roman" w:hint="eastAsia"/>
                <w:bCs/>
                <w:szCs w:val="21"/>
              </w:rPr>
              <w:t>a</w:t>
            </w:r>
            <w:r>
              <w:rPr>
                <w:rFonts w:ascii="Times New Roman" w:hAnsi="Times New Roman"/>
                <w:bCs/>
                <w:szCs w:val="21"/>
              </w:rPr>
              <w:t xml:space="preserve"> in</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 </w:t>
            </w:r>
            <w:r w:rsidRPr="00846212">
              <w:rPr>
                <w:rFonts w:ascii="Times New Roman" w:hAnsi="Times New Roman"/>
                <w:bCs/>
                <w:szCs w:val="21"/>
              </w:rPr>
              <w:t>var_brca.mlpa_v2.B1_mlpa_L5</w:t>
            </w:r>
            <w:r>
              <w:rPr>
                <w:rFonts w:ascii="Times New Roman" w:hAnsi="Times New Roman"/>
                <w:bCs/>
                <w:szCs w:val="21"/>
              </w:rPr>
              <w:t xml:space="preserve"> +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_mlpa_L5 +</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var_brca.mlpa_v2.B1_mlpa_L4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lastRenderedPageBreak/>
              <w:t>var_brca.mlpa_v2.B1_mlpa_L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var_brca.mlpa_v2.B</w:t>
            </w:r>
            <w:r>
              <w:rPr>
                <w:rFonts w:ascii="Times New Roman" w:hAnsi="Times New Roman"/>
                <w:bCs/>
                <w:szCs w:val="21"/>
              </w:rPr>
              <w:t>2</w:t>
            </w:r>
            <w:r w:rsidRPr="00846212">
              <w:rPr>
                <w:rFonts w:ascii="Times New Roman" w:hAnsi="Times New Roman"/>
                <w:bCs/>
                <w:szCs w:val="21"/>
              </w:rPr>
              <w:t>_mlpa_L</w:t>
            </w:r>
            <w:r>
              <w:rPr>
                <w:rFonts w:ascii="Times New Roman" w:hAnsi="Times New Roman"/>
                <w:bCs/>
                <w:szCs w:val="21"/>
              </w:rPr>
              <w:t>3</w:t>
            </w:r>
            <w:r w:rsidRPr="00846212">
              <w:rPr>
                <w:rFonts w:ascii="Times New Roman" w:hAnsi="Times New Roman"/>
                <w:bCs/>
                <w:szCs w:val="21"/>
              </w:rPr>
              <w:t>%}</w:t>
            </w:r>
          </w:p>
        </w:tc>
      </w:tr>
      <w:tr w:rsidR="00846212" w14:paraId="6D5DB5C6" w14:textId="77777777" w:rsidTr="00013F73">
        <w:trPr>
          <w:trHeight w:val="454"/>
          <w:jc w:val="center"/>
        </w:trPr>
        <w:tc>
          <w:tcPr>
            <w:tcW w:w="1757" w:type="dxa"/>
            <w:shd w:val="clear" w:color="auto" w:fill="auto"/>
            <w:noWrap/>
          </w:tcPr>
          <w:p w14:paraId="6FB2C865" w14:textId="77777777" w:rsidR="00846212" w:rsidRPr="00D22DF2" w:rsidRDefault="00D22DF2" w:rsidP="00F61D20">
            <w:pPr>
              <w:widowControl/>
              <w:jc w:val="center"/>
              <w:rPr>
                <w:rFonts w:ascii="Times New Roman" w:hAnsi="Times New Roman"/>
                <w:bCs/>
                <w:i/>
                <w:szCs w:val="21"/>
              </w:rPr>
            </w:pPr>
            <w:r w:rsidRPr="00D22DF2">
              <w:rPr>
                <w:rFonts w:ascii="Times New Roman" w:hAnsi="Times New Roman"/>
                <w:bCs/>
                <w:i/>
                <w:szCs w:val="21"/>
              </w:rPr>
              <w:lastRenderedPageBreak/>
              <w:t>{{</w:t>
            </w:r>
            <w:proofErr w:type="spellStart"/>
            <w:r w:rsidRPr="00D22DF2">
              <w:rPr>
                <w:rFonts w:ascii="Times New Roman" w:hAnsi="Times New Roman"/>
                <w:bCs/>
                <w:i/>
                <w:szCs w:val="21"/>
              </w:rPr>
              <w:t>a.gene_symbol</w:t>
            </w:r>
            <w:proofErr w:type="spellEnd"/>
            <w:r w:rsidRPr="00D22DF2">
              <w:rPr>
                <w:rFonts w:ascii="Times New Roman" w:hAnsi="Times New Roman"/>
                <w:bCs/>
                <w:i/>
                <w:szCs w:val="21"/>
              </w:rPr>
              <w:t>}}</w:t>
            </w:r>
          </w:p>
          <w:p w14:paraId="18DD792E" w14:textId="6F897365" w:rsidR="00D22DF2" w:rsidRPr="00044E32" w:rsidRDefault="00D22DF2" w:rsidP="00F61D20">
            <w:pPr>
              <w:widowControl/>
              <w:jc w:val="center"/>
              <w:rPr>
                <w:rFonts w:ascii="Times New Roman" w:hAnsi="Times New Roman"/>
                <w:bCs/>
                <w:iCs/>
                <w:szCs w:val="21"/>
              </w:rPr>
            </w:pPr>
            <w:r>
              <w:rPr>
                <w:rFonts w:ascii="Times New Roman" w:hAnsi="Times New Roman" w:hint="eastAsia"/>
                <w:bCs/>
                <w:iCs/>
                <w:szCs w:val="21"/>
              </w:rPr>
              <w:t>{</w:t>
            </w:r>
            <w:r>
              <w:rPr>
                <w:rFonts w:ascii="Times New Roman" w:hAnsi="Times New Roman"/>
                <w:bCs/>
                <w:iCs/>
                <w:szCs w:val="21"/>
              </w:rPr>
              <w:t>{</w:t>
            </w:r>
            <w:proofErr w:type="spellStart"/>
            <w:r>
              <w:rPr>
                <w:rFonts w:ascii="Times New Roman" w:hAnsi="Times New Roman"/>
                <w:bCs/>
                <w:iCs/>
                <w:szCs w:val="21"/>
              </w:rPr>
              <w:t>a.</w:t>
            </w:r>
            <w:r w:rsidRPr="00D22DF2">
              <w:rPr>
                <w:rFonts w:ascii="Times New Roman" w:hAnsi="Times New Roman"/>
                <w:bCs/>
                <w:iCs/>
                <w:szCs w:val="21"/>
              </w:rPr>
              <w:t>transcript_primary</w:t>
            </w:r>
            <w:proofErr w:type="spellEnd"/>
            <w:r>
              <w:rPr>
                <w:rFonts w:ascii="Times New Roman" w:hAnsi="Times New Roman"/>
                <w:bCs/>
                <w:iCs/>
                <w:szCs w:val="21"/>
              </w:rPr>
              <w:t>}}</w:t>
            </w:r>
          </w:p>
        </w:tc>
        <w:tc>
          <w:tcPr>
            <w:tcW w:w="1187" w:type="dxa"/>
            <w:shd w:val="clear" w:color="auto" w:fill="auto"/>
          </w:tcPr>
          <w:p w14:paraId="02EE94E5"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if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“Loss”%}</w:t>
            </w:r>
          </w:p>
          <w:p w14:paraId="15D2C7B2" w14:textId="481F1538" w:rsidR="00D22DF2" w:rsidRPr="00D22DF2" w:rsidRDefault="00D22DF2" w:rsidP="00D22DF2">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a.value</w:t>
            </w:r>
            <w:proofErr w:type="spellEnd"/>
            <w:r w:rsidRPr="00D22DF2">
              <w:rPr>
                <w:rFonts w:ascii="Times New Roman" w:hAnsi="Times New Roman"/>
                <w:bCs/>
                <w:szCs w:val="21"/>
              </w:rPr>
              <w:t>}}</w:t>
            </w:r>
          </w:p>
          <w:p w14:paraId="5243BB7A"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w:t>
            </w:r>
            <w:proofErr w:type="spellStart"/>
            <w:r w:rsidRPr="00D22DF2">
              <w:rPr>
                <w:rFonts w:ascii="Times New Roman" w:hAnsi="Times New Roman"/>
                <w:bCs/>
                <w:szCs w:val="21"/>
              </w:rPr>
              <w:t>elif</w:t>
            </w:r>
            <w:proofErr w:type="spellEnd"/>
            <w:r w:rsidRPr="00D22DF2">
              <w:rPr>
                <w:rFonts w:ascii="Times New Roman" w:hAnsi="Times New Roman"/>
                <w:bCs/>
                <w:szCs w:val="21"/>
              </w:rPr>
              <w:t xml:space="preserve">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“Gain”%}</w:t>
            </w:r>
          </w:p>
          <w:p w14:paraId="0B7C1090" w14:textId="568BE3E2" w:rsidR="00D22DF2" w:rsidRPr="00D22DF2" w:rsidRDefault="00D22DF2" w:rsidP="00D22DF2">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a.value</w:t>
            </w:r>
            <w:proofErr w:type="spellEnd"/>
            <w:r w:rsidRPr="00D22DF2">
              <w:rPr>
                <w:rFonts w:ascii="Times New Roman" w:hAnsi="Times New Roman"/>
                <w:bCs/>
                <w:szCs w:val="21"/>
              </w:rPr>
              <w:t>}}</w:t>
            </w:r>
          </w:p>
          <w:p w14:paraId="3194249A"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{%p else%}</w:t>
            </w:r>
          </w:p>
          <w:p w14:paraId="1B4CFBF1" w14:textId="00BA576C" w:rsidR="00D22DF2" w:rsidRPr="00D22DF2" w:rsidRDefault="00D22DF2" w:rsidP="00D22DF2">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w:t>
            </w:r>
            <w:r>
              <w:rPr>
                <w:rFonts w:ascii="Times New Roman" w:hAnsi="Times New Roman"/>
                <w:bCs/>
                <w:szCs w:val="21"/>
              </w:rPr>
              <w:t>gene_region</w:t>
            </w:r>
            <w:proofErr w:type="spellEnd"/>
            <w:r w:rsidRPr="00D22DF2">
              <w:rPr>
                <w:rFonts w:ascii="Times New Roman" w:hAnsi="Times New Roman"/>
                <w:bCs/>
                <w:szCs w:val="21"/>
              </w:rPr>
              <w:t>}}</w:t>
            </w:r>
          </w:p>
          <w:p w14:paraId="037E95BC" w14:textId="736A17C7" w:rsidR="00846212" w:rsidRPr="00910948" w:rsidRDefault="00D22DF2" w:rsidP="00D22DF2">
            <w:pPr>
              <w:jc w:val="center"/>
              <w:rPr>
                <w:rFonts w:ascii="Times New Roman" w:hAnsi="Times New Roman"/>
                <w:bCs/>
                <w:szCs w:val="21"/>
              </w:rPr>
            </w:pPr>
            <w:r w:rsidRPr="00D22DF2">
              <w:rPr>
                <w:rFonts w:ascii="Times New Roman" w:hAnsi="Times New Roman"/>
                <w:bCs/>
                <w:szCs w:val="21"/>
              </w:rPr>
              <w:t>{%p endif%}</w:t>
            </w:r>
          </w:p>
        </w:tc>
        <w:tc>
          <w:tcPr>
            <w:tcW w:w="1872" w:type="dxa"/>
            <w:shd w:val="clear" w:color="auto" w:fill="auto"/>
          </w:tcPr>
          <w:p w14:paraId="725DA4C0" w14:textId="77777777" w:rsidR="00846212" w:rsidRDefault="00D22DF2" w:rsidP="00F61D20">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%p if </w:t>
            </w:r>
            <w:proofErr w:type="spellStart"/>
            <w:r>
              <w:rPr>
                <w:rFonts w:ascii="Times New Roman" w:hAnsi="Times New Roman"/>
                <w:bCs/>
                <w:szCs w:val="21"/>
              </w:rPr>
              <w:t>a.type</w:t>
            </w:r>
            <w:proofErr w:type="spellEnd"/>
            <w:r>
              <w:rPr>
                <w:rFonts w:ascii="Times New Roman" w:hAnsi="Times New Roman"/>
                <w:bCs/>
                <w:szCs w:val="21"/>
              </w:rPr>
              <w:t xml:space="preserve"> == “Loss”%}</w:t>
            </w:r>
          </w:p>
          <w:p w14:paraId="39A6BD90" w14:textId="237878E2" w:rsidR="00D22DF2" w:rsidRDefault="00D22DF2" w:rsidP="00D22DF2">
            <w:pPr>
              <w:jc w:val="center"/>
              <w:rPr>
                <w:rFonts w:ascii="Times New Roman" w:hAnsi="Times New Roman"/>
                <w:bCs/>
                <w:szCs w:val="21"/>
              </w:rPr>
            </w:pPr>
            <w:r>
              <w:rPr>
                <w:rFonts w:ascii="Times New Roman" w:hAnsi="Times New Roman"/>
                <w:bCs/>
                <w:szCs w:val="21"/>
              </w:rPr>
              <w:t>del</w:t>
            </w:r>
          </w:p>
          <w:p w14:paraId="350E04F9" w14:textId="77777777" w:rsidR="00D22DF2" w:rsidRDefault="00D22DF2" w:rsidP="00D22DF2">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%p </w:t>
            </w:r>
            <w:proofErr w:type="spellStart"/>
            <w:r>
              <w:rPr>
                <w:rFonts w:ascii="Times New Roman" w:hAnsi="Times New Roman"/>
                <w:bCs/>
                <w:szCs w:val="21"/>
              </w:rPr>
              <w:t>elif</w:t>
            </w:r>
            <w:proofErr w:type="spellEnd"/>
            <w:r>
              <w:rPr>
                <w:rFonts w:ascii="Times New Roman" w:hAnsi="Times New Roman"/>
                <w:bCs/>
                <w:szCs w:val="21"/>
              </w:rPr>
              <w:t xml:space="preserve"> </w:t>
            </w:r>
            <w:proofErr w:type="spellStart"/>
            <w:r>
              <w:rPr>
                <w:rFonts w:ascii="Times New Roman" w:hAnsi="Times New Roman"/>
                <w:bCs/>
                <w:szCs w:val="21"/>
              </w:rPr>
              <w:t>a.type</w:t>
            </w:r>
            <w:proofErr w:type="spellEnd"/>
            <w:r>
              <w:rPr>
                <w:rFonts w:ascii="Times New Roman" w:hAnsi="Times New Roman"/>
                <w:bCs/>
                <w:szCs w:val="21"/>
              </w:rPr>
              <w:t xml:space="preserve"> == “Gain”%}</w:t>
            </w:r>
          </w:p>
          <w:p w14:paraId="40EDC479" w14:textId="3476F123" w:rsidR="00D22DF2" w:rsidRDefault="00D22DF2" w:rsidP="00D22DF2">
            <w:pPr>
              <w:jc w:val="center"/>
              <w:rPr>
                <w:rFonts w:ascii="Times New Roman" w:hAnsi="Times New Roman"/>
                <w:bCs/>
                <w:szCs w:val="21"/>
              </w:rPr>
            </w:pPr>
            <w:r>
              <w:rPr>
                <w:rFonts w:ascii="Times New Roman" w:hAnsi="Times New Roman"/>
                <w:bCs/>
                <w:szCs w:val="21"/>
              </w:rPr>
              <w:t>dup</w:t>
            </w:r>
          </w:p>
          <w:p w14:paraId="4B090E90" w14:textId="520D9A3D" w:rsidR="00D22DF2" w:rsidRDefault="00D22DF2" w:rsidP="00D22DF2">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6EE2FDC9" w14:textId="23DB3DA4" w:rsidR="00D22DF2" w:rsidRDefault="00D22DF2" w:rsidP="00D22DF2">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a.hgvs_c</w:t>
            </w:r>
            <w:proofErr w:type="spellEnd"/>
            <w:r>
              <w:rPr>
                <w:rFonts w:ascii="Times New Roman" w:hAnsi="Times New Roman"/>
                <w:bCs/>
                <w:szCs w:val="21"/>
              </w:rPr>
              <w:t>}}</w:t>
            </w:r>
          </w:p>
          <w:p w14:paraId="2CD884F6" w14:textId="5D707BEA" w:rsidR="00D22DF2" w:rsidRDefault="00D22DF2" w:rsidP="00D22DF2">
            <w:pPr>
              <w:jc w:val="center"/>
              <w:rPr>
                <w:rFonts w:ascii="Times New Roman" w:hAnsi="Times New Roman"/>
                <w:bCs/>
                <w:szCs w:val="21"/>
              </w:rPr>
            </w:pPr>
            <w:r>
              <w:rPr>
                <w:rFonts w:ascii="Times New Roman" w:hAnsi="Times New Roman"/>
                <w:bCs/>
                <w:szCs w:val="21"/>
              </w:rPr>
              <w:t xml:space="preserve">{%p if </w:t>
            </w:r>
            <w:proofErr w:type="spellStart"/>
            <w:r>
              <w:rPr>
                <w:rFonts w:ascii="Times New Roman" w:hAnsi="Times New Roman"/>
                <w:bCs/>
                <w:szCs w:val="21"/>
              </w:rPr>
              <w:t>a.hgvs_p</w:t>
            </w:r>
            <w:proofErr w:type="spellEnd"/>
            <w:r>
              <w:rPr>
                <w:rFonts w:ascii="Times New Roman" w:hAnsi="Times New Roman"/>
                <w:bCs/>
                <w:szCs w:val="21"/>
              </w:rPr>
              <w:t xml:space="preserve"> != “p.?”%}</w:t>
            </w:r>
          </w:p>
          <w:p w14:paraId="3F4EB3C6" w14:textId="08141D75" w:rsidR="00D22DF2" w:rsidRDefault="00D22DF2" w:rsidP="00D22DF2">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a.hgvs_p</w:t>
            </w:r>
            <w:proofErr w:type="spellEnd"/>
            <w:r>
              <w:rPr>
                <w:rFonts w:ascii="Times New Roman" w:hAnsi="Times New Roman"/>
                <w:bCs/>
                <w:szCs w:val="21"/>
              </w:rPr>
              <w:t>}}</w:t>
            </w:r>
          </w:p>
          <w:p w14:paraId="06BACECD" w14:textId="26AF9931" w:rsidR="00D22DF2" w:rsidRDefault="00D22DF2" w:rsidP="00D22DF2">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2A42ED5E" w14:textId="71616C94" w:rsidR="00D22DF2" w:rsidRPr="00D22DF2" w:rsidRDefault="00D22DF2" w:rsidP="00D22DF2">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644" w:type="dxa"/>
            <w:shd w:val="clear" w:color="auto" w:fill="auto"/>
          </w:tcPr>
          <w:p w14:paraId="36E705DD"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if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“Loss”%}</w:t>
            </w:r>
          </w:p>
          <w:p w14:paraId="57D8BC46" w14:textId="77777777" w:rsidR="00D22DF2" w:rsidRPr="00D22DF2" w:rsidRDefault="00D22DF2" w:rsidP="00D22DF2">
            <w:pPr>
              <w:jc w:val="center"/>
              <w:rPr>
                <w:rFonts w:ascii="Times New Roman" w:hAnsi="Times New Roman"/>
                <w:bCs/>
                <w:szCs w:val="21"/>
              </w:rPr>
            </w:pPr>
            <w:r w:rsidRPr="00D22DF2">
              <w:rPr>
                <w:rFonts w:ascii="Times New Roman" w:hAnsi="Times New Roman" w:hint="eastAsia"/>
                <w:bCs/>
                <w:szCs w:val="21"/>
              </w:rPr>
              <w:t>大片段缺失</w:t>
            </w:r>
          </w:p>
          <w:p w14:paraId="30BBA871"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w:t>
            </w:r>
            <w:proofErr w:type="spellStart"/>
            <w:r w:rsidRPr="00D22DF2">
              <w:rPr>
                <w:rFonts w:ascii="Times New Roman" w:hAnsi="Times New Roman"/>
                <w:bCs/>
                <w:szCs w:val="21"/>
              </w:rPr>
              <w:t>elif</w:t>
            </w:r>
            <w:proofErr w:type="spellEnd"/>
            <w:r w:rsidRPr="00D22DF2">
              <w:rPr>
                <w:rFonts w:ascii="Times New Roman" w:hAnsi="Times New Roman"/>
                <w:bCs/>
                <w:szCs w:val="21"/>
              </w:rPr>
              <w:t xml:space="preserve">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“Gain”%}</w:t>
            </w:r>
          </w:p>
          <w:p w14:paraId="2A39B6D1" w14:textId="77777777" w:rsidR="00D22DF2" w:rsidRPr="00D22DF2" w:rsidRDefault="00D22DF2" w:rsidP="00D22DF2">
            <w:pPr>
              <w:jc w:val="center"/>
              <w:rPr>
                <w:rFonts w:ascii="Times New Roman" w:hAnsi="Times New Roman"/>
                <w:bCs/>
                <w:szCs w:val="21"/>
              </w:rPr>
            </w:pPr>
            <w:r w:rsidRPr="00D22DF2">
              <w:rPr>
                <w:rFonts w:ascii="Times New Roman" w:hAnsi="Times New Roman" w:hint="eastAsia"/>
                <w:bCs/>
                <w:szCs w:val="21"/>
              </w:rPr>
              <w:t>大片段重复</w:t>
            </w:r>
          </w:p>
          <w:p w14:paraId="03273982"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{%p else%}</w:t>
            </w:r>
          </w:p>
          <w:p w14:paraId="12D5F1F1"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if </w:t>
            </w:r>
            <w:proofErr w:type="spellStart"/>
            <w:r w:rsidRPr="00D22DF2">
              <w:rPr>
                <w:rFonts w:ascii="Times New Roman" w:hAnsi="Times New Roman"/>
                <w:bCs/>
                <w:szCs w:val="21"/>
              </w:rPr>
              <w:t>a.type_cn</w:t>
            </w:r>
            <w:proofErr w:type="spellEnd"/>
            <w:r w:rsidRPr="00D22DF2">
              <w:rPr>
                <w:rFonts w:ascii="Times New Roman" w:hAnsi="Times New Roman"/>
                <w:bCs/>
                <w:szCs w:val="21"/>
              </w:rPr>
              <w:t xml:space="preserve"> != “--”%}</w:t>
            </w:r>
          </w:p>
          <w:p w14:paraId="34AF697E"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a.type_cn</w:t>
            </w:r>
            <w:proofErr w:type="spellEnd"/>
            <w:r w:rsidRPr="00D22DF2">
              <w:rPr>
                <w:rFonts w:ascii="Times New Roman" w:hAnsi="Times New Roman"/>
                <w:bCs/>
                <w:szCs w:val="21"/>
              </w:rPr>
              <w:t>}}</w:t>
            </w:r>
          </w:p>
          <w:p w14:paraId="486EE76E"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{%p else%}</w:t>
            </w:r>
          </w:p>
          <w:p w14:paraId="61B14CF0" w14:textId="77777777" w:rsidR="00D22DF2" w:rsidRPr="00D22DF2" w:rsidRDefault="00D22DF2" w:rsidP="00D22DF2">
            <w:pPr>
              <w:jc w:val="center"/>
              <w:rPr>
                <w:rFonts w:ascii="Times New Roman" w:hAnsi="Times New Roman"/>
                <w:bCs/>
                <w:szCs w:val="21"/>
              </w:rPr>
            </w:pPr>
            <w:r w:rsidRPr="00D22DF2">
              <w:rPr>
                <w:rFonts w:ascii="Times New Roman" w:hAnsi="Times New Roman" w:hint="eastAsia"/>
                <w:bCs/>
                <w:szCs w:val="21"/>
              </w:rPr>
              <w:t>{{</w:t>
            </w:r>
            <w:proofErr w:type="spellStart"/>
            <w:r w:rsidRPr="00D22DF2">
              <w:rPr>
                <w:rFonts w:ascii="Times New Roman" w:hAnsi="Times New Roman" w:hint="eastAsia"/>
                <w:bCs/>
                <w:szCs w:val="21"/>
              </w:rPr>
              <w:t>a.type|replace</w:t>
            </w:r>
            <w:proofErr w:type="spellEnd"/>
            <w:r w:rsidRPr="00D22DF2">
              <w:rPr>
                <w:rFonts w:ascii="Times New Roman" w:hAnsi="Times New Roman" w:hint="eastAsia"/>
                <w:bCs/>
                <w:szCs w:val="21"/>
              </w:rPr>
              <w:t>(</w:t>
            </w:r>
            <w:r w:rsidRPr="00D22DF2">
              <w:rPr>
                <w:rFonts w:ascii="Times New Roman" w:hAnsi="Times New Roman" w:hint="eastAsia"/>
                <w:bCs/>
                <w:szCs w:val="21"/>
              </w:rPr>
              <w:t>“</w:t>
            </w:r>
            <w:r w:rsidRPr="00D22DF2">
              <w:rPr>
                <w:rFonts w:ascii="Times New Roman" w:hAnsi="Times New Roman" w:hint="eastAsia"/>
                <w:bCs/>
                <w:szCs w:val="21"/>
              </w:rPr>
              <w:t>Intronic</w:t>
            </w:r>
            <w:r w:rsidRPr="00D22DF2">
              <w:rPr>
                <w:rFonts w:ascii="Times New Roman" w:hAnsi="Times New Roman" w:hint="eastAsia"/>
                <w:bCs/>
                <w:szCs w:val="21"/>
              </w:rPr>
              <w:t>”</w:t>
            </w:r>
            <w:r w:rsidRPr="00D22DF2">
              <w:rPr>
                <w:rFonts w:ascii="Times New Roman" w:hAnsi="Times New Roman" w:hint="eastAsia"/>
                <w:bCs/>
                <w:szCs w:val="21"/>
              </w:rPr>
              <w:t xml:space="preserve">, </w:t>
            </w:r>
            <w:r w:rsidRPr="00D22DF2">
              <w:rPr>
                <w:rFonts w:ascii="Times New Roman" w:hAnsi="Times New Roman" w:hint="eastAsia"/>
                <w:bCs/>
                <w:szCs w:val="21"/>
              </w:rPr>
              <w:t>“内含子区突变”</w:t>
            </w:r>
            <w:r w:rsidRPr="00D22DF2">
              <w:rPr>
                <w:rFonts w:ascii="Times New Roman" w:hAnsi="Times New Roman" w:hint="eastAsia"/>
                <w:bCs/>
                <w:szCs w:val="21"/>
              </w:rPr>
              <w:t>)|replace(</w:t>
            </w:r>
            <w:r w:rsidRPr="00D22DF2">
              <w:rPr>
                <w:rFonts w:ascii="Times New Roman" w:hAnsi="Times New Roman" w:hint="eastAsia"/>
                <w:bCs/>
                <w:szCs w:val="21"/>
              </w:rPr>
              <w:t>“</w:t>
            </w:r>
            <w:r w:rsidRPr="00D22DF2">
              <w:rPr>
                <w:rFonts w:ascii="Times New Roman" w:hAnsi="Times New Roman" w:hint="eastAsia"/>
                <w:bCs/>
                <w:szCs w:val="21"/>
              </w:rPr>
              <w:t>UTR</w:t>
            </w:r>
            <w:r w:rsidRPr="00D22DF2">
              <w:rPr>
                <w:rFonts w:ascii="Times New Roman" w:hAnsi="Times New Roman" w:hint="eastAsia"/>
                <w:bCs/>
                <w:szCs w:val="21"/>
              </w:rPr>
              <w:t>”</w:t>
            </w:r>
            <w:r w:rsidRPr="00D22DF2">
              <w:rPr>
                <w:rFonts w:ascii="Times New Roman" w:hAnsi="Times New Roman" w:hint="eastAsia"/>
                <w:bCs/>
                <w:szCs w:val="21"/>
              </w:rPr>
              <w:t xml:space="preserve">, </w:t>
            </w:r>
            <w:r w:rsidRPr="00D22DF2">
              <w:rPr>
                <w:rFonts w:ascii="Times New Roman" w:hAnsi="Times New Roman" w:hint="eastAsia"/>
                <w:bCs/>
                <w:szCs w:val="21"/>
              </w:rPr>
              <w:t>“</w:t>
            </w:r>
            <w:r w:rsidRPr="00D22DF2">
              <w:rPr>
                <w:rFonts w:ascii="Times New Roman" w:hAnsi="Times New Roman" w:hint="eastAsia"/>
                <w:bCs/>
                <w:szCs w:val="21"/>
              </w:rPr>
              <w:t>UTR</w:t>
            </w:r>
            <w:r w:rsidRPr="00D22DF2">
              <w:rPr>
                <w:rFonts w:ascii="Times New Roman" w:hAnsi="Times New Roman" w:hint="eastAsia"/>
                <w:bCs/>
                <w:szCs w:val="21"/>
              </w:rPr>
              <w:t>区突变”</w:t>
            </w:r>
            <w:r w:rsidRPr="00D22DF2">
              <w:rPr>
                <w:rFonts w:ascii="Times New Roman" w:hAnsi="Times New Roman" w:hint="eastAsia"/>
                <w:bCs/>
                <w:szCs w:val="21"/>
              </w:rPr>
              <w:t>)}}</w:t>
            </w:r>
          </w:p>
          <w:p w14:paraId="69E17531"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{%p endif%}</w:t>
            </w:r>
          </w:p>
          <w:p w14:paraId="6498FF18" w14:textId="0959C91F" w:rsidR="00846212" w:rsidRDefault="00D22DF2" w:rsidP="00D22DF2">
            <w:pPr>
              <w:jc w:val="center"/>
              <w:rPr>
                <w:rFonts w:ascii="Times New Roman" w:hAnsi="Times New Roman"/>
                <w:bCs/>
                <w:szCs w:val="21"/>
              </w:rPr>
            </w:pPr>
            <w:r w:rsidRPr="00D22DF2">
              <w:rPr>
                <w:rFonts w:ascii="Times New Roman" w:hAnsi="Times New Roman"/>
                <w:bCs/>
                <w:szCs w:val="21"/>
              </w:rPr>
              <w:t>{%p endif%}</w:t>
            </w:r>
          </w:p>
        </w:tc>
        <w:tc>
          <w:tcPr>
            <w:tcW w:w="1872" w:type="dxa"/>
            <w:shd w:val="clear" w:color="auto" w:fill="auto"/>
          </w:tcPr>
          <w:p w14:paraId="2B42D625"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if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“Loss”%}</w:t>
            </w:r>
          </w:p>
          <w:p w14:paraId="3E1E1A38"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w:t>
            </w:r>
          </w:p>
          <w:p w14:paraId="23E0997B"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w:t>
            </w:r>
            <w:proofErr w:type="spellStart"/>
            <w:r w:rsidRPr="00D22DF2">
              <w:rPr>
                <w:rFonts w:ascii="Times New Roman" w:hAnsi="Times New Roman"/>
                <w:bCs/>
                <w:szCs w:val="21"/>
              </w:rPr>
              <w:t>elif</w:t>
            </w:r>
            <w:proofErr w:type="spellEnd"/>
            <w:r w:rsidRPr="00D22DF2">
              <w:rPr>
                <w:rFonts w:ascii="Times New Roman" w:hAnsi="Times New Roman"/>
                <w:bCs/>
                <w:szCs w:val="21"/>
              </w:rPr>
              <w:t xml:space="preserve">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“Gain”%}</w:t>
            </w:r>
          </w:p>
          <w:p w14:paraId="7A6CD3EE"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w:t>
            </w:r>
          </w:p>
          <w:p w14:paraId="3C0B3FE8"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{%p else%}</w:t>
            </w:r>
          </w:p>
          <w:p w14:paraId="0EDA7109" w14:textId="77777777" w:rsidR="00E83164" w:rsidRPr="00D22DF2" w:rsidRDefault="00E83164" w:rsidP="00E83164">
            <w:pPr>
              <w:jc w:val="center"/>
              <w:rPr>
                <w:rFonts w:ascii="Times New Roman" w:hAnsi="Times New Roman"/>
                <w:bCs/>
                <w:szCs w:val="21"/>
              </w:rPr>
            </w:pPr>
            <w:r w:rsidRPr="00D22DF2">
              <w:rPr>
                <w:rFonts w:ascii="Times New Roman" w:hAnsi="Times New Roman" w:hint="eastAsia"/>
                <w:bCs/>
                <w:szCs w:val="21"/>
              </w:rPr>
              <w:t xml:space="preserve">{%if </w:t>
            </w:r>
            <w:proofErr w:type="spellStart"/>
            <w:r w:rsidRPr="00D22DF2">
              <w:rPr>
                <w:rFonts w:ascii="Times New Roman" w:hAnsi="Times New Roman" w:hint="eastAsia"/>
                <w:bCs/>
                <w:szCs w:val="21"/>
              </w:rPr>
              <w:t>a.freq</w:t>
            </w:r>
            <w:proofErr w:type="spellEnd"/>
            <w:r w:rsidRPr="00D22DF2">
              <w:rPr>
                <w:rFonts w:ascii="Times New Roman" w:hAnsi="Times New Roman" w:hint="eastAsia"/>
                <w:bCs/>
                <w:szCs w:val="21"/>
              </w:rPr>
              <w:t xml:space="preserve"> &gt;= 0.85%}</w:t>
            </w:r>
            <w:r w:rsidRPr="00D22DF2">
              <w:rPr>
                <w:rFonts w:ascii="Times New Roman" w:hAnsi="Times New Roman" w:hint="eastAsia"/>
                <w:bCs/>
                <w:szCs w:val="21"/>
              </w:rPr>
              <w:t>纯合</w:t>
            </w:r>
            <w:r w:rsidRPr="00D22DF2">
              <w:rPr>
                <w:rFonts w:ascii="Times New Roman" w:hAnsi="Times New Roman" w:hint="eastAsia"/>
                <w:bCs/>
                <w:szCs w:val="21"/>
              </w:rPr>
              <w:t>{%else%}</w:t>
            </w:r>
            <w:r w:rsidRPr="00D22DF2">
              <w:rPr>
                <w:rFonts w:ascii="Times New Roman" w:hAnsi="Times New Roman" w:hint="eastAsia"/>
                <w:bCs/>
                <w:szCs w:val="21"/>
              </w:rPr>
              <w:t>杂合</w:t>
            </w:r>
            <w:r w:rsidRPr="00D22DF2">
              <w:rPr>
                <w:rFonts w:ascii="Times New Roman" w:hAnsi="Times New Roman" w:hint="eastAsia"/>
                <w:bCs/>
                <w:szCs w:val="21"/>
              </w:rPr>
              <w:t>{%endif%}</w:t>
            </w:r>
          </w:p>
          <w:p w14:paraId="5C7F34A7" w14:textId="7EADE500" w:rsidR="00846212" w:rsidRPr="009F00F5" w:rsidRDefault="00D22DF2" w:rsidP="00D22DF2">
            <w:pPr>
              <w:jc w:val="center"/>
              <w:rPr>
                <w:rFonts w:ascii="Times New Roman" w:hAnsi="Times New Roman"/>
                <w:bCs/>
                <w:szCs w:val="21"/>
              </w:rPr>
            </w:pPr>
            <w:r w:rsidRPr="00D22DF2">
              <w:rPr>
                <w:rFonts w:ascii="Times New Roman" w:hAnsi="Times New Roman"/>
                <w:bCs/>
                <w:szCs w:val="21"/>
              </w:rPr>
              <w:t>{%p endif%}</w:t>
            </w:r>
          </w:p>
        </w:tc>
        <w:tc>
          <w:tcPr>
            <w:tcW w:w="1872" w:type="dxa"/>
          </w:tcPr>
          <w:p w14:paraId="1A7D2D9D"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if </w:t>
            </w:r>
            <w:proofErr w:type="spellStart"/>
            <w:r w:rsidRPr="00D22DF2">
              <w:rPr>
                <w:rFonts w:ascii="Times New Roman" w:hAnsi="Times New Roman"/>
                <w:bCs/>
                <w:szCs w:val="21"/>
              </w:rPr>
              <w:t>a.clinic_num_g</w:t>
            </w:r>
            <w:proofErr w:type="spellEnd"/>
            <w:r w:rsidRPr="00D22DF2">
              <w:rPr>
                <w:rFonts w:ascii="Times New Roman" w:hAnsi="Times New Roman"/>
                <w:bCs/>
                <w:szCs w:val="21"/>
              </w:rPr>
              <w:t>==5%}</w:t>
            </w:r>
          </w:p>
          <w:p w14:paraId="4F4B9B14" w14:textId="0757ED64" w:rsidR="00D22DF2" w:rsidRPr="00D22DF2" w:rsidRDefault="00D22DF2" w:rsidP="00D22DF2">
            <w:pPr>
              <w:jc w:val="center"/>
              <w:rPr>
                <w:rFonts w:ascii="Times New Roman" w:hAnsi="Times New Roman"/>
                <w:bCs/>
                <w:szCs w:val="21"/>
              </w:rPr>
            </w:pPr>
            <w:r w:rsidRPr="00D22DF2">
              <w:rPr>
                <w:rFonts w:ascii="Times New Roman" w:hAnsi="Times New Roman" w:hint="eastAsia"/>
                <w:bCs/>
                <w:szCs w:val="21"/>
              </w:rPr>
              <w:t>致病性</w:t>
            </w:r>
          </w:p>
          <w:p w14:paraId="22892D34" w14:textId="77777777" w:rsidR="00D22DF2" w:rsidRPr="00D22DF2" w:rsidRDefault="00D22DF2" w:rsidP="00D22DF2">
            <w:pPr>
              <w:jc w:val="center"/>
              <w:rPr>
                <w:rFonts w:ascii="Times New Roman" w:hAnsi="Times New Roman"/>
                <w:bCs/>
                <w:szCs w:val="21"/>
              </w:rPr>
            </w:pPr>
            <w:r w:rsidRPr="00D22DF2">
              <w:rPr>
                <w:rFonts w:ascii="Times New Roman" w:hAnsi="Times New Roman"/>
                <w:bCs/>
                <w:szCs w:val="21"/>
              </w:rPr>
              <w:t xml:space="preserve">{%p </w:t>
            </w:r>
            <w:proofErr w:type="spellStart"/>
            <w:r w:rsidRPr="00D22DF2">
              <w:rPr>
                <w:rFonts w:ascii="Times New Roman" w:hAnsi="Times New Roman"/>
                <w:bCs/>
                <w:szCs w:val="21"/>
              </w:rPr>
              <w:t>elif</w:t>
            </w:r>
            <w:proofErr w:type="spellEnd"/>
            <w:r w:rsidRPr="00D22DF2">
              <w:rPr>
                <w:rFonts w:ascii="Times New Roman" w:hAnsi="Times New Roman"/>
                <w:bCs/>
                <w:szCs w:val="21"/>
              </w:rPr>
              <w:t xml:space="preserve"> </w:t>
            </w:r>
            <w:proofErr w:type="spellStart"/>
            <w:r w:rsidRPr="00D22DF2">
              <w:rPr>
                <w:rFonts w:ascii="Times New Roman" w:hAnsi="Times New Roman"/>
                <w:bCs/>
                <w:szCs w:val="21"/>
              </w:rPr>
              <w:t>a.clinic_num_g</w:t>
            </w:r>
            <w:proofErr w:type="spellEnd"/>
            <w:r w:rsidRPr="00D22DF2">
              <w:rPr>
                <w:rFonts w:ascii="Times New Roman" w:hAnsi="Times New Roman"/>
                <w:bCs/>
                <w:szCs w:val="21"/>
              </w:rPr>
              <w:t>==4%}</w:t>
            </w:r>
          </w:p>
          <w:p w14:paraId="0397DCB1" w14:textId="40543BDF" w:rsidR="00D22DF2" w:rsidRDefault="00D22DF2" w:rsidP="00D22DF2">
            <w:pPr>
              <w:jc w:val="center"/>
              <w:rPr>
                <w:rFonts w:ascii="Times New Roman" w:hAnsi="Times New Roman"/>
                <w:bCs/>
                <w:szCs w:val="21"/>
              </w:rPr>
            </w:pPr>
            <w:r w:rsidRPr="00D22DF2">
              <w:rPr>
                <w:rFonts w:ascii="Times New Roman" w:hAnsi="Times New Roman" w:hint="eastAsia"/>
                <w:bCs/>
                <w:szCs w:val="21"/>
              </w:rPr>
              <w:t>疑似致病性</w:t>
            </w:r>
          </w:p>
          <w:p w14:paraId="7A89A649" w14:textId="325A2E10" w:rsidR="00FB795B" w:rsidRDefault="00FB795B" w:rsidP="00D22DF2">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48A5F86C" w14:textId="2238348F" w:rsidR="00FB795B" w:rsidRPr="00D22DF2" w:rsidRDefault="00FB795B" w:rsidP="00D22DF2">
            <w:pPr>
              <w:jc w:val="center"/>
              <w:rPr>
                <w:rFonts w:ascii="Times New Roman" w:hAnsi="Times New Roman"/>
                <w:bCs/>
                <w:szCs w:val="21"/>
              </w:rPr>
            </w:pPr>
            <w:r>
              <w:rPr>
                <w:rFonts w:ascii="Times New Roman" w:hAnsi="Times New Roman" w:hint="eastAsia"/>
                <w:bCs/>
                <w:szCs w:val="21"/>
              </w:rPr>
              <w:t>意义不明确</w:t>
            </w:r>
          </w:p>
          <w:p w14:paraId="1713CAF4" w14:textId="73FA19A3" w:rsidR="00846212" w:rsidDel="004C3A5F" w:rsidRDefault="00D22DF2" w:rsidP="00D22DF2">
            <w:pPr>
              <w:jc w:val="center"/>
              <w:rPr>
                <w:rFonts w:ascii="Times New Roman" w:hAnsi="Times New Roman"/>
                <w:bCs/>
                <w:szCs w:val="21"/>
              </w:rPr>
            </w:pPr>
            <w:r w:rsidRPr="00D22DF2">
              <w:rPr>
                <w:rFonts w:ascii="Times New Roman" w:hAnsi="Times New Roman"/>
                <w:bCs/>
                <w:szCs w:val="21"/>
              </w:rPr>
              <w:t>{%p endif%}</w:t>
            </w:r>
          </w:p>
        </w:tc>
      </w:tr>
      <w:tr w:rsidR="00846212" w14:paraId="4E8CA0AA" w14:textId="77777777" w:rsidTr="008C2B24">
        <w:trPr>
          <w:trHeight w:val="454"/>
          <w:jc w:val="center"/>
        </w:trPr>
        <w:tc>
          <w:tcPr>
            <w:tcW w:w="10204" w:type="dxa"/>
            <w:gridSpan w:val="6"/>
            <w:shd w:val="clear" w:color="auto" w:fill="auto"/>
            <w:noWrap/>
          </w:tcPr>
          <w:p w14:paraId="32003F64" w14:textId="4015D888" w:rsidR="00846212" w:rsidDel="004C3A5F" w:rsidRDefault="00846212" w:rsidP="00F61D20">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846212" w14:paraId="71767B56" w14:textId="77777777" w:rsidTr="008C2B24">
        <w:trPr>
          <w:trHeight w:val="454"/>
          <w:jc w:val="center"/>
        </w:trPr>
        <w:tc>
          <w:tcPr>
            <w:tcW w:w="10204" w:type="dxa"/>
            <w:gridSpan w:val="6"/>
            <w:shd w:val="clear" w:color="auto" w:fill="auto"/>
            <w:noWrap/>
          </w:tcPr>
          <w:p w14:paraId="7E0DC61E" w14:textId="607CF062" w:rsidR="00846212" w:rsidRDefault="00846212" w:rsidP="00F61D20">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846212" w14:paraId="03F2854D" w14:textId="77777777" w:rsidTr="00013F73">
        <w:trPr>
          <w:trHeight w:val="454"/>
          <w:jc w:val="center"/>
        </w:trPr>
        <w:tc>
          <w:tcPr>
            <w:tcW w:w="1757" w:type="dxa"/>
            <w:shd w:val="clear" w:color="auto" w:fill="auto"/>
            <w:noWrap/>
          </w:tcPr>
          <w:p w14:paraId="3C357A12" w14:textId="1EB03E40" w:rsidR="00846212" w:rsidRPr="00044E32" w:rsidRDefault="000D4DBD" w:rsidP="00F61D20">
            <w:pPr>
              <w:widowControl/>
              <w:jc w:val="center"/>
              <w:rPr>
                <w:rFonts w:ascii="Times New Roman" w:hAnsi="Times New Roman"/>
                <w:bCs/>
                <w:iCs/>
                <w:szCs w:val="21"/>
              </w:rPr>
            </w:pPr>
            <w:r>
              <w:rPr>
                <w:rFonts w:ascii="Times New Roman" w:hAnsi="Times New Roman" w:hint="eastAsia"/>
                <w:bCs/>
                <w:iCs/>
                <w:szCs w:val="21"/>
              </w:rPr>
              <w:t>/</w:t>
            </w:r>
          </w:p>
        </w:tc>
        <w:tc>
          <w:tcPr>
            <w:tcW w:w="1187" w:type="dxa"/>
            <w:shd w:val="clear" w:color="auto" w:fill="auto"/>
          </w:tcPr>
          <w:p w14:paraId="6A98DAC7" w14:textId="6A50CE2D" w:rsidR="00846212" w:rsidRPr="00910948" w:rsidRDefault="000D4DBD" w:rsidP="00F61D20">
            <w:pPr>
              <w:jc w:val="center"/>
              <w:rPr>
                <w:rFonts w:ascii="Times New Roman" w:hAnsi="Times New Roman"/>
                <w:bCs/>
                <w:szCs w:val="21"/>
              </w:rPr>
            </w:pPr>
            <w:r>
              <w:rPr>
                <w:rFonts w:ascii="Times New Roman" w:hAnsi="Times New Roman" w:hint="eastAsia"/>
                <w:bCs/>
                <w:szCs w:val="21"/>
              </w:rPr>
              <w:t>/</w:t>
            </w:r>
          </w:p>
        </w:tc>
        <w:tc>
          <w:tcPr>
            <w:tcW w:w="1872" w:type="dxa"/>
            <w:shd w:val="clear" w:color="auto" w:fill="auto"/>
          </w:tcPr>
          <w:p w14:paraId="050E071F" w14:textId="390285A4" w:rsidR="00846212" w:rsidRDefault="000D4DBD" w:rsidP="00F61D20">
            <w:pPr>
              <w:jc w:val="center"/>
              <w:rPr>
                <w:rFonts w:ascii="Times New Roman" w:hAnsi="Times New Roman"/>
                <w:bCs/>
                <w:szCs w:val="21"/>
              </w:rPr>
            </w:pPr>
            <w:r>
              <w:rPr>
                <w:rFonts w:ascii="Times New Roman" w:hAnsi="Times New Roman" w:hint="eastAsia"/>
                <w:bCs/>
                <w:szCs w:val="21"/>
              </w:rPr>
              <w:t>/</w:t>
            </w:r>
          </w:p>
        </w:tc>
        <w:tc>
          <w:tcPr>
            <w:tcW w:w="1644" w:type="dxa"/>
            <w:shd w:val="clear" w:color="auto" w:fill="auto"/>
          </w:tcPr>
          <w:p w14:paraId="0633E949" w14:textId="30CDB0A2" w:rsidR="00846212" w:rsidRDefault="000D4DBD" w:rsidP="00F61D20">
            <w:pPr>
              <w:jc w:val="center"/>
              <w:rPr>
                <w:rFonts w:ascii="Times New Roman" w:hAnsi="Times New Roman"/>
                <w:bCs/>
                <w:szCs w:val="21"/>
              </w:rPr>
            </w:pPr>
            <w:r>
              <w:rPr>
                <w:rFonts w:ascii="Times New Roman" w:hAnsi="Times New Roman" w:hint="eastAsia"/>
                <w:bCs/>
                <w:szCs w:val="21"/>
              </w:rPr>
              <w:t>/</w:t>
            </w:r>
          </w:p>
        </w:tc>
        <w:tc>
          <w:tcPr>
            <w:tcW w:w="1872" w:type="dxa"/>
            <w:shd w:val="clear" w:color="auto" w:fill="auto"/>
          </w:tcPr>
          <w:p w14:paraId="108951C4" w14:textId="5DFDF856" w:rsidR="00846212" w:rsidRPr="009F00F5" w:rsidRDefault="000D4DBD" w:rsidP="00F61D20">
            <w:pPr>
              <w:jc w:val="center"/>
              <w:rPr>
                <w:rFonts w:ascii="Times New Roman" w:hAnsi="Times New Roman"/>
                <w:bCs/>
                <w:szCs w:val="21"/>
              </w:rPr>
            </w:pPr>
            <w:r>
              <w:rPr>
                <w:rFonts w:ascii="Times New Roman" w:hAnsi="Times New Roman" w:hint="eastAsia"/>
                <w:bCs/>
                <w:szCs w:val="21"/>
              </w:rPr>
              <w:t>/</w:t>
            </w:r>
          </w:p>
        </w:tc>
        <w:tc>
          <w:tcPr>
            <w:tcW w:w="1872" w:type="dxa"/>
          </w:tcPr>
          <w:p w14:paraId="7F12812D" w14:textId="732CF200" w:rsidR="00846212" w:rsidDel="004C3A5F" w:rsidRDefault="000D4DBD" w:rsidP="00F61D20">
            <w:pPr>
              <w:jc w:val="center"/>
              <w:rPr>
                <w:rFonts w:ascii="Times New Roman" w:hAnsi="Times New Roman"/>
                <w:bCs/>
                <w:szCs w:val="21"/>
              </w:rPr>
            </w:pPr>
            <w:r>
              <w:rPr>
                <w:rFonts w:ascii="Times New Roman" w:hAnsi="Times New Roman" w:hint="eastAsia"/>
                <w:bCs/>
                <w:szCs w:val="21"/>
              </w:rPr>
              <w:t>/</w:t>
            </w:r>
          </w:p>
        </w:tc>
      </w:tr>
      <w:tr w:rsidR="00846212" w14:paraId="69A93B02" w14:textId="77777777" w:rsidTr="004967A8">
        <w:trPr>
          <w:trHeight w:val="454"/>
          <w:jc w:val="center"/>
        </w:trPr>
        <w:tc>
          <w:tcPr>
            <w:tcW w:w="10204" w:type="dxa"/>
            <w:gridSpan w:val="6"/>
            <w:shd w:val="clear" w:color="auto" w:fill="auto"/>
            <w:noWrap/>
          </w:tcPr>
          <w:p w14:paraId="11B50C65" w14:textId="26EDFDFF" w:rsidR="00846212" w:rsidDel="004C3A5F" w:rsidRDefault="00846212" w:rsidP="00F61D20">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846212" w14:paraId="5F55641F" w14:textId="77777777" w:rsidTr="004967A8">
        <w:trPr>
          <w:trHeight w:val="454"/>
          <w:jc w:val="center"/>
        </w:trPr>
        <w:tc>
          <w:tcPr>
            <w:tcW w:w="10204" w:type="dxa"/>
            <w:gridSpan w:val="6"/>
            <w:shd w:val="clear" w:color="auto" w:fill="auto"/>
            <w:noWrap/>
          </w:tcPr>
          <w:p w14:paraId="621F2182" w14:textId="664F0E64" w:rsidR="00846212" w:rsidRDefault="00846212" w:rsidP="00F61D20">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else%}</w:t>
            </w:r>
          </w:p>
        </w:tc>
      </w:tr>
      <w:tr w:rsidR="00846212" w14:paraId="16862EE1" w14:textId="77777777" w:rsidTr="004967A8">
        <w:trPr>
          <w:trHeight w:val="454"/>
          <w:jc w:val="center"/>
        </w:trPr>
        <w:tc>
          <w:tcPr>
            <w:tcW w:w="10204" w:type="dxa"/>
            <w:gridSpan w:val="6"/>
            <w:shd w:val="clear" w:color="auto" w:fill="auto"/>
            <w:noWrap/>
          </w:tcPr>
          <w:p w14:paraId="35DDBC1B" w14:textId="1B5DDC54" w:rsidR="00846212" w:rsidRPr="00846212" w:rsidRDefault="00846212" w:rsidP="00F61D20">
            <w:pPr>
              <w:jc w:val="center"/>
              <w:rPr>
                <w:rFonts w:ascii="Times New Roman" w:hAnsi="Times New Roman"/>
                <w:bCs/>
                <w:szCs w:val="21"/>
                <w:highlight w:val="magenta"/>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sidR="00FB795B">
              <w:rPr>
                <w:rFonts w:ascii="Times New Roman" w:hAnsi="Times New Roman"/>
                <w:bCs/>
                <w:szCs w:val="21"/>
              </w:rPr>
              <w:t xml:space="preserve"> </w:t>
            </w:r>
            <w:r w:rsidR="00FB795B" w:rsidRPr="00846212">
              <w:rPr>
                <w:rFonts w:ascii="Times New Roman" w:hAnsi="Times New Roman"/>
                <w:bCs/>
                <w:szCs w:val="21"/>
              </w:rPr>
              <w:t>+</w:t>
            </w:r>
            <w:r w:rsidR="00FB795B">
              <w:rPr>
                <w:rFonts w:ascii="Times New Roman" w:hAnsi="Times New Roman"/>
                <w:bCs/>
                <w:szCs w:val="21"/>
              </w:rPr>
              <w:t xml:space="preserve"> </w:t>
            </w:r>
            <w:r w:rsidR="00FB795B" w:rsidRPr="00846212">
              <w:rPr>
                <w:rFonts w:ascii="Times New Roman" w:hAnsi="Times New Roman"/>
                <w:bCs/>
                <w:szCs w:val="21"/>
              </w:rPr>
              <w:t>var_brca.snv_s.B1_L</w:t>
            </w:r>
            <w:r w:rsidR="00FB795B">
              <w:rPr>
                <w:rFonts w:ascii="Times New Roman" w:hAnsi="Times New Roman"/>
                <w:bCs/>
                <w:szCs w:val="21"/>
              </w:rPr>
              <w:t xml:space="preserve">3 </w:t>
            </w:r>
            <w:r w:rsidR="00FB795B" w:rsidRPr="00846212">
              <w:rPr>
                <w:rFonts w:ascii="Times New Roman" w:hAnsi="Times New Roman"/>
                <w:bCs/>
                <w:szCs w:val="21"/>
              </w:rPr>
              <w:t>+</w:t>
            </w:r>
            <w:r w:rsidR="00FB795B">
              <w:rPr>
                <w:rFonts w:ascii="Times New Roman" w:hAnsi="Times New Roman"/>
                <w:bCs/>
                <w:szCs w:val="21"/>
              </w:rPr>
              <w:t xml:space="preserve"> </w:t>
            </w:r>
            <w:r w:rsidR="00FB795B" w:rsidRPr="00846212">
              <w:rPr>
                <w:rFonts w:ascii="Times New Roman" w:hAnsi="Times New Roman"/>
                <w:bCs/>
                <w:szCs w:val="21"/>
              </w:rPr>
              <w:t>var_brca.snv_s.B</w:t>
            </w:r>
            <w:r w:rsidR="00FB795B">
              <w:rPr>
                <w:rFonts w:ascii="Times New Roman" w:hAnsi="Times New Roman"/>
                <w:bCs/>
                <w:szCs w:val="21"/>
              </w:rPr>
              <w:t>2</w:t>
            </w:r>
            <w:r w:rsidR="00FB795B" w:rsidRPr="00846212">
              <w:rPr>
                <w:rFonts w:ascii="Times New Roman" w:hAnsi="Times New Roman"/>
                <w:bCs/>
                <w:szCs w:val="21"/>
              </w:rPr>
              <w:t>_L</w:t>
            </w:r>
            <w:r w:rsidR="00FB795B">
              <w:rPr>
                <w:rFonts w:ascii="Times New Roman" w:hAnsi="Times New Roman"/>
                <w:bCs/>
                <w:szCs w:val="21"/>
              </w:rPr>
              <w:t>3</w:t>
            </w:r>
            <w:r w:rsidR="00FB795B" w:rsidRPr="00846212">
              <w:rPr>
                <w:rFonts w:ascii="Times New Roman" w:hAnsi="Times New Roman"/>
                <w:bCs/>
                <w:szCs w:val="21"/>
              </w:rPr>
              <w:t xml:space="preserve"> +</w:t>
            </w:r>
            <w:r w:rsidR="00FB795B">
              <w:rPr>
                <w:rFonts w:ascii="Times New Roman" w:hAnsi="Times New Roman"/>
                <w:bCs/>
                <w:szCs w:val="21"/>
              </w:rPr>
              <w:t xml:space="preserve"> </w:t>
            </w:r>
            <w:r w:rsidR="00FB795B" w:rsidRPr="00846212">
              <w:rPr>
                <w:rFonts w:ascii="Times New Roman" w:hAnsi="Times New Roman"/>
                <w:bCs/>
                <w:szCs w:val="21"/>
              </w:rPr>
              <w:t>var_brca.gcnv_v2.B1_gcnv_L</w:t>
            </w:r>
            <w:r w:rsidR="00FB795B">
              <w:rPr>
                <w:rFonts w:ascii="Times New Roman" w:hAnsi="Times New Roman"/>
                <w:bCs/>
                <w:szCs w:val="21"/>
              </w:rPr>
              <w:t>3</w:t>
            </w:r>
            <w:r w:rsidR="00FB795B" w:rsidRPr="00846212">
              <w:rPr>
                <w:rFonts w:ascii="Times New Roman" w:hAnsi="Times New Roman"/>
                <w:bCs/>
                <w:szCs w:val="21"/>
              </w:rPr>
              <w:t xml:space="preserve"> +</w:t>
            </w:r>
            <w:r w:rsidR="00FB795B">
              <w:rPr>
                <w:rFonts w:ascii="Times New Roman" w:hAnsi="Times New Roman"/>
                <w:bCs/>
                <w:szCs w:val="21"/>
              </w:rPr>
              <w:t xml:space="preserve"> </w:t>
            </w:r>
            <w:r w:rsidR="00FB795B" w:rsidRPr="00846212">
              <w:rPr>
                <w:rFonts w:ascii="Times New Roman" w:hAnsi="Times New Roman"/>
                <w:bCs/>
                <w:szCs w:val="21"/>
              </w:rPr>
              <w:t>var_brca.gcnv_v2.B</w:t>
            </w:r>
            <w:r w:rsidR="00FB795B">
              <w:rPr>
                <w:rFonts w:ascii="Times New Roman" w:hAnsi="Times New Roman"/>
                <w:bCs/>
                <w:szCs w:val="21"/>
              </w:rPr>
              <w:t>2</w:t>
            </w:r>
            <w:r w:rsidR="00FB795B" w:rsidRPr="00846212">
              <w:rPr>
                <w:rFonts w:ascii="Times New Roman" w:hAnsi="Times New Roman"/>
                <w:bCs/>
                <w:szCs w:val="21"/>
              </w:rPr>
              <w:t>_gcnv_L</w:t>
            </w:r>
            <w:r w:rsidR="00FB795B">
              <w:rPr>
                <w:rFonts w:ascii="Times New Roman" w:hAnsi="Times New Roman"/>
                <w:bCs/>
                <w:szCs w:val="21"/>
              </w:rPr>
              <w:t>3</w:t>
            </w:r>
            <w:r w:rsidRPr="00846212">
              <w:rPr>
                <w:rFonts w:ascii="Times New Roman" w:hAnsi="Times New Roman"/>
                <w:bCs/>
                <w:szCs w:val="21"/>
              </w:rPr>
              <w:t>%}</w:t>
            </w:r>
          </w:p>
        </w:tc>
      </w:tr>
      <w:tr w:rsidR="00846212" w14:paraId="42C2EB63" w14:textId="77777777" w:rsidTr="004967A8">
        <w:trPr>
          <w:trHeight w:val="454"/>
          <w:jc w:val="center"/>
        </w:trPr>
        <w:tc>
          <w:tcPr>
            <w:tcW w:w="10204" w:type="dxa"/>
            <w:gridSpan w:val="6"/>
            <w:shd w:val="clear" w:color="auto" w:fill="auto"/>
            <w:noWrap/>
          </w:tcPr>
          <w:p w14:paraId="06F010D8" w14:textId="6268197A" w:rsidR="00846212" w:rsidRPr="00846212" w:rsidRDefault="00FB795B" w:rsidP="00F61D20">
            <w:pPr>
              <w:jc w:val="center"/>
              <w:rPr>
                <w:rFonts w:ascii="Times New Roman" w:hAnsi="Times New Roman"/>
                <w:bCs/>
                <w:szCs w:val="21"/>
                <w:highlight w:val="magenta"/>
              </w:rPr>
            </w:pPr>
            <w:r w:rsidRPr="00846212">
              <w:rPr>
                <w:rFonts w:ascii="Times New Roman" w:hAnsi="Times New Roman"/>
                <w:bCs/>
                <w:szCs w:val="21"/>
              </w:rPr>
              <w:t xml:space="preserve">{%tr </w:t>
            </w:r>
            <w:r>
              <w:rPr>
                <w:rFonts w:ascii="Times New Roman" w:hAnsi="Times New Roman"/>
                <w:bCs/>
                <w:szCs w:val="21"/>
              </w:rPr>
              <w:t>for a in</w:t>
            </w:r>
            <w:r w:rsidRPr="00846212">
              <w:rPr>
                <w:rFonts w:ascii="Times New Roman" w:hAnsi="Times New Roman"/>
                <w:bCs/>
                <w:szCs w:val="21"/>
              </w:rPr>
              <w:t xml:space="preserve"> var_brca.snv_s.B1_L5</w:t>
            </w:r>
            <w:r>
              <w:rPr>
                <w:rFonts w:ascii="Times New Roman" w:hAnsi="Times New Roman"/>
                <w:bCs/>
                <w:szCs w:val="21"/>
              </w:rPr>
              <w:t xml:space="preserve"> +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var_brca.gcnv_v2.B1_gcnv_L5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var_brca.gcnv_v2.B1_gcnv_L4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var_brca.gcnv_v2.B1_gcnv_L</w:t>
            </w:r>
            <w:r>
              <w:rPr>
                <w:rFonts w:ascii="Times New Roman" w:hAnsi="Times New Roman"/>
                <w:bCs/>
                <w:szCs w:val="21"/>
              </w:rPr>
              <w:t>3</w:t>
            </w:r>
            <w:r w:rsidRPr="00846212">
              <w:rPr>
                <w:rFonts w:ascii="Times New Roman" w:hAnsi="Times New Roman"/>
                <w:bCs/>
                <w:szCs w:val="21"/>
              </w:rPr>
              <w:t xml:space="preserve"> +</w:t>
            </w:r>
            <w:r>
              <w:rPr>
                <w:rFonts w:ascii="Times New Roman" w:hAnsi="Times New Roman"/>
                <w:bCs/>
                <w:szCs w:val="21"/>
              </w:rPr>
              <w:t xml:space="preserve"> </w:t>
            </w:r>
            <w:r w:rsidRPr="00846212">
              <w:rPr>
                <w:rFonts w:ascii="Times New Roman" w:hAnsi="Times New Roman"/>
                <w:bCs/>
                <w:szCs w:val="21"/>
              </w:rPr>
              <w:t>var_brca.gcnv_v2.B</w:t>
            </w:r>
            <w:r>
              <w:rPr>
                <w:rFonts w:ascii="Times New Roman" w:hAnsi="Times New Roman"/>
                <w:bCs/>
                <w:szCs w:val="21"/>
              </w:rPr>
              <w:t>2</w:t>
            </w:r>
            <w:r w:rsidRPr="00846212">
              <w:rPr>
                <w:rFonts w:ascii="Times New Roman" w:hAnsi="Times New Roman"/>
                <w:bCs/>
                <w:szCs w:val="21"/>
              </w:rPr>
              <w:t>_gcnv_L</w:t>
            </w:r>
            <w:r>
              <w:rPr>
                <w:rFonts w:ascii="Times New Roman" w:hAnsi="Times New Roman"/>
                <w:bCs/>
                <w:szCs w:val="21"/>
              </w:rPr>
              <w:t>3</w:t>
            </w:r>
            <w:r w:rsidRPr="00846212">
              <w:rPr>
                <w:rFonts w:ascii="Times New Roman" w:hAnsi="Times New Roman"/>
                <w:bCs/>
                <w:szCs w:val="21"/>
              </w:rPr>
              <w:t>%}</w:t>
            </w:r>
          </w:p>
        </w:tc>
      </w:tr>
      <w:tr w:rsidR="00FB795B" w14:paraId="11543F90" w14:textId="77777777" w:rsidTr="00013F73">
        <w:trPr>
          <w:trHeight w:val="454"/>
          <w:jc w:val="center"/>
        </w:trPr>
        <w:tc>
          <w:tcPr>
            <w:tcW w:w="1757" w:type="dxa"/>
            <w:shd w:val="clear" w:color="auto" w:fill="auto"/>
            <w:noWrap/>
          </w:tcPr>
          <w:p w14:paraId="1425DE04" w14:textId="77777777" w:rsidR="00FB795B" w:rsidRPr="00D22DF2" w:rsidRDefault="00FB795B" w:rsidP="00FB795B">
            <w:pPr>
              <w:widowControl/>
              <w:jc w:val="center"/>
              <w:rPr>
                <w:rFonts w:ascii="Times New Roman" w:hAnsi="Times New Roman"/>
                <w:bCs/>
                <w:i/>
                <w:szCs w:val="21"/>
              </w:rPr>
            </w:pPr>
            <w:r w:rsidRPr="00D22DF2">
              <w:rPr>
                <w:rFonts w:ascii="Times New Roman" w:hAnsi="Times New Roman"/>
                <w:bCs/>
                <w:i/>
                <w:szCs w:val="21"/>
              </w:rPr>
              <w:t>{{</w:t>
            </w:r>
            <w:proofErr w:type="spellStart"/>
            <w:r w:rsidRPr="00D22DF2">
              <w:rPr>
                <w:rFonts w:ascii="Times New Roman" w:hAnsi="Times New Roman"/>
                <w:bCs/>
                <w:i/>
                <w:szCs w:val="21"/>
              </w:rPr>
              <w:t>a.gene_symbol</w:t>
            </w:r>
            <w:proofErr w:type="spellEnd"/>
            <w:r w:rsidRPr="00D22DF2">
              <w:rPr>
                <w:rFonts w:ascii="Times New Roman" w:hAnsi="Times New Roman"/>
                <w:bCs/>
                <w:i/>
                <w:szCs w:val="21"/>
              </w:rPr>
              <w:t>}}</w:t>
            </w:r>
          </w:p>
          <w:p w14:paraId="73502F01" w14:textId="0BC2F508" w:rsidR="00FB795B" w:rsidRPr="00044E32" w:rsidRDefault="00FB795B" w:rsidP="00FB795B">
            <w:pPr>
              <w:widowControl/>
              <w:jc w:val="center"/>
              <w:rPr>
                <w:rFonts w:ascii="Times New Roman" w:hAnsi="Times New Roman"/>
                <w:bCs/>
                <w:iCs/>
                <w:szCs w:val="21"/>
              </w:rPr>
            </w:pPr>
            <w:r>
              <w:rPr>
                <w:rFonts w:ascii="Times New Roman" w:hAnsi="Times New Roman" w:hint="eastAsia"/>
                <w:bCs/>
                <w:iCs/>
                <w:szCs w:val="21"/>
              </w:rPr>
              <w:t>{</w:t>
            </w:r>
            <w:r>
              <w:rPr>
                <w:rFonts w:ascii="Times New Roman" w:hAnsi="Times New Roman"/>
                <w:bCs/>
                <w:iCs/>
                <w:szCs w:val="21"/>
              </w:rPr>
              <w:t>{</w:t>
            </w:r>
            <w:proofErr w:type="spellStart"/>
            <w:r>
              <w:rPr>
                <w:rFonts w:ascii="Times New Roman" w:hAnsi="Times New Roman"/>
                <w:bCs/>
                <w:iCs/>
                <w:szCs w:val="21"/>
              </w:rPr>
              <w:t>a.</w:t>
            </w:r>
            <w:r w:rsidRPr="00D22DF2">
              <w:rPr>
                <w:rFonts w:ascii="Times New Roman" w:hAnsi="Times New Roman"/>
                <w:bCs/>
                <w:iCs/>
                <w:szCs w:val="21"/>
              </w:rPr>
              <w:t>transcript_primary</w:t>
            </w:r>
            <w:proofErr w:type="spellEnd"/>
            <w:r>
              <w:rPr>
                <w:rFonts w:ascii="Times New Roman" w:hAnsi="Times New Roman"/>
                <w:bCs/>
                <w:iCs/>
                <w:szCs w:val="21"/>
              </w:rPr>
              <w:t>}}</w:t>
            </w:r>
          </w:p>
        </w:tc>
        <w:tc>
          <w:tcPr>
            <w:tcW w:w="1187" w:type="dxa"/>
            <w:shd w:val="clear" w:color="auto" w:fill="auto"/>
          </w:tcPr>
          <w:p w14:paraId="25026178"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 xml:space="preserve">{%p if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“Loss”%}</w:t>
            </w:r>
          </w:p>
          <w:p w14:paraId="6762058B"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a.value</w:t>
            </w:r>
            <w:proofErr w:type="spellEnd"/>
            <w:r w:rsidRPr="00D22DF2">
              <w:rPr>
                <w:rFonts w:ascii="Times New Roman" w:hAnsi="Times New Roman"/>
                <w:bCs/>
                <w:szCs w:val="21"/>
              </w:rPr>
              <w:t>}}</w:t>
            </w:r>
          </w:p>
          <w:p w14:paraId="367B943E"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lastRenderedPageBreak/>
              <w:t xml:space="preserve">{%p </w:t>
            </w:r>
            <w:proofErr w:type="spellStart"/>
            <w:r w:rsidRPr="00D22DF2">
              <w:rPr>
                <w:rFonts w:ascii="Times New Roman" w:hAnsi="Times New Roman"/>
                <w:bCs/>
                <w:szCs w:val="21"/>
              </w:rPr>
              <w:t>elif</w:t>
            </w:r>
            <w:proofErr w:type="spellEnd"/>
            <w:r w:rsidRPr="00D22DF2">
              <w:rPr>
                <w:rFonts w:ascii="Times New Roman" w:hAnsi="Times New Roman"/>
                <w:bCs/>
                <w:szCs w:val="21"/>
              </w:rPr>
              <w:t xml:space="preserve">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“Gain”%}</w:t>
            </w:r>
          </w:p>
          <w:p w14:paraId="3DF2D3D5"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a.value</w:t>
            </w:r>
            <w:proofErr w:type="spellEnd"/>
            <w:r w:rsidRPr="00D22DF2">
              <w:rPr>
                <w:rFonts w:ascii="Times New Roman" w:hAnsi="Times New Roman"/>
                <w:bCs/>
                <w:szCs w:val="21"/>
              </w:rPr>
              <w:t>}}</w:t>
            </w:r>
          </w:p>
          <w:p w14:paraId="27B56CE5"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{%p else%}</w:t>
            </w:r>
          </w:p>
          <w:p w14:paraId="761F50D9"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w:t>
            </w:r>
            <w:r>
              <w:rPr>
                <w:rFonts w:ascii="Times New Roman" w:hAnsi="Times New Roman"/>
                <w:bCs/>
                <w:szCs w:val="21"/>
              </w:rPr>
              <w:t>gene_region</w:t>
            </w:r>
            <w:proofErr w:type="spellEnd"/>
            <w:r w:rsidRPr="00D22DF2">
              <w:rPr>
                <w:rFonts w:ascii="Times New Roman" w:hAnsi="Times New Roman"/>
                <w:bCs/>
                <w:szCs w:val="21"/>
              </w:rPr>
              <w:t>}}</w:t>
            </w:r>
          </w:p>
          <w:p w14:paraId="6628337F" w14:textId="2A6D95DC" w:rsidR="00FB795B" w:rsidRPr="00910948" w:rsidRDefault="00FB795B" w:rsidP="00FB795B">
            <w:pPr>
              <w:jc w:val="center"/>
              <w:rPr>
                <w:rFonts w:ascii="Times New Roman" w:hAnsi="Times New Roman"/>
                <w:bCs/>
                <w:szCs w:val="21"/>
              </w:rPr>
            </w:pPr>
            <w:r w:rsidRPr="00D22DF2">
              <w:rPr>
                <w:rFonts w:ascii="Times New Roman" w:hAnsi="Times New Roman"/>
                <w:bCs/>
                <w:szCs w:val="21"/>
              </w:rPr>
              <w:t>{%p endif%}</w:t>
            </w:r>
          </w:p>
        </w:tc>
        <w:tc>
          <w:tcPr>
            <w:tcW w:w="1872" w:type="dxa"/>
            <w:shd w:val="clear" w:color="auto" w:fill="auto"/>
          </w:tcPr>
          <w:p w14:paraId="28A9827B" w14:textId="77777777" w:rsidR="00FB795B" w:rsidRDefault="00FB795B" w:rsidP="00FB795B">
            <w:pPr>
              <w:jc w:val="center"/>
              <w:rPr>
                <w:rFonts w:ascii="Times New Roman" w:hAnsi="Times New Roman"/>
                <w:bCs/>
                <w:szCs w:val="21"/>
              </w:rPr>
            </w:pPr>
            <w:r>
              <w:rPr>
                <w:rFonts w:ascii="Times New Roman" w:hAnsi="Times New Roman" w:hint="eastAsia"/>
                <w:bCs/>
                <w:szCs w:val="21"/>
              </w:rPr>
              <w:lastRenderedPageBreak/>
              <w:t>{</w:t>
            </w:r>
            <w:r>
              <w:rPr>
                <w:rFonts w:ascii="Times New Roman" w:hAnsi="Times New Roman"/>
                <w:bCs/>
                <w:szCs w:val="21"/>
              </w:rPr>
              <w:t xml:space="preserve">%p if </w:t>
            </w:r>
            <w:proofErr w:type="spellStart"/>
            <w:r>
              <w:rPr>
                <w:rFonts w:ascii="Times New Roman" w:hAnsi="Times New Roman"/>
                <w:bCs/>
                <w:szCs w:val="21"/>
              </w:rPr>
              <w:t>a.type</w:t>
            </w:r>
            <w:proofErr w:type="spellEnd"/>
            <w:r>
              <w:rPr>
                <w:rFonts w:ascii="Times New Roman" w:hAnsi="Times New Roman"/>
                <w:bCs/>
                <w:szCs w:val="21"/>
              </w:rPr>
              <w:t xml:space="preserve"> == “Loss”%}</w:t>
            </w:r>
          </w:p>
          <w:p w14:paraId="09FF72CB" w14:textId="77777777" w:rsidR="00FB795B" w:rsidRDefault="00FB795B" w:rsidP="00FB795B">
            <w:pPr>
              <w:jc w:val="center"/>
              <w:rPr>
                <w:rFonts w:ascii="Times New Roman" w:hAnsi="Times New Roman"/>
                <w:bCs/>
                <w:szCs w:val="21"/>
              </w:rPr>
            </w:pPr>
            <w:r>
              <w:rPr>
                <w:rFonts w:ascii="Times New Roman" w:hAnsi="Times New Roman"/>
                <w:bCs/>
                <w:szCs w:val="21"/>
              </w:rPr>
              <w:t>del</w:t>
            </w:r>
          </w:p>
          <w:p w14:paraId="27E37B83" w14:textId="77777777" w:rsidR="00FB795B"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%p </w:t>
            </w:r>
            <w:proofErr w:type="spellStart"/>
            <w:r>
              <w:rPr>
                <w:rFonts w:ascii="Times New Roman" w:hAnsi="Times New Roman"/>
                <w:bCs/>
                <w:szCs w:val="21"/>
              </w:rPr>
              <w:t>elif</w:t>
            </w:r>
            <w:proofErr w:type="spellEnd"/>
            <w:r>
              <w:rPr>
                <w:rFonts w:ascii="Times New Roman" w:hAnsi="Times New Roman"/>
                <w:bCs/>
                <w:szCs w:val="21"/>
              </w:rPr>
              <w:t xml:space="preserve"> </w:t>
            </w:r>
            <w:proofErr w:type="spellStart"/>
            <w:r>
              <w:rPr>
                <w:rFonts w:ascii="Times New Roman" w:hAnsi="Times New Roman"/>
                <w:bCs/>
                <w:szCs w:val="21"/>
              </w:rPr>
              <w:t>a.type</w:t>
            </w:r>
            <w:proofErr w:type="spellEnd"/>
            <w:r>
              <w:rPr>
                <w:rFonts w:ascii="Times New Roman" w:hAnsi="Times New Roman"/>
                <w:bCs/>
                <w:szCs w:val="21"/>
              </w:rPr>
              <w:t xml:space="preserve"> == “Gain”%}</w:t>
            </w:r>
          </w:p>
          <w:p w14:paraId="5D06190B" w14:textId="77777777" w:rsidR="00FB795B" w:rsidRDefault="00FB795B" w:rsidP="00FB795B">
            <w:pPr>
              <w:jc w:val="center"/>
              <w:rPr>
                <w:rFonts w:ascii="Times New Roman" w:hAnsi="Times New Roman"/>
                <w:bCs/>
                <w:szCs w:val="21"/>
              </w:rPr>
            </w:pPr>
            <w:r>
              <w:rPr>
                <w:rFonts w:ascii="Times New Roman" w:hAnsi="Times New Roman"/>
                <w:bCs/>
                <w:szCs w:val="21"/>
              </w:rPr>
              <w:lastRenderedPageBreak/>
              <w:t>dup</w:t>
            </w:r>
          </w:p>
          <w:p w14:paraId="4DFBADA3" w14:textId="77777777" w:rsidR="00FB795B"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4B411C9B" w14:textId="77777777" w:rsidR="00FB795B"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a.hgvs_c</w:t>
            </w:r>
            <w:proofErr w:type="spellEnd"/>
            <w:r>
              <w:rPr>
                <w:rFonts w:ascii="Times New Roman" w:hAnsi="Times New Roman"/>
                <w:bCs/>
                <w:szCs w:val="21"/>
              </w:rPr>
              <w:t>}}</w:t>
            </w:r>
          </w:p>
          <w:p w14:paraId="1BF350B6" w14:textId="77777777" w:rsidR="00FB795B" w:rsidRDefault="00FB795B" w:rsidP="00FB795B">
            <w:pPr>
              <w:jc w:val="center"/>
              <w:rPr>
                <w:rFonts w:ascii="Times New Roman" w:hAnsi="Times New Roman"/>
                <w:bCs/>
                <w:szCs w:val="21"/>
              </w:rPr>
            </w:pPr>
            <w:r>
              <w:rPr>
                <w:rFonts w:ascii="Times New Roman" w:hAnsi="Times New Roman"/>
                <w:bCs/>
                <w:szCs w:val="21"/>
              </w:rPr>
              <w:t xml:space="preserve">{%p if </w:t>
            </w:r>
            <w:proofErr w:type="spellStart"/>
            <w:r>
              <w:rPr>
                <w:rFonts w:ascii="Times New Roman" w:hAnsi="Times New Roman"/>
                <w:bCs/>
                <w:szCs w:val="21"/>
              </w:rPr>
              <w:t>a.hgvs_p</w:t>
            </w:r>
            <w:proofErr w:type="spellEnd"/>
            <w:r>
              <w:rPr>
                <w:rFonts w:ascii="Times New Roman" w:hAnsi="Times New Roman"/>
                <w:bCs/>
                <w:szCs w:val="21"/>
              </w:rPr>
              <w:t xml:space="preserve"> != “p.?”%}</w:t>
            </w:r>
          </w:p>
          <w:p w14:paraId="606C06E5" w14:textId="77777777" w:rsidR="00FB795B"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a.hgvs_p</w:t>
            </w:r>
            <w:proofErr w:type="spellEnd"/>
            <w:r>
              <w:rPr>
                <w:rFonts w:ascii="Times New Roman" w:hAnsi="Times New Roman"/>
                <w:bCs/>
                <w:szCs w:val="21"/>
              </w:rPr>
              <w:t>}}</w:t>
            </w:r>
          </w:p>
          <w:p w14:paraId="2B51628C" w14:textId="77777777" w:rsidR="00FB795B"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2F4C6BF9" w14:textId="6C3E6927" w:rsidR="00FB795B"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644" w:type="dxa"/>
            <w:shd w:val="clear" w:color="auto" w:fill="auto"/>
          </w:tcPr>
          <w:p w14:paraId="20C60283"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lastRenderedPageBreak/>
              <w:t xml:space="preserve">{%p if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“Loss”%}</w:t>
            </w:r>
          </w:p>
          <w:p w14:paraId="675B0E17" w14:textId="77777777" w:rsidR="00FB795B" w:rsidRPr="00D22DF2" w:rsidRDefault="00FB795B" w:rsidP="00FB795B">
            <w:pPr>
              <w:jc w:val="center"/>
              <w:rPr>
                <w:rFonts w:ascii="Times New Roman" w:hAnsi="Times New Roman"/>
                <w:bCs/>
                <w:szCs w:val="21"/>
              </w:rPr>
            </w:pPr>
            <w:r w:rsidRPr="00D22DF2">
              <w:rPr>
                <w:rFonts w:ascii="Times New Roman" w:hAnsi="Times New Roman" w:hint="eastAsia"/>
                <w:bCs/>
                <w:szCs w:val="21"/>
              </w:rPr>
              <w:t>大片段缺失</w:t>
            </w:r>
          </w:p>
          <w:p w14:paraId="2B387288"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 xml:space="preserve">{%p </w:t>
            </w:r>
            <w:proofErr w:type="spellStart"/>
            <w:r w:rsidRPr="00D22DF2">
              <w:rPr>
                <w:rFonts w:ascii="Times New Roman" w:hAnsi="Times New Roman"/>
                <w:bCs/>
                <w:szCs w:val="21"/>
              </w:rPr>
              <w:t>elif</w:t>
            </w:r>
            <w:proofErr w:type="spellEnd"/>
            <w:r w:rsidRPr="00D22DF2">
              <w:rPr>
                <w:rFonts w:ascii="Times New Roman" w:hAnsi="Times New Roman"/>
                <w:bCs/>
                <w:szCs w:val="21"/>
              </w:rPr>
              <w:t xml:space="preserve"> </w:t>
            </w:r>
            <w:proofErr w:type="spellStart"/>
            <w:r w:rsidRPr="00D22DF2">
              <w:rPr>
                <w:rFonts w:ascii="Times New Roman" w:hAnsi="Times New Roman"/>
                <w:bCs/>
                <w:szCs w:val="21"/>
              </w:rPr>
              <w:t>a.type</w:t>
            </w:r>
            <w:proofErr w:type="spellEnd"/>
            <w:r w:rsidRPr="00D22DF2">
              <w:rPr>
                <w:rFonts w:ascii="Times New Roman" w:hAnsi="Times New Roman"/>
                <w:bCs/>
                <w:szCs w:val="21"/>
              </w:rPr>
              <w:t xml:space="preserve"> == “Gain”%}</w:t>
            </w:r>
          </w:p>
          <w:p w14:paraId="2F8E8DA5" w14:textId="77777777" w:rsidR="00FB795B" w:rsidRPr="00D22DF2" w:rsidRDefault="00FB795B" w:rsidP="00FB795B">
            <w:pPr>
              <w:jc w:val="center"/>
              <w:rPr>
                <w:rFonts w:ascii="Times New Roman" w:hAnsi="Times New Roman"/>
                <w:bCs/>
                <w:szCs w:val="21"/>
              </w:rPr>
            </w:pPr>
            <w:r w:rsidRPr="00D22DF2">
              <w:rPr>
                <w:rFonts w:ascii="Times New Roman" w:hAnsi="Times New Roman" w:hint="eastAsia"/>
                <w:bCs/>
                <w:szCs w:val="21"/>
              </w:rPr>
              <w:lastRenderedPageBreak/>
              <w:t>大片段重复</w:t>
            </w:r>
          </w:p>
          <w:p w14:paraId="0ADCBC4D"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{%p else%}</w:t>
            </w:r>
          </w:p>
          <w:p w14:paraId="513082C7"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 xml:space="preserve">{%p if </w:t>
            </w:r>
            <w:proofErr w:type="spellStart"/>
            <w:r w:rsidRPr="00D22DF2">
              <w:rPr>
                <w:rFonts w:ascii="Times New Roman" w:hAnsi="Times New Roman"/>
                <w:bCs/>
                <w:szCs w:val="21"/>
              </w:rPr>
              <w:t>a.type_cn</w:t>
            </w:r>
            <w:proofErr w:type="spellEnd"/>
            <w:r w:rsidRPr="00D22DF2">
              <w:rPr>
                <w:rFonts w:ascii="Times New Roman" w:hAnsi="Times New Roman"/>
                <w:bCs/>
                <w:szCs w:val="21"/>
              </w:rPr>
              <w:t xml:space="preserve"> != “--”%}</w:t>
            </w:r>
          </w:p>
          <w:p w14:paraId="4D15FDF5"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a.type_cn</w:t>
            </w:r>
            <w:proofErr w:type="spellEnd"/>
            <w:r w:rsidRPr="00D22DF2">
              <w:rPr>
                <w:rFonts w:ascii="Times New Roman" w:hAnsi="Times New Roman"/>
                <w:bCs/>
                <w:szCs w:val="21"/>
              </w:rPr>
              <w:t>}}</w:t>
            </w:r>
          </w:p>
          <w:p w14:paraId="5FBC8EE5"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{%p else%}</w:t>
            </w:r>
          </w:p>
          <w:p w14:paraId="5FC2E0CC" w14:textId="77777777" w:rsidR="00FB795B" w:rsidRPr="00D22DF2" w:rsidRDefault="00FB795B" w:rsidP="00FB795B">
            <w:pPr>
              <w:jc w:val="center"/>
              <w:rPr>
                <w:rFonts w:ascii="Times New Roman" w:hAnsi="Times New Roman"/>
                <w:bCs/>
                <w:szCs w:val="21"/>
              </w:rPr>
            </w:pPr>
            <w:r w:rsidRPr="00D22DF2">
              <w:rPr>
                <w:rFonts w:ascii="Times New Roman" w:hAnsi="Times New Roman" w:hint="eastAsia"/>
                <w:bCs/>
                <w:szCs w:val="21"/>
              </w:rPr>
              <w:t>{{</w:t>
            </w:r>
            <w:proofErr w:type="spellStart"/>
            <w:r w:rsidRPr="00D22DF2">
              <w:rPr>
                <w:rFonts w:ascii="Times New Roman" w:hAnsi="Times New Roman" w:hint="eastAsia"/>
                <w:bCs/>
                <w:szCs w:val="21"/>
              </w:rPr>
              <w:t>a.type|replace</w:t>
            </w:r>
            <w:proofErr w:type="spellEnd"/>
            <w:r w:rsidRPr="00D22DF2">
              <w:rPr>
                <w:rFonts w:ascii="Times New Roman" w:hAnsi="Times New Roman" w:hint="eastAsia"/>
                <w:bCs/>
                <w:szCs w:val="21"/>
              </w:rPr>
              <w:t>(</w:t>
            </w:r>
            <w:r w:rsidRPr="00D22DF2">
              <w:rPr>
                <w:rFonts w:ascii="Times New Roman" w:hAnsi="Times New Roman" w:hint="eastAsia"/>
                <w:bCs/>
                <w:szCs w:val="21"/>
              </w:rPr>
              <w:t>“</w:t>
            </w:r>
            <w:r w:rsidRPr="00D22DF2">
              <w:rPr>
                <w:rFonts w:ascii="Times New Roman" w:hAnsi="Times New Roman" w:hint="eastAsia"/>
                <w:bCs/>
                <w:szCs w:val="21"/>
              </w:rPr>
              <w:t>Intronic</w:t>
            </w:r>
            <w:r w:rsidRPr="00D22DF2">
              <w:rPr>
                <w:rFonts w:ascii="Times New Roman" w:hAnsi="Times New Roman" w:hint="eastAsia"/>
                <w:bCs/>
                <w:szCs w:val="21"/>
              </w:rPr>
              <w:t>”</w:t>
            </w:r>
            <w:r w:rsidRPr="00D22DF2">
              <w:rPr>
                <w:rFonts w:ascii="Times New Roman" w:hAnsi="Times New Roman" w:hint="eastAsia"/>
                <w:bCs/>
                <w:szCs w:val="21"/>
              </w:rPr>
              <w:t xml:space="preserve">, </w:t>
            </w:r>
            <w:r w:rsidRPr="00D22DF2">
              <w:rPr>
                <w:rFonts w:ascii="Times New Roman" w:hAnsi="Times New Roman" w:hint="eastAsia"/>
                <w:bCs/>
                <w:szCs w:val="21"/>
              </w:rPr>
              <w:t>“内含子区突变”</w:t>
            </w:r>
            <w:r w:rsidRPr="00D22DF2">
              <w:rPr>
                <w:rFonts w:ascii="Times New Roman" w:hAnsi="Times New Roman" w:hint="eastAsia"/>
                <w:bCs/>
                <w:szCs w:val="21"/>
              </w:rPr>
              <w:t>)|replace(</w:t>
            </w:r>
            <w:r w:rsidRPr="00D22DF2">
              <w:rPr>
                <w:rFonts w:ascii="Times New Roman" w:hAnsi="Times New Roman" w:hint="eastAsia"/>
                <w:bCs/>
                <w:szCs w:val="21"/>
              </w:rPr>
              <w:t>“</w:t>
            </w:r>
            <w:r w:rsidRPr="00D22DF2">
              <w:rPr>
                <w:rFonts w:ascii="Times New Roman" w:hAnsi="Times New Roman" w:hint="eastAsia"/>
                <w:bCs/>
                <w:szCs w:val="21"/>
              </w:rPr>
              <w:t>UTR</w:t>
            </w:r>
            <w:r w:rsidRPr="00D22DF2">
              <w:rPr>
                <w:rFonts w:ascii="Times New Roman" w:hAnsi="Times New Roman" w:hint="eastAsia"/>
                <w:bCs/>
                <w:szCs w:val="21"/>
              </w:rPr>
              <w:t>”</w:t>
            </w:r>
            <w:r w:rsidRPr="00D22DF2">
              <w:rPr>
                <w:rFonts w:ascii="Times New Roman" w:hAnsi="Times New Roman" w:hint="eastAsia"/>
                <w:bCs/>
                <w:szCs w:val="21"/>
              </w:rPr>
              <w:t xml:space="preserve">, </w:t>
            </w:r>
            <w:r w:rsidRPr="00D22DF2">
              <w:rPr>
                <w:rFonts w:ascii="Times New Roman" w:hAnsi="Times New Roman" w:hint="eastAsia"/>
                <w:bCs/>
                <w:szCs w:val="21"/>
              </w:rPr>
              <w:t>“</w:t>
            </w:r>
            <w:r w:rsidRPr="00D22DF2">
              <w:rPr>
                <w:rFonts w:ascii="Times New Roman" w:hAnsi="Times New Roman" w:hint="eastAsia"/>
                <w:bCs/>
                <w:szCs w:val="21"/>
              </w:rPr>
              <w:t>UTR</w:t>
            </w:r>
            <w:r w:rsidRPr="00D22DF2">
              <w:rPr>
                <w:rFonts w:ascii="Times New Roman" w:hAnsi="Times New Roman" w:hint="eastAsia"/>
                <w:bCs/>
                <w:szCs w:val="21"/>
              </w:rPr>
              <w:t>区突变”</w:t>
            </w:r>
            <w:r w:rsidRPr="00D22DF2">
              <w:rPr>
                <w:rFonts w:ascii="Times New Roman" w:hAnsi="Times New Roman" w:hint="eastAsia"/>
                <w:bCs/>
                <w:szCs w:val="21"/>
              </w:rPr>
              <w:t>)}}</w:t>
            </w:r>
          </w:p>
          <w:p w14:paraId="5236EABE"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{%p endif%}</w:t>
            </w:r>
          </w:p>
          <w:p w14:paraId="21D70B52" w14:textId="1FD865CC" w:rsidR="00FB795B" w:rsidRDefault="00FB795B" w:rsidP="00FB795B">
            <w:pPr>
              <w:jc w:val="center"/>
              <w:rPr>
                <w:rFonts w:ascii="Times New Roman" w:hAnsi="Times New Roman"/>
                <w:bCs/>
                <w:szCs w:val="21"/>
              </w:rPr>
            </w:pPr>
            <w:r w:rsidRPr="00D22DF2">
              <w:rPr>
                <w:rFonts w:ascii="Times New Roman" w:hAnsi="Times New Roman"/>
                <w:bCs/>
                <w:szCs w:val="21"/>
              </w:rPr>
              <w:t>{%p endif%}</w:t>
            </w:r>
          </w:p>
        </w:tc>
        <w:tc>
          <w:tcPr>
            <w:tcW w:w="1872" w:type="dxa"/>
            <w:shd w:val="clear" w:color="auto" w:fill="auto"/>
          </w:tcPr>
          <w:p w14:paraId="7ED4A1F1" w14:textId="77777777" w:rsidR="00FB795B" w:rsidRPr="000D4DBD" w:rsidRDefault="00FB795B" w:rsidP="00FB795B">
            <w:pPr>
              <w:jc w:val="center"/>
              <w:rPr>
                <w:rFonts w:ascii="Times New Roman" w:hAnsi="Times New Roman"/>
                <w:bCs/>
                <w:szCs w:val="21"/>
              </w:rPr>
            </w:pPr>
            <w:r w:rsidRPr="000D4DBD">
              <w:rPr>
                <w:rFonts w:ascii="Times New Roman" w:hAnsi="Times New Roman"/>
                <w:bCs/>
                <w:szCs w:val="21"/>
              </w:rPr>
              <w:lastRenderedPageBreak/>
              <w:t xml:space="preserve">{%p if </w:t>
            </w:r>
            <w:proofErr w:type="spellStart"/>
            <w:r w:rsidRPr="000D4DBD">
              <w:rPr>
                <w:rFonts w:ascii="Times New Roman" w:hAnsi="Times New Roman"/>
                <w:bCs/>
                <w:szCs w:val="21"/>
              </w:rPr>
              <w:t>a.type</w:t>
            </w:r>
            <w:proofErr w:type="spellEnd"/>
            <w:r w:rsidRPr="000D4DBD">
              <w:rPr>
                <w:rFonts w:ascii="Times New Roman" w:hAnsi="Times New Roman"/>
                <w:bCs/>
                <w:szCs w:val="21"/>
              </w:rPr>
              <w:t xml:space="preserve"> == “Loss”%}</w:t>
            </w:r>
          </w:p>
          <w:p w14:paraId="0857CABF" w14:textId="0962D2B0" w:rsidR="00FB795B" w:rsidRPr="000D4DBD" w:rsidRDefault="00FB795B" w:rsidP="00FB795B">
            <w:pPr>
              <w:jc w:val="center"/>
              <w:rPr>
                <w:rFonts w:ascii="Times New Roman" w:hAnsi="Times New Roman"/>
                <w:bCs/>
                <w:szCs w:val="21"/>
              </w:rPr>
            </w:pPr>
            <w:r w:rsidRPr="000D4DBD">
              <w:rPr>
                <w:rFonts w:ascii="Times New Roman" w:hAnsi="Times New Roman"/>
                <w:bCs/>
                <w:szCs w:val="21"/>
              </w:rPr>
              <w:t xml:space="preserve">{%p if </w:t>
            </w:r>
            <w:proofErr w:type="spellStart"/>
            <w:r w:rsidRPr="000D4DBD">
              <w:rPr>
                <w:rFonts w:ascii="Times New Roman" w:hAnsi="Times New Roman"/>
                <w:bCs/>
                <w:szCs w:val="21"/>
              </w:rPr>
              <w:t>a.cnv_type</w:t>
            </w:r>
            <w:proofErr w:type="spellEnd"/>
            <w:r w:rsidRPr="000D4DBD">
              <w:rPr>
                <w:rFonts w:ascii="Times New Roman" w:hAnsi="Times New Roman"/>
                <w:bCs/>
                <w:szCs w:val="21"/>
              </w:rPr>
              <w:t xml:space="preserve"> == “</w:t>
            </w:r>
            <w:proofErr w:type="spellStart"/>
            <w:r w:rsidRPr="000D4DBD">
              <w:rPr>
                <w:rFonts w:ascii="Times New Roman" w:hAnsi="Times New Roman"/>
                <w:bCs/>
                <w:szCs w:val="21"/>
              </w:rPr>
              <w:t>HeteDel</w:t>
            </w:r>
            <w:proofErr w:type="spellEnd"/>
            <w:r w:rsidRPr="000D4DBD">
              <w:rPr>
                <w:rFonts w:ascii="Times New Roman" w:hAnsi="Times New Roman"/>
                <w:bCs/>
                <w:szCs w:val="21"/>
              </w:rPr>
              <w:t>”%}</w:t>
            </w:r>
          </w:p>
          <w:p w14:paraId="2B09AF2B" w14:textId="77777777" w:rsidR="00FB795B" w:rsidRPr="000D4DBD" w:rsidRDefault="00FB795B" w:rsidP="00FB795B">
            <w:pPr>
              <w:jc w:val="center"/>
              <w:rPr>
                <w:rFonts w:ascii="Times New Roman" w:hAnsi="Times New Roman"/>
                <w:bCs/>
                <w:szCs w:val="21"/>
              </w:rPr>
            </w:pPr>
            <w:r w:rsidRPr="000D4DBD">
              <w:rPr>
                <w:rFonts w:ascii="Times New Roman" w:hAnsi="Times New Roman" w:hint="eastAsia"/>
                <w:bCs/>
                <w:szCs w:val="21"/>
              </w:rPr>
              <w:t>杂合</w:t>
            </w:r>
          </w:p>
          <w:p w14:paraId="2D91DDCA" w14:textId="77777777" w:rsidR="00FB795B" w:rsidRPr="000D4DBD" w:rsidRDefault="00FB795B" w:rsidP="00FB795B">
            <w:pPr>
              <w:jc w:val="center"/>
              <w:rPr>
                <w:rFonts w:ascii="Times New Roman" w:hAnsi="Times New Roman"/>
                <w:bCs/>
                <w:szCs w:val="21"/>
              </w:rPr>
            </w:pPr>
            <w:r w:rsidRPr="000D4DBD">
              <w:rPr>
                <w:rFonts w:ascii="Times New Roman" w:hAnsi="Times New Roman"/>
                <w:bCs/>
                <w:szCs w:val="21"/>
              </w:rPr>
              <w:lastRenderedPageBreak/>
              <w:t xml:space="preserve">{%p </w:t>
            </w:r>
            <w:proofErr w:type="spellStart"/>
            <w:r w:rsidRPr="000D4DBD">
              <w:rPr>
                <w:rFonts w:ascii="Times New Roman" w:hAnsi="Times New Roman"/>
                <w:bCs/>
                <w:szCs w:val="21"/>
              </w:rPr>
              <w:t>elif</w:t>
            </w:r>
            <w:proofErr w:type="spellEnd"/>
            <w:r w:rsidRPr="000D4DBD">
              <w:rPr>
                <w:rFonts w:ascii="Times New Roman" w:hAnsi="Times New Roman"/>
                <w:bCs/>
                <w:szCs w:val="21"/>
              </w:rPr>
              <w:t xml:space="preserve"> </w:t>
            </w:r>
            <w:proofErr w:type="spellStart"/>
            <w:r w:rsidRPr="000D4DBD">
              <w:rPr>
                <w:rFonts w:ascii="Times New Roman" w:hAnsi="Times New Roman"/>
                <w:bCs/>
                <w:szCs w:val="21"/>
              </w:rPr>
              <w:t>a.cnv_type</w:t>
            </w:r>
            <w:proofErr w:type="spellEnd"/>
            <w:r w:rsidRPr="000D4DBD">
              <w:rPr>
                <w:rFonts w:ascii="Times New Roman" w:hAnsi="Times New Roman"/>
                <w:bCs/>
                <w:szCs w:val="21"/>
              </w:rPr>
              <w:t xml:space="preserve"> == “</w:t>
            </w:r>
            <w:proofErr w:type="spellStart"/>
            <w:r w:rsidRPr="000D4DBD">
              <w:rPr>
                <w:rFonts w:ascii="Times New Roman" w:hAnsi="Times New Roman"/>
                <w:bCs/>
                <w:szCs w:val="21"/>
              </w:rPr>
              <w:t>HomoDel</w:t>
            </w:r>
            <w:proofErr w:type="spellEnd"/>
            <w:r w:rsidRPr="000D4DBD">
              <w:rPr>
                <w:rFonts w:ascii="Times New Roman" w:hAnsi="Times New Roman"/>
                <w:bCs/>
                <w:szCs w:val="21"/>
              </w:rPr>
              <w:t>”%}</w:t>
            </w:r>
          </w:p>
          <w:p w14:paraId="4FF647B4" w14:textId="2F3959BE" w:rsidR="00FB795B" w:rsidRDefault="00FB795B" w:rsidP="00FB795B">
            <w:pPr>
              <w:jc w:val="center"/>
              <w:rPr>
                <w:rFonts w:ascii="Times New Roman" w:hAnsi="Times New Roman"/>
                <w:bCs/>
                <w:szCs w:val="21"/>
              </w:rPr>
            </w:pPr>
            <w:r w:rsidRPr="000D4DBD">
              <w:rPr>
                <w:rFonts w:ascii="Times New Roman" w:hAnsi="Times New Roman" w:hint="eastAsia"/>
                <w:bCs/>
                <w:szCs w:val="21"/>
              </w:rPr>
              <w:t>纯合</w:t>
            </w:r>
          </w:p>
          <w:p w14:paraId="4634A384" w14:textId="16E2A6B1" w:rsidR="00FB795B"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10219019" w14:textId="2D729B1F" w:rsidR="00FB795B" w:rsidRDefault="00FB795B" w:rsidP="00FB795B">
            <w:pPr>
              <w:jc w:val="center"/>
              <w:rPr>
                <w:rFonts w:ascii="Times New Roman" w:hAnsi="Times New Roman"/>
                <w:bCs/>
                <w:szCs w:val="21"/>
              </w:rPr>
            </w:pPr>
            <w:r>
              <w:rPr>
                <w:rFonts w:ascii="Times New Roman" w:hAnsi="Times New Roman" w:hint="eastAsia"/>
                <w:bCs/>
                <w:szCs w:val="21"/>
              </w:rPr>
              <w:t>/</w:t>
            </w:r>
          </w:p>
          <w:p w14:paraId="20B5CEDA" w14:textId="06AAC0FD" w:rsidR="00FB795B" w:rsidRPr="000D4DBD"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p w14:paraId="7565F214" w14:textId="77777777" w:rsidR="00FB795B" w:rsidRPr="000D4DBD" w:rsidRDefault="00FB795B" w:rsidP="00FB795B">
            <w:pPr>
              <w:jc w:val="center"/>
              <w:rPr>
                <w:rFonts w:ascii="Times New Roman" w:hAnsi="Times New Roman"/>
                <w:bCs/>
                <w:szCs w:val="21"/>
              </w:rPr>
            </w:pPr>
            <w:r w:rsidRPr="000D4DBD">
              <w:rPr>
                <w:rFonts w:ascii="Times New Roman" w:hAnsi="Times New Roman"/>
                <w:bCs/>
                <w:szCs w:val="21"/>
              </w:rPr>
              <w:t xml:space="preserve">{%p </w:t>
            </w:r>
            <w:proofErr w:type="spellStart"/>
            <w:r w:rsidRPr="000D4DBD">
              <w:rPr>
                <w:rFonts w:ascii="Times New Roman" w:hAnsi="Times New Roman"/>
                <w:bCs/>
                <w:szCs w:val="21"/>
              </w:rPr>
              <w:t>elif</w:t>
            </w:r>
            <w:proofErr w:type="spellEnd"/>
            <w:r w:rsidRPr="000D4DBD">
              <w:rPr>
                <w:rFonts w:ascii="Times New Roman" w:hAnsi="Times New Roman"/>
                <w:bCs/>
                <w:szCs w:val="21"/>
              </w:rPr>
              <w:t xml:space="preserve"> </w:t>
            </w:r>
            <w:proofErr w:type="spellStart"/>
            <w:r w:rsidRPr="000D4DBD">
              <w:rPr>
                <w:rFonts w:ascii="Times New Roman" w:hAnsi="Times New Roman"/>
                <w:bCs/>
                <w:szCs w:val="21"/>
              </w:rPr>
              <w:t>a.type</w:t>
            </w:r>
            <w:proofErr w:type="spellEnd"/>
            <w:r w:rsidRPr="000D4DBD">
              <w:rPr>
                <w:rFonts w:ascii="Times New Roman" w:hAnsi="Times New Roman"/>
                <w:bCs/>
                <w:szCs w:val="21"/>
              </w:rPr>
              <w:t xml:space="preserve"> == “Gain”%}</w:t>
            </w:r>
          </w:p>
          <w:p w14:paraId="6304D4B6" w14:textId="77777777" w:rsidR="00FB795B" w:rsidRPr="000D4DBD" w:rsidRDefault="00FB795B" w:rsidP="00FB795B">
            <w:pPr>
              <w:jc w:val="center"/>
              <w:rPr>
                <w:rFonts w:ascii="Times New Roman" w:hAnsi="Times New Roman"/>
                <w:bCs/>
                <w:szCs w:val="21"/>
              </w:rPr>
            </w:pPr>
            <w:r w:rsidRPr="000D4DBD">
              <w:rPr>
                <w:rFonts w:ascii="Times New Roman" w:hAnsi="Times New Roman"/>
                <w:bCs/>
                <w:szCs w:val="21"/>
              </w:rPr>
              <w:t>/</w:t>
            </w:r>
          </w:p>
          <w:p w14:paraId="4B61363D" w14:textId="77777777" w:rsidR="00FB795B" w:rsidRPr="000D4DBD" w:rsidRDefault="00FB795B" w:rsidP="00FB795B">
            <w:pPr>
              <w:jc w:val="center"/>
              <w:rPr>
                <w:rFonts w:ascii="Times New Roman" w:hAnsi="Times New Roman"/>
                <w:bCs/>
                <w:szCs w:val="21"/>
              </w:rPr>
            </w:pPr>
            <w:r w:rsidRPr="000D4DBD">
              <w:rPr>
                <w:rFonts w:ascii="Times New Roman" w:hAnsi="Times New Roman"/>
                <w:bCs/>
                <w:szCs w:val="21"/>
              </w:rPr>
              <w:t>{%p else%}</w:t>
            </w:r>
          </w:p>
          <w:p w14:paraId="130CE8A7" w14:textId="77777777" w:rsidR="00FB795B" w:rsidRPr="00D22DF2" w:rsidRDefault="00FB795B" w:rsidP="00FB795B">
            <w:pPr>
              <w:jc w:val="center"/>
              <w:rPr>
                <w:rFonts w:ascii="Times New Roman" w:hAnsi="Times New Roman"/>
                <w:bCs/>
                <w:szCs w:val="21"/>
              </w:rPr>
            </w:pPr>
            <w:r w:rsidRPr="00D22DF2">
              <w:rPr>
                <w:rFonts w:ascii="Times New Roman" w:hAnsi="Times New Roman" w:hint="eastAsia"/>
                <w:bCs/>
                <w:szCs w:val="21"/>
              </w:rPr>
              <w:t xml:space="preserve">{%if </w:t>
            </w:r>
            <w:proofErr w:type="spellStart"/>
            <w:r w:rsidRPr="00D22DF2">
              <w:rPr>
                <w:rFonts w:ascii="Times New Roman" w:hAnsi="Times New Roman" w:hint="eastAsia"/>
                <w:bCs/>
                <w:szCs w:val="21"/>
              </w:rPr>
              <w:t>a.freq</w:t>
            </w:r>
            <w:proofErr w:type="spellEnd"/>
            <w:r w:rsidRPr="00D22DF2">
              <w:rPr>
                <w:rFonts w:ascii="Times New Roman" w:hAnsi="Times New Roman" w:hint="eastAsia"/>
                <w:bCs/>
                <w:szCs w:val="21"/>
              </w:rPr>
              <w:t xml:space="preserve"> &gt;= 0.85%}</w:t>
            </w:r>
            <w:r w:rsidRPr="00D22DF2">
              <w:rPr>
                <w:rFonts w:ascii="Times New Roman" w:hAnsi="Times New Roman" w:hint="eastAsia"/>
                <w:bCs/>
                <w:szCs w:val="21"/>
              </w:rPr>
              <w:t>纯合</w:t>
            </w:r>
            <w:r w:rsidRPr="00D22DF2">
              <w:rPr>
                <w:rFonts w:ascii="Times New Roman" w:hAnsi="Times New Roman" w:hint="eastAsia"/>
                <w:bCs/>
                <w:szCs w:val="21"/>
              </w:rPr>
              <w:t>{%else%}</w:t>
            </w:r>
            <w:r w:rsidRPr="00D22DF2">
              <w:rPr>
                <w:rFonts w:ascii="Times New Roman" w:hAnsi="Times New Roman" w:hint="eastAsia"/>
                <w:bCs/>
                <w:szCs w:val="21"/>
              </w:rPr>
              <w:t>杂合</w:t>
            </w:r>
            <w:r w:rsidRPr="00D22DF2">
              <w:rPr>
                <w:rFonts w:ascii="Times New Roman" w:hAnsi="Times New Roman" w:hint="eastAsia"/>
                <w:bCs/>
                <w:szCs w:val="21"/>
              </w:rPr>
              <w:t>{%endif%}</w:t>
            </w:r>
          </w:p>
          <w:p w14:paraId="51DA16CA" w14:textId="748D968E" w:rsidR="00FB795B" w:rsidRPr="009F00F5" w:rsidRDefault="00FB795B" w:rsidP="00FB795B">
            <w:pPr>
              <w:jc w:val="center"/>
              <w:rPr>
                <w:rFonts w:ascii="Times New Roman" w:hAnsi="Times New Roman"/>
                <w:bCs/>
                <w:szCs w:val="21"/>
              </w:rPr>
            </w:pPr>
            <w:r w:rsidRPr="000D4DBD">
              <w:rPr>
                <w:rFonts w:ascii="Times New Roman" w:hAnsi="Times New Roman"/>
                <w:bCs/>
                <w:szCs w:val="21"/>
              </w:rPr>
              <w:t>{%p endif%}</w:t>
            </w:r>
          </w:p>
        </w:tc>
        <w:tc>
          <w:tcPr>
            <w:tcW w:w="1872" w:type="dxa"/>
          </w:tcPr>
          <w:p w14:paraId="21AC8EFD"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lastRenderedPageBreak/>
              <w:t xml:space="preserve">{%p if </w:t>
            </w:r>
            <w:proofErr w:type="spellStart"/>
            <w:r w:rsidRPr="00D22DF2">
              <w:rPr>
                <w:rFonts w:ascii="Times New Roman" w:hAnsi="Times New Roman"/>
                <w:bCs/>
                <w:szCs w:val="21"/>
              </w:rPr>
              <w:t>a.clinic_num_g</w:t>
            </w:r>
            <w:proofErr w:type="spellEnd"/>
            <w:r w:rsidRPr="00D22DF2">
              <w:rPr>
                <w:rFonts w:ascii="Times New Roman" w:hAnsi="Times New Roman"/>
                <w:bCs/>
                <w:szCs w:val="21"/>
              </w:rPr>
              <w:t>==5%}</w:t>
            </w:r>
          </w:p>
          <w:p w14:paraId="73F650E8" w14:textId="77777777" w:rsidR="00FB795B" w:rsidRPr="00D22DF2" w:rsidRDefault="00FB795B" w:rsidP="00FB795B">
            <w:pPr>
              <w:jc w:val="center"/>
              <w:rPr>
                <w:rFonts w:ascii="Times New Roman" w:hAnsi="Times New Roman"/>
                <w:bCs/>
                <w:szCs w:val="21"/>
              </w:rPr>
            </w:pPr>
            <w:r w:rsidRPr="00D22DF2">
              <w:rPr>
                <w:rFonts w:ascii="Times New Roman" w:hAnsi="Times New Roman" w:hint="eastAsia"/>
                <w:bCs/>
                <w:szCs w:val="21"/>
              </w:rPr>
              <w:t>致病性</w:t>
            </w:r>
          </w:p>
          <w:p w14:paraId="4B8AD2AF" w14:textId="77777777" w:rsidR="00FB795B" w:rsidRPr="00D22DF2" w:rsidRDefault="00FB795B" w:rsidP="00FB795B">
            <w:pPr>
              <w:jc w:val="center"/>
              <w:rPr>
                <w:rFonts w:ascii="Times New Roman" w:hAnsi="Times New Roman"/>
                <w:bCs/>
                <w:szCs w:val="21"/>
              </w:rPr>
            </w:pPr>
            <w:r w:rsidRPr="00D22DF2">
              <w:rPr>
                <w:rFonts w:ascii="Times New Roman" w:hAnsi="Times New Roman"/>
                <w:bCs/>
                <w:szCs w:val="21"/>
              </w:rPr>
              <w:t xml:space="preserve">{%p </w:t>
            </w:r>
            <w:proofErr w:type="spellStart"/>
            <w:r w:rsidRPr="00D22DF2">
              <w:rPr>
                <w:rFonts w:ascii="Times New Roman" w:hAnsi="Times New Roman"/>
                <w:bCs/>
                <w:szCs w:val="21"/>
              </w:rPr>
              <w:t>elif</w:t>
            </w:r>
            <w:proofErr w:type="spellEnd"/>
            <w:r w:rsidRPr="00D22DF2">
              <w:rPr>
                <w:rFonts w:ascii="Times New Roman" w:hAnsi="Times New Roman"/>
                <w:bCs/>
                <w:szCs w:val="21"/>
              </w:rPr>
              <w:t xml:space="preserve"> </w:t>
            </w:r>
            <w:proofErr w:type="spellStart"/>
            <w:r w:rsidRPr="00D22DF2">
              <w:rPr>
                <w:rFonts w:ascii="Times New Roman" w:hAnsi="Times New Roman"/>
                <w:bCs/>
                <w:szCs w:val="21"/>
              </w:rPr>
              <w:lastRenderedPageBreak/>
              <w:t>a.clinic_num_g</w:t>
            </w:r>
            <w:proofErr w:type="spellEnd"/>
            <w:r w:rsidRPr="00D22DF2">
              <w:rPr>
                <w:rFonts w:ascii="Times New Roman" w:hAnsi="Times New Roman"/>
                <w:bCs/>
                <w:szCs w:val="21"/>
              </w:rPr>
              <w:t>==4%}</w:t>
            </w:r>
          </w:p>
          <w:p w14:paraId="27C16DE6" w14:textId="77777777" w:rsidR="00FB795B" w:rsidRDefault="00FB795B" w:rsidP="00FB795B">
            <w:pPr>
              <w:jc w:val="center"/>
              <w:rPr>
                <w:rFonts w:ascii="Times New Roman" w:hAnsi="Times New Roman"/>
                <w:bCs/>
                <w:szCs w:val="21"/>
              </w:rPr>
            </w:pPr>
            <w:r w:rsidRPr="00D22DF2">
              <w:rPr>
                <w:rFonts w:ascii="Times New Roman" w:hAnsi="Times New Roman" w:hint="eastAsia"/>
                <w:bCs/>
                <w:szCs w:val="21"/>
              </w:rPr>
              <w:t>疑似致病性</w:t>
            </w:r>
          </w:p>
          <w:p w14:paraId="42A1E0BA" w14:textId="77777777" w:rsidR="00FB795B" w:rsidRDefault="00FB795B" w:rsidP="00FB795B">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p>
          <w:p w14:paraId="5737270C" w14:textId="77777777" w:rsidR="00FB795B" w:rsidRPr="00D22DF2" w:rsidRDefault="00FB795B" w:rsidP="00FB795B">
            <w:pPr>
              <w:jc w:val="center"/>
              <w:rPr>
                <w:rFonts w:ascii="Times New Roman" w:hAnsi="Times New Roman"/>
                <w:bCs/>
                <w:szCs w:val="21"/>
              </w:rPr>
            </w:pPr>
            <w:r>
              <w:rPr>
                <w:rFonts w:ascii="Times New Roman" w:hAnsi="Times New Roman" w:hint="eastAsia"/>
                <w:bCs/>
                <w:szCs w:val="21"/>
              </w:rPr>
              <w:t>意义不明确</w:t>
            </w:r>
          </w:p>
          <w:p w14:paraId="36A92098" w14:textId="79E1CB47" w:rsidR="00FB795B" w:rsidDel="004C3A5F" w:rsidRDefault="00FB795B" w:rsidP="00FB795B">
            <w:pPr>
              <w:jc w:val="center"/>
              <w:rPr>
                <w:rFonts w:ascii="Times New Roman" w:hAnsi="Times New Roman"/>
                <w:bCs/>
                <w:szCs w:val="21"/>
              </w:rPr>
            </w:pPr>
            <w:r w:rsidRPr="00D22DF2">
              <w:rPr>
                <w:rFonts w:ascii="Times New Roman" w:hAnsi="Times New Roman"/>
                <w:bCs/>
                <w:szCs w:val="21"/>
              </w:rPr>
              <w:t>{%p endif%}</w:t>
            </w:r>
          </w:p>
        </w:tc>
      </w:tr>
      <w:tr w:rsidR="00846212" w14:paraId="4553AED1" w14:textId="77777777" w:rsidTr="005067FA">
        <w:trPr>
          <w:trHeight w:val="454"/>
          <w:jc w:val="center"/>
        </w:trPr>
        <w:tc>
          <w:tcPr>
            <w:tcW w:w="10204" w:type="dxa"/>
            <w:gridSpan w:val="6"/>
            <w:shd w:val="clear" w:color="auto" w:fill="auto"/>
            <w:noWrap/>
          </w:tcPr>
          <w:p w14:paraId="6E9E2DE5" w14:textId="361BA3BA" w:rsidR="00846212" w:rsidDel="004C3A5F" w:rsidRDefault="00846212" w:rsidP="00846212">
            <w:pPr>
              <w:jc w:val="center"/>
              <w:rPr>
                <w:rFonts w:ascii="Times New Roman" w:hAnsi="Times New Roman"/>
                <w:bCs/>
                <w:szCs w:val="21"/>
              </w:rPr>
            </w:pPr>
            <w:r>
              <w:rPr>
                <w:rFonts w:ascii="Times New Roman" w:hAnsi="Times New Roman" w:hint="eastAsia"/>
                <w:bCs/>
                <w:szCs w:val="21"/>
              </w:rPr>
              <w:lastRenderedPageBreak/>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846212" w14:paraId="13F18C79" w14:textId="77777777" w:rsidTr="005067FA">
        <w:trPr>
          <w:trHeight w:val="454"/>
          <w:jc w:val="center"/>
        </w:trPr>
        <w:tc>
          <w:tcPr>
            <w:tcW w:w="10204" w:type="dxa"/>
            <w:gridSpan w:val="6"/>
            <w:shd w:val="clear" w:color="auto" w:fill="auto"/>
            <w:noWrap/>
          </w:tcPr>
          <w:p w14:paraId="0B88A368" w14:textId="5D64F1C2" w:rsidR="00846212" w:rsidDel="004C3A5F" w:rsidRDefault="00846212" w:rsidP="00846212">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0D4DBD" w14:paraId="2AFFE59C" w14:textId="77777777" w:rsidTr="00013F73">
        <w:trPr>
          <w:trHeight w:val="454"/>
          <w:jc w:val="center"/>
        </w:trPr>
        <w:tc>
          <w:tcPr>
            <w:tcW w:w="1757" w:type="dxa"/>
            <w:shd w:val="clear" w:color="auto" w:fill="auto"/>
            <w:noWrap/>
          </w:tcPr>
          <w:p w14:paraId="674CBCBB" w14:textId="15A4D5E9" w:rsidR="000D4DBD" w:rsidRPr="00044E32" w:rsidRDefault="000D4DBD" w:rsidP="000D4DBD">
            <w:pPr>
              <w:widowControl/>
              <w:jc w:val="center"/>
              <w:rPr>
                <w:rFonts w:ascii="Times New Roman" w:hAnsi="Times New Roman"/>
                <w:bCs/>
                <w:iCs/>
                <w:szCs w:val="21"/>
              </w:rPr>
            </w:pPr>
            <w:r>
              <w:rPr>
                <w:rFonts w:ascii="Times New Roman" w:hAnsi="Times New Roman" w:hint="eastAsia"/>
                <w:bCs/>
                <w:iCs/>
                <w:szCs w:val="21"/>
              </w:rPr>
              <w:t>/</w:t>
            </w:r>
          </w:p>
        </w:tc>
        <w:tc>
          <w:tcPr>
            <w:tcW w:w="1187" w:type="dxa"/>
            <w:shd w:val="clear" w:color="auto" w:fill="auto"/>
          </w:tcPr>
          <w:p w14:paraId="05F14148" w14:textId="6FAEFF7E" w:rsidR="000D4DBD" w:rsidRPr="00910948" w:rsidRDefault="000D4DBD" w:rsidP="000D4DBD">
            <w:pPr>
              <w:jc w:val="center"/>
              <w:rPr>
                <w:rFonts w:ascii="Times New Roman" w:hAnsi="Times New Roman"/>
                <w:bCs/>
                <w:szCs w:val="21"/>
              </w:rPr>
            </w:pPr>
            <w:r>
              <w:rPr>
                <w:rFonts w:ascii="Times New Roman" w:hAnsi="Times New Roman" w:hint="eastAsia"/>
                <w:bCs/>
                <w:szCs w:val="21"/>
              </w:rPr>
              <w:t>/</w:t>
            </w:r>
          </w:p>
        </w:tc>
        <w:tc>
          <w:tcPr>
            <w:tcW w:w="1872" w:type="dxa"/>
            <w:shd w:val="clear" w:color="auto" w:fill="auto"/>
          </w:tcPr>
          <w:p w14:paraId="1362177D" w14:textId="278C794A" w:rsidR="000D4DBD" w:rsidRDefault="000D4DBD" w:rsidP="000D4DBD">
            <w:pPr>
              <w:jc w:val="center"/>
              <w:rPr>
                <w:rFonts w:ascii="Times New Roman" w:hAnsi="Times New Roman"/>
                <w:bCs/>
                <w:szCs w:val="21"/>
              </w:rPr>
            </w:pPr>
            <w:r>
              <w:rPr>
                <w:rFonts w:ascii="Times New Roman" w:hAnsi="Times New Roman" w:hint="eastAsia"/>
                <w:bCs/>
                <w:szCs w:val="21"/>
              </w:rPr>
              <w:t>/</w:t>
            </w:r>
          </w:p>
        </w:tc>
        <w:tc>
          <w:tcPr>
            <w:tcW w:w="1644" w:type="dxa"/>
            <w:shd w:val="clear" w:color="auto" w:fill="auto"/>
          </w:tcPr>
          <w:p w14:paraId="352BCFF5" w14:textId="5315D0BE" w:rsidR="000D4DBD" w:rsidRDefault="000D4DBD" w:rsidP="000D4DBD">
            <w:pPr>
              <w:jc w:val="center"/>
              <w:rPr>
                <w:rFonts w:ascii="Times New Roman" w:hAnsi="Times New Roman"/>
                <w:bCs/>
                <w:szCs w:val="21"/>
              </w:rPr>
            </w:pPr>
            <w:r>
              <w:rPr>
                <w:rFonts w:ascii="Times New Roman" w:hAnsi="Times New Roman" w:hint="eastAsia"/>
                <w:bCs/>
                <w:szCs w:val="21"/>
              </w:rPr>
              <w:t>/</w:t>
            </w:r>
          </w:p>
        </w:tc>
        <w:tc>
          <w:tcPr>
            <w:tcW w:w="1872" w:type="dxa"/>
            <w:shd w:val="clear" w:color="auto" w:fill="auto"/>
          </w:tcPr>
          <w:p w14:paraId="6CD5B0A9" w14:textId="06F5E018" w:rsidR="000D4DBD" w:rsidRPr="009F00F5" w:rsidRDefault="000D4DBD" w:rsidP="000D4DBD">
            <w:pPr>
              <w:jc w:val="center"/>
              <w:rPr>
                <w:rFonts w:ascii="Times New Roman" w:hAnsi="Times New Roman"/>
                <w:bCs/>
                <w:szCs w:val="21"/>
              </w:rPr>
            </w:pPr>
            <w:r>
              <w:rPr>
                <w:rFonts w:ascii="Times New Roman" w:hAnsi="Times New Roman" w:hint="eastAsia"/>
                <w:bCs/>
                <w:szCs w:val="21"/>
              </w:rPr>
              <w:t>/</w:t>
            </w:r>
          </w:p>
        </w:tc>
        <w:tc>
          <w:tcPr>
            <w:tcW w:w="1872" w:type="dxa"/>
          </w:tcPr>
          <w:p w14:paraId="5CE7283F" w14:textId="21A2AEBF" w:rsidR="000D4DBD" w:rsidDel="004C3A5F" w:rsidRDefault="000D4DBD" w:rsidP="000D4DBD">
            <w:pPr>
              <w:jc w:val="center"/>
              <w:rPr>
                <w:rFonts w:ascii="Times New Roman" w:hAnsi="Times New Roman"/>
                <w:bCs/>
                <w:szCs w:val="21"/>
              </w:rPr>
            </w:pPr>
            <w:r>
              <w:rPr>
                <w:rFonts w:ascii="Times New Roman" w:hAnsi="Times New Roman" w:hint="eastAsia"/>
                <w:bCs/>
                <w:szCs w:val="21"/>
              </w:rPr>
              <w:t>/</w:t>
            </w:r>
          </w:p>
        </w:tc>
      </w:tr>
      <w:tr w:rsidR="000D4DBD" w14:paraId="785F8E0D" w14:textId="77777777" w:rsidTr="004E0674">
        <w:trPr>
          <w:trHeight w:val="454"/>
          <w:jc w:val="center"/>
        </w:trPr>
        <w:tc>
          <w:tcPr>
            <w:tcW w:w="10204" w:type="dxa"/>
            <w:gridSpan w:val="6"/>
            <w:shd w:val="clear" w:color="auto" w:fill="auto"/>
            <w:noWrap/>
          </w:tcPr>
          <w:p w14:paraId="530B6CF3" w14:textId="69E887E7" w:rsidR="000D4DBD" w:rsidDel="004C3A5F" w:rsidRDefault="000D4DBD" w:rsidP="000D4DBD">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r w:rsidR="000D4DBD" w14:paraId="62702897" w14:textId="77777777" w:rsidTr="002D38CF">
        <w:trPr>
          <w:trHeight w:val="454"/>
          <w:jc w:val="center"/>
        </w:trPr>
        <w:tc>
          <w:tcPr>
            <w:tcW w:w="10204" w:type="dxa"/>
            <w:gridSpan w:val="6"/>
            <w:shd w:val="clear" w:color="auto" w:fill="auto"/>
            <w:noWrap/>
          </w:tcPr>
          <w:p w14:paraId="5BE7B0A2" w14:textId="41055A87" w:rsidR="000D4DBD" w:rsidDel="004C3A5F" w:rsidRDefault="000D4DBD" w:rsidP="000D4DBD">
            <w:pPr>
              <w:jc w:val="center"/>
              <w:rPr>
                <w:rFonts w:ascii="Times New Roman" w:hAnsi="Times New Roman"/>
                <w:bCs/>
                <w:szCs w:val="21"/>
              </w:rPr>
            </w:pPr>
            <w:r w:rsidRPr="00846212">
              <w:rPr>
                <w:rFonts w:ascii="Times New Roman" w:hAnsi="Times New Roman" w:hint="eastAsia"/>
                <w:bCs/>
                <w:szCs w:val="21"/>
                <w:highlight w:val="magenta"/>
              </w:rPr>
              <w:t>{</w:t>
            </w:r>
            <w:r w:rsidRPr="00846212">
              <w:rPr>
                <w:rFonts w:ascii="Times New Roman" w:hAnsi="Times New Roman"/>
                <w:bCs/>
                <w:szCs w:val="21"/>
                <w:highlight w:val="magenta"/>
              </w:rPr>
              <w:t>%tr endif%}</w:t>
            </w:r>
          </w:p>
        </w:tc>
      </w:tr>
    </w:tbl>
    <w:p w14:paraId="40D0A861" w14:textId="77777777" w:rsidR="00120CC0" w:rsidRPr="00C80DC7" w:rsidRDefault="00120CC0">
      <w:pPr>
        <w:spacing w:line="360" w:lineRule="exact"/>
        <w:rPr>
          <w:rFonts w:ascii="Times New Roman" w:hAnsi="Times New Roman"/>
          <w:sz w:val="18"/>
          <w:szCs w:val="18"/>
        </w:rPr>
      </w:pPr>
    </w:p>
    <w:p w14:paraId="4470344A" w14:textId="153FA9D7"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466347BD" w14:textId="05192962" w:rsidR="009D1777" w:rsidRDefault="009D1777" w:rsidP="009D1777">
      <w:pPr>
        <w:snapToGrid w:val="0"/>
        <w:spacing w:before="100"/>
        <w:rPr>
          <w:rFonts w:ascii="宋体" w:hAnsi="宋体"/>
          <w:sz w:val="24"/>
          <w:szCs w:val="24"/>
        </w:rPr>
      </w:pPr>
      <w:r w:rsidRPr="009D1777">
        <w:rPr>
          <w:rFonts w:ascii="宋体" w:hAnsi="宋体"/>
          <w:sz w:val="24"/>
          <w:szCs w:val="24"/>
          <w:highlight w:val="yellow"/>
        </w:rPr>
        <w:t>{%p if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mlpa</w:t>
      </w:r>
      <w:proofErr w:type="spellEnd"/>
      <w:r w:rsidRPr="009D1777">
        <w:rPr>
          <w:rFonts w:ascii="宋体" w:hAnsi="宋体"/>
          <w:sz w:val="24"/>
          <w:szCs w:val="24"/>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宋体" w:hAnsi="宋体"/>
          <w:sz w:val="24"/>
          <w:szCs w:val="24"/>
          <w:highlight w:val="yellow"/>
        </w:rPr>
        <w:t>judge_brca_cnv</w:t>
      </w:r>
      <w:proofErr w:type="spellEnd"/>
      <w:r w:rsidRPr="009D1777">
        <w:rPr>
          <w:rFonts w:ascii="宋体" w:hAnsi="宋体"/>
          <w:sz w:val="24"/>
          <w:szCs w:val="24"/>
          <w:highlight w:val="yellow"/>
        </w:rPr>
        <w:t xml:space="preserve"> == “</w:t>
      </w:r>
      <w:proofErr w:type="spellStart"/>
      <w:r w:rsidRPr="009D1777">
        <w:rPr>
          <w:rFonts w:ascii="宋体" w:hAnsi="宋体"/>
          <w:sz w:val="24"/>
          <w:szCs w:val="24"/>
          <w:highlight w:val="yellow"/>
        </w:rPr>
        <w:t>gcnv</w:t>
      </w:r>
      <w:proofErr w:type="spellEnd"/>
      <w:r w:rsidRPr="009D1777">
        <w:rPr>
          <w:rFonts w:ascii="宋体" w:hAnsi="宋体"/>
          <w:sz w:val="24"/>
          <w:szCs w:val="24"/>
          <w:highlight w:val="yellow"/>
        </w:rPr>
        <w:t>” and var_brca.snv_s.B1_L5 + var_brca.snv_s.B2_L5+var_brca.gcnv_v2.B1_gcnv_L5 + var_brca.gcnv_v2.B2_gcnv_L5 + var_brca.snv_s.B1_L4 + var_brca.snv_s.B2_L4+var_brca.gcnv_v2.B1_gcnv_L4 + var_brca.gcnv_v2.B2_gcnv_L4)%}</w:t>
      </w:r>
    </w:p>
    <w:p w14:paraId="1F92CC08" w14:textId="77777777" w:rsidR="00120CC0" w:rsidRDefault="00D16795">
      <w:pPr>
        <w:pStyle w:val="af2"/>
        <w:numPr>
          <w:ilvl w:val="0"/>
          <w:numId w:val="1"/>
        </w:numPr>
        <w:autoSpaceDE w:val="0"/>
        <w:autoSpaceDN w:val="0"/>
        <w:adjustRightInd w:val="0"/>
        <w:spacing w:beforeLines="20" w:before="62" w:line="480" w:lineRule="exact"/>
        <w:ind w:left="357" w:firstLineChars="0" w:hanging="357"/>
        <w:jc w:val="left"/>
        <w:rPr>
          <w:rFonts w:ascii="Times New Roman" w:hAnsi="Times New Roman"/>
          <w:b/>
          <w:sz w:val="24"/>
          <w:szCs w:val="24"/>
        </w:rPr>
      </w:pPr>
      <w:r>
        <w:rPr>
          <w:rFonts w:ascii="Times New Roman" w:hAnsi="Times New Roman" w:hint="eastAsia"/>
          <w:b/>
          <w:sz w:val="24"/>
          <w:szCs w:val="24"/>
        </w:rPr>
        <w:t>靶向药物</w:t>
      </w:r>
    </w:p>
    <w:tbl>
      <w:tblPr>
        <w:tblStyle w:val="ad"/>
        <w:tblpPr w:leftFromText="180" w:rightFromText="180" w:vertAnchor="text" w:tblpXSpec="center" w:tblpY="1"/>
        <w:tblOverlap w:val="never"/>
        <w:tblW w:w="1006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5"/>
        <w:gridCol w:w="7929"/>
      </w:tblGrid>
      <w:tr w:rsidR="00C73974" w14:paraId="5DCBD73C" w14:textId="77777777" w:rsidTr="00501B3A">
        <w:trPr>
          <w:jc w:val="center"/>
        </w:trPr>
        <w:tc>
          <w:tcPr>
            <w:tcW w:w="2135" w:type="dxa"/>
            <w:tcBorders>
              <w:top w:val="single" w:sz="12" w:space="0" w:color="auto"/>
              <w:bottom w:val="single" w:sz="4" w:space="0" w:color="auto"/>
            </w:tcBorders>
            <w:shd w:val="clear" w:color="auto" w:fill="auto"/>
            <w:vAlign w:val="center"/>
          </w:tcPr>
          <w:p w14:paraId="44D3F762" w14:textId="77777777" w:rsidR="00C73974" w:rsidRDefault="00C73974" w:rsidP="00672780">
            <w:pPr>
              <w:spacing w:line="240" w:lineRule="exact"/>
              <w:jc w:val="left"/>
              <w:rPr>
                <w:rFonts w:ascii="Times New Roman" w:hAnsi="Times New Roman" w:cs="宋体"/>
                <w:b/>
                <w:szCs w:val="21"/>
              </w:rPr>
            </w:pPr>
            <w:bookmarkStart w:id="3" w:name="_Hlk202531687"/>
            <w:r>
              <w:rPr>
                <w:rFonts w:ascii="Times New Roman" w:hAnsi="Times New Roman" w:cs="宋体" w:hint="eastAsia"/>
                <w:b/>
                <w:szCs w:val="21"/>
              </w:rPr>
              <w:t>基因变异</w:t>
            </w:r>
          </w:p>
        </w:tc>
        <w:tc>
          <w:tcPr>
            <w:tcW w:w="7929" w:type="dxa"/>
            <w:tcBorders>
              <w:top w:val="single" w:sz="12" w:space="0" w:color="auto"/>
              <w:bottom w:val="single" w:sz="4" w:space="0" w:color="auto"/>
            </w:tcBorders>
            <w:shd w:val="clear" w:color="auto" w:fill="auto"/>
            <w:vAlign w:val="center"/>
          </w:tcPr>
          <w:p w14:paraId="12C65587" w14:textId="77777777" w:rsidR="00C73974" w:rsidRDefault="00C73974" w:rsidP="00672780">
            <w:pPr>
              <w:spacing w:line="240" w:lineRule="exact"/>
              <w:jc w:val="left"/>
              <w:rPr>
                <w:rFonts w:ascii="Times New Roman" w:hAnsi="Times New Roman" w:cs="宋体"/>
                <w:b/>
                <w:szCs w:val="21"/>
              </w:rPr>
            </w:pPr>
            <w:r>
              <w:rPr>
                <w:rFonts w:ascii="Times New Roman" w:hAnsi="Times New Roman" w:cs="宋体" w:hint="eastAsia"/>
                <w:b/>
                <w:szCs w:val="21"/>
              </w:rPr>
              <w:t>药物</w:t>
            </w:r>
          </w:p>
        </w:tc>
      </w:tr>
      <w:tr w:rsidR="00501B3A" w14:paraId="637A59E5" w14:textId="77777777" w:rsidTr="002C341F">
        <w:trPr>
          <w:jc w:val="center"/>
        </w:trPr>
        <w:tc>
          <w:tcPr>
            <w:tcW w:w="10064" w:type="dxa"/>
            <w:gridSpan w:val="2"/>
            <w:shd w:val="clear" w:color="auto" w:fill="auto"/>
          </w:tcPr>
          <w:p w14:paraId="50A19FC0" w14:textId="43D83712" w:rsidR="00501B3A" w:rsidRDefault="00501B3A" w:rsidP="00501B3A">
            <w:pPr>
              <w:spacing w:line="300" w:lineRule="auto"/>
              <w:rPr>
                <w:rFonts w:ascii="Times New Roman" w:hAnsi="Times New Roman" w:cs="宋体"/>
                <w:b/>
                <w:bCs/>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501B3A" w14:paraId="05C9CB5D" w14:textId="77777777" w:rsidTr="002C341F">
        <w:trPr>
          <w:jc w:val="center"/>
        </w:trPr>
        <w:tc>
          <w:tcPr>
            <w:tcW w:w="10064" w:type="dxa"/>
            <w:gridSpan w:val="2"/>
            <w:shd w:val="clear" w:color="auto" w:fill="auto"/>
          </w:tcPr>
          <w:p w14:paraId="34B102EB" w14:textId="2A9460AF" w:rsidR="00501B3A" w:rsidRDefault="00501B3A" w:rsidP="00501B3A">
            <w:pPr>
              <w:spacing w:line="300" w:lineRule="auto"/>
              <w:rPr>
                <w:rFonts w:ascii="Times New Roman" w:hAnsi="Times New Roman" w:cs="宋体"/>
                <w:b/>
                <w:bCs/>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EC0A93" w14:paraId="1B0A9061" w14:textId="77777777" w:rsidTr="00501B3A">
        <w:trPr>
          <w:jc w:val="center"/>
        </w:trPr>
        <w:tc>
          <w:tcPr>
            <w:tcW w:w="2135" w:type="dxa"/>
            <w:shd w:val="clear" w:color="auto" w:fill="auto"/>
          </w:tcPr>
          <w:p w14:paraId="1BB9B8E4" w14:textId="77777777" w:rsidR="00EC0A93" w:rsidRDefault="00EC0A93" w:rsidP="00EC0A93">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3EF6C3DE" w14:textId="77777777" w:rsidR="00EC0A93" w:rsidRDefault="00EC0A93" w:rsidP="00EC0A93">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1BC4E89A" w14:textId="77777777" w:rsidR="00EC0A93"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C1C2453" w14:textId="77777777" w:rsidR="00EC0A93"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0EAA6FD4" w14:textId="77777777" w:rsidR="00EC0A93"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3B90CC3E" w14:textId="77777777" w:rsidR="00EC0A93"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3CF83127" w14:textId="77777777" w:rsidR="00EC0A93"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18827BB6" w14:textId="2BCB9DDB" w:rsidR="00EC0A93"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sidR="0057524E">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60D0C716" w14:textId="77777777" w:rsidR="00EC0A93"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44728C41" w14:textId="77777777" w:rsidR="00EC0A93"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63A4E9AF" w14:textId="797B7DB7" w:rsidR="00EC0A93" w:rsidRPr="00595BE8" w:rsidRDefault="00EC0A93" w:rsidP="00EC0A93">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tcBorders>
            <w:shd w:val="clear" w:color="auto" w:fill="auto"/>
          </w:tcPr>
          <w:p w14:paraId="6E8A1154" w14:textId="77777777" w:rsidR="00EC0A93" w:rsidRDefault="00EC0A93" w:rsidP="00EC0A93">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41C7AA2B" w14:textId="05C523CA" w:rsidR="00EC0A93" w:rsidRDefault="00EC0A93" w:rsidP="00EC0A93">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w:t>
            </w:r>
            <w:proofErr w:type="spellStart"/>
            <w:r w:rsidRPr="00256F55">
              <w:rPr>
                <w:rFonts w:ascii="Times New Roman" w:hAnsi="Times New Roman" w:cs="宋体"/>
                <w:szCs w:val="21"/>
              </w:rPr>
              <w:t>a.evi_sum.evi_split.Predictive</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w:t>
            </w:r>
            <w:proofErr w:type="spellEnd"/>
            <w:r>
              <w:rPr>
                <w:rFonts w:ascii="Times New Roman" w:hAnsi="Times New Roman" w:cs="宋体"/>
                <w:szCs w:val="21"/>
              </w:rPr>
              <w:t xml:space="preserve"> %</w:t>
            </w:r>
            <w:r>
              <w:rPr>
                <w:rFonts w:ascii="Times New Roman" w:hAnsi="Times New Roman" w:cs="宋体" w:hint="eastAsia"/>
                <w:szCs w:val="21"/>
              </w:rPr>
              <w:t>}</w:t>
            </w:r>
          </w:p>
          <w:p w14:paraId="23D807C5" w14:textId="77777777" w:rsidR="00EC0A93" w:rsidRDefault="00EC0A93" w:rsidP="00EC0A93">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31AEC35E" w14:textId="15A0CC42" w:rsidR="00EC0A93" w:rsidRDefault="00EC0A93" w:rsidP="00EC0A93">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sidR="00541D22">
              <w:rPr>
                <w:rFonts w:ascii="Times New Roman" w:hAnsi="Times New Roman" w:cs="宋体"/>
                <w:szCs w:val="21"/>
              </w:rPr>
              <w:t>b</w:t>
            </w:r>
            <w:r>
              <w:rPr>
                <w:rFonts w:ascii="Times New Roman" w:hAnsi="Times New Roman" w:cs="宋体"/>
                <w:szCs w:val="21"/>
              </w:rPr>
              <w:t>.appr_list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8A5C886" w14:textId="1889CCD6" w:rsidR="00EC0A93" w:rsidRPr="00256F55" w:rsidRDefault="00EC0A93" w:rsidP="00EC0A93">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617219" w14:paraId="368A244C" w14:textId="77777777" w:rsidTr="006C5B39">
        <w:trPr>
          <w:jc w:val="center"/>
        </w:trPr>
        <w:tc>
          <w:tcPr>
            <w:tcW w:w="10064" w:type="dxa"/>
            <w:gridSpan w:val="2"/>
            <w:shd w:val="clear" w:color="auto" w:fill="auto"/>
          </w:tcPr>
          <w:p w14:paraId="7705DA07" w14:textId="1BAF9D46" w:rsidR="00617219" w:rsidRDefault="00617219" w:rsidP="00617219">
            <w:pPr>
              <w:spacing w:line="300" w:lineRule="auto"/>
              <w:rPr>
                <w:rFonts w:ascii="Times New Roman" w:hAnsi="Times New Roman" w:cs="宋体"/>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617219" w14:paraId="7B913FBE" w14:textId="77777777" w:rsidTr="001F3F55">
        <w:trPr>
          <w:jc w:val="center"/>
        </w:trPr>
        <w:tc>
          <w:tcPr>
            <w:tcW w:w="10064" w:type="dxa"/>
            <w:gridSpan w:val="2"/>
            <w:shd w:val="clear" w:color="auto" w:fill="auto"/>
          </w:tcPr>
          <w:p w14:paraId="77BF28E8" w14:textId="588DA574" w:rsidR="00617219" w:rsidRDefault="00617219" w:rsidP="00617219">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617219" w14:paraId="28499A12" w14:textId="77777777" w:rsidTr="001F3F55">
        <w:trPr>
          <w:jc w:val="center"/>
        </w:trPr>
        <w:tc>
          <w:tcPr>
            <w:tcW w:w="10064" w:type="dxa"/>
            <w:gridSpan w:val="2"/>
            <w:shd w:val="clear" w:color="auto" w:fill="auto"/>
          </w:tcPr>
          <w:p w14:paraId="33644220" w14:textId="25E37746" w:rsidR="00617219" w:rsidRDefault="00617219" w:rsidP="00617219">
            <w:pPr>
              <w:spacing w:line="300" w:lineRule="auto"/>
              <w:rPr>
                <w:rFonts w:ascii="Times New Roman" w:hAnsi="Times New Roman" w:cs="宋体"/>
                <w:b/>
                <w:bCs/>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6D4EF7" w14:paraId="200364E5" w14:textId="77777777" w:rsidTr="00501B3A">
        <w:trPr>
          <w:jc w:val="center"/>
        </w:trPr>
        <w:tc>
          <w:tcPr>
            <w:tcW w:w="2135" w:type="dxa"/>
            <w:shd w:val="clear" w:color="auto" w:fill="auto"/>
          </w:tcPr>
          <w:p w14:paraId="59CA4302" w14:textId="77777777" w:rsidR="006D4EF7" w:rsidRDefault="006D4EF7" w:rsidP="006D4EF7">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3F798E33"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355118A3"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032B0474"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24568473"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2623ECFF"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B47CC7A"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1C7C35FF"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64302AA9"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26E189FC" w14:textId="77777777" w:rsidR="006D4EF7" w:rsidRDefault="006D4EF7" w:rsidP="006D4EF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62AE063C" w14:textId="3577544D" w:rsidR="006D4EF7" w:rsidRDefault="006D4EF7" w:rsidP="006D4EF7">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29" w:type="dxa"/>
            <w:tcBorders>
              <w:top w:val="single" w:sz="4" w:space="0" w:color="auto"/>
            </w:tcBorders>
            <w:shd w:val="clear" w:color="auto" w:fill="auto"/>
          </w:tcPr>
          <w:p w14:paraId="63BE2843" w14:textId="77777777" w:rsidR="006D4EF7" w:rsidRDefault="006D4EF7" w:rsidP="006D4EF7">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111B90D2" w14:textId="77777777" w:rsidR="006D4EF7" w:rsidRDefault="006D4EF7" w:rsidP="006D4EF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w:t>
            </w:r>
            <w:proofErr w:type="spellStart"/>
            <w:r w:rsidRPr="00256F55">
              <w:rPr>
                <w:rFonts w:ascii="Times New Roman" w:hAnsi="Times New Roman" w:cs="宋体"/>
                <w:szCs w:val="21"/>
              </w:rPr>
              <w:t>a.evi_sum.evi_split.Predictive</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w:t>
            </w:r>
            <w:proofErr w:type="spellEnd"/>
            <w:r>
              <w:rPr>
                <w:rFonts w:ascii="Times New Roman" w:hAnsi="Times New Roman" w:cs="宋体"/>
                <w:szCs w:val="21"/>
              </w:rPr>
              <w:t xml:space="preserve"> %</w:t>
            </w:r>
            <w:r>
              <w:rPr>
                <w:rFonts w:ascii="Times New Roman" w:hAnsi="Times New Roman" w:cs="宋体" w:hint="eastAsia"/>
                <w:szCs w:val="21"/>
              </w:rPr>
              <w:t>}</w:t>
            </w:r>
          </w:p>
          <w:p w14:paraId="698F9324" w14:textId="77777777" w:rsidR="006D4EF7" w:rsidRDefault="006D4EF7" w:rsidP="006D4EF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440CB786" w14:textId="77777777" w:rsidR="006D4EF7" w:rsidRDefault="006D4EF7" w:rsidP="006D4EF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49320C01" w14:textId="36E97BA7" w:rsidR="006D4EF7" w:rsidRPr="00B00973" w:rsidRDefault="006D4EF7" w:rsidP="006D4EF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617219" w14:paraId="673C85DC" w14:textId="77777777" w:rsidTr="00E926C5">
        <w:trPr>
          <w:jc w:val="center"/>
        </w:trPr>
        <w:tc>
          <w:tcPr>
            <w:tcW w:w="10064" w:type="dxa"/>
            <w:gridSpan w:val="2"/>
            <w:shd w:val="clear" w:color="auto" w:fill="auto"/>
          </w:tcPr>
          <w:p w14:paraId="7D9F66ED" w14:textId="3BB0BF9E" w:rsidR="00617219" w:rsidRDefault="00617219" w:rsidP="00617219">
            <w:pPr>
              <w:spacing w:line="300" w:lineRule="auto"/>
              <w:rPr>
                <w:rFonts w:ascii="Times New Roman" w:hAnsi="Times New Roman" w:cs="宋体"/>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617219" w14:paraId="66AE4A34" w14:textId="77777777" w:rsidTr="00430DE3">
        <w:trPr>
          <w:jc w:val="center"/>
        </w:trPr>
        <w:tc>
          <w:tcPr>
            <w:tcW w:w="10064" w:type="dxa"/>
            <w:gridSpan w:val="2"/>
            <w:shd w:val="clear" w:color="auto" w:fill="auto"/>
          </w:tcPr>
          <w:p w14:paraId="5E907390" w14:textId="6901B7F9" w:rsidR="00617219" w:rsidRDefault="00617219" w:rsidP="00617219">
            <w:pPr>
              <w:spacing w:line="300" w:lineRule="auto"/>
              <w:rPr>
                <w:rFonts w:ascii="Times New Roman" w:hAnsi="Times New Roman" w:cs="宋体"/>
                <w:b/>
                <w:bCs/>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3"/>
    </w:tbl>
    <w:p w14:paraId="0BED17A8" w14:textId="77777777" w:rsidR="00120CC0" w:rsidRDefault="00120CC0" w:rsidP="004D023A">
      <w:pPr>
        <w:autoSpaceDE w:val="0"/>
        <w:autoSpaceDN w:val="0"/>
        <w:adjustRightInd w:val="0"/>
        <w:spacing w:beforeLines="20" w:before="62" w:line="480" w:lineRule="exact"/>
        <w:jc w:val="left"/>
        <w:rPr>
          <w:rFonts w:ascii="Times New Roman" w:hAnsi="Times New Roman"/>
          <w:b/>
          <w:sz w:val="24"/>
          <w:szCs w:val="24"/>
          <w:highlight w:val="yellow"/>
        </w:rPr>
      </w:pPr>
    </w:p>
    <w:p w14:paraId="21B13D9B" w14:textId="77777777"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hint="eastAsia"/>
          <w:b/>
          <w:sz w:val="24"/>
          <w:szCs w:val="24"/>
        </w:rPr>
        <w:t>靶向药物详解</w:t>
      </w:r>
    </w:p>
    <w:tbl>
      <w:tblPr>
        <w:tblStyle w:val="ad"/>
        <w:tblpPr w:leftFromText="180" w:rightFromText="180" w:vertAnchor="text" w:tblpXSpec="center" w:tblpY="1"/>
        <w:tblOverlap w:val="never"/>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4"/>
        <w:gridCol w:w="8112"/>
      </w:tblGrid>
      <w:tr w:rsidR="00761B42" w14:paraId="4DBE7287" w14:textId="77777777" w:rsidTr="00544658">
        <w:trPr>
          <w:jc w:val="center"/>
        </w:trPr>
        <w:tc>
          <w:tcPr>
            <w:tcW w:w="1884" w:type="dxa"/>
            <w:tcBorders>
              <w:top w:val="single" w:sz="12" w:space="0" w:color="auto"/>
            </w:tcBorders>
            <w:shd w:val="clear" w:color="auto" w:fill="auto"/>
            <w:vAlign w:val="center"/>
          </w:tcPr>
          <w:p w14:paraId="447BBB84" w14:textId="77777777" w:rsidR="00761B42" w:rsidRDefault="00761B42" w:rsidP="005C4667">
            <w:pPr>
              <w:spacing w:line="300" w:lineRule="exact"/>
              <w:jc w:val="left"/>
              <w:rPr>
                <w:rFonts w:ascii="Times New Roman" w:hAnsi="Times New Roman" w:cs="宋体"/>
                <w:b/>
                <w:bCs/>
                <w:i/>
                <w:iCs/>
                <w:kern w:val="0"/>
                <w:szCs w:val="21"/>
                <w:shd w:val="clear" w:color="auto" w:fill="FFFFFF" w:themeFill="background1"/>
              </w:rPr>
            </w:pPr>
            <w:bookmarkStart w:id="4" w:name="_Hlk202531733"/>
            <w:r>
              <w:rPr>
                <w:rFonts w:ascii="Times New Roman" w:hAnsi="Times New Roman" w:cs="宋体" w:hint="eastAsia"/>
                <w:b/>
                <w:szCs w:val="21"/>
              </w:rPr>
              <w:t>基因变异</w:t>
            </w:r>
          </w:p>
        </w:tc>
        <w:tc>
          <w:tcPr>
            <w:tcW w:w="8112" w:type="dxa"/>
            <w:tcBorders>
              <w:top w:val="single" w:sz="12" w:space="0" w:color="auto"/>
            </w:tcBorders>
            <w:shd w:val="clear" w:color="auto" w:fill="auto"/>
            <w:vAlign w:val="center"/>
          </w:tcPr>
          <w:p w14:paraId="71686A2F" w14:textId="77777777" w:rsidR="00761B42" w:rsidRDefault="00761B42" w:rsidP="005C4667">
            <w:pPr>
              <w:spacing w:line="300" w:lineRule="exact"/>
              <w:rPr>
                <w:rFonts w:ascii="Times New Roman" w:hAnsi="Times New Roman" w:cs="宋体"/>
                <w:b/>
                <w:bCs/>
                <w:sz w:val="24"/>
                <w:szCs w:val="24"/>
              </w:rPr>
            </w:pPr>
            <w:r>
              <w:rPr>
                <w:rFonts w:ascii="Times New Roman" w:hAnsi="Times New Roman" w:cs="宋体" w:hint="eastAsia"/>
                <w:b/>
                <w:szCs w:val="21"/>
              </w:rPr>
              <w:t>详细解析</w:t>
            </w:r>
          </w:p>
        </w:tc>
      </w:tr>
      <w:tr w:rsidR="00416C46" w14:paraId="243DB0E8" w14:textId="77777777" w:rsidTr="007E74FE">
        <w:trPr>
          <w:jc w:val="center"/>
        </w:trPr>
        <w:tc>
          <w:tcPr>
            <w:tcW w:w="9996" w:type="dxa"/>
            <w:gridSpan w:val="2"/>
            <w:shd w:val="clear" w:color="auto" w:fill="auto"/>
          </w:tcPr>
          <w:p w14:paraId="06D7EA21" w14:textId="11F70A22" w:rsidR="00416C46" w:rsidRPr="00416C46" w:rsidRDefault="00416C46" w:rsidP="00416C46">
            <w:pPr>
              <w:jc w:val="left"/>
              <w:rPr>
                <w:rFonts w:ascii="Times New Roman" w:hAnsi="Times New Roman" w:cs="宋体"/>
                <w:szCs w:val="2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416C46" w14:paraId="1C87C562" w14:textId="77777777" w:rsidTr="007E74FE">
        <w:trPr>
          <w:jc w:val="center"/>
        </w:trPr>
        <w:tc>
          <w:tcPr>
            <w:tcW w:w="9996" w:type="dxa"/>
            <w:gridSpan w:val="2"/>
            <w:shd w:val="clear" w:color="auto" w:fill="auto"/>
          </w:tcPr>
          <w:p w14:paraId="4CF98C4A" w14:textId="484C0BC2" w:rsidR="00416C46" w:rsidRPr="00416C46" w:rsidRDefault="00416C46" w:rsidP="00416C46">
            <w:pPr>
              <w:jc w:val="left"/>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w:t>
            </w:r>
          </w:p>
        </w:tc>
      </w:tr>
      <w:tr w:rsidR="00EC669A" w14:paraId="413FBAEE" w14:textId="77777777" w:rsidTr="00544658">
        <w:trPr>
          <w:jc w:val="center"/>
        </w:trPr>
        <w:tc>
          <w:tcPr>
            <w:tcW w:w="1884" w:type="dxa"/>
            <w:shd w:val="clear" w:color="auto" w:fill="auto"/>
          </w:tcPr>
          <w:p w14:paraId="5A211405" w14:textId="77777777" w:rsidR="00EC669A" w:rsidRDefault="00EC669A" w:rsidP="00EC669A">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4209D809"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0EB1B168"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1EF97FB"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6FA650AC"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5A71C42E"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97FEF8D"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1C15E212"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0E8E8AF5"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0D75983F" w14:textId="77777777" w:rsidR="00EC669A" w:rsidRDefault="00EC669A" w:rsidP="00EC669A">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47B47E10" w14:textId="735E680C" w:rsidR="00EC669A" w:rsidRPr="00416C46" w:rsidRDefault="00EC669A" w:rsidP="00EC669A">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77ACEF39" w14:textId="3C958B1A"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w:t>
            </w:r>
            <w:r w:rsidR="000C5EEA">
              <w:rPr>
                <w:rFonts w:ascii="Times New Roman" w:hAnsi="Times New Roman" w:cs="宋体"/>
                <w:szCs w:val="21"/>
              </w:rPr>
              <w:t>B</w:t>
            </w:r>
            <w:r>
              <w:rPr>
                <w:rFonts w:ascii="Times New Roman" w:hAnsi="Times New Roman" w:cs="宋体"/>
                <w:szCs w:val="21"/>
              </w:rPr>
              <w:t>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4062555E" w14:textId="77777777" w:rsidR="00EC669A" w:rsidRPr="00951443" w:rsidRDefault="00EC669A" w:rsidP="00EC669A">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771D423"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04E40627" w14:textId="5F421645"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r w:rsidR="008E3FE2">
              <w:rPr>
                <w:rFonts w:ascii="Times New Roman" w:hAnsi="Times New Roman" w:cs="宋体"/>
                <w:szCs w:val="21"/>
              </w:rPr>
              <w:t>(</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sidR="008E3FE2">
              <w:rPr>
                <w:rFonts w:ascii="Times New Roman" w:hAnsi="Times New Roman" w:cs="宋体"/>
                <w:szCs w:val="21"/>
              </w:rPr>
              <w:t>)|</w:t>
            </w:r>
            <w:proofErr w:type="spellStart"/>
            <w:r w:rsidR="008E3FE2" w:rsidRPr="008E3FE2">
              <w:rPr>
                <w:rFonts w:ascii="Times New Roman" w:hAnsi="Times New Roman" w:cs="宋体"/>
                <w:szCs w:val="21"/>
              </w:rPr>
              <w:t>ahsl_brca_inter_merge</w:t>
            </w:r>
            <w:proofErr w:type="spellEnd"/>
            <w:r>
              <w:rPr>
                <w:rFonts w:ascii="Times New Roman" w:hAnsi="Times New Roman" w:cs="宋体"/>
                <w:szCs w:val="21"/>
              </w:rPr>
              <w:t>%}</w:t>
            </w:r>
          </w:p>
          <w:p w14:paraId="3ACCCBED" w14:textId="77777777" w:rsidR="00EC669A" w:rsidRPr="000A36B5" w:rsidRDefault="00EC669A" w:rsidP="00EC669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5DB8210E" w14:textId="63577256" w:rsidR="00EC669A" w:rsidRDefault="00EC669A" w:rsidP="00EC669A">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BD90DBE" w14:textId="4BE77DF5"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0AD809CE" w14:textId="77777777" w:rsidR="0070340B" w:rsidRPr="00EC0A93" w:rsidRDefault="0070340B" w:rsidP="00EC669A">
            <w:pPr>
              <w:spacing w:line="300" w:lineRule="auto"/>
              <w:rPr>
                <w:rFonts w:ascii="Times New Roman" w:hAnsi="Times New Roman" w:cs="宋体"/>
                <w:szCs w:val="21"/>
              </w:rPr>
            </w:pPr>
          </w:p>
          <w:p w14:paraId="50F1354C"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0968770" w14:textId="1CFCE999"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无</w:t>
            </w:r>
          </w:p>
          <w:p w14:paraId="2D9A4A2E" w14:textId="77777777" w:rsidR="0070340B" w:rsidRDefault="0070340B" w:rsidP="00EC669A">
            <w:pPr>
              <w:spacing w:line="300" w:lineRule="auto"/>
              <w:rPr>
                <w:rFonts w:ascii="Times New Roman" w:hAnsi="Times New Roman" w:cs="宋体"/>
                <w:szCs w:val="21"/>
              </w:rPr>
            </w:pPr>
          </w:p>
          <w:p w14:paraId="39D6C3EE"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F275F0B" w14:textId="77777777" w:rsidR="00EC669A" w:rsidRPr="00951443" w:rsidRDefault="00EC669A" w:rsidP="00EC669A">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2476242E"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6356C3DD" w14:textId="108223E0"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r w:rsidR="008E3FE2">
              <w:rPr>
                <w:rFonts w:ascii="Times New Roman" w:hAnsi="Times New Roman" w:cs="宋体"/>
                <w:szCs w:val="21"/>
              </w:rPr>
              <w:t>(</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008E3FE2">
              <w:rPr>
                <w:rFonts w:ascii="Times New Roman" w:hAnsi="Times New Roman" w:cs="宋体"/>
                <w:szCs w:val="21"/>
              </w:rPr>
              <w:t>)|</w:t>
            </w:r>
            <w:proofErr w:type="spellStart"/>
            <w:r w:rsidR="008E3FE2"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FA5A319" w14:textId="77777777" w:rsidR="00EC669A" w:rsidRPr="000A36B5" w:rsidRDefault="00EC669A" w:rsidP="00EC669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58BBE402" w14:textId="660D16F9" w:rsidR="00EC669A" w:rsidRDefault="00EC669A" w:rsidP="00EC669A">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3B27189D" w14:textId="131C9803"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B0061A3" w14:textId="77777777" w:rsidR="0070340B" w:rsidRPr="00EC0A93" w:rsidRDefault="0070340B" w:rsidP="00EC669A">
            <w:pPr>
              <w:spacing w:line="300" w:lineRule="auto"/>
              <w:rPr>
                <w:rFonts w:ascii="Times New Roman" w:hAnsi="Times New Roman" w:cs="宋体"/>
                <w:szCs w:val="21"/>
              </w:rPr>
            </w:pPr>
          </w:p>
          <w:p w14:paraId="0B65CF3E" w14:textId="5BCC34BF" w:rsidR="0070340B"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1E733E1" w14:textId="44105835"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无</w:t>
            </w:r>
          </w:p>
          <w:p w14:paraId="4214B468" w14:textId="77777777" w:rsidR="0070340B" w:rsidRDefault="0070340B" w:rsidP="00EC669A">
            <w:pPr>
              <w:spacing w:line="300" w:lineRule="auto"/>
              <w:rPr>
                <w:rFonts w:ascii="Times New Roman" w:hAnsi="Times New Roman" w:cs="宋体"/>
                <w:szCs w:val="21"/>
              </w:rPr>
            </w:pPr>
          </w:p>
          <w:p w14:paraId="6DBE09BD"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E88910C" w14:textId="77777777" w:rsidR="00EC669A" w:rsidRPr="00951443" w:rsidRDefault="00EC669A" w:rsidP="00EC669A">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483136BA"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230D4E58" w14:textId="74A81459"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008E3FE2">
              <w:rPr>
                <w:rFonts w:ascii="Times New Roman" w:hAnsi="Times New Roman" w:cs="宋体"/>
                <w:szCs w:val="21"/>
              </w:rPr>
              <w:t>|</w:t>
            </w:r>
            <w:r w:rsidR="008E3FE2"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406EEA4C" w14:textId="77777777" w:rsidR="00EC669A" w:rsidRPr="000A36B5" w:rsidRDefault="00EC669A" w:rsidP="00EC669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59E5A68B" w14:textId="1F374EBD" w:rsidR="00EC669A" w:rsidRDefault="00EC669A" w:rsidP="00EC669A">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5A33101D" w14:textId="2F59DABD"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5296026" w14:textId="77777777" w:rsidR="0070340B" w:rsidRPr="00EC0A93" w:rsidRDefault="0070340B" w:rsidP="00EC669A">
            <w:pPr>
              <w:spacing w:line="300" w:lineRule="auto"/>
              <w:rPr>
                <w:rFonts w:ascii="Times New Roman" w:hAnsi="Times New Roman" w:cs="宋体"/>
                <w:szCs w:val="21"/>
              </w:rPr>
            </w:pPr>
          </w:p>
          <w:p w14:paraId="73FE1EC5"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E221FD9" w14:textId="77777777" w:rsidR="00E50A16" w:rsidRDefault="00E50A16" w:rsidP="00E50A16">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9A158F9" w14:textId="77777777" w:rsidR="0070340B" w:rsidRDefault="0070340B" w:rsidP="00EC669A">
            <w:pPr>
              <w:spacing w:line="300" w:lineRule="auto"/>
              <w:rPr>
                <w:rFonts w:ascii="Times New Roman" w:hAnsi="Times New Roman" w:cs="宋体"/>
                <w:szCs w:val="21"/>
              </w:rPr>
            </w:pPr>
          </w:p>
          <w:p w14:paraId="57E40EE2"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631BE444" w14:textId="77777777" w:rsidR="00EC669A" w:rsidRPr="00951443" w:rsidRDefault="00EC669A" w:rsidP="00EC669A">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401101AF"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677A6F83" w14:textId="63077A8E"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008E3FE2">
              <w:rPr>
                <w:rFonts w:ascii="Times New Roman" w:hAnsi="Times New Roman" w:cs="宋体"/>
                <w:szCs w:val="21"/>
              </w:rPr>
              <w:t>|</w:t>
            </w:r>
            <w:r w:rsidR="008E3FE2"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1F34F5" w14:textId="77777777" w:rsidR="00EC669A" w:rsidRPr="000A36B5" w:rsidRDefault="00EC669A" w:rsidP="00EC669A">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3FBE1B6A" w14:textId="27D45AF0" w:rsidR="00EC669A" w:rsidRDefault="00EC669A" w:rsidP="00EC669A">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7B2E7B3C" w14:textId="77777777" w:rsidR="00EC669A" w:rsidRPr="00EC0A93"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13AA2CF" w14:textId="77777777" w:rsidR="00EC669A" w:rsidRDefault="00EC669A" w:rsidP="00EC669A">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2D17991" w14:textId="77777777" w:rsidR="00E50A16" w:rsidRDefault="00E50A16" w:rsidP="00E50A16">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7254FB75" w14:textId="5C3A009D" w:rsidR="00EC669A" w:rsidRPr="00416C46" w:rsidRDefault="00EC669A" w:rsidP="00EC669A">
            <w:pPr>
              <w:jc w:val="left"/>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1C6559" w14:paraId="54873E7A" w14:textId="77777777" w:rsidTr="00272F4A">
        <w:trPr>
          <w:jc w:val="center"/>
        </w:trPr>
        <w:tc>
          <w:tcPr>
            <w:tcW w:w="9996" w:type="dxa"/>
            <w:gridSpan w:val="2"/>
            <w:shd w:val="clear" w:color="auto" w:fill="auto"/>
          </w:tcPr>
          <w:p w14:paraId="39AA478A" w14:textId="158C1D26" w:rsidR="001C6559" w:rsidRPr="00416C46" w:rsidRDefault="001C6559" w:rsidP="001C6559">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C6559" w14:paraId="1D3B8D36" w14:textId="77777777" w:rsidTr="005B2C2C">
        <w:trPr>
          <w:jc w:val="center"/>
        </w:trPr>
        <w:tc>
          <w:tcPr>
            <w:tcW w:w="9996" w:type="dxa"/>
            <w:gridSpan w:val="2"/>
            <w:shd w:val="clear" w:color="auto" w:fill="auto"/>
          </w:tcPr>
          <w:p w14:paraId="121726E3" w14:textId="5A8884F9" w:rsidR="001C6559" w:rsidRPr="00416C46" w:rsidRDefault="001C6559" w:rsidP="001C6559">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1C6559" w14:paraId="388A720A" w14:textId="77777777" w:rsidTr="005B2C2C">
        <w:trPr>
          <w:jc w:val="center"/>
        </w:trPr>
        <w:tc>
          <w:tcPr>
            <w:tcW w:w="9996" w:type="dxa"/>
            <w:gridSpan w:val="2"/>
            <w:shd w:val="clear" w:color="auto" w:fill="auto"/>
          </w:tcPr>
          <w:p w14:paraId="5CB8CC82" w14:textId="46C3A2F4" w:rsidR="001C6559" w:rsidRPr="00416C46" w:rsidRDefault="001C6559" w:rsidP="001C6559">
            <w:pPr>
              <w:jc w:val="left"/>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p>
        </w:tc>
      </w:tr>
      <w:tr w:rsidR="00E50A16" w14:paraId="4A001D9E" w14:textId="77777777" w:rsidTr="00544658">
        <w:trPr>
          <w:jc w:val="center"/>
        </w:trPr>
        <w:tc>
          <w:tcPr>
            <w:tcW w:w="1884" w:type="dxa"/>
            <w:shd w:val="clear" w:color="auto" w:fill="auto"/>
          </w:tcPr>
          <w:p w14:paraId="44BFDC75" w14:textId="77777777" w:rsidR="00E50A16" w:rsidRDefault="00E50A16" w:rsidP="00E50A16">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0F79564A"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3CF01566"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6171AC97"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60F70215"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7F17C8AD"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4E7A8803"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4DC0BBF9"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75F813F9"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49233377" w14:textId="77777777" w:rsidR="00E50A16" w:rsidRDefault="00E50A16" w:rsidP="00E50A16">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156F2690" w14:textId="667A2762" w:rsidR="00E50A16" w:rsidRPr="00416C46" w:rsidRDefault="00E50A16" w:rsidP="00E50A16">
            <w:pPr>
              <w:jc w:val="left"/>
              <w:rPr>
                <w:rFonts w:ascii="Times New Roman" w:hAnsi="Times New Roman" w:cs="宋体"/>
                <w:i/>
                <w:iCs/>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2" w:type="dxa"/>
            <w:tcBorders>
              <w:top w:val="single" w:sz="4" w:space="0" w:color="auto"/>
            </w:tcBorders>
            <w:shd w:val="clear" w:color="auto" w:fill="auto"/>
          </w:tcPr>
          <w:p w14:paraId="498BB150"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0F1E2627" w14:textId="77777777" w:rsidR="00E50A16" w:rsidRPr="00951443" w:rsidRDefault="00E50A16" w:rsidP="00E50A16">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12AA62B7"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2D99B0F7"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7C26CD31" w14:textId="77777777" w:rsidR="00E50A16" w:rsidRPr="000A36B5" w:rsidRDefault="00E50A16" w:rsidP="00E50A16">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779ACC5B" w14:textId="77777777" w:rsidR="00E50A16" w:rsidRDefault="00E50A16" w:rsidP="00E50A16">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89EAD22"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A649E62" w14:textId="77777777" w:rsidR="00E50A16" w:rsidRPr="00EC0A93" w:rsidRDefault="00E50A16" w:rsidP="00E50A16">
            <w:pPr>
              <w:spacing w:line="300" w:lineRule="auto"/>
              <w:rPr>
                <w:rFonts w:ascii="Times New Roman" w:hAnsi="Times New Roman" w:cs="宋体"/>
                <w:szCs w:val="21"/>
              </w:rPr>
            </w:pPr>
          </w:p>
          <w:p w14:paraId="111CF5D0"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F0EE8BB"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无</w:t>
            </w:r>
          </w:p>
          <w:p w14:paraId="1A03224E" w14:textId="77777777" w:rsidR="00E50A16" w:rsidRDefault="00E50A16" w:rsidP="00E50A16">
            <w:pPr>
              <w:spacing w:line="300" w:lineRule="auto"/>
              <w:rPr>
                <w:rFonts w:ascii="Times New Roman" w:hAnsi="Times New Roman" w:cs="宋体"/>
                <w:szCs w:val="21"/>
              </w:rPr>
            </w:pPr>
          </w:p>
          <w:p w14:paraId="0547D20C"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F51C351" w14:textId="77777777" w:rsidR="00E50A16" w:rsidRPr="00951443" w:rsidRDefault="00E50A16" w:rsidP="00E50A16">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6EBED3AA"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29CB0769"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6CE81B49" w14:textId="77777777" w:rsidR="00E50A16" w:rsidRPr="000A36B5" w:rsidRDefault="00E50A16" w:rsidP="00E50A16">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1F6BBF0D" w14:textId="77777777" w:rsidR="00E50A16" w:rsidRDefault="00E50A16" w:rsidP="00E50A16">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38D0F32"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558CB0DA" w14:textId="77777777" w:rsidR="00E50A16" w:rsidRPr="00EC0A93" w:rsidRDefault="00E50A16" w:rsidP="00E50A16">
            <w:pPr>
              <w:spacing w:line="300" w:lineRule="auto"/>
              <w:rPr>
                <w:rFonts w:ascii="Times New Roman" w:hAnsi="Times New Roman" w:cs="宋体"/>
                <w:szCs w:val="21"/>
              </w:rPr>
            </w:pPr>
          </w:p>
          <w:p w14:paraId="1169842C"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80051D2"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无</w:t>
            </w:r>
          </w:p>
          <w:p w14:paraId="5F4FA3DA" w14:textId="77777777" w:rsidR="00E50A16" w:rsidRDefault="00E50A16" w:rsidP="00E50A16">
            <w:pPr>
              <w:spacing w:line="300" w:lineRule="auto"/>
              <w:rPr>
                <w:rFonts w:ascii="Times New Roman" w:hAnsi="Times New Roman" w:cs="宋体"/>
                <w:szCs w:val="21"/>
              </w:rPr>
            </w:pPr>
          </w:p>
          <w:p w14:paraId="0D4DD5BD"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E0D6A94" w14:textId="77777777" w:rsidR="00E50A16" w:rsidRPr="00951443" w:rsidRDefault="00E50A16" w:rsidP="00E50A16">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3BEB570"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26436554"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0293009D" w14:textId="77777777" w:rsidR="00E50A16" w:rsidRPr="000A36B5" w:rsidRDefault="00E50A16" w:rsidP="00E50A16">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5C8B4A3F" w14:textId="77777777" w:rsidR="00E50A16" w:rsidRDefault="00E50A16" w:rsidP="00E50A16">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6AC2A1B"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5D828C5" w14:textId="77777777" w:rsidR="00E50A16" w:rsidRPr="00EC0A93" w:rsidRDefault="00E50A16" w:rsidP="00E50A16">
            <w:pPr>
              <w:spacing w:line="300" w:lineRule="auto"/>
              <w:rPr>
                <w:rFonts w:ascii="Times New Roman" w:hAnsi="Times New Roman" w:cs="宋体"/>
                <w:szCs w:val="21"/>
              </w:rPr>
            </w:pPr>
          </w:p>
          <w:p w14:paraId="00A0FB0A"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ACB70A5" w14:textId="77777777" w:rsidR="00E50A16" w:rsidRDefault="00E50A16" w:rsidP="00E50A16">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9AD44C2" w14:textId="77777777" w:rsidR="00E50A16" w:rsidRDefault="00E50A16" w:rsidP="00E50A16">
            <w:pPr>
              <w:spacing w:line="300" w:lineRule="auto"/>
              <w:rPr>
                <w:rFonts w:ascii="Times New Roman" w:hAnsi="Times New Roman" w:cs="宋体"/>
                <w:szCs w:val="21"/>
              </w:rPr>
            </w:pPr>
          </w:p>
          <w:p w14:paraId="77338B1C"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endif%}</w:t>
            </w:r>
          </w:p>
          <w:p w14:paraId="0F6C99B3" w14:textId="77777777" w:rsidR="00E50A16" w:rsidRPr="00951443" w:rsidRDefault="00E50A16" w:rsidP="00E50A16">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54512A7D"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48D7DBAB"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1C131C4B" w14:textId="77777777" w:rsidR="00E50A16" w:rsidRPr="000A36B5" w:rsidRDefault="00E50A16" w:rsidP="00E50A16">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243135AD" w14:textId="77777777" w:rsidR="00E50A16" w:rsidRDefault="00E50A16" w:rsidP="00E50A16">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EE4EBD1" w14:textId="77777777" w:rsidR="00E50A16" w:rsidRPr="00EC0A93"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7F376CB7" w14:textId="77777777" w:rsidR="00E50A16"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0C52A6BD" w14:textId="77777777" w:rsidR="00E50A16" w:rsidRDefault="00E50A16" w:rsidP="00E50A16">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4271290" w14:textId="59D356AF" w:rsidR="00E50A16" w:rsidRPr="00EC0A93" w:rsidRDefault="00E50A16" w:rsidP="00E50A16">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tc>
      </w:tr>
      <w:tr w:rsidR="001C6559" w14:paraId="12B58683" w14:textId="77777777" w:rsidTr="00DD3B3E">
        <w:trPr>
          <w:jc w:val="center"/>
        </w:trPr>
        <w:tc>
          <w:tcPr>
            <w:tcW w:w="9996" w:type="dxa"/>
            <w:gridSpan w:val="2"/>
            <w:shd w:val="clear" w:color="auto" w:fill="auto"/>
          </w:tcPr>
          <w:p w14:paraId="3F71FAF6" w14:textId="22B6AC7B" w:rsidR="001C6559" w:rsidRPr="00416C46" w:rsidRDefault="001C6559" w:rsidP="001C6559">
            <w:pPr>
              <w:jc w:val="left"/>
              <w:rPr>
                <w:rFonts w:ascii="Times New Roman" w:hAnsi="Times New Roman" w:cs="宋体"/>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1C6559" w14:paraId="5187A3C8" w14:textId="77777777" w:rsidTr="00882097">
        <w:trPr>
          <w:jc w:val="center"/>
        </w:trPr>
        <w:tc>
          <w:tcPr>
            <w:tcW w:w="9996" w:type="dxa"/>
            <w:gridSpan w:val="2"/>
            <w:shd w:val="clear" w:color="auto" w:fill="auto"/>
          </w:tcPr>
          <w:p w14:paraId="55D46DDD" w14:textId="02BDB749" w:rsidR="001C6559" w:rsidRPr="00416C46" w:rsidRDefault="001C6559" w:rsidP="001C6559">
            <w:pPr>
              <w:jc w:val="left"/>
              <w:rPr>
                <w:rFonts w:ascii="Times New Roman" w:hAnsi="Times New Roman" w:cs="宋体"/>
                <w:szCs w:val="2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endif%}</w:t>
            </w:r>
          </w:p>
        </w:tc>
      </w:tr>
      <w:bookmarkEnd w:id="4"/>
    </w:tbl>
    <w:p w14:paraId="4A67BEEF" w14:textId="7BB1A743" w:rsidR="00120CC0" w:rsidRDefault="00120CC0" w:rsidP="004D023A">
      <w:pPr>
        <w:autoSpaceDE w:val="0"/>
        <w:autoSpaceDN w:val="0"/>
        <w:adjustRightInd w:val="0"/>
        <w:spacing w:beforeLines="20" w:before="62" w:line="480" w:lineRule="exact"/>
        <w:jc w:val="left"/>
        <w:rPr>
          <w:rFonts w:ascii="Times New Roman" w:hAnsi="Times New Roman"/>
          <w:b/>
          <w:sz w:val="24"/>
          <w:szCs w:val="24"/>
        </w:rPr>
      </w:pPr>
    </w:p>
    <w:p w14:paraId="0914A966" w14:textId="7990B079" w:rsidR="00120CC0" w:rsidRDefault="00D16795" w:rsidP="004D023A">
      <w:pPr>
        <w:autoSpaceDE w:val="0"/>
        <w:autoSpaceDN w:val="0"/>
        <w:adjustRightInd w:val="0"/>
        <w:spacing w:beforeLines="20" w:before="62" w:line="480" w:lineRule="exact"/>
        <w:jc w:val="left"/>
        <w:rPr>
          <w:rFonts w:ascii="Times New Roman" w:hAnsi="Times New Roman"/>
          <w:b/>
          <w:sz w:val="24"/>
          <w:szCs w:val="24"/>
        </w:rPr>
      </w:pPr>
      <w:r>
        <w:rPr>
          <w:rFonts w:ascii="Times New Roman" w:hAnsi="Times New Roman"/>
          <w:b/>
          <w:sz w:val="24"/>
          <w:szCs w:val="24"/>
        </w:rPr>
        <w:t xml:space="preserve">2. </w:t>
      </w:r>
      <w:r>
        <w:rPr>
          <w:rFonts w:ascii="Times New Roman" w:hAnsi="Times New Roman" w:hint="eastAsia"/>
          <w:b/>
          <w:sz w:val="24"/>
          <w:szCs w:val="24"/>
        </w:rPr>
        <w:t>基因变异解读</w:t>
      </w:r>
    </w:p>
    <w:p w14:paraId="18AB6BEF" w14:textId="77777777" w:rsidR="00671E45" w:rsidRPr="009D1777" w:rsidRDefault="00671E45" w:rsidP="00671E45">
      <w:pPr>
        <w:spacing w:beforeLines="50" w:before="156" w:line="360" w:lineRule="exact"/>
        <w:rPr>
          <w:rFonts w:ascii="宋体" w:hAnsi="宋体"/>
          <w:sz w:val="24"/>
          <w:szCs w:val="24"/>
          <w:highlight w:val="yellow"/>
        </w:rPr>
      </w:pPr>
      <w:r w:rsidRPr="009D1777">
        <w:rPr>
          <w:rFonts w:ascii="宋体" w:hAnsi="宋体" w:hint="eastAsia"/>
          <w:sz w:val="24"/>
          <w:szCs w:val="24"/>
          <w:highlight w:val="yellow"/>
        </w:rPr>
        <w:t>{</w:t>
      </w:r>
      <w:r w:rsidRPr="009D1777">
        <w:rPr>
          <w:rFonts w:ascii="宋体" w:hAnsi="宋体"/>
          <w:sz w:val="24"/>
          <w:szCs w:val="24"/>
          <w:highlight w:val="yellow"/>
        </w:rPr>
        <w:t>%p endif%}</w:t>
      </w:r>
    </w:p>
    <w:tbl>
      <w:tblPr>
        <w:tblStyle w:val="ad"/>
        <w:tblW w:w="999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1"/>
      </w:tblGrid>
      <w:tr w:rsidR="00120CC0" w14:paraId="01CD1B42" w14:textId="77777777" w:rsidTr="00013F73">
        <w:trPr>
          <w:trHeight w:val="318"/>
          <w:jc w:val="center"/>
        </w:trPr>
        <w:tc>
          <w:tcPr>
            <w:tcW w:w="2375" w:type="dxa"/>
            <w:shd w:val="clear" w:color="auto" w:fill="auto"/>
            <w:vAlign w:val="center"/>
          </w:tcPr>
          <w:p w14:paraId="78B367F9"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1" w:type="dxa"/>
            <w:shd w:val="clear" w:color="auto" w:fill="auto"/>
            <w:vAlign w:val="center"/>
          </w:tcPr>
          <w:p w14:paraId="15A8A4F5" w14:textId="77777777" w:rsidR="00120CC0" w:rsidRDefault="00D16795">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105082" w14:paraId="7016249C" w14:textId="77777777" w:rsidTr="009D633A">
        <w:trPr>
          <w:jc w:val="center"/>
        </w:trPr>
        <w:tc>
          <w:tcPr>
            <w:tcW w:w="9996" w:type="dxa"/>
            <w:gridSpan w:val="2"/>
            <w:shd w:val="clear" w:color="auto" w:fill="auto"/>
          </w:tcPr>
          <w:p w14:paraId="656960BB" w14:textId="7AB8465A" w:rsidR="00105082" w:rsidRPr="005C21D8" w:rsidRDefault="00105082" w:rsidP="00105082">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highlight w:val="magenta"/>
              </w:rPr>
              <w:t xml:space="preserve">{%tr if </w:t>
            </w:r>
            <w:proofErr w:type="spellStart"/>
            <w:r w:rsidRPr="00416C46">
              <w:rPr>
                <w:rFonts w:ascii="Times New Roman" w:hAnsi="Times New Roman" w:cs="宋体"/>
                <w:szCs w:val="21"/>
                <w:highlight w:val="magenta"/>
              </w:rPr>
              <w:t>judge_brca_cnv</w:t>
            </w:r>
            <w:proofErr w:type="spellEnd"/>
            <w:r w:rsidRPr="00416C46">
              <w:rPr>
                <w:rFonts w:ascii="Times New Roman" w:hAnsi="Times New Roman" w:cs="宋体"/>
                <w:szCs w:val="21"/>
                <w:highlight w:val="magenta"/>
              </w:rPr>
              <w:t xml:space="preserve"> == “</w:t>
            </w:r>
            <w:proofErr w:type="spellStart"/>
            <w:r w:rsidRPr="00416C46">
              <w:rPr>
                <w:rFonts w:ascii="Times New Roman" w:hAnsi="Times New Roman" w:cs="宋体"/>
                <w:szCs w:val="21"/>
                <w:highlight w:val="magenta"/>
              </w:rPr>
              <w:t>mlpa</w:t>
            </w:r>
            <w:proofErr w:type="spellEnd"/>
            <w:r w:rsidRPr="00416C46">
              <w:rPr>
                <w:rFonts w:ascii="Times New Roman" w:hAnsi="Times New Roman" w:cs="宋体"/>
                <w:szCs w:val="21"/>
                <w:highlight w:val="magenta"/>
              </w:rPr>
              <w:t>”%}</w:t>
            </w:r>
          </w:p>
        </w:tc>
      </w:tr>
      <w:tr w:rsidR="00105082" w14:paraId="2CEB059F" w14:textId="77777777" w:rsidTr="009D633A">
        <w:trPr>
          <w:jc w:val="center"/>
        </w:trPr>
        <w:tc>
          <w:tcPr>
            <w:tcW w:w="9996" w:type="dxa"/>
            <w:gridSpan w:val="2"/>
            <w:shd w:val="clear" w:color="auto" w:fill="auto"/>
          </w:tcPr>
          <w:p w14:paraId="2F9CC980" w14:textId="25D91C85" w:rsidR="00105082" w:rsidRPr="005C21D8" w:rsidRDefault="00105082" w:rsidP="00105082">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 xml:space="preserve">{%tr </w:t>
            </w:r>
            <w:r w:rsidR="002E0C2D">
              <w:rPr>
                <w:rFonts w:ascii="Times New Roman" w:hAnsi="Times New Roman" w:cs="宋体"/>
                <w:szCs w:val="21"/>
              </w:rPr>
              <w:t>if</w:t>
            </w:r>
            <w:r w:rsidRPr="00416C46">
              <w:rPr>
                <w:rFonts w:ascii="Times New Roman" w:hAnsi="Times New Roman" w:cs="宋体"/>
                <w:szCs w:val="21"/>
              </w:rPr>
              <w:t xml:space="preserve"> var_brca.snv_s.B1_L5 + var_brca.snv_s.B2_L5 +var_brca.mlpa_v2.B1_mlpa_L5 +var_brca.mlpa_v2.B2_mlpa_L5 + var_brca.snv_s.B1_L4 + var_brca.snv_s.B2_L4+var_brca.mlpa_v2.B1_mlpa_L4 +var_brca.mlpa_v2.B2_mlpa_L4 </w:t>
            </w:r>
            <w:r w:rsidR="00671E45" w:rsidRPr="00416C46">
              <w:rPr>
                <w:rFonts w:ascii="Times New Roman" w:hAnsi="Times New Roman" w:cs="宋体"/>
                <w:szCs w:val="21"/>
              </w:rPr>
              <w:t>+ var_brca.snv_s.B1_L</w:t>
            </w:r>
            <w:r w:rsidR="00671E45">
              <w:rPr>
                <w:rFonts w:ascii="Times New Roman" w:hAnsi="Times New Roman" w:cs="宋体"/>
                <w:szCs w:val="21"/>
              </w:rPr>
              <w:t>3</w:t>
            </w:r>
            <w:r w:rsidR="00671E45" w:rsidRPr="00416C46">
              <w:rPr>
                <w:rFonts w:ascii="Times New Roman" w:hAnsi="Times New Roman" w:cs="宋体"/>
                <w:szCs w:val="21"/>
              </w:rPr>
              <w:t xml:space="preserve"> + var_brca.snv_s.B2_L</w:t>
            </w:r>
            <w:r w:rsidR="00671E45">
              <w:rPr>
                <w:rFonts w:ascii="Times New Roman" w:hAnsi="Times New Roman" w:cs="宋体"/>
                <w:szCs w:val="21"/>
              </w:rPr>
              <w:t>3</w:t>
            </w:r>
            <w:r w:rsidR="00671E45" w:rsidRPr="00416C46">
              <w:rPr>
                <w:rFonts w:ascii="Times New Roman" w:hAnsi="Times New Roman" w:cs="宋体"/>
                <w:szCs w:val="21"/>
              </w:rPr>
              <w:t>+var_brca.mlpa_v2.B1_mlpa_L</w:t>
            </w:r>
            <w:r w:rsidR="00671E45">
              <w:rPr>
                <w:rFonts w:ascii="Times New Roman" w:hAnsi="Times New Roman" w:cs="宋体"/>
                <w:szCs w:val="21"/>
              </w:rPr>
              <w:t>3</w:t>
            </w:r>
            <w:r w:rsidR="00671E45" w:rsidRPr="00416C46">
              <w:rPr>
                <w:rFonts w:ascii="Times New Roman" w:hAnsi="Times New Roman" w:cs="宋体"/>
                <w:szCs w:val="21"/>
              </w:rPr>
              <w:t xml:space="preserve"> +var_brca.mlpa_v2.B2_mlpa_L</w:t>
            </w:r>
            <w:r w:rsidR="00671E45">
              <w:rPr>
                <w:rFonts w:ascii="Times New Roman" w:hAnsi="Times New Roman" w:cs="宋体"/>
                <w:szCs w:val="21"/>
              </w:rPr>
              <w:t>3</w:t>
            </w:r>
            <w:r w:rsidRPr="00416C46">
              <w:rPr>
                <w:rFonts w:ascii="Times New Roman" w:hAnsi="Times New Roman" w:cs="宋体"/>
                <w:szCs w:val="21"/>
              </w:rPr>
              <w:t>%}</w:t>
            </w:r>
          </w:p>
        </w:tc>
      </w:tr>
      <w:tr w:rsidR="002E0C2D" w14:paraId="1BCF99A4" w14:textId="77777777" w:rsidTr="009D633A">
        <w:trPr>
          <w:jc w:val="center"/>
        </w:trPr>
        <w:tc>
          <w:tcPr>
            <w:tcW w:w="9996" w:type="dxa"/>
            <w:gridSpan w:val="2"/>
            <w:shd w:val="clear" w:color="auto" w:fill="auto"/>
          </w:tcPr>
          <w:p w14:paraId="4CA2C796" w14:textId="6A962BE5" w:rsidR="002E0C2D" w:rsidRPr="00416C46" w:rsidRDefault="002E0C2D" w:rsidP="002E0C2D">
            <w:pPr>
              <w:spacing w:line="300" w:lineRule="auto"/>
              <w:rPr>
                <w:rFonts w:ascii="Times New Roman" w:hAnsi="Times New Roman" w:cs="宋体"/>
                <w:szCs w:val="21"/>
              </w:rPr>
            </w:pPr>
            <w:r w:rsidRPr="00416C46">
              <w:rPr>
                <w:rFonts w:ascii="Times New Roman" w:hAnsi="Times New Roman" w:cs="宋体"/>
                <w:szCs w:val="21"/>
              </w:rPr>
              <w:t>{%tr for a in var_brca.snv_s.B1_L5 + var_brca.snv_s.B2_L5 +var_brca.mlpa_v2.B1_mlpa_L5 +var_brca.mlpa_v2.B2_mlpa_L5 + var_brca.snv_s.B1_L4 + var_brca.snv_s.B2_L4+var_brca.mlpa_v2.B1_mlpa_L4 +var_brca.mlpa_v2.B2_mlpa_L4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+var_brca.mlpa_v2.B1_mlpa_L</w:t>
            </w:r>
            <w:r>
              <w:rPr>
                <w:rFonts w:ascii="Times New Roman" w:hAnsi="Times New Roman" w:cs="宋体"/>
                <w:szCs w:val="21"/>
              </w:rPr>
              <w:t>3</w:t>
            </w:r>
            <w:r w:rsidRPr="00416C46">
              <w:rPr>
                <w:rFonts w:ascii="Times New Roman" w:hAnsi="Times New Roman" w:cs="宋体"/>
                <w:szCs w:val="21"/>
              </w:rPr>
              <w:t xml:space="preserve"> +var_brca.mlpa_v2.B2_mlpa_L</w:t>
            </w:r>
            <w:r>
              <w:rPr>
                <w:rFonts w:ascii="Times New Roman" w:hAnsi="Times New Roman" w:cs="宋体"/>
                <w:szCs w:val="21"/>
              </w:rPr>
              <w:t>3</w:t>
            </w:r>
            <w:r w:rsidRPr="00416C46">
              <w:rPr>
                <w:rFonts w:ascii="Times New Roman" w:hAnsi="Times New Roman" w:cs="宋体"/>
                <w:szCs w:val="21"/>
              </w:rPr>
              <w:t>%}</w:t>
            </w:r>
          </w:p>
        </w:tc>
      </w:tr>
      <w:tr w:rsidR="002E0C2D" w14:paraId="4F6D36A6" w14:textId="77777777" w:rsidTr="0056465B">
        <w:trPr>
          <w:jc w:val="center"/>
        </w:trPr>
        <w:tc>
          <w:tcPr>
            <w:tcW w:w="2375" w:type="dxa"/>
            <w:shd w:val="clear" w:color="auto" w:fill="auto"/>
          </w:tcPr>
          <w:p w14:paraId="307421EF" w14:textId="77777777" w:rsidR="002E0C2D" w:rsidRDefault="002E0C2D" w:rsidP="002E0C2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72469D52"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1A0E4847"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30F79E71"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268615F1"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lastRenderedPageBreak/>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01047D92"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2451F44D"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7715F288"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0063877"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29B1026D"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p w14:paraId="739C085A" w14:textId="06B6D73C"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3969C52B" w14:textId="77777777" w:rsidR="002E0C2D" w:rsidRDefault="002E0C2D" w:rsidP="002E0C2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43F95636" w14:textId="29BDCD54" w:rsidR="002E0C2D" w:rsidRPr="005C21D8" w:rsidRDefault="002E0C2D" w:rsidP="002E0C2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2E0C2D" w14:paraId="5C7ECF5F" w14:textId="77777777" w:rsidTr="00FA4F32">
        <w:trPr>
          <w:jc w:val="center"/>
        </w:trPr>
        <w:tc>
          <w:tcPr>
            <w:tcW w:w="9996" w:type="dxa"/>
            <w:gridSpan w:val="2"/>
            <w:shd w:val="clear" w:color="auto" w:fill="auto"/>
          </w:tcPr>
          <w:p w14:paraId="5A5A7D1E" w14:textId="5CBC05F5" w:rsidR="002E0C2D" w:rsidRPr="00C026A5" w:rsidRDefault="002E0C2D" w:rsidP="002E0C2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2E0C2D" w14:paraId="4D8621E9" w14:textId="77777777" w:rsidTr="00FA4F32">
        <w:trPr>
          <w:jc w:val="center"/>
        </w:trPr>
        <w:tc>
          <w:tcPr>
            <w:tcW w:w="9996" w:type="dxa"/>
            <w:gridSpan w:val="2"/>
            <w:shd w:val="clear" w:color="auto" w:fill="auto"/>
          </w:tcPr>
          <w:p w14:paraId="3343DD1B" w14:textId="3555DAC7" w:rsidR="002E0C2D" w:rsidRPr="00416C46" w:rsidRDefault="002E0C2D" w:rsidP="002E0C2D">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%tr else%}</w:t>
            </w:r>
          </w:p>
        </w:tc>
      </w:tr>
      <w:tr w:rsidR="002E0C2D" w14:paraId="3925ADF3" w14:textId="77777777" w:rsidTr="0056465B">
        <w:trPr>
          <w:jc w:val="center"/>
        </w:trPr>
        <w:tc>
          <w:tcPr>
            <w:tcW w:w="2375" w:type="dxa"/>
            <w:shd w:val="clear" w:color="auto" w:fill="auto"/>
          </w:tcPr>
          <w:p w14:paraId="0F0AB133" w14:textId="39B6D345" w:rsidR="002E0C2D" w:rsidRDefault="002E0C2D" w:rsidP="002E0C2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p>
        </w:tc>
        <w:tc>
          <w:tcPr>
            <w:tcW w:w="7621" w:type="dxa"/>
            <w:shd w:val="clear" w:color="auto" w:fill="auto"/>
            <w:vAlign w:val="center"/>
          </w:tcPr>
          <w:p w14:paraId="283CA228" w14:textId="35D3C2C7" w:rsidR="002E0C2D" w:rsidRPr="00C026A5" w:rsidRDefault="002E0C2D" w:rsidP="002E0C2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2E0C2D" w14:paraId="5CB66E3C" w14:textId="77777777" w:rsidTr="008112F8">
        <w:trPr>
          <w:jc w:val="center"/>
        </w:trPr>
        <w:tc>
          <w:tcPr>
            <w:tcW w:w="9996" w:type="dxa"/>
            <w:gridSpan w:val="2"/>
            <w:shd w:val="clear" w:color="auto" w:fill="auto"/>
          </w:tcPr>
          <w:p w14:paraId="56FDABD8" w14:textId="4A892683" w:rsidR="002E0C2D" w:rsidRPr="005C21D8" w:rsidRDefault="002E0C2D" w:rsidP="002E0C2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2E0C2D" w14:paraId="4BDBC68A" w14:textId="77777777" w:rsidTr="00B94659">
        <w:trPr>
          <w:jc w:val="center"/>
        </w:trPr>
        <w:tc>
          <w:tcPr>
            <w:tcW w:w="9996" w:type="dxa"/>
            <w:gridSpan w:val="2"/>
            <w:shd w:val="clear" w:color="auto" w:fill="auto"/>
          </w:tcPr>
          <w:p w14:paraId="1787B29C" w14:textId="099C6B21" w:rsidR="002E0C2D" w:rsidRPr="005C21D8" w:rsidRDefault="002E0C2D" w:rsidP="002E0C2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highlight w:val="magenta"/>
              </w:rPr>
              <w:t>{</w:t>
            </w:r>
            <w:r w:rsidRPr="00416C46">
              <w:rPr>
                <w:rFonts w:ascii="Times New Roman" w:hAnsi="Times New Roman" w:cs="宋体"/>
                <w:szCs w:val="21"/>
                <w:highlight w:val="magenta"/>
              </w:rPr>
              <w:t>%tr else%}</w:t>
            </w:r>
          </w:p>
        </w:tc>
      </w:tr>
      <w:tr w:rsidR="002E0C2D" w14:paraId="6AE1EEE4" w14:textId="77777777" w:rsidTr="00B94659">
        <w:trPr>
          <w:jc w:val="center"/>
        </w:trPr>
        <w:tc>
          <w:tcPr>
            <w:tcW w:w="9996" w:type="dxa"/>
            <w:gridSpan w:val="2"/>
            <w:shd w:val="clear" w:color="auto" w:fill="auto"/>
          </w:tcPr>
          <w:p w14:paraId="6720A835" w14:textId="46619D78" w:rsidR="002E0C2D" w:rsidRPr="005C21D8" w:rsidRDefault="002E0C2D" w:rsidP="002E0C2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if</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2E0C2D" w14:paraId="5025051A" w14:textId="77777777" w:rsidTr="00B94659">
        <w:trPr>
          <w:jc w:val="center"/>
        </w:trPr>
        <w:tc>
          <w:tcPr>
            <w:tcW w:w="9996" w:type="dxa"/>
            <w:gridSpan w:val="2"/>
            <w:shd w:val="clear" w:color="auto" w:fill="auto"/>
          </w:tcPr>
          <w:p w14:paraId="1EB63BE8" w14:textId="469B1CDF" w:rsidR="002E0C2D" w:rsidRPr="00416C46" w:rsidRDefault="002E0C2D" w:rsidP="002E0C2D">
            <w:pPr>
              <w:spacing w:line="300" w:lineRule="auto"/>
              <w:rPr>
                <w:rFonts w:ascii="Times New Roman" w:hAnsi="Times New Roman" w:cs="宋体"/>
                <w:szCs w:val="21"/>
              </w:rPr>
            </w:pPr>
            <w:r w:rsidRPr="00416C46">
              <w:rPr>
                <w:rFonts w:ascii="Times New Roman" w:hAnsi="Times New Roman" w:cs="宋体"/>
                <w:szCs w:val="21"/>
              </w:rPr>
              <w:t>{%</w:t>
            </w:r>
            <w:r>
              <w:rPr>
                <w:rFonts w:ascii="Times New Roman" w:hAnsi="Times New Roman" w:cs="宋体"/>
                <w:szCs w:val="21"/>
              </w:rPr>
              <w:t>tr</w:t>
            </w:r>
            <w:r w:rsidRPr="00416C46">
              <w:rPr>
                <w:rFonts w:ascii="Times New Roman" w:hAnsi="Times New Roman" w:cs="宋体"/>
                <w:szCs w:val="21"/>
              </w:rPr>
              <w:t xml:space="preserve"> </w:t>
            </w:r>
            <w:r>
              <w:rPr>
                <w:rFonts w:ascii="Times New Roman" w:hAnsi="Times New Roman" w:cs="宋体"/>
                <w:szCs w:val="21"/>
              </w:rPr>
              <w:t>for a in</w:t>
            </w:r>
            <w:r w:rsidRPr="00416C46">
              <w:rPr>
                <w:rFonts w:ascii="Times New Roman" w:hAnsi="Times New Roman" w:cs="宋体"/>
                <w:szCs w:val="21"/>
              </w:rPr>
              <w:t xml:space="preserve"> var_brca.snv_s.B1_L5 + var_brca.snv_s.B2_L5+var_brca.gcnv_v2.B1_gcnv_L5 + var_brca.gcnv_v2.B2_gcnv_L5 + var_brca.snv_s.B1_L4 + var_brca.snv_s.B2_L4+var_brca.gcnv_v2.B1_gcnv_L4 + var_brca.gcnv_v2.B2_gcnv_L4</w:t>
            </w:r>
            <w:r>
              <w:rPr>
                <w:rFonts w:ascii="Times New Roman" w:hAnsi="Times New Roman" w:cs="宋体"/>
                <w:szCs w:val="21"/>
              </w:rPr>
              <w:t xml:space="preserve"> </w:t>
            </w:r>
            <w:r w:rsidRPr="00416C46">
              <w:rPr>
                <w:rFonts w:ascii="Times New Roman" w:hAnsi="Times New Roman" w:cs="宋体"/>
                <w:szCs w:val="21"/>
              </w:rPr>
              <w:t>+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+var_brca.gcnv_v2.B1_gcnv_L</w:t>
            </w:r>
            <w:r>
              <w:rPr>
                <w:rFonts w:ascii="Times New Roman" w:hAnsi="Times New Roman" w:cs="宋体"/>
                <w:szCs w:val="21"/>
              </w:rPr>
              <w:t>3</w:t>
            </w:r>
            <w:r w:rsidRPr="00416C46">
              <w:rPr>
                <w:rFonts w:ascii="Times New Roman" w:hAnsi="Times New Roman" w:cs="宋体"/>
                <w:szCs w:val="21"/>
              </w:rPr>
              <w:t xml:space="preserve"> + var_brca.gcnv_v2.B2_gcnv_L</w:t>
            </w:r>
            <w:r>
              <w:rPr>
                <w:rFonts w:ascii="Times New Roman" w:hAnsi="Times New Roman" w:cs="宋体"/>
                <w:szCs w:val="21"/>
              </w:rPr>
              <w:t>3</w:t>
            </w:r>
            <w:r w:rsidRPr="00416C46">
              <w:rPr>
                <w:rFonts w:ascii="Times New Roman" w:hAnsi="Times New Roman" w:cs="宋体"/>
                <w:szCs w:val="21"/>
              </w:rPr>
              <w:t>%}</w:t>
            </w:r>
          </w:p>
        </w:tc>
      </w:tr>
      <w:tr w:rsidR="002E0C2D" w14:paraId="5D7B6A33" w14:textId="77777777" w:rsidTr="002936E1">
        <w:trPr>
          <w:jc w:val="center"/>
        </w:trPr>
        <w:tc>
          <w:tcPr>
            <w:tcW w:w="2375" w:type="dxa"/>
            <w:shd w:val="clear" w:color="auto" w:fill="auto"/>
          </w:tcPr>
          <w:p w14:paraId="3435C04E" w14:textId="77777777" w:rsidR="002E0C2D" w:rsidRDefault="002E0C2D" w:rsidP="002E0C2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0D1F375F"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sidRPr="00595BE8">
              <w:rPr>
                <w:rFonts w:ascii="Times New Roman" w:hAnsi="Times New Roman" w:cs="宋体" w:hint="eastAsia"/>
                <w:kern w:val="0"/>
                <w:szCs w:val="21"/>
                <w:shd w:val="clear" w:color="auto" w:fill="FFFFFF" w:themeFill="background1"/>
              </w:rPr>
              <w:t>{</w:t>
            </w:r>
            <w:r w:rsidRPr="00595BE8">
              <w:rPr>
                <w:rFonts w:ascii="Times New Roman" w:hAnsi="Times New Roman" w:cs="宋体"/>
                <w:kern w:val="0"/>
                <w:szCs w:val="21"/>
                <w:shd w:val="clear" w:color="auto" w:fill="FFFFFF" w:themeFill="background1"/>
              </w:rPr>
              <w:t xml:space="preserve">%p if </w:t>
            </w:r>
            <w:proofErr w:type="spellStart"/>
            <w:r w:rsidRPr="00595BE8">
              <w:rPr>
                <w:rFonts w:ascii="Times New Roman" w:hAnsi="Times New Roman" w:cs="宋体"/>
                <w:kern w:val="0"/>
                <w:szCs w:val="21"/>
                <w:shd w:val="clear" w:color="auto" w:fill="FFFFFF" w:themeFill="background1"/>
              </w:rPr>
              <w:t>a.type</w:t>
            </w:r>
            <w:proofErr w:type="spellEnd"/>
            <w:r w:rsidRPr="00595BE8">
              <w:rPr>
                <w:rFonts w:ascii="Times New Roman" w:hAnsi="Times New Roman" w:cs="宋体"/>
                <w:kern w:val="0"/>
                <w:szCs w:val="21"/>
                <w:shd w:val="clear" w:color="auto" w:fill="FFFFFF" w:themeFill="background1"/>
              </w:rPr>
              <w:t xml:space="preserve"> == “Loss”%}</w:t>
            </w:r>
          </w:p>
          <w:p w14:paraId="019BF27C"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del</w:t>
            </w:r>
          </w:p>
          <w:p w14:paraId="56B230A6"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w:t>
            </w:r>
            <w:proofErr w:type="spellStart"/>
            <w:r>
              <w:rPr>
                <w:rFonts w:ascii="Times New Roman" w:hAnsi="Times New Roman" w:cs="宋体"/>
                <w:kern w:val="0"/>
                <w:szCs w:val="21"/>
                <w:shd w:val="clear" w:color="auto" w:fill="FFFFFF" w:themeFill="background1"/>
              </w:rPr>
              <w:t>elif</w:t>
            </w:r>
            <w:proofErr w:type="spellEnd"/>
            <w:r>
              <w:rPr>
                <w:rFonts w:ascii="Times New Roman" w:hAnsi="Times New Roman" w:cs="宋体"/>
                <w:kern w:val="0"/>
                <w:szCs w:val="21"/>
                <w:shd w:val="clear" w:color="auto" w:fill="FFFFFF" w:themeFill="background1"/>
              </w:rPr>
              <w:t xml:space="preserve"> </w:t>
            </w:r>
            <w:proofErr w:type="spellStart"/>
            <w:r>
              <w:rPr>
                <w:rFonts w:ascii="Times New Roman" w:hAnsi="Times New Roman" w:cs="宋体"/>
                <w:kern w:val="0"/>
                <w:szCs w:val="21"/>
                <w:shd w:val="clear" w:color="auto" w:fill="FFFFFF" w:themeFill="background1"/>
              </w:rPr>
              <w:t>a.type</w:t>
            </w:r>
            <w:proofErr w:type="spellEnd"/>
            <w:r>
              <w:rPr>
                <w:rFonts w:ascii="Times New Roman" w:hAnsi="Times New Roman" w:cs="宋体"/>
                <w:kern w:val="0"/>
                <w:szCs w:val="21"/>
                <w:shd w:val="clear" w:color="auto" w:fill="FFFFFF" w:themeFill="background1"/>
              </w:rPr>
              <w:t xml:space="preserve"> == “Gain”%}</w:t>
            </w:r>
          </w:p>
          <w:p w14:paraId="0D013397"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a.value</w:t>
            </w:r>
            <w:proofErr w:type="spellEnd"/>
            <w:r>
              <w:rPr>
                <w:rFonts w:ascii="Times New Roman" w:hAnsi="Times New Roman" w:cs="宋体"/>
                <w:kern w:val="0"/>
                <w:szCs w:val="21"/>
                <w:shd w:val="clear" w:color="auto" w:fill="FFFFFF" w:themeFill="background1"/>
              </w:rPr>
              <w:t>}} dup</w:t>
            </w:r>
          </w:p>
          <w:p w14:paraId="0224DA49"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else%}</w:t>
            </w:r>
          </w:p>
          <w:p w14:paraId="5AD6DF5C"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0043B926"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22A06D"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68714339" w14:textId="77777777"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%p endif%}</w:t>
            </w:r>
          </w:p>
          <w:p w14:paraId="43B78097" w14:textId="5C2CD0D3" w:rsidR="002E0C2D" w:rsidRDefault="002E0C2D" w:rsidP="002E0C2D">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1" w:type="dxa"/>
            <w:shd w:val="clear" w:color="auto" w:fill="auto"/>
            <w:vAlign w:val="center"/>
          </w:tcPr>
          <w:p w14:paraId="3AFBA2BF" w14:textId="77777777" w:rsidR="002E0C2D" w:rsidRDefault="002E0C2D" w:rsidP="002E0C2D">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Loss</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del{%</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a.type</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Gain</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a.value</w:t>
            </w:r>
            <w:proofErr w:type="spellEnd"/>
            <w:r w:rsidRPr="00C026A5">
              <w:rPr>
                <w:rFonts w:ascii="Times New Roman" w:hAnsi="Times New Roman" w:cs="宋体" w:hint="eastAsia"/>
                <w:kern w:val="0"/>
                <w:szCs w:val="21"/>
                <w:shd w:val="clear" w:color="auto" w:fill="FFFFFF" w:themeFill="background1"/>
              </w:rPr>
              <w:t>}} dup{%else%}{{</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71CCEBB5" w14:textId="629F3EEB" w:rsidR="002E0C2D" w:rsidRPr="005C21D8" w:rsidRDefault="002E0C2D" w:rsidP="002E0C2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该变异为</w:t>
            </w:r>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==4%}</w:t>
            </w:r>
            <w:r w:rsidRPr="00C026A5">
              <w:rPr>
                <w:rFonts w:ascii="Times New Roman" w:hAnsi="Times New Roman" w:cs="宋体" w:hint="eastAsia"/>
                <w:kern w:val="0"/>
                <w:szCs w:val="21"/>
                <w:shd w:val="clear" w:color="auto" w:fill="FFFFFF" w:themeFill="background1"/>
              </w:rPr>
              <w:t>疑似致病性变异。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elif</w:t>
            </w:r>
            <w:proofErr w:type="spellEnd"/>
            <w:r w:rsidRPr="00C026A5">
              <w:rPr>
                <w:rFonts w:ascii="Times New Roman" w:hAnsi="Times New Roman" w:cs="宋体" w:hint="eastAsia"/>
                <w:kern w:val="0"/>
                <w:szCs w:val="21"/>
                <w:shd w:val="clear" w:color="auto" w:fill="FFFFFF" w:themeFill="background1"/>
              </w:rPr>
              <w:t xml:space="preserve"> </w:t>
            </w:r>
            <w:proofErr w:type="spellStart"/>
            <w:r w:rsidRPr="00C026A5">
              <w:rPr>
                <w:rFonts w:ascii="Times New Roman" w:hAnsi="Times New Roman" w:cs="宋体" w:hint="eastAsia"/>
                <w:kern w:val="0"/>
                <w:szCs w:val="21"/>
                <w:shd w:val="clear" w:color="auto" w:fill="FFFFFF" w:themeFill="background1"/>
              </w:rPr>
              <w:t>a.clinic_num_g</w:t>
            </w:r>
            <w:proofErr w:type="spellEnd"/>
            <w:r w:rsidRPr="00C026A5">
              <w:rPr>
                <w:rFonts w:ascii="Times New Roman" w:hAnsi="Times New Roman" w:cs="宋体" w:hint="eastAsia"/>
                <w:kern w:val="0"/>
                <w:szCs w:val="21"/>
                <w:shd w:val="clear" w:color="auto" w:fill="FFFFFF" w:themeFill="background1"/>
              </w:rPr>
              <w:t>==5%}</w:t>
            </w:r>
            <w:r w:rsidRPr="00C026A5">
              <w:rPr>
                <w:rFonts w:ascii="Times New Roman" w:hAnsi="Times New Roman" w:cs="宋体" w:hint="eastAsia"/>
                <w:kern w:val="0"/>
                <w:szCs w:val="21"/>
                <w:shd w:val="clear" w:color="auto" w:fill="FFFFFF" w:themeFill="background1"/>
              </w:rPr>
              <w:t>致病性变异。</w:t>
            </w:r>
            <w:r w:rsidRPr="00C026A5">
              <w:rPr>
                <w:rFonts w:ascii="Times New Roman" w:hAnsi="Times New Roman" w:cs="宋体" w:hint="eastAsia"/>
                <w:kern w:val="0"/>
                <w:szCs w:val="21"/>
                <w:shd w:val="clear" w:color="auto" w:fill="FFFFFF" w:themeFill="background1"/>
              </w:rPr>
              <w:t>{%else%}</w:t>
            </w:r>
            <w:r w:rsidRPr="00C026A5">
              <w:rPr>
                <w:rFonts w:ascii="Times New Roman" w:hAnsi="Times New Roman" w:cs="宋体" w:hint="eastAsia"/>
                <w:kern w:val="0"/>
                <w:szCs w:val="21"/>
                <w:shd w:val="clear" w:color="auto" w:fill="FFFFFF" w:themeFill="background1"/>
              </w:rPr>
              <w:t>意义不明确变异。</w:t>
            </w:r>
            <w:r w:rsidRPr="00C026A5">
              <w:rPr>
                <w:rFonts w:ascii="Times New Roman" w:hAnsi="Times New Roman" w:cs="宋体" w:hint="eastAsia"/>
                <w:kern w:val="0"/>
                <w:szCs w:val="21"/>
                <w:shd w:val="clear" w:color="auto" w:fill="FFFFFF" w:themeFill="background1"/>
              </w:rPr>
              <w:t>{%endif%}</w:t>
            </w:r>
          </w:p>
        </w:tc>
      </w:tr>
      <w:tr w:rsidR="002E0C2D" w14:paraId="784B6A16" w14:textId="77777777" w:rsidTr="001E79E4">
        <w:trPr>
          <w:jc w:val="center"/>
        </w:trPr>
        <w:tc>
          <w:tcPr>
            <w:tcW w:w="9996" w:type="dxa"/>
            <w:gridSpan w:val="2"/>
            <w:shd w:val="clear" w:color="auto" w:fill="auto"/>
          </w:tcPr>
          <w:p w14:paraId="1ABA4DE7" w14:textId="6E488C99" w:rsidR="002E0C2D" w:rsidRPr="00C026A5" w:rsidRDefault="002E0C2D" w:rsidP="002E0C2D">
            <w:pPr>
              <w:spacing w:line="300" w:lineRule="auto"/>
              <w:rPr>
                <w:rFonts w:ascii="Times New Roman" w:hAnsi="Times New Roman" w:cs="宋体"/>
                <w:kern w:val="0"/>
                <w:szCs w:val="21"/>
                <w:shd w:val="clear" w:color="auto" w:fill="FFFFFF" w:themeFill="background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2E0C2D" w14:paraId="01715855" w14:textId="77777777" w:rsidTr="001E79E4">
        <w:trPr>
          <w:jc w:val="center"/>
        </w:trPr>
        <w:tc>
          <w:tcPr>
            <w:tcW w:w="9996" w:type="dxa"/>
            <w:gridSpan w:val="2"/>
            <w:shd w:val="clear" w:color="auto" w:fill="auto"/>
          </w:tcPr>
          <w:p w14:paraId="530BA979" w14:textId="7046A9F0" w:rsidR="002E0C2D" w:rsidRPr="00C026A5" w:rsidRDefault="002E0C2D" w:rsidP="002E0C2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szCs w:val="21"/>
              </w:rPr>
              <w:t>{</w:t>
            </w:r>
            <w:r>
              <w:rPr>
                <w:rFonts w:ascii="Times New Roman" w:hAnsi="Times New Roman" w:cs="宋体"/>
                <w:szCs w:val="21"/>
              </w:rPr>
              <w:t>%tr else%}</w:t>
            </w:r>
          </w:p>
        </w:tc>
      </w:tr>
      <w:tr w:rsidR="002E0C2D" w14:paraId="760BB978" w14:textId="77777777" w:rsidTr="002936E1">
        <w:trPr>
          <w:jc w:val="center"/>
        </w:trPr>
        <w:tc>
          <w:tcPr>
            <w:tcW w:w="2375" w:type="dxa"/>
            <w:shd w:val="clear" w:color="auto" w:fill="auto"/>
          </w:tcPr>
          <w:p w14:paraId="58E50917" w14:textId="61F24CCE" w:rsidR="002E0C2D" w:rsidRDefault="002E0C2D" w:rsidP="002E0C2D">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p>
        </w:tc>
        <w:tc>
          <w:tcPr>
            <w:tcW w:w="7621" w:type="dxa"/>
            <w:shd w:val="clear" w:color="auto" w:fill="auto"/>
            <w:vAlign w:val="center"/>
          </w:tcPr>
          <w:p w14:paraId="659A9324" w14:textId="277954FA" w:rsidR="002E0C2D" w:rsidRPr="00C026A5" w:rsidRDefault="002E0C2D" w:rsidP="002E0C2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
        </w:tc>
      </w:tr>
      <w:tr w:rsidR="002E0C2D" w14:paraId="70B69B9B" w14:textId="77777777" w:rsidTr="00895A81">
        <w:trPr>
          <w:jc w:val="center"/>
        </w:trPr>
        <w:tc>
          <w:tcPr>
            <w:tcW w:w="9996" w:type="dxa"/>
            <w:gridSpan w:val="2"/>
            <w:shd w:val="clear" w:color="auto" w:fill="auto"/>
          </w:tcPr>
          <w:p w14:paraId="55852A5A" w14:textId="597B4BDD" w:rsidR="002E0C2D" w:rsidRPr="005C21D8" w:rsidRDefault="002E0C2D" w:rsidP="002E0C2D">
            <w:pPr>
              <w:spacing w:line="300" w:lineRule="auto"/>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r w:rsidR="002E0C2D" w14:paraId="289D0B04" w14:textId="77777777" w:rsidTr="00633FE7">
        <w:trPr>
          <w:jc w:val="center"/>
        </w:trPr>
        <w:tc>
          <w:tcPr>
            <w:tcW w:w="9996" w:type="dxa"/>
            <w:gridSpan w:val="2"/>
            <w:shd w:val="clear" w:color="auto" w:fill="auto"/>
            <w:vAlign w:val="center"/>
          </w:tcPr>
          <w:p w14:paraId="7AB2636B" w14:textId="2BBC57C5" w:rsidR="002E0C2D" w:rsidRPr="00416C46" w:rsidRDefault="002E0C2D" w:rsidP="002E0C2D">
            <w:pPr>
              <w:spacing w:line="300" w:lineRule="auto"/>
              <w:rPr>
                <w:rFonts w:ascii="Times New Roman" w:hAnsi="Times New Roman" w:cs="宋体"/>
                <w:szCs w:val="21"/>
              </w:rPr>
            </w:pPr>
            <w:r w:rsidRPr="00105082">
              <w:rPr>
                <w:rFonts w:ascii="Times New Roman" w:hAnsi="Times New Roman" w:cs="宋体" w:hint="eastAsia"/>
                <w:szCs w:val="21"/>
                <w:highlight w:val="magenta"/>
              </w:rPr>
              <w:t>{</w:t>
            </w:r>
            <w:r w:rsidRPr="00105082">
              <w:rPr>
                <w:rFonts w:ascii="Times New Roman" w:hAnsi="Times New Roman" w:cs="宋体"/>
                <w:szCs w:val="21"/>
                <w:highlight w:val="magenta"/>
              </w:rPr>
              <w:t>%tr endif%}</w:t>
            </w:r>
          </w:p>
        </w:tc>
      </w:tr>
    </w:tbl>
    <w:p w14:paraId="0447527D" w14:textId="31EF68C4" w:rsidR="009D1777" w:rsidRPr="009D1777" w:rsidRDefault="009D1777" w:rsidP="00671E45">
      <w:pPr>
        <w:spacing w:beforeLines="50" w:before="156" w:line="360" w:lineRule="exact"/>
        <w:rPr>
          <w:rFonts w:ascii="宋体" w:hAnsi="宋体"/>
          <w:sz w:val="24"/>
          <w:szCs w:val="24"/>
          <w:highlight w:val="yellow"/>
        </w:rPr>
      </w:pPr>
    </w:p>
    <w:p w14:paraId="490526D4" w14:textId="315549A7"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31C0D862" w14:textId="77777777" w:rsidR="009D1777" w:rsidRDefault="00892E22" w:rsidP="009D1777">
      <w:pPr>
        <w:pStyle w:val="af2"/>
        <w:numPr>
          <w:ilvl w:val="3"/>
          <w:numId w:val="1"/>
        </w:numPr>
        <w:spacing w:line="300" w:lineRule="auto"/>
        <w:ind w:left="420" w:hangingChars="200" w:hanging="420"/>
        <w:rPr>
          <w:rFonts w:ascii="Times New Roman" w:hAnsi="Times New Roman"/>
          <w:szCs w:val="21"/>
        </w:rPr>
      </w:pPr>
      <w:r w:rsidRPr="009D1777">
        <w:rPr>
          <w:rFonts w:ascii="Times New Roman" w:hAnsi="Times New Roman" w:hint="eastAsia"/>
          <w:szCs w:val="21"/>
        </w:rPr>
        <w:t>本检测的检测范围见附录</w:t>
      </w:r>
      <w:r w:rsidRPr="009D1777">
        <w:rPr>
          <w:rFonts w:ascii="Times New Roman" w:hAnsi="Times New Roman" w:hint="eastAsia"/>
          <w:szCs w:val="21"/>
        </w:rPr>
        <w:t>1</w:t>
      </w:r>
      <w:r w:rsidRPr="009D1777">
        <w:rPr>
          <w:rFonts w:ascii="Times New Roman" w:hAnsi="Times New Roman" w:hint="eastAsia"/>
          <w:szCs w:val="21"/>
        </w:rPr>
        <w:t>。本检测不能检测到检测范围以外以及变异频率低于检测下限的基因变异。</w:t>
      </w:r>
    </w:p>
    <w:p w14:paraId="536BFA2A" w14:textId="670FD6F5" w:rsidR="009D1777" w:rsidRDefault="00441E9B" w:rsidP="009D1777">
      <w:pPr>
        <w:pStyle w:val="af2"/>
        <w:numPr>
          <w:ilvl w:val="3"/>
          <w:numId w:val="1"/>
        </w:numPr>
        <w:spacing w:line="300" w:lineRule="auto"/>
        <w:ind w:left="420" w:hangingChars="200" w:hanging="420"/>
        <w:rPr>
          <w:rFonts w:ascii="Times New Roman" w:hAnsi="Times New Roman"/>
          <w:szCs w:val="21"/>
        </w:rPr>
      </w:pPr>
      <w:r w:rsidRPr="009D1777">
        <w:rPr>
          <w:rFonts w:ascii="Times New Roman" w:hAnsi="Times New Roman" w:hint="eastAsia"/>
          <w:szCs w:val="21"/>
        </w:rPr>
        <w:t>本检测试剂检测的突变类型包含单核苷酸变异、小片段插入</w:t>
      </w:r>
      <w:r w:rsidRPr="009D1777">
        <w:rPr>
          <w:rFonts w:ascii="Times New Roman" w:hAnsi="Times New Roman" w:hint="eastAsia"/>
          <w:szCs w:val="21"/>
        </w:rPr>
        <w:t>/</w:t>
      </w:r>
      <w:r w:rsidRPr="009D1777">
        <w:rPr>
          <w:rFonts w:ascii="Times New Roman" w:hAnsi="Times New Roman" w:hint="eastAsia"/>
          <w:szCs w:val="21"/>
        </w:rPr>
        <w:t>缺失变异和拷贝数变异（</w:t>
      </w:r>
      <w:r w:rsidRPr="009D1777">
        <w:rPr>
          <w:rFonts w:ascii="Times New Roman" w:hAnsi="Times New Roman" w:hint="eastAsia"/>
          <w:szCs w:val="21"/>
        </w:rPr>
        <w:t>CNV</w:t>
      </w:r>
      <w:r w:rsidRPr="009D1777">
        <w:rPr>
          <w:rFonts w:ascii="Times New Roman" w:hAnsi="Times New Roman" w:hint="eastAsia"/>
          <w:szCs w:val="21"/>
        </w:rPr>
        <w:t>）（仅血液样本），样品的基因组中的存在的其他突变类型，本项目无法检测。</w:t>
      </w:r>
      <w:r w:rsidR="00927A54" w:rsidRPr="00155C6A">
        <w:rPr>
          <w:rFonts w:ascii="Times New Roman" w:hAnsi="Times New Roman" w:hint="eastAsia"/>
          <w:szCs w:val="21"/>
        </w:rPr>
        <w:t>当</w:t>
      </w:r>
      <w:r w:rsidR="00927A54" w:rsidRPr="00155C6A">
        <w:rPr>
          <w:rFonts w:ascii="Times New Roman" w:hAnsi="Times New Roman" w:hint="eastAsia"/>
          <w:szCs w:val="21"/>
        </w:rPr>
        <w:t>NGS</w:t>
      </w:r>
      <w:r w:rsidR="00927A54" w:rsidRPr="00155C6A">
        <w:rPr>
          <w:rFonts w:ascii="Times New Roman" w:hAnsi="Times New Roman" w:hint="eastAsia"/>
          <w:szCs w:val="21"/>
        </w:rPr>
        <w:t>检测到胚系大片段重排（</w:t>
      </w:r>
      <w:r w:rsidR="00927A54" w:rsidRPr="00155C6A">
        <w:rPr>
          <w:rFonts w:ascii="Times New Roman" w:hAnsi="Times New Roman" w:hint="eastAsia"/>
          <w:szCs w:val="21"/>
        </w:rPr>
        <w:t>LGR</w:t>
      </w:r>
      <w:r w:rsidR="00927A54" w:rsidRPr="00155C6A">
        <w:rPr>
          <w:rFonts w:ascii="Times New Roman" w:hAnsi="Times New Roman" w:hint="eastAsia"/>
          <w:szCs w:val="21"/>
        </w:rPr>
        <w:t>）阳性的样品，其结果会采用多重连接探针扩增（</w:t>
      </w:r>
      <w:r w:rsidR="00927A54" w:rsidRPr="00155C6A">
        <w:rPr>
          <w:rFonts w:ascii="Times New Roman" w:hAnsi="Times New Roman" w:hint="eastAsia"/>
          <w:szCs w:val="21"/>
        </w:rPr>
        <w:t>MLPA</w:t>
      </w:r>
      <w:r w:rsidR="00927A54" w:rsidRPr="00155C6A">
        <w:rPr>
          <w:rFonts w:ascii="Times New Roman" w:hAnsi="Times New Roman" w:hint="eastAsia"/>
          <w:szCs w:val="21"/>
        </w:rPr>
        <w:t>）技术进一步验证确认，结合</w:t>
      </w:r>
      <w:r w:rsidR="00927A54" w:rsidRPr="00155C6A">
        <w:rPr>
          <w:rFonts w:ascii="Times New Roman" w:hAnsi="Times New Roman" w:hint="eastAsia"/>
          <w:szCs w:val="21"/>
        </w:rPr>
        <w:t>NGS</w:t>
      </w:r>
      <w:r w:rsidR="00927A54" w:rsidRPr="00155C6A">
        <w:rPr>
          <w:rFonts w:ascii="Times New Roman" w:hAnsi="Times New Roman" w:hint="eastAsia"/>
          <w:szCs w:val="21"/>
        </w:rPr>
        <w:t>结果和</w:t>
      </w:r>
      <w:r w:rsidR="00927A54" w:rsidRPr="00155C6A">
        <w:rPr>
          <w:rFonts w:ascii="Times New Roman" w:hAnsi="Times New Roman" w:hint="eastAsia"/>
          <w:szCs w:val="21"/>
        </w:rPr>
        <w:t>MLPA</w:t>
      </w:r>
      <w:r w:rsidR="00927A54" w:rsidRPr="00155C6A">
        <w:rPr>
          <w:rFonts w:ascii="Times New Roman" w:hAnsi="Times New Roman" w:hint="eastAsia"/>
          <w:szCs w:val="21"/>
        </w:rPr>
        <w:t>验证结果出具报告。</w:t>
      </w:r>
    </w:p>
    <w:p w14:paraId="7EBC696F" w14:textId="77777777" w:rsidR="009D1777" w:rsidRPr="009D1777" w:rsidRDefault="009D1777" w:rsidP="009D1777">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szCs w:val="21"/>
          <w:highlight w:val="yellow"/>
        </w:rPr>
        <w:t>{%p if not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mlpa</w:t>
      </w:r>
      <w:proofErr w:type="spellEnd"/>
      <w:r w:rsidRPr="009D1777">
        <w:rPr>
          <w:rFonts w:ascii="Times New Roman" w:hAnsi="Times New Roman"/>
          <w:szCs w:val="21"/>
          <w:highlight w:val="yellow"/>
        </w:rPr>
        <w:t>” and var_brca.snv_s.B1_L5 + var_brca.snv_s.B2_L5 +var_brca.mlpa_v2.B1_mlpa_L5 +var_brca.mlpa_v2.B2_mlpa_L5 + var_brca.snv_s.B1_L4 + var_brca.snv_s.B2_L4+var_brca.mlpa_v2.B1_mlpa_L4 +var_brca.mlpa_v2.B2_mlpa_L4) or (</w:t>
      </w:r>
      <w:proofErr w:type="spellStart"/>
      <w:r w:rsidRPr="009D1777">
        <w:rPr>
          <w:rFonts w:ascii="Times New Roman" w:hAnsi="Times New Roman"/>
          <w:szCs w:val="21"/>
          <w:highlight w:val="yellow"/>
        </w:rPr>
        <w:t>judge_brca_cnv</w:t>
      </w:r>
      <w:proofErr w:type="spellEnd"/>
      <w:r w:rsidRPr="009D1777">
        <w:rPr>
          <w:rFonts w:ascii="Times New Roman" w:hAnsi="Times New Roman"/>
          <w:szCs w:val="21"/>
          <w:highlight w:val="yellow"/>
        </w:rPr>
        <w:t xml:space="preserve"> == “</w:t>
      </w:r>
      <w:proofErr w:type="spellStart"/>
      <w:r w:rsidRPr="009D1777">
        <w:rPr>
          <w:rFonts w:ascii="Times New Roman" w:hAnsi="Times New Roman"/>
          <w:szCs w:val="21"/>
          <w:highlight w:val="yellow"/>
        </w:rPr>
        <w:t>gcnv</w:t>
      </w:r>
      <w:proofErr w:type="spellEnd"/>
      <w:r w:rsidRPr="009D1777">
        <w:rPr>
          <w:rFonts w:ascii="Times New Roman" w:hAnsi="Times New Roman"/>
          <w:szCs w:val="21"/>
          <w:highlight w:val="yellow"/>
        </w:rPr>
        <w:t>” and var_brca.snv_s.B1_L5 + var_brca.snv_s.B2_L5+var_brca.gcnv_v2.B1_gcnv_L5 + var_brca.gcnv_v2.B2_gcnv_L5 + var_brca.snv_s.B1_L4 + var_brca.snv_s.B2_L4+var_brca.gcnv_v2.B1_gcnv_L4 + var_brca.gcnv_v2.B2_gcnv_L4))%}</w:t>
      </w:r>
    </w:p>
    <w:p w14:paraId="16FF6547" w14:textId="77777777" w:rsidR="009D1777" w:rsidRDefault="009D1777" w:rsidP="009D1777">
      <w:pPr>
        <w:pStyle w:val="af2"/>
        <w:numPr>
          <w:ilvl w:val="3"/>
          <w:numId w:val="1"/>
        </w:numPr>
        <w:spacing w:line="300" w:lineRule="auto"/>
        <w:ind w:left="420" w:hangingChars="200" w:hanging="420"/>
        <w:rPr>
          <w:rFonts w:ascii="Times New Roman" w:hAnsi="Times New Roman"/>
          <w:szCs w:val="21"/>
        </w:rPr>
      </w:pPr>
      <w:r w:rsidRPr="009D1777">
        <w:rPr>
          <w:rFonts w:ascii="Times New Roman" w:hAnsi="Times New Roman" w:hint="eastAsia"/>
          <w:szCs w:val="21"/>
        </w:rPr>
        <w:t>样品中未检测到与</w:t>
      </w:r>
      <w:r w:rsidRPr="009D1777">
        <w:rPr>
          <w:rFonts w:ascii="Times New Roman" w:hAnsi="Times New Roman" w:hint="eastAsia"/>
          <w:szCs w:val="21"/>
        </w:rPr>
        <w:t>PARP</w:t>
      </w:r>
      <w:r w:rsidRPr="009D1777">
        <w:rPr>
          <w:rFonts w:ascii="Times New Roman" w:hAnsi="Times New Roman" w:hint="eastAsia"/>
          <w:szCs w:val="21"/>
        </w:rPr>
        <w:t>抑制剂敏感性相关的</w:t>
      </w:r>
      <w:r w:rsidRPr="009D1777">
        <w:rPr>
          <w:rFonts w:ascii="Times New Roman" w:hAnsi="Times New Roman"/>
          <w:i/>
          <w:iCs/>
          <w:szCs w:val="21"/>
        </w:rPr>
        <w:t>BRCA1</w:t>
      </w:r>
      <w:r w:rsidRPr="009D1777">
        <w:rPr>
          <w:rFonts w:ascii="Times New Roman" w:hAnsi="Times New Roman" w:hint="eastAsia"/>
          <w:szCs w:val="21"/>
        </w:rPr>
        <w:t>和</w:t>
      </w:r>
      <w:r w:rsidRPr="009D1777">
        <w:rPr>
          <w:rFonts w:ascii="Times New Roman" w:hAnsi="Times New Roman"/>
          <w:i/>
          <w:iCs/>
          <w:szCs w:val="21"/>
        </w:rPr>
        <w:t>BRCA2</w:t>
      </w:r>
      <w:r w:rsidRPr="009D1777">
        <w:rPr>
          <w:rFonts w:ascii="Times New Roman" w:hAnsi="Times New Roman" w:hint="eastAsia"/>
          <w:szCs w:val="21"/>
        </w:rPr>
        <w:t>突变。如需明确遗传性乳腺癌风险，建议检测</w:t>
      </w:r>
      <w:r w:rsidRPr="009D1777">
        <w:rPr>
          <w:rFonts w:ascii="Times New Roman" w:hAnsi="Times New Roman"/>
          <w:i/>
          <w:iCs/>
          <w:szCs w:val="21"/>
        </w:rPr>
        <w:t>BRCA1</w:t>
      </w:r>
      <w:r w:rsidRPr="009D1777">
        <w:rPr>
          <w:rFonts w:ascii="Times New Roman" w:hAnsi="Times New Roman" w:hint="eastAsia"/>
          <w:szCs w:val="21"/>
        </w:rPr>
        <w:t>和</w:t>
      </w:r>
      <w:r w:rsidRPr="009D1777">
        <w:rPr>
          <w:rFonts w:ascii="Times New Roman" w:hAnsi="Times New Roman"/>
          <w:i/>
          <w:iCs/>
          <w:szCs w:val="21"/>
        </w:rPr>
        <w:t>BRCA2</w:t>
      </w:r>
      <w:r w:rsidRPr="009D1777">
        <w:rPr>
          <w:rFonts w:ascii="Times New Roman" w:hAnsi="Times New Roman" w:hint="eastAsia"/>
          <w:szCs w:val="21"/>
        </w:rPr>
        <w:t>基因的大片段重排，以及更多与该疾病相关的基因（包括</w:t>
      </w:r>
      <w:r w:rsidRPr="009D1777">
        <w:rPr>
          <w:rFonts w:ascii="Times New Roman" w:hAnsi="Times New Roman"/>
          <w:i/>
          <w:iCs/>
          <w:szCs w:val="21"/>
        </w:rPr>
        <w:t>ATM</w:t>
      </w:r>
      <w:r w:rsidRPr="009D1777">
        <w:rPr>
          <w:rFonts w:ascii="Times New Roman" w:hAnsi="Times New Roman" w:hint="eastAsia"/>
          <w:i/>
          <w:iCs/>
          <w:szCs w:val="21"/>
        </w:rPr>
        <w:t>、</w:t>
      </w:r>
      <w:r w:rsidRPr="009D1777">
        <w:rPr>
          <w:rFonts w:ascii="Times New Roman" w:hAnsi="Times New Roman"/>
          <w:i/>
          <w:iCs/>
          <w:szCs w:val="21"/>
        </w:rPr>
        <w:t>BARD1</w:t>
      </w:r>
      <w:r w:rsidRPr="009D1777">
        <w:rPr>
          <w:rFonts w:ascii="Times New Roman" w:hAnsi="Times New Roman" w:hint="eastAsia"/>
          <w:i/>
          <w:iCs/>
          <w:szCs w:val="21"/>
        </w:rPr>
        <w:t>、</w:t>
      </w:r>
      <w:r w:rsidRPr="009D1777">
        <w:rPr>
          <w:rFonts w:ascii="Times New Roman" w:hAnsi="Times New Roman"/>
          <w:i/>
          <w:iCs/>
          <w:szCs w:val="21"/>
        </w:rPr>
        <w:t>BRIP1</w:t>
      </w:r>
      <w:r w:rsidRPr="009D1777">
        <w:rPr>
          <w:rFonts w:ascii="Times New Roman" w:hAnsi="Times New Roman" w:hint="eastAsia"/>
          <w:i/>
          <w:iCs/>
          <w:szCs w:val="21"/>
        </w:rPr>
        <w:t>、</w:t>
      </w:r>
      <w:r w:rsidRPr="009D1777">
        <w:rPr>
          <w:rFonts w:ascii="Times New Roman" w:hAnsi="Times New Roman"/>
          <w:i/>
          <w:iCs/>
          <w:szCs w:val="21"/>
        </w:rPr>
        <w:t>CDH1</w:t>
      </w:r>
      <w:r w:rsidRPr="009D1777">
        <w:rPr>
          <w:rFonts w:ascii="Times New Roman" w:hAnsi="Times New Roman" w:hint="eastAsia"/>
          <w:i/>
          <w:iCs/>
          <w:szCs w:val="21"/>
        </w:rPr>
        <w:t>、</w:t>
      </w:r>
      <w:r w:rsidRPr="009D1777">
        <w:rPr>
          <w:rFonts w:ascii="Times New Roman" w:hAnsi="Times New Roman"/>
          <w:i/>
          <w:iCs/>
          <w:szCs w:val="21"/>
        </w:rPr>
        <w:t>CHEK2</w:t>
      </w:r>
      <w:r w:rsidRPr="009D1777">
        <w:rPr>
          <w:rFonts w:ascii="Times New Roman" w:hAnsi="Times New Roman" w:hint="eastAsia"/>
          <w:i/>
          <w:iCs/>
          <w:szCs w:val="21"/>
        </w:rPr>
        <w:t>、</w:t>
      </w:r>
      <w:r w:rsidRPr="009D1777">
        <w:rPr>
          <w:rFonts w:ascii="Times New Roman" w:hAnsi="Times New Roman"/>
          <w:i/>
          <w:iCs/>
          <w:szCs w:val="21"/>
        </w:rPr>
        <w:t>MLHI</w:t>
      </w:r>
      <w:r w:rsidRPr="009D1777">
        <w:rPr>
          <w:rFonts w:ascii="Times New Roman" w:hAnsi="Times New Roman" w:hint="eastAsia"/>
          <w:i/>
          <w:iCs/>
          <w:szCs w:val="21"/>
        </w:rPr>
        <w:t>、</w:t>
      </w:r>
      <w:r w:rsidRPr="009D1777">
        <w:rPr>
          <w:rFonts w:ascii="Times New Roman" w:hAnsi="Times New Roman"/>
          <w:i/>
          <w:iCs/>
          <w:szCs w:val="21"/>
        </w:rPr>
        <w:t>MSH2</w:t>
      </w:r>
      <w:r w:rsidRPr="009D1777">
        <w:rPr>
          <w:rFonts w:ascii="Times New Roman" w:hAnsi="Times New Roman" w:hint="eastAsia"/>
          <w:i/>
          <w:iCs/>
          <w:szCs w:val="21"/>
        </w:rPr>
        <w:t>、</w:t>
      </w:r>
      <w:r w:rsidRPr="009D1777">
        <w:rPr>
          <w:rFonts w:ascii="Times New Roman" w:hAnsi="Times New Roman"/>
          <w:i/>
          <w:iCs/>
          <w:szCs w:val="21"/>
        </w:rPr>
        <w:t>MSH6</w:t>
      </w:r>
      <w:r w:rsidRPr="009D1777">
        <w:rPr>
          <w:rFonts w:ascii="Times New Roman" w:hAnsi="Times New Roman" w:hint="eastAsia"/>
          <w:i/>
          <w:iCs/>
          <w:szCs w:val="21"/>
        </w:rPr>
        <w:t>、</w:t>
      </w:r>
      <w:r w:rsidRPr="009D1777">
        <w:rPr>
          <w:rFonts w:ascii="Times New Roman" w:hAnsi="Times New Roman"/>
          <w:i/>
          <w:iCs/>
          <w:szCs w:val="21"/>
        </w:rPr>
        <w:t>PMS2</w:t>
      </w:r>
      <w:r w:rsidRPr="009D1777">
        <w:rPr>
          <w:rFonts w:ascii="Times New Roman" w:hAnsi="Times New Roman" w:hint="eastAsia"/>
          <w:i/>
          <w:iCs/>
          <w:szCs w:val="21"/>
        </w:rPr>
        <w:t>、</w:t>
      </w:r>
      <w:r w:rsidRPr="009D1777">
        <w:rPr>
          <w:rFonts w:ascii="Times New Roman" w:hAnsi="Times New Roman"/>
          <w:i/>
          <w:iCs/>
          <w:szCs w:val="21"/>
        </w:rPr>
        <w:t>EPCAM</w:t>
      </w:r>
      <w:r w:rsidRPr="009D1777">
        <w:rPr>
          <w:rFonts w:ascii="Times New Roman" w:hAnsi="Times New Roman" w:hint="eastAsia"/>
          <w:i/>
          <w:iCs/>
          <w:szCs w:val="21"/>
        </w:rPr>
        <w:t>、</w:t>
      </w:r>
      <w:r w:rsidRPr="009D1777">
        <w:rPr>
          <w:rFonts w:ascii="Times New Roman" w:hAnsi="Times New Roman"/>
          <w:i/>
          <w:iCs/>
          <w:szCs w:val="21"/>
        </w:rPr>
        <w:t>NF1</w:t>
      </w:r>
      <w:r w:rsidRPr="009D1777">
        <w:rPr>
          <w:rFonts w:ascii="Times New Roman" w:hAnsi="Times New Roman" w:hint="eastAsia"/>
          <w:i/>
          <w:iCs/>
          <w:szCs w:val="21"/>
        </w:rPr>
        <w:t>、</w:t>
      </w:r>
      <w:r w:rsidRPr="009D1777">
        <w:rPr>
          <w:rFonts w:ascii="Times New Roman" w:hAnsi="Times New Roman"/>
          <w:i/>
          <w:iCs/>
          <w:szCs w:val="21"/>
        </w:rPr>
        <w:t>PALB2</w:t>
      </w:r>
      <w:r w:rsidRPr="009D1777">
        <w:rPr>
          <w:rFonts w:ascii="Times New Roman" w:hAnsi="Times New Roman" w:hint="eastAsia"/>
          <w:i/>
          <w:iCs/>
          <w:szCs w:val="21"/>
        </w:rPr>
        <w:t>、</w:t>
      </w:r>
      <w:r w:rsidRPr="009D1777">
        <w:rPr>
          <w:rFonts w:ascii="Times New Roman" w:hAnsi="Times New Roman"/>
          <w:i/>
          <w:iCs/>
          <w:szCs w:val="21"/>
        </w:rPr>
        <w:t>PTEN</w:t>
      </w:r>
      <w:r w:rsidRPr="009D1777">
        <w:rPr>
          <w:rFonts w:ascii="Times New Roman" w:hAnsi="Times New Roman" w:hint="eastAsia"/>
          <w:i/>
          <w:iCs/>
          <w:szCs w:val="21"/>
        </w:rPr>
        <w:t>、</w:t>
      </w:r>
      <w:r w:rsidRPr="009D1777">
        <w:rPr>
          <w:rFonts w:ascii="Times New Roman" w:hAnsi="Times New Roman"/>
          <w:i/>
          <w:iCs/>
          <w:szCs w:val="21"/>
        </w:rPr>
        <w:t>RAD51C</w:t>
      </w:r>
      <w:r w:rsidRPr="009D1777">
        <w:rPr>
          <w:rFonts w:ascii="Times New Roman" w:hAnsi="Times New Roman" w:hint="eastAsia"/>
          <w:i/>
          <w:iCs/>
          <w:szCs w:val="21"/>
        </w:rPr>
        <w:t>、</w:t>
      </w:r>
      <w:r w:rsidRPr="009D1777">
        <w:rPr>
          <w:rFonts w:ascii="Times New Roman" w:hAnsi="Times New Roman"/>
          <w:i/>
          <w:iCs/>
          <w:szCs w:val="21"/>
        </w:rPr>
        <w:t>RAD5ID</w:t>
      </w:r>
      <w:r w:rsidRPr="009D1777">
        <w:rPr>
          <w:rFonts w:ascii="Times New Roman" w:hAnsi="Times New Roman" w:hint="eastAsia"/>
          <w:i/>
          <w:iCs/>
          <w:szCs w:val="21"/>
        </w:rPr>
        <w:t>、</w:t>
      </w:r>
      <w:r w:rsidRPr="009D1777">
        <w:rPr>
          <w:rFonts w:ascii="Times New Roman" w:hAnsi="Times New Roman"/>
          <w:i/>
          <w:iCs/>
          <w:szCs w:val="21"/>
        </w:rPr>
        <w:t>STK11</w:t>
      </w:r>
      <w:r w:rsidRPr="009D1777">
        <w:rPr>
          <w:rFonts w:ascii="Times New Roman" w:hAnsi="Times New Roman" w:hint="eastAsia"/>
          <w:i/>
          <w:iCs/>
          <w:szCs w:val="21"/>
        </w:rPr>
        <w:t>、</w:t>
      </w:r>
      <w:r w:rsidRPr="009D1777">
        <w:rPr>
          <w:rFonts w:ascii="Times New Roman" w:hAnsi="Times New Roman"/>
          <w:i/>
          <w:iCs/>
          <w:szCs w:val="21"/>
        </w:rPr>
        <w:t>TP53</w:t>
      </w:r>
      <w:r w:rsidRPr="009D1777">
        <w:rPr>
          <w:rFonts w:ascii="Times New Roman" w:hAnsi="Times New Roman" w:hint="eastAsia"/>
          <w:szCs w:val="21"/>
        </w:rPr>
        <w:t>）。如需进行用药指导，可采用组织样品进行体细胞突变检测。</w:t>
      </w:r>
    </w:p>
    <w:p w14:paraId="236476FA" w14:textId="77777777" w:rsidR="009D1777" w:rsidRPr="009D1777" w:rsidRDefault="009D1777" w:rsidP="009D1777">
      <w:pPr>
        <w:pStyle w:val="af2"/>
        <w:numPr>
          <w:ilvl w:val="3"/>
          <w:numId w:val="1"/>
        </w:numPr>
        <w:spacing w:line="300" w:lineRule="auto"/>
        <w:ind w:left="420" w:hangingChars="200" w:hanging="420"/>
        <w:rPr>
          <w:rFonts w:ascii="Times New Roman" w:hAnsi="Times New Roman"/>
          <w:szCs w:val="21"/>
          <w:highlight w:val="yellow"/>
        </w:rPr>
      </w:pPr>
      <w:r w:rsidRPr="009D1777">
        <w:rPr>
          <w:rFonts w:ascii="Times New Roman" w:hAnsi="Times New Roman" w:hint="eastAsia"/>
          <w:szCs w:val="21"/>
          <w:highlight w:val="yellow"/>
        </w:rPr>
        <w:t>{</w:t>
      </w:r>
      <w:r w:rsidRPr="009D1777">
        <w:rPr>
          <w:rFonts w:ascii="Times New Roman" w:hAnsi="Times New Roman"/>
          <w:szCs w:val="21"/>
          <w:highlight w:val="yellow"/>
        </w:rPr>
        <w:t>%p endif%}</w:t>
      </w:r>
    </w:p>
    <w:p w14:paraId="4C631CF1" w14:textId="77777777" w:rsidR="009D1777" w:rsidRDefault="00441E9B" w:rsidP="009D1777">
      <w:pPr>
        <w:pStyle w:val="af2"/>
        <w:numPr>
          <w:ilvl w:val="3"/>
          <w:numId w:val="1"/>
        </w:numPr>
        <w:spacing w:line="300" w:lineRule="auto"/>
        <w:ind w:left="420" w:hangingChars="200" w:hanging="420"/>
        <w:rPr>
          <w:rFonts w:ascii="Times New Roman" w:hAnsi="Times New Roman"/>
          <w:szCs w:val="21"/>
        </w:rPr>
      </w:pPr>
      <w:r w:rsidRPr="009D1777">
        <w:rPr>
          <w:rFonts w:ascii="Times New Roman" w:hAnsi="Times New Roman" w:hint="eastAsia"/>
          <w:szCs w:val="21"/>
        </w:rPr>
        <w:t>本检测的检测内容仅局限于</w:t>
      </w:r>
      <w:r w:rsidRPr="009D1777">
        <w:rPr>
          <w:rFonts w:ascii="Times New Roman" w:hAnsi="Times New Roman" w:hint="eastAsia"/>
          <w:szCs w:val="21"/>
        </w:rPr>
        <w:t>DNA</w:t>
      </w:r>
      <w:r w:rsidRPr="009D1777">
        <w:rPr>
          <w:rFonts w:ascii="Times New Roman" w:hAnsi="Times New Roman" w:hint="eastAsia"/>
          <w:szCs w:val="21"/>
        </w:rPr>
        <w:t>水平，不涉及</w:t>
      </w:r>
      <w:r w:rsidRPr="009D1777">
        <w:rPr>
          <w:rFonts w:ascii="Times New Roman" w:hAnsi="Times New Roman" w:hint="eastAsia"/>
          <w:szCs w:val="21"/>
        </w:rPr>
        <w:t>RNA</w:t>
      </w:r>
      <w:r w:rsidRPr="009D1777">
        <w:rPr>
          <w:rFonts w:ascii="Times New Roman" w:hAnsi="Times New Roman" w:hint="eastAsia"/>
          <w:szCs w:val="21"/>
        </w:rPr>
        <w:t>水平、蛋白水平的检测。</w:t>
      </w:r>
    </w:p>
    <w:p w14:paraId="02440017" w14:textId="77777777" w:rsidR="009D1777" w:rsidRDefault="00441E9B" w:rsidP="009D1777">
      <w:pPr>
        <w:pStyle w:val="af2"/>
        <w:numPr>
          <w:ilvl w:val="3"/>
          <w:numId w:val="1"/>
        </w:numPr>
        <w:spacing w:line="300" w:lineRule="auto"/>
        <w:ind w:left="420" w:hangingChars="200" w:hanging="420"/>
        <w:rPr>
          <w:rFonts w:ascii="Times New Roman" w:hAnsi="Times New Roman"/>
          <w:szCs w:val="21"/>
        </w:rPr>
      </w:pPr>
      <w:r w:rsidRPr="009D1777">
        <w:rPr>
          <w:rFonts w:ascii="Times New Roman" w:hAnsi="Times New Roman" w:hint="eastAsia"/>
          <w:szCs w:val="21"/>
        </w:rPr>
        <w:t>本检测基因变异分析和解读基于已发表的文献和公开的数据库。随着科学研究的发展和数据库的更新，变异分析和解读可能发生变更</w:t>
      </w:r>
      <w:r w:rsidR="00892E22" w:rsidRPr="009D1777">
        <w:rPr>
          <w:rFonts w:ascii="Times New Roman" w:hAnsi="Times New Roman" w:hint="eastAsia"/>
          <w:szCs w:val="21"/>
        </w:rPr>
        <w:t>。</w:t>
      </w:r>
    </w:p>
    <w:p w14:paraId="390E4FA4" w14:textId="77777777" w:rsidR="009D1777" w:rsidRDefault="00441E9B" w:rsidP="009D1777">
      <w:pPr>
        <w:pStyle w:val="af2"/>
        <w:numPr>
          <w:ilvl w:val="3"/>
          <w:numId w:val="1"/>
        </w:numPr>
        <w:spacing w:line="300" w:lineRule="auto"/>
        <w:ind w:left="420" w:hangingChars="200" w:hanging="420"/>
        <w:rPr>
          <w:rFonts w:ascii="Times New Roman" w:hAnsi="Times New Roman"/>
          <w:szCs w:val="21"/>
        </w:rPr>
      </w:pPr>
      <w:r w:rsidRPr="009D1777">
        <w:rPr>
          <w:rFonts w:ascii="Times New Roman" w:hAnsi="Times New Roman" w:hint="eastAsia"/>
          <w:szCs w:val="21"/>
        </w:rPr>
        <w:t>本检测仅为临床治疗或诊断提供参考，具体的诊断结果及治疗决策应由临床医生综合患者的各种临床信息和检测结果进行判断</w:t>
      </w:r>
      <w:r w:rsidR="00892E22" w:rsidRPr="009D1777">
        <w:rPr>
          <w:rFonts w:ascii="Times New Roman" w:hAnsi="Times New Roman" w:hint="eastAsia"/>
          <w:szCs w:val="21"/>
        </w:rPr>
        <w:t>。</w:t>
      </w:r>
    </w:p>
    <w:p w14:paraId="2F2977C1" w14:textId="51AEC6D2" w:rsidR="00892E22" w:rsidRPr="009D1777" w:rsidRDefault="00892E22" w:rsidP="009D1777">
      <w:pPr>
        <w:pStyle w:val="af2"/>
        <w:numPr>
          <w:ilvl w:val="3"/>
          <w:numId w:val="1"/>
        </w:numPr>
        <w:spacing w:line="300" w:lineRule="auto"/>
        <w:ind w:left="420" w:hangingChars="200" w:hanging="420"/>
        <w:rPr>
          <w:rFonts w:ascii="Times New Roman" w:hAnsi="Times New Roman"/>
          <w:szCs w:val="21"/>
        </w:rPr>
      </w:pPr>
      <w:r w:rsidRPr="009D1777">
        <w:rPr>
          <w:rFonts w:ascii="Times New Roman" w:hAnsi="Times New Roman" w:hint="eastAsia"/>
          <w:szCs w:val="21"/>
        </w:rPr>
        <w:t>如果对报告有任何异议，请在报告发出一周内与临床病理中心联系（</w:t>
      </w:r>
      <w:r w:rsidRPr="009D1777">
        <w:rPr>
          <w:rFonts w:ascii="Times New Roman" w:hAnsi="Times New Roman" w:hint="eastAsia"/>
          <w:szCs w:val="21"/>
        </w:rPr>
        <w:t>0551-62284838</w:t>
      </w:r>
      <w:r w:rsidRPr="009D1777">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5B84CB54"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lastRenderedPageBreak/>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4E49B24" w14:textId="77777777" w:rsidR="00441E9B" w:rsidRDefault="00441E9B" w:rsidP="00441E9B">
      <w:pPr>
        <w:pStyle w:val="af2"/>
        <w:numPr>
          <w:ilvl w:val="0"/>
          <w:numId w:val="2"/>
        </w:numPr>
        <w:spacing w:line="360" w:lineRule="exact"/>
        <w:ind w:firstLineChars="0"/>
        <w:rPr>
          <w:rFonts w:ascii="Times New Roman" w:hAnsi="Times New Roman"/>
          <w:szCs w:val="21"/>
        </w:rPr>
      </w:pPr>
      <w:r>
        <w:rPr>
          <w:rFonts w:ascii="Times New Roman" w:hAnsi="Times New Roman" w:cs="宋体" w:hint="eastAsia"/>
          <w:color w:val="000000"/>
          <w:szCs w:val="21"/>
        </w:rPr>
        <w:t>检测范围：</w:t>
      </w:r>
      <w:r w:rsidRPr="00E033F1">
        <w:rPr>
          <w:rFonts w:ascii="Times New Roman" w:hAnsi="Times New Roman" w:cs="宋体"/>
          <w:i/>
          <w:iCs/>
          <w:color w:val="000000"/>
          <w:szCs w:val="21"/>
        </w:rPr>
        <w:t>BRCA1</w:t>
      </w:r>
      <w:r>
        <w:rPr>
          <w:rFonts w:ascii="Times New Roman" w:hAnsi="Times New Roman" w:cs="宋体"/>
          <w:color w:val="000000"/>
          <w:szCs w:val="21"/>
        </w:rPr>
        <w:t xml:space="preserve"> </w:t>
      </w:r>
      <w:r>
        <w:rPr>
          <w:rFonts w:ascii="Times New Roman" w:hAnsi="Times New Roman" w:cs="宋体" w:hint="eastAsia"/>
          <w:color w:val="000000"/>
          <w:szCs w:val="21"/>
        </w:rPr>
        <w:t>基因和</w:t>
      </w:r>
      <w:r w:rsidRPr="00E033F1">
        <w:rPr>
          <w:rFonts w:ascii="Times New Roman" w:hAnsi="Times New Roman" w:cs="宋体"/>
          <w:i/>
          <w:iCs/>
          <w:color w:val="000000"/>
          <w:szCs w:val="21"/>
        </w:rPr>
        <w:t>BRCA2</w:t>
      </w:r>
      <w:r>
        <w:rPr>
          <w:rFonts w:ascii="Times New Roman" w:hAnsi="Times New Roman" w:cs="宋体"/>
          <w:color w:val="000000"/>
          <w:szCs w:val="21"/>
        </w:rPr>
        <w:t xml:space="preserve"> </w:t>
      </w:r>
      <w:r>
        <w:rPr>
          <w:rFonts w:ascii="Times New Roman" w:hAnsi="Times New Roman" w:cs="宋体" w:hint="eastAsia"/>
          <w:color w:val="000000"/>
          <w:szCs w:val="21"/>
        </w:rPr>
        <w:t>基因全编码区及外显子</w:t>
      </w:r>
      <w:r>
        <w:rPr>
          <w:rFonts w:ascii="Times New Roman" w:hAnsi="Times New Roman" w:cs="宋体" w:hint="eastAsia"/>
          <w:color w:val="000000"/>
          <w:szCs w:val="21"/>
        </w:rPr>
        <w:t>-</w:t>
      </w:r>
      <w:r>
        <w:rPr>
          <w:rFonts w:ascii="Times New Roman" w:hAnsi="Times New Roman" w:cs="宋体" w:hint="eastAsia"/>
          <w:color w:val="000000"/>
          <w:szCs w:val="21"/>
        </w:rPr>
        <w:t>内含子连接区、部分</w:t>
      </w:r>
      <w:r>
        <w:rPr>
          <w:rFonts w:ascii="Times New Roman" w:hAnsi="Times New Roman" w:cs="宋体" w:hint="eastAsia"/>
          <w:color w:val="000000"/>
          <w:szCs w:val="21"/>
        </w:rPr>
        <w:t>U</w:t>
      </w:r>
      <w:r>
        <w:rPr>
          <w:rFonts w:ascii="Times New Roman" w:hAnsi="Times New Roman" w:cs="宋体"/>
          <w:color w:val="000000"/>
          <w:szCs w:val="21"/>
        </w:rPr>
        <w:t>TR</w:t>
      </w:r>
      <w:r>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6120A1B2" w14:textId="77777777" w:rsidR="00441E9B" w:rsidRPr="00E033F1" w:rsidRDefault="00441E9B" w:rsidP="00441E9B">
      <w:pPr>
        <w:numPr>
          <w:ilvl w:val="0"/>
          <w:numId w:val="2"/>
        </w:numPr>
        <w:spacing w:line="360" w:lineRule="exact"/>
        <w:rPr>
          <w:rFonts w:ascii="Times New Roman" w:hAnsi="Times New Roman"/>
          <w:szCs w:val="21"/>
        </w:rPr>
      </w:pPr>
      <w:r>
        <w:rPr>
          <w:rFonts w:ascii="Times New Roman" w:hAnsi="Times New Roman" w:hint="eastAsia"/>
          <w:szCs w:val="21"/>
        </w:rPr>
        <w:t>变异类型：点突变、插入</w:t>
      </w:r>
      <w:r>
        <w:rPr>
          <w:rFonts w:ascii="Times New Roman" w:hAnsi="Times New Roman" w:hint="eastAsia"/>
          <w:szCs w:val="21"/>
        </w:rPr>
        <w:t>/</w:t>
      </w:r>
      <w:r>
        <w:rPr>
          <w:rFonts w:ascii="Times New Roman" w:hAnsi="Times New Roman" w:hint="eastAsia"/>
          <w:szCs w:val="21"/>
        </w:rPr>
        <w:t>缺失突变和拷贝数变异（</w:t>
      </w:r>
      <w:r>
        <w:rPr>
          <w:rFonts w:ascii="Times New Roman" w:hAnsi="Times New Roman" w:hint="eastAsia"/>
          <w:szCs w:val="21"/>
        </w:rPr>
        <w:t>C</w:t>
      </w:r>
      <w:r>
        <w:rPr>
          <w:rFonts w:ascii="Times New Roman" w:hAnsi="Times New Roman"/>
          <w:szCs w:val="21"/>
        </w:rPr>
        <w:t>NV</w:t>
      </w:r>
      <w:r>
        <w:rPr>
          <w:rFonts w:ascii="Times New Roman" w:hAnsi="Times New Roman" w:hint="eastAsia"/>
          <w:szCs w:val="21"/>
        </w:rPr>
        <w:t>）（仅血液样本）。</w:t>
      </w:r>
    </w:p>
    <w:p w14:paraId="10793940" w14:textId="77777777" w:rsidR="00441E9B" w:rsidRPr="00441E9B" w:rsidRDefault="00441E9B">
      <w:pPr>
        <w:spacing w:line="500" w:lineRule="exact"/>
        <w:rPr>
          <w:rFonts w:ascii="Times New Roman" w:hAnsi="Times New Roman" w:cs="微软雅黑"/>
          <w:b/>
          <w:sz w:val="24"/>
          <w:szCs w:val="24"/>
        </w:rPr>
      </w:pP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FA1B44" w14:paraId="77CB8ECA" w14:textId="77777777" w:rsidTr="00D95518">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465FD2A4" w14:textId="77777777" w:rsidR="00FA1B44" w:rsidRDefault="00FA1B44" w:rsidP="00D95518">
            <w:pPr>
              <w:jc w:val="center"/>
              <w:rPr>
                <w:rFonts w:ascii="Times New Roman" w:hAnsi="Times New Roman"/>
                <w:b/>
                <w:bCs/>
                <w:szCs w:val="21"/>
              </w:rPr>
            </w:pPr>
            <w:bookmarkStart w:id="5"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520BF95"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62A773"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质控标准</w:t>
            </w:r>
          </w:p>
        </w:tc>
        <w:tc>
          <w:tcPr>
            <w:tcW w:w="1701" w:type="dxa"/>
            <w:tcBorders>
              <w:top w:val="single" w:sz="12" w:space="0" w:color="auto"/>
              <w:left w:val="single" w:sz="6" w:space="0" w:color="auto"/>
              <w:bottom w:val="single" w:sz="6" w:space="0" w:color="auto"/>
            </w:tcBorders>
            <w:shd w:val="clear" w:color="auto" w:fill="auto"/>
            <w:vAlign w:val="center"/>
          </w:tcPr>
          <w:p w14:paraId="47BEA4F8" w14:textId="77777777" w:rsidR="00FA1B44" w:rsidRDefault="00FA1B44" w:rsidP="00D95518">
            <w:pPr>
              <w:jc w:val="center"/>
              <w:rPr>
                <w:rFonts w:ascii="Times New Roman" w:hAnsi="Times New Roman"/>
                <w:b/>
                <w:bCs/>
                <w:szCs w:val="21"/>
              </w:rPr>
            </w:pPr>
            <w:r>
              <w:rPr>
                <w:rFonts w:ascii="Times New Roman" w:hAnsi="Times New Roman" w:hint="eastAsia"/>
                <w:b/>
                <w:bCs/>
                <w:szCs w:val="21"/>
              </w:rPr>
              <w:t>是否合格</w:t>
            </w:r>
          </w:p>
        </w:tc>
      </w:tr>
      <w:tr w:rsidR="00FA1B44" w14:paraId="3B213EAE"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731CD46" w14:textId="77777777" w:rsidR="00FA1B44" w:rsidRDefault="00FA1B44" w:rsidP="00D95518">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9CD3DE" w14:textId="77777777" w:rsidR="00FA1B44" w:rsidRDefault="00FA1B44" w:rsidP="00D95518">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78B289" w14:textId="77777777" w:rsidR="00FA1B44" w:rsidRDefault="00FA1B44" w:rsidP="00D95518">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0C65DECE"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FA1B44" w14:paraId="20CEEDFD"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56E7BBF" w14:textId="77777777" w:rsidR="00FA1B44" w:rsidRDefault="00FA1B44" w:rsidP="00D95518">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A8DFC64" w14:textId="77777777" w:rsidR="00FA1B44" w:rsidRDefault="00FA1B44" w:rsidP="00D95518">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4187666" w14:textId="77777777" w:rsidR="00FA1B44" w:rsidRDefault="00FA1B44" w:rsidP="00D95518">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2982FA74" w14:textId="77777777" w:rsidR="00FA1B44" w:rsidRDefault="00FA1B44" w:rsidP="00D95518">
            <w:pPr>
              <w:jc w:val="center"/>
              <w:rPr>
                <w:rFonts w:ascii="Times New Roman" w:hAnsi="Times New Roman"/>
                <w:szCs w:val="21"/>
              </w:rPr>
            </w:pPr>
            <w:r>
              <w:rPr>
                <w:rFonts w:ascii="Times New Roman" w:hAnsi="Times New Roman" w:hint="eastAsia"/>
                <w:szCs w:val="21"/>
              </w:rPr>
              <w:t>合格</w:t>
            </w:r>
          </w:p>
        </w:tc>
      </w:tr>
      <w:tr w:rsidR="00FA1B44" w:rsidRPr="00386001" w14:paraId="39DB8967"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731D3E2" w14:textId="45F03DDC" w:rsidR="00FA1B44" w:rsidRDefault="000B5742" w:rsidP="00D95518">
            <w:pPr>
              <w:jc w:val="center"/>
              <w:rPr>
                <w:rFonts w:ascii="Times New Roman" w:hAnsi="Times New Roman"/>
                <w:szCs w:val="21"/>
              </w:rPr>
            </w:pPr>
            <w:r>
              <w:rPr>
                <w:rFonts w:ascii="Times New Roman" w:hAnsi="Times New Roman" w:hint="eastAsia"/>
                <w:szCs w:val="21"/>
              </w:rPr>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D9A39B3" w14:textId="1E910DC1" w:rsidR="00FA1B44" w:rsidRDefault="00C619A8" w:rsidP="00D95518">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qc.dna_data_qc.cover_ratio</w:t>
            </w:r>
            <w:proofErr w:type="spellEnd"/>
            <w:r w:rsidRPr="00C619A8">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0A4757F" w14:textId="1C2B2816" w:rsidR="00FA1B44" w:rsidRDefault="000B5742" w:rsidP="00D95518">
            <w:pPr>
              <w:jc w:val="center"/>
              <w:rPr>
                <w:rFonts w:ascii="Times New Roman" w:hAnsi="Times New Roman"/>
                <w:szCs w:val="21"/>
              </w:rPr>
            </w:pPr>
            <w:r>
              <w:rPr>
                <w:rFonts w:ascii="Times New Roman" w:hAnsi="Times New Roman"/>
                <w:szCs w:val="21"/>
              </w:rPr>
              <w:t>100</w:t>
            </w:r>
            <w:r w:rsidR="00FA1B44">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C7183" w14:textId="419C677B" w:rsidR="00FA1B44" w:rsidRDefault="00C619A8" w:rsidP="00D95518">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qc.dna_data_qc.cover_ratio_num</w:t>
            </w:r>
            <w:proofErr w:type="spellEnd"/>
            <w:r w:rsidRPr="00C619A8">
              <w:rPr>
                <w:rFonts w:ascii="Times New Roman" w:hAnsi="Times New Roman" w:hint="eastAsia"/>
                <w:szCs w:val="21"/>
              </w:rPr>
              <w:t>==1%}</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FA1B44" w14:paraId="7BBF709F" w14:textId="77777777" w:rsidTr="00D95518">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63313F4" w14:textId="3EAD8B4A" w:rsidR="00FA1B44" w:rsidRDefault="000B5742" w:rsidP="00D95518">
            <w:pPr>
              <w:jc w:val="center"/>
              <w:rPr>
                <w:rFonts w:ascii="Times New Roman" w:hAnsi="Times New Roman"/>
                <w:szCs w:val="21"/>
              </w:rPr>
            </w:pPr>
            <w:r w:rsidRPr="000B5742">
              <w:rPr>
                <w:rFonts w:ascii="Times New Roman" w:hAnsi="Times New Roman" w:hint="eastAsia"/>
                <w:szCs w:val="21"/>
              </w:rPr>
              <w:t>碱基质量</w:t>
            </w:r>
            <w:r w:rsidRPr="000B5742">
              <w:rPr>
                <w:rFonts w:ascii="Times New Roman" w:hAnsi="Times New Roman" w:hint="eastAsia"/>
                <w:szCs w:val="21"/>
              </w:rPr>
              <w:t>(Q30)</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09141D1" w14:textId="3791C62E" w:rsidR="00FA1B44" w:rsidRDefault="00C619A8" w:rsidP="00D95518">
            <w:pPr>
              <w:jc w:val="center"/>
              <w:rPr>
                <w:rFonts w:ascii="Times New Roman" w:hAnsi="Times New Roman"/>
                <w:szCs w:val="21"/>
              </w:rPr>
            </w:pPr>
            <w:r w:rsidRPr="00C619A8">
              <w:rPr>
                <w:rFonts w:ascii="Times New Roman" w:hAnsi="Times New Roman"/>
                <w:szCs w:val="21"/>
              </w:rPr>
              <w:t>{{qc.dna_data_qc.cleandata_q30}}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F96E863" w14:textId="11829B4A" w:rsidR="00FA1B44" w:rsidRDefault="000B5742" w:rsidP="00D95518">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1B5DE24D" w14:textId="29D9F636" w:rsidR="00FA1B44" w:rsidRDefault="00C619A8" w:rsidP="00D95518">
            <w:pPr>
              <w:jc w:val="center"/>
              <w:rPr>
                <w:rFonts w:ascii="Times New Roman" w:hAnsi="Times New Roman"/>
                <w:szCs w:val="21"/>
              </w:rPr>
            </w:pPr>
            <w:r w:rsidRPr="00C619A8">
              <w:rPr>
                <w:rFonts w:ascii="Times New Roman" w:hAnsi="Times New Roman" w:hint="eastAsia"/>
                <w:szCs w:val="21"/>
              </w:rPr>
              <w:t>{%if qc.dna_data_qc.cleandata_q30_num&gt;=0.75%}</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r w:rsidR="00FA1B44" w14:paraId="096378CC" w14:textId="77777777" w:rsidTr="00D95518">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A507CFE" w14:textId="4B6DD354" w:rsidR="00FA1B44" w:rsidRDefault="00FA1B44" w:rsidP="00D95518">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CD8186D" w14:textId="67517E55" w:rsidR="00FA1B44" w:rsidRDefault="00C619A8" w:rsidP="00D95518">
            <w:pPr>
              <w:jc w:val="center"/>
              <w:rPr>
                <w:rFonts w:ascii="Times New Roman" w:hAnsi="Times New Roman"/>
                <w:szCs w:val="21"/>
              </w:rPr>
            </w:pPr>
            <w:r w:rsidRPr="00C619A8">
              <w:rPr>
                <w:rFonts w:ascii="Times New Roman" w:hAnsi="Times New Roman"/>
                <w:szCs w:val="21"/>
              </w:rPr>
              <w:t>{{</w:t>
            </w:r>
            <w:proofErr w:type="spellStart"/>
            <w:r w:rsidRPr="00C619A8">
              <w:rPr>
                <w:rFonts w:ascii="Times New Roman" w:hAnsi="Times New Roman"/>
                <w:szCs w:val="21"/>
              </w:rPr>
              <w:t>qc.dna_data_qc.depth_min|replace</w:t>
            </w:r>
            <w:proofErr w:type="spellEnd"/>
            <w:r w:rsidRPr="00C619A8">
              <w:rPr>
                <w:rFonts w:ascii="Times New Roman" w:hAnsi="Times New Roman"/>
                <w:szCs w:val="21"/>
              </w:rPr>
              <w:t>(“.00”,””)}}</w:t>
            </w:r>
            <w:r w:rsidR="0073028F">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092E0D0E" w14:textId="738033A8" w:rsidR="00FA1B44" w:rsidRDefault="000B5742" w:rsidP="00D95518">
            <w:pPr>
              <w:jc w:val="center"/>
              <w:rPr>
                <w:rFonts w:ascii="Times New Roman" w:hAnsi="Times New Roman"/>
                <w:szCs w:val="21"/>
              </w:rPr>
            </w:pPr>
            <w:r>
              <w:rPr>
                <w:rFonts w:ascii="Times New Roman" w:hAnsi="Times New Roman" w:hint="eastAsia"/>
                <w:szCs w:val="21"/>
              </w:rPr>
              <w:t>≥</w:t>
            </w:r>
            <w:r w:rsidR="00927A54">
              <w:rPr>
                <w:rFonts w:ascii="Times New Roman" w:hAnsi="Times New Roman"/>
                <w:szCs w:val="21"/>
              </w:rPr>
              <w:t>5</w:t>
            </w:r>
            <w:r w:rsidR="00FA1B44">
              <w:rPr>
                <w:rFonts w:ascii="Times New Roman" w:hAnsi="Times New Roman" w:hint="eastAsia"/>
                <w:szCs w:val="21"/>
              </w:rPr>
              <w:t>0</w:t>
            </w:r>
            <w:r w:rsidR="00FA1B44">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46B78483" w14:textId="0347C6B0" w:rsidR="00FA1B44" w:rsidRDefault="00C619A8" w:rsidP="00D95518">
            <w:pPr>
              <w:jc w:val="center"/>
              <w:rPr>
                <w:rFonts w:ascii="Times New Roman" w:hAnsi="Times New Roman"/>
                <w:szCs w:val="21"/>
              </w:rPr>
            </w:pPr>
            <w:r w:rsidRPr="00C619A8">
              <w:rPr>
                <w:rFonts w:ascii="Times New Roman" w:hAnsi="Times New Roman" w:hint="eastAsia"/>
                <w:szCs w:val="21"/>
              </w:rPr>
              <w:t xml:space="preserve">{%if </w:t>
            </w:r>
            <w:proofErr w:type="spellStart"/>
            <w:r w:rsidRPr="00C619A8">
              <w:rPr>
                <w:rFonts w:ascii="Times New Roman" w:hAnsi="Times New Roman" w:hint="eastAsia"/>
                <w:szCs w:val="21"/>
              </w:rPr>
              <w:t>qc.dna_data_qc.depth_min_num</w:t>
            </w:r>
            <w:proofErr w:type="spellEnd"/>
            <w:r w:rsidRPr="00C619A8">
              <w:rPr>
                <w:rFonts w:ascii="Times New Roman" w:hAnsi="Times New Roman" w:hint="eastAsia"/>
                <w:szCs w:val="21"/>
              </w:rPr>
              <w:t>&gt;=</w:t>
            </w:r>
            <w:r w:rsidR="00927A54">
              <w:rPr>
                <w:rFonts w:ascii="Times New Roman" w:hAnsi="Times New Roman"/>
                <w:szCs w:val="21"/>
              </w:rPr>
              <w:t>5</w:t>
            </w:r>
            <w:r w:rsidRPr="00C619A8">
              <w:rPr>
                <w:rFonts w:ascii="Times New Roman" w:hAnsi="Times New Roman" w:hint="eastAsia"/>
                <w:szCs w:val="21"/>
              </w:rPr>
              <w:t>0%}</w:t>
            </w:r>
            <w:r w:rsidRPr="00C619A8">
              <w:rPr>
                <w:rFonts w:ascii="Times New Roman" w:hAnsi="Times New Roman" w:hint="eastAsia"/>
                <w:szCs w:val="21"/>
              </w:rPr>
              <w:t>合格</w:t>
            </w:r>
            <w:r w:rsidRPr="00C619A8">
              <w:rPr>
                <w:rFonts w:ascii="Times New Roman" w:hAnsi="Times New Roman" w:hint="eastAsia"/>
                <w:szCs w:val="21"/>
              </w:rPr>
              <w:t>{%else%}</w:t>
            </w:r>
            <w:r w:rsidRPr="00C619A8">
              <w:rPr>
                <w:rFonts w:ascii="Times New Roman" w:hAnsi="Times New Roman" w:hint="eastAsia"/>
                <w:szCs w:val="21"/>
              </w:rPr>
              <w:t>风险</w:t>
            </w:r>
            <w:r w:rsidRPr="00C619A8">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4CB989FB"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覆盖度:测序检测到的区域（至少1×）占目标区域的比例</w:t>
      </w:r>
      <w:r w:rsidR="00CA415F">
        <w:rPr>
          <w:rFonts w:ascii="宋体" w:hAnsi="宋体" w:hint="eastAsia"/>
        </w:rPr>
        <w:t>。</w:t>
      </w:r>
    </w:p>
    <w:p w14:paraId="1C2FF7E1" w14:textId="4129C7C7" w:rsid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碱基质量（Q30）:测序的准确率高于99.9%的碱基的占比</w:t>
      </w:r>
      <w:r w:rsidR="00CA415F">
        <w:rPr>
          <w:rFonts w:ascii="宋体" w:hAnsi="宋体" w:hint="eastAsia"/>
        </w:rPr>
        <w:t>。</w:t>
      </w:r>
    </w:p>
    <w:p w14:paraId="78787F09" w14:textId="7C232887" w:rsidR="00120CC0" w:rsidRPr="00CA415F" w:rsidRDefault="006F74E8" w:rsidP="00CA415F">
      <w:pPr>
        <w:numPr>
          <w:ilvl w:val="0"/>
          <w:numId w:val="5"/>
        </w:numPr>
        <w:spacing w:line="300" w:lineRule="auto"/>
        <w:ind w:left="315" w:hangingChars="150" w:hanging="315"/>
        <w:rPr>
          <w:rFonts w:ascii="宋体" w:hAnsi="宋体"/>
        </w:rPr>
      </w:pPr>
      <w:r w:rsidRPr="006F74E8">
        <w:rPr>
          <w:rFonts w:ascii="宋体" w:hAnsi="宋体" w:hint="eastAsia"/>
        </w:rPr>
        <w:t>最低深度：测序区域扩增子的最低深度</w:t>
      </w:r>
      <w:r w:rsidR="00CA415F">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013F73">
      <w:pPr>
        <w:pStyle w:val="af2"/>
        <w:numPr>
          <w:ilvl w:val="0"/>
          <w:numId w:val="8"/>
        </w:numPr>
        <w:spacing w:line="360" w:lineRule="exact"/>
        <w:ind w:firstLineChars="0"/>
        <w:rPr>
          <w:rFonts w:ascii="Times New Roman" w:hAnsi="Times New Roman"/>
          <w:szCs w:val="21"/>
        </w:rPr>
      </w:pPr>
      <w:bookmarkStart w:id="6" w:name="_Hlk175669253"/>
      <w:bookmarkEnd w:id="5"/>
      <w:r>
        <w:rPr>
          <w:rFonts w:ascii="Times New Roman" w:hAnsi="Times New Roman" w:cs="宋体"/>
          <w:color w:val="000000"/>
          <w:szCs w:val="21"/>
        </w:rPr>
        <w:t>本次采用的参考基因组版本为</w:t>
      </w:r>
      <w:bookmarkStart w:id="7" w:name="_Hlk175669176"/>
      <w:r>
        <w:rPr>
          <w:rFonts w:ascii="Times New Roman" w:hAnsi="Times New Roman" w:cs="宋体"/>
          <w:color w:val="000000"/>
          <w:szCs w:val="21"/>
        </w:rPr>
        <w:t>GRCh37/hg19</w:t>
      </w:r>
      <w:bookmarkEnd w:id="7"/>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035B5976" w14:textId="70571E21" w:rsidR="00120CC0" w:rsidRPr="00013F73" w:rsidRDefault="000B5742">
      <w:pPr>
        <w:numPr>
          <w:ilvl w:val="0"/>
          <w:numId w:val="8"/>
        </w:numPr>
        <w:spacing w:line="360" w:lineRule="exact"/>
        <w:rPr>
          <w:rFonts w:ascii="Times New Roman" w:hAnsi="Times New Roman"/>
          <w:szCs w:val="21"/>
        </w:rPr>
      </w:pPr>
      <w:r w:rsidRPr="000B5742">
        <w:rPr>
          <w:rFonts w:ascii="Times New Roman" w:hAnsi="Times New Roman" w:hint="eastAsia"/>
          <w:szCs w:val="21"/>
        </w:rPr>
        <w:tab/>
      </w:r>
      <w:r w:rsidRPr="000B5742">
        <w:rPr>
          <w:rFonts w:ascii="Times New Roman" w:hAnsi="Times New Roman" w:hint="eastAsia"/>
          <w:szCs w:val="21"/>
        </w:rPr>
        <w:t>胚系变异解读遵循美国医学遗传学和基因组学学会（</w:t>
      </w:r>
      <w:r w:rsidRPr="000B5742">
        <w:rPr>
          <w:rFonts w:ascii="Times New Roman" w:hAnsi="Times New Roman" w:hint="eastAsia"/>
          <w:szCs w:val="21"/>
        </w:rPr>
        <w:t>the American College of Medical Genetics</w:t>
      </w:r>
      <w:r w:rsidRPr="000B5742">
        <w:rPr>
          <w:rFonts w:ascii="Times New Roman" w:hAnsi="Times New Roman" w:hint="eastAsia"/>
          <w:szCs w:val="21"/>
        </w:rPr>
        <w:t>，</w:t>
      </w:r>
      <w:r w:rsidRPr="000B5742">
        <w:rPr>
          <w:rFonts w:ascii="Times New Roman" w:hAnsi="Times New Roman" w:hint="eastAsia"/>
          <w:szCs w:val="21"/>
        </w:rPr>
        <w:t>ACMG</w:t>
      </w:r>
      <w:r w:rsidRPr="000B5742">
        <w:rPr>
          <w:rFonts w:ascii="Times New Roman" w:hAnsi="Times New Roman" w:hint="eastAsia"/>
          <w:szCs w:val="21"/>
        </w:rPr>
        <w:t>）、分子病理协会（</w:t>
      </w:r>
      <w:r w:rsidRPr="000B5742">
        <w:rPr>
          <w:rFonts w:ascii="Times New Roman" w:hAnsi="Times New Roman" w:hint="eastAsia"/>
          <w:szCs w:val="21"/>
        </w:rPr>
        <w:t>the Association for Molecular Pathology</w:t>
      </w:r>
      <w:r w:rsidRPr="000B5742">
        <w:rPr>
          <w:rFonts w:ascii="Times New Roman" w:hAnsi="Times New Roman" w:hint="eastAsia"/>
          <w:szCs w:val="21"/>
        </w:rPr>
        <w:t>，</w:t>
      </w:r>
      <w:r w:rsidRPr="000B5742">
        <w:rPr>
          <w:rFonts w:ascii="Times New Roman" w:hAnsi="Times New Roman" w:hint="eastAsia"/>
          <w:szCs w:val="21"/>
        </w:rPr>
        <w:t>AMP</w:t>
      </w:r>
      <w:r w:rsidRPr="000B5742">
        <w:rPr>
          <w:rFonts w:ascii="Times New Roman" w:hAnsi="Times New Roman" w:hint="eastAsia"/>
          <w:szCs w:val="21"/>
        </w:rPr>
        <w:t>）、美国病理学家学会（</w:t>
      </w:r>
      <w:r w:rsidRPr="000B5742">
        <w:rPr>
          <w:rFonts w:ascii="Times New Roman" w:hAnsi="Times New Roman" w:hint="eastAsia"/>
          <w:szCs w:val="21"/>
        </w:rPr>
        <w:t>the College of American Pathologists</w:t>
      </w:r>
      <w:r w:rsidRPr="000B5742">
        <w:rPr>
          <w:rFonts w:ascii="Times New Roman" w:hAnsi="Times New Roman" w:hint="eastAsia"/>
          <w:szCs w:val="21"/>
        </w:rPr>
        <w:t>，</w:t>
      </w:r>
      <w:r w:rsidRPr="000B5742">
        <w:rPr>
          <w:rFonts w:ascii="Times New Roman" w:hAnsi="Times New Roman" w:hint="eastAsia"/>
          <w:szCs w:val="21"/>
        </w:rPr>
        <w:t>CAP</w:t>
      </w:r>
      <w:r w:rsidRPr="000B5742">
        <w:rPr>
          <w:rFonts w:ascii="Times New Roman" w:hAnsi="Times New Roman" w:hint="eastAsia"/>
          <w:szCs w:val="21"/>
        </w:rPr>
        <w:t>）发布的《遗传变异分类标准与指南》（</w:t>
      </w:r>
      <w:r w:rsidRPr="000B5742">
        <w:rPr>
          <w:rFonts w:ascii="Times New Roman" w:hAnsi="Times New Roman" w:hint="eastAsia"/>
          <w:szCs w:val="21"/>
        </w:rPr>
        <w:t>2015</w:t>
      </w:r>
      <w:r w:rsidRPr="000B5742">
        <w:rPr>
          <w:rFonts w:ascii="Times New Roman" w:hAnsi="Times New Roman" w:hint="eastAsia"/>
          <w:szCs w:val="21"/>
        </w:rPr>
        <w:t>年版），遗传变异分为</w:t>
      </w:r>
      <w:r w:rsidRPr="000B5742">
        <w:rPr>
          <w:rFonts w:ascii="Times New Roman" w:hAnsi="Times New Roman" w:hint="eastAsia"/>
          <w:szCs w:val="21"/>
        </w:rPr>
        <w:t>5</w:t>
      </w:r>
      <w:r w:rsidRPr="000B5742">
        <w:rPr>
          <w:rFonts w:ascii="Times New Roman" w:hAnsi="Times New Roman" w:hint="eastAsia"/>
          <w:szCs w:val="21"/>
        </w:rPr>
        <w:t>个等级：致病性、</w:t>
      </w:r>
      <w:r w:rsidRPr="000B5742">
        <w:rPr>
          <w:rFonts w:ascii="Times New Roman" w:hAnsi="Times New Roman" w:hint="eastAsia"/>
          <w:szCs w:val="21"/>
        </w:rPr>
        <w:lastRenderedPageBreak/>
        <w:t>疑似致病性、意义不明确、疑似良性、良性。对于良性变异和疑似良性变异报告中暂未列出</w:t>
      </w:r>
      <w:r w:rsidR="00D16795">
        <w:rPr>
          <w:rFonts w:ascii="Times New Roman" w:hAnsi="Times New Roman" w:cs="宋体"/>
          <w:color w:val="000000"/>
          <w:szCs w:val="21"/>
        </w:rPr>
        <w:t>）。</w:t>
      </w:r>
    </w:p>
    <w:p w14:paraId="10E8D2D0" w14:textId="3BEE6425" w:rsidR="00841B48" w:rsidRDefault="00841B48">
      <w:pPr>
        <w:numPr>
          <w:ilvl w:val="0"/>
          <w:numId w:val="8"/>
        </w:numPr>
        <w:spacing w:line="360" w:lineRule="exact"/>
        <w:rPr>
          <w:rFonts w:ascii="Times New Roman" w:hAnsi="Times New Roman"/>
          <w:szCs w:val="21"/>
        </w:rPr>
      </w:pPr>
      <w:bookmarkStart w:id="8" w:name="_Hlk204336608"/>
      <w:r w:rsidRPr="00841B48">
        <w:rPr>
          <w:rFonts w:ascii="Times New Roman" w:hAnsi="Times New Roman" w:hint="eastAsia"/>
          <w:szCs w:val="21"/>
        </w:rPr>
        <w:t>本报告中变异的解读遵循美国病理学会（</w:t>
      </w:r>
      <w:r w:rsidRPr="00841B48">
        <w:rPr>
          <w:rFonts w:ascii="Times New Roman" w:hAnsi="Times New Roman" w:hint="eastAsia"/>
          <w:szCs w:val="21"/>
        </w:rPr>
        <w:t>AMP</w:t>
      </w:r>
      <w:r w:rsidRPr="00841B48">
        <w:rPr>
          <w:rFonts w:ascii="Times New Roman" w:hAnsi="Times New Roman" w:hint="eastAsia"/>
          <w:szCs w:val="21"/>
        </w:rPr>
        <w:t>）、美国临床肿瘤学会（</w:t>
      </w:r>
      <w:r w:rsidRPr="00841B48">
        <w:rPr>
          <w:rFonts w:ascii="Times New Roman" w:hAnsi="Times New Roman" w:hint="eastAsia"/>
          <w:szCs w:val="21"/>
        </w:rPr>
        <w:t>ASCO</w:t>
      </w:r>
      <w:r w:rsidRPr="00841B48">
        <w:rPr>
          <w:rFonts w:ascii="Times New Roman" w:hAnsi="Times New Roman" w:hint="eastAsia"/>
          <w:szCs w:val="21"/>
        </w:rPr>
        <w:t>）和美国病理学家学会（</w:t>
      </w:r>
      <w:r w:rsidRPr="00841B48">
        <w:rPr>
          <w:rFonts w:ascii="Times New Roman" w:hAnsi="Times New Roman" w:hint="eastAsia"/>
          <w:szCs w:val="21"/>
        </w:rPr>
        <w:t>CAP</w:t>
      </w:r>
      <w:r w:rsidRPr="00841B48">
        <w:rPr>
          <w:rFonts w:ascii="Times New Roman" w:hAnsi="Times New Roman" w:hint="eastAsia"/>
          <w:szCs w:val="21"/>
        </w:rPr>
        <w:t>）共同参与制定的《肿瘤变异解读及报告指南（</w:t>
      </w:r>
      <w:r w:rsidRPr="00841B48">
        <w:rPr>
          <w:rFonts w:ascii="Times New Roman" w:hAnsi="Times New Roman" w:hint="eastAsia"/>
          <w:szCs w:val="21"/>
        </w:rPr>
        <w:t>2017</w:t>
      </w:r>
      <w:r w:rsidRPr="00841B48">
        <w:rPr>
          <w:rFonts w:ascii="Times New Roman" w:hAnsi="Times New Roman" w:hint="eastAsia"/>
          <w:szCs w:val="21"/>
        </w:rPr>
        <w:t>年版）》（</w:t>
      </w:r>
      <w:r w:rsidRPr="00841B48">
        <w:rPr>
          <w:rFonts w:ascii="Times New Roman" w:hAnsi="Times New Roman" w:hint="eastAsia"/>
          <w:szCs w:val="21"/>
        </w:rPr>
        <w:t>PMID: 27993330</w:t>
      </w:r>
      <w:r w:rsidRPr="00841B48">
        <w:rPr>
          <w:rFonts w:ascii="Times New Roman" w:hAnsi="Times New Roman" w:hint="eastAsia"/>
          <w:szCs w:val="21"/>
        </w:rPr>
        <w:t>）与中国专家共识《二代测序临床报告解读指引》。根据变异在不同癌种中对应的药物敏感性、诊断及预后证据分为四个等级：</w:t>
      </w:r>
      <w:r w:rsidRPr="00841B48">
        <w:rPr>
          <w:rFonts w:ascii="Times New Roman" w:hAnsi="Times New Roman" w:hint="eastAsia"/>
          <w:szCs w:val="21"/>
        </w:rPr>
        <w:t>A</w:t>
      </w:r>
      <w:r w:rsidRPr="00841B48">
        <w:rPr>
          <w:rFonts w:ascii="Times New Roman" w:hAnsi="Times New Roman" w:hint="eastAsia"/>
          <w:szCs w:val="21"/>
        </w:rPr>
        <w:t>、</w:t>
      </w:r>
      <w:r w:rsidRPr="00841B48">
        <w:rPr>
          <w:rFonts w:ascii="Times New Roman" w:hAnsi="Times New Roman" w:hint="eastAsia"/>
          <w:szCs w:val="21"/>
        </w:rPr>
        <w:t>B</w:t>
      </w:r>
      <w:r w:rsidRPr="00841B48">
        <w:rPr>
          <w:rFonts w:ascii="Times New Roman" w:hAnsi="Times New Roman" w:hint="eastAsia"/>
          <w:szCs w:val="21"/>
        </w:rPr>
        <w:t>、</w:t>
      </w:r>
      <w:r w:rsidRPr="00841B48">
        <w:rPr>
          <w:rFonts w:ascii="Times New Roman" w:hAnsi="Times New Roman" w:hint="eastAsia"/>
          <w:szCs w:val="21"/>
        </w:rPr>
        <w:t>C</w:t>
      </w:r>
      <w:r w:rsidRPr="00841B48">
        <w:rPr>
          <w:rFonts w:ascii="Times New Roman" w:hAnsi="Times New Roman" w:hint="eastAsia"/>
          <w:szCs w:val="21"/>
        </w:rPr>
        <w:t>、</w:t>
      </w:r>
      <w:r w:rsidRPr="00841B48">
        <w:rPr>
          <w:rFonts w:ascii="Times New Roman" w:hAnsi="Times New Roman" w:hint="eastAsia"/>
          <w:szCs w:val="21"/>
        </w:rPr>
        <w:t>D</w:t>
      </w:r>
      <w:r w:rsidRPr="00841B48">
        <w:rPr>
          <w:rFonts w:ascii="Times New Roman" w:hAnsi="Times New Roman" w:hint="eastAsia"/>
          <w:szCs w:val="21"/>
        </w:rPr>
        <w:t>。基因变异按照其临床意义的重要性分为四个等级</w:t>
      </w:r>
      <w:r>
        <w:rPr>
          <w:rFonts w:ascii="Times New Roman" w:hAnsi="Times New Roman" w:hint="eastAsia"/>
          <w:szCs w:val="21"/>
        </w:rPr>
        <w:t>：</w:t>
      </w:r>
    </w:p>
    <w:p w14:paraId="4384A340" w14:textId="764083E6" w:rsidR="00841B48" w:rsidRDefault="00841B48" w:rsidP="00013F73">
      <w:pPr>
        <w:spacing w:line="360" w:lineRule="exact"/>
        <w:ind w:left="42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IA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IB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IIC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IID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bookmarkEnd w:id="8"/>
      <w:r>
        <w:rPr>
          <w:rFonts w:ascii="Times New Roman" w:hAnsi="Times New Roman" w:cs="宋体" w:hint="eastAsia"/>
          <w:color w:val="000000"/>
          <w:szCs w:val="21"/>
        </w:rPr>
        <w:t>。</w:t>
      </w:r>
    </w:p>
    <w:p w14:paraId="160DB7A9" w14:textId="5E945786" w:rsidR="00120CC0" w:rsidRDefault="000B5742" w:rsidP="00013F73">
      <w:pPr>
        <w:pStyle w:val="af2"/>
        <w:numPr>
          <w:ilvl w:val="0"/>
          <w:numId w:val="8"/>
        </w:numPr>
        <w:spacing w:line="360" w:lineRule="exact"/>
        <w:ind w:firstLineChars="0"/>
        <w:rPr>
          <w:rFonts w:ascii="Times New Roman" w:hAnsi="Times New Roman"/>
          <w:szCs w:val="21"/>
        </w:rPr>
      </w:pPr>
      <w:bookmarkStart w:id="9" w:name="_Hlk175670429"/>
      <w:bookmarkEnd w:id="6"/>
      <w:r w:rsidRPr="000B5742">
        <w:rPr>
          <w:rFonts w:ascii="Times New Roman" w:hAnsi="Times New Roman" w:cs="宋体" w:hint="eastAsia"/>
          <w:color w:val="000000"/>
          <w:szCs w:val="21"/>
        </w:rPr>
        <w:t>变异丰度处填写杂合</w:t>
      </w:r>
      <w:r w:rsidRPr="000B5742">
        <w:rPr>
          <w:rFonts w:ascii="Times New Roman" w:hAnsi="Times New Roman" w:cs="宋体" w:hint="eastAsia"/>
          <w:color w:val="000000"/>
          <w:szCs w:val="21"/>
        </w:rPr>
        <w:t>/</w:t>
      </w:r>
      <w:r w:rsidRPr="000B5742">
        <w:rPr>
          <w:rFonts w:ascii="Times New Roman" w:hAnsi="Times New Roman" w:cs="宋体" w:hint="eastAsia"/>
          <w:color w:val="000000"/>
          <w:szCs w:val="21"/>
        </w:rPr>
        <w:t>纯合分别表示丰度在</w:t>
      </w:r>
      <w:r w:rsidRPr="000B5742">
        <w:rPr>
          <w:rFonts w:ascii="Times New Roman" w:hAnsi="Times New Roman" w:cs="宋体" w:hint="eastAsia"/>
          <w:color w:val="000000"/>
          <w:szCs w:val="21"/>
        </w:rPr>
        <w:t>50</w:t>
      </w:r>
      <w:r w:rsidRPr="000B5742">
        <w:rPr>
          <w:rFonts w:ascii="Times New Roman" w:hAnsi="Times New Roman" w:cs="宋体" w:hint="eastAsia"/>
          <w:color w:val="000000"/>
          <w:szCs w:val="21"/>
        </w:rPr>
        <w:t>％和</w:t>
      </w:r>
      <w:r w:rsidRPr="000B5742">
        <w:rPr>
          <w:rFonts w:ascii="Times New Roman" w:hAnsi="Times New Roman" w:cs="宋体" w:hint="eastAsia"/>
          <w:color w:val="000000"/>
          <w:szCs w:val="21"/>
        </w:rPr>
        <w:t>100</w:t>
      </w:r>
      <w:r w:rsidRPr="000B5742">
        <w:rPr>
          <w:rFonts w:ascii="Times New Roman" w:hAnsi="Times New Roman" w:cs="宋体" w:hint="eastAsia"/>
          <w:color w:val="000000"/>
          <w:szCs w:val="21"/>
        </w:rPr>
        <w:t>％左右</w:t>
      </w:r>
      <w:r w:rsidR="00D16795">
        <w:rPr>
          <w:rFonts w:ascii="Times New Roman" w:hAnsi="Times New Roman" w:hint="eastAsia"/>
          <w:szCs w:val="21"/>
        </w:rPr>
        <w:t>。</w:t>
      </w:r>
      <w:bookmarkEnd w:id="9"/>
    </w:p>
    <w:p w14:paraId="7BEE9547" w14:textId="2F7B1A54" w:rsidR="00927A54" w:rsidRPr="00927A54" w:rsidRDefault="00927A54" w:rsidP="00927A54">
      <w:pPr>
        <w:pStyle w:val="af2"/>
        <w:numPr>
          <w:ilvl w:val="0"/>
          <w:numId w:val="8"/>
        </w:numPr>
        <w:ind w:firstLineChars="0"/>
        <w:rPr>
          <w:rFonts w:ascii="Times New Roman" w:hAnsi="Times New Roman"/>
          <w:szCs w:val="21"/>
        </w:rPr>
      </w:pPr>
      <w:r w:rsidRPr="005E2CB4">
        <w:rPr>
          <w:rFonts w:ascii="Times New Roman" w:hAnsi="Times New Roman" w:hint="eastAsia"/>
          <w:szCs w:val="21"/>
        </w:rPr>
        <w:t>需要注意的是：对于</w:t>
      </w:r>
      <w:r w:rsidRPr="005E2CB4">
        <w:rPr>
          <w:rFonts w:ascii="Times New Roman" w:hAnsi="Times New Roman" w:hint="eastAsia"/>
          <w:szCs w:val="21"/>
        </w:rPr>
        <w:t>IV</w:t>
      </w:r>
      <w:r w:rsidRPr="005E2CB4">
        <w:rPr>
          <w:rFonts w:ascii="Times New Roman" w:hAnsi="Times New Roman" w:hint="eastAsia"/>
          <w:szCs w:val="21"/>
        </w:rPr>
        <w:t>类变异，报告中暂未列出。</w:t>
      </w:r>
    </w:p>
    <w:sectPr w:rsidR="00927A54" w:rsidRPr="00927A54"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AE3DF" w14:textId="77777777" w:rsidR="007207DD" w:rsidRDefault="007207DD">
      <w:r>
        <w:separator/>
      </w:r>
    </w:p>
  </w:endnote>
  <w:endnote w:type="continuationSeparator" w:id="0">
    <w:p w14:paraId="750C4DCE" w14:textId="77777777" w:rsidR="007207DD" w:rsidRDefault="00720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C4CE4">
      <w:trPr>
        <w:trHeight w:val="556"/>
      </w:trPr>
      <w:tc>
        <w:tcPr>
          <w:tcW w:w="2648" w:type="dxa"/>
          <w:vAlign w:val="center"/>
        </w:tcPr>
        <w:p w14:paraId="50D19EE4"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C4CE4">
          <w:pPr>
            <w:widowControl/>
            <w:jc w:val="left"/>
            <w:rPr>
              <w:rFonts w:ascii="Times New Roman" w:hAnsi="Times New Roman"/>
              <w:b/>
              <w:sz w:val="24"/>
              <w:szCs w:val="24"/>
            </w:rPr>
          </w:pPr>
        </w:p>
      </w:tc>
      <w:tc>
        <w:tcPr>
          <w:tcW w:w="1701" w:type="dxa"/>
          <w:vAlign w:val="center"/>
        </w:tcPr>
        <w:p w14:paraId="0C9564BD" w14:textId="77777777" w:rsidR="00F855B5" w:rsidRDefault="00F855B5" w:rsidP="009C4CE4">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C4CE4">
          <w:pPr>
            <w:widowControl/>
            <w:jc w:val="left"/>
            <w:rPr>
              <w:rFonts w:ascii="Times New Roman" w:hAnsi="Times New Roman"/>
              <w:b/>
              <w:sz w:val="24"/>
              <w:szCs w:val="24"/>
            </w:rPr>
          </w:pPr>
        </w:p>
      </w:tc>
      <w:tc>
        <w:tcPr>
          <w:tcW w:w="1559" w:type="dxa"/>
          <w:vAlign w:val="center"/>
        </w:tcPr>
        <w:p w14:paraId="5855DE60" w14:textId="77777777" w:rsidR="00F855B5" w:rsidRDefault="00F855B5" w:rsidP="009C4CE4">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487607DA" w:rsidR="00F855B5" w:rsidRDefault="00286063" w:rsidP="009C4CE4">
          <w:pPr>
            <w:widowControl/>
            <w:jc w:val="left"/>
            <w:rPr>
              <w:rFonts w:ascii="Times New Roman" w:hAnsi="Times New Roman"/>
              <w:bCs/>
              <w:sz w:val="24"/>
              <w:szCs w:val="24"/>
            </w:rPr>
          </w:pPr>
          <w:r w:rsidRPr="00286063">
            <w:rPr>
              <w:rFonts w:ascii="Times New Roman" w:hAnsi="Times New Roman"/>
              <w:bCs/>
              <w:sz w:val="24"/>
              <w:szCs w:val="24"/>
            </w:rPr>
            <w:t>{{</w:t>
          </w:r>
          <w:proofErr w:type="spellStart"/>
          <w:r w:rsidRPr="00286063">
            <w:rPr>
              <w:rFonts w:ascii="Times New Roman" w:hAnsi="Times New Roman"/>
              <w:bCs/>
              <w:sz w:val="24"/>
              <w:szCs w:val="24"/>
            </w:rPr>
            <w:t>sample.report_date</w:t>
          </w:r>
          <w:proofErr w:type="spellEnd"/>
          <w:r w:rsidRPr="00286063">
            <w:rPr>
              <w:rFonts w:ascii="Times New Roman" w:hAnsi="Times New Roman"/>
              <w:bCs/>
              <w:sz w:val="24"/>
              <w:szCs w:val="24"/>
            </w:rPr>
            <w:t>}}</w:t>
          </w:r>
        </w:p>
      </w:tc>
    </w:tr>
    <w:tr w:rsidR="00F855B5" w14:paraId="6F220389" w14:textId="77777777" w:rsidTr="009C4CE4">
      <w:trPr>
        <w:trHeight w:val="636"/>
      </w:trPr>
      <w:tc>
        <w:tcPr>
          <w:tcW w:w="2648" w:type="dxa"/>
          <w:vAlign w:val="center"/>
        </w:tcPr>
        <w:p w14:paraId="0D620ECA" w14:textId="77777777" w:rsidR="00F855B5" w:rsidRDefault="00F855B5" w:rsidP="009C4CE4">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C4CE4">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C4CE4">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C4CE4">
          <w:pPr>
            <w:widowControl/>
            <w:jc w:val="left"/>
            <w:rPr>
              <w:rFonts w:ascii="Times New Roman" w:hAnsi="Times New Roman"/>
              <w:b/>
              <w:sz w:val="24"/>
              <w:szCs w:val="24"/>
            </w:rPr>
          </w:pPr>
        </w:p>
      </w:tc>
      <w:tc>
        <w:tcPr>
          <w:tcW w:w="1684" w:type="dxa"/>
          <w:vAlign w:val="center"/>
        </w:tcPr>
        <w:p w14:paraId="6CC22568" w14:textId="77777777" w:rsidR="00F855B5" w:rsidRDefault="00F855B5" w:rsidP="009C4CE4">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7207DD">
      <w:fldChar w:fldCharType="begin"/>
    </w:r>
    <w:r w:rsidR="007207DD">
      <w:instrText>NUMPAGES  \* Arabic  \* MERGEFORMAT</w:instrText>
    </w:r>
    <w:r w:rsidR="007207DD">
      <w:fldChar w:fldCharType="separate"/>
    </w:r>
    <w:r>
      <w:t>5</w:t>
    </w:r>
    <w:r w:rsidR="007207DD">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1727F" w14:textId="77777777" w:rsidR="007207DD" w:rsidRDefault="007207DD">
      <w:r>
        <w:separator/>
      </w:r>
    </w:p>
  </w:footnote>
  <w:footnote w:type="continuationSeparator" w:id="0">
    <w:p w14:paraId="6B0F9E40" w14:textId="77777777" w:rsidR="007207DD" w:rsidRDefault="00720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1F5FE5D1"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286063" w:rsidRPr="00DD716B">
            <w:rPr>
              <w:b/>
              <w:bCs/>
              <w:sz w:val="28"/>
              <w:szCs w:val="28"/>
            </w:rPr>
            <w:t>{{sample.application_no}}</w:t>
          </w:r>
        </w:p>
      </w:tc>
      <w:tc>
        <w:tcPr>
          <w:tcW w:w="5097" w:type="dxa"/>
        </w:tcPr>
        <w:p w14:paraId="43525519" w14:textId="50A2F29E"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286063"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687E00FD"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DD716B" w:rsidRPr="00DD716B">
            <w:rPr>
              <w:b/>
              <w:bCs/>
              <w:sz w:val="28"/>
              <w:szCs w:val="28"/>
            </w:rPr>
            <w:t>{{sample.application_no}}</w:t>
          </w:r>
        </w:p>
      </w:tc>
      <w:tc>
        <w:tcPr>
          <w:tcW w:w="5097" w:type="dxa"/>
        </w:tcPr>
        <w:p w14:paraId="693B5A3E" w14:textId="016BEC3C"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DD716B"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C085EA6"/>
    <w:multiLevelType w:val="hybridMultilevel"/>
    <w:tmpl w:val="AF18B4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5" w15:restartNumberingAfterBreak="0">
    <w:nsid w:val="5DFB3C4C"/>
    <w:multiLevelType w:val="multilevel"/>
    <w:tmpl w:val="DFEE6F5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5760A3B"/>
    <w:multiLevelType w:val="multilevel"/>
    <w:tmpl w:val="75760A3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7"/>
  </w:num>
  <w:num w:numId="3">
    <w:abstractNumId w:val="6"/>
  </w:num>
  <w:num w:numId="4">
    <w:abstractNumId w:val="4"/>
  </w:num>
  <w:num w:numId="5">
    <w:abstractNumId w:val="0"/>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548E"/>
    <w:rsid w:val="00006EA2"/>
    <w:rsid w:val="00007354"/>
    <w:rsid w:val="00012B97"/>
    <w:rsid w:val="00013F73"/>
    <w:rsid w:val="00014058"/>
    <w:rsid w:val="000145A9"/>
    <w:rsid w:val="00014A10"/>
    <w:rsid w:val="00014A64"/>
    <w:rsid w:val="000168E5"/>
    <w:rsid w:val="00016BAF"/>
    <w:rsid w:val="000218D4"/>
    <w:rsid w:val="00021C1D"/>
    <w:rsid w:val="00022458"/>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23E3"/>
    <w:rsid w:val="000726FB"/>
    <w:rsid w:val="00072EE7"/>
    <w:rsid w:val="00074F1F"/>
    <w:rsid w:val="00075562"/>
    <w:rsid w:val="00075CC8"/>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386"/>
    <w:rsid w:val="00092DDE"/>
    <w:rsid w:val="000931FF"/>
    <w:rsid w:val="0009640D"/>
    <w:rsid w:val="00096745"/>
    <w:rsid w:val="000A0B91"/>
    <w:rsid w:val="000A0F3A"/>
    <w:rsid w:val="000A1B43"/>
    <w:rsid w:val="000A358B"/>
    <w:rsid w:val="000A36B5"/>
    <w:rsid w:val="000A6355"/>
    <w:rsid w:val="000B03EA"/>
    <w:rsid w:val="000B0572"/>
    <w:rsid w:val="000B0B1D"/>
    <w:rsid w:val="000B1AB3"/>
    <w:rsid w:val="000B2168"/>
    <w:rsid w:val="000B254D"/>
    <w:rsid w:val="000B3086"/>
    <w:rsid w:val="000B3490"/>
    <w:rsid w:val="000B4258"/>
    <w:rsid w:val="000B5742"/>
    <w:rsid w:val="000B5870"/>
    <w:rsid w:val="000B7032"/>
    <w:rsid w:val="000B7D36"/>
    <w:rsid w:val="000B7F3E"/>
    <w:rsid w:val="000C0490"/>
    <w:rsid w:val="000C0609"/>
    <w:rsid w:val="000C3193"/>
    <w:rsid w:val="000C3372"/>
    <w:rsid w:val="000C3F2D"/>
    <w:rsid w:val="000C5EEA"/>
    <w:rsid w:val="000C675F"/>
    <w:rsid w:val="000C6B87"/>
    <w:rsid w:val="000C7F89"/>
    <w:rsid w:val="000D0BA0"/>
    <w:rsid w:val="000D0C29"/>
    <w:rsid w:val="000D0E9E"/>
    <w:rsid w:val="000D0F06"/>
    <w:rsid w:val="000D1C30"/>
    <w:rsid w:val="000D1E42"/>
    <w:rsid w:val="000D4DBD"/>
    <w:rsid w:val="000D58C7"/>
    <w:rsid w:val="000D6A93"/>
    <w:rsid w:val="000E06D2"/>
    <w:rsid w:val="000E1B6A"/>
    <w:rsid w:val="000E27E1"/>
    <w:rsid w:val="000E2C52"/>
    <w:rsid w:val="000E33F0"/>
    <w:rsid w:val="000E3ACF"/>
    <w:rsid w:val="000E4A1A"/>
    <w:rsid w:val="000E4F2E"/>
    <w:rsid w:val="000E4F4B"/>
    <w:rsid w:val="000E5683"/>
    <w:rsid w:val="000E5A6E"/>
    <w:rsid w:val="000E6196"/>
    <w:rsid w:val="000F03EB"/>
    <w:rsid w:val="000F0C3B"/>
    <w:rsid w:val="000F260D"/>
    <w:rsid w:val="000F477E"/>
    <w:rsid w:val="000F679C"/>
    <w:rsid w:val="00100351"/>
    <w:rsid w:val="00103161"/>
    <w:rsid w:val="001033F9"/>
    <w:rsid w:val="00103673"/>
    <w:rsid w:val="00103C83"/>
    <w:rsid w:val="00104C28"/>
    <w:rsid w:val="00105082"/>
    <w:rsid w:val="0010520B"/>
    <w:rsid w:val="00106E28"/>
    <w:rsid w:val="0010736F"/>
    <w:rsid w:val="0010782C"/>
    <w:rsid w:val="00107A0E"/>
    <w:rsid w:val="00111EC9"/>
    <w:rsid w:val="00112967"/>
    <w:rsid w:val="00112B44"/>
    <w:rsid w:val="00114186"/>
    <w:rsid w:val="001145D7"/>
    <w:rsid w:val="00114B81"/>
    <w:rsid w:val="00116434"/>
    <w:rsid w:val="0011650A"/>
    <w:rsid w:val="00120CC0"/>
    <w:rsid w:val="001216AF"/>
    <w:rsid w:val="00121A7B"/>
    <w:rsid w:val="00123235"/>
    <w:rsid w:val="00125A82"/>
    <w:rsid w:val="00130245"/>
    <w:rsid w:val="0013094C"/>
    <w:rsid w:val="00130D1A"/>
    <w:rsid w:val="00132E2E"/>
    <w:rsid w:val="00133620"/>
    <w:rsid w:val="00133977"/>
    <w:rsid w:val="0013569A"/>
    <w:rsid w:val="00135AC7"/>
    <w:rsid w:val="00136900"/>
    <w:rsid w:val="0014446C"/>
    <w:rsid w:val="001444C7"/>
    <w:rsid w:val="0014602B"/>
    <w:rsid w:val="0014643C"/>
    <w:rsid w:val="00147AFF"/>
    <w:rsid w:val="001504A5"/>
    <w:rsid w:val="00150F66"/>
    <w:rsid w:val="00151033"/>
    <w:rsid w:val="0015189A"/>
    <w:rsid w:val="0015193D"/>
    <w:rsid w:val="001519C4"/>
    <w:rsid w:val="001525E0"/>
    <w:rsid w:val="00153052"/>
    <w:rsid w:val="00153687"/>
    <w:rsid w:val="0015531F"/>
    <w:rsid w:val="00156EF6"/>
    <w:rsid w:val="001579C4"/>
    <w:rsid w:val="00157CB2"/>
    <w:rsid w:val="00160F22"/>
    <w:rsid w:val="00160F73"/>
    <w:rsid w:val="00161FA9"/>
    <w:rsid w:val="001643E3"/>
    <w:rsid w:val="001703A1"/>
    <w:rsid w:val="001715BA"/>
    <w:rsid w:val="00172078"/>
    <w:rsid w:val="00172A27"/>
    <w:rsid w:val="00172C2F"/>
    <w:rsid w:val="0017440A"/>
    <w:rsid w:val="00174AF6"/>
    <w:rsid w:val="001802EC"/>
    <w:rsid w:val="001814B0"/>
    <w:rsid w:val="00182469"/>
    <w:rsid w:val="00182B77"/>
    <w:rsid w:val="00185FA1"/>
    <w:rsid w:val="00190369"/>
    <w:rsid w:val="00191DE9"/>
    <w:rsid w:val="0019281F"/>
    <w:rsid w:val="0019380C"/>
    <w:rsid w:val="00193826"/>
    <w:rsid w:val="00193A9F"/>
    <w:rsid w:val="00193E8B"/>
    <w:rsid w:val="001941C1"/>
    <w:rsid w:val="0019525B"/>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4B0E"/>
    <w:rsid w:val="001B682F"/>
    <w:rsid w:val="001C0A32"/>
    <w:rsid w:val="001C0DB6"/>
    <w:rsid w:val="001C2052"/>
    <w:rsid w:val="001C33E7"/>
    <w:rsid w:val="001C3868"/>
    <w:rsid w:val="001C4276"/>
    <w:rsid w:val="001C626F"/>
    <w:rsid w:val="001C6559"/>
    <w:rsid w:val="001D2928"/>
    <w:rsid w:val="001D3318"/>
    <w:rsid w:val="001D3E46"/>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3671"/>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95A"/>
    <w:rsid w:val="00215C87"/>
    <w:rsid w:val="00216815"/>
    <w:rsid w:val="00216F2C"/>
    <w:rsid w:val="0022255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BA0"/>
    <w:rsid w:val="00253E2A"/>
    <w:rsid w:val="00254C47"/>
    <w:rsid w:val="00255AB0"/>
    <w:rsid w:val="00256B99"/>
    <w:rsid w:val="00256F55"/>
    <w:rsid w:val="002601B9"/>
    <w:rsid w:val="00261E83"/>
    <w:rsid w:val="00262B33"/>
    <w:rsid w:val="00263D09"/>
    <w:rsid w:val="00263E2B"/>
    <w:rsid w:val="00266FE4"/>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6063"/>
    <w:rsid w:val="002876DA"/>
    <w:rsid w:val="00287808"/>
    <w:rsid w:val="00290D1F"/>
    <w:rsid w:val="002912B5"/>
    <w:rsid w:val="00292048"/>
    <w:rsid w:val="00292423"/>
    <w:rsid w:val="00293047"/>
    <w:rsid w:val="00296F92"/>
    <w:rsid w:val="002A109C"/>
    <w:rsid w:val="002A1C91"/>
    <w:rsid w:val="002A4140"/>
    <w:rsid w:val="002A5594"/>
    <w:rsid w:val="002A6896"/>
    <w:rsid w:val="002B21B5"/>
    <w:rsid w:val="002B2B89"/>
    <w:rsid w:val="002B2BFE"/>
    <w:rsid w:val="002B5B15"/>
    <w:rsid w:val="002B5C21"/>
    <w:rsid w:val="002B5EB0"/>
    <w:rsid w:val="002B636D"/>
    <w:rsid w:val="002B7784"/>
    <w:rsid w:val="002C006F"/>
    <w:rsid w:val="002C09EA"/>
    <w:rsid w:val="002C16CD"/>
    <w:rsid w:val="002C2922"/>
    <w:rsid w:val="002C2ABF"/>
    <w:rsid w:val="002C3299"/>
    <w:rsid w:val="002D2344"/>
    <w:rsid w:val="002D26C2"/>
    <w:rsid w:val="002D39E1"/>
    <w:rsid w:val="002D494C"/>
    <w:rsid w:val="002D6064"/>
    <w:rsid w:val="002D647E"/>
    <w:rsid w:val="002D7D01"/>
    <w:rsid w:val="002E084C"/>
    <w:rsid w:val="002E0C2D"/>
    <w:rsid w:val="002E2FF4"/>
    <w:rsid w:val="002E35BB"/>
    <w:rsid w:val="002E3801"/>
    <w:rsid w:val="002E4343"/>
    <w:rsid w:val="002E600C"/>
    <w:rsid w:val="002E754F"/>
    <w:rsid w:val="002F1C5D"/>
    <w:rsid w:val="002F3309"/>
    <w:rsid w:val="0030305C"/>
    <w:rsid w:val="003039B1"/>
    <w:rsid w:val="00303A9F"/>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505"/>
    <w:rsid w:val="00352349"/>
    <w:rsid w:val="003532FC"/>
    <w:rsid w:val="003552AA"/>
    <w:rsid w:val="003554C1"/>
    <w:rsid w:val="00357B4A"/>
    <w:rsid w:val="00357F1A"/>
    <w:rsid w:val="00360E70"/>
    <w:rsid w:val="00360F21"/>
    <w:rsid w:val="003646E3"/>
    <w:rsid w:val="003652B1"/>
    <w:rsid w:val="0036533E"/>
    <w:rsid w:val="00365F77"/>
    <w:rsid w:val="0036610B"/>
    <w:rsid w:val="00366F3C"/>
    <w:rsid w:val="00367B1B"/>
    <w:rsid w:val="00370916"/>
    <w:rsid w:val="003727BD"/>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75E"/>
    <w:rsid w:val="003A3987"/>
    <w:rsid w:val="003A3EA4"/>
    <w:rsid w:val="003A476C"/>
    <w:rsid w:val="003A55B3"/>
    <w:rsid w:val="003A6CAD"/>
    <w:rsid w:val="003A7069"/>
    <w:rsid w:val="003B1353"/>
    <w:rsid w:val="003B21CE"/>
    <w:rsid w:val="003B2B54"/>
    <w:rsid w:val="003B4195"/>
    <w:rsid w:val="003B563F"/>
    <w:rsid w:val="003C09CE"/>
    <w:rsid w:val="003C11FC"/>
    <w:rsid w:val="003C144F"/>
    <w:rsid w:val="003C2644"/>
    <w:rsid w:val="003C28FF"/>
    <w:rsid w:val="003C3708"/>
    <w:rsid w:val="003C79A1"/>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172"/>
    <w:rsid w:val="003E2830"/>
    <w:rsid w:val="003E2AAE"/>
    <w:rsid w:val="003E2F0B"/>
    <w:rsid w:val="003E4A25"/>
    <w:rsid w:val="003E5D26"/>
    <w:rsid w:val="003E65A3"/>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6C46"/>
    <w:rsid w:val="00417BBB"/>
    <w:rsid w:val="004222E3"/>
    <w:rsid w:val="004236B7"/>
    <w:rsid w:val="00423C6F"/>
    <w:rsid w:val="00424063"/>
    <w:rsid w:val="00425C6D"/>
    <w:rsid w:val="00425F43"/>
    <w:rsid w:val="00426157"/>
    <w:rsid w:val="00427432"/>
    <w:rsid w:val="00430354"/>
    <w:rsid w:val="004309AD"/>
    <w:rsid w:val="0043433F"/>
    <w:rsid w:val="00434EEF"/>
    <w:rsid w:val="00435178"/>
    <w:rsid w:val="0043557E"/>
    <w:rsid w:val="00436380"/>
    <w:rsid w:val="0043780F"/>
    <w:rsid w:val="00437925"/>
    <w:rsid w:val="00441647"/>
    <w:rsid w:val="00441E9B"/>
    <w:rsid w:val="00442E9F"/>
    <w:rsid w:val="00443119"/>
    <w:rsid w:val="00443C9F"/>
    <w:rsid w:val="004446BD"/>
    <w:rsid w:val="004463EC"/>
    <w:rsid w:val="00447159"/>
    <w:rsid w:val="00447AA7"/>
    <w:rsid w:val="00447B99"/>
    <w:rsid w:val="00450ECB"/>
    <w:rsid w:val="00450ED2"/>
    <w:rsid w:val="00451908"/>
    <w:rsid w:val="00451A19"/>
    <w:rsid w:val="00451C84"/>
    <w:rsid w:val="004534C3"/>
    <w:rsid w:val="00454805"/>
    <w:rsid w:val="00455324"/>
    <w:rsid w:val="004557FA"/>
    <w:rsid w:val="004566CB"/>
    <w:rsid w:val="004574A7"/>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484A"/>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3466"/>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0A1"/>
    <w:rsid w:val="004C075D"/>
    <w:rsid w:val="004C0CA1"/>
    <w:rsid w:val="004C1F96"/>
    <w:rsid w:val="004C2E9E"/>
    <w:rsid w:val="004C3A5F"/>
    <w:rsid w:val="004C3D70"/>
    <w:rsid w:val="004C4CA4"/>
    <w:rsid w:val="004C5BEE"/>
    <w:rsid w:val="004C6946"/>
    <w:rsid w:val="004C6A4D"/>
    <w:rsid w:val="004C7480"/>
    <w:rsid w:val="004D023A"/>
    <w:rsid w:val="004D03D6"/>
    <w:rsid w:val="004D14FD"/>
    <w:rsid w:val="004D1D5C"/>
    <w:rsid w:val="004D2355"/>
    <w:rsid w:val="004D36DD"/>
    <w:rsid w:val="004D5379"/>
    <w:rsid w:val="004D690B"/>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1B3A"/>
    <w:rsid w:val="00502E36"/>
    <w:rsid w:val="00504A6F"/>
    <w:rsid w:val="005067C4"/>
    <w:rsid w:val="0050797C"/>
    <w:rsid w:val="00507C5F"/>
    <w:rsid w:val="00513EA4"/>
    <w:rsid w:val="005145C5"/>
    <w:rsid w:val="00517C57"/>
    <w:rsid w:val="0052082A"/>
    <w:rsid w:val="00520D53"/>
    <w:rsid w:val="00521163"/>
    <w:rsid w:val="0052116C"/>
    <w:rsid w:val="00521991"/>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22"/>
    <w:rsid w:val="00541D78"/>
    <w:rsid w:val="00544658"/>
    <w:rsid w:val="005450B0"/>
    <w:rsid w:val="00545987"/>
    <w:rsid w:val="0055078D"/>
    <w:rsid w:val="005509E0"/>
    <w:rsid w:val="005529CD"/>
    <w:rsid w:val="00554246"/>
    <w:rsid w:val="00554C28"/>
    <w:rsid w:val="0055585E"/>
    <w:rsid w:val="0055671A"/>
    <w:rsid w:val="00556884"/>
    <w:rsid w:val="00562D45"/>
    <w:rsid w:val="0056326B"/>
    <w:rsid w:val="00565642"/>
    <w:rsid w:val="00565B49"/>
    <w:rsid w:val="00566537"/>
    <w:rsid w:val="00566874"/>
    <w:rsid w:val="00566B40"/>
    <w:rsid w:val="00566D37"/>
    <w:rsid w:val="005674D4"/>
    <w:rsid w:val="0056759C"/>
    <w:rsid w:val="0057040F"/>
    <w:rsid w:val="0057249D"/>
    <w:rsid w:val="005730B2"/>
    <w:rsid w:val="00573502"/>
    <w:rsid w:val="00574062"/>
    <w:rsid w:val="005741E8"/>
    <w:rsid w:val="0057524E"/>
    <w:rsid w:val="00575B07"/>
    <w:rsid w:val="00577491"/>
    <w:rsid w:val="00580C71"/>
    <w:rsid w:val="005814ED"/>
    <w:rsid w:val="0058156E"/>
    <w:rsid w:val="005827D5"/>
    <w:rsid w:val="00583F8A"/>
    <w:rsid w:val="00586310"/>
    <w:rsid w:val="0058771A"/>
    <w:rsid w:val="00587FE7"/>
    <w:rsid w:val="00590477"/>
    <w:rsid w:val="00590531"/>
    <w:rsid w:val="0059118D"/>
    <w:rsid w:val="005913F9"/>
    <w:rsid w:val="00591562"/>
    <w:rsid w:val="00591DFE"/>
    <w:rsid w:val="00593461"/>
    <w:rsid w:val="00593E03"/>
    <w:rsid w:val="00595BE8"/>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B7CBC"/>
    <w:rsid w:val="005C11D1"/>
    <w:rsid w:val="005C1586"/>
    <w:rsid w:val="005C21D8"/>
    <w:rsid w:val="005C5E6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7E5"/>
    <w:rsid w:val="005F0F06"/>
    <w:rsid w:val="005F1501"/>
    <w:rsid w:val="005F1D3A"/>
    <w:rsid w:val="005F1E65"/>
    <w:rsid w:val="005F1FF2"/>
    <w:rsid w:val="005F3558"/>
    <w:rsid w:val="005F59F6"/>
    <w:rsid w:val="0060156C"/>
    <w:rsid w:val="0060254C"/>
    <w:rsid w:val="006032AF"/>
    <w:rsid w:val="00603534"/>
    <w:rsid w:val="00603647"/>
    <w:rsid w:val="0060479C"/>
    <w:rsid w:val="0060521F"/>
    <w:rsid w:val="00606628"/>
    <w:rsid w:val="00606F03"/>
    <w:rsid w:val="00610EE1"/>
    <w:rsid w:val="00612252"/>
    <w:rsid w:val="00612DE4"/>
    <w:rsid w:val="00613770"/>
    <w:rsid w:val="00613D45"/>
    <w:rsid w:val="00614D88"/>
    <w:rsid w:val="00615259"/>
    <w:rsid w:val="00617219"/>
    <w:rsid w:val="00617F6D"/>
    <w:rsid w:val="00620573"/>
    <w:rsid w:val="0062063E"/>
    <w:rsid w:val="00621427"/>
    <w:rsid w:val="00621A52"/>
    <w:rsid w:val="00622621"/>
    <w:rsid w:val="00622704"/>
    <w:rsid w:val="0062362F"/>
    <w:rsid w:val="006266D2"/>
    <w:rsid w:val="00626FFB"/>
    <w:rsid w:val="0063325E"/>
    <w:rsid w:val="00635302"/>
    <w:rsid w:val="006358E1"/>
    <w:rsid w:val="00635D3A"/>
    <w:rsid w:val="00636A47"/>
    <w:rsid w:val="0063712B"/>
    <w:rsid w:val="00637453"/>
    <w:rsid w:val="006410A6"/>
    <w:rsid w:val="0064199E"/>
    <w:rsid w:val="00641C5A"/>
    <w:rsid w:val="00642187"/>
    <w:rsid w:val="006428E5"/>
    <w:rsid w:val="006435E7"/>
    <w:rsid w:val="00644A10"/>
    <w:rsid w:val="00645D38"/>
    <w:rsid w:val="00645DA6"/>
    <w:rsid w:val="006461DC"/>
    <w:rsid w:val="00652AF8"/>
    <w:rsid w:val="00653B8F"/>
    <w:rsid w:val="006541EF"/>
    <w:rsid w:val="00654BB2"/>
    <w:rsid w:val="00654FEC"/>
    <w:rsid w:val="00655EBB"/>
    <w:rsid w:val="0066008C"/>
    <w:rsid w:val="006610C0"/>
    <w:rsid w:val="00662AD2"/>
    <w:rsid w:val="00662E71"/>
    <w:rsid w:val="00664EEE"/>
    <w:rsid w:val="00666466"/>
    <w:rsid w:val="00671B42"/>
    <w:rsid w:val="00671E45"/>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1540"/>
    <w:rsid w:val="006929F0"/>
    <w:rsid w:val="0069398E"/>
    <w:rsid w:val="00695005"/>
    <w:rsid w:val="0069508E"/>
    <w:rsid w:val="006A04DD"/>
    <w:rsid w:val="006A1298"/>
    <w:rsid w:val="006A35C3"/>
    <w:rsid w:val="006A3FA1"/>
    <w:rsid w:val="006A480E"/>
    <w:rsid w:val="006A6C12"/>
    <w:rsid w:val="006B025A"/>
    <w:rsid w:val="006B0458"/>
    <w:rsid w:val="006B0A14"/>
    <w:rsid w:val="006B11F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A2A"/>
    <w:rsid w:val="006D3C42"/>
    <w:rsid w:val="006D499F"/>
    <w:rsid w:val="006D4EF7"/>
    <w:rsid w:val="006D57D3"/>
    <w:rsid w:val="006D5A12"/>
    <w:rsid w:val="006D5EEE"/>
    <w:rsid w:val="006D5FA1"/>
    <w:rsid w:val="006D6816"/>
    <w:rsid w:val="006D684B"/>
    <w:rsid w:val="006D7426"/>
    <w:rsid w:val="006E1AB8"/>
    <w:rsid w:val="006E3260"/>
    <w:rsid w:val="006E3607"/>
    <w:rsid w:val="006E5B0C"/>
    <w:rsid w:val="006E688C"/>
    <w:rsid w:val="006E73F6"/>
    <w:rsid w:val="006E7CF9"/>
    <w:rsid w:val="006F0EF3"/>
    <w:rsid w:val="006F1BC6"/>
    <w:rsid w:val="006F2FCD"/>
    <w:rsid w:val="006F3224"/>
    <w:rsid w:val="006F3FF1"/>
    <w:rsid w:val="006F63D3"/>
    <w:rsid w:val="006F6F83"/>
    <w:rsid w:val="006F74E8"/>
    <w:rsid w:val="007003BB"/>
    <w:rsid w:val="00700C70"/>
    <w:rsid w:val="00701AE6"/>
    <w:rsid w:val="0070256C"/>
    <w:rsid w:val="0070340B"/>
    <w:rsid w:val="00704FD7"/>
    <w:rsid w:val="00705471"/>
    <w:rsid w:val="00705EE6"/>
    <w:rsid w:val="007060CF"/>
    <w:rsid w:val="0070661F"/>
    <w:rsid w:val="00706B85"/>
    <w:rsid w:val="0071065E"/>
    <w:rsid w:val="0071107A"/>
    <w:rsid w:val="00711F3C"/>
    <w:rsid w:val="00715B7A"/>
    <w:rsid w:val="007174AB"/>
    <w:rsid w:val="00717C8A"/>
    <w:rsid w:val="007207DD"/>
    <w:rsid w:val="00721307"/>
    <w:rsid w:val="00722C6D"/>
    <w:rsid w:val="00725E31"/>
    <w:rsid w:val="007268CF"/>
    <w:rsid w:val="007275C0"/>
    <w:rsid w:val="0073028F"/>
    <w:rsid w:val="00730A25"/>
    <w:rsid w:val="00731300"/>
    <w:rsid w:val="00735E6F"/>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605"/>
    <w:rsid w:val="00786E49"/>
    <w:rsid w:val="007877FE"/>
    <w:rsid w:val="00787DE9"/>
    <w:rsid w:val="00790603"/>
    <w:rsid w:val="00792070"/>
    <w:rsid w:val="00792660"/>
    <w:rsid w:val="0079416B"/>
    <w:rsid w:val="00794843"/>
    <w:rsid w:val="0079738B"/>
    <w:rsid w:val="0079747B"/>
    <w:rsid w:val="007977CF"/>
    <w:rsid w:val="007A05BF"/>
    <w:rsid w:val="007A455E"/>
    <w:rsid w:val="007A45AF"/>
    <w:rsid w:val="007A501F"/>
    <w:rsid w:val="007A53D7"/>
    <w:rsid w:val="007A6740"/>
    <w:rsid w:val="007A740E"/>
    <w:rsid w:val="007A7678"/>
    <w:rsid w:val="007B4F68"/>
    <w:rsid w:val="007B6719"/>
    <w:rsid w:val="007C04A9"/>
    <w:rsid w:val="007C0C1B"/>
    <w:rsid w:val="007C28D0"/>
    <w:rsid w:val="007C4D1C"/>
    <w:rsid w:val="007C69A6"/>
    <w:rsid w:val="007C7C4F"/>
    <w:rsid w:val="007D2628"/>
    <w:rsid w:val="007D4F7D"/>
    <w:rsid w:val="007D5D0B"/>
    <w:rsid w:val="007D7E8F"/>
    <w:rsid w:val="007E0DC1"/>
    <w:rsid w:val="007E2001"/>
    <w:rsid w:val="007E27C0"/>
    <w:rsid w:val="007E2E90"/>
    <w:rsid w:val="007E3BF2"/>
    <w:rsid w:val="007E4ABB"/>
    <w:rsid w:val="007E5F40"/>
    <w:rsid w:val="007E6CCC"/>
    <w:rsid w:val="007F0B96"/>
    <w:rsid w:val="007F1E89"/>
    <w:rsid w:val="007F25D3"/>
    <w:rsid w:val="007F404C"/>
    <w:rsid w:val="007F56F2"/>
    <w:rsid w:val="007F5ED6"/>
    <w:rsid w:val="007F66A2"/>
    <w:rsid w:val="007F754E"/>
    <w:rsid w:val="0080262B"/>
    <w:rsid w:val="00803093"/>
    <w:rsid w:val="00804087"/>
    <w:rsid w:val="00806533"/>
    <w:rsid w:val="008074CF"/>
    <w:rsid w:val="00810F94"/>
    <w:rsid w:val="0081151A"/>
    <w:rsid w:val="00812856"/>
    <w:rsid w:val="00812EAC"/>
    <w:rsid w:val="0081324A"/>
    <w:rsid w:val="008135EE"/>
    <w:rsid w:val="00815AF7"/>
    <w:rsid w:val="00815D54"/>
    <w:rsid w:val="008160FA"/>
    <w:rsid w:val="00816C2A"/>
    <w:rsid w:val="0082069C"/>
    <w:rsid w:val="00820DA7"/>
    <w:rsid w:val="0082109E"/>
    <w:rsid w:val="0082189F"/>
    <w:rsid w:val="0082291C"/>
    <w:rsid w:val="0082394B"/>
    <w:rsid w:val="00823A01"/>
    <w:rsid w:val="00824C41"/>
    <w:rsid w:val="0082675E"/>
    <w:rsid w:val="00832831"/>
    <w:rsid w:val="00832DD1"/>
    <w:rsid w:val="0083362A"/>
    <w:rsid w:val="00834917"/>
    <w:rsid w:val="00835C3C"/>
    <w:rsid w:val="008369E7"/>
    <w:rsid w:val="008378ED"/>
    <w:rsid w:val="00841296"/>
    <w:rsid w:val="00841B48"/>
    <w:rsid w:val="00841EFF"/>
    <w:rsid w:val="00844317"/>
    <w:rsid w:val="00844CF2"/>
    <w:rsid w:val="00844D1D"/>
    <w:rsid w:val="00844E37"/>
    <w:rsid w:val="008456CE"/>
    <w:rsid w:val="00846212"/>
    <w:rsid w:val="008513F8"/>
    <w:rsid w:val="0085261A"/>
    <w:rsid w:val="00852765"/>
    <w:rsid w:val="008542D5"/>
    <w:rsid w:val="0085551D"/>
    <w:rsid w:val="008564E1"/>
    <w:rsid w:val="00860208"/>
    <w:rsid w:val="00861B9D"/>
    <w:rsid w:val="00861F70"/>
    <w:rsid w:val="00863B10"/>
    <w:rsid w:val="00863B7A"/>
    <w:rsid w:val="0086403D"/>
    <w:rsid w:val="0087025B"/>
    <w:rsid w:val="00872724"/>
    <w:rsid w:val="00872F7D"/>
    <w:rsid w:val="0087345C"/>
    <w:rsid w:val="00873FCB"/>
    <w:rsid w:val="008760E6"/>
    <w:rsid w:val="008777F3"/>
    <w:rsid w:val="0088020B"/>
    <w:rsid w:val="00880F01"/>
    <w:rsid w:val="008818C2"/>
    <w:rsid w:val="00882A8C"/>
    <w:rsid w:val="0088674F"/>
    <w:rsid w:val="00887F18"/>
    <w:rsid w:val="0089008C"/>
    <w:rsid w:val="008912B0"/>
    <w:rsid w:val="00891B99"/>
    <w:rsid w:val="00891C43"/>
    <w:rsid w:val="00892E22"/>
    <w:rsid w:val="008A359C"/>
    <w:rsid w:val="008A5D37"/>
    <w:rsid w:val="008A6532"/>
    <w:rsid w:val="008A7872"/>
    <w:rsid w:val="008A7AF4"/>
    <w:rsid w:val="008B04CE"/>
    <w:rsid w:val="008B140F"/>
    <w:rsid w:val="008B164D"/>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E1F"/>
    <w:rsid w:val="008E12E9"/>
    <w:rsid w:val="008E2771"/>
    <w:rsid w:val="008E37DE"/>
    <w:rsid w:val="008E3EC0"/>
    <w:rsid w:val="008E3FE2"/>
    <w:rsid w:val="008E50EE"/>
    <w:rsid w:val="008E514B"/>
    <w:rsid w:val="008E52DE"/>
    <w:rsid w:val="008E6BB4"/>
    <w:rsid w:val="008E7005"/>
    <w:rsid w:val="008F2759"/>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27A54"/>
    <w:rsid w:val="00931122"/>
    <w:rsid w:val="009311BB"/>
    <w:rsid w:val="00931AE1"/>
    <w:rsid w:val="00932292"/>
    <w:rsid w:val="00932B9B"/>
    <w:rsid w:val="00933134"/>
    <w:rsid w:val="00933BE3"/>
    <w:rsid w:val="00935BEC"/>
    <w:rsid w:val="00935F02"/>
    <w:rsid w:val="00936B35"/>
    <w:rsid w:val="00937B24"/>
    <w:rsid w:val="00937EAE"/>
    <w:rsid w:val="00940523"/>
    <w:rsid w:val="009407F0"/>
    <w:rsid w:val="009415D1"/>
    <w:rsid w:val="00942F21"/>
    <w:rsid w:val="009435EE"/>
    <w:rsid w:val="00945818"/>
    <w:rsid w:val="00945F0E"/>
    <w:rsid w:val="00947470"/>
    <w:rsid w:val="00947937"/>
    <w:rsid w:val="009508E3"/>
    <w:rsid w:val="0095280A"/>
    <w:rsid w:val="00952BC0"/>
    <w:rsid w:val="00952D58"/>
    <w:rsid w:val="0095390A"/>
    <w:rsid w:val="00956287"/>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519E"/>
    <w:rsid w:val="00982656"/>
    <w:rsid w:val="00982987"/>
    <w:rsid w:val="009832A7"/>
    <w:rsid w:val="00983B27"/>
    <w:rsid w:val="00985204"/>
    <w:rsid w:val="00986397"/>
    <w:rsid w:val="00986999"/>
    <w:rsid w:val="0099023B"/>
    <w:rsid w:val="0099389E"/>
    <w:rsid w:val="00995259"/>
    <w:rsid w:val="00995E7D"/>
    <w:rsid w:val="009A0394"/>
    <w:rsid w:val="009A360C"/>
    <w:rsid w:val="009A3C5B"/>
    <w:rsid w:val="009A430E"/>
    <w:rsid w:val="009A4A20"/>
    <w:rsid w:val="009A5C06"/>
    <w:rsid w:val="009B4337"/>
    <w:rsid w:val="009B4B31"/>
    <w:rsid w:val="009B4D02"/>
    <w:rsid w:val="009B59F7"/>
    <w:rsid w:val="009B5B38"/>
    <w:rsid w:val="009B654B"/>
    <w:rsid w:val="009B65B8"/>
    <w:rsid w:val="009B6C17"/>
    <w:rsid w:val="009C0569"/>
    <w:rsid w:val="009C20C2"/>
    <w:rsid w:val="009C2329"/>
    <w:rsid w:val="009C3340"/>
    <w:rsid w:val="009C353E"/>
    <w:rsid w:val="009C417F"/>
    <w:rsid w:val="009C4979"/>
    <w:rsid w:val="009C4CE4"/>
    <w:rsid w:val="009C6EDF"/>
    <w:rsid w:val="009C7F88"/>
    <w:rsid w:val="009D1777"/>
    <w:rsid w:val="009D183B"/>
    <w:rsid w:val="009D2189"/>
    <w:rsid w:val="009D24AF"/>
    <w:rsid w:val="009D322B"/>
    <w:rsid w:val="009D3B9F"/>
    <w:rsid w:val="009D4661"/>
    <w:rsid w:val="009D5E91"/>
    <w:rsid w:val="009D6562"/>
    <w:rsid w:val="009D6AB8"/>
    <w:rsid w:val="009D744E"/>
    <w:rsid w:val="009D74B0"/>
    <w:rsid w:val="009E083C"/>
    <w:rsid w:val="009E0D11"/>
    <w:rsid w:val="009E1801"/>
    <w:rsid w:val="009E22BB"/>
    <w:rsid w:val="009E37A6"/>
    <w:rsid w:val="009E4761"/>
    <w:rsid w:val="009E59AB"/>
    <w:rsid w:val="009E66FF"/>
    <w:rsid w:val="009E6F89"/>
    <w:rsid w:val="009E7412"/>
    <w:rsid w:val="009F00F5"/>
    <w:rsid w:val="009F0104"/>
    <w:rsid w:val="009F0BF7"/>
    <w:rsid w:val="009F3CDD"/>
    <w:rsid w:val="009F61FB"/>
    <w:rsid w:val="00A00356"/>
    <w:rsid w:val="00A010F0"/>
    <w:rsid w:val="00A01993"/>
    <w:rsid w:val="00A01B58"/>
    <w:rsid w:val="00A02A2D"/>
    <w:rsid w:val="00A02EEE"/>
    <w:rsid w:val="00A03798"/>
    <w:rsid w:val="00A037F2"/>
    <w:rsid w:val="00A04362"/>
    <w:rsid w:val="00A05E2C"/>
    <w:rsid w:val="00A07F76"/>
    <w:rsid w:val="00A12A06"/>
    <w:rsid w:val="00A12C68"/>
    <w:rsid w:val="00A13B78"/>
    <w:rsid w:val="00A14281"/>
    <w:rsid w:val="00A213B0"/>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60"/>
    <w:rsid w:val="00A43A7A"/>
    <w:rsid w:val="00A44E9C"/>
    <w:rsid w:val="00A4521F"/>
    <w:rsid w:val="00A45938"/>
    <w:rsid w:val="00A472E5"/>
    <w:rsid w:val="00A5099E"/>
    <w:rsid w:val="00A51436"/>
    <w:rsid w:val="00A51CE7"/>
    <w:rsid w:val="00A53E8C"/>
    <w:rsid w:val="00A565A2"/>
    <w:rsid w:val="00A57F50"/>
    <w:rsid w:val="00A6240B"/>
    <w:rsid w:val="00A6315B"/>
    <w:rsid w:val="00A63A40"/>
    <w:rsid w:val="00A642E6"/>
    <w:rsid w:val="00A66011"/>
    <w:rsid w:val="00A6618F"/>
    <w:rsid w:val="00A70E43"/>
    <w:rsid w:val="00A71E19"/>
    <w:rsid w:val="00A73F66"/>
    <w:rsid w:val="00A76DE5"/>
    <w:rsid w:val="00A76E7B"/>
    <w:rsid w:val="00A77A59"/>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3908"/>
    <w:rsid w:val="00AA4732"/>
    <w:rsid w:val="00AA7AC3"/>
    <w:rsid w:val="00AB0C6A"/>
    <w:rsid w:val="00AB2B07"/>
    <w:rsid w:val="00AB3C66"/>
    <w:rsid w:val="00AB5B31"/>
    <w:rsid w:val="00AB5B77"/>
    <w:rsid w:val="00AB71D6"/>
    <w:rsid w:val="00AB7C1D"/>
    <w:rsid w:val="00AC1729"/>
    <w:rsid w:val="00AC2A4B"/>
    <w:rsid w:val="00AC2FF7"/>
    <w:rsid w:val="00AC3C46"/>
    <w:rsid w:val="00AC5F17"/>
    <w:rsid w:val="00AC65EF"/>
    <w:rsid w:val="00AC6FFA"/>
    <w:rsid w:val="00AC7E04"/>
    <w:rsid w:val="00AD0F42"/>
    <w:rsid w:val="00AD1293"/>
    <w:rsid w:val="00AD2418"/>
    <w:rsid w:val="00AD34B1"/>
    <w:rsid w:val="00AD51B0"/>
    <w:rsid w:val="00AD57C8"/>
    <w:rsid w:val="00AD650B"/>
    <w:rsid w:val="00AD65E6"/>
    <w:rsid w:val="00AD6CFF"/>
    <w:rsid w:val="00AD6DF5"/>
    <w:rsid w:val="00AD7B23"/>
    <w:rsid w:val="00AE1E05"/>
    <w:rsid w:val="00AE3010"/>
    <w:rsid w:val="00AE3CB2"/>
    <w:rsid w:val="00AE41D2"/>
    <w:rsid w:val="00AE4E5A"/>
    <w:rsid w:val="00AE663D"/>
    <w:rsid w:val="00AF1049"/>
    <w:rsid w:val="00AF13EA"/>
    <w:rsid w:val="00AF1961"/>
    <w:rsid w:val="00AF1EB4"/>
    <w:rsid w:val="00AF4812"/>
    <w:rsid w:val="00AF74B4"/>
    <w:rsid w:val="00AF7540"/>
    <w:rsid w:val="00B00973"/>
    <w:rsid w:val="00B00F1B"/>
    <w:rsid w:val="00B0176E"/>
    <w:rsid w:val="00B0240A"/>
    <w:rsid w:val="00B04D75"/>
    <w:rsid w:val="00B053BC"/>
    <w:rsid w:val="00B07ADA"/>
    <w:rsid w:val="00B07D8A"/>
    <w:rsid w:val="00B1027E"/>
    <w:rsid w:val="00B10354"/>
    <w:rsid w:val="00B10E97"/>
    <w:rsid w:val="00B10EB9"/>
    <w:rsid w:val="00B131C4"/>
    <w:rsid w:val="00B13F86"/>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222"/>
    <w:rsid w:val="00B326C6"/>
    <w:rsid w:val="00B33219"/>
    <w:rsid w:val="00B341DF"/>
    <w:rsid w:val="00B36269"/>
    <w:rsid w:val="00B37500"/>
    <w:rsid w:val="00B376D7"/>
    <w:rsid w:val="00B377C2"/>
    <w:rsid w:val="00B379CC"/>
    <w:rsid w:val="00B4504C"/>
    <w:rsid w:val="00B450AF"/>
    <w:rsid w:val="00B479C5"/>
    <w:rsid w:val="00B506E7"/>
    <w:rsid w:val="00B508EE"/>
    <w:rsid w:val="00B50CA4"/>
    <w:rsid w:val="00B51947"/>
    <w:rsid w:val="00B53491"/>
    <w:rsid w:val="00B540DB"/>
    <w:rsid w:val="00B5414D"/>
    <w:rsid w:val="00B57B82"/>
    <w:rsid w:val="00B60611"/>
    <w:rsid w:val="00B62AFD"/>
    <w:rsid w:val="00B62B31"/>
    <w:rsid w:val="00B63434"/>
    <w:rsid w:val="00B64608"/>
    <w:rsid w:val="00B65E2C"/>
    <w:rsid w:val="00B6636C"/>
    <w:rsid w:val="00B67526"/>
    <w:rsid w:val="00B67770"/>
    <w:rsid w:val="00B67BB0"/>
    <w:rsid w:val="00B7005C"/>
    <w:rsid w:val="00B70FEA"/>
    <w:rsid w:val="00B7192E"/>
    <w:rsid w:val="00B7237C"/>
    <w:rsid w:val="00B730B5"/>
    <w:rsid w:val="00B7421C"/>
    <w:rsid w:val="00B74CA8"/>
    <w:rsid w:val="00B75B65"/>
    <w:rsid w:val="00B76279"/>
    <w:rsid w:val="00B7696B"/>
    <w:rsid w:val="00B7729E"/>
    <w:rsid w:val="00B77B0A"/>
    <w:rsid w:val="00B77D74"/>
    <w:rsid w:val="00B77D8C"/>
    <w:rsid w:val="00B8136A"/>
    <w:rsid w:val="00B81FC7"/>
    <w:rsid w:val="00B827F8"/>
    <w:rsid w:val="00B84129"/>
    <w:rsid w:val="00B8460C"/>
    <w:rsid w:val="00B85550"/>
    <w:rsid w:val="00B85892"/>
    <w:rsid w:val="00B866FC"/>
    <w:rsid w:val="00B9111B"/>
    <w:rsid w:val="00B918EE"/>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B6C89"/>
    <w:rsid w:val="00BC0097"/>
    <w:rsid w:val="00BC0410"/>
    <w:rsid w:val="00BC33DB"/>
    <w:rsid w:val="00BC4C47"/>
    <w:rsid w:val="00BC5D39"/>
    <w:rsid w:val="00BC6E46"/>
    <w:rsid w:val="00BD26F4"/>
    <w:rsid w:val="00BD2C9E"/>
    <w:rsid w:val="00BD34C0"/>
    <w:rsid w:val="00BD363B"/>
    <w:rsid w:val="00BD3A42"/>
    <w:rsid w:val="00BD5788"/>
    <w:rsid w:val="00BD5982"/>
    <w:rsid w:val="00BD59BF"/>
    <w:rsid w:val="00BD7A0B"/>
    <w:rsid w:val="00BE1BC5"/>
    <w:rsid w:val="00BE2360"/>
    <w:rsid w:val="00BE23AA"/>
    <w:rsid w:val="00BE2A49"/>
    <w:rsid w:val="00BE2CFC"/>
    <w:rsid w:val="00BE3248"/>
    <w:rsid w:val="00BE5352"/>
    <w:rsid w:val="00BE5FF0"/>
    <w:rsid w:val="00BE656B"/>
    <w:rsid w:val="00BE6AB4"/>
    <w:rsid w:val="00BE6B43"/>
    <w:rsid w:val="00BF2691"/>
    <w:rsid w:val="00BF31B3"/>
    <w:rsid w:val="00BF5466"/>
    <w:rsid w:val="00BF5761"/>
    <w:rsid w:val="00BF7076"/>
    <w:rsid w:val="00BF7ADC"/>
    <w:rsid w:val="00BF7D2C"/>
    <w:rsid w:val="00BF7E87"/>
    <w:rsid w:val="00C026A5"/>
    <w:rsid w:val="00C04FE9"/>
    <w:rsid w:val="00C07542"/>
    <w:rsid w:val="00C07E81"/>
    <w:rsid w:val="00C1012F"/>
    <w:rsid w:val="00C1083B"/>
    <w:rsid w:val="00C13A03"/>
    <w:rsid w:val="00C13DAA"/>
    <w:rsid w:val="00C13EF0"/>
    <w:rsid w:val="00C150F3"/>
    <w:rsid w:val="00C151AD"/>
    <w:rsid w:val="00C157B8"/>
    <w:rsid w:val="00C161A1"/>
    <w:rsid w:val="00C2165E"/>
    <w:rsid w:val="00C21971"/>
    <w:rsid w:val="00C21A33"/>
    <w:rsid w:val="00C230E6"/>
    <w:rsid w:val="00C23C5A"/>
    <w:rsid w:val="00C24292"/>
    <w:rsid w:val="00C2542B"/>
    <w:rsid w:val="00C26595"/>
    <w:rsid w:val="00C27AA3"/>
    <w:rsid w:val="00C309BD"/>
    <w:rsid w:val="00C31F9D"/>
    <w:rsid w:val="00C3375F"/>
    <w:rsid w:val="00C34BCD"/>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9A8"/>
    <w:rsid w:val="00C61EC5"/>
    <w:rsid w:val="00C62C9D"/>
    <w:rsid w:val="00C63C96"/>
    <w:rsid w:val="00C64537"/>
    <w:rsid w:val="00C66F2A"/>
    <w:rsid w:val="00C678BB"/>
    <w:rsid w:val="00C700E5"/>
    <w:rsid w:val="00C704B0"/>
    <w:rsid w:val="00C712B6"/>
    <w:rsid w:val="00C72BAC"/>
    <w:rsid w:val="00C738FF"/>
    <w:rsid w:val="00C73974"/>
    <w:rsid w:val="00C73C1F"/>
    <w:rsid w:val="00C7546D"/>
    <w:rsid w:val="00C7748A"/>
    <w:rsid w:val="00C80DC7"/>
    <w:rsid w:val="00C80E6B"/>
    <w:rsid w:val="00C84E8A"/>
    <w:rsid w:val="00C854E9"/>
    <w:rsid w:val="00C861CA"/>
    <w:rsid w:val="00C861DC"/>
    <w:rsid w:val="00C86433"/>
    <w:rsid w:val="00C86467"/>
    <w:rsid w:val="00C87396"/>
    <w:rsid w:val="00C90C37"/>
    <w:rsid w:val="00C93355"/>
    <w:rsid w:val="00C9386F"/>
    <w:rsid w:val="00C9545B"/>
    <w:rsid w:val="00C9641F"/>
    <w:rsid w:val="00C97A11"/>
    <w:rsid w:val="00CA0964"/>
    <w:rsid w:val="00CA0BDF"/>
    <w:rsid w:val="00CA18F5"/>
    <w:rsid w:val="00CA240F"/>
    <w:rsid w:val="00CA329D"/>
    <w:rsid w:val="00CA415F"/>
    <w:rsid w:val="00CA5166"/>
    <w:rsid w:val="00CA54D8"/>
    <w:rsid w:val="00CA676B"/>
    <w:rsid w:val="00CB08C1"/>
    <w:rsid w:val="00CB2C37"/>
    <w:rsid w:val="00CB2DA5"/>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2DF2"/>
    <w:rsid w:val="00D24A46"/>
    <w:rsid w:val="00D260AE"/>
    <w:rsid w:val="00D27002"/>
    <w:rsid w:val="00D27388"/>
    <w:rsid w:val="00D2754F"/>
    <w:rsid w:val="00D31587"/>
    <w:rsid w:val="00D31C3A"/>
    <w:rsid w:val="00D325B7"/>
    <w:rsid w:val="00D325C9"/>
    <w:rsid w:val="00D34123"/>
    <w:rsid w:val="00D36405"/>
    <w:rsid w:val="00D3714A"/>
    <w:rsid w:val="00D40767"/>
    <w:rsid w:val="00D41961"/>
    <w:rsid w:val="00D420C6"/>
    <w:rsid w:val="00D43069"/>
    <w:rsid w:val="00D43FB8"/>
    <w:rsid w:val="00D44159"/>
    <w:rsid w:val="00D46907"/>
    <w:rsid w:val="00D472C1"/>
    <w:rsid w:val="00D477DE"/>
    <w:rsid w:val="00D50A8D"/>
    <w:rsid w:val="00D52454"/>
    <w:rsid w:val="00D527AF"/>
    <w:rsid w:val="00D53478"/>
    <w:rsid w:val="00D539B7"/>
    <w:rsid w:val="00D53F77"/>
    <w:rsid w:val="00D54B45"/>
    <w:rsid w:val="00D569C0"/>
    <w:rsid w:val="00D57366"/>
    <w:rsid w:val="00D6310D"/>
    <w:rsid w:val="00D646FD"/>
    <w:rsid w:val="00D6585E"/>
    <w:rsid w:val="00D676BF"/>
    <w:rsid w:val="00D6776A"/>
    <w:rsid w:val="00D700AB"/>
    <w:rsid w:val="00D71F14"/>
    <w:rsid w:val="00D71FA5"/>
    <w:rsid w:val="00D73CA4"/>
    <w:rsid w:val="00D75ACD"/>
    <w:rsid w:val="00D76504"/>
    <w:rsid w:val="00D7660A"/>
    <w:rsid w:val="00D77D5C"/>
    <w:rsid w:val="00D80424"/>
    <w:rsid w:val="00D812BA"/>
    <w:rsid w:val="00D83561"/>
    <w:rsid w:val="00D8369C"/>
    <w:rsid w:val="00D844EF"/>
    <w:rsid w:val="00D862B1"/>
    <w:rsid w:val="00D9258F"/>
    <w:rsid w:val="00D93518"/>
    <w:rsid w:val="00D949ED"/>
    <w:rsid w:val="00D9593F"/>
    <w:rsid w:val="00D96520"/>
    <w:rsid w:val="00DA04B2"/>
    <w:rsid w:val="00DA0F20"/>
    <w:rsid w:val="00DA2A0D"/>
    <w:rsid w:val="00DA2D3C"/>
    <w:rsid w:val="00DA4CCA"/>
    <w:rsid w:val="00DA626A"/>
    <w:rsid w:val="00DB08F4"/>
    <w:rsid w:val="00DB0B2C"/>
    <w:rsid w:val="00DB2353"/>
    <w:rsid w:val="00DB23E2"/>
    <w:rsid w:val="00DB34A9"/>
    <w:rsid w:val="00DB35B4"/>
    <w:rsid w:val="00DB554F"/>
    <w:rsid w:val="00DC10C8"/>
    <w:rsid w:val="00DC1F14"/>
    <w:rsid w:val="00DC47D1"/>
    <w:rsid w:val="00DC55F5"/>
    <w:rsid w:val="00DC5B7D"/>
    <w:rsid w:val="00DC6EF2"/>
    <w:rsid w:val="00DC75D9"/>
    <w:rsid w:val="00DC7EBB"/>
    <w:rsid w:val="00DD1C37"/>
    <w:rsid w:val="00DD2185"/>
    <w:rsid w:val="00DD2C9C"/>
    <w:rsid w:val="00DD3515"/>
    <w:rsid w:val="00DD3CAF"/>
    <w:rsid w:val="00DD443E"/>
    <w:rsid w:val="00DD4759"/>
    <w:rsid w:val="00DD716B"/>
    <w:rsid w:val="00DD78F5"/>
    <w:rsid w:val="00DE0DD3"/>
    <w:rsid w:val="00DE2C29"/>
    <w:rsid w:val="00DE4754"/>
    <w:rsid w:val="00DE53FE"/>
    <w:rsid w:val="00DE5423"/>
    <w:rsid w:val="00DE6677"/>
    <w:rsid w:val="00DE6D0A"/>
    <w:rsid w:val="00DE7739"/>
    <w:rsid w:val="00DF0423"/>
    <w:rsid w:val="00DF07C0"/>
    <w:rsid w:val="00DF0DD7"/>
    <w:rsid w:val="00DF0E46"/>
    <w:rsid w:val="00DF1318"/>
    <w:rsid w:val="00DF1C40"/>
    <w:rsid w:val="00DF3370"/>
    <w:rsid w:val="00DF4310"/>
    <w:rsid w:val="00DF497D"/>
    <w:rsid w:val="00DF586E"/>
    <w:rsid w:val="00DF5985"/>
    <w:rsid w:val="00DF5B4E"/>
    <w:rsid w:val="00DF742E"/>
    <w:rsid w:val="00DF7E6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4D62"/>
    <w:rsid w:val="00E2545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0A16"/>
    <w:rsid w:val="00E5317C"/>
    <w:rsid w:val="00E53B6B"/>
    <w:rsid w:val="00E53BDD"/>
    <w:rsid w:val="00E54054"/>
    <w:rsid w:val="00E55359"/>
    <w:rsid w:val="00E56054"/>
    <w:rsid w:val="00E57FC1"/>
    <w:rsid w:val="00E60250"/>
    <w:rsid w:val="00E61A9D"/>
    <w:rsid w:val="00E64A25"/>
    <w:rsid w:val="00E64FD5"/>
    <w:rsid w:val="00E67999"/>
    <w:rsid w:val="00E71D4C"/>
    <w:rsid w:val="00E73721"/>
    <w:rsid w:val="00E74E91"/>
    <w:rsid w:val="00E7528C"/>
    <w:rsid w:val="00E80163"/>
    <w:rsid w:val="00E801B5"/>
    <w:rsid w:val="00E81489"/>
    <w:rsid w:val="00E81CDF"/>
    <w:rsid w:val="00E81FD9"/>
    <w:rsid w:val="00E82460"/>
    <w:rsid w:val="00E83164"/>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415"/>
    <w:rsid w:val="00EB3A01"/>
    <w:rsid w:val="00EB4ABF"/>
    <w:rsid w:val="00EB4C32"/>
    <w:rsid w:val="00EB6C7C"/>
    <w:rsid w:val="00EC0A93"/>
    <w:rsid w:val="00EC1400"/>
    <w:rsid w:val="00EC1854"/>
    <w:rsid w:val="00EC19C8"/>
    <w:rsid w:val="00EC4441"/>
    <w:rsid w:val="00EC4495"/>
    <w:rsid w:val="00EC4A6D"/>
    <w:rsid w:val="00EC669A"/>
    <w:rsid w:val="00EC6D14"/>
    <w:rsid w:val="00ED12DB"/>
    <w:rsid w:val="00ED1D62"/>
    <w:rsid w:val="00ED600E"/>
    <w:rsid w:val="00ED67EF"/>
    <w:rsid w:val="00EE1AC5"/>
    <w:rsid w:val="00EE286F"/>
    <w:rsid w:val="00EE52A2"/>
    <w:rsid w:val="00EE68D5"/>
    <w:rsid w:val="00EE7988"/>
    <w:rsid w:val="00EE7B44"/>
    <w:rsid w:val="00EE7DD6"/>
    <w:rsid w:val="00EF24D0"/>
    <w:rsid w:val="00EF26A5"/>
    <w:rsid w:val="00EF419C"/>
    <w:rsid w:val="00EF5292"/>
    <w:rsid w:val="00EF699E"/>
    <w:rsid w:val="00EF7CB1"/>
    <w:rsid w:val="00F00B21"/>
    <w:rsid w:val="00F00F65"/>
    <w:rsid w:val="00F0456E"/>
    <w:rsid w:val="00F04C1D"/>
    <w:rsid w:val="00F0529C"/>
    <w:rsid w:val="00F05429"/>
    <w:rsid w:val="00F05814"/>
    <w:rsid w:val="00F0637E"/>
    <w:rsid w:val="00F06435"/>
    <w:rsid w:val="00F10779"/>
    <w:rsid w:val="00F1693F"/>
    <w:rsid w:val="00F17319"/>
    <w:rsid w:val="00F17AF3"/>
    <w:rsid w:val="00F22193"/>
    <w:rsid w:val="00F24412"/>
    <w:rsid w:val="00F24E3A"/>
    <w:rsid w:val="00F26340"/>
    <w:rsid w:val="00F309C7"/>
    <w:rsid w:val="00F31829"/>
    <w:rsid w:val="00F336C2"/>
    <w:rsid w:val="00F33799"/>
    <w:rsid w:val="00F359DD"/>
    <w:rsid w:val="00F3624F"/>
    <w:rsid w:val="00F37C5A"/>
    <w:rsid w:val="00F428D4"/>
    <w:rsid w:val="00F42F4F"/>
    <w:rsid w:val="00F45569"/>
    <w:rsid w:val="00F470AB"/>
    <w:rsid w:val="00F476F6"/>
    <w:rsid w:val="00F5066B"/>
    <w:rsid w:val="00F51039"/>
    <w:rsid w:val="00F528A5"/>
    <w:rsid w:val="00F537C8"/>
    <w:rsid w:val="00F5554A"/>
    <w:rsid w:val="00F55CC2"/>
    <w:rsid w:val="00F56957"/>
    <w:rsid w:val="00F56DA2"/>
    <w:rsid w:val="00F60AEE"/>
    <w:rsid w:val="00F60B6D"/>
    <w:rsid w:val="00F61F65"/>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1B44"/>
    <w:rsid w:val="00FA53F9"/>
    <w:rsid w:val="00FA5F66"/>
    <w:rsid w:val="00FA761C"/>
    <w:rsid w:val="00FB0FB7"/>
    <w:rsid w:val="00FB3FC1"/>
    <w:rsid w:val="00FB56E8"/>
    <w:rsid w:val="00FB6153"/>
    <w:rsid w:val="00FB6388"/>
    <w:rsid w:val="00FB6DDD"/>
    <w:rsid w:val="00FB7026"/>
    <w:rsid w:val="00FB7764"/>
    <w:rsid w:val="00FB795B"/>
    <w:rsid w:val="00FC0A55"/>
    <w:rsid w:val="00FC12AE"/>
    <w:rsid w:val="00FC21A9"/>
    <w:rsid w:val="00FC2CF6"/>
    <w:rsid w:val="00FC4710"/>
    <w:rsid w:val="00FC6819"/>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4BF0"/>
    <w:rsid w:val="00FE4FEB"/>
    <w:rsid w:val="00FE5293"/>
    <w:rsid w:val="00FE572E"/>
    <w:rsid w:val="00FE5E7C"/>
    <w:rsid w:val="00FE69AA"/>
    <w:rsid w:val="00FE69C7"/>
    <w:rsid w:val="00FF01C6"/>
    <w:rsid w:val="00FF1757"/>
    <w:rsid w:val="00FF1F25"/>
    <w:rsid w:val="00FF27E8"/>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12</Pages>
  <Words>2180</Words>
  <Characters>12427</Characters>
  <Application>Microsoft Office Word</Application>
  <DocSecurity>0</DocSecurity>
  <Lines>103</Lines>
  <Paragraphs>29</Paragraphs>
  <ScaleCrop>false</ScaleCrop>
  <Company>Microsoft</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154</cp:revision>
  <cp:lastPrinted>2025-04-07T09:29:00Z</cp:lastPrinted>
  <dcterms:created xsi:type="dcterms:W3CDTF">2025-07-25T05:09:00Z</dcterms:created>
  <dcterms:modified xsi:type="dcterms:W3CDTF">2025-12-11T09:07:00Z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