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7B1487" w14:textId="77777777" w:rsidR="006D119C" w:rsidRPr="006A37C9" w:rsidRDefault="00DD0585">
      <w:pPr>
        <w:jc w:val="left"/>
        <w:rPr>
          <w:rFonts w:ascii="Times New Roman" w:hAnsi="Times New Roman" w:cs="Times New Roman"/>
        </w:rPr>
      </w:pPr>
      <w:r w:rsidRPr="006A37C9">
        <w:rPr>
          <w:rFonts w:ascii="Times New Roman" w:hAnsi="Times New Roman" w:cs="Times New Roman"/>
          <w:noProof/>
        </w:rPr>
        <w:drawing>
          <wp:anchor distT="0" distB="0" distL="114300" distR="114300" simplePos="0" relativeHeight="251659264" behindDoc="0" locked="0" layoutInCell="1" allowOverlap="1" wp14:anchorId="042B1A0B" wp14:editId="0492C9E7">
            <wp:simplePos x="0" y="0"/>
            <wp:positionH relativeFrom="page">
              <wp:align>right</wp:align>
            </wp:positionH>
            <wp:positionV relativeFrom="paragraph">
              <wp:posOffset>-356870</wp:posOffset>
            </wp:positionV>
            <wp:extent cx="7543800" cy="10667365"/>
            <wp:effectExtent l="0" t="0" r="0" b="63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7543800" cy="10667365"/>
                    </a:xfrm>
                    <a:prstGeom prst="rect">
                      <a:avLst/>
                    </a:prstGeom>
                    <a:noFill/>
                    <a:ln>
                      <a:noFill/>
                    </a:ln>
                  </pic:spPr>
                </pic:pic>
              </a:graphicData>
            </a:graphic>
          </wp:anchor>
        </w:drawing>
      </w:r>
    </w:p>
    <w:p w14:paraId="77CF72E1" w14:textId="77777777" w:rsidR="006D119C" w:rsidRPr="006A37C9" w:rsidRDefault="006D119C">
      <w:pPr>
        <w:jc w:val="left"/>
        <w:rPr>
          <w:rFonts w:ascii="Times New Roman" w:hAnsi="Times New Roman" w:cs="Times New Roman"/>
          <w:sz w:val="20"/>
          <w:szCs w:val="20"/>
        </w:rPr>
      </w:pPr>
    </w:p>
    <w:p w14:paraId="6C771AE5" w14:textId="77777777" w:rsidR="006D119C" w:rsidRPr="006A37C9" w:rsidRDefault="006D119C">
      <w:pPr>
        <w:jc w:val="left"/>
        <w:rPr>
          <w:rFonts w:ascii="Times New Roman" w:hAnsi="Times New Roman" w:cs="Times New Roman"/>
          <w:sz w:val="20"/>
          <w:szCs w:val="20"/>
        </w:rPr>
      </w:pPr>
    </w:p>
    <w:p w14:paraId="304FB875" w14:textId="77777777" w:rsidR="006D119C" w:rsidRPr="006A37C9" w:rsidRDefault="00DD0585">
      <w:pPr>
        <w:tabs>
          <w:tab w:val="left" w:pos="7650"/>
        </w:tabs>
        <w:jc w:val="left"/>
        <w:rPr>
          <w:rFonts w:ascii="Times New Roman" w:hAnsi="Times New Roman" w:cs="Times New Roman"/>
          <w:sz w:val="16"/>
          <w:szCs w:val="16"/>
        </w:rPr>
      </w:pPr>
      <w:bookmarkStart w:id="0" w:name="ImprintMainBody"/>
      <w:bookmarkEnd w:id="0"/>
      <w:r w:rsidRPr="006A37C9">
        <w:rPr>
          <w:rFonts w:ascii="Times New Roman" w:hAnsi="Times New Roman" w:cs="Times New Roman"/>
          <w:sz w:val="16"/>
          <w:szCs w:val="16"/>
        </w:rPr>
        <w:tab/>
      </w:r>
    </w:p>
    <w:p w14:paraId="7D641E51" w14:textId="77777777" w:rsidR="006D119C" w:rsidRPr="006A37C9" w:rsidRDefault="006D119C">
      <w:pPr>
        <w:jc w:val="left"/>
        <w:rPr>
          <w:rFonts w:ascii="Times New Roman" w:hAnsi="Times New Roman" w:cs="Times New Roman"/>
        </w:rPr>
      </w:pPr>
    </w:p>
    <w:p w14:paraId="04EC0403" w14:textId="77777777" w:rsidR="006D119C" w:rsidRPr="006A37C9" w:rsidRDefault="006D119C">
      <w:pPr>
        <w:jc w:val="left"/>
        <w:rPr>
          <w:rFonts w:ascii="Times New Roman" w:hAnsi="Times New Roman" w:cs="Times New Roman"/>
        </w:rPr>
      </w:pPr>
    </w:p>
    <w:p w14:paraId="6D62A0DB" w14:textId="77777777" w:rsidR="006D119C" w:rsidRPr="006A37C9" w:rsidRDefault="006D119C">
      <w:pPr>
        <w:jc w:val="left"/>
        <w:rPr>
          <w:rFonts w:ascii="Times New Roman" w:hAnsi="Times New Roman" w:cs="Times New Roman"/>
        </w:rPr>
      </w:pPr>
    </w:p>
    <w:p w14:paraId="7BC1F37B" w14:textId="77777777" w:rsidR="006D119C" w:rsidRPr="006A37C9" w:rsidRDefault="006D119C">
      <w:pPr>
        <w:jc w:val="left"/>
        <w:rPr>
          <w:rFonts w:ascii="Times New Roman" w:hAnsi="Times New Roman" w:cs="Times New Roman"/>
        </w:rPr>
      </w:pPr>
    </w:p>
    <w:p w14:paraId="5AA6B4B0" w14:textId="5D941B19" w:rsidR="006D119C" w:rsidRPr="006A37C9" w:rsidRDefault="000D6B15">
      <w:pPr>
        <w:jc w:val="left"/>
        <w:rPr>
          <w:rFonts w:ascii="Times New Roman" w:hAnsi="Times New Roman" w:cs="Times New Roman"/>
        </w:rPr>
      </w:pPr>
      <w:r w:rsidRPr="006A37C9">
        <w:rPr>
          <w:rFonts w:ascii="Times New Roman" w:hAnsi="Times New Roman" w:cs="Times New Roman"/>
          <w:b/>
          <w:noProof/>
          <w:spacing w:val="10"/>
          <w:sz w:val="32"/>
          <w:szCs w:val="32"/>
        </w:rPr>
        <mc:AlternateContent>
          <mc:Choice Requires="wps">
            <w:drawing>
              <wp:anchor distT="45720" distB="45720" distL="114300" distR="114300" simplePos="0" relativeHeight="251660288" behindDoc="0" locked="0" layoutInCell="1" allowOverlap="1" wp14:anchorId="0E585559" wp14:editId="41A4BD96">
                <wp:simplePos x="0" y="0"/>
                <wp:positionH relativeFrom="column">
                  <wp:posOffset>-111760</wp:posOffset>
                </wp:positionH>
                <wp:positionV relativeFrom="paragraph">
                  <wp:posOffset>3498850</wp:posOffset>
                </wp:positionV>
                <wp:extent cx="7058025" cy="1404620"/>
                <wp:effectExtent l="0" t="0" r="0"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58025" cy="1404620"/>
                        </a:xfrm>
                        <a:prstGeom prst="rect">
                          <a:avLst/>
                        </a:prstGeom>
                        <a:noFill/>
                        <a:ln w="9525">
                          <a:noFill/>
                          <a:miter lim="800000"/>
                        </a:ln>
                      </wps:spPr>
                      <wps:txbx>
                        <w:txbxContent>
                          <w:p w14:paraId="156C6BD3" w14:textId="77777777" w:rsidR="006D119C" w:rsidRPr="000D6B15" w:rsidRDefault="00DD0585" w:rsidP="0027346C">
                            <w:pPr>
                              <w:ind w:right="1680" w:firstLineChars="1000" w:firstLine="4000"/>
                              <w:jc w:val="left"/>
                              <w:rPr>
                                <w:rFonts w:ascii="微软雅黑" w:eastAsia="微软雅黑" w:hAnsi="微软雅黑"/>
                                <w:b/>
                                <w:sz w:val="40"/>
                              </w:rPr>
                            </w:pPr>
                            <w:r>
                              <w:rPr>
                                <w:rFonts w:ascii="微软雅黑" w:eastAsia="微软雅黑" w:hAnsi="微软雅黑" w:hint="eastAsia"/>
                                <w:b/>
                                <w:sz w:val="40"/>
                              </w:rPr>
                              <w:t xml:space="preserve">姓 </w:t>
                            </w:r>
                            <w:r>
                              <w:rPr>
                                <w:rFonts w:ascii="微软雅黑" w:eastAsia="微软雅黑" w:hAnsi="微软雅黑"/>
                                <w:b/>
                                <w:sz w:val="40"/>
                              </w:rPr>
                              <w:t xml:space="preserve"> </w:t>
                            </w:r>
                            <w:r>
                              <w:rPr>
                                <w:rFonts w:ascii="微软雅黑" w:eastAsia="微软雅黑" w:hAnsi="微软雅黑" w:hint="eastAsia"/>
                                <w:b/>
                                <w:sz w:val="40"/>
                              </w:rPr>
                              <w:t>名：</w:t>
                            </w:r>
                            <w:r w:rsidR="000D6B15" w:rsidRPr="000D6B15">
                              <w:rPr>
                                <w:rFonts w:ascii="微软雅黑" w:eastAsia="微软雅黑" w:hAnsi="微软雅黑"/>
                                <w:b/>
                                <w:sz w:val="40"/>
                              </w:rPr>
                              <w:t>{{</w:t>
                            </w:r>
                            <w:proofErr w:type="spellStart"/>
                            <w:proofErr w:type="gramStart"/>
                            <w:r w:rsidR="000D6B15" w:rsidRPr="000D6B15">
                              <w:rPr>
                                <w:rFonts w:ascii="微软雅黑" w:eastAsia="微软雅黑" w:hAnsi="微软雅黑"/>
                                <w:b/>
                                <w:sz w:val="40"/>
                              </w:rPr>
                              <w:t>sample.patient</w:t>
                            </w:r>
                            <w:proofErr w:type="gramEnd"/>
                            <w:r w:rsidR="000D6B15" w:rsidRPr="000D6B15">
                              <w:rPr>
                                <w:rFonts w:ascii="微软雅黑" w:eastAsia="微软雅黑" w:hAnsi="微软雅黑"/>
                                <w:b/>
                                <w:sz w:val="40"/>
                              </w:rPr>
                              <w:t>_name</w:t>
                            </w:r>
                            <w:proofErr w:type="spellEnd"/>
                            <w:r w:rsidR="000D6B15" w:rsidRPr="000D6B15">
                              <w:rPr>
                                <w:rFonts w:ascii="微软雅黑" w:eastAsia="微软雅黑" w:hAnsi="微软雅黑"/>
                                <w:b/>
                                <w:sz w:val="40"/>
                              </w:rPr>
                              <w:t>}}</w:t>
                            </w:r>
                          </w:p>
                          <w:p w14:paraId="7B712A15" w14:textId="77777777" w:rsidR="006D119C" w:rsidRDefault="00DD0585" w:rsidP="0027346C">
                            <w:pPr>
                              <w:ind w:right="960" w:firstLineChars="1000" w:firstLine="4000"/>
                              <w:jc w:val="left"/>
                              <w:rPr>
                                <w:rFonts w:ascii="微软雅黑" w:eastAsia="微软雅黑" w:hAnsi="微软雅黑"/>
                                <w:b/>
                                <w:sz w:val="40"/>
                              </w:rPr>
                            </w:pPr>
                            <w:r>
                              <w:rPr>
                                <w:rFonts w:ascii="微软雅黑" w:eastAsia="微软雅黑" w:hAnsi="微软雅黑" w:hint="eastAsia"/>
                                <w:b/>
                                <w:sz w:val="40"/>
                              </w:rPr>
                              <w:t>住院号：</w:t>
                            </w:r>
                            <w:r w:rsidR="000D6B15" w:rsidRPr="000D6B15">
                              <w:rPr>
                                <w:rFonts w:ascii="微软雅黑" w:eastAsia="微软雅黑" w:hAnsi="微软雅黑"/>
                                <w:b/>
                                <w:sz w:val="40"/>
                              </w:rPr>
                              <w:t>{{</w:t>
                            </w:r>
                            <w:proofErr w:type="spellStart"/>
                            <w:r w:rsidR="000D6B15" w:rsidRPr="000D6B15">
                              <w:rPr>
                                <w:rFonts w:ascii="微软雅黑" w:eastAsia="微软雅黑" w:hAnsi="微软雅黑"/>
                                <w:b/>
                                <w:sz w:val="40"/>
                              </w:rPr>
                              <w:t>sample.sample_parent_id</w:t>
                            </w:r>
                            <w:proofErr w:type="spellEnd"/>
                            <w:r w:rsidR="000D6B15" w:rsidRPr="000D6B15">
                              <w:rPr>
                                <w:rFonts w:ascii="微软雅黑" w:eastAsia="微软雅黑" w:hAnsi="微软雅黑"/>
                                <w:b/>
                                <w:sz w:val="40"/>
                              </w:rPr>
                              <w:t>}}</w:t>
                            </w:r>
                          </w:p>
                          <w:p w14:paraId="3F685CD1" w14:textId="77777777" w:rsidR="006D119C" w:rsidRDefault="00DD0585" w:rsidP="0027346C">
                            <w:pPr>
                              <w:ind w:right="960" w:firstLineChars="1000" w:firstLine="4000"/>
                              <w:jc w:val="left"/>
                              <w:rPr>
                                <w:rFonts w:ascii="微软雅黑" w:eastAsia="微软雅黑" w:hAnsi="微软雅黑"/>
                                <w:b/>
                                <w:sz w:val="40"/>
                              </w:rPr>
                            </w:pPr>
                            <w:r>
                              <w:rPr>
                                <w:rFonts w:ascii="微软雅黑" w:eastAsia="微软雅黑" w:hAnsi="微软雅黑" w:hint="eastAsia"/>
                                <w:b/>
                                <w:sz w:val="40"/>
                              </w:rPr>
                              <w:t>流水号：</w:t>
                            </w:r>
                            <w:r w:rsidR="000D6B15" w:rsidRPr="000D6B15">
                              <w:rPr>
                                <w:rFonts w:ascii="微软雅黑" w:eastAsia="微软雅黑" w:hAnsi="微软雅黑"/>
                                <w:b/>
                                <w:sz w:val="40"/>
                              </w:rPr>
                              <w:t>{{</w:t>
                            </w:r>
                            <w:proofErr w:type="spellStart"/>
                            <w:r w:rsidR="000D6B15" w:rsidRPr="000D6B15">
                              <w:rPr>
                                <w:rFonts w:ascii="微软雅黑" w:eastAsia="微软雅黑" w:hAnsi="微软雅黑"/>
                                <w:b/>
                                <w:sz w:val="40"/>
                              </w:rPr>
                              <w:t>sample.sample_id</w:t>
                            </w:r>
                            <w:proofErr w:type="spellEnd"/>
                            <w:r w:rsidR="000D6B15" w:rsidRPr="000D6B15">
                              <w:rPr>
                                <w:rFonts w:ascii="微软雅黑" w:eastAsia="微软雅黑" w:hAnsi="微软雅黑"/>
                                <w:b/>
                                <w:sz w:val="40"/>
                              </w:rPr>
                              <w:t>}}</w:t>
                            </w:r>
                          </w:p>
                          <w:p w14:paraId="21BD9B10" w14:textId="77777777" w:rsidR="006D119C" w:rsidRDefault="006D119C"/>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type w14:anchorId="0E585559" id="_x0000_t202" coordsize="21600,21600" o:spt="202" path="m,l,21600r21600,l21600,xe">
                <v:stroke joinstyle="miter"/>
                <v:path gradientshapeok="t" o:connecttype="rect"/>
              </v:shapetype>
              <v:shape id="文本框 2" o:spid="_x0000_s1026" type="#_x0000_t202" style="position:absolute;margin-left:-8.8pt;margin-top:275.5pt;width:555.75pt;height:110.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" filled="f" stroked="f">
                <v:textbox style="mso-fit-shape-to-text:t">
                  <w:txbxContent>
                    <w:p w14:paraId="156C6BD3" w14:textId="77777777" w:rsidR="006D119C" w:rsidRPr="000D6B15" w:rsidRDefault="00DD0585" w:rsidP="0027346C">
                      <w:pPr>
                        <w:ind w:right="1680" w:firstLineChars="1000" w:firstLine="4000"/>
                        <w:jc w:val="left"/>
                        <w:rPr>
                          <w:rFonts w:ascii="微软雅黑" w:eastAsia="微软雅黑" w:hAnsi="微软雅黑"/>
                          <w:b/>
                          <w:sz w:val="40"/>
                        </w:rPr>
                      </w:pPr>
                      <w:r>
                        <w:rPr>
                          <w:rFonts w:ascii="微软雅黑" w:eastAsia="微软雅黑" w:hAnsi="微软雅黑" w:hint="eastAsia"/>
                          <w:b/>
                          <w:sz w:val="40"/>
                        </w:rPr>
                        <w:t xml:space="preserve">姓 </w:t>
                      </w:r>
                      <w:r>
                        <w:rPr>
                          <w:rFonts w:ascii="微软雅黑" w:eastAsia="微软雅黑" w:hAnsi="微软雅黑"/>
                          <w:b/>
                          <w:sz w:val="40"/>
                        </w:rPr>
                        <w:t xml:space="preserve"> </w:t>
                      </w:r>
                      <w:r>
                        <w:rPr>
                          <w:rFonts w:ascii="微软雅黑" w:eastAsia="微软雅黑" w:hAnsi="微软雅黑" w:hint="eastAsia"/>
                          <w:b/>
                          <w:sz w:val="40"/>
                        </w:rPr>
                        <w:t>名：</w:t>
                      </w:r>
                      <w:r w:rsidR="000D6B15" w:rsidRPr="000D6B15">
                        <w:rPr>
                          <w:rFonts w:ascii="微软雅黑" w:eastAsia="微软雅黑" w:hAnsi="微软雅黑"/>
                          <w:b/>
                          <w:sz w:val="40"/>
                        </w:rPr>
                        <w:t>{{</w:t>
                      </w:r>
                      <w:proofErr w:type="spellStart"/>
                      <w:proofErr w:type="gramStart"/>
                      <w:r w:rsidR="000D6B15" w:rsidRPr="000D6B15">
                        <w:rPr>
                          <w:rFonts w:ascii="微软雅黑" w:eastAsia="微软雅黑" w:hAnsi="微软雅黑"/>
                          <w:b/>
                          <w:sz w:val="40"/>
                        </w:rPr>
                        <w:t>sample.patient</w:t>
                      </w:r>
                      <w:proofErr w:type="gramEnd"/>
                      <w:r w:rsidR="000D6B15" w:rsidRPr="000D6B15">
                        <w:rPr>
                          <w:rFonts w:ascii="微软雅黑" w:eastAsia="微软雅黑" w:hAnsi="微软雅黑"/>
                          <w:b/>
                          <w:sz w:val="40"/>
                        </w:rPr>
                        <w:t>_name</w:t>
                      </w:r>
                      <w:proofErr w:type="spellEnd"/>
                      <w:r w:rsidR="000D6B15" w:rsidRPr="000D6B15">
                        <w:rPr>
                          <w:rFonts w:ascii="微软雅黑" w:eastAsia="微软雅黑" w:hAnsi="微软雅黑"/>
                          <w:b/>
                          <w:sz w:val="40"/>
                        </w:rPr>
                        <w:t>}}</w:t>
                      </w:r>
                    </w:p>
                    <w:p w14:paraId="7B712A15" w14:textId="77777777" w:rsidR="006D119C" w:rsidRDefault="00DD0585" w:rsidP="0027346C">
                      <w:pPr>
                        <w:ind w:right="960" w:firstLineChars="1000" w:firstLine="4000"/>
                        <w:jc w:val="left"/>
                        <w:rPr>
                          <w:rFonts w:ascii="微软雅黑" w:eastAsia="微软雅黑" w:hAnsi="微软雅黑"/>
                          <w:b/>
                          <w:sz w:val="40"/>
                        </w:rPr>
                      </w:pPr>
                      <w:r>
                        <w:rPr>
                          <w:rFonts w:ascii="微软雅黑" w:eastAsia="微软雅黑" w:hAnsi="微软雅黑" w:hint="eastAsia"/>
                          <w:b/>
                          <w:sz w:val="40"/>
                        </w:rPr>
                        <w:t>住院号：</w:t>
                      </w:r>
                      <w:r w:rsidR="000D6B15" w:rsidRPr="000D6B15">
                        <w:rPr>
                          <w:rFonts w:ascii="微软雅黑" w:eastAsia="微软雅黑" w:hAnsi="微软雅黑"/>
                          <w:b/>
                          <w:sz w:val="40"/>
                        </w:rPr>
                        <w:t>{{</w:t>
                      </w:r>
                      <w:proofErr w:type="spellStart"/>
                      <w:r w:rsidR="000D6B15" w:rsidRPr="000D6B15">
                        <w:rPr>
                          <w:rFonts w:ascii="微软雅黑" w:eastAsia="微软雅黑" w:hAnsi="微软雅黑"/>
                          <w:b/>
                          <w:sz w:val="40"/>
                        </w:rPr>
                        <w:t>sample.sample_parent_id</w:t>
                      </w:r>
                      <w:proofErr w:type="spellEnd"/>
                      <w:r w:rsidR="000D6B15" w:rsidRPr="000D6B15">
                        <w:rPr>
                          <w:rFonts w:ascii="微软雅黑" w:eastAsia="微软雅黑" w:hAnsi="微软雅黑"/>
                          <w:b/>
                          <w:sz w:val="40"/>
                        </w:rPr>
                        <w:t>}}</w:t>
                      </w:r>
                    </w:p>
                    <w:p w14:paraId="3F685CD1" w14:textId="77777777" w:rsidR="006D119C" w:rsidRDefault="00DD0585" w:rsidP="0027346C">
                      <w:pPr>
                        <w:ind w:right="960" w:firstLineChars="1000" w:firstLine="4000"/>
                        <w:jc w:val="left"/>
                        <w:rPr>
                          <w:rFonts w:ascii="微软雅黑" w:eastAsia="微软雅黑" w:hAnsi="微软雅黑"/>
                          <w:b/>
                          <w:sz w:val="40"/>
                        </w:rPr>
                      </w:pPr>
                      <w:r>
                        <w:rPr>
                          <w:rFonts w:ascii="微软雅黑" w:eastAsia="微软雅黑" w:hAnsi="微软雅黑" w:hint="eastAsia"/>
                          <w:b/>
                          <w:sz w:val="40"/>
                        </w:rPr>
                        <w:t>流水号：</w:t>
                      </w:r>
                      <w:r w:rsidR="000D6B15" w:rsidRPr="000D6B15">
                        <w:rPr>
                          <w:rFonts w:ascii="微软雅黑" w:eastAsia="微软雅黑" w:hAnsi="微软雅黑"/>
                          <w:b/>
                          <w:sz w:val="40"/>
                        </w:rPr>
                        <w:t>{{</w:t>
                      </w:r>
                      <w:proofErr w:type="spellStart"/>
                      <w:r w:rsidR="000D6B15" w:rsidRPr="000D6B15">
                        <w:rPr>
                          <w:rFonts w:ascii="微软雅黑" w:eastAsia="微软雅黑" w:hAnsi="微软雅黑"/>
                          <w:b/>
                          <w:sz w:val="40"/>
                        </w:rPr>
                        <w:t>sample.sample_id</w:t>
                      </w:r>
                      <w:proofErr w:type="spellEnd"/>
                      <w:r w:rsidR="000D6B15" w:rsidRPr="000D6B15">
                        <w:rPr>
                          <w:rFonts w:ascii="微软雅黑" w:eastAsia="微软雅黑" w:hAnsi="微软雅黑"/>
                          <w:b/>
                          <w:sz w:val="40"/>
                        </w:rPr>
                        <w:t>}}</w:t>
                      </w:r>
                    </w:p>
                    <w:p w14:paraId="21BD9B10" w14:textId="77777777" w:rsidR="006D119C" w:rsidRDefault="006D119C"/>
                  </w:txbxContent>
                </v:textbox>
                <w10:wrap type="square"/>
              </v:shape>
            </w:pict>
          </mc:Fallback>
        </mc:AlternateContent>
      </w:r>
      <w:r w:rsidRPr="006A37C9">
        <w:rPr>
          <w:rFonts w:ascii="Times New Roman" w:hAnsi="Times New Roman" w:cs="Times New Roman"/>
          <w:b/>
          <w:noProof/>
          <w:spacing w:val="10"/>
          <w:sz w:val="32"/>
          <w:szCs w:val="32"/>
        </w:rPr>
        <mc:AlternateContent>
          <mc:Choice Requires="wps">
            <w:drawing>
              <wp:anchor distT="45720" distB="45720" distL="114300" distR="114300" simplePos="0" relativeHeight="251661312" behindDoc="0" locked="0" layoutInCell="1" allowOverlap="1" wp14:anchorId="377A28B5" wp14:editId="5E194DBB">
                <wp:simplePos x="0" y="0"/>
                <wp:positionH relativeFrom="column">
                  <wp:posOffset>-334010</wp:posOffset>
                </wp:positionH>
                <wp:positionV relativeFrom="paragraph">
                  <wp:posOffset>6273165</wp:posOffset>
                </wp:positionV>
                <wp:extent cx="7124065" cy="861060"/>
                <wp:effectExtent l="0" t="0" r="0" b="0"/>
                <wp:wrapSquare wrapText="bothSides"/>
                <wp:docPr id="1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24065" cy="861060"/>
                        </a:xfrm>
                        <a:prstGeom prst="rect">
                          <a:avLst/>
                        </a:prstGeom>
                        <a:noFill/>
                        <a:ln w="9525">
                          <a:noFill/>
                          <a:miter lim="800000"/>
                        </a:ln>
                      </wps:spPr>
                      <wps:txbx>
                        <w:txbxContent>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28"/>
                              <w:gridCol w:w="978"/>
                              <w:gridCol w:w="6026"/>
                            </w:tblGrid>
                            <w:tr w:rsidR="006D119C" w14:paraId="35935DCA" w14:textId="77777777">
                              <w:tc>
                                <w:tcPr>
                                  <w:tcW w:w="3969" w:type="dxa"/>
                                  <w:vAlign w:val="center"/>
                                </w:tcPr>
                                <w:p w14:paraId="50129CF4" w14:textId="77777777" w:rsidR="006D119C" w:rsidRDefault="00DD0585">
                                  <w:pPr>
                                    <w:jc w:val="center"/>
                                    <w:rPr>
                                      <w:rFonts w:asciiTheme="minorEastAsia" w:hAnsiTheme="minorEastAsia"/>
                                      <w:b/>
                                      <w:sz w:val="40"/>
                                      <w:szCs w:val="32"/>
                                    </w:rPr>
                                  </w:pPr>
                                  <w:r>
                                    <w:rPr>
                                      <w:rFonts w:asciiTheme="minorEastAsia" w:hAnsiTheme="minorEastAsia" w:hint="eastAsia"/>
                                      <w:b/>
                                      <w:spacing w:val="6"/>
                                      <w:sz w:val="36"/>
                                      <w:szCs w:val="32"/>
                                    </w:rPr>
                                    <w:t>检测人</w:t>
                                  </w:r>
                                  <w:r>
                                    <w:rPr>
                                      <w:rFonts w:asciiTheme="minorEastAsia" w:hAnsiTheme="minorEastAsia" w:hint="eastAsia"/>
                                      <w:b/>
                                      <w:sz w:val="36"/>
                                      <w:szCs w:val="32"/>
                                    </w:rPr>
                                    <w:t>：许洁、张科平</w:t>
                                  </w:r>
                                </w:p>
                              </w:tc>
                              <w:tc>
                                <w:tcPr>
                                  <w:tcW w:w="988" w:type="dxa"/>
                                </w:tcPr>
                                <w:p w14:paraId="751C1B59" w14:textId="77777777" w:rsidR="006D119C" w:rsidRDefault="006D119C">
                                  <w:pPr>
                                    <w:jc w:val="center"/>
                                    <w:rPr>
                                      <w:rFonts w:asciiTheme="minorEastAsia" w:hAnsiTheme="minorEastAsia"/>
                                      <w:b/>
                                      <w:sz w:val="40"/>
                                      <w:szCs w:val="32"/>
                                    </w:rPr>
                                  </w:pPr>
                                </w:p>
                              </w:tc>
                              <w:tc>
                                <w:tcPr>
                                  <w:tcW w:w="6095" w:type="dxa"/>
                                  <w:vAlign w:val="center"/>
                                </w:tcPr>
                                <w:p w14:paraId="52522CF4" w14:textId="368F9CDC" w:rsidR="006D119C" w:rsidRDefault="00DD0585">
                                  <w:pPr>
                                    <w:jc w:val="center"/>
                                    <w:rPr>
                                      <w:rFonts w:asciiTheme="minorEastAsia" w:hAnsiTheme="minorEastAsia"/>
                                      <w:b/>
                                      <w:sz w:val="40"/>
                                      <w:szCs w:val="32"/>
                                    </w:rPr>
                                  </w:pPr>
                                  <w:r>
                                    <w:rPr>
                                      <w:rFonts w:asciiTheme="minorEastAsia" w:hAnsiTheme="minorEastAsia" w:hint="eastAsia"/>
                                      <w:b/>
                                      <w:spacing w:val="6"/>
                                      <w:sz w:val="36"/>
                                      <w:szCs w:val="32"/>
                                    </w:rPr>
                                    <w:t>报告审核：刘超群、</w:t>
                                  </w:r>
                                  <w:r w:rsidR="00EA502F" w:rsidRPr="00EA502F">
                                    <w:rPr>
                                      <w:rFonts w:asciiTheme="minorEastAsia" w:hAnsiTheme="minorEastAsia" w:hint="eastAsia"/>
                                      <w:b/>
                                      <w:spacing w:val="6"/>
                                      <w:sz w:val="36"/>
                                      <w:szCs w:val="32"/>
                                    </w:rPr>
                                    <w:t>刘驯</w:t>
                                  </w:r>
                                  <w:proofErr w:type="gramStart"/>
                                  <w:r w:rsidR="00EA502F" w:rsidRPr="00EA502F">
                                    <w:rPr>
                                      <w:rFonts w:asciiTheme="minorEastAsia" w:hAnsiTheme="minorEastAsia" w:hint="eastAsia"/>
                                      <w:b/>
                                      <w:spacing w:val="6"/>
                                      <w:sz w:val="36"/>
                                      <w:szCs w:val="32"/>
                                    </w:rPr>
                                    <w:t>骅</w:t>
                                  </w:r>
                                  <w:proofErr w:type="gramEnd"/>
                                  <w:r>
                                    <w:rPr>
                                      <w:rFonts w:asciiTheme="minorEastAsia" w:hAnsiTheme="minorEastAsia" w:hint="eastAsia"/>
                                      <w:b/>
                                      <w:spacing w:val="6"/>
                                      <w:sz w:val="36"/>
                                      <w:szCs w:val="32"/>
                                    </w:rPr>
                                    <w:t>、刘</w:t>
                                  </w:r>
                                  <w:r w:rsidR="00885E90">
                                    <w:rPr>
                                      <w:rFonts w:asciiTheme="minorEastAsia" w:hAnsiTheme="minorEastAsia" w:hint="eastAsia"/>
                                      <w:b/>
                                      <w:spacing w:val="6"/>
                                      <w:sz w:val="36"/>
                                      <w:szCs w:val="32"/>
                                    </w:rPr>
                                    <w:t>健</w:t>
                                  </w:r>
                                </w:p>
                              </w:tc>
                            </w:tr>
                          </w:tbl>
                          <w:p w14:paraId="7181DD5B" w14:textId="77777777" w:rsidR="006D119C" w:rsidRDefault="006D119C">
                            <w:pPr>
                              <w:jc w:val="center"/>
                              <w:rPr>
                                <w:rFonts w:ascii="宋体" w:eastAsia="宋体" w:hAnsi="宋体"/>
                                <w:sz w:val="72"/>
                                <w:szCs w:val="84"/>
                              </w:rPr>
                            </w:pPr>
                          </w:p>
                        </w:txbxContent>
                      </wps:txbx>
                      <wps:bodyPr rot="0" vert="horz" wrap="square" lIns="91440" tIns="45720" rIns="91440" bIns="45720" anchor="t" anchorCtr="0">
                        <a:noAutofit/>
                      </wps:bodyPr>
                    </wps:wsp>
                  </a:graphicData>
                </a:graphic>
              </wp:anchor>
            </w:drawing>
          </mc:Choice>
          <mc:Fallback>
            <w:pict>
              <v:shape w14:anchorId="377A28B5" id="_x0000_s1027" type="#_x0000_t202" style="position:absolute;margin-left:-26.3pt;margin-top:493.95pt;width:560.95pt;height:67.8pt;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" filled="f" stroked="f">
                <v:textbox>
                  <w:txbxContent>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28"/>
                        <w:gridCol w:w="978"/>
                        <w:gridCol w:w="6026"/>
                      </w:tblGrid>
                      <w:tr w:rsidR="006D119C" w14:paraId="35935DCA" w14:textId="77777777">
                        <w:tc>
                          <w:tcPr>
                            <w:tcW w:w="3969" w:type="dxa"/>
                            <w:vAlign w:val="center"/>
                          </w:tcPr>
                          <w:p w14:paraId="50129CF4" w14:textId="77777777" w:rsidR="006D119C" w:rsidRDefault="00DD0585">
                            <w:pPr>
                              <w:jc w:val="center"/>
                              <w:rPr>
                                <w:rFonts w:asciiTheme="minorEastAsia" w:hAnsiTheme="minorEastAsia"/>
                                <w:b/>
                                <w:sz w:val="40"/>
                                <w:szCs w:val="32"/>
                              </w:rPr>
                            </w:pPr>
                            <w:r>
                              <w:rPr>
                                <w:rFonts w:asciiTheme="minorEastAsia" w:hAnsiTheme="minorEastAsia" w:hint="eastAsia"/>
                                <w:b/>
                                <w:spacing w:val="6"/>
                                <w:sz w:val="36"/>
                                <w:szCs w:val="32"/>
                              </w:rPr>
                              <w:t>检测人</w:t>
                            </w:r>
                            <w:r>
                              <w:rPr>
                                <w:rFonts w:asciiTheme="minorEastAsia" w:hAnsiTheme="minorEastAsia" w:hint="eastAsia"/>
                                <w:b/>
                                <w:sz w:val="36"/>
                                <w:szCs w:val="32"/>
                              </w:rPr>
                              <w:t>：许洁、张科平</w:t>
                            </w:r>
                          </w:p>
                        </w:tc>
                        <w:tc>
                          <w:tcPr>
                            <w:tcW w:w="988" w:type="dxa"/>
                          </w:tcPr>
                          <w:p w14:paraId="751C1B59" w14:textId="77777777" w:rsidR="006D119C" w:rsidRDefault="006D119C">
                            <w:pPr>
                              <w:jc w:val="center"/>
                              <w:rPr>
                                <w:rFonts w:asciiTheme="minorEastAsia" w:hAnsiTheme="minorEastAsia"/>
                                <w:b/>
                                <w:sz w:val="40"/>
                                <w:szCs w:val="32"/>
                              </w:rPr>
                            </w:pPr>
                          </w:p>
                        </w:tc>
                        <w:tc>
                          <w:tcPr>
                            <w:tcW w:w="6095" w:type="dxa"/>
                            <w:vAlign w:val="center"/>
                          </w:tcPr>
                          <w:p w14:paraId="52522CF4" w14:textId="368F9CDC" w:rsidR="006D119C" w:rsidRDefault="00DD0585">
                            <w:pPr>
                              <w:jc w:val="center"/>
                              <w:rPr>
                                <w:rFonts w:asciiTheme="minorEastAsia" w:hAnsiTheme="minorEastAsia"/>
                                <w:b/>
                                <w:sz w:val="40"/>
                                <w:szCs w:val="32"/>
                              </w:rPr>
                            </w:pPr>
                            <w:r>
                              <w:rPr>
                                <w:rFonts w:asciiTheme="minorEastAsia" w:hAnsiTheme="minorEastAsia" w:hint="eastAsia"/>
                                <w:b/>
                                <w:spacing w:val="6"/>
                                <w:sz w:val="36"/>
                                <w:szCs w:val="32"/>
                              </w:rPr>
                              <w:t>报告审核：刘超群、</w:t>
                            </w:r>
                            <w:r w:rsidR="00EA502F" w:rsidRPr="00EA502F">
                              <w:rPr>
                                <w:rFonts w:asciiTheme="minorEastAsia" w:hAnsiTheme="minorEastAsia" w:hint="eastAsia"/>
                                <w:b/>
                                <w:spacing w:val="6"/>
                                <w:sz w:val="36"/>
                                <w:szCs w:val="32"/>
                              </w:rPr>
                              <w:t>刘驯</w:t>
                            </w:r>
                            <w:proofErr w:type="gramStart"/>
                            <w:r w:rsidR="00EA502F" w:rsidRPr="00EA502F">
                              <w:rPr>
                                <w:rFonts w:asciiTheme="minorEastAsia" w:hAnsiTheme="minorEastAsia" w:hint="eastAsia"/>
                                <w:b/>
                                <w:spacing w:val="6"/>
                                <w:sz w:val="36"/>
                                <w:szCs w:val="32"/>
                              </w:rPr>
                              <w:t>骅</w:t>
                            </w:r>
                            <w:proofErr w:type="gramEnd"/>
                            <w:r>
                              <w:rPr>
                                <w:rFonts w:asciiTheme="minorEastAsia" w:hAnsiTheme="minorEastAsia" w:hint="eastAsia"/>
                                <w:b/>
                                <w:spacing w:val="6"/>
                                <w:sz w:val="36"/>
                                <w:szCs w:val="32"/>
                              </w:rPr>
                              <w:t>、刘</w:t>
                            </w:r>
                            <w:r w:rsidR="00885E90">
                              <w:rPr>
                                <w:rFonts w:asciiTheme="minorEastAsia" w:hAnsiTheme="minorEastAsia" w:hint="eastAsia"/>
                                <w:b/>
                                <w:spacing w:val="6"/>
                                <w:sz w:val="36"/>
                                <w:szCs w:val="32"/>
                              </w:rPr>
                              <w:t>健</w:t>
                            </w:r>
                          </w:p>
                        </w:tc>
                      </w:tr>
                    </w:tbl>
                    <w:p w14:paraId="7181DD5B" w14:textId="77777777" w:rsidR="006D119C" w:rsidRDefault="006D119C">
                      <w:pPr>
                        <w:jc w:val="center"/>
                        <w:rPr>
                          <w:rFonts w:ascii="宋体" w:eastAsia="宋体" w:hAnsi="宋体"/>
                          <w:sz w:val="72"/>
                          <w:szCs w:val="84"/>
                        </w:rPr>
                      </w:pPr>
                    </w:p>
                  </w:txbxContent>
                </v:textbox>
                <w10:wrap type="square"/>
              </v:shape>
            </w:pict>
          </mc:Fallback>
        </mc:AlternateContent>
      </w:r>
      <w:r w:rsidRPr="006A37C9">
        <w:rPr>
          <w:rFonts w:ascii="Times New Roman" w:hAnsi="Times New Roman" w:cs="Times New Roman"/>
        </w:rPr>
        <w:br w:type="page"/>
      </w:r>
    </w:p>
    <w:p w14:paraId="486E9948" w14:textId="77777777" w:rsidR="006D119C" w:rsidRPr="006A37C9" w:rsidRDefault="006D119C">
      <w:pPr>
        <w:jc w:val="left"/>
        <w:rPr>
          <w:rFonts w:ascii="Times New Roman" w:hAnsi="Times New Roman" w:cs="Times New Roman"/>
        </w:rPr>
      </w:pPr>
    </w:p>
    <w:p w14:paraId="55FB34B9" w14:textId="77777777" w:rsidR="006D119C" w:rsidRPr="006A37C9" w:rsidRDefault="00DD0585">
      <w:pPr>
        <w:jc w:val="left"/>
        <w:rPr>
          <w:rFonts w:ascii="Times New Roman" w:hAnsi="Times New Roman" w:cs="Times New Roman"/>
          <w:b/>
          <w:sz w:val="32"/>
        </w:rPr>
      </w:pPr>
      <w:r w:rsidRPr="006A37C9">
        <w:rPr>
          <w:rFonts w:ascii="Times New Roman" w:hAnsi="Times New Roman" w:cs="Times New Roman"/>
          <w:b/>
          <w:sz w:val="32"/>
        </w:rPr>
        <w:t>基本信息</w:t>
      </w:r>
    </w:p>
    <w:tbl>
      <w:tblPr>
        <w:tblStyle w:val="afffd"/>
        <w:tblW w:w="0" w:type="auto"/>
        <w:tblInd w:w="113" w:type="dxa"/>
        <w:tblBorders>
          <w:top w:val="single" w:sz="2" w:space="0" w:color="8DC63F"/>
          <w:left w:val="none" w:sz="0" w:space="0" w:color="auto"/>
          <w:bottom w:val="single" w:sz="6" w:space="0" w:color="8DC63F"/>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389"/>
        <w:gridCol w:w="2013"/>
        <w:gridCol w:w="1390"/>
        <w:gridCol w:w="2013"/>
        <w:gridCol w:w="1390"/>
        <w:gridCol w:w="2013"/>
      </w:tblGrid>
      <w:tr w:rsidR="006D119C" w:rsidRPr="006A37C9" w14:paraId="6AB4BE5B" w14:textId="77777777" w:rsidTr="00A326A8">
        <w:trPr>
          <w:trHeight w:val="397"/>
        </w:trPr>
        <w:tc>
          <w:tcPr>
            <w:tcW w:w="1389" w:type="dxa"/>
            <w:tcBorders>
              <w:top w:val="single" w:sz="2" w:space="0" w:color="0070C0"/>
              <w:bottom w:val="nil"/>
            </w:tcBorders>
            <w:shd w:val="clear" w:color="auto" w:fill="auto"/>
            <w:tcMar>
              <w:top w:w="28" w:type="dxa"/>
              <w:left w:w="85" w:type="dxa"/>
              <w:bottom w:w="28" w:type="dxa"/>
              <w:right w:w="85" w:type="dxa"/>
            </w:tcMar>
            <w:vAlign w:val="center"/>
          </w:tcPr>
          <w:p w14:paraId="212287AF" w14:textId="77777777" w:rsidR="006D119C" w:rsidRPr="006A37C9" w:rsidRDefault="00DD0585">
            <w:pPr>
              <w:spacing w:line="240" w:lineRule="exact"/>
              <w:rPr>
                <w:rFonts w:ascii="Times New Roman" w:hAnsi="Times New Roman" w:cs="Times New Roman"/>
                <w:b/>
                <w:spacing w:val="6"/>
                <w:sz w:val="18"/>
                <w:szCs w:val="18"/>
              </w:rPr>
            </w:pPr>
            <w:bookmarkStart w:id="1" w:name="BasicInfo_Info_title1"/>
            <w:bookmarkStart w:id="2" w:name="Contents_Info_title1"/>
            <w:bookmarkStart w:id="3" w:name="Basic_Info_Table"/>
            <w:bookmarkStart w:id="4" w:name="Basic_Info_Table_remove"/>
            <w:bookmarkEnd w:id="1"/>
            <w:bookmarkEnd w:id="2"/>
            <w:r w:rsidRPr="006A37C9">
              <w:rPr>
                <w:rFonts w:ascii="Times New Roman" w:hAnsi="Times New Roman" w:cs="Times New Roman"/>
                <w:b/>
                <w:spacing w:val="6"/>
                <w:sz w:val="18"/>
                <w:szCs w:val="18"/>
              </w:rPr>
              <w:t>姓名</w:t>
            </w:r>
          </w:p>
        </w:tc>
        <w:tc>
          <w:tcPr>
            <w:tcW w:w="2013" w:type="dxa"/>
            <w:tcBorders>
              <w:top w:val="single" w:sz="2" w:space="0" w:color="0070C0"/>
              <w:bottom w:val="nil"/>
            </w:tcBorders>
            <w:shd w:val="clear" w:color="auto" w:fill="auto"/>
            <w:tcMar>
              <w:top w:w="28" w:type="dxa"/>
              <w:left w:w="85" w:type="dxa"/>
              <w:bottom w:w="28" w:type="dxa"/>
              <w:right w:w="85" w:type="dxa"/>
            </w:tcMar>
            <w:vAlign w:val="center"/>
          </w:tcPr>
          <w:p w14:paraId="44BBFC52" w14:textId="77777777" w:rsidR="006D119C" w:rsidRPr="006A37C9" w:rsidRDefault="00A326A8">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proofErr w:type="gramStart"/>
            <w:r w:rsidRPr="006A37C9">
              <w:rPr>
                <w:rFonts w:ascii="Times New Roman" w:hAnsi="Times New Roman" w:cs="Times New Roman"/>
                <w:spacing w:val="6"/>
                <w:sz w:val="18"/>
                <w:szCs w:val="18"/>
              </w:rPr>
              <w:t>sample.patient</w:t>
            </w:r>
            <w:proofErr w:type="gramEnd"/>
            <w:r w:rsidRPr="006A37C9">
              <w:rPr>
                <w:rFonts w:ascii="Times New Roman" w:hAnsi="Times New Roman" w:cs="Times New Roman"/>
                <w:spacing w:val="6"/>
                <w:sz w:val="18"/>
                <w:szCs w:val="18"/>
              </w:rPr>
              <w:t>_name</w:t>
            </w:r>
            <w:proofErr w:type="spellEnd"/>
            <w:r w:rsidRPr="006A37C9">
              <w:rPr>
                <w:rFonts w:ascii="Times New Roman" w:hAnsi="Times New Roman" w:cs="Times New Roman"/>
                <w:spacing w:val="6"/>
                <w:sz w:val="18"/>
                <w:szCs w:val="18"/>
              </w:rPr>
              <w:t>}}</w:t>
            </w:r>
          </w:p>
        </w:tc>
        <w:tc>
          <w:tcPr>
            <w:tcW w:w="1390" w:type="dxa"/>
            <w:tcBorders>
              <w:top w:val="single" w:sz="2" w:space="0" w:color="0070C0"/>
              <w:bottom w:val="nil"/>
            </w:tcBorders>
            <w:shd w:val="clear" w:color="auto" w:fill="auto"/>
            <w:tcMar>
              <w:top w:w="28" w:type="dxa"/>
              <w:left w:w="85" w:type="dxa"/>
              <w:bottom w:w="28" w:type="dxa"/>
              <w:right w:w="85" w:type="dxa"/>
            </w:tcMar>
            <w:vAlign w:val="center"/>
          </w:tcPr>
          <w:p w14:paraId="7ACBB505" w14:textId="77777777" w:rsidR="006D119C" w:rsidRPr="006A37C9" w:rsidRDefault="00DD0585">
            <w:pPr>
              <w:spacing w:line="240" w:lineRule="exact"/>
              <w:rPr>
                <w:rFonts w:ascii="Times New Roman" w:hAnsi="Times New Roman" w:cs="Times New Roman"/>
                <w:b/>
                <w:spacing w:val="6"/>
                <w:sz w:val="18"/>
                <w:szCs w:val="18"/>
              </w:rPr>
            </w:pPr>
            <w:r w:rsidRPr="006A37C9">
              <w:rPr>
                <w:rFonts w:ascii="Times New Roman" w:hAnsi="Times New Roman" w:cs="Times New Roman"/>
                <w:b/>
                <w:spacing w:val="6"/>
                <w:sz w:val="18"/>
                <w:szCs w:val="18"/>
              </w:rPr>
              <w:t>住院号</w:t>
            </w:r>
          </w:p>
        </w:tc>
        <w:tc>
          <w:tcPr>
            <w:tcW w:w="2013" w:type="dxa"/>
            <w:tcBorders>
              <w:top w:val="single" w:sz="2" w:space="0" w:color="0070C0"/>
              <w:bottom w:val="nil"/>
            </w:tcBorders>
            <w:shd w:val="clear" w:color="auto" w:fill="auto"/>
            <w:tcMar>
              <w:top w:w="28" w:type="dxa"/>
              <w:left w:w="85" w:type="dxa"/>
              <w:bottom w:w="28" w:type="dxa"/>
              <w:right w:w="85" w:type="dxa"/>
            </w:tcMar>
            <w:vAlign w:val="center"/>
          </w:tcPr>
          <w:p w14:paraId="73EC7BD9" w14:textId="77777777" w:rsidR="006D119C" w:rsidRPr="006A37C9" w:rsidRDefault="00A326A8">
            <w:pPr>
              <w:spacing w:line="240" w:lineRule="exact"/>
              <w:rPr>
                <w:rFonts w:ascii="Times New Roman" w:hAnsi="Times New Roman" w:cs="Times New Roman"/>
                <w:spacing w:val="6"/>
                <w:sz w:val="18"/>
                <w:szCs w:val="18"/>
                <w:highlight w:val="yellow"/>
              </w:rPr>
            </w:pPr>
            <w:r w:rsidRPr="006A37C9">
              <w:rPr>
                <w:rFonts w:ascii="Times New Roman" w:hAnsi="Times New Roman" w:cs="Times New Roman"/>
                <w:spacing w:val="6"/>
                <w:sz w:val="18"/>
                <w:szCs w:val="18"/>
              </w:rPr>
              <w:t>{{</w:t>
            </w:r>
            <w:proofErr w:type="spellStart"/>
            <w:r w:rsidRPr="006A37C9">
              <w:rPr>
                <w:rFonts w:ascii="Times New Roman" w:hAnsi="Times New Roman" w:cs="Times New Roman"/>
                <w:spacing w:val="6"/>
                <w:sz w:val="18"/>
                <w:szCs w:val="18"/>
              </w:rPr>
              <w:t>sample.sample_parent_id</w:t>
            </w:r>
            <w:proofErr w:type="spellEnd"/>
            <w:r w:rsidRPr="006A37C9">
              <w:rPr>
                <w:rFonts w:ascii="Times New Roman" w:hAnsi="Times New Roman" w:cs="Times New Roman"/>
                <w:spacing w:val="6"/>
                <w:sz w:val="18"/>
                <w:szCs w:val="18"/>
              </w:rPr>
              <w:t>}}</w:t>
            </w:r>
          </w:p>
        </w:tc>
        <w:tc>
          <w:tcPr>
            <w:tcW w:w="1390" w:type="dxa"/>
            <w:tcBorders>
              <w:top w:val="single" w:sz="2" w:space="0" w:color="0070C0"/>
              <w:bottom w:val="nil"/>
            </w:tcBorders>
            <w:shd w:val="clear" w:color="auto" w:fill="auto"/>
            <w:tcMar>
              <w:top w:w="28" w:type="dxa"/>
              <w:left w:w="85" w:type="dxa"/>
              <w:bottom w:w="28" w:type="dxa"/>
              <w:right w:w="85" w:type="dxa"/>
            </w:tcMar>
            <w:vAlign w:val="center"/>
          </w:tcPr>
          <w:p w14:paraId="52581790" w14:textId="77777777" w:rsidR="006D119C" w:rsidRPr="006A37C9" w:rsidRDefault="00DD0585">
            <w:pPr>
              <w:spacing w:line="240" w:lineRule="exact"/>
              <w:rPr>
                <w:rFonts w:ascii="Times New Roman" w:hAnsi="Times New Roman" w:cs="Times New Roman"/>
                <w:b/>
                <w:spacing w:val="6"/>
                <w:sz w:val="18"/>
                <w:szCs w:val="18"/>
              </w:rPr>
            </w:pPr>
            <w:r w:rsidRPr="006A37C9">
              <w:rPr>
                <w:rFonts w:ascii="Times New Roman" w:hAnsi="Times New Roman" w:cs="Times New Roman"/>
                <w:b/>
                <w:spacing w:val="6"/>
                <w:sz w:val="18"/>
                <w:szCs w:val="18"/>
              </w:rPr>
              <w:t>病理号</w:t>
            </w:r>
          </w:p>
        </w:tc>
        <w:tc>
          <w:tcPr>
            <w:tcW w:w="2013" w:type="dxa"/>
            <w:tcBorders>
              <w:top w:val="single" w:sz="2" w:space="0" w:color="0070C0"/>
              <w:bottom w:val="nil"/>
            </w:tcBorders>
            <w:shd w:val="clear" w:color="auto" w:fill="auto"/>
            <w:tcMar>
              <w:top w:w="28" w:type="dxa"/>
              <w:left w:w="85" w:type="dxa"/>
              <w:bottom w:w="28" w:type="dxa"/>
              <w:right w:w="85" w:type="dxa"/>
            </w:tcMar>
            <w:vAlign w:val="center"/>
          </w:tcPr>
          <w:p w14:paraId="188CC02A" w14:textId="77777777" w:rsidR="006D119C" w:rsidRPr="006A37C9" w:rsidRDefault="00A326A8">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proofErr w:type="gramStart"/>
            <w:r w:rsidRPr="006A37C9">
              <w:rPr>
                <w:rFonts w:ascii="Times New Roman" w:hAnsi="Times New Roman" w:cs="Times New Roman"/>
                <w:spacing w:val="6"/>
                <w:sz w:val="18"/>
                <w:szCs w:val="18"/>
              </w:rPr>
              <w:t>sample.pathological</w:t>
            </w:r>
            <w:proofErr w:type="gramEnd"/>
            <w:r w:rsidRPr="006A37C9">
              <w:rPr>
                <w:rFonts w:ascii="Times New Roman" w:hAnsi="Times New Roman" w:cs="Times New Roman"/>
                <w:spacing w:val="6"/>
                <w:sz w:val="18"/>
                <w:szCs w:val="18"/>
              </w:rPr>
              <w:t>_id</w:t>
            </w:r>
            <w:proofErr w:type="spellEnd"/>
            <w:r w:rsidRPr="006A37C9">
              <w:rPr>
                <w:rFonts w:ascii="Times New Roman" w:hAnsi="Times New Roman" w:cs="Times New Roman"/>
                <w:spacing w:val="6"/>
                <w:sz w:val="18"/>
                <w:szCs w:val="18"/>
              </w:rPr>
              <w:t>}}</w:t>
            </w:r>
          </w:p>
        </w:tc>
      </w:tr>
      <w:tr w:rsidR="006D119C" w:rsidRPr="006A37C9" w14:paraId="64517636" w14:textId="77777777" w:rsidTr="00A326A8">
        <w:trPr>
          <w:trHeight w:val="397"/>
        </w:trPr>
        <w:tc>
          <w:tcPr>
            <w:tcW w:w="1389" w:type="dxa"/>
            <w:tcBorders>
              <w:top w:val="nil"/>
              <w:bottom w:val="nil"/>
            </w:tcBorders>
            <w:shd w:val="clear" w:color="auto" w:fill="auto"/>
            <w:tcMar>
              <w:top w:w="28" w:type="dxa"/>
              <w:left w:w="85" w:type="dxa"/>
              <w:bottom w:w="28" w:type="dxa"/>
              <w:right w:w="85" w:type="dxa"/>
            </w:tcMar>
            <w:vAlign w:val="center"/>
          </w:tcPr>
          <w:p w14:paraId="32F7A49E" w14:textId="77777777" w:rsidR="006D119C" w:rsidRPr="006A37C9" w:rsidRDefault="00DD0585">
            <w:pPr>
              <w:spacing w:line="240" w:lineRule="exact"/>
              <w:rPr>
                <w:rFonts w:ascii="Times New Roman" w:hAnsi="Times New Roman" w:cs="Times New Roman"/>
                <w:b/>
                <w:spacing w:val="6"/>
                <w:sz w:val="18"/>
                <w:szCs w:val="18"/>
              </w:rPr>
            </w:pPr>
            <w:r w:rsidRPr="006A37C9">
              <w:rPr>
                <w:rFonts w:ascii="Times New Roman" w:hAnsi="Times New Roman" w:cs="Times New Roman"/>
                <w:b/>
                <w:spacing w:val="6"/>
                <w:sz w:val="18"/>
                <w:szCs w:val="18"/>
              </w:rPr>
              <w:t>性别</w:t>
            </w:r>
          </w:p>
        </w:tc>
        <w:tc>
          <w:tcPr>
            <w:tcW w:w="2013" w:type="dxa"/>
            <w:tcBorders>
              <w:top w:val="nil"/>
              <w:bottom w:val="nil"/>
            </w:tcBorders>
            <w:shd w:val="clear" w:color="auto" w:fill="auto"/>
            <w:tcMar>
              <w:top w:w="28" w:type="dxa"/>
              <w:left w:w="85" w:type="dxa"/>
              <w:bottom w:w="28" w:type="dxa"/>
              <w:right w:w="85" w:type="dxa"/>
            </w:tcMar>
            <w:vAlign w:val="center"/>
          </w:tcPr>
          <w:p w14:paraId="61730907" w14:textId="77777777" w:rsidR="006D119C" w:rsidRPr="006A37C9" w:rsidRDefault="00A326A8">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proofErr w:type="gramStart"/>
            <w:r w:rsidRPr="006A37C9">
              <w:rPr>
                <w:rFonts w:ascii="Times New Roman" w:hAnsi="Times New Roman" w:cs="Times New Roman"/>
                <w:spacing w:val="6"/>
                <w:sz w:val="18"/>
                <w:szCs w:val="18"/>
              </w:rPr>
              <w:t>sample.gender</w:t>
            </w:r>
            <w:proofErr w:type="spellEnd"/>
            <w:proofErr w:type="gramEnd"/>
            <w:r w:rsidRPr="006A37C9">
              <w:rPr>
                <w:rFonts w:ascii="Times New Roman" w:hAnsi="Times New Roman" w:cs="Times New Roman"/>
                <w:spacing w:val="6"/>
                <w:sz w:val="18"/>
                <w:szCs w:val="18"/>
              </w:rPr>
              <w:t>}}</w:t>
            </w:r>
          </w:p>
        </w:tc>
        <w:tc>
          <w:tcPr>
            <w:tcW w:w="1390" w:type="dxa"/>
            <w:tcBorders>
              <w:top w:val="nil"/>
              <w:bottom w:val="nil"/>
            </w:tcBorders>
            <w:shd w:val="clear" w:color="auto" w:fill="auto"/>
            <w:tcMar>
              <w:top w:w="28" w:type="dxa"/>
              <w:left w:w="85" w:type="dxa"/>
              <w:bottom w:w="28" w:type="dxa"/>
              <w:right w:w="85" w:type="dxa"/>
            </w:tcMar>
            <w:vAlign w:val="center"/>
          </w:tcPr>
          <w:p w14:paraId="152E4443" w14:textId="77777777" w:rsidR="006D119C" w:rsidRPr="006A37C9" w:rsidRDefault="00DD0585">
            <w:pPr>
              <w:spacing w:line="240" w:lineRule="exact"/>
              <w:rPr>
                <w:rFonts w:ascii="Times New Roman" w:hAnsi="Times New Roman" w:cs="Times New Roman"/>
                <w:b/>
                <w:spacing w:val="6"/>
                <w:sz w:val="18"/>
                <w:szCs w:val="18"/>
              </w:rPr>
            </w:pPr>
            <w:r w:rsidRPr="006A37C9">
              <w:rPr>
                <w:rFonts w:ascii="Times New Roman" w:hAnsi="Times New Roman" w:cs="Times New Roman"/>
                <w:b/>
                <w:spacing w:val="6"/>
                <w:sz w:val="18"/>
                <w:szCs w:val="18"/>
              </w:rPr>
              <w:t>流水号</w:t>
            </w:r>
          </w:p>
        </w:tc>
        <w:tc>
          <w:tcPr>
            <w:tcW w:w="2013" w:type="dxa"/>
            <w:tcBorders>
              <w:top w:val="nil"/>
              <w:bottom w:val="nil"/>
            </w:tcBorders>
            <w:shd w:val="clear" w:color="auto" w:fill="auto"/>
            <w:tcMar>
              <w:top w:w="28" w:type="dxa"/>
              <w:left w:w="85" w:type="dxa"/>
              <w:bottom w:w="28" w:type="dxa"/>
              <w:right w:w="85" w:type="dxa"/>
            </w:tcMar>
            <w:vAlign w:val="center"/>
          </w:tcPr>
          <w:p w14:paraId="2AFD7557" w14:textId="77777777" w:rsidR="006D119C" w:rsidRPr="006A37C9" w:rsidRDefault="00A326A8">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r w:rsidRPr="006A37C9">
              <w:rPr>
                <w:rFonts w:ascii="Times New Roman" w:hAnsi="Times New Roman" w:cs="Times New Roman"/>
                <w:spacing w:val="6"/>
                <w:sz w:val="18"/>
                <w:szCs w:val="18"/>
              </w:rPr>
              <w:t>sample.sample_id</w:t>
            </w:r>
            <w:proofErr w:type="spellEnd"/>
            <w:r w:rsidRPr="006A37C9">
              <w:rPr>
                <w:rFonts w:ascii="Times New Roman" w:hAnsi="Times New Roman" w:cs="Times New Roman"/>
                <w:spacing w:val="6"/>
                <w:sz w:val="18"/>
                <w:szCs w:val="18"/>
              </w:rPr>
              <w:t>}}</w:t>
            </w:r>
          </w:p>
        </w:tc>
        <w:tc>
          <w:tcPr>
            <w:tcW w:w="1390" w:type="dxa"/>
            <w:tcBorders>
              <w:top w:val="nil"/>
              <w:bottom w:val="nil"/>
            </w:tcBorders>
            <w:shd w:val="clear" w:color="auto" w:fill="auto"/>
            <w:tcMar>
              <w:top w:w="28" w:type="dxa"/>
              <w:left w:w="85" w:type="dxa"/>
              <w:bottom w:w="28" w:type="dxa"/>
              <w:right w:w="85" w:type="dxa"/>
            </w:tcMar>
            <w:vAlign w:val="center"/>
          </w:tcPr>
          <w:p w14:paraId="588B4A85" w14:textId="77777777" w:rsidR="006D119C" w:rsidRPr="006A37C9" w:rsidRDefault="00DD0585">
            <w:pPr>
              <w:spacing w:line="240" w:lineRule="exact"/>
              <w:rPr>
                <w:rFonts w:ascii="Times New Roman" w:hAnsi="Times New Roman" w:cs="Times New Roman"/>
                <w:b/>
                <w:spacing w:val="6"/>
                <w:sz w:val="18"/>
                <w:szCs w:val="18"/>
              </w:rPr>
            </w:pPr>
            <w:r w:rsidRPr="006A37C9">
              <w:rPr>
                <w:rFonts w:ascii="Times New Roman" w:hAnsi="Times New Roman" w:cs="Times New Roman"/>
                <w:b/>
                <w:spacing w:val="6"/>
                <w:sz w:val="18"/>
                <w:szCs w:val="18"/>
              </w:rPr>
              <w:t>申请日期</w:t>
            </w:r>
          </w:p>
        </w:tc>
        <w:tc>
          <w:tcPr>
            <w:tcW w:w="2013" w:type="dxa"/>
            <w:tcBorders>
              <w:top w:val="nil"/>
              <w:bottom w:val="nil"/>
            </w:tcBorders>
            <w:shd w:val="clear" w:color="auto" w:fill="auto"/>
            <w:tcMar>
              <w:top w:w="28" w:type="dxa"/>
              <w:left w:w="85" w:type="dxa"/>
              <w:bottom w:w="28" w:type="dxa"/>
              <w:right w:w="85" w:type="dxa"/>
            </w:tcMar>
            <w:vAlign w:val="center"/>
          </w:tcPr>
          <w:p w14:paraId="72B6A7D4" w14:textId="77777777" w:rsidR="006D119C" w:rsidRPr="006A37C9" w:rsidRDefault="00A326A8">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proofErr w:type="gramStart"/>
            <w:r w:rsidRPr="006A37C9">
              <w:rPr>
                <w:rFonts w:ascii="Times New Roman" w:hAnsi="Times New Roman" w:cs="Times New Roman"/>
                <w:spacing w:val="6"/>
                <w:sz w:val="18"/>
                <w:szCs w:val="18"/>
              </w:rPr>
              <w:t>sample.receive</w:t>
            </w:r>
            <w:proofErr w:type="gramEnd"/>
            <w:r w:rsidRPr="006A37C9">
              <w:rPr>
                <w:rFonts w:ascii="Times New Roman" w:hAnsi="Times New Roman" w:cs="Times New Roman"/>
                <w:spacing w:val="6"/>
                <w:sz w:val="18"/>
                <w:szCs w:val="18"/>
              </w:rPr>
              <w:t>_data</w:t>
            </w:r>
            <w:proofErr w:type="spellEnd"/>
            <w:r w:rsidRPr="006A37C9">
              <w:rPr>
                <w:rFonts w:ascii="Times New Roman" w:hAnsi="Times New Roman" w:cs="Times New Roman"/>
                <w:spacing w:val="6"/>
                <w:sz w:val="18"/>
                <w:szCs w:val="18"/>
              </w:rPr>
              <w:t>}}</w:t>
            </w:r>
          </w:p>
        </w:tc>
      </w:tr>
      <w:tr w:rsidR="006D119C" w:rsidRPr="006A37C9" w14:paraId="1096272B" w14:textId="77777777" w:rsidTr="00A326A8">
        <w:trPr>
          <w:trHeight w:val="397"/>
        </w:trPr>
        <w:tc>
          <w:tcPr>
            <w:tcW w:w="1389" w:type="dxa"/>
            <w:tcBorders>
              <w:top w:val="nil"/>
              <w:bottom w:val="nil"/>
            </w:tcBorders>
            <w:shd w:val="clear" w:color="auto" w:fill="auto"/>
            <w:tcMar>
              <w:top w:w="28" w:type="dxa"/>
              <w:left w:w="85" w:type="dxa"/>
              <w:bottom w:w="28" w:type="dxa"/>
              <w:right w:w="85" w:type="dxa"/>
            </w:tcMar>
            <w:vAlign w:val="center"/>
          </w:tcPr>
          <w:p w14:paraId="2430DBBF" w14:textId="77777777" w:rsidR="006D119C" w:rsidRPr="006A37C9" w:rsidRDefault="00DD0585">
            <w:pPr>
              <w:spacing w:line="240" w:lineRule="exact"/>
              <w:rPr>
                <w:rFonts w:ascii="Times New Roman" w:hAnsi="Times New Roman" w:cs="Times New Roman"/>
                <w:b/>
                <w:spacing w:val="6"/>
                <w:sz w:val="18"/>
                <w:szCs w:val="18"/>
              </w:rPr>
            </w:pPr>
            <w:r w:rsidRPr="006A37C9">
              <w:rPr>
                <w:rFonts w:ascii="Times New Roman" w:hAnsi="Times New Roman" w:cs="Times New Roman"/>
                <w:b/>
                <w:spacing w:val="6"/>
                <w:sz w:val="18"/>
                <w:szCs w:val="18"/>
              </w:rPr>
              <w:t>年龄</w:t>
            </w:r>
          </w:p>
        </w:tc>
        <w:tc>
          <w:tcPr>
            <w:tcW w:w="2013" w:type="dxa"/>
            <w:tcBorders>
              <w:top w:val="nil"/>
              <w:bottom w:val="nil"/>
            </w:tcBorders>
            <w:shd w:val="clear" w:color="auto" w:fill="auto"/>
            <w:tcMar>
              <w:top w:w="28" w:type="dxa"/>
              <w:left w:w="85" w:type="dxa"/>
              <w:bottom w:w="28" w:type="dxa"/>
              <w:right w:w="85" w:type="dxa"/>
            </w:tcMar>
            <w:vAlign w:val="center"/>
          </w:tcPr>
          <w:p w14:paraId="016AF7F8" w14:textId="77777777" w:rsidR="006D119C" w:rsidRPr="006A37C9" w:rsidRDefault="00A326A8">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r w:rsidRPr="006A37C9">
              <w:rPr>
                <w:rFonts w:ascii="Times New Roman" w:hAnsi="Times New Roman" w:cs="Times New Roman"/>
                <w:spacing w:val="6"/>
                <w:sz w:val="18"/>
                <w:szCs w:val="18"/>
              </w:rPr>
              <w:t>sample.age</w:t>
            </w:r>
            <w:proofErr w:type="spellEnd"/>
            <w:r w:rsidRPr="006A37C9">
              <w:rPr>
                <w:rFonts w:ascii="Times New Roman" w:hAnsi="Times New Roman" w:cs="Times New Roman"/>
                <w:spacing w:val="6"/>
                <w:sz w:val="18"/>
                <w:szCs w:val="18"/>
              </w:rPr>
              <w:t>}}</w:t>
            </w:r>
          </w:p>
        </w:tc>
        <w:tc>
          <w:tcPr>
            <w:tcW w:w="1390" w:type="dxa"/>
            <w:tcBorders>
              <w:top w:val="nil"/>
              <w:bottom w:val="nil"/>
            </w:tcBorders>
            <w:shd w:val="clear" w:color="auto" w:fill="auto"/>
            <w:tcMar>
              <w:top w:w="28" w:type="dxa"/>
              <w:left w:w="85" w:type="dxa"/>
              <w:bottom w:w="28" w:type="dxa"/>
              <w:right w:w="85" w:type="dxa"/>
            </w:tcMar>
            <w:vAlign w:val="center"/>
          </w:tcPr>
          <w:p w14:paraId="7FB7A6CD" w14:textId="77777777" w:rsidR="006D119C" w:rsidRPr="006A37C9" w:rsidRDefault="00DD0585">
            <w:pPr>
              <w:spacing w:line="240" w:lineRule="exact"/>
              <w:rPr>
                <w:rFonts w:ascii="Times New Roman" w:hAnsi="Times New Roman" w:cs="Times New Roman"/>
                <w:b/>
                <w:spacing w:val="6"/>
                <w:sz w:val="18"/>
                <w:szCs w:val="18"/>
              </w:rPr>
            </w:pPr>
            <w:r w:rsidRPr="006A37C9">
              <w:rPr>
                <w:rFonts w:ascii="Times New Roman" w:hAnsi="Times New Roman" w:cs="Times New Roman"/>
                <w:b/>
                <w:spacing w:val="6"/>
                <w:sz w:val="18"/>
                <w:szCs w:val="18"/>
              </w:rPr>
              <w:t>样本类型</w:t>
            </w:r>
          </w:p>
        </w:tc>
        <w:tc>
          <w:tcPr>
            <w:tcW w:w="2013" w:type="dxa"/>
            <w:tcBorders>
              <w:top w:val="nil"/>
              <w:bottom w:val="nil"/>
            </w:tcBorders>
            <w:shd w:val="clear" w:color="auto" w:fill="auto"/>
            <w:tcMar>
              <w:top w:w="28" w:type="dxa"/>
              <w:left w:w="85" w:type="dxa"/>
              <w:bottom w:w="28" w:type="dxa"/>
              <w:right w:w="85" w:type="dxa"/>
            </w:tcMar>
            <w:vAlign w:val="center"/>
          </w:tcPr>
          <w:p w14:paraId="43871224" w14:textId="77777777" w:rsidR="006D119C" w:rsidRPr="006A37C9" w:rsidRDefault="00A326A8">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r w:rsidRPr="006A37C9">
              <w:rPr>
                <w:rFonts w:ascii="Times New Roman" w:hAnsi="Times New Roman" w:cs="Times New Roman"/>
                <w:spacing w:val="6"/>
                <w:sz w:val="18"/>
                <w:szCs w:val="18"/>
              </w:rPr>
              <w:t>sample.sample_type</w:t>
            </w:r>
            <w:proofErr w:type="spellEnd"/>
            <w:r w:rsidRPr="006A37C9">
              <w:rPr>
                <w:rFonts w:ascii="Times New Roman" w:hAnsi="Times New Roman" w:cs="Times New Roman"/>
                <w:spacing w:val="6"/>
                <w:sz w:val="18"/>
                <w:szCs w:val="18"/>
              </w:rPr>
              <w:t>}}</w:t>
            </w:r>
          </w:p>
        </w:tc>
        <w:tc>
          <w:tcPr>
            <w:tcW w:w="1390" w:type="dxa"/>
            <w:tcBorders>
              <w:top w:val="nil"/>
              <w:bottom w:val="nil"/>
            </w:tcBorders>
            <w:shd w:val="clear" w:color="auto" w:fill="auto"/>
            <w:tcMar>
              <w:top w:w="28" w:type="dxa"/>
              <w:left w:w="85" w:type="dxa"/>
              <w:bottom w:w="28" w:type="dxa"/>
              <w:right w:w="85" w:type="dxa"/>
            </w:tcMar>
            <w:vAlign w:val="center"/>
          </w:tcPr>
          <w:p w14:paraId="2FCFC446" w14:textId="77777777" w:rsidR="006D119C" w:rsidRPr="006A37C9" w:rsidRDefault="00DD0585">
            <w:pPr>
              <w:spacing w:line="240" w:lineRule="exact"/>
              <w:rPr>
                <w:rFonts w:ascii="Times New Roman" w:hAnsi="Times New Roman" w:cs="Times New Roman"/>
                <w:b/>
                <w:spacing w:val="6"/>
                <w:sz w:val="18"/>
                <w:szCs w:val="18"/>
              </w:rPr>
            </w:pPr>
            <w:r w:rsidRPr="006A37C9">
              <w:rPr>
                <w:rFonts w:ascii="Times New Roman" w:hAnsi="Times New Roman" w:cs="Times New Roman"/>
                <w:b/>
                <w:spacing w:val="6"/>
                <w:sz w:val="18"/>
                <w:szCs w:val="18"/>
              </w:rPr>
              <w:t>报告日期</w:t>
            </w:r>
          </w:p>
        </w:tc>
        <w:tc>
          <w:tcPr>
            <w:tcW w:w="2013" w:type="dxa"/>
            <w:tcBorders>
              <w:top w:val="nil"/>
              <w:bottom w:val="nil"/>
            </w:tcBorders>
            <w:shd w:val="clear" w:color="auto" w:fill="auto"/>
            <w:tcMar>
              <w:top w:w="28" w:type="dxa"/>
              <w:left w:w="85" w:type="dxa"/>
              <w:bottom w:w="28" w:type="dxa"/>
              <w:right w:w="85" w:type="dxa"/>
            </w:tcMar>
            <w:vAlign w:val="center"/>
          </w:tcPr>
          <w:p w14:paraId="50A9790F" w14:textId="77777777" w:rsidR="006D119C" w:rsidRPr="006A37C9" w:rsidRDefault="00A326A8">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proofErr w:type="gramStart"/>
            <w:r w:rsidRPr="006A37C9">
              <w:rPr>
                <w:rFonts w:ascii="Times New Roman" w:hAnsi="Times New Roman" w:cs="Times New Roman"/>
                <w:spacing w:val="6"/>
                <w:sz w:val="18"/>
                <w:szCs w:val="18"/>
              </w:rPr>
              <w:t>sample.report</w:t>
            </w:r>
            <w:proofErr w:type="gramEnd"/>
            <w:r w:rsidRPr="006A37C9">
              <w:rPr>
                <w:rFonts w:ascii="Times New Roman" w:hAnsi="Times New Roman" w:cs="Times New Roman"/>
                <w:spacing w:val="6"/>
                <w:sz w:val="18"/>
                <w:szCs w:val="18"/>
              </w:rPr>
              <w:t>_date</w:t>
            </w:r>
            <w:proofErr w:type="spellEnd"/>
            <w:r w:rsidRPr="006A37C9">
              <w:rPr>
                <w:rFonts w:ascii="Times New Roman" w:hAnsi="Times New Roman" w:cs="Times New Roman"/>
                <w:spacing w:val="6"/>
                <w:sz w:val="18"/>
                <w:szCs w:val="18"/>
              </w:rPr>
              <w:t>}}</w:t>
            </w:r>
          </w:p>
        </w:tc>
      </w:tr>
      <w:tr w:rsidR="006D119C" w:rsidRPr="006A37C9" w14:paraId="629D54C7" w14:textId="77777777" w:rsidTr="00A326A8">
        <w:trPr>
          <w:trHeight w:val="397"/>
        </w:trPr>
        <w:tc>
          <w:tcPr>
            <w:tcW w:w="1389" w:type="dxa"/>
            <w:tcBorders>
              <w:top w:val="nil"/>
              <w:bottom w:val="single" w:sz="2" w:space="0" w:color="0070C0"/>
            </w:tcBorders>
            <w:shd w:val="clear" w:color="auto" w:fill="auto"/>
            <w:tcMar>
              <w:top w:w="28" w:type="dxa"/>
              <w:left w:w="85" w:type="dxa"/>
              <w:bottom w:w="28" w:type="dxa"/>
              <w:right w:w="85" w:type="dxa"/>
            </w:tcMar>
            <w:vAlign w:val="center"/>
          </w:tcPr>
          <w:p w14:paraId="6B69539E" w14:textId="77777777" w:rsidR="006D119C" w:rsidRPr="006A37C9" w:rsidRDefault="00DD0585">
            <w:pPr>
              <w:spacing w:line="240" w:lineRule="exact"/>
              <w:rPr>
                <w:rFonts w:ascii="Times New Roman" w:hAnsi="Times New Roman" w:cs="Times New Roman"/>
                <w:b/>
                <w:spacing w:val="6"/>
                <w:sz w:val="18"/>
                <w:szCs w:val="18"/>
              </w:rPr>
            </w:pPr>
            <w:r w:rsidRPr="006A37C9">
              <w:rPr>
                <w:rFonts w:ascii="Times New Roman" w:hAnsi="Times New Roman" w:cs="Times New Roman"/>
                <w:b/>
                <w:spacing w:val="6"/>
                <w:sz w:val="18"/>
                <w:szCs w:val="18"/>
              </w:rPr>
              <w:t>送检科室</w:t>
            </w:r>
          </w:p>
        </w:tc>
        <w:tc>
          <w:tcPr>
            <w:tcW w:w="2013" w:type="dxa"/>
            <w:tcBorders>
              <w:top w:val="nil"/>
              <w:bottom w:val="single" w:sz="2" w:space="0" w:color="0070C0"/>
            </w:tcBorders>
            <w:shd w:val="clear" w:color="auto" w:fill="auto"/>
            <w:tcMar>
              <w:top w:w="28" w:type="dxa"/>
              <w:left w:w="85" w:type="dxa"/>
              <w:bottom w:w="28" w:type="dxa"/>
              <w:right w:w="85" w:type="dxa"/>
            </w:tcMar>
            <w:vAlign w:val="center"/>
          </w:tcPr>
          <w:p w14:paraId="42B9BAAD" w14:textId="77777777" w:rsidR="006D119C" w:rsidRPr="006A37C9" w:rsidRDefault="00A326A8">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proofErr w:type="gramStart"/>
            <w:r w:rsidRPr="006A37C9">
              <w:rPr>
                <w:rFonts w:ascii="Times New Roman" w:hAnsi="Times New Roman" w:cs="Times New Roman"/>
                <w:spacing w:val="6"/>
                <w:sz w:val="18"/>
                <w:szCs w:val="18"/>
              </w:rPr>
              <w:t>sample.hosp</w:t>
            </w:r>
            <w:proofErr w:type="gramEnd"/>
            <w:r w:rsidRPr="006A37C9">
              <w:rPr>
                <w:rFonts w:ascii="Times New Roman" w:hAnsi="Times New Roman" w:cs="Times New Roman"/>
                <w:spacing w:val="6"/>
                <w:sz w:val="18"/>
                <w:szCs w:val="18"/>
              </w:rPr>
              <w:t>_depart</w:t>
            </w:r>
            <w:proofErr w:type="spellEnd"/>
            <w:r w:rsidRPr="006A37C9">
              <w:rPr>
                <w:rFonts w:ascii="Times New Roman" w:hAnsi="Times New Roman" w:cs="Times New Roman"/>
                <w:spacing w:val="6"/>
                <w:sz w:val="18"/>
                <w:szCs w:val="18"/>
              </w:rPr>
              <w:t>}}</w:t>
            </w:r>
          </w:p>
        </w:tc>
        <w:tc>
          <w:tcPr>
            <w:tcW w:w="1390" w:type="dxa"/>
            <w:tcBorders>
              <w:top w:val="nil"/>
              <w:bottom w:val="single" w:sz="2" w:space="0" w:color="0070C0"/>
            </w:tcBorders>
            <w:shd w:val="clear" w:color="auto" w:fill="auto"/>
            <w:tcMar>
              <w:top w:w="28" w:type="dxa"/>
              <w:left w:w="85" w:type="dxa"/>
              <w:bottom w:w="28" w:type="dxa"/>
              <w:right w:w="85" w:type="dxa"/>
            </w:tcMar>
            <w:vAlign w:val="center"/>
          </w:tcPr>
          <w:p w14:paraId="6A3B5670" w14:textId="77777777" w:rsidR="006D119C" w:rsidRPr="006A37C9" w:rsidRDefault="00DD0585">
            <w:pPr>
              <w:spacing w:line="240" w:lineRule="exact"/>
              <w:rPr>
                <w:rFonts w:ascii="Times New Roman" w:hAnsi="Times New Roman" w:cs="Times New Roman"/>
                <w:b/>
                <w:spacing w:val="6"/>
                <w:sz w:val="18"/>
                <w:szCs w:val="18"/>
              </w:rPr>
            </w:pPr>
            <w:r w:rsidRPr="006A37C9">
              <w:rPr>
                <w:rFonts w:ascii="Times New Roman" w:hAnsi="Times New Roman" w:cs="Times New Roman"/>
                <w:b/>
                <w:spacing w:val="6"/>
                <w:sz w:val="18"/>
                <w:szCs w:val="18"/>
              </w:rPr>
              <w:t>部位</w:t>
            </w:r>
          </w:p>
        </w:tc>
        <w:tc>
          <w:tcPr>
            <w:tcW w:w="2013" w:type="dxa"/>
            <w:tcBorders>
              <w:top w:val="nil"/>
              <w:bottom w:val="single" w:sz="2" w:space="0" w:color="0070C0"/>
            </w:tcBorders>
            <w:shd w:val="clear" w:color="auto" w:fill="auto"/>
            <w:tcMar>
              <w:top w:w="28" w:type="dxa"/>
              <w:left w:w="85" w:type="dxa"/>
              <w:bottom w:w="28" w:type="dxa"/>
              <w:right w:w="85" w:type="dxa"/>
            </w:tcMar>
            <w:vAlign w:val="center"/>
          </w:tcPr>
          <w:p w14:paraId="016FED7E" w14:textId="77777777" w:rsidR="006D119C" w:rsidRPr="006A37C9" w:rsidRDefault="006D119C">
            <w:pPr>
              <w:spacing w:line="240" w:lineRule="exact"/>
              <w:rPr>
                <w:rFonts w:ascii="Times New Roman" w:hAnsi="Times New Roman" w:cs="Times New Roman"/>
                <w:spacing w:val="6"/>
                <w:sz w:val="18"/>
                <w:szCs w:val="18"/>
              </w:rPr>
            </w:pPr>
          </w:p>
        </w:tc>
        <w:tc>
          <w:tcPr>
            <w:tcW w:w="1390" w:type="dxa"/>
            <w:tcBorders>
              <w:top w:val="nil"/>
              <w:bottom w:val="single" w:sz="2" w:space="0" w:color="0070C0"/>
            </w:tcBorders>
            <w:shd w:val="clear" w:color="auto" w:fill="auto"/>
            <w:vAlign w:val="center"/>
          </w:tcPr>
          <w:p w14:paraId="3DF6B658" w14:textId="77777777" w:rsidR="006D119C" w:rsidRPr="006A37C9" w:rsidRDefault="00DD0585">
            <w:pPr>
              <w:spacing w:line="240" w:lineRule="exact"/>
              <w:rPr>
                <w:rFonts w:ascii="Times New Roman" w:hAnsi="Times New Roman" w:cs="Times New Roman"/>
                <w:b/>
                <w:spacing w:val="6"/>
                <w:sz w:val="18"/>
                <w:szCs w:val="18"/>
              </w:rPr>
            </w:pPr>
            <w:r w:rsidRPr="006A37C9">
              <w:rPr>
                <w:rFonts w:ascii="Times New Roman" w:hAnsi="Times New Roman" w:cs="Times New Roman"/>
                <w:b/>
                <w:spacing w:val="6"/>
                <w:sz w:val="18"/>
                <w:szCs w:val="18"/>
              </w:rPr>
              <w:t>临床诊断</w:t>
            </w:r>
          </w:p>
        </w:tc>
        <w:tc>
          <w:tcPr>
            <w:tcW w:w="2013" w:type="dxa"/>
            <w:tcBorders>
              <w:top w:val="nil"/>
              <w:bottom w:val="single" w:sz="2" w:space="0" w:color="0070C0"/>
            </w:tcBorders>
            <w:shd w:val="clear" w:color="auto" w:fill="auto"/>
            <w:vAlign w:val="center"/>
          </w:tcPr>
          <w:p w14:paraId="3CBE10F5" w14:textId="77777777" w:rsidR="006D119C" w:rsidRPr="006A37C9" w:rsidRDefault="00A326A8">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proofErr w:type="gramStart"/>
            <w:r w:rsidRPr="006A37C9">
              <w:rPr>
                <w:rFonts w:ascii="Times New Roman" w:hAnsi="Times New Roman" w:cs="Times New Roman"/>
                <w:spacing w:val="6"/>
                <w:sz w:val="18"/>
                <w:szCs w:val="18"/>
              </w:rPr>
              <w:t>sample.pathol</w:t>
            </w:r>
            <w:proofErr w:type="gramEnd"/>
            <w:r w:rsidRPr="006A37C9">
              <w:rPr>
                <w:rFonts w:ascii="Times New Roman" w:hAnsi="Times New Roman" w:cs="Times New Roman"/>
                <w:spacing w:val="6"/>
                <w:sz w:val="18"/>
                <w:szCs w:val="18"/>
              </w:rPr>
              <w:t>_diagn</w:t>
            </w:r>
            <w:proofErr w:type="spellEnd"/>
            <w:r w:rsidRPr="006A37C9">
              <w:rPr>
                <w:rFonts w:ascii="Times New Roman" w:hAnsi="Times New Roman" w:cs="Times New Roman"/>
                <w:spacing w:val="6"/>
                <w:sz w:val="18"/>
                <w:szCs w:val="18"/>
              </w:rPr>
              <w:t>}}</w:t>
            </w:r>
          </w:p>
        </w:tc>
      </w:tr>
      <w:bookmarkEnd w:id="3"/>
    </w:tbl>
    <w:p w14:paraId="48CA44F6" w14:textId="77777777" w:rsidR="006D119C" w:rsidRPr="006A37C9" w:rsidRDefault="006D119C">
      <w:pPr>
        <w:snapToGrid w:val="0"/>
        <w:rPr>
          <w:rFonts w:ascii="Times New Roman" w:hAnsi="Times New Roman" w:cs="Times New Roman"/>
          <w:b/>
          <w:sz w:val="6"/>
          <w:szCs w:val="6"/>
        </w:rPr>
      </w:pPr>
    </w:p>
    <w:p w14:paraId="12C47613" w14:textId="77777777" w:rsidR="006D119C" w:rsidRPr="006A37C9" w:rsidRDefault="006D119C">
      <w:pPr>
        <w:rPr>
          <w:rFonts w:ascii="Times New Roman" w:hAnsi="Times New Roman" w:cs="Times New Roman"/>
          <w:sz w:val="16"/>
          <w:szCs w:val="16"/>
        </w:rPr>
      </w:pPr>
    </w:p>
    <w:p w14:paraId="15F26F2D" w14:textId="46EC463C" w:rsidR="006D119C" w:rsidRPr="006A37C9" w:rsidRDefault="00DD0585">
      <w:pPr>
        <w:spacing w:line="360" w:lineRule="auto"/>
        <w:ind w:left="1104" w:hangingChars="500" w:hanging="1104"/>
        <w:rPr>
          <w:rFonts w:ascii="Times New Roman" w:hAnsi="Times New Roman" w:cs="Times New Roman"/>
          <w:b/>
          <w:kern w:val="0"/>
          <w:sz w:val="22"/>
          <w:szCs w:val="20"/>
        </w:rPr>
      </w:pPr>
      <w:bookmarkStart w:id="5" w:name="Detection_Content_Table_info"/>
      <w:bookmarkStart w:id="6" w:name="Detection_Content_Table_remove"/>
      <w:bookmarkEnd w:id="4"/>
      <w:bookmarkEnd w:id="5"/>
      <w:r w:rsidRPr="006A37C9">
        <w:rPr>
          <w:rFonts w:ascii="Times New Roman" w:hAnsi="Times New Roman" w:cs="Times New Roman"/>
          <w:b/>
          <w:kern w:val="0"/>
          <w:sz w:val="22"/>
          <w:szCs w:val="20"/>
        </w:rPr>
        <w:t>检测范围：</w:t>
      </w:r>
      <w:r w:rsidRPr="006A37C9">
        <w:rPr>
          <w:rFonts w:ascii="Times New Roman" w:hAnsi="Times New Roman" w:cs="Times New Roman"/>
          <w:iCs/>
          <w:kern w:val="0"/>
          <w:sz w:val="22"/>
          <w:szCs w:val="20"/>
        </w:rPr>
        <w:t>BRCA1</w:t>
      </w:r>
      <w:r w:rsidRPr="006A37C9">
        <w:rPr>
          <w:rFonts w:ascii="Times New Roman" w:hAnsi="Times New Roman" w:cs="Times New Roman"/>
          <w:iCs/>
          <w:kern w:val="0"/>
          <w:sz w:val="22"/>
          <w:szCs w:val="20"/>
        </w:rPr>
        <w:t>基因和</w:t>
      </w:r>
      <w:r w:rsidRPr="006A37C9">
        <w:rPr>
          <w:rFonts w:ascii="Times New Roman" w:hAnsi="Times New Roman" w:cs="Times New Roman"/>
          <w:iCs/>
          <w:kern w:val="0"/>
          <w:sz w:val="22"/>
          <w:szCs w:val="20"/>
        </w:rPr>
        <w:t>BRCA2</w:t>
      </w:r>
      <w:r w:rsidRPr="006A37C9">
        <w:rPr>
          <w:rFonts w:ascii="Times New Roman" w:hAnsi="Times New Roman" w:cs="Times New Roman"/>
          <w:kern w:val="0"/>
          <w:sz w:val="22"/>
          <w:szCs w:val="20"/>
        </w:rPr>
        <w:t>基因及其他</w:t>
      </w:r>
      <w:r w:rsidRPr="006A37C9">
        <w:rPr>
          <w:rFonts w:ascii="Times New Roman" w:hAnsi="Times New Roman" w:cs="Times New Roman"/>
          <w:kern w:val="0"/>
          <w:sz w:val="22"/>
          <w:szCs w:val="20"/>
        </w:rPr>
        <w:t>30</w:t>
      </w:r>
      <w:r w:rsidRPr="006A37C9">
        <w:rPr>
          <w:rFonts w:ascii="Times New Roman" w:hAnsi="Times New Roman" w:cs="Times New Roman"/>
          <w:kern w:val="0"/>
          <w:sz w:val="22"/>
          <w:szCs w:val="20"/>
        </w:rPr>
        <w:t>个</w:t>
      </w:r>
      <w:r w:rsidR="00FF18F6">
        <w:rPr>
          <w:rFonts w:ascii="Times New Roman" w:hAnsi="Times New Roman" w:cs="Times New Roman" w:hint="eastAsia"/>
          <w:kern w:val="0"/>
          <w:sz w:val="22"/>
          <w:szCs w:val="20"/>
        </w:rPr>
        <w:t>相关</w:t>
      </w:r>
      <w:r w:rsidRPr="006A37C9">
        <w:rPr>
          <w:rFonts w:ascii="Times New Roman" w:hAnsi="Times New Roman" w:cs="Times New Roman"/>
          <w:kern w:val="0"/>
          <w:sz w:val="22"/>
          <w:szCs w:val="20"/>
        </w:rPr>
        <w:t>基因的单核苷酸变异，小片段插入缺失；</w:t>
      </w:r>
      <w:r w:rsidRPr="006A37C9">
        <w:rPr>
          <w:rFonts w:ascii="Times New Roman" w:hAnsi="Times New Roman" w:cs="Times New Roman"/>
          <w:iCs/>
          <w:kern w:val="0"/>
          <w:sz w:val="22"/>
          <w:szCs w:val="20"/>
        </w:rPr>
        <w:t>BRCA1</w:t>
      </w:r>
      <w:r w:rsidRPr="006A37C9">
        <w:rPr>
          <w:rFonts w:ascii="Times New Roman" w:hAnsi="Times New Roman" w:cs="Times New Roman"/>
          <w:iCs/>
          <w:kern w:val="0"/>
          <w:sz w:val="22"/>
          <w:szCs w:val="20"/>
        </w:rPr>
        <w:t>基因和</w:t>
      </w:r>
      <w:r w:rsidRPr="006A37C9">
        <w:rPr>
          <w:rFonts w:ascii="Times New Roman" w:hAnsi="Times New Roman" w:cs="Times New Roman"/>
          <w:iCs/>
          <w:kern w:val="0"/>
          <w:sz w:val="22"/>
          <w:szCs w:val="20"/>
        </w:rPr>
        <w:t>BRCA2</w:t>
      </w:r>
      <w:r w:rsidRPr="006A37C9">
        <w:rPr>
          <w:rFonts w:ascii="Times New Roman" w:hAnsi="Times New Roman" w:cs="Times New Roman"/>
          <w:kern w:val="0"/>
          <w:sz w:val="22"/>
          <w:szCs w:val="20"/>
        </w:rPr>
        <w:t>基因的拷贝数变异（胚系）</w:t>
      </w:r>
    </w:p>
    <w:p w14:paraId="109FD4A3" w14:textId="77777777" w:rsidR="006D119C" w:rsidRPr="006A37C9" w:rsidRDefault="00DD0585">
      <w:pPr>
        <w:spacing w:line="360" w:lineRule="auto"/>
        <w:rPr>
          <w:rFonts w:ascii="Times New Roman" w:hAnsi="Times New Roman" w:cs="Times New Roman"/>
          <w:bCs/>
          <w:kern w:val="0"/>
          <w:sz w:val="22"/>
          <w:szCs w:val="20"/>
        </w:rPr>
      </w:pPr>
      <w:r w:rsidRPr="006A37C9">
        <w:rPr>
          <w:rFonts w:ascii="Times New Roman" w:hAnsi="Times New Roman" w:cs="Times New Roman"/>
          <w:b/>
          <w:kern w:val="0"/>
          <w:sz w:val="22"/>
          <w:szCs w:val="20"/>
        </w:rPr>
        <w:t>检测方法：</w:t>
      </w:r>
      <w:r w:rsidRPr="006A37C9">
        <w:rPr>
          <w:rFonts w:ascii="Times New Roman" w:hAnsi="Times New Roman" w:cs="Times New Roman"/>
          <w:bCs/>
          <w:kern w:val="0"/>
          <w:sz w:val="22"/>
          <w:szCs w:val="20"/>
        </w:rPr>
        <w:t>新</w:t>
      </w:r>
      <w:r w:rsidRPr="006A37C9">
        <w:rPr>
          <w:rFonts w:ascii="Times New Roman" w:eastAsia="微软雅黑" w:hAnsi="Times New Roman" w:cs="Times New Roman"/>
          <w:bCs/>
          <w:kern w:val="0"/>
          <w:sz w:val="22"/>
          <w:szCs w:val="20"/>
        </w:rPr>
        <w:t>⼀</w:t>
      </w:r>
      <w:r w:rsidRPr="006A37C9">
        <w:rPr>
          <w:rFonts w:ascii="Times New Roman" w:eastAsia="宋体" w:hAnsi="Times New Roman" w:cs="Times New Roman"/>
          <w:bCs/>
          <w:kern w:val="0"/>
          <w:sz w:val="22"/>
          <w:szCs w:val="20"/>
        </w:rPr>
        <w:t>代</w:t>
      </w:r>
      <w:r w:rsidRPr="006A37C9">
        <w:rPr>
          <w:rFonts w:ascii="Times New Roman" w:eastAsia="微软雅黑" w:hAnsi="Times New Roman" w:cs="Times New Roman"/>
          <w:bCs/>
          <w:kern w:val="0"/>
          <w:sz w:val="22"/>
          <w:szCs w:val="20"/>
        </w:rPr>
        <w:t>⾼</w:t>
      </w:r>
      <w:r w:rsidRPr="006A37C9">
        <w:rPr>
          <w:rFonts w:ascii="Times New Roman" w:eastAsia="宋体" w:hAnsi="Times New Roman" w:cs="Times New Roman"/>
          <w:bCs/>
          <w:kern w:val="0"/>
          <w:sz w:val="22"/>
          <w:szCs w:val="20"/>
        </w:rPr>
        <w:t>通量测序技术</w:t>
      </w:r>
      <w:r w:rsidRPr="006A37C9">
        <w:rPr>
          <w:rFonts w:ascii="Times New Roman" w:hAnsi="Times New Roman" w:cs="Times New Roman"/>
          <w:bCs/>
          <w:kern w:val="0"/>
          <w:sz w:val="22"/>
          <w:szCs w:val="20"/>
        </w:rPr>
        <w:t>(NGS)</w:t>
      </w:r>
    </w:p>
    <w:p w14:paraId="5EAD2909" w14:textId="77777777" w:rsidR="006D119C" w:rsidRPr="006A37C9" w:rsidRDefault="00DD0585">
      <w:pPr>
        <w:spacing w:line="360" w:lineRule="auto"/>
        <w:rPr>
          <w:rFonts w:ascii="Times New Roman" w:hAnsi="Times New Roman" w:cs="Times New Roman"/>
          <w:kern w:val="0"/>
          <w:sz w:val="22"/>
          <w:szCs w:val="20"/>
        </w:rPr>
      </w:pPr>
      <w:r w:rsidRPr="006A37C9">
        <w:rPr>
          <w:rFonts w:ascii="Times New Roman" w:hAnsi="Times New Roman" w:cs="Times New Roman"/>
          <w:b/>
          <w:kern w:val="0"/>
          <w:sz w:val="22"/>
          <w:szCs w:val="20"/>
        </w:rPr>
        <w:t>检测设备：</w:t>
      </w:r>
      <w:r w:rsidRPr="006A37C9">
        <w:rPr>
          <w:rFonts w:ascii="Times New Roman" w:hAnsi="Times New Roman" w:cs="Times New Roman"/>
          <w:kern w:val="0"/>
          <w:sz w:val="22"/>
          <w:szCs w:val="20"/>
        </w:rPr>
        <w:t>Illumina NextSeq550Dx</w:t>
      </w:r>
    </w:p>
    <w:p w14:paraId="340C2479" w14:textId="5AF3B7ED" w:rsidR="006D119C" w:rsidRPr="006A37C9" w:rsidRDefault="00DD0585">
      <w:pPr>
        <w:spacing w:line="360" w:lineRule="auto"/>
        <w:ind w:left="1084" w:hangingChars="450" w:hanging="1084"/>
        <w:rPr>
          <w:rFonts w:ascii="Times New Roman" w:hAnsi="Times New Roman" w:cs="Times New Roman"/>
          <w:b/>
          <w:kern w:val="0"/>
        </w:rPr>
      </w:pPr>
      <w:r w:rsidRPr="006A37C9">
        <w:rPr>
          <w:rFonts w:ascii="Times New Roman" w:hAnsi="Times New Roman" w:cs="Times New Roman"/>
          <w:b/>
          <w:kern w:val="0"/>
        </w:rPr>
        <w:t>检测结果：</w:t>
      </w:r>
      <w:r w:rsidR="000A10F5">
        <w:rPr>
          <w:rFonts w:ascii="Times New Roman" w:hAnsi="Times New Roman" w:cs="Times New Roman" w:hint="eastAsia"/>
          <w:b/>
          <w:kern w:val="0"/>
        </w:rPr>
        <w:t>{</w:t>
      </w:r>
      <w:r w:rsidR="000A10F5">
        <w:rPr>
          <w:rFonts w:ascii="Times New Roman" w:hAnsi="Times New Roman" w:cs="Times New Roman"/>
          <w:b/>
          <w:kern w:val="0"/>
        </w:rPr>
        <w:t xml:space="preserve">%if </w:t>
      </w:r>
      <w:proofErr w:type="spellStart"/>
      <w:r w:rsidR="000A10F5" w:rsidRPr="00C65407">
        <w:rPr>
          <w:rFonts w:ascii="Times New Roman" w:hAnsi="Times New Roman" w:cs="Times New Roman"/>
          <w:b/>
          <w:kern w:val="0"/>
        </w:rPr>
        <w:t>var.special.summary_GDRM_gHRR</w:t>
      </w:r>
      <w:proofErr w:type="spellEnd"/>
      <w:r w:rsidR="000A10F5">
        <w:rPr>
          <w:rFonts w:ascii="Times New Roman" w:hAnsi="Times New Roman" w:cs="Times New Roman"/>
          <w:b/>
          <w:kern w:val="0"/>
        </w:rPr>
        <w:t>%}</w:t>
      </w:r>
      <w:r w:rsidR="000A10F5">
        <w:rPr>
          <w:rFonts w:ascii="Times New Roman" w:hAnsi="Times New Roman" w:cs="Times New Roman" w:hint="eastAsia"/>
          <w:b/>
          <w:kern w:val="0"/>
        </w:rPr>
        <w:t>基于本次送检样本，检测到</w:t>
      </w:r>
      <w:r w:rsidR="002616CD" w:rsidRPr="00C65407">
        <w:rPr>
          <w:rFonts w:ascii="Times New Roman" w:hAnsi="Times New Roman" w:cs="Times New Roman"/>
          <w:b/>
          <w:kern w:val="0"/>
        </w:rPr>
        <w:t>{{</w:t>
      </w:r>
      <w:proofErr w:type="spellStart"/>
      <w:r w:rsidR="002616CD" w:rsidRPr="00C65407">
        <w:rPr>
          <w:rFonts w:ascii="Times New Roman" w:hAnsi="Times New Roman" w:cs="Times New Roman"/>
          <w:b/>
          <w:kern w:val="0"/>
        </w:rPr>
        <w:t>var.special.summary_GDRM_</w:t>
      </w:r>
      <w:r w:rsidR="005C5558" w:rsidRPr="00C65407">
        <w:rPr>
          <w:rFonts w:ascii="Times New Roman" w:hAnsi="Times New Roman" w:cs="Times New Roman"/>
          <w:b/>
          <w:kern w:val="0"/>
        </w:rPr>
        <w:t>gHRR</w:t>
      </w:r>
      <w:proofErr w:type="spellEnd"/>
      <w:r w:rsidR="002616CD" w:rsidRPr="00C65407">
        <w:rPr>
          <w:rFonts w:ascii="Times New Roman" w:hAnsi="Times New Roman" w:cs="Times New Roman"/>
          <w:b/>
          <w:kern w:val="0"/>
        </w:rPr>
        <w:t>}}</w:t>
      </w:r>
      <w:r w:rsidR="000A10F5">
        <w:rPr>
          <w:rFonts w:ascii="Times New Roman" w:hAnsi="Times New Roman" w:cs="Times New Roman" w:hint="eastAsia"/>
          <w:b/>
          <w:kern w:val="0"/>
        </w:rPr>
        <w:t>。</w:t>
      </w:r>
      <w:r w:rsidR="000A10F5">
        <w:rPr>
          <w:rFonts w:ascii="Times New Roman" w:hAnsi="Times New Roman" w:cs="Times New Roman" w:hint="eastAsia"/>
          <w:b/>
          <w:kern w:val="0"/>
        </w:rPr>
        <w:t>{%else%}</w:t>
      </w:r>
      <w:r w:rsidR="000A10F5">
        <w:rPr>
          <w:rFonts w:ascii="Times New Roman" w:hAnsi="Times New Roman" w:cs="Times New Roman" w:hint="eastAsia"/>
          <w:b/>
          <w:kern w:val="0"/>
        </w:rPr>
        <w:t>基于本次送检样本，未检测到致病性或疑似致病性变异。</w:t>
      </w:r>
      <w:r w:rsidR="000A10F5">
        <w:rPr>
          <w:rFonts w:ascii="Times New Roman" w:hAnsi="Times New Roman" w:cs="Times New Roman" w:hint="eastAsia"/>
          <w:b/>
          <w:kern w:val="0"/>
        </w:rPr>
        <w:t>{%endif%}</w:t>
      </w:r>
    </w:p>
    <w:p w14:paraId="50E00681" w14:textId="77777777" w:rsidR="006D119C" w:rsidRPr="006A37C9" w:rsidRDefault="006D119C">
      <w:pPr>
        <w:rPr>
          <w:rFonts w:ascii="Times New Roman" w:hAnsi="Times New Roman" w:cs="Times New Roman"/>
          <w:spacing w:val="6"/>
          <w:sz w:val="16"/>
          <w:szCs w:val="16"/>
        </w:rPr>
      </w:pPr>
    </w:p>
    <w:p w14:paraId="3D6666D1" w14:textId="77777777" w:rsidR="006D119C" w:rsidRPr="006A37C9" w:rsidRDefault="00DD0585" w:rsidP="002616CD">
      <w:pPr>
        <w:wordWrap w:val="0"/>
        <w:spacing w:line="480" w:lineRule="auto"/>
        <w:rPr>
          <w:rFonts w:ascii="Times New Roman" w:hAnsi="Times New Roman" w:cs="Times New Roman"/>
          <w:b/>
          <w:bCs/>
          <w:sz w:val="22"/>
          <w:szCs w:val="22"/>
        </w:rPr>
      </w:pPr>
      <w:r w:rsidRPr="006A37C9">
        <w:rPr>
          <w:rFonts w:ascii="Times New Roman" w:hAnsi="Times New Roman" w:cs="Times New Roman"/>
          <w:b/>
          <w:bCs/>
          <w:sz w:val="22"/>
          <w:szCs w:val="22"/>
        </w:rPr>
        <w:t>BRCA1/BRCA2</w:t>
      </w:r>
      <w:r w:rsidRPr="006A37C9">
        <w:rPr>
          <w:rFonts w:ascii="Times New Roman" w:hAnsi="Times New Roman" w:cs="Times New Roman"/>
          <w:b/>
          <w:bCs/>
          <w:sz w:val="22"/>
          <w:szCs w:val="22"/>
        </w:rPr>
        <w:t>基因检测结果</w:t>
      </w:r>
      <w:bookmarkStart w:id="7" w:name="Detection_Summary_title1"/>
      <w:bookmarkEnd w:id="6"/>
      <w:bookmarkEnd w:id="7"/>
    </w:p>
    <w:tbl>
      <w:tblPr>
        <w:tblStyle w:val="410"/>
        <w:tblW w:w="10076" w:type="dxa"/>
        <w:tblLayout w:type="fixed"/>
        <w:tblLook w:val="04A0" w:firstRow="1" w:lastRow="0" w:firstColumn="1" w:lastColumn="0" w:noHBand="0" w:noVBand="1"/>
      </w:tblPr>
      <w:tblGrid>
        <w:gridCol w:w="1015"/>
        <w:gridCol w:w="1410"/>
        <w:gridCol w:w="3160"/>
        <w:gridCol w:w="1040"/>
        <w:gridCol w:w="3451"/>
      </w:tblGrid>
      <w:tr w:rsidR="002616CD" w:rsidRPr="006A37C9" w14:paraId="45E01491" w14:textId="77777777" w:rsidTr="002616CD">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1015" w:type="dxa"/>
          </w:tcPr>
          <w:p w14:paraId="1C83459B" w14:textId="77777777" w:rsidR="002616CD" w:rsidRPr="006A37C9" w:rsidRDefault="002616CD" w:rsidP="0062294B">
            <w:pPr>
              <w:spacing w:line="440" w:lineRule="exact"/>
              <w:jc w:val="center"/>
              <w:rPr>
                <w:rFonts w:ascii="Times New Roman" w:hAnsi="Times New Roman" w:cs="Times New Roman"/>
                <w:b w:val="0"/>
                <w:spacing w:val="6"/>
                <w:sz w:val="19"/>
                <w:szCs w:val="19"/>
              </w:rPr>
            </w:pPr>
            <w:proofErr w:type="spellStart"/>
            <w:r w:rsidRPr="006A37C9">
              <w:rPr>
                <w:rFonts w:ascii="Times New Roman" w:hAnsi="Times New Roman" w:cs="Times New Roman"/>
                <w:spacing w:val="6"/>
                <w:sz w:val="19"/>
                <w:szCs w:val="19"/>
              </w:rPr>
              <w:t>基因</w:t>
            </w:r>
            <w:proofErr w:type="spellEnd"/>
          </w:p>
        </w:tc>
        <w:tc>
          <w:tcPr>
            <w:tcW w:w="1410" w:type="dxa"/>
          </w:tcPr>
          <w:p w14:paraId="73121170" w14:textId="77777777" w:rsidR="002616CD" w:rsidRPr="006A37C9" w:rsidRDefault="002616CD" w:rsidP="0062294B">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pacing w:val="6"/>
                <w:sz w:val="19"/>
                <w:szCs w:val="19"/>
              </w:rPr>
            </w:pPr>
            <w:proofErr w:type="spellStart"/>
            <w:r w:rsidRPr="006A37C9">
              <w:rPr>
                <w:rFonts w:ascii="Times New Roman" w:hAnsi="Times New Roman" w:cs="Times New Roman"/>
                <w:spacing w:val="6"/>
                <w:sz w:val="19"/>
                <w:szCs w:val="19"/>
              </w:rPr>
              <w:t>转录本</w:t>
            </w:r>
            <w:proofErr w:type="spellEnd"/>
          </w:p>
        </w:tc>
        <w:tc>
          <w:tcPr>
            <w:tcW w:w="3160" w:type="dxa"/>
          </w:tcPr>
          <w:p w14:paraId="1733F67E" w14:textId="77777777" w:rsidR="002616CD" w:rsidRPr="006A37C9" w:rsidRDefault="002616CD" w:rsidP="0062294B">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pacing w:val="6"/>
                <w:sz w:val="19"/>
                <w:szCs w:val="19"/>
              </w:rPr>
            </w:pPr>
            <w:proofErr w:type="spellStart"/>
            <w:r w:rsidRPr="006A37C9">
              <w:rPr>
                <w:rFonts w:ascii="Times New Roman" w:hAnsi="Times New Roman" w:cs="Times New Roman"/>
                <w:spacing w:val="6"/>
                <w:sz w:val="19"/>
                <w:szCs w:val="19"/>
              </w:rPr>
              <w:t>检测结果</w:t>
            </w:r>
            <w:proofErr w:type="spellEnd"/>
          </w:p>
        </w:tc>
        <w:tc>
          <w:tcPr>
            <w:tcW w:w="1040" w:type="dxa"/>
          </w:tcPr>
          <w:p w14:paraId="3F83FC8A" w14:textId="77777777" w:rsidR="002616CD" w:rsidRPr="006A37C9" w:rsidRDefault="002616CD" w:rsidP="0062294B">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pacing w:val="6"/>
                <w:sz w:val="19"/>
                <w:szCs w:val="19"/>
              </w:rPr>
            </w:pPr>
            <w:proofErr w:type="spellStart"/>
            <w:r w:rsidRPr="006A37C9">
              <w:rPr>
                <w:rFonts w:ascii="Times New Roman" w:hAnsi="Times New Roman" w:cs="Times New Roman"/>
                <w:spacing w:val="6"/>
                <w:sz w:val="19"/>
                <w:szCs w:val="19"/>
              </w:rPr>
              <w:t>变异丰度</w:t>
            </w:r>
            <w:proofErr w:type="spellEnd"/>
          </w:p>
        </w:tc>
        <w:tc>
          <w:tcPr>
            <w:tcW w:w="3451" w:type="dxa"/>
          </w:tcPr>
          <w:p w14:paraId="457C1FE3" w14:textId="77777777" w:rsidR="002616CD" w:rsidRPr="006A37C9" w:rsidRDefault="002616CD" w:rsidP="0062294B">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pacing w:val="6"/>
                <w:sz w:val="19"/>
                <w:szCs w:val="19"/>
              </w:rPr>
            </w:pPr>
            <w:proofErr w:type="spellStart"/>
            <w:r w:rsidRPr="006A37C9">
              <w:rPr>
                <w:rFonts w:ascii="Times New Roman" w:hAnsi="Times New Roman" w:cs="Times New Roman"/>
                <w:spacing w:val="6"/>
                <w:sz w:val="19"/>
                <w:szCs w:val="19"/>
              </w:rPr>
              <w:t>变异解读</w:t>
            </w:r>
            <w:proofErr w:type="spellEnd"/>
          </w:p>
        </w:tc>
      </w:tr>
      <w:tr w:rsidR="00CC50B1" w:rsidRPr="00CC50B1" w14:paraId="4FD4F7B4" w14:textId="77777777" w:rsidTr="002616CD">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4081D4FE" w14:textId="26EC7EA0" w:rsidR="002616CD" w:rsidRPr="00CC50B1" w:rsidRDefault="002616CD" w:rsidP="000A57CA">
            <w:pPr>
              <w:adjustRightInd w:val="0"/>
              <w:snapToGrid w:val="0"/>
              <w:spacing w:after="100"/>
              <w:jc w:val="center"/>
              <w:rPr>
                <w:rFonts w:ascii="Times New Roman" w:hAnsi="Times New Roman" w:cs="Times New Roman"/>
                <w:b w:val="0"/>
                <w:spacing w:val="6"/>
                <w:sz w:val="18"/>
                <w:szCs w:val="18"/>
              </w:rPr>
            </w:pPr>
            <w:r w:rsidRPr="00CC50B1">
              <w:rPr>
                <w:rFonts w:ascii="Times New Roman" w:hAnsi="Times New Roman" w:cs="Times New Roman"/>
                <w:b w:val="0"/>
                <w:spacing w:val="6"/>
                <w:sz w:val="18"/>
                <w:szCs w:val="18"/>
              </w:rPr>
              <w:t>{%tr if var_brca.snv_</w:t>
            </w:r>
            <w:proofErr w:type="gramStart"/>
            <w:r w:rsidRPr="00CC50B1">
              <w:rPr>
                <w:rFonts w:ascii="Times New Roman" w:hAnsi="Times New Roman" w:cs="Times New Roman"/>
                <w:b w:val="0"/>
                <w:spacing w:val="6"/>
                <w:sz w:val="18"/>
                <w:szCs w:val="18"/>
              </w:rPr>
              <w:t>s.B</w:t>
            </w:r>
            <w:proofErr w:type="gramEnd"/>
            <w:r w:rsidRPr="00CC50B1">
              <w:rPr>
                <w:rFonts w:ascii="Times New Roman" w:hAnsi="Times New Roman" w:cs="Times New Roman"/>
                <w:b w:val="0"/>
                <w:spacing w:val="6"/>
                <w:sz w:val="18"/>
                <w:szCs w:val="18"/>
              </w:rPr>
              <w:t>1_L5 or var_brca.snv_s.B1_L4</w:t>
            </w:r>
            <w:r w:rsidR="001D1C18">
              <w:rPr>
                <w:rFonts w:ascii="Times New Roman" w:hAnsi="Times New Roman" w:cs="Times New Roman"/>
                <w:b w:val="0"/>
                <w:spacing w:val="6"/>
                <w:sz w:val="18"/>
                <w:szCs w:val="18"/>
              </w:rPr>
              <w:t xml:space="preserve"> or</w:t>
            </w:r>
            <w:r w:rsidR="006A5DEC" w:rsidRPr="00CC50B1">
              <w:rPr>
                <w:rFonts w:ascii="Times New Roman" w:hAnsi="Times New Roman" w:cs="Times New Roman"/>
                <w:b w:val="0"/>
                <w:spacing w:val="6"/>
                <w:sz w:val="18"/>
                <w:szCs w:val="18"/>
              </w:rPr>
              <w:t xml:space="preserve"> var_brca.mlpa.B1_Loss </w:t>
            </w:r>
            <w:r w:rsidRPr="00CC50B1">
              <w:rPr>
                <w:rFonts w:ascii="Times New Roman" w:hAnsi="Times New Roman" w:cs="Times New Roman"/>
                <w:b w:val="0"/>
                <w:spacing w:val="6"/>
                <w:sz w:val="18"/>
                <w:szCs w:val="18"/>
              </w:rPr>
              <w:t>%}</w:t>
            </w:r>
          </w:p>
        </w:tc>
      </w:tr>
      <w:tr w:rsidR="00CC50B1" w:rsidRPr="00CC50B1" w14:paraId="13A6DCA7" w14:textId="77777777" w:rsidTr="002616CD">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382F8FA7" w14:textId="77777777" w:rsidR="002616CD" w:rsidRPr="00CC50B1" w:rsidRDefault="002616CD" w:rsidP="000A57CA">
            <w:pPr>
              <w:adjustRightInd w:val="0"/>
              <w:snapToGrid w:val="0"/>
              <w:spacing w:after="100"/>
              <w:jc w:val="center"/>
              <w:rPr>
                <w:rFonts w:ascii="Times New Roman" w:hAnsi="Times New Roman" w:cs="Times New Roman"/>
                <w:b w:val="0"/>
                <w:spacing w:val="6"/>
                <w:sz w:val="18"/>
                <w:szCs w:val="18"/>
              </w:rPr>
            </w:pPr>
            <w:r w:rsidRPr="00CC50B1">
              <w:rPr>
                <w:rFonts w:ascii="Times New Roman" w:hAnsi="Times New Roman" w:cs="Times New Roman"/>
                <w:b w:val="0"/>
                <w:spacing w:val="6"/>
                <w:sz w:val="18"/>
                <w:szCs w:val="18"/>
              </w:rPr>
              <w:t>{%tr for a in var_brca.snv_</w:t>
            </w:r>
            <w:proofErr w:type="gramStart"/>
            <w:r w:rsidRPr="00CC50B1">
              <w:rPr>
                <w:rFonts w:ascii="Times New Roman" w:hAnsi="Times New Roman" w:cs="Times New Roman"/>
                <w:b w:val="0"/>
                <w:spacing w:val="6"/>
                <w:sz w:val="18"/>
                <w:szCs w:val="18"/>
              </w:rPr>
              <w:t>s.B</w:t>
            </w:r>
            <w:proofErr w:type="gramEnd"/>
            <w:r w:rsidRPr="00CC50B1">
              <w:rPr>
                <w:rFonts w:ascii="Times New Roman" w:hAnsi="Times New Roman" w:cs="Times New Roman"/>
                <w:b w:val="0"/>
                <w:spacing w:val="6"/>
                <w:sz w:val="18"/>
                <w:szCs w:val="18"/>
              </w:rPr>
              <w:t>1_L5 + var_brca.snv_s.B1_L4%}</w:t>
            </w:r>
          </w:p>
        </w:tc>
      </w:tr>
      <w:tr w:rsidR="00CC50B1" w:rsidRPr="00CC50B1" w14:paraId="4564E2C9" w14:textId="77777777" w:rsidTr="002616CD">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036BA420" w14:textId="77777777" w:rsidR="002616CD" w:rsidRPr="00CC50B1" w:rsidRDefault="002616CD" w:rsidP="000A57CA">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spacing w:val="6"/>
                <w:sz w:val="18"/>
                <w:szCs w:val="18"/>
              </w:rPr>
              <w:t>{{</w:t>
            </w:r>
            <w:proofErr w:type="spellStart"/>
            <w:proofErr w:type="gramStart"/>
            <w:r w:rsidRPr="00CC50B1">
              <w:rPr>
                <w:rFonts w:ascii="Times New Roman" w:hAnsi="Times New Roman" w:cs="Times New Roman"/>
                <w:spacing w:val="6"/>
                <w:sz w:val="18"/>
                <w:szCs w:val="18"/>
              </w:rPr>
              <w:t>a.gene</w:t>
            </w:r>
            <w:proofErr w:type="gramEnd"/>
            <w:r w:rsidRPr="00CC50B1">
              <w:rPr>
                <w:rFonts w:ascii="Times New Roman" w:hAnsi="Times New Roman" w:cs="Times New Roman"/>
                <w:spacing w:val="6"/>
                <w:sz w:val="18"/>
                <w:szCs w:val="18"/>
              </w:rPr>
              <w:t>_symbol</w:t>
            </w:r>
            <w:proofErr w:type="spellEnd"/>
            <w:r w:rsidRPr="00CC50B1">
              <w:rPr>
                <w:rFonts w:ascii="Times New Roman" w:hAnsi="Times New Roman" w:cs="Times New Roman"/>
                <w:spacing w:val="6"/>
                <w:sz w:val="18"/>
                <w:szCs w:val="18"/>
              </w:rPr>
              <w:t>}}</w:t>
            </w:r>
          </w:p>
        </w:tc>
        <w:tc>
          <w:tcPr>
            <w:tcW w:w="1410" w:type="dxa"/>
          </w:tcPr>
          <w:p w14:paraId="53840E9B" w14:textId="77777777" w:rsidR="002616CD" w:rsidRPr="00CC50B1" w:rsidRDefault="002616CD"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 w:val="18"/>
                <w:szCs w:val="18"/>
              </w:rPr>
            </w:pPr>
            <w:r w:rsidRPr="00CC50B1">
              <w:rPr>
                <w:rFonts w:ascii="Times New Roman" w:hAnsi="Times New Roman" w:cs="Times New Roman"/>
                <w:iCs/>
                <w:sz w:val="18"/>
                <w:szCs w:val="18"/>
              </w:rPr>
              <w:t>{{</w:t>
            </w:r>
            <w:proofErr w:type="spellStart"/>
            <w:proofErr w:type="gramStart"/>
            <w:r w:rsidRPr="00CC50B1">
              <w:rPr>
                <w:rFonts w:ascii="Times New Roman" w:hAnsi="Times New Roman" w:cs="Times New Roman"/>
                <w:iCs/>
                <w:sz w:val="18"/>
                <w:szCs w:val="18"/>
              </w:rPr>
              <w:t>a.transcript</w:t>
            </w:r>
            <w:proofErr w:type="gramEnd"/>
            <w:r w:rsidRPr="00CC50B1">
              <w:rPr>
                <w:rFonts w:ascii="Times New Roman" w:hAnsi="Times New Roman" w:cs="Times New Roman"/>
                <w:iCs/>
                <w:sz w:val="18"/>
                <w:szCs w:val="18"/>
              </w:rPr>
              <w:t>_primary_simple</w:t>
            </w:r>
            <w:proofErr w:type="spellEnd"/>
            <w:r w:rsidRPr="00CC50B1">
              <w:rPr>
                <w:rFonts w:ascii="Times New Roman" w:hAnsi="Times New Roman" w:cs="Times New Roman"/>
                <w:iCs/>
                <w:sz w:val="18"/>
                <w:szCs w:val="18"/>
              </w:rPr>
              <w:t>}}</w:t>
            </w:r>
          </w:p>
        </w:tc>
        <w:tc>
          <w:tcPr>
            <w:tcW w:w="3160" w:type="dxa"/>
          </w:tcPr>
          <w:p w14:paraId="0C3125E1" w14:textId="42AB0BC9" w:rsidR="002616CD" w:rsidRPr="00CC50B1" w:rsidRDefault="002616CD"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 xml:space="preserve">{%if </w:t>
            </w:r>
            <w:proofErr w:type="spellStart"/>
            <w:proofErr w:type="gramStart"/>
            <w:r w:rsidRPr="00CC50B1">
              <w:rPr>
                <w:rFonts w:ascii="Times New Roman" w:hAnsi="Times New Roman" w:cs="Times New Roman"/>
                <w:spacing w:val="6"/>
                <w:sz w:val="18"/>
                <w:szCs w:val="18"/>
              </w:rPr>
              <w:t>a.hgvs</w:t>
            </w:r>
            <w:proofErr w:type="gramEnd"/>
            <w:r w:rsidRPr="00CC50B1">
              <w:rPr>
                <w:rFonts w:ascii="Times New Roman" w:hAnsi="Times New Roman" w:cs="Times New Roman"/>
                <w:spacing w:val="6"/>
                <w:sz w:val="18"/>
                <w:szCs w:val="18"/>
              </w:rPr>
              <w:t>_p</w:t>
            </w:r>
            <w:proofErr w:type="spellEnd"/>
            <w:r w:rsidRPr="00CC50B1">
              <w:rPr>
                <w:rFonts w:ascii="Times New Roman" w:hAnsi="Times New Roman" w:cs="Times New Roman"/>
                <w:spacing w:val="6"/>
                <w:sz w:val="18"/>
                <w:szCs w:val="18"/>
              </w:rPr>
              <w:t>!=”p.?”%}{{</w:t>
            </w:r>
            <w:proofErr w:type="spellStart"/>
            <w:r w:rsidRPr="00CC50B1">
              <w:rPr>
                <w:rFonts w:ascii="Times New Roman" w:hAnsi="Times New Roman" w:cs="Times New Roman"/>
                <w:spacing w:val="6"/>
                <w:sz w:val="18"/>
                <w:szCs w:val="18"/>
              </w:rPr>
              <w:t>a.hgvs_c</w:t>
            </w:r>
            <w:proofErr w:type="spellEnd"/>
            <w:r w:rsidRPr="00CC50B1">
              <w:rPr>
                <w:rFonts w:ascii="Times New Roman" w:hAnsi="Times New Roman" w:cs="Times New Roman"/>
                <w:spacing w:val="6"/>
                <w:sz w:val="18"/>
                <w:szCs w:val="18"/>
              </w:rPr>
              <w:t>}}</w:t>
            </w:r>
            <w:r w:rsidR="005A4EAE">
              <w:rPr>
                <w:rFonts w:ascii="Times New Roman" w:hAnsi="Times New Roman" w:cs="Times New Roman"/>
                <w:spacing w:val="6"/>
                <w:sz w:val="18"/>
                <w:szCs w:val="18"/>
              </w:rPr>
              <w:t xml:space="preserve"> </w:t>
            </w:r>
            <w:r w:rsidRPr="00CC50B1">
              <w:rPr>
                <w:rFonts w:ascii="Times New Roman" w:hAnsi="Times New Roman" w:cs="Times New Roman"/>
                <w:spacing w:val="6"/>
                <w:sz w:val="18"/>
                <w:szCs w:val="18"/>
              </w:rPr>
              <w:t>{{</w:t>
            </w:r>
            <w:proofErr w:type="spellStart"/>
            <w:r w:rsidRPr="00CC50B1">
              <w:rPr>
                <w:rFonts w:ascii="Times New Roman" w:hAnsi="Times New Roman" w:cs="Times New Roman"/>
                <w:spacing w:val="6"/>
                <w:sz w:val="18"/>
                <w:szCs w:val="18"/>
              </w:rPr>
              <w:t>a.hgvs_p</w:t>
            </w:r>
            <w:proofErr w:type="spellEnd"/>
            <w:r w:rsidRPr="00CC50B1">
              <w:rPr>
                <w:rFonts w:ascii="Times New Roman" w:hAnsi="Times New Roman" w:cs="Times New Roman"/>
                <w:spacing w:val="6"/>
                <w:sz w:val="18"/>
                <w:szCs w:val="18"/>
              </w:rPr>
              <w:t>}}{%else%}{{</w:t>
            </w:r>
            <w:proofErr w:type="spellStart"/>
            <w:r w:rsidRPr="00CC50B1">
              <w:rPr>
                <w:rFonts w:ascii="Times New Roman" w:hAnsi="Times New Roman" w:cs="Times New Roman"/>
                <w:spacing w:val="6"/>
                <w:sz w:val="18"/>
                <w:szCs w:val="18"/>
              </w:rPr>
              <w:t>a.hgvs_c</w:t>
            </w:r>
            <w:proofErr w:type="spellEnd"/>
            <w:r w:rsidRPr="00CC50B1">
              <w:rPr>
                <w:rFonts w:ascii="Times New Roman" w:hAnsi="Times New Roman" w:cs="Times New Roman"/>
                <w:spacing w:val="6"/>
                <w:sz w:val="18"/>
                <w:szCs w:val="18"/>
              </w:rPr>
              <w:t>}}{%endif%}</w:t>
            </w:r>
          </w:p>
        </w:tc>
        <w:tc>
          <w:tcPr>
            <w:tcW w:w="1040" w:type="dxa"/>
          </w:tcPr>
          <w:p w14:paraId="5486ECD9" w14:textId="77777777" w:rsidR="002616CD" w:rsidRPr="00CC50B1" w:rsidRDefault="002616CD"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 xml:space="preserve">{%if </w:t>
            </w:r>
            <w:proofErr w:type="spellStart"/>
            <w:proofErr w:type="gramStart"/>
            <w:r w:rsidRPr="00CC50B1">
              <w:rPr>
                <w:rFonts w:ascii="Times New Roman" w:hAnsi="Times New Roman" w:cs="Times New Roman"/>
                <w:spacing w:val="6"/>
                <w:sz w:val="18"/>
                <w:szCs w:val="18"/>
              </w:rPr>
              <w:t>a.freq</w:t>
            </w:r>
            <w:proofErr w:type="spellEnd"/>
            <w:proofErr w:type="gramEnd"/>
            <w:r w:rsidRPr="00CC50B1">
              <w:rPr>
                <w:rFonts w:ascii="Times New Roman" w:hAnsi="Times New Roman" w:cs="Times New Roman"/>
                <w:spacing w:val="6"/>
                <w:sz w:val="18"/>
                <w:szCs w:val="18"/>
              </w:rPr>
              <w:t xml:space="preserve"> &gt;= 0.85%}</w:t>
            </w:r>
            <w:proofErr w:type="spellStart"/>
            <w:r w:rsidRPr="00CC50B1">
              <w:rPr>
                <w:rFonts w:ascii="Times New Roman" w:hAnsi="Times New Roman" w:cs="Times New Roman"/>
                <w:spacing w:val="6"/>
                <w:sz w:val="18"/>
                <w:szCs w:val="18"/>
              </w:rPr>
              <w:t>纯合</w:t>
            </w:r>
            <w:proofErr w:type="spellEnd"/>
            <w:r w:rsidRPr="00CC50B1">
              <w:rPr>
                <w:rFonts w:ascii="Times New Roman" w:hAnsi="Times New Roman" w:cs="Times New Roman"/>
                <w:spacing w:val="6"/>
                <w:sz w:val="18"/>
                <w:szCs w:val="18"/>
              </w:rPr>
              <w:t>{%else%}</w:t>
            </w:r>
            <w:proofErr w:type="spellStart"/>
            <w:r w:rsidRPr="00CC50B1">
              <w:rPr>
                <w:rFonts w:ascii="Times New Roman" w:hAnsi="Times New Roman" w:cs="Times New Roman"/>
                <w:spacing w:val="6"/>
                <w:sz w:val="18"/>
                <w:szCs w:val="18"/>
              </w:rPr>
              <w:t>杂合</w:t>
            </w:r>
            <w:proofErr w:type="spellEnd"/>
            <w:r w:rsidRPr="00CC50B1">
              <w:rPr>
                <w:rFonts w:ascii="Times New Roman" w:hAnsi="Times New Roman" w:cs="Times New Roman"/>
                <w:spacing w:val="6"/>
                <w:sz w:val="18"/>
                <w:szCs w:val="18"/>
              </w:rPr>
              <w:t>{%endif%}</w:t>
            </w:r>
          </w:p>
        </w:tc>
        <w:tc>
          <w:tcPr>
            <w:tcW w:w="3451" w:type="dxa"/>
          </w:tcPr>
          <w:p w14:paraId="57391EF1" w14:textId="77777777" w:rsidR="002616CD" w:rsidRPr="00CC50B1" w:rsidRDefault="002616CD"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 xml:space="preserve">{%if </w:t>
            </w:r>
            <w:proofErr w:type="spellStart"/>
            <w:proofErr w:type="gramStart"/>
            <w:r w:rsidRPr="00CC50B1">
              <w:rPr>
                <w:rFonts w:ascii="Times New Roman" w:hAnsi="Times New Roman" w:cs="Times New Roman"/>
                <w:spacing w:val="6"/>
                <w:sz w:val="18"/>
                <w:szCs w:val="18"/>
              </w:rPr>
              <w:t>a.clinic</w:t>
            </w:r>
            <w:proofErr w:type="gramEnd"/>
            <w:r w:rsidRPr="00CC50B1">
              <w:rPr>
                <w:rFonts w:ascii="Times New Roman" w:hAnsi="Times New Roman" w:cs="Times New Roman"/>
                <w:spacing w:val="6"/>
                <w:sz w:val="18"/>
                <w:szCs w:val="18"/>
              </w:rPr>
              <w:t>_num_g</w:t>
            </w:r>
            <w:proofErr w:type="spellEnd"/>
            <w:r w:rsidRPr="00CC50B1">
              <w:rPr>
                <w:rFonts w:ascii="Times New Roman" w:hAnsi="Times New Roman" w:cs="Times New Roman"/>
                <w:spacing w:val="6"/>
                <w:sz w:val="18"/>
                <w:szCs w:val="18"/>
              </w:rPr>
              <w:t>==5%}</w:t>
            </w:r>
            <w:proofErr w:type="spellStart"/>
            <w:r w:rsidRPr="00CC50B1">
              <w:rPr>
                <w:rFonts w:ascii="Times New Roman" w:hAnsi="Times New Roman" w:cs="Times New Roman"/>
                <w:spacing w:val="6"/>
                <w:sz w:val="18"/>
                <w:szCs w:val="18"/>
              </w:rPr>
              <w:t>致病性变异</w:t>
            </w:r>
            <w:proofErr w:type="spellEnd"/>
            <w:r w:rsidRPr="00CC50B1">
              <w:rPr>
                <w:rFonts w:ascii="Times New Roman" w:hAnsi="Times New Roman" w:cs="Times New Roman"/>
                <w:spacing w:val="6"/>
                <w:sz w:val="18"/>
                <w:szCs w:val="18"/>
              </w:rPr>
              <w:t>{%</w:t>
            </w:r>
            <w:proofErr w:type="spellStart"/>
            <w:r w:rsidRPr="00CC50B1">
              <w:rPr>
                <w:rFonts w:ascii="Times New Roman" w:hAnsi="Times New Roman" w:cs="Times New Roman"/>
                <w:spacing w:val="6"/>
                <w:sz w:val="18"/>
                <w:szCs w:val="18"/>
              </w:rPr>
              <w:t>elif</w:t>
            </w:r>
            <w:proofErr w:type="spellEnd"/>
            <w:r w:rsidRPr="00CC50B1">
              <w:rPr>
                <w:rFonts w:ascii="Times New Roman" w:hAnsi="Times New Roman" w:cs="Times New Roman"/>
                <w:spacing w:val="6"/>
                <w:sz w:val="18"/>
                <w:szCs w:val="18"/>
              </w:rPr>
              <w:t xml:space="preserve"> </w:t>
            </w:r>
            <w:proofErr w:type="spellStart"/>
            <w:r w:rsidRPr="00CC50B1">
              <w:rPr>
                <w:rFonts w:ascii="Times New Roman" w:hAnsi="Times New Roman" w:cs="Times New Roman"/>
                <w:spacing w:val="6"/>
                <w:sz w:val="18"/>
                <w:szCs w:val="18"/>
              </w:rPr>
              <w:t>a.clinic_num_g</w:t>
            </w:r>
            <w:proofErr w:type="spellEnd"/>
            <w:r w:rsidRPr="00CC50B1">
              <w:rPr>
                <w:rFonts w:ascii="Times New Roman" w:hAnsi="Times New Roman" w:cs="Times New Roman"/>
                <w:spacing w:val="6"/>
                <w:sz w:val="18"/>
                <w:szCs w:val="18"/>
              </w:rPr>
              <w:t>==4%}</w:t>
            </w:r>
            <w:proofErr w:type="spellStart"/>
            <w:r w:rsidRPr="00CC50B1">
              <w:rPr>
                <w:rFonts w:ascii="Times New Roman" w:hAnsi="Times New Roman" w:cs="Times New Roman"/>
                <w:spacing w:val="6"/>
                <w:sz w:val="18"/>
                <w:szCs w:val="18"/>
              </w:rPr>
              <w:t>疑似致病性变异</w:t>
            </w:r>
            <w:proofErr w:type="spellEnd"/>
            <w:r w:rsidRPr="00CC50B1">
              <w:rPr>
                <w:rFonts w:ascii="Times New Roman" w:hAnsi="Times New Roman" w:cs="Times New Roman"/>
                <w:spacing w:val="6"/>
                <w:sz w:val="18"/>
                <w:szCs w:val="18"/>
              </w:rPr>
              <w:t>{%else%}{%endif%}</w:t>
            </w:r>
          </w:p>
        </w:tc>
      </w:tr>
      <w:tr w:rsidR="00CC50B1" w:rsidRPr="00CC50B1" w14:paraId="6EE2FC84" w14:textId="77777777" w:rsidTr="002616CD">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4A5D0DB0" w14:textId="77777777" w:rsidR="002616CD" w:rsidRPr="00CC50B1" w:rsidRDefault="002616CD" w:rsidP="000A57CA">
            <w:pPr>
              <w:adjustRightInd w:val="0"/>
              <w:snapToGrid w:val="0"/>
              <w:spacing w:after="100"/>
              <w:jc w:val="center"/>
              <w:rPr>
                <w:rFonts w:ascii="Times New Roman" w:hAnsi="Times New Roman" w:cs="Times New Roman"/>
                <w:b w:val="0"/>
                <w:spacing w:val="6"/>
                <w:sz w:val="18"/>
                <w:szCs w:val="18"/>
              </w:rPr>
            </w:pPr>
            <w:r w:rsidRPr="00CC50B1">
              <w:rPr>
                <w:rFonts w:ascii="Times New Roman" w:hAnsi="Times New Roman" w:cs="Times New Roman"/>
                <w:b w:val="0"/>
                <w:spacing w:val="6"/>
                <w:sz w:val="18"/>
                <w:szCs w:val="18"/>
              </w:rPr>
              <w:t xml:space="preserve">{%tr </w:t>
            </w:r>
            <w:proofErr w:type="spellStart"/>
            <w:r w:rsidRPr="00CC50B1">
              <w:rPr>
                <w:rFonts w:ascii="Times New Roman" w:hAnsi="Times New Roman" w:cs="Times New Roman"/>
                <w:b w:val="0"/>
                <w:spacing w:val="6"/>
                <w:sz w:val="18"/>
                <w:szCs w:val="18"/>
              </w:rPr>
              <w:t>endfor</w:t>
            </w:r>
            <w:proofErr w:type="spellEnd"/>
            <w:r w:rsidRPr="00CC50B1">
              <w:rPr>
                <w:rFonts w:ascii="Times New Roman" w:hAnsi="Times New Roman" w:cs="Times New Roman"/>
                <w:b w:val="0"/>
                <w:spacing w:val="6"/>
                <w:sz w:val="18"/>
                <w:szCs w:val="18"/>
              </w:rPr>
              <w:t>%}</w:t>
            </w:r>
          </w:p>
        </w:tc>
      </w:tr>
      <w:tr w:rsidR="00CC50B1" w:rsidRPr="00CC50B1" w14:paraId="3957F248" w14:textId="77777777" w:rsidTr="002616CD">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690D2BD8" w14:textId="77777777" w:rsidR="00D214E3" w:rsidRPr="00CC50B1" w:rsidRDefault="00D214E3" w:rsidP="000A57CA">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b w:val="0"/>
                <w:bCs w:val="0"/>
                <w:spacing w:val="6"/>
                <w:sz w:val="18"/>
                <w:szCs w:val="18"/>
              </w:rPr>
              <w:t>{%tr for a in var_</w:t>
            </w:r>
            <w:proofErr w:type="gramStart"/>
            <w:r w:rsidRPr="00CC50B1">
              <w:rPr>
                <w:rFonts w:ascii="Times New Roman" w:hAnsi="Times New Roman" w:cs="Times New Roman"/>
                <w:b w:val="0"/>
                <w:bCs w:val="0"/>
                <w:spacing w:val="6"/>
                <w:sz w:val="18"/>
                <w:szCs w:val="18"/>
              </w:rPr>
              <w:t>brca.mlpa</w:t>
            </w:r>
            <w:proofErr w:type="gramEnd"/>
            <w:r w:rsidRPr="00CC50B1">
              <w:rPr>
                <w:rFonts w:ascii="Times New Roman" w:hAnsi="Times New Roman" w:cs="Times New Roman"/>
                <w:b w:val="0"/>
                <w:bCs w:val="0"/>
                <w:spacing w:val="6"/>
                <w:sz w:val="18"/>
                <w:szCs w:val="18"/>
              </w:rPr>
              <w:t>.B1_Loss%}</w:t>
            </w:r>
          </w:p>
        </w:tc>
      </w:tr>
      <w:tr w:rsidR="00CC50B1" w:rsidRPr="00CC50B1" w14:paraId="7B2330A8" w14:textId="77777777" w:rsidTr="002616CD">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7DF694CF" w14:textId="77777777" w:rsidR="002616CD" w:rsidRPr="00CC50B1" w:rsidRDefault="002616CD" w:rsidP="000A57CA">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spacing w:val="6"/>
                <w:sz w:val="18"/>
                <w:szCs w:val="18"/>
              </w:rPr>
              <w:t>BRCA1</w:t>
            </w:r>
          </w:p>
        </w:tc>
        <w:tc>
          <w:tcPr>
            <w:tcW w:w="1410" w:type="dxa"/>
          </w:tcPr>
          <w:p w14:paraId="77B7D589" w14:textId="77777777" w:rsidR="002616CD" w:rsidRPr="00CC50B1" w:rsidRDefault="002616CD"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 w:val="18"/>
                <w:szCs w:val="18"/>
              </w:rPr>
            </w:pPr>
            <w:r w:rsidRPr="00CC50B1">
              <w:rPr>
                <w:rFonts w:ascii="Times New Roman" w:hAnsi="Times New Roman" w:cs="Times New Roman"/>
                <w:spacing w:val="6"/>
                <w:sz w:val="18"/>
                <w:szCs w:val="18"/>
              </w:rPr>
              <w:t>NM_007294</w:t>
            </w:r>
          </w:p>
        </w:tc>
        <w:tc>
          <w:tcPr>
            <w:tcW w:w="3160" w:type="dxa"/>
          </w:tcPr>
          <w:p w14:paraId="6287F136" w14:textId="77777777" w:rsidR="002616CD" w:rsidRPr="00CC50B1" w:rsidRDefault="00D214E3"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w:t>
            </w:r>
            <w:proofErr w:type="spellStart"/>
            <w:r w:rsidRPr="00CC50B1">
              <w:rPr>
                <w:rFonts w:ascii="Times New Roman" w:hAnsi="Times New Roman" w:cs="Times New Roman"/>
                <w:spacing w:val="6"/>
                <w:sz w:val="18"/>
                <w:szCs w:val="18"/>
              </w:rPr>
              <w:t>a.value</w:t>
            </w:r>
            <w:proofErr w:type="spellEnd"/>
            <w:r w:rsidRPr="00CC50B1">
              <w:rPr>
                <w:rFonts w:ascii="Times New Roman" w:hAnsi="Times New Roman" w:cs="Times New Roman"/>
                <w:spacing w:val="6"/>
                <w:sz w:val="18"/>
                <w:szCs w:val="18"/>
              </w:rPr>
              <w:t>}} del</w:t>
            </w:r>
          </w:p>
        </w:tc>
        <w:tc>
          <w:tcPr>
            <w:tcW w:w="1040" w:type="dxa"/>
          </w:tcPr>
          <w:p w14:paraId="143D9BFB" w14:textId="77777777" w:rsidR="002616CD" w:rsidRPr="00CC50B1" w:rsidRDefault="002616CD"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w:t>
            </w:r>
          </w:p>
        </w:tc>
        <w:tc>
          <w:tcPr>
            <w:tcW w:w="3451" w:type="dxa"/>
          </w:tcPr>
          <w:p w14:paraId="1A95AD39" w14:textId="785323B9" w:rsidR="002616CD" w:rsidRPr="00CC50B1" w:rsidRDefault="000F6777"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Pr>
                <w:rFonts w:ascii="Times New Roman" w:hAnsi="Times New Roman" w:cs="Times New Roman" w:hint="eastAsia"/>
                <w:spacing w:val="6"/>
                <w:sz w:val="18"/>
                <w:szCs w:val="18"/>
                <w:lang w:eastAsia="zh-CN"/>
              </w:rPr>
              <w:t>疑似致病性变异</w:t>
            </w:r>
          </w:p>
        </w:tc>
      </w:tr>
      <w:tr w:rsidR="00CC50B1" w:rsidRPr="00CC50B1" w14:paraId="191516C1" w14:textId="77777777" w:rsidTr="00511A36">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100E8BC7" w14:textId="77777777" w:rsidR="00D214E3" w:rsidRPr="00CC50B1" w:rsidRDefault="00D214E3" w:rsidP="000A57CA">
            <w:pPr>
              <w:adjustRightInd w:val="0"/>
              <w:snapToGrid w:val="0"/>
              <w:spacing w:after="100"/>
              <w:jc w:val="center"/>
              <w:rPr>
                <w:rFonts w:ascii="Times New Roman" w:hAnsi="Times New Roman" w:cs="Times New Roman"/>
                <w:b w:val="0"/>
                <w:bCs w:val="0"/>
                <w:spacing w:val="6"/>
                <w:sz w:val="18"/>
                <w:szCs w:val="18"/>
              </w:rPr>
            </w:pPr>
            <w:r w:rsidRPr="00CC50B1">
              <w:rPr>
                <w:rFonts w:ascii="Times New Roman" w:hAnsi="Times New Roman" w:cs="Times New Roman"/>
                <w:b w:val="0"/>
                <w:bCs w:val="0"/>
                <w:spacing w:val="6"/>
                <w:sz w:val="18"/>
                <w:szCs w:val="18"/>
              </w:rPr>
              <w:t xml:space="preserve">{%tr </w:t>
            </w:r>
            <w:proofErr w:type="spellStart"/>
            <w:r w:rsidRPr="00CC50B1">
              <w:rPr>
                <w:rFonts w:ascii="Times New Roman" w:hAnsi="Times New Roman" w:cs="Times New Roman"/>
                <w:b w:val="0"/>
                <w:bCs w:val="0"/>
                <w:spacing w:val="6"/>
                <w:sz w:val="18"/>
                <w:szCs w:val="18"/>
              </w:rPr>
              <w:t>endfor</w:t>
            </w:r>
            <w:proofErr w:type="spellEnd"/>
            <w:r w:rsidRPr="00CC50B1">
              <w:rPr>
                <w:rFonts w:ascii="Times New Roman" w:hAnsi="Times New Roman" w:cs="Times New Roman"/>
                <w:b w:val="0"/>
                <w:bCs w:val="0"/>
                <w:spacing w:val="6"/>
                <w:sz w:val="18"/>
                <w:szCs w:val="18"/>
              </w:rPr>
              <w:t>%}</w:t>
            </w:r>
          </w:p>
        </w:tc>
      </w:tr>
      <w:tr w:rsidR="00CC50B1" w:rsidRPr="00CC50B1" w14:paraId="55D9024F" w14:textId="77777777" w:rsidTr="00EA788F">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5916AC33" w14:textId="174BC71C" w:rsidR="00D214E3" w:rsidRPr="00CC50B1" w:rsidRDefault="00282C69" w:rsidP="000A57CA">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b w:val="0"/>
                <w:spacing w:val="6"/>
                <w:sz w:val="18"/>
                <w:szCs w:val="18"/>
              </w:rPr>
              <w:t xml:space="preserve">{%tr </w:t>
            </w:r>
            <w:r w:rsidR="006A5DEC">
              <w:rPr>
                <w:rFonts w:ascii="Times New Roman" w:hAnsi="Times New Roman" w:cs="Times New Roman"/>
                <w:b w:val="0"/>
                <w:spacing w:val="6"/>
                <w:sz w:val="18"/>
                <w:szCs w:val="18"/>
              </w:rPr>
              <w:t>else</w:t>
            </w:r>
            <w:r w:rsidRPr="00CC50B1">
              <w:rPr>
                <w:rFonts w:ascii="Times New Roman" w:hAnsi="Times New Roman" w:cs="Times New Roman"/>
                <w:b w:val="0"/>
                <w:spacing w:val="6"/>
                <w:sz w:val="18"/>
                <w:szCs w:val="18"/>
              </w:rPr>
              <w:t>%}</w:t>
            </w:r>
          </w:p>
        </w:tc>
      </w:tr>
      <w:tr w:rsidR="00CC50B1" w:rsidRPr="00CC50B1" w14:paraId="32F2B512" w14:textId="77777777" w:rsidTr="002616CD">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013A6C1E" w14:textId="77777777" w:rsidR="00D214E3" w:rsidRPr="00CC50B1" w:rsidRDefault="00D214E3" w:rsidP="000A57CA">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spacing w:val="6"/>
                <w:sz w:val="18"/>
                <w:szCs w:val="18"/>
              </w:rPr>
              <w:t>BRCA1</w:t>
            </w:r>
          </w:p>
        </w:tc>
        <w:tc>
          <w:tcPr>
            <w:tcW w:w="1410" w:type="dxa"/>
          </w:tcPr>
          <w:p w14:paraId="39525F17" w14:textId="77777777" w:rsidR="00D214E3" w:rsidRPr="00CC50B1" w:rsidRDefault="00D214E3"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 w:val="18"/>
                <w:szCs w:val="18"/>
              </w:rPr>
            </w:pPr>
            <w:r w:rsidRPr="00CC50B1">
              <w:rPr>
                <w:rFonts w:ascii="Times New Roman" w:hAnsi="Times New Roman" w:cs="Times New Roman"/>
                <w:spacing w:val="6"/>
                <w:sz w:val="18"/>
                <w:szCs w:val="18"/>
              </w:rPr>
              <w:t>NM_007294</w:t>
            </w:r>
          </w:p>
        </w:tc>
        <w:tc>
          <w:tcPr>
            <w:tcW w:w="3160" w:type="dxa"/>
          </w:tcPr>
          <w:p w14:paraId="2816C4EF" w14:textId="77777777" w:rsidR="00D214E3" w:rsidRPr="00CC50B1" w:rsidRDefault="00D214E3"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pacing w:val="6"/>
                <w:sz w:val="18"/>
                <w:szCs w:val="18"/>
                <w:lang w:eastAsia="zh-CN"/>
              </w:rPr>
            </w:pPr>
            <w:r w:rsidRPr="00CC50B1">
              <w:rPr>
                <w:rFonts w:ascii="Times New Roman" w:hAnsi="Times New Roman" w:cs="Times New Roman"/>
                <w:spacing w:val="6"/>
                <w:sz w:val="18"/>
                <w:szCs w:val="18"/>
                <w:lang w:eastAsia="zh-CN"/>
              </w:rPr>
              <w:t>未检测到致病性或疑似致病性变异</w:t>
            </w:r>
          </w:p>
        </w:tc>
        <w:tc>
          <w:tcPr>
            <w:tcW w:w="1040" w:type="dxa"/>
          </w:tcPr>
          <w:p w14:paraId="0C8DC005" w14:textId="77777777" w:rsidR="00D214E3" w:rsidRPr="00CC50B1" w:rsidRDefault="00D214E3"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pacing w:val="6"/>
                <w:sz w:val="18"/>
                <w:szCs w:val="18"/>
              </w:rPr>
            </w:pPr>
            <w:r w:rsidRPr="00CC50B1">
              <w:rPr>
                <w:rFonts w:ascii="Times New Roman" w:hAnsi="Times New Roman" w:cs="Times New Roman"/>
                <w:spacing w:val="6"/>
                <w:sz w:val="18"/>
                <w:szCs w:val="18"/>
              </w:rPr>
              <w:t>/</w:t>
            </w:r>
          </w:p>
        </w:tc>
        <w:tc>
          <w:tcPr>
            <w:tcW w:w="3451" w:type="dxa"/>
          </w:tcPr>
          <w:p w14:paraId="350C4653" w14:textId="77777777" w:rsidR="00D214E3" w:rsidRPr="00CC50B1" w:rsidRDefault="00D214E3"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pacing w:val="6"/>
                <w:sz w:val="18"/>
                <w:szCs w:val="18"/>
              </w:rPr>
            </w:pPr>
            <w:r w:rsidRPr="00CC50B1">
              <w:rPr>
                <w:rFonts w:ascii="Times New Roman" w:hAnsi="Times New Roman" w:cs="Times New Roman"/>
                <w:spacing w:val="6"/>
                <w:sz w:val="18"/>
                <w:szCs w:val="18"/>
              </w:rPr>
              <w:t>/</w:t>
            </w:r>
          </w:p>
        </w:tc>
      </w:tr>
      <w:tr w:rsidR="00CC50B1" w:rsidRPr="00CC50B1" w14:paraId="78056791" w14:textId="77777777" w:rsidTr="002616CD">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241941FE" w14:textId="77777777" w:rsidR="002616CD" w:rsidRPr="00CC50B1" w:rsidRDefault="002616CD" w:rsidP="000A57CA">
            <w:pPr>
              <w:adjustRightInd w:val="0"/>
              <w:snapToGrid w:val="0"/>
              <w:spacing w:after="100"/>
              <w:jc w:val="center"/>
              <w:rPr>
                <w:rFonts w:ascii="Times New Roman" w:hAnsi="Times New Roman" w:cs="Times New Roman"/>
                <w:b w:val="0"/>
                <w:bCs w:val="0"/>
                <w:spacing w:val="6"/>
                <w:sz w:val="18"/>
                <w:szCs w:val="18"/>
              </w:rPr>
            </w:pPr>
            <w:r w:rsidRPr="00CC50B1">
              <w:rPr>
                <w:rFonts w:ascii="Times New Roman" w:hAnsi="Times New Roman" w:cs="Times New Roman"/>
                <w:b w:val="0"/>
                <w:bCs w:val="0"/>
                <w:spacing w:val="6"/>
                <w:sz w:val="18"/>
                <w:szCs w:val="18"/>
              </w:rPr>
              <w:lastRenderedPageBreak/>
              <w:t>{%tr endif%}</w:t>
            </w:r>
          </w:p>
        </w:tc>
      </w:tr>
      <w:tr w:rsidR="00CC50B1" w:rsidRPr="00CC50B1" w14:paraId="2CC2E7C0" w14:textId="77777777" w:rsidTr="002616CD">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02630BA8" w14:textId="6C491AE1" w:rsidR="002616CD" w:rsidRPr="00CC50B1" w:rsidRDefault="002616CD" w:rsidP="000A57CA">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b w:val="0"/>
                <w:spacing w:val="6"/>
                <w:sz w:val="18"/>
                <w:szCs w:val="18"/>
              </w:rPr>
              <w:t>{%tr if var_brca.snv_</w:t>
            </w:r>
            <w:proofErr w:type="gramStart"/>
            <w:r w:rsidRPr="00CC50B1">
              <w:rPr>
                <w:rFonts w:ascii="Times New Roman" w:hAnsi="Times New Roman" w:cs="Times New Roman"/>
                <w:b w:val="0"/>
                <w:spacing w:val="6"/>
                <w:sz w:val="18"/>
                <w:szCs w:val="18"/>
              </w:rPr>
              <w:t>s.B</w:t>
            </w:r>
            <w:proofErr w:type="gramEnd"/>
            <w:r w:rsidRPr="00CC50B1">
              <w:rPr>
                <w:rFonts w:ascii="Times New Roman" w:hAnsi="Times New Roman" w:cs="Times New Roman"/>
                <w:b w:val="0"/>
                <w:spacing w:val="6"/>
                <w:sz w:val="18"/>
                <w:szCs w:val="18"/>
              </w:rPr>
              <w:t>2_L5 or var_brca.snv_s.B2_L4</w:t>
            </w:r>
            <w:r w:rsidR="001D1C18">
              <w:rPr>
                <w:rFonts w:ascii="Times New Roman" w:hAnsi="Times New Roman" w:cs="Times New Roman"/>
                <w:b w:val="0"/>
                <w:spacing w:val="6"/>
                <w:sz w:val="18"/>
                <w:szCs w:val="18"/>
              </w:rPr>
              <w:t xml:space="preserve"> or </w:t>
            </w:r>
            <w:r w:rsidR="001D1C18" w:rsidRPr="00CC50B1">
              <w:rPr>
                <w:rFonts w:ascii="Times New Roman" w:hAnsi="Times New Roman" w:cs="Times New Roman"/>
                <w:b w:val="0"/>
                <w:spacing w:val="6"/>
                <w:sz w:val="18"/>
                <w:szCs w:val="18"/>
              </w:rPr>
              <w:t xml:space="preserve">var_brca.mlpa.B2_Loss </w:t>
            </w:r>
            <w:r w:rsidRPr="00CC50B1">
              <w:rPr>
                <w:rFonts w:ascii="Times New Roman" w:hAnsi="Times New Roman" w:cs="Times New Roman"/>
                <w:b w:val="0"/>
                <w:spacing w:val="6"/>
                <w:sz w:val="18"/>
                <w:szCs w:val="18"/>
              </w:rPr>
              <w:t>%}</w:t>
            </w:r>
          </w:p>
        </w:tc>
      </w:tr>
      <w:tr w:rsidR="00CC50B1" w:rsidRPr="00CC50B1" w14:paraId="08189AEC" w14:textId="77777777" w:rsidTr="002616CD">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4C4181AD" w14:textId="77777777" w:rsidR="002616CD" w:rsidRPr="00CC50B1" w:rsidRDefault="002616CD" w:rsidP="000A57CA">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b w:val="0"/>
                <w:spacing w:val="6"/>
                <w:sz w:val="18"/>
                <w:szCs w:val="18"/>
              </w:rPr>
              <w:t>{%tr for a in var_brca.snv_</w:t>
            </w:r>
            <w:proofErr w:type="gramStart"/>
            <w:r w:rsidRPr="00CC50B1">
              <w:rPr>
                <w:rFonts w:ascii="Times New Roman" w:hAnsi="Times New Roman" w:cs="Times New Roman"/>
                <w:b w:val="0"/>
                <w:spacing w:val="6"/>
                <w:sz w:val="18"/>
                <w:szCs w:val="18"/>
              </w:rPr>
              <w:t>s.B</w:t>
            </w:r>
            <w:proofErr w:type="gramEnd"/>
            <w:r w:rsidRPr="00CC50B1">
              <w:rPr>
                <w:rFonts w:ascii="Times New Roman" w:hAnsi="Times New Roman" w:cs="Times New Roman"/>
                <w:b w:val="0"/>
                <w:spacing w:val="6"/>
                <w:sz w:val="18"/>
                <w:szCs w:val="18"/>
              </w:rPr>
              <w:t>2_L5 + var_brca.snv_s.B2_L4%}</w:t>
            </w:r>
          </w:p>
        </w:tc>
      </w:tr>
      <w:tr w:rsidR="00CC50B1" w:rsidRPr="00CC50B1" w14:paraId="052E3271" w14:textId="77777777" w:rsidTr="002616CD">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32FC17BE" w14:textId="77777777" w:rsidR="002616CD" w:rsidRPr="00CC50B1" w:rsidRDefault="002616CD" w:rsidP="000A57CA">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spacing w:val="6"/>
                <w:sz w:val="18"/>
                <w:szCs w:val="18"/>
              </w:rPr>
              <w:t>{{</w:t>
            </w:r>
            <w:proofErr w:type="spellStart"/>
            <w:proofErr w:type="gramStart"/>
            <w:r w:rsidRPr="00CC50B1">
              <w:rPr>
                <w:rFonts w:ascii="Times New Roman" w:hAnsi="Times New Roman" w:cs="Times New Roman"/>
                <w:spacing w:val="6"/>
                <w:sz w:val="18"/>
                <w:szCs w:val="18"/>
              </w:rPr>
              <w:t>a.gene</w:t>
            </w:r>
            <w:proofErr w:type="gramEnd"/>
            <w:r w:rsidRPr="00CC50B1">
              <w:rPr>
                <w:rFonts w:ascii="Times New Roman" w:hAnsi="Times New Roman" w:cs="Times New Roman"/>
                <w:spacing w:val="6"/>
                <w:sz w:val="18"/>
                <w:szCs w:val="18"/>
              </w:rPr>
              <w:t>_symbol</w:t>
            </w:r>
            <w:proofErr w:type="spellEnd"/>
            <w:r w:rsidRPr="00CC50B1">
              <w:rPr>
                <w:rFonts w:ascii="Times New Roman" w:hAnsi="Times New Roman" w:cs="Times New Roman"/>
                <w:spacing w:val="6"/>
                <w:sz w:val="18"/>
                <w:szCs w:val="18"/>
              </w:rPr>
              <w:t>}}</w:t>
            </w:r>
          </w:p>
        </w:tc>
        <w:tc>
          <w:tcPr>
            <w:tcW w:w="1410" w:type="dxa"/>
          </w:tcPr>
          <w:p w14:paraId="0C279CDB" w14:textId="77777777" w:rsidR="002616CD" w:rsidRPr="00CC50B1" w:rsidRDefault="002616CD"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iCs/>
                <w:sz w:val="18"/>
                <w:szCs w:val="18"/>
              </w:rPr>
              <w:t>{{</w:t>
            </w:r>
            <w:proofErr w:type="spellStart"/>
            <w:proofErr w:type="gramStart"/>
            <w:r w:rsidRPr="00CC50B1">
              <w:rPr>
                <w:rFonts w:ascii="Times New Roman" w:hAnsi="Times New Roman" w:cs="Times New Roman"/>
                <w:iCs/>
                <w:sz w:val="18"/>
                <w:szCs w:val="18"/>
              </w:rPr>
              <w:t>a.transcript</w:t>
            </w:r>
            <w:proofErr w:type="gramEnd"/>
            <w:r w:rsidRPr="00CC50B1">
              <w:rPr>
                <w:rFonts w:ascii="Times New Roman" w:hAnsi="Times New Roman" w:cs="Times New Roman"/>
                <w:iCs/>
                <w:sz w:val="18"/>
                <w:szCs w:val="18"/>
              </w:rPr>
              <w:t>_primary_simple</w:t>
            </w:r>
            <w:proofErr w:type="spellEnd"/>
            <w:r w:rsidRPr="00CC50B1">
              <w:rPr>
                <w:rFonts w:ascii="Times New Roman" w:hAnsi="Times New Roman" w:cs="Times New Roman"/>
                <w:iCs/>
                <w:sz w:val="18"/>
                <w:szCs w:val="18"/>
              </w:rPr>
              <w:t>}}</w:t>
            </w:r>
          </w:p>
        </w:tc>
        <w:tc>
          <w:tcPr>
            <w:tcW w:w="3160" w:type="dxa"/>
          </w:tcPr>
          <w:p w14:paraId="66B94650" w14:textId="03054582" w:rsidR="002616CD" w:rsidRPr="00CC50B1" w:rsidRDefault="002616CD"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 xml:space="preserve">{%if </w:t>
            </w:r>
            <w:proofErr w:type="spellStart"/>
            <w:proofErr w:type="gramStart"/>
            <w:r w:rsidRPr="00CC50B1">
              <w:rPr>
                <w:rFonts w:ascii="Times New Roman" w:hAnsi="Times New Roman" w:cs="Times New Roman"/>
                <w:spacing w:val="6"/>
                <w:sz w:val="18"/>
                <w:szCs w:val="18"/>
              </w:rPr>
              <w:t>a.hgvs</w:t>
            </w:r>
            <w:proofErr w:type="gramEnd"/>
            <w:r w:rsidRPr="00CC50B1">
              <w:rPr>
                <w:rFonts w:ascii="Times New Roman" w:hAnsi="Times New Roman" w:cs="Times New Roman"/>
                <w:spacing w:val="6"/>
                <w:sz w:val="18"/>
                <w:szCs w:val="18"/>
              </w:rPr>
              <w:t>_p</w:t>
            </w:r>
            <w:proofErr w:type="spellEnd"/>
            <w:r w:rsidRPr="00CC50B1">
              <w:rPr>
                <w:rFonts w:ascii="Times New Roman" w:hAnsi="Times New Roman" w:cs="Times New Roman"/>
                <w:spacing w:val="6"/>
                <w:sz w:val="18"/>
                <w:szCs w:val="18"/>
              </w:rPr>
              <w:t>!=”p.?”%}{{</w:t>
            </w:r>
            <w:proofErr w:type="spellStart"/>
            <w:r w:rsidRPr="00CC50B1">
              <w:rPr>
                <w:rFonts w:ascii="Times New Roman" w:hAnsi="Times New Roman" w:cs="Times New Roman"/>
                <w:spacing w:val="6"/>
                <w:sz w:val="18"/>
                <w:szCs w:val="18"/>
              </w:rPr>
              <w:t>a.hgvs_c</w:t>
            </w:r>
            <w:proofErr w:type="spellEnd"/>
            <w:r w:rsidRPr="00CC50B1">
              <w:rPr>
                <w:rFonts w:ascii="Times New Roman" w:hAnsi="Times New Roman" w:cs="Times New Roman"/>
                <w:spacing w:val="6"/>
                <w:sz w:val="18"/>
                <w:szCs w:val="18"/>
              </w:rPr>
              <w:t>}}</w:t>
            </w:r>
            <w:r w:rsidR="005A4EAE">
              <w:rPr>
                <w:rFonts w:ascii="Times New Roman" w:hAnsi="Times New Roman" w:cs="Times New Roman"/>
                <w:spacing w:val="6"/>
                <w:sz w:val="18"/>
                <w:szCs w:val="18"/>
              </w:rPr>
              <w:t xml:space="preserve"> </w:t>
            </w:r>
            <w:r w:rsidRPr="00CC50B1">
              <w:rPr>
                <w:rFonts w:ascii="Times New Roman" w:hAnsi="Times New Roman" w:cs="Times New Roman"/>
                <w:spacing w:val="6"/>
                <w:sz w:val="18"/>
                <w:szCs w:val="18"/>
              </w:rPr>
              <w:t>{{</w:t>
            </w:r>
            <w:proofErr w:type="spellStart"/>
            <w:r w:rsidRPr="00CC50B1">
              <w:rPr>
                <w:rFonts w:ascii="Times New Roman" w:hAnsi="Times New Roman" w:cs="Times New Roman"/>
                <w:spacing w:val="6"/>
                <w:sz w:val="18"/>
                <w:szCs w:val="18"/>
              </w:rPr>
              <w:t>a.hgvs_p</w:t>
            </w:r>
            <w:proofErr w:type="spellEnd"/>
            <w:r w:rsidRPr="00CC50B1">
              <w:rPr>
                <w:rFonts w:ascii="Times New Roman" w:hAnsi="Times New Roman" w:cs="Times New Roman"/>
                <w:spacing w:val="6"/>
                <w:sz w:val="18"/>
                <w:szCs w:val="18"/>
              </w:rPr>
              <w:t>}}{%else%}{{</w:t>
            </w:r>
            <w:proofErr w:type="spellStart"/>
            <w:r w:rsidRPr="00CC50B1">
              <w:rPr>
                <w:rFonts w:ascii="Times New Roman" w:hAnsi="Times New Roman" w:cs="Times New Roman"/>
                <w:spacing w:val="6"/>
                <w:sz w:val="18"/>
                <w:szCs w:val="18"/>
              </w:rPr>
              <w:t>a.hgvs_c</w:t>
            </w:r>
            <w:proofErr w:type="spellEnd"/>
            <w:r w:rsidRPr="00CC50B1">
              <w:rPr>
                <w:rFonts w:ascii="Times New Roman" w:hAnsi="Times New Roman" w:cs="Times New Roman"/>
                <w:spacing w:val="6"/>
                <w:sz w:val="18"/>
                <w:szCs w:val="18"/>
              </w:rPr>
              <w:t>}}{%endif%}</w:t>
            </w:r>
          </w:p>
        </w:tc>
        <w:tc>
          <w:tcPr>
            <w:tcW w:w="1040" w:type="dxa"/>
          </w:tcPr>
          <w:p w14:paraId="6CCB5336" w14:textId="77777777" w:rsidR="002616CD" w:rsidRPr="00CC50B1" w:rsidRDefault="002616CD"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 xml:space="preserve">{%if </w:t>
            </w:r>
            <w:proofErr w:type="spellStart"/>
            <w:proofErr w:type="gramStart"/>
            <w:r w:rsidRPr="00CC50B1">
              <w:rPr>
                <w:rFonts w:ascii="Times New Roman" w:hAnsi="Times New Roman" w:cs="Times New Roman"/>
                <w:spacing w:val="6"/>
                <w:sz w:val="18"/>
                <w:szCs w:val="18"/>
              </w:rPr>
              <w:t>a.freq</w:t>
            </w:r>
            <w:proofErr w:type="spellEnd"/>
            <w:proofErr w:type="gramEnd"/>
            <w:r w:rsidRPr="00CC50B1">
              <w:rPr>
                <w:rFonts w:ascii="Times New Roman" w:hAnsi="Times New Roman" w:cs="Times New Roman"/>
                <w:spacing w:val="6"/>
                <w:sz w:val="18"/>
                <w:szCs w:val="18"/>
              </w:rPr>
              <w:t xml:space="preserve"> &gt;= 0.85%}</w:t>
            </w:r>
            <w:proofErr w:type="spellStart"/>
            <w:r w:rsidRPr="00CC50B1">
              <w:rPr>
                <w:rFonts w:ascii="Times New Roman" w:hAnsi="Times New Roman" w:cs="Times New Roman"/>
                <w:spacing w:val="6"/>
                <w:sz w:val="18"/>
                <w:szCs w:val="18"/>
              </w:rPr>
              <w:t>纯合</w:t>
            </w:r>
            <w:proofErr w:type="spellEnd"/>
            <w:r w:rsidRPr="00CC50B1">
              <w:rPr>
                <w:rFonts w:ascii="Times New Roman" w:hAnsi="Times New Roman" w:cs="Times New Roman"/>
                <w:spacing w:val="6"/>
                <w:sz w:val="18"/>
                <w:szCs w:val="18"/>
              </w:rPr>
              <w:t>{%else%}</w:t>
            </w:r>
            <w:proofErr w:type="spellStart"/>
            <w:r w:rsidRPr="00CC50B1">
              <w:rPr>
                <w:rFonts w:ascii="Times New Roman" w:hAnsi="Times New Roman" w:cs="Times New Roman"/>
                <w:spacing w:val="6"/>
                <w:sz w:val="18"/>
                <w:szCs w:val="18"/>
              </w:rPr>
              <w:t>杂合</w:t>
            </w:r>
            <w:proofErr w:type="spellEnd"/>
            <w:r w:rsidRPr="00CC50B1">
              <w:rPr>
                <w:rFonts w:ascii="Times New Roman" w:hAnsi="Times New Roman" w:cs="Times New Roman"/>
                <w:spacing w:val="6"/>
                <w:sz w:val="18"/>
                <w:szCs w:val="18"/>
              </w:rPr>
              <w:t>{%endif%}</w:t>
            </w:r>
          </w:p>
        </w:tc>
        <w:tc>
          <w:tcPr>
            <w:tcW w:w="3451" w:type="dxa"/>
          </w:tcPr>
          <w:p w14:paraId="4F442AE3" w14:textId="77777777" w:rsidR="002616CD" w:rsidRPr="00CC50B1" w:rsidRDefault="002616CD"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 xml:space="preserve">{%if </w:t>
            </w:r>
            <w:proofErr w:type="spellStart"/>
            <w:proofErr w:type="gramStart"/>
            <w:r w:rsidRPr="00CC50B1">
              <w:rPr>
                <w:rFonts w:ascii="Times New Roman" w:hAnsi="Times New Roman" w:cs="Times New Roman"/>
                <w:spacing w:val="6"/>
                <w:sz w:val="18"/>
                <w:szCs w:val="18"/>
              </w:rPr>
              <w:t>a.clinic</w:t>
            </w:r>
            <w:proofErr w:type="gramEnd"/>
            <w:r w:rsidRPr="00CC50B1">
              <w:rPr>
                <w:rFonts w:ascii="Times New Roman" w:hAnsi="Times New Roman" w:cs="Times New Roman"/>
                <w:spacing w:val="6"/>
                <w:sz w:val="18"/>
                <w:szCs w:val="18"/>
              </w:rPr>
              <w:t>_num_g</w:t>
            </w:r>
            <w:proofErr w:type="spellEnd"/>
            <w:r w:rsidRPr="00CC50B1">
              <w:rPr>
                <w:rFonts w:ascii="Times New Roman" w:hAnsi="Times New Roman" w:cs="Times New Roman"/>
                <w:spacing w:val="6"/>
                <w:sz w:val="18"/>
                <w:szCs w:val="18"/>
              </w:rPr>
              <w:t>==5%}</w:t>
            </w:r>
            <w:proofErr w:type="spellStart"/>
            <w:r w:rsidRPr="00CC50B1">
              <w:rPr>
                <w:rFonts w:ascii="Times New Roman" w:hAnsi="Times New Roman" w:cs="Times New Roman"/>
                <w:spacing w:val="6"/>
                <w:sz w:val="18"/>
                <w:szCs w:val="18"/>
              </w:rPr>
              <w:t>致病性变异</w:t>
            </w:r>
            <w:proofErr w:type="spellEnd"/>
            <w:r w:rsidRPr="00CC50B1">
              <w:rPr>
                <w:rFonts w:ascii="Times New Roman" w:hAnsi="Times New Roman" w:cs="Times New Roman"/>
                <w:spacing w:val="6"/>
                <w:sz w:val="18"/>
                <w:szCs w:val="18"/>
              </w:rPr>
              <w:t>{%</w:t>
            </w:r>
            <w:proofErr w:type="spellStart"/>
            <w:r w:rsidRPr="00CC50B1">
              <w:rPr>
                <w:rFonts w:ascii="Times New Roman" w:hAnsi="Times New Roman" w:cs="Times New Roman"/>
                <w:spacing w:val="6"/>
                <w:sz w:val="18"/>
                <w:szCs w:val="18"/>
              </w:rPr>
              <w:t>elif</w:t>
            </w:r>
            <w:proofErr w:type="spellEnd"/>
            <w:r w:rsidRPr="00CC50B1">
              <w:rPr>
                <w:rFonts w:ascii="Times New Roman" w:hAnsi="Times New Roman" w:cs="Times New Roman"/>
                <w:spacing w:val="6"/>
                <w:sz w:val="18"/>
                <w:szCs w:val="18"/>
              </w:rPr>
              <w:t xml:space="preserve"> </w:t>
            </w:r>
            <w:proofErr w:type="spellStart"/>
            <w:r w:rsidRPr="00CC50B1">
              <w:rPr>
                <w:rFonts w:ascii="Times New Roman" w:hAnsi="Times New Roman" w:cs="Times New Roman"/>
                <w:spacing w:val="6"/>
                <w:sz w:val="18"/>
                <w:szCs w:val="18"/>
              </w:rPr>
              <w:t>a.clinic_num_g</w:t>
            </w:r>
            <w:proofErr w:type="spellEnd"/>
            <w:r w:rsidRPr="00CC50B1">
              <w:rPr>
                <w:rFonts w:ascii="Times New Roman" w:hAnsi="Times New Roman" w:cs="Times New Roman"/>
                <w:spacing w:val="6"/>
                <w:sz w:val="18"/>
                <w:szCs w:val="18"/>
              </w:rPr>
              <w:t>==4%}</w:t>
            </w:r>
            <w:proofErr w:type="spellStart"/>
            <w:r w:rsidRPr="00CC50B1">
              <w:rPr>
                <w:rFonts w:ascii="Times New Roman" w:hAnsi="Times New Roman" w:cs="Times New Roman"/>
                <w:spacing w:val="6"/>
                <w:sz w:val="18"/>
                <w:szCs w:val="18"/>
              </w:rPr>
              <w:t>疑似致病性变异</w:t>
            </w:r>
            <w:proofErr w:type="spellEnd"/>
            <w:r w:rsidRPr="00CC50B1">
              <w:rPr>
                <w:rFonts w:ascii="Times New Roman" w:hAnsi="Times New Roman" w:cs="Times New Roman"/>
                <w:spacing w:val="6"/>
                <w:sz w:val="18"/>
                <w:szCs w:val="18"/>
              </w:rPr>
              <w:t>{%else%}{%endif%}</w:t>
            </w:r>
          </w:p>
        </w:tc>
      </w:tr>
      <w:tr w:rsidR="00CC50B1" w:rsidRPr="00CC50B1" w14:paraId="53A799A8" w14:textId="77777777" w:rsidTr="002616CD">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5851C2B6" w14:textId="77777777" w:rsidR="002616CD" w:rsidRPr="00CC50B1" w:rsidRDefault="002616CD" w:rsidP="000A57CA">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b w:val="0"/>
                <w:spacing w:val="6"/>
                <w:sz w:val="18"/>
                <w:szCs w:val="18"/>
              </w:rPr>
              <w:t xml:space="preserve">{%tr </w:t>
            </w:r>
            <w:proofErr w:type="spellStart"/>
            <w:r w:rsidRPr="00CC50B1">
              <w:rPr>
                <w:rFonts w:ascii="Times New Roman" w:hAnsi="Times New Roman" w:cs="Times New Roman"/>
                <w:b w:val="0"/>
                <w:spacing w:val="6"/>
                <w:sz w:val="18"/>
                <w:szCs w:val="18"/>
              </w:rPr>
              <w:t>endfor</w:t>
            </w:r>
            <w:proofErr w:type="spellEnd"/>
            <w:r w:rsidRPr="00CC50B1">
              <w:rPr>
                <w:rFonts w:ascii="Times New Roman" w:hAnsi="Times New Roman" w:cs="Times New Roman"/>
                <w:b w:val="0"/>
                <w:spacing w:val="6"/>
                <w:sz w:val="18"/>
                <w:szCs w:val="18"/>
              </w:rPr>
              <w:t>%}</w:t>
            </w:r>
          </w:p>
        </w:tc>
      </w:tr>
      <w:tr w:rsidR="00CC50B1" w:rsidRPr="00CC50B1" w14:paraId="71B7353D" w14:textId="77777777" w:rsidTr="0062294B">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3C786493" w14:textId="77777777" w:rsidR="00D55950" w:rsidRPr="00CC50B1" w:rsidRDefault="00D55950" w:rsidP="000A57CA">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b w:val="0"/>
                <w:bCs w:val="0"/>
                <w:spacing w:val="6"/>
                <w:sz w:val="18"/>
                <w:szCs w:val="18"/>
              </w:rPr>
              <w:t>{%tr for a in var_</w:t>
            </w:r>
            <w:proofErr w:type="gramStart"/>
            <w:r w:rsidRPr="00CC50B1">
              <w:rPr>
                <w:rFonts w:ascii="Times New Roman" w:hAnsi="Times New Roman" w:cs="Times New Roman"/>
                <w:b w:val="0"/>
                <w:bCs w:val="0"/>
                <w:spacing w:val="6"/>
                <w:sz w:val="18"/>
                <w:szCs w:val="18"/>
              </w:rPr>
              <w:t>brca.mlpa</w:t>
            </w:r>
            <w:proofErr w:type="gramEnd"/>
            <w:r w:rsidRPr="00CC50B1">
              <w:rPr>
                <w:rFonts w:ascii="Times New Roman" w:hAnsi="Times New Roman" w:cs="Times New Roman"/>
                <w:b w:val="0"/>
                <w:bCs w:val="0"/>
                <w:spacing w:val="6"/>
                <w:sz w:val="18"/>
                <w:szCs w:val="18"/>
              </w:rPr>
              <w:t>.B2_Loss%}</w:t>
            </w:r>
          </w:p>
        </w:tc>
      </w:tr>
      <w:tr w:rsidR="00CC50B1" w:rsidRPr="00CC50B1" w14:paraId="407429E9" w14:textId="77777777" w:rsidTr="0062294B">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1C825D33" w14:textId="77777777" w:rsidR="00D55950" w:rsidRPr="00CC50B1" w:rsidRDefault="00D55950" w:rsidP="000A57CA">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spacing w:val="6"/>
                <w:sz w:val="18"/>
                <w:szCs w:val="18"/>
              </w:rPr>
              <w:t>BRCA2</w:t>
            </w:r>
          </w:p>
        </w:tc>
        <w:tc>
          <w:tcPr>
            <w:tcW w:w="1410" w:type="dxa"/>
          </w:tcPr>
          <w:p w14:paraId="503E20B4" w14:textId="77777777" w:rsidR="00D55950" w:rsidRPr="00CC50B1" w:rsidRDefault="00D55950"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 w:val="18"/>
                <w:szCs w:val="18"/>
              </w:rPr>
            </w:pPr>
            <w:r w:rsidRPr="00CC50B1">
              <w:rPr>
                <w:rFonts w:ascii="Times New Roman" w:hAnsi="Times New Roman" w:cs="Times New Roman"/>
                <w:spacing w:val="6"/>
                <w:sz w:val="18"/>
                <w:szCs w:val="18"/>
              </w:rPr>
              <w:t>NM_000059</w:t>
            </w:r>
          </w:p>
        </w:tc>
        <w:tc>
          <w:tcPr>
            <w:tcW w:w="3160" w:type="dxa"/>
          </w:tcPr>
          <w:p w14:paraId="7A79758D" w14:textId="77777777" w:rsidR="00D55950" w:rsidRPr="00CC50B1" w:rsidRDefault="00D55950"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w:t>
            </w:r>
            <w:proofErr w:type="spellStart"/>
            <w:r w:rsidRPr="00CC50B1">
              <w:rPr>
                <w:rFonts w:ascii="Times New Roman" w:hAnsi="Times New Roman" w:cs="Times New Roman"/>
                <w:spacing w:val="6"/>
                <w:sz w:val="18"/>
                <w:szCs w:val="18"/>
              </w:rPr>
              <w:t>a.value</w:t>
            </w:r>
            <w:proofErr w:type="spellEnd"/>
            <w:r w:rsidRPr="00CC50B1">
              <w:rPr>
                <w:rFonts w:ascii="Times New Roman" w:hAnsi="Times New Roman" w:cs="Times New Roman"/>
                <w:spacing w:val="6"/>
                <w:sz w:val="18"/>
                <w:szCs w:val="18"/>
              </w:rPr>
              <w:t>}} del</w:t>
            </w:r>
          </w:p>
        </w:tc>
        <w:tc>
          <w:tcPr>
            <w:tcW w:w="1040" w:type="dxa"/>
          </w:tcPr>
          <w:p w14:paraId="209F8C19" w14:textId="77777777" w:rsidR="00D55950" w:rsidRPr="00CC50B1" w:rsidRDefault="00D55950"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w:t>
            </w:r>
          </w:p>
        </w:tc>
        <w:tc>
          <w:tcPr>
            <w:tcW w:w="3451" w:type="dxa"/>
          </w:tcPr>
          <w:p w14:paraId="23CE67E3" w14:textId="288E63AC" w:rsidR="00D55950" w:rsidRPr="00CC50B1" w:rsidRDefault="000F6777"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Pr>
                <w:rFonts w:ascii="Times New Roman" w:hAnsi="Times New Roman" w:cs="Times New Roman" w:hint="eastAsia"/>
                <w:spacing w:val="6"/>
                <w:sz w:val="18"/>
                <w:szCs w:val="18"/>
                <w:lang w:eastAsia="zh-CN"/>
              </w:rPr>
              <w:t>疑似致病性变异</w:t>
            </w:r>
          </w:p>
        </w:tc>
      </w:tr>
      <w:tr w:rsidR="00CC50B1" w:rsidRPr="00CC50B1" w14:paraId="053360EF" w14:textId="77777777" w:rsidTr="0062294B">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43789D32" w14:textId="77777777" w:rsidR="00D55950" w:rsidRPr="00CC50B1" w:rsidRDefault="00D55950" w:rsidP="000A57CA">
            <w:pPr>
              <w:adjustRightInd w:val="0"/>
              <w:snapToGrid w:val="0"/>
              <w:spacing w:after="100"/>
              <w:jc w:val="center"/>
              <w:rPr>
                <w:rFonts w:ascii="Times New Roman" w:hAnsi="Times New Roman" w:cs="Times New Roman"/>
                <w:b w:val="0"/>
                <w:bCs w:val="0"/>
                <w:spacing w:val="6"/>
                <w:sz w:val="18"/>
                <w:szCs w:val="18"/>
              </w:rPr>
            </w:pPr>
            <w:r w:rsidRPr="00CC50B1">
              <w:rPr>
                <w:rFonts w:ascii="Times New Roman" w:hAnsi="Times New Roman" w:cs="Times New Roman"/>
                <w:b w:val="0"/>
                <w:bCs w:val="0"/>
                <w:spacing w:val="6"/>
                <w:sz w:val="18"/>
                <w:szCs w:val="18"/>
              </w:rPr>
              <w:t xml:space="preserve">{%tr </w:t>
            </w:r>
            <w:proofErr w:type="spellStart"/>
            <w:r w:rsidRPr="00CC50B1">
              <w:rPr>
                <w:rFonts w:ascii="Times New Roman" w:hAnsi="Times New Roman" w:cs="Times New Roman"/>
                <w:b w:val="0"/>
                <w:bCs w:val="0"/>
                <w:spacing w:val="6"/>
                <w:sz w:val="18"/>
                <w:szCs w:val="18"/>
              </w:rPr>
              <w:t>endfor</w:t>
            </w:r>
            <w:proofErr w:type="spellEnd"/>
            <w:r w:rsidRPr="00CC50B1">
              <w:rPr>
                <w:rFonts w:ascii="Times New Roman" w:hAnsi="Times New Roman" w:cs="Times New Roman"/>
                <w:b w:val="0"/>
                <w:bCs w:val="0"/>
                <w:spacing w:val="6"/>
                <w:sz w:val="18"/>
                <w:szCs w:val="18"/>
              </w:rPr>
              <w:t>%}</w:t>
            </w:r>
          </w:p>
        </w:tc>
      </w:tr>
      <w:tr w:rsidR="00CC50B1" w:rsidRPr="00CC50B1" w14:paraId="504209C5" w14:textId="77777777" w:rsidTr="002616CD">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1F1A552B" w14:textId="77777777" w:rsidR="002616CD" w:rsidRPr="00CC50B1" w:rsidRDefault="002616CD" w:rsidP="000A57CA">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b w:val="0"/>
                <w:spacing w:val="6"/>
                <w:sz w:val="18"/>
                <w:szCs w:val="18"/>
              </w:rPr>
              <w:t>{%tr else%}</w:t>
            </w:r>
          </w:p>
        </w:tc>
      </w:tr>
      <w:tr w:rsidR="00CC50B1" w:rsidRPr="00CC50B1" w14:paraId="4D2FB841" w14:textId="77777777" w:rsidTr="002616CD">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107D986C" w14:textId="77777777" w:rsidR="002616CD" w:rsidRPr="00CC50B1" w:rsidRDefault="002616CD" w:rsidP="000A57CA">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spacing w:val="6"/>
                <w:sz w:val="18"/>
                <w:szCs w:val="18"/>
              </w:rPr>
              <w:t>BRCA2</w:t>
            </w:r>
          </w:p>
        </w:tc>
        <w:tc>
          <w:tcPr>
            <w:tcW w:w="1410" w:type="dxa"/>
          </w:tcPr>
          <w:p w14:paraId="3D4D1025" w14:textId="77777777" w:rsidR="002616CD" w:rsidRPr="00CC50B1" w:rsidRDefault="002616CD"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 w:val="18"/>
                <w:szCs w:val="18"/>
              </w:rPr>
            </w:pPr>
            <w:r w:rsidRPr="00CC50B1">
              <w:rPr>
                <w:rFonts w:ascii="Times New Roman" w:hAnsi="Times New Roman" w:cs="Times New Roman"/>
                <w:spacing w:val="6"/>
                <w:sz w:val="18"/>
                <w:szCs w:val="18"/>
              </w:rPr>
              <w:t>NM_000059</w:t>
            </w:r>
          </w:p>
        </w:tc>
        <w:tc>
          <w:tcPr>
            <w:tcW w:w="3160" w:type="dxa"/>
          </w:tcPr>
          <w:p w14:paraId="50713C06" w14:textId="77777777" w:rsidR="002616CD" w:rsidRPr="00CC50B1" w:rsidRDefault="002616CD"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pacing w:val="6"/>
                <w:sz w:val="18"/>
                <w:szCs w:val="18"/>
                <w:lang w:eastAsia="zh-CN"/>
              </w:rPr>
            </w:pPr>
            <w:r w:rsidRPr="00CC50B1">
              <w:rPr>
                <w:rFonts w:ascii="Times New Roman" w:hAnsi="Times New Roman" w:cs="Times New Roman"/>
                <w:spacing w:val="6"/>
                <w:sz w:val="18"/>
                <w:szCs w:val="18"/>
                <w:lang w:eastAsia="zh-CN"/>
              </w:rPr>
              <w:t>未检测到致病性或疑似致病性变异</w:t>
            </w:r>
          </w:p>
        </w:tc>
        <w:tc>
          <w:tcPr>
            <w:tcW w:w="1040" w:type="dxa"/>
          </w:tcPr>
          <w:p w14:paraId="23189131" w14:textId="77777777" w:rsidR="002616CD" w:rsidRPr="00CC50B1" w:rsidRDefault="002616CD"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pacing w:val="6"/>
                <w:sz w:val="18"/>
                <w:szCs w:val="18"/>
              </w:rPr>
            </w:pPr>
            <w:r w:rsidRPr="00CC50B1">
              <w:rPr>
                <w:rFonts w:ascii="Times New Roman" w:hAnsi="Times New Roman" w:cs="Times New Roman"/>
                <w:spacing w:val="6"/>
                <w:sz w:val="18"/>
                <w:szCs w:val="18"/>
              </w:rPr>
              <w:t>/</w:t>
            </w:r>
          </w:p>
        </w:tc>
        <w:tc>
          <w:tcPr>
            <w:tcW w:w="3451" w:type="dxa"/>
          </w:tcPr>
          <w:p w14:paraId="0086C492" w14:textId="77777777" w:rsidR="002616CD" w:rsidRPr="00CC50B1" w:rsidRDefault="002616CD"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pacing w:val="6"/>
                <w:sz w:val="18"/>
                <w:szCs w:val="18"/>
              </w:rPr>
            </w:pPr>
            <w:r w:rsidRPr="00CC50B1">
              <w:rPr>
                <w:rFonts w:ascii="Times New Roman" w:hAnsi="Times New Roman" w:cs="Times New Roman"/>
                <w:spacing w:val="6"/>
                <w:sz w:val="18"/>
                <w:szCs w:val="18"/>
              </w:rPr>
              <w:t>/</w:t>
            </w:r>
          </w:p>
        </w:tc>
      </w:tr>
      <w:tr w:rsidR="00CC50B1" w:rsidRPr="00CC50B1" w14:paraId="6C2EB9B4" w14:textId="77777777" w:rsidTr="002616CD">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3ABC7DB1" w14:textId="77777777" w:rsidR="002616CD" w:rsidRPr="00CC50B1" w:rsidRDefault="002616CD" w:rsidP="000A57CA">
            <w:pPr>
              <w:adjustRightInd w:val="0"/>
              <w:snapToGrid w:val="0"/>
              <w:spacing w:after="100"/>
              <w:jc w:val="center"/>
              <w:rPr>
                <w:rFonts w:ascii="Times New Roman" w:hAnsi="Times New Roman" w:cs="Times New Roman"/>
                <w:b w:val="0"/>
                <w:bCs w:val="0"/>
                <w:spacing w:val="6"/>
                <w:sz w:val="18"/>
                <w:szCs w:val="18"/>
              </w:rPr>
            </w:pPr>
            <w:r w:rsidRPr="00CC50B1">
              <w:rPr>
                <w:rFonts w:ascii="Times New Roman" w:hAnsi="Times New Roman" w:cs="Times New Roman"/>
                <w:b w:val="0"/>
                <w:bCs w:val="0"/>
                <w:spacing w:val="6"/>
                <w:sz w:val="18"/>
                <w:szCs w:val="18"/>
              </w:rPr>
              <w:t>{%tr endif%}</w:t>
            </w:r>
          </w:p>
        </w:tc>
      </w:tr>
    </w:tbl>
    <w:p w14:paraId="57971664" w14:textId="77777777" w:rsidR="002616CD" w:rsidRPr="00CC50B1" w:rsidRDefault="002616CD">
      <w:pPr>
        <w:spacing w:line="400" w:lineRule="exact"/>
        <w:ind w:left="213" w:hangingChars="133" w:hanging="213"/>
        <w:rPr>
          <w:rFonts w:ascii="Times New Roman" w:hAnsi="Times New Roman" w:cs="Times New Roman"/>
          <w:sz w:val="16"/>
          <w:szCs w:val="16"/>
        </w:rPr>
      </w:pPr>
    </w:p>
    <w:p w14:paraId="5A42D8A9" w14:textId="77777777" w:rsidR="006D119C" w:rsidRPr="00CC50B1" w:rsidRDefault="00DD0585">
      <w:pPr>
        <w:wordWrap w:val="0"/>
        <w:spacing w:line="480" w:lineRule="auto"/>
        <w:rPr>
          <w:rFonts w:ascii="Times New Roman" w:hAnsi="Times New Roman" w:cs="Times New Roman"/>
          <w:b/>
          <w:bCs/>
          <w:sz w:val="22"/>
          <w:szCs w:val="22"/>
        </w:rPr>
      </w:pPr>
      <w:r w:rsidRPr="00CC50B1">
        <w:rPr>
          <w:rFonts w:ascii="Times New Roman" w:hAnsi="Times New Roman" w:cs="Times New Roman"/>
          <w:b/>
          <w:bCs/>
          <w:sz w:val="22"/>
          <w:szCs w:val="22"/>
        </w:rPr>
        <w:t>其他</w:t>
      </w:r>
      <w:r w:rsidRPr="00CC50B1">
        <w:rPr>
          <w:rFonts w:ascii="Times New Roman" w:hAnsi="Times New Roman" w:cs="Times New Roman"/>
          <w:b/>
          <w:bCs/>
          <w:sz w:val="22"/>
          <w:szCs w:val="22"/>
        </w:rPr>
        <w:t>30</w:t>
      </w:r>
      <w:r w:rsidRPr="00CC50B1">
        <w:rPr>
          <w:rFonts w:ascii="Times New Roman" w:hAnsi="Times New Roman" w:cs="Times New Roman"/>
          <w:b/>
          <w:bCs/>
          <w:sz w:val="22"/>
          <w:szCs w:val="22"/>
        </w:rPr>
        <w:t>个基因检测结果</w:t>
      </w:r>
    </w:p>
    <w:tbl>
      <w:tblPr>
        <w:tblStyle w:val="410"/>
        <w:tblW w:w="10076" w:type="dxa"/>
        <w:tblLayout w:type="fixed"/>
        <w:tblLook w:val="04A0" w:firstRow="1" w:lastRow="0" w:firstColumn="1" w:lastColumn="0" w:noHBand="0" w:noVBand="1"/>
      </w:tblPr>
      <w:tblGrid>
        <w:gridCol w:w="1015"/>
        <w:gridCol w:w="1410"/>
        <w:gridCol w:w="3160"/>
        <w:gridCol w:w="1040"/>
        <w:gridCol w:w="3451"/>
      </w:tblGrid>
      <w:tr w:rsidR="00CC50B1" w:rsidRPr="00CC50B1" w14:paraId="5F57CB35" w14:textId="77777777" w:rsidTr="000B5CBC">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1015" w:type="dxa"/>
          </w:tcPr>
          <w:p w14:paraId="0686B314" w14:textId="77777777" w:rsidR="006D119C" w:rsidRPr="00CC50B1" w:rsidRDefault="00DD0585">
            <w:pPr>
              <w:spacing w:line="440" w:lineRule="exact"/>
              <w:jc w:val="center"/>
              <w:rPr>
                <w:rFonts w:ascii="Times New Roman" w:hAnsi="Times New Roman" w:cs="Times New Roman"/>
                <w:bCs w:val="0"/>
                <w:spacing w:val="6"/>
                <w:sz w:val="19"/>
                <w:szCs w:val="19"/>
              </w:rPr>
            </w:pPr>
            <w:proofErr w:type="spellStart"/>
            <w:r w:rsidRPr="00CC50B1">
              <w:rPr>
                <w:rFonts w:ascii="Times New Roman" w:hAnsi="Times New Roman" w:cs="Times New Roman"/>
                <w:spacing w:val="6"/>
                <w:sz w:val="19"/>
                <w:szCs w:val="19"/>
              </w:rPr>
              <w:t>基因</w:t>
            </w:r>
            <w:proofErr w:type="spellEnd"/>
          </w:p>
        </w:tc>
        <w:tc>
          <w:tcPr>
            <w:tcW w:w="1410" w:type="dxa"/>
          </w:tcPr>
          <w:p w14:paraId="7890C49A" w14:textId="77777777" w:rsidR="006D119C" w:rsidRPr="00CC50B1" w:rsidRDefault="00DD0585">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pacing w:val="6"/>
                <w:sz w:val="19"/>
                <w:szCs w:val="19"/>
              </w:rPr>
            </w:pPr>
            <w:proofErr w:type="spellStart"/>
            <w:r w:rsidRPr="00CC50B1">
              <w:rPr>
                <w:rFonts w:ascii="Times New Roman" w:hAnsi="Times New Roman" w:cs="Times New Roman"/>
                <w:spacing w:val="6"/>
                <w:sz w:val="19"/>
                <w:szCs w:val="19"/>
              </w:rPr>
              <w:t>转录本</w:t>
            </w:r>
            <w:proofErr w:type="spellEnd"/>
          </w:p>
        </w:tc>
        <w:tc>
          <w:tcPr>
            <w:tcW w:w="3160" w:type="dxa"/>
          </w:tcPr>
          <w:p w14:paraId="64D34CF1" w14:textId="77777777" w:rsidR="006D119C" w:rsidRPr="00CC50B1" w:rsidRDefault="00DD0585">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pacing w:val="6"/>
                <w:sz w:val="19"/>
                <w:szCs w:val="19"/>
              </w:rPr>
            </w:pPr>
            <w:proofErr w:type="spellStart"/>
            <w:r w:rsidRPr="00CC50B1">
              <w:rPr>
                <w:rFonts w:ascii="Times New Roman" w:hAnsi="Times New Roman" w:cs="Times New Roman"/>
                <w:spacing w:val="6"/>
                <w:sz w:val="19"/>
                <w:szCs w:val="19"/>
              </w:rPr>
              <w:t>检测结果</w:t>
            </w:r>
            <w:proofErr w:type="spellEnd"/>
          </w:p>
        </w:tc>
        <w:tc>
          <w:tcPr>
            <w:tcW w:w="1040" w:type="dxa"/>
          </w:tcPr>
          <w:p w14:paraId="193BA347" w14:textId="77777777" w:rsidR="006D119C" w:rsidRPr="00CC50B1" w:rsidRDefault="00DD0585">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pacing w:val="6"/>
                <w:sz w:val="19"/>
                <w:szCs w:val="19"/>
              </w:rPr>
            </w:pPr>
            <w:proofErr w:type="spellStart"/>
            <w:r w:rsidRPr="00CC50B1">
              <w:rPr>
                <w:rFonts w:ascii="Times New Roman" w:hAnsi="Times New Roman" w:cs="Times New Roman"/>
                <w:spacing w:val="6"/>
                <w:sz w:val="19"/>
                <w:szCs w:val="19"/>
              </w:rPr>
              <w:t>变异丰度</w:t>
            </w:r>
            <w:proofErr w:type="spellEnd"/>
          </w:p>
        </w:tc>
        <w:tc>
          <w:tcPr>
            <w:tcW w:w="3451" w:type="dxa"/>
          </w:tcPr>
          <w:p w14:paraId="1FF39996" w14:textId="77777777" w:rsidR="006D119C" w:rsidRPr="00CC50B1" w:rsidRDefault="00DD0585">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pacing w:val="6"/>
                <w:sz w:val="19"/>
                <w:szCs w:val="19"/>
              </w:rPr>
            </w:pPr>
            <w:proofErr w:type="spellStart"/>
            <w:r w:rsidRPr="00CC50B1">
              <w:rPr>
                <w:rFonts w:ascii="Times New Roman" w:hAnsi="Times New Roman" w:cs="Times New Roman"/>
                <w:spacing w:val="6"/>
                <w:sz w:val="19"/>
                <w:szCs w:val="19"/>
              </w:rPr>
              <w:t>变异解读</w:t>
            </w:r>
            <w:proofErr w:type="spellEnd"/>
          </w:p>
        </w:tc>
      </w:tr>
      <w:tr w:rsidR="00CC50B1" w:rsidRPr="00CC50B1" w14:paraId="2DF73991" w14:textId="77777777" w:rsidTr="00C207B3">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461BA78A" w14:textId="77777777" w:rsidR="000B5CBC" w:rsidRPr="00CC50B1" w:rsidRDefault="000B5CBC" w:rsidP="000A57CA">
            <w:pPr>
              <w:adjustRightInd w:val="0"/>
              <w:snapToGrid w:val="0"/>
              <w:spacing w:after="100"/>
              <w:jc w:val="center"/>
              <w:rPr>
                <w:rFonts w:ascii="Times New Roman" w:hAnsi="Times New Roman" w:cs="Times New Roman"/>
                <w:b w:val="0"/>
                <w:bCs w:val="0"/>
                <w:spacing w:val="6"/>
                <w:sz w:val="18"/>
                <w:szCs w:val="18"/>
              </w:rPr>
            </w:pPr>
            <w:r w:rsidRPr="00CC50B1">
              <w:rPr>
                <w:rFonts w:ascii="Times New Roman" w:hAnsi="Times New Roman" w:cs="Times New Roman"/>
                <w:b w:val="0"/>
                <w:bCs w:val="0"/>
                <w:spacing w:val="6"/>
                <w:sz w:val="18"/>
                <w:szCs w:val="18"/>
              </w:rPr>
              <w:t>{%tr if var.var_</w:t>
            </w:r>
            <w:proofErr w:type="gramStart"/>
            <w:r w:rsidRPr="00CC50B1">
              <w:rPr>
                <w:rFonts w:ascii="Times New Roman" w:hAnsi="Times New Roman" w:cs="Times New Roman"/>
                <w:b w:val="0"/>
                <w:bCs w:val="0"/>
                <w:spacing w:val="6"/>
                <w:sz w:val="18"/>
                <w:szCs w:val="18"/>
              </w:rPr>
              <w:t>germline.level</w:t>
            </w:r>
            <w:proofErr w:type="gramEnd"/>
            <w:r w:rsidRPr="00CC50B1">
              <w:rPr>
                <w:rFonts w:ascii="Times New Roman" w:hAnsi="Times New Roman" w:cs="Times New Roman"/>
                <w:b w:val="0"/>
                <w:bCs w:val="0"/>
                <w:spacing w:val="6"/>
                <w:sz w:val="18"/>
                <w:szCs w:val="18"/>
              </w:rPr>
              <w:t>_5+var.var_germline.level_4 %}</w:t>
            </w:r>
          </w:p>
        </w:tc>
      </w:tr>
      <w:tr w:rsidR="00CC50B1" w:rsidRPr="00CC50B1" w14:paraId="3A88CDC2" w14:textId="77777777" w:rsidTr="00C207B3">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006840C1" w14:textId="77777777" w:rsidR="008D01AE" w:rsidRPr="00CC50B1" w:rsidRDefault="008D01AE" w:rsidP="000A57CA">
            <w:pPr>
              <w:adjustRightInd w:val="0"/>
              <w:snapToGrid w:val="0"/>
              <w:spacing w:after="100"/>
              <w:jc w:val="center"/>
              <w:rPr>
                <w:rFonts w:ascii="Times New Roman" w:hAnsi="Times New Roman" w:cs="Times New Roman"/>
                <w:b w:val="0"/>
                <w:bCs w:val="0"/>
                <w:spacing w:val="6"/>
                <w:sz w:val="18"/>
                <w:szCs w:val="18"/>
              </w:rPr>
            </w:pPr>
            <w:r w:rsidRPr="00CC50B1">
              <w:rPr>
                <w:rFonts w:ascii="Times New Roman" w:hAnsi="Times New Roman" w:cs="Times New Roman"/>
                <w:b w:val="0"/>
                <w:bCs w:val="0"/>
                <w:spacing w:val="6"/>
                <w:sz w:val="18"/>
                <w:szCs w:val="18"/>
              </w:rPr>
              <w:t>{%tr for a in var.var_</w:t>
            </w:r>
            <w:proofErr w:type="gramStart"/>
            <w:r w:rsidRPr="00CC50B1">
              <w:rPr>
                <w:rFonts w:ascii="Times New Roman" w:hAnsi="Times New Roman" w:cs="Times New Roman"/>
                <w:b w:val="0"/>
                <w:bCs w:val="0"/>
                <w:spacing w:val="6"/>
                <w:sz w:val="18"/>
                <w:szCs w:val="18"/>
              </w:rPr>
              <w:t>germline.level</w:t>
            </w:r>
            <w:proofErr w:type="gramEnd"/>
            <w:r w:rsidRPr="00CC50B1">
              <w:rPr>
                <w:rFonts w:ascii="Times New Roman" w:hAnsi="Times New Roman" w:cs="Times New Roman"/>
                <w:b w:val="0"/>
                <w:bCs w:val="0"/>
                <w:spacing w:val="6"/>
                <w:sz w:val="18"/>
                <w:szCs w:val="18"/>
              </w:rPr>
              <w:t>_5+var.var_germline.level_4 %}</w:t>
            </w:r>
          </w:p>
        </w:tc>
      </w:tr>
      <w:tr w:rsidR="00CC50B1" w:rsidRPr="00CC50B1" w14:paraId="179131D8" w14:textId="77777777" w:rsidTr="00C207B3">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2D4A544F" w14:textId="77777777" w:rsidR="008D01AE" w:rsidRPr="00CC50B1" w:rsidRDefault="008D01AE" w:rsidP="000A57CA">
            <w:pPr>
              <w:adjustRightInd w:val="0"/>
              <w:snapToGrid w:val="0"/>
              <w:spacing w:after="100"/>
              <w:jc w:val="center"/>
              <w:rPr>
                <w:rFonts w:ascii="Times New Roman" w:hAnsi="Times New Roman" w:cs="Times New Roman"/>
                <w:b w:val="0"/>
                <w:bCs w:val="0"/>
                <w:spacing w:val="6"/>
                <w:sz w:val="18"/>
                <w:szCs w:val="18"/>
              </w:rPr>
            </w:pPr>
            <w:r w:rsidRPr="00CC50B1">
              <w:rPr>
                <w:rFonts w:ascii="Times New Roman" w:hAnsi="Times New Roman" w:cs="Times New Roman"/>
                <w:b w:val="0"/>
                <w:bCs w:val="0"/>
                <w:spacing w:val="6"/>
                <w:sz w:val="18"/>
                <w:szCs w:val="18"/>
              </w:rPr>
              <w:t xml:space="preserve">{%tr if </w:t>
            </w:r>
            <w:proofErr w:type="spellStart"/>
            <w:proofErr w:type="gramStart"/>
            <w:r w:rsidRPr="00CC50B1">
              <w:rPr>
                <w:rFonts w:ascii="Times New Roman" w:hAnsi="Times New Roman" w:cs="Times New Roman"/>
                <w:b w:val="0"/>
                <w:bCs w:val="0"/>
                <w:spacing w:val="6"/>
                <w:sz w:val="18"/>
                <w:szCs w:val="18"/>
              </w:rPr>
              <w:t>a.gene</w:t>
            </w:r>
            <w:proofErr w:type="gramEnd"/>
            <w:r w:rsidRPr="00CC50B1">
              <w:rPr>
                <w:rFonts w:ascii="Times New Roman" w:hAnsi="Times New Roman" w:cs="Times New Roman"/>
                <w:b w:val="0"/>
                <w:bCs w:val="0"/>
                <w:spacing w:val="6"/>
                <w:sz w:val="18"/>
                <w:szCs w:val="18"/>
              </w:rPr>
              <w:t>_symbol</w:t>
            </w:r>
            <w:proofErr w:type="spellEnd"/>
            <w:r w:rsidRPr="00CC50B1">
              <w:rPr>
                <w:rFonts w:ascii="Times New Roman" w:hAnsi="Times New Roman" w:cs="Times New Roman"/>
                <w:b w:val="0"/>
                <w:bCs w:val="0"/>
                <w:spacing w:val="6"/>
                <w:sz w:val="18"/>
                <w:szCs w:val="18"/>
              </w:rPr>
              <w:t xml:space="preserve"> !=”BRCA1” and </w:t>
            </w:r>
            <w:proofErr w:type="spellStart"/>
            <w:r w:rsidRPr="00CC50B1">
              <w:rPr>
                <w:rFonts w:ascii="Times New Roman" w:hAnsi="Times New Roman" w:cs="Times New Roman"/>
                <w:b w:val="0"/>
                <w:bCs w:val="0"/>
                <w:spacing w:val="6"/>
                <w:sz w:val="18"/>
                <w:szCs w:val="18"/>
              </w:rPr>
              <w:t>a.gene_symbol</w:t>
            </w:r>
            <w:proofErr w:type="spellEnd"/>
            <w:r w:rsidRPr="00CC50B1">
              <w:rPr>
                <w:rFonts w:ascii="Times New Roman" w:hAnsi="Times New Roman" w:cs="Times New Roman"/>
                <w:b w:val="0"/>
                <w:bCs w:val="0"/>
                <w:spacing w:val="6"/>
                <w:sz w:val="18"/>
                <w:szCs w:val="18"/>
              </w:rPr>
              <w:t xml:space="preserve"> != ”BRCA2” %}</w:t>
            </w:r>
          </w:p>
        </w:tc>
      </w:tr>
      <w:tr w:rsidR="00CC50B1" w:rsidRPr="00CC50B1" w14:paraId="68784429" w14:textId="77777777" w:rsidTr="000B5CBC">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3831E876" w14:textId="77777777" w:rsidR="000B5CBC" w:rsidRPr="00CC50B1" w:rsidRDefault="00113069" w:rsidP="000A57CA">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spacing w:val="6"/>
                <w:sz w:val="18"/>
                <w:szCs w:val="18"/>
              </w:rPr>
              <w:t>{{</w:t>
            </w:r>
            <w:proofErr w:type="spellStart"/>
            <w:proofErr w:type="gramStart"/>
            <w:r w:rsidRPr="00CC50B1">
              <w:rPr>
                <w:rFonts w:ascii="Times New Roman" w:hAnsi="Times New Roman" w:cs="Times New Roman"/>
                <w:spacing w:val="6"/>
                <w:sz w:val="18"/>
                <w:szCs w:val="18"/>
              </w:rPr>
              <w:t>a.gene</w:t>
            </w:r>
            <w:proofErr w:type="gramEnd"/>
            <w:r w:rsidRPr="00CC50B1">
              <w:rPr>
                <w:rFonts w:ascii="Times New Roman" w:hAnsi="Times New Roman" w:cs="Times New Roman"/>
                <w:spacing w:val="6"/>
                <w:sz w:val="18"/>
                <w:szCs w:val="18"/>
              </w:rPr>
              <w:t>_symbol</w:t>
            </w:r>
            <w:proofErr w:type="spellEnd"/>
            <w:r w:rsidRPr="00CC50B1">
              <w:rPr>
                <w:rFonts w:ascii="Times New Roman" w:hAnsi="Times New Roman" w:cs="Times New Roman"/>
                <w:spacing w:val="6"/>
                <w:sz w:val="18"/>
                <w:szCs w:val="18"/>
              </w:rPr>
              <w:t>}}</w:t>
            </w:r>
          </w:p>
        </w:tc>
        <w:tc>
          <w:tcPr>
            <w:tcW w:w="1410" w:type="dxa"/>
          </w:tcPr>
          <w:p w14:paraId="6DAFCB29" w14:textId="77777777" w:rsidR="000B5CBC" w:rsidRPr="00CC50B1" w:rsidRDefault="00113069"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w:t>
            </w:r>
            <w:proofErr w:type="spellStart"/>
            <w:proofErr w:type="gramStart"/>
            <w:r w:rsidRPr="00CC50B1">
              <w:rPr>
                <w:rFonts w:ascii="Times New Roman" w:hAnsi="Times New Roman" w:cs="Times New Roman"/>
                <w:spacing w:val="6"/>
                <w:sz w:val="18"/>
                <w:szCs w:val="18"/>
              </w:rPr>
              <w:t>a.transcript</w:t>
            </w:r>
            <w:proofErr w:type="gramEnd"/>
            <w:r w:rsidRPr="00CC50B1">
              <w:rPr>
                <w:rFonts w:ascii="Times New Roman" w:hAnsi="Times New Roman" w:cs="Times New Roman"/>
                <w:spacing w:val="6"/>
                <w:sz w:val="18"/>
                <w:szCs w:val="18"/>
              </w:rPr>
              <w:t>_primary_simple</w:t>
            </w:r>
            <w:proofErr w:type="spellEnd"/>
            <w:r w:rsidRPr="00CC50B1">
              <w:rPr>
                <w:rFonts w:ascii="Times New Roman" w:hAnsi="Times New Roman" w:cs="Times New Roman"/>
                <w:spacing w:val="6"/>
                <w:sz w:val="18"/>
                <w:szCs w:val="18"/>
              </w:rPr>
              <w:t>}}</w:t>
            </w:r>
          </w:p>
        </w:tc>
        <w:tc>
          <w:tcPr>
            <w:tcW w:w="3160" w:type="dxa"/>
          </w:tcPr>
          <w:p w14:paraId="0C11CB00" w14:textId="1B1642D7" w:rsidR="000B5CBC" w:rsidRPr="00CC50B1" w:rsidRDefault="00113069"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 xml:space="preserve">{%if </w:t>
            </w:r>
            <w:proofErr w:type="spellStart"/>
            <w:proofErr w:type="gramStart"/>
            <w:r w:rsidRPr="00CC50B1">
              <w:rPr>
                <w:rFonts w:ascii="Times New Roman" w:hAnsi="Times New Roman" w:cs="Times New Roman"/>
                <w:spacing w:val="6"/>
                <w:sz w:val="18"/>
                <w:szCs w:val="18"/>
              </w:rPr>
              <w:t>a.hgvs</w:t>
            </w:r>
            <w:proofErr w:type="gramEnd"/>
            <w:r w:rsidRPr="00CC50B1">
              <w:rPr>
                <w:rFonts w:ascii="Times New Roman" w:hAnsi="Times New Roman" w:cs="Times New Roman"/>
                <w:spacing w:val="6"/>
                <w:sz w:val="18"/>
                <w:szCs w:val="18"/>
              </w:rPr>
              <w:t>_p</w:t>
            </w:r>
            <w:proofErr w:type="spellEnd"/>
            <w:r w:rsidRPr="00CC50B1">
              <w:rPr>
                <w:rFonts w:ascii="Times New Roman" w:hAnsi="Times New Roman" w:cs="Times New Roman"/>
                <w:spacing w:val="6"/>
                <w:sz w:val="18"/>
                <w:szCs w:val="18"/>
              </w:rPr>
              <w:t>!=”p.?”%}{{</w:t>
            </w:r>
            <w:proofErr w:type="spellStart"/>
            <w:r w:rsidRPr="00CC50B1">
              <w:rPr>
                <w:rFonts w:ascii="Times New Roman" w:hAnsi="Times New Roman" w:cs="Times New Roman"/>
                <w:spacing w:val="6"/>
                <w:sz w:val="18"/>
                <w:szCs w:val="18"/>
              </w:rPr>
              <w:t>a.hgvs_c</w:t>
            </w:r>
            <w:proofErr w:type="spellEnd"/>
            <w:r w:rsidRPr="00CC50B1">
              <w:rPr>
                <w:rFonts w:ascii="Times New Roman" w:hAnsi="Times New Roman" w:cs="Times New Roman"/>
                <w:spacing w:val="6"/>
                <w:sz w:val="18"/>
                <w:szCs w:val="18"/>
              </w:rPr>
              <w:t>}}</w:t>
            </w:r>
            <w:r w:rsidR="00D1501A">
              <w:rPr>
                <w:rFonts w:ascii="Times New Roman" w:hAnsi="Times New Roman" w:cs="Times New Roman"/>
                <w:spacing w:val="6"/>
                <w:sz w:val="18"/>
                <w:szCs w:val="18"/>
              </w:rPr>
              <w:t xml:space="preserve"> </w:t>
            </w:r>
            <w:r w:rsidRPr="00CC50B1">
              <w:rPr>
                <w:rFonts w:ascii="Times New Roman" w:hAnsi="Times New Roman" w:cs="Times New Roman"/>
                <w:spacing w:val="6"/>
                <w:sz w:val="18"/>
                <w:szCs w:val="18"/>
              </w:rPr>
              <w:t>{{</w:t>
            </w:r>
            <w:proofErr w:type="spellStart"/>
            <w:r w:rsidRPr="00CC50B1">
              <w:rPr>
                <w:rFonts w:ascii="Times New Roman" w:hAnsi="Times New Roman" w:cs="Times New Roman"/>
                <w:spacing w:val="6"/>
                <w:sz w:val="18"/>
                <w:szCs w:val="18"/>
              </w:rPr>
              <w:t>a.hgvs_p</w:t>
            </w:r>
            <w:proofErr w:type="spellEnd"/>
            <w:r w:rsidRPr="00CC50B1">
              <w:rPr>
                <w:rFonts w:ascii="Times New Roman" w:hAnsi="Times New Roman" w:cs="Times New Roman"/>
                <w:spacing w:val="6"/>
                <w:sz w:val="18"/>
                <w:szCs w:val="18"/>
              </w:rPr>
              <w:t>}}{%else%}{{</w:t>
            </w:r>
            <w:proofErr w:type="spellStart"/>
            <w:r w:rsidRPr="00CC50B1">
              <w:rPr>
                <w:rFonts w:ascii="Times New Roman" w:hAnsi="Times New Roman" w:cs="Times New Roman"/>
                <w:spacing w:val="6"/>
                <w:sz w:val="18"/>
                <w:szCs w:val="18"/>
              </w:rPr>
              <w:t>a.hgvs_c</w:t>
            </w:r>
            <w:proofErr w:type="spellEnd"/>
            <w:r w:rsidRPr="00CC50B1">
              <w:rPr>
                <w:rFonts w:ascii="Times New Roman" w:hAnsi="Times New Roman" w:cs="Times New Roman"/>
                <w:spacing w:val="6"/>
                <w:sz w:val="18"/>
                <w:szCs w:val="18"/>
              </w:rPr>
              <w:t>}}{%endif%}</w:t>
            </w:r>
          </w:p>
        </w:tc>
        <w:tc>
          <w:tcPr>
            <w:tcW w:w="1040" w:type="dxa"/>
          </w:tcPr>
          <w:p w14:paraId="21A57015" w14:textId="77777777" w:rsidR="000B5CBC" w:rsidRPr="00CC50B1" w:rsidRDefault="00113069"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 xml:space="preserve">{%if </w:t>
            </w:r>
            <w:proofErr w:type="spellStart"/>
            <w:proofErr w:type="gramStart"/>
            <w:r w:rsidRPr="00CC50B1">
              <w:rPr>
                <w:rFonts w:ascii="Times New Roman" w:hAnsi="Times New Roman" w:cs="Times New Roman"/>
                <w:spacing w:val="6"/>
                <w:sz w:val="18"/>
                <w:szCs w:val="18"/>
              </w:rPr>
              <w:t>a.freq</w:t>
            </w:r>
            <w:proofErr w:type="spellEnd"/>
            <w:proofErr w:type="gramEnd"/>
            <w:r w:rsidRPr="00CC50B1">
              <w:rPr>
                <w:rFonts w:ascii="Times New Roman" w:hAnsi="Times New Roman" w:cs="Times New Roman"/>
                <w:spacing w:val="6"/>
                <w:sz w:val="18"/>
                <w:szCs w:val="18"/>
              </w:rPr>
              <w:t xml:space="preserve"> &gt;= 0.85%}</w:t>
            </w:r>
            <w:proofErr w:type="spellStart"/>
            <w:r w:rsidRPr="00CC50B1">
              <w:rPr>
                <w:rFonts w:ascii="Times New Roman" w:hAnsi="Times New Roman" w:cs="Times New Roman"/>
                <w:spacing w:val="6"/>
                <w:sz w:val="18"/>
                <w:szCs w:val="18"/>
              </w:rPr>
              <w:t>纯合</w:t>
            </w:r>
            <w:proofErr w:type="spellEnd"/>
            <w:r w:rsidRPr="00CC50B1">
              <w:rPr>
                <w:rFonts w:ascii="Times New Roman" w:hAnsi="Times New Roman" w:cs="Times New Roman"/>
                <w:spacing w:val="6"/>
                <w:sz w:val="18"/>
                <w:szCs w:val="18"/>
              </w:rPr>
              <w:t>{%else%}</w:t>
            </w:r>
            <w:proofErr w:type="spellStart"/>
            <w:r w:rsidRPr="00CC50B1">
              <w:rPr>
                <w:rFonts w:ascii="Times New Roman" w:hAnsi="Times New Roman" w:cs="Times New Roman"/>
                <w:spacing w:val="6"/>
                <w:sz w:val="18"/>
                <w:szCs w:val="18"/>
              </w:rPr>
              <w:t>杂合</w:t>
            </w:r>
            <w:proofErr w:type="spellEnd"/>
            <w:r w:rsidRPr="00CC50B1">
              <w:rPr>
                <w:rFonts w:ascii="Times New Roman" w:hAnsi="Times New Roman" w:cs="Times New Roman"/>
                <w:spacing w:val="6"/>
                <w:sz w:val="18"/>
                <w:szCs w:val="18"/>
              </w:rPr>
              <w:t>{%endif%}</w:t>
            </w:r>
          </w:p>
        </w:tc>
        <w:tc>
          <w:tcPr>
            <w:tcW w:w="3451" w:type="dxa"/>
          </w:tcPr>
          <w:p w14:paraId="62C98821" w14:textId="77777777" w:rsidR="000B5CBC" w:rsidRPr="00CC50B1" w:rsidRDefault="00113069"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 xml:space="preserve">{%if </w:t>
            </w:r>
            <w:proofErr w:type="spellStart"/>
            <w:proofErr w:type="gramStart"/>
            <w:r w:rsidRPr="00CC50B1">
              <w:rPr>
                <w:rFonts w:ascii="Times New Roman" w:hAnsi="Times New Roman" w:cs="Times New Roman"/>
                <w:spacing w:val="6"/>
                <w:sz w:val="18"/>
                <w:szCs w:val="18"/>
              </w:rPr>
              <w:t>a.clinic</w:t>
            </w:r>
            <w:proofErr w:type="gramEnd"/>
            <w:r w:rsidRPr="00CC50B1">
              <w:rPr>
                <w:rFonts w:ascii="Times New Roman" w:hAnsi="Times New Roman" w:cs="Times New Roman"/>
                <w:spacing w:val="6"/>
                <w:sz w:val="18"/>
                <w:szCs w:val="18"/>
              </w:rPr>
              <w:t>_num_g</w:t>
            </w:r>
            <w:proofErr w:type="spellEnd"/>
            <w:r w:rsidRPr="00CC50B1">
              <w:rPr>
                <w:rFonts w:ascii="Times New Roman" w:hAnsi="Times New Roman" w:cs="Times New Roman"/>
                <w:spacing w:val="6"/>
                <w:sz w:val="18"/>
                <w:szCs w:val="18"/>
              </w:rPr>
              <w:t>==5%}</w:t>
            </w:r>
            <w:proofErr w:type="spellStart"/>
            <w:r w:rsidRPr="00CC50B1">
              <w:rPr>
                <w:rFonts w:ascii="Times New Roman" w:hAnsi="Times New Roman" w:cs="Times New Roman"/>
                <w:spacing w:val="6"/>
                <w:sz w:val="18"/>
                <w:szCs w:val="18"/>
              </w:rPr>
              <w:t>致病性变异</w:t>
            </w:r>
            <w:proofErr w:type="spellEnd"/>
            <w:r w:rsidRPr="00CC50B1">
              <w:rPr>
                <w:rFonts w:ascii="Times New Roman" w:hAnsi="Times New Roman" w:cs="Times New Roman"/>
                <w:spacing w:val="6"/>
                <w:sz w:val="18"/>
                <w:szCs w:val="18"/>
              </w:rPr>
              <w:t>{%</w:t>
            </w:r>
            <w:proofErr w:type="spellStart"/>
            <w:r w:rsidRPr="00CC50B1">
              <w:rPr>
                <w:rFonts w:ascii="Times New Roman" w:hAnsi="Times New Roman" w:cs="Times New Roman"/>
                <w:spacing w:val="6"/>
                <w:sz w:val="18"/>
                <w:szCs w:val="18"/>
              </w:rPr>
              <w:t>elif</w:t>
            </w:r>
            <w:proofErr w:type="spellEnd"/>
            <w:r w:rsidRPr="00CC50B1">
              <w:rPr>
                <w:rFonts w:ascii="Times New Roman" w:hAnsi="Times New Roman" w:cs="Times New Roman"/>
                <w:spacing w:val="6"/>
                <w:sz w:val="18"/>
                <w:szCs w:val="18"/>
              </w:rPr>
              <w:t xml:space="preserve"> </w:t>
            </w:r>
            <w:proofErr w:type="spellStart"/>
            <w:r w:rsidRPr="00CC50B1">
              <w:rPr>
                <w:rFonts w:ascii="Times New Roman" w:hAnsi="Times New Roman" w:cs="Times New Roman"/>
                <w:spacing w:val="6"/>
                <w:sz w:val="18"/>
                <w:szCs w:val="18"/>
              </w:rPr>
              <w:t>a.clinic_num_g</w:t>
            </w:r>
            <w:proofErr w:type="spellEnd"/>
            <w:r w:rsidRPr="00CC50B1">
              <w:rPr>
                <w:rFonts w:ascii="Times New Roman" w:hAnsi="Times New Roman" w:cs="Times New Roman"/>
                <w:spacing w:val="6"/>
                <w:sz w:val="18"/>
                <w:szCs w:val="18"/>
              </w:rPr>
              <w:t>==4%}</w:t>
            </w:r>
            <w:proofErr w:type="spellStart"/>
            <w:r w:rsidRPr="00CC50B1">
              <w:rPr>
                <w:rFonts w:ascii="Times New Roman" w:hAnsi="Times New Roman" w:cs="Times New Roman"/>
                <w:spacing w:val="6"/>
                <w:sz w:val="18"/>
                <w:szCs w:val="18"/>
              </w:rPr>
              <w:t>疑似致病性变异</w:t>
            </w:r>
            <w:proofErr w:type="spellEnd"/>
            <w:r w:rsidRPr="00CC50B1">
              <w:rPr>
                <w:rFonts w:ascii="Times New Roman" w:hAnsi="Times New Roman" w:cs="Times New Roman"/>
                <w:spacing w:val="6"/>
                <w:sz w:val="18"/>
                <w:szCs w:val="18"/>
              </w:rPr>
              <w:t>{%else%}{%endif%}</w:t>
            </w:r>
          </w:p>
        </w:tc>
      </w:tr>
      <w:tr w:rsidR="00CC50B1" w:rsidRPr="00CC50B1" w14:paraId="519AEE7E" w14:textId="77777777" w:rsidTr="00A94C41">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68DBC17E" w14:textId="77777777" w:rsidR="00621BE7" w:rsidRPr="00CC50B1" w:rsidRDefault="00621BE7" w:rsidP="000A57CA">
            <w:pPr>
              <w:adjustRightInd w:val="0"/>
              <w:snapToGrid w:val="0"/>
              <w:spacing w:after="100"/>
              <w:jc w:val="center"/>
              <w:rPr>
                <w:rFonts w:ascii="Times New Roman" w:hAnsi="Times New Roman" w:cs="Times New Roman"/>
                <w:b w:val="0"/>
                <w:bCs w:val="0"/>
                <w:spacing w:val="6"/>
                <w:sz w:val="18"/>
                <w:szCs w:val="18"/>
              </w:rPr>
            </w:pPr>
            <w:r w:rsidRPr="00CC50B1">
              <w:rPr>
                <w:rFonts w:ascii="Times New Roman" w:hAnsi="Times New Roman" w:cs="Times New Roman"/>
                <w:b w:val="0"/>
                <w:bCs w:val="0"/>
                <w:spacing w:val="6"/>
                <w:sz w:val="18"/>
                <w:szCs w:val="18"/>
              </w:rPr>
              <w:t>{%tr endif %}</w:t>
            </w:r>
          </w:p>
        </w:tc>
      </w:tr>
      <w:tr w:rsidR="00CC50B1" w:rsidRPr="00CC50B1" w14:paraId="30C85138" w14:textId="77777777" w:rsidTr="00A94C41">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3FBC2AF2" w14:textId="77777777" w:rsidR="00621BE7" w:rsidRPr="00CC50B1" w:rsidRDefault="00621BE7" w:rsidP="000A57CA">
            <w:pPr>
              <w:adjustRightInd w:val="0"/>
              <w:snapToGrid w:val="0"/>
              <w:spacing w:after="100"/>
              <w:jc w:val="center"/>
              <w:rPr>
                <w:rFonts w:ascii="Times New Roman" w:hAnsi="Times New Roman" w:cs="Times New Roman"/>
                <w:b w:val="0"/>
                <w:bCs w:val="0"/>
                <w:spacing w:val="6"/>
                <w:sz w:val="18"/>
                <w:szCs w:val="18"/>
              </w:rPr>
            </w:pPr>
            <w:r w:rsidRPr="00CC50B1">
              <w:rPr>
                <w:rFonts w:ascii="Times New Roman" w:hAnsi="Times New Roman" w:cs="Times New Roman"/>
                <w:b w:val="0"/>
                <w:bCs w:val="0"/>
                <w:spacing w:val="6"/>
                <w:sz w:val="18"/>
                <w:szCs w:val="18"/>
              </w:rPr>
              <w:t xml:space="preserve">{%tr </w:t>
            </w:r>
            <w:proofErr w:type="spellStart"/>
            <w:r w:rsidRPr="00CC50B1">
              <w:rPr>
                <w:rFonts w:ascii="Times New Roman" w:hAnsi="Times New Roman" w:cs="Times New Roman"/>
                <w:b w:val="0"/>
                <w:bCs w:val="0"/>
                <w:spacing w:val="6"/>
                <w:sz w:val="18"/>
                <w:szCs w:val="18"/>
              </w:rPr>
              <w:t>endfor</w:t>
            </w:r>
            <w:proofErr w:type="spellEnd"/>
            <w:r w:rsidRPr="00CC50B1">
              <w:rPr>
                <w:rFonts w:ascii="Times New Roman" w:hAnsi="Times New Roman" w:cs="Times New Roman"/>
                <w:b w:val="0"/>
                <w:bCs w:val="0"/>
                <w:spacing w:val="6"/>
                <w:sz w:val="18"/>
                <w:szCs w:val="18"/>
              </w:rPr>
              <w:t xml:space="preserve"> %}</w:t>
            </w:r>
          </w:p>
        </w:tc>
      </w:tr>
      <w:tr w:rsidR="00CC50B1" w:rsidRPr="00CC50B1" w14:paraId="06ACAA7E" w14:textId="77777777" w:rsidTr="00A94C41">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348C552F" w14:textId="11DB0241" w:rsidR="00BC04DE" w:rsidRPr="00CC50B1" w:rsidRDefault="00BC04DE" w:rsidP="000A57CA">
            <w:pPr>
              <w:adjustRightInd w:val="0"/>
              <w:snapToGrid w:val="0"/>
              <w:spacing w:after="100"/>
              <w:jc w:val="center"/>
              <w:rPr>
                <w:rFonts w:ascii="Times New Roman" w:hAnsi="Times New Roman" w:cs="Times New Roman"/>
                <w:b w:val="0"/>
                <w:bCs w:val="0"/>
                <w:spacing w:val="6"/>
                <w:sz w:val="18"/>
                <w:szCs w:val="18"/>
              </w:rPr>
            </w:pPr>
            <w:r w:rsidRPr="00CC50B1">
              <w:rPr>
                <w:rFonts w:ascii="Times New Roman" w:hAnsi="Times New Roman" w:cs="Times New Roman"/>
                <w:b w:val="0"/>
                <w:bCs w:val="0"/>
                <w:spacing w:val="6"/>
                <w:sz w:val="18"/>
                <w:szCs w:val="18"/>
              </w:rPr>
              <w:t xml:space="preserve">{%tr if </w:t>
            </w:r>
            <w:r w:rsidR="00DF6AC8">
              <w:rPr>
                <w:rFonts w:ascii="Times New Roman" w:hAnsi="Times New Roman" w:cs="Times New Roman"/>
                <w:b w:val="0"/>
                <w:bCs w:val="0"/>
                <w:spacing w:val="6"/>
                <w:sz w:val="18"/>
                <w:szCs w:val="18"/>
                <w:lang w:eastAsia="zh-CN"/>
              </w:rPr>
              <w:t>(</w:t>
            </w:r>
            <w:r w:rsidRPr="00CC50B1">
              <w:rPr>
                <w:rFonts w:ascii="Times New Roman" w:hAnsi="Times New Roman" w:cs="Times New Roman"/>
                <w:b w:val="0"/>
                <w:bCs w:val="0"/>
                <w:spacing w:val="6"/>
                <w:sz w:val="18"/>
                <w:szCs w:val="18"/>
              </w:rPr>
              <w:t>var.var_</w:t>
            </w:r>
            <w:proofErr w:type="gramStart"/>
            <w:r w:rsidRPr="00CC50B1">
              <w:rPr>
                <w:rFonts w:ascii="Times New Roman" w:hAnsi="Times New Roman" w:cs="Times New Roman"/>
                <w:b w:val="0"/>
                <w:bCs w:val="0"/>
                <w:spacing w:val="6"/>
                <w:sz w:val="18"/>
                <w:szCs w:val="18"/>
              </w:rPr>
              <w:t>germline.level</w:t>
            </w:r>
            <w:proofErr w:type="gramEnd"/>
            <w:r w:rsidRPr="00CC50B1">
              <w:rPr>
                <w:rFonts w:ascii="Times New Roman" w:hAnsi="Times New Roman" w:cs="Times New Roman"/>
                <w:b w:val="0"/>
                <w:bCs w:val="0"/>
                <w:spacing w:val="6"/>
                <w:sz w:val="18"/>
                <w:szCs w:val="18"/>
              </w:rPr>
              <w:t>_5+var.var_germline.level_4</w:t>
            </w:r>
            <w:r w:rsidR="00DF6AC8">
              <w:rPr>
                <w:rFonts w:ascii="Times New Roman" w:hAnsi="Times New Roman" w:cs="Times New Roman"/>
                <w:b w:val="0"/>
                <w:bCs w:val="0"/>
                <w:spacing w:val="6"/>
                <w:sz w:val="18"/>
                <w:szCs w:val="18"/>
              </w:rPr>
              <w:t>)|count</w:t>
            </w:r>
            <w:r w:rsidRPr="00CC50B1">
              <w:rPr>
                <w:rFonts w:ascii="Times New Roman" w:hAnsi="Times New Roman" w:cs="Times New Roman"/>
                <w:b w:val="0"/>
                <w:bCs w:val="0"/>
                <w:spacing w:val="6"/>
                <w:sz w:val="18"/>
                <w:szCs w:val="18"/>
              </w:rPr>
              <w:t xml:space="preserve"> == </w:t>
            </w:r>
            <w:r w:rsidR="00DF6AC8">
              <w:rPr>
                <w:rFonts w:ascii="Times New Roman" w:hAnsi="Times New Roman" w:cs="Times New Roman"/>
                <w:b w:val="0"/>
                <w:bCs w:val="0"/>
                <w:spacing w:val="6"/>
                <w:sz w:val="18"/>
                <w:szCs w:val="18"/>
                <w:lang w:eastAsia="zh-CN"/>
              </w:rPr>
              <w:t>(</w:t>
            </w:r>
            <w:r w:rsidRPr="00CC50B1">
              <w:rPr>
                <w:rFonts w:ascii="Times New Roman" w:hAnsi="Times New Roman" w:cs="Times New Roman"/>
                <w:b w:val="0"/>
                <w:bCs w:val="0"/>
                <w:spacing w:val="6"/>
                <w:sz w:val="18"/>
                <w:szCs w:val="18"/>
              </w:rPr>
              <w:t>var_brca.snv_s.B1_L5 + var_brca.snv_s.B1_L4+</w:t>
            </w:r>
            <w:r w:rsidRPr="00CC50B1">
              <w:rPr>
                <w:rFonts w:ascii="Times New Roman" w:hAnsi="Times New Roman" w:cs="Times New Roman"/>
                <w:b w:val="0"/>
                <w:bCs w:val="0"/>
              </w:rPr>
              <w:t xml:space="preserve"> </w:t>
            </w:r>
            <w:r w:rsidRPr="00CC50B1">
              <w:rPr>
                <w:rFonts w:ascii="Times New Roman" w:hAnsi="Times New Roman" w:cs="Times New Roman"/>
                <w:b w:val="0"/>
                <w:bCs w:val="0"/>
                <w:spacing w:val="6"/>
                <w:sz w:val="18"/>
                <w:szCs w:val="18"/>
              </w:rPr>
              <w:t>var_brca.snv_s.B2_L5 + var_brca.snv_s.B2_L4</w:t>
            </w:r>
            <w:r w:rsidR="00DF6AC8">
              <w:rPr>
                <w:rFonts w:ascii="Times New Roman" w:hAnsi="Times New Roman" w:cs="Times New Roman"/>
                <w:b w:val="0"/>
                <w:bCs w:val="0"/>
                <w:spacing w:val="6"/>
                <w:sz w:val="18"/>
                <w:szCs w:val="18"/>
              </w:rPr>
              <w:t>)|count</w:t>
            </w:r>
            <w:r w:rsidRPr="00CC50B1">
              <w:rPr>
                <w:rFonts w:ascii="Times New Roman" w:hAnsi="Times New Roman" w:cs="Times New Roman"/>
                <w:b w:val="0"/>
                <w:bCs w:val="0"/>
                <w:spacing w:val="6"/>
                <w:sz w:val="18"/>
                <w:szCs w:val="18"/>
              </w:rPr>
              <w:t xml:space="preserve">  %}</w:t>
            </w:r>
          </w:p>
        </w:tc>
      </w:tr>
      <w:tr w:rsidR="00CC50B1" w:rsidRPr="00CC50B1" w14:paraId="29EF435D" w14:textId="77777777" w:rsidTr="00A94C41">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67A116A9" w14:textId="22A9CBB8" w:rsidR="00BC04DE" w:rsidRPr="00CC50B1" w:rsidRDefault="00BC04DE" w:rsidP="000A57CA">
            <w:pPr>
              <w:adjustRightInd w:val="0"/>
              <w:snapToGrid w:val="0"/>
              <w:spacing w:after="100"/>
              <w:jc w:val="center"/>
              <w:rPr>
                <w:rFonts w:ascii="Times New Roman" w:hAnsi="Times New Roman" w:cs="Times New Roman"/>
                <w:b w:val="0"/>
                <w:bCs w:val="0"/>
                <w:spacing w:val="6"/>
                <w:sz w:val="18"/>
                <w:szCs w:val="18"/>
                <w:lang w:eastAsia="zh-CN"/>
              </w:rPr>
            </w:pPr>
            <w:r w:rsidRPr="00CC50B1">
              <w:rPr>
                <w:rFonts w:ascii="Times New Roman" w:hAnsi="Times New Roman" w:cs="Times New Roman"/>
                <w:b w:val="0"/>
                <w:bCs w:val="0"/>
                <w:spacing w:val="6"/>
                <w:sz w:val="18"/>
                <w:szCs w:val="18"/>
                <w:lang w:eastAsia="zh-CN"/>
              </w:rPr>
              <w:t>未检测到致病性或疑似致病性变异</w:t>
            </w:r>
          </w:p>
        </w:tc>
      </w:tr>
      <w:tr w:rsidR="00CC50B1" w:rsidRPr="00CC50B1" w14:paraId="1FE8B02B" w14:textId="77777777" w:rsidTr="00A94C41">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188776E3" w14:textId="1F92FAE8" w:rsidR="00BC04DE" w:rsidRPr="00CC50B1" w:rsidRDefault="00BC04DE" w:rsidP="000A57CA">
            <w:pPr>
              <w:adjustRightInd w:val="0"/>
              <w:snapToGrid w:val="0"/>
              <w:spacing w:after="100"/>
              <w:jc w:val="center"/>
              <w:rPr>
                <w:rFonts w:ascii="Times New Roman" w:hAnsi="Times New Roman" w:cs="Times New Roman"/>
                <w:b w:val="0"/>
                <w:bCs w:val="0"/>
                <w:spacing w:val="6"/>
                <w:sz w:val="18"/>
                <w:szCs w:val="18"/>
              </w:rPr>
            </w:pPr>
            <w:r w:rsidRPr="00CC50B1">
              <w:rPr>
                <w:rFonts w:ascii="Times New Roman" w:hAnsi="Times New Roman" w:cs="Times New Roman"/>
                <w:b w:val="0"/>
                <w:bCs w:val="0"/>
                <w:spacing w:val="6"/>
                <w:sz w:val="18"/>
                <w:szCs w:val="18"/>
              </w:rPr>
              <w:lastRenderedPageBreak/>
              <w:t>{%tr endif %}</w:t>
            </w:r>
          </w:p>
        </w:tc>
      </w:tr>
      <w:tr w:rsidR="00CC50B1" w:rsidRPr="00CC50B1" w14:paraId="7E4E03A4" w14:textId="77777777" w:rsidTr="00A94C41">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47F432CF" w14:textId="1DE2B627" w:rsidR="00BC04DE" w:rsidRPr="00CC50B1" w:rsidRDefault="00BC04DE" w:rsidP="000A57CA">
            <w:pPr>
              <w:adjustRightInd w:val="0"/>
              <w:snapToGrid w:val="0"/>
              <w:spacing w:after="100"/>
              <w:jc w:val="center"/>
              <w:rPr>
                <w:rFonts w:ascii="Times New Roman" w:hAnsi="Times New Roman" w:cs="Times New Roman"/>
                <w:b w:val="0"/>
                <w:bCs w:val="0"/>
                <w:spacing w:val="6"/>
                <w:sz w:val="18"/>
                <w:szCs w:val="18"/>
              </w:rPr>
            </w:pPr>
            <w:r w:rsidRPr="00CC50B1">
              <w:rPr>
                <w:rFonts w:ascii="Times New Roman" w:hAnsi="Times New Roman" w:cs="Times New Roman"/>
                <w:b w:val="0"/>
                <w:bCs w:val="0"/>
                <w:spacing w:val="6"/>
                <w:sz w:val="18"/>
                <w:szCs w:val="18"/>
              </w:rPr>
              <w:t>{%tr else %}</w:t>
            </w:r>
          </w:p>
        </w:tc>
      </w:tr>
      <w:tr w:rsidR="00CC50B1" w:rsidRPr="00CC50B1" w14:paraId="700A257D" w14:textId="77777777" w:rsidTr="00A94C41">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16C0730B" w14:textId="69F982E2" w:rsidR="00BC04DE" w:rsidRPr="00CC50B1" w:rsidRDefault="00BC04DE" w:rsidP="000A57CA">
            <w:pPr>
              <w:adjustRightInd w:val="0"/>
              <w:snapToGrid w:val="0"/>
              <w:spacing w:after="100"/>
              <w:jc w:val="center"/>
              <w:rPr>
                <w:rFonts w:ascii="Times New Roman" w:hAnsi="Times New Roman" w:cs="Times New Roman"/>
                <w:b w:val="0"/>
                <w:bCs w:val="0"/>
                <w:spacing w:val="6"/>
                <w:sz w:val="18"/>
                <w:szCs w:val="18"/>
                <w:lang w:eastAsia="zh-CN"/>
              </w:rPr>
            </w:pPr>
            <w:r w:rsidRPr="00CC50B1">
              <w:rPr>
                <w:rFonts w:ascii="Times New Roman" w:hAnsi="Times New Roman" w:cs="Times New Roman"/>
                <w:b w:val="0"/>
                <w:bCs w:val="0"/>
                <w:spacing w:val="6"/>
                <w:sz w:val="18"/>
                <w:szCs w:val="18"/>
                <w:lang w:eastAsia="zh-CN"/>
              </w:rPr>
              <w:t>未检测到致病性或疑似致病性变异</w:t>
            </w:r>
          </w:p>
        </w:tc>
      </w:tr>
      <w:tr w:rsidR="00CC50B1" w:rsidRPr="00CC50B1" w14:paraId="47B1A206" w14:textId="77777777" w:rsidTr="00A94C41">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5F547FA4" w14:textId="25F6EF38" w:rsidR="00F31DFB" w:rsidRPr="00CC50B1" w:rsidRDefault="00F31DFB" w:rsidP="000A57CA">
            <w:pPr>
              <w:adjustRightInd w:val="0"/>
              <w:snapToGrid w:val="0"/>
              <w:spacing w:after="100"/>
              <w:jc w:val="center"/>
              <w:rPr>
                <w:rFonts w:ascii="Times New Roman" w:hAnsi="Times New Roman" w:cs="Times New Roman"/>
                <w:b w:val="0"/>
                <w:bCs w:val="0"/>
                <w:spacing w:val="6"/>
                <w:sz w:val="18"/>
                <w:szCs w:val="18"/>
              </w:rPr>
            </w:pPr>
            <w:r w:rsidRPr="00CC50B1">
              <w:rPr>
                <w:rFonts w:ascii="Times New Roman" w:hAnsi="Times New Roman" w:cs="Times New Roman"/>
                <w:b w:val="0"/>
                <w:bCs w:val="0"/>
                <w:spacing w:val="6"/>
                <w:sz w:val="18"/>
                <w:szCs w:val="18"/>
              </w:rPr>
              <w:t>{%tr endif %}</w:t>
            </w:r>
          </w:p>
        </w:tc>
      </w:tr>
    </w:tbl>
    <w:p w14:paraId="3F4D3B4B" w14:textId="77777777" w:rsidR="006D119C" w:rsidRPr="00CC50B1" w:rsidRDefault="00DD0585">
      <w:pPr>
        <w:spacing w:line="400" w:lineRule="exact"/>
        <w:ind w:left="213" w:hangingChars="133" w:hanging="213"/>
        <w:rPr>
          <w:rFonts w:ascii="Times New Roman" w:hAnsi="Times New Roman" w:cs="Times New Roman"/>
          <w:sz w:val="16"/>
          <w:szCs w:val="16"/>
        </w:rPr>
      </w:pPr>
      <w:r w:rsidRPr="00CC50B1">
        <w:rPr>
          <w:rFonts w:ascii="Times New Roman" w:hAnsi="Times New Roman" w:cs="Times New Roman"/>
          <w:sz w:val="16"/>
          <w:szCs w:val="16"/>
        </w:rPr>
        <w:t>注：</w:t>
      </w:r>
    </w:p>
    <w:p w14:paraId="10E88677" w14:textId="77777777" w:rsidR="006D119C" w:rsidRPr="00CC50B1" w:rsidRDefault="00DD0585">
      <w:pPr>
        <w:numPr>
          <w:ilvl w:val="0"/>
          <w:numId w:val="2"/>
        </w:numPr>
        <w:spacing w:line="400" w:lineRule="exact"/>
        <w:rPr>
          <w:rFonts w:ascii="Times New Roman" w:hAnsi="Times New Roman" w:cs="Times New Roman"/>
          <w:sz w:val="16"/>
          <w:szCs w:val="16"/>
        </w:rPr>
      </w:pPr>
      <w:r w:rsidRPr="00CC50B1">
        <w:rPr>
          <w:rFonts w:ascii="Times New Roman" w:hAnsi="Times New Roman" w:cs="Times New Roman"/>
          <w:sz w:val="16"/>
          <w:szCs w:val="16"/>
        </w:rPr>
        <w:t>本报告基于产品检测范围得出检测结果，使用的参考基因组版本是</w:t>
      </w:r>
      <w:r w:rsidRPr="00CC50B1">
        <w:rPr>
          <w:rFonts w:ascii="Times New Roman" w:hAnsi="Times New Roman" w:cs="Times New Roman"/>
          <w:sz w:val="16"/>
          <w:szCs w:val="16"/>
        </w:rPr>
        <w:t>hg19</w:t>
      </w:r>
      <w:r w:rsidRPr="00CC50B1">
        <w:rPr>
          <w:rFonts w:ascii="Times New Roman" w:hAnsi="Times New Roman" w:cs="Times New Roman"/>
          <w:sz w:val="16"/>
          <w:szCs w:val="16"/>
        </w:rPr>
        <w:t>。本报告中的变异遵从人类基因组变异协会（</w:t>
      </w:r>
      <w:r w:rsidRPr="00CC50B1">
        <w:rPr>
          <w:rFonts w:ascii="Times New Roman" w:hAnsi="Times New Roman" w:cs="Times New Roman"/>
          <w:sz w:val="16"/>
          <w:szCs w:val="16"/>
        </w:rPr>
        <w:t>Human Genome Variation Society</w:t>
      </w:r>
      <w:r w:rsidRPr="00CC50B1">
        <w:rPr>
          <w:rFonts w:ascii="Times New Roman" w:hAnsi="Times New Roman" w:cs="Times New Roman"/>
          <w:sz w:val="16"/>
          <w:szCs w:val="16"/>
        </w:rPr>
        <w:t>，</w:t>
      </w:r>
      <w:r w:rsidRPr="00CC50B1">
        <w:rPr>
          <w:rFonts w:ascii="Times New Roman" w:hAnsi="Times New Roman" w:cs="Times New Roman"/>
          <w:sz w:val="16"/>
          <w:szCs w:val="16"/>
        </w:rPr>
        <w:t>HGVS</w:t>
      </w:r>
      <w:r w:rsidRPr="00CC50B1">
        <w:rPr>
          <w:rFonts w:ascii="Times New Roman" w:hAnsi="Times New Roman" w:cs="Times New Roman"/>
          <w:sz w:val="16"/>
          <w:szCs w:val="16"/>
        </w:rPr>
        <w:t>）的变异命名指南（</w:t>
      </w:r>
      <w:r w:rsidRPr="00CC50B1">
        <w:rPr>
          <w:rFonts w:ascii="Times New Roman" w:hAnsi="Times New Roman" w:cs="Times New Roman"/>
          <w:sz w:val="16"/>
          <w:szCs w:val="16"/>
        </w:rPr>
        <w:t>http://varnomen.hgvs.org</w:t>
      </w:r>
      <w:r w:rsidRPr="00CC50B1">
        <w:rPr>
          <w:rFonts w:ascii="Times New Roman" w:hAnsi="Times New Roman" w:cs="Times New Roman"/>
          <w:sz w:val="16"/>
          <w:szCs w:val="16"/>
        </w:rPr>
        <w:t>）中的相关规定进行命名。</w:t>
      </w:r>
    </w:p>
    <w:p w14:paraId="437B2B04" w14:textId="77777777" w:rsidR="006D119C" w:rsidRPr="00CC50B1" w:rsidRDefault="00DD0585">
      <w:pPr>
        <w:numPr>
          <w:ilvl w:val="0"/>
          <w:numId w:val="2"/>
        </w:numPr>
        <w:spacing w:line="400" w:lineRule="exact"/>
        <w:rPr>
          <w:rFonts w:ascii="Times New Roman" w:hAnsi="Times New Roman" w:cs="Times New Roman"/>
          <w:sz w:val="16"/>
          <w:szCs w:val="16"/>
        </w:rPr>
      </w:pPr>
      <w:r w:rsidRPr="00CC50B1">
        <w:rPr>
          <w:rFonts w:ascii="Times New Roman" w:hAnsi="Times New Roman" w:cs="Times New Roman"/>
          <w:sz w:val="16"/>
          <w:szCs w:val="16"/>
        </w:rPr>
        <w:t>BRCA1/BRCA2</w:t>
      </w:r>
      <w:r w:rsidRPr="00CC50B1">
        <w:rPr>
          <w:rFonts w:ascii="Times New Roman" w:hAnsi="Times New Roman" w:cs="Times New Roman"/>
          <w:sz w:val="16"/>
          <w:szCs w:val="16"/>
        </w:rPr>
        <w:t>基因为</w:t>
      </w:r>
      <w:r w:rsidRPr="00CC50B1">
        <w:rPr>
          <w:rFonts w:ascii="Times New Roman" w:hAnsi="Times New Roman" w:cs="Times New Roman"/>
          <w:sz w:val="16"/>
          <w:szCs w:val="16"/>
        </w:rPr>
        <w:t>NMPA</w:t>
      </w:r>
      <w:r w:rsidRPr="00CC50B1">
        <w:rPr>
          <w:rFonts w:ascii="Times New Roman" w:hAnsi="Times New Roman" w:cs="Times New Roman"/>
          <w:sz w:val="16"/>
          <w:szCs w:val="16"/>
        </w:rPr>
        <w:t>获批，其他</w:t>
      </w:r>
      <w:r w:rsidRPr="00CC50B1">
        <w:rPr>
          <w:rFonts w:ascii="Times New Roman" w:hAnsi="Times New Roman" w:cs="Times New Roman"/>
          <w:sz w:val="16"/>
          <w:szCs w:val="16"/>
        </w:rPr>
        <w:t>30</w:t>
      </w:r>
      <w:r w:rsidRPr="00CC50B1">
        <w:rPr>
          <w:rFonts w:ascii="Times New Roman" w:hAnsi="Times New Roman" w:cs="Times New Roman"/>
          <w:sz w:val="16"/>
          <w:szCs w:val="16"/>
        </w:rPr>
        <w:t>个基因检测为科研性质，不收费，仅供临床参考。</w:t>
      </w:r>
    </w:p>
    <w:p w14:paraId="672E2399" w14:textId="77777777" w:rsidR="006D119C" w:rsidRPr="00CC50B1" w:rsidRDefault="00DD0585">
      <w:pPr>
        <w:numPr>
          <w:ilvl w:val="0"/>
          <w:numId w:val="2"/>
        </w:numPr>
        <w:spacing w:line="400" w:lineRule="exact"/>
        <w:rPr>
          <w:rFonts w:ascii="Times New Roman" w:hAnsi="Times New Roman" w:cs="Times New Roman"/>
          <w:sz w:val="16"/>
          <w:szCs w:val="16"/>
        </w:rPr>
      </w:pPr>
      <w:r w:rsidRPr="00CC50B1">
        <w:rPr>
          <w:rFonts w:ascii="Times New Roman" w:hAnsi="Times New Roman" w:cs="Times New Roman"/>
          <w:sz w:val="16"/>
          <w:szCs w:val="16"/>
        </w:rPr>
        <w:t>对于外周血样本检测，本报告检出的变异的解读遵循美国医学遗传学和基因组学学会（</w:t>
      </w:r>
      <w:r w:rsidRPr="00CC50B1">
        <w:rPr>
          <w:rFonts w:ascii="Times New Roman" w:hAnsi="Times New Roman" w:cs="Times New Roman"/>
          <w:sz w:val="16"/>
          <w:szCs w:val="16"/>
        </w:rPr>
        <w:t>the American College of Medical Genetics</w:t>
      </w:r>
      <w:r w:rsidRPr="00CC50B1">
        <w:rPr>
          <w:rFonts w:ascii="Times New Roman" w:hAnsi="Times New Roman" w:cs="Times New Roman"/>
          <w:sz w:val="16"/>
          <w:szCs w:val="16"/>
        </w:rPr>
        <w:t>，</w:t>
      </w:r>
      <w:r w:rsidRPr="00CC50B1">
        <w:rPr>
          <w:rFonts w:ascii="Times New Roman" w:hAnsi="Times New Roman" w:cs="Times New Roman"/>
          <w:sz w:val="16"/>
          <w:szCs w:val="16"/>
        </w:rPr>
        <w:t>ACMG</w:t>
      </w:r>
      <w:r w:rsidRPr="00CC50B1">
        <w:rPr>
          <w:rFonts w:ascii="Times New Roman" w:hAnsi="Times New Roman" w:cs="Times New Roman"/>
          <w:sz w:val="16"/>
          <w:szCs w:val="16"/>
        </w:rPr>
        <w:t>）、分子病理协会（</w:t>
      </w:r>
      <w:r w:rsidRPr="00CC50B1">
        <w:rPr>
          <w:rFonts w:ascii="Times New Roman" w:hAnsi="Times New Roman" w:cs="Times New Roman"/>
          <w:sz w:val="16"/>
          <w:szCs w:val="16"/>
        </w:rPr>
        <w:t>the Association for Molecular Pathology</w:t>
      </w:r>
      <w:r w:rsidRPr="00CC50B1">
        <w:rPr>
          <w:rFonts w:ascii="Times New Roman" w:hAnsi="Times New Roman" w:cs="Times New Roman"/>
          <w:sz w:val="16"/>
          <w:szCs w:val="16"/>
        </w:rPr>
        <w:t>，</w:t>
      </w:r>
      <w:r w:rsidRPr="00CC50B1">
        <w:rPr>
          <w:rFonts w:ascii="Times New Roman" w:hAnsi="Times New Roman" w:cs="Times New Roman"/>
          <w:sz w:val="16"/>
          <w:szCs w:val="16"/>
        </w:rPr>
        <w:t>AMP</w:t>
      </w:r>
      <w:r w:rsidRPr="00CC50B1">
        <w:rPr>
          <w:rFonts w:ascii="Times New Roman" w:hAnsi="Times New Roman" w:cs="Times New Roman"/>
          <w:sz w:val="16"/>
          <w:szCs w:val="16"/>
        </w:rPr>
        <w:t>）、美国病理学家学会（</w:t>
      </w:r>
      <w:r w:rsidRPr="00CC50B1">
        <w:rPr>
          <w:rFonts w:ascii="Times New Roman" w:hAnsi="Times New Roman" w:cs="Times New Roman"/>
          <w:sz w:val="16"/>
          <w:szCs w:val="16"/>
        </w:rPr>
        <w:t>the College of American Pathologists</w:t>
      </w:r>
      <w:r w:rsidRPr="00CC50B1">
        <w:rPr>
          <w:rFonts w:ascii="Times New Roman" w:hAnsi="Times New Roman" w:cs="Times New Roman"/>
          <w:sz w:val="16"/>
          <w:szCs w:val="16"/>
        </w:rPr>
        <w:t>，</w:t>
      </w:r>
      <w:r w:rsidRPr="00CC50B1">
        <w:rPr>
          <w:rFonts w:ascii="Times New Roman" w:hAnsi="Times New Roman" w:cs="Times New Roman"/>
          <w:sz w:val="16"/>
          <w:szCs w:val="16"/>
        </w:rPr>
        <w:t>CAP</w:t>
      </w:r>
      <w:r w:rsidRPr="00CC50B1">
        <w:rPr>
          <w:rFonts w:ascii="Times New Roman" w:hAnsi="Times New Roman" w:cs="Times New Roman"/>
          <w:sz w:val="16"/>
          <w:szCs w:val="16"/>
        </w:rPr>
        <w:t>）发布的《遗传变异分类标准与指南》（</w:t>
      </w:r>
      <w:r w:rsidRPr="00CC50B1">
        <w:rPr>
          <w:rFonts w:ascii="Times New Roman" w:hAnsi="Times New Roman" w:cs="Times New Roman"/>
          <w:sz w:val="16"/>
          <w:szCs w:val="16"/>
        </w:rPr>
        <w:t>2015</w:t>
      </w:r>
      <w:r w:rsidRPr="00CC50B1">
        <w:rPr>
          <w:rFonts w:ascii="Times New Roman" w:hAnsi="Times New Roman" w:cs="Times New Roman"/>
          <w:sz w:val="16"/>
          <w:szCs w:val="16"/>
        </w:rPr>
        <w:t>年版），遗传变异分为</w:t>
      </w:r>
      <w:r w:rsidRPr="00CC50B1">
        <w:rPr>
          <w:rFonts w:ascii="Times New Roman" w:hAnsi="Times New Roman" w:cs="Times New Roman"/>
          <w:sz w:val="16"/>
          <w:szCs w:val="16"/>
        </w:rPr>
        <w:t>5</w:t>
      </w:r>
      <w:r w:rsidRPr="00CC50B1">
        <w:rPr>
          <w:rFonts w:ascii="Times New Roman" w:hAnsi="Times New Roman" w:cs="Times New Roman"/>
          <w:sz w:val="16"/>
          <w:szCs w:val="16"/>
        </w:rPr>
        <w:t>个等级：致病性、疑似致病性、意义不明确、疑似良性、良性。上表中，胚系变异仅列出致病性或疑似致病性变异。变异丰度处填写杂合或纯合，分别表示丰度在</w:t>
      </w:r>
      <w:r w:rsidRPr="00CC50B1">
        <w:rPr>
          <w:rFonts w:ascii="Times New Roman" w:hAnsi="Times New Roman" w:cs="Times New Roman"/>
          <w:sz w:val="16"/>
          <w:szCs w:val="16"/>
        </w:rPr>
        <w:t>50</w:t>
      </w:r>
      <w:r w:rsidRPr="00CC50B1">
        <w:rPr>
          <w:rFonts w:ascii="Times New Roman" w:hAnsi="Times New Roman" w:cs="Times New Roman"/>
          <w:sz w:val="16"/>
          <w:szCs w:val="16"/>
        </w:rPr>
        <w:t>％或</w:t>
      </w:r>
      <w:r w:rsidRPr="00CC50B1">
        <w:rPr>
          <w:rFonts w:ascii="Times New Roman" w:hAnsi="Times New Roman" w:cs="Times New Roman"/>
          <w:sz w:val="16"/>
          <w:szCs w:val="16"/>
        </w:rPr>
        <w:t>100</w:t>
      </w:r>
      <w:r w:rsidRPr="00CC50B1">
        <w:rPr>
          <w:rFonts w:ascii="Times New Roman" w:hAnsi="Times New Roman" w:cs="Times New Roman"/>
          <w:sz w:val="16"/>
          <w:szCs w:val="16"/>
        </w:rPr>
        <w:t>％左右；胚系</w:t>
      </w:r>
      <w:r w:rsidRPr="00CC50B1">
        <w:rPr>
          <w:rFonts w:ascii="Times New Roman" w:hAnsi="Times New Roman" w:cs="Times New Roman"/>
          <w:sz w:val="16"/>
          <w:szCs w:val="16"/>
        </w:rPr>
        <w:t>BRCA1/BRCA2</w:t>
      </w:r>
      <w:r w:rsidRPr="00CC50B1">
        <w:rPr>
          <w:rFonts w:ascii="Times New Roman" w:hAnsi="Times New Roman" w:cs="Times New Roman"/>
          <w:sz w:val="16"/>
          <w:szCs w:val="16"/>
        </w:rPr>
        <w:t>大片段重排变异在基因型处填写</w:t>
      </w:r>
      <w:r w:rsidRPr="00CC50B1">
        <w:rPr>
          <w:rFonts w:ascii="Times New Roman" w:hAnsi="Times New Roman" w:cs="Times New Roman"/>
          <w:sz w:val="16"/>
          <w:szCs w:val="16"/>
        </w:rPr>
        <w:t>“/”</w:t>
      </w:r>
      <w:r w:rsidRPr="00CC50B1">
        <w:rPr>
          <w:rFonts w:ascii="Times New Roman" w:hAnsi="Times New Roman" w:cs="Times New Roman"/>
          <w:sz w:val="16"/>
          <w:szCs w:val="16"/>
        </w:rPr>
        <w:t>，表示无法区分杂合或纯合。</w:t>
      </w:r>
      <w:r w:rsidRPr="00CC50B1">
        <w:rPr>
          <w:rFonts w:ascii="Times New Roman" w:hAnsi="Times New Roman" w:cs="Times New Roman"/>
          <w:sz w:val="16"/>
          <w:szCs w:val="16"/>
        </w:rPr>
        <w:t>NGS</w:t>
      </w:r>
      <w:r w:rsidRPr="00CC50B1">
        <w:rPr>
          <w:rFonts w:ascii="Times New Roman" w:hAnsi="Times New Roman" w:cs="Times New Roman"/>
          <w:sz w:val="16"/>
          <w:szCs w:val="16"/>
        </w:rPr>
        <w:t>检测到胚系大片段重排阳性的样品，其结果会采用多重连接探针扩增（</w:t>
      </w:r>
      <w:r w:rsidRPr="00CC50B1">
        <w:rPr>
          <w:rFonts w:ascii="Times New Roman" w:hAnsi="Times New Roman" w:cs="Times New Roman"/>
          <w:sz w:val="16"/>
          <w:szCs w:val="16"/>
        </w:rPr>
        <w:t>MLPA</w:t>
      </w:r>
      <w:r w:rsidRPr="00CC50B1">
        <w:rPr>
          <w:rFonts w:ascii="Times New Roman" w:hAnsi="Times New Roman" w:cs="Times New Roman"/>
          <w:sz w:val="16"/>
          <w:szCs w:val="16"/>
        </w:rPr>
        <w:t>）技术进一步验证确认后再出具报告。</w:t>
      </w:r>
    </w:p>
    <w:p w14:paraId="4D0CE866" w14:textId="77777777" w:rsidR="001D0A8F" w:rsidRPr="00CC50B1" w:rsidRDefault="001D0A8F">
      <w:pPr>
        <w:widowControl/>
        <w:jc w:val="left"/>
        <w:rPr>
          <w:rFonts w:ascii="Times New Roman" w:hAnsi="Times New Roman" w:cs="Times New Roman"/>
          <w:b/>
          <w:bCs/>
          <w:sz w:val="22"/>
          <w:szCs w:val="22"/>
        </w:rPr>
      </w:pPr>
      <w:r w:rsidRPr="00CC50B1">
        <w:rPr>
          <w:rFonts w:ascii="Times New Roman" w:hAnsi="Times New Roman" w:cs="Times New Roman"/>
          <w:b/>
          <w:bCs/>
          <w:sz w:val="22"/>
          <w:szCs w:val="22"/>
        </w:rPr>
        <w:br w:type="page"/>
      </w:r>
    </w:p>
    <w:p w14:paraId="06B537B3" w14:textId="3AB1AB7F" w:rsidR="006D119C" w:rsidRPr="006A37C9" w:rsidRDefault="00DD0585">
      <w:pPr>
        <w:wordWrap w:val="0"/>
        <w:spacing w:line="480" w:lineRule="auto"/>
        <w:rPr>
          <w:rFonts w:ascii="Times New Roman" w:hAnsi="Times New Roman" w:cs="Times New Roman"/>
          <w:b/>
          <w:bCs/>
          <w:sz w:val="22"/>
          <w:szCs w:val="22"/>
        </w:rPr>
      </w:pPr>
      <w:r w:rsidRPr="006A37C9">
        <w:rPr>
          <w:rFonts w:ascii="Times New Roman" w:hAnsi="Times New Roman" w:cs="Times New Roman"/>
          <w:b/>
          <w:bCs/>
          <w:sz w:val="22"/>
          <w:szCs w:val="22"/>
        </w:rPr>
        <w:lastRenderedPageBreak/>
        <w:t>基因突变检测结果汇总</w:t>
      </w:r>
    </w:p>
    <w:tbl>
      <w:tblPr>
        <w:tblStyle w:val="410"/>
        <w:tblW w:w="9937" w:type="dxa"/>
        <w:tblLayout w:type="fixed"/>
        <w:tblLook w:val="04A0" w:firstRow="1" w:lastRow="0" w:firstColumn="1" w:lastColumn="0" w:noHBand="0" w:noVBand="1"/>
      </w:tblPr>
      <w:tblGrid>
        <w:gridCol w:w="1103"/>
        <w:gridCol w:w="1467"/>
        <w:gridCol w:w="4470"/>
        <w:gridCol w:w="1357"/>
        <w:gridCol w:w="1540"/>
      </w:tblGrid>
      <w:tr w:rsidR="006D119C" w:rsidRPr="006A37C9" w14:paraId="12C4904C" w14:textId="77777777" w:rsidTr="00134E88">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103" w:type="dxa"/>
            <w:vMerge w:val="restart"/>
            <w:tcBorders>
              <w:bottom w:val="single" w:sz="6" w:space="0" w:color="548DD4" w:themeColor="text2" w:themeTint="99"/>
            </w:tcBorders>
            <w:noWrap/>
          </w:tcPr>
          <w:p w14:paraId="71268F23" w14:textId="77777777" w:rsidR="006D119C" w:rsidRPr="006A37C9" w:rsidRDefault="00DD0585" w:rsidP="00134E88">
            <w:pPr>
              <w:spacing w:before="0" w:line="440" w:lineRule="exact"/>
              <w:jc w:val="center"/>
              <w:rPr>
                <w:rFonts w:ascii="Times New Roman" w:hAnsi="Times New Roman" w:cs="Times New Roman"/>
                <w:b w:val="0"/>
                <w:bCs w:val="0"/>
                <w:spacing w:val="6"/>
                <w:sz w:val="19"/>
                <w:szCs w:val="19"/>
              </w:rPr>
            </w:pPr>
            <w:proofErr w:type="spellStart"/>
            <w:r w:rsidRPr="006A37C9">
              <w:rPr>
                <w:rFonts w:ascii="Times New Roman" w:hAnsi="Times New Roman" w:cs="Times New Roman"/>
                <w:spacing w:val="6"/>
                <w:sz w:val="19"/>
                <w:szCs w:val="19"/>
              </w:rPr>
              <w:t>编号</w:t>
            </w:r>
            <w:proofErr w:type="spellEnd"/>
          </w:p>
        </w:tc>
        <w:tc>
          <w:tcPr>
            <w:tcW w:w="1467" w:type="dxa"/>
            <w:vMerge w:val="restart"/>
            <w:tcBorders>
              <w:bottom w:val="single" w:sz="6" w:space="0" w:color="548DD4" w:themeColor="text2" w:themeTint="99"/>
            </w:tcBorders>
            <w:noWrap/>
          </w:tcPr>
          <w:p w14:paraId="6F4E2BFF" w14:textId="77777777" w:rsidR="006D119C" w:rsidRPr="006A37C9" w:rsidRDefault="00DD0585" w:rsidP="00134E88">
            <w:pPr>
              <w:spacing w:before="0"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pacing w:val="6"/>
                <w:sz w:val="19"/>
                <w:szCs w:val="19"/>
              </w:rPr>
            </w:pPr>
            <w:proofErr w:type="spellStart"/>
            <w:r w:rsidRPr="006A37C9">
              <w:rPr>
                <w:rFonts w:ascii="Times New Roman" w:hAnsi="Times New Roman" w:cs="Times New Roman"/>
                <w:spacing w:val="6"/>
                <w:sz w:val="19"/>
                <w:szCs w:val="19"/>
              </w:rPr>
              <w:t>基因</w:t>
            </w:r>
            <w:proofErr w:type="spellEnd"/>
          </w:p>
        </w:tc>
        <w:tc>
          <w:tcPr>
            <w:tcW w:w="4470" w:type="dxa"/>
            <w:vMerge w:val="restart"/>
            <w:tcBorders>
              <w:bottom w:val="single" w:sz="6" w:space="0" w:color="548DD4" w:themeColor="text2" w:themeTint="99"/>
            </w:tcBorders>
            <w:noWrap/>
          </w:tcPr>
          <w:p w14:paraId="24FAC043" w14:textId="77777777" w:rsidR="006D119C" w:rsidRPr="006A37C9" w:rsidRDefault="00DD0585" w:rsidP="00134E88">
            <w:pPr>
              <w:spacing w:before="0"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pacing w:val="6"/>
                <w:sz w:val="19"/>
                <w:szCs w:val="19"/>
              </w:rPr>
            </w:pPr>
            <w:proofErr w:type="spellStart"/>
            <w:r w:rsidRPr="006A37C9">
              <w:rPr>
                <w:rFonts w:ascii="Times New Roman" w:hAnsi="Times New Roman" w:cs="Times New Roman"/>
                <w:spacing w:val="6"/>
                <w:sz w:val="19"/>
                <w:szCs w:val="19"/>
              </w:rPr>
              <w:t>检测结果</w:t>
            </w:r>
            <w:proofErr w:type="spellEnd"/>
          </w:p>
        </w:tc>
        <w:tc>
          <w:tcPr>
            <w:tcW w:w="1357" w:type="dxa"/>
            <w:vMerge w:val="restart"/>
            <w:tcBorders>
              <w:bottom w:val="single" w:sz="6" w:space="0" w:color="548DD4" w:themeColor="text2" w:themeTint="99"/>
            </w:tcBorders>
          </w:tcPr>
          <w:p w14:paraId="42AE9019" w14:textId="77777777" w:rsidR="006D119C" w:rsidRPr="006A37C9" w:rsidRDefault="00DD0585" w:rsidP="00134E88">
            <w:pPr>
              <w:spacing w:before="0"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pacing w:val="6"/>
                <w:sz w:val="19"/>
                <w:szCs w:val="19"/>
              </w:rPr>
            </w:pPr>
            <w:proofErr w:type="spellStart"/>
            <w:r w:rsidRPr="006A37C9">
              <w:rPr>
                <w:rFonts w:ascii="Times New Roman" w:hAnsi="Times New Roman" w:cs="Times New Roman"/>
                <w:spacing w:val="6"/>
                <w:sz w:val="19"/>
                <w:szCs w:val="19"/>
              </w:rPr>
              <w:t>突变丰度</w:t>
            </w:r>
            <w:proofErr w:type="spellEnd"/>
          </w:p>
        </w:tc>
        <w:tc>
          <w:tcPr>
            <w:tcW w:w="1540" w:type="dxa"/>
            <w:vMerge w:val="restart"/>
            <w:tcBorders>
              <w:bottom w:val="single" w:sz="6" w:space="0" w:color="548DD4" w:themeColor="text2" w:themeTint="99"/>
            </w:tcBorders>
          </w:tcPr>
          <w:p w14:paraId="3DDAED0B" w14:textId="77777777" w:rsidR="006D119C" w:rsidRPr="006A37C9" w:rsidRDefault="00DD0585" w:rsidP="00134E88">
            <w:pPr>
              <w:spacing w:before="0"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pacing w:val="6"/>
                <w:sz w:val="19"/>
                <w:szCs w:val="19"/>
              </w:rPr>
            </w:pPr>
            <w:proofErr w:type="spellStart"/>
            <w:r w:rsidRPr="006A37C9">
              <w:rPr>
                <w:rFonts w:ascii="Times New Roman" w:hAnsi="Times New Roman" w:cs="Times New Roman"/>
                <w:spacing w:val="6"/>
                <w:sz w:val="19"/>
                <w:szCs w:val="19"/>
              </w:rPr>
              <w:t>变异解读</w:t>
            </w:r>
            <w:proofErr w:type="spellEnd"/>
          </w:p>
        </w:tc>
      </w:tr>
      <w:tr w:rsidR="006D119C" w:rsidRPr="006A37C9" w14:paraId="5D244389" w14:textId="77777777" w:rsidTr="00736EE1">
        <w:trPr>
          <w:trHeight w:val="312"/>
        </w:trPr>
        <w:tc>
          <w:tcPr>
            <w:cnfStyle w:val="001000000000" w:firstRow="0" w:lastRow="0" w:firstColumn="1" w:lastColumn="0" w:oddVBand="0" w:evenVBand="0" w:oddHBand="0" w:evenHBand="0" w:firstRowFirstColumn="0" w:firstRowLastColumn="0" w:lastRowFirstColumn="0" w:lastRowLastColumn="0"/>
            <w:tcW w:w="1103" w:type="dxa"/>
            <w:vMerge/>
            <w:tcBorders>
              <w:bottom w:val="single" w:sz="6" w:space="0" w:color="548DD4" w:themeColor="text2" w:themeTint="99"/>
            </w:tcBorders>
            <w:noWrap/>
          </w:tcPr>
          <w:p w14:paraId="19E06A29" w14:textId="77777777" w:rsidR="006D119C" w:rsidRPr="006A37C9" w:rsidRDefault="006D119C">
            <w:pPr>
              <w:bidi/>
              <w:adjustRightInd w:val="0"/>
              <w:snapToGrid w:val="0"/>
              <w:jc w:val="center"/>
              <w:rPr>
                <w:rFonts w:ascii="Times New Roman" w:hAnsi="Times New Roman" w:cs="Times New Roman"/>
                <w:b w:val="0"/>
                <w:sz w:val="18"/>
                <w:szCs w:val="18"/>
              </w:rPr>
            </w:pPr>
          </w:p>
        </w:tc>
        <w:tc>
          <w:tcPr>
            <w:tcW w:w="1467" w:type="dxa"/>
            <w:vMerge/>
            <w:tcBorders>
              <w:bottom w:val="single" w:sz="6" w:space="0" w:color="548DD4" w:themeColor="text2" w:themeTint="99"/>
            </w:tcBorders>
            <w:noWrap/>
          </w:tcPr>
          <w:p w14:paraId="5155635C" w14:textId="77777777" w:rsidR="006D119C" w:rsidRPr="006A37C9" w:rsidRDefault="006D119C">
            <w:pPr>
              <w:bidi/>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p>
        </w:tc>
        <w:tc>
          <w:tcPr>
            <w:tcW w:w="4470" w:type="dxa"/>
            <w:vMerge/>
            <w:tcBorders>
              <w:bottom w:val="single" w:sz="6" w:space="0" w:color="548DD4" w:themeColor="text2" w:themeTint="99"/>
            </w:tcBorders>
            <w:noWrap/>
          </w:tcPr>
          <w:p w14:paraId="53D1B0AA" w14:textId="77777777" w:rsidR="006D119C" w:rsidRPr="006A37C9" w:rsidRDefault="006D119C">
            <w:pPr>
              <w:bidi/>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p>
        </w:tc>
        <w:tc>
          <w:tcPr>
            <w:tcW w:w="1357" w:type="dxa"/>
            <w:vMerge/>
            <w:tcBorders>
              <w:bottom w:val="single" w:sz="6" w:space="0" w:color="548DD4" w:themeColor="text2" w:themeTint="99"/>
            </w:tcBorders>
          </w:tcPr>
          <w:p w14:paraId="2E734758" w14:textId="77777777" w:rsidR="006D119C" w:rsidRPr="006A37C9" w:rsidRDefault="006D119C">
            <w:pPr>
              <w:bidi/>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p>
        </w:tc>
        <w:tc>
          <w:tcPr>
            <w:tcW w:w="1540" w:type="dxa"/>
            <w:vMerge/>
            <w:tcBorders>
              <w:bottom w:val="single" w:sz="6" w:space="0" w:color="548DD4" w:themeColor="text2" w:themeTint="99"/>
            </w:tcBorders>
          </w:tcPr>
          <w:p w14:paraId="1784CFCA" w14:textId="77777777" w:rsidR="006D119C" w:rsidRPr="006A37C9" w:rsidRDefault="006D119C">
            <w:pPr>
              <w:bidi/>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p>
        </w:tc>
      </w:tr>
      <w:tr w:rsidR="003C12DB" w:rsidRPr="006A37C9" w14:paraId="4FAB1E0F" w14:textId="77777777" w:rsidTr="00736EE1">
        <w:trPr>
          <w:trHeight w:val="418"/>
        </w:trPr>
        <w:tc>
          <w:tcPr>
            <w:cnfStyle w:val="001000000000" w:firstRow="0" w:lastRow="0" w:firstColumn="1" w:lastColumn="0" w:oddVBand="0" w:evenVBand="0" w:oddHBand="0" w:evenHBand="0" w:firstRowFirstColumn="0" w:firstRowLastColumn="0" w:lastRowFirstColumn="0" w:lastRowLastColumn="0"/>
            <w:tcW w:w="9937" w:type="dxa"/>
            <w:gridSpan w:val="5"/>
            <w:tcBorders>
              <w:top w:val="single" w:sz="6" w:space="0" w:color="548DD4" w:themeColor="text2" w:themeTint="99"/>
            </w:tcBorders>
            <w:noWrap/>
          </w:tcPr>
          <w:p w14:paraId="533FBFBA" w14:textId="48DED468" w:rsidR="003C12DB" w:rsidRPr="006A37C9" w:rsidRDefault="003C12DB" w:rsidP="000A57CA">
            <w:pPr>
              <w:widowControl/>
              <w:adjustRightInd w:val="0"/>
              <w:snapToGrid w:val="0"/>
              <w:spacing w:after="100"/>
              <w:jc w:val="center"/>
              <w:textAlignment w:val="bottom"/>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{%tr </w:t>
            </w:r>
            <w:r w:rsidR="00AF036A">
              <w:rPr>
                <w:rFonts w:ascii="Times New Roman" w:hAnsi="Times New Roman" w:cs="Times New Roman"/>
                <w:color w:val="000000" w:themeColor="text1"/>
                <w:kern w:val="0"/>
                <w:sz w:val="16"/>
                <w:szCs w:val="16"/>
                <w:lang w:bidi="ar"/>
              </w:rPr>
              <w:t xml:space="preserve">for a in </w:t>
            </w:r>
            <w:proofErr w:type="gramStart"/>
            <w:r w:rsidR="00AF036A">
              <w:rPr>
                <w:rFonts w:ascii="Times New Roman" w:hAnsi="Times New Roman" w:cs="Times New Roman"/>
                <w:color w:val="000000" w:themeColor="text1"/>
                <w:kern w:val="0"/>
                <w:sz w:val="16"/>
                <w:szCs w:val="16"/>
                <w:lang w:bidi="ar"/>
              </w:rPr>
              <w:t>var.summary</w:t>
            </w:r>
            <w:proofErr w:type="gramEnd"/>
            <w:r w:rsidR="00592AC0">
              <w:rPr>
                <w:rFonts w:ascii="Times New Roman" w:hAnsi="Times New Roman" w:cs="Times New Roman"/>
                <w:color w:val="000000" w:themeColor="text1"/>
                <w:kern w:val="0"/>
                <w:sz w:val="16"/>
                <w:szCs w:val="16"/>
                <w:lang w:bidi="ar"/>
              </w:rPr>
              <w:t>_result</w:t>
            </w:r>
            <w:r w:rsidR="00AF036A">
              <w:rPr>
                <w:rFonts w:ascii="Times New Roman" w:hAnsi="Times New Roman" w:cs="Times New Roman"/>
                <w:color w:val="000000" w:themeColor="text1"/>
                <w:kern w:val="0"/>
                <w:sz w:val="16"/>
                <w:szCs w:val="16"/>
                <w:lang w:bidi="ar"/>
              </w:rPr>
              <w:t>.format12_forGDRM_gHRR</w:t>
            </w:r>
            <w:r w:rsidRPr="006A37C9">
              <w:rPr>
                <w:rFonts w:ascii="Times New Roman" w:hAnsi="Times New Roman" w:cs="Times New Roman"/>
                <w:color w:val="000000" w:themeColor="text1"/>
                <w:kern w:val="0"/>
                <w:sz w:val="16"/>
                <w:szCs w:val="16"/>
                <w:lang w:bidi="ar"/>
              </w:rPr>
              <w:t>%}</w:t>
            </w:r>
          </w:p>
        </w:tc>
      </w:tr>
      <w:tr w:rsidR="003C12DB" w:rsidRPr="006A37C9" w14:paraId="51DF8F7D" w14:textId="77777777" w:rsidTr="00086F39">
        <w:trPr>
          <w:trHeight w:val="418"/>
        </w:trPr>
        <w:tc>
          <w:tcPr>
            <w:cnfStyle w:val="001000000000" w:firstRow="0" w:lastRow="0" w:firstColumn="1" w:lastColumn="0" w:oddVBand="0" w:evenVBand="0" w:oddHBand="0" w:evenHBand="0" w:firstRowFirstColumn="0" w:firstRowLastColumn="0" w:lastRowFirstColumn="0" w:lastRowLastColumn="0"/>
            <w:tcW w:w="1103" w:type="dxa"/>
            <w:noWrap/>
          </w:tcPr>
          <w:p w14:paraId="31D0B630" w14:textId="77777777" w:rsidR="003C12DB" w:rsidRPr="00FB5D23" w:rsidRDefault="003C12DB" w:rsidP="00C03336">
            <w:pPr>
              <w:pStyle w:val="afffff"/>
              <w:numPr>
                <w:ilvl w:val="0"/>
                <w:numId w:val="3"/>
              </w:numPr>
              <w:adjustRightInd w:val="0"/>
              <w:snapToGrid w:val="0"/>
              <w:spacing w:after="100" w:line="240" w:lineRule="auto"/>
              <w:ind w:left="0" w:firstLineChars="0" w:firstLine="0"/>
              <w:jc w:val="center"/>
              <w:textAlignment w:val="center"/>
              <w:rPr>
                <w:rFonts w:ascii="Times New Roman" w:hAnsi="Times New Roman" w:cs="Times New Roman"/>
                <w:b w:val="0"/>
                <w:bCs w:val="0"/>
                <w:color w:val="000000" w:themeColor="text1"/>
                <w:sz w:val="16"/>
                <w:szCs w:val="16"/>
              </w:rPr>
            </w:pPr>
          </w:p>
        </w:tc>
        <w:tc>
          <w:tcPr>
            <w:tcW w:w="1467" w:type="dxa"/>
            <w:noWrap/>
          </w:tcPr>
          <w:p w14:paraId="1E7B2123" w14:textId="43541E40" w:rsidR="00FB5D23" w:rsidRDefault="00FB5D23"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 xml:space="preserve">%p if </w:t>
            </w:r>
            <w:proofErr w:type="spellStart"/>
            <w:proofErr w:type="gramStart"/>
            <w:r>
              <w:rPr>
                <w:rFonts w:ascii="Times New Roman" w:hAnsi="Times New Roman" w:cs="Times New Roman"/>
                <w:color w:val="000000" w:themeColor="text1"/>
                <w:kern w:val="0"/>
                <w:sz w:val="16"/>
                <w:szCs w:val="16"/>
                <w:lang w:eastAsia="zh-CN" w:bidi="ar"/>
              </w:rPr>
              <w:t>a.gene</w:t>
            </w:r>
            <w:proofErr w:type="gramEnd"/>
            <w:r>
              <w:rPr>
                <w:rFonts w:ascii="Times New Roman" w:hAnsi="Times New Roman" w:cs="Times New Roman"/>
                <w:color w:val="000000" w:themeColor="text1"/>
                <w:kern w:val="0"/>
                <w:sz w:val="16"/>
                <w:szCs w:val="16"/>
                <w:lang w:eastAsia="zh-CN" w:bidi="ar"/>
              </w:rPr>
              <w:t>_symbol</w:t>
            </w:r>
            <w:proofErr w:type="spellEnd"/>
            <w:r>
              <w:rPr>
                <w:rFonts w:ascii="Times New Roman" w:hAnsi="Times New Roman" w:cs="Times New Roman"/>
                <w:color w:val="000000" w:themeColor="text1"/>
                <w:kern w:val="0"/>
                <w:sz w:val="16"/>
                <w:szCs w:val="16"/>
                <w:lang w:eastAsia="zh-CN" w:bidi="ar"/>
              </w:rPr>
              <w:t>==”ERBB2”%}</w:t>
            </w:r>
          </w:p>
          <w:p w14:paraId="0D194735" w14:textId="1A6F57A1" w:rsidR="00FB5D23" w:rsidRDefault="00FB5D23"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color w:val="000000" w:themeColor="text1"/>
                <w:kern w:val="0"/>
                <w:sz w:val="16"/>
                <w:szCs w:val="16"/>
                <w:lang w:eastAsia="zh-CN" w:bidi="ar"/>
              </w:rPr>
              <w:t>ERBB2</w:t>
            </w: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hint="eastAsia"/>
                <w:color w:val="000000" w:themeColor="text1"/>
                <w:kern w:val="0"/>
                <w:sz w:val="16"/>
                <w:szCs w:val="16"/>
                <w:lang w:eastAsia="zh-CN" w:bidi="ar"/>
              </w:rPr>
              <w:t>HER</w:t>
            </w:r>
            <w:r>
              <w:rPr>
                <w:rFonts w:ascii="Times New Roman" w:hAnsi="Times New Roman" w:cs="Times New Roman"/>
                <w:color w:val="000000" w:themeColor="text1"/>
                <w:kern w:val="0"/>
                <w:sz w:val="16"/>
                <w:szCs w:val="16"/>
                <w:lang w:eastAsia="zh-CN" w:bidi="ar"/>
              </w:rPr>
              <w:t>2</w:t>
            </w:r>
            <w:r>
              <w:rPr>
                <w:rFonts w:ascii="Times New Roman" w:hAnsi="Times New Roman" w:cs="Times New Roman" w:hint="eastAsia"/>
                <w:color w:val="000000" w:themeColor="text1"/>
                <w:kern w:val="0"/>
                <w:sz w:val="16"/>
                <w:szCs w:val="16"/>
                <w:lang w:eastAsia="zh-CN" w:bidi="ar"/>
              </w:rPr>
              <w:t>）</w:t>
            </w:r>
          </w:p>
          <w:p w14:paraId="3C817615" w14:textId="7473F8DC" w:rsidR="00FB5D23" w:rsidRPr="00FB5D23" w:rsidRDefault="00FB5D23"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%p else%</w:t>
            </w:r>
            <w:r>
              <w:rPr>
                <w:rFonts w:ascii="Times New Roman" w:hAnsi="Times New Roman" w:cs="Times New Roman" w:hint="eastAsia"/>
                <w:color w:val="000000" w:themeColor="text1"/>
                <w:kern w:val="0"/>
                <w:sz w:val="16"/>
                <w:szCs w:val="16"/>
                <w:lang w:eastAsia="zh-CN" w:bidi="ar"/>
              </w:rPr>
              <w:t>}</w:t>
            </w:r>
          </w:p>
          <w:p w14:paraId="79C1CBA1" w14:textId="77777777" w:rsidR="003C12DB"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w:t>
            </w:r>
            <w:proofErr w:type="spellStart"/>
            <w:proofErr w:type="gramStart"/>
            <w:r w:rsidRPr="006A37C9">
              <w:rPr>
                <w:rFonts w:ascii="Times New Roman" w:hAnsi="Times New Roman" w:cs="Times New Roman"/>
                <w:color w:val="000000" w:themeColor="text1"/>
                <w:kern w:val="0"/>
                <w:sz w:val="16"/>
                <w:szCs w:val="16"/>
                <w:lang w:bidi="ar"/>
              </w:rPr>
              <w:t>a.gene</w:t>
            </w:r>
            <w:proofErr w:type="gramEnd"/>
            <w:r w:rsidRPr="006A37C9">
              <w:rPr>
                <w:rFonts w:ascii="Times New Roman" w:hAnsi="Times New Roman" w:cs="Times New Roman"/>
                <w:color w:val="000000" w:themeColor="text1"/>
                <w:kern w:val="0"/>
                <w:sz w:val="16"/>
                <w:szCs w:val="16"/>
                <w:lang w:bidi="ar"/>
              </w:rPr>
              <w:t>_symbol</w:t>
            </w:r>
            <w:proofErr w:type="spellEnd"/>
            <w:r w:rsidRPr="006A37C9">
              <w:rPr>
                <w:rFonts w:ascii="Times New Roman" w:hAnsi="Times New Roman" w:cs="Times New Roman"/>
                <w:color w:val="000000" w:themeColor="text1"/>
                <w:kern w:val="0"/>
                <w:sz w:val="16"/>
                <w:szCs w:val="16"/>
                <w:lang w:bidi="ar"/>
              </w:rPr>
              <w:t>}}</w:t>
            </w:r>
          </w:p>
          <w:p w14:paraId="2EEA217C" w14:textId="7DE0FC32" w:rsidR="00FB5D23" w:rsidRPr="006A37C9" w:rsidRDefault="00FB5D23"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%p endif%</w:t>
            </w:r>
            <w:r>
              <w:rPr>
                <w:rFonts w:ascii="Times New Roman" w:hAnsi="Times New Roman" w:cs="Times New Roman" w:hint="eastAsia"/>
                <w:color w:val="000000" w:themeColor="text1"/>
                <w:kern w:val="0"/>
                <w:sz w:val="16"/>
                <w:szCs w:val="16"/>
                <w:lang w:eastAsia="zh-CN" w:bidi="ar"/>
              </w:rPr>
              <w:t>}</w:t>
            </w:r>
          </w:p>
        </w:tc>
        <w:tc>
          <w:tcPr>
            <w:tcW w:w="4470" w:type="dxa"/>
            <w:noWrap/>
          </w:tcPr>
          <w:p w14:paraId="671367EA" w14:textId="77777777" w:rsidR="003C12DB" w:rsidRPr="006A37C9"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{%p if </w:t>
            </w:r>
            <w:proofErr w:type="spellStart"/>
            <w:proofErr w:type="gramStart"/>
            <w:r w:rsidRPr="006A37C9">
              <w:rPr>
                <w:rFonts w:ascii="Times New Roman" w:hAnsi="Times New Roman" w:cs="Times New Roman"/>
                <w:color w:val="000000" w:themeColor="text1"/>
                <w:kern w:val="0"/>
                <w:sz w:val="16"/>
                <w:szCs w:val="16"/>
                <w:lang w:bidi="ar"/>
              </w:rPr>
              <w:t>a.type</w:t>
            </w:r>
            <w:proofErr w:type="spellEnd"/>
            <w:proofErr w:type="gramEnd"/>
            <w:r w:rsidRPr="006A37C9">
              <w:rPr>
                <w:rFonts w:ascii="Times New Roman" w:hAnsi="Times New Roman" w:cs="Times New Roman"/>
                <w:color w:val="000000" w:themeColor="text1"/>
                <w:kern w:val="0"/>
                <w:sz w:val="16"/>
                <w:szCs w:val="16"/>
                <w:lang w:bidi="ar"/>
              </w:rPr>
              <w:t>==”Loss”%}</w:t>
            </w:r>
          </w:p>
          <w:p w14:paraId="6E865BFD" w14:textId="77777777" w:rsidR="003C12DB" w:rsidRPr="006A37C9"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w:t>
            </w:r>
            <w:proofErr w:type="spellStart"/>
            <w:r w:rsidRPr="006A37C9">
              <w:rPr>
                <w:rFonts w:ascii="Times New Roman" w:hAnsi="Times New Roman" w:cs="Times New Roman"/>
                <w:color w:val="000000" w:themeColor="text1"/>
                <w:kern w:val="0"/>
                <w:sz w:val="16"/>
                <w:szCs w:val="16"/>
                <w:lang w:bidi="ar"/>
              </w:rPr>
              <w:t>a.value</w:t>
            </w:r>
            <w:proofErr w:type="spellEnd"/>
            <w:r w:rsidRPr="006A37C9">
              <w:rPr>
                <w:rFonts w:ascii="Times New Roman" w:hAnsi="Times New Roman" w:cs="Times New Roman"/>
                <w:color w:val="000000" w:themeColor="text1"/>
                <w:kern w:val="0"/>
                <w:sz w:val="16"/>
                <w:szCs w:val="16"/>
                <w:lang w:bidi="ar"/>
              </w:rPr>
              <w:t>}} del</w:t>
            </w:r>
          </w:p>
          <w:p w14:paraId="3383ECE6" w14:textId="77777777" w:rsidR="00B44FCB" w:rsidRPr="006A37C9" w:rsidRDefault="00B44FC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{%p </w:t>
            </w:r>
            <w:proofErr w:type="spellStart"/>
            <w:r w:rsidRPr="006A37C9">
              <w:rPr>
                <w:rFonts w:ascii="Times New Roman" w:hAnsi="Times New Roman" w:cs="Times New Roman"/>
                <w:color w:val="000000" w:themeColor="text1"/>
                <w:kern w:val="0"/>
                <w:sz w:val="16"/>
                <w:szCs w:val="16"/>
                <w:lang w:bidi="ar"/>
              </w:rPr>
              <w:t>elif</w:t>
            </w:r>
            <w:proofErr w:type="spellEnd"/>
            <w:r w:rsidRPr="006A37C9">
              <w:rPr>
                <w:rFonts w:ascii="Times New Roman" w:hAnsi="Times New Roman" w:cs="Times New Roman"/>
                <w:color w:val="000000" w:themeColor="text1"/>
                <w:kern w:val="0"/>
                <w:sz w:val="16"/>
                <w:szCs w:val="16"/>
                <w:lang w:bidi="ar"/>
              </w:rPr>
              <w:t xml:space="preserve"> </w:t>
            </w:r>
            <w:proofErr w:type="spellStart"/>
            <w:proofErr w:type="gramStart"/>
            <w:r w:rsidRPr="006A37C9">
              <w:rPr>
                <w:rFonts w:ascii="Times New Roman" w:hAnsi="Times New Roman" w:cs="Times New Roman"/>
                <w:color w:val="000000" w:themeColor="text1"/>
                <w:kern w:val="0"/>
                <w:sz w:val="16"/>
                <w:szCs w:val="16"/>
                <w:lang w:bidi="ar"/>
              </w:rPr>
              <w:t>a.type</w:t>
            </w:r>
            <w:proofErr w:type="spellEnd"/>
            <w:proofErr w:type="gramEnd"/>
            <w:r w:rsidRPr="006A37C9">
              <w:rPr>
                <w:rFonts w:ascii="Times New Roman" w:hAnsi="Times New Roman" w:cs="Times New Roman"/>
                <w:color w:val="000000" w:themeColor="text1"/>
                <w:kern w:val="0"/>
                <w:sz w:val="16"/>
                <w:szCs w:val="16"/>
                <w:lang w:bidi="ar"/>
              </w:rPr>
              <w:t>==”Gain”%}</w:t>
            </w:r>
          </w:p>
          <w:p w14:paraId="67241449" w14:textId="77777777" w:rsidR="00B44FCB" w:rsidRPr="006A37C9" w:rsidRDefault="00B44FC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w:t>
            </w:r>
            <w:proofErr w:type="spellStart"/>
            <w:r w:rsidRPr="006A37C9">
              <w:rPr>
                <w:rFonts w:ascii="Times New Roman" w:hAnsi="Times New Roman" w:cs="Times New Roman"/>
                <w:color w:val="000000" w:themeColor="text1"/>
                <w:kern w:val="0"/>
                <w:sz w:val="16"/>
                <w:szCs w:val="16"/>
                <w:lang w:bidi="ar"/>
              </w:rPr>
              <w:t>a.value</w:t>
            </w:r>
            <w:proofErr w:type="spellEnd"/>
            <w:r w:rsidRPr="006A37C9">
              <w:rPr>
                <w:rFonts w:ascii="Times New Roman" w:hAnsi="Times New Roman" w:cs="Times New Roman"/>
                <w:color w:val="000000" w:themeColor="text1"/>
                <w:kern w:val="0"/>
                <w:sz w:val="16"/>
                <w:szCs w:val="16"/>
                <w:lang w:bidi="ar"/>
              </w:rPr>
              <w:t>}} dup</w:t>
            </w:r>
          </w:p>
          <w:p w14:paraId="6E2B2176" w14:textId="3DBD1C57" w:rsidR="003C12DB" w:rsidRPr="006A37C9"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{%p </w:t>
            </w:r>
            <w:proofErr w:type="spellStart"/>
            <w:r w:rsidR="00A655AF">
              <w:rPr>
                <w:rFonts w:ascii="Times New Roman" w:hAnsi="Times New Roman" w:cs="Times New Roman"/>
                <w:color w:val="000000" w:themeColor="text1"/>
                <w:kern w:val="0"/>
                <w:sz w:val="16"/>
                <w:szCs w:val="16"/>
                <w:lang w:bidi="ar"/>
              </w:rPr>
              <w:t>elif</w:t>
            </w:r>
            <w:proofErr w:type="spellEnd"/>
            <w:r w:rsidR="00A655AF">
              <w:rPr>
                <w:rFonts w:ascii="Times New Roman" w:hAnsi="Times New Roman" w:cs="Times New Roman"/>
                <w:color w:val="000000" w:themeColor="text1"/>
                <w:kern w:val="0"/>
                <w:sz w:val="16"/>
                <w:szCs w:val="16"/>
                <w:lang w:bidi="ar"/>
              </w:rPr>
              <w:t xml:space="preserve"> </w:t>
            </w:r>
            <w:proofErr w:type="spellStart"/>
            <w:proofErr w:type="gramStart"/>
            <w:r w:rsidR="00A655AF">
              <w:rPr>
                <w:rFonts w:ascii="Times New Roman" w:hAnsi="Times New Roman" w:cs="Times New Roman"/>
                <w:color w:val="000000" w:themeColor="text1"/>
                <w:kern w:val="0"/>
                <w:sz w:val="16"/>
                <w:szCs w:val="16"/>
                <w:lang w:bidi="ar"/>
              </w:rPr>
              <w:t>a.hgvs</w:t>
            </w:r>
            <w:proofErr w:type="gramEnd"/>
            <w:r w:rsidR="00A655AF">
              <w:rPr>
                <w:rFonts w:ascii="Times New Roman" w:hAnsi="Times New Roman" w:cs="Times New Roman"/>
                <w:color w:val="000000" w:themeColor="text1"/>
                <w:kern w:val="0"/>
                <w:sz w:val="16"/>
                <w:szCs w:val="16"/>
                <w:lang w:bidi="ar"/>
              </w:rPr>
              <w:t>_c</w:t>
            </w:r>
            <w:proofErr w:type="spellEnd"/>
            <w:r w:rsidRPr="006A37C9">
              <w:rPr>
                <w:rFonts w:ascii="Times New Roman" w:hAnsi="Times New Roman" w:cs="Times New Roman"/>
                <w:color w:val="000000" w:themeColor="text1"/>
                <w:kern w:val="0"/>
                <w:sz w:val="16"/>
                <w:szCs w:val="16"/>
                <w:lang w:bidi="ar"/>
              </w:rPr>
              <w:t>%}</w:t>
            </w:r>
          </w:p>
          <w:p w14:paraId="07AFB01F" w14:textId="77777777" w:rsidR="003C12DB" w:rsidRPr="006A37C9"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w:t>
            </w:r>
            <w:proofErr w:type="spellStart"/>
            <w:proofErr w:type="gramStart"/>
            <w:r w:rsidRPr="006A37C9">
              <w:rPr>
                <w:rFonts w:ascii="Times New Roman" w:hAnsi="Times New Roman" w:cs="Times New Roman"/>
                <w:color w:val="000000" w:themeColor="text1"/>
                <w:kern w:val="0"/>
                <w:sz w:val="16"/>
                <w:szCs w:val="16"/>
                <w:lang w:bidi="ar"/>
              </w:rPr>
              <w:t>a.gene</w:t>
            </w:r>
            <w:proofErr w:type="gramEnd"/>
            <w:r w:rsidRPr="006A37C9">
              <w:rPr>
                <w:rFonts w:ascii="Times New Roman" w:hAnsi="Times New Roman" w:cs="Times New Roman"/>
                <w:color w:val="000000" w:themeColor="text1"/>
                <w:kern w:val="0"/>
                <w:sz w:val="16"/>
                <w:szCs w:val="16"/>
                <w:lang w:bidi="ar"/>
              </w:rPr>
              <w:t>_region</w:t>
            </w:r>
            <w:proofErr w:type="spellEnd"/>
            <w:r w:rsidRPr="006A37C9">
              <w:rPr>
                <w:rFonts w:ascii="Times New Roman" w:hAnsi="Times New Roman" w:cs="Times New Roman"/>
                <w:color w:val="000000" w:themeColor="text1"/>
                <w:kern w:val="0"/>
                <w:sz w:val="16"/>
                <w:szCs w:val="16"/>
                <w:lang w:bidi="ar"/>
              </w:rPr>
              <w:t>}} {{</w:t>
            </w:r>
            <w:proofErr w:type="spellStart"/>
            <w:r w:rsidRPr="006A37C9">
              <w:rPr>
                <w:rFonts w:ascii="Times New Roman" w:hAnsi="Times New Roman" w:cs="Times New Roman"/>
                <w:color w:val="000000" w:themeColor="text1"/>
                <w:kern w:val="0"/>
                <w:sz w:val="16"/>
                <w:szCs w:val="16"/>
                <w:lang w:bidi="ar"/>
              </w:rPr>
              <w:t>a.hgvs_c</w:t>
            </w:r>
            <w:proofErr w:type="spellEnd"/>
            <w:r w:rsidRPr="006A37C9">
              <w:rPr>
                <w:rFonts w:ascii="Times New Roman" w:hAnsi="Times New Roman" w:cs="Times New Roman"/>
                <w:color w:val="000000" w:themeColor="text1"/>
                <w:kern w:val="0"/>
                <w:sz w:val="16"/>
                <w:szCs w:val="16"/>
                <w:lang w:bidi="ar"/>
              </w:rPr>
              <w:t xml:space="preserve">}}{%if </w:t>
            </w:r>
            <w:proofErr w:type="spellStart"/>
            <w:r w:rsidRPr="006A37C9">
              <w:rPr>
                <w:rFonts w:ascii="Times New Roman" w:hAnsi="Times New Roman" w:cs="Times New Roman"/>
                <w:color w:val="000000" w:themeColor="text1"/>
                <w:kern w:val="0"/>
                <w:sz w:val="16"/>
                <w:szCs w:val="16"/>
                <w:lang w:bidi="ar"/>
              </w:rPr>
              <w:t>a.hgvs_p</w:t>
            </w:r>
            <w:proofErr w:type="spellEnd"/>
            <w:r w:rsidRPr="006A37C9">
              <w:rPr>
                <w:rFonts w:ascii="Times New Roman" w:hAnsi="Times New Roman" w:cs="Times New Roman"/>
                <w:color w:val="000000" w:themeColor="text1"/>
                <w:kern w:val="0"/>
                <w:sz w:val="16"/>
                <w:szCs w:val="16"/>
                <w:lang w:bidi="ar"/>
              </w:rPr>
              <w:t>!=”p.?”%} {{</w:t>
            </w:r>
            <w:proofErr w:type="spellStart"/>
            <w:r w:rsidRPr="006A37C9">
              <w:rPr>
                <w:rFonts w:ascii="Times New Roman" w:hAnsi="Times New Roman" w:cs="Times New Roman"/>
                <w:color w:val="000000" w:themeColor="text1"/>
                <w:kern w:val="0"/>
                <w:sz w:val="16"/>
                <w:szCs w:val="16"/>
                <w:lang w:bidi="ar"/>
              </w:rPr>
              <w:t>a.hgvs_p</w:t>
            </w:r>
            <w:proofErr w:type="spellEnd"/>
            <w:r w:rsidRPr="006A37C9">
              <w:rPr>
                <w:rFonts w:ascii="Times New Roman" w:hAnsi="Times New Roman" w:cs="Times New Roman"/>
                <w:color w:val="000000" w:themeColor="text1"/>
                <w:kern w:val="0"/>
                <w:sz w:val="16"/>
                <w:szCs w:val="16"/>
                <w:lang w:bidi="ar"/>
              </w:rPr>
              <w:t>}}{%endif%}</w:t>
            </w:r>
          </w:p>
          <w:p w14:paraId="7A04394D" w14:textId="05B916B6" w:rsidR="003C12DB"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w:t>
            </w:r>
            <w:proofErr w:type="spellStart"/>
            <w:proofErr w:type="gramStart"/>
            <w:r w:rsidRPr="006A37C9">
              <w:rPr>
                <w:rFonts w:ascii="Times New Roman" w:hAnsi="Times New Roman" w:cs="Times New Roman"/>
                <w:color w:val="000000" w:themeColor="text1"/>
                <w:kern w:val="0"/>
                <w:sz w:val="16"/>
                <w:szCs w:val="16"/>
                <w:lang w:bidi="ar"/>
              </w:rPr>
              <w:t>a.transcript</w:t>
            </w:r>
            <w:proofErr w:type="gramEnd"/>
            <w:r w:rsidRPr="006A37C9">
              <w:rPr>
                <w:rFonts w:ascii="Times New Roman" w:hAnsi="Times New Roman" w:cs="Times New Roman"/>
                <w:color w:val="000000" w:themeColor="text1"/>
                <w:kern w:val="0"/>
                <w:sz w:val="16"/>
                <w:szCs w:val="16"/>
                <w:lang w:bidi="ar"/>
              </w:rPr>
              <w:t>_primary</w:t>
            </w:r>
            <w:r w:rsidR="00FB5D23">
              <w:rPr>
                <w:rFonts w:ascii="Times New Roman" w:hAnsi="Times New Roman" w:cs="Times New Roman" w:hint="eastAsia"/>
                <w:color w:val="000000" w:themeColor="text1"/>
                <w:kern w:val="0"/>
                <w:sz w:val="16"/>
                <w:szCs w:val="16"/>
                <w:lang w:eastAsia="zh-CN" w:bidi="ar"/>
              </w:rPr>
              <w:t>_</w:t>
            </w:r>
            <w:r w:rsidR="00FB5D23">
              <w:rPr>
                <w:rFonts w:ascii="Times New Roman" w:hAnsi="Times New Roman" w:cs="Times New Roman"/>
                <w:color w:val="000000" w:themeColor="text1"/>
                <w:kern w:val="0"/>
                <w:sz w:val="16"/>
                <w:szCs w:val="16"/>
                <w:lang w:eastAsia="zh-CN" w:bidi="ar"/>
              </w:rPr>
              <w:t>simple</w:t>
            </w:r>
            <w:proofErr w:type="spellEnd"/>
            <w:r w:rsidRPr="006A37C9">
              <w:rPr>
                <w:rFonts w:ascii="Times New Roman" w:hAnsi="Times New Roman" w:cs="Times New Roman"/>
                <w:color w:val="000000" w:themeColor="text1"/>
                <w:kern w:val="0"/>
                <w:sz w:val="16"/>
                <w:szCs w:val="16"/>
                <w:lang w:bidi="ar"/>
              </w:rPr>
              <w:t>}}</w:t>
            </w:r>
          </w:p>
          <w:p w14:paraId="13D9579D" w14:textId="2B0633FC" w:rsidR="00AF036A" w:rsidRDefault="00AF036A"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%p else%}</w:t>
            </w:r>
          </w:p>
          <w:p w14:paraId="28050957" w14:textId="54FD4489" w:rsidR="00AF036A" w:rsidRPr="006A37C9" w:rsidRDefault="00AF036A"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未检测到致病性、疑似致病性、意义不明确胚系变异</w:t>
            </w:r>
          </w:p>
          <w:p w14:paraId="0F1726FA" w14:textId="77777777" w:rsidR="003C12DB" w:rsidRPr="006A37C9"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{%p endif%}</w:t>
            </w:r>
          </w:p>
        </w:tc>
        <w:tc>
          <w:tcPr>
            <w:tcW w:w="1357" w:type="dxa"/>
            <w:noWrap/>
          </w:tcPr>
          <w:p w14:paraId="063EFCCC" w14:textId="77777777" w:rsidR="003C12DB" w:rsidRPr="006A37C9"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{%p if </w:t>
            </w:r>
            <w:proofErr w:type="spellStart"/>
            <w:proofErr w:type="gramStart"/>
            <w:r w:rsidRPr="006A37C9">
              <w:rPr>
                <w:rFonts w:ascii="Times New Roman" w:hAnsi="Times New Roman" w:cs="Times New Roman"/>
                <w:color w:val="000000" w:themeColor="text1"/>
                <w:kern w:val="0"/>
                <w:sz w:val="16"/>
                <w:szCs w:val="16"/>
                <w:lang w:bidi="ar"/>
              </w:rPr>
              <w:t>a.type</w:t>
            </w:r>
            <w:proofErr w:type="spellEnd"/>
            <w:proofErr w:type="gramEnd"/>
            <w:r w:rsidRPr="006A37C9">
              <w:rPr>
                <w:rFonts w:ascii="Times New Roman" w:hAnsi="Times New Roman" w:cs="Times New Roman"/>
                <w:color w:val="000000" w:themeColor="text1"/>
                <w:kern w:val="0"/>
                <w:sz w:val="16"/>
                <w:szCs w:val="16"/>
                <w:lang w:bidi="ar"/>
              </w:rPr>
              <w:t>==”Loss”</w:t>
            </w:r>
            <w:r w:rsidR="00E935B1" w:rsidRPr="006A37C9">
              <w:rPr>
                <w:rFonts w:ascii="Times New Roman" w:hAnsi="Times New Roman" w:cs="Times New Roman"/>
                <w:color w:val="000000" w:themeColor="text1"/>
                <w:kern w:val="0"/>
                <w:sz w:val="16"/>
                <w:szCs w:val="16"/>
                <w:lang w:bidi="ar"/>
              </w:rPr>
              <w:t xml:space="preserve"> or </w:t>
            </w:r>
            <w:proofErr w:type="spellStart"/>
            <w:r w:rsidR="00E935B1" w:rsidRPr="006A37C9">
              <w:rPr>
                <w:rFonts w:ascii="Times New Roman" w:hAnsi="Times New Roman" w:cs="Times New Roman"/>
                <w:color w:val="000000" w:themeColor="text1"/>
                <w:kern w:val="0"/>
                <w:sz w:val="16"/>
                <w:szCs w:val="16"/>
                <w:lang w:bidi="ar"/>
              </w:rPr>
              <w:t>a.type</w:t>
            </w:r>
            <w:proofErr w:type="spellEnd"/>
            <w:r w:rsidR="00E935B1" w:rsidRPr="006A37C9">
              <w:rPr>
                <w:rFonts w:ascii="Times New Roman" w:hAnsi="Times New Roman" w:cs="Times New Roman"/>
                <w:color w:val="000000" w:themeColor="text1"/>
                <w:kern w:val="0"/>
                <w:sz w:val="16"/>
                <w:szCs w:val="16"/>
                <w:lang w:bidi="ar"/>
              </w:rPr>
              <w:t xml:space="preserve">==”Gain” </w:t>
            </w:r>
            <w:r w:rsidRPr="006A37C9">
              <w:rPr>
                <w:rFonts w:ascii="Times New Roman" w:hAnsi="Times New Roman" w:cs="Times New Roman"/>
                <w:color w:val="000000" w:themeColor="text1"/>
                <w:kern w:val="0"/>
                <w:sz w:val="16"/>
                <w:szCs w:val="16"/>
                <w:lang w:bidi="ar"/>
              </w:rPr>
              <w:t>%}</w:t>
            </w:r>
          </w:p>
          <w:p w14:paraId="3974C586" w14:textId="77777777" w:rsidR="003C12DB" w:rsidRPr="006A37C9"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w:t>
            </w:r>
          </w:p>
          <w:p w14:paraId="4FCA6DFC" w14:textId="7E7BEE69" w:rsidR="003C12DB"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{%p else%}</w:t>
            </w:r>
          </w:p>
          <w:p w14:paraId="73763F15" w14:textId="5D85DE40" w:rsidR="00AF036A" w:rsidRPr="006A37C9" w:rsidRDefault="00AF036A"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eastAsia="zh-CN" w:bidi="ar"/>
              </w:rPr>
              <w:t>{%p</w:t>
            </w:r>
            <w:r>
              <w:rPr>
                <w:rFonts w:ascii="Times New Roman" w:hAnsi="Times New Roman" w:cs="Times New Roman"/>
                <w:color w:val="000000" w:themeColor="text1"/>
                <w:kern w:val="0"/>
                <w:sz w:val="16"/>
                <w:szCs w:val="16"/>
                <w:lang w:eastAsia="zh-CN" w:bidi="ar"/>
              </w:rPr>
              <w:t xml:space="preserve"> if </w:t>
            </w:r>
            <w:proofErr w:type="spellStart"/>
            <w:proofErr w:type="gramStart"/>
            <w:r>
              <w:rPr>
                <w:rFonts w:ascii="Times New Roman" w:hAnsi="Times New Roman" w:cs="Times New Roman"/>
                <w:color w:val="000000" w:themeColor="text1"/>
                <w:kern w:val="0"/>
                <w:sz w:val="16"/>
                <w:szCs w:val="16"/>
                <w:lang w:eastAsia="zh-CN" w:bidi="ar"/>
              </w:rPr>
              <w:t>a.hgvs</w:t>
            </w:r>
            <w:proofErr w:type="gramEnd"/>
            <w:r>
              <w:rPr>
                <w:rFonts w:ascii="Times New Roman" w:hAnsi="Times New Roman" w:cs="Times New Roman"/>
                <w:color w:val="000000" w:themeColor="text1"/>
                <w:kern w:val="0"/>
                <w:sz w:val="16"/>
                <w:szCs w:val="16"/>
                <w:lang w:eastAsia="zh-CN" w:bidi="ar"/>
              </w:rPr>
              <w:t>_c</w:t>
            </w:r>
            <w:proofErr w:type="spellEnd"/>
            <w:r>
              <w:rPr>
                <w:rFonts w:ascii="Times New Roman" w:hAnsi="Times New Roman" w:cs="Times New Roman" w:hint="eastAsia"/>
                <w:color w:val="000000" w:themeColor="text1"/>
                <w:kern w:val="0"/>
                <w:sz w:val="16"/>
                <w:szCs w:val="16"/>
                <w:lang w:eastAsia="zh-CN" w:bidi="ar"/>
              </w:rPr>
              <w:t>%}</w:t>
            </w:r>
          </w:p>
          <w:p w14:paraId="23EA4141" w14:textId="77777777" w:rsidR="003C12DB" w:rsidRPr="006A37C9"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{%p if </w:t>
            </w:r>
            <w:proofErr w:type="spellStart"/>
            <w:proofErr w:type="gramStart"/>
            <w:r w:rsidRPr="006A37C9">
              <w:rPr>
                <w:rFonts w:ascii="Times New Roman" w:hAnsi="Times New Roman" w:cs="Times New Roman"/>
                <w:color w:val="000000" w:themeColor="text1"/>
                <w:kern w:val="0"/>
                <w:sz w:val="16"/>
                <w:szCs w:val="16"/>
                <w:lang w:bidi="ar"/>
              </w:rPr>
              <w:t>a.freq</w:t>
            </w:r>
            <w:proofErr w:type="gramEnd"/>
            <w:r w:rsidRPr="006A37C9">
              <w:rPr>
                <w:rFonts w:ascii="Times New Roman" w:hAnsi="Times New Roman" w:cs="Times New Roman"/>
                <w:color w:val="000000" w:themeColor="text1"/>
                <w:kern w:val="0"/>
                <w:sz w:val="16"/>
                <w:szCs w:val="16"/>
                <w:lang w:bidi="ar"/>
              </w:rPr>
              <w:t>|float</w:t>
            </w:r>
            <w:proofErr w:type="spellEnd"/>
            <w:r w:rsidRPr="006A37C9">
              <w:rPr>
                <w:rFonts w:ascii="Times New Roman" w:hAnsi="Times New Roman" w:cs="Times New Roman"/>
                <w:color w:val="000000" w:themeColor="text1"/>
                <w:kern w:val="0"/>
                <w:sz w:val="16"/>
                <w:szCs w:val="16"/>
                <w:lang w:bidi="ar"/>
              </w:rPr>
              <w:t xml:space="preserve"> &gt;= 0.85%}</w:t>
            </w:r>
          </w:p>
          <w:p w14:paraId="6CD612E2" w14:textId="77777777" w:rsidR="003C12DB" w:rsidRPr="006A37C9"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proofErr w:type="spellStart"/>
            <w:r w:rsidRPr="006A37C9">
              <w:rPr>
                <w:rFonts w:ascii="Times New Roman" w:hAnsi="Times New Roman" w:cs="Times New Roman"/>
                <w:color w:val="000000" w:themeColor="text1"/>
                <w:kern w:val="0"/>
                <w:sz w:val="16"/>
                <w:szCs w:val="16"/>
                <w:lang w:bidi="ar"/>
              </w:rPr>
              <w:t>纯合</w:t>
            </w:r>
            <w:proofErr w:type="spellEnd"/>
          </w:p>
          <w:p w14:paraId="6B9F51C0" w14:textId="77777777" w:rsidR="003C12DB" w:rsidRPr="006A37C9"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{%p else%}</w:t>
            </w:r>
          </w:p>
          <w:p w14:paraId="5A101115" w14:textId="77777777" w:rsidR="003C12DB" w:rsidRPr="006A37C9"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proofErr w:type="spellStart"/>
            <w:r w:rsidRPr="006A37C9">
              <w:rPr>
                <w:rFonts w:ascii="Times New Roman" w:hAnsi="Times New Roman" w:cs="Times New Roman"/>
                <w:color w:val="000000" w:themeColor="text1"/>
                <w:kern w:val="0"/>
                <w:sz w:val="16"/>
                <w:szCs w:val="16"/>
                <w:lang w:bidi="ar"/>
              </w:rPr>
              <w:t>杂合</w:t>
            </w:r>
            <w:proofErr w:type="spellEnd"/>
          </w:p>
          <w:p w14:paraId="356C46D8" w14:textId="78B7A0DF" w:rsidR="003C12DB"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{%p endif%}</w:t>
            </w:r>
          </w:p>
          <w:p w14:paraId="37A38E5D" w14:textId="7BC3CD3F" w:rsidR="00AF036A" w:rsidRDefault="00AF036A"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%p else%}</w:t>
            </w:r>
          </w:p>
          <w:p w14:paraId="21A5F601" w14:textId="3FE8FBDC" w:rsidR="00AF036A" w:rsidRDefault="00AF036A"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p>
          <w:p w14:paraId="6812FE36" w14:textId="54589802" w:rsidR="00AF036A" w:rsidRPr="006A37C9" w:rsidRDefault="00AF036A"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%p endif%}</w:t>
            </w:r>
          </w:p>
          <w:p w14:paraId="15E69BBF" w14:textId="77777777" w:rsidR="003C12DB" w:rsidRPr="006A37C9"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{%p endif%}</w:t>
            </w:r>
          </w:p>
        </w:tc>
        <w:tc>
          <w:tcPr>
            <w:tcW w:w="1540" w:type="dxa"/>
            <w:noWrap/>
          </w:tcPr>
          <w:p w14:paraId="4AF1A89B" w14:textId="77777777" w:rsidR="003C12DB" w:rsidRPr="006A37C9"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{%p if </w:t>
            </w:r>
            <w:proofErr w:type="spellStart"/>
            <w:proofErr w:type="gramStart"/>
            <w:r w:rsidRPr="006A37C9">
              <w:rPr>
                <w:rFonts w:ascii="Times New Roman" w:hAnsi="Times New Roman" w:cs="Times New Roman"/>
                <w:color w:val="000000" w:themeColor="text1"/>
                <w:kern w:val="0"/>
                <w:sz w:val="16"/>
                <w:szCs w:val="16"/>
                <w:lang w:bidi="ar"/>
              </w:rPr>
              <w:t>a.type</w:t>
            </w:r>
            <w:proofErr w:type="spellEnd"/>
            <w:proofErr w:type="gramEnd"/>
            <w:r w:rsidRPr="006A37C9">
              <w:rPr>
                <w:rFonts w:ascii="Times New Roman" w:hAnsi="Times New Roman" w:cs="Times New Roman"/>
                <w:color w:val="000000" w:themeColor="text1"/>
                <w:kern w:val="0"/>
                <w:sz w:val="16"/>
                <w:szCs w:val="16"/>
                <w:lang w:bidi="ar"/>
              </w:rPr>
              <w:t>==”Loss”%}</w:t>
            </w:r>
          </w:p>
          <w:p w14:paraId="33DE2152" w14:textId="77777777" w:rsidR="003C12DB" w:rsidRPr="006A37C9"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proofErr w:type="spellStart"/>
            <w:r w:rsidRPr="006A37C9">
              <w:rPr>
                <w:rFonts w:ascii="Times New Roman" w:hAnsi="Times New Roman" w:cs="Times New Roman"/>
                <w:color w:val="000000" w:themeColor="text1"/>
                <w:kern w:val="0"/>
                <w:sz w:val="16"/>
                <w:szCs w:val="16"/>
                <w:lang w:bidi="ar"/>
              </w:rPr>
              <w:t>疑似致病性</w:t>
            </w:r>
            <w:proofErr w:type="spellEnd"/>
          </w:p>
          <w:p w14:paraId="6BB1068D" w14:textId="77777777" w:rsidR="00D80584" w:rsidRPr="006A37C9" w:rsidRDefault="00D80584"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{%p </w:t>
            </w:r>
            <w:proofErr w:type="spellStart"/>
            <w:r w:rsidRPr="006A37C9">
              <w:rPr>
                <w:rFonts w:ascii="Times New Roman" w:hAnsi="Times New Roman" w:cs="Times New Roman"/>
                <w:color w:val="000000" w:themeColor="text1"/>
                <w:kern w:val="0"/>
                <w:sz w:val="16"/>
                <w:szCs w:val="16"/>
                <w:lang w:bidi="ar"/>
              </w:rPr>
              <w:t>elif</w:t>
            </w:r>
            <w:proofErr w:type="spellEnd"/>
            <w:r w:rsidRPr="006A37C9">
              <w:rPr>
                <w:rFonts w:ascii="Times New Roman" w:hAnsi="Times New Roman" w:cs="Times New Roman"/>
                <w:color w:val="000000" w:themeColor="text1"/>
                <w:kern w:val="0"/>
                <w:sz w:val="16"/>
                <w:szCs w:val="16"/>
                <w:lang w:bidi="ar"/>
              </w:rPr>
              <w:t xml:space="preserve"> </w:t>
            </w:r>
            <w:proofErr w:type="spellStart"/>
            <w:proofErr w:type="gramStart"/>
            <w:r w:rsidRPr="006A37C9">
              <w:rPr>
                <w:rFonts w:ascii="Times New Roman" w:hAnsi="Times New Roman" w:cs="Times New Roman"/>
                <w:color w:val="000000" w:themeColor="text1"/>
                <w:kern w:val="0"/>
                <w:sz w:val="16"/>
                <w:szCs w:val="16"/>
                <w:lang w:bidi="ar"/>
              </w:rPr>
              <w:t>a.type</w:t>
            </w:r>
            <w:proofErr w:type="spellEnd"/>
            <w:proofErr w:type="gramEnd"/>
            <w:r w:rsidRPr="006A37C9">
              <w:rPr>
                <w:rFonts w:ascii="Times New Roman" w:hAnsi="Times New Roman" w:cs="Times New Roman"/>
                <w:color w:val="000000" w:themeColor="text1"/>
                <w:kern w:val="0"/>
                <w:sz w:val="16"/>
                <w:szCs w:val="16"/>
                <w:lang w:bidi="ar"/>
              </w:rPr>
              <w:t>==”Gain”%}</w:t>
            </w:r>
          </w:p>
          <w:p w14:paraId="01553F2B" w14:textId="77777777" w:rsidR="00D80584" w:rsidRPr="006A37C9" w:rsidRDefault="00D80584"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proofErr w:type="spellStart"/>
            <w:r w:rsidRPr="006A37C9">
              <w:rPr>
                <w:rFonts w:ascii="Times New Roman" w:hAnsi="Times New Roman" w:cs="Times New Roman"/>
                <w:color w:val="000000" w:themeColor="text1"/>
                <w:kern w:val="0"/>
                <w:sz w:val="16"/>
                <w:szCs w:val="16"/>
                <w:lang w:bidi="ar"/>
              </w:rPr>
              <w:t>意义不明确</w:t>
            </w:r>
            <w:proofErr w:type="spellEnd"/>
          </w:p>
          <w:p w14:paraId="3E65167C" w14:textId="05F9EEC4" w:rsidR="003C12DB"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{%p else%}</w:t>
            </w:r>
          </w:p>
          <w:p w14:paraId="60497A24" w14:textId="3B9D5461" w:rsidR="009E6369" w:rsidRPr="006A37C9" w:rsidRDefault="009E6369"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 xml:space="preserve">%p if </w:t>
            </w:r>
            <w:proofErr w:type="spellStart"/>
            <w:proofErr w:type="gramStart"/>
            <w:r>
              <w:rPr>
                <w:rFonts w:ascii="Times New Roman" w:hAnsi="Times New Roman" w:cs="Times New Roman"/>
                <w:color w:val="000000" w:themeColor="text1"/>
                <w:kern w:val="0"/>
                <w:sz w:val="16"/>
                <w:szCs w:val="16"/>
                <w:lang w:eastAsia="zh-CN" w:bidi="ar"/>
              </w:rPr>
              <w:t>a.hgvs</w:t>
            </w:r>
            <w:proofErr w:type="gramEnd"/>
            <w:r>
              <w:rPr>
                <w:rFonts w:ascii="Times New Roman" w:hAnsi="Times New Roman" w:cs="Times New Roman"/>
                <w:color w:val="000000" w:themeColor="text1"/>
                <w:kern w:val="0"/>
                <w:sz w:val="16"/>
                <w:szCs w:val="16"/>
                <w:lang w:eastAsia="zh-CN" w:bidi="ar"/>
              </w:rPr>
              <w:t>_c</w:t>
            </w:r>
            <w:proofErr w:type="spellEnd"/>
            <w:r>
              <w:rPr>
                <w:rFonts w:ascii="Times New Roman" w:hAnsi="Times New Roman" w:cs="Times New Roman"/>
                <w:color w:val="000000" w:themeColor="text1"/>
                <w:kern w:val="0"/>
                <w:sz w:val="16"/>
                <w:szCs w:val="16"/>
                <w:lang w:eastAsia="zh-CN" w:bidi="ar"/>
              </w:rPr>
              <w:t>%}</w:t>
            </w:r>
          </w:p>
          <w:p w14:paraId="471C5FED" w14:textId="77777777" w:rsidR="003C12DB" w:rsidRPr="006A37C9"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{%p if </w:t>
            </w:r>
            <w:proofErr w:type="spellStart"/>
            <w:proofErr w:type="gramStart"/>
            <w:r w:rsidRPr="006A37C9">
              <w:rPr>
                <w:rFonts w:ascii="Times New Roman" w:hAnsi="Times New Roman" w:cs="Times New Roman"/>
                <w:color w:val="000000" w:themeColor="text1"/>
                <w:kern w:val="0"/>
                <w:sz w:val="16"/>
                <w:szCs w:val="16"/>
                <w:lang w:bidi="ar"/>
              </w:rPr>
              <w:t>a.clinic</w:t>
            </w:r>
            <w:proofErr w:type="gramEnd"/>
            <w:r w:rsidRPr="006A37C9">
              <w:rPr>
                <w:rFonts w:ascii="Times New Roman" w:hAnsi="Times New Roman" w:cs="Times New Roman"/>
                <w:color w:val="000000" w:themeColor="text1"/>
                <w:kern w:val="0"/>
                <w:sz w:val="16"/>
                <w:szCs w:val="16"/>
                <w:lang w:bidi="ar"/>
              </w:rPr>
              <w:t>_num_g</w:t>
            </w:r>
            <w:proofErr w:type="spellEnd"/>
            <w:r w:rsidRPr="006A37C9">
              <w:rPr>
                <w:rFonts w:ascii="Times New Roman" w:hAnsi="Times New Roman" w:cs="Times New Roman"/>
                <w:color w:val="000000" w:themeColor="text1"/>
                <w:kern w:val="0"/>
                <w:sz w:val="16"/>
                <w:szCs w:val="16"/>
                <w:lang w:bidi="ar"/>
              </w:rPr>
              <w:t xml:space="preserve"> == 5%}</w:t>
            </w:r>
          </w:p>
          <w:p w14:paraId="2698D3FA" w14:textId="77777777" w:rsidR="003C12DB" w:rsidRPr="006A37C9"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proofErr w:type="spellStart"/>
            <w:r w:rsidRPr="006A37C9">
              <w:rPr>
                <w:rFonts w:ascii="Times New Roman" w:hAnsi="Times New Roman" w:cs="Times New Roman"/>
                <w:color w:val="000000" w:themeColor="text1"/>
                <w:kern w:val="0"/>
                <w:sz w:val="16"/>
                <w:szCs w:val="16"/>
                <w:lang w:bidi="ar"/>
              </w:rPr>
              <w:t>致病性</w:t>
            </w:r>
            <w:proofErr w:type="spellEnd"/>
          </w:p>
          <w:p w14:paraId="5008DF3B" w14:textId="77777777" w:rsidR="00CB57D4" w:rsidRPr="006A37C9" w:rsidRDefault="00CB57D4"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{%p </w:t>
            </w:r>
            <w:proofErr w:type="spellStart"/>
            <w:r w:rsidRPr="006A37C9">
              <w:rPr>
                <w:rFonts w:ascii="Times New Roman" w:hAnsi="Times New Roman" w:cs="Times New Roman"/>
                <w:color w:val="000000" w:themeColor="text1"/>
                <w:kern w:val="0"/>
                <w:sz w:val="16"/>
                <w:szCs w:val="16"/>
                <w:lang w:bidi="ar"/>
              </w:rPr>
              <w:t>elif</w:t>
            </w:r>
            <w:proofErr w:type="spellEnd"/>
            <w:r w:rsidRPr="006A37C9">
              <w:rPr>
                <w:rFonts w:ascii="Times New Roman" w:hAnsi="Times New Roman" w:cs="Times New Roman"/>
                <w:color w:val="000000" w:themeColor="text1"/>
                <w:kern w:val="0"/>
                <w:sz w:val="16"/>
                <w:szCs w:val="16"/>
                <w:lang w:bidi="ar"/>
              </w:rPr>
              <w:t xml:space="preserve"> </w:t>
            </w:r>
            <w:proofErr w:type="spellStart"/>
            <w:proofErr w:type="gramStart"/>
            <w:r w:rsidRPr="006A37C9">
              <w:rPr>
                <w:rFonts w:ascii="Times New Roman" w:hAnsi="Times New Roman" w:cs="Times New Roman"/>
                <w:color w:val="000000" w:themeColor="text1"/>
                <w:kern w:val="0"/>
                <w:sz w:val="16"/>
                <w:szCs w:val="16"/>
                <w:lang w:bidi="ar"/>
              </w:rPr>
              <w:t>a.clinic</w:t>
            </w:r>
            <w:proofErr w:type="gramEnd"/>
            <w:r w:rsidRPr="006A37C9">
              <w:rPr>
                <w:rFonts w:ascii="Times New Roman" w:hAnsi="Times New Roman" w:cs="Times New Roman"/>
                <w:color w:val="000000" w:themeColor="text1"/>
                <w:kern w:val="0"/>
                <w:sz w:val="16"/>
                <w:szCs w:val="16"/>
                <w:lang w:bidi="ar"/>
              </w:rPr>
              <w:t>_num_g</w:t>
            </w:r>
            <w:proofErr w:type="spellEnd"/>
            <w:r w:rsidRPr="006A37C9">
              <w:rPr>
                <w:rFonts w:ascii="Times New Roman" w:hAnsi="Times New Roman" w:cs="Times New Roman"/>
                <w:color w:val="000000" w:themeColor="text1"/>
                <w:kern w:val="0"/>
                <w:sz w:val="16"/>
                <w:szCs w:val="16"/>
                <w:lang w:bidi="ar"/>
              </w:rPr>
              <w:t xml:space="preserve"> == 4%}</w:t>
            </w:r>
          </w:p>
          <w:p w14:paraId="7F68CA39" w14:textId="77777777" w:rsidR="00CB57D4" w:rsidRPr="006A37C9" w:rsidRDefault="00CB57D4"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proofErr w:type="spellStart"/>
            <w:r w:rsidRPr="006A37C9">
              <w:rPr>
                <w:rFonts w:ascii="Times New Roman" w:hAnsi="Times New Roman" w:cs="Times New Roman"/>
                <w:color w:val="000000" w:themeColor="text1"/>
                <w:kern w:val="0"/>
                <w:sz w:val="16"/>
                <w:szCs w:val="16"/>
                <w:lang w:bidi="ar"/>
              </w:rPr>
              <w:t>疑似致病性</w:t>
            </w:r>
            <w:proofErr w:type="spellEnd"/>
          </w:p>
          <w:p w14:paraId="7222ED35" w14:textId="77777777" w:rsidR="003C12DB" w:rsidRPr="006A37C9"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{%p else%}</w:t>
            </w:r>
          </w:p>
          <w:p w14:paraId="40F2F7E0" w14:textId="77777777" w:rsidR="003C12DB" w:rsidRPr="006A37C9" w:rsidRDefault="00CB57D4"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proofErr w:type="spellStart"/>
            <w:r w:rsidRPr="006A37C9">
              <w:rPr>
                <w:rFonts w:ascii="Times New Roman" w:hAnsi="Times New Roman" w:cs="Times New Roman"/>
                <w:color w:val="000000" w:themeColor="text1"/>
                <w:kern w:val="0"/>
                <w:sz w:val="16"/>
                <w:szCs w:val="16"/>
                <w:lang w:bidi="ar"/>
              </w:rPr>
              <w:t>意义不明确</w:t>
            </w:r>
            <w:proofErr w:type="spellEnd"/>
          </w:p>
          <w:p w14:paraId="441C1C53" w14:textId="0EF8C6A2" w:rsidR="003C12DB"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{%p endif%}</w:t>
            </w:r>
          </w:p>
          <w:p w14:paraId="78E8DFB5" w14:textId="701D6B43" w:rsidR="009E6369" w:rsidRDefault="009E6369"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%p else%}</w:t>
            </w:r>
          </w:p>
          <w:p w14:paraId="33A8DC22" w14:textId="419B67DB" w:rsidR="009E6369" w:rsidRDefault="009E6369"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p>
          <w:p w14:paraId="01EC059E" w14:textId="16A469E2" w:rsidR="009E6369" w:rsidRPr="006A37C9" w:rsidRDefault="009E6369"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%p endif%}</w:t>
            </w:r>
          </w:p>
          <w:p w14:paraId="05776EBA" w14:textId="77777777" w:rsidR="003C12DB" w:rsidRPr="006A37C9"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{%p endif%}</w:t>
            </w:r>
          </w:p>
        </w:tc>
      </w:tr>
      <w:tr w:rsidR="003C12DB" w:rsidRPr="006A37C9" w14:paraId="2E2095E5" w14:textId="77777777" w:rsidTr="00994B45">
        <w:trPr>
          <w:trHeight w:val="418"/>
        </w:trPr>
        <w:tc>
          <w:tcPr>
            <w:cnfStyle w:val="001000000000" w:firstRow="0" w:lastRow="0" w:firstColumn="1" w:lastColumn="0" w:oddVBand="0" w:evenVBand="0" w:oddHBand="0" w:evenHBand="0" w:firstRowFirstColumn="0" w:firstRowLastColumn="0" w:lastRowFirstColumn="0" w:lastRowLastColumn="0"/>
            <w:tcW w:w="9937" w:type="dxa"/>
            <w:gridSpan w:val="5"/>
            <w:noWrap/>
          </w:tcPr>
          <w:p w14:paraId="089097EA" w14:textId="77777777" w:rsidR="003C12DB" w:rsidRPr="006A37C9" w:rsidRDefault="003C12DB" w:rsidP="000A57CA">
            <w:pPr>
              <w:widowControl/>
              <w:adjustRightInd w:val="0"/>
              <w:snapToGrid w:val="0"/>
              <w:spacing w:after="100"/>
              <w:jc w:val="center"/>
              <w:textAlignment w:val="bottom"/>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{%tr </w:t>
            </w:r>
            <w:proofErr w:type="spellStart"/>
            <w:r w:rsidRPr="006A37C9">
              <w:rPr>
                <w:rFonts w:ascii="Times New Roman" w:hAnsi="Times New Roman" w:cs="Times New Roman"/>
                <w:color w:val="000000" w:themeColor="text1"/>
                <w:kern w:val="0"/>
                <w:sz w:val="16"/>
                <w:szCs w:val="16"/>
                <w:lang w:bidi="ar"/>
              </w:rPr>
              <w:t>endfor</w:t>
            </w:r>
            <w:proofErr w:type="spellEnd"/>
            <w:r w:rsidRPr="006A37C9">
              <w:rPr>
                <w:rFonts w:ascii="Times New Roman" w:hAnsi="Times New Roman" w:cs="Times New Roman"/>
                <w:color w:val="000000" w:themeColor="text1"/>
                <w:kern w:val="0"/>
                <w:sz w:val="16"/>
                <w:szCs w:val="16"/>
                <w:lang w:bidi="ar"/>
              </w:rPr>
              <w:t>%}</w:t>
            </w:r>
          </w:p>
        </w:tc>
      </w:tr>
    </w:tbl>
    <w:p w14:paraId="45FE106C" w14:textId="77777777" w:rsidR="006D119C" w:rsidRPr="006A37C9" w:rsidRDefault="00DD0585">
      <w:pPr>
        <w:rPr>
          <w:rFonts w:ascii="Times New Roman" w:hAnsi="Times New Roman" w:cs="Times New Roman"/>
        </w:rPr>
      </w:pPr>
      <w:r w:rsidRPr="006A37C9">
        <w:rPr>
          <w:rFonts w:ascii="Times New Roman" w:hAnsi="Times New Roman" w:cs="Times New Roman"/>
        </w:rPr>
        <w:br w:type="page"/>
      </w:r>
    </w:p>
    <w:p w14:paraId="382B975F" w14:textId="27C74EF3" w:rsidR="006D119C" w:rsidRPr="006A37C9" w:rsidRDefault="00DD0585">
      <w:pPr>
        <w:wordWrap w:val="0"/>
        <w:spacing w:line="480" w:lineRule="auto"/>
        <w:rPr>
          <w:rFonts w:ascii="Times New Roman" w:hAnsi="Times New Roman" w:cs="Times New Roman"/>
          <w:b/>
          <w:bCs/>
          <w:sz w:val="22"/>
          <w:szCs w:val="22"/>
        </w:rPr>
      </w:pPr>
      <w:r w:rsidRPr="006A37C9">
        <w:rPr>
          <w:rFonts w:ascii="Times New Roman" w:hAnsi="Times New Roman" w:cs="Times New Roman"/>
          <w:b/>
          <w:bCs/>
          <w:sz w:val="22"/>
          <w:szCs w:val="22"/>
        </w:rPr>
        <w:lastRenderedPageBreak/>
        <w:t>结果解读</w:t>
      </w:r>
    </w:p>
    <w:p w14:paraId="65DFF468" w14:textId="43065D05" w:rsidR="0073046C" w:rsidRPr="006A37C9" w:rsidRDefault="0073046C" w:rsidP="0082783A">
      <w:pPr>
        <w:wordWrap w:val="0"/>
        <w:spacing w:line="360" w:lineRule="auto"/>
        <w:rPr>
          <w:rFonts w:ascii="Times New Roman" w:hAnsi="Times New Roman" w:cs="Times New Roman"/>
          <w:bCs/>
          <w:sz w:val="21"/>
          <w:szCs w:val="15"/>
        </w:rPr>
      </w:pPr>
      <w:r w:rsidRPr="00D37B6F">
        <w:rPr>
          <w:rFonts w:ascii="Times New Roman" w:hAnsi="Times New Roman" w:cs="Times New Roman"/>
          <w:bCs/>
          <w:sz w:val="21"/>
          <w:szCs w:val="15"/>
          <w:highlight w:val="yellow"/>
        </w:rPr>
        <w:t>{%p if var.var_</w:t>
      </w:r>
      <w:proofErr w:type="gramStart"/>
      <w:r w:rsidRPr="00D37B6F">
        <w:rPr>
          <w:rFonts w:ascii="Times New Roman" w:hAnsi="Times New Roman" w:cs="Times New Roman"/>
          <w:bCs/>
          <w:sz w:val="21"/>
          <w:szCs w:val="15"/>
          <w:highlight w:val="yellow"/>
        </w:rPr>
        <w:t>germline.level</w:t>
      </w:r>
      <w:proofErr w:type="gramEnd"/>
      <w:r w:rsidRPr="00D37B6F">
        <w:rPr>
          <w:rFonts w:ascii="Times New Roman" w:hAnsi="Times New Roman" w:cs="Times New Roman"/>
          <w:bCs/>
          <w:sz w:val="21"/>
          <w:szCs w:val="15"/>
          <w:highlight w:val="yellow"/>
        </w:rPr>
        <w:t>_5+var.var_germline.level_4</w:t>
      </w:r>
      <w:r w:rsidR="000B7EC4" w:rsidRPr="00D37B6F">
        <w:rPr>
          <w:rFonts w:ascii="Times New Roman" w:hAnsi="Times New Roman" w:cs="Times New Roman"/>
          <w:bCs/>
          <w:sz w:val="21"/>
          <w:szCs w:val="15"/>
          <w:highlight w:val="yellow"/>
        </w:rPr>
        <w:t>+</w:t>
      </w:r>
      <w:r w:rsidR="006D6258" w:rsidRPr="00D37B6F">
        <w:rPr>
          <w:highlight w:val="yellow"/>
        </w:rPr>
        <w:t xml:space="preserve"> </w:t>
      </w:r>
      <w:r w:rsidR="006D6258" w:rsidRPr="00D37B6F">
        <w:rPr>
          <w:rFonts w:ascii="Times New Roman" w:hAnsi="Times New Roman" w:cs="Times New Roman"/>
          <w:bCs/>
          <w:sz w:val="21"/>
          <w:szCs w:val="15"/>
          <w:highlight w:val="yellow"/>
        </w:rPr>
        <w:t>var.mlpa.B1_Loss+var.mlpa.B2_Loss</w:t>
      </w:r>
      <w:r w:rsidRPr="00D37B6F">
        <w:rPr>
          <w:rFonts w:ascii="Times New Roman" w:hAnsi="Times New Roman" w:cs="Times New Roman"/>
          <w:bCs/>
          <w:sz w:val="21"/>
          <w:szCs w:val="15"/>
          <w:highlight w:val="yellow"/>
        </w:rPr>
        <w:t>%}</w:t>
      </w:r>
    </w:p>
    <w:p w14:paraId="242C8F7B" w14:textId="7A63BBA3" w:rsidR="0073046C" w:rsidRPr="006A37C9" w:rsidRDefault="0073046C" w:rsidP="0082783A">
      <w:pPr>
        <w:wordWrap w:val="0"/>
        <w:spacing w:line="360" w:lineRule="auto"/>
        <w:rPr>
          <w:rFonts w:ascii="Times New Roman" w:hAnsi="Times New Roman" w:cs="Times New Roman"/>
          <w:bCs/>
          <w:sz w:val="21"/>
          <w:szCs w:val="15"/>
        </w:rPr>
      </w:pPr>
      <w:r w:rsidRPr="006A37C9">
        <w:rPr>
          <w:rFonts w:ascii="Times New Roman" w:hAnsi="Times New Roman" w:cs="Times New Roman"/>
          <w:bCs/>
          <w:sz w:val="21"/>
          <w:szCs w:val="15"/>
        </w:rPr>
        <w:t>{%p for a in var.var_</w:t>
      </w:r>
      <w:proofErr w:type="gramStart"/>
      <w:r w:rsidRPr="006A37C9">
        <w:rPr>
          <w:rFonts w:ascii="Times New Roman" w:hAnsi="Times New Roman" w:cs="Times New Roman"/>
          <w:bCs/>
          <w:sz w:val="21"/>
          <w:szCs w:val="15"/>
        </w:rPr>
        <w:t>germline.level</w:t>
      </w:r>
      <w:proofErr w:type="gramEnd"/>
      <w:r w:rsidRPr="006A37C9">
        <w:rPr>
          <w:rFonts w:ascii="Times New Roman" w:hAnsi="Times New Roman" w:cs="Times New Roman"/>
          <w:bCs/>
          <w:sz w:val="21"/>
          <w:szCs w:val="15"/>
        </w:rPr>
        <w:t>_5+var.var_germline.level_4+</w:t>
      </w:r>
      <w:r w:rsidR="006D6258" w:rsidRPr="006D6258">
        <w:t xml:space="preserve"> </w:t>
      </w:r>
      <w:r w:rsidR="006D6258" w:rsidRPr="006D6258">
        <w:rPr>
          <w:rFonts w:ascii="Times New Roman" w:hAnsi="Times New Roman" w:cs="Times New Roman"/>
          <w:bCs/>
          <w:sz w:val="21"/>
          <w:szCs w:val="15"/>
        </w:rPr>
        <w:t>var.mlpa.B1_Loss+var.mlpa.B2_Loss</w:t>
      </w:r>
      <w:r w:rsidRPr="006A37C9">
        <w:rPr>
          <w:rFonts w:ascii="Times New Roman" w:hAnsi="Times New Roman" w:cs="Times New Roman"/>
          <w:bCs/>
          <w:sz w:val="21"/>
          <w:szCs w:val="15"/>
        </w:rPr>
        <w:t>%}</w:t>
      </w:r>
    </w:p>
    <w:p w14:paraId="6610A98C" w14:textId="02C60537" w:rsidR="0082783A" w:rsidRPr="006A37C9" w:rsidRDefault="006D6258" w:rsidP="0057476B">
      <w:pPr>
        <w:wordWrap w:val="0"/>
        <w:spacing w:line="360" w:lineRule="auto"/>
        <w:ind w:firstLineChars="200" w:firstLine="420"/>
        <w:rPr>
          <w:rFonts w:ascii="Times New Roman" w:hAnsi="Times New Roman" w:cs="Times New Roman"/>
          <w:bCs/>
          <w:sz w:val="21"/>
          <w:szCs w:val="15"/>
        </w:rPr>
      </w:pPr>
      <w:r w:rsidRPr="006D6258">
        <w:rPr>
          <w:rFonts w:ascii="Times New Roman" w:hAnsi="Times New Roman" w:cs="Times New Roman"/>
          <w:bCs/>
          <w:sz w:val="21"/>
          <w:szCs w:val="15"/>
        </w:rPr>
        <w:t xml:space="preserve">{%if </w:t>
      </w:r>
      <w:proofErr w:type="spellStart"/>
      <w:r w:rsidRPr="006D6258">
        <w:rPr>
          <w:rFonts w:ascii="Times New Roman" w:hAnsi="Times New Roman" w:cs="Times New Roman"/>
          <w:bCs/>
          <w:sz w:val="21"/>
          <w:szCs w:val="15"/>
        </w:rPr>
        <w:t>a.type</w:t>
      </w:r>
      <w:proofErr w:type="spellEnd"/>
      <w:r w:rsidRPr="006D6258">
        <w:rPr>
          <w:rFonts w:ascii="Times New Roman" w:hAnsi="Times New Roman" w:cs="Times New Roman"/>
          <w:bCs/>
          <w:sz w:val="21"/>
          <w:szCs w:val="15"/>
        </w:rPr>
        <w:t>==”Loss”%}{{</w:t>
      </w:r>
      <w:proofErr w:type="spellStart"/>
      <w:r w:rsidRPr="006D6258">
        <w:rPr>
          <w:rFonts w:ascii="Times New Roman" w:hAnsi="Times New Roman" w:cs="Times New Roman"/>
          <w:bCs/>
          <w:sz w:val="21"/>
          <w:szCs w:val="15"/>
        </w:rPr>
        <w:t>a.gene_symbol</w:t>
      </w:r>
      <w:proofErr w:type="spellEnd"/>
      <w:r w:rsidRPr="006D6258">
        <w:rPr>
          <w:rFonts w:ascii="Times New Roman" w:hAnsi="Times New Roman" w:cs="Times New Roman"/>
          <w:bCs/>
          <w:sz w:val="21"/>
          <w:szCs w:val="15"/>
        </w:rPr>
        <w:t>}} {{</w:t>
      </w:r>
      <w:proofErr w:type="spellStart"/>
      <w:r w:rsidRPr="006D6258">
        <w:rPr>
          <w:rFonts w:ascii="Times New Roman" w:hAnsi="Times New Roman" w:cs="Times New Roman"/>
          <w:bCs/>
          <w:sz w:val="21"/>
          <w:szCs w:val="15"/>
        </w:rPr>
        <w:t>a.value</w:t>
      </w:r>
      <w:proofErr w:type="spellEnd"/>
      <w:r w:rsidRPr="006D6258">
        <w:rPr>
          <w:rFonts w:ascii="Times New Roman" w:hAnsi="Times New Roman" w:cs="Times New Roman"/>
          <w:bCs/>
          <w:sz w:val="21"/>
          <w:szCs w:val="15"/>
        </w:rPr>
        <w:t>}}</w:t>
      </w:r>
      <w:r w:rsidRPr="006D6258">
        <w:t xml:space="preserve"> </w:t>
      </w:r>
      <w:r w:rsidRPr="006D6258">
        <w:rPr>
          <w:rFonts w:ascii="Times New Roman" w:hAnsi="Times New Roman" w:cs="Times New Roman"/>
          <w:bCs/>
          <w:sz w:val="21"/>
          <w:szCs w:val="15"/>
        </w:rPr>
        <w:t>del {%else%}</w:t>
      </w:r>
      <w:r w:rsidR="00CC50B1" w:rsidRPr="00CC50B1">
        <w:rPr>
          <w:rFonts w:ascii="Times New Roman" w:hAnsi="Times New Roman" w:cs="Times New Roman"/>
          <w:bCs/>
          <w:sz w:val="21"/>
          <w:szCs w:val="15"/>
        </w:rPr>
        <w:t>{{</w:t>
      </w:r>
      <w:proofErr w:type="spellStart"/>
      <w:r w:rsidR="00CC50B1" w:rsidRPr="00CC50B1">
        <w:rPr>
          <w:rFonts w:ascii="Times New Roman" w:hAnsi="Times New Roman" w:cs="Times New Roman"/>
          <w:bCs/>
          <w:sz w:val="21"/>
          <w:szCs w:val="15"/>
        </w:rPr>
        <w:t>a.gene_symbol</w:t>
      </w:r>
      <w:proofErr w:type="spellEnd"/>
      <w:r w:rsidR="00CC50B1" w:rsidRPr="00CC50B1">
        <w:rPr>
          <w:rFonts w:ascii="Times New Roman" w:hAnsi="Times New Roman" w:cs="Times New Roman"/>
          <w:bCs/>
          <w:sz w:val="21"/>
          <w:szCs w:val="15"/>
        </w:rPr>
        <w:t>}}</w:t>
      </w:r>
      <w:r w:rsidR="008A242F">
        <w:rPr>
          <w:rFonts w:ascii="Times New Roman" w:hAnsi="Times New Roman" w:cs="Times New Roman"/>
          <w:bCs/>
          <w:sz w:val="21"/>
          <w:szCs w:val="15"/>
        </w:rPr>
        <w:t xml:space="preserve"> </w:t>
      </w:r>
      <w:r w:rsidR="000B7EC4" w:rsidRPr="000B7EC4">
        <w:rPr>
          <w:rFonts w:ascii="Times New Roman" w:hAnsi="Times New Roman" w:cs="Times New Roman"/>
          <w:bCs/>
          <w:sz w:val="21"/>
          <w:szCs w:val="15"/>
        </w:rPr>
        <w:t>{{</w:t>
      </w:r>
      <w:proofErr w:type="spellStart"/>
      <w:r w:rsidR="000B7EC4" w:rsidRPr="000B7EC4">
        <w:rPr>
          <w:rFonts w:ascii="Times New Roman" w:hAnsi="Times New Roman" w:cs="Times New Roman"/>
          <w:bCs/>
          <w:sz w:val="21"/>
          <w:szCs w:val="15"/>
        </w:rPr>
        <w:t>a.gene_region</w:t>
      </w:r>
      <w:proofErr w:type="spellEnd"/>
      <w:r w:rsidR="000B7EC4" w:rsidRPr="000B7EC4">
        <w:rPr>
          <w:rFonts w:ascii="Times New Roman" w:hAnsi="Times New Roman" w:cs="Times New Roman"/>
          <w:bCs/>
          <w:sz w:val="21"/>
          <w:szCs w:val="15"/>
        </w:rPr>
        <w:t>}} {{</w:t>
      </w:r>
      <w:proofErr w:type="spellStart"/>
      <w:r w:rsidR="000B7EC4" w:rsidRPr="000B7EC4">
        <w:rPr>
          <w:rFonts w:ascii="Times New Roman" w:hAnsi="Times New Roman" w:cs="Times New Roman"/>
          <w:bCs/>
          <w:sz w:val="21"/>
          <w:szCs w:val="15"/>
        </w:rPr>
        <w:t>a.hgvs_c</w:t>
      </w:r>
      <w:proofErr w:type="spellEnd"/>
      <w:r w:rsidR="000B7EC4" w:rsidRPr="000B7EC4">
        <w:rPr>
          <w:rFonts w:ascii="Times New Roman" w:hAnsi="Times New Roman" w:cs="Times New Roman"/>
          <w:bCs/>
          <w:sz w:val="21"/>
          <w:szCs w:val="15"/>
        </w:rPr>
        <w:t xml:space="preserve">}}{%if </w:t>
      </w:r>
      <w:proofErr w:type="spellStart"/>
      <w:r w:rsidR="000B7EC4" w:rsidRPr="000B7EC4">
        <w:rPr>
          <w:rFonts w:ascii="Times New Roman" w:hAnsi="Times New Roman" w:cs="Times New Roman"/>
          <w:bCs/>
          <w:sz w:val="21"/>
          <w:szCs w:val="15"/>
        </w:rPr>
        <w:t>a.hgvs_p</w:t>
      </w:r>
      <w:proofErr w:type="spellEnd"/>
      <w:r w:rsidR="000B7EC4" w:rsidRPr="000B7EC4">
        <w:rPr>
          <w:rFonts w:ascii="Times New Roman" w:hAnsi="Times New Roman" w:cs="Times New Roman"/>
          <w:bCs/>
          <w:sz w:val="21"/>
          <w:szCs w:val="15"/>
        </w:rPr>
        <w:t>!=”p.?”%} {{</w:t>
      </w:r>
      <w:proofErr w:type="spellStart"/>
      <w:r w:rsidR="000B7EC4" w:rsidRPr="000B7EC4">
        <w:rPr>
          <w:rFonts w:ascii="Times New Roman" w:hAnsi="Times New Roman" w:cs="Times New Roman"/>
          <w:bCs/>
          <w:sz w:val="21"/>
          <w:szCs w:val="15"/>
        </w:rPr>
        <w:t>a.hgvs_p</w:t>
      </w:r>
      <w:proofErr w:type="spellEnd"/>
      <w:r w:rsidR="000B7EC4" w:rsidRPr="000B7EC4">
        <w:rPr>
          <w:rFonts w:ascii="Times New Roman" w:hAnsi="Times New Roman" w:cs="Times New Roman"/>
          <w:bCs/>
          <w:sz w:val="21"/>
          <w:szCs w:val="15"/>
        </w:rPr>
        <w:t>}}{%endif%}</w:t>
      </w:r>
      <w:r w:rsidR="00617883" w:rsidRPr="00617883">
        <w:rPr>
          <w:rFonts w:ascii="Times New Roman" w:hAnsi="Times New Roman" w:cs="Times New Roman"/>
          <w:bCs/>
          <w:sz w:val="21"/>
          <w:szCs w:val="15"/>
        </w:rPr>
        <w:t>{%endif%}</w:t>
      </w:r>
      <w:r w:rsidR="002447AC">
        <w:rPr>
          <w:rFonts w:ascii="Times New Roman" w:hAnsi="Times New Roman" w:cs="Times New Roman"/>
          <w:bCs/>
          <w:sz w:val="21"/>
          <w:szCs w:val="15"/>
        </w:rPr>
        <w:t xml:space="preserve"> </w:t>
      </w:r>
      <w:r w:rsidR="0073046C" w:rsidRPr="006A37C9">
        <w:rPr>
          <w:rFonts w:ascii="Times New Roman" w:hAnsi="Times New Roman" w:cs="Times New Roman"/>
          <w:bCs/>
          <w:sz w:val="21"/>
          <w:szCs w:val="15"/>
        </w:rPr>
        <w:t>{{</w:t>
      </w:r>
      <w:proofErr w:type="spellStart"/>
      <w:r w:rsidR="0073046C" w:rsidRPr="006A37C9">
        <w:rPr>
          <w:rFonts w:ascii="Times New Roman" w:hAnsi="Times New Roman" w:cs="Times New Roman"/>
          <w:bCs/>
          <w:sz w:val="21"/>
          <w:szCs w:val="15"/>
        </w:rPr>
        <w:t>a.variant_desc_cn|e</w:t>
      </w:r>
      <w:proofErr w:type="spellEnd"/>
      <w:r w:rsidR="0073046C" w:rsidRPr="006A37C9">
        <w:rPr>
          <w:rFonts w:ascii="Times New Roman" w:hAnsi="Times New Roman" w:cs="Times New Roman"/>
          <w:bCs/>
          <w:sz w:val="21"/>
          <w:szCs w:val="15"/>
        </w:rPr>
        <w:t>}}{{</w:t>
      </w:r>
      <w:proofErr w:type="spellStart"/>
      <w:r w:rsidR="0073046C" w:rsidRPr="006A37C9">
        <w:rPr>
          <w:rFonts w:ascii="Times New Roman" w:hAnsi="Times New Roman" w:cs="Times New Roman"/>
          <w:bCs/>
          <w:sz w:val="21"/>
          <w:szCs w:val="15"/>
        </w:rPr>
        <w:t>a.variant_interpret_cn|e</w:t>
      </w:r>
      <w:proofErr w:type="spellEnd"/>
      <w:r w:rsidR="0073046C" w:rsidRPr="006A37C9">
        <w:rPr>
          <w:rFonts w:ascii="Times New Roman" w:hAnsi="Times New Roman" w:cs="Times New Roman"/>
          <w:bCs/>
          <w:sz w:val="21"/>
          <w:szCs w:val="15"/>
        </w:rPr>
        <w:t>}}</w:t>
      </w:r>
      <w:r w:rsidR="0082783A" w:rsidRPr="006A37C9">
        <w:rPr>
          <w:rFonts w:ascii="Times New Roman" w:hAnsi="Times New Roman" w:cs="Times New Roman"/>
          <w:bCs/>
          <w:sz w:val="21"/>
          <w:szCs w:val="15"/>
        </w:rPr>
        <w:t xml:space="preserve">{% if </w:t>
      </w:r>
      <w:proofErr w:type="spellStart"/>
      <w:r w:rsidR="0082783A" w:rsidRPr="006A37C9">
        <w:rPr>
          <w:rFonts w:ascii="Times New Roman" w:hAnsi="Times New Roman" w:cs="Times New Roman"/>
          <w:bCs/>
          <w:sz w:val="21"/>
          <w:szCs w:val="15"/>
        </w:rPr>
        <w:t>a.evi_sum.evi_split</w:t>
      </w:r>
      <w:proofErr w:type="spellEnd"/>
      <w:r w:rsidR="0082783A" w:rsidRPr="006A37C9">
        <w:rPr>
          <w:rFonts w:ascii="Times New Roman" w:hAnsi="Times New Roman" w:cs="Times New Roman"/>
          <w:bCs/>
          <w:sz w:val="21"/>
          <w:szCs w:val="15"/>
        </w:rPr>
        <w:t xml:space="preserve"> and </w:t>
      </w:r>
      <w:proofErr w:type="spellStart"/>
      <w:r w:rsidR="0082783A" w:rsidRPr="006A37C9">
        <w:rPr>
          <w:rFonts w:ascii="Times New Roman" w:hAnsi="Times New Roman" w:cs="Times New Roman"/>
          <w:bCs/>
          <w:sz w:val="21"/>
          <w:szCs w:val="15"/>
        </w:rPr>
        <w:t>a.evi_sum.evi_split.Predisposing</w:t>
      </w:r>
      <w:proofErr w:type="spellEnd"/>
      <w:r w:rsidR="0082783A" w:rsidRPr="006A37C9">
        <w:rPr>
          <w:rFonts w:ascii="Times New Roman" w:hAnsi="Times New Roman" w:cs="Times New Roman"/>
          <w:bCs/>
          <w:sz w:val="21"/>
          <w:szCs w:val="15"/>
        </w:rPr>
        <w:t>%}{% for b in a.evi_sum.evi_split.Predisposing%}{{b.evi_interpretation|e}}{%endfor%}</w:t>
      </w:r>
      <w:r w:rsidR="00AC0949" w:rsidRPr="006A37C9">
        <w:rPr>
          <w:rFonts w:ascii="Times New Roman" w:hAnsi="Times New Roman" w:cs="Times New Roman"/>
          <w:bCs/>
          <w:sz w:val="21"/>
          <w:szCs w:val="15"/>
        </w:rPr>
        <w:t>{%endif%}</w:t>
      </w:r>
      <w:r w:rsidR="0082783A" w:rsidRPr="006A37C9">
        <w:rPr>
          <w:rFonts w:ascii="Times New Roman" w:hAnsi="Times New Roman" w:cs="Times New Roman"/>
          <w:bCs/>
          <w:sz w:val="21"/>
          <w:szCs w:val="15"/>
        </w:rPr>
        <w:t>您的一级亲属（父母、兄弟姐妹、子女等）也有可能携带该变异；建议进行遗传咨询，同时建议有风险的亲属可考虑进行基因检测。</w:t>
      </w:r>
    </w:p>
    <w:p w14:paraId="12EED3AE" w14:textId="1FB32FCE" w:rsidR="00B91AAA" w:rsidRDefault="00B91AAA" w:rsidP="00B91AAA">
      <w:pPr>
        <w:wordWrap w:val="0"/>
        <w:spacing w:line="360" w:lineRule="auto"/>
        <w:rPr>
          <w:rFonts w:ascii="Times New Roman" w:hAnsi="Times New Roman" w:cs="Times New Roman"/>
          <w:bCs/>
          <w:sz w:val="21"/>
          <w:szCs w:val="15"/>
        </w:rPr>
      </w:pPr>
      <w:r w:rsidRPr="006A37C9">
        <w:rPr>
          <w:rFonts w:ascii="Times New Roman" w:hAnsi="Times New Roman" w:cs="Times New Roman"/>
          <w:bCs/>
          <w:sz w:val="21"/>
          <w:szCs w:val="15"/>
        </w:rPr>
        <w:t xml:space="preserve">{%p </w:t>
      </w:r>
      <w:proofErr w:type="spellStart"/>
      <w:r w:rsidRPr="006A37C9">
        <w:rPr>
          <w:rFonts w:ascii="Times New Roman" w:hAnsi="Times New Roman" w:cs="Times New Roman"/>
          <w:bCs/>
          <w:sz w:val="21"/>
          <w:szCs w:val="15"/>
        </w:rPr>
        <w:t>endfor</w:t>
      </w:r>
      <w:proofErr w:type="spellEnd"/>
      <w:r w:rsidRPr="006A37C9">
        <w:rPr>
          <w:rFonts w:ascii="Times New Roman" w:hAnsi="Times New Roman" w:cs="Times New Roman"/>
          <w:bCs/>
          <w:sz w:val="21"/>
          <w:szCs w:val="15"/>
        </w:rPr>
        <w:t xml:space="preserve"> %}</w:t>
      </w:r>
    </w:p>
    <w:p w14:paraId="383DB905" w14:textId="238D1730" w:rsidR="008C7E84" w:rsidRDefault="008C7E84" w:rsidP="00B91AAA">
      <w:pPr>
        <w:wordWrap w:val="0"/>
        <w:spacing w:line="360" w:lineRule="auto"/>
        <w:rPr>
          <w:rFonts w:ascii="Times New Roman" w:hAnsi="Times New Roman" w:cs="Times New Roman"/>
          <w:bCs/>
          <w:sz w:val="21"/>
          <w:szCs w:val="15"/>
        </w:rPr>
      </w:pPr>
      <w:r w:rsidRPr="006A37C9">
        <w:rPr>
          <w:rFonts w:ascii="Times New Roman" w:hAnsi="Times New Roman" w:cs="Times New Roman"/>
          <w:bCs/>
          <w:sz w:val="21"/>
          <w:szCs w:val="15"/>
        </w:rPr>
        <w:t xml:space="preserve">{%p for a in </w:t>
      </w:r>
      <w:proofErr w:type="gramStart"/>
      <w:r w:rsidRPr="006D6258">
        <w:rPr>
          <w:rFonts w:ascii="Times New Roman" w:hAnsi="Times New Roman" w:cs="Times New Roman"/>
          <w:bCs/>
          <w:sz w:val="21"/>
          <w:szCs w:val="15"/>
        </w:rPr>
        <w:t>var.mlpa</w:t>
      </w:r>
      <w:proofErr w:type="gramEnd"/>
      <w:r w:rsidRPr="006D6258">
        <w:rPr>
          <w:rFonts w:ascii="Times New Roman" w:hAnsi="Times New Roman" w:cs="Times New Roman"/>
          <w:bCs/>
          <w:sz w:val="21"/>
          <w:szCs w:val="15"/>
        </w:rPr>
        <w:t>.B1_</w:t>
      </w:r>
      <w:r w:rsidR="00F05A60">
        <w:rPr>
          <w:rFonts w:ascii="Times New Roman" w:hAnsi="Times New Roman" w:cs="Times New Roman" w:hint="eastAsia"/>
          <w:bCs/>
          <w:sz w:val="21"/>
          <w:szCs w:val="15"/>
        </w:rPr>
        <w:t>Gain</w:t>
      </w:r>
      <w:r w:rsidRPr="006D6258">
        <w:rPr>
          <w:rFonts w:ascii="Times New Roman" w:hAnsi="Times New Roman" w:cs="Times New Roman"/>
          <w:bCs/>
          <w:sz w:val="21"/>
          <w:szCs w:val="15"/>
        </w:rPr>
        <w:t>+var.mlpa.B2_</w:t>
      </w:r>
      <w:r w:rsidR="00F05A60">
        <w:rPr>
          <w:rFonts w:ascii="Times New Roman" w:hAnsi="Times New Roman" w:cs="Times New Roman"/>
          <w:bCs/>
          <w:sz w:val="21"/>
          <w:szCs w:val="15"/>
        </w:rPr>
        <w:t>G</w:t>
      </w:r>
      <w:r w:rsidR="00F05A60">
        <w:rPr>
          <w:rFonts w:ascii="Times New Roman" w:hAnsi="Times New Roman" w:cs="Times New Roman" w:hint="eastAsia"/>
          <w:bCs/>
          <w:sz w:val="21"/>
          <w:szCs w:val="15"/>
        </w:rPr>
        <w:t>ain</w:t>
      </w:r>
      <w:r>
        <w:rPr>
          <w:rFonts w:ascii="Times New Roman" w:hAnsi="Times New Roman" w:cs="Times New Roman"/>
          <w:bCs/>
          <w:sz w:val="21"/>
          <w:szCs w:val="15"/>
        </w:rPr>
        <w:t>+</w:t>
      </w:r>
      <w:r w:rsidRPr="008C7E84">
        <w:rPr>
          <w:rFonts w:ascii="Times New Roman" w:hAnsi="Times New Roman" w:cs="Times New Roman"/>
          <w:bCs/>
          <w:sz w:val="21"/>
          <w:szCs w:val="15"/>
        </w:rPr>
        <w:t xml:space="preserve"> </w:t>
      </w:r>
      <w:r w:rsidRPr="006A37C9">
        <w:rPr>
          <w:rFonts w:ascii="Times New Roman" w:hAnsi="Times New Roman" w:cs="Times New Roman"/>
          <w:bCs/>
          <w:sz w:val="21"/>
          <w:szCs w:val="15"/>
        </w:rPr>
        <w:t>var.var_germline.level_</w:t>
      </w:r>
      <w:r>
        <w:rPr>
          <w:rFonts w:ascii="Times New Roman" w:hAnsi="Times New Roman" w:cs="Times New Roman"/>
          <w:bCs/>
          <w:sz w:val="21"/>
          <w:szCs w:val="15"/>
        </w:rPr>
        <w:t>3</w:t>
      </w:r>
      <w:r w:rsidRPr="006D6258">
        <w:t xml:space="preserve"> </w:t>
      </w:r>
      <w:r w:rsidRPr="006A37C9">
        <w:rPr>
          <w:rFonts w:ascii="Times New Roman" w:hAnsi="Times New Roman" w:cs="Times New Roman"/>
          <w:bCs/>
          <w:sz w:val="21"/>
          <w:szCs w:val="15"/>
        </w:rPr>
        <w:t>%}</w:t>
      </w:r>
    </w:p>
    <w:p w14:paraId="16632D05" w14:textId="35B15C78" w:rsidR="00093C4D" w:rsidRDefault="00093C4D" w:rsidP="0057476B">
      <w:pPr>
        <w:wordWrap w:val="0"/>
        <w:spacing w:line="360" w:lineRule="auto"/>
        <w:ind w:firstLineChars="200" w:firstLine="420"/>
        <w:rPr>
          <w:rFonts w:ascii="Times New Roman" w:hAnsi="Times New Roman" w:cs="Times New Roman"/>
          <w:bCs/>
          <w:sz w:val="21"/>
          <w:szCs w:val="15"/>
        </w:rPr>
      </w:pPr>
      <w:r w:rsidRPr="00093C4D">
        <w:rPr>
          <w:rFonts w:ascii="Times New Roman" w:hAnsi="Times New Roman" w:cs="Times New Roman"/>
          <w:bCs/>
          <w:sz w:val="21"/>
          <w:szCs w:val="15"/>
        </w:rPr>
        <w:t xml:space="preserve">{%if </w:t>
      </w:r>
      <w:proofErr w:type="spellStart"/>
      <w:proofErr w:type="gramStart"/>
      <w:r w:rsidRPr="00093C4D">
        <w:rPr>
          <w:rFonts w:ascii="Times New Roman" w:hAnsi="Times New Roman" w:cs="Times New Roman"/>
          <w:bCs/>
          <w:sz w:val="21"/>
          <w:szCs w:val="15"/>
        </w:rPr>
        <w:t>a.type</w:t>
      </w:r>
      <w:proofErr w:type="spellEnd"/>
      <w:proofErr w:type="gramEnd"/>
      <w:r w:rsidRPr="00093C4D">
        <w:rPr>
          <w:rFonts w:ascii="Times New Roman" w:hAnsi="Times New Roman" w:cs="Times New Roman"/>
          <w:bCs/>
          <w:sz w:val="21"/>
          <w:szCs w:val="15"/>
        </w:rPr>
        <w:t>==”</w:t>
      </w:r>
      <w:r>
        <w:rPr>
          <w:rFonts w:ascii="Times New Roman" w:hAnsi="Times New Roman" w:cs="Times New Roman"/>
          <w:bCs/>
          <w:sz w:val="21"/>
          <w:szCs w:val="15"/>
        </w:rPr>
        <w:t>Gain</w:t>
      </w:r>
      <w:r w:rsidRPr="00093C4D">
        <w:rPr>
          <w:rFonts w:ascii="Times New Roman" w:hAnsi="Times New Roman" w:cs="Times New Roman"/>
          <w:bCs/>
          <w:sz w:val="21"/>
          <w:szCs w:val="15"/>
        </w:rPr>
        <w:t>”%}{{</w:t>
      </w:r>
      <w:proofErr w:type="spellStart"/>
      <w:r w:rsidRPr="00093C4D">
        <w:rPr>
          <w:rFonts w:ascii="Times New Roman" w:hAnsi="Times New Roman" w:cs="Times New Roman"/>
          <w:bCs/>
          <w:sz w:val="21"/>
          <w:szCs w:val="15"/>
        </w:rPr>
        <w:t>a.gene_symbol</w:t>
      </w:r>
      <w:proofErr w:type="spellEnd"/>
      <w:r w:rsidRPr="00093C4D">
        <w:rPr>
          <w:rFonts w:ascii="Times New Roman" w:hAnsi="Times New Roman" w:cs="Times New Roman"/>
          <w:bCs/>
          <w:sz w:val="21"/>
          <w:szCs w:val="15"/>
        </w:rPr>
        <w:t>}} {{</w:t>
      </w:r>
      <w:proofErr w:type="spellStart"/>
      <w:r w:rsidRPr="00093C4D">
        <w:rPr>
          <w:rFonts w:ascii="Times New Roman" w:hAnsi="Times New Roman" w:cs="Times New Roman"/>
          <w:bCs/>
          <w:sz w:val="21"/>
          <w:szCs w:val="15"/>
        </w:rPr>
        <w:t>a.value</w:t>
      </w:r>
      <w:proofErr w:type="spellEnd"/>
      <w:r w:rsidRPr="00093C4D">
        <w:rPr>
          <w:rFonts w:ascii="Times New Roman" w:hAnsi="Times New Roman" w:cs="Times New Roman"/>
          <w:bCs/>
          <w:sz w:val="21"/>
          <w:szCs w:val="15"/>
        </w:rPr>
        <w:t xml:space="preserve">}} </w:t>
      </w:r>
      <w:r>
        <w:rPr>
          <w:rFonts w:ascii="Times New Roman" w:hAnsi="Times New Roman" w:cs="Times New Roman"/>
          <w:bCs/>
          <w:sz w:val="21"/>
          <w:szCs w:val="15"/>
        </w:rPr>
        <w:t>dup</w:t>
      </w:r>
      <w:r w:rsidRPr="00093C4D">
        <w:rPr>
          <w:rFonts w:ascii="Times New Roman" w:hAnsi="Times New Roman" w:cs="Times New Roman"/>
          <w:bCs/>
          <w:sz w:val="21"/>
          <w:szCs w:val="15"/>
        </w:rPr>
        <w:t xml:space="preserve"> {%else%}{{</w:t>
      </w:r>
      <w:proofErr w:type="spellStart"/>
      <w:r w:rsidRPr="00093C4D">
        <w:rPr>
          <w:rFonts w:ascii="Times New Roman" w:hAnsi="Times New Roman" w:cs="Times New Roman"/>
          <w:bCs/>
          <w:sz w:val="21"/>
          <w:szCs w:val="15"/>
        </w:rPr>
        <w:t>a.gene_symbol</w:t>
      </w:r>
      <w:proofErr w:type="spellEnd"/>
      <w:r w:rsidRPr="00093C4D">
        <w:rPr>
          <w:rFonts w:ascii="Times New Roman" w:hAnsi="Times New Roman" w:cs="Times New Roman"/>
          <w:bCs/>
          <w:sz w:val="21"/>
          <w:szCs w:val="15"/>
        </w:rPr>
        <w:t>}} {{</w:t>
      </w:r>
      <w:proofErr w:type="spellStart"/>
      <w:r w:rsidRPr="00093C4D">
        <w:rPr>
          <w:rFonts w:ascii="Times New Roman" w:hAnsi="Times New Roman" w:cs="Times New Roman"/>
          <w:bCs/>
          <w:sz w:val="21"/>
          <w:szCs w:val="15"/>
        </w:rPr>
        <w:t>a.gene_region</w:t>
      </w:r>
      <w:proofErr w:type="spellEnd"/>
      <w:r w:rsidRPr="00093C4D">
        <w:rPr>
          <w:rFonts w:ascii="Times New Roman" w:hAnsi="Times New Roman" w:cs="Times New Roman"/>
          <w:bCs/>
          <w:sz w:val="21"/>
          <w:szCs w:val="15"/>
        </w:rPr>
        <w:t>}} {{</w:t>
      </w:r>
      <w:proofErr w:type="spellStart"/>
      <w:r w:rsidRPr="00093C4D">
        <w:rPr>
          <w:rFonts w:ascii="Times New Roman" w:hAnsi="Times New Roman" w:cs="Times New Roman"/>
          <w:bCs/>
          <w:sz w:val="21"/>
          <w:szCs w:val="15"/>
        </w:rPr>
        <w:t>a.hgvs_c</w:t>
      </w:r>
      <w:proofErr w:type="spellEnd"/>
      <w:r w:rsidRPr="00093C4D">
        <w:rPr>
          <w:rFonts w:ascii="Times New Roman" w:hAnsi="Times New Roman" w:cs="Times New Roman"/>
          <w:bCs/>
          <w:sz w:val="21"/>
          <w:szCs w:val="15"/>
        </w:rPr>
        <w:t xml:space="preserve">}}{%if </w:t>
      </w:r>
      <w:proofErr w:type="spellStart"/>
      <w:r w:rsidRPr="00093C4D">
        <w:rPr>
          <w:rFonts w:ascii="Times New Roman" w:hAnsi="Times New Roman" w:cs="Times New Roman"/>
          <w:bCs/>
          <w:sz w:val="21"/>
          <w:szCs w:val="15"/>
        </w:rPr>
        <w:t>a.hgvs_p</w:t>
      </w:r>
      <w:proofErr w:type="spellEnd"/>
      <w:r w:rsidRPr="00093C4D">
        <w:rPr>
          <w:rFonts w:ascii="Times New Roman" w:hAnsi="Times New Roman" w:cs="Times New Roman"/>
          <w:bCs/>
          <w:sz w:val="21"/>
          <w:szCs w:val="15"/>
        </w:rPr>
        <w:t>!=”p.?”%} {{</w:t>
      </w:r>
      <w:proofErr w:type="spellStart"/>
      <w:r w:rsidRPr="00093C4D">
        <w:rPr>
          <w:rFonts w:ascii="Times New Roman" w:hAnsi="Times New Roman" w:cs="Times New Roman"/>
          <w:bCs/>
          <w:sz w:val="21"/>
          <w:szCs w:val="15"/>
        </w:rPr>
        <w:t>a.hgvs_p</w:t>
      </w:r>
      <w:proofErr w:type="spellEnd"/>
      <w:r w:rsidRPr="00093C4D">
        <w:rPr>
          <w:rFonts w:ascii="Times New Roman" w:hAnsi="Times New Roman" w:cs="Times New Roman"/>
          <w:bCs/>
          <w:sz w:val="21"/>
          <w:szCs w:val="15"/>
        </w:rPr>
        <w:t>}}{%endif%}{%endif%} {{</w:t>
      </w:r>
      <w:proofErr w:type="spellStart"/>
      <w:r w:rsidRPr="00093C4D">
        <w:rPr>
          <w:rFonts w:ascii="Times New Roman" w:hAnsi="Times New Roman" w:cs="Times New Roman"/>
          <w:bCs/>
          <w:sz w:val="21"/>
          <w:szCs w:val="15"/>
        </w:rPr>
        <w:t>a.variant_desc_cn|e</w:t>
      </w:r>
      <w:proofErr w:type="spellEnd"/>
      <w:r w:rsidRPr="00093C4D">
        <w:rPr>
          <w:rFonts w:ascii="Times New Roman" w:hAnsi="Times New Roman" w:cs="Times New Roman"/>
          <w:bCs/>
          <w:sz w:val="21"/>
          <w:szCs w:val="15"/>
        </w:rPr>
        <w:t>}}{{</w:t>
      </w:r>
      <w:proofErr w:type="spellStart"/>
      <w:r w:rsidRPr="00093C4D">
        <w:rPr>
          <w:rFonts w:ascii="Times New Roman" w:hAnsi="Times New Roman" w:cs="Times New Roman"/>
          <w:bCs/>
          <w:sz w:val="21"/>
          <w:szCs w:val="15"/>
        </w:rPr>
        <w:t>a.variant_interpret_cn|e</w:t>
      </w:r>
      <w:proofErr w:type="spellEnd"/>
      <w:r w:rsidRPr="00093C4D">
        <w:rPr>
          <w:rFonts w:ascii="Times New Roman" w:hAnsi="Times New Roman" w:cs="Times New Roman"/>
          <w:bCs/>
          <w:sz w:val="21"/>
          <w:szCs w:val="15"/>
        </w:rPr>
        <w:t>}}</w:t>
      </w:r>
    </w:p>
    <w:p w14:paraId="7185C7DA" w14:textId="7FD7408C" w:rsidR="00093C4D" w:rsidRDefault="00093C4D" w:rsidP="00B91AAA">
      <w:pPr>
        <w:wordWrap w:val="0"/>
        <w:spacing w:line="360" w:lineRule="auto"/>
        <w:rPr>
          <w:rFonts w:ascii="Times New Roman" w:hAnsi="Times New Roman" w:cs="Times New Roman"/>
          <w:bCs/>
          <w:sz w:val="21"/>
          <w:szCs w:val="15"/>
        </w:rPr>
      </w:pPr>
      <w:r w:rsidRPr="006A37C9">
        <w:rPr>
          <w:rFonts w:ascii="Times New Roman" w:hAnsi="Times New Roman" w:cs="Times New Roman"/>
          <w:bCs/>
          <w:sz w:val="21"/>
          <w:szCs w:val="15"/>
        </w:rPr>
        <w:t xml:space="preserve">{%p </w:t>
      </w:r>
      <w:proofErr w:type="spellStart"/>
      <w:r w:rsidRPr="006A37C9">
        <w:rPr>
          <w:rFonts w:ascii="Times New Roman" w:hAnsi="Times New Roman" w:cs="Times New Roman"/>
          <w:bCs/>
          <w:sz w:val="21"/>
          <w:szCs w:val="15"/>
        </w:rPr>
        <w:t>endfor</w:t>
      </w:r>
      <w:proofErr w:type="spellEnd"/>
      <w:r w:rsidRPr="006A37C9">
        <w:rPr>
          <w:rFonts w:ascii="Times New Roman" w:hAnsi="Times New Roman" w:cs="Times New Roman"/>
          <w:bCs/>
          <w:sz w:val="21"/>
          <w:szCs w:val="15"/>
        </w:rPr>
        <w:t xml:space="preserve"> %}</w:t>
      </w:r>
      <w:r w:rsidR="00864627" w:rsidRPr="00864627">
        <w:rPr>
          <w:rFonts w:ascii="Times New Roman" w:hAnsi="Times New Roman" w:cs="Times New Roman"/>
          <w:bCs/>
          <w:sz w:val="21"/>
          <w:szCs w:val="15"/>
        </w:rPr>
        <w:t xml:space="preserve"> </w:t>
      </w:r>
    </w:p>
    <w:p w14:paraId="7ACC7D65" w14:textId="39E96C23" w:rsidR="00864627" w:rsidRDefault="00864627" w:rsidP="00864627">
      <w:pPr>
        <w:wordWrap w:val="0"/>
        <w:spacing w:line="360" w:lineRule="auto"/>
        <w:rPr>
          <w:rFonts w:ascii="Times New Roman" w:hAnsi="Times New Roman" w:cs="Times New Roman"/>
          <w:bCs/>
          <w:sz w:val="21"/>
          <w:szCs w:val="15"/>
        </w:rPr>
      </w:pPr>
      <w:r w:rsidRPr="00D37B6F">
        <w:rPr>
          <w:rFonts w:ascii="Times New Roman" w:hAnsi="Times New Roman" w:cs="Times New Roman"/>
          <w:bCs/>
          <w:sz w:val="21"/>
          <w:szCs w:val="15"/>
          <w:highlight w:val="yellow"/>
        </w:rPr>
        <w:t xml:space="preserve">{%p </w:t>
      </w:r>
      <w:proofErr w:type="spellStart"/>
      <w:r w:rsidRPr="00D37B6F">
        <w:rPr>
          <w:rFonts w:ascii="Times New Roman" w:hAnsi="Times New Roman" w:cs="Times New Roman"/>
          <w:bCs/>
          <w:sz w:val="21"/>
          <w:szCs w:val="15"/>
          <w:highlight w:val="yellow"/>
        </w:rPr>
        <w:t>e</w:t>
      </w:r>
      <w:r w:rsidRPr="00D37B6F">
        <w:rPr>
          <w:rFonts w:ascii="Times New Roman" w:hAnsi="Times New Roman" w:cs="Times New Roman" w:hint="eastAsia"/>
          <w:bCs/>
          <w:sz w:val="21"/>
          <w:szCs w:val="15"/>
          <w:highlight w:val="yellow"/>
        </w:rPr>
        <w:t>lif</w:t>
      </w:r>
      <w:proofErr w:type="spellEnd"/>
      <w:r w:rsidRPr="00D37B6F">
        <w:rPr>
          <w:rFonts w:ascii="Times New Roman" w:hAnsi="Times New Roman" w:cs="Times New Roman"/>
          <w:bCs/>
          <w:sz w:val="21"/>
          <w:szCs w:val="15"/>
          <w:highlight w:val="yellow"/>
        </w:rPr>
        <w:t xml:space="preserve"> var.var_</w:t>
      </w:r>
      <w:proofErr w:type="gramStart"/>
      <w:r w:rsidRPr="00D37B6F">
        <w:rPr>
          <w:rFonts w:ascii="Times New Roman" w:hAnsi="Times New Roman" w:cs="Times New Roman"/>
          <w:bCs/>
          <w:sz w:val="21"/>
          <w:szCs w:val="15"/>
          <w:highlight w:val="yellow"/>
        </w:rPr>
        <w:t>germline.level</w:t>
      </w:r>
      <w:proofErr w:type="gramEnd"/>
      <w:r w:rsidRPr="00D37B6F">
        <w:rPr>
          <w:rFonts w:ascii="Times New Roman" w:hAnsi="Times New Roman" w:cs="Times New Roman"/>
          <w:bCs/>
          <w:sz w:val="21"/>
          <w:szCs w:val="15"/>
          <w:highlight w:val="yellow"/>
        </w:rPr>
        <w:t xml:space="preserve">_3 </w:t>
      </w:r>
      <w:r w:rsidR="009E58BB" w:rsidRPr="00D37B6F">
        <w:rPr>
          <w:rFonts w:ascii="Times New Roman" w:hAnsi="Times New Roman" w:cs="Times New Roman"/>
          <w:bCs/>
          <w:sz w:val="21"/>
          <w:szCs w:val="15"/>
          <w:highlight w:val="yellow"/>
        </w:rPr>
        <w:t xml:space="preserve">+ var.mlpa.B1_Gain+var.mlpa.B2_Gain </w:t>
      </w:r>
      <w:r w:rsidRPr="00D37B6F">
        <w:rPr>
          <w:rFonts w:ascii="Times New Roman" w:hAnsi="Times New Roman" w:cs="Times New Roman"/>
          <w:bCs/>
          <w:sz w:val="21"/>
          <w:szCs w:val="15"/>
          <w:highlight w:val="yellow"/>
        </w:rPr>
        <w:t>%}</w:t>
      </w:r>
    </w:p>
    <w:p w14:paraId="1A47ABD3" w14:textId="77777777" w:rsidR="00864627" w:rsidRDefault="00864627" w:rsidP="00864627">
      <w:pPr>
        <w:wordWrap w:val="0"/>
        <w:spacing w:line="360" w:lineRule="auto"/>
        <w:rPr>
          <w:rFonts w:ascii="Times New Roman" w:hAnsi="Times New Roman" w:cs="Times New Roman"/>
          <w:bCs/>
          <w:sz w:val="21"/>
          <w:szCs w:val="15"/>
        </w:rPr>
      </w:pPr>
      <w:r w:rsidRPr="006A37C9">
        <w:rPr>
          <w:rFonts w:ascii="Times New Roman" w:hAnsi="Times New Roman" w:cs="Times New Roman"/>
          <w:bCs/>
          <w:sz w:val="21"/>
          <w:szCs w:val="15"/>
        </w:rPr>
        <w:t xml:space="preserve">{%p for a in </w:t>
      </w:r>
      <w:proofErr w:type="gramStart"/>
      <w:r w:rsidRPr="006D6258">
        <w:rPr>
          <w:rFonts w:ascii="Times New Roman" w:hAnsi="Times New Roman" w:cs="Times New Roman"/>
          <w:bCs/>
          <w:sz w:val="21"/>
          <w:szCs w:val="15"/>
        </w:rPr>
        <w:t>var.mlpa</w:t>
      </w:r>
      <w:proofErr w:type="gramEnd"/>
      <w:r w:rsidRPr="006D6258">
        <w:rPr>
          <w:rFonts w:ascii="Times New Roman" w:hAnsi="Times New Roman" w:cs="Times New Roman"/>
          <w:bCs/>
          <w:sz w:val="21"/>
          <w:szCs w:val="15"/>
        </w:rPr>
        <w:t>.B1_</w:t>
      </w:r>
      <w:r>
        <w:rPr>
          <w:rFonts w:ascii="Times New Roman" w:hAnsi="Times New Roman" w:cs="Times New Roman" w:hint="eastAsia"/>
          <w:bCs/>
          <w:sz w:val="21"/>
          <w:szCs w:val="15"/>
        </w:rPr>
        <w:t>Gain</w:t>
      </w:r>
      <w:r w:rsidRPr="006D6258">
        <w:rPr>
          <w:rFonts w:ascii="Times New Roman" w:hAnsi="Times New Roman" w:cs="Times New Roman"/>
          <w:bCs/>
          <w:sz w:val="21"/>
          <w:szCs w:val="15"/>
        </w:rPr>
        <w:t>+var.mlpa.B2_</w:t>
      </w:r>
      <w:r>
        <w:rPr>
          <w:rFonts w:ascii="Times New Roman" w:hAnsi="Times New Roman" w:cs="Times New Roman"/>
          <w:bCs/>
          <w:sz w:val="21"/>
          <w:szCs w:val="15"/>
        </w:rPr>
        <w:t>G</w:t>
      </w:r>
      <w:r>
        <w:rPr>
          <w:rFonts w:ascii="Times New Roman" w:hAnsi="Times New Roman" w:cs="Times New Roman" w:hint="eastAsia"/>
          <w:bCs/>
          <w:sz w:val="21"/>
          <w:szCs w:val="15"/>
        </w:rPr>
        <w:t>ain</w:t>
      </w:r>
      <w:r>
        <w:rPr>
          <w:rFonts w:ascii="Times New Roman" w:hAnsi="Times New Roman" w:cs="Times New Roman"/>
          <w:bCs/>
          <w:sz w:val="21"/>
          <w:szCs w:val="15"/>
        </w:rPr>
        <w:t>+</w:t>
      </w:r>
      <w:r w:rsidRPr="008C7E84">
        <w:rPr>
          <w:rFonts w:ascii="Times New Roman" w:hAnsi="Times New Roman" w:cs="Times New Roman"/>
          <w:bCs/>
          <w:sz w:val="21"/>
          <w:szCs w:val="15"/>
        </w:rPr>
        <w:t xml:space="preserve"> </w:t>
      </w:r>
      <w:r w:rsidRPr="006A37C9">
        <w:rPr>
          <w:rFonts w:ascii="Times New Roman" w:hAnsi="Times New Roman" w:cs="Times New Roman"/>
          <w:bCs/>
          <w:sz w:val="21"/>
          <w:szCs w:val="15"/>
        </w:rPr>
        <w:t>var.var_germline.level_</w:t>
      </w:r>
      <w:r>
        <w:rPr>
          <w:rFonts w:ascii="Times New Roman" w:hAnsi="Times New Roman" w:cs="Times New Roman"/>
          <w:bCs/>
          <w:sz w:val="21"/>
          <w:szCs w:val="15"/>
        </w:rPr>
        <w:t>3</w:t>
      </w:r>
      <w:r w:rsidRPr="006D6258">
        <w:t xml:space="preserve"> </w:t>
      </w:r>
      <w:r w:rsidRPr="006A37C9">
        <w:rPr>
          <w:rFonts w:ascii="Times New Roman" w:hAnsi="Times New Roman" w:cs="Times New Roman"/>
          <w:bCs/>
          <w:sz w:val="21"/>
          <w:szCs w:val="15"/>
        </w:rPr>
        <w:t>%}</w:t>
      </w:r>
    </w:p>
    <w:p w14:paraId="4A978EF3" w14:textId="77777777" w:rsidR="00864627" w:rsidRDefault="00864627" w:rsidP="00864627">
      <w:pPr>
        <w:wordWrap w:val="0"/>
        <w:spacing w:line="360" w:lineRule="auto"/>
        <w:ind w:firstLineChars="200" w:firstLine="420"/>
        <w:rPr>
          <w:rFonts w:ascii="Times New Roman" w:hAnsi="Times New Roman" w:cs="Times New Roman"/>
          <w:bCs/>
          <w:sz w:val="21"/>
          <w:szCs w:val="15"/>
        </w:rPr>
      </w:pPr>
      <w:r w:rsidRPr="00093C4D">
        <w:rPr>
          <w:rFonts w:ascii="Times New Roman" w:hAnsi="Times New Roman" w:cs="Times New Roman"/>
          <w:bCs/>
          <w:sz w:val="21"/>
          <w:szCs w:val="15"/>
        </w:rPr>
        <w:t xml:space="preserve">{%if </w:t>
      </w:r>
      <w:proofErr w:type="spellStart"/>
      <w:proofErr w:type="gramStart"/>
      <w:r w:rsidRPr="00093C4D">
        <w:rPr>
          <w:rFonts w:ascii="Times New Roman" w:hAnsi="Times New Roman" w:cs="Times New Roman"/>
          <w:bCs/>
          <w:sz w:val="21"/>
          <w:szCs w:val="15"/>
        </w:rPr>
        <w:t>a.type</w:t>
      </w:r>
      <w:proofErr w:type="spellEnd"/>
      <w:proofErr w:type="gramEnd"/>
      <w:r w:rsidRPr="00093C4D">
        <w:rPr>
          <w:rFonts w:ascii="Times New Roman" w:hAnsi="Times New Roman" w:cs="Times New Roman"/>
          <w:bCs/>
          <w:sz w:val="21"/>
          <w:szCs w:val="15"/>
        </w:rPr>
        <w:t>==”</w:t>
      </w:r>
      <w:r>
        <w:rPr>
          <w:rFonts w:ascii="Times New Roman" w:hAnsi="Times New Roman" w:cs="Times New Roman"/>
          <w:bCs/>
          <w:sz w:val="21"/>
          <w:szCs w:val="15"/>
        </w:rPr>
        <w:t>Gain</w:t>
      </w:r>
      <w:r w:rsidRPr="00093C4D">
        <w:rPr>
          <w:rFonts w:ascii="Times New Roman" w:hAnsi="Times New Roman" w:cs="Times New Roman"/>
          <w:bCs/>
          <w:sz w:val="21"/>
          <w:szCs w:val="15"/>
        </w:rPr>
        <w:t>”%}{{</w:t>
      </w:r>
      <w:proofErr w:type="spellStart"/>
      <w:r w:rsidRPr="00093C4D">
        <w:rPr>
          <w:rFonts w:ascii="Times New Roman" w:hAnsi="Times New Roman" w:cs="Times New Roman"/>
          <w:bCs/>
          <w:sz w:val="21"/>
          <w:szCs w:val="15"/>
        </w:rPr>
        <w:t>a.gene_symbol</w:t>
      </w:r>
      <w:proofErr w:type="spellEnd"/>
      <w:r w:rsidRPr="00093C4D">
        <w:rPr>
          <w:rFonts w:ascii="Times New Roman" w:hAnsi="Times New Roman" w:cs="Times New Roman"/>
          <w:bCs/>
          <w:sz w:val="21"/>
          <w:szCs w:val="15"/>
        </w:rPr>
        <w:t>}} {{</w:t>
      </w:r>
      <w:proofErr w:type="spellStart"/>
      <w:r w:rsidRPr="00093C4D">
        <w:rPr>
          <w:rFonts w:ascii="Times New Roman" w:hAnsi="Times New Roman" w:cs="Times New Roman"/>
          <w:bCs/>
          <w:sz w:val="21"/>
          <w:szCs w:val="15"/>
        </w:rPr>
        <w:t>a.value</w:t>
      </w:r>
      <w:proofErr w:type="spellEnd"/>
      <w:r w:rsidRPr="00093C4D">
        <w:rPr>
          <w:rFonts w:ascii="Times New Roman" w:hAnsi="Times New Roman" w:cs="Times New Roman"/>
          <w:bCs/>
          <w:sz w:val="21"/>
          <w:szCs w:val="15"/>
        </w:rPr>
        <w:t xml:space="preserve">}} </w:t>
      </w:r>
      <w:r>
        <w:rPr>
          <w:rFonts w:ascii="Times New Roman" w:hAnsi="Times New Roman" w:cs="Times New Roman"/>
          <w:bCs/>
          <w:sz w:val="21"/>
          <w:szCs w:val="15"/>
        </w:rPr>
        <w:t>dup</w:t>
      </w:r>
      <w:r w:rsidRPr="00093C4D">
        <w:rPr>
          <w:rFonts w:ascii="Times New Roman" w:hAnsi="Times New Roman" w:cs="Times New Roman"/>
          <w:bCs/>
          <w:sz w:val="21"/>
          <w:szCs w:val="15"/>
        </w:rPr>
        <w:t xml:space="preserve"> {%else%}{{</w:t>
      </w:r>
      <w:proofErr w:type="spellStart"/>
      <w:r w:rsidRPr="00093C4D">
        <w:rPr>
          <w:rFonts w:ascii="Times New Roman" w:hAnsi="Times New Roman" w:cs="Times New Roman"/>
          <w:bCs/>
          <w:sz w:val="21"/>
          <w:szCs w:val="15"/>
        </w:rPr>
        <w:t>a.gene_symbol</w:t>
      </w:r>
      <w:proofErr w:type="spellEnd"/>
      <w:r w:rsidRPr="00093C4D">
        <w:rPr>
          <w:rFonts w:ascii="Times New Roman" w:hAnsi="Times New Roman" w:cs="Times New Roman"/>
          <w:bCs/>
          <w:sz w:val="21"/>
          <w:szCs w:val="15"/>
        </w:rPr>
        <w:t>}} {{</w:t>
      </w:r>
      <w:proofErr w:type="spellStart"/>
      <w:r w:rsidRPr="00093C4D">
        <w:rPr>
          <w:rFonts w:ascii="Times New Roman" w:hAnsi="Times New Roman" w:cs="Times New Roman"/>
          <w:bCs/>
          <w:sz w:val="21"/>
          <w:szCs w:val="15"/>
        </w:rPr>
        <w:t>a.gene_region</w:t>
      </w:r>
      <w:proofErr w:type="spellEnd"/>
      <w:r w:rsidRPr="00093C4D">
        <w:rPr>
          <w:rFonts w:ascii="Times New Roman" w:hAnsi="Times New Roman" w:cs="Times New Roman"/>
          <w:bCs/>
          <w:sz w:val="21"/>
          <w:szCs w:val="15"/>
        </w:rPr>
        <w:t>}} {{</w:t>
      </w:r>
      <w:proofErr w:type="spellStart"/>
      <w:r w:rsidRPr="00093C4D">
        <w:rPr>
          <w:rFonts w:ascii="Times New Roman" w:hAnsi="Times New Roman" w:cs="Times New Roman"/>
          <w:bCs/>
          <w:sz w:val="21"/>
          <w:szCs w:val="15"/>
        </w:rPr>
        <w:t>a.hgvs_c</w:t>
      </w:r>
      <w:proofErr w:type="spellEnd"/>
      <w:r w:rsidRPr="00093C4D">
        <w:rPr>
          <w:rFonts w:ascii="Times New Roman" w:hAnsi="Times New Roman" w:cs="Times New Roman"/>
          <w:bCs/>
          <w:sz w:val="21"/>
          <w:szCs w:val="15"/>
        </w:rPr>
        <w:t xml:space="preserve">}}{%if </w:t>
      </w:r>
      <w:proofErr w:type="spellStart"/>
      <w:r w:rsidRPr="00093C4D">
        <w:rPr>
          <w:rFonts w:ascii="Times New Roman" w:hAnsi="Times New Roman" w:cs="Times New Roman"/>
          <w:bCs/>
          <w:sz w:val="21"/>
          <w:szCs w:val="15"/>
        </w:rPr>
        <w:t>a.hgvs_p</w:t>
      </w:r>
      <w:proofErr w:type="spellEnd"/>
      <w:r w:rsidRPr="00093C4D">
        <w:rPr>
          <w:rFonts w:ascii="Times New Roman" w:hAnsi="Times New Roman" w:cs="Times New Roman"/>
          <w:bCs/>
          <w:sz w:val="21"/>
          <w:szCs w:val="15"/>
        </w:rPr>
        <w:t>!=”p.?”%} {{</w:t>
      </w:r>
      <w:proofErr w:type="spellStart"/>
      <w:r w:rsidRPr="00093C4D">
        <w:rPr>
          <w:rFonts w:ascii="Times New Roman" w:hAnsi="Times New Roman" w:cs="Times New Roman"/>
          <w:bCs/>
          <w:sz w:val="21"/>
          <w:szCs w:val="15"/>
        </w:rPr>
        <w:t>a.hgvs_p</w:t>
      </w:r>
      <w:proofErr w:type="spellEnd"/>
      <w:r w:rsidRPr="00093C4D">
        <w:rPr>
          <w:rFonts w:ascii="Times New Roman" w:hAnsi="Times New Roman" w:cs="Times New Roman"/>
          <w:bCs/>
          <w:sz w:val="21"/>
          <w:szCs w:val="15"/>
        </w:rPr>
        <w:t>}}{%endif%}{%endif%} {{</w:t>
      </w:r>
      <w:proofErr w:type="spellStart"/>
      <w:r w:rsidRPr="00093C4D">
        <w:rPr>
          <w:rFonts w:ascii="Times New Roman" w:hAnsi="Times New Roman" w:cs="Times New Roman"/>
          <w:bCs/>
          <w:sz w:val="21"/>
          <w:szCs w:val="15"/>
        </w:rPr>
        <w:t>a.variant_desc_cn|e</w:t>
      </w:r>
      <w:proofErr w:type="spellEnd"/>
      <w:r w:rsidRPr="00093C4D">
        <w:rPr>
          <w:rFonts w:ascii="Times New Roman" w:hAnsi="Times New Roman" w:cs="Times New Roman"/>
          <w:bCs/>
          <w:sz w:val="21"/>
          <w:szCs w:val="15"/>
        </w:rPr>
        <w:t>}}{{</w:t>
      </w:r>
      <w:proofErr w:type="spellStart"/>
      <w:r w:rsidRPr="00093C4D">
        <w:rPr>
          <w:rFonts w:ascii="Times New Roman" w:hAnsi="Times New Roman" w:cs="Times New Roman"/>
          <w:bCs/>
          <w:sz w:val="21"/>
          <w:szCs w:val="15"/>
        </w:rPr>
        <w:t>a.variant_interpret_cn|e</w:t>
      </w:r>
      <w:proofErr w:type="spellEnd"/>
      <w:r w:rsidRPr="00093C4D">
        <w:rPr>
          <w:rFonts w:ascii="Times New Roman" w:hAnsi="Times New Roman" w:cs="Times New Roman"/>
          <w:bCs/>
          <w:sz w:val="21"/>
          <w:szCs w:val="15"/>
        </w:rPr>
        <w:t>}}</w:t>
      </w:r>
    </w:p>
    <w:p w14:paraId="4693FE29" w14:textId="39D36B33" w:rsidR="00864627" w:rsidRDefault="00864627" w:rsidP="00B91AAA">
      <w:pPr>
        <w:wordWrap w:val="0"/>
        <w:spacing w:line="360" w:lineRule="auto"/>
        <w:rPr>
          <w:rFonts w:ascii="Times New Roman" w:hAnsi="Times New Roman" w:cs="Times New Roman"/>
          <w:bCs/>
          <w:sz w:val="21"/>
          <w:szCs w:val="15"/>
        </w:rPr>
      </w:pPr>
      <w:r w:rsidRPr="006A37C9">
        <w:rPr>
          <w:rFonts w:ascii="Times New Roman" w:hAnsi="Times New Roman" w:cs="Times New Roman"/>
          <w:bCs/>
          <w:sz w:val="21"/>
          <w:szCs w:val="15"/>
        </w:rPr>
        <w:t xml:space="preserve">{%p </w:t>
      </w:r>
      <w:proofErr w:type="spellStart"/>
      <w:r w:rsidRPr="006A37C9">
        <w:rPr>
          <w:rFonts w:ascii="Times New Roman" w:hAnsi="Times New Roman" w:cs="Times New Roman"/>
          <w:bCs/>
          <w:sz w:val="21"/>
          <w:szCs w:val="15"/>
        </w:rPr>
        <w:t>endfor</w:t>
      </w:r>
      <w:proofErr w:type="spellEnd"/>
      <w:r w:rsidRPr="006A37C9">
        <w:rPr>
          <w:rFonts w:ascii="Times New Roman" w:hAnsi="Times New Roman" w:cs="Times New Roman"/>
          <w:bCs/>
          <w:sz w:val="21"/>
          <w:szCs w:val="15"/>
        </w:rPr>
        <w:t xml:space="preserve"> %}</w:t>
      </w:r>
      <w:r w:rsidRPr="00864627">
        <w:rPr>
          <w:rFonts w:ascii="Times New Roman" w:hAnsi="Times New Roman" w:cs="Times New Roman"/>
          <w:bCs/>
          <w:sz w:val="21"/>
          <w:szCs w:val="15"/>
        </w:rPr>
        <w:t xml:space="preserve"> </w:t>
      </w:r>
    </w:p>
    <w:p w14:paraId="3B9A903C" w14:textId="06D6E7A3" w:rsidR="00FF18F6" w:rsidRDefault="00FF18F6" w:rsidP="00B91AAA">
      <w:pPr>
        <w:wordWrap w:val="0"/>
        <w:spacing w:line="360" w:lineRule="auto"/>
        <w:rPr>
          <w:rFonts w:ascii="Times New Roman" w:hAnsi="Times New Roman" w:cs="Times New Roman"/>
          <w:bCs/>
          <w:sz w:val="21"/>
          <w:szCs w:val="15"/>
        </w:rPr>
      </w:pPr>
      <w:r w:rsidRPr="00FF18F6">
        <w:rPr>
          <w:rFonts w:ascii="Times New Roman" w:hAnsi="Times New Roman" w:cs="Times New Roman" w:hint="eastAsia"/>
          <w:bCs/>
          <w:sz w:val="21"/>
          <w:szCs w:val="15"/>
          <w:highlight w:val="green"/>
        </w:rPr>
        <w:t xml:space="preserve">{%p if </w:t>
      </w:r>
      <w:r w:rsidRPr="00FF18F6">
        <w:rPr>
          <w:rFonts w:ascii="Times New Roman" w:hAnsi="Times New Roman" w:cs="Times New Roman" w:hint="eastAsia"/>
          <w:bCs/>
          <w:sz w:val="21"/>
          <w:szCs w:val="15"/>
          <w:highlight w:val="green"/>
        </w:rPr>
        <w:t>“健康”</w:t>
      </w:r>
      <w:r w:rsidRPr="00FF18F6">
        <w:rPr>
          <w:rFonts w:ascii="Times New Roman" w:hAnsi="Times New Roman" w:cs="Times New Roman" w:hint="eastAsia"/>
          <w:bCs/>
          <w:sz w:val="21"/>
          <w:szCs w:val="15"/>
          <w:highlight w:val="green"/>
        </w:rPr>
        <w:t xml:space="preserve"> not in </w:t>
      </w:r>
      <w:proofErr w:type="spellStart"/>
      <w:r w:rsidRPr="00FF18F6">
        <w:rPr>
          <w:rFonts w:ascii="Times New Roman" w:hAnsi="Times New Roman" w:cs="Times New Roman" w:hint="eastAsia"/>
          <w:bCs/>
          <w:sz w:val="21"/>
          <w:szCs w:val="15"/>
          <w:highlight w:val="green"/>
        </w:rPr>
        <w:t>sample.tumor_names_cn</w:t>
      </w:r>
      <w:proofErr w:type="spellEnd"/>
      <w:r w:rsidR="001E7C27">
        <w:rPr>
          <w:rFonts w:ascii="Times New Roman" w:hAnsi="Times New Roman" w:cs="Times New Roman" w:hint="eastAsia"/>
          <w:bCs/>
          <w:sz w:val="21"/>
          <w:szCs w:val="15"/>
          <w:highlight w:val="green"/>
        </w:rPr>
        <w:t xml:space="preserve"> </w:t>
      </w:r>
      <w:r w:rsidR="00757E99">
        <w:rPr>
          <w:rFonts w:ascii="Times New Roman" w:hAnsi="Times New Roman" w:cs="Times New Roman" w:hint="eastAsia"/>
          <w:bCs/>
          <w:sz w:val="21"/>
          <w:szCs w:val="15"/>
          <w:highlight w:val="green"/>
        </w:rPr>
        <w:t>and</w:t>
      </w:r>
      <w:r w:rsidR="001E7C27">
        <w:rPr>
          <w:rFonts w:ascii="Times New Roman" w:hAnsi="Times New Roman" w:cs="Times New Roman" w:hint="eastAsia"/>
          <w:bCs/>
          <w:sz w:val="21"/>
          <w:szCs w:val="15"/>
          <w:highlight w:val="green"/>
        </w:rPr>
        <w:t xml:space="preserve"> </w:t>
      </w:r>
      <w:proofErr w:type="spellStart"/>
      <w:r w:rsidR="001E7C27">
        <w:rPr>
          <w:rFonts w:ascii="Times New Roman" w:hAnsi="Times New Roman" w:cs="Times New Roman" w:hint="eastAsia"/>
          <w:bCs/>
          <w:sz w:val="21"/>
          <w:szCs w:val="15"/>
          <w:highlight w:val="green"/>
        </w:rPr>
        <w:t>s</w:t>
      </w:r>
      <w:r w:rsidR="001E7C27" w:rsidRPr="001E7C27">
        <w:rPr>
          <w:rFonts w:ascii="Times New Roman" w:hAnsi="Times New Roman" w:cs="Times New Roman" w:hint="eastAsia"/>
          <w:bCs/>
          <w:sz w:val="21"/>
          <w:szCs w:val="15"/>
          <w:highlight w:val="green"/>
        </w:rPr>
        <w:t>ample.</w:t>
      </w:r>
      <w:r w:rsidR="001E7C27" w:rsidRPr="001E7C27">
        <w:rPr>
          <w:rFonts w:ascii="Times New Roman" w:hAnsi="Times New Roman" w:cs="Times New Roman"/>
          <w:bCs/>
          <w:sz w:val="21"/>
          <w:szCs w:val="15"/>
          <w:highlight w:val="green"/>
        </w:rPr>
        <w:t>pathol_diagn</w:t>
      </w:r>
      <w:proofErr w:type="spellEnd"/>
      <w:r w:rsidR="001E7C27" w:rsidRPr="001E7C27">
        <w:rPr>
          <w:rFonts w:ascii="Times New Roman" w:hAnsi="Times New Roman" w:cs="Times New Roman" w:hint="eastAsia"/>
          <w:bCs/>
          <w:sz w:val="21"/>
          <w:szCs w:val="15"/>
          <w:highlight w:val="green"/>
        </w:rPr>
        <w:t xml:space="preserve"> != </w:t>
      </w:r>
      <w:r w:rsidR="001E7C27" w:rsidRPr="001E7C27">
        <w:rPr>
          <w:rFonts w:ascii="Times New Roman" w:hAnsi="Times New Roman" w:cs="Times New Roman"/>
          <w:bCs/>
          <w:sz w:val="21"/>
          <w:szCs w:val="15"/>
          <w:highlight w:val="green"/>
        </w:rPr>
        <w:t>“</w:t>
      </w:r>
      <w:r w:rsidR="001E7C27" w:rsidRPr="001E7C27">
        <w:rPr>
          <w:rFonts w:ascii="Times New Roman" w:hAnsi="Times New Roman" w:cs="Times New Roman" w:hint="eastAsia"/>
          <w:bCs/>
          <w:sz w:val="21"/>
          <w:szCs w:val="15"/>
          <w:highlight w:val="green"/>
        </w:rPr>
        <w:t>健康查体</w:t>
      </w:r>
      <w:r w:rsidR="001E7C27" w:rsidRPr="001E7C27">
        <w:rPr>
          <w:rFonts w:ascii="Times New Roman" w:hAnsi="Times New Roman" w:cs="Times New Roman"/>
          <w:bCs/>
          <w:sz w:val="21"/>
          <w:szCs w:val="15"/>
          <w:highlight w:val="green"/>
        </w:rPr>
        <w:t>”</w:t>
      </w:r>
      <w:r w:rsidRPr="001E7C27">
        <w:rPr>
          <w:rFonts w:ascii="Times New Roman" w:hAnsi="Times New Roman" w:cs="Times New Roman" w:hint="eastAsia"/>
          <w:bCs/>
          <w:sz w:val="21"/>
          <w:szCs w:val="15"/>
          <w:highlight w:val="green"/>
        </w:rPr>
        <w:t>%}</w:t>
      </w:r>
    </w:p>
    <w:p w14:paraId="7C94F2F9" w14:textId="05D2AA36" w:rsidR="007A7585" w:rsidRDefault="007A7585" w:rsidP="007A7585">
      <w:pPr>
        <w:wordWrap w:val="0"/>
        <w:spacing w:line="360" w:lineRule="auto"/>
        <w:ind w:firstLineChars="200" w:firstLine="420"/>
        <w:rPr>
          <w:rFonts w:ascii="Times New Roman" w:hAnsi="Times New Roman" w:cs="Times New Roman"/>
          <w:bCs/>
          <w:sz w:val="21"/>
          <w:szCs w:val="15"/>
        </w:rPr>
      </w:pPr>
      <w:r>
        <w:rPr>
          <w:rFonts w:ascii="Times New Roman" w:hAnsi="Times New Roman" w:cs="Times New Roman" w:hint="eastAsia"/>
          <w:bCs/>
          <w:sz w:val="21"/>
          <w:szCs w:val="15"/>
        </w:rPr>
        <w:t>驱动肿瘤发生发展的因素复杂多样，本次实验未检测到</w:t>
      </w:r>
      <w:r>
        <w:rPr>
          <w:rFonts w:ascii="Times New Roman" w:hAnsi="Times New Roman" w:cs="Times New Roman" w:hint="eastAsia"/>
          <w:bCs/>
          <w:sz w:val="21"/>
          <w:szCs w:val="15"/>
        </w:rPr>
        <w:t>BRCA1</w:t>
      </w:r>
      <w:r>
        <w:rPr>
          <w:rFonts w:ascii="Times New Roman" w:hAnsi="Times New Roman" w:cs="Times New Roman" w:hint="eastAsia"/>
          <w:bCs/>
          <w:sz w:val="21"/>
          <w:szCs w:val="15"/>
        </w:rPr>
        <w:t>、</w:t>
      </w:r>
      <w:r>
        <w:rPr>
          <w:rFonts w:ascii="Times New Roman" w:hAnsi="Times New Roman" w:cs="Times New Roman" w:hint="eastAsia"/>
          <w:bCs/>
          <w:sz w:val="21"/>
          <w:szCs w:val="15"/>
        </w:rPr>
        <w:t>BRCA2</w:t>
      </w:r>
      <w:r>
        <w:rPr>
          <w:rFonts w:ascii="Times New Roman" w:hAnsi="Times New Roman" w:cs="Times New Roman" w:hint="eastAsia"/>
          <w:bCs/>
          <w:sz w:val="21"/>
          <w:szCs w:val="15"/>
        </w:rPr>
        <w:t>及其他</w:t>
      </w:r>
      <w:r>
        <w:rPr>
          <w:rFonts w:ascii="Times New Roman" w:hAnsi="Times New Roman" w:cs="Times New Roman" w:hint="eastAsia"/>
          <w:bCs/>
          <w:sz w:val="21"/>
          <w:szCs w:val="15"/>
        </w:rPr>
        <w:t>30</w:t>
      </w:r>
      <w:r>
        <w:rPr>
          <w:rFonts w:ascii="Times New Roman" w:hAnsi="Times New Roman" w:cs="Times New Roman" w:hint="eastAsia"/>
          <w:bCs/>
          <w:sz w:val="21"/>
          <w:szCs w:val="15"/>
        </w:rPr>
        <w:t>个相关基因中存在致病性或疑似致病性变异，提示受检者肿瘤的发生发展与本项目覆盖范围和检测突变类型内已知的致病性或</w:t>
      </w:r>
      <w:r w:rsidR="0003380C">
        <w:rPr>
          <w:rFonts w:ascii="Times New Roman" w:hAnsi="Times New Roman" w:cs="Times New Roman" w:hint="eastAsia"/>
          <w:bCs/>
          <w:sz w:val="21"/>
          <w:szCs w:val="15"/>
        </w:rPr>
        <w:t>疑似</w:t>
      </w:r>
      <w:r>
        <w:rPr>
          <w:rFonts w:ascii="Times New Roman" w:hAnsi="Times New Roman" w:cs="Times New Roman" w:hint="eastAsia"/>
          <w:bCs/>
          <w:sz w:val="21"/>
          <w:szCs w:val="15"/>
        </w:rPr>
        <w:t>致病性胚系基因变异无关，但受限于目前人类对肿瘤发生发展机制认识的局限性，尚不能完全排除本次实验检出的变异在肿瘤发生发展中发挥作用的可能性，具体意义请结合临床。</w:t>
      </w:r>
    </w:p>
    <w:p w14:paraId="004AB196" w14:textId="5EBCDDCA" w:rsidR="00FF18F6" w:rsidRDefault="00FF18F6" w:rsidP="00FF18F6">
      <w:pPr>
        <w:wordWrap w:val="0"/>
        <w:spacing w:line="360" w:lineRule="auto"/>
        <w:rPr>
          <w:rFonts w:ascii="Times New Roman" w:hAnsi="Times New Roman" w:cs="Times New Roman"/>
          <w:bCs/>
          <w:sz w:val="21"/>
          <w:szCs w:val="15"/>
        </w:rPr>
      </w:pPr>
      <w:r w:rsidRPr="007A7585">
        <w:rPr>
          <w:rFonts w:ascii="Times New Roman" w:hAnsi="Times New Roman" w:cs="Times New Roman" w:hint="eastAsia"/>
          <w:bCs/>
          <w:sz w:val="21"/>
          <w:szCs w:val="15"/>
          <w:highlight w:val="green"/>
        </w:rPr>
        <w:t>{%p else%}</w:t>
      </w:r>
    </w:p>
    <w:p w14:paraId="4EE0A5C0" w14:textId="72E67F78" w:rsidR="00FF18F6" w:rsidRDefault="00FF18F6" w:rsidP="00FF18F6">
      <w:pPr>
        <w:wordWrap w:val="0"/>
        <w:spacing w:line="360" w:lineRule="auto"/>
        <w:ind w:firstLineChars="200" w:firstLine="420"/>
        <w:rPr>
          <w:rFonts w:ascii="Times New Roman" w:hAnsi="Times New Roman" w:cs="Times New Roman"/>
          <w:bCs/>
          <w:sz w:val="21"/>
          <w:szCs w:val="15"/>
        </w:rPr>
      </w:pPr>
      <w:r>
        <w:rPr>
          <w:rFonts w:ascii="Times New Roman" w:hAnsi="Times New Roman" w:cs="Times New Roman" w:hint="eastAsia"/>
          <w:bCs/>
          <w:sz w:val="21"/>
          <w:szCs w:val="15"/>
        </w:rPr>
        <w:t>本次实验未检测到</w:t>
      </w:r>
      <w:r>
        <w:rPr>
          <w:rFonts w:ascii="Times New Roman" w:hAnsi="Times New Roman" w:cs="Times New Roman" w:hint="eastAsia"/>
          <w:bCs/>
          <w:sz w:val="21"/>
          <w:szCs w:val="15"/>
        </w:rPr>
        <w:t>BRCA1</w:t>
      </w:r>
      <w:r>
        <w:rPr>
          <w:rFonts w:ascii="Times New Roman" w:hAnsi="Times New Roman" w:cs="Times New Roman" w:hint="eastAsia"/>
          <w:bCs/>
          <w:sz w:val="21"/>
          <w:szCs w:val="15"/>
        </w:rPr>
        <w:t>或</w:t>
      </w:r>
      <w:r>
        <w:rPr>
          <w:rFonts w:ascii="Times New Roman" w:hAnsi="Times New Roman" w:cs="Times New Roman" w:hint="eastAsia"/>
          <w:bCs/>
          <w:sz w:val="21"/>
          <w:szCs w:val="15"/>
        </w:rPr>
        <w:t>BRCA2</w:t>
      </w:r>
      <w:r>
        <w:rPr>
          <w:rFonts w:ascii="Times New Roman" w:hAnsi="Times New Roman" w:cs="Times New Roman" w:hint="eastAsia"/>
          <w:bCs/>
          <w:sz w:val="21"/>
          <w:szCs w:val="15"/>
        </w:rPr>
        <w:t>基因以及其他</w:t>
      </w:r>
      <w:r>
        <w:rPr>
          <w:rFonts w:ascii="Times New Roman" w:hAnsi="Times New Roman" w:cs="Times New Roman" w:hint="eastAsia"/>
          <w:bCs/>
          <w:sz w:val="21"/>
          <w:szCs w:val="15"/>
        </w:rPr>
        <w:t>30</w:t>
      </w:r>
      <w:r>
        <w:rPr>
          <w:rFonts w:ascii="Times New Roman" w:hAnsi="Times New Roman" w:cs="Times New Roman" w:hint="eastAsia"/>
          <w:bCs/>
          <w:sz w:val="21"/>
          <w:szCs w:val="15"/>
        </w:rPr>
        <w:t>个相关基因存在致病性或疑似致病性变异，提示由本项目覆盖范围和检测突变类型内已知的致病性或疑似致病性胚系基因变异驱动的疾病发生风险较小，具体意义请结合临床。</w:t>
      </w:r>
    </w:p>
    <w:p w14:paraId="0606AD08" w14:textId="6A36107B" w:rsidR="00FF18F6" w:rsidRDefault="00FF18F6" w:rsidP="00FF18F6">
      <w:pPr>
        <w:wordWrap w:val="0"/>
        <w:spacing w:line="360" w:lineRule="auto"/>
        <w:rPr>
          <w:rFonts w:ascii="Times New Roman" w:hAnsi="Times New Roman" w:cs="Times New Roman"/>
          <w:bCs/>
          <w:sz w:val="21"/>
          <w:szCs w:val="15"/>
        </w:rPr>
      </w:pPr>
      <w:r w:rsidRPr="007A7585">
        <w:rPr>
          <w:rFonts w:ascii="Times New Roman" w:hAnsi="Times New Roman" w:cs="Times New Roman" w:hint="eastAsia"/>
          <w:bCs/>
          <w:sz w:val="21"/>
          <w:szCs w:val="15"/>
          <w:highlight w:val="green"/>
        </w:rPr>
        <w:t>{%p endif%}</w:t>
      </w:r>
    </w:p>
    <w:p w14:paraId="7EB479AF" w14:textId="426687C4" w:rsidR="000A1B2E" w:rsidRDefault="000A1B2E" w:rsidP="00B91AAA">
      <w:pPr>
        <w:wordWrap w:val="0"/>
        <w:spacing w:line="360" w:lineRule="auto"/>
        <w:rPr>
          <w:rFonts w:ascii="Times New Roman" w:hAnsi="Times New Roman" w:cs="Times New Roman"/>
          <w:bCs/>
          <w:sz w:val="21"/>
          <w:szCs w:val="15"/>
        </w:rPr>
      </w:pPr>
      <w:r w:rsidRPr="00D37B6F">
        <w:rPr>
          <w:rFonts w:ascii="Times New Roman" w:hAnsi="Times New Roman" w:cs="Times New Roman"/>
          <w:bCs/>
          <w:sz w:val="21"/>
          <w:szCs w:val="15"/>
          <w:highlight w:val="yellow"/>
        </w:rPr>
        <w:t>{%p else %}</w:t>
      </w:r>
    </w:p>
    <w:p w14:paraId="72F649EE" w14:textId="04C86035" w:rsidR="001E7C27" w:rsidRDefault="001E7C27" w:rsidP="001E7C27">
      <w:pPr>
        <w:wordWrap w:val="0"/>
        <w:spacing w:line="360" w:lineRule="auto"/>
        <w:rPr>
          <w:rFonts w:ascii="Times New Roman" w:hAnsi="Times New Roman" w:cs="Times New Roman"/>
          <w:bCs/>
          <w:sz w:val="21"/>
          <w:szCs w:val="15"/>
        </w:rPr>
      </w:pPr>
      <w:r w:rsidRPr="00FF18F6">
        <w:rPr>
          <w:rFonts w:ascii="Times New Roman" w:hAnsi="Times New Roman" w:cs="Times New Roman" w:hint="eastAsia"/>
          <w:bCs/>
          <w:sz w:val="21"/>
          <w:szCs w:val="15"/>
          <w:highlight w:val="green"/>
        </w:rPr>
        <w:lastRenderedPageBreak/>
        <w:t xml:space="preserve">{%p if </w:t>
      </w:r>
      <w:r w:rsidRPr="00FF18F6">
        <w:rPr>
          <w:rFonts w:ascii="Times New Roman" w:hAnsi="Times New Roman" w:cs="Times New Roman" w:hint="eastAsia"/>
          <w:bCs/>
          <w:sz w:val="21"/>
          <w:szCs w:val="15"/>
          <w:highlight w:val="green"/>
        </w:rPr>
        <w:t>“健康”</w:t>
      </w:r>
      <w:r w:rsidRPr="00FF18F6">
        <w:rPr>
          <w:rFonts w:ascii="Times New Roman" w:hAnsi="Times New Roman" w:cs="Times New Roman" w:hint="eastAsia"/>
          <w:bCs/>
          <w:sz w:val="21"/>
          <w:szCs w:val="15"/>
          <w:highlight w:val="green"/>
        </w:rPr>
        <w:t xml:space="preserve"> not in </w:t>
      </w:r>
      <w:proofErr w:type="spellStart"/>
      <w:r w:rsidRPr="00FF18F6">
        <w:rPr>
          <w:rFonts w:ascii="Times New Roman" w:hAnsi="Times New Roman" w:cs="Times New Roman" w:hint="eastAsia"/>
          <w:bCs/>
          <w:sz w:val="21"/>
          <w:szCs w:val="15"/>
          <w:highlight w:val="green"/>
        </w:rPr>
        <w:t>sample.tumor_names_cn</w:t>
      </w:r>
      <w:proofErr w:type="spellEnd"/>
      <w:r>
        <w:rPr>
          <w:rFonts w:ascii="Times New Roman" w:hAnsi="Times New Roman" w:cs="Times New Roman" w:hint="eastAsia"/>
          <w:bCs/>
          <w:sz w:val="21"/>
          <w:szCs w:val="15"/>
          <w:highlight w:val="green"/>
        </w:rPr>
        <w:t xml:space="preserve"> </w:t>
      </w:r>
      <w:r w:rsidR="00757E99">
        <w:rPr>
          <w:rFonts w:ascii="Times New Roman" w:hAnsi="Times New Roman" w:cs="Times New Roman" w:hint="eastAsia"/>
          <w:bCs/>
          <w:sz w:val="21"/>
          <w:szCs w:val="15"/>
          <w:highlight w:val="green"/>
        </w:rPr>
        <w:t>and</w:t>
      </w:r>
      <w:r>
        <w:rPr>
          <w:rFonts w:ascii="Times New Roman" w:hAnsi="Times New Roman" w:cs="Times New Roman" w:hint="eastAsia"/>
          <w:bCs/>
          <w:sz w:val="21"/>
          <w:szCs w:val="15"/>
          <w:highlight w:val="green"/>
        </w:rPr>
        <w:t xml:space="preserve"> </w:t>
      </w:r>
      <w:proofErr w:type="spellStart"/>
      <w:r>
        <w:rPr>
          <w:rFonts w:ascii="Times New Roman" w:hAnsi="Times New Roman" w:cs="Times New Roman" w:hint="eastAsia"/>
          <w:bCs/>
          <w:sz w:val="21"/>
          <w:szCs w:val="15"/>
          <w:highlight w:val="green"/>
        </w:rPr>
        <w:t>s</w:t>
      </w:r>
      <w:r w:rsidRPr="001E7C27">
        <w:rPr>
          <w:rFonts w:ascii="Times New Roman" w:hAnsi="Times New Roman" w:cs="Times New Roman" w:hint="eastAsia"/>
          <w:bCs/>
          <w:sz w:val="21"/>
          <w:szCs w:val="15"/>
          <w:highlight w:val="green"/>
        </w:rPr>
        <w:t>ample.</w:t>
      </w:r>
      <w:r w:rsidRPr="001E7C27">
        <w:rPr>
          <w:rFonts w:ascii="Times New Roman" w:hAnsi="Times New Roman" w:cs="Times New Roman"/>
          <w:bCs/>
          <w:sz w:val="21"/>
          <w:szCs w:val="15"/>
          <w:highlight w:val="green"/>
        </w:rPr>
        <w:t>pathol_diagn</w:t>
      </w:r>
      <w:proofErr w:type="spellEnd"/>
      <w:r w:rsidRPr="001E7C27">
        <w:rPr>
          <w:rFonts w:ascii="Times New Roman" w:hAnsi="Times New Roman" w:cs="Times New Roman" w:hint="eastAsia"/>
          <w:bCs/>
          <w:sz w:val="21"/>
          <w:szCs w:val="15"/>
          <w:highlight w:val="green"/>
        </w:rPr>
        <w:t xml:space="preserve"> != </w:t>
      </w:r>
      <w:r w:rsidRPr="001E7C27">
        <w:rPr>
          <w:rFonts w:ascii="Times New Roman" w:hAnsi="Times New Roman" w:cs="Times New Roman"/>
          <w:bCs/>
          <w:sz w:val="21"/>
          <w:szCs w:val="15"/>
          <w:highlight w:val="green"/>
        </w:rPr>
        <w:t>“</w:t>
      </w:r>
      <w:r w:rsidRPr="001E7C27">
        <w:rPr>
          <w:rFonts w:ascii="Times New Roman" w:hAnsi="Times New Roman" w:cs="Times New Roman" w:hint="eastAsia"/>
          <w:bCs/>
          <w:sz w:val="21"/>
          <w:szCs w:val="15"/>
          <w:highlight w:val="green"/>
        </w:rPr>
        <w:t>健康查体</w:t>
      </w:r>
      <w:r w:rsidRPr="001E7C27">
        <w:rPr>
          <w:rFonts w:ascii="Times New Roman" w:hAnsi="Times New Roman" w:cs="Times New Roman"/>
          <w:bCs/>
          <w:sz w:val="21"/>
          <w:szCs w:val="15"/>
          <w:highlight w:val="green"/>
        </w:rPr>
        <w:t>”</w:t>
      </w:r>
      <w:r w:rsidRPr="001E7C27">
        <w:rPr>
          <w:rFonts w:ascii="Times New Roman" w:hAnsi="Times New Roman" w:cs="Times New Roman" w:hint="eastAsia"/>
          <w:bCs/>
          <w:sz w:val="21"/>
          <w:szCs w:val="15"/>
          <w:highlight w:val="green"/>
        </w:rPr>
        <w:t>%}</w:t>
      </w:r>
    </w:p>
    <w:p w14:paraId="39BAE2DB" w14:textId="77777777" w:rsidR="00345DF2" w:rsidRDefault="00345DF2" w:rsidP="00345DF2">
      <w:pPr>
        <w:wordWrap w:val="0"/>
        <w:spacing w:line="360" w:lineRule="auto"/>
        <w:ind w:firstLineChars="200" w:firstLine="420"/>
        <w:rPr>
          <w:rFonts w:ascii="Times New Roman" w:hAnsi="Times New Roman" w:cs="Times New Roman"/>
          <w:bCs/>
          <w:sz w:val="21"/>
          <w:szCs w:val="15"/>
        </w:rPr>
      </w:pPr>
      <w:r>
        <w:rPr>
          <w:rFonts w:ascii="Times New Roman" w:hAnsi="Times New Roman" w:cs="Times New Roman" w:hint="eastAsia"/>
          <w:bCs/>
          <w:sz w:val="21"/>
          <w:szCs w:val="15"/>
        </w:rPr>
        <w:t>驱动肿瘤发生发展的因素复杂多样，本次实验未检测到</w:t>
      </w:r>
      <w:r>
        <w:rPr>
          <w:rFonts w:ascii="Times New Roman" w:hAnsi="Times New Roman" w:cs="Times New Roman" w:hint="eastAsia"/>
          <w:bCs/>
          <w:sz w:val="21"/>
          <w:szCs w:val="15"/>
        </w:rPr>
        <w:t>BRCA1</w:t>
      </w:r>
      <w:r>
        <w:rPr>
          <w:rFonts w:ascii="Times New Roman" w:hAnsi="Times New Roman" w:cs="Times New Roman" w:hint="eastAsia"/>
          <w:bCs/>
          <w:sz w:val="21"/>
          <w:szCs w:val="15"/>
        </w:rPr>
        <w:t>、</w:t>
      </w:r>
      <w:r>
        <w:rPr>
          <w:rFonts w:ascii="Times New Roman" w:hAnsi="Times New Roman" w:cs="Times New Roman" w:hint="eastAsia"/>
          <w:bCs/>
          <w:sz w:val="21"/>
          <w:szCs w:val="15"/>
        </w:rPr>
        <w:t>BRCA2</w:t>
      </w:r>
      <w:r>
        <w:rPr>
          <w:rFonts w:ascii="Times New Roman" w:hAnsi="Times New Roman" w:cs="Times New Roman" w:hint="eastAsia"/>
          <w:bCs/>
          <w:sz w:val="21"/>
          <w:szCs w:val="15"/>
        </w:rPr>
        <w:t>及其他</w:t>
      </w:r>
      <w:r>
        <w:rPr>
          <w:rFonts w:ascii="Times New Roman" w:hAnsi="Times New Roman" w:cs="Times New Roman" w:hint="eastAsia"/>
          <w:bCs/>
          <w:sz w:val="21"/>
          <w:szCs w:val="15"/>
        </w:rPr>
        <w:t>30</w:t>
      </w:r>
      <w:r>
        <w:rPr>
          <w:rFonts w:ascii="Times New Roman" w:hAnsi="Times New Roman" w:cs="Times New Roman" w:hint="eastAsia"/>
          <w:bCs/>
          <w:sz w:val="21"/>
          <w:szCs w:val="15"/>
        </w:rPr>
        <w:t>个相关基因中存在致病性或疑似致病性变异，提示受检者肿瘤的发生发展与本项目覆盖范围和检测突变类型内的胚系基因变异无关。如需进一步检测，建议检测包含更多与该疾病相关的基因的项目或采用组织样品进行体细胞突变检测。</w:t>
      </w:r>
    </w:p>
    <w:p w14:paraId="5AA16F2A" w14:textId="6830F885" w:rsidR="00345DF2" w:rsidRDefault="00345DF2" w:rsidP="00345DF2">
      <w:pPr>
        <w:wordWrap w:val="0"/>
        <w:spacing w:line="360" w:lineRule="auto"/>
        <w:rPr>
          <w:rFonts w:ascii="Times New Roman" w:hAnsi="Times New Roman" w:cs="Times New Roman"/>
          <w:bCs/>
          <w:sz w:val="21"/>
          <w:szCs w:val="15"/>
        </w:rPr>
      </w:pPr>
      <w:r w:rsidRPr="007A7585">
        <w:rPr>
          <w:rFonts w:ascii="Times New Roman" w:hAnsi="Times New Roman" w:cs="Times New Roman" w:hint="eastAsia"/>
          <w:bCs/>
          <w:sz w:val="21"/>
          <w:szCs w:val="15"/>
          <w:highlight w:val="green"/>
        </w:rPr>
        <w:t>{%p else%}</w:t>
      </w:r>
    </w:p>
    <w:p w14:paraId="7E32758C" w14:textId="77777777" w:rsidR="00345DF2" w:rsidRDefault="00345DF2" w:rsidP="00345DF2">
      <w:pPr>
        <w:wordWrap w:val="0"/>
        <w:spacing w:line="360" w:lineRule="auto"/>
        <w:ind w:firstLineChars="200" w:firstLine="420"/>
        <w:rPr>
          <w:rFonts w:ascii="Times New Roman" w:hAnsi="Times New Roman" w:cs="Times New Roman"/>
          <w:bCs/>
          <w:sz w:val="21"/>
          <w:szCs w:val="15"/>
        </w:rPr>
      </w:pPr>
      <w:r>
        <w:rPr>
          <w:rFonts w:ascii="Times New Roman" w:hAnsi="Times New Roman" w:cs="Times New Roman" w:hint="eastAsia"/>
          <w:bCs/>
          <w:sz w:val="21"/>
          <w:szCs w:val="15"/>
        </w:rPr>
        <w:t>本次实验未检测到</w:t>
      </w:r>
      <w:r>
        <w:rPr>
          <w:rFonts w:ascii="Times New Roman" w:hAnsi="Times New Roman" w:cs="Times New Roman" w:hint="eastAsia"/>
          <w:bCs/>
          <w:sz w:val="21"/>
          <w:szCs w:val="15"/>
        </w:rPr>
        <w:t>BRCA1</w:t>
      </w:r>
      <w:r>
        <w:rPr>
          <w:rFonts w:ascii="Times New Roman" w:hAnsi="Times New Roman" w:cs="Times New Roman" w:hint="eastAsia"/>
          <w:bCs/>
          <w:sz w:val="21"/>
          <w:szCs w:val="15"/>
        </w:rPr>
        <w:t>或</w:t>
      </w:r>
      <w:r>
        <w:rPr>
          <w:rFonts w:ascii="Times New Roman" w:hAnsi="Times New Roman" w:cs="Times New Roman" w:hint="eastAsia"/>
          <w:bCs/>
          <w:sz w:val="21"/>
          <w:szCs w:val="15"/>
        </w:rPr>
        <w:t>BRCA2</w:t>
      </w:r>
      <w:r>
        <w:rPr>
          <w:rFonts w:ascii="Times New Roman" w:hAnsi="Times New Roman" w:cs="Times New Roman" w:hint="eastAsia"/>
          <w:bCs/>
          <w:sz w:val="21"/>
          <w:szCs w:val="15"/>
        </w:rPr>
        <w:t>基因以及其他</w:t>
      </w:r>
      <w:r>
        <w:rPr>
          <w:rFonts w:ascii="Times New Roman" w:hAnsi="Times New Roman" w:cs="Times New Roman" w:hint="eastAsia"/>
          <w:bCs/>
          <w:sz w:val="21"/>
          <w:szCs w:val="15"/>
        </w:rPr>
        <w:t>30</w:t>
      </w:r>
      <w:r>
        <w:rPr>
          <w:rFonts w:ascii="Times New Roman" w:hAnsi="Times New Roman" w:cs="Times New Roman" w:hint="eastAsia"/>
          <w:bCs/>
          <w:sz w:val="21"/>
          <w:szCs w:val="15"/>
        </w:rPr>
        <w:t>个相关基因存在致病性或疑似致病性变异，提示由本项目覆盖范围和检测突变类型内已知的致病性或疑似致病性胚系基因变异驱动的疾病发生风险较小，具体意义请结合临床。</w:t>
      </w:r>
    </w:p>
    <w:p w14:paraId="70D46D26" w14:textId="77777777" w:rsidR="00345DF2" w:rsidRDefault="00345DF2" w:rsidP="00345DF2">
      <w:pPr>
        <w:wordWrap w:val="0"/>
        <w:spacing w:line="360" w:lineRule="auto"/>
        <w:rPr>
          <w:rFonts w:ascii="Times New Roman" w:hAnsi="Times New Roman" w:cs="Times New Roman"/>
          <w:bCs/>
          <w:sz w:val="21"/>
          <w:szCs w:val="15"/>
        </w:rPr>
      </w:pPr>
      <w:r w:rsidRPr="007A7585">
        <w:rPr>
          <w:rFonts w:ascii="Times New Roman" w:hAnsi="Times New Roman" w:cs="Times New Roman" w:hint="eastAsia"/>
          <w:bCs/>
          <w:sz w:val="21"/>
          <w:szCs w:val="15"/>
          <w:highlight w:val="green"/>
        </w:rPr>
        <w:t>{%p endif%}</w:t>
      </w:r>
    </w:p>
    <w:p w14:paraId="6915D603" w14:textId="3DEEA9AE" w:rsidR="00A7140A" w:rsidRDefault="00B91AAA" w:rsidP="00620AF0">
      <w:pPr>
        <w:wordWrap w:val="0"/>
        <w:spacing w:line="360" w:lineRule="auto"/>
        <w:rPr>
          <w:rFonts w:ascii="Times New Roman" w:hAnsi="Times New Roman" w:cs="Times New Roman"/>
          <w:b/>
          <w:spacing w:val="10"/>
          <w:sz w:val="18"/>
          <w:szCs w:val="18"/>
        </w:rPr>
      </w:pPr>
      <w:r w:rsidRPr="00D37B6F">
        <w:rPr>
          <w:rFonts w:ascii="Times New Roman" w:hAnsi="Times New Roman" w:cs="Times New Roman"/>
          <w:bCs/>
          <w:sz w:val="21"/>
          <w:szCs w:val="15"/>
          <w:highlight w:val="yellow"/>
        </w:rPr>
        <w:t>{%p endif %}</w:t>
      </w:r>
    </w:p>
    <w:p w14:paraId="1E633774" w14:textId="77777777" w:rsidR="00A7140A" w:rsidRDefault="00A7140A">
      <w:pPr>
        <w:widowControl/>
        <w:jc w:val="left"/>
        <w:rPr>
          <w:rFonts w:ascii="Times New Roman" w:hAnsi="Times New Roman" w:cs="Times New Roman"/>
          <w:b/>
          <w:spacing w:val="10"/>
          <w:sz w:val="18"/>
          <w:szCs w:val="18"/>
        </w:rPr>
      </w:pPr>
      <w:r>
        <w:rPr>
          <w:rFonts w:ascii="Times New Roman" w:hAnsi="Times New Roman" w:cs="Times New Roman"/>
          <w:b/>
          <w:spacing w:val="10"/>
          <w:sz w:val="18"/>
          <w:szCs w:val="18"/>
        </w:rPr>
        <w:br w:type="page"/>
      </w:r>
    </w:p>
    <w:p w14:paraId="61E96050" w14:textId="2580194D" w:rsidR="006D119C" w:rsidRPr="006A37C9" w:rsidRDefault="00DD0585" w:rsidP="000753C0">
      <w:pPr>
        <w:widowControl/>
        <w:jc w:val="left"/>
        <w:rPr>
          <w:rFonts w:ascii="Times New Roman" w:hAnsi="Times New Roman" w:cs="Times New Roman"/>
          <w:b/>
          <w:spacing w:val="10"/>
          <w:sz w:val="18"/>
          <w:szCs w:val="18"/>
        </w:rPr>
      </w:pPr>
      <w:r w:rsidRPr="006A37C9">
        <w:rPr>
          <w:rFonts w:ascii="Times New Roman" w:hAnsi="Times New Roman" w:cs="Times New Roman"/>
          <w:b/>
          <w:bCs/>
          <w:sz w:val="22"/>
          <w:szCs w:val="22"/>
        </w:rPr>
        <w:lastRenderedPageBreak/>
        <w:t>样本主要质控</w:t>
      </w:r>
      <w:bookmarkStart w:id="8" w:name="Sample_Main_Qc_table_remove"/>
    </w:p>
    <w:p w14:paraId="5120C8CF" w14:textId="77777777" w:rsidR="006D119C" w:rsidRPr="006A37C9" w:rsidRDefault="006D119C">
      <w:pPr>
        <w:rPr>
          <w:rFonts w:ascii="Times New Roman" w:hAnsi="Times New Roman" w:cs="Times New Roman"/>
          <w:spacing w:val="6"/>
          <w:sz w:val="16"/>
          <w:szCs w:val="16"/>
        </w:rPr>
      </w:pPr>
    </w:p>
    <w:tbl>
      <w:tblPr>
        <w:tblW w:w="0" w:type="auto"/>
        <w:jc w:val="center"/>
        <w:tblLayout w:type="fixed"/>
        <w:tblCellMar>
          <w:left w:w="0" w:type="dxa"/>
          <w:right w:w="0" w:type="dxa"/>
        </w:tblCellMar>
        <w:tblLook w:val="04A0" w:firstRow="1" w:lastRow="0" w:firstColumn="1" w:lastColumn="0" w:noHBand="0" w:noVBand="1"/>
      </w:tblPr>
      <w:tblGrid>
        <w:gridCol w:w="2007"/>
        <w:gridCol w:w="2366"/>
        <w:gridCol w:w="1753"/>
        <w:gridCol w:w="1574"/>
        <w:gridCol w:w="2258"/>
      </w:tblGrid>
      <w:tr w:rsidR="006D119C" w:rsidRPr="006A37C9" w14:paraId="2032E7FB" w14:textId="77777777" w:rsidTr="005C2011">
        <w:trPr>
          <w:trHeight w:val="355"/>
          <w:jc w:val="center"/>
        </w:trPr>
        <w:tc>
          <w:tcPr>
            <w:tcW w:w="4373" w:type="dxa"/>
            <w:gridSpan w:val="2"/>
            <w:tcBorders>
              <w:top w:val="nil"/>
              <w:left w:val="nil"/>
              <w:bottom w:val="single" w:sz="4" w:space="0" w:color="0070C0"/>
              <w:right w:val="nil"/>
            </w:tcBorders>
            <w:shd w:val="clear" w:color="auto" w:fill="auto"/>
            <w:noWrap/>
            <w:tcMar>
              <w:top w:w="10" w:type="dxa"/>
              <w:left w:w="10" w:type="dxa"/>
              <w:right w:w="10" w:type="dxa"/>
            </w:tcMar>
            <w:vAlign w:val="bottom"/>
          </w:tcPr>
          <w:p w14:paraId="71C48EAE" w14:textId="77777777" w:rsidR="006D119C" w:rsidRPr="006A37C9" w:rsidRDefault="00DD0585">
            <w:pPr>
              <w:jc w:val="center"/>
              <w:rPr>
                <w:rFonts w:ascii="Times New Roman" w:hAnsi="Times New Roman" w:cs="Times New Roman"/>
                <w:b/>
                <w:bCs/>
                <w:sz w:val="18"/>
                <w:szCs w:val="18"/>
              </w:rPr>
            </w:pPr>
            <w:bookmarkStart w:id="9" w:name="_Hlk55567395"/>
            <w:r w:rsidRPr="006A37C9">
              <w:rPr>
                <w:rFonts w:ascii="Times New Roman" w:hAnsi="Times New Roman" w:cs="Times New Roman"/>
                <w:b/>
                <w:bCs/>
                <w:sz w:val="18"/>
                <w:szCs w:val="18"/>
              </w:rPr>
              <w:t>质量参数</w:t>
            </w:r>
          </w:p>
        </w:tc>
        <w:tc>
          <w:tcPr>
            <w:tcW w:w="1753" w:type="dxa"/>
            <w:tcBorders>
              <w:top w:val="nil"/>
              <w:left w:val="nil"/>
              <w:bottom w:val="single" w:sz="4" w:space="0" w:color="0070C0"/>
              <w:right w:val="nil"/>
            </w:tcBorders>
            <w:shd w:val="clear" w:color="auto" w:fill="auto"/>
            <w:noWrap/>
            <w:tcMar>
              <w:top w:w="10" w:type="dxa"/>
              <w:left w:w="10" w:type="dxa"/>
              <w:right w:w="10" w:type="dxa"/>
            </w:tcMar>
            <w:vAlign w:val="bottom"/>
          </w:tcPr>
          <w:p w14:paraId="1CA28F1E" w14:textId="77777777" w:rsidR="006D119C" w:rsidRPr="006A37C9" w:rsidRDefault="00DD0585">
            <w:pPr>
              <w:jc w:val="center"/>
              <w:rPr>
                <w:rFonts w:ascii="Times New Roman" w:hAnsi="Times New Roman" w:cs="Times New Roman"/>
                <w:b/>
                <w:bCs/>
                <w:sz w:val="18"/>
                <w:szCs w:val="18"/>
              </w:rPr>
            </w:pPr>
            <w:r w:rsidRPr="006A37C9">
              <w:rPr>
                <w:rFonts w:ascii="Times New Roman" w:hAnsi="Times New Roman" w:cs="Times New Roman"/>
                <w:b/>
                <w:bCs/>
                <w:sz w:val="18"/>
                <w:szCs w:val="18"/>
              </w:rPr>
              <w:t>数值</w:t>
            </w:r>
          </w:p>
        </w:tc>
        <w:tc>
          <w:tcPr>
            <w:tcW w:w="1574" w:type="dxa"/>
            <w:tcBorders>
              <w:top w:val="nil"/>
              <w:left w:val="nil"/>
              <w:bottom w:val="single" w:sz="4" w:space="0" w:color="0070C0"/>
              <w:right w:val="nil"/>
            </w:tcBorders>
            <w:shd w:val="clear" w:color="auto" w:fill="auto"/>
            <w:noWrap/>
            <w:tcMar>
              <w:top w:w="10" w:type="dxa"/>
              <w:left w:w="10" w:type="dxa"/>
              <w:right w:w="10" w:type="dxa"/>
            </w:tcMar>
            <w:vAlign w:val="bottom"/>
          </w:tcPr>
          <w:p w14:paraId="23592693" w14:textId="77777777" w:rsidR="006D119C" w:rsidRPr="006A37C9" w:rsidRDefault="00DD0585">
            <w:pPr>
              <w:jc w:val="center"/>
              <w:rPr>
                <w:rFonts w:ascii="Times New Roman" w:hAnsi="Times New Roman" w:cs="Times New Roman"/>
                <w:b/>
                <w:bCs/>
                <w:sz w:val="18"/>
                <w:szCs w:val="18"/>
              </w:rPr>
            </w:pPr>
            <w:r w:rsidRPr="006A37C9">
              <w:rPr>
                <w:rFonts w:ascii="Times New Roman" w:hAnsi="Times New Roman" w:cs="Times New Roman"/>
                <w:b/>
                <w:bCs/>
                <w:sz w:val="18"/>
                <w:szCs w:val="18"/>
              </w:rPr>
              <w:t>质控标准</w:t>
            </w:r>
          </w:p>
          <w:p w14:paraId="2E29A37B" w14:textId="77777777" w:rsidR="006D119C" w:rsidRPr="006A37C9" w:rsidRDefault="00DD0585">
            <w:pPr>
              <w:jc w:val="center"/>
              <w:rPr>
                <w:rFonts w:ascii="Times New Roman" w:hAnsi="Times New Roman" w:cs="Times New Roman"/>
                <w:b/>
                <w:bCs/>
                <w:sz w:val="18"/>
                <w:szCs w:val="18"/>
              </w:rPr>
            </w:pPr>
            <w:r w:rsidRPr="006A37C9">
              <w:rPr>
                <w:rFonts w:ascii="Times New Roman" w:hAnsi="Times New Roman" w:cs="Times New Roman"/>
                <w:b/>
                <w:bCs/>
                <w:sz w:val="18"/>
                <w:szCs w:val="18"/>
              </w:rPr>
              <w:t>血液标本</w:t>
            </w:r>
          </w:p>
        </w:tc>
        <w:tc>
          <w:tcPr>
            <w:tcW w:w="2258" w:type="dxa"/>
            <w:tcBorders>
              <w:top w:val="nil"/>
              <w:left w:val="nil"/>
              <w:bottom w:val="single" w:sz="4" w:space="0" w:color="0070C0"/>
              <w:right w:val="nil"/>
            </w:tcBorders>
            <w:shd w:val="clear" w:color="auto" w:fill="auto"/>
            <w:noWrap/>
            <w:tcMar>
              <w:top w:w="10" w:type="dxa"/>
              <w:left w:w="10" w:type="dxa"/>
              <w:right w:w="10" w:type="dxa"/>
            </w:tcMar>
            <w:vAlign w:val="bottom"/>
          </w:tcPr>
          <w:p w14:paraId="0E716381" w14:textId="77777777" w:rsidR="006D119C" w:rsidRPr="006A37C9" w:rsidRDefault="00DD0585">
            <w:pPr>
              <w:jc w:val="center"/>
              <w:rPr>
                <w:rFonts w:ascii="Times New Roman" w:hAnsi="Times New Roman" w:cs="Times New Roman"/>
                <w:b/>
                <w:bCs/>
                <w:sz w:val="18"/>
                <w:szCs w:val="18"/>
              </w:rPr>
            </w:pPr>
            <w:r w:rsidRPr="006A37C9">
              <w:rPr>
                <w:rFonts w:ascii="Times New Roman" w:hAnsi="Times New Roman" w:cs="Times New Roman"/>
                <w:b/>
                <w:bCs/>
                <w:sz w:val="18"/>
                <w:szCs w:val="18"/>
              </w:rPr>
              <w:t>质控标准</w:t>
            </w:r>
          </w:p>
          <w:p w14:paraId="2F02F9B9" w14:textId="77777777" w:rsidR="006D119C" w:rsidRPr="006A37C9" w:rsidRDefault="00DD0585">
            <w:pPr>
              <w:jc w:val="center"/>
              <w:rPr>
                <w:rFonts w:ascii="Times New Roman" w:hAnsi="Times New Roman" w:cs="Times New Roman"/>
                <w:b/>
                <w:bCs/>
                <w:sz w:val="18"/>
                <w:szCs w:val="18"/>
              </w:rPr>
            </w:pPr>
            <w:r w:rsidRPr="006A37C9">
              <w:rPr>
                <w:rFonts w:ascii="Times New Roman" w:hAnsi="Times New Roman" w:cs="Times New Roman"/>
                <w:b/>
                <w:bCs/>
                <w:sz w:val="18"/>
                <w:szCs w:val="18"/>
              </w:rPr>
              <w:t>组织标本</w:t>
            </w:r>
          </w:p>
        </w:tc>
      </w:tr>
      <w:tr w:rsidR="006D119C" w:rsidRPr="006A37C9" w14:paraId="3EE34F4F" w14:textId="77777777" w:rsidTr="005C2011">
        <w:trPr>
          <w:trHeight w:val="355"/>
          <w:jc w:val="center"/>
        </w:trPr>
        <w:tc>
          <w:tcPr>
            <w:tcW w:w="2007" w:type="dxa"/>
            <w:tcBorders>
              <w:top w:val="single" w:sz="4" w:space="0" w:color="0070C0"/>
              <w:left w:val="nil"/>
              <w:bottom w:val="nil"/>
              <w:right w:val="nil"/>
            </w:tcBorders>
            <w:shd w:val="clear" w:color="auto" w:fill="auto"/>
            <w:noWrap/>
            <w:tcMar>
              <w:top w:w="10" w:type="dxa"/>
              <w:left w:w="10" w:type="dxa"/>
              <w:right w:w="10" w:type="dxa"/>
            </w:tcMar>
            <w:vAlign w:val="center"/>
          </w:tcPr>
          <w:p w14:paraId="5BFA3D62"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病理评估</w:t>
            </w:r>
          </w:p>
        </w:tc>
        <w:tc>
          <w:tcPr>
            <w:tcW w:w="2366" w:type="dxa"/>
            <w:tcBorders>
              <w:top w:val="single" w:sz="4" w:space="0" w:color="0070C0"/>
              <w:left w:val="nil"/>
              <w:bottom w:val="nil"/>
              <w:right w:val="nil"/>
            </w:tcBorders>
            <w:shd w:val="clear" w:color="auto" w:fill="auto"/>
            <w:noWrap/>
            <w:tcMar>
              <w:top w:w="10" w:type="dxa"/>
              <w:left w:w="10" w:type="dxa"/>
              <w:right w:w="10" w:type="dxa"/>
            </w:tcMar>
            <w:vAlign w:val="center"/>
          </w:tcPr>
          <w:p w14:paraId="2A11B118"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恶性肿瘤细胞占比（</w:t>
            </w:r>
            <w:r w:rsidRPr="006A37C9">
              <w:rPr>
                <w:rFonts w:ascii="Times New Roman" w:hAnsi="Times New Roman" w:cs="Times New Roman"/>
                <w:sz w:val="18"/>
                <w:szCs w:val="18"/>
              </w:rPr>
              <w:t>%</w:t>
            </w:r>
            <w:r w:rsidRPr="006A37C9">
              <w:rPr>
                <w:rFonts w:ascii="Times New Roman" w:hAnsi="Times New Roman" w:cs="Times New Roman"/>
                <w:sz w:val="18"/>
                <w:szCs w:val="18"/>
              </w:rPr>
              <w:t>）</w:t>
            </w:r>
          </w:p>
        </w:tc>
        <w:tc>
          <w:tcPr>
            <w:tcW w:w="1753" w:type="dxa"/>
            <w:tcBorders>
              <w:top w:val="single" w:sz="4" w:space="0" w:color="0070C0"/>
              <w:left w:val="nil"/>
              <w:bottom w:val="nil"/>
              <w:right w:val="nil"/>
            </w:tcBorders>
            <w:shd w:val="clear" w:color="auto" w:fill="auto"/>
            <w:noWrap/>
            <w:tcMar>
              <w:top w:w="10" w:type="dxa"/>
              <w:left w:w="10" w:type="dxa"/>
              <w:right w:w="10" w:type="dxa"/>
            </w:tcMar>
            <w:vAlign w:val="center"/>
          </w:tcPr>
          <w:p w14:paraId="03C3AD0E" w14:textId="77777777" w:rsidR="006D119C" w:rsidRPr="006A37C9" w:rsidRDefault="005C2011">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w:t>
            </w:r>
          </w:p>
        </w:tc>
        <w:tc>
          <w:tcPr>
            <w:tcW w:w="1574" w:type="dxa"/>
            <w:tcBorders>
              <w:top w:val="single" w:sz="4" w:space="0" w:color="0070C0"/>
              <w:left w:val="nil"/>
              <w:bottom w:val="nil"/>
              <w:right w:val="nil"/>
            </w:tcBorders>
            <w:shd w:val="clear" w:color="auto" w:fill="auto"/>
            <w:noWrap/>
            <w:tcMar>
              <w:top w:w="10" w:type="dxa"/>
              <w:left w:w="10" w:type="dxa"/>
              <w:right w:w="10" w:type="dxa"/>
            </w:tcMar>
            <w:vAlign w:val="center"/>
          </w:tcPr>
          <w:p w14:paraId="04D2A292"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w:t>
            </w:r>
          </w:p>
        </w:tc>
        <w:tc>
          <w:tcPr>
            <w:tcW w:w="2258" w:type="dxa"/>
            <w:tcBorders>
              <w:top w:val="single" w:sz="4" w:space="0" w:color="0070C0"/>
              <w:left w:val="nil"/>
              <w:bottom w:val="nil"/>
              <w:right w:val="nil"/>
            </w:tcBorders>
            <w:shd w:val="clear" w:color="auto" w:fill="auto"/>
            <w:noWrap/>
            <w:tcMar>
              <w:top w:w="10" w:type="dxa"/>
              <w:left w:w="10" w:type="dxa"/>
              <w:right w:w="10" w:type="dxa"/>
            </w:tcMar>
            <w:vAlign w:val="center"/>
          </w:tcPr>
          <w:p w14:paraId="1FB35C29"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≥20%</w:t>
            </w:r>
          </w:p>
        </w:tc>
      </w:tr>
      <w:tr w:rsidR="006D119C" w:rsidRPr="006A37C9" w14:paraId="5A1EB8F8" w14:textId="77777777" w:rsidTr="005C2011">
        <w:trPr>
          <w:trHeight w:val="355"/>
          <w:jc w:val="center"/>
        </w:trPr>
        <w:tc>
          <w:tcPr>
            <w:tcW w:w="2007" w:type="dxa"/>
            <w:vMerge w:val="restart"/>
            <w:tcBorders>
              <w:top w:val="nil"/>
              <w:left w:val="nil"/>
              <w:bottom w:val="nil"/>
              <w:right w:val="nil"/>
            </w:tcBorders>
            <w:shd w:val="clear" w:color="auto" w:fill="auto"/>
            <w:noWrap/>
            <w:tcMar>
              <w:top w:w="10" w:type="dxa"/>
              <w:left w:w="10" w:type="dxa"/>
              <w:right w:w="10" w:type="dxa"/>
            </w:tcMar>
            <w:vAlign w:val="center"/>
          </w:tcPr>
          <w:p w14:paraId="31666F4E"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DNA</w:t>
            </w:r>
            <w:r w:rsidRPr="006A37C9">
              <w:rPr>
                <w:rFonts w:ascii="Times New Roman" w:hAnsi="Times New Roman" w:cs="Times New Roman"/>
                <w:sz w:val="18"/>
                <w:szCs w:val="18"/>
              </w:rPr>
              <w:t>质量</w:t>
            </w:r>
          </w:p>
          <w:p w14:paraId="41C8C280"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评估</w:t>
            </w:r>
          </w:p>
        </w:tc>
        <w:tc>
          <w:tcPr>
            <w:tcW w:w="2366" w:type="dxa"/>
            <w:tcBorders>
              <w:top w:val="nil"/>
              <w:left w:val="nil"/>
              <w:bottom w:val="nil"/>
              <w:right w:val="nil"/>
            </w:tcBorders>
            <w:shd w:val="clear" w:color="auto" w:fill="auto"/>
            <w:noWrap/>
            <w:tcMar>
              <w:top w:w="10" w:type="dxa"/>
              <w:left w:w="10" w:type="dxa"/>
              <w:right w:w="10" w:type="dxa"/>
            </w:tcMar>
            <w:vAlign w:val="center"/>
          </w:tcPr>
          <w:p w14:paraId="4DDA870F"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DNA</w:t>
            </w:r>
            <w:r w:rsidRPr="006A37C9">
              <w:rPr>
                <w:rFonts w:ascii="Times New Roman" w:hAnsi="Times New Roman" w:cs="Times New Roman"/>
                <w:sz w:val="18"/>
                <w:szCs w:val="18"/>
              </w:rPr>
              <w:t>提取浓度</w:t>
            </w:r>
            <w:r w:rsidRPr="006A37C9">
              <w:rPr>
                <w:rFonts w:ascii="Times New Roman" w:hAnsi="Times New Roman" w:cs="Times New Roman"/>
                <w:sz w:val="18"/>
                <w:szCs w:val="18"/>
              </w:rPr>
              <w:t>(ng/</w:t>
            </w:r>
            <w:proofErr w:type="spellStart"/>
            <w:r w:rsidRPr="006A37C9">
              <w:rPr>
                <w:rFonts w:ascii="Times New Roman" w:hAnsi="Times New Roman" w:cs="Times New Roman"/>
                <w:sz w:val="18"/>
                <w:szCs w:val="18"/>
              </w:rPr>
              <w:t>uL</w:t>
            </w:r>
            <w:proofErr w:type="spellEnd"/>
            <w:r w:rsidRPr="006A37C9">
              <w:rPr>
                <w:rFonts w:ascii="Times New Roman" w:hAnsi="Times New Roman" w:cs="Times New Roman"/>
                <w:sz w:val="18"/>
                <w:szCs w:val="18"/>
              </w:rPr>
              <w:t>)</w:t>
            </w:r>
          </w:p>
        </w:tc>
        <w:tc>
          <w:tcPr>
            <w:tcW w:w="1753" w:type="dxa"/>
            <w:tcBorders>
              <w:top w:val="nil"/>
              <w:left w:val="nil"/>
              <w:bottom w:val="nil"/>
              <w:right w:val="nil"/>
            </w:tcBorders>
            <w:shd w:val="clear" w:color="auto" w:fill="auto"/>
            <w:noWrap/>
            <w:tcMar>
              <w:top w:w="10" w:type="dxa"/>
              <w:left w:w="10" w:type="dxa"/>
              <w:right w:w="10" w:type="dxa"/>
            </w:tcMar>
            <w:vAlign w:val="center"/>
          </w:tcPr>
          <w:p w14:paraId="537C2D21" w14:textId="77777777" w:rsidR="006D119C" w:rsidRPr="006A37C9" w:rsidRDefault="005C2011">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 xml:space="preserve">{%if </w:t>
            </w:r>
            <w:proofErr w:type="spellStart"/>
            <w:r w:rsidRPr="006A37C9">
              <w:rPr>
                <w:rFonts w:ascii="Times New Roman" w:hAnsi="Times New Roman" w:cs="Times New Roman"/>
                <w:sz w:val="18"/>
                <w:szCs w:val="18"/>
              </w:rPr>
              <w:t>lib_quality_control</w:t>
            </w:r>
            <w:proofErr w:type="spellEnd"/>
            <w:r w:rsidRPr="006A37C9">
              <w:rPr>
                <w:rFonts w:ascii="Times New Roman" w:hAnsi="Times New Roman" w:cs="Times New Roman"/>
                <w:sz w:val="18"/>
                <w:szCs w:val="18"/>
              </w:rPr>
              <w:t xml:space="preserve"> and </w:t>
            </w:r>
            <w:proofErr w:type="spellStart"/>
            <w:r w:rsidRPr="006A37C9">
              <w:rPr>
                <w:rFonts w:ascii="Times New Roman" w:hAnsi="Times New Roman" w:cs="Times New Roman"/>
                <w:sz w:val="18"/>
                <w:szCs w:val="18"/>
              </w:rPr>
              <w:t>lib_quality_control.lib_dna_qc</w:t>
            </w:r>
            <w:proofErr w:type="spellEnd"/>
            <w:r w:rsidRPr="006A37C9">
              <w:rPr>
                <w:rFonts w:ascii="Times New Roman" w:hAnsi="Times New Roman" w:cs="Times New Roman"/>
                <w:sz w:val="18"/>
                <w:szCs w:val="18"/>
              </w:rPr>
              <w:t xml:space="preserve"> and lib_quality_control.lib_dna_qc.dna_concn_q</w:t>
            </w:r>
            <w:proofErr w:type="gramStart"/>
            <w:r w:rsidRPr="006A37C9">
              <w:rPr>
                <w:rFonts w:ascii="Times New Roman" w:hAnsi="Times New Roman" w:cs="Times New Roman"/>
                <w:sz w:val="18"/>
                <w:szCs w:val="18"/>
              </w:rPr>
              <w:t>%}{</w:t>
            </w:r>
            <w:proofErr w:type="gramEnd"/>
            <w:r w:rsidRPr="006A37C9">
              <w:rPr>
                <w:rFonts w:ascii="Times New Roman" w:hAnsi="Times New Roman" w:cs="Times New Roman"/>
                <w:sz w:val="18"/>
                <w:szCs w:val="18"/>
              </w:rPr>
              <w:t>{lib_quality_control.lib_dna_qc.dna_concn_q|replace(“.00”,””)}}{%else%}{%endif%}</w:t>
            </w:r>
          </w:p>
        </w:tc>
        <w:tc>
          <w:tcPr>
            <w:tcW w:w="1574" w:type="dxa"/>
            <w:tcBorders>
              <w:top w:val="nil"/>
              <w:left w:val="nil"/>
              <w:bottom w:val="nil"/>
              <w:right w:val="nil"/>
            </w:tcBorders>
            <w:shd w:val="clear" w:color="auto" w:fill="auto"/>
            <w:noWrap/>
            <w:tcMar>
              <w:top w:w="10" w:type="dxa"/>
              <w:left w:w="10" w:type="dxa"/>
              <w:right w:w="10" w:type="dxa"/>
            </w:tcMar>
            <w:vAlign w:val="center"/>
          </w:tcPr>
          <w:p w14:paraId="5DDC2D4B"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≥2.5</w:t>
            </w:r>
          </w:p>
        </w:tc>
        <w:tc>
          <w:tcPr>
            <w:tcW w:w="2258" w:type="dxa"/>
            <w:tcBorders>
              <w:top w:val="nil"/>
              <w:left w:val="nil"/>
              <w:bottom w:val="nil"/>
              <w:right w:val="nil"/>
            </w:tcBorders>
            <w:shd w:val="clear" w:color="auto" w:fill="auto"/>
            <w:noWrap/>
            <w:tcMar>
              <w:top w:w="10" w:type="dxa"/>
              <w:left w:w="10" w:type="dxa"/>
              <w:right w:w="10" w:type="dxa"/>
            </w:tcMar>
            <w:vAlign w:val="center"/>
          </w:tcPr>
          <w:p w14:paraId="62C27C12"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≥3.8</w:t>
            </w:r>
          </w:p>
        </w:tc>
      </w:tr>
      <w:tr w:rsidR="006D119C" w:rsidRPr="006A37C9" w14:paraId="6F463CE8" w14:textId="77777777" w:rsidTr="005C2011">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67AAFAA7" w14:textId="77777777" w:rsidR="006D119C" w:rsidRPr="006A37C9" w:rsidRDefault="006D119C">
            <w:pPr>
              <w:spacing w:line="360" w:lineRule="auto"/>
              <w:jc w:val="center"/>
              <w:rPr>
                <w:rFonts w:ascii="Times New Roman" w:hAnsi="Times New Roman" w:cs="Times New Roman"/>
                <w:sz w:val="18"/>
                <w:szCs w:val="18"/>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255EBC79"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DNA</w:t>
            </w:r>
            <w:r w:rsidRPr="006A37C9">
              <w:rPr>
                <w:rFonts w:ascii="Times New Roman" w:hAnsi="Times New Roman" w:cs="Times New Roman"/>
                <w:sz w:val="18"/>
                <w:szCs w:val="18"/>
              </w:rPr>
              <w:t>投入量</w:t>
            </w:r>
            <w:r w:rsidRPr="006A37C9">
              <w:rPr>
                <w:rFonts w:ascii="Times New Roman" w:hAnsi="Times New Roman" w:cs="Times New Roman"/>
                <w:sz w:val="18"/>
                <w:szCs w:val="18"/>
              </w:rPr>
              <w:t>(ng</w:t>
            </w:r>
            <w:r w:rsidRPr="006A37C9">
              <w:rPr>
                <w:rFonts w:ascii="Times New Roman" w:hAnsi="Times New Roman" w:cs="Times New Roman"/>
                <w:sz w:val="18"/>
                <w:szCs w:val="18"/>
              </w:rPr>
              <w:t>）</w:t>
            </w:r>
          </w:p>
        </w:tc>
        <w:tc>
          <w:tcPr>
            <w:tcW w:w="1753" w:type="dxa"/>
            <w:tcBorders>
              <w:top w:val="nil"/>
              <w:left w:val="nil"/>
              <w:bottom w:val="nil"/>
              <w:right w:val="nil"/>
            </w:tcBorders>
            <w:shd w:val="clear" w:color="auto" w:fill="auto"/>
            <w:noWrap/>
            <w:tcMar>
              <w:top w:w="10" w:type="dxa"/>
              <w:left w:w="10" w:type="dxa"/>
              <w:right w:w="10" w:type="dxa"/>
            </w:tcMar>
            <w:vAlign w:val="center"/>
          </w:tcPr>
          <w:p w14:paraId="3E7145B3" w14:textId="424863C8" w:rsidR="006D119C" w:rsidRPr="006A37C9" w:rsidRDefault="009B3BA4">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 xml:space="preserve">{%if </w:t>
            </w:r>
            <w:proofErr w:type="spellStart"/>
            <w:r w:rsidRPr="006A37C9">
              <w:rPr>
                <w:rFonts w:ascii="Times New Roman" w:hAnsi="Times New Roman" w:cs="Times New Roman"/>
                <w:sz w:val="18"/>
                <w:szCs w:val="18"/>
              </w:rPr>
              <w:t>lib_quality_control</w:t>
            </w:r>
            <w:proofErr w:type="spellEnd"/>
            <w:r w:rsidRPr="006A37C9">
              <w:rPr>
                <w:rFonts w:ascii="Times New Roman" w:hAnsi="Times New Roman" w:cs="Times New Roman"/>
                <w:sz w:val="18"/>
                <w:szCs w:val="18"/>
              </w:rPr>
              <w:t xml:space="preserve"> and </w:t>
            </w:r>
            <w:proofErr w:type="spellStart"/>
            <w:r w:rsidRPr="006A37C9">
              <w:rPr>
                <w:rFonts w:ascii="Times New Roman" w:hAnsi="Times New Roman" w:cs="Times New Roman"/>
                <w:sz w:val="18"/>
                <w:szCs w:val="18"/>
              </w:rPr>
              <w:t>lib_quality_control.lib_dna_qc</w:t>
            </w:r>
            <w:proofErr w:type="spellEnd"/>
            <w:r w:rsidRPr="006A37C9">
              <w:rPr>
                <w:rFonts w:ascii="Times New Roman" w:hAnsi="Times New Roman" w:cs="Times New Roman"/>
                <w:sz w:val="18"/>
                <w:szCs w:val="18"/>
              </w:rPr>
              <w:t xml:space="preserve"> and </w:t>
            </w:r>
            <w:proofErr w:type="spellStart"/>
            <w:r w:rsidRPr="006A37C9">
              <w:rPr>
                <w:rFonts w:ascii="Times New Roman" w:hAnsi="Times New Roman" w:cs="Times New Roman"/>
                <w:sz w:val="18"/>
                <w:szCs w:val="18"/>
              </w:rPr>
              <w:t>lib_quality_control.lib_dna_qc.</w:t>
            </w:r>
            <w:r w:rsidR="00E8621D" w:rsidRPr="00E8621D">
              <w:rPr>
                <w:rFonts w:ascii="Times New Roman" w:hAnsi="Times New Roman" w:cs="Times New Roman"/>
                <w:sz w:val="18"/>
                <w:szCs w:val="18"/>
              </w:rPr>
              <w:t>dna_input_qty</w:t>
            </w:r>
            <w:proofErr w:type="spellEnd"/>
            <w:r w:rsidR="00E8621D" w:rsidRPr="006A37C9">
              <w:rPr>
                <w:rFonts w:ascii="Times New Roman" w:hAnsi="Times New Roman" w:cs="Times New Roman"/>
                <w:sz w:val="18"/>
                <w:szCs w:val="18"/>
              </w:rPr>
              <w:t xml:space="preserve"> </w:t>
            </w:r>
            <w:proofErr w:type="gramStart"/>
            <w:r w:rsidRPr="006A37C9">
              <w:rPr>
                <w:rFonts w:ascii="Times New Roman" w:hAnsi="Times New Roman" w:cs="Times New Roman"/>
                <w:sz w:val="18"/>
                <w:szCs w:val="18"/>
              </w:rPr>
              <w:t>%}{</w:t>
            </w:r>
            <w:proofErr w:type="gramEnd"/>
            <w:r w:rsidRPr="006A37C9">
              <w:rPr>
                <w:rFonts w:ascii="Times New Roman" w:hAnsi="Times New Roman" w:cs="Times New Roman"/>
                <w:sz w:val="18"/>
                <w:szCs w:val="18"/>
              </w:rPr>
              <w:t>{lib_quality_control.lib_dna_qc.</w:t>
            </w:r>
            <w:r w:rsidR="00E8621D" w:rsidRPr="00E8621D">
              <w:rPr>
                <w:rFonts w:ascii="Times New Roman" w:hAnsi="Times New Roman" w:cs="Times New Roman"/>
                <w:sz w:val="18"/>
                <w:szCs w:val="18"/>
              </w:rPr>
              <w:t>dna_input_qty</w:t>
            </w:r>
            <w:r w:rsidRPr="006A37C9">
              <w:rPr>
                <w:rFonts w:ascii="Times New Roman" w:hAnsi="Times New Roman" w:cs="Times New Roman"/>
                <w:sz w:val="18"/>
                <w:szCs w:val="18"/>
              </w:rPr>
              <w:t>|replace(“.00”,””)}}{%else%}{%endif%}</w:t>
            </w:r>
          </w:p>
        </w:tc>
        <w:tc>
          <w:tcPr>
            <w:tcW w:w="1574" w:type="dxa"/>
            <w:tcBorders>
              <w:top w:val="nil"/>
              <w:left w:val="nil"/>
              <w:bottom w:val="nil"/>
              <w:right w:val="nil"/>
            </w:tcBorders>
            <w:shd w:val="clear" w:color="auto" w:fill="auto"/>
            <w:noWrap/>
            <w:tcMar>
              <w:top w:w="10" w:type="dxa"/>
              <w:left w:w="10" w:type="dxa"/>
              <w:right w:w="10" w:type="dxa"/>
            </w:tcMar>
            <w:vAlign w:val="center"/>
          </w:tcPr>
          <w:p w14:paraId="1A8BB268"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≥20</w:t>
            </w:r>
          </w:p>
        </w:tc>
        <w:tc>
          <w:tcPr>
            <w:tcW w:w="2258" w:type="dxa"/>
            <w:tcBorders>
              <w:top w:val="nil"/>
              <w:left w:val="nil"/>
              <w:bottom w:val="nil"/>
              <w:right w:val="nil"/>
            </w:tcBorders>
            <w:shd w:val="clear" w:color="auto" w:fill="auto"/>
            <w:noWrap/>
            <w:tcMar>
              <w:top w:w="10" w:type="dxa"/>
              <w:left w:w="10" w:type="dxa"/>
              <w:right w:w="10" w:type="dxa"/>
            </w:tcMar>
            <w:vAlign w:val="center"/>
          </w:tcPr>
          <w:p w14:paraId="7C47F31B"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≥30</w:t>
            </w:r>
          </w:p>
        </w:tc>
      </w:tr>
      <w:tr w:rsidR="006D119C" w:rsidRPr="006A37C9" w14:paraId="66B64D8B" w14:textId="77777777" w:rsidTr="005C2011">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749B71E9" w14:textId="77777777" w:rsidR="006D119C" w:rsidRPr="006A37C9" w:rsidRDefault="006D119C">
            <w:pPr>
              <w:spacing w:line="360" w:lineRule="auto"/>
              <w:jc w:val="center"/>
              <w:rPr>
                <w:rFonts w:ascii="Times New Roman" w:hAnsi="Times New Roman" w:cs="Times New Roman"/>
                <w:sz w:val="18"/>
                <w:szCs w:val="18"/>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0A6DEB90"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文库总量</w:t>
            </w:r>
            <w:r w:rsidRPr="006A37C9">
              <w:rPr>
                <w:rFonts w:ascii="Times New Roman" w:hAnsi="Times New Roman" w:cs="Times New Roman"/>
                <w:sz w:val="18"/>
                <w:szCs w:val="18"/>
              </w:rPr>
              <w:t>(ng)</w:t>
            </w:r>
          </w:p>
        </w:tc>
        <w:tc>
          <w:tcPr>
            <w:tcW w:w="1753" w:type="dxa"/>
            <w:tcBorders>
              <w:top w:val="nil"/>
              <w:left w:val="nil"/>
              <w:bottom w:val="nil"/>
              <w:right w:val="nil"/>
            </w:tcBorders>
            <w:shd w:val="clear" w:color="auto" w:fill="auto"/>
            <w:noWrap/>
            <w:tcMar>
              <w:top w:w="10" w:type="dxa"/>
              <w:left w:w="10" w:type="dxa"/>
              <w:right w:w="10" w:type="dxa"/>
            </w:tcMar>
            <w:vAlign w:val="center"/>
          </w:tcPr>
          <w:p w14:paraId="35F2A6CA" w14:textId="77777777" w:rsidR="006D119C" w:rsidRPr="006A37C9" w:rsidRDefault="005C2011">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 xml:space="preserve">{%if </w:t>
            </w:r>
            <w:proofErr w:type="spellStart"/>
            <w:r w:rsidRPr="006A37C9">
              <w:rPr>
                <w:rFonts w:ascii="Times New Roman" w:hAnsi="Times New Roman" w:cs="Times New Roman"/>
                <w:sz w:val="18"/>
                <w:szCs w:val="18"/>
              </w:rPr>
              <w:t>lib_quality_control</w:t>
            </w:r>
            <w:proofErr w:type="spellEnd"/>
            <w:r w:rsidRPr="006A37C9">
              <w:rPr>
                <w:rFonts w:ascii="Times New Roman" w:hAnsi="Times New Roman" w:cs="Times New Roman"/>
                <w:sz w:val="18"/>
                <w:szCs w:val="18"/>
              </w:rPr>
              <w:t xml:space="preserve"> and </w:t>
            </w:r>
            <w:proofErr w:type="spellStart"/>
            <w:r w:rsidRPr="006A37C9">
              <w:rPr>
                <w:rFonts w:ascii="Times New Roman" w:hAnsi="Times New Roman" w:cs="Times New Roman"/>
                <w:sz w:val="18"/>
                <w:szCs w:val="18"/>
              </w:rPr>
              <w:t>lib_quality_control.lib_dna_qc</w:t>
            </w:r>
            <w:proofErr w:type="spellEnd"/>
            <w:r w:rsidRPr="006A37C9">
              <w:rPr>
                <w:rFonts w:ascii="Times New Roman" w:hAnsi="Times New Roman" w:cs="Times New Roman"/>
                <w:sz w:val="18"/>
                <w:szCs w:val="18"/>
              </w:rPr>
              <w:t xml:space="preserve"> and lib_quality_control.lib_dna_</w:t>
            </w:r>
            <w:proofErr w:type="gramStart"/>
            <w:r w:rsidRPr="006A37C9">
              <w:rPr>
                <w:rFonts w:ascii="Times New Roman" w:hAnsi="Times New Roman" w:cs="Times New Roman"/>
                <w:sz w:val="18"/>
                <w:szCs w:val="18"/>
              </w:rPr>
              <w:t>qc.library</w:t>
            </w:r>
            <w:proofErr w:type="gramEnd"/>
            <w:r w:rsidRPr="006A37C9">
              <w:rPr>
                <w:rFonts w:ascii="Times New Roman" w:hAnsi="Times New Roman" w:cs="Times New Roman"/>
                <w:sz w:val="18"/>
                <w:szCs w:val="18"/>
              </w:rPr>
              <w:t>_qty%}{{lib_quality_control.lib</w:t>
            </w:r>
            <w:r w:rsidRPr="006A37C9">
              <w:rPr>
                <w:rFonts w:ascii="Times New Roman" w:hAnsi="Times New Roman" w:cs="Times New Roman"/>
                <w:sz w:val="18"/>
                <w:szCs w:val="18"/>
              </w:rPr>
              <w:lastRenderedPageBreak/>
              <w:t>_dna_qc.library_qty|replace(“.00”,””)}}{%else%}{%endif%}</w:t>
            </w:r>
          </w:p>
        </w:tc>
        <w:tc>
          <w:tcPr>
            <w:tcW w:w="1574" w:type="dxa"/>
            <w:tcBorders>
              <w:top w:val="nil"/>
              <w:left w:val="nil"/>
              <w:bottom w:val="nil"/>
              <w:right w:val="nil"/>
            </w:tcBorders>
            <w:shd w:val="clear" w:color="auto" w:fill="auto"/>
            <w:noWrap/>
            <w:tcMar>
              <w:top w:w="10" w:type="dxa"/>
              <w:left w:w="10" w:type="dxa"/>
              <w:right w:w="10" w:type="dxa"/>
            </w:tcMar>
            <w:vAlign w:val="center"/>
          </w:tcPr>
          <w:p w14:paraId="38F5650E"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lastRenderedPageBreak/>
              <w:t>≥200</w:t>
            </w:r>
          </w:p>
        </w:tc>
        <w:tc>
          <w:tcPr>
            <w:tcW w:w="2258" w:type="dxa"/>
            <w:tcBorders>
              <w:top w:val="nil"/>
              <w:left w:val="nil"/>
              <w:bottom w:val="nil"/>
              <w:right w:val="nil"/>
            </w:tcBorders>
            <w:shd w:val="clear" w:color="auto" w:fill="auto"/>
            <w:noWrap/>
            <w:tcMar>
              <w:top w:w="10" w:type="dxa"/>
              <w:left w:w="10" w:type="dxa"/>
              <w:right w:w="10" w:type="dxa"/>
            </w:tcMar>
            <w:vAlign w:val="center"/>
          </w:tcPr>
          <w:p w14:paraId="3932A37A"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≥200</w:t>
            </w:r>
          </w:p>
        </w:tc>
      </w:tr>
      <w:tr w:rsidR="006D119C" w:rsidRPr="006A37C9" w14:paraId="4CAD206D" w14:textId="77777777" w:rsidTr="005C2011">
        <w:trPr>
          <w:trHeight w:val="399"/>
          <w:jc w:val="center"/>
        </w:trPr>
        <w:tc>
          <w:tcPr>
            <w:tcW w:w="2007" w:type="dxa"/>
            <w:vMerge w:val="restart"/>
            <w:tcBorders>
              <w:top w:val="nil"/>
              <w:left w:val="nil"/>
              <w:bottom w:val="nil"/>
              <w:right w:val="nil"/>
            </w:tcBorders>
            <w:shd w:val="clear" w:color="auto" w:fill="auto"/>
            <w:noWrap/>
            <w:tcMar>
              <w:top w:w="10" w:type="dxa"/>
              <w:left w:w="10" w:type="dxa"/>
              <w:right w:w="10" w:type="dxa"/>
            </w:tcMar>
            <w:vAlign w:val="center"/>
          </w:tcPr>
          <w:p w14:paraId="7AC9BF9C"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测序质量</w:t>
            </w:r>
          </w:p>
          <w:p w14:paraId="28C8B604"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评估</w:t>
            </w:r>
          </w:p>
        </w:tc>
        <w:tc>
          <w:tcPr>
            <w:tcW w:w="2366" w:type="dxa"/>
            <w:tcBorders>
              <w:top w:val="nil"/>
              <w:left w:val="nil"/>
              <w:bottom w:val="nil"/>
              <w:right w:val="nil"/>
            </w:tcBorders>
            <w:shd w:val="clear" w:color="auto" w:fill="auto"/>
            <w:noWrap/>
            <w:tcMar>
              <w:top w:w="10" w:type="dxa"/>
              <w:left w:w="10" w:type="dxa"/>
              <w:right w:w="10" w:type="dxa"/>
            </w:tcMar>
            <w:vAlign w:val="center"/>
          </w:tcPr>
          <w:p w14:paraId="36FB721F"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覆盖度</w:t>
            </w:r>
          </w:p>
        </w:tc>
        <w:tc>
          <w:tcPr>
            <w:tcW w:w="1753" w:type="dxa"/>
            <w:tcBorders>
              <w:top w:val="nil"/>
              <w:left w:val="nil"/>
              <w:bottom w:val="nil"/>
              <w:right w:val="nil"/>
            </w:tcBorders>
            <w:shd w:val="clear" w:color="auto" w:fill="auto"/>
            <w:noWrap/>
            <w:tcMar>
              <w:top w:w="10" w:type="dxa"/>
              <w:left w:w="10" w:type="dxa"/>
              <w:right w:w="10" w:type="dxa"/>
            </w:tcMar>
            <w:vAlign w:val="center"/>
          </w:tcPr>
          <w:p w14:paraId="6755F1B7" w14:textId="77777777" w:rsidR="006D119C" w:rsidRPr="006A37C9" w:rsidRDefault="005C2011">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w:t>
            </w:r>
            <w:proofErr w:type="spellStart"/>
            <w:r w:rsidRPr="006A37C9">
              <w:rPr>
                <w:rFonts w:ascii="Times New Roman" w:hAnsi="Times New Roman" w:cs="Times New Roman"/>
                <w:sz w:val="18"/>
                <w:szCs w:val="18"/>
              </w:rPr>
              <w:t>qc.dna_data_</w:t>
            </w:r>
            <w:proofErr w:type="gramStart"/>
            <w:r w:rsidRPr="006A37C9">
              <w:rPr>
                <w:rFonts w:ascii="Times New Roman" w:hAnsi="Times New Roman" w:cs="Times New Roman"/>
                <w:sz w:val="18"/>
                <w:szCs w:val="18"/>
              </w:rPr>
              <w:t>qc.cover</w:t>
            </w:r>
            <w:proofErr w:type="gramEnd"/>
            <w:r w:rsidRPr="006A37C9">
              <w:rPr>
                <w:rFonts w:ascii="Times New Roman" w:hAnsi="Times New Roman" w:cs="Times New Roman"/>
                <w:sz w:val="18"/>
                <w:szCs w:val="18"/>
              </w:rPr>
              <w:t>_ratio</w:t>
            </w:r>
            <w:proofErr w:type="spellEnd"/>
            <w:r w:rsidRPr="006A37C9">
              <w:rPr>
                <w:rFonts w:ascii="Times New Roman" w:hAnsi="Times New Roman" w:cs="Times New Roman"/>
                <w:sz w:val="18"/>
                <w:szCs w:val="18"/>
              </w:rPr>
              <w:t>}}</w:t>
            </w:r>
          </w:p>
        </w:tc>
        <w:tc>
          <w:tcPr>
            <w:tcW w:w="1574" w:type="dxa"/>
            <w:tcBorders>
              <w:top w:val="nil"/>
              <w:left w:val="nil"/>
              <w:bottom w:val="nil"/>
              <w:right w:val="nil"/>
            </w:tcBorders>
            <w:shd w:val="clear" w:color="auto" w:fill="auto"/>
            <w:noWrap/>
            <w:tcMar>
              <w:top w:w="10" w:type="dxa"/>
              <w:left w:w="10" w:type="dxa"/>
              <w:right w:w="10" w:type="dxa"/>
            </w:tcMar>
            <w:vAlign w:val="center"/>
          </w:tcPr>
          <w:p w14:paraId="6726ED3E"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95%</w:t>
            </w:r>
          </w:p>
        </w:tc>
        <w:tc>
          <w:tcPr>
            <w:tcW w:w="2258" w:type="dxa"/>
            <w:tcBorders>
              <w:top w:val="nil"/>
              <w:left w:val="nil"/>
              <w:bottom w:val="nil"/>
              <w:right w:val="nil"/>
            </w:tcBorders>
            <w:shd w:val="clear" w:color="auto" w:fill="auto"/>
            <w:noWrap/>
            <w:tcMar>
              <w:top w:w="10" w:type="dxa"/>
              <w:left w:w="10" w:type="dxa"/>
              <w:right w:w="10" w:type="dxa"/>
            </w:tcMar>
            <w:vAlign w:val="center"/>
          </w:tcPr>
          <w:p w14:paraId="5B6855B6"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95%</w:t>
            </w:r>
          </w:p>
        </w:tc>
      </w:tr>
      <w:tr w:rsidR="006D119C" w:rsidRPr="006A37C9" w14:paraId="62D3710B" w14:textId="77777777" w:rsidTr="005C2011">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28C1D25C" w14:textId="77777777" w:rsidR="006D119C" w:rsidRPr="006A37C9" w:rsidRDefault="006D119C">
            <w:pPr>
              <w:spacing w:line="360" w:lineRule="auto"/>
              <w:jc w:val="center"/>
              <w:rPr>
                <w:rFonts w:ascii="Times New Roman" w:hAnsi="Times New Roman" w:cs="Times New Roman"/>
                <w:sz w:val="18"/>
                <w:szCs w:val="18"/>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2EAFE851"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平均有效深度</w:t>
            </w:r>
          </w:p>
        </w:tc>
        <w:tc>
          <w:tcPr>
            <w:tcW w:w="1753" w:type="dxa"/>
            <w:tcBorders>
              <w:top w:val="nil"/>
              <w:left w:val="nil"/>
              <w:bottom w:val="nil"/>
              <w:right w:val="nil"/>
            </w:tcBorders>
            <w:shd w:val="clear" w:color="auto" w:fill="auto"/>
            <w:noWrap/>
            <w:tcMar>
              <w:top w:w="10" w:type="dxa"/>
              <w:left w:w="10" w:type="dxa"/>
              <w:right w:w="10" w:type="dxa"/>
            </w:tcMar>
            <w:vAlign w:val="center"/>
          </w:tcPr>
          <w:p w14:paraId="2D703D8C" w14:textId="77777777" w:rsidR="006D119C" w:rsidRPr="006A37C9" w:rsidRDefault="00C31C04">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w:t>
            </w:r>
            <w:proofErr w:type="spellStart"/>
            <w:r w:rsidRPr="006A37C9">
              <w:rPr>
                <w:rFonts w:ascii="Times New Roman" w:hAnsi="Times New Roman" w:cs="Times New Roman"/>
                <w:sz w:val="18"/>
                <w:szCs w:val="18"/>
              </w:rPr>
              <w:t>qc.dna_data_</w:t>
            </w:r>
            <w:proofErr w:type="gramStart"/>
            <w:r w:rsidRPr="006A37C9">
              <w:rPr>
                <w:rFonts w:ascii="Times New Roman" w:hAnsi="Times New Roman" w:cs="Times New Roman"/>
                <w:sz w:val="18"/>
                <w:szCs w:val="18"/>
              </w:rPr>
              <w:t>qc.depth</w:t>
            </w:r>
            <w:proofErr w:type="gramEnd"/>
            <w:r w:rsidRPr="006A37C9">
              <w:rPr>
                <w:rFonts w:ascii="Times New Roman" w:hAnsi="Times New Roman" w:cs="Times New Roman"/>
                <w:sz w:val="18"/>
                <w:szCs w:val="18"/>
              </w:rPr>
              <w:t>_ssbc|replace</w:t>
            </w:r>
            <w:proofErr w:type="spellEnd"/>
            <w:r w:rsidRPr="006A37C9">
              <w:rPr>
                <w:rFonts w:ascii="Times New Roman" w:hAnsi="Times New Roman" w:cs="Times New Roman"/>
                <w:sz w:val="18"/>
                <w:szCs w:val="18"/>
              </w:rPr>
              <w:t>(“.00”,””)}}</w:t>
            </w:r>
          </w:p>
        </w:tc>
        <w:tc>
          <w:tcPr>
            <w:tcW w:w="1574" w:type="dxa"/>
            <w:tcBorders>
              <w:top w:val="nil"/>
              <w:left w:val="nil"/>
              <w:bottom w:val="nil"/>
              <w:right w:val="nil"/>
            </w:tcBorders>
            <w:shd w:val="clear" w:color="auto" w:fill="auto"/>
            <w:noWrap/>
            <w:tcMar>
              <w:top w:w="10" w:type="dxa"/>
              <w:left w:w="10" w:type="dxa"/>
              <w:right w:w="10" w:type="dxa"/>
            </w:tcMar>
            <w:vAlign w:val="center"/>
          </w:tcPr>
          <w:p w14:paraId="45F600B2"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≥100×</w:t>
            </w:r>
          </w:p>
        </w:tc>
        <w:tc>
          <w:tcPr>
            <w:tcW w:w="2258" w:type="dxa"/>
            <w:tcBorders>
              <w:top w:val="nil"/>
              <w:left w:val="nil"/>
              <w:bottom w:val="nil"/>
              <w:right w:val="nil"/>
            </w:tcBorders>
            <w:shd w:val="clear" w:color="auto" w:fill="auto"/>
            <w:noWrap/>
            <w:tcMar>
              <w:top w:w="10" w:type="dxa"/>
              <w:left w:w="10" w:type="dxa"/>
              <w:right w:w="10" w:type="dxa"/>
            </w:tcMar>
            <w:vAlign w:val="center"/>
          </w:tcPr>
          <w:p w14:paraId="09858888"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≥300×</w:t>
            </w:r>
          </w:p>
        </w:tc>
      </w:tr>
      <w:tr w:rsidR="006D119C" w:rsidRPr="006A37C9" w14:paraId="2A9021C9" w14:textId="77777777" w:rsidTr="005C2011">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64A49034" w14:textId="77777777" w:rsidR="006D119C" w:rsidRPr="006A37C9" w:rsidRDefault="006D119C">
            <w:pPr>
              <w:spacing w:line="360" w:lineRule="auto"/>
              <w:jc w:val="center"/>
              <w:rPr>
                <w:rFonts w:ascii="Times New Roman" w:hAnsi="Times New Roman" w:cs="Times New Roman"/>
                <w:sz w:val="18"/>
                <w:szCs w:val="18"/>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183D1999"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碱基质量</w:t>
            </w:r>
            <w:r w:rsidRPr="006A37C9">
              <w:rPr>
                <w:rFonts w:ascii="Times New Roman" w:hAnsi="Times New Roman" w:cs="Times New Roman"/>
                <w:sz w:val="18"/>
                <w:szCs w:val="18"/>
              </w:rPr>
              <w:t>Q30</w:t>
            </w:r>
            <w:r w:rsidRPr="006A37C9">
              <w:rPr>
                <w:rFonts w:ascii="Times New Roman" w:hAnsi="Times New Roman" w:cs="Times New Roman"/>
                <w:sz w:val="18"/>
                <w:szCs w:val="18"/>
              </w:rPr>
              <w:t>占比</w:t>
            </w:r>
          </w:p>
        </w:tc>
        <w:tc>
          <w:tcPr>
            <w:tcW w:w="1753" w:type="dxa"/>
            <w:tcBorders>
              <w:top w:val="nil"/>
              <w:left w:val="nil"/>
              <w:bottom w:val="nil"/>
              <w:right w:val="nil"/>
            </w:tcBorders>
            <w:shd w:val="clear" w:color="auto" w:fill="auto"/>
            <w:noWrap/>
            <w:tcMar>
              <w:top w:w="10" w:type="dxa"/>
              <w:left w:w="10" w:type="dxa"/>
              <w:right w:w="10" w:type="dxa"/>
            </w:tcMar>
            <w:vAlign w:val="center"/>
          </w:tcPr>
          <w:p w14:paraId="7B0BBBF9" w14:textId="34FBE828" w:rsidR="006D119C" w:rsidRPr="006A37C9" w:rsidRDefault="005C2011">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{{qc.dna_data_</w:t>
            </w:r>
            <w:proofErr w:type="gramStart"/>
            <w:r w:rsidRPr="006A37C9">
              <w:rPr>
                <w:rFonts w:ascii="Times New Roman" w:hAnsi="Times New Roman" w:cs="Times New Roman"/>
                <w:sz w:val="18"/>
                <w:szCs w:val="18"/>
              </w:rPr>
              <w:t>qc.cleandata</w:t>
            </w:r>
            <w:proofErr w:type="gramEnd"/>
            <w:r w:rsidRPr="006A37C9">
              <w:rPr>
                <w:rFonts w:ascii="Times New Roman" w:hAnsi="Times New Roman" w:cs="Times New Roman"/>
                <w:sz w:val="18"/>
                <w:szCs w:val="18"/>
              </w:rPr>
              <w:t>_q30}}</w:t>
            </w:r>
          </w:p>
        </w:tc>
        <w:tc>
          <w:tcPr>
            <w:tcW w:w="1574" w:type="dxa"/>
            <w:tcBorders>
              <w:top w:val="nil"/>
              <w:left w:val="nil"/>
              <w:bottom w:val="nil"/>
              <w:right w:val="nil"/>
            </w:tcBorders>
            <w:shd w:val="clear" w:color="auto" w:fill="auto"/>
            <w:noWrap/>
            <w:tcMar>
              <w:top w:w="10" w:type="dxa"/>
              <w:left w:w="10" w:type="dxa"/>
              <w:right w:w="10" w:type="dxa"/>
            </w:tcMar>
            <w:vAlign w:val="center"/>
          </w:tcPr>
          <w:p w14:paraId="0C3744E8"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≥75%</w:t>
            </w:r>
          </w:p>
        </w:tc>
        <w:tc>
          <w:tcPr>
            <w:tcW w:w="2258" w:type="dxa"/>
            <w:tcBorders>
              <w:top w:val="nil"/>
              <w:left w:val="nil"/>
              <w:bottom w:val="nil"/>
              <w:right w:val="nil"/>
            </w:tcBorders>
            <w:shd w:val="clear" w:color="auto" w:fill="auto"/>
            <w:noWrap/>
            <w:tcMar>
              <w:top w:w="10" w:type="dxa"/>
              <w:left w:w="10" w:type="dxa"/>
              <w:right w:w="10" w:type="dxa"/>
            </w:tcMar>
            <w:vAlign w:val="center"/>
          </w:tcPr>
          <w:p w14:paraId="3F5B3F17"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≥75%</w:t>
            </w:r>
          </w:p>
        </w:tc>
      </w:tr>
      <w:tr w:rsidR="00E66EFF" w:rsidRPr="006A37C9" w14:paraId="0E5A1BAA" w14:textId="77777777" w:rsidTr="0059098F">
        <w:trPr>
          <w:trHeight w:val="366"/>
          <w:jc w:val="center"/>
        </w:trPr>
        <w:tc>
          <w:tcPr>
            <w:tcW w:w="2007" w:type="dxa"/>
            <w:tcBorders>
              <w:top w:val="nil"/>
              <w:left w:val="nil"/>
              <w:bottom w:val="single" w:sz="4" w:space="0" w:color="0070C0"/>
              <w:right w:val="nil"/>
            </w:tcBorders>
            <w:shd w:val="clear" w:color="auto" w:fill="D8D8D8" w:themeFill="background1" w:themeFillShade="D8"/>
            <w:noWrap/>
            <w:tcMar>
              <w:top w:w="10" w:type="dxa"/>
              <w:left w:w="10" w:type="dxa"/>
              <w:right w:w="10" w:type="dxa"/>
            </w:tcMar>
            <w:vAlign w:val="center"/>
          </w:tcPr>
          <w:p w14:paraId="766CD9FB" w14:textId="77777777" w:rsidR="00E66EFF" w:rsidRPr="006A37C9" w:rsidRDefault="00E66EFF">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总体质量评估</w:t>
            </w:r>
          </w:p>
        </w:tc>
        <w:tc>
          <w:tcPr>
            <w:tcW w:w="7951" w:type="dxa"/>
            <w:gridSpan w:val="4"/>
            <w:tcBorders>
              <w:top w:val="nil"/>
              <w:left w:val="nil"/>
              <w:bottom w:val="single" w:sz="4" w:space="0" w:color="0070C0"/>
              <w:right w:val="nil"/>
            </w:tcBorders>
            <w:shd w:val="clear" w:color="auto" w:fill="D8D8D8" w:themeFill="background1" w:themeFillShade="D8"/>
            <w:noWrap/>
            <w:tcMar>
              <w:top w:w="10" w:type="dxa"/>
              <w:left w:w="10" w:type="dxa"/>
              <w:right w:w="10" w:type="dxa"/>
            </w:tcMar>
            <w:vAlign w:val="center"/>
          </w:tcPr>
          <w:p w14:paraId="3FB7236F" w14:textId="38EB9D12" w:rsidR="00E66EFF" w:rsidRPr="007F06D1" w:rsidRDefault="00E66EFF" w:rsidP="00BE2239">
            <w:pPr>
              <w:spacing w:line="360" w:lineRule="auto"/>
              <w:jc w:val="center"/>
              <w:rPr>
                <w:rFonts w:ascii="Times New Roman" w:hAnsi="Times New Roman" w:cs="Times New Roman"/>
                <w:b/>
                <w:bCs/>
                <w:color w:val="000000" w:themeColor="text1"/>
                <w:sz w:val="18"/>
                <w:szCs w:val="18"/>
              </w:rPr>
            </w:pPr>
            <w:r w:rsidRPr="006A37C9">
              <w:rPr>
                <w:rFonts w:ascii="Times New Roman" w:hAnsi="Times New Roman" w:cs="Times New Roman"/>
                <w:b/>
                <w:bCs/>
                <w:color w:val="000000" w:themeColor="text1"/>
                <w:sz w:val="18"/>
                <w:szCs w:val="18"/>
              </w:rPr>
              <w:t>{%p if qc.dna_data_</w:t>
            </w:r>
            <w:proofErr w:type="gramStart"/>
            <w:r w:rsidRPr="006A37C9">
              <w:rPr>
                <w:rFonts w:ascii="Times New Roman" w:hAnsi="Times New Roman" w:cs="Times New Roman"/>
                <w:b/>
                <w:bCs/>
                <w:color w:val="000000" w:themeColor="text1"/>
                <w:sz w:val="18"/>
                <w:szCs w:val="18"/>
              </w:rPr>
              <w:t>qc.cleandata</w:t>
            </w:r>
            <w:proofErr w:type="gramEnd"/>
            <w:r w:rsidRPr="006A37C9">
              <w:rPr>
                <w:rFonts w:ascii="Times New Roman" w:hAnsi="Times New Roman" w:cs="Times New Roman"/>
                <w:b/>
                <w:bCs/>
                <w:color w:val="000000" w:themeColor="text1"/>
                <w:sz w:val="18"/>
                <w:szCs w:val="18"/>
              </w:rPr>
              <w:t xml:space="preserve">_q30_num&gt;=0.75 and </w:t>
            </w:r>
            <w:proofErr w:type="spellStart"/>
            <w:r w:rsidRPr="006A37C9">
              <w:rPr>
                <w:rFonts w:ascii="Times New Roman" w:hAnsi="Times New Roman" w:cs="Times New Roman"/>
                <w:b/>
                <w:bCs/>
                <w:color w:val="000000" w:themeColor="text1"/>
                <w:sz w:val="18"/>
                <w:szCs w:val="18"/>
              </w:rPr>
              <w:t>qc.dna_data_qc.depth_ssbc_num</w:t>
            </w:r>
            <w:proofErr w:type="spellEnd"/>
            <w:r w:rsidRPr="006A37C9">
              <w:rPr>
                <w:rFonts w:ascii="Times New Roman" w:hAnsi="Times New Roman" w:cs="Times New Roman"/>
                <w:b/>
                <w:bCs/>
                <w:color w:val="000000" w:themeColor="text1"/>
                <w:sz w:val="18"/>
                <w:szCs w:val="18"/>
              </w:rPr>
              <w:t xml:space="preserve">&gt;=100 and </w:t>
            </w:r>
            <w:proofErr w:type="spellStart"/>
            <w:r w:rsidRPr="007F06D1">
              <w:rPr>
                <w:rFonts w:ascii="Times New Roman" w:hAnsi="Times New Roman" w:cs="Times New Roman"/>
                <w:b/>
                <w:bCs/>
                <w:color w:val="000000" w:themeColor="text1"/>
                <w:sz w:val="18"/>
                <w:szCs w:val="18"/>
              </w:rPr>
              <w:t>qc.dna_data_qc.cover_ratio_num</w:t>
            </w:r>
            <w:proofErr w:type="spellEnd"/>
            <w:r w:rsidRPr="007F06D1">
              <w:rPr>
                <w:rFonts w:ascii="Times New Roman" w:hAnsi="Times New Roman" w:cs="Times New Roman"/>
                <w:b/>
                <w:bCs/>
                <w:color w:val="000000" w:themeColor="text1"/>
                <w:sz w:val="18"/>
                <w:szCs w:val="18"/>
              </w:rPr>
              <w:t xml:space="preserve"> </w:t>
            </w:r>
            <w:r w:rsidR="007F0706">
              <w:rPr>
                <w:rFonts w:ascii="Times New Roman" w:hAnsi="Times New Roman" w:cs="Times New Roman"/>
                <w:b/>
                <w:bCs/>
                <w:color w:val="000000" w:themeColor="text1"/>
                <w:sz w:val="18"/>
                <w:szCs w:val="18"/>
              </w:rPr>
              <w:t>&gt;</w:t>
            </w:r>
            <w:r w:rsidRPr="007F06D1">
              <w:rPr>
                <w:rFonts w:ascii="Times New Roman" w:hAnsi="Times New Roman" w:cs="Times New Roman"/>
                <w:b/>
                <w:bCs/>
                <w:color w:val="000000" w:themeColor="text1"/>
                <w:sz w:val="18"/>
                <w:szCs w:val="18"/>
              </w:rPr>
              <w:t xml:space="preserve">= </w:t>
            </w:r>
            <w:r w:rsidR="007F0706">
              <w:rPr>
                <w:rFonts w:ascii="Times New Roman" w:hAnsi="Times New Roman" w:cs="Times New Roman"/>
                <w:b/>
                <w:bCs/>
                <w:color w:val="000000" w:themeColor="text1"/>
                <w:sz w:val="18"/>
                <w:szCs w:val="18"/>
              </w:rPr>
              <w:t>0.95</w:t>
            </w:r>
            <w:r w:rsidRPr="007F06D1">
              <w:rPr>
                <w:rFonts w:ascii="Times New Roman" w:hAnsi="Times New Roman" w:cs="Times New Roman"/>
                <w:b/>
                <w:bCs/>
                <w:color w:val="000000" w:themeColor="text1"/>
                <w:sz w:val="18"/>
                <w:szCs w:val="18"/>
              </w:rPr>
              <w:t>%}</w:t>
            </w:r>
          </w:p>
          <w:p w14:paraId="61AE93C1" w14:textId="5855DFD3" w:rsidR="00317C92" w:rsidRDefault="00C568C6" w:rsidP="00BE2239">
            <w:pPr>
              <w:spacing w:line="360" w:lineRule="auto"/>
              <w:jc w:val="center"/>
              <w:rPr>
                <w:rFonts w:ascii="Times New Roman" w:hAnsi="Times New Roman" w:cs="Times New Roman"/>
                <w:b/>
                <w:bCs/>
                <w:color w:val="000000" w:themeColor="text1"/>
                <w:sz w:val="18"/>
                <w:szCs w:val="18"/>
              </w:rPr>
            </w:pPr>
            <w:r w:rsidRPr="00C568C6">
              <w:rPr>
                <w:rFonts w:ascii="Times New Roman" w:hAnsi="Times New Roman" w:cs="Times New Roman"/>
                <w:b/>
                <w:bCs/>
                <w:color w:val="000000" w:themeColor="text1"/>
                <w:sz w:val="18"/>
                <w:szCs w:val="18"/>
              </w:rPr>
              <w:t xml:space="preserve">{%p if </w:t>
            </w:r>
            <w:proofErr w:type="spellStart"/>
            <w:r w:rsidRPr="00C568C6">
              <w:rPr>
                <w:rFonts w:ascii="Times New Roman" w:hAnsi="Times New Roman" w:cs="Times New Roman"/>
                <w:b/>
                <w:bCs/>
                <w:color w:val="000000" w:themeColor="text1"/>
                <w:sz w:val="18"/>
                <w:szCs w:val="18"/>
              </w:rPr>
              <w:t>lib_quality_control</w:t>
            </w:r>
            <w:proofErr w:type="spellEnd"/>
            <w:r w:rsidRPr="00C568C6">
              <w:rPr>
                <w:rFonts w:ascii="Times New Roman" w:hAnsi="Times New Roman" w:cs="Times New Roman"/>
                <w:b/>
                <w:bCs/>
                <w:color w:val="000000" w:themeColor="text1"/>
                <w:sz w:val="18"/>
                <w:szCs w:val="18"/>
              </w:rPr>
              <w:t xml:space="preserve"> and </w:t>
            </w:r>
            <w:proofErr w:type="spellStart"/>
            <w:r w:rsidRPr="00C568C6">
              <w:rPr>
                <w:rFonts w:ascii="Times New Roman" w:hAnsi="Times New Roman" w:cs="Times New Roman"/>
                <w:b/>
                <w:bCs/>
                <w:color w:val="000000" w:themeColor="text1"/>
                <w:sz w:val="18"/>
                <w:szCs w:val="18"/>
              </w:rPr>
              <w:t>lib_quality_control.lib_dna_qc</w:t>
            </w:r>
            <w:proofErr w:type="spellEnd"/>
            <w:r w:rsidRPr="00C568C6">
              <w:rPr>
                <w:rFonts w:ascii="Times New Roman" w:hAnsi="Times New Roman" w:cs="Times New Roman"/>
                <w:b/>
                <w:bCs/>
                <w:color w:val="000000" w:themeColor="text1"/>
                <w:sz w:val="18"/>
                <w:szCs w:val="18"/>
              </w:rPr>
              <w:t xml:space="preserve"> and </w:t>
            </w:r>
            <w:proofErr w:type="spellStart"/>
            <w:r w:rsidRPr="00C568C6">
              <w:rPr>
                <w:rFonts w:ascii="Times New Roman" w:hAnsi="Times New Roman" w:cs="Times New Roman"/>
                <w:b/>
                <w:bCs/>
                <w:color w:val="000000" w:themeColor="text1"/>
                <w:sz w:val="18"/>
                <w:szCs w:val="18"/>
              </w:rPr>
              <w:t>lib_quality_control.lib_dna_qc.dna</w:t>
            </w:r>
            <w:r w:rsidR="005E4983">
              <w:rPr>
                <w:rFonts w:ascii="Times New Roman" w:hAnsi="Times New Roman" w:cs="Times New Roman"/>
                <w:b/>
                <w:bCs/>
                <w:color w:val="000000" w:themeColor="text1"/>
                <w:sz w:val="18"/>
                <w:szCs w:val="18"/>
              </w:rPr>
              <w:t>_input</w:t>
            </w:r>
            <w:r w:rsidRPr="00C568C6">
              <w:rPr>
                <w:rFonts w:ascii="Times New Roman" w:hAnsi="Times New Roman" w:cs="Times New Roman"/>
                <w:b/>
                <w:bCs/>
                <w:color w:val="000000" w:themeColor="text1"/>
                <w:sz w:val="18"/>
                <w:szCs w:val="18"/>
              </w:rPr>
              <w:t>_qty</w:t>
            </w:r>
            <w:proofErr w:type="spellEnd"/>
            <w:r w:rsidRPr="00C568C6">
              <w:rPr>
                <w:rFonts w:ascii="Times New Roman" w:hAnsi="Times New Roman" w:cs="Times New Roman"/>
                <w:b/>
                <w:bCs/>
                <w:color w:val="000000" w:themeColor="text1"/>
                <w:sz w:val="18"/>
                <w:szCs w:val="18"/>
              </w:rPr>
              <w:t xml:space="preserve"> and </w:t>
            </w:r>
            <w:proofErr w:type="spellStart"/>
            <w:r w:rsidRPr="00C568C6">
              <w:rPr>
                <w:rFonts w:ascii="Times New Roman" w:hAnsi="Times New Roman" w:cs="Times New Roman"/>
                <w:b/>
                <w:bCs/>
                <w:color w:val="000000" w:themeColor="text1"/>
                <w:sz w:val="18"/>
                <w:szCs w:val="18"/>
              </w:rPr>
              <w:t>lib_quality_control.lib_dna_</w:t>
            </w:r>
            <w:proofErr w:type="gramStart"/>
            <w:r w:rsidRPr="00C568C6">
              <w:rPr>
                <w:rFonts w:ascii="Times New Roman" w:hAnsi="Times New Roman" w:cs="Times New Roman"/>
                <w:b/>
                <w:bCs/>
                <w:color w:val="000000" w:themeColor="text1"/>
                <w:sz w:val="18"/>
                <w:szCs w:val="18"/>
              </w:rPr>
              <w:t>qc.library</w:t>
            </w:r>
            <w:proofErr w:type="gramEnd"/>
            <w:r w:rsidRPr="00C568C6">
              <w:rPr>
                <w:rFonts w:ascii="Times New Roman" w:hAnsi="Times New Roman" w:cs="Times New Roman"/>
                <w:b/>
                <w:bCs/>
                <w:color w:val="000000" w:themeColor="text1"/>
                <w:sz w:val="18"/>
                <w:szCs w:val="18"/>
              </w:rPr>
              <w:t>_qty</w:t>
            </w:r>
            <w:proofErr w:type="spellEnd"/>
            <w:r w:rsidRPr="00C568C6">
              <w:rPr>
                <w:rFonts w:ascii="Times New Roman" w:hAnsi="Times New Roman" w:cs="Times New Roman"/>
                <w:b/>
                <w:bCs/>
                <w:color w:val="000000" w:themeColor="text1"/>
                <w:sz w:val="18"/>
                <w:szCs w:val="18"/>
              </w:rPr>
              <w:t xml:space="preserve"> </w:t>
            </w:r>
            <w:r w:rsidR="007E593C">
              <w:rPr>
                <w:rFonts w:ascii="Times New Roman" w:hAnsi="Times New Roman" w:cs="Times New Roman"/>
                <w:b/>
                <w:bCs/>
                <w:color w:val="000000" w:themeColor="text1"/>
                <w:sz w:val="18"/>
                <w:szCs w:val="18"/>
              </w:rPr>
              <w:t xml:space="preserve">and </w:t>
            </w:r>
            <w:proofErr w:type="spellStart"/>
            <w:r w:rsidR="007E593C" w:rsidRPr="006A37C9">
              <w:rPr>
                <w:rFonts w:ascii="Times New Roman" w:hAnsi="Times New Roman" w:cs="Times New Roman"/>
                <w:b/>
                <w:bCs/>
                <w:color w:val="000000" w:themeColor="text1"/>
                <w:sz w:val="18"/>
                <w:szCs w:val="18"/>
              </w:rPr>
              <w:t>lib_quality_control.lib_dna_qc.dna_concn_q</w:t>
            </w:r>
            <w:proofErr w:type="spellEnd"/>
            <w:r w:rsidR="007E593C" w:rsidRPr="00C568C6">
              <w:rPr>
                <w:rFonts w:ascii="Times New Roman" w:hAnsi="Times New Roman" w:cs="Times New Roman"/>
                <w:b/>
                <w:bCs/>
                <w:color w:val="000000" w:themeColor="text1"/>
                <w:sz w:val="18"/>
                <w:szCs w:val="18"/>
              </w:rPr>
              <w:t xml:space="preserve"> </w:t>
            </w:r>
            <w:r w:rsidRPr="00C568C6">
              <w:rPr>
                <w:rFonts w:ascii="Times New Roman" w:hAnsi="Times New Roman" w:cs="Times New Roman"/>
                <w:b/>
                <w:bCs/>
                <w:color w:val="000000" w:themeColor="text1"/>
                <w:sz w:val="18"/>
                <w:szCs w:val="18"/>
              </w:rPr>
              <w:t>%}</w:t>
            </w:r>
          </w:p>
          <w:p w14:paraId="2A8869D3" w14:textId="4FE8BCAF" w:rsidR="00E66EFF" w:rsidRPr="006A37C9" w:rsidRDefault="00E66EFF" w:rsidP="00BE2239">
            <w:pPr>
              <w:spacing w:line="360" w:lineRule="auto"/>
              <w:jc w:val="center"/>
              <w:rPr>
                <w:rFonts w:ascii="Times New Roman" w:hAnsi="Times New Roman" w:cs="Times New Roman"/>
                <w:b/>
                <w:bCs/>
                <w:color w:val="000000" w:themeColor="text1"/>
                <w:sz w:val="18"/>
                <w:szCs w:val="18"/>
              </w:rPr>
            </w:pPr>
            <w:r w:rsidRPr="007F06D1">
              <w:rPr>
                <w:rFonts w:ascii="Times New Roman" w:hAnsi="Times New Roman" w:cs="Times New Roman"/>
                <w:b/>
                <w:bCs/>
                <w:color w:val="000000" w:themeColor="text1"/>
                <w:sz w:val="18"/>
                <w:szCs w:val="18"/>
              </w:rPr>
              <w:t xml:space="preserve">{%if </w:t>
            </w:r>
            <w:proofErr w:type="spellStart"/>
            <w:r w:rsidR="00D41D8D" w:rsidRPr="007F06D1">
              <w:rPr>
                <w:rFonts w:ascii="Times New Roman" w:hAnsi="Times New Roman" w:cs="Times New Roman"/>
                <w:b/>
                <w:bCs/>
                <w:color w:val="000000" w:themeColor="text1"/>
                <w:sz w:val="18"/>
                <w:szCs w:val="18"/>
              </w:rPr>
              <w:t>lib_quality_control.lib_dna_qc.dna</w:t>
            </w:r>
            <w:r w:rsidR="007F0706">
              <w:rPr>
                <w:rFonts w:ascii="Times New Roman" w:hAnsi="Times New Roman" w:cs="Times New Roman"/>
                <w:b/>
                <w:bCs/>
                <w:color w:val="000000" w:themeColor="text1"/>
                <w:sz w:val="18"/>
                <w:szCs w:val="18"/>
              </w:rPr>
              <w:t>_input</w:t>
            </w:r>
            <w:r w:rsidR="00D41D8D" w:rsidRPr="007F06D1">
              <w:rPr>
                <w:rFonts w:ascii="Times New Roman" w:hAnsi="Times New Roman" w:cs="Times New Roman"/>
                <w:b/>
                <w:bCs/>
                <w:color w:val="000000" w:themeColor="text1"/>
                <w:sz w:val="18"/>
                <w:szCs w:val="18"/>
              </w:rPr>
              <w:t>_qty</w:t>
            </w:r>
            <w:r w:rsidRPr="007F06D1">
              <w:rPr>
                <w:rFonts w:ascii="Times New Roman" w:hAnsi="Times New Roman" w:cs="Times New Roman"/>
                <w:b/>
                <w:bCs/>
                <w:color w:val="000000" w:themeColor="text1"/>
                <w:sz w:val="18"/>
                <w:szCs w:val="18"/>
              </w:rPr>
              <w:t>|float</w:t>
            </w:r>
            <w:proofErr w:type="spellEnd"/>
            <w:r w:rsidRPr="007F06D1">
              <w:rPr>
                <w:rFonts w:ascii="Times New Roman" w:hAnsi="Times New Roman" w:cs="Times New Roman"/>
                <w:b/>
                <w:bCs/>
                <w:color w:val="000000" w:themeColor="text1"/>
                <w:sz w:val="18"/>
                <w:szCs w:val="18"/>
              </w:rPr>
              <w:t xml:space="preserve"> &gt;= 20 and</w:t>
            </w:r>
            <w:r w:rsidRPr="006A37C9">
              <w:rPr>
                <w:rFonts w:ascii="Times New Roman" w:hAnsi="Times New Roman" w:cs="Times New Roman"/>
                <w:b/>
                <w:bCs/>
                <w:color w:val="000000" w:themeColor="text1"/>
                <w:sz w:val="18"/>
                <w:szCs w:val="18"/>
              </w:rPr>
              <w:t xml:space="preserve"> </w:t>
            </w:r>
            <w:proofErr w:type="spellStart"/>
            <w:r w:rsidRPr="006A37C9">
              <w:rPr>
                <w:rFonts w:ascii="Times New Roman" w:hAnsi="Times New Roman" w:cs="Times New Roman"/>
                <w:b/>
                <w:bCs/>
                <w:color w:val="000000" w:themeColor="text1"/>
                <w:sz w:val="18"/>
                <w:szCs w:val="18"/>
              </w:rPr>
              <w:t>lib_quality_control.lib_dna_qc.library_qty|float</w:t>
            </w:r>
            <w:proofErr w:type="spellEnd"/>
            <w:r w:rsidRPr="006A37C9">
              <w:rPr>
                <w:rFonts w:ascii="Times New Roman" w:hAnsi="Times New Roman" w:cs="Times New Roman"/>
                <w:b/>
                <w:bCs/>
                <w:color w:val="000000" w:themeColor="text1"/>
                <w:sz w:val="18"/>
                <w:szCs w:val="18"/>
              </w:rPr>
              <w:t xml:space="preserve"> &gt;=200 and </w:t>
            </w:r>
            <w:proofErr w:type="spellStart"/>
            <w:r w:rsidRPr="006A37C9">
              <w:rPr>
                <w:rFonts w:ascii="Times New Roman" w:hAnsi="Times New Roman" w:cs="Times New Roman"/>
                <w:b/>
                <w:bCs/>
                <w:color w:val="000000" w:themeColor="text1"/>
                <w:sz w:val="18"/>
                <w:szCs w:val="18"/>
              </w:rPr>
              <w:t>lib_quality_control.lib_dna_qc.dna_concn_q|float</w:t>
            </w:r>
            <w:proofErr w:type="spellEnd"/>
            <w:r w:rsidRPr="006A37C9">
              <w:rPr>
                <w:rFonts w:ascii="Times New Roman" w:hAnsi="Times New Roman" w:cs="Times New Roman"/>
                <w:b/>
                <w:bCs/>
                <w:color w:val="000000" w:themeColor="text1"/>
                <w:sz w:val="18"/>
                <w:szCs w:val="18"/>
              </w:rPr>
              <w:t xml:space="preserve"> &gt;= 2.5%}</w:t>
            </w:r>
            <w:r w:rsidRPr="006A37C9">
              <w:rPr>
                <w:rFonts w:ascii="Times New Roman" w:hAnsi="Times New Roman" w:cs="Times New Roman"/>
                <w:b/>
                <w:bCs/>
                <w:color w:val="000000" w:themeColor="text1"/>
                <w:sz w:val="18"/>
                <w:szCs w:val="18"/>
              </w:rPr>
              <w:t>合格</w:t>
            </w:r>
            <w:r w:rsidRPr="006A37C9">
              <w:rPr>
                <w:rFonts w:ascii="Times New Roman" w:hAnsi="Times New Roman" w:cs="Times New Roman"/>
                <w:b/>
                <w:bCs/>
                <w:color w:val="000000" w:themeColor="text1"/>
                <w:sz w:val="18"/>
                <w:szCs w:val="18"/>
              </w:rPr>
              <w:t>{%else%}</w:t>
            </w:r>
            <w:r w:rsidRPr="006A37C9">
              <w:rPr>
                <w:rFonts w:ascii="Times New Roman" w:hAnsi="Times New Roman" w:cs="Times New Roman"/>
                <w:b/>
                <w:bCs/>
                <w:color w:val="000000" w:themeColor="text1"/>
                <w:sz w:val="18"/>
                <w:szCs w:val="18"/>
              </w:rPr>
              <w:t>警戒</w:t>
            </w:r>
            <w:r w:rsidRPr="006A37C9">
              <w:rPr>
                <w:rFonts w:ascii="Times New Roman" w:hAnsi="Times New Roman" w:cs="Times New Roman"/>
                <w:b/>
                <w:bCs/>
                <w:color w:val="000000" w:themeColor="text1"/>
                <w:sz w:val="18"/>
                <w:szCs w:val="18"/>
              </w:rPr>
              <w:t>{%endif%}</w:t>
            </w:r>
          </w:p>
          <w:p w14:paraId="4E5088F6" w14:textId="77777777" w:rsidR="00E66EFF" w:rsidRPr="006A37C9" w:rsidRDefault="00E66EFF" w:rsidP="00BE2239">
            <w:pPr>
              <w:spacing w:line="360" w:lineRule="auto"/>
              <w:jc w:val="center"/>
              <w:rPr>
                <w:rFonts w:ascii="Times New Roman" w:hAnsi="Times New Roman" w:cs="Times New Roman"/>
                <w:b/>
                <w:bCs/>
                <w:color w:val="000000" w:themeColor="text1"/>
                <w:sz w:val="18"/>
                <w:szCs w:val="18"/>
              </w:rPr>
            </w:pPr>
            <w:r w:rsidRPr="006A37C9">
              <w:rPr>
                <w:rFonts w:ascii="Times New Roman" w:hAnsi="Times New Roman" w:cs="Times New Roman"/>
                <w:b/>
                <w:bCs/>
                <w:color w:val="000000" w:themeColor="text1"/>
                <w:sz w:val="18"/>
                <w:szCs w:val="18"/>
              </w:rPr>
              <w:t>{%p else%}</w:t>
            </w:r>
          </w:p>
          <w:p w14:paraId="02A31FE2" w14:textId="41F59EE5" w:rsidR="00E66EFF" w:rsidRPr="006A37C9" w:rsidRDefault="00E66EFF" w:rsidP="00BE2239">
            <w:pPr>
              <w:spacing w:line="360" w:lineRule="auto"/>
              <w:jc w:val="center"/>
              <w:rPr>
                <w:rFonts w:ascii="Times New Roman" w:hAnsi="Times New Roman" w:cs="Times New Roman"/>
                <w:b/>
                <w:bCs/>
                <w:color w:val="000000" w:themeColor="text1"/>
                <w:sz w:val="18"/>
                <w:szCs w:val="18"/>
              </w:rPr>
            </w:pPr>
          </w:p>
          <w:p w14:paraId="470AE4C3" w14:textId="77777777" w:rsidR="00E66EFF" w:rsidRPr="006A37C9" w:rsidRDefault="00E66EFF" w:rsidP="00BE2239">
            <w:pPr>
              <w:spacing w:line="360" w:lineRule="auto"/>
              <w:jc w:val="center"/>
              <w:rPr>
                <w:rFonts w:ascii="Times New Roman" w:hAnsi="Times New Roman" w:cs="Times New Roman"/>
                <w:b/>
                <w:bCs/>
                <w:color w:val="000000" w:themeColor="text1"/>
                <w:sz w:val="18"/>
                <w:szCs w:val="18"/>
              </w:rPr>
            </w:pPr>
            <w:r w:rsidRPr="006A37C9">
              <w:rPr>
                <w:rFonts w:ascii="Times New Roman" w:hAnsi="Times New Roman" w:cs="Times New Roman"/>
                <w:b/>
                <w:bCs/>
                <w:color w:val="000000" w:themeColor="text1"/>
                <w:sz w:val="18"/>
                <w:szCs w:val="18"/>
              </w:rPr>
              <w:t>{%p endif%}</w:t>
            </w:r>
          </w:p>
          <w:p w14:paraId="07F6E782" w14:textId="77777777" w:rsidR="00E66EFF" w:rsidRPr="006A37C9" w:rsidRDefault="00E66EFF" w:rsidP="00BE2239">
            <w:pPr>
              <w:spacing w:line="360" w:lineRule="auto"/>
              <w:jc w:val="center"/>
              <w:rPr>
                <w:rFonts w:ascii="Times New Roman" w:hAnsi="Times New Roman" w:cs="Times New Roman"/>
                <w:b/>
                <w:bCs/>
                <w:color w:val="000000" w:themeColor="text1"/>
                <w:sz w:val="18"/>
                <w:szCs w:val="18"/>
              </w:rPr>
            </w:pPr>
            <w:r w:rsidRPr="006A37C9">
              <w:rPr>
                <w:rFonts w:ascii="Times New Roman" w:hAnsi="Times New Roman" w:cs="Times New Roman"/>
                <w:b/>
                <w:bCs/>
                <w:color w:val="000000" w:themeColor="text1"/>
                <w:sz w:val="18"/>
                <w:szCs w:val="18"/>
              </w:rPr>
              <w:t>{%p else%}</w:t>
            </w:r>
          </w:p>
          <w:p w14:paraId="261C2877" w14:textId="77777777" w:rsidR="00E66EFF" w:rsidRPr="006A37C9" w:rsidRDefault="00E66EFF" w:rsidP="00BE2239">
            <w:pPr>
              <w:spacing w:line="360" w:lineRule="auto"/>
              <w:jc w:val="center"/>
              <w:rPr>
                <w:rFonts w:ascii="Times New Roman" w:hAnsi="Times New Roman" w:cs="Times New Roman"/>
                <w:b/>
                <w:bCs/>
                <w:color w:val="000000" w:themeColor="text1"/>
                <w:sz w:val="18"/>
                <w:szCs w:val="18"/>
              </w:rPr>
            </w:pPr>
            <w:r w:rsidRPr="006A37C9">
              <w:rPr>
                <w:rFonts w:ascii="Times New Roman" w:hAnsi="Times New Roman" w:cs="Times New Roman"/>
                <w:b/>
                <w:bCs/>
                <w:color w:val="000000" w:themeColor="text1"/>
                <w:sz w:val="18"/>
                <w:szCs w:val="18"/>
              </w:rPr>
              <w:t>警戒</w:t>
            </w:r>
          </w:p>
          <w:p w14:paraId="21492696" w14:textId="77777777" w:rsidR="00E66EFF" w:rsidRPr="006A37C9" w:rsidRDefault="00E66EFF" w:rsidP="00BE2239">
            <w:pPr>
              <w:spacing w:line="360" w:lineRule="auto"/>
              <w:jc w:val="center"/>
              <w:rPr>
                <w:rFonts w:ascii="Times New Roman" w:hAnsi="Times New Roman" w:cs="Times New Roman"/>
                <w:b/>
                <w:bCs/>
                <w:color w:val="000000" w:themeColor="text1"/>
                <w:sz w:val="18"/>
                <w:szCs w:val="18"/>
              </w:rPr>
            </w:pPr>
            <w:r w:rsidRPr="006A37C9">
              <w:rPr>
                <w:rFonts w:ascii="Times New Roman" w:hAnsi="Times New Roman" w:cs="Times New Roman"/>
                <w:b/>
                <w:bCs/>
                <w:color w:val="000000" w:themeColor="text1"/>
                <w:sz w:val="18"/>
                <w:szCs w:val="18"/>
              </w:rPr>
              <w:t>{%p endif%}</w:t>
            </w:r>
          </w:p>
        </w:tc>
      </w:tr>
      <w:bookmarkEnd w:id="9"/>
    </w:tbl>
    <w:p w14:paraId="31E41410" w14:textId="77777777" w:rsidR="006D119C" w:rsidRPr="006A37C9" w:rsidRDefault="006D119C">
      <w:pPr>
        <w:rPr>
          <w:rFonts w:ascii="Times New Roman" w:hAnsi="Times New Roman" w:cs="Times New Roman"/>
          <w:spacing w:val="6"/>
          <w:sz w:val="16"/>
          <w:szCs w:val="16"/>
        </w:rPr>
      </w:pPr>
    </w:p>
    <w:p w14:paraId="15E27259" w14:textId="77777777" w:rsidR="006D119C" w:rsidRPr="006A37C9" w:rsidRDefault="00DD0585" w:rsidP="008E7440">
      <w:pPr>
        <w:numPr>
          <w:ilvl w:val="0"/>
          <w:numId w:val="4"/>
        </w:numPr>
        <w:adjustRightInd w:val="0"/>
        <w:snapToGrid w:val="0"/>
        <w:spacing w:before="120" w:after="120" w:line="320" w:lineRule="exact"/>
        <w:jc w:val="left"/>
        <w:rPr>
          <w:rFonts w:ascii="Times New Roman" w:hAnsi="Times New Roman" w:cs="Times New Roman"/>
          <w:spacing w:val="6"/>
          <w:sz w:val="18"/>
          <w:szCs w:val="18"/>
        </w:rPr>
      </w:pPr>
      <w:bookmarkStart w:id="10" w:name="Sample_Main_Qc_footnote"/>
      <w:bookmarkEnd w:id="10"/>
      <w:r w:rsidRPr="006A37C9">
        <w:rPr>
          <w:rFonts w:ascii="Times New Roman" w:hAnsi="Times New Roman" w:cs="Times New Roman"/>
          <w:spacing w:val="6"/>
          <w:sz w:val="18"/>
          <w:szCs w:val="18"/>
        </w:rPr>
        <w:t>恶性肿瘤细胞占比：经</w:t>
      </w:r>
      <w:r w:rsidRPr="006A37C9">
        <w:rPr>
          <w:rFonts w:ascii="Times New Roman" w:hAnsi="Times New Roman" w:cs="Times New Roman"/>
          <w:spacing w:val="6"/>
          <w:sz w:val="18"/>
          <w:szCs w:val="18"/>
        </w:rPr>
        <w:t>HE</w:t>
      </w:r>
      <w:r w:rsidRPr="006A37C9">
        <w:rPr>
          <w:rFonts w:ascii="Times New Roman" w:hAnsi="Times New Roman" w:cs="Times New Roman"/>
          <w:spacing w:val="6"/>
          <w:sz w:val="18"/>
          <w:szCs w:val="18"/>
        </w:rPr>
        <w:t>染色评估，该样本中恶性肿瘤细胞占比。</w:t>
      </w:r>
    </w:p>
    <w:p w14:paraId="2B496D37" w14:textId="77777777" w:rsidR="006D119C" w:rsidRPr="006A37C9" w:rsidRDefault="00DD0585">
      <w:pPr>
        <w:numPr>
          <w:ilvl w:val="0"/>
          <w:numId w:val="4"/>
        </w:numPr>
        <w:adjustRightInd w:val="0"/>
        <w:snapToGrid w:val="0"/>
        <w:spacing w:before="120" w:after="120" w:line="32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DNA</w:t>
      </w:r>
      <w:r w:rsidRPr="006A37C9">
        <w:rPr>
          <w:rFonts w:ascii="Times New Roman" w:hAnsi="Times New Roman" w:cs="Times New Roman"/>
          <w:spacing w:val="6"/>
          <w:sz w:val="18"/>
          <w:szCs w:val="18"/>
        </w:rPr>
        <w:t>浓度：送检样本提取的</w:t>
      </w:r>
      <w:r w:rsidRPr="006A37C9">
        <w:rPr>
          <w:rFonts w:ascii="Times New Roman" w:hAnsi="Times New Roman" w:cs="Times New Roman"/>
          <w:spacing w:val="6"/>
          <w:sz w:val="18"/>
          <w:szCs w:val="18"/>
        </w:rPr>
        <w:t>DNA</w:t>
      </w:r>
      <w:r w:rsidRPr="006A37C9">
        <w:rPr>
          <w:rFonts w:ascii="Times New Roman" w:hAnsi="Times New Roman" w:cs="Times New Roman"/>
          <w:spacing w:val="6"/>
          <w:sz w:val="18"/>
          <w:szCs w:val="18"/>
        </w:rPr>
        <w:t>浓度。</w:t>
      </w:r>
    </w:p>
    <w:p w14:paraId="3AEFA941" w14:textId="77777777" w:rsidR="006D119C" w:rsidRPr="006A37C9" w:rsidRDefault="00DD0585">
      <w:pPr>
        <w:numPr>
          <w:ilvl w:val="0"/>
          <w:numId w:val="4"/>
        </w:numPr>
        <w:adjustRightInd w:val="0"/>
        <w:snapToGrid w:val="0"/>
        <w:spacing w:before="120" w:after="120" w:line="32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DNA</w:t>
      </w:r>
      <w:r w:rsidRPr="006A37C9">
        <w:rPr>
          <w:rFonts w:ascii="Times New Roman" w:hAnsi="Times New Roman" w:cs="Times New Roman"/>
          <w:spacing w:val="6"/>
          <w:sz w:val="18"/>
          <w:szCs w:val="18"/>
        </w:rPr>
        <w:t>投入量：投入建库的</w:t>
      </w:r>
      <w:r w:rsidRPr="006A37C9">
        <w:rPr>
          <w:rFonts w:ascii="Times New Roman" w:hAnsi="Times New Roman" w:cs="Times New Roman"/>
          <w:spacing w:val="6"/>
          <w:sz w:val="18"/>
          <w:szCs w:val="18"/>
        </w:rPr>
        <w:t>DNA</w:t>
      </w:r>
      <w:r w:rsidRPr="006A37C9">
        <w:rPr>
          <w:rFonts w:ascii="Times New Roman" w:hAnsi="Times New Roman" w:cs="Times New Roman"/>
          <w:spacing w:val="6"/>
          <w:sz w:val="18"/>
          <w:szCs w:val="18"/>
        </w:rPr>
        <w:t>总量。</w:t>
      </w:r>
    </w:p>
    <w:p w14:paraId="173CE707" w14:textId="740B9A7B" w:rsidR="006D119C" w:rsidRPr="006A37C9" w:rsidRDefault="00DD0585">
      <w:pPr>
        <w:numPr>
          <w:ilvl w:val="0"/>
          <w:numId w:val="4"/>
        </w:numPr>
        <w:adjustRightInd w:val="0"/>
        <w:snapToGrid w:val="0"/>
        <w:spacing w:before="120" w:after="120" w:line="32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文库总量：文库构建时，将原始核酸加接头后经扩增纯化得到的含有全部基因序列的产物的总量</w:t>
      </w:r>
      <w:r w:rsidR="00C70F30">
        <w:rPr>
          <w:rFonts w:ascii="Times New Roman" w:hAnsi="Times New Roman" w:cs="Times New Roman" w:hint="eastAsia"/>
          <w:spacing w:val="6"/>
          <w:sz w:val="18"/>
          <w:szCs w:val="18"/>
        </w:rPr>
        <w:t>。</w:t>
      </w:r>
    </w:p>
    <w:p w14:paraId="1677A4CD" w14:textId="77777777" w:rsidR="006D119C" w:rsidRPr="006A37C9" w:rsidRDefault="00DD0585">
      <w:pPr>
        <w:numPr>
          <w:ilvl w:val="0"/>
          <w:numId w:val="4"/>
        </w:numPr>
        <w:adjustRightInd w:val="0"/>
        <w:snapToGrid w:val="0"/>
        <w:spacing w:before="120" w:after="120" w:line="32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覆盖度：指测序获得的序列占整个基因组的比例。</w:t>
      </w:r>
    </w:p>
    <w:p w14:paraId="06FA1B3A" w14:textId="77777777" w:rsidR="006D119C" w:rsidRPr="006A37C9" w:rsidRDefault="00DD0585">
      <w:pPr>
        <w:numPr>
          <w:ilvl w:val="0"/>
          <w:numId w:val="4"/>
        </w:numPr>
        <w:adjustRightInd w:val="0"/>
        <w:snapToGrid w:val="0"/>
        <w:spacing w:before="120" w:after="120" w:line="32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平均有效深度：目标基因经过去重及校正后的平均测序深度。</w:t>
      </w:r>
    </w:p>
    <w:p w14:paraId="43F32FE0" w14:textId="77777777" w:rsidR="006D119C" w:rsidRPr="006A37C9" w:rsidRDefault="00DD0585">
      <w:pPr>
        <w:numPr>
          <w:ilvl w:val="0"/>
          <w:numId w:val="4"/>
        </w:numPr>
        <w:adjustRightInd w:val="0"/>
        <w:snapToGrid w:val="0"/>
        <w:spacing w:before="120" w:after="120" w:line="32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碱基质量</w:t>
      </w:r>
      <w:r w:rsidRPr="006A37C9">
        <w:rPr>
          <w:rFonts w:ascii="Times New Roman" w:hAnsi="Times New Roman" w:cs="Times New Roman"/>
          <w:spacing w:val="6"/>
          <w:sz w:val="18"/>
          <w:szCs w:val="18"/>
        </w:rPr>
        <w:t>Q30</w:t>
      </w:r>
      <w:r w:rsidRPr="006A37C9">
        <w:rPr>
          <w:rFonts w:ascii="Times New Roman" w:hAnsi="Times New Roman" w:cs="Times New Roman"/>
          <w:spacing w:val="6"/>
          <w:sz w:val="18"/>
          <w:szCs w:val="18"/>
        </w:rPr>
        <w:t>占比：测序数据中碱基质量在</w:t>
      </w:r>
      <w:r w:rsidRPr="006A37C9">
        <w:rPr>
          <w:rFonts w:ascii="Times New Roman" w:hAnsi="Times New Roman" w:cs="Times New Roman"/>
          <w:spacing w:val="6"/>
          <w:sz w:val="18"/>
          <w:szCs w:val="18"/>
        </w:rPr>
        <w:t>Q30</w:t>
      </w:r>
      <w:r w:rsidRPr="006A37C9">
        <w:rPr>
          <w:rFonts w:ascii="Times New Roman" w:hAnsi="Times New Roman" w:cs="Times New Roman"/>
          <w:spacing w:val="6"/>
          <w:sz w:val="18"/>
          <w:szCs w:val="18"/>
        </w:rPr>
        <w:t>以上（即错误率在千分之一以下）的占比。</w:t>
      </w:r>
    </w:p>
    <w:p w14:paraId="638079DE" w14:textId="1783A29C" w:rsidR="006D119C" w:rsidRPr="006A37C9" w:rsidRDefault="00DD0585">
      <w:pPr>
        <w:numPr>
          <w:ilvl w:val="0"/>
          <w:numId w:val="4"/>
        </w:numPr>
        <w:adjustRightInd w:val="0"/>
        <w:snapToGrid w:val="0"/>
        <w:spacing w:before="120" w:after="120" w:line="32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lastRenderedPageBreak/>
        <w:t>总体质量评估：结合以上参数进行综合评估，采取短板效应，分为合格、警戒（风险预警）和不合格三个等级。质量警戒或不合格都可能会影响此次检测的准确性和敏感性</w:t>
      </w:r>
      <w:r w:rsidR="00C70F30">
        <w:rPr>
          <w:rFonts w:ascii="Times New Roman" w:hAnsi="Times New Roman" w:cs="Times New Roman" w:hint="eastAsia"/>
          <w:spacing w:val="6"/>
          <w:sz w:val="18"/>
          <w:szCs w:val="18"/>
        </w:rPr>
        <w:t>。</w:t>
      </w:r>
    </w:p>
    <w:p w14:paraId="52D01D27" w14:textId="77777777" w:rsidR="006D119C" w:rsidRPr="006A37C9" w:rsidRDefault="006D119C">
      <w:pPr>
        <w:pStyle w:val="NT"/>
        <w:spacing w:before="60" w:after="60" w:line="264" w:lineRule="auto"/>
        <w:ind w:left="430" w:hanging="430"/>
        <w:rPr>
          <w:rFonts w:eastAsiaTheme="minorEastAsia" w:cs="Times New Roman"/>
          <w:color w:val="auto"/>
          <w:spacing w:val="6"/>
          <w:sz w:val="16"/>
          <w:szCs w:val="16"/>
        </w:rPr>
      </w:pPr>
    </w:p>
    <w:p w14:paraId="14FB4367" w14:textId="77777777" w:rsidR="006D119C" w:rsidRPr="006A37C9" w:rsidRDefault="00DD0585">
      <w:pPr>
        <w:wordWrap w:val="0"/>
        <w:spacing w:line="480" w:lineRule="auto"/>
        <w:rPr>
          <w:rFonts w:ascii="Times New Roman" w:hAnsi="Times New Roman" w:cs="Times New Roman"/>
          <w:b/>
          <w:bCs/>
          <w:sz w:val="22"/>
          <w:szCs w:val="22"/>
        </w:rPr>
      </w:pPr>
      <w:r w:rsidRPr="006A37C9">
        <w:rPr>
          <w:rFonts w:ascii="Times New Roman" w:hAnsi="Times New Roman" w:cs="Times New Roman"/>
          <w:b/>
          <w:bCs/>
          <w:sz w:val="22"/>
          <w:szCs w:val="22"/>
        </w:rPr>
        <w:t>局限性说明</w:t>
      </w:r>
    </w:p>
    <w:p w14:paraId="06557EEB" w14:textId="77777777" w:rsidR="006D119C" w:rsidRPr="006A37C9" w:rsidRDefault="00DD0585">
      <w:pPr>
        <w:numPr>
          <w:ilvl w:val="0"/>
          <w:numId w:val="5"/>
        </w:numPr>
        <w:adjustRightInd w:val="0"/>
        <w:snapToGrid w:val="0"/>
        <w:spacing w:before="120" w:after="120" w:line="320" w:lineRule="exact"/>
        <w:rPr>
          <w:rFonts w:ascii="Times New Roman" w:hAnsi="Times New Roman" w:cs="Times New Roman"/>
          <w:spacing w:val="6"/>
          <w:sz w:val="18"/>
          <w:szCs w:val="18"/>
        </w:rPr>
      </w:pPr>
      <w:bookmarkStart w:id="11" w:name="Detaction_Declaration_val2"/>
      <w:bookmarkStart w:id="12" w:name="Detaction_Declaration_Table2_name"/>
      <w:bookmarkStart w:id="13" w:name="Detaction_Declaration_Table_remove"/>
      <w:bookmarkEnd w:id="8"/>
      <w:bookmarkEnd w:id="11"/>
      <w:bookmarkEnd w:id="12"/>
      <w:r w:rsidRPr="006A37C9">
        <w:rPr>
          <w:rFonts w:ascii="Times New Roman" w:hAnsi="Times New Roman" w:cs="Times New Roman"/>
          <w:spacing w:val="6"/>
          <w:sz w:val="18"/>
          <w:szCs w:val="18"/>
        </w:rPr>
        <w:t>本</w:t>
      </w:r>
      <w:proofErr w:type="gramStart"/>
      <w:r w:rsidRPr="006A37C9">
        <w:rPr>
          <w:rFonts w:ascii="Times New Roman" w:hAnsi="Times New Roman" w:cs="Times New Roman"/>
          <w:spacing w:val="6"/>
          <w:sz w:val="18"/>
          <w:szCs w:val="18"/>
        </w:rPr>
        <w:t>检测仅</w:t>
      </w:r>
      <w:proofErr w:type="gramEnd"/>
      <w:r w:rsidRPr="006A37C9">
        <w:rPr>
          <w:rFonts w:ascii="Times New Roman" w:hAnsi="Times New Roman" w:cs="Times New Roman"/>
          <w:spacing w:val="6"/>
          <w:sz w:val="18"/>
          <w:szCs w:val="18"/>
        </w:rPr>
        <w:t>为临床诊断及治疗决策提供参考和辅助。临床诊断及治疗决策应由临床医生结合受检者的全面临床信息进行综合判断。</w:t>
      </w:r>
    </w:p>
    <w:p w14:paraId="18F2AF33" w14:textId="77777777" w:rsidR="006D119C" w:rsidRPr="006A37C9" w:rsidRDefault="00DD0585">
      <w:pPr>
        <w:numPr>
          <w:ilvl w:val="0"/>
          <w:numId w:val="5"/>
        </w:numPr>
        <w:adjustRightInd w:val="0"/>
        <w:snapToGrid w:val="0"/>
        <w:spacing w:before="120" w:after="120" w:line="32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本检测的分析和解读基于已发表的文献和公开的数据库，随着科学研究的发展和数据库的更新，变异解读可能发生变更。</w:t>
      </w:r>
    </w:p>
    <w:p w14:paraId="3138095A" w14:textId="77777777" w:rsidR="006D119C" w:rsidRPr="006A37C9" w:rsidRDefault="00DD0585">
      <w:pPr>
        <w:numPr>
          <w:ilvl w:val="0"/>
          <w:numId w:val="5"/>
        </w:numPr>
        <w:adjustRightInd w:val="0"/>
        <w:snapToGrid w:val="0"/>
        <w:spacing w:before="120" w:after="120" w:line="320" w:lineRule="exact"/>
        <w:rPr>
          <w:rFonts w:ascii="Times New Roman" w:hAnsi="Times New Roman" w:cs="Times New Roman"/>
          <w:sz w:val="16"/>
          <w:szCs w:val="16"/>
        </w:rPr>
      </w:pPr>
      <w:r w:rsidRPr="006A37C9">
        <w:rPr>
          <w:rFonts w:ascii="Times New Roman" w:hAnsi="Times New Roman" w:cs="Times New Roman"/>
          <w:spacing w:val="6"/>
          <w:sz w:val="18"/>
          <w:szCs w:val="18"/>
        </w:rPr>
        <w:t>本检测适用于发现指定基因</w:t>
      </w:r>
      <w:r w:rsidRPr="006A37C9">
        <w:rPr>
          <w:rFonts w:ascii="Times New Roman" w:hAnsi="Times New Roman" w:cs="Times New Roman"/>
          <w:spacing w:val="6"/>
          <w:sz w:val="18"/>
          <w:szCs w:val="18"/>
        </w:rPr>
        <w:t>DNA</w:t>
      </w:r>
      <w:r w:rsidRPr="006A37C9">
        <w:rPr>
          <w:rFonts w:ascii="Times New Roman" w:hAnsi="Times New Roman" w:cs="Times New Roman"/>
          <w:spacing w:val="6"/>
          <w:sz w:val="18"/>
          <w:szCs w:val="18"/>
        </w:rPr>
        <w:t>水平的变异，不涉及</w:t>
      </w:r>
      <w:r w:rsidRPr="006A37C9">
        <w:rPr>
          <w:rFonts w:ascii="Times New Roman" w:hAnsi="Times New Roman" w:cs="Times New Roman"/>
          <w:spacing w:val="6"/>
          <w:sz w:val="18"/>
          <w:szCs w:val="18"/>
        </w:rPr>
        <w:t>DNA</w:t>
      </w:r>
      <w:r w:rsidRPr="006A37C9">
        <w:rPr>
          <w:rFonts w:ascii="Times New Roman" w:hAnsi="Times New Roman" w:cs="Times New Roman"/>
          <w:spacing w:val="6"/>
          <w:sz w:val="18"/>
          <w:szCs w:val="18"/>
        </w:rPr>
        <w:t>甲基化、</w:t>
      </w:r>
      <w:r w:rsidRPr="006A37C9">
        <w:rPr>
          <w:rFonts w:ascii="Times New Roman" w:hAnsi="Times New Roman" w:cs="Times New Roman"/>
          <w:spacing w:val="6"/>
          <w:sz w:val="18"/>
          <w:szCs w:val="18"/>
        </w:rPr>
        <w:t>RNA</w:t>
      </w:r>
      <w:r w:rsidRPr="006A37C9">
        <w:rPr>
          <w:rFonts w:ascii="Times New Roman" w:hAnsi="Times New Roman" w:cs="Times New Roman"/>
          <w:spacing w:val="6"/>
          <w:sz w:val="18"/>
          <w:szCs w:val="18"/>
        </w:rPr>
        <w:t>水平或蛋白质水平的检测。</w:t>
      </w:r>
    </w:p>
    <w:p w14:paraId="439D49F5" w14:textId="5D9504C9" w:rsidR="006D119C" w:rsidRPr="00021E0E" w:rsidRDefault="00DD0585" w:rsidP="00021E0E">
      <w:pPr>
        <w:numPr>
          <w:ilvl w:val="0"/>
          <w:numId w:val="5"/>
        </w:numPr>
        <w:adjustRightInd w:val="0"/>
        <w:snapToGrid w:val="0"/>
        <w:spacing w:before="120" w:after="120" w:line="320" w:lineRule="exact"/>
        <w:rPr>
          <w:rFonts w:ascii="Times New Roman" w:hAnsi="Times New Roman" w:cs="Times New Roman"/>
          <w:sz w:val="16"/>
          <w:szCs w:val="16"/>
        </w:rPr>
      </w:pPr>
      <w:r w:rsidRPr="006A37C9">
        <w:rPr>
          <w:rFonts w:ascii="Times New Roman" w:hAnsi="Times New Roman" w:cs="Times New Roman"/>
          <w:spacing w:val="6"/>
          <w:sz w:val="18"/>
          <w:szCs w:val="18"/>
        </w:rPr>
        <w:t>由于遗传性疾病外显率和表型存在差异，不同受检者的最终患病风险和患病程度可能会有所差异。遗传因素并不是罹患肿瘤的唯一原因，药物、病原体感染和环境异常等也有可能会促发肿瘤，因此患病风险需要在遗传性因素的基础上结合受检者的病史、家族史、药物史和个人史等进行综合评估。</w:t>
      </w:r>
      <w:bookmarkEnd w:id="13"/>
    </w:p>
    <w:sectPr w:rsidR="006D119C" w:rsidRPr="00021E0E">
      <w:footerReference w:type="default" r:id="rId10"/>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0CDBBA" w14:textId="77777777" w:rsidR="00BE1B13" w:rsidRDefault="00BE1B13">
      <w:r>
        <w:separator/>
      </w:r>
    </w:p>
  </w:endnote>
  <w:endnote w:type="continuationSeparator" w:id="0">
    <w:p w14:paraId="308E377C" w14:textId="77777777" w:rsidR="00BE1B13" w:rsidRDefault="00BE1B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default"/>
    <w:sig w:usb0="00000000" w:usb1="00000000"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default"/>
    <w:sig w:usb0="E1002EFF" w:usb1="C000605B" w:usb2="00000029" w:usb3="00000000" w:csb0="200101FF" w:csb1="2028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default"/>
    <w:sig w:usb0="800002BF" w:usb1="38CF7CFA" w:usb2="00000016" w:usb3="00000000" w:csb0="00040001" w:csb1="00000000"/>
  </w:font>
  <w:font w:name="MS Gothic">
    <w:altName w:val="ＭＳ ゴシック"/>
    <w:panose1 w:val="020B0609070205080204"/>
    <w:charset w:val="80"/>
    <w:family w:val="modern"/>
    <w:pitch w:val="default"/>
    <w:sig w:usb0="E00002FF" w:usb1="6AC7FDFB" w:usb2="08000012" w:usb3="00000000" w:csb0="4002009F" w:csb1="DFD70000"/>
  </w:font>
  <w:font w:name="Verdana">
    <w:panose1 w:val="020B0604030504040204"/>
    <w:charset w:val="00"/>
    <w:family w:val="swiss"/>
    <w:pitch w:val="default"/>
    <w:sig w:usb0="A00006FF" w:usb1="4000205B" w:usb2="00000010" w:usb3="00000000" w:csb0="2000019F" w:csb1="00000000"/>
  </w:font>
  <w:font w:name="Century Schoolbook">
    <w:charset w:val="00"/>
    <w:family w:val="roman"/>
    <w:pitch w:val="default"/>
    <w:sig w:usb0="00000287" w:usb1="00000000" w:usb2="00000000" w:usb3="00000000" w:csb0="2000009F" w:csb1="DFD7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31B190" w14:textId="6F3FF3C9" w:rsidR="006D119C" w:rsidRDefault="00DD0585">
    <w:pPr>
      <w:pStyle w:val="aff6"/>
      <w:adjustRightInd w:val="0"/>
      <w:jc w:val="center"/>
      <w:rPr>
        <w:rFonts w:ascii="微软雅黑" w:eastAsia="微软雅黑" w:hAnsi="微软雅黑"/>
        <w:sz w:val="14"/>
        <w:szCs w:val="14"/>
      </w:rPr>
    </w:pPr>
    <w:r>
      <w:rPr>
        <w:rFonts w:ascii="微软雅黑" w:eastAsia="微软雅黑" w:hAnsi="微软雅黑" w:hint="eastAsia"/>
        <w:color w:val="0D0D0D" w:themeColor="text1" w:themeTint="F2"/>
        <w:sz w:val="16"/>
        <w:szCs w:val="10"/>
      </w:rPr>
      <w:t xml:space="preserve">广东省人民医院病理医学部病理科  </w:t>
    </w:r>
    <w:r>
      <w:rPr>
        <w:rFonts w:ascii="微软雅黑" w:eastAsia="微软雅黑" w:hAnsi="微软雅黑"/>
        <w:color w:val="0D0D0D" w:themeColor="text1" w:themeTint="F2"/>
        <w:sz w:val="16"/>
        <w:szCs w:val="10"/>
      </w:rPr>
      <w:tab/>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fldChar w:fldCharType="begin"/>
    </w:r>
    <w:r>
      <w:rPr>
        <w:rFonts w:ascii="微软雅黑" w:eastAsia="微软雅黑" w:hAnsi="微软雅黑"/>
        <w:color w:val="0D0D0D" w:themeColor="text1" w:themeTint="F2"/>
        <w:sz w:val="16"/>
        <w:szCs w:val="10"/>
      </w:rPr>
      <w:instrText xml:space="preserve"> PAGE  \* MERGEFORMAT </w:instrText>
    </w:r>
    <w:r>
      <w:rPr>
        <w:rFonts w:ascii="微软雅黑" w:eastAsia="微软雅黑" w:hAnsi="微软雅黑"/>
        <w:color w:val="0D0D0D" w:themeColor="text1" w:themeTint="F2"/>
        <w:sz w:val="16"/>
        <w:szCs w:val="10"/>
      </w:rPr>
      <w:fldChar w:fldCharType="separate"/>
    </w:r>
    <w:r>
      <w:rPr>
        <w:rFonts w:ascii="微软雅黑" w:eastAsia="微软雅黑" w:hAnsi="微软雅黑"/>
        <w:color w:val="0D0D0D" w:themeColor="text1" w:themeTint="F2"/>
        <w:sz w:val="16"/>
        <w:szCs w:val="10"/>
      </w:rPr>
      <w:t>2</w:t>
    </w:r>
    <w:r>
      <w:rPr>
        <w:rFonts w:ascii="微软雅黑" w:eastAsia="微软雅黑" w:hAnsi="微软雅黑"/>
        <w:color w:val="0D0D0D" w:themeColor="text1" w:themeTint="F2"/>
        <w:sz w:val="16"/>
        <w:szCs w:val="10"/>
      </w:rPr>
      <w:fldChar w:fldCharType="end"/>
    </w:r>
    <w:r>
      <w:rPr>
        <w:rFonts w:ascii="微软雅黑" w:eastAsia="微软雅黑" w:hAnsi="微软雅黑"/>
        <w:color w:val="0D0D0D" w:themeColor="text1" w:themeTint="F2"/>
        <w:sz w:val="16"/>
        <w:szCs w:val="10"/>
      </w:rPr>
      <w:t xml:space="preserve"> / </w:t>
    </w:r>
    <w:r w:rsidR="00BE1B13">
      <w:fldChar w:fldCharType="begin"/>
    </w:r>
    <w:r w:rsidR="00BE1B13">
      <w:instrText xml:space="preserve"> SECTIONPAGES  \* MERGEFORMAT </w:instrText>
    </w:r>
    <w:r w:rsidR="00BE1B13">
      <w:fldChar w:fldCharType="separate"/>
    </w:r>
    <w:r w:rsidR="00EA502F" w:rsidRPr="00EA502F">
      <w:rPr>
        <w:rFonts w:ascii="微软雅黑" w:eastAsia="微软雅黑" w:hAnsi="微软雅黑"/>
        <w:noProof/>
        <w:color w:val="0D0D0D" w:themeColor="text1" w:themeTint="F2"/>
        <w:sz w:val="16"/>
        <w:szCs w:val="10"/>
      </w:rPr>
      <w:t>10</w:t>
    </w:r>
    <w:r w:rsidR="00BE1B13">
      <w:rPr>
        <w:rFonts w:ascii="微软雅黑" w:eastAsia="微软雅黑" w:hAnsi="微软雅黑"/>
        <w:noProof/>
        <w:color w:val="0D0D0D" w:themeColor="text1" w:themeTint="F2"/>
        <w:sz w:val="16"/>
        <w:szCs w:val="10"/>
      </w:rPr>
      <w:fldChar w:fldCharType="end"/>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ab/>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电话：020-83827812-50760</w:t>
    </w:r>
    <w:r>
      <w:rPr>
        <w:rFonts w:ascii="微软雅黑" w:eastAsia="微软雅黑" w:hAnsi="微软雅黑"/>
        <w:color w:val="0D0D0D" w:themeColor="text1" w:themeTint="F2"/>
        <w:sz w:val="16"/>
        <w:szCs w:val="10"/>
      </w:rPr>
      <w:t xml:space="preserve">       </w:t>
    </w:r>
    <w:r>
      <w:rPr>
        <w:rFonts w:ascii="微软雅黑" w:eastAsia="微软雅黑" w:hAnsi="微软雅黑"/>
        <w:color w:val="0D0D0D" w:themeColor="text1" w:themeTint="F2"/>
        <w:sz w:val="16"/>
        <w:szCs w:val="10"/>
      </w:rPr>
      <w:tab/>
      <w:t xml:space="preserve">     </w:t>
    </w:r>
    <w:r>
      <w:rPr>
        <w:rFonts w:ascii="微软雅黑" w:eastAsia="微软雅黑" w:hAnsi="微软雅黑"/>
        <w:color w:val="0D0D0D" w:themeColor="text1" w:themeTint="F2"/>
        <w:sz w:val="20"/>
        <w:szCs w:val="20"/>
      </w:rPr>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D9079C" w14:textId="77777777" w:rsidR="00BE1B13" w:rsidRDefault="00BE1B13">
      <w:r>
        <w:separator/>
      </w:r>
    </w:p>
  </w:footnote>
  <w:footnote w:type="continuationSeparator" w:id="0">
    <w:p w14:paraId="1F293C3F" w14:textId="77777777" w:rsidR="00BE1B13" w:rsidRDefault="00BE1B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1BA066D"/>
    <w:multiLevelType w:val="singleLevel"/>
    <w:tmpl w:val="C1BA066D"/>
    <w:lvl w:ilvl="0">
      <w:start w:val="1"/>
      <w:numFmt w:val="decimal"/>
      <w:lvlText w:val="%1."/>
      <w:lvlJc w:val="left"/>
      <w:pPr>
        <w:ind w:left="566" w:hanging="425"/>
      </w:pPr>
      <w:rPr>
        <w:rFonts w:hint="default"/>
      </w:rPr>
    </w:lvl>
  </w:abstractNum>
  <w:abstractNum w:abstractNumId="1" w15:restartNumberingAfterBreak="0">
    <w:nsid w:val="624D5E21"/>
    <w:multiLevelType w:val="multilevel"/>
    <w:tmpl w:val="624D5E21"/>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B5B146B"/>
    <w:multiLevelType w:val="singleLevel"/>
    <w:tmpl w:val="6B5B146B"/>
    <w:lvl w:ilvl="0">
      <w:start w:val="1"/>
      <w:numFmt w:val="decimal"/>
      <w:lvlText w:val="%1."/>
      <w:lvlJc w:val="left"/>
      <w:pPr>
        <w:ind w:left="425" w:hanging="425"/>
      </w:pPr>
      <w:rPr>
        <w:rFonts w:hint="default"/>
      </w:rPr>
    </w:lvl>
  </w:abstractNum>
  <w:abstractNum w:abstractNumId="3"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4" w15:restartNumberingAfterBreak="0">
    <w:nsid w:val="7DDB3991"/>
    <w:multiLevelType w:val="singleLevel"/>
    <w:tmpl w:val="7DDB3991"/>
    <w:lvl w:ilvl="0">
      <w:start w:val="1"/>
      <w:numFmt w:val="decimal"/>
      <w:lvlText w:val="%1."/>
      <w:lvlJc w:val="left"/>
      <w:pPr>
        <w:ind w:left="425" w:hanging="425"/>
      </w:pPr>
      <w:rPr>
        <w:rFonts w:hint="default"/>
      </w:rPr>
    </w:lvl>
  </w:abstractNum>
  <w:num w:numId="1">
    <w:abstractNumId w:val="3"/>
  </w:num>
  <w:num w:numId="2">
    <w:abstractNumId w:val="4"/>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hideGrammaticalErrors/>
  <w:proofState w:spelling="clean" w:grammar="clean"/>
  <w:defaultTabStop w:val="0"/>
  <w:defaultTableStyle w:val="41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g5OGJlMDg1MGU1M2QyNmJhOTUzZWM0Njc0NDE3OGYifQ=="/>
    <w:docVar w:name="KSO_WPS_MARK_KEY" w:val="5c56477f-aad1-45b4-800a-8f323d55bff1"/>
  </w:docVars>
  <w:rsids>
    <w:rsidRoot w:val="00D0410C"/>
    <w:rsid w:val="00002AEB"/>
    <w:rsid w:val="00007DD5"/>
    <w:rsid w:val="00007E0F"/>
    <w:rsid w:val="00007EFD"/>
    <w:rsid w:val="00012B00"/>
    <w:rsid w:val="000143F6"/>
    <w:rsid w:val="00014A0D"/>
    <w:rsid w:val="00015108"/>
    <w:rsid w:val="0001579A"/>
    <w:rsid w:val="00020262"/>
    <w:rsid w:val="00020C8B"/>
    <w:rsid w:val="000214DB"/>
    <w:rsid w:val="000217F0"/>
    <w:rsid w:val="00021E0E"/>
    <w:rsid w:val="00021E45"/>
    <w:rsid w:val="000221BF"/>
    <w:rsid w:val="0002494A"/>
    <w:rsid w:val="0002495A"/>
    <w:rsid w:val="000253D9"/>
    <w:rsid w:val="00027D42"/>
    <w:rsid w:val="00032768"/>
    <w:rsid w:val="0003380C"/>
    <w:rsid w:val="00037E8B"/>
    <w:rsid w:val="0004066A"/>
    <w:rsid w:val="00042D9C"/>
    <w:rsid w:val="00043400"/>
    <w:rsid w:val="00043913"/>
    <w:rsid w:val="00043F1A"/>
    <w:rsid w:val="00045EEA"/>
    <w:rsid w:val="000464F6"/>
    <w:rsid w:val="0004761C"/>
    <w:rsid w:val="00050642"/>
    <w:rsid w:val="00052934"/>
    <w:rsid w:val="0005375D"/>
    <w:rsid w:val="0005554B"/>
    <w:rsid w:val="000561C9"/>
    <w:rsid w:val="00057D40"/>
    <w:rsid w:val="00062517"/>
    <w:rsid w:val="000647D3"/>
    <w:rsid w:val="00065A86"/>
    <w:rsid w:val="000705B8"/>
    <w:rsid w:val="00071247"/>
    <w:rsid w:val="000718C6"/>
    <w:rsid w:val="000753C0"/>
    <w:rsid w:val="00075B30"/>
    <w:rsid w:val="00076BD2"/>
    <w:rsid w:val="00077185"/>
    <w:rsid w:val="000804F5"/>
    <w:rsid w:val="00086F39"/>
    <w:rsid w:val="00086FDC"/>
    <w:rsid w:val="00087579"/>
    <w:rsid w:val="000908B5"/>
    <w:rsid w:val="0009318B"/>
    <w:rsid w:val="00093C4D"/>
    <w:rsid w:val="00094686"/>
    <w:rsid w:val="00096675"/>
    <w:rsid w:val="000971ED"/>
    <w:rsid w:val="00097B8B"/>
    <w:rsid w:val="000A0950"/>
    <w:rsid w:val="000A10F5"/>
    <w:rsid w:val="000A1B2E"/>
    <w:rsid w:val="000A48A5"/>
    <w:rsid w:val="000A48DB"/>
    <w:rsid w:val="000A57CA"/>
    <w:rsid w:val="000A65EB"/>
    <w:rsid w:val="000B18DE"/>
    <w:rsid w:val="000B3839"/>
    <w:rsid w:val="000B3D9E"/>
    <w:rsid w:val="000B3E29"/>
    <w:rsid w:val="000B3FD0"/>
    <w:rsid w:val="000B422A"/>
    <w:rsid w:val="000B5BDE"/>
    <w:rsid w:val="000B5CBC"/>
    <w:rsid w:val="000B6BBC"/>
    <w:rsid w:val="000B6BDB"/>
    <w:rsid w:val="000B7EC4"/>
    <w:rsid w:val="000C0150"/>
    <w:rsid w:val="000C1C52"/>
    <w:rsid w:val="000C1FC1"/>
    <w:rsid w:val="000C29B5"/>
    <w:rsid w:val="000C29F9"/>
    <w:rsid w:val="000C2CEE"/>
    <w:rsid w:val="000C2D38"/>
    <w:rsid w:val="000C2D95"/>
    <w:rsid w:val="000C2E18"/>
    <w:rsid w:val="000C317D"/>
    <w:rsid w:val="000C4261"/>
    <w:rsid w:val="000C51E0"/>
    <w:rsid w:val="000D05A6"/>
    <w:rsid w:val="000D1333"/>
    <w:rsid w:val="000D14A2"/>
    <w:rsid w:val="000D18FC"/>
    <w:rsid w:val="000D243F"/>
    <w:rsid w:val="000D2809"/>
    <w:rsid w:val="000D5FEF"/>
    <w:rsid w:val="000D6595"/>
    <w:rsid w:val="000D6B15"/>
    <w:rsid w:val="000D7031"/>
    <w:rsid w:val="000D750B"/>
    <w:rsid w:val="000E08D1"/>
    <w:rsid w:val="000E3D52"/>
    <w:rsid w:val="000E3E10"/>
    <w:rsid w:val="000F4F0B"/>
    <w:rsid w:val="000F580C"/>
    <w:rsid w:val="000F62F2"/>
    <w:rsid w:val="000F6777"/>
    <w:rsid w:val="001023D9"/>
    <w:rsid w:val="00113069"/>
    <w:rsid w:val="001133DD"/>
    <w:rsid w:val="00115419"/>
    <w:rsid w:val="00117BB0"/>
    <w:rsid w:val="001224DD"/>
    <w:rsid w:val="001224EA"/>
    <w:rsid w:val="00132154"/>
    <w:rsid w:val="001324B2"/>
    <w:rsid w:val="00132E82"/>
    <w:rsid w:val="00134C00"/>
    <w:rsid w:val="00134E88"/>
    <w:rsid w:val="00134F32"/>
    <w:rsid w:val="001362EB"/>
    <w:rsid w:val="0013639E"/>
    <w:rsid w:val="00136D60"/>
    <w:rsid w:val="001406D2"/>
    <w:rsid w:val="00140EEF"/>
    <w:rsid w:val="0014353B"/>
    <w:rsid w:val="0014418A"/>
    <w:rsid w:val="001474D0"/>
    <w:rsid w:val="0015075A"/>
    <w:rsid w:val="001513DC"/>
    <w:rsid w:val="00152DAB"/>
    <w:rsid w:val="00152DD1"/>
    <w:rsid w:val="0015498E"/>
    <w:rsid w:val="001556EE"/>
    <w:rsid w:val="00161FC8"/>
    <w:rsid w:val="001660B1"/>
    <w:rsid w:val="001665D5"/>
    <w:rsid w:val="001674DC"/>
    <w:rsid w:val="0016792A"/>
    <w:rsid w:val="001734F4"/>
    <w:rsid w:val="00174956"/>
    <w:rsid w:val="00182E86"/>
    <w:rsid w:val="001842E4"/>
    <w:rsid w:val="00185551"/>
    <w:rsid w:val="0019134E"/>
    <w:rsid w:val="00191E2B"/>
    <w:rsid w:val="00192DF2"/>
    <w:rsid w:val="001A0F80"/>
    <w:rsid w:val="001A1874"/>
    <w:rsid w:val="001A1B29"/>
    <w:rsid w:val="001A293C"/>
    <w:rsid w:val="001A567B"/>
    <w:rsid w:val="001A6483"/>
    <w:rsid w:val="001A6ACB"/>
    <w:rsid w:val="001A70F9"/>
    <w:rsid w:val="001B0F3F"/>
    <w:rsid w:val="001B10DC"/>
    <w:rsid w:val="001B125C"/>
    <w:rsid w:val="001B73B3"/>
    <w:rsid w:val="001B768B"/>
    <w:rsid w:val="001C0912"/>
    <w:rsid w:val="001C252D"/>
    <w:rsid w:val="001C264D"/>
    <w:rsid w:val="001C44F3"/>
    <w:rsid w:val="001C6E5F"/>
    <w:rsid w:val="001D06BF"/>
    <w:rsid w:val="001D0A8F"/>
    <w:rsid w:val="001D1C18"/>
    <w:rsid w:val="001D22FF"/>
    <w:rsid w:val="001D2AE1"/>
    <w:rsid w:val="001D354A"/>
    <w:rsid w:val="001D380F"/>
    <w:rsid w:val="001D409A"/>
    <w:rsid w:val="001D5B3F"/>
    <w:rsid w:val="001E00FF"/>
    <w:rsid w:val="001E1844"/>
    <w:rsid w:val="001E280D"/>
    <w:rsid w:val="001E2D5B"/>
    <w:rsid w:val="001E3F4D"/>
    <w:rsid w:val="001E4298"/>
    <w:rsid w:val="001E65C1"/>
    <w:rsid w:val="001E7C27"/>
    <w:rsid w:val="001F0B52"/>
    <w:rsid w:val="001F1C21"/>
    <w:rsid w:val="002007A5"/>
    <w:rsid w:val="00201531"/>
    <w:rsid w:val="002018E0"/>
    <w:rsid w:val="00201D58"/>
    <w:rsid w:val="00202660"/>
    <w:rsid w:val="0020366F"/>
    <w:rsid w:val="00204581"/>
    <w:rsid w:val="00204E15"/>
    <w:rsid w:val="00205438"/>
    <w:rsid w:val="002058C3"/>
    <w:rsid w:val="002059CD"/>
    <w:rsid w:val="00205F1E"/>
    <w:rsid w:val="002077F4"/>
    <w:rsid w:val="00210489"/>
    <w:rsid w:val="00212E10"/>
    <w:rsid w:val="00213CE6"/>
    <w:rsid w:val="00214561"/>
    <w:rsid w:val="00216BE0"/>
    <w:rsid w:val="002174AD"/>
    <w:rsid w:val="002218AB"/>
    <w:rsid w:val="0022231D"/>
    <w:rsid w:val="00222912"/>
    <w:rsid w:val="00224A15"/>
    <w:rsid w:val="00232777"/>
    <w:rsid w:val="00235D8A"/>
    <w:rsid w:val="002363D3"/>
    <w:rsid w:val="00236E0F"/>
    <w:rsid w:val="00236FE2"/>
    <w:rsid w:val="00242342"/>
    <w:rsid w:val="002429D1"/>
    <w:rsid w:val="0024394E"/>
    <w:rsid w:val="002444F8"/>
    <w:rsid w:val="002447AC"/>
    <w:rsid w:val="00246BE1"/>
    <w:rsid w:val="00246EC7"/>
    <w:rsid w:val="002476E9"/>
    <w:rsid w:val="00250135"/>
    <w:rsid w:val="0025253F"/>
    <w:rsid w:val="00256FCD"/>
    <w:rsid w:val="002575A7"/>
    <w:rsid w:val="00260819"/>
    <w:rsid w:val="00261469"/>
    <w:rsid w:val="002616CD"/>
    <w:rsid w:val="00263D74"/>
    <w:rsid w:val="00264317"/>
    <w:rsid w:val="00267672"/>
    <w:rsid w:val="00267872"/>
    <w:rsid w:val="0027092C"/>
    <w:rsid w:val="00270A0B"/>
    <w:rsid w:val="00271C8B"/>
    <w:rsid w:val="00272867"/>
    <w:rsid w:val="002732E0"/>
    <w:rsid w:val="0027346C"/>
    <w:rsid w:val="00273E57"/>
    <w:rsid w:val="002766D8"/>
    <w:rsid w:val="00282677"/>
    <w:rsid w:val="00282C69"/>
    <w:rsid w:val="00283F51"/>
    <w:rsid w:val="002841EA"/>
    <w:rsid w:val="00284F46"/>
    <w:rsid w:val="0028523C"/>
    <w:rsid w:val="00286905"/>
    <w:rsid w:val="00287CD5"/>
    <w:rsid w:val="0029005F"/>
    <w:rsid w:val="00291FD1"/>
    <w:rsid w:val="00292D21"/>
    <w:rsid w:val="0029420E"/>
    <w:rsid w:val="00294BBE"/>
    <w:rsid w:val="00295922"/>
    <w:rsid w:val="00295FF9"/>
    <w:rsid w:val="0029752B"/>
    <w:rsid w:val="002A0E8E"/>
    <w:rsid w:val="002A3115"/>
    <w:rsid w:val="002A3EB3"/>
    <w:rsid w:val="002A5BF2"/>
    <w:rsid w:val="002A65B4"/>
    <w:rsid w:val="002A7F18"/>
    <w:rsid w:val="002B0703"/>
    <w:rsid w:val="002B2425"/>
    <w:rsid w:val="002B34F1"/>
    <w:rsid w:val="002B3664"/>
    <w:rsid w:val="002B6CAE"/>
    <w:rsid w:val="002B731B"/>
    <w:rsid w:val="002C105C"/>
    <w:rsid w:val="002C23C5"/>
    <w:rsid w:val="002C51AA"/>
    <w:rsid w:val="002C6CC4"/>
    <w:rsid w:val="002C7950"/>
    <w:rsid w:val="002D363A"/>
    <w:rsid w:val="002E1842"/>
    <w:rsid w:val="002E2CCD"/>
    <w:rsid w:val="002E3F76"/>
    <w:rsid w:val="002E438E"/>
    <w:rsid w:val="002E6405"/>
    <w:rsid w:val="002F1042"/>
    <w:rsid w:val="002F4611"/>
    <w:rsid w:val="0030072F"/>
    <w:rsid w:val="0030298B"/>
    <w:rsid w:val="00303E38"/>
    <w:rsid w:val="00305263"/>
    <w:rsid w:val="003055CB"/>
    <w:rsid w:val="00305B34"/>
    <w:rsid w:val="00310051"/>
    <w:rsid w:val="0031053C"/>
    <w:rsid w:val="00311472"/>
    <w:rsid w:val="003157F4"/>
    <w:rsid w:val="00317C92"/>
    <w:rsid w:val="003230FA"/>
    <w:rsid w:val="003231ED"/>
    <w:rsid w:val="00323EB9"/>
    <w:rsid w:val="00325655"/>
    <w:rsid w:val="00327AF7"/>
    <w:rsid w:val="00331E5E"/>
    <w:rsid w:val="003329EC"/>
    <w:rsid w:val="00333464"/>
    <w:rsid w:val="00333DF2"/>
    <w:rsid w:val="00336491"/>
    <w:rsid w:val="00340628"/>
    <w:rsid w:val="0034196C"/>
    <w:rsid w:val="00342CB5"/>
    <w:rsid w:val="00345DF2"/>
    <w:rsid w:val="00352987"/>
    <w:rsid w:val="00352E7B"/>
    <w:rsid w:val="00354368"/>
    <w:rsid w:val="0035719C"/>
    <w:rsid w:val="00357A54"/>
    <w:rsid w:val="00357AB9"/>
    <w:rsid w:val="00360278"/>
    <w:rsid w:val="00360842"/>
    <w:rsid w:val="00361EDE"/>
    <w:rsid w:val="003620C8"/>
    <w:rsid w:val="003642C2"/>
    <w:rsid w:val="0036597F"/>
    <w:rsid w:val="00377402"/>
    <w:rsid w:val="00381E06"/>
    <w:rsid w:val="00382E74"/>
    <w:rsid w:val="00383BDB"/>
    <w:rsid w:val="00384A21"/>
    <w:rsid w:val="00384BC2"/>
    <w:rsid w:val="00385070"/>
    <w:rsid w:val="003854C5"/>
    <w:rsid w:val="0038550A"/>
    <w:rsid w:val="00387BC8"/>
    <w:rsid w:val="00390AAB"/>
    <w:rsid w:val="003910FE"/>
    <w:rsid w:val="003928B4"/>
    <w:rsid w:val="0039556E"/>
    <w:rsid w:val="0039798D"/>
    <w:rsid w:val="003A0C32"/>
    <w:rsid w:val="003A1038"/>
    <w:rsid w:val="003A1089"/>
    <w:rsid w:val="003A3028"/>
    <w:rsid w:val="003A6388"/>
    <w:rsid w:val="003A7120"/>
    <w:rsid w:val="003A7279"/>
    <w:rsid w:val="003A738F"/>
    <w:rsid w:val="003A7A92"/>
    <w:rsid w:val="003B1C35"/>
    <w:rsid w:val="003B224C"/>
    <w:rsid w:val="003B2E4D"/>
    <w:rsid w:val="003B3291"/>
    <w:rsid w:val="003C0739"/>
    <w:rsid w:val="003C1096"/>
    <w:rsid w:val="003C12DB"/>
    <w:rsid w:val="003C2B05"/>
    <w:rsid w:val="003C5D4A"/>
    <w:rsid w:val="003C5E27"/>
    <w:rsid w:val="003C6BB3"/>
    <w:rsid w:val="003C7194"/>
    <w:rsid w:val="003D0A09"/>
    <w:rsid w:val="003D169D"/>
    <w:rsid w:val="003D25A7"/>
    <w:rsid w:val="003D64BC"/>
    <w:rsid w:val="003E1F90"/>
    <w:rsid w:val="003E281D"/>
    <w:rsid w:val="003E375F"/>
    <w:rsid w:val="003E56BF"/>
    <w:rsid w:val="003E5759"/>
    <w:rsid w:val="003F1BBA"/>
    <w:rsid w:val="003F3A8B"/>
    <w:rsid w:val="003F6BE0"/>
    <w:rsid w:val="003F717E"/>
    <w:rsid w:val="003F7F5F"/>
    <w:rsid w:val="00400393"/>
    <w:rsid w:val="00401FED"/>
    <w:rsid w:val="00403594"/>
    <w:rsid w:val="004063D4"/>
    <w:rsid w:val="004078E4"/>
    <w:rsid w:val="00407DD8"/>
    <w:rsid w:val="00407DE1"/>
    <w:rsid w:val="004109C2"/>
    <w:rsid w:val="00411519"/>
    <w:rsid w:val="004122A3"/>
    <w:rsid w:val="0041395E"/>
    <w:rsid w:val="00420D5C"/>
    <w:rsid w:val="004220BA"/>
    <w:rsid w:val="00425317"/>
    <w:rsid w:val="00426AED"/>
    <w:rsid w:val="00436F8A"/>
    <w:rsid w:val="00440DD3"/>
    <w:rsid w:val="0044115F"/>
    <w:rsid w:val="00446134"/>
    <w:rsid w:val="004477E7"/>
    <w:rsid w:val="00453260"/>
    <w:rsid w:val="00455211"/>
    <w:rsid w:val="00455C01"/>
    <w:rsid w:val="00455FA1"/>
    <w:rsid w:val="004573B1"/>
    <w:rsid w:val="00461EAA"/>
    <w:rsid w:val="00462B7F"/>
    <w:rsid w:val="004635CF"/>
    <w:rsid w:val="0046366F"/>
    <w:rsid w:val="004636EA"/>
    <w:rsid w:val="004639BD"/>
    <w:rsid w:val="004673E1"/>
    <w:rsid w:val="00471A22"/>
    <w:rsid w:val="004726DA"/>
    <w:rsid w:val="00473E5A"/>
    <w:rsid w:val="00475F45"/>
    <w:rsid w:val="00480056"/>
    <w:rsid w:val="004800A3"/>
    <w:rsid w:val="0048089D"/>
    <w:rsid w:val="0048278D"/>
    <w:rsid w:val="00483312"/>
    <w:rsid w:val="00486628"/>
    <w:rsid w:val="004867B0"/>
    <w:rsid w:val="00486AA3"/>
    <w:rsid w:val="0048722A"/>
    <w:rsid w:val="004908CD"/>
    <w:rsid w:val="00494FCF"/>
    <w:rsid w:val="00495573"/>
    <w:rsid w:val="004A04A1"/>
    <w:rsid w:val="004A1575"/>
    <w:rsid w:val="004A1CBC"/>
    <w:rsid w:val="004A210B"/>
    <w:rsid w:val="004A29A3"/>
    <w:rsid w:val="004A6452"/>
    <w:rsid w:val="004A77B3"/>
    <w:rsid w:val="004A7EF0"/>
    <w:rsid w:val="004B0D87"/>
    <w:rsid w:val="004B3531"/>
    <w:rsid w:val="004B3BAC"/>
    <w:rsid w:val="004B56DF"/>
    <w:rsid w:val="004B5CB7"/>
    <w:rsid w:val="004B7A27"/>
    <w:rsid w:val="004C0436"/>
    <w:rsid w:val="004C1320"/>
    <w:rsid w:val="004C1C26"/>
    <w:rsid w:val="004C1DE2"/>
    <w:rsid w:val="004C2ADE"/>
    <w:rsid w:val="004C5138"/>
    <w:rsid w:val="004C59AF"/>
    <w:rsid w:val="004C5D2D"/>
    <w:rsid w:val="004D32B2"/>
    <w:rsid w:val="004D7145"/>
    <w:rsid w:val="004D7BB6"/>
    <w:rsid w:val="004E002E"/>
    <w:rsid w:val="004E1373"/>
    <w:rsid w:val="004E2226"/>
    <w:rsid w:val="004E306C"/>
    <w:rsid w:val="004E5F83"/>
    <w:rsid w:val="004E672D"/>
    <w:rsid w:val="004E6CEA"/>
    <w:rsid w:val="004F0F2C"/>
    <w:rsid w:val="004F1031"/>
    <w:rsid w:val="004F170A"/>
    <w:rsid w:val="004F35F4"/>
    <w:rsid w:val="0050044A"/>
    <w:rsid w:val="00503173"/>
    <w:rsid w:val="00504E37"/>
    <w:rsid w:val="00504EEA"/>
    <w:rsid w:val="005058BD"/>
    <w:rsid w:val="00506FFB"/>
    <w:rsid w:val="00507D0A"/>
    <w:rsid w:val="00507E65"/>
    <w:rsid w:val="0051063B"/>
    <w:rsid w:val="00510A89"/>
    <w:rsid w:val="005112F4"/>
    <w:rsid w:val="005126F5"/>
    <w:rsid w:val="00513AF5"/>
    <w:rsid w:val="00513C57"/>
    <w:rsid w:val="0051636C"/>
    <w:rsid w:val="00517119"/>
    <w:rsid w:val="00521460"/>
    <w:rsid w:val="005214CC"/>
    <w:rsid w:val="0052303D"/>
    <w:rsid w:val="005234ED"/>
    <w:rsid w:val="00524F7C"/>
    <w:rsid w:val="0052518D"/>
    <w:rsid w:val="00526663"/>
    <w:rsid w:val="00526D6B"/>
    <w:rsid w:val="005305E8"/>
    <w:rsid w:val="00531066"/>
    <w:rsid w:val="00532D87"/>
    <w:rsid w:val="00533BEE"/>
    <w:rsid w:val="005351B0"/>
    <w:rsid w:val="00540399"/>
    <w:rsid w:val="00540569"/>
    <w:rsid w:val="0054129B"/>
    <w:rsid w:val="0054376A"/>
    <w:rsid w:val="00544EE1"/>
    <w:rsid w:val="0054681D"/>
    <w:rsid w:val="00547474"/>
    <w:rsid w:val="005502EB"/>
    <w:rsid w:val="005523F2"/>
    <w:rsid w:val="005537E6"/>
    <w:rsid w:val="00553A7F"/>
    <w:rsid w:val="00556F6E"/>
    <w:rsid w:val="00561604"/>
    <w:rsid w:val="005628DD"/>
    <w:rsid w:val="00563BEF"/>
    <w:rsid w:val="0057085E"/>
    <w:rsid w:val="005714B4"/>
    <w:rsid w:val="0057476B"/>
    <w:rsid w:val="00574923"/>
    <w:rsid w:val="00576EFD"/>
    <w:rsid w:val="00581445"/>
    <w:rsid w:val="0058490F"/>
    <w:rsid w:val="005859FF"/>
    <w:rsid w:val="00587BE6"/>
    <w:rsid w:val="00590DC8"/>
    <w:rsid w:val="0059243B"/>
    <w:rsid w:val="00592AC0"/>
    <w:rsid w:val="00593A48"/>
    <w:rsid w:val="00596B3D"/>
    <w:rsid w:val="005A0390"/>
    <w:rsid w:val="005A199A"/>
    <w:rsid w:val="005A1B07"/>
    <w:rsid w:val="005A42DF"/>
    <w:rsid w:val="005A484D"/>
    <w:rsid w:val="005A4BAE"/>
    <w:rsid w:val="005A4EAE"/>
    <w:rsid w:val="005A6927"/>
    <w:rsid w:val="005A7618"/>
    <w:rsid w:val="005B174B"/>
    <w:rsid w:val="005B1F0E"/>
    <w:rsid w:val="005B2C2A"/>
    <w:rsid w:val="005B344C"/>
    <w:rsid w:val="005B345D"/>
    <w:rsid w:val="005B449F"/>
    <w:rsid w:val="005B5A95"/>
    <w:rsid w:val="005C06AE"/>
    <w:rsid w:val="005C1CD2"/>
    <w:rsid w:val="005C2011"/>
    <w:rsid w:val="005C5558"/>
    <w:rsid w:val="005C5842"/>
    <w:rsid w:val="005C65AE"/>
    <w:rsid w:val="005D34FD"/>
    <w:rsid w:val="005D695C"/>
    <w:rsid w:val="005D73F5"/>
    <w:rsid w:val="005E3304"/>
    <w:rsid w:val="005E4983"/>
    <w:rsid w:val="005E4F35"/>
    <w:rsid w:val="005E7488"/>
    <w:rsid w:val="005E7B85"/>
    <w:rsid w:val="005F1F15"/>
    <w:rsid w:val="005F3D63"/>
    <w:rsid w:val="005F3E4B"/>
    <w:rsid w:val="005F4619"/>
    <w:rsid w:val="005F63F8"/>
    <w:rsid w:val="005F67E0"/>
    <w:rsid w:val="00600CF4"/>
    <w:rsid w:val="00600F82"/>
    <w:rsid w:val="006031F6"/>
    <w:rsid w:val="00603B1A"/>
    <w:rsid w:val="0060491B"/>
    <w:rsid w:val="00604BB2"/>
    <w:rsid w:val="00605027"/>
    <w:rsid w:val="00605FE0"/>
    <w:rsid w:val="00606F14"/>
    <w:rsid w:val="00607073"/>
    <w:rsid w:val="00610E4C"/>
    <w:rsid w:val="006114F5"/>
    <w:rsid w:val="00612337"/>
    <w:rsid w:val="006128A6"/>
    <w:rsid w:val="00612FC5"/>
    <w:rsid w:val="006139B0"/>
    <w:rsid w:val="0061560A"/>
    <w:rsid w:val="00617883"/>
    <w:rsid w:val="00617E27"/>
    <w:rsid w:val="00620897"/>
    <w:rsid w:val="00620961"/>
    <w:rsid w:val="00620AF0"/>
    <w:rsid w:val="00621A18"/>
    <w:rsid w:val="00621BE7"/>
    <w:rsid w:val="00621EEA"/>
    <w:rsid w:val="00625823"/>
    <w:rsid w:val="006263AC"/>
    <w:rsid w:val="006302EA"/>
    <w:rsid w:val="00631A92"/>
    <w:rsid w:val="00637A61"/>
    <w:rsid w:val="00640738"/>
    <w:rsid w:val="00641D5B"/>
    <w:rsid w:val="0064211A"/>
    <w:rsid w:val="006429B8"/>
    <w:rsid w:val="0064469E"/>
    <w:rsid w:val="00644CFF"/>
    <w:rsid w:val="00646BB7"/>
    <w:rsid w:val="006473B8"/>
    <w:rsid w:val="00655078"/>
    <w:rsid w:val="0065573C"/>
    <w:rsid w:val="0065620F"/>
    <w:rsid w:val="006567FD"/>
    <w:rsid w:val="006569F1"/>
    <w:rsid w:val="00661746"/>
    <w:rsid w:val="00663E97"/>
    <w:rsid w:val="0067395B"/>
    <w:rsid w:val="00675074"/>
    <w:rsid w:val="00676EF8"/>
    <w:rsid w:val="00677CAC"/>
    <w:rsid w:val="00680B1A"/>
    <w:rsid w:val="006811CF"/>
    <w:rsid w:val="00681316"/>
    <w:rsid w:val="00682F2A"/>
    <w:rsid w:val="0068370C"/>
    <w:rsid w:val="00684279"/>
    <w:rsid w:val="00690538"/>
    <w:rsid w:val="00691CF6"/>
    <w:rsid w:val="00696A43"/>
    <w:rsid w:val="006979A0"/>
    <w:rsid w:val="006A05D0"/>
    <w:rsid w:val="006A211A"/>
    <w:rsid w:val="006A37C9"/>
    <w:rsid w:val="006A5DEC"/>
    <w:rsid w:val="006A5F54"/>
    <w:rsid w:val="006B0518"/>
    <w:rsid w:val="006B6BD5"/>
    <w:rsid w:val="006B7F6B"/>
    <w:rsid w:val="006C4D41"/>
    <w:rsid w:val="006C50E2"/>
    <w:rsid w:val="006C644E"/>
    <w:rsid w:val="006D0B36"/>
    <w:rsid w:val="006D0F36"/>
    <w:rsid w:val="006D119C"/>
    <w:rsid w:val="006D3180"/>
    <w:rsid w:val="006D3222"/>
    <w:rsid w:val="006D5E68"/>
    <w:rsid w:val="006D6258"/>
    <w:rsid w:val="006D764D"/>
    <w:rsid w:val="006E00A5"/>
    <w:rsid w:val="006E19EB"/>
    <w:rsid w:val="006E43F6"/>
    <w:rsid w:val="006E49FF"/>
    <w:rsid w:val="006E51ED"/>
    <w:rsid w:val="006E6D12"/>
    <w:rsid w:val="006E7BA9"/>
    <w:rsid w:val="006F16FA"/>
    <w:rsid w:val="006F27E0"/>
    <w:rsid w:val="006F4C93"/>
    <w:rsid w:val="006F53F0"/>
    <w:rsid w:val="006F6190"/>
    <w:rsid w:val="006F698C"/>
    <w:rsid w:val="0070099F"/>
    <w:rsid w:val="00700D3F"/>
    <w:rsid w:val="0070284B"/>
    <w:rsid w:val="00702A16"/>
    <w:rsid w:val="00704E0D"/>
    <w:rsid w:val="007054F0"/>
    <w:rsid w:val="00705500"/>
    <w:rsid w:val="00706638"/>
    <w:rsid w:val="007107B9"/>
    <w:rsid w:val="00713098"/>
    <w:rsid w:val="007153D6"/>
    <w:rsid w:val="00715A2E"/>
    <w:rsid w:val="00720570"/>
    <w:rsid w:val="007212DA"/>
    <w:rsid w:val="00722052"/>
    <w:rsid w:val="00722847"/>
    <w:rsid w:val="00723A81"/>
    <w:rsid w:val="0073046C"/>
    <w:rsid w:val="00732C10"/>
    <w:rsid w:val="00733365"/>
    <w:rsid w:val="00733B6A"/>
    <w:rsid w:val="007367C1"/>
    <w:rsid w:val="00736EE1"/>
    <w:rsid w:val="0074071F"/>
    <w:rsid w:val="00742EFA"/>
    <w:rsid w:val="00743043"/>
    <w:rsid w:val="0074501A"/>
    <w:rsid w:val="00747010"/>
    <w:rsid w:val="007474F1"/>
    <w:rsid w:val="0074788F"/>
    <w:rsid w:val="00750555"/>
    <w:rsid w:val="007519EA"/>
    <w:rsid w:val="007529F1"/>
    <w:rsid w:val="007533EC"/>
    <w:rsid w:val="0075340E"/>
    <w:rsid w:val="007537CC"/>
    <w:rsid w:val="007550F3"/>
    <w:rsid w:val="0075644E"/>
    <w:rsid w:val="0075655E"/>
    <w:rsid w:val="00757E99"/>
    <w:rsid w:val="00760C6B"/>
    <w:rsid w:val="0076166B"/>
    <w:rsid w:val="007631D0"/>
    <w:rsid w:val="00763370"/>
    <w:rsid w:val="00763EC6"/>
    <w:rsid w:val="00766684"/>
    <w:rsid w:val="00766ED5"/>
    <w:rsid w:val="00767B14"/>
    <w:rsid w:val="007715D6"/>
    <w:rsid w:val="00771DAB"/>
    <w:rsid w:val="007724EE"/>
    <w:rsid w:val="00772B3E"/>
    <w:rsid w:val="00773A37"/>
    <w:rsid w:val="00773B42"/>
    <w:rsid w:val="007756D5"/>
    <w:rsid w:val="007756E6"/>
    <w:rsid w:val="00777E8A"/>
    <w:rsid w:val="007801FF"/>
    <w:rsid w:val="00781386"/>
    <w:rsid w:val="0078164E"/>
    <w:rsid w:val="00782CC5"/>
    <w:rsid w:val="00784759"/>
    <w:rsid w:val="00785C4F"/>
    <w:rsid w:val="00790267"/>
    <w:rsid w:val="007904F6"/>
    <w:rsid w:val="00790C0F"/>
    <w:rsid w:val="007915D7"/>
    <w:rsid w:val="00791C4F"/>
    <w:rsid w:val="007A1ACD"/>
    <w:rsid w:val="007A30C5"/>
    <w:rsid w:val="007A32E1"/>
    <w:rsid w:val="007A42A5"/>
    <w:rsid w:val="007A50AE"/>
    <w:rsid w:val="007A6B1D"/>
    <w:rsid w:val="007A7209"/>
    <w:rsid w:val="007A7585"/>
    <w:rsid w:val="007B02D1"/>
    <w:rsid w:val="007B36A5"/>
    <w:rsid w:val="007B5D95"/>
    <w:rsid w:val="007B7B24"/>
    <w:rsid w:val="007C020C"/>
    <w:rsid w:val="007C67D6"/>
    <w:rsid w:val="007D1050"/>
    <w:rsid w:val="007D162D"/>
    <w:rsid w:val="007D2013"/>
    <w:rsid w:val="007D3E44"/>
    <w:rsid w:val="007E0C95"/>
    <w:rsid w:val="007E3151"/>
    <w:rsid w:val="007E43A6"/>
    <w:rsid w:val="007E5374"/>
    <w:rsid w:val="007E593C"/>
    <w:rsid w:val="007F06D1"/>
    <w:rsid w:val="007F0706"/>
    <w:rsid w:val="007F2431"/>
    <w:rsid w:val="007F25E0"/>
    <w:rsid w:val="007F2620"/>
    <w:rsid w:val="007F3269"/>
    <w:rsid w:val="007F4A9E"/>
    <w:rsid w:val="007F60DA"/>
    <w:rsid w:val="007F6F8A"/>
    <w:rsid w:val="008010CD"/>
    <w:rsid w:val="008014F8"/>
    <w:rsid w:val="00801CA0"/>
    <w:rsid w:val="00802332"/>
    <w:rsid w:val="0080233C"/>
    <w:rsid w:val="00802FF8"/>
    <w:rsid w:val="00804F1F"/>
    <w:rsid w:val="00805983"/>
    <w:rsid w:val="00807363"/>
    <w:rsid w:val="00807737"/>
    <w:rsid w:val="0081176D"/>
    <w:rsid w:val="00815674"/>
    <w:rsid w:val="008170DD"/>
    <w:rsid w:val="00823E67"/>
    <w:rsid w:val="0082519C"/>
    <w:rsid w:val="008256E3"/>
    <w:rsid w:val="00825C86"/>
    <w:rsid w:val="0082783A"/>
    <w:rsid w:val="0083080D"/>
    <w:rsid w:val="00834728"/>
    <w:rsid w:val="0083679D"/>
    <w:rsid w:val="00841562"/>
    <w:rsid w:val="00843DB3"/>
    <w:rsid w:val="00852655"/>
    <w:rsid w:val="0085392C"/>
    <w:rsid w:val="00856153"/>
    <w:rsid w:val="008573E7"/>
    <w:rsid w:val="008611CB"/>
    <w:rsid w:val="008622CF"/>
    <w:rsid w:val="00864627"/>
    <w:rsid w:val="008702E6"/>
    <w:rsid w:val="00870D35"/>
    <w:rsid w:val="00871D55"/>
    <w:rsid w:val="00875780"/>
    <w:rsid w:val="00875BE1"/>
    <w:rsid w:val="00876412"/>
    <w:rsid w:val="00877A71"/>
    <w:rsid w:val="00882DA7"/>
    <w:rsid w:val="00883B42"/>
    <w:rsid w:val="00885E90"/>
    <w:rsid w:val="00890539"/>
    <w:rsid w:val="00891119"/>
    <w:rsid w:val="00892119"/>
    <w:rsid w:val="008948A6"/>
    <w:rsid w:val="008956DF"/>
    <w:rsid w:val="00896E97"/>
    <w:rsid w:val="008A242F"/>
    <w:rsid w:val="008A2553"/>
    <w:rsid w:val="008B0C34"/>
    <w:rsid w:val="008B4D6E"/>
    <w:rsid w:val="008B557A"/>
    <w:rsid w:val="008B5609"/>
    <w:rsid w:val="008B623B"/>
    <w:rsid w:val="008C0F93"/>
    <w:rsid w:val="008C1C3F"/>
    <w:rsid w:val="008C1E46"/>
    <w:rsid w:val="008C2D1F"/>
    <w:rsid w:val="008C332B"/>
    <w:rsid w:val="008C7E84"/>
    <w:rsid w:val="008C7FED"/>
    <w:rsid w:val="008D01AE"/>
    <w:rsid w:val="008D0F11"/>
    <w:rsid w:val="008D1D17"/>
    <w:rsid w:val="008D323E"/>
    <w:rsid w:val="008D3572"/>
    <w:rsid w:val="008D3AB5"/>
    <w:rsid w:val="008E0E63"/>
    <w:rsid w:val="008E119B"/>
    <w:rsid w:val="008E2391"/>
    <w:rsid w:val="008E273B"/>
    <w:rsid w:val="008E7440"/>
    <w:rsid w:val="008F019B"/>
    <w:rsid w:val="008F01A0"/>
    <w:rsid w:val="008F0B43"/>
    <w:rsid w:val="008F2C41"/>
    <w:rsid w:val="008F3097"/>
    <w:rsid w:val="008F3141"/>
    <w:rsid w:val="008F34E0"/>
    <w:rsid w:val="008F3E7F"/>
    <w:rsid w:val="008F77A0"/>
    <w:rsid w:val="008F7C09"/>
    <w:rsid w:val="00901BC4"/>
    <w:rsid w:val="009050DD"/>
    <w:rsid w:val="00905D62"/>
    <w:rsid w:val="00906894"/>
    <w:rsid w:val="0091418D"/>
    <w:rsid w:val="009151B1"/>
    <w:rsid w:val="0091786F"/>
    <w:rsid w:val="0092011D"/>
    <w:rsid w:val="00920771"/>
    <w:rsid w:val="00920C5B"/>
    <w:rsid w:val="00921DC3"/>
    <w:rsid w:val="00922F69"/>
    <w:rsid w:val="0092475C"/>
    <w:rsid w:val="00924DF1"/>
    <w:rsid w:val="009261A0"/>
    <w:rsid w:val="00926A7D"/>
    <w:rsid w:val="0093147A"/>
    <w:rsid w:val="00933CA2"/>
    <w:rsid w:val="00937058"/>
    <w:rsid w:val="0093736D"/>
    <w:rsid w:val="00942941"/>
    <w:rsid w:val="00943470"/>
    <w:rsid w:val="0094397E"/>
    <w:rsid w:val="00943D91"/>
    <w:rsid w:val="00944FBE"/>
    <w:rsid w:val="009450DC"/>
    <w:rsid w:val="009470A5"/>
    <w:rsid w:val="00947599"/>
    <w:rsid w:val="00947643"/>
    <w:rsid w:val="0094791B"/>
    <w:rsid w:val="00951EDA"/>
    <w:rsid w:val="00953870"/>
    <w:rsid w:val="00957031"/>
    <w:rsid w:val="00966ED3"/>
    <w:rsid w:val="009678F9"/>
    <w:rsid w:val="00973E55"/>
    <w:rsid w:val="00974415"/>
    <w:rsid w:val="00977174"/>
    <w:rsid w:val="00977FF2"/>
    <w:rsid w:val="009810F0"/>
    <w:rsid w:val="0098177F"/>
    <w:rsid w:val="00981E89"/>
    <w:rsid w:val="0098271F"/>
    <w:rsid w:val="00983708"/>
    <w:rsid w:val="009840BC"/>
    <w:rsid w:val="009847C2"/>
    <w:rsid w:val="0098671B"/>
    <w:rsid w:val="00990175"/>
    <w:rsid w:val="009918ED"/>
    <w:rsid w:val="009918F7"/>
    <w:rsid w:val="0099226A"/>
    <w:rsid w:val="00993395"/>
    <w:rsid w:val="00996912"/>
    <w:rsid w:val="00997507"/>
    <w:rsid w:val="00997A25"/>
    <w:rsid w:val="00997A2F"/>
    <w:rsid w:val="009A0801"/>
    <w:rsid w:val="009A6DCD"/>
    <w:rsid w:val="009A7951"/>
    <w:rsid w:val="009B07AF"/>
    <w:rsid w:val="009B1662"/>
    <w:rsid w:val="009B351F"/>
    <w:rsid w:val="009B3BA4"/>
    <w:rsid w:val="009B3E4E"/>
    <w:rsid w:val="009B4233"/>
    <w:rsid w:val="009C06FB"/>
    <w:rsid w:val="009C2F1E"/>
    <w:rsid w:val="009C3243"/>
    <w:rsid w:val="009C4622"/>
    <w:rsid w:val="009C55D7"/>
    <w:rsid w:val="009D00D3"/>
    <w:rsid w:val="009D06AC"/>
    <w:rsid w:val="009D2657"/>
    <w:rsid w:val="009D2EC5"/>
    <w:rsid w:val="009D4D47"/>
    <w:rsid w:val="009D788E"/>
    <w:rsid w:val="009E034F"/>
    <w:rsid w:val="009E14A8"/>
    <w:rsid w:val="009E199F"/>
    <w:rsid w:val="009E1BBA"/>
    <w:rsid w:val="009E1EB9"/>
    <w:rsid w:val="009E58BB"/>
    <w:rsid w:val="009E6369"/>
    <w:rsid w:val="009E6BE8"/>
    <w:rsid w:val="009E6F4C"/>
    <w:rsid w:val="009E6F7B"/>
    <w:rsid w:val="009F0ACB"/>
    <w:rsid w:val="009F0C9B"/>
    <w:rsid w:val="009F1417"/>
    <w:rsid w:val="009F1CA3"/>
    <w:rsid w:val="009F20B2"/>
    <w:rsid w:val="009F287C"/>
    <w:rsid w:val="009F2C1D"/>
    <w:rsid w:val="009F5B9C"/>
    <w:rsid w:val="00A00D54"/>
    <w:rsid w:val="00A02090"/>
    <w:rsid w:val="00A026F4"/>
    <w:rsid w:val="00A075ED"/>
    <w:rsid w:val="00A15936"/>
    <w:rsid w:val="00A160E9"/>
    <w:rsid w:val="00A2074C"/>
    <w:rsid w:val="00A2080F"/>
    <w:rsid w:val="00A208F9"/>
    <w:rsid w:val="00A22596"/>
    <w:rsid w:val="00A225CF"/>
    <w:rsid w:val="00A25142"/>
    <w:rsid w:val="00A25772"/>
    <w:rsid w:val="00A25B4E"/>
    <w:rsid w:val="00A26743"/>
    <w:rsid w:val="00A26B6B"/>
    <w:rsid w:val="00A26B9B"/>
    <w:rsid w:val="00A326A8"/>
    <w:rsid w:val="00A32D38"/>
    <w:rsid w:val="00A415FC"/>
    <w:rsid w:val="00A42503"/>
    <w:rsid w:val="00A445F2"/>
    <w:rsid w:val="00A44647"/>
    <w:rsid w:val="00A45485"/>
    <w:rsid w:val="00A46987"/>
    <w:rsid w:val="00A47461"/>
    <w:rsid w:val="00A47B20"/>
    <w:rsid w:val="00A513ED"/>
    <w:rsid w:val="00A5143B"/>
    <w:rsid w:val="00A540B6"/>
    <w:rsid w:val="00A540F0"/>
    <w:rsid w:val="00A55685"/>
    <w:rsid w:val="00A55AEF"/>
    <w:rsid w:val="00A610B3"/>
    <w:rsid w:val="00A645D5"/>
    <w:rsid w:val="00A655AF"/>
    <w:rsid w:val="00A659B9"/>
    <w:rsid w:val="00A70FA2"/>
    <w:rsid w:val="00A7133C"/>
    <w:rsid w:val="00A7140A"/>
    <w:rsid w:val="00A71445"/>
    <w:rsid w:val="00A71F6F"/>
    <w:rsid w:val="00A737A0"/>
    <w:rsid w:val="00A739E7"/>
    <w:rsid w:val="00A746AB"/>
    <w:rsid w:val="00A843E7"/>
    <w:rsid w:val="00A848D1"/>
    <w:rsid w:val="00A870BD"/>
    <w:rsid w:val="00A937A1"/>
    <w:rsid w:val="00A93904"/>
    <w:rsid w:val="00A93A3C"/>
    <w:rsid w:val="00A95894"/>
    <w:rsid w:val="00A9649E"/>
    <w:rsid w:val="00A96CC8"/>
    <w:rsid w:val="00AA103E"/>
    <w:rsid w:val="00AA18C7"/>
    <w:rsid w:val="00AA1970"/>
    <w:rsid w:val="00AA3F77"/>
    <w:rsid w:val="00AA6088"/>
    <w:rsid w:val="00AA6389"/>
    <w:rsid w:val="00AA7506"/>
    <w:rsid w:val="00AB004D"/>
    <w:rsid w:val="00AB0472"/>
    <w:rsid w:val="00AB06AE"/>
    <w:rsid w:val="00AB1C99"/>
    <w:rsid w:val="00AB7C8F"/>
    <w:rsid w:val="00AC0949"/>
    <w:rsid w:val="00AC1E2F"/>
    <w:rsid w:val="00AC2A35"/>
    <w:rsid w:val="00AC2C1D"/>
    <w:rsid w:val="00AC2D16"/>
    <w:rsid w:val="00AC35B2"/>
    <w:rsid w:val="00AC5818"/>
    <w:rsid w:val="00AC5ABD"/>
    <w:rsid w:val="00AC5AF2"/>
    <w:rsid w:val="00AC5FE6"/>
    <w:rsid w:val="00AC6985"/>
    <w:rsid w:val="00AD1F97"/>
    <w:rsid w:val="00AD2F41"/>
    <w:rsid w:val="00AD3FC7"/>
    <w:rsid w:val="00AD59BB"/>
    <w:rsid w:val="00AD5F7A"/>
    <w:rsid w:val="00AD6ACA"/>
    <w:rsid w:val="00AD714D"/>
    <w:rsid w:val="00AD7F4B"/>
    <w:rsid w:val="00AE1217"/>
    <w:rsid w:val="00AE1622"/>
    <w:rsid w:val="00AE1909"/>
    <w:rsid w:val="00AE502B"/>
    <w:rsid w:val="00AE5D02"/>
    <w:rsid w:val="00AE5E6F"/>
    <w:rsid w:val="00AE6419"/>
    <w:rsid w:val="00AE6647"/>
    <w:rsid w:val="00AE698D"/>
    <w:rsid w:val="00AE7678"/>
    <w:rsid w:val="00AF036A"/>
    <w:rsid w:val="00AF0A49"/>
    <w:rsid w:val="00AF357A"/>
    <w:rsid w:val="00AF5388"/>
    <w:rsid w:val="00AF60EA"/>
    <w:rsid w:val="00B00896"/>
    <w:rsid w:val="00B00BE3"/>
    <w:rsid w:val="00B0139D"/>
    <w:rsid w:val="00B027A2"/>
    <w:rsid w:val="00B045F7"/>
    <w:rsid w:val="00B04CD1"/>
    <w:rsid w:val="00B051C8"/>
    <w:rsid w:val="00B0590C"/>
    <w:rsid w:val="00B064C1"/>
    <w:rsid w:val="00B072A4"/>
    <w:rsid w:val="00B111B9"/>
    <w:rsid w:val="00B13508"/>
    <w:rsid w:val="00B13E23"/>
    <w:rsid w:val="00B14620"/>
    <w:rsid w:val="00B209B8"/>
    <w:rsid w:val="00B20D3A"/>
    <w:rsid w:val="00B214B4"/>
    <w:rsid w:val="00B21746"/>
    <w:rsid w:val="00B21B2F"/>
    <w:rsid w:val="00B24177"/>
    <w:rsid w:val="00B2491D"/>
    <w:rsid w:val="00B24B8C"/>
    <w:rsid w:val="00B25276"/>
    <w:rsid w:val="00B255FA"/>
    <w:rsid w:val="00B25DA9"/>
    <w:rsid w:val="00B2694B"/>
    <w:rsid w:val="00B274AD"/>
    <w:rsid w:val="00B31160"/>
    <w:rsid w:val="00B40669"/>
    <w:rsid w:val="00B44FCB"/>
    <w:rsid w:val="00B45BAA"/>
    <w:rsid w:val="00B462E6"/>
    <w:rsid w:val="00B463F7"/>
    <w:rsid w:val="00B46ACD"/>
    <w:rsid w:val="00B474B7"/>
    <w:rsid w:val="00B507DA"/>
    <w:rsid w:val="00B50D6A"/>
    <w:rsid w:val="00B53491"/>
    <w:rsid w:val="00B56193"/>
    <w:rsid w:val="00B565E7"/>
    <w:rsid w:val="00B600F7"/>
    <w:rsid w:val="00B6045F"/>
    <w:rsid w:val="00B6271A"/>
    <w:rsid w:val="00B706ED"/>
    <w:rsid w:val="00B71DBD"/>
    <w:rsid w:val="00B7200B"/>
    <w:rsid w:val="00B74C6A"/>
    <w:rsid w:val="00B752D6"/>
    <w:rsid w:val="00B7782D"/>
    <w:rsid w:val="00B80620"/>
    <w:rsid w:val="00B814E9"/>
    <w:rsid w:val="00B81E77"/>
    <w:rsid w:val="00B82F9A"/>
    <w:rsid w:val="00B84B67"/>
    <w:rsid w:val="00B87B40"/>
    <w:rsid w:val="00B87F2B"/>
    <w:rsid w:val="00B90FE7"/>
    <w:rsid w:val="00B91AAA"/>
    <w:rsid w:val="00B920CE"/>
    <w:rsid w:val="00B922BA"/>
    <w:rsid w:val="00B92ECA"/>
    <w:rsid w:val="00B93644"/>
    <w:rsid w:val="00B94DBD"/>
    <w:rsid w:val="00B95B5A"/>
    <w:rsid w:val="00BA09E1"/>
    <w:rsid w:val="00BA0B02"/>
    <w:rsid w:val="00BA2BC5"/>
    <w:rsid w:val="00BA4273"/>
    <w:rsid w:val="00BA4B60"/>
    <w:rsid w:val="00BA56E1"/>
    <w:rsid w:val="00BA7C2D"/>
    <w:rsid w:val="00BA7CCF"/>
    <w:rsid w:val="00BB14D8"/>
    <w:rsid w:val="00BB3430"/>
    <w:rsid w:val="00BB5F3A"/>
    <w:rsid w:val="00BB6FEE"/>
    <w:rsid w:val="00BB73C8"/>
    <w:rsid w:val="00BC04DE"/>
    <w:rsid w:val="00BC1405"/>
    <w:rsid w:val="00BC1542"/>
    <w:rsid w:val="00BC1BAA"/>
    <w:rsid w:val="00BC2E05"/>
    <w:rsid w:val="00BC3CC1"/>
    <w:rsid w:val="00BC4FBF"/>
    <w:rsid w:val="00BC5F10"/>
    <w:rsid w:val="00BC69EB"/>
    <w:rsid w:val="00BC70FD"/>
    <w:rsid w:val="00BD048E"/>
    <w:rsid w:val="00BD4552"/>
    <w:rsid w:val="00BD4593"/>
    <w:rsid w:val="00BD6861"/>
    <w:rsid w:val="00BE1521"/>
    <w:rsid w:val="00BE1B13"/>
    <w:rsid w:val="00BE2239"/>
    <w:rsid w:val="00BE2D93"/>
    <w:rsid w:val="00BE37AE"/>
    <w:rsid w:val="00BE49C6"/>
    <w:rsid w:val="00BE777F"/>
    <w:rsid w:val="00BF0F6F"/>
    <w:rsid w:val="00BF144E"/>
    <w:rsid w:val="00BF2FCD"/>
    <w:rsid w:val="00BF6B35"/>
    <w:rsid w:val="00C005AA"/>
    <w:rsid w:val="00C017C3"/>
    <w:rsid w:val="00C03336"/>
    <w:rsid w:val="00C038CA"/>
    <w:rsid w:val="00C03D99"/>
    <w:rsid w:val="00C05761"/>
    <w:rsid w:val="00C101E1"/>
    <w:rsid w:val="00C15311"/>
    <w:rsid w:val="00C1638A"/>
    <w:rsid w:val="00C17667"/>
    <w:rsid w:val="00C17DFE"/>
    <w:rsid w:val="00C238D0"/>
    <w:rsid w:val="00C23AF2"/>
    <w:rsid w:val="00C3120F"/>
    <w:rsid w:val="00C31733"/>
    <w:rsid w:val="00C31C04"/>
    <w:rsid w:val="00C32392"/>
    <w:rsid w:val="00C32542"/>
    <w:rsid w:val="00C32CB4"/>
    <w:rsid w:val="00C33DF7"/>
    <w:rsid w:val="00C3578B"/>
    <w:rsid w:val="00C404F8"/>
    <w:rsid w:val="00C4136B"/>
    <w:rsid w:val="00C41914"/>
    <w:rsid w:val="00C42D72"/>
    <w:rsid w:val="00C5223A"/>
    <w:rsid w:val="00C5236A"/>
    <w:rsid w:val="00C568C6"/>
    <w:rsid w:val="00C605F4"/>
    <w:rsid w:val="00C606D1"/>
    <w:rsid w:val="00C61031"/>
    <w:rsid w:val="00C63378"/>
    <w:rsid w:val="00C64817"/>
    <w:rsid w:val="00C65407"/>
    <w:rsid w:val="00C6743E"/>
    <w:rsid w:val="00C70F30"/>
    <w:rsid w:val="00C712D0"/>
    <w:rsid w:val="00C734C1"/>
    <w:rsid w:val="00C740C4"/>
    <w:rsid w:val="00C7602A"/>
    <w:rsid w:val="00C80237"/>
    <w:rsid w:val="00C80504"/>
    <w:rsid w:val="00C85712"/>
    <w:rsid w:val="00C865CA"/>
    <w:rsid w:val="00C8793D"/>
    <w:rsid w:val="00C87C8E"/>
    <w:rsid w:val="00C92591"/>
    <w:rsid w:val="00C93662"/>
    <w:rsid w:val="00C942E8"/>
    <w:rsid w:val="00C952F9"/>
    <w:rsid w:val="00CA02E8"/>
    <w:rsid w:val="00CA08E0"/>
    <w:rsid w:val="00CA1320"/>
    <w:rsid w:val="00CA2424"/>
    <w:rsid w:val="00CA3C88"/>
    <w:rsid w:val="00CA4BEE"/>
    <w:rsid w:val="00CA4DC2"/>
    <w:rsid w:val="00CA7550"/>
    <w:rsid w:val="00CB12F0"/>
    <w:rsid w:val="00CB1972"/>
    <w:rsid w:val="00CB258F"/>
    <w:rsid w:val="00CB2E18"/>
    <w:rsid w:val="00CB48A5"/>
    <w:rsid w:val="00CB4A93"/>
    <w:rsid w:val="00CB57D4"/>
    <w:rsid w:val="00CB5C6B"/>
    <w:rsid w:val="00CB6A6D"/>
    <w:rsid w:val="00CB7795"/>
    <w:rsid w:val="00CC19E6"/>
    <w:rsid w:val="00CC2881"/>
    <w:rsid w:val="00CC50B1"/>
    <w:rsid w:val="00CC6950"/>
    <w:rsid w:val="00CD20F4"/>
    <w:rsid w:val="00CD230B"/>
    <w:rsid w:val="00CD520F"/>
    <w:rsid w:val="00CE08B9"/>
    <w:rsid w:val="00CE1A3F"/>
    <w:rsid w:val="00CE3DAA"/>
    <w:rsid w:val="00CE7E5A"/>
    <w:rsid w:val="00CF4D61"/>
    <w:rsid w:val="00D00696"/>
    <w:rsid w:val="00D00BC7"/>
    <w:rsid w:val="00D03594"/>
    <w:rsid w:val="00D0410C"/>
    <w:rsid w:val="00D045E8"/>
    <w:rsid w:val="00D054CA"/>
    <w:rsid w:val="00D10051"/>
    <w:rsid w:val="00D1121F"/>
    <w:rsid w:val="00D1169A"/>
    <w:rsid w:val="00D149A5"/>
    <w:rsid w:val="00D1501A"/>
    <w:rsid w:val="00D15AEC"/>
    <w:rsid w:val="00D16315"/>
    <w:rsid w:val="00D2126A"/>
    <w:rsid w:val="00D214E3"/>
    <w:rsid w:val="00D239BF"/>
    <w:rsid w:val="00D23A21"/>
    <w:rsid w:val="00D25102"/>
    <w:rsid w:val="00D25C13"/>
    <w:rsid w:val="00D26121"/>
    <w:rsid w:val="00D26F33"/>
    <w:rsid w:val="00D27D3C"/>
    <w:rsid w:val="00D30161"/>
    <w:rsid w:val="00D32546"/>
    <w:rsid w:val="00D3280A"/>
    <w:rsid w:val="00D3467C"/>
    <w:rsid w:val="00D35299"/>
    <w:rsid w:val="00D36097"/>
    <w:rsid w:val="00D368D8"/>
    <w:rsid w:val="00D36F58"/>
    <w:rsid w:val="00D373CA"/>
    <w:rsid w:val="00D373DA"/>
    <w:rsid w:val="00D37B6F"/>
    <w:rsid w:val="00D4016C"/>
    <w:rsid w:val="00D4019F"/>
    <w:rsid w:val="00D41979"/>
    <w:rsid w:val="00D41D8D"/>
    <w:rsid w:val="00D43505"/>
    <w:rsid w:val="00D43CC5"/>
    <w:rsid w:val="00D440FC"/>
    <w:rsid w:val="00D45222"/>
    <w:rsid w:val="00D45B05"/>
    <w:rsid w:val="00D45D6D"/>
    <w:rsid w:val="00D47E2D"/>
    <w:rsid w:val="00D53A34"/>
    <w:rsid w:val="00D54771"/>
    <w:rsid w:val="00D55950"/>
    <w:rsid w:val="00D559BD"/>
    <w:rsid w:val="00D55EEB"/>
    <w:rsid w:val="00D61FFF"/>
    <w:rsid w:val="00D63370"/>
    <w:rsid w:val="00D63B7E"/>
    <w:rsid w:val="00D65BDD"/>
    <w:rsid w:val="00D66E06"/>
    <w:rsid w:val="00D70B46"/>
    <w:rsid w:val="00D72783"/>
    <w:rsid w:val="00D7477B"/>
    <w:rsid w:val="00D74F37"/>
    <w:rsid w:val="00D750B6"/>
    <w:rsid w:val="00D76660"/>
    <w:rsid w:val="00D76D40"/>
    <w:rsid w:val="00D80584"/>
    <w:rsid w:val="00D81DAD"/>
    <w:rsid w:val="00D82703"/>
    <w:rsid w:val="00D85886"/>
    <w:rsid w:val="00D906D7"/>
    <w:rsid w:val="00D91DFA"/>
    <w:rsid w:val="00D95B8C"/>
    <w:rsid w:val="00D96156"/>
    <w:rsid w:val="00D9650C"/>
    <w:rsid w:val="00D96F95"/>
    <w:rsid w:val="00D974F9"/>
    <w:rsid w:val="00DA0A7C"/>
    <w:rsid w:val="00DA15D7"/>
    <w:rsid w:val="00DA18AB"/>
    <w:rsid w:val="00DA581D"/>
    <w:rsid w:val="00DB0B67"/>
    <w:rsid w:val="00DB28A8"/>
    <w:rsid w:val="00DB2BA3"/>
    <w:rsid w:val="00DB2D4D"/>
    <w:rsid w:val="00DB3233"/>
    <w:rsid w:val="00DB46CF"/>
    <w:rsid w:val="00DB6490"/>
    <w:rsid w:val="00DC07B7"/>
    <w:rsid w:val="00DC131D"/>
    <w:rsid w:val="00DC20AC"/>
    <w:rsid w:val="00DC2713"/>
    <w:rsid w:val="00DC2F82"/>
    <w:rsid w:val="00DC47ED"/>
    <w:rsid w:val="00DC66EE"/>
    <w:rsid w:val="00DC722D"/>
    <w:rsid w:val="00DC7C54"/>
    <w:rsid w:val="00DD0585"/>
    <w:rsid w:val="00DD14AB"/>
    <w:rsid w:val="00DD1B2F"/>
    <w:rsid w:val="00DD29DB"/>
    <w:rsid w:val="00DD2CE3"/>
    <w:rsid w:val="00DD3C23"/>
    <w:rsid w:val="00DD3D38"/>
    <w:rsid w:val="00DD3D46"/>
    <w:rsid w:val="00DD619C"/>
    <w:rsid w:val="00DD75BD"/>
    <w:rsid w:val="00DD7B33"/>
    <w:rsid w:val="00DE17F1"/>
    <w:rsid w:val="00DE2ABF"/>
    <w:rsid w:val="00DE3EFE"/>
    <w:rsid w:val="00DE6254"/>
    <w:rsid w:val="00DE713D"/>
    <w:rsid w:val="00DE75B7"/>
    <w:rsid w:val="00DF39A5"/>
    <w:rsid w:val="00DF4070"/>
    <w:rsid w:val="00DF4924"/>
    <w:rsid w:val="00DF6AC8"/>
    <w:rsid w:val="00E0073F"/>
    <w:rsid w:val="00E00D80"/>
    <w:rsid w:val="00E01226"/>
    <w:rsid w:val="00E01239"/>
    <w:rsid w:val="00E0152A"/>
    <w:rsid w:val="00E04D66"/>
    <w:rsid w:val="00E04E68"/>
    <w:rsid w:val="00E06604"/>
    <w:rsid w:val="00E07161"/>
    <w:rsid w:val="00E15336"/>
    <w:rsid w:val="00E171CB"/>
    <w:rsid w:val="00E2108D"/>
    <w:rsid w:val="00E22256"/>
    <w:rsid w:val="00E236AF"/>
    <w:rsid w:val="00E267D4"/>
    <w:rsid w:val="00E302C0"/>
    <w:rsid w:val="00E30E3E"/>
    <w:rsid w:val="00E31028"/>
    <w:rsid w:val="00E3168D"/>
    <w:rsid w:val="00E345C5"/>
    <w:rsid w:val="00E355E0"/>
    <w:rsid w:val="00E406F1"/>
    <w:rsid w:val="00E40FCD"/>
    <w:rsid w:val="00E470FD"/>
    <w:rsid w:val="00E51BF8"/>
    <w:rsid w:val="00E52383"/>
    <w:rsid w:val="00E52862"/>
    <w:rsid w:val="00E53050"/>
    <w:rsid w:val="00E53450"/>
    <w:rsid w:val="00E56C94"/>
    <w:rsid w:val="00E5762E"/>
    <w:rsid w:val="00E610CD"/>
    <w:rsid w:val="00E61CF8"/>
    <w:rsid w:val="00E636DC"/>
    <w:rsid w:val="00E64180"/>
    <w:rsid w:val="00E66C22"/>
    <w:rsid w:val="00E66EFF"/>
    <w:rsid w:val="00E674D0"/>
    <w:rsid w:val="00E67CE6"/>
    <w:rsid w:val="00E67D79"/>
    <w:rsid w:val="00E73ACA"/>
    <w:rsid w:val="00E76067"/>
    <w:rsid w:val="00E773EF"/>
    <w:rsid w:val="00E8051F"/>
    <w:rsid w:val="00E81F13"/>
    <w:rsid w:val="00E825D1"/>
    <w:rsid w:val="00E8291A"/>
    <w:rsid w:val="00E832E9"/>
    <w:rsid w:val="00E84C9E"/>
    <w:rsid w:val="00E85A7E"/>
    <w:rsid w:val="00E8621D"/>
    <w:rsid w:val="00E90365"/>
    <w:rsid w:val="00E90842"/>
    <w:rsid w:val="00E913C1"/>
    <w:rsid w:val="00E9169E"/>
    <w:rsid w:val="00E935B1"/>
    <w:rsid w:val="00E95C83"/>
    <w:rsid w:val="00E95D00"/>
    <w:rsid w:val="00E968CB"/>
    <w:rsid w:val="00E9765D"/>
    <w:rsid w:val="00EA3C66"/>
    <w:rsid w:val="00EA48F9"/>
    <w:rsid w:val="00EA502F"/>
    <w:rsid w:val="00EA5904"/>
    <w:rsid w:val="00EA6109"/>
    <w:rsid w:val="00EA712B"/>
    <w:rsid w:val="00EB01C7"/>
    <w:rsid w:val="00EB4308"/>
    <w:rsid w:val="00EB54A2"/>
    <w:rsid w:val="00EB5DF4"/>
    <w:rsid w:val="00EB7DA9"/>
    <w:rsid w:val="00EC0704"/>
    <w:rsid w:val="00EC2547"/>
    <w:rsid w:val="00EC42A2"/>
    <w:rsid w:val="00EC4AD5"/>
    <w:rsid w:val="00EC76C7"/>
    <w:rsid w:val="00EC7E24"/>
    <w:rsid w:val="00ED14A4"/>
    <w:rsid w:val="00ED155C"/>
    <w:rsid w:val="00ED2447"/>
    <w:rsid w:val="00ED4651"/>
    <w:rsid w:val="00EE18DF"/>
    <w:rsid w:val="00EE19BA"/>
    <w:rsid w:val="00EE2F06"/>
    <w:rsid w:val="00EE3C64"/>
    <w:rsid w:val="00EE4CF1"/>
    <w:rsid w:val="00EE5A3B"/>
    <w:rsid w:val="00EE5FC4"/>
    <w:rsid w:val="00EE6B23"/>
    <w:rsid w:val="00EE706A"/>
    <w:rsid w:val="00EF13CD"/>
    <w:rsid w:val="00EF22AD"/>
    <w:rsid w:val="00EF4335"/>
    <w:rsid w:val="00EF435D"/>
    <w:rsid w:val="00EF4A03"/>
    <w:rsid w:val="00EF692B"/>
    <w:rsid w:val="00F013FF"/>
    <w:rsid w:val="00F0276E"/>
    <w:rsid w:val="00F03A4F"/>
    <w:rsid w:val="00F04425"/>
    <w:rsid w:val="00F04FA7"/>
    <w:rsid w:val="00F05A60"/>
    <w:rsid w:val="00F11A14"/>
    <w:rsid w:val="00F128E5"/>
    <w:rsid w:val="00F13FAA"/>
    <w:rsid w:val="00F150C6"/>
    <w:rsid w:val="00F16CB6"/>
    <w:rsid w:val="00F16E10"/>
    <w:rsid w:val="00F20CEE"/>
    <w:rsid w:val="00F2289F"/>
    <w:rsid w:val="00F234CF"/>
    <w:rsid w:val="00F26B79"/>
    <w:rsid w:val="00F27964"/>
    <w:rsid w:val="00F3198E"/>
    <w:rsid w:val="00F31B79"/>
    <w:rsid w:val="00F31DFB"/>
    <w:rsid w:val="00F3388A"/>
    <w:rsid w:val="00F428AA"/>
    <w:rsid w:val="00F6397B"/>
    <w:rsid w:val="00F639B9"/>
    <w:rsid w:val="00F66C1C"/>
    <w:rsid w:val="00F711F8"/>
    <w:rsid w:val="00F7698C"/>
    <w:rsid w:val="00F8190F"/>
    <w:rsid w:val="00F81D40"/>
    <w:rsid w:val="00F825D2"/>
    <w:rsid w:val="00F82A80"/>
    <w:rsid w:val="00F835CB"/>
    <w:rsid w:val="00F8475F"/>
    <w:rsid w:val="00F84CF6"/>
    <w:rsid w:val="00F85C8E"/>
    <w:rsid w:val="00F905DB"/>
    <w:rsid w:val="00F91421"/>
    <w:rsid w:val="00F9419F"/>
    <w:rsid w:val="00F95243"/>
    <w:rsid w:val="00F97863"/>
    <w:rsid w:val="00FA0A25"/>
    <w:rsid w:val="00FA3A1F"/>
    <w:rsid w:val="00FA3CBB"/>
    <w:rsid w:val="00FA44C4"/>
    <w:rsid w:val="00FA72D7"/>
    <w:rsid w:val="00FB0516"/>
    <w:rsid w:val="00FB26E4"/>
    <w:rsid w:val="00FB435C"/>
    <w:rsid w:val="00FB452E"/>
    <w:rsid w:val="00FB4B1E"/>
    <w:rsid w:val="00FB5D23"/>
    <w:rsid w:val="00FC1301"/>
    <w:rsid w:val="00FC2E50"/>
    <w:rsid w:val="00FC3636"/>
    <w:rsid w:val="00FD0EB9"/>
    <w:rsid w:val="00FD4164"/>
    <w:rsid w:val="00FD4D09"/>
    <w:rsid w:val="00FD5333"/>
    <w:rsid w:val="00FD5555"/>
    <w:rsid w:val="00FD6F53"/>
    <w:rsid w:val="00FD7D10"/>
    <w:rsid w:val="00FE05A4"/>
    <w:rsid w:val="00FE096D"/>
    <w:rsid w:val="00FE1D11"/>
    <w:rsid w:val="00FE1EA5"/>
    <w:rsid w:val="00FE41EC"/>
    <w:rsid w:val="00FE490C"/>
    <w:rsid w:val="00FE63C7"/>
    <w:rsid w:val="00FE74F0"/>
    <w:rsid w:val="00FF09C5"/>
    <w:rsid w:val="00FF18F6"/>
    <w:rsid w:val="00FF22D6"/>
    <w:rsid w:val="00FF537D"/>
    <w:rsid w:val="00FF582B"/>
    <w:rsid w:val="07442F98"/>
    <w:rsid w:val="0F5D71DF"/>
    <w:rsid w:val="10525088"/>
    <w:rsid w:val="1ABC2566"/>
    <w:rsid w:val="225F728E"/>
    <w:rsid w:val="2361017A"/>
    <w:rsid w:val="28043432"/>
    <w:rsid w:val="354B3A4B"/>
    <w:rsid w:val="37973139"/>
    <w:rsid w:val="50DB6B4E"/>
    <w:rsid w:val="52035BA3"/>
    <w:rsid w:val="544E4A15"/>
    <w:rsid w:val="5A254F84"/>
    <w:rsid w:val="694A231A"/>
    <w:rsid w:val="745423EA"/>
    <w:rsid w:val="75FC4B0A"/>
    <w:rsid w:val="7A6B3B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389E419F"/>
  <w15:docId w15:val="{A019CA5B-A03E-4B41-8942-5FA6A493C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rsid w:val="002616CD"/>
    <w:pPr>
      <w:spacing w:before="100"/>
      <w:jc w:val="center"/>
    </w:pPr>
    <w:rPr>
      <w:lang w:eastAsia="en-US"/>
    </w:rPr>
    <w:tblPr>
      <w:tblBorders>
        <w:bottom w:val="single" w:sz="4" w:space="0" w:color="548DD4" w:themeColor="text2" w:themeTint="99"/>
      </w:tblBorders>
    </w:tblPr>
    <w:tcPr>
      <w:shd w:val="clear" w:color="auto" w:fill="auto"/>
      <w:vAlign w:val="center"/>
    </w:tcPr>
    <w:tblStylePr w:type="firstRow">
      <w:rPr>
        <w:b/>
        <w:bCs/>
      </w:rPr>
      <w:tblPr/>
      <w:tcPr>
        <w:tcBorders>
          <w:bottom w:val="single" w:sz="4" w:space="0" w:color="548DD4" w:themeColor="text2" w:themeTint="99"/>
        </w:tcBorders>
        <w:shd w:val="clear" w:color="auto" w:fill="auto"/>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table" w:customStyle="1" w:styleId="213">
    <w:name w:val="无格式表格 21"/>
    <w:basedOn w:val="a1"/>
    <w:uiPriority w:val="42"/>
    <w:qFormat/>
    <w:pPr>
      <w:jc w:val="center"/>
    </w:pPr>
    <w:tblPr>
      <w:tblBorders>
        <w:insideH w:val="dotted" w:sz="4" w:space="0" w:color="BFBFBF" w:themeColor="background1" w:themeShade="BF"/>
      </w:tblBorders>
    </w:tblPr>
    <w:tcPr>
      <w:vAlign w:val="center"/>
    </w:tcPr>
    <w:tblStylePr w:type="firstRow">
      <w:rPr>
        <w:b/>
        <w:bCs/>
      </w:rPr>
      <w:tblPr/>
      <w:tcPr>
        <w:tcBorders>
          <w:top w:val="nil"/>
          <w:left w:val="nil"/>
          <w:bottom w:val="single" w:sz="4" w:space="0" w:color="8DC63F"/>
          <w:right w:val="nil"/>
          <w:insideH w:val="nil"/>
          <w:insideV w:val="nil"/>
          <w:tl2br w:val="nil"/>
          <w:tr2bl w:val="nil"/>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
    <w:name w:val="样式1-广东人民"/>
    <w:basedOn w:val="a1"/>
    <w:uiPriority w:val="99"/>
    <w:qFormat/>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styleId="afffff3">
    <w:name w:val="Revision"/>
    <w:hidden/>
    <w:uiPriority w:val="99"/>
    <w:semiHidden/>
    <w:rsid w:val="000F6777"/>
    <w:rPr>
      <w:rFonts w:asciiTheme="minorHAnsi" w:eastAsiaTheme="minorEastAsia" w:hAnsiTheme="minorHAnsi" w:cstheme="minorBidi"/>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04F8F81-C905-477B-9779-AE8EB35665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10</Pages>
  <Words>1212</Words>
  <Characters>6913</Characters>
  <Application>Microsoft Office Word</Application>
  <DocSecurity>0</DocSecurity>
  <Lines>57</Lines>
  <Paragraphs>16</Paragraphs>
  <ScaleCrop>false</ScaleCrop>
  <Company/>
  <LinksUpToDate>false</LinksUpToDate>
  <CharactersWithSpaces>8109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12</cp:revision>
  <cp:lastPrinted>2019-08-01T03:10:00Z</cp:lastPrinted>
  <dcterms:created xsi:type="dcterms:W3CDTF">2023-03-28T08:29:00Z</dcterms:created>
  <dcterms:modified xsi:type="dcterms:W3CDTF">2024-12-09T06:51:00Z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2052-11.1.0.12970</vt:lpwstr>
  </property>
  <property fmtid="{D5CDD505-2E9C-101B-9397-08002B2CF9AE}" pid="3" name="ICV">
    <vt:lpwstr>CE88A024EAAD42388291BFB7289903FA</vt:lpwstr>
  </property>
</Properties>
</file>