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8F22" w14:textId="3C0DC69A" w:rsidR="00912EEB" w:rsidRDefault="0017532B">
      <w:pPr>
        <w:pStyle w:val="ab"/>
        <w:rPr>
          <w:rFonts w:ascii="思源黑体 CN Bold" w:eastAsia="思源黑体 CN Bold" w:hAnsi="思源黑体 CN Bold"/>
          <w:color w:val="3C6243"/>
          <w:sz w:val="52"/>
          <w:szCs w:val="52"/>
        </w:rPr>
      </w:pPr>
      <w:bookmarkStart w:id="0" w:name="_Toc40466993"/>
      <w:bookmarkStart w:id="1" w:name="_Toc31979949"/>
      <w:bookmarkStart w:id="2" w:name="_Toc12461797"/>
      <w:bookmarkStart w:id="3" w:name="_Toc12462097"/>
      <w:r>
        <w:rPr>
          <w:rFonts w:ascii="思源黑体 CN Bold" w:eastAsia="思源黑体 CN Bold" w:hAnsi="思源黑体 CN Bold"/>
          <w:color w:val="3C6243"/>
          <w:sz w:val="52"/>
          <w:szCs w:val="52"/>
        </w:rPr>
        <w:t>Master Panel</w:t>
      </w:r>
      <w:r w:rsidR="0066430A">
        <w:rPr>
          <w:rFonts w:ascii="思源黑体 CN Bold" w:eastAsia="思源黑体 CN Bold" w:hAnsi="思源黑体 CN Bold" w:hint="eastAsia"/>
          <w:color w:val="3C6243"/>
          <w:sz w:val="52"/>
          <w:szCs w:val="52"/>
        </w:rPr>
        <w:t>全血</w:t>
      </w:r>
      <w:r>
        <w:rPr>
          <w:rFonts w:ascii="思源黑体 CN Bold" w:eastAsia="思源黑体 CN Bold" w:hAnsi="思源黑体 CN Bold" w:hint="eastAsia"/>
          <w:color w:val="3C6243"/>
          <w:sz w:val="52"/>
          <w:szCs w:val="52"/>
        </w:rPr>
        <w:t>样本检测报告</w:t>
      </w:r>
    </w:p>
    <w:p w14:paraId="6F5AE32A" w14:textId="4F739507" w:rsidR="00912EEB" w:rsidRDefault="0017532B">
      <w:pPr>
        <w:jc w:val="center"/>
        <w:rPr>
          <w:rFonts w:ascii="思源黑体 CN Bold" w:eastAsia="思源黑体 CN Bold" w:hAnsi="思源黑体 CN Bold" w:cs="微软雅黑"/>
          <w:b/>
          <w:color w:val="808080"/>
          <w:sz w:val="28"/>
        </w:rPr>
      </w:pPr>
      <w:r>
        <w:rPr>
          <w:rFonts w:ascii="思源黑体 CN Bold" w:eastAsia="思源黑体 CN Bold" w:hAnsi="思源黑体 CN Bold" w:cs="微软雅黑"/>
          <w:b/>
          <w:color w:val="808080"/>
          <w:sz w:val="28"/>
        </w:rPr>
        <w:t xml:space="preserve">Master Panel </w:t>
      </w:r>
      <w:r w:rsidR="0066430A">
        <w:rPr>
          <w:rFonts w:ascii="思源黑体 CN Bold" w:eastAsia="思源黑体 CN Bold" w:hAnsi="思源黑体 CN Bold" w:cs="微软雅黑" w:hint="eastAsia"/>
          <w:b/>
          <w:color w:val="808080"/>
          <w:sz w:val="28"/>
        </w:rPr>
        <w:t>Blood</w:t>
      </w:r>
      <w:r>
        <w:rPr>
          <w:rFonts w:ascii="思源黑体 CN Bold" w:eastAsia="思源黑体 CN Bold" w:hAnsi="思源黑体 CN Bold" w:cs="微软雅黑" w:hint="eastAsia"/>
          <w:b/>
          <w:color w:val="808080"/>
          <w:sz w:val="28"/>
        </w:rPr>
        <w:t xml:space="preserve"> Sample</w:t>
      </w:r>
      <w:r>
        <w:rPr>
          <w:rFonts w:ascii="思源黑体 CN Bold" w:eastAsia="思源黑体 CN Bold" w:hAnsi="思源黑体 CN Bold" w:cs="微软雅黑"/>
          <w:b/>
          <w:color w:val="808080"/>
          <w:sz w:val="28"/>
        </w:rPr>
        <w:t xml:space="preserve"> Test Report</w:t>
      </w:r>
      <w:bookmarkEnd w:id="0"/>
    </w:p>
    <w:p w14:paraId="0CC9BDF8" w14:textId="77777777" w:rsidR="00912EEB" w:rsidRDefault="0017532B">
      <w:pPr>
        <w:jc w:val="center"/>
        <w:rPr>
          <w:rFonts w:ascii="思源黑体 CN Bold" w:eastAsia="思源黑体 CN Bold" w:hAnsi="思源黑体 CN Bold" w:cs="微软雅黑"/>
          <w:b/>
          <w:color w:val="808080"/>
          <w:sz w:val="24"/>
          <w:szCs w:val="21"/>
        </w:rPr>
      </w:pPr>
      <w:r>
        <w:rPr>
          <w:rFonts w:ascii="思源黑体 CN Bold" w:eastAsia="思源黑体 CN Bold" w:hAnsi="思源黑体 CN Bold" w:cs="微软雅黑" w:hint="eastAsia"/>
          <w:b/>
          <w:color w:val="808080"/>
          <w:sz w:val="24"/>
          <w:szCs w:val="21"/>
        </w:rPr>
        <w:t>方案编号（</w:t>
      </w:r>
      <w:r>
        <w:rPr>
          <w:rFonts w:ascii="思源黑体 CN Bold" w:eastAsia="思源黑体 CN Bold" w:hAnsi="思源黑体 CN Bold" w:cs="微软雅黑"/>
          <w:b/>
          <w:color w:val="808080"/>
          <w:sz w:val="24"/>
          <w:szCs w:val="21"/>
        </w:rPr>
        <w:t xml:space="preserve"> Protocol ID </w:t>
      </w:r>
      <w:r>
        <w:rPr>
          <w:rFonts w:ascii="思源黑体 CN Bold" w:eastAsia="思源黑体 CN Bold" w:hAnsi="思源黑体 CN Bold" w:cs="微软雅黑" w:hint="eastAsia"/>
          <w:b/>
          <w:color w:val="808080"/>
          <w:sz w:val="24"/>
          <w:szCs w:val="21"/>
        </w:rPr>
        <w:t>）：HSK39775-101/201</w:t>
      </w:r>
    </w:p>
    <w:p w14:paraId="32898260" w14:textId="77777777" w:rsidR="00912EEB" w:rsidRDefault="0017532B">
      <w:pPr>
        <w:jc w:val="center"/>
        <w:rPr>
          <w:rFonts w:ascii="思源黑体 CN Bold" w:eastAsia="思源黑体 CN Bold" w:hAnsi="思源黑体 CN Bold" w:cs="微软雅黑"/>
          <w:b/>
          <w:color w:val="808080"/>
          <w:sz w:val="24"/>
          <w:szCs w:val="21"/>
        </w:rPr>
      </w:pPr>
      <w:proofErr w:type="gramStart"/>
      <w:r>
        <w:rPr>
          <w:rFonts w:ascii="思源黑体 CN Bold" w:eastAsia="思源黑体 CN Bold" w:hAnsi="思源黑体 CN Bold" w:cs="微软雅黑" w:hint="eastAsia"/>
          <w:b/>
          <w:color w:val="808080"/>
          <w:sz w:val="24"/>
          <w:szCs w:val="21"/>
        </w:rPr>
        <w:t>厦维项目</w:t>
      </w:r>
      <w:proofErr w:type="gramEnd"/>
      <w:r>
        <w:rPr>
          <w:rFonts w:ascii="思源黑体 CN Bold" w:eastAsia="思源黑体 CN Bold" w:hAnsi="思源黑体 CN Bold" w:cs="微软雅黑" w:hint="eastAsia"/>
          <w:b/>
          <w:color w:val="808080"/>
          <w:sz w:val="24"/>
          <w:szCs w:val="21"/>
        </w:rPr>
        <w:t>代码（</w:t>
      </w:r>
      <w:r>
        <w:rPr>
          <w:rFonts w:ascii="思源黑体 CN Bold" w:eastAsia="思源黑体 CN Bold" w:hAnsi="思源黑体 CN Bold" w:cs="微软雅黑"/>
          <w:b/>
          <w:color w:val="808080"/>
          <w:sz w:val="24"/>
          <w:szCs w:val="21"/>
        </w:rPr>
        <w:t xml:space="preserve"> Project ID </w:t>
      </w:r>
      <w:r>
        <w:rPr>
          <w:rFonts w:ascii="思源黑体 CN Bold" w:eastAsia="思源黑体 CN Bold" w:hAnsi="思源黑体 CN Bold" w:cs="微软雅黑" w:hint="eastAsia"/>
          <w:b/>
          <w:color w:val="808080"/>
          <w:sz w:val="24"/>
          <w:szCs w:val="21"/>
        </w:rPr>
        <w:t>）：</w:t>
      </w:r>
      <w:r>
        <w:rPr>
          <w:rFonts w:ascii="思源黑体 CN Bold" w:eastAsia="思源黑体 CN Bold" w:hAnsi="思源黑体 CN Bold" w:cs="微软雅黑"/>
          <w:b/>
          <w:color w:val="808080"/>
          <w:sz w:val="24"/>
          <w:szCs w:val="21"/>
        </w:rPr>
        <w:t>XW</w:t>
      </w:r>
      <w:r>
        <w:rPr>
          <w:rFonts w:ascii="思源黑体 CN Bold" w:eastAsia="思源黑体 CN Bold" w:hAnsi="思源黑体 CN Bold" w:cs="微软雅黑" w:hint="eastAsia"/>
          <w:b/>
          <w:color w:val="808080"/>
          <w:sz w:val="24"/>
          <w:szCs w:val="21"/>
        </w:rPr>
        <w:t>6001</w:t>
      </w:r>
    </w:p>
    <w:p w14:paraId="605B67F4" w14:textId="77777777" w:rsidR="00912EEB" w:rsidRDefault="0017532B">
      <w:pPr>
        <w:pStyle w:val="af5"/>
        <w:widowControl w:val="0"/>
        <w:numPr>
          <w:ilvl w:val="0"/>
          <w:numId w:val="2"/>
        </w:numPr>
        <w:spacing w:beforeLines="100" w:before="312" w:afterLines="100" w:after="312" w:line="500" w:lineRule="exact"/>
        <w:ind w:left="442" w:firstLineChars="0" w:hanging="442"/>
        <w:jc w:val="both"/>
        <w:rPr>
          <w:rFonts w:ascii="思源黑体 CN Heavy" w:eastAsia="思源黑体 CN Heavy" w:hAnsi="思源黑体 CN Heavy"/>
          <w:b/>
          <w:bCs/>
          <w:color w:val="00653B" w:themeColor="accent6"/>
          <w:sz w:val="28"/>
          <w:szCs w:val="28"/>
          <w:lang w:val="zh-CN"/>
        </w:rPr>
      </w:pPr>
      <w:bookmarkStart w:id="4" w:name="_Toc12461798"/>
      <w:bookmarkStart w:id="5" w:name="_Toc31979951"/>
      <w:bookmarkStart w:id="6" w:name="_Toc40466995"/>
      <w:bookmarkEnd w:id="1"/>
      <w:bookmarkEnd w:id="2"/>
      <w:bookmarkEnd w:id="3"/>
      <w:r>
        <w:rPr>
          <w:rFonts w:ascii="思源黑体 CN Heavy" w:eastAsia="思源黑体 CN Heavy" w:hAnsi="思源黑体 CN Heavy" w:hint="eastAsia"/>
          <w:b/>
          <w:bCs/>
          <w:color w:val="00653B" w:themeColor="accent6"/>
          <w:sz w:val="36"/>
          <w:szCs w:val="36"/>
          <w:lang w:val="zh-CN"/>
        </w:rPr>
        <w:t>送检信息</w:t>
      </w:r>
      <w:bookmarkEnd w:id="4"/>
      <w:bookmarkEnd w:id="5"/>
      <w:bookmarkEnd w:id="6"/>
    </w:p>
    <w:tbl>
      <w:tblPr>
        <w:tblStyle w:val="3-61"/>
        <w:tblW w:w="0" w:type="auto"/>
        <w:jc w:val="center"/>
        <w:tblLayout w:type="fixed"/>
        <w:tblLook w:val="04A0" w:firstRow="1" w:lastRow="0" w:firstColumn="1" w:lastColumn="0" w:noHBand="0" w:noVBand="1"/>
      </w:tblPr>
      <w:tblGrid>
        <w:gridCol w:w="1600"/>
        <w:gridCol w:w="3206"/>
        <w:gridCol w:w="1894"/>
        <w:gridCol w:w="3420"/>
      </w:tblGrid>
      <w:tr w:rsidR="0066430A" w14:paraId="4E18260B" w14:textId="77777777" w:rsidTr="0066430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120" w:type="dxa"/>
            <w:gridSpan w:val="4"/>
            <w:vAlign w:val="center"/>
          </w:tcPr>
          <w:p w14:paraId="2C979411" w14:textId="77777777" w:rsidR="0066430A" w:rsidRDefault="0066430A" w:rsidP="006B3815">
            <w:pPr>
              <w:spacing w:line="500" w:lineRule="exact"/>
              <w:rPr>
                <w:rFonts w:ascii="Times New Roman" w:eastAsia="微软雅黑" w:hAnsi="Times New Roman" w:cs="思源黑体 CN Normal"/>
                <w:b w:val="0"/>
                <w:bCs w:val="0"/>
                <w:sz w:val="28"/>
                <w:szCs w:val="28"/>
              </w:rPr>
            </w:pPr>
            <w:r>
              <w:rPr>
                <w:rFonts w:ascii="思源黑体 CN Bold" w:eastAsia="思源黑体 CN Bold" w:hAnsi="思源黑体 CN Bold" w:cs="微软雅黑" w:hint="eastAsia"/>
                <w:sz w:val="28"/>
                <w:szCs w:val="28"/>
              </w:rPr>
              <w:t>受检者信息</w:t>
            </w:r>
          </w:p>
        </w:tc>
      </w:tr>
      <w:tr w:rsidR="0066430A" w14:paraId="7E21F0AA" w14:textId="77777777" w:rsidTr="0066430A">
        <w:trPr>
          <w:jc w:val="center"/>
        </w:trPr>
        <w:tc>
          <w:tcPr>
            <w:cnfStyle w:val="001000000000" w:firstRow="0" w:lastRow="0" w:firstColumn="1" w:lastColumn="0" w:oddVBand="0" w:evenVBand="0" w:oddHBand="0" w:evenHBand="0" w:firstRowFirstColumn="0" w:firstRowLastColumn="0" w:lastRowFirstColumn="0" w:lastRowLastColumn="0"/>
            <w:tcW w:w="1600" w:type="dxa"/>
            <w:tcBorders>
              <w:top w:val="single" w:sz="4" w:space="0" w:color="00653B" w:themeColor="accent6"/>
              <w:bottom w:val="single" w:sz="4" w:space="0" w:color="00653B" w:themeColor="accent6"/>
            </w:tcBorders>
            <w:vAlign w:val="center"/>
          </w:tcPr>
          <w:p w14:paraId="0F7853FC" w14:textId="77777777" w:rsidR="0066430A" w:rsidRPr="007F37D3" w:rsidRDefault="0066430A" w:rsidP="006B3815">
            <w:pPr>
              <w:spacing w:line="500" w:lineRule="exact"/>
              <w:jc w:val="distribute"/>
              <w:rPr>
                <w:rFonts w:ascii="思源黑体 CN Bold" w:eastAsia="思源黑体 CN Bold" w:hAnsi="思源黑体 CN Bold" w:cs="微软雅黑"/>
                <w:sz w:val="24"/>
                <w:szCs w:val="24"/>
              </w:rPr>
            </w:pPr>
            <w:r w:rsidRPr="007F37D3">
              <w:rPr>
                <w:rFonts w:ascii="思源黑体 CN Bold" w:eastAsia="思源黑体 CN Bold" w:hAnsi="思源黑体 CN Bold" w:cs="微软雅黑" w:hint="eastAsia"/>
                <w:sz w:val="24"/>
                <w:szCs w:val="24"/>
              </w:rPr>
              <w:t>中心名称：</w:t>
            </w:r>
          </w:p>
        </w:tc>
        <w:tc>
          <w:tcPr>
            <w:tcW w:w="3206" w:type="dxa"/>
            <w:tcBorders>
              <w:top w:val="single" w:sz="4" w:space="0" w:color="00653B" w:themeColor="accent6"/>
              <w:bottom w:val="single" w:sz="4" w:space="0" w:color="00653B" w:themeColor="accent6"/>
            </w:tcBorders>
          </w:tcPr>
          <w:p w14:paraId="163A91D0" w14:textId="77777777" w:rsidR="0066430A" w:rsidRPr="007F37D3" w:rsidRDefault="0066430A" w:rsidP="006B3815">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7F37D3">
              <w:rPr>
                <w:rFonts w:ascii="思源黑体 CN Bold" w:eastAsia="思源黑体 CN Bold" w:hAnsi="思源黑体 CN Bold" w:cs="微软雅黑" w:hint="eastAsia"/>
                <w:b/>
                <w:bCs/>
                <w:sz w:val="24"/>
                <w:szCs w:val="24"/>
              </w:rPr>
              <w:t>{</w:t>
            </w:r>
            <w:r w:rsidRPr="007F37D3">
              <w:rPr>
                <w:rFonts w:ascii="思源黑体 CN Bold" w:eastAsia="思源黑体 CN Bold" w:hAnsi="思源黑体 CN Bold" w:cs="微软雅黑"/>
                <w:b/>
                <w:bCs/>
                <w:sz w:val="24"/>
                <w:szCs w:val="24"/>
              </w:rPr>
              <w:t>{</w:t>
            </w:r>
            <w:proofErr w:type="spellStart"/>
            <w:proofErr w:type="gramStart"/>
            <w:r w:rsidRPr="007F37D3">
              <w:rPr>
                <w:rFonts w:ascii="思源黑体 CN Bold" w:eastAsia="思源黑体 CN Bold" w:hAnsi="思源黑体 CN Bold" w:cs="微软雅黑" w:hint="eastAsia"/>
                <w:b/>
                <w:bCs/>
                <w:sz w:val="24"/>
                <w:szCs w:val="24"/>
              </w:rPr>
              <w:t>sa</w:t>
            </w:r>
            <w:r w:rsidRPr="007F37D3">
              <w:rPr>
                <w:rFonts w:ascii="思源黑体 CN Bold" w:eastAsia="思源黑体 CN Bold" w:hAnsi="思源黑体 CN Bold" w:cs="微软雅黑"/>
                <w:b/>
                <w:bCs/>
                <w:sz w:val="24"/>
                <w:szCs w:val="24"/>
              </w:rPr>
              <w:t>mple.site</w:t>
            </w:r>
            <w:proofErr w:type="gramEnd"/>
            <w:r w:rsidRPr="007F37D3">
              <w:rPr>
                <w:rFonts w:ascii="思源黑体 CN Bold" w:eastAsia="思源黑体 CN Bold" w:hAnsi="思源黑体 CN Bold" w:cs="微软雅黑"/>
                <w:b/>
                <w:bCs/>
                <w:sz w:val="24"/>
                <w:szCs w:val="24"/>
              </w:rPr>
              <w:t>_name</w:t>
            </w:r>
            <w:proofErr w:type="spellEnd"/>
            <w:r w:rsidRPr="007F37D3">
              <w:rPr>
                <w:rFonts w:ascii="思源黑体 CN Bold" w:eastAsia="思源黑体 CN Bold" w:hAnsi="思源黑体 CN Bold" w:cs="微软雅黑"/>
                <w:b/>
                <w:bCs/>
                <w:sz w:val="24"/>
                <w:szCs w:val="24"/>
              </w:rPr>
              <w:t>}}</w:t>
            </w:r>
          </w:p>
        </w:tc>
        <w:tc>
          <w:tcPr>
            <w:tcW w:w="1894" w:type="dxa"/>
            <w:tcBorders>
              <w:top w:val="single" w:sz="4" w:space="0" w:color="00653B" w:themeColor="accent6"/>
              <w:bottom w:val="single" w:sz="4" w:space="0" w:color="00653B" w:themeColor="accent6"/>
            </w:tcBorders>
            <w:vAlign w:val="center"/>
          </w:tcPr>
          <w:p w14:paraId="5FF892EE" w14:textId="77777777" w:rsidR="0066430A" w:rsidRPr="007F37D3" w:rsidRDefault="0066430A" w:rsidP="006B3815">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7F37D3">
              <w:rPr>
                <w:rFonts w:ascii="思源黑体 CN Bold" w:eastAsia="思源黑体 CN Bold" w:hAnsi="思源黑体 CN Bold" w:cs="微软雅黑" w:hint="eastAsia"/>
                <w:b/>
                <w:bCs/>
                <w:sz w:val="24"/>
                <w:szCs w:val="24"/>
              </w:rPr>
              <w:t>受试者筛选号：</w:t>
            </w:r>
          </w:p>
        </w:tc>
        <w:tc>
          <w:tcPr>
            <w:tcW w:w="3420" w:type="dxa"/>
            <w:tcBorders>
              <w:top w:val="single" w:sz="4" w:space="0" w:color="00653B" w:themeColor="accent6"/>
              <w:bottom w:val="single" w:sz="4" w:space="0" w:color="00653B" w:themeColor="accent6"/>
            </w:tcBorders>
          </w:tcPr>
          <w:p w14:paraId="5E29A168" w14:textId="77777777" w:rsidR="0066430A" w:rsidRPr="007F37D3" w:rsidRDefault="0066430A" w:rsidP="006B3815">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7F37D3">
              <w:rPr>
                <w:rFonts w:ascii="思源黑体 CN Bold" w:eastAsia="思源黑体 CN Bold" w:hAnsi="思源黑体 CN Bold" w:cs="微软雅黑" w:hint="eastAsia"/>
                <w:b/>
                <w:bCs/>
                <w:sz w:val="24"/>
                <w:szCs w:val="24"/>
              </w:rPr>
              <w:t>{</w:t>
            </w:r>
            <w:r w:rsidRPr="007F37D3">
              <w:rPr>
                <w:rFonts w:ascii="思源黑体 CN Bold" w:eastAsia="思源黑体 CN Bold" w:hAnsi="思源黑体 CN Bold" w:cs="微软雅黑"/>
                <w:b/>
                <w:bCs/>
                <w:sz w:val="24"/>
                <w:szCs w:val="24"/>
              </w:rPr>
              <w:t>{</w:t>
            </w:r>
            <w:proofErr w:type="spellStart"/>
            <w:proofErr w:type="gramStart"/>
            <w:r w:rsidRPr="007F37D3">
              <w:rPr>
                <w:rFonts w:ascii="思源黑体 CN Bold" w:eastAsia="思源黑体 CN Bold" w:hAnsi="思源黑体 CN Bold" w:cs="微软雅黑"/>
                <w:b/>
                <w:bCs/>
                <w:sz w:val="24"/>
                <w:szCs w:val="24"/>
              </w:rPr>
              <w:t>sample.subject</w:t>
            </w:r>
            <w:proofErr w:type="gramEnd"/>
            <w:r w:rsidRPr="007F37D3">
              <w:rPr>
                <w:rFonts w:ascii="思源黑体 CN Bold" w:eastAsia="思源黑体 CN Bold" w:hAnsi="思源黑体 CN Bold" w:cs="微软雅黑"/>
                <w:b/>
                <w:bCs/>
                <w:sz w:val="24"/>
                <w:szCs w:val="24"/>
              </w:rPr>
              <w:t>_ID</w:t>
            </w:r>
            <w:proofErr w:type="spellEnd"/>
            <w:r w:rsidRPr="007F37D3">
              <w:rPr>
                <w:rFonts w:ascii="思源黑体 CN Bold" w:eastAsia="思源黑体 CN Bold" w:hAnsi="思源黑体 CN Bold" w:cs="微软雅黑"/>
                <w:b/>
                <w:bCs/>
                <w:sz w:val="24"/>
                <w:szCs w:val="24"/>
              </w:rPr>
              <w:t>}}</w:t>
            </w:r>
          </w:p>
        </w:tc>
      </w:tr>
      <w:tr w:rsidR="0066430A" w14:paraId="73734F30" w14:textId="77777777" w:rsidTr="0066430A">
        <w:trPr>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771A9A72" w14:textId="77777777" w:rsidR="0066430A" w:rsidRPr="007F37D3" w:rsidRDefault="0066430A" w:rsidP="006B3815">
            <w:pPr>
              <w:spacing w:line="500" w:lineRule="exact"/>
              <w:jc w:val="distribute"/>
              <w:rPr>
                <w:rFonts w:ascii="思源黑体 CN Bold" w:eastAsia="思源黑体 CN Bold" w:hAnsi="思源黑体 CN Bold" w:cs="微软雅黑"/>
                <w:sz w:val="24"/>
                <w:szCs w:val="24"/>
              </w:rPr>
            </w:pPr>
            <w:r w:rsidRPr="007F37D3">
              <w:rPr>
                <w:rFonts w:ascii="思源黑体 CN Bold" w:eastAsia="思源黑体 CN Bold" w:hAnsi="思源黑体 CN Bold" w:cs="微软雅黑" w:hint="eastAsia"/>
                <w:sz w:val="24"/>
                <w:szCs w:val="24"/>
              </w:rPr>
              <w:t>性    别：</w:t>
            </w:r>
          </w:p>
        </w:tc>
        <w:tc>
          <w:tcPr>
            <w:tcW w:w="3206" w:type="dxa"/>
            <w:vAlign w:val="center"/>
          </w:tcPr>
          <w:p w14:paraId="52A40ECF" w14:textId="42EEB523" w:rsidR="0066430A" w:rsidRPr="007F37D3" w:rsidRDefault="0066430A" w:rsidP="006B3815">
            <w:pPr>
              <w:spacing w:line="500" w:lineRule="exact"/>
              <w:ind w:leftChars="100" w:left="210"/>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7F37D3">
              <w:rPr>
                <w:rFonts w:ascii="思源黑体 CN Bold" w:eastAsia="思源黑体 CN Bold" w:hAnsi="思源黑体 CN Bold" w:cs="微软雅黑"/>
                <w:b/>
                <w:bCs/>
                <w:sz w:val="24"/>
                <w:szCs w:val="24"/>
              </w:rPr>
              <w:t xml:space="preserve">{%if </w:t>
            </w:r>
            <w:proofErr w:type="spellStart"/>
            <w:r w:rsidRPr="007F37D3">
              <w:rPr>
                <w:rFonts w:ascii="思源黑体 CN Bold" w:eastAsia="思源黑体 CN Bold" w:hAnsi="思源黑体 CN Bold" w:cs="微软雅黑"/>
                <w:b/>
                <w:bCs/>
                <w:sz w:val="24"/>
                <w:szCs w:val="24"/>
              </w:rPr>
              <w:t>sample.gender</w:t>
            </w:r>
            <w:proofErr w:type="spellEnd"/>
            <w:r w:rsidRPr="007F37D3">
              <w:rPr>
                <w:rFonts w:ascii="思源黑体 CN Bold" w:eastAsia="思源黑体 CN Bold" w:hAnsi="思源黑体 CN Bold" w:cs="微软雅黑"/>
                <w:b/>
                <w:bCs/>
                <w:sz w:val="24"/>
                <w:szCs w:val="24"/>
              </w:rPr>
              <w:t>==</w:t>
            </w:r>
            <w:proofErr w:type="gramStart"/>
            <w:r w:rsidRPr="007F37D3">
              <w:rPr>
                <w:rFonts w:ascii="思源黑体 CN Bold" w:eastAsia="思源黑体 CN Bold" w:hAnsi="思源黑体 CN Bold" w:cs="微软雅黑"/>
                <w:b/>
                <w:bCs/>
                <w:sz w:val="24"/>
                <w:szCs w:val="24"/>
              </w:rPr>
              <w:t>”</w:t>
            </w:r>
            <w:proofErr w:type="gramEnd"/>
            <w:r w:rsidRPr="007F37D3">
              <w:rPr>
                <w:rFonts w:ascii="思源黑体 CN Bold" w:eastAsia="思源黑体 CN Bold" w:hAnsi="思源黑体 CN Bold" w:cs="微软雅黑" w:hint="eastAsia"/>
                <w:b/>
                <w:bCs/>
                <w:sz w:val="24"/>
                <w:szCs w:val="24"/>
              </w:rPr>
              <w:t>男</w:t>
            </w:r>
            <w:proofErr w:type="gramStart"/>
            <w:r w:rsidRPr="007F37D3">
              <w:rPr>
                <w:rFonts w:ascii="思源黑体 CN Bold" w:eastAsia="思源黑体 CN Bold" w:hAnsi="思源黑体 CN Bold" w:cs="微软雅黑"/>
                <w:b/>
                <w:bCs/>
                <w:sz w:val="24"/>
                <w:szCs w:val="24"/>
              </w:rPr>
              <w:t>”</w:t>
            </w:r>
            <w:proofErr w:type="gramEnd"/>
            <w:r w:rsidRPr="007F37D3">
              <w:rPr>
                <w:rFonts w:ascii="思源黑体 CN Bold" w:eastAsia="思源黑体 CN Bold" w:hAnsi="思源黑体 CN Bold" w:cs="微软雅黑"/>
                <w:b/>
                <w:bCs/>
                <w:sz w:val="24"/>
                <w:szCs w:val="24"/>
              </w:rPr>
              <w:t>%}</w:t>
            </w:r>
            <w:r w:rsidRPr="007F37D3">
              <w:rPr>
                <w:rFonts w:ascii="思源黑体 CN Bold" w:eastAsia="思源黑体 CN Bold" w:hAnsi="思源黑体 CN Bold" w:cs="微软雅黑" w:hint="eastAsia"/>
                <w:b/>
                <w:bCs/>
                <w:sz w:val="24"/>
                <w:szCs w:val="24"/>
              </w:rPr>
              <w:sym w:font="Wingdings 2" w:char="F052"/>
            </w:r>
            <w:r w:rsidRPr="007F37D3">
              <w:rPr>
                <w:rFonts w:ascii="思源黑体 CN Bold" w:eastAsia="思源黑体 CN Bold" w:hAnsi="思源黑体 CN Bold" w:cs="微软雅黑" w:hint="eastAsia"/>
                <w:b/>
                <w:bCs/>
                <w:sz w:val="24"/>
                <w:szCs w:val="24"/>
              </w:rPr>
              <w:t xml:space="preserve">男 </w:t>
            </w:r>
            <w:r w:rsidRPr="007F37D3">
              <w:rPr>
                <w:rFonts w:ascii="思源黑体 CN Bold" w:eastAsia="思源黑体 CN Bold" w:hAnsi="思源黑体 CN Bold" w:cs="微软雅黑" w:hint="eastAsia"/>
                <w:b/>
                <w:bCs/>
                <w:sz w:val="24"/>
                <w:szCs w:val="24"/>
              </w:rPr>
              <w:sym w:font="Wingdings 2" w:char="F0A3"/>
            </w:r>
            <w:r w:rsidRPr="007F37D3">
              <w:rPr>
                <w:rFonts w:ascii="思源黑体 CN Bold" w:eastAsia="思源黑体 CN Bold" w:hAnsi="思源黑体 CN Bold" w:cs="微软雅黑" w:hint="eastAsia"/>
                <w:b/>
                <w:bCs/>
                <w:sz w:val="24"/>
                <w:szCs w:val="24"/>
              </w:rPr>
              <w:t>女</w:t>
            </w:r>
            <w:r w:rsidRPr="007F37D3">
              <w:rPr>
                <w:rFonts w:ascii="思源黑体 CN Bold" w:eastAsia="思源黑体 CN Bold" w:hAnsi="思源黑体 CN Bold" w:cs="微软雅黑"/>
                <w:b/>
                <w:bCs/>
                <w:sz w:val="24"/>
                <w:szCs w:val="24"/>
              </w:rPr>
              <w:t>{%</w:t>
            </w:r>
            <w:proofErr w:type="spellStart"/>
            <w:r w:rsidRPr="007F37D3">
              <w:rPr>
                <w:rFonts w:ascii="思源黑体 CN Bold" w:eastAsia="思源黑体 CN Bold" w:hAnsi="思源黑体 CN Bold" w:cs="微软雅黑" w:hint="eastAsia"/>
                <w:b/>
                <w:bCs/>
                <w:sz w:val="24"/>
                <w:szCs w:val="24"/>
              </w:rPr>
              <w:t>elif</w:t>
            </w:r>
            <w:proofErr w:type="spellEnd"/>
            <w:r w:rsidRPr="007F37D3">
              <w:rPr>
                <w:rFonts w:ascii="思源黑体 CN Bold" w:eastAsia="思源黑体 CN Bold" w:hAnsi="思源黑体 CN Bold" w:cs="微软雅黑"/>
                <w:b/>
                <w:bCs/>
                <w:sz w:val="24"/>
                <w:szCs w:val="24"/>
              </w:rPr>
              <w:t xml:space="preserve"> </w:t>
            </w:r>
            <w:proofErr w:type="spellStart"/>
            <w:r w:rsidRPr="007F37D3">
              <w:rPr>
                <w:rFonts w:ascii="思源黑体 CN Bold" w:eastAsia="思源黑体 CN Bold" w:hAnsi="思源黑体 CN Bold" w:cs="微软雅黑"/>
                <w:b/>
                <w:bCs/>
                <w:sz w:val="24"/>
                <w:szCs w:val="24"/>
              </w:rPr>
              <w:t>sample.gender</w:t>
            </w:r>
            <w:proofErr w:type="spellEnd"/>
            <w:r w:rsidRPr="007F37D3">
              <w:rPr>
                <w:rFonts w:ascii="思源黑体 CN Bold" w:eastAsia="思源黑体 CN Bold" w:hAnsi="思源黑体 CN Bold" w:cs="微软雅黑"/>
                <w:b/>
                <w:bCs/>
                <w:sz w:val="24"/>
                <w:szCs w:val="24"/>
              </w:rPr>
              <w:t>==</w:t>
            </w:r>
            <w:proofErr w:type="gramStart"/>
            <w:r w:rsidRPr="007F37D3">
              <w:rPr>
                <w:rFonts w:ascii="思源黑体 CN Bold" w:eastAsia="思源黑体 CN Bold" w:hAnsi="思源黑体 CN Bold" w:cs="微软雅黑"/>
                <w:b/>
                <w:bCs/>
                <w:sz w:val="24"/>
                <w:szCs w:val="24"/>
              </w:rPr>
              <w:t>”</w:t>
            </w:r>
            <w:proofErr w:type="gramEnd"/>
            <w:r w:rsidRPr="007F37D3">
              <w:rPr>
                <w:rFonts w:ascii="思源黑体 CN Bold" w:eastAsia="思源黑体 CN Bold" w:hAnsi="思源黑体 CN Bold" w:cs="微软雅黑" w:hint="eastAsia"/>
                <w:b/>
                <w:bCs/>
                <w:sz w:val="24"/>
                <w:szCs w:val="24"/>
              </w:rPr>
              <w:t>女</w:t>
            </w:r>
            <w:proofErr w:type="gramStart"/>
            <w:r w:rsidRPr="007F37D3">
              <w:rPr>
                <w:rFonts w:ascii="思源黑体 CN Bold" w:eastAsia="思源黑体 CN Bold" w:hAnsi="思源黑体 CN Bold" w:cs="微软雅黑"/>
                <w:b/>
                <w:bCs/>
                <w:sz w:val="24"/>
                <w:szCs w:val="24"/>
              </w:rPr>
              <w:t>”</w:t>
            </w:r>
            <w:proofErr w:type="gramEnd"/>
            <w:r w:rsidRPr="007F37D3">
              <w:rPr>
                <w:rFonts w:ascii="思源黑体 CN Bold" w:eastAsia="思源黑体 CN Bold" w:hAnsi="思源黑体 CN Bold" w:cs="微软雅黑"/>
                <w:b/>
                <w:bCs/>
                <w:sz w:val="24"/>
                <w:szCs w:val="24"/>
              </w:rPr>
              <w:t>%}</w:t>
            </w:r>
            <w:r w:rsidRPr="007F37D3">
              <w:rPr>
                <w:rFonts w:ascii="思源黑体 CN Bold" w:eastAsia="思源黑体 CN Bold" w:hAnsi="思源黑体 CN Bold" w:cs="微软雅黑" w:hint="eastAsia"/>
                <w:b/>
                <w:bCs/>
                <w:sz w:val="24"/>
                <w:szCs w:val="24"/>
              </w:rPr>
              <w:sym w:font="Wingdings 2" w:char="F0A3"/>
            </w:r>
            <w:r w:rsidRPr="007F37D3">
              <w:rPr>
                <w:rFonts w:ascii="思源黑体 CN Bold" w:eastAsia="思源黑体 CN Bold" w:hAnsi="思源黑体 CN Bold" w:cs="微软雅黑" w:hint="eastAsia"/>
                <w:b/>
                <w:bCs/>
                <w:sz w:val="24"/>
                <w:szCs w:val="24"/>
              </w:rPr>
              <w:t xml:space="preserve">男 </w:t>
            </w:r>
            <w:r w:rsidRPr="007F37D3">
              <w:rPr>
                <w:rFonts w:ascii="思源黑体 CN Bold" w:eastAsia="思源黑体 CN Bold" w:hAnsi="思源黑体 CN Bold" w:cs="微软雅黑" w:hint="eastAsia"/>
                <w:b/>
                <w:bCs/>
                <w:sz w:val="24"/>
                <w:szCs w:val="24"/>
              </w:rPr>
              <w:sym w:font="Wingdings 2" w:char="F052"/>
            </w:r>
            <w:r w:rsidRPr="007F37D3">
              <w:rPr>
                <w:rFonts w:ascii="思源黑体 CN Bold" w:eastAsia="思源黑体 CN Bold" w:hAnsi="思源黑体 CN Bold" w:cs="微软雅黑" w:hint="eastAsia"/>
                <w:b/>
                <w:bCs/>
                <w:sz w:val="24"/>
                <w:szCs w:val="24"/>
              </w:rPr>
              <w:t xml:space="preserve">女 </w:t>
            </w:r>
            <w:r w:rsidRPr="007F37D3">
              <w:rPr>
                <w:rFonts w:ascii="思源黑体 CN Bold" w:eastAsia="思源黑体 CN Bold" w:hAnsi="思源黑体 CN Bold" w:cs="微软雅黑"/>
                <w:b/>
                <w:bCs/>
                <w:sz w:val="24"/>
                <w:szCs w:val="24"/>
              </w:rPr>
              <w:t>{%</w:t>
            </w:r>
            <w:r w:rsidRPr="007F37D3">
              <w:rPr>
                <w:rFonts w:ascii="思源黑体 CN Bold" w:eastAsia="思源黑体 CN Bold" w:hAnsi="思源黑体 CN Bold" w:cs="微软雅黑" w:hint="eastAsia"/>
                <w:b/>
                <w:bCs/>
                <w:sz w:val="24"/>
                <w:szCs w:val="24"/>
              </w:rPr>
              <w:t>else</w:t>
            </w:r>
            <w:r w:rsidRPr="007F37D3">
              <w:rPr>
                <w:rFonts w:ascii="思源黑体 CN Bold" w:eastAsia="思源黑体 CN Bold" w:hAnsi="思源黑体 CN Bold" w:cs="微软雅黑"/>
                <w:b/>
                <w:bCs/>
                <w:sz w:val="24"/>
                <w:szCs w:val="24"/>
              </w:rPr>
              <w:t>%}</w:t>
            </w:r>
            <w:r w:rsidRPr="007F37D3">
              <w:rPr>
                <w:rFonts w:ascii="思源黑体 CN Bold" w:eastAsia="思源黑体 CN Bold" w:hAnsi="思源黑体 CN Bold" w:cs="微软雅黑" w:hint="eastAsia"/>
                <w:b/>
                <w:bCs/>
                <w:sz w:val="24"/>
                <w:szCs w:val="24"/>
              </w:rPr>
              <w:sym w:font="Wingdings 2" w:char="F0A3"/>
            </w:r>
            <w:r w:rsidRPr="007F37D3">
              <w:rPr>
                <w:rFonts w:ascii="思源黑体 CN Bold" w:eastAsia="思源黑体 CN Bold" w:hAnsi="思源黑体 CN Bold" w:cs="微软雅黑" w:hint="eastAsia"/>
                <w:b/>
                <w:bCs/>
                <w:sz w:val="24"/>
                <w:szCs w:val="24"/>
              </w:rPr>
              <w:t xml:space="preserve">男 </w:t>
            </w:r>
            <w:r w:rsidRPr="007F37D3">
              <w:rPr>
                <w:rFonts w:ascii="思源黑体 CN Bold" w:eastAsia="思源黑体 CN Bold" w:hAnsi="思源黑体 CN Bold" w:cs="微软雅黑" w:hint="eastAsia"/>
                <w:b/>
                <w:bCs/>
                <w:sz w:val="24"/>
                <w:szCs w:val="24"/>
              </w:rPr>
              <w:sym w:font="Wingdings 2" w:char="F0A3"/>
            </w:r>
            <w:r w:rsidRPr="007F37D3">
              <w:rPr>
                <w:rFonts w:ascii="思源黑体 CN Bold" w:eastAsia="思源黑体 CN Bold" w:hAnsi="思源黑体 CN Bold" w:cs="微软雅黑" w:hint="eastAsia"/>
                <w:b/>
                <w:bCs/>
                <w:sz w:val="24"/>
                <w:szCs w:val="24"/>
              </w:rPr>
              <w:t xml:space="preserve">女 </w:t>
            </w:r>
            <w:r w:rsidRPr="007F37D3">
              <w:rPr>
                <w:rFonts w:ascii="思源黑体 CN Bold" w:eastAsia="思源黑体 CN Bold" w:hAnsi="思源黑体 CN Bold" w:cs="微软雅黑"/>
                <w:b/>
                <w:bCs/>
                <w:sz w:val="24"/>
                <w:szCs w:val="24"/>
              </w:rPr>
              <w:t>{%endif%}</w:t>
            </w:r>
          </w:p>
        </w:tc>
        <w:tc>
          <w:tcPr>
            <w:tcW w:w="1894" w:type="dxa"/>
            <w:vAlign w:val="center"/>
          </w:tcPr>
          <w:p w14:paraId="7AD8FDBA" w14:textId="77777777" w:rsidR="0066430A" w:rsidRPr="007F37D3" w:rsidRDefault="0066430A" w:rsidP="006B3815">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7F37D3">
              <w:rPr>
                <w:rFonts w:ascii="思源黑体 CN Bold" w:eastAsia="思源黑体 CN Bold" w:hAnsi="思源黑体 CN Bold" w:cs="微软雅黑" w:hint="eastAsia"/>
                <w:b/>
                <w:bCs/>
                <w:sz w:val="24"/>
                <w:szCs w:val="24"/>
              </w:rPr>
              <w:t>出生年份：</w:t>
            </w:r>
          </w:p>
        </w:tc>
        <w:tc>
          <w:tcPr>
            <w:tcW w:w="3420" w:type="dxa"/>
            <w:vAlign w:val="center"/>
          </w:tcPr>
          <w:p w14:paraId="718AC34D" w14:textId="77777777" w:rsidR="0066430A" w:rsidRPr="007F37D3" w:rsidRDefault="0066430A" w:rsidP="006B3815">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7F37D3">
              <w:rPr>
                <w:rFonts w:ascii="思源黑体 CN Bold" w:eastAsia="思源黑体 CN Bold" w:hAnsi="思源黑体 CN Bold" w:cs="微软雅黑"/>
                <w:b/>
                <w:bCs/>
                <w:sz w:val="24"/>
                <w:szCs w:val="24"/>
              </w:rPr>
              <w:t>{{</w:t>
            </w:r>
            <w:proofErr w:type="spellStart"/>
            <w:proofErr w:type="gramStart"/>
            <w:r w:rsidRPr="007F37D3">
              <w:rPr>
                <w:rFonts w:ascii="思源黑体 CN Bold" w:eastAsia="思源黑体 CN Bold" w:hAnsi="思源黑体 CN Bold" w:cs="微软雅黑"/>
                <w:b/>
                <w:bCs/>
                <w:sz w:val="24"/>
                <w:szCs w:val="24"/>
              </w:rPr>
              <w:t>sample.birthday</w:t>
            </w:r>
            <w:proofErr w:type="spellEnd"/>
            <w:proofErr w:type="gramEnd"/>
            <w:r w:rsidRPr="007F37D3">
              <w:rPr>
                <w:rFonts w:ascii="思源黑体 CN Bold" w:eastAsia="思源黑体 CN Bold" w:hAnsi="思源黑体 CN Bold" w:cs="微软雅黑"/>
                <w:b/>
                <w:bCs/>
                <w:sz w:val="24"/>
                <w:szCs w:val="24"/>
              </w:rPr>
              <w:t>}}</w:t>
            </w:r>
          </w:p>
        </w:tc>
      </w:tr>
      <w:tr w:rsidR="0066430A" w14:paraId="462E6294" w14:textId="77777777" w:rsidTr="0066430A">
        <w:trPr>
          <w:jc w:val="center"/>
        </w:trPr>
        <w:tc>
          <w:tcPr>
            <w:cnfStyle w:val="001000000000" w:firstRow="0" w:lastRow="0" w:firstColumn="1" w:lastColumn="0" w:oddVBand="0" w:evenVBand="0" w:oddHBand="0" w:evenHBand="0" w:firstRowFirstColumn="0" w:firstRowLastColumn="0" w:lastRowFirstColumn="0" w:lastRowLastColumn="0"/>
            <w:tcW w:w="1600" w:type="dxa"/>
            <w:tcBorders>
              <w:top w:val="single" w:sz="4" w:space="0" w:color="00653B" w:themeColor="accent6"/>
              <w:bottom w:val="single" w:sz="4" w:space="0" w:color="00653B" w:themeColor="accent6"/>
            </w:tcBorders>
            <w:vAlign w:val="center"/>
          </w:tcPr>
          <w:p w14:paraId="29B1EC22" w14:textId="77777777" w:rsidR="0066430A" w:rsidRPr="007F37D3" w:rsidRDefault="0066430A" w:rsidP="006B3815">
            <w:pPr>
              <w:spacing w:line="500" w:lineRule="exact"/>
              <w:jc w:val="distribute"/>
              <w:rPr>
                <w:rFonts w:ascii="思源黑体 CN Bold" w:eastAsia="思源黑体 CN Bold" w:hAnsi="思源黑体 CN Bold" w:cs="微软雅黑"/>
                <w:sz w:val="24"/>
                <w:szCs w:val="24"/>
              </w:rPr>
            </w:pPr>
            <w:r w:rsidRPr="007F37D3">
              <w:rPr>
                <w:rFonts w:ascii="思源黑体 CN Bold" w:eastAsia="思源黑体 CN Bold" w:hAnsi="思源黑体 CN Bold" w:cs="微软雅黑" w:hint="eastAsia"/>
                <w:sz w:val="24"/>
                <w:szCs w:val="24"/>
              </w:rPr>
              <w:t>疾病类型：</w:t>
            </w:r>
          </w:p>
        </w:tc>
        <w:tc>
          <w:tcPr>
            <w:tcW w:w="8520" w:type="dxa"/>
            <w:gridSpan w:val="3"/>
            <w:tcBorders>
              <w:top w:val="single" w:sz="4" w:space="0" w:color="00653B" w:themeColor="accent6"/>
              <w:bottom w:val="single" w:sz="4" w:space="0" w:color="00653B" w:themeColor="accent6"/>
            </w:tcBorders>
            <w:vAlign w:val="center"/>
          </w:tcPr>
          <w:p w14:paraId="29BCAC65" w14:textId="77777777" w:rsidR="0066430A" w:rsidRPr="007F37D3" w:rsidRDefault="0066430A" w:rsidP="007F37D3">
            <w:pPr>
              <w:spacing w:line="500" w:lineRule="exact"/>
              <w:ind w:leftChars="100" w:left="210"/>
              <w:jc w:val="both"/>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7F37D3">
              <w:rPr>
                <w:rFonts w:ascii="思源黑体 CN Bold" w:eastAsia="思源黑体 CN Bold" w:hAnsi="思源黑体 CN Bold" w:cs="微软雅黑" w:hint="eastAsia"/>
                <w:b/>
                <w:bCs/>
                <w:sz w:val="24"/>
                <w:szCs w:val="24"/>
              </w:rPr>
              <w:t>{</w:t>
            </w:r>
            <w:r w:rsidRPr="007F37D3">
              <w:rPr>
                <w:rFonts w:ascii="思源黑体 CN Bold" w:eastAsia="思源黑体 CN Bold" w:hAnsi="思源黑体 CN Bold" w:cs="微软雅黑"/>
                <w:b/>
                <w:bCs/>
                <w:sz w:val="24"/>
                <w:szCs w:val="24"/>
              </w:rPr>
              <w:t>{</w:t>
            </w:r>
            <w:proofErr w:type="spellStart"/>
            <w:proofErr w:type="gramStart"/>
            <w:r w:rsidRPr="007F37D3">
              <w:rPr>
                <w:rFonts w:ascii="思源黑体 CN Bold" w:eastAsia="思源黑体 CN Bold" w:hAnsi="思源黑体 CN Bold" w:cs="微软雅黑"/>
                <w:b/>
                <w:bCs/>
                <w:sz w:val="24"/>
                <w:szCs w:val="24"/>
              </w:rPr>
              <w:t>sample.primary</w:t>
            </w:r>
            <w:proofErr w:type="gramEnd"/>
            <w:r w:rsidRPr="007F37D3">
              <w:rPr>
                <w:rFonts w:ascii="思源黑体 CN Bold" w:eastAsia="思源黑体 CN Bold" w:hAnsi="思源黑体 CN Bold" w:cs="微软雅黑"/>
                <w:b/>
                <w:bCs/>
                <w:sz w:val="24"/>
                <w:szCs w:val="24"/>
              </w:rPr>
              <w:t>_disease</w:t>
            </w:r>
            <w:proofErr w:type="spellEnd"/>
            <w:r w:rsidRPr="007F37D3">
              <w:rPr>
                <w:rFonts w:ascii="思源黑体 CN Bold" w:eastAsia="思源黑体 CN Bold" w:hAnsi="思源黑体 CN Bold" w:cs="微软雅黑"/>
                <w:b/>
                <w:bCs/>
                <w:sz w:val="24"/>
                <w:szCs w:val="24"/>
              </w:rPr>
              <w:t>}}</w:t>
            </w:r>
          </w:p>
        </w:tc>
      </w:tr>
      <w:tr w:rsidR="0066430A" w14:paraId="0E4AD77A" w14:textId="77777777" w:rsidTr="0066430A">
        <w:trPr>
          <w:jc w:val="center"/>
        </w:trPr>
        <w:tc>
          <w:tcPr>
            <w:cnfStyle w:val="001000000000" w:firstRow="0" w:lastRow="0" w:firstColumn="1" w:lastColumn="0" w:oddVBand="0" w:evenVBand="0" w:oddHBand="0" w:evenHBand="0" w:firstRowFirstColumn="0" w:firstRowLastColumn="0" w:lastRowFirstColumn="0" w:lastRowLastColumn="0"/>
            <w:tcW w:w="1600" w:type="dxa"/>
            <w:tcBorders>
              <w:top w:val="single" w:sz="4" w:space="0" w:color="00653B" w:themeColor="accent6"/>
              <w:bottom w:val="single" w:sz="4" w:space="0" w:color="00653B" w:themeColor="accent6"/>
            </w:tcBorders>
            <w:vAlign w:val="center"/>
          </w:tcPr>
          <w:p w14:paraId="7C8890F8" w14:textId="77777777" w:rsidR="0066430A" w:rsidRPr="007F37D3" w:rsidRDefault="0066430A" w:rsidP="006B3815">
            <w:pPr>
              <w:spacing w:line="500" w:lineRule="exact"/>
              <w:jc w:val="distribute"/>
              <w:rPr>
                <w:rFonts w:ascii="思源黑体 CN Bold" w:eastAsia="思源黑体 CN Bold" w:hAnsi="思源黑体 CN Bold" w:cs="微软雅黑"/>
                <w:sz w:val="24"/>
                <w:szCs w:val="24"/>
              </w:rPr>
            </w:pPr>
            <w:r w:rsidRPr="007F37D3">
              <w:rPr>
                <w:rFonts w:ascii="思源黑体 CN Bold" w:eastAsia="思源黑体 CN Bold" w:hAnsi="思源黑体 CN Bold" w:cs="微软雅黑" w:hint="eastAsia"/>
                <w:sz w:val="24"/>
                <w:szCs w:val="24"/>
              </w:rPr>
              <w:t>访视周期：</w:t>
            </w:r>
          </w:p>
        </w:tc>
        <w:tc>
          <w:tcPr>
            <w:tcW w:w="3206" w:type="dxa"/>
            <w:tcBorders>
              <w:top w:val="single" w:sz="4" w:space="0" w:color="00653B" w:themeColor="accent6"/>
              <w:bottom w:val="single" w:sz="4" w:space="0" w:color="00653B" w:themeColor="accent6"/>
            </w:tcBorders>
            <w:vAlign w:val="center"/>
          </w:tcPr>
          <w:p w14:paraId="1E2E65B1" w14:textId="77777777" w:rsidR="0066430A" w:rsidRPr="007F37D3" w:rsidRDefault="0066430A" w:rsidP="006B3815">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7F37D3">
              <w:rPr>
                <w:rFonts w:ascii="思源黑体 CN Bold" w:eastAsia="思源黑体 CN Bold" w:hAnsi="思源黑体 CN Bold" w:cs="微软雅黑" w:hint="eastAsia"/>
                <w:b/>
                <w:bCs/>
                <w:sz w:val="24"/>
                <w:szCs w:val="24"/>
              </w:rPr>
              <w:t>{</w:t>
            </w:r>
            <w:r w:rsidRPr="007F37D3">
              <w:rPr>
                <w:rFonts w:ascii="思源黑体 CN Bold" w:eastAsia="思源黑体 CN Bold" w:hAnsi="思源黑体 CN Bold" w:cs="微软雅黑"/>
                <w:b/>
                <w:bCs/>
                <w:sz w:val="24"/>
                <w:szCs w:val="24"/>
              </w:rPr>
              <w:t>{</w:t>
            </w:r>
            <w:proofErr w:type="spellStart"/>
            <w:proofErr w:type="gramStart"/>
            <w:r w:rsidRPr="007F37D3">
              <w:rPr>
                <w:rFonts w:ascii="思源黑体 CN Bold" w:eastAsia="思源黑体 CN Bold" w:hAnsi="思源黑体 CN Bold" w:cs="微软雅黑"/>
                <w:b/>
                <w:bCs/>
                <w:sz w:val="24"/>
                <w:szCs w:val="24"/>
              </w:rPr>
              <w:t>sample.visit</w:t>
            </w:r>
            <w:proofErr w:type="gramEnd"/>
            <w:r w:rsidRPr="007F37D3">
              <w:rPr>
                <w:rFonts w:ascii="思源黑体 CN Bold" w:eastAsia="思源黑体 CN Bold" w:hAnsi="思源黑体 CN Bold" w:cs="微软雅黑"/>
                <w:b/>
                <w:bCs/>
                <w:sz w:val="24"/>
                <w:szCs w:val="24"/>
              </w:rPr>
              <w:t>_name</w:t>
            </w:r>
            <w:proofErr w:type="spellEnd"/>
            <w:r w:rsidRPr="007F37D3">
              <w:rPr>
                <w:rFonts w:ascii="思源黑体 CN Bold" w:eastAsia="思源黑体 CN Bold" w:hAnsi="思源黑体 CN Bold" w:cs="微软雅黑"/>
                <w:b/>
                <w:bCs/>
                <w:sz w:val="24"/>
                <w:szCs w:val="24"/>
              </w:rPr>
              <w:t>}}</w:t>
            </w:r>
          </w:p>
        </w:tc>
        <w:tc>
          <w:tcPr>
            <w:tcW w:w="1894" w:type="dxa"/>
            <w:tcBorders>
              <w:top w:val="single" w:sz="4" w:space="0" w:color="00653B" w:themeColor="accent6"/>
              <w:bottom w:val="single" w:sz="4" w:space="0" w:color="00653B" w:themeColor="accent6"/>
            </w:tcBorders>
            <w:vAlign w:val="center"/>
          </w:tcPr>
          <w:p w14:paraId="75000AD8" w14:textId="77777777" w:rsidR="0066430A" w:rsidRPr="007F37D3" w:rsidRDefault="0066430A" w:rsidP="006B3815">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7F37D3">
              <w:rPr>
                <w:rFonts w:ascii="思源黑体 CN Bold" w:eastAsia="思源黑体 CN Bold" w:hAnsi="思源黑体 CN Bold" w:cs="微软雅黑" w:hint="eastAsia"/>
                <w:b/>
                <w:bCs/>
                <w:sz w:val="24"/>
                <w:szCs w:val="24"/>
              </w:rPr>
              <w:t>报告日期：</w:t>
            </w:r>
          </w:p>
        </w:tc>
        <w:tc>
          <w:tcPr>
            <w:tcW w:w="3420" w:type="dxa"/>
            <w:tcBorders>
              <w:top w:val="single" w:sz="4" w:space="0" w:color="00653B" w:themeColor="accent6"/>
              <w:bottom w:val="single" w:sz="4" w:space="0" w:color="00653B" w:themeColor="accent6"/>
            </w:tcBorders>
            <w:vAlign w:val="center"/>
          </w:tcPr>
          <w:p w14:paraId="1DACEE9E" w14:textId="77777777" w:rsidR="0066430A" w:rsidRPr="007F37D3" w:rsidRDefault="0066430A" w:rsidP="006B3815">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7F37D3">
              <w:rPr>
                <w:rFonts w:ascii="思源黑体 CN Bold" w:eastAsia="思源黑体 CN Bold" w:hAnsi="思源黑体 CN Bold" w:cs="微软雅黑"/>
                <w:b/>
                <w:bCs/>
                <w:sz w:val="24"/>
                <w:szCs w:val="24"/>
              </w:rPr>
              <w:t>{{</w:t>
            </w:r>
            <w:proofErr w:type="spellStart"/>
            <w:proofErr w:type="gramStart"/>
            <w:r w:rsidRPr="007F37D3">
              <w:rPr>
                <w:rFonts w:ascii="思源黑体 CN Bold" w:eastAsia="思源黑体 CN Bold" w:hAnsi="思源黑体 CN Bold" w:cs="微软雅黑"/>
                <w:b/>
                <w:bCs/>
                <w:sz w:val="24"/>
                <w:szCs w:val="24"/>
              </w:rPr>
              <w:t>sample.report</w:t>
            </w:r>
            <w:proofErr w:type="gramEnd"/>
            <w:r w:rsidRPr="007F37D3">
              <w:rPr>
                <w:rFonts w:ascii="思源黑体 CN Bold" w:eastAsia="思源黑体 CN Bold" w:hAnsi="思源黑体 CN Bold" w:cs="微软雅黑"/>
                <w:b/>
                <w:bCs/>
                <w:sz w:val="24"/>
                <w:szCs w:val="24"/>
              </w:rPr>
              <w:t>_date</w:t>
            </w:r>
            <w:proofErr w:type="spellEnd"/>
            <w:r w:rsidRPr="007F37D3">
              <w:rPr>
                <w:rFonts w:ascii="思源黑体 CN Bold" w:eastAsia="思源黑体 CN Bold" w:hAnsi="思源黑体 CN Bold" w:cs="微软雅黑"/>
                <w:b/>
                <w:bCs/>
                <w:sz w:val="24"/>
                <w:szCs w:val="24"/>
              </w:rPr>
              <w:t>}}</w:t>
            </w:r>
          </w:p>
        </w:tc>
      </w:tr>
    </w:tbl>
    <w:p w14:paraId="49FA523E" w14:textId="62E650DD" w:rsidR="004A1D61" w:rsidRPr="004A1D61" w:rsidRDefault="004A1D61" w:rsidP="000C750B">
      <w:pPr>
        <w:tabs>
          <w:tab w:val="left" w:pos="1680"/>
        </w:tabs>
        <w:rPr>
          <w:rFonts w:ascii="Times New Roman" w:eastAsia="微软雅黑" w:hAnsi="Times New Roman"/>
        </w:rPr>
      </w:pPr>
    </w:p>
    <w:tbl>
      <w:tblPr>
        <w:tblStyle w:val="3-61"/>
        <w:tblpPr w:leftFromText="180" w:rightFromText="180" w:vertAnchor="text" w:horzAnchor="page" w:tblpX="947" w:tblpY="117"/>
        <w:tblOverlap w:val="never"/>
        <w:tblW w:w="0" w:type="auto"/>
        <w:tblLayout w:type="fixed"/>
        <w:tblLook w:val="04A0" w:firstRow="1" w:lastRow="0" w:firstColumn="1" w:lastColumn="0" w:noHBand="0" w:noVBand="1"/>
      </w:tblPr>
      <w:tblGrid>
        <w:gridCol w:w="1840"/>
        <w:gridCol w:w="3056"/>
        <w:gridCol w:w="1886"/>
        <w:gridCol w:w="3408"/>
      </w:tblGrid>
      <w:tr w:rsidR="0066430A" w14:paraId="2E633B88" w14:textId="77777777" w:rsidTr="006B38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96" w:type="dxa"/>
            <w:gridSpan w:val="2"/>
            <w:vAlign w:val="center"/>
          </w:tcPr>
          <w:p w14:paraId="403C14E5" w14:textId="77777777" w:rsidR="0066430A" w:rsidRDefault="0066430A" w:rsidP="006B3815">
            <w:pPr>
              <w:spacing w:line="500" w:lineRule="exact"/>
              <w:rPr>
                <w:rFonts w:ascii="Times New Roman" w:eastAsia="微软雅黑" w:hAnsi="Times New Roman" w:cs="思源黑体 CN Normal"/>
                <w:b w:val="0"/>
                <w:bCs w:val="0"/>
                <w:sz w:val="24"/>
                <w:szCs w:val="24"/>
              </w:rPr>
            </w:pPr>
            <w:bookmarkStart w:id="7" w:name="_Toc12461800"/>
            <w:bookmarkStart w:id="8" w:name="_Toc31979952"/>
            <w:bookmarkStart w:id="9" w:name="_Toc40466996"/>
            <w:r>
              <w:rPr>
                <w:rFonts w:ascii="思源黑体 CN Bold" w:eastAsia="思源黑体 CN Bold" w:hAnsi="思源黑体 CN Bold" w:cs="微软雅黑" w:hint="eastAsia"/>
                <w:sz w:val="28"/>
                <w:szCs w:val="28"/>
              </w:rPr>
              <w:t>样本信息</w:t>
            </w:r>
          </w:p>
        </w:tc>
        <w:tc>
          <w:tcPr>
            <w:tcW w:w="5294" w:type="dxa"/>
            <w:gridSpan w:val="2"/>
            <w:vAlign w:val="center"/>
          </w:tcPr>
          <w:p w14:paraId="5BFA5A33" w14:textId="77777777" w:rsidR="0066430A" w:rsidRDefault="0066430A" w:rsidP="006B3815">
            <w:pPr>
              <w:pStyle w:val="af5"/>
              <w:spacing w:line="500" w:lineRule="exact"/>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思源黑体 CN Normal"/>
                <w:bCs w:val="0"/>
                <w:sz w:val="24"/>
                <w:szCs w:val="24"/>
              </w:rPr>
            </w:pPr>
          </w:p>
        </w:tc>
      </w:tr>
      <w:tr w:rsidR="0066430A" w14:paraId="081DB517" w14:textId="77777777" w:rsidTr="006B3815">
        <w:tc>
          <w:tcPr>
            <w:cnfStyle w:val="001000000000" w:firstRow="0" w:lastRow="0" w:firstColumn="1" w:lastColumn="0" w:oddVBand="0" w:evenVBand="0" w:oddHBand="0" w:evenHBand="0" w:firstRowFirstColumn="0" w:firstRowLastColumn="0" w:lastRowFirstColumn="0" w:lastRowLastColumn="0"/>
            <w:tcW w:w="1840" w:type="dxa"/>
            <w:tcBorders>
              <w:top w:val="single" w:sz="4" w:space="0" w:color="00653B" w:themeColor="accent6"/>
              <w:bottom w:val="single" w:sz="4" w:space="0" w:color="00653B" w:themeColor="accent6"/>
            </w:tcBorders>
            <w:vAlign w:val="center"/>
          </w:tcPr>
          <w:p w14:paraId="2FEFA48D" w14:textId="77777777" w:rsidR="0066430A" w:rsidRDefault="0066430A" w:rsidP="006B3815">
            <w:pPr>
              <w:spacing w:line="500" w:lineRule="exact"/>
              <w:jc w:val="center"/>
              <w:rPr>
                <w:rFonts w:ascii="Times New Roman" w:eastAsia="微软雅黑" w:hAnsi="Times New Roman" w:cs="思源黑体 CN Normal"/>
                <w:sz w:val="24"/>
                <w:szCs w:val="24"/>
              </w:rPr>
            </w:pPr>
            <w:r>
              <w:rPr>
                <w:rFonts w:ascii="思源黑体 CN Bold" w:eastAsia="思源黑体 CN Bold" w:hAnsi="思源黑体 CN Bold" w:cs="微软雅黑" w:hint="eastAsia"/>
                <w:sz w:val="24"/>
                <w:szCs w:val="24"/>
              </w:rPr>
              <w:t>样本编码：</w:t>
            </w:r>
          </w:p>
        </w:tc>
        <w:tc>
          <w:tcPr>
            <w:tcW w:w="3056" w:type="dxa"/>
            <w:tcBorders>
              <w:top w:val="single" w:sz="4" w:space="0" w:color="00653B" w:themeColor="accent6"/>
              <w:bottom w:val="single" w:sz="4" w:space="0" w:color="00653B" w:themeColor="accent6"/>
            </w:tcBorders>
            <w:vAlign w:val="center"/>
          </w:tcPr>
          <w:p w14:paraId="17888E64" w14:textId="77777777" w:rsidR="0066430A" w:rsidRDefault="0066430A" w:rsidP="006B3815">
            <w:pPr>
              <w:pStyle w:val="af5"/>
              <w:spacing w:line="5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Normal"/>
                <w:sz w:val="24"/>
                <w:szCs w:val="24"/>
              </w:rPr>
            </w:pPr>
            <w:r w:rsidRPr="00625647">
              <w:rPr>
                <w:rFonts w:ascii="思源黑体 CN Bold" w:eastAsia="思源黑体 CN Bold" w:hAnsi="思源黑体 CN Bold" w:cs="微软雅黑"/>
                <w:b/>
                <w:bCs/>
                <w:sz w:val="24"/>
                <w:szCs w:val="24"/>
              </w:rPr>
              <w:t>{{</w:t>
            </w:r>
            <w:proofErr w:type="spellStart"/>
            <w:proofErr w:type="gramStart"/>
            <w:r w:rsidRPr="00625647">
              <w:rPr>
                <w:rFonts w:ascii="思源黑体 CN Bold" w:eastAsia="思源黑体 CN Bold" w:hAnsi="思源黑体 CN Bold" w:cs="微软雅黑"/>
                <w:b/>
                <w:bCs/>
                <w:sz w:val="24"/>
                <w:szCs w:val="24"/>
              </w:rPr>
              <w:t>sample.specimen</w:t>
            </w:r>
            <w:proofErr w:type="gramEnd"/>
            <w:r w:rsidRPr="00625647">
              <w:rPr>
                <w:rFonts w:ascii="思源黑体 CN Bold" w:eastAsia="思源黑体 CN Bold" w:hAnsi="思源黑体 CN Bold" w:cs="微软雅黑"/>
                <w:b/>
                <w:bCs/>
                <w:sz w:val="24"/>
                <w:szCs w:val="24"/>
              </w:rPr>
              <w:t>_parent_id</w:t>
            </w:r>
            <w:proofErr w:type="spellEnd"/>
            <w:r w:rsidRPr="00625647">
              <w:rPr>
                <w:rFonts w:ascii="思源黑体 CN Bold" w:eastAsia="思源黑体 CN Bold" w:hAnsi="思源黑体 CN Bold" w:cs="微软雅黑"/>
                <w:b/>
                <w:bCs/>
                <w:sz w:val="24"/>
                <w:szCs w:val="24"/>
              </w:rPr>
              <w:t>}}</w:t>
            </w:r>
          </w:p>
        </w:tc>
        <w:tc>
          <w:tcPr>
            <w:tcW w:w="1886" w:type="dxa"/>
            <w:tcBorders>
              <w:top w:val="single" w:sz="4" w:space="0" w:color="00653B" w:themeColor="accent6"/>
              <w:bottom w:val="single" w:sz="4" w:space="0" w:color="00653B" w:themeColor="accent6"/>
            </w:tcBorders>
            <w:vAlign w:val="center"/>
          </w:tcPr>
          <w:p w14:paraId="6CCB4BA5" w14:textId="77777777" w:rsidR="0066430A" w:rsidRDefault="0066430A" w:rsidP="006B3815">
            <w:pPr>
              <w:spacing w:line="500" w:lineRule="exact"/>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Normal"/>
                <w:sz w:val="24"/>
                <w:szCs w:val="24"/>
              </w:rPr>
            </w:pPr>
            <w:r>
              <w:rPr>
                <w:rFonts w:ascii="思源黑体 CN Bold" w:eastAsia="思源黑体 CN Bold" w:hAnsi="思源黑体 CN Bold" w:cs="微软雅黑" w:hint="eastAsia"/>
                <w:b/>
                <w:sz w:val="24"/>
                <w:szCs w:val="24"/>
              </w:rPr>
              <w:t>样本类型</w:t>
            </w:r>
            <w:r>
              <w:rPr>
                <w:rFonts w:ascii="思源黑体 CN Bold" w:eastAsia="思源黑体 CN Bold" w:hAnsi="思源黑体 CN Bold" w:cs="微软雅黑" w:hint="eastAsia"/>
                <w:b/>
                <w:bCs/>
                <w:sz w:val="24"/>
                <w:szCs w:val="24"/>
              </w:rPr>
              <w:t>：</w:t>
            </w:r>
          </w:p>
        </w:tc>
        <w:tc>
          <w:tcPr>
            <w:tcW w:w="3408" w:type="dxa"/>
            <w:tcBorders>
              <w:top w:val="single" w:sz="4" w:space="0" w:color="00653B" w:themeColor="accent6"/>
              <w:bottom w:val="single" w:sz="4" w:space="0" w:color="00653B" w:themeColor="accent6"/>
            </w:tcBorders>
            <w:vAlign w:val="center"/>
          </w:tcPr>
          <w:p w14:paraId="4E21F76B" w14:textId="77777777" w:rsidR="0066430A" w:rsidRDefault="0066430A" w:rsidP="006B3815">
            <w:pPr>
              <w:pStyle w:val="af5"/>
              <w:spacing w:line="5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Normal"/>
                <w:sz w:val="24"/>
                <w:szCs w:val="24"/>
              </w:rPr>
            </w:pPr>
            <w:r w:rsidRPr="00C72D51">
              <w:rPr>
                <w:rFonts w:ascii="思源黑体 CN Bold" w:eastAsia="思源黑体 CN Bold" w:hAnsi="思源黑体 CN Bold" w:cs="微软雅黑" w:hint="eastAsia"/>
                <w:b/>
                <w:sz w:val="24"/>
                <w:szCs w:val="24"/>
              </w:rPr>
              <w:t>全血</w:t>
            </w:r>
          </w:p>
        </w:tc>
      </w:tr>
      <w:tr w:rsidR="0066430A" w14:paraId="33349333" w14:textId="77777777" w:rsidTr="006B3815">
        <w:tc>
          <w:tcPr>
            <w:cnfStyle w:val="001000000000" w:firstRow="0" w:lastRow="0" w:firstColumn="1" w:lastColumn="0" w:oddVBand="0" w:evenVBand="0" w:oddHBand="0" w:evenHBand="0" w:firstRowFirstColumn="0" w:firstRowLastColumn="0" w:lastRowFirstColumn="0" w:lastRowLastColumn="0"/>
            <w:tcW w:w="1840" w:type="dxa"/>
            <w:vAlign w:val="center"/>
          </w:tcPr>
          <w:p w14:paraId="76B8F870" w14:textId="77777777" w:rsidR="0066430A" w:rsidRDefault="0066430A" w:rsidP="006B3815">
            <w:pPr>
              <w:spacing w:line="500" w:lineRule="exact"/>
              <w:jc w:val="center"/>
              <w:rPr>
                <w:rFonts w:ascii="思源黑体 CN Bold" w:eastAsia="思源黑体 CN Bold" w:hAnsi="思源黑体 CN Bold" w:cs="微软雅黑"/>
                <w:sz w:val="24"/>
                <w:szCs w:val="24"/>
              </w:rPr>
            </w:pPr>
            <w:r>
              <w:rPr>
                <w:rFonts w:ascii="思源黑体 CN Bold" w:eastAsia="思源黑体 CN Bold" w:hAnsi="思源黑体 CN Bold" w:cs="微软雅黑" w:hint="eastAsia"/>
                <w:sz w:val="24"/>
                <w:szCs w:val="24"/>
              </w:rPr>
              <w:t>采集日期：</w:t>
            </w:r>
          </w:p>
        </w:tc>
        <w:tc>
          <w:tcPr>
            <w:tcW w:w="3056" w:type="dxa"/>
            <w:vAlign w:val="center"/>
          </w:tcPr>
          <w:p w14:paraId="311FCCA9" w14:textId="77777777" w:rsidR="0066430A" w:rsidRDefault="0066430A" w:rsidP="006B3815">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sz w:val="24"/>
                <w:szCs w:val="24"/>
              </w:rPr>
            </w:pPr>
            <w:r w:rsidRPr="00625647">
              <w:rPr>
                <w:rFonts w:ascii="思源黑体 CN Bold" w:eastAsia="思源黑体 CN Bold" w:hAnsi="思源黑体 CN Bold" w:cs="微软雅黑"/>
                <w:b/>
                <w:bCs/>
                <w:sz w:val="24"/>
                <w:szCs w:val="24"/>
              </w:rPr>
              <w:t>{{</w:t>
            </w:r>
            <w:proofErr w:type="spellStart"/>
            <w:proofErr w:type="gramStart"/>
            <w:r w:rsidRPr="00625647">
              <w:rPr>
                <w:rFonts w:ascii="思源黑体 CN Bold" w:eastAsia="思源黑体 CN Bold" w:hAnsi="思源黑体 CN Bold" w:cs="微软雅黑"/>
                <w:b/>
                <w:bCs/>
                <w:sz w:val="24"/>
                <w:szCs w:val="24"/>
              </w:rPr>
              <w:t>sample.</w:t>
            </w:r>
            <w:r>
              <w:rPr>
                <w:rFonts w:ascii="思源黑体 CN Bold" w:eastAsia="思源黑体 CN Bold" w:hAnsi="思源黑体 CN Bold" w:cs="微软雅黑"/>
                <w:b/>
                <w:bCs/>
                <w:sz w:val="24"/>
                <w:szCs w:val="24"/>
              </w:rPr>
              <w:t>blood</w:t>
            </w:r>
            <w:proofErr w:type="gramEnd"/>
            <w:r w:rsidRPr="00625647">
              <w:rPr>
                <w:rFonts w:ascii="思源黑体 CN Bold" w:eastAsia="思源黑体 CN Bold" w:hAnsi="思源黑体 CN Bold" w:cs="微软雅黑"/>
                <w:b/>
                <w:bCs/>
                <w:sz w:val="24"/>
                <w:szCs w:val="24"/>
              </w:rPr>
              <w:t>_collection_date</w:t>
            </w:r>
            <w:proofErr w:type="spellEnd"/>
            <w:r w:rsidRPr="00625647">
              <w:rPr>
                <w:rFonts w:ascii="思源黑体 CN Bold" w:eastAsia="思源黑体 CN Bold" w:hAnsi="思源黑体 CN Bold" w:cs="微软雅黑"/>
                <w:b/>
                <w:bCs/>
                <w:sz w:val="24"/>
                <w:szCs w:val="24"/>
              </w:rPr>
              <w:t>}}</w:t>
            </w:r>
          </w:p>
        </w:tc>
        <w:tc>
          <w:tcPr>
            <w:tcW w:w="1886" w:type="dxa"/>
            <w:vAlign w:val="center"/>
          </w:tcPr>
          <w:p w14:paraId="2BFB3F7F" w14:textId="77777777" w:rsidR="0066430A" w:rsidRDefault="0066430A" w:rsidP="006B3815">
            <w:pPr>
              <w:spacing w:line="500" w:lineRule="exac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sz w:val="24"/>
                <w:szCs w:val="24"/>
              </w:rPr>
            </w:pPr>
            <w:r>
              <w:rPr>
                <w:rFonts w:ascii="思源黑体 CN Bold" w:eastAsia="思源黑体 CN Bold" w:hAnsi="思源黑体 CN Bold" w:cs="微软雅黑" w:hint="eastAsia"/>
                <w:b/>
                <w:sz w:val="24"/>
                <w:szCs w:val="24"/>
              </w:rPr>
              <w:t>接收日期：</w:t>
            </w:r>
          </w:p>
        </w:tc>
        <w:tc>
          <w:tcPr>
            <w:tcW w:w="3408" w:type="dxa"/>
            <w:vAlign w:val="center"/>
          </w:tcPr>
          <w:p w14:paraId="60BFA548" w14:textId="77777777" w:rsidR="0066430A" w:rsidRDefault="0066430A" w:rsidP="006B3815">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sz w:val="24"/>
                <w:szCs w:val="24"/>
              </w:rPr>
            </w:pPr>
            <w:r w:rsidRPr="00625647">
              <w:rPr>
                <w:rFonts w:ascii="思源黑体 CN Bold" w:eastAsia="思源黑体 CN Bold" w:hAnsi="思源黑体 CN Bold" w:cs="微软雅黑"/>
                <w:b/>
                <w:bCs/>
                <w:sz w:val="24"/>
                <w:szCs w:val="24"/>
              </w:rPr>
              <w:t>{{</w:t>
            </w:r>
            <w:proofErr w:type="spellStart"/>
            <w:proofErr w:type="gramStart"/>
            <w:r w:rsidRPr="00625647">
              <w:rPr>
                <w:rFonts w:ascii="思源黑体 CN Bold" w:eastAsia="思源黑体 CN Bold" w:hAnsi="思源黑体 CN Bold" w:cs="微软雅黑"/>
                <w:b/>
                <w:bCs/>
                <w:sz w:val="24"/>
                <w:szCs w:val="24"/>
              </w:rPr>
              <w:t>sample.</w:t>
            </w:r>
            <w:r>
              <w:rPr>
                <w:rFonts w:ascii="思源黑体 CN Bold" w:eastAsia="思源黑体 CN Bold" w:hAnsi="思源黑体 CN Bold" w:cs="微软雅黑"/>
                <w:b/>
                <w:bCs/>
                <w:sz w:val="24"/>
                <w:szCs w:val="24"/>
              </w:rPr>
              <w:t>blood</w:t>
            </w:r>
            <w:proofErr w:type="gramEnd"/>
            <w:r w:rsidRPr="00625647">
              <w:rPr>
                <w:rFonts w:ascii="思源黑体 CN Bold" w:eastAsia="思源黑体 CN Bold" w:hAnsi="思源黑体 CN Bold" w:cs="微软雅黑"/>
                <w:b/>
                <w:bCs/>
                <w:sz w:val="24"/>
                <w:szCs w:val="24"/>
              </w:rPr>
              <w:t>_date_received</w:t>
            </w:r>
            <w:proofErr w:type="spellEnd"/>
            <w:r w:rsidRPr="00625647">
              <w:rPr>
                <w:rFonts w:ascii="思源黑体 CN Bold" w:eastAsia="思源黑体 CN Bold" w:hAnsi="思源黑体 CN Bold" w:cs="微软雅黑"/>
                <w:b/>
                <w:bCs/>
                <w:sz w:val="24"/>
                <w:szCs w:val="24"/>
              </w:rPr>
              <w:t>}}</w:t>
            </w:r>
          </w:p>
        </w:tc>
      </w:tr>
    </w:tbl>
    <w:p w14:paraId="0FD53AB6" w14:textId="77777777" w:rsidR="00912EEB" w:rsidRDefault="0017532B">
      <w:pPr>
        <w:rPr>
          <w:rFonts w:ascii="思源黑体 CN Heavy" w:eastAsia="思源黑体 CN Heavy" w:hAnsi="思源黑体 CN Heavy"/>
          <w:b/>
          <w:bCs/>
          <w:color w:val="00653B" w:themeColor="accent6"/>
          <w:sz w:val="36"/>
          <w:szCs w:val="36"/>
          <w:lang w:val="zh-CN"/>
        </w:rPr>
      </w:pPr>
      <w:r>
        <w:rPr>
          <w:rFonts w:ascii="思源黑体 CN Heavy" w:eastAsia="思源黑体 CN Heavy" w:hAnsi="思源黑体 CN Heavy"/>
          <w:b/>
          <w:bCs/>
          <w:color w:val="00653B" w:themeColor="accent6"/>
          <w:sz w:val="36"/>
          <w:szCs w:val="36"/>
          <w:lang w:val="zh-CN"/>
        </w:rPr>
        <w:br w:type="page"/>
      </w:r>
    </w:p>
    <w:p w14:paraId="023A2466" w14:textId="77777777" w:rsidR="00912EEB" w:rsidRDefault="0017532B">
      <w:pPr>
        <w:pStyle w:val="af5"/>
        <w:numPr>
          <w:ilvl w:val="0"/>
          <w:numId w:val="2"/>
        </w:numPr>
        <w:snapToGrid w:val="0"/>
        <w:spacing w:beforeLines="150" w:before="468"/>
        <w:ind w:left="442" w:firstLineChars="0" w:hanging="442"/>
        <w:rPr>
          <w:rFonts w:ascii="思源黑体 CN Bold" w:eastAsia="思源黑体 CN Bold" w:hAnsi="思源黑体 CN Bold" w:cs="微软雅黑"/>
          <w:color w:val="3C6243"/>
          <w:kern w:val="0"/>
          <w:sz w:val="44"/>
          <w:szCs w:val="44"/>
        </w:rPr>
      </w:pPr>
      <w:r>
        <w:rPr>
          <w:rFonts w:ascii="思源黑体 CN Heavy" w:eastAsia="思源黑体 CN Heavy" w:hAnsi="思源黑体 CN Heavy" w:hint="eastAsia"/>
          <w:b/>
          <w:bCs/>
          <w:color w:val="00653B" w:themeColor="accent6"/>
          <w:sz w:val="36"/>
          <w:szCs w:val="36"/>
          <w:lang w:val="zh-CN"/>
        </w:rPr>
        <w:lastRenderedPageBreak/>
        <w:t>检测内容</w:t>
      </w:r>
    </w:p>
    <w:tbl>
      <w:tblPr>
        <w:tblStyle w:val="af"/>
        <w:tblpPr w:leftFromText="180" w:rightFromText="180" w:vertAnchor="text" w:horzAnchor="page" w:tblpX="1127" w:tblpY="448"/>
        <w:tblOverlap w:val="never"/>
        <w:tblW w:w="4562" w:type="pct"/>
        <w:tblLook w:val="04A0" w:firstRow="1" w:lastRow="0" w:firstColumn="1" w:lastColumn="0" w:noHBand="0" w:noVBand="1"/>
      </w:tblPr>
      <w:tblGrid>
        <w:gridCol w:w="1848"/>
        <w:gridCol w:w="7898"/>
      </w:tblGrid>
      <w:tr w:rsidR="00912EEB" w14:paraId="2C51FFAE" w14:textId="77777777" w:rsidTr="00E46F9E">
        <w:trPr>
          <w:trHeight w:val="550"/>
        </w:trPr>
        <w:tc>
          <w:tcPr>
            <w:tcW w:w="948" w:type="pct"/>
            <w:shd w:val="clear" w:color="auto" w:fill="00653B"/>
            <w:vAlign w:val="center"/>
          </w:tcPr>
          <w:p w14:paraId="0B930D16" w14:textId="77777777" w:rsidR="00912EEB" w:rsidRDefault="0017532B">
            <w:pPr>
              <w:adjustRightInd w:val="0"/>
              <w:snapToGrid w:val="0"/>
              <w:jc w:val="center"/>
              <w:rPr>
                <w:rFonts w:ascii="思源黑体 CN Bold" w:eastAsia="思源黑体 CN Bold" w:hAnsi="思源黑体 CN Bold"/>
                <w:b/>
                <w:bCs/>
                <w:color w:val="FFFFFF" w:themeColor="background1"/>
                <w:sz w:val="24"/>
                <w:szCs w:val="24"/>
              </w:rPr>
            </w:pPr>
            <w:r>
              <w:rPr>
                <w:rFonts w:ascii="思源黑体 CN Bold" w:eastAsia="思源黑体 CN Bold" w:hAnsi="思源黑体 CN Bold" w:hint="eastAsia"/>
                <w:b/>
                <w:bCs/>
                <w:color w:val="FFFFFF" w:themeColor="background1"/>
                <w:sz w:val="24"/>
                <w:szCs w:val="24"/>
              </w:rPr>
              <w:t>检测方法</w:t>
            </w:r>
          </w:p>
        </w:tc>
        <w:tc>
          <w:tcPr>
            <w:tcW w:w="4052" w:type="pct"/>
            <w:shd w:val="clear" w:color="auto" w:fill="auto"/>
            <w:vAlign w:val="center"/>
          </w:tcPr>
          <w:p w14:paraId="2369C908" w14:textId="77777777" w:rsidR="00912EEB" w:rsidRDefault="0017532B">
            <w:pPr>
              <w:adjustRightInd w:val="0"/>
              <w:snapToGrid w:val="0"/>
              <w:rPr>
                <w:rFonts w:ascii="思源黑体 CN Normal" w:eastAsia="思源黑体 CN Normal" w:hAnsi="思源黑体 CN Normal"/>
                <w:color w:val="000000" w:themeColor="text1"/>
                <w:szCs w:val="21"/>
              </w:rPr>
            </w:pPr>
            <w:r>
              <w:rPr>
                <w:rFonts w:ascii="思源黑体 CN Normal" w:eastAsia="思源黑体 CN Normal" w:hAnsi="思源黑体 CN Normal" w:hint="eastAsia"/>
                <w:color w:val="000000" w:themeColor="text1"/>
                <w:szCs w:val="21"/>
              </w:rPr>
              <w:t>基于Illumina平台和杂交捕获法的新一代高通量测序技术（NGS）</w:t>
            </w:r>
          </w:p>
        </w:tc>
      </w:tr>
      <w:tr w:rsidR="00912EEB" w14:paraId="08998EB7" w14:textId="77777777" w:rsidTr="00E46F9E">
        <w:trPr>
          <w:trHeight w:val="615"/>
        </w:trPr>
        <w:tc>
          <w:tcPr>
            <w:tcW w:w="948" w:type="pct"/>
            <w:shd w:val="clear" w:color="auto" w:fill="00653B"/>
            <w:vAlign w:val="center"/>
          </w:tcPr>
          <w:p w14:paraId="60CA8140" w14:textId="77777777" w:rsidR="00912EEB" w:rsidRDefault="0017532B">
            <w:pPr>
              <w:adjustRightInd w:val="0"/>
              <w:snapToGrid w:val="0"/>
              <w:jc w:val="center"/>
              <w:rPr>
                <w:rFonts w:ascii="思源黑体 CN Bold" w:eastAsia="思源黑体 CN Bold" w:hAnsi="思源黑体 CN Bold"/>
                <w:b/>
                <w:bCs/>
                <w:color w:val="FFFFFF" w:themeColor="background1"/>
                <w:sz w:val="24"/>
                <w:szCs w:val="24"/>
              </w:rPr>
            </w:pPr>
            <w:r>
              <w:rPr>
                <w:rFonts w:ascii="思源黑体 CN Bold" w:eastAsia="思源黑体 CN Bold" w:hAnsi="思源黑体 CN Bold" w:hint="eastAsia"/>
                <w:b/>
                <w:bCs/>
                <w:color w:val="FFFFFF" w:themeColor="background1"/>
                <w:sz w:val="24"/>
                <w:szCs w:val="24"/>
              </w:rPr>
              <w:t>测序平台</w:t>
            </w:r>
          </w:p>
        </w:tc>
        <w:tc>
          <w:tcPr>
            <w:tcW w:w="4052" w:type="pct"/>
            <w:shd w:val="clear" w:color="auto" w:fill="auto"/>
            <w:vAlign w:val="center"/>
          </w:tcPr>
          <w:p w14:paraId="53CD5DEF" w14:textId="77777777" w:rsidR="00912EEB" w:rsidRDefault="0017532B">
            <w:pPr>
              <w:adjustRightInd w:val="0"/>
              <w:snapToGrid w:val="0"/>
              <w:rPr>
                <w:rFonts w:ascii="思源黑体 CN Normal" w:eastAsia="思源黑体 CN Normal" w:hAnsi="思源黑体 CN Normal"/>
                <w:color w:val="000000" w:themeColor="text1"/>
                <w:szCs w:val="21"/>
              </w:rPr>
            </w:pPr>
            <w:r>
              <w:rPr>
                <w:rFonts w:ascii="思源黑体 CN Normal" w:eastAsia="思源黑体 CN Normal" w:hAnsi="思源黑体 CN Normal" w:hint="eastAsia"/>
                <w:color w:val="000000" w:themeColor="text1"/>
                <w:szCs w:val="21"/>
              </w:rPr>
              <w:t xml:space="preserve">Illumina </w:t>
            </w:r>
            <w:proofErr w:type="spellStart"/>
            <w:r>
              <w:rPr>
                <w:rFonts w:ascii="思源黑体 CN Normal" w:eastAsia="思源黑体 CN Normal" w:hAnsi="思源黑体 CN Normal" w:hint="eastAsia"/>
                <w:color w:val="000000" w:themeColor="text1"/>
                <w:szCs w:val="21"/>
              </w:rPr>
              <w:t>Novaseq</w:t>
            </w:r>
            <w:proofErr w:type="spellEnd"/>
            <w:r>
              <w:rPr>
                <w:rFonts w:ascii="思源黑体 CN Normal" w:eastAsia="思源黑体 CN Normal" w:hAnsi="思源黑体 CN Normal" w:hint="eastAsia"/>
                <w:color w:val="000000" w:themeColor="text1"/>
                <w:szCs w:val="21"/>
              </w:rPr>
              <w:t xml:space="preserve"> 6000</w:t>
            </w:r>
          </w:p>
        </w:tc>
      </w:tr>
      <w:tr w:rsidR="00912EEB" w14:paraId="5744671E" w14:textId="77777777" w:rsidTr="00E46F9E">
        <w:trPr>
          <w:trHeight w:val="595"/>
        </w:trPr>
        <w:tc>
          <w:tcPr>
            <w:tcW w:w="948" w:type="pct"/>
            <w:shd w:val="clear" w:color="auto" w:fill="00653B"/>
            <w:vAlign w:val="center"/>
          </w:tcPr>
          <w:p w14:paraId="0604C3BF" w14:textId="77777777" w:rsidR="00912EEB" w:rsidRDefault="0017532B">
            <w:pPr>
              <w:adjustRightInd w:val="0"/>
              <w:snapToGrid w:val="0"/>
              <w:jc w:val="center"/>
              <w:rPr>
                <w:rFonts w:ascii="思源黑体 CN Bold" w:eastAsia="思源黑体 CN Bold" w:hAnsi="思源黑体 CN Bold"/>
                <w:b/>
                <w:bCs/>
                <w:color w:val="FFFFFF" w:themeColor="background1"/>
                <w:sz w:val="24"/>
                <w:szCs w:val="24"/>
              </w:rPr>
            </w:pPr>
            <w:r>
              <w:rPr>
                <w:rFonts w:ascii="思源黑体 CN Bold" w:eastAsia="思源黑体 CN Bold" w:hAnsi="思源黑体 CN Bold" w:hint="eastAsia"/>
                <w:b/>
                <w:bCs/>
                <w:color w:val="FFFFFF" w:themeColor="background1"/>
                <w:sz w:val="24"/>
                <w:szCs w:val="24"/>
              </w:rPr>
              <w:t>检测内容</w:t>
            </w:r>
          </w:p>
        </w:tc>
        <w:tc>
          <w:tcPr>
            <w:tcW w:w="4052" w:type="pct"/>
            <w:shd w:val="clear" w:color="auto" w:fill="auto"/>
            <w:vAlign w:val="center"/>
          </w:tcPr>
          <w:p w14:paraId="7FD631E0" w14:textId="77777777" w:rsidR="00912EEB" w:rsidRDefault="0017532B">
            <w:pPr>
              <w:adjustRightInd w:val="0"/>
              <w:snapToGrid w:val="0"/>
              <w:rPr>
                <w:rFonts w:ascii="思源黑体 CN Normal" w:eastAsia="思源黑体 CN Normal" w:hAnsi="思源黑体 CN Normal"/>
                <w:color w:val="000000" w:themeColor="text1"/>
                <w:szCs w:val="21"/>
              </w:rPr>
            </w:pPr>
            <w:r>
              <w:rPr>
                <w:rFonts w:ascii="思源黑体 CN Normal" w:eastAsia="思源黑体 CN Normal" w:hAnsi="思源黑体 CN Normal" w:hint="eastAsia"/>
                <w:color w:val="000000" w:themeColor="text1"/>
                <w:szCs w:val="21"/>
              </w:rPr>
              <w:t>基于DNA水平检测包含点突变、小片段插入缺失、基因融合和拷贝数变异，同时检测遗传性肿瘤相关基因胚系突变、微卫星状态、肿瘤突变负荷和化疗药物代谢相关酶类多态性位点等</w:t>
            </w:r>
          </w:p>
        </w:tc>
      </w:tr>
      <w:tr w:rsidR="00350888" w14:paraId="3EA4D57F" w14:textId="77777777" w:rsidTr="00E46F9E">
        <w:trPr>
          <w:trHeight w:val="561"/>
        </w:trPr>
        <w:tc>
          <w:tcPr>
            <w:tcW w:w="948" w:type="pct"/>
            <w:shd w:val="clear" w:color="auto" w:fill="00653B"/>
            <w:vAlign w:val="center"/>
          </w:tcPr>
          <w:p w14:paraId="7634D6C4" w14:textId="77777777" w:rsidR="00350888" w:rsidRDefault="00350888" w:rsidP="00350888">
            <w:pPr>
              <w:adjustRightInd w:val="0"/>
              <w:snapToGrid w:val="0"/>
              <w:jc w:val="center"/>
              <w:rPr>
                <w:rFonts w:ascii="思源黑体 CN Bold" w:eastAsia="思源黑体 CN Bold" w:hAnsi="思源黑体 CN Bold"/>
                <w:b/>
                <w:bCs/>
                <w:color w:val="FFFFFF" w:themeColor="background1"/>
                <w:sz w:val="24"/>
                <w:szCs w:val="24"/>
              </w:rPr>
            </w:pPr>
            <w:r>
              <w:rPr>
                <w:rFonts w:ascii="思源黑体 CN Bold" w:eastAsia="思源黑体 CN Bold" w:hAnsi="思源黑体 CN Bold" w:hint="eastAsia"/>
                <w:b/>
                <w:bCs/>
                <w:color w:val="FFFFFF" w:themeColor="background1"/>
                <w:sz w:val="24"/>
                <w:szCs w:val="24"/>
              </w:rPr>
              <w:t>试剂盒名称</w:t>
            </w:r>
          </w:p>
        </w:tc>
        <w:tc>
          <w:tcPr>
            <w:tcW w:w="4052" w:type="pct"/>
            <w:shd w:val="clear" w:color="auto" w:fill="auto"/>
            <w:vAlign w:val="center"/>
          </w:tcPr>
          <w:p w14:paraId="64201A7B" w14:textId="7DB105F2" w:rsidR="00350888" w:rsidRDefault="00350888" w:rsidP="00350888">
            <w:pPr>
              <w:adjustRightInd w:val="0"/>
              <w:snapToGrid w:val="0"/>
              <w:rPr>
                <w:rFonts w:ascii="思源黑体 CN Normal" w:eastAsia="思源黑体 CN Normal" w:hAnsi="思源黑体 CN Normal"/>
                <w:color w:val="000000" w:themeColor="text1"/>
                <w:szCs w:val="21"/>
              </w:rPr>
            </w:pPr>
            <w:r>
              <w:rPr>
                <w:rFonts w:ascii="思源黑体 CN Normal" w:eastAsia="思源黑体 CN Normal" w:hAnsi="思源黑体 CN Normal" w:hint="eastAsia"/>
                <w:color w:val="000000" w:themeColor="text1"/>
                <w:szCs w:val="21"/>
              </w:rPr>
              <w:t>泛实体瘤液体活检（Master Panel）全景基因检测试剂盒（高通量测序法）</w:t>
            </w:r>
          </w:p>
        </w:tc>
      </w:tr>
      <w:tr w:rsidR="00350888" w14:paraId="68E05936" w14:textId="77777777" w:rsidTr="00E46F9E">
        <w:trPr>
          <w:trHeight w:val="580"/>
        </w:trPr>
        <w:tc>
          <w:tcPr>
            <w:tcW w:w="948" w:type="pct"/>
            <w:shd w:val="clear" w:color="auto" w:fill="00653B"/>
            <w:vAlign w:val="center"/>
          </w:tcPr>
          <w:p w14:paraId="549F49CB" w14:textId="77777777" w:rsidR="00350888" w:rsidRDefault="00350888" w:rsidP="00350888">
            <w:pPr>
              <w:adjustRightInd w:val="0"/>
              <w:snapToGrid w:val="0"/>
              <w:jc w:val="center"/>
              <w:rPr>
                <w:rFonts w:ascii="思源黑体 CN Bold" w:eastAsia="思源黑体 CN Bold" w:hAnsi="思源黑体 CN Bold"/>
                <w:b/>
                <w:bCs/>
                <w:color w:val="FFFFFF" w:themeColor="background1"/>
                <w:sz w:val="24"/>
                <w:szCs w:val="24"/>
              </w:rPr>
            </w:pPr>
            <w:proofErr w:type="gramStart"/>
            <w:r>
              <w:rPr>
                <w:rFonts w:ascii="思源黑体 CN Bold" w:eastAsia="思源黑体 CN Bold" w:hAnsi="思源黑体 CN Bold" w:hint="eastAsia"/>
                <w:b/>
                <w:bCs/>
                <w:color w:val="FFFFFF" w:themeColor="background1"/>
                <w:sz w:val="24"/>
                <w:szCs w:val="24"/>
              </w:rPr>
              <w:t>试剂盒货号</w:t>
            </w:r>
            <w:proofErr w:type="gramEnd"/>
          </w:p>
        </w:tc>
        <w:tc>
          <w:tcPr>
            <w:tcW w:w="4052" w:type="pct"/>
            <w:shd w:val="clear" w:color="auto" w:fill="auto"/>
            <w:vAlign w:val="center"/>
          </w:tcPr>
          <w:p w14:paraId="7DDED6B8" w14:textId="15FBEC76" w:rsidR="00350888" w:rsidRDefault="00350888" w:rsidP="00350888">
            <w:pPr>
              <w:adjustRightInd w:val="0"/>
              <w:snapToGrid w:val="0"/>
              <w:rPr>
                <w:rFonts w:ascii="思源黑体 CN Normal" w:eastAsia="思源黑体 CN Normal" w:hAnsi="思源黑体 CN Normal"/>
                <w:color w:val="000000" w:themeColor="text1"/>
                <w:szCs w:val="21"/>
              </w:rPr>
            </w:pPr>
            <w:r>
              <w:rPr>
                <w:rFonts w:ascii="思源黑体 CN Normal" w:eastAsia="思源黑体 CN Normal" w:hAnsi="思源黑体 CN Normal" w:hint="eastAsia"/>
                <w:color w:val="000000" w:themeColor="text1"/>
                <w:szCs w:val="21"/>
              </w:rPr>
              <w:t>8.06.0129</w:t>
            </w:r>
          </w:p>
        </w:tc>
      </w:tr>
    </w:tbl>
    <w:p w14:paraId="01CB5CF0" w14:textId="77777777" w:rsidR="00912EEB" w:rsidRDefault="00912EEB">
      <w:pPr>
        <w:snapToGrid w:val="0"/>
        <w:spacing w:beforeLines="150" w:before="468"/>
        <w:rPr>
          <w:rFonts w:ascii="思源黑体 CN Heavy" w:eastAsia="思源黑体 CN Heavy" w:hAnsi="思源黑体 CN Heavy"/>
          <w:b/>
          <w:bCs/>
          <w:color w:val="00653B" w:themeColor="accent6"/>
          <w:sz w:val="36"/>
          <w:szCs w:val="36"/>
          <w:lang w:val="zh-CN"/>
        </w:rPr>
      </w:pPr>
    </w:p>
    <w:p w14:paraId="71B92160" w14:textId="77777777" w:rsidR="00912EEB" w:rsidRDefault="0017532B">
      <w:pPr>
        <w:rPr>
          <w:rFonts w:ascii="思源黑体 CN Heavy" w:eastAsia="思源黑体 CN Heavy" w:hAnsi="思源黑体 CN Heavy"/>
          <w:b/>
          <w:bCs/>
          <w:color w:val="00653B" w:themeColor="accent6"/>
          <w:sz w:val="36"/>
          <w:szCs w:val="36"/>
          <w:lang w:val="zh-CN"/>
        </w:rPr>
      </w:pPr>
      <w:r>
        <w:rPr>
          <w:rFonts w:ascii="思源黑体 CN Heavy" w:eastAsia="思源黑体 CN Heavy" w:hAnsi="思源黑体 CN Heavy"/>
          <w:b/>
          <w:bCs/>
          <w:color w:val="00653B" w:themeColor="accent6"/>
          <w:sz w:val="36"/>
          <w:szCs w:val="36"/>
          <w:lang w:val="zh-CN"/>
        </w:rPr>
        <w:br w:type="page"/>
      </w:r>
    </w:p>
    <w:bookmarkEnd w:id="7"/>
    <w:bookmarkEnd w:id="8"/>
    <w:p w14:paraId="664256F0" w14:textId="77777777" w:rsidR="00912EEB" w:rsidRDefault="0017532B">
      <w:pPr>
        <w:pStyle w:val="af5"/>
        <w:numPr>
          <w:ilvl w:val="0"/>
          <w:numId w:val="2"/>
        </w:numPr>
        <w:snapToGrid w:val="0"/>
        <w:spacing w:beforeLines="150" w:before="468"/>
        <w:ind w:left="442" w:firstLineChars="0" w:hanging="442"/>
        <w:rPr>
          <w:rFonts w:ascii="思源黑体 CN Heavy" w:eastAsia="思源黑体 CN Heavy" w:hAnsi="思源黑体 CN Heavy"/>
          <w:b/>
          <w:bCs/>
          <w:color w:val="00653B" w:themeColor="accent6"/>
          <w:sz w:val="36"/>
          <w:szCs w:val="36"/>
          <w:lang w:val="zh-CN"/>
        </w:rPr>
      </w:pPr>
      <w:r>
        <w:rPr>
          <w:rFonts w:ascii="思源黑体 CN Heavy" w:eastAsia="思源黑体 CN Heavy" w:hAnsi="思源黑体 CN Heavy" w:hint="eastAsia"/>
          <w:b/>
          <w:bCs/>
          <w:color w:val="00653B" w:themeColor="accent6"/>
          <w:sz w:val="36"/>
          <w:szCs w:val="36"/>
          <w:lang w:val="zh-CN"/>
        </w:rPr>
        <w:lastRenderedPageBreak/>
        <w:t>检测结果</w:t>
      </w:r>
      <w:bookmarkStart w:id="10" w:name="_Toc12461803"/>
      <w:bookmarkStart w:id="11" w:name="_Toc31979955"/>
      <w:bookmarkEnd w:id="9"/>
    </w:p>
    <w:p w14:paraId="1A0E17B9" w14:textId="77777777" w:rsidR="00912EEB" w:rsidRDefault="0017532B">
      <w:pPr>
        <w:pStyle w:val="af5"/>
        <w:numPr>
          <w:ilvl w:val="1"/>
          <w:numId w:val="3"/>
        </w:numPr>
        <w:snapToGrid w:val="0"/>
        <w:spacing w:before="240"/>
        <w:ind w:left="420" w:firstLineChars="0"/>
        <w:rPr>
          <w:rFonts w:ascii="思源黑体 CN Bold" w:eastAsia="思源黑体 CN Bold" w:hAnsi="思源黑体 CN Bold" w:cs="微软雅黑"/>
          <w:b/>
          <w:color w:val="00653B" w:themeColor="accent6"/>
          <w:szCs w:val="21"/>
        </w:rPr>
      </w:pPr>
      <w:bookmarkStart w:id="12" w:name="_Toc40167119"/>
      <w:bookmarkEnd w:id="10"/>
      <w:bookmarkEnd w:id="11"/>
      <w:r>
        <w:rPr>
          <w:rFonts w:ascii="思源黑体 CN Heavy" w:eastAsia="思源黑体 CN Heavy" w:hAnsi="思源黑体 CN Heavy" w:cs="微软雅黑" w:hint="eastAsia"/>
          <w:b/>
          <w:bCs/>
          <w:color w:val="00653B" w:themeColor="accent6"/>
          <w:sz w:val="24"/>
          <w:szCs w:val="24"/>
        </w:rPr>
        <w:t>1</w:t>
      </w:r>
      <w:r>
        <w:rPr>
          <w:rFonts w:ascii="思源黑体 CN Heavy" w:eastAsia="思源黑体 CN Heavy" w:hAnsi="思源黑体 CN Heavy" w:cs="微软雅黑"/>
          <w:b/>
          <w:bCs/>
          <w:color w:val="00653B" w:themeColor="accent6"/>
          <w:sz w:val="24"/>
          <w:szCs w:val="24"/>
        </w:rPr>
        <w:t xml:space="preserve">. </w:t>
      </w:r>
      <w:r>
        <w:rPr>
          <w:rFonts w:ascii="思源黑体 CN Heavy" w:eastAsia="思源黑体 CN Heavy" w:hAnsi="思源黑体 CN Heavy" w:cs="微软雅黑" w:hint="eastAsia"/>
          <w:b/>
          <w:bCs/>
          <w:color w:val="00653B" w:themeColor="accent6"/>
          <w:sz w:val="24"/>
          <w:szCs w:val="24"/>
        </w:rPr>
        <w:t>体细胞突变结果</w:t>
      </w:r>
    </w:p>
    <w:tbl>
      <w:tblPr>
        <w:tblpPr w:leftFromText="180" w:rightFromText="180" w:vertAnchor="text" w:horzAnchor="margin" w:tblpXSpec="center" w:tblpY="25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453"/>
        <w:gridCol w:w="3756"/>
        <w:gridCol w:w="1728"/>
        <w:gridCol w:w="1766"/>
      </w:tblGrid>
      <w:tr w:rsidR="00912EEB" w14:paraId="4B7241D9" w14:textId="77777777" w:rsidTr="00A7745D">
        <w:trPr>
          <w:trHeight w:val="608"/>
          <w:jc w:val="center"/>
        </w:trPr>
        <w:tc>
          <w:tcPr>
            <w:tcW w:w="1276"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29B0C237" w14:textId="77777777" w:rsidR="00912EEB" w:rsidRDefault="0017532B" w:rsidP="00A7745D">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突变基因</w:t>
            </w:r>
          </w:p>
        </w:tc>
        <w:tc>
          <w:tcPr>
            <w:tcW w:w="1453" w:type="dxa"/>
            <w:tcBorders>
              <w:top w:val="single" w:sz="4" w:space="0" w:color="auto"/>
              <w:left w:val="single" w:sz="4" w:space="0" w:color="auto"/>
              <w:bottom w:val="single" w:sz="4" w:space="0" w:color="auto"/>
              <w:right w:val="single" w:sz="4" w:space="0" w:color="auto"/>
            </w:tcBorders>
            <w:shd w:val="clear" w:color="auto" w:fill="00653B"/>
            <w:vAlign w:val="center"/>
          </w:tcPr>
          <w:p w14:paraId="7D177FAF" w14:textId="77777777" w:rsidR="00912EEB" w:rsidRDefault="0017532B" w:rsidP="00A7745D">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突变类型</w:t>
            </w:r>
          </w:p>
        </w:tc>
        <w:tc>
          <w:tcPr>
            <w:tcW w:w="3756"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098A5643" w14:textId="77777777" w:rsidR="00912EEB" w:rsidRDefault="0017532B" w:rsidP="00A7745D">
            <w:pPr>
              <w:spacing w:line="240" w:lineRule="exact"/>
              <w:jc w:val="center"/>
              <w:rPr>
                <w:rFonts w:ascii="思源黑体 CN Bold" w:eastAsia="思源黑体 CN Bold" w:hAnsi="思源黑体 CN Bold"/>
                <w:b/>
                <w:bCs/>
                <w:color w:val="FFFFFF" w:themeColor="background1"/>
                <w:sz w:val="15"/>
                <w:szCs w:val="15"/>
              </w:rPr>
            </w:pPr>
            <w:bookmarkStart w:id="13" w:name="OLE_LINK1"/>
            <w:r>
              <w:rPr>
                <w:rFonts w:ascii="思源黑体 CN Bold" w:eastAsia="思源黑体 CN Bold" w:hAnsi="思源黑体 CN Bold" w:hint="eastAsia"/>
                <w:b/>
                <w:bCs/>
                <w:color w:val="FFFFFF" w:themeColor="background1"/>
                <w:sz w:val="17"/>
                <w:szCs w:val="17"/>
              </w:rPr>
              <w:t>检测结果</w:t>
            </w:r>
            <w:bookmarkEnd w:id="13"/>
          </w:p>
        </w:tc>
        <w:tc>
          <w:tcPr>
            <w:tcW w:w="1728" w:type="dxa"/>
            <w:tcBorders>
              <w:top w:val="single" w:sz="4" w:space="0" w:color="auto"/>
              <w:left w:val="single" w:sz="4" w:space="0" w:color="auto"/>
              <w:bottom w:val="single" w:sz="4" w:space="0" w:color="auto"/>
              <w:right w:val="single" w:sz="4" w:space="0" w:color="auto"/>
            </w:tcBorders>
            <w:shd w:val="clear" w:color="auto" w:fill="00653B"/>
            <w:vAlign w:val="center"/>
          </w:tcPr>
          <w:p w14:paraId="1B1BFB38" w14:textId="77777777" w:rsidR="00912EEB" w:rsidRDefault="0017532B" w:rsidP="00A7745D">
            <w:pPr>
              <w:spacing w:line="240" w:lineRule="exact"/>
              <w:jc w:val="center"/>
              <w:rPr>
                <w:rFonts w:ascii="思源黑体 CN Bold" w:eastAsia="思源黑体 CN Bold" w:hAnsi="思源黑体 CN Bold"/>
                <w:b/>
                <w:bCs/>
                <w:color w:val="FFFFFF" w:themeColor="background1"/>
                <w:sz w:val="15"/>
                <w:szCs w:val="15"/>
              </w:rPr>
            </w:pPr>
            <w:r>
              <w:rPr>
                <w:rFonts w:ascii="思源黑体 CN Bold" w:eastAsia="思源黑体 CN Bold" w:hAnsi="思源黑体 CN Bold" w:hint="eastAsia"/>
                <w:b/>
                <w:bCs/>
                <w:color w:val="FFFFFF" w:themeColor="background1"/>
                <w:sz w:val="18"/>
                <w:szCs w:val="18"/>
              </w:rPr>
              <w:t>丰度/拷贝数</w:t>
            </w:r>
          </w:p>
        </w:tc>
        <w:tc>
          <w:tcPr>
            <w:tcW w:w="1766" w:type="dxa"/>
            <w:tcBorders>
              <w:top w:val="single" w:sz="4" w:space="0" w:color="auto"/>
              <w:left w:val="single" w:sz="4" w:space="0" w:color="auto"/>
              <w:bottom w:val="single" w:sz="4" w:space="0" w:color="auto"/>
              <w:right w:val="single" w:sz="4" w:space="0" w:color="auto"/>
            </w:tcBorders>
            <w:shd w:val="clear" w:color="auto" w:fill="00653B"/>
            <w:vAlign w:val="center"/>
          </w:tcPr>
          <w:p w14:paraId="1B8153A3" w14:textId="77777777" w:rsidR="00912EEB" w:rsidRDefault="0017532B" w:rsidP="00A7745D">
            <w:pPr>
              <w:spacing w:line="240" w:lineRule="exact"/>
              <w:jc w:val="center"/>
              <w:rPr>
                <w:rFonts w:ascii="思源黑体 CN Bold" w:eastAsia="思源黑体 CN Bold" w:hAnsi="思源黑体 CN Bold"/>
                <w:b/>
                <w:bCs/>
                <w:color w:val="FFFFFF" w:themeColor="background1"/>
                <w:sz w:val="15"/>
                <w:szCs w:val="15"/>
              </w:rPr>
            </w:pPr>
            <w:bookmarkStart w:id="14" w:name="OLE_LINK2"/>
            <w:r>
              <w:rPr>
                <w:rFonts w:ascii="思源黑体 CN Bold" w:eastAsia="思源黑体 CN Bold" w:hAnsi="思源黑体 CN Bold" w:hint="eastAsia"/>
                <w:b/>
                <w:bCs/>
                <w:color w:val="FFFFFF" w:themeColor="background1"/>
                <w:sz w:val="17"/>
                <w:szCs w:val="17"/>
              </w:rPr>
              <w:t>变异分类</w:t>
            </w:r>
            <w:bookmarkEnd w:id="14"/>
          </w:p>
        </w:tc>
      </w:tr>
      <w:tr w:rsidR="00885E43" w14:paraId="1AEEFBEB" w14:textId="77777777" w:rsidTr="00C015D4">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E64C53A" w14:textId="2B8E6888" w:rsidR="00885E43" w:rsidRPr="008B6ECA" w:rsidRDefault="00885E43" w:rsidP="00885E43">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6"/>
                <w:szCs w:val="16"/>
              </w:rPr>
              <w:t>{</w:t>
            </w:r>
            <w:r>
              <w:rPr>
                <w:rFonts w:ascii="思源黑体 CN Normal" w:eastAsia="思源黑体 CN Normal" w:hAnsi="思源黑体 CN Normal"/>
                <w:bCs/>
                <w:sz w:val="16"/>
                <w:szCs w:val="16"/>
              </w:rPr>
              <w:t>%</w:t>
            </w:r>
            <w:r>
              <w:rPr>
                <w:rFonts w:ascii="思源黑体 CN Normal" w:eastAsia="思源黑体 CN Normal" w:hAnsi="思源黑体 CN Normal" w:hint="eastAsia"/>
                <w:bCs/>
                <w:sz w:val="16"/>
                <w:szCs w:val="16"/>
              </w:rPr>
              <w:t>tr</w:t>
            </w:r>
            <w:r>
              <w:rPr>
                <w:rFonts w:ascii="思源黑体 CN Normal" w:eastAsia="思源黑体 CN Normal" w:hAnsi="思源黑体 CN Normal"/>
                <w:bCs/>
                <w:sz w:val="16"/>
                <w:szCs w:val="16"/>
              </w:rPr>
              <w:t xml:space="preserve"> if var.var_</w:t>
            </w:r>
            <w:proofErr w:type="gramStart"/>
            <w:r>
              <w:rPr>
                <w:rFonts w:ascii="思源黑体 CN Normal" w:eastAsia="思源黑体 CN Normal" w:hAnsi="思源黑体 CN Normal"/>
                <w:bCs/>
                <w:sz w:val="16"/>
                <w:szCs w:val="16"/>
              </w:rPr>
              <w:t>somatic.level</w:t>
            </w:r>
            <w:proofErr w:type="gramEnd"/>
            <w:r>
              <w:rPr>
                <w:rFonts w:ascii="思源黑体 CN Normal" w:eastAsia="思源黑体 CN Normal" w:hAnsi="思源黑体 CN Normal"/>
                <w:bCs/>
                <w:sz w:val="16"/>
                <w:szCs w:val="16"/>
              </w:rPr>
              <w:t>_I+var.var_somatic.level_II+var.var_somatic.level_onco_nodrug+var.var_somatic.level_III%}</w:t>
            </w:r>
          </w:p>
        </w:tc>
      </w:tr>
      <w:tr w:rsidR="00885E43" w14:paraId="6A4FDBF9" w14:textId="77777777" w:rsidTr="00C015D4">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EBB80FB" w14:textId="114D0619" w:rsidR="00885E43" w:rsidRPr="008B6ECA" w:rsidRDefault="00885E43" w:rsidP="00885E43">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bCs/>
                <w:sz w:val="16"/>
                <w:szCs w:val="16"/>
              </w:rPr>
              <w:t xml:space="preserve">{%tr for a </w:t>
            </w:r>
            <w:proofErr w:type="spellStart"/>
            <w:r>
              <w:rPr>
                <w:rFonts w:ascii="思源黑体 CN Normal" w:eastAsia="思源黑体 CN Normal" w:hAnsi="思源黑体 CN Normal"/>
                <w:bCs/>
                <w:sz w:val="16"/>
                <w:szCs w:val="16"/>
              </w:rPr>
              <w:t>in</w:t>
            </w:r>
            <w:proofErr w:type="spellEnd"/>
            <w:r>
              <w:rPr>
                <w:rFonts w:ascii="思源黑体 CN Normal" w:eastAsia="思源黑体 CN Normal" w:hAnsi="思源黑体 CN Normal"/>
                <w:bCs/>
                <w:sz w:val="16"/>
                <w:szCs w:val="16"/>
              </w:rPr>
              <w:t xml:space="preserve"> var.var_</w:t>
            </w:r>
            <w:proofErr w:type="gramStart"/>
            <w:r>
              <w:rPr>
                <w:rFonts w:ascii="思源黑体 CN Normal" w:eastAsia="思源黑体 CN Normal" w:hAnsi="思源黑体 CN Normal"/>
                <w:bCs/>
                <w:sz w:val="16"/>
                <w:szCs w:val="16"/>
              </w:rPr>
              <w:t>somatic.level</w:t>
            </w:r>
            <w:proofErr w:type="gramEnd"/>
            <w:r>
              <w:rPr>
                <w:rFonts w:ascii="思源黑体 CN Normal" w:eastAsia="思源黑体 CN Normal" w:hAnsi="思源黑体 CN Normal"/>
                <w:bCs/>
                <w:sz w:val="16"/>
                <w:szCs w:val="16"/>
              </w:rPr>
              <w:t>_I+var.var_somatic.level_II+var.var_somatic.level_onco_nodrug+var.var_somatic.level_III %}</w:t>
            </w:r>
          </w:p>
        </w:tc>
      </w:tr>
      <w:tr w:rsidR="00885E43" w14:paraId="32305C6E" w14:textId="77777777" w:rsidTr="00A7745D">
        <w:trPr>
          <w:trHeight w:val="429"/>
          <w:jc w:val="center"/>
        </w:trPr>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954ED0F" w14:textId="060D579B" w:rsidR="00885E43" w:rsidRPr="008B6ECA" w:rsidRDefault="00885E43" w:rsidP="00885E43">
            <w:pPr>
              <w:spacing w:line="240" w:lineRule="exact"/>
              <w:jc w:val="center"/>
              <w:rPr>
                <w:rFonts w:ascii="思源黑体 CN Normal" w:eastAsia="思源黑体 CN Normal" w:hAnsi="思源黑体 CN Normal"/>
                <w:bCs/>
                <w:i/>
                <w:iCs/>
                <w:sz w:val="17"/>
                <w:szCs w:val="17"/>
              </w:rPr>
            </w:pPr>
            <w:r w:rsidRPr="008B6ECA">
              <w:rPr>
                <w:rFonts w:ascii="思源黑体 CN Normal" w:eastAsia="思源黑体 CN Normal" w:hAnsi="思源黑体 CN Normal" w:hint="eastAsia"/>
                <w:bCs/>
                <w:i/>
                <w:iCs/>
                <w:sz w:val="17"/>
                <w:szCs w:val="17"/>
              </w:rPr>
              <w:t>{</w:t>
            </w:r>
            <w:r w:rsidRPr="008B6ECA">
              <w:rPr>
                <w:rFonts w:ascii="思源黑体 CN Normal" w:eastAsia="思源黑体 CN Normal" w:hAnsi="思源黑体 CN Normal"/>
                <w:bCs/>
                <w:i/>
                <w:iCs/>
                <w:sz w:val="17"/>
                <w:szCs w:val="17"/>
              </w:rPr>
              <w:t>{</w:t>
            </w:r>
            <w:proofErr w:type="spellStart"/>
            <w:proofErr w:type="gramStart"/>
            <w:r w:rsidRPr="008B6ECA">
              <w:rPr>
                <w:rFonts w:ascii="思源黑体 CN Normal" w:eastAsia="思源黑体 CN Normal" w:hAnsi="思源黑体 CN Normal"/>
                <w:bCs/>
                <w:i/>
                <w:iCs/>
                <w:sz w:val="17"/>
                <w:szCs w:val="17"/>
              </w:rPr>
              <w:t>a.gene</w:t>
            </w:r>
            <w:proofErr w:type="gramEnd"/>
            <w:r w:rsidRPr="008B6ECA">
              <w:rPr>
                <w:rFonts w:ascii="思源黑体 CN Normal" w:eastAsia="思源黑体 CN Normal" w:hAnsi="思源黑体 CN Normal"/>
                <w:bCs/>
                <w:i/>
                <w:iCs/>
                <w:sz w:val="17"/>
                <w:szCs w:val="17"/>
              </w:rPr>
              <w:t>_symbol</w:t>
            </w:r>
            <w:proofErr w:type="spellEnd"/>
            <w:r w:rsidRPr="008B6ECA">
              <w:rPr>
                <w:rFonts w:ascii="思源黑体 CN Normal" w:eastAsia="思源黑体 CN Normal" w:hAnsi="思源黑体 CN Normal"/>
                <w:bCs/>
                <w:i/>
                <w:iCs/>
                <w:sz w:val="17"/>
                <w:szCs w:val="17"/>
              </w:rPr>
              <w:t>}}</w:t>
            </w:r>
          </w:p>
        </w:tc>
        <w:tc>
          <w:tcPr>
            <w:tcW w:w="14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DF025C"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r w:rsidRPr="008B6ECA">
              <w:rPr>
                <w:rFonts w:ascii="思源黑体 CN Normal" w:eastAsia="思源黑体 CN Normal" w:hAnsi="思源黑体 CN Normal"/>
                <w:bCs/>
                <w:sz w:val="17"/>
                <w:szCs w:val="17"/>
              </w:rPr>
              <w:t>a.bio_category</w:t>
            </w:r>
            <w:proofErr w:type="spellEnd"/>
            <w:r w:rsidRPr="008B6ECA">
              <w:rPr>
                <w:rFonts w:ascii="思源黑体 CN Normal" w:eastAsia="思源黑体 CN Normal" w:hAnsi="思源黑体 CN Normal"/>
                <w:bCs/>
                <w:sz w:val="17"/>
                <w:szCs w:val="17"/>
              </w:rPr>
              <w:t>=</w:t>
            </w:r>
            <w:proofErr w:type="gramStart"/>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Snvindel</w:t>
            </w:r>
            <w:proofErr w:type="spellEnd"/>
            <w:proofErr w:type="gramEnd"/>
            <w:r w:rsidRPr="008B6ECA">
              <w:rPr>
                <w:rFonts w:ascii="思源黑体 CN Normal" w:eastAsia="思源黑体 CN Normal" w:hAnsi="思源黑体 CN Normal"/>
                <w:bCs/>
                <w:sz w:val="17"/>
                <w:szCs w:val="17"/>
              </w:rPr>
              <w:t>”%}</w:t>
            </w:r>
          </w:p>
          <w:p w14:paraId="5CAB4E1A"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SNV/Indel</w:t>
            </w:r>
          </w:p>
          <w:p w14:paraId="02F95C28" w14:textId="6D26DF6B"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r w:rsidRPr="008B6ECA">
              <w:rPr>
                <w:rFonts w:ascii="思源黑体 CN Normal" w:eastAsia="思源黑体 CN Normal" w:hAnsi="思源黑体 CN Normal"/>
                <w:bCs/>
                <w:sz w:val="17"/>
                <w:szCs w:val="17"/>
              </w:rPr>
              <w:t>a.bio_category</w:t>
            </w:r>
            <w:proofErr w:type="spellEnd"/>
            <w:r w:rsidRPr="008B6ECA">
              <w:rPr>
                <w:rFonts w:ascii="思源黑体 CN Normal" w:eastAsia="思源黑体 CN Normal" w:hAnsi="思源黑体 CN Normal"/>
                <w:bCs/>
                <w:sz w:val="17"/>
                <w:szCs w:val="17"/>
              </w:rPr>
              <w:t>=</w:t>
            </w:r>
            <w:proofErr w:type="gramStart"/>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Cnv</w:t>
            </w:r>
            <w:proofErr w:type="spellEnd"/>
            <w:proofErr w:type="gramEnd"/>
            <w:r w:rsidRPr="008B6ECA">
              <w:rPr>
                <w:rFonts w:ascii="思源黑体 CN Normal" w:eastAsia="思源黑体 CN Normal" w:hAnsi="思源黑体 CN Normal"/>
                <w:bCs/>
                <w:sz w:val="17"/>
                <w:szCs w:val="17"/>
              </w:rPr>
              <w:t>”%}</w:t>
            </w:r>
          </w:p>
          <w:p w14:paraId="387FC620"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CNV</w:t>
            </w:r>
          </w:p>
          <w:p w14:paraId="680FD000" w14:textId="73CDDDC5"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50D5EEE4"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F</w:t>
            </w:r>
            <w:r w:rsidRPr="008B6ECA">
              <w:rPr>
                <w:rFonts w:ascii="思源黑体 CN Normal" w:eastAsia="思源黑体 CN Normal" w:hAnsi="思源黑体 CN Normal"/>
                <w:bCs/>
                <w:sz w:val="17"/>
                <w:szCs w:val="17"/>
              </w:rPr>
              <w:t>usion</w:t>
            </w:r>
          </w:p>
          <w:p w14:paraId="4A174060" w14:textId="71E1BD11"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tc>
        <w:tc>
          <w:tcPr>
            <w:tcW w:w="375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8DB6329"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r w:rsidRPr="008B6ECA">
              <w:rPr>
                <w:rFonts w:ascii="思源黑体 CN Normal" w:eastAsia="思源黑体 CN Normal" w:hAnsi="思源黑体 CN Normal"/>
                <w:bCs/>
                <w:sz w:val="17"/>
                <w:szCs w:val="17"/>
              </w:rPr>
              <w:t>a.bio_category</w:t>
            </w:r>
            <w:proofErr w:type="spellEnd"/>
            <w:r w:rsidRPr="008B6ECA">
              <w:rPr>
                <w:rFonts w:ascii="思源黑体 CN Normal" w:eastAsia="思源黑体 CN Normal" w:hAnsi="思源黑体 CN Normal"/>
                <w:bCs/>
                <w:sz w:val="17"/>
                <w:szCs w:val="17"/>
              </w:rPr>
              <w:t>=</w:t>
            </w:r>
            <w:proofErr w:type="gramStart"/>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Snvindel</w:t>
            </w:r>
            <w:proofErr w:type="spellEnd"/>
            <w:proofErr w:type="gramEnd"/>
            <w:r w:rsidRPr="008B6ECA">
              <w:rPr>
                <w:rFonts w:ascii="思源黑体 CN Normal" w:eastAsia="思源黑体 CN Normal" w:hAnsi="思源黑体 CN Normal"/>
                <w:bCs/>
                <w:sz w:val="17"/>
                <w:szCs w:val="17"/>
              </w:rPr>
              <w:t>”%}</w:t>
            </w:r>
          </w:p>
          <w:p w14:paraId="3A10A3BB"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 xml:space="preserve">{%p if </w:t>
            </w:r>
            <w:proofErr w:type="spellStart"/>
            <w:proofErr w:type="gramStart"/>
            <w:r w:rsidRPr="008B6ECA">
              <w:rPr>
                <w:rFonts w:ascii="思源黑体 CN Normal" w:eastAsia="思源黑体 CN Normal" w:hAnsi="思源黑体 CN Normal"/>
                <w:bCs/>
                <w:sz w:val="17"/>
                <w:szCs w:val="17"/>
              </w:rPr>
              <w:t>a.hgvs</w:t>
            </w:r>
            <w:proofErr w:type="gramEnd"/>
            <w:r w:rsidRPr="008B6ECA">
              <w:rPr>
                <w:rFonts w:ascii="思源黑体 CN Normal" w:eastAsia="思源黑体 CN Normal" w:hAnsi="思源黑体 CN Normal"/>
                <w:bCs/>
                <w:sz w:val="17"/>
                <w:szCs w:val="17"/>
              </w:rPr>
              <w:t>_p</w:t>
            </w:r>
            <w:proofErr w:type="spellEnd"/>
            <w:r w:rsidRPr="008B6ECA">
              <w:rPr>
                <w:rFonts w:ascii="思源黑体 CN Normal" w:eastAsia="思源黑体 CN Normal" w:hAnsi="思源黑体 CN Normal"/>
                <w:bCs/>
                <w:sz w:val="17"/>
                <w:szCs w:val="17"/>
              </w:rPr>
              <w:t xml:space="preserve"> !=”p.?”%}</w:t>
            </w:r>
          </w:p>
          <w:p w14:paraId="75E836BE"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proofErr w:type="spellStart"/>
            <w:proofErr w:type="gramStart"/>
            <w:r w:rsidRPr="008B6ECA">
              <w:rPr>
                <w:rFonts w:ascii="思源黑体 CN Normal" w:eastAsia="思源黑体 CN Normal" w:hAnsi="思源黑体 CN Normal"/>
                <w:bCs/>
                <w:sz w:val="17"/>
                <w:szCs w:val="17"/>
              </w:rPr>
              <w:t>a.gene</w:t>
            </w:r>
            <w:proofErr w:type="gramEnd"/>
            <w:r w:rsidRPr="008B6ECA">
              <w:rPr>
                <w:rFonts w:ascii="思源黑体 CN Normal" w:eastAsia="思源黑体 CN Normal" w:hAnsi="思源黑体 CN Normal"/>
                <w:bCs/>
                <w:sz w:val="17"/>
                <w:szCs w:val="17"/>
              </w:rPr>
              <w:t>_region</w:t>
            </w:r>
            <w:proofErr w:type="spellEnd"/>
            <w:r w:rsidRPr="008B6ECA">
              <w:rPr>
                <w:rFonts w:ascii="思源黑体 CN Normal" w:eastAsia="思源黑体 CN Normal" w:hAnsi="思源黑体 CN Normal"/>
                <w:bCs/>
                <w:sz w:val="17"/>
                <w:szCs w:val="17"/>
              </w:rPr>
              <w:t>}} {{</w:t>
            </w:r>
            <w:proofErr w:type="spellStart"/>
            <w:r w:rsidRPr="008B6ECA">
              <w:rPr>
                <w:rFonts w:ascii="思源黑体 CN Normal" w:eastAsia="思源黑体 CN Normal" w:hAnsi="思源黑体 CN Normal"/>
                <w:bCs/>
                <w:sz w:val="17"/>
                <w:szCs w:val="17"/>
              </w:rPr>
              <w:t>a.hgvs_c</w:t>
            </w:r>
            <w:proofErr w:type="spellEnd"/>
            <w:r w:rsidRPr="008B6ECA">
              <w:rPr>
                <w:rFonts w:ascii="思源黑体 CN Normal" w:eastAsia="思源黑体 CN Normal" w:hAnsi="思源黑体 CN Normal"/>
                <w:bCs/>
                <w:sz w:val="17"/>
                <w:szCs w:val="17"/>
              </w:rPr>
              <w:t>}} {{</w:t>
            </w:r>
            <w:proofErr w:type="spellStart"/>
            <w:r w:rsidRPr="008B6ECA">
              <w:rPr>
                <w:rFonts w:ascii="思源黑体 CN Normal" w:eastAsia="思源黑体 CN Normal" w:hAnsi="思源黑体 CN Normal"/>
                <w:bCs/>
                <w:sz w:val="17"/>
                <w:szCs w:val="17"/>
              </w:rPr>
              <w:t>a.hgvs_p</w:t>
            </w:r>
            <w:proofErr w:type="spellEnd"/>
            <w:r w:rsidRPr="008B6ECA">
              <w:rPr>
                <w:rFonts w:ascii="思源黑体 CN Normal" w:eastAsia="思源黑体 CN Normal" w:hAnsi="思源黑体 CN Normal"/>
                <w:bCs/>
                <w:sz w:val="17"/>
                <w:szCs w:val="17"/>
              </w:rPr>
              <w:t>}}</w:t>
            </w:r>
          </w:p>
          <w:p w14:paraId="4C215B39"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w:t>
            </w:r>
            <w:proofErr w:type="spellStart"/>
            <w:proofErr w:type="gramStart"/>
            <w:r w:rsidRPr="008B6ECA">
              <w:rPr>
                <w:rFonts w:ascii="思源黑体 CN Normal" w:eastAsia="思源黑体 CN Normal" w:hAnsi="思源黑体 CN Normal"/>
                <w:bCs/>
                <w:sz w:val="17"/>
                <w:szCs w:val="17"/>
              </w:rPr>
              <w:t>a.transcript</w:t>
            </w:r>
            <w:proofErr w:type="gramEnd"/>
            <w:r w:rsidRPr="008B6ECA">
              <w:rPr>
                <w:rFonts w:ascii="思源黑体 CN Normal" w:eastAsia="思源黑体 CN Normal" w:hAnsi="思源黑体 CN Normal"/>
                <w:bCs/>
                <w:sz w:val="17"/>
                <w:szCs w:val="17"/>
              </w:rPr>
              <w:t>_primary</w:t>
            </w:r>
            <w:proofErr w:type="spellEnd"/>
            <w:r w:rsidRPr="008B6ECA">
              <w:rPr>
                <w:rFonts w:ascii="思源黑体 CN Normal" w:eastAsia="思源黑体 CN Normal" w:hAnsi="思源黑体 CN Normal"/>
                <w:bCs/>
                <w:sz w:val="17"/>
                <w:szCs w:val="17"/>
              </w:rPr>
              <w:t>}}</w:t>
            </w:r>
          </w:p>
          <w:p w14:paraId="4A14E88D"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7964B2E1"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proofErr w:type="spellStart"/>
            <w:proofErr w:type="gramStart"/>
            <w:r w:rsidRPr="008B6ECA">
              <w:rPr>
                <w:rFonts w:ascii="思源黑体 CN Normal" w:eastAsia="思源黑体 CN Normal" w:hAnsi="思源黑体 CN Normal"/>
                <w:bCs/>
                <w:sz w:val="17"/>
                <w:szCs w:val="17"/>
              </w:rPr>
              <w:t>a.gene</w:t>
            </w:r>
            <w:proofErr w:type="gramEnd"/>
            <w:r w:rsidRPr="008B6ECA">
              <w:rPr>
                <w:rFonts w:ascii="思源黑体 CN Normal" w:eastAsia="思源黑体 CN Normal" w:hAnsi="思源黑体 CN Normal"/>
                <w:bCs/>
                <w:sz w:val="17"/>
                <w:szCs w:val="17"/>
              </w:rPr>
              <w:t>_region</w:t>
            </w:r>
            <w:proofErr w:type="spellEnd"/>
            <w:r w:rsidRPr="008B6ECA">
              <w:rPr>
                <w:rFonts w:ascii="思源黑体 CN Normal" w:eastAsia="思源黑体 CN Normal" w:hAnsi="思源黑体 CN Normal"/>
                <w:bCs/>
                <w:sz w:val="17"/>
                <w:szCs w:val="17"/>
              </w:rPr>
              <w:t>}} {{</w:t>
            </w:r>
            <w:proofErr w:type="spellStart"/>
            <w:r w:rsidRPr="008B6ECA">
              <w:rPr>
                <w:rFonts w:ascii="思源黑体 CN Normal" w:eastAsia="思源黑体 CN Normal" w:hAnsi="思源黑体 CN Normal"/>
                <w:bCs/>
                <w:sz w:val="17"/>
                <w:szCs w:val="17"/>
              </w:rPr>
              <w:t>a.hgvs_c</w:t>
            </w:r>
            <w:proofErr w:type="spellEnd"/>
            <w:r w:rsidRPr="008B6ECA">
              <w:rPr>
                <w:rFonts w:ascii="思源黑体 CN Normal" w:eastAsia="思源黑体 CN Normal" w:hAnsi="思源黑体 CN Normal"/>
                <w:bCs/>
                <w:sz w:val="17"/>
                <w:szCs w:val="17"/>
              </w:rPr>
              <w:t>}}</w:t>
            </w:r>
          </w:p>
          <w:p w14:paraId="6D7B464F"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w:t>
            </w:r>
            <w:proofErr w:type="spellStart"/>
            <w:proofErr w:type="gramStart"/>
            <w:r w:rsidRPr="008B6ECA">
              <w:rPr>
                <w:rFonts w:ascii="思源黑体 CN Normal" w:eastAsia="思源黑体 CN Normal" w:hAnsi="思源黑体 CN Normal"/>
                <w:bCs/>
                <w:sz w:val="17"/>
                <w:szCs w:val="17"/>
              </w:rPr>
              <w:t>a.transcript</w:t>
            </w:r>
            <w:proofErr w:type="gramEnd"/>
            <w:r w:rsidRPr="008B6ECA">
              <w:rPr>
                <w:rFonts w:ascii="思源黑体 CN Normal" w:eastAsia="思源黑体 CN Normal" w:hAnsi="思源黑体 CN Normal"/>
                <w:bCs/>
                <w:sz w:val="17"/>
                <w:szCs w:val="17"/>
              </w:rPr>
              <w:t>_primary</w:t>
            </w:r>
            <w:proofErr w:type="spellEnd"/>
            <w:r w:rsidRPr="008B6ECA">
              <w:rPr>
                <w:rFonts w:ascii="思源黑体 CN Normal" w:eastAsia="思源黑体 CN Normal" w:hAnsi="思源黑体 CN Normal"/>
                <w:bCs/>
                <w:sz w:val="17"/>
                <w:szCs w:val="17"/>
              </w:rPr>
              <w:t>}}</w:t>
            </w:r>
          </w:p>
          <w:p w14:paraId="6A84CF17"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34982B97" w14:textId="57B3162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r w:rsidRPr="008B6ECA">
              <w:rPr>
                <w:rFonts w:ascii="思源黑体 CN Normal" w:eastAsia="思源黑体 CN Normal" w:hAnsi="思源黑体 CN Normal"/>
                <w:bCs/>
                <w:sz w:val="17"/>
                <w:szCs w:val="17"/>
              </w:rPr>
              <w:t>a.bio_cat</w:t>
            </w:r>
            <w:r w:rsidR="00C21F0B">
              <w:rPr>
                <w:rFonts w:ascii="思源黑体 CN Normal" w:eastAsia="思源黑体 CN Normal" w:hAnsi="思源黑体 CN Normal" w:hint="eastAsia"/>
                <w:bCs/>
                <w:sz w:val="17"/>
                <w:szCs w:val="17"/>
              </w:rPr>
              <w:t>e</w:t>
            </w:r>
            <w:r w:rsidRPr="008B6ECA">
              <w:rPr>
                <w:rFonts w:ascii="思源黑体 CN Normal" w:eastAsia="思源黑体 CN Normal" w:hAnsi="思源黑体 CN Normal"/>
                <w:bCs/>
                <w:sz w:val="17"/>
                <w:szCs w:val="17"/>
              </w:rPr>
              <w:t>gory</w:t>
            </w:r>
            <w:proofErr w:type="spellEnd"/>
            <w:r w:rsidRPr="008B6ECA">
              <w:rPr>
                <w:rFonts w:ascii="思源黑体 CN Normal" w:eastAsia="思源黑体 CN Normal" w:hAnsi="思源黑体 CN Normal"/>
                <w:bCs/>
                <w:sz w:val="17"/>
                <w:szCs w:val="17"/>
              </w:rPr>
              <w:t>=</w:t>
            </w:r>
            <w:proofErr w:type="gramStart"/>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Sv</w:t>
            </w:r>
            <w:proofErr w:type="spellEnd"/>
            <w:proofErr w:type="gramEnd"/>
            <w:r w:rsidRPr="008B6ECA">
              <w:rPr>
                <w:rFonts w:ascii="思源黑体 CN Normal" w:eastAsia="思源黑体 CN Normal" w:hAnsi="思源黑体 CN Normal"/>
                <w:bCs/>
                <w:sz w:val="17"/>
                <w:szCs w:val="17"/>
              </w:rPr>
              <w:t>”%}</w:t>
            </w:r>
          </w:p>
          <w:p w14:paraId="46F3931D" w14:textId="00DCD3FA"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w:t>
            </w:r>
            <w:r w:rsidRPr="008B6ECA">
              <w:rPr>
                <w:rFonts w:ascii="思源黑体 CN Normal" w:eastAsia="思源黑体 CN Normal" w:hAnsi="思源黑体 CN Normal" w:hint="eastAsia"/>
                <w:bCs/>
                <w:sz w:val="17"/>
                <w:szCs w:val="17"/>
              </w:rPr>
              <w:t>a</w:t>
            </w:r>
            <w:r w:rsidRPr="008B6ECA">
              <w:rPr>
                <w:rFonts w:ascii="思源黑体 CN Normal" w:eastAsia="思源黑体 CN Normal" w:hAnsi="思源黑体 CN Normal"/>
                <w:bCs/>
                <w:sz w:val="17"/>
                <w:szCs w:val="17"/>
              </w:rPr>
              <w:t>.five_prime_gene}}:{{a.five_prime_region}}-{{a.three_prime_gene}}:{{a.three_prime_region}}</w:t>
            </w:r>
            <w:r w:rsidRPr="008B6ECA">
              <w:rPr>
                <w:rFonts w:ascii="思源黑体 CN Normal" w:eastAsia="思源黑体 CN Normal" w:hAnsi="思源黑体 CN Normal" w:hint="eastAsia"/>
                <w:bCs/>
                <w:sz w:val="17"/>
                <w:szCs w:val="17"/>
              </w:rPr>
              <w:t>融合</w:t>
            </w:r>
          </w:p>
          <w:p w14:paraId="6F08B33C"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proofErr w:type="spellStart"/>
            <w:proofErr w:type="gramStart"/>
            <w:r w:rsidRPr="008B6ECA">
              <w:rPr>
                <w:rFonts w:ascii="思源黑体 CN Normal" w:eastAsia="思源黑体 CN Normal" w:hAnsi="思源黑体 CN Normal"/>
                <w:bCs/>
                <w:sz w:val="17"/>
                <w:szCs w:val="17"/>
              </w:rPr>
              <w:t>a.five</w:t>
            </w:r>
            <w:proofErr w:type="gramEnd"/>
            <w:r w:rsidRPr="008B6ECA">
              <w:rPr>
                <w:rFonts w:ascii="思源黑体 CN Normal" w:eastAsia="思源黑体 CN Normal" w:hAnsi="思源黑体 CN Normal"/>
                <w:bCs/>
                <w:sz w:val="17"/>
                <w:szCs w:val="17"/>
              </w:rPr>
              <w:t>_prime_transcript</w:t>
            </w:r>
            <w:proofErr w:type="spellEnd"/>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a.three_prime_transcript</w:t>
            </w:r>
            <w:proofErr w:type="spellEnd"/>
            <w:r w:rsidRPr="008B6ECA">
              <w:rPr>
                <w:rFonts w:ascii="思源黑体 CN Normal" w:eastAsia="思源黑体 CN Normal" w:hAnsi="思源黑体 CN Normal"/>
                <w:bCs/>
                <w:sz w:val="17"/>
                <w:szCs w:val="17"/>
              </w:rPr>
              <w:t>}}</w:t>
            </w:r>
          </w:p>
          <w:p w14:paraId="34DD57F7"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{%p else%}</w:t>
            </w:r>
          </w:p>
          <w:p w14:paraId="60BA33E2"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扩增</w:t>
            </w:r>
          </w:p>
          <w:p w14:paraId="790D7A50" w14:textId="7EB57ECE"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tc>
        <w:tc>
          <w:tcPr>
            <w:tcW w:w="17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1A4E4B" w14:textId="33A593DC"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sidR="00474DF8">
              <w:rPr>
                <w:rFonts w:ascii="思源黑体 CN Normal" w:eastAsia="思源黑体 CN Normal" w:hAnsi="思源黑体 CN Normal" w:hint="eastAsia"/>
                <w:bCs/>
                <w:sz w:val="17"/>
                <w:szCs w:val="17"/>
              </w:rPr>
              <w:t>[</w:t>
            </w:r>
            <w:r w:rsidR="00474DF8">
              <w:rPr>
                <w:rFonts w:ascii="思源黑体 CN Normal" w:eastAsia="思源黑体 CN Normal" w:hAnsi="思源黑体 CN Normal"/>
                <w:bCs/>
                <w:sz w:val="17"/>
                <w:szCs w:val="17"/>
              </w:rPr>
              <w:t xml:space="preserve">a, </w:t>
            </w:r>
            <w:proofErr w:type="gramStart"/>
            <w:r w:rsidR="00474DF8">
              <w:rPr>
                <w:rFonts w:ascii="思源黑体 CN Normal" w:eastAsia="思源黑体 CN Normal" w:hAnsi="思源黑体 CN Normal"/>
                <w:bCs/>
                <w:sz w:val="17"/>
                <w:szCs w:val="17"/>
              </w:rPr>
              <w:t>sample]</w:t>
            </w:r>
            <w:r>
              <w:rPr>
                <w:rFonts w:ascii="思源黑体 CN Normal" w:eastAsia="思源黑体 CN Normal" w:hAnsi="思源黑体 CN Normal"/>
                <w:bCs/>
                <w:sz w:val="17"/>
                <w:szCs w:val="17"/>
              </w:rPr>
              <w:t>|</w:t>
            </w:r>
            <w:proofErr w:type="spellStart"/>
            <w:proofErr w:type="gramEnd"/>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tc>
        <w:tc>
          <w:tcPr>
            <w:tcW w:w="17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CA614A"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==5%}</w:t>
            </w:r>
          </w:p>
          <w:p w14:paraId="29783AA1"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致癌性变异</w:t>
            </w:r>
          </w:p>
          <w:p w14:paraId="51391EC6"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==4%}</w:t>
            </w:r>
          </w:p>
          <w:p w14:paraId="76F4CDE8"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17F24220"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0004CBAB"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2D3A5735" w14:textId="52B07E73"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tc>
      </w:tr>
      <w:tr w:rsidR="00885E43" w14:paraId="0A83ACAB" w14:textId="77777777" w:rsidTr="009600DF">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FEC624A" w14:textId="6E5AC7C6" w:rsidR="00885E43" w:rsidRPr="00C9489D" w:rsidRDefault="00885E43" w:rsidP="00885E43">
            <w:pPr>
              <w:spacing w:line="240" w:lineRule="exact"/>
              <w:jc w:val="center"/>
            </w:pPr>
            <w:r>
              <w:rPr>
                <w:rFonts w:hint="eastAsia"/>
              </w:rPr>
              <w:t>{</w:t>
            </w:r>
            <w:r>
              <w:t xml:space="preserve">%tr </w:t>
            </w:r>
            <w:proofErr w:type="spellStart"/>
            <w:r>
              <w:t>endfor</w:t>
            </w:r>
            <w:proofErr w:type="spellEnd"/>
            <w:r>
              <w:t>%}</w:t>
            </w:r>
          </w:p>
        </w:tc>
      </w:tr>
      <w:tr w:rsidR="00885E43" w14:paraId="37966439" w14:textId="77777777" w:rsidTr="009600DF">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25164D6" w14:textId="4893B341" w:rsidR="00885E43" w:rsidRDefault="00885E43" w:rsidP="00885E43">
            <w:pPr>
              <w:spacing w:line="240" w:lineRule="exact"/>
              <w:jc w:val="center"/>
            </w:pPr>
            <w:r>
              <w:rPr>
                <w:rFonts w:hint="eastAsia"/>
              </w:rPr>
              <w:t>{</w:t>
            </w:r>
            <w:r>
              <w:t>%tr else%}</w:t>
            </w:r>
          </w:p>
        </w:tc>
      </w:tr>
      <w:tr w:rsidR="00885E43" w14:paraId="56296CA1" w14:textId="77777777" w:rsidTr="00A7745D">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41D6144"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iCs/>
                <w:sz w:val="17"/>
                <w:szCs w:val="17"/>
              </w:rPr>
              <w:t>未检测到此类变异</w:t>
            </w:r>
          </w:p>
        </w:tc>
      </w:tr>
      <w:tr w:rsidR="00885E43" w14:paraId="30439E95" w14:textId="77777777" w:rsidTr="00A7745D">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2068C5C" w14:textId="2DCCF9F6" w:rsidR="00885E43" w:rsidRPr="00C9489D" w:rsidRDefault="00885E43" w:rsidP="00885E43">
            <w:pPr>
              <w:spacing w:line="240" w:lineRule="exact"/>
              <w:jc w:val="center"/>
              <w:rPr>
                <w:rFonts w:ascii="思源黑体 CN Normal" w:eastAsia="思源黑体 CN Normal" w:hAnsi="思源黑体 CN Normal"/>
                <w:bCs/>
                <w:iCs/>
                <w:sz w:val="17"/>
                <w:szCs w:val="17"/>
              </w:rPr>
            </w:pPr>
            <w:r>
              <w:rPr>
                <w:rFonts w:ascii="思源黑体 CN Normal" w:eastAsia="思源黑体 CN Normal" w:hAnsi="思源黑体 CN Normal" w:hint="eastAsia"/>
                <w:bCs/>
                <w:iCs/>
                <w:sz w:val="17"/>
                <w:szCs w:val="17"/>
              </w:rPr>
              <w:t>{</w:t>
            </w:r>
            <w:r>
              <w:rPr>
                <w:rFonts w:ascii="思源黑体 CN Normal" w:eastAsia="思源黑体 CN Normal" w:hAnsi="思源黑体 CN Normal"/>
                <w:bCs/>
                <w:iCs/>
                <w:sz w:val="17"/>
                <w:szCs w:val="17"/>
              </w:rPr>
              <w:t>%tr endif%}</w:t>
            </w:r>
          </w:p>
        </w:tc>
      </w:tr>
    </w:tbl>
    <w:p w14:paraId="0E395128" w14:textId="77777777" w:rsidR="00912EEB" w:rsidRDefault="0017532B">
      <w:pPr>
        <w:spacing w:line="500" w:lineRule="exact"/>
        <w:rPr>
          <w:rFonts w:ascii="思源黑体 CN Bold" w:eastAsia="思源黑体 CN Bold" w:hAnsi="思源黑体 CN Bold" w:cs="微软雅黑"/>
          <w:b/>
          <w:bCs/>
          <w:sz w:val="16"/>
          <w:szCs w:val="16"/>
        </w:rPr>
      </w:pPr>
      <w:r>
        <w:rPr>
          <w:rFonts w:ascii="思源黑体 CN Bold" w:eastAsia="思源黑体 CN Bold" w:hAnsi="思源黑体 CN Bold" w:cs="微软雅黑" w:hint="eastAsia"/>
          <w:b/>
          <w:bCs/>
          <w:sz w:val="18"/>
          <w:szCs w:val="18"/>
        </w:rPr>
        <w:t>注</w:t>
      </w:r>
      <w:r>
        <w:rPr>
          <w:rFonts w:ascii="思源黑体 CN Bold" w:eastAsia="思源黑体 CN Bold" w:hAnsi="思源黑体 CN Bold" w:cs="微软雅黑" w:hint="eastAsia"/>
          <w:b/>
          <w:bCs/>
          <w:sz w:val="16"/>
          <w:szCs w:val="16"/>
        </w:rPr>
        <w:t>：</w:t>
      </w:r>
    </w:p>
    <w:p w14:paraId="47EB17E3" w14:textId="77777777" w:rsidR="00912EEB" w:rsidRDefault="0017532B">
      <w:pPr>
        <w:numPr>
          <w:ilvl w:val="0"/>
          <w:numId w:val="4"/>
        </w:numPr>
        <w:rPr>
          <w:rFonts w:ascii="思源黑体 CN Normal" w:eastAsia="思源黑体 CN Normal" w:hAnsi="思源黑体 CN Normal"/>
          <w:color w:val="000000" w:themeColor="text1"/>
          <w:sz w:val="16"/>
          <w:szCs w:val="16"/>
        </w:rPr>
      </w:pPr>
      <w:bookmarkStart w:id="15" w:name="_Hlk160635288"/>
      <w:r>
        <w:rPr>
          <w:rFonts w:ascii="思源黑体 CN Normal" w:eastAsia="思源黑体 CN Normal" w:hAnsi="思源黑体 CN Normal" w:hint="eastAsia"/>
          <w:color w:val="000000" w:themeColor="text1"/>
          <w:sz w:val="16"/>
          <w:szCs w:val="16"/>
        </w:rPr>
        <w:t>来源于肿瘤组织的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p>
    <w:p w14:paraId="21004DB0" w14:textId="77777777" w:rsidR="00912EEB" w:rsidRDefault="0017532B">
      <w:pPr>
        <w:numPr>
          <w:ilvl w:val="0"/>
          <w:numId w:val="4"/>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体细胞变异结果中仅统计与临床意义相关的致癌性/疑似致癌性和意义不明变异。</w:t>
      </w:r>
    </w:p>
    <w:bookmarkEnd w:id="15"/>
    <w:p w14:paraId="23B113D5" w14:textId="77777777" w:rsidR="00912EEB" w:rsidRDefault="0017532B">
      <w:pPr>
        <w:rPr>
          <w:rFonts w:ascii="思源黑体 CN Heavy" w:eastAsia="思源黑体 CN Heavy" w:hAnsi="思源黑体 CN Heavy" w:cs="微软雅黑"/>
          <w:b/>
          <w:bCs/>
          <w:color w:val="3C6243"/>
          <w:sz w:val="24"/>
          <w:szCs w:val="24"/>
        </w:rPr>
      </w:pPr>
      <w:r>
        <w:rPr>
          <w:rFonts w:ascii="思源黑体 CN Heavy" w:eastAsia="思源黑体 CN Heavy" w:hAnsi="思源黑体 CN Heavy" w:cs="微软雅黑"/>
          <w:b/>
          <w:bCs/>
          <w:color w:val="3C6243"/>
          <w:sz w:val="24"/>
          <w:szCs w:val="24"/>
        </w:rPr>
        <w:br w:type="page"/>
      </w:r>
    </w:p>
    <w:p w14:paraId="5B52A360" w14:textId="77777777" w:rsidR="00912EEB" w:rsidRDefault="0017532B">
      <w:pPr>
        <w:pStyle w:val="af5"/>
        <w:numPr>
          <w:ilvl w:val="1"/>
          <w:numId w:val="3"/>
        </w:numPr>
        <w:snapToGrid w:val="0"/>
        <w:spacing w:before="240"/>
        <w:ind w:left="420" w:firstLineChars="0"/>
        <w:rPr>
          <w:rFonts w:ascii="思源黑体 CN Heavy" w:eastAsia="思源黑体 CN Heavy" w:hAnsi="思源黑体 CN Heavy" w:cs="微软雅黑"/>
          <w:b/>
          <w:color w:val="00653B" w:themeColor="accent6"/>
          <w:sz w:val="18"/>
          <w:szCs w:val="18"/>
        </w:rPr>
      </w:pPr>
      <w:r>
        <w:rPr>
          <w:rFonts w:ascii="思源黑体 CN Heavy" w:eastAsia="思源黑体 CN Heavy" w:hAnsi="思源黑体 CN Heavy" w:cs="微软雅黑" w:hint="eastAsia"/>
          <w:b/>
          <w:bCs/>
          <w:color w:val="00653B" w:themeColor="accent6"/>
          <w:sz w:val="24"/>
          <w:szCs w:val="24"/>
        </w:rPr>
        <w:lastRenderedPageBreak/>
        <w:t>2</w:t>
      </w:r>
      <w:r>
        <w:rPr>
          <w:rFonts w:ascii="思源黑体 CN Heavy" w:eastAsia="思源黑体 CN Heavy" w:hAnsi="思源黑体 CN Heavy" w:cs="微软雅黑"/>
          <w:b/>
          <w:bCs/>
          <w:color w:val="00653B" w:themeColor="accent6"/>
          <w:sz w:val="24"/>
          <w:szCs w:val="24"/>
        </w:rPr>
        <w:t xml:space="preserve">. </w:t>
      </w:r>
      <w:r>
        <w:rPr>
          <w:rFonts w:ascii="思源黑体 CN Heavy" w:eastAsia="思源黑体 CN Heavy" w:hAnsi="思源黑体 CN Heavy" w:cs="微软雅黑" w:hint="eastAsia"/>
          <w:b/>
          <w:bCs/>
          <w:color w:val="00653B" w:themeColor="accent6"/>
          <w:sz w:val="24"/>
          <w:szCs w:val="24"/>
        </w:rPr>
        <w:t>胚系突变结果</w:t>
      </w:r>
    </w:p>
    <w:tbl>
      <w:tblPr>
        <w:tblpPr w:leftFromText="180" w:rightFromText="180" w:vertAnchor="text" w:horzAnchor="page" w:tblpXSpec="center" w:tblpY="338"/>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6"/>
        <w:gridCol w:w="1780"/>
        <w:gridCol w:w="3311"/>
        <w:gridCol w:w="1859"/>
        <w:gridCol w:w="1533"/>
      </w:tblGrid>
      <w:tr w:rsidR="00912EEB" w14:paraId="205AC77E" w14:textId="77777777" w:rsidTr="00895E39">
        <w:trPr>
          <w:trHeight w:val="608"/>
          <w:jc w:val="center"/>
        </w:trPr>
        <w:tc>
          <w:tcPr>
            <w:tcW w:w="1586"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0C528148" w14:textId="77777777" w:rsidR="00912EEB" w:rsidRDefault="0017532B" w:rsidP="00895E39">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突变基因</w:t>
            </w:r>
          </w:p>
        </w:tc>
        <w:tc>
          <w:tcPr>
            <w:tcW w:w="1780" w:type="dxa"/>
            <w:tcBorders>
              <w:top w:val="single" w:sz="4" w:space="0" w:color="auto"/>
              <w:left w:val="single" w:sz="4" w:space="0" w:color="auto"/>
              <w:bottom w:val="single" w:sz="4" w:space="0" w:color="auto"/>
              <w:right w:val="single" w:sz="4" w:space="0" w:color="auto"/>
            </w:tcBorders>
            <w:shd w:val="clear" w:color="auto" w:fill="00653B"/>
            <w:vAlign w:val="center"/>
          </w:tcPr>
          <w:p w14:paraId="54364DBE" w14:textId="77777777" w:rsidR="00912EEB" w:rsidRDefault="0017532B" w:rsidP="00895E39">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突变类型</w:t>
            </w:r>
          </w:p>
        </w:tc>
        <w:tc>
          <w:tcPr>
            <w:tcW w:w="3311"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425160C5" w14:textId="77777777" w:rsidR="00912EEB" w:rsidRDefault="0017532B" w:rsidP="00895E39">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检测结果</w:t>
            </w:r>
          </w:p>
        </w:tc>
        <w:tc>
          <w:tcPr>
            <w:tcW w:w="1859"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46FA2AE0" w14:textId="77777777" w:rsidR="00912EEB" w:rsidRDefault="0017532B" w:rsidP="00895E39">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纯合/杂合</w:t>
            </w:r>
          </w:p>
        </w:tc>
        <w:tc>
          <w:tcPr>
            <w:tcW w:w="1533" w:type="dxa"/>
            <w:tcBorders>
              <w:top w:val="single" w:sz="4" w:space="0" w:color="auto"/>
              <w:left w:val="single" w:sz="4" w:space="0" w:color="auto"/>
              <w:bottom w:val="single" w:sz="4" w:space="0" w:color="auto"/>
              <w:right w:val="single" w:sz="4" w:space="0" w:color="auto"/>
            </w:tcBorders>
            <w:shd w:val="clear" w:color="auto" w:fill="00653B"/>
            <w:vAlign w:val="center"/>
          </w:tcPr>
          <w:p w14:paraId="064BADE4" w14:textId="77777777" w:rsidR="00912EEB" w:rsidRDefault="0017532B" w:rsidP="00895E39">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变异分类</w:t>
            </w:r>
          </w:p>
        </w:tc>
      </w:tr>
      <w:tr w:rsidR="00D46D5A" w14:paraId="78A106FB" w14:textId="77777777" w:rsidTr="00C62A1A">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438F878" w14:textId="454D2F0C"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hint="eastAsia"/>
                <w:bCs/>
                <w:sz w:val="16"/>
                <w:szCs w:val="16"/>
              </w:rPr>
              <w:t>{</w:t>
            </w:r>
            <w:r>
              <w:rPr>
                <w:rFonts w:ascii="思源黑体 CN Normal" w:eastAsia="思源黑体 CN Normal" w:hAnsi="思源黑体 CN Normal"/>
                <w:bCs/>
                <w:sz w:val="16"/>
                <w:szCs w:val="16"/>
              </w:rPr>
              <w:t>%tr if var.var_</w:t>
            </w:r>
            <w:proofErr w:type="gramStart"/>
            <w:r>
              <w:rPr>
                <w:rFonts w:ascii="思源黑体 CN Normal" w:eastAsia="思源黑体 CN Normal" w:hAnsi="思源黑体 CN Normal"/>
                <w:bCs/>
                <w:sz w:val="16"/>
                <w:szCs w:val="16"/>
              </w:rPr>
              <w:t>germline.level</w:t>
            </w:r>
            <w:proofErr w:type="gramEnd"/>
            <w:r>
              <w:rPr>
                <w:rFonts w:ascii="思源黑体 CN Normal" w:eastAsia="思源黑体 CN Normal" w:hAnsi="思源黑体 CN Normal"/>
                <w:bCs/>
                <w:sz w:val="16"/>
                <w:szCs w:val="16"/>
              </w:rPr>
              <w:t>_5+var.var_germline.level_4+var.var_germline.level_3%}</w:t>
            </w:r>
          </w:p>
        </w:tc>
      </w:tr>
      <w:tr w:rsidR="00D46D5A" w14:paraId="40C99E1F" w14:textId="77777777" w:rsidTr="00C62A1A">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35A0DA0" w14:textId="3D12B2C1"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bCs/>
                <w:sz w:val="16"/>
                <w:szCs w:val="16"/>
              </w:rPr>
              <w:t xml:space="preserve">{%tr for a </w:t>
            </w:r>
            <w:proofErr w:type="gramStart"/>
            <w:r>
              <w:rPr>
                <w:rFonts w:ascii="思源黑体 CN Normal" w:eastAsia="思源黑体 CN Normal" w:hAnsi="思源黑体 CN Normal"/>
                <w:bCs/>
                <w:sz w:val="16"/>
                <w:szCs w:val="16"/>
              </w:rPr>
              <w:t>in  var.var</w:t>
            </w:r>
            <w:proofErr w:type="gramEnd"/>
            <w:r>
              <w:rPr>
                <w:rFonts w:ascii="思源黑体 CN Normal" w:eastAsia="思源黑体 CN Normal" w:hAnsi="思源黑体 CN Normal"/>
                <w:bCs/>
                <w:sz w:val="16"/>
                <w:szCs w:val="16"/>
              </w:rPr>
              <w:t>_germline.level_5+var.var_germline.level_4+var.var_germline.level_3%}</w:t>
            </w:r>
          </w:p>
        </w:tc>
      </w:tr>
      <w:tr w:rsidR="00D46D5A" w14:paraId="46A6703A" w14:textId="77777777" w:rsidTr="00895E39">
        <w:trPr>
          <w:trHeight w:val="429"/>
          <w:jc w:val="center"/>
        </w:trPr>
        <w:tc>
          <w:tcPr>
            <w:tcW w:w="158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5A3E113" w14:textId="76B35CAF" w:rsidR="00D46D5A" w:rsidRPr="008B6ECA" w:rsidRDefault="00D46D5A" w:rsidP="00D46D5A">
            <w:pPr>
              <w:spacing w:line="240" w:lineRule="exact"/>
              <w:jc w:val="center"/>
              <w:rPr>
                <w:rFonts w:ascii="思源黑体 CN Normal" w:eastAsia="思源黑体 CN Normal" w:hAnsi="思源黑体 CN Normal" w:cs="思源黑体 CN Light"/>
                <w:i/>
                <w:iCs/>
                <w:sz w:val="17"/>
                <w:szCs w:val="17"/>
              </w:rPr>
            </w:pPr>
            <w:r w:rsidRPr="008B6ECA">
              <w:rPr>
                <w:rFonts w:ascii="思源黑体 CN Normal" w:eastAsia="思源黑体 CN Normal" w:hAnsi="思源黑体 CN Normal" w:cs="思源黑体 CN Light"/>
                <w:i/>
                <w:iCs/>
                <w:sz w:val="17"/>
                <w:szCs w:val="17"/>
              </w:rPr>
              <w:t>{{</w:t>
            </w:r>
            <w:proofErr w:type="spellStart"/>
            <w:proofErr w:type="gramStart"/>
            <w:r w:rsidRPr="008B6ECA">
              <w:rPr>
                <w:rFonts w:ascii="思源黑体 CN Normal" w:eastAsia="思源黑体 CN Normal" w:hAnsi="思源黑体 CN Normal" w:cs="思源黑体 CN Light"/>
                <w:i/>
                <w:iCs/>
                <w:sz w:val="17"/>
                <w:szCs w:val="17"/>
              </w:rPr>
              <w:t>a.gene</w:t>
            </w:r>
            <w:proofErr w:type="gramEnd"/>
            <w:r w:rsidRPr="008B6ECA">
              <w:rPr>
                <w:rFonts w:ascii="思源黑体 CN Normal" w:eastAsia="思源黑体 CN Normal" w:hAnsi="思源黑体 CN Normal" w:cs="思源黑体 CN Light"/>
                <w:i/>
                <w:iCs/>
                <w:sz w:val="17"/>
                <w:szCs w:val="17"/>
              </w:rPr>
              <w:t>_symbol</w:t>
            </w:r>
            <w:proofErr w:type="spellEnd"/>
            <w:r w:rsidRPr="008B6ECA">
              <w:rPr>
                <w:rFonts w:ascii="思源黑体 CN Normal" w:eastAsia="思源黑体 CN Normal" w:hAnsi="思源黑体 CN Normal" w:cs="思源黑体 CN Light"/>
                <w:i/>
                <w:iCs/>
                <w:sz w:val="17"/>
                <w:szCs w:val="17"/>
              </w:rPr>
              <w:t>}}</w:t>
            </w:r>
          </w:p>
        </w:tc>
        <w:tc>
          <w:tcPr>
            <w:tcW w:w="1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FE6781"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SNV/Indel</w:t>
            </w:r>
          </w:p>
        </w:tc>
        <w:tc>
          <w:tcPr>
            <w:tcW w:w="331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559FCF0"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sz w:val="17"/>
                <w:szCs w:val="17"/>
              </w:rPr>
              <w:t xml:space="preserve">{%p if </w:t>
            </w:r>
            <w:proofErr w:type="spellStart"/>
            <w:proofErr w:type="gramStart"/>
            <w:r w:rsidRPr="008B6ECA">
              <w:rPr>
                <w:rFonts w:ascii="思源黑体 CN Normal" w:eastAsia="思源黑体 CN Normal" w:hAnsi="思源黑体 CN Normal" w:cs="思源黑体 CN Light"/>
                <w:sz w:val="17"/>
                <w:szCs w:val="17"/>
              </w:rPr>
              <w:t>a.hgvs</w:t>
            </w:r>
            <w:proofErr w:type="gramEnd"/>
            <w:r w:rsidRPr="008B6ECA">
              <w:rPr>
                <w:rFonts w:ascii="思源黑体 CN Normal" w:eastAsia="思源黑体 CN Normal" w:hAnsi="思源黑体 CN Normal" w:cs="思源黑体 CN Light"/>
                <w:sz w:val="17"/>
                <w:szCs w:val="17"/>
              </w:rPr>
              <w:t>_p</w:t>
            </w:r>
            <w:proofErr w:type="spellEnd"/>
            <w:r w:rsidRPr="008B6ECA">
              <w:rPr>
                <w:rFonts w:ascii="思源黑体 CN Normal" w:eastAsia="思源黑体 CN Normal" w:hAnsi="思源黑体 CN Normal" w:cs="思源黑体 CN Light"/>
                <w:sz w:val="17"/>
                <w:szCs w:val="17"/>
              </w:rPr>
              <w:t xml:space="preserve"> !=”p.?”%}</w:t>
            </w:r>
          </w:p>
          <w:p w14:paraId="584964F8"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w:t>
            </w:r>
            <w:proofErr w:type="spellStart"/>
            <w:proofErr w:type="gramStart"/>
            <w:r w:rsidRPr="008B6ECA">
              <w:rPr>
                <w:rFonts w:ascii="思源黑体 CN Normal" w:eastAsia="思源黑体 CN Normal" w:hAnsi="思源黑体 CN Normal" w:cs="思源黑体 CN Light"/>
                <w:sz w:val="17"/>
                <w:szCs w:val="17"/>
              </w:rPr>
              <w:t>a.gene</w:t>
            </w:r>
            <w:proofErr w:type="gramEnd"/>
            <w:r w:rsidRPr="008B6ECA">
              <w:rPr>
                <w:rFonts w:ascii="思源黑体 CN Normal" w:eastAsia="思源黑体 CN Normal" w:hAnsi="思源黑体 CN Normal" w:cs="思源黑体 CN Light"/>
                <w:sz w:val="17"/>
                <w:szCs w:val="17"/>
              </w:rPr>
              <w:t>_region</w:t>
            </w:r>
            <w:proofErr w:type="spellEnd"/>
            <w:r w:rsidRPr="008B6ECA">
              <w:rPr>
                <w:rFonts w:ascii="思源黑体 CN Normal" w:eastAsia="思源黑体 CN Normal" w:hAnsi="思源黑体 CN Normal" w:cs="思源黑体 CN Light"/>
                <w:sz w:val="17"/>
                <w:szCs w:val="17"/>
              </w:rPr>
              <w:t>}} {{</w:t>
            </w:r>
            <w:proofErr w:type="spellStart"/>
            <w:r w:rsidRPr="008B6ECA">
              <w:rPr>
                <w:rFonts w:ascii="思源黑体 CN Normal" w:eastAsia="思源黑体 CN Normal" w:hAnsi="思源黑体 CN Normal" w:cs="思源黑体 CN Light"/>
                <w:sz w:val="17"/>
                <w:szCs w:val="17"/>
              </w:rPr>
              <w:t>a.hgvs_c</w:t>
            </w:r>
            <w:proofErr w:type="spellEnd"/>
            <w:r w:rsidRPr="008B6ECA">
              <w:rPr>
                <w:rFonts w:ascii="思源黑体 CN Normal" w:eastAsia="思源黑体 CN Normal" w:hAnsi="思源黑体 CN Normal" w:cs="思源黑体 CN Light"/>
                <w:sz w:val="17"/>
                <w:szCs w:val="17"/>
              </w:rPr>
              <w:t>}} {{</w:t>
            </w:r>
            <w:proofErr w:type="spellStart"/>
            <w:r w:rsidRPr="008B6ECA">
              <w:rPr>
                <w:rFonts w:ascii="思源黑体 CN Normal" w:eastAsia="思源黑体 CN Normal" w:hAnsi="思源黑体 CN Normal" w:cs="思源黑体 CN Light"/>
                <w:sz w:val="17"/>
                <w:szCs w:val="17"/>
              </w:rPr>
              <w:t>a.hgvs_p</w:t>
            </w:r>
            <w:proofErr w:type="spellEnd"/>
            <w:r w:rsidRPr="008B6ECA">
              <w:rPr>
                <w:rFonts w:ascii="思源黑体 CN Normal" w:eastAsia="思源黑体 CN Normal" w:hAnsi="思源黑体 CN Normal" w:cs="思源黑体 CN Light"/>
                <w:sz w:val="17"/>
                <w:szCs w:val="17"/>
              </w:rPr>
              <w:t>}}</w:t>
            </w:r>
          </w:p>
          <w:p w14:paraId="12B35982"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sz w:val="17"/>
                <w:szCs w:val="17"/>
              </w:rPr>
              <w:t>{{</w:t>
            </w:r>
            <w:proofErr w:type="spellStart"/>
            <w:proofErr w:type="gramStart"/>
            <w:r w:rsidRPr="008B6ECA">
              <w:rPr>
                <w:rFonts w:ascii="思源黑体 CN Normal" w:eastAsia="思源黑体 CN Normal" w:hAnsi="思源黑体 CN Normal" w:cs="思源黑体 CN Light"/>
                <w:sz w:val="17"/>
                <w:szCs w:val="17"/>
              </w:rPr>
              <w:t>a.transcript</w:t>
            </w:r>
            <w:proofErr w:type="gramEnd"/>
            <w:r w:rsidRPr="008B6ECA">
              <w:rPr>
                <w:rFonts w:ascii="思源黑体 CN Normal" w:eastAsia="思源黑体 CN Normal" w:hAnsi="思源黑体 CN Normal" w:cs="思源黑体 CN Light"/>
                <w:sz w:val="17"/>
                <w:szCs w:val="17"/>
              </w:rPr>
              <w:t>_primary</w:t>
            </w:r>
            <w:proofErr w:type="spellEnd"/>
            <w:r w:rsidRPr="008B6ECA">
              <w:rPr>
                <w:rFonts w:ascii="思源黑体 CN Normal" w:eastAsia="思源黑体 CN Normal" w:hAnsi="思源黑体 CN Normal" w:cs="思源黑体 CN Light"/>
                <w:sz w:val="17"/>
                <w:szCs w:val="17"/>
              </w:rPr>
              <w:t>}}</w:t>
            </w:r>
          </w:p>
          <w:p w14:paraId="057D9AC9"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%p else%}</w:t>
            </w:r>
          </w:p>
          <w:p w14:paraId="3EA7BA3B"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w:t>
            </w:r>
            <w:proofErr w:type="spellStart"/>
            <w:proofErr w:type="gramStart"/>
            <w:r w:rsidRPr="008B6ECA">
              <w:rPr>
                <w:rFonts w:ascii="思源黑体 CN Normal" w:eastAsia="思源黑体 CN Normal" w:hAnsi="思源黑体 CN Normal" w:cs="思源黑体 CN Light"/>
                <w:sz w:val="17"/>
                <w:szCs w:val="17"/>
              </w:rPr>
              <w:t>a.gene</w:t>
            </w:r>
            <w:proofErr w:type="gramEnd"/>
            <w:r w:rsidRPr="008B6ECA">
              <w:rPr>
                <w:rFonts w:ascii="思源黑体 CN Normal" w:eastAsia="思源黑体 CN Normal" w:hAnsi="思源黑体 CN Normal" w:cs="思源黑体 CN Light"/>
                <w:sz w:val="17"/>
                <w:szCs w:val="17"/>
              </w:rPr>
              <w:t>_region</w:t>
            </w:r>
            <w:proofErr w:type="spellEnd"/>
            <w:r w:rsidRPr="008B6ECA">
              <w:rPr>
                <w:rFonts w:ascii="思源黑体 CN Normal" w:eastAsia="思源黑体 CN Normal" w:hAnsi="思源黑体 CN Normal" w:cs="思源黑体 CN Light"/>
                <w:sz w:val="17"/>
                <w:szCs w:val="17"/>
              </w:rPr>
              <w:t>}} {{</w:t>
            </w:r>
            <w:proofErr w:type="spellStart"/>
            <w:r w:rsidRPr="008B6ECA">
              <w:rPr>
                <w:rFonts w:ascii="思源黑体 CN Normal" w:eastAsia="思源黑体 CN Normal" w:hAnsi="思源黑体 CN Normal" w:cs="思源黑体 CN Light"/>
                <w:sz w:val="17"/>
                <w:szCs w:val="17"/>
              </w:rPr>
              <w:t>a.hgvs_c</w:t>
            </w:r>
            <w:proofErr w:type="spellEnd"/>
            <w:r w:rsidRPr="008B6ECA">
              <w:rPr>
                <w:rFonts w:ascii="思源黑体 CN Normal" w:eastAsia="思源黑体 CN Normal" w:hAnsi="思源黑体 CN Normal" w:cs="思源黑体 CN Light"/>
                <w:sz w:val="17"/>
                <w:szCs w:val="17"/>
              </w:rPr>
              <w:t>}}</w:t>
            </w:r>
          </w:p>
          <w:p w14:paraId="43A03F87"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sz w:val="17"/>
                <w:szCs w:val="17"/>
              </w:rPr>
              <w:t>{{</w:t>
            </w:r>
            <w:proofErr w:type="spellStart"/>
            <w:proofErr w:type="gramStart"/>
            <w:r w:rsidRPr="008B6ECA">
              <w:rPr>
                <w:rFonts w:ascii="思源黑体 CN Normal" w:eastAsia="思源黑体 CN Normal" w:hAnsi="思源黑体 CN Normal" w:cs="思源黑体 CN Light"/>
                <w:sz w:val="17"/>
                <w:szCs w:val="17"/>
              </w:rPr>
              <w:t>a.transcript</w:t>
            </w:r>
            <w:proofErr w:type="gramEnd"/>
            <w:r w:rsidRPr="008B6ECA">
              <w:rPr>
                <w:rFonts w:ascii="思源黑体 CN Normal" w:eastAsia="思源黑体 CN Normal" w:hAnsi="思源黑体 CN Normal" w:cs="思源黑体 CN Light"/>
                <w:sz w:val="17"/>
                <w:szCs w:val="17"/>
              </w:rPr>
              <w:t>_primary</w:t>
            </w:r>
            <w:proofErr w:type="spellEnd"/>
            <w:r w:rsidRPr="008B6ECA">
              <w:rPr>
                <w:rFonts w:ascii="思源黑体 CN Normal" w:eastAsia="思源黑体 CN Normal" w:hAnsi="思源黑体 CN Normal" w:cs="思源黑体 CN Light"/>
                <w:sz w:val="17"/>
                <w:szCs w:val="17"/>
              </w:rPr>
              <w:t>}}</w:t>
            </w:r>
          </w:p>
          <w:p w14:paraId="5CD56BEB" w14:textId="45CD5E4D"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%p endif%}</w:t>
            </w:r>
          </w:p>
        </w:tc>
        <w:tc>
          <w:tcPr>
            <w:tcW w:w="18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F4728F"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w:t>
            </w:r>
            <w:r w:rsidRPr="008B6ECA">
              <w:rPr>
                <w:rFonts w:ascii="思源黑体 CN Normal" w:eastAsia="思源黑体 CN Normal" w:hAnsi="思源黑体 CN Normal" w:cs="思源黑体 CN Light" w:hint="eastAsia"/>
                <w:sz w:val="17"/>
                <w:szCs w:val="17"/>
              </w:rPr>
              <w:t>p</w:t>
            </w:r>
            <w:r w:rsidRPr="008B6ECA">
              <w:rPr>
                <w:rFonts w:ascii="思源黑体 CN Normal" w:eastAsia="思源黑体 CN Normal" w:hAnsi="思源黑体 CN Normal" w:cs="思源黑体 CN Light"/>
                <w:sz w:val="17"/>
                <w:szCs w:val="17"/>
              </w:rPr>
              <w:t xml:space="preserve"> if </w:t>
            </w:r>
            <w:proofErr w:type="spellStart"/>
            <w:proofErr w:type="gramStart"/>
            <w:r w:rsidRPr="008B6ECA">
              <w:rPr>
                <w:rFonts w:ascii="思源黑体 CN Normal" w:eastAsia="思源黑体 CN Normal" w:hAnsi="思源黑体 CN Normal" w:cs="思源黑体 CN Light"/>
                <w:sz w:val="17"/>
                <w:szCs w:val="17"/>
              </w:rPr>
              <w:t>a.freq</w:t>
            </w:r>
            <w:proofErr w:type="gramEnd"/>
            <w:r w:rsidRPr="008B6ECA">
              <w:rPr>
                <w:rFonts w:ascii="思源黑体 CN Normal" w:eastAsia="思源黑体 CN Normal" w:hAnsi="思源黑体 CN Normal" w:cs="思源黑体 CN Light"/>
                <w:sz w:val="17"/>
                <w:szCs w:val="17"/>
              </w:rPr>
              <w:t>_rc</w:t>
            </w:r>
            <w:proofErr w:type="spellEnd"/>
            <w:r w:rsidRPr="008B6ECA">
              <w:rPr>
                <w:rFonts w:ascii="思源黑体 CN Normal" w:eastAsia="思源黑体 CN Normal" w:hAnsi="思源黑体 CN Normal" w:cs="思源黑体 CN Light"/>
                <w:sz w:val="17"/>
                <w:szCs w:val="17"/>
              </w:rPr>
              <w:t>&gt;=0.85%}</w:t>
            </w:r>
          </w:p>
          <w:p w14:paraId="09724800"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纯合</w:t>
            </w:r>
          </w:p>
          <w:p w14:paraId="6EBD9103"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w:t>
            </w:r>
            <w:r w:rsidRPr="008B6ECA">
              <w:rPr>
                <w:rFonts w:ascii="思源黑体 CN Normal" w:eastAsia="思源黑体 CN Normal" w:hAnsi="思源黑体 CN Normal" w:cs="思源黑体 CN Light" w:hint="eastAsia"/>
                <w:sz w:val="17"/>
                <w:szCs w:val="17"/>
              </w:rPr>
              <w:t>p</w:t>
            </w:r>
            <w:r w:rsidRPr="008B6ECA">
              <w:rPr>
                <w:rFonts w:ascii="思源黑体 CN Normal" w:eastAsia="思源黑体 CN Normal" w:hAnsi="思源黑体 CN Normal" w:cs="思源黑体 CN Light"/>
                <w:sz w:val="17"/>
                <w:szCs w:val="17"/>
              </w:rPr>
              <w:t xml:space="preserve"> else%}</w:t>
            </w:r>
          </w:p>
          <w:p w14:paraId="084327C0"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杂合</w:t>
            </w:r>
          </w:p>
          <w:p w14:paraId="029A0F16" w14:textId="0462B069"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%p endif%}</w:t>
            </w:r>
          </w:p>
        </w:tc>
        <w:tc>
          <w:tcPr>
            <w:tcW w:w="1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A5E8CF" w14:textId="1BCD2113"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 xml:space="preserve">%p if </w:t>
            </w:r>
            <w:proofErr w:type="spellStart"/>
            <w:proofErr w:type="gramStart"/>
            <w:r w:rsidRPr="008B6ECA">
              <w:rPr>
                <w:rFonts w:ascii="思源黑体 CN Normal" w:eastAsia="思源黑体 CN Normal" w:hAnsi="思源黑体 CN Normal" w:cs="思源黑体 CN Light"/>
                <w:sz w:val="17"/>
                <w:szCs w:val="17"/>
              </w:rPr>
              <w:t>a.clinic</w:t>
            </w:r>
            <w:proofErr w:type="gramEnd"/>
            <w:r w:rsidRPr="008B6ECA">
              <w:rPr>
                <w:rFonts w:ascii="思源黑体 CN Normal" w:eastAsia="思源黑体 CN Normal" w:hAnsi="思源黑体 CN Normal" w:cs="思源黑体 CN Light"/>
                <w:sz w:val="17"/>
                <w:szCs w:val="17"/>
              </w:rPr>
              <w:t>_num_g</w:t>
            </w:r>
            <w:proofErr w:type="spellEnd"/>
            <w:r w:rsidRPr="008B6ECA">
              <w:rPr>
                <w:rFonts w:ascii="思源黑体 CN Normal" w:eastAsia="思源黑体 CN Normal" w:hAnsi="思源黑体 CN Normal" w:cs="思源黑体 CN Light"/>
                <w:sz w:val="17"/>
                <w:szCs w:val="17"/>
              </w:rPr>
              <w:t>==5%}</w:t>
            </w:r>
          </w:p>
          <w:p w14:paraId="66E12157" w14:textId="36C0C572"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致病性变异</w:t>
            </w:r>
          </w:p>
          <w:p w14:paraId="65C90622" w14:textId="22E9A06E"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 xml:space="preserve">%p </w:t>
            </w:r>
            <w:proofErr w:type="spellStart"/>
            <w:r w:rsidRPr="008B6ECA">
              <w:rPr>
                <w:rFonts w:ascii="思源黑体 CN Normal" w:eastAsia="思源黑体 CN Normal" w:hAnsi="思源黑体 CN Normal" w:cs="思源黑体 CN Light"/>
                <w:sz w:val="17"/>
                <w:szCs w:val="17"/>
              </w:rPr>
              <w:t>elif</w:t>
            </w:r>
            <w:proofErr w:type="spellEnd"/>
            <w:r w:rsidRPr="008B6ECA">
              <w:rPr>
                <w:rFonts w:ascii="思源黑体 CN Normal" w:eastAsia="思源黑体 CN Normal" w:hAnsi="思源黑体 CN Normal" w:cs="思源黑体 CN Light"/>
                <w:sz w:val="17"/>
                <w:szCs w:val="17"/>
              </w:rPr>
              <w:t xml:space="preserve"> </w:t>
            </w:r>
            <w:proofErr w:type="spellStart"/>
            <w:proofErr w:type="gramStart"/>
            <w:r w:rsidRPr="008B6ECA">
              <w:rPr>
                <w:rFonts w:ascii="思源黑体 CN Normal" w:eastAsia="思源黑体 CN Normal" w:hAnsi="思源黑体 CN Normal" w:cs="思源黑体 CN Light"/>
                <w:sz w:val="17"/>
                <w:szCs w:val="17"/>
              </w:rPr>
              <w:t>a.clinic</w:t>
            </w:r>
            <w:proofErr w:type="gramEnd"/>
            <w:r w:rsidRPr="008B6ECA">
              <w:rPr>
                <w:rFonts w:ascii="思源黑体 CN Normal" w:eastAsia="思源黑体 CN Normal" w:hAnsi="思源黑体 CN Normal" w:cs="思源黑体 CN Light"/>
                <w:sz w:val="17"/>
                <w:szCs w:val="17"/>
              </w:rPr>
              <w:t>_num_g</w:t>
            </w:r>
            <w:proofErr w:type="spellEnd"/>
            <w:r w:rsidRPr="008B6ECA">
              <w:rPr>
                <w:rFonts w:ascii="思源黑体 CN Normal" w:eastAsia="思源黑体 CN Normal" w:hAnsi="思源黑体 CN Normal" w:cs="思源黑体 CN Light"/>
                <w:sz w:val="17"/>
                <w:szCs w:val="17"/>
              </w:rPr>
              <w:t>==4%}</w:t>
            </w:r>
          </w:p>
          <w:p w14:paraId="6BFD2608" w14:textId="08AB5C24"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疑似致病性变异</w:t>
            </w:r>
          </w:p>
          <w:p w14:paraId="69A8FF62"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%p else%}</w:t>
            </w:r>
          </w:p>
          <w:p w14:paraId="135A43D2"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意义不明变异</w:t>
            </w:r>
          </w:p>
          <w:p w14:paraId="6B416401" w14:textId="08E89460"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%p endif%}</w:t>
            </w:r>
          </w:p>
        </w:tc>
      </w:tr>
      <w:tr w:rsidR="00D46D5A" w14:paraId="0F0B17C7" w14:textId="77777777" w:rsidTr="006B5B75">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F5AF237" w14:textId="4167FBE2" w:rsidR="00D46D5A" w:rsidRPr="008B6ECA" w:rsidRDefault="00D46D5A" w:rsidP="00D46D5A">
            <w:pPr>
              <w:spacing w:line="240" w:lineRule="exact"/>
              <w:jc w:val="center"/>
              <w:rPr>
                <w:rFonts w:ascii="思源黑体 CN Normal" w:eastAsia="思源黑体 CN Normal" w:hAnsi="思源黑体 CN Normal"/>
                <w:bCs/>
                <w:sz w:val="16"/>
                <w:szCs w:val="16"/>
              </w:rPr>
            </w:pPr>
            <w:r w:rsidRPr="008B6ECA">
              <w:rPr>
                <w:rFonts w:ascii="思源黑体 CN Normal" w:eastAsia="思源黑体 CN Normal" w:hAnsi="思源黑体 CN Normal" w:hint="eastAsia"/>
                <w:bCs/>
                <w:sz w:val="16"/>
                <w:szCs w:val="16"/>
              </w:rPr>
              <w:t>{</w:t>
            </w:r>
            <w:r w:rsidRPr="008B6ECA">
              <w:rPr>
                <w:rFonts w:ascii="思源黑体 CN Normal" w:eastAsia="思源黑体 CN Normal" w:hAnsi="思源黑体 CN Normal"/>
                <w:bCs/>
                <w:sz w:val="16"/>
                <w:szCs w:val="16"/>
              </w:rPr>
              <w:t xml:space="preserve">%tr </w:t>
            </w:r>
            <w:proofErr w:type="spellStart"/>
            <w:r w:rsidRPr="008B6ECA">
              <w:rPr>
                <w:rFonts w:ascii="思源黑体 CN Normal" w:eastAsia="思源黑体 CN Normal" w:hAnsi="思源黑体 CN Normal"/>
                <w:bCs/>
                <w:sz w:val="16"/>
                <w:szCs w:val="16"/>
              </w:rPr>
              <w:t>endfor</w:t>
            </w:r>
            <w:proofErr w:type="spellEnd"/>
            <w:r w:rsidRPr="008B6ECA">
              <w:rPr>
                <w:rFonts w:ascii="思源黑体 CN Normal" w:eastAsia="思源黑体 CN Normal" w:hAnsi="思源黑体 CN Normal"/>
                <w:bCs/>
                <w:sz w:val="16"/>
                <w:szCs w:val="16"/>
              </w:rPr>
              <w:t>%}</w:t>
            </w:r>
          </w:p>
        </w:tc>
      </w:tr>
      <w:tr w:rsidR="00D46D5A" w14:paraId="26B7FA7D" w14:textId="77777777" w:rsidTr="006B5B75">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DED613B" w14:textId="76BF02CA" w:rsidR="00D46D5A" w:rsidRPr="008B6ECA" w:rsidRDefault="00D46D5A" w:rsidP="00D46D5A">
            <w:pPr>
              <w:spacing w:line="240" w:lineRule="exact"/>
              <w:jc w:val="center"/>
              <w:rPr>
                <w:rFonts w:ascii="思源黑体 CN Normal" w:eastAsia="思源黑体 CN Normal" w:hAnsi="思源黑体 CN Normal"/>
                <w:bCs/>
                <w:sz w:val="16"/>
                <w:szCs w:val="16"/>
              </w:rPr>
            </w:pPr>
            <w:r w:rsidRPr="008B6ECA">
              <w:rPr>
                <w:rFonts w:hint="eastAsia"/>
                <w:sz w:val="16"/>
                <w:szCs w:val="16"/>
              </w:rPr>
              <w:t>{</w:t>
            </w:r>
            <w:r w:rsidRPr="008B6ECA">
              <w:rPr>
                <w:sz w:val="16"/>
                <w:szCs w:val="16"/>
              </w:rPr>
              <w:t>%tr else%}</w:t>
            </w:r>
          </w:p>
        </w:tc>
      </w:tr>
      <w:tr w:rsidR="00D46D5A" w14:paraId="721636B8" w14:textId="77777777" w:rsidTr="00895E39">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79BE112" w14:textId="250789C1" w:rsidR="00D46D5A" w:rsidRPr="008B6ECA" w:rsidRDefault="00D46D5A" w:rsidP="00D46D5A">
            <w:pPr>
              <w:spacing w:line="240" w:lineRule="exact"/>
              <w:jc w:val="center"/>
              <w:rPr>
                <w:rFonts w:ascii="思源黑体 CN Normal" w:eastAsia="思源黑体 CN Normal" w:hAnsi="思源黑体 CN Normal"/>
                <w:bCs/>
                <w:sz w:val="16"/>
                <w:szCs w:val="16"/>
              </w:rPr>
            </w:pPr>
            <w:r w:rsidRPr="008B6ECA">
              <w:rPr>
                <w:rFonts w:ascii="思源黑体 CN Normal" w:eastAsia="思源黑体 CN Normal" w:hAnsi="思源黑体 CN Normal" w:cs="思源黑体 CN Light" w:hint="eastAsia"/>
                <w:sz w:val="17"/>
                <w:szCs w:val="17"/>
              </w:rPr>
              <w:t>未检测到此类变异</w:t>
            </w:r>
          </w:p>
        </w:tc>
      </w:tr>
      <w:tr w:rsidR="00D46D5A" w14:paraId="79511F6E" w14:textId="77777777" w:rsidTr="00895E39">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21B609" w14:textId="382FA696" w:rsidR="00D46D5A" w:rsidRPr="00C9489D" w:rsidRDefault="00D46D5A" w:rsidP="00D46D5A">
            <w:pPr>
              <w:spacing w:line="240" w:lineRule="exact"/>
              <w:jc w:val="center"/>
              <w:rPr>
                <w:rFonts w:ascii="思源黑体 CN Normal" w:eastAsia="思源黑体 CN Normal" w:hAnsi="思源黑体 CN Normal"/>
                <w:bCs/>
                <w:iCs/>
                <w:sz w:val="17"/>
                <w:szCs w:val="17"/>
              </w:rPr>
            </w:pPr>
            <w:r>
              <w:rPr>
                <w:rFonts w:ascii="思源黑体 CN Normal" w:eastAsia="思源黑体 CN Normal" w:hAnsi="思源黑体 CN Normal" w:hint="eastAsia"/>
                <w:bCs/>
                <w:iCs/>
                <w:sz w:val="17"/>
                <w:szCs w:val="17"/>
              </w:rPr>
              <w:t>{</w:t>
            </w:r>
            <w:r>
              <w:rPr>
                <w:rFonts w:ascii="思源黑体 CN Normal" w:eastAsia="思源黑体 CN Normal" w:hAnsi="思源黑体 CN Normal"/>
                <w:bCs/>
                <w:iCs/>
                <w:sz w:val="17"/>
                <w:szCs w:val="17"/>
              </w:rPr>
              <w:t>%tr endif%}</w:t>
            </w:r>
          </w:p>
        </w:tc>
      </w:tr>
    </w:tbl>
    <w:p w14:paraId="593E201C" w14:textId="77777777" w:rsidR="00912EEB" w:rsidRDefault="0017532B">
      <w:pPr>
        <w:spacing w:line="500" w:lineRule="exact"/>
        <w:rPr>
          <w:rFonts w:ascii="思源黑体 CN Bold" w:eastAsia="思源黑体 CN Bold" w:hAnsi="思源黑体 CN Bold" w:cs="微软雅黑"/>
          <w:b/>
          <w:bCs/>
          <w:sz w:val="18"/>
          <w:szCs w:val="18"/>
        </w:rPr>
      </w:pPr>
      <w:bookmarkStart w:id="16" w:name="_Toc12461804"/>
      <w:bookmarkStart w:id="17" w:name="_Toc31979958"/>
      <w:bookmarkStart w:id="18" w:name="_Toc31979957"/>
      <w:r>
        <w:rPr>
          <w:rFonts w:ascii="思源黑体 CN Bold" w:eastAsia="思源黑体 CN Bold" w:hAnsi="思源黑体 CN Bold" w:cs="微软雅黑" w:hint="eastAsia"/>
          <w:b/>
          <w:bCs/>
          <w:sz w:val="18"/>
          <w:szCs w:val="18"/>
        </w:rPr>
        <w:t>注：</w:t>
      </w:r>
    </w:p>
    <w:p w14:paraId="3F62C856" w14:textId="77777777" w:rsidR="00912EEB" w:rsidRDefault="0017532B">
      <w:pPr>
        <w:numPr>
          <w:ilvl w:val="0"/>
          <w:numId w:val="5"/>
        </w:numPr>
        <w:rPr>
          <w:rFonts w:ascii="思源黑体 CN Normal" w:eastAsia="思源黑体 CN Normal" w:hAnsi="思源黑体 CN Normal"/>
          <w:color w:val="000000" w:themeColor="text1"/>
          <w:sz w:val="16"/>
          <w:szCs w:val="16"/>
        </w:rPr>
      </w:pPr>
      <w:bookmarkStart w:id="19" w:name="_Hlk160635372"/>
      <w:r>
        <w:rPr>
          <w:rFonts w:ascii="思源黑体 CN Normal" w:eastAsia="思源黑体 CN Normal" w:hAnsi="思源黑体 CN Normal" w:hint="eastAsia"/>
          <w:color w:val="000000" w:themeColor="text1"/>
          <w:sz w:val="16"/>
          <w:szCs w:val="16"/>
        </w:rPr>
        <w:t>遗传性肿瘤基因变异解读遵循美国医学遗传学和基因组学学会（American College of Medical Genetics, ACMG）发布的《遗传变异注释标准与指南》（2015年版），分为致病性变异、疑似致病性变异、临床意义不明变异、可能良性变异和良性变异五个等级。</w:t>
      </w:r>
    </w:p>
    <w:p w14:paraId="4BAC4FE0" w14:textId="77777777" w:rsidR="00912EEB" w:rsidRDefault="0017532B">
      <w:pPr>
        <w:numPr>
          <w:ilvl w:val="0"/>
          <w:numId w:val="5"/>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t>胚系变异结果仅统计致病/疑似致病</w:t>
      </w:r>
      <w:r>
        <w:rPr>
          <w:rFonts w:ascii="思源黑体 CN Normal" w:eastAsia="思源黑体 CN Normal" w:hAnsi="思源黑体 CN Normal" w:hint="eastAsia"/>
          <w:color w:val="000000" w:themeColor="text1"/>
          <w:sz w:val="16"/>
          <w:szCs w:val="16"/>
        </w:rPr>
        <w:t>性</w:t>
      </w:r>
      <w:r>
        <w:rPr>
          <w:rFonts w:ascii="思源黑体 CN Normal" w:eastAsia="思源黑体 CN Normal" w:hAnsi="思源黑体 CN Normal"/>
          <w:color w:val="000000" w:themeColor="text1"/>
          <w:sz w:val="16"/>
          <w:szCs w:val="16"/>
        </w:rPr>
        <w:t>变异和意义不明变异。</w:t>
      </w:r>
    </w:p>
    <w:bookmarkEnd w:id="19"/>
    <w:p w14:paraId="2C812CE7" w14:textId="77777777" w:rsidR="00912EEB" w:rsidRDefault="0017532B">
      <w:pPr>
        <w:rPr>
          <w:rFonts w:ascii="思源黑体 CN Heavy" w:eastAsia="思源黑体 CN Heavy" w:hAnsi="思源黑体 CN Heavy" w:cs="微软雅黑"/>
          <w:b/>
          <w:bCs/>
          <w:color w:val="3C6243"/>
          <w:sz w:val="24"/>
          <w:szCs w:val="24"/>
        </w:rPr>
      </w:pPr>
      <w:r>
        <w:rPr>
          <w:rFonts w:ascii="思源黑体 CN Heavy" w:eastAsia="思源黑体 CN Heavy" w:hAnsi="思源黑体 CN Heavy" w:cs="微软雅黑"/>
          <w:b/>
          <w:bCs/>
          <w:color w:val="3C6243"/>
          <w:sz w:val="24"/>
          <w:szCs w:val="24"/>
        </w:rPr>
        <w:br w:type="page"/>
      </w:r>
    </w:p>
    <w:p w14:paraId="3E3D208D" w14:textId="7547D378" w:rsidR="00912EEB" w:rsidRPr="00350888" w:rsidRDefault="0017532B" w:rsidP="00350888">
      <w:pPr>
        <w:pStyle w:val="af5"/>
        <w:numPr>
          <w:ilvl w:val="1"/>
          <w:numId w:val="3"/>
        </w:numPr>
        <w:snapToGrid w:val="0"/>
        <w:spacing w:before="240"/>
        <w:ind w:left="420" w:firstLineChars="0"/>
        <w:rPr>
          <w:rFonts w:ascii="思源黑体 CN Heavy" w:eastAsia="思源黑体 CN Heavy" w:hAnsi="思源黑体 CN Heavy" w:cs="微软雅黑"/>
          <w:b/>
          <w:bCs/>
          <w:color w:val="00653B" w:themeColor="accent6"/>
          <w:sz w:val="24"/>
          <w:szCs w:val="24"/>
        </w:rPr>
      </w:pPr>
      <w:r>
        <w:rPr>
          <w:rFonts w:ascii="思源黑体 CN Heavy" w:eastAsia="思源黑体 CN Heavy" w:hAnsi="思源黑体 CN Heavy" w:cs="微软雅黑" w:hint="eastAsia"/>
          <w:b/>
          <w:bCs/>
          <w:color w:val="00653B" w:themeColor="accent6"/>
          <w:sz w:val="24"/>
          <w:szCs w:val="24"/>
        </w:rPr>
        <w:lastRenderedPageBreak/>
        <w:t>3</w:t>
      </w:r>
      <w:r>
        <w:rPr>
          <w:rFonts w:ascii="思源黑体 CN Heavy" w:eastAsia="思源黑体 CN Heavy" w:hAnsi="思源黑体 CN Heavy" w:cs="微软雅黑"/>
          <w:b/>
          <w:bCs/>
          <w:color w:val="00653B" w:themeColor="accent6"/>
          <w:sz w:val="24"/>
          <w:szCs w:val="24"/>
        </w:rPr>
        <w:t xml:space="preserve">. </w:t>
      </w:r>
      <w:r>
        <w:rPr>
          <w:rFonts w:ascii="思源黑体 CN Heavy" w:eastAsia="思源黑体 CN Heavy" w:hAnsi="思源黑体 CN Heavy" w:cs="微软雅黑" w:hint="eastAsia"/>
          <w:b/>
          <w:bCs/>
          <w:color w:val="00653B" w:themeColor="accent6"/>
          <w:sz w:val="24"/>
          <w:szCs w:val="24"/>
        </w:rPr>
        <w:t>免疫检查点抑制剂疗效相关标志物</w:t>
      </w:r>
    </w:p>
    <w:tbl>
      <w:tblPr>
        <w:tblpPr w:leftFromText="180" w:rightFromText="180" w:vertAnchor="text" w:horzAnchor="margin" w:tblpXSpec="center" w:tblpY="47"/>
        <w:tblW w:w="4758"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047"/>
        <w:gridCol w:w="7912"/>
      </w:tblGrid>
      <w:tr w:rsidR="00912EEB" w14:paraId="613EBB5C" w14:textId="77777777">
        <w:trPr>
          <w:trHeight w:hRule="exact" w:val="90"/>
          <w:jc w:val="center"/>
        </w:trPr>
        <w:tc>
          <w:tcPr>
            <w:tcW w:w="9960" w:type="dxa"/>
            <w:gridSpan w:val="2"/>
            <w:tcBorders>
              <w:top w:val="single" w:sz="18" w:space="0" w:color="FFFFFF" w:themeColor="background1"/>
              <w:left w:val="nil"/>
              <w:bottom w:val="nil"/>
              <w:right w:val="nil"/>
            </w:tcBorders>
            <w:shd w:val="clear" w:color="auto" w:fill="auto"/>
            <w:tcMar>
              <w:left w:w="0" w:type="dxa"/>
              <w:right w:w="0" w:type="dxa"/>
            </w:tcMar>
            <w:vAlign w:val="center"/>
          </w:tcPr>
          <w:p w14:paraId="4A16A181" w14:textId="77777777" w:rsidR="00912EEB" w:rsidRDefault="00912EEB">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912EEB" w14:paraId="1B95B45A" w14:textId="777777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9960" w:type="dxa"/>
            <w:gridSpan w:val="2"/>
            <w:tcBorders>
              <w:top w:val="nil"/>
              <w:left w:val="nil"/>
              <w:bottom w:val="single" w:sz="4" w:space="0" w:color="16A085"/>
              <w:right w:val="single" w:sz="4" w:space="0" w:color="1E7648"/>
            </w:tcBorders>
            <w:shd w:val="clear" w:color="auto" w:fill="1E7648"/>
            <w:vAlign w:val="center"/>
          </w:tcPr>
          <w:p w14:paraId="3EA6AF09" w14:textId="77777777" w:rsidR="00912EEB" w:rsidRDefault="0017532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肿瘤突变负荷（TMB）</w:t>
            </w:r>
          </w:p>
        </w:tc>
      </w:tr>
      <w:tr w:rsidR="00912EEB" w14:paraId="6E4DBA17" w14:textId="777777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2047" w:type="dxa"/>
            <w:tcBorders>
              <w:top w:val="single" w:sz="4" w:space="0" w:color="16A085"/>
              <w:left w:val="nil"/>
              <w:bottom w:val="single" w:sz="4" w:space="0" w:color="1E7648"/>
              <w:right w:val="single" w:sz="4" w:space="0" w:color="1E7648"/>
            </w:tcBorders>
            <w:shd w:val="clear" w:color="auto" w:fill="auto"/>
            <w:vAlign w:val="center"/>
          </w:tcPr>
          <w:p w14:paraId="5934B07E" w14:textId="77777777" w:rsidR="00912EEB" w:rsidRDefault="0017532B">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检测结果</w:t>
            </w:r>
          </w:p>
        </w:tc>
        <w:tc>
          <w:tcPr>
            <w:tcW w:w="7913" w:type="dxa"/>
            <w:tcBorders>
              <w:top w:val="single" w:sz="4" w:space="0" w:color="16A085"/>
              <w:left w:val="single" w:sz="4" w:space="0" w:color="1E7648"/>
              <w:bottom w:val="single" w:sz="4" w:space="0" w:color="1E7648"/>
              <w:right w:val="nil"/>
            </w:tcBorders>
            <w:shd w:val="clear" w:color="auto" w:fill="auto"/>
            <w:vAlign w:val="center"/>
          </w:tcPr>
          <w:p w14:paraId="5563BCC5" w14:textId="6ABE7AD8" w:rsidR="00912EEB" w:rsidRDefault="00BA1343">
            <w:pPr>
              <w:adjustRightInd w:val="0"/>
              <w:snapToGrid w:val="0"/>
              <w:ind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b/>
                <w:bCs/>
                <w:sz w:val="18"/>
                <w:szCs w:val="18"/>
              </w:rPr>
              <w:t>{{</w:t>
            </w:r>
            <w:proofErr w:type="spellStart"/>
            <w:r>
              <w:rPr>
                <w:rFonts w:ascii="思源黑体 CN Bold" w:eastAsia="思源黑体 CN Bold" w:hAnsi="思源黑体 CN Bold"/>
                <w:b/>
                <w:bCs/>
                <w:sz w:val="18"/>
                <w:szCs w:val="18"/>
              </w:rPr>
              <w:t>tmb.TMB_value</w:t>
            </w:r>
            <w:proofErr w:type="spellEnd"/>
            <w:r>
              <w:rPr>
                <w:rFonts w:ascii="思源黑体 CN Bold" w:eastAsia="思源黑体 CN Bold" w:hAnsi="思源黑体 CN Bold"/>
                <w:b/>
                <w:bCs/>
                <w:sz w:val="18"/>
                <w:szCs w:val="18"/>
              </w:rPr>
              <w:t>}}</w:t>
            </w:r>
            <w:r w:rsidR="0017532B" w:rsidRPr="00BA1343">
              <w:rPr>
                <w:rFonts w:ascii="思源黑体 CN Bold" w:eastAsia="思源黑体 CN Bold" w:hAnsi="思源黑体 CN Bold"/>
                <w:b/>
                <w:bCs/>
                <w:sz w:val="18"/>
                <w:szCs w:val="18"/>
              </w:rPr>
              <w:t xml:space="preserve"> </w:t>
            </w:r>
            <w:proofErr w:type="spellStart"/>
            <w:r w:rsidR="0017532B" w:rsidRPr="00BA1343">
              <w:rPr>
                <w:rFonts w:ascii="思源黑体 CN Bold" w:eastAsia="思源黑体 CN Bold" w:hAnsi="思源黑体 CN Bold"/>
                <w:b/>
                <w:bCs/>
                <w:sz w:val="18"/>
                <w:szCs w:val="18"/>
              </w:rPr>
              <w:t>Muts</w:t>
            </w:r>
            <w:proofErr w:type="spellEnd"/>
            <w:r w:rsidR="0017532B" w:rsidRPr="00BA1343">
              <w:rPr>
                <w:rFonts w:ascii="思源黑体 CN Bold" w:eastAsia="思源黑体 CN Bold" w:hAnsi="思源黑体 CN Bold"/>
                <w:b/>
                <w:bCs/>
                <w:sz w:val="18"/>
                <w:szCs w:val="18"/>
              </w:rPr>
              <w:t xml:space="preserve">/Mb, </w:t>
            </w:r>
            <w:r>
              <w:rPr>
                <w:rFonts w:ascii="思源黑体 CN Bold" w:eastAsia="思源黑体 CN Bold" w:hAnsi="思源黑体 CN Bold"/>
                <w:b/>
                <w:bCs/>
                <w:sz w:val="18"/>
                <w:szCs w:val="18"/>
              </w:rPr>
              <w:t>{{</w:t>
            </w:r>
            <w:proofErr w:type="spellStart"/>
            <w:r>
              <w:rPr>
                <w:rFonts w:ascii="思源黑体 CN Bold" w:eastAsia="思源黑体 CN Bold" w:hAnsi="思源黑体 CN Bold"/>
                <w:b/>
                <w:bCs/>
                <w:sz w:val="18"/>
                <w:szCs w:val="18"/>
              </w:rPr>
              <w:t>tmb.var_id</w:t>
            </w:r>
            <w:proofErr w:type="spellEnd"/>
            <w:r>
              <w:rPr>
                <w:rFonts w:ascii="思源黑体 CN Bold" w:eastAsia="思源黑体 CN Bold" w:hAnsi="思源黑体 CN Bold"/>
                <w:b/>
                <w:bCs/>
                <w:sz w:val="18"/>
                <w:szCs w:val="18"/>
              </w:rPr>
              <w:t>}}</w:t>
            </w:r>
          </w:p>
        </w:tc>
      </w:tr>
      <w:tr w:rsidR="00912EEB" w14:paraId="58C5FC1D" w14:textId="777777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685"/>
          <w:jc w:val="center"/>
        </w:trPr>
        <w:tc>
          <w:tcPr>
            <w:tcW w:w="2047" w:type="dxa"/>
            <w:tcBorders>
              <w:top w:val="single" w:sz="4" w:space="0" w:color="16A085"/>
              <w:left w:val="nil"/>
              <w:bottom w:val="dashed" w:sz="4" w:space="0" w:color="BFBFBF"/>
              <w:right w:val="dashed" w:sz="4" w:space="0" w:color="BFBFBF"/>
            </w:tcBorders>
            <w:shd w:val="clear" w:color="auto" w:fill="auto"/>
            <w:vAlign w:val="center"/>
          </w:tcPr>
          <w:p w14:paraId="36E8ED1B" w14:textId="77777777" w:rsidR="00912EEB" w:rsidRDefault="0017532B">
            <w:pPr>
              <w:adjustRightInd w:val="0"/>
              <w:snapToGrid w:val="0"/>
              <w:ind w:firstLineChars="50" w:firstLine="90"/>
              <w:jc w:val="center"/>
              <w:rPr>
                <w:rFonts w:ascii="思源黑体 CN Bold" w:eastAsia="思源黑体 CN Bold" w:hAnsi="思源黑体 CN Bold"/>
                <w:b/>
                <w:sz w:val="18"/>
                <w:szCs w:val="18"/>
              </w:rPr>
            </w:pPr>
            <w:r>
              <w:rPr>
                <w:rFonts w:ascii="思源黑体 CN Bold" w:eastAsia="思源黑体 CN Bold" w:hAnsi="思源黑体 CN Bold" w:hint="eastAsia"/>
                <w:b/>
                <w:sz w:val="18"/>
                <w:szCs w:val="18"/>
              </w:rPr>
              <w:t>T</w:t>
            </w:r>
            <w:r>
              <w:rPr>
                <w:rFonts w:ascii="思源黑体 CN Bold" w:eastAsia="思源黑体 CN Bold" w:hAnsi="思源黑体 CN Bold"/>
                <w:b/>
                <w:sz w:val="18"/>
                <w:szCs w:val="18"/>
              </w:rPr>
              <w:t>MB</w:t>
            </w:r>
            <w:r>
              <w:rPr>
                <w:rFonts w:ascii="思源黑体 CN Bold" w:eastAsia="思源黑体 CN Bold" w:hAnsi="思源黑体 CN Bold" w:hint="eastAsia"/>
                <w:b/>
                <w:sz w:val="18"/>
                <w:szCs w:val="18"/>
              </w:rPr>
              <w:t>图</w:t>
            </w:r>
          </w:p>
        </w:tc>
        <w:tc>
          <w:tcPr>
            <w:tcW w:w="7913" w:type="dxa"/>
            <w:tcBorders>
              <w:top w:val="single" w:sz="4" w:space="0" w:color="16A085"/>
              <w:left w:val="dashed" w:sz="4" w:space="0" w:color="BFBFBF"/>
              <w:bottom w:val="dashed" w:sz="4" w:space="0" w:color="BFBFBF"/>
              <w:right w:val="nil"/>
            </w:tcBorders>
            <w:shd w:val="clear" w:color="auto" w:fill="auto"/>
            <w:vAlign w:val="center"/>
          </w:tcPr>
          <w:p w14:paraId="75468912" w14:textId="77777777" w:rsidR="00912EEB" w:rsidRPr="004C5618" w:rsidRDefault="00BA1343">
            <w:pPr>
              <w:adjustRightInd w:val="0"/>
              <w:snapToGrid w:val="0"/>
              <w:jc w:val="center"/>
              <w:rPr>
                <w:rFonts w:ascii="思源黑体 CN Normal" w:eastAsia="思源黑体 CN Normal" w:hAnsi="思源黑体 CN Normal" w:cs="思源黑体 CN Light"/>
                <w:sz w:val="17"/>
                <w:szCs w:val="17"/>
              </w:rPr>
            </w:pPr>
            <w:r w:rsidRPr="004C5618">
              <w:rPr>
                <w:rFonts w:ascii="思源黑体 CN Normal" w:eastAsia="思源黑体 CN Normal" w:hAnsi="思源黑体 CN Normal" w:cs="思源黑体 CN Light"/>
                <w:sz w:val="17"/>
                <w:szCs w:val="17"/>
              </w:rPr>
              <w:t xml:space="preserve">{%p if </w:t>
            </w:r>
            <w:proofErr w:type="spellStart"/>
            <w:r w:rsidRPr="004C5618">
              <w:rPr>
                <w:rFonts w:ascii="思源黑体 CN Normal" w:eastAsia="思源黑体 CN Normal" w:hAnsi="思源黑体 CN Normal" w:cs="思源黑体 CN Light"/>
                <w:sz w:val="17"/>
                <w:szCs w:val="17"/>
              </w:rPr>
              <w:t>image.tmb</w:t>
            </w:r>
            <w:proofErr w:type="spellEnd"/>
            <w:r w:rsidRPr="004C5618">
              <w:rPr>
                <w:rFonts w:ascii="思源黑体 CN Normal" w:eastAsia="思源黑体 CN Normal" w:hAnsi="思源黑体 CN Normal" w:cs="思源黑体 CN Light"/>
                <w:sz w:val="17"/>
                <w:szCs w:val="17"/>
              </w:rPr>
              <w:t>%}</w:t>
            </w:r>
          </w:p>
          <w:p w14:paraId="3E865628" w14:textId="77777777" w:rsidR="00BA1343" w:rsidRPr="004C5618" w:rsidRDefault="00BA1343">
            <w:pPr>
              <w:adjustRightInd w:val="0"/>
              <w:snapToGrid w:val="0"/>
              <w:jc w:val="center"/>
              <w:rPr>
                <w:rFonts w:ascii="思源黑体 CN Normal" w:eastAsia="思源黑体 CN Normal" w:hAnsi="思源黑体 CN Normal" w:cs="思源黑体 CN Light"/>
                <w:sz w:val="17"/>
                <w:szCs w:val="17"/>
              </w:rPr>
            </w:pPr>
            <w:r w:rsidRPr="004C5618">
              <w:rPr>
                <w:rFonts w:ascii="思源黑体 CN Normal" w:eastAsia="思源黑体 CN Normal" w:hAnsi="思源黑体 CN Normal" w:cs="思源黑体 CN Light" w:hint="eastAsia"/>
                <w:sz w:val="17"/>
                <w:szCs w:val="17"/>
              </w:rPr>
              <w:t>{</w:t>
            </w:r>
            <w:r w:rsidRPr="004C5618">
              <w:rPr>
                <w:rFonts w:ascii="思源黑体 CN Normal" w:eastAsia="思源黑体 CN Normal" w:hAnsi="思源黑体 CN Normal" w:cs="思源黑体 CN Light"/>
                <w:sz w:val="17"/>
                <w:szCs w:val="17"/>
              </w:rPr>
              <w:t>{</w:t>
            </w:r>
            <w:proofErr w:type="spellStart"/>
            <w:r w:rsidRPr="004C5618">
              <w:rPr>
                <w:rFonts w:ascii="思源黑体 CN Normal" w:eastAsia="思源黑体 CN Normal" w:hAnsi="思源黑体 CN Normal" w:cs="思源黑体 CN Light"/>
                <w:sz w:val="17"/>
                <w:szCs w:val="17"/>
              </w:rPr>
              <w:t>image.tmb</w:t>
            </w:r>
            <w:proofErr w:type="spellEnd"/>
            <w:r w:rsidRPr="004C5618">
              <w:rPr>
                <w:rFonts w:ascii="思源黑体 CN Normal" w:eastAsia="思源黑体 CN Normal" w:hAnsi="思源黑体 CN Normal" w:cs="思源黑体 CN Light"/>
                <w:sz w:val="17"/>
                <w:szCs w:val="17"/>
              </w:rPr>
              <w:t>}}</w:t>
            </w:r>
          </w:p>
          <w:p w14:paraId="0BF12C93" w14:textId="77777777" w:rsidR="00BA1343" w:rsidRPr="004C5618" w:rsidRDefault="00BA1343">
            <w:pPr>
              <w:adjustRightInd w:val="0"/>
              <w:snapToGrid w:val="0"/>
              <w:jc w:val="center"/>
              <w:rPr>
                <w:rFonts w:ascii="思源黑体 CN Normal" w:eastAsia="思源黑体 CN Normal" w:hAnsi="思源黑体 CN Normal" w:cs="思源黑体 CN Light"/>
                <w:sz w:val="17"/>
                <w:szCs w:val="17"/>
              </w:rPr>
            </w:pPr>
            <w:r w:rsidRPr="004C5618">
              <w:rPr>
                <w:rFonts w:ascii="思源黑体 CN Normal" w:eastAsia="思源黑体 CN Normal" w:hAnsi="思源黑体 CN Normal" w:cs="思源黑体 CN Light"/>
                <w:sz w:val="17"/>
                <w:szCs w:val="17"/>
              </w:rPr>
              <w:t>{%p else%}</w:t>
            </w:r>
          </w:p>
          <w:p w14:paraId="11EF1E71" w14:textId="77777777" w:rsidR="00BA1343" w:rsidRPr="004C5618" w:rsidRDefault="00BA1343">
            <w:pPr>
              <w:adjustRightInd w:val="0"/>
              <w:snapToGrid w:val="0"/>
              <w:jc w:val="center"/>
              <w:rPr>
                <w:rFonts w:ascii="思源黑体 CN Normal" w:eastAsia="思源黑体 CN Normal" w:hAnsi="思源黑体 CN Normal" w:cs="思源黑体 CN Light"/>
                <w:sz w:val="17"/>
                <w:szCs w:val="17"/>
              </w:rPr>
            </w:pPr>
            <w:r w:rsidRPr="004C5618">
              <w:rPr>
                <w:rFonts w:ascii="思源黑体 CN Normal" w:eastAsia="思源黑体 CN Normal" w:hAnsi="思源黑体 CN Normal" w:cs="思源黑体 CN Light" w:hint="eastAsia"/>
                <w:sz w:val="17"/>
                <w:szCs w:val="17"/>
              </w:rPr>
              <w:t>未提取到图片</w:t>
            </w:r>
          </w:p>
          <w:p w14:paraId="20DCFC41" w14:textId="5ECBF734" w:rsidR="00BA1343" w:rsidRPr="00BA1343" w:rsidRDefault="00BA1343">
            <w:pPr>
              <w:adjustRightInd w:val="0"/>
              <w:snapToGrid w:val="0"/>
              <w:jc w:val="center"/>
              <w:rPr>
                <w:rFonts w:ascii="思源黑体 CN Bold" w:eastAsia="思源黑体 CN Bold" w:hAnsi="思源黑体 CN Bold"/>
                <w:b/>
                <w:color w:val="1E7648"/>
                <w:sz w:val="18"/>
                <w:szCs w:val="18"/>
              </w:rPr>
            </w:pPr>
            <w:r w:rsidRPr="004C5618">
              <w:rPr>
                <w:rFonts w:ascii="思源黑体 CN Normal" w:eastAsia="思源黑体 CN Normal" w:hAnsi="思源黑体 CN Normal" w:cs="思源黑体 CN Light" w:hint="eastAsia"/>
                <w:sz w:val="17"/>
                <w:szCs w:val="17"/>
              </w:rPr>
              <w:t>{</w:t>
            </w:r>
            <w:r w:rsidRPr="004C5618">
              <w:rPr>
                <w:rFonts w:ascii="思源黑体 CN Normal" w:eastAsia="思源黑体 CN Normal" w:hAnsi="思源黑体 CN Normal" w:cs="思源黑体 CN Light"/>
                <w:sz w:val="17"/>
                <w:szCs w:val="17"/>
              </w:rPr>
              <w:t>%p endif%}</w:t>
            </w:r>
          </w:p>
        </w:tc>
      </w:tr>
      <w:tr w:rsidR="00912EEB" w14:paraId="42DA126A" w14:textId="777777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20"/>
          <w:jc w:val="center"/>
        </w:trPr>
        <w:tc>
          <w:tcPr>
            <w:tcW w:w="2047" w:type="dxa"/>
            <w:tcBorders>
              <w:top w:val="dashed" w:sz="4" w:space="0" w:color="BFBFBF"/>
              <w:left w:val="nil"/>
              <w:bottom w:val="single" w:sz="4" w:space="0" w:color="1E7648"/>
              <w:right w:val="dashed" w:sz="4" w:space="0" w:color="BFBFBF"/>
            </w:tcBorders>
            <w:shd w:val="clear" w:color="auto" w:fill="auto"/>
            <w:vAlign w:val="center"/>
          </w:tcPr>
          <w:p w14:paraId="3E65CEB5" w14:textId="77777777" w:rsidR="00912EEB" w:rsidRDefault="0017532B">
            <w:pPr>
              <w:adjustRightInd w:val="0"/>
              <w:snapToGrid w:val="0"/>
              <w:ind w:firstLineChars="50" w:firstLine="90"/>
              <w:jc w:val="center"/>
              <w:rPr>
                <w:rFonts w:ascii="思源黑体 CN Bold" w:eastAsia="思源黑体 CN Bold" w:hAnsi="思源黑体 CN Bold"/>
                <w:b/>
                <w:sz w:val="18"/>
                <w:szCs w:val="18"/>
              </w:rPr>
            </w:pPr>
            <w:r>
              <w:rPr>
                <w:rFonts w:ascii="思源黑体 CN Bold" w:eastAsia="思源黑体 CN Bold" w:hAnsi="思源黑体 CN Bold" w:hint="eastAsia"/>
                <w:b/>
                <w:sz w:val="18"/>
                <w:szCs w:val="18"/>
              </w:rPr>
              <w:t>检测介绍</w:t>
            </w:r>
          </w:p>
        </w:tc>
        <w:tc>
          <w:tcPr>
            <w:tcW w:w="7913" w:type="dxa"/>
            <w:tcBorders>
              <w:top w:val="dashed" w:sz="4" w:space="0" w:color="BFBFBF"/>
              <w:left w:val="dashed" w:sz="4" w:space="0" w:color="BFBFBF"/>
              <w:bottom w:val="single" w:sz="4" w:space="0" w:color="1E7648"/>
              <w:right w:val="nil"/>
            </w:tcBorders>
            <w:shd w:val="clear" w:color="auto" w:fill="auto"/>
            <w:vAlign w:val="center"/>
          </w:tcPr>
          <w:p w14:paraId="62B7DE5A" w14:textId="77777777" w:rsidR="00912EEB" w:rsidRDefault="0017532B">
            <w:pPr>
              <w:adjustRightInd w:val="0"/>
              <w:snapToGrid w:val="0"/>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肿瘤突变负荷（Tumor mutation burden,</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TMB）是指肿瘤基因组内存在的体细胞突变位点数量，可以间接反映肿瘤产生新生抗原的能力。《肿瘤突变负荷应用于肺癌免疫治疗的专家共识（202</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版）》提出，由于不同平台检测方法和测序覆盖的外显子区域长度不同，TMB可被定义为肿瘤基因组区域中每兆碱基（</w:t>
            </w:r>
            <w:proofErr w:type="spellStart"/>
            <w:r>
              <w:rPr>
                <w:rFonts w:ascii="思源黑体 CN Normal" w:eastAsia="思源黑体 CN Normal" w:hAnsi="思源黑体 CN Normal" w:cs="思源黑体 CN Light"/>
                <w:sz w:val="17"/>
                <w:szCs w:val="17"/>
              </w:rPr>
              <w:t>M</w:t>
            </w:r>
            <w:r>
              <w:rPr>
                <w:rFonts w:ascii="思源黑体 CN Normal" w:eastAsia="思源黑体 CN Normal" w:hAnsi="思源黑体 CN Normal" w:cs="思源黑体 CN Light" w:hint="eastAsia"/>
                <w:sz w:val="17"/>
                <w:szCs w:val="17"/>
              </w:rPr>
              <w:t>egabase</w:t>
            </w:r>
            <w:proofErr w:type="spellEnd"/>
            <w:r>
              <w:rPr>
                <w:rFonts w:ascii="思源黑体 CN Normal" w:eastAsia="思源黑体 CN Normal" w:hAnsi="思源黑体 CN Normal" w:cs="思源黑体 CN Light" w:hint="eastAsia"/>
                <w:sz w:val="17"/>
                <w:szCs w:val="17"/>
              </w:rPr>
              <w:t>, Mb）发生的碱基替换突变和插入缺失突变的数量总和，单位为</w:t>
            </w:r>
            <w:proofErr w:type="spellStart"/>
            <w:r>
              <w:rPr>
                <w:rFonts w:ascii="思源黑体 CN Normal" w:eastAsia="思源黑体 CN Normal" w:hAnsi="思源黑体 CN Normal" w:cs="思源黑体 CN Light" w:hint="eastAsia"/>
                <w:sz w:val="17"/>
                <w:szCs w:val="17"/>
              </w:rPr>
              <w:t>muts</w:t>
            </w:r>
            <w:proofErr w:type="spellEnd"/>
            <w:r>
              <w:rPr>
                <w:rFonts w:ascii="思源黑体 CN Normal" w:eastAsia="思源黑体 CN Normal" w:hAnsi="思源黑体 CN Normal" w:cs="思源黑体 CN Light" w:hint="eastAsia"/>
                <w:sz w:val="17"/>
                <w:szCs w:val="17"/>
              </w:rPr>
              <w:t>/Mb。TMB是对基因组不稳定性的一种衡量，它的高低受到多种外源或内源因素的影响，外源因素主要包括吸烟、暴露于紫外线照射等等（PMID: 15748635;PMID: 12379884），而内源因素则主要是获得性的DNA修复机制的损伤，如BRCA1/2、MLH1、MSH2、MSH6等基因发生突变(PMID: 22810696)。一般来说肿瘤细胞中TMB越高，产生的新抗原可能越多，肿瘤免疫原性也越高，提示从</w:t>
            </w:r>
            <w:bookmarkStart w:id="20" w:name="OLE_LINK4"/>
            <w:r>
              <w:rPr>
                <w:rFonts w:ascii="思源黑体 CN Normal" w:eastAsia="思源黑体 CN Normal" w:hAnsi="思源黑体 CN Normal" w:cs="思源黑体 CN Light" w:hint="eastAsia"/>
                <w:sz w:val="17"/>
                <w:szCs w:val="17"/>
              </w:rPr>
              <w:t>PD-1/PD-L1免疫检查点抑制剂</w:t>
            </w:r>
            <w:bookmarkEnd w:id="20"/>
            <w:r>
              <w:rPr>
                <w:rFonts w:ascii="思源黑体 CN Normal" w:eastAsia="思源黑体 CN Normal" w:hAnsi="思源黑体 CN Normal" w:cs="思源黑体 CN Light" w:hint="eastAsia"/>
                <w:sz w:val="17"/>
                <w:szCs w:val="17"/>
              </w:rPr>
              <w:t>治疗中的获益越显著。FDA批准</w:t>
            </w:r>
            <w:proofErr w:type="gramStart"/>
            <w:r>
              <w:rPr>
                <w:rFonts w:ascii="思源黑体 CN Normal" w:eastAsia="思源黑体 CN Normal" w:hAnsi="思源黑体 CN Normal" w:cs="思源黑体 CN Light" w:hint="eastAsia"/>
                <w:sz w:val="17"/>
                <w:szCs w:val="17"/>
              </w:rPr>
              <w:t>帕博利珠单</w:t>
            </w:r>
            <w:proofErr w:type="gramEnd"/>
            <w:r>
              <w:rPr>
                <w:rFonts w:ascii="思源黑体 CN Normal" w:eastAsia="思源黑体 CN Normal" w:hAnsi="思源黑体 CN Normal" w:cs="思源黑体 CN Light" w:hint="eastAsia"/>
                <w:sz w:val="17"/>
                <w:szCs w:val="17"/>
              </w:rPr>
              <w:t>抗治疗</w:t>
            </w:r>
            <w:proofErr w:type="spellStart"/>
            <w:r>
              <w:rPr>
                <w:rFonts w:ascii="思源黑体 CN Normal" w:eastAsia="思源黑体 CN Normal" w:hAnsi="思源黑体 CN Normal" w:cs="思源黑体 CN Light" w:hint="eastAsia"/>
                <w:sz w:val="17"/>
                <w:szCs w:val="17"/>
              </w:rPr>
              <w:t>tTMB</w:t>
            </w:r>
            <w:proofErr w:type="spellEnd"/>
            <w:r>
              <w:rPr>
                <w:rFonts w:ascii="思源黑体 CN Normal" w:eastAsia="思源黑体 CN Normal" w:hAnsi="思源黑体 CN Normal" w:cs="思源黑体 CN Light" w:hint="eastAsia"/>
                <w:sz w:val="17"/>
                <w:szCs w:val="17"/>
              </w:rPr>
              <w:t>-H（组织TMB≥10muts/Mb）、既往治疗后疾病进展而没有良好的治疗方案、不可手术或转移性的实体瘤患者。请结合临床实际情况确定免疫治疗方案。</w:t>
            </w:r>
          </w:p>
        </w:tc>
      </w:tr>
    </w:tbl>
    <w:p w14:paraId="43013FAE" w14:textId="77777777" w:rsidR="00912EEB" w:rsidRDefault="0017532B">
      <w:pPr>
        <w:spacing w:line="500" w:lineRule="exact"/>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注：</w:t>
      </w:r>
    </w:p>
    <w:p w14:paraId="21F4C184" w14:textId="77777777" w:rsidR="00912EEB" w:rsidRDefault="0017532B">
      <w:pPr>
        <w:numPr>
          <w:ilvl w:val="0"/>
          <w:numId w:val="7"/>
        </w:numPr>
        <w:rPr>
          <w:rFonts w:ascii="思源黑体 CN Normal" w:eastAsia="思源黑体 CN Normal" w:hAnsi="思源黑体 CN Normal"/>
          <w:color w:val="000000"/>
          <w:sz w:val="16"/>
          <w:szCs w:val="16"/>
        </w:rPr>
      </w:pPr>
      <w:r>
        <w:rPr>
          <w:rFonts w:ascii="思源黑体 CN Normal" w:eastAsia="思源黑体 CN Normal" w:hAnsi="思源黑体 CN Normal" w:hint="eastAsia"/>
          <w:color w:val="000000" w:themeColor="text1"/>
          <w:sz w:val="16"/>
          <w:szCs w:val="16"/>
        </w:rPr>
        <w:t>将检测结果与内部T</w:t>
      </w:r>
      <w:r>
        <w:rPr>
          <w:rFonts w:ascii="思源黑体 CN Normal" w:eastAsia="思源黑体 CN Normal" w:hAnsi="思源黑体 CN Normal"/>
          <w:color w:val="000000" w:themeColor="text1"/>
          <w:sz w:val="16"/>
          <w:szCs w:val="16"/>
        </w:rPr>
        <w:t>MB</w:t>
      </w:r>
      <w:r>
        <w:rPr>
          <w:rFonts w:ascii="思源黑体 CN Normal" w:eastAsia="思源黑体 CN Normal" w:hAnsi="思源黑体 CN Normal" w:hint="eastAsia"/>
          <w:color w:val="000000" w:themeColor="text1"/>
          <w:sz w:val="16"/>
          <w:szCs w:val="16"/>
        </w:rPr>
        <w:t>数据库基线进行比较，根据四分位法，检测结果位于前</w:t>
      </w:r>
      <w:r>
        <w:rPr>
          <w:rFonts w:ascii="思源黑体 CN Normal" w:eastAsia="思源黑体 CN Normal" w:hAnsi="思源黑体 CN Normal"/>
          <w:color w:val="000000" w:themeColor="text1"/>
          <w:sz w:val="16"/>
          <w:szCs w:val="16"/>
        </w:rPr>
        <w:t>25</w:t>
      </w:r>
      <w:r>
        <w:rPr>
          <w:rFonts w:ascii="思源黑体 CN Normal" w:eastAsia="思源黑体 CN Normal" w:hAnsi="思源黑体 CN Normal" w:hint="eastAsia"/>
          <w:color w:val="000000" w:themeColor="text1"/>
          <w:sz w:val="16"/>
          <w:szCs w:val="16"/>
        </w:rPr>
        <w:t>％范围内提示</w:t>
      </w:r>
      <w:r>
        <w:rPr>
          <w:rFonts w:ascii="思源黑体 CN Normal" w:eastAsia="思源黑体 CN Normal" w:hAnsi="思源黑体 CN Normal"/>
          <w:color w:val="000000" w:themeColor="text1"/>
          <w:sz w:val="16"/>
          <w:szCs w:val="16"/>
        </w:rPr>
        <w:t>TMB-H</w:t>
      </w:r>
      <w:r>
        <w:rPr>
          <w:rFonts w:ascii="思源黑体 CN Normal" w:eastAsia="思源黑体 CN Normal" w:hAnsi="思源黑体 CN Normal" w:hint="eastAsia"/>
          <w:color w:val="000000" w:themeColor="text1"/>
          <w:sz w:val="16"/>
          <w:szCs w:val="16"/>
        </w:rPr>
        <w:t>，位于后</w:t>
      </w:r>
      <w:r>
        <w:rPr>
          <w:rFonts w:ascii="思源黑体 CN Normal" w:eastAsia="思源黑体 CN Normal" w:hAnsi="思源黑体 CN Normal"/>
          <w:color w:val="000000" w:themeColor="text1"/>
          <w:sz w:val="16"/>
          <w:szCs w:val="16"/>
        </w:rPr>
        <w:t>75</w:t>
      </w:r>
      <w:r>
        <w:rPr>
          <w:rFonts w:ascii="思源黑体 CN Normal" w:eastAsia="思源黑体 CN Normal" w:hAnsi="思源黑体 CN Normal" w:hint="eastAsia"/>
          <w:color w:val="000000" w:themeColor="text1"/>
          <w:sz w:val="16"/>
          <w:szCs w:val="16"/>
        </w:rPr>
        <w:t>％范围内则提示</w:t>
      </w:r>
      <w:r>
        <w:rPr>
          <w:rFonts w:ascii="思源黑体 CN Normal" w:eastAsia="思源黑体 CN Normal" w:hAnsi="思源黑体 CN Normal"/>
          <w:color w:val="000000" w:themeColor="text1"/>
          <w:sz w:val="16"/>
          <w:szCs w:val="16"/>
        </w:rPr>
        <w:t>TMB-L</w:t>
      </w:r>
      <w:r>
        <w:rPr>
          <w:rFonts w:ascii="思源黑体 CN Normal" w:eastAsia="思源黑体 CN Normal" w:hAnsi="思源黑体 CN Normal" w:hint="eastAsia"/>
          <w:color w:val="000000" w:themeColor="text1"/>
          <w:sz w:val="16"/>
          <w:szCs w:val="16"/>
        </w:rPr>
        <w:t>。</w:t>
      </w:r>
    </w:p>
    <w:p w14:paraId="45B0AD7C" w14:textId="77777777" w:rsidR="00912EEB" w:rsidRDefault="0017532B">
      <w:pPr>
        <w:numPr>
          <w:ilvl w:val="0"/>
          <w:numId w:val="7"/>
        </w:numPr>
        <w:rPr>
          <w:rFonts w:ascii="思源黑体 CN Normal" w:eastAsia="思源黑体 CN Normal" w:hAnsi="思源黑体 CN Normal"/>
          <w:color w:val="000000"/>
          <w:sz w:val="16"/>
          <w:szCs w:val="16"/>
        </w:rPr>
      </w:pPr>
      <w:r>
        <w:rPr>
          <w:rFonts w:ascii="思源黑体 CN Normal" w:eastAsia="思源黑体 CN Normal" w:hAnsi="思源黑体 CN Normal" w:hint="eastAsia"/>
          <w:color w:val="000000"/>
          <w:sz w:val="16"/>
          <w:szCs w:val="16"/>
        </w:rPr>
        <w:t>现阶段实体瘤中TMB的临床研究仍处于探索性阶段，检测结果仅供参考，</w:t>
      </w:r>
      <w:proofErr w:type="gramStart"/>
      <w:r>
        <w:rPr>
          <w:rFonts w:ascii="思源黑体 CN Normal" w:eastAsia="思源黑体 CN Normal" w:hAnsi="思源黑体 CN Normal" w:hint="eastAsia"/>
          <w:color w:val="000000"/>
          <w:sz w:val="16"/>
          <w:szCs w:val="16"/>
        </w:rPr>
        <w:t>请综合</w:t>
      </w:r>
      <w:proofErr w:type="gramEnd"/>
      <w:r>
        <w:rPr>
          <w:rFonts w:ascii="思源黑体 CN Normal" w:eastAsia="思源黑体 CN Normal" w:hAnsi="思源黑体 CN Normal" w:hint="eastAsia"/>
          <w:color w:val="000000"/>
          <w:sz w:val="16"/>
          <w:szCs w:val="16"/>
        </w:rPr>
        <w:t>临床实际情况和其他标志物检测结果确定免疫检查点抑制剂的使用方案。</w:t>
      </w:r>
    </w:p>
    <w:p w14:paraId="25FC414B" w14:textId="77777777" w:rsidR="00912EEB" w:rsidRDefault="0017532B">
      <w:pPr>
        <w:rPr>
          <w:rFonts w:ascii="思源黑体 CN Heavy" w:eastAsia="思源黑体 CN Heavy" w:hAnsi="思源黑体 CN Heavy" w:cs="微软雅黑"/>
          <w:b/>
          <w:bCs/>
          <w:color w:val="3C6243"/>
          <w:sz w:val="24"/>
          <w:szCs w:val="24"/>
        </w:rPr>
      </w:pPr>
      <w:r>
        <w:rPr>
          <w:rFonts w:ascii="思源黑体 CN Heavy" w:eastAsia="思源黑体 CN Heavy" w:hAnsi="思源黑体 CN Heavy" w:cs="微软雅黑"/>
          <w:b/>
          <w:bCs/>
          <w:color w:val="3C6243"/>
          <w:sz w:val="24"/>
          <w:szCs w:val="24"/>
        </w:rPr>
        <w:br w:type="page"/>
      </w:r>
    </w:p>
    <w:p w14:paraId="7060E61F" w14:textId="77777777" w:rsidR="00912EEB" w:rsidRDefault="0017532B">
      <w:pPr>
        <w:pStyle w:val="af5"/>
        <w:widowControl w:val="0"/>
        <w:numPr>
          <w:ilvl w:val="0"/>
          <w:numId w:val="2"/>
        </w:numPr>
        <w:spacing w:beforeLines="100" w:before="312" w:afterLines="100" w:after="312" w:line="500" w:lineRule="exact"/>
        <w:ind w:left="442" w:firstLineChars="0" w:hanging="442"/>
        <w:jc w:val="both"/>
        <w:rPr>
          <w:rFonts w:ascii="思源黑体 CN Heavy" w:eastAsia="思源黑体 CN Heavy" w:hAnsi="思源黑体 CN Heavy"/>
          <w:b/>
          <w:bCs/>
          <w:color w:val="00653B" w:themeColor="accent6"/>
          <w:sz w:val="36"/>
          <w:szCs w:val="36"/>
          <w:lang w:val="zh-CN"/>
        </w:rPr>
      </w:pPr>
      <w:bookmarkStart w:id="21" w:name="_Toc40467014"/>
      <w:bookmarkEnd w:id="12"/>
      <w:bookmarkEnd w:id="16"/>
      <w:bookmarkEnd w:id="17"/>
      <w:bookmarkEnd w:id="18"/>
      <w:r>
        <w:rPr>
          <w:rFonts w:ascii="思源黑体 CN Heavy" w:eastAsia="思源黑体 CN Heavy" w:hAnsi="思源黑体 CN Heavy" w:hint="eastAsia"/>
          <w:b/>
          <w:bCs/>
          <w:color w:val="00653B" w:themeColor="accent6"/>
          <w:sz w:val="36"/>
          <w:szCs w:val="36"/>
          <w:lang w:val="zh-CN"/>
        </w:rPr>
        <w:lastRenderedPageBreak/>
        <w:t>详细检测结果</w:t>
      </w:r>
      <w:bookmarkStart w:id="22" w:name="_Hlk129335769"/>
    </w:p>
    <w:p w14:paraId="506929DF" w14:textId="77777777" w:rsidR="00912EEB" w:rsidRDefault="0017532B">
      <w:pPr>
        <w:pStyle w:val="af5"/>
        <w:widowControl w:val="0"/>
        <w:numPr>
          <w:ilvl w:val="0"/>
          <w:numId w:val="9"/>
        </w:numPr>
        <w:spacing w:beforeLines="100" w:before="312" w:afterLines="100" w:after="312" w:line="500" w:lineRule="exact"/>
        <w:ind w:firstLineChars="0"/>
        <w:jc w:val="both"/>
        <w:rPr>
          <w:rFonts w:ascii="思源黑体 CN Heavy" w:eastAsia="思源黑体 CN Heavy" w:hAnsi="思源黑体 CN Heavy" w:cs="微软雅黑"/>
          <w:b/>
          <w:bCs/>
          <w:color w:val="00653B" w:themeColor="accent6"/>
          <w:sz w:val="24"/>
          <w:szCs w:val="24"/>
        </w:rPr>
      </w:pPr>
      <w:r>
        <w:rPr>
          <w:rFonts w:ascii="思源黑体 CN Heavy" w:eastAsia="思源黑体 CN Heavy" w:hAnsi="思源黑体 CN Heavy" w:cs="微软雅黑"/>
          <w:b/>
          <w:bCs/>
          <w:color w:val="00653B" w:themeColor="accent6"/>
          <w:sz w:val="24"/>
          <w:szCs w:val="24"/>
        </w:rPr>
        <w:t xml:space="preserve">1. </w:t>
      </w:r>
      <w:r>
        <w:rPr>
          <w:rFonts w:ascii="思源黑体 CN Heavy" w:eastAsia="思源黑体 CN Heavy" w:hAnsi="思源黑体 CN Heavy" w:cs="微软雅黑" w:hint="eastAsia"/>
          <w:b/>
          <w:bCs/>
          <w:color w:val="00653B" w:themeColor="accent6"/>
          <w:sz w:val="24"/>
          <w:szCs w:val="24"/>
        </w:rPr>
        <w:t>检出变异的临床意义提示</w:t>
      </w:r>
    </w:p>
    <w:tbl>
      <w:tblPr>
        <w:tblStyle w:val="MasterIVD-v3"/>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1"/>
        <w:gridCol w:w="2423"/>
        <w:gridCol w:w="2063"/>
        <w:gridCol w:w="4031"/>
      </w:tblGrid>
      <w:tr w:rsidR="00912EEB" w14:paraId="727A354C" w14:textId="77777777" w:rsidTr="00B76BCF">
        <w:trPr>
          <w:cnfStyle w:val="100000000000" w:firstRow="1" w:lastRow="0" w:firstColumn="0" w:lastColumn="0" w:oddVBand="0" w:evenVBand="0" w:oddHBand="0" w:evenHBand="0" w:firstRowFirstColumn="0" w:firstRowLastColumn="0" w:lastRowFirstColumn="0" w:lastRowLastColumn="0"/>
          <w:trHeight w:val="454"/>
        </w:trPr>
        <w:tc>
          <w:tcPr>
            <w:tcW w:w="1721" w:type="dxa"/>
          </w:tcPr>
          <w:bookmarkEnd w:id="22"/>
          <w:p w14:paraId="6D783E87" w14:textId="77777777" w:rsidR="00912EEB" w:rsidRDefault="0017532B">
            <w:pPr>
              <w:adjustRightInd w:val="0"/>
              <w:snapToGrid w:val="0"/>
              <w:spacing w:line="360" w:lineRule="exac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2423" w:type="dxa"/>
          </w:tcPr>
          <w:p w14:paraId="3903BE2D" w14:textId="77777777" w:rsidR="00912EEB" w:rsidRDefault="0017532B">
            <w:pPr>
              <w:spacing w:line="360" w:lineRule="exact"/>
              <w:rPr>
                <w:rFonts w:ascii="思源黑体 CN Normal" w:eastAsia="思源黑体 CN Normal" w:hAnsi="思源黑体 CN Normal"/>
                <w:bCs/>
                <w:iCs/>
                <w:color w:val="000000" w:themeColor="text1"/>
                <w:sz w:val="17"/>
                <w:szCs w:val="17"/>
              </w:rPr>
            </w:pPr>
            <w:r>
              <w:rPr>
                <w:rFonts w:ascii="思源黑体 CN Bold" w:eastAsia="思源黑体 CN Bold" w:hAnsi="思源黑体 CN Bold" w:hint="eastAsia"/>
                <w:b/>
                <w:bCs/>
                <w:color w:val="FFFFFF" w:themeColor="background1"/>
                <w:sz w:val="18"/>
                <w:szCs w:val="18"/>
              </w:rPr>
              <w:t>检测结果</w:t>
            </w:r>
          </w:p>
        </w:tc>
        <w:tc>
          <w:tcPr>
            <w:tcW w:w="2063" w:type="dxa"/>
          </w:tcPr>
          <w:p w14:paraId="5FA38502" w14:textId="77777777" w:rsidR="00912EEB" w:rsidRDefault="0017532B">
            <w:pPr>
              <w:spacing w:line="360" w:lineRule="exact"/>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丰度/拷贝数/基因型</w:t>
            </w:r>
          </w:p>
        </w:tc>
        <w:tc>
          <w:tcPr>
            <w:tcW w:w="4031" w:type="dxa"/>
          </w:tcPr>
          <w:p w14:paraId="1F329491" w14:textId="77777777" w:rsidR="00912EEB" w:rsidRDefault="0017532B">
            <w:pPr>
              <w:adjustRightInd w:val="0"/>
              <w:snapToGrid w:val="0"/>
              <w:spacing w:line="360" w:lineRule="exact"/>
              <w:rPr>
                <w:rFonts w:ascii="思源黑体 CN Normal" w:eastAsia="思源黑体 CN Normal" w:hAnsi="思源黑体 CN Normal"/>
                <w:iCs/>
                <w:sz w:val="17"/>
                <w:szCs w:val="17"/>
              </w:rPr>
            </w:pPr>
            <w:r>
              <w:rPr>
                <w:rFonts w:ascii="思源黑体 CN Bold" w:eastAsia="思源黑体 CN Bold" w:hAnsi="思源黑体 CN Bold" w:hint="eastAsia"/>
                <w:b/>
                <w:bCs/>
                <w:color w:val="FFFFFF" w:themeColor="background1"/>
                <w:sz w:val="18"/>
                <w:szCs w:val="18"/>
              </w:rPr>
              <w:t>临床提示（耐药</w:t>
            </w:r>
            <w:r>
              <w:rPr>
                <w:rFonts w:ascii="思源黑体 CN Bold" w:eastAsia="思源黑体 CN Bold" w:hAnsi="思源黑体 CN Bold"/>
                <w:b/>
                <w:bCs/>
                <w:color w:val="FFFFFF" w:themeColor="background1"/>
                <w:sz w:val="18"/>
                <w:szCs w:val="18"/>
              </w:rPr>
              <w:t>/敏感，证据等级）</w:t>
            </w:r>
          </w:p>
        </w:tc>
      </w:tr>
      <w:tr w:rsidR="008F32D6" w14:paraId="5E996BD9" w14:textId="77777777" w:rsidTr="00ED35AF">
        <w:trPr>
          <w:trHeight w:val="376"/>
        </w:trPr>
        <w:tc>
          <w:tcPr>
            <w:tcW w:w="10238" w:type="dxa"/>
            <w:gridSpan w:val="4"/>
          </w:tcPr>
          <w:p w14:paraId="35B79344" w14:textId="46208E91" w:rsidR="008F32D6" w:rsidRDefault="008F32D6" w:rsidP="008F32D6">
            <w:pPr>
              <w:adjustRightInd w:val="0"/>
              <w:snapToGrid w:val="0"/>
              <w:spacing w:beforeLines="10" w:before="31" w:afterLines="10" w:after="31"/>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if </w:t>
            </w:r>
            <w:proofErr w:type="spellStart"/>
            <w:r>
              <w:rPr>
                <w:rFonts w:ascii="思源黑体 CN Normal" w:eastAsia="思源黑体 CN Normal" w:hAnsi="思源黑体 CN Normal"/>
                <w:iCs/>
                <w:sz w:val="18"/>
                <w:szCs w:val="18"/>
              </w:rPr>
              <w:t>var.var_for_</w:t>
            </w:r>
            <w:proofErr w:type="gramStart"/>
            <w:r>
              <w:rPr>
                <w:rFonts w:ascii="思源黑体 CN Normal" w:eastAsia="思源黑体 CN Normal" w:hAnsi="思源黑体 CN Normal"/>
                <w:iCs/>
                <w:sz w:val="18"/>
                <w:szCs w:val="18"/>
              </w:rPr>
              <w:t>regimen.level</w:t>
            </w:r>
            <w:proofErr w:type="gramEnd"/>
            <w:r>
              <w:rPr>
                <w:rFonts w:ascii="思源黑体 CN Normal" w:eastAsia="思源黑体 CN Normal" w:hAnsi="思源黑体 CN Normal"/>
                <w:iCs/>
                <w:sz w:val="18"/>
                <w:szCs w:val="18"/>
              </w:rPr>
              <w:t>_I+var.var_for_regimen.level_II</w:t>
            </w:r>
            <w:proofErr w:type="spellEnd"/>
            <w:r>
              <w:rPr>
                <w:rFonts w:ascii="思源黑体 CN Normal" w:eastAsia="思源黑体 CN Normal" w:hAnsi="思源黑体 CN Normal"/>
                <w:iCs/>
                <w:sz w:val="18"/>
                <w:szCs w:val="18"/>
              </w:rPr>
              <w:t>%}</w:t>
            </w:r>
          </w:p>
        </w:tc>
      </w:tr>
      <w:tr w:rsidR="008F32D6" w14:paraId="516D996A" w14:textId="77777777" w:rsidTr="006B2B8F">
        <w:trPr>
          <w:trHeight w:val="376"/>
        </w:trPr>
        <w:tc>
          <w:tcPr>
            <w:tcW w:w="10238" w:type="dxa"/>
            <w:gridSpan w:val="4"/>
          </w:tcPr>
          <w:p w14:paraId="77173C34" w14:textId="6A0A1E39" w:rsidR="008F32D6" w:rsidRDefault="008F32D6" w:rsidP="008F32D6">
            <w:pPr>
              <w:adjustRightInd w:val="0"/>
              <w:snapToGrid w:val="0"/>
              <w:spacing w:beforeLines="10" w:before="31" w:afterLines="10" w:after="31"/>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for a in </w:t>
            </w:r>
            <w:proofErr w:type="spellStart"/>
            <w:r>
              <w:rPr>
                <w:rFonts w:ascii="思源黑体 CN Normal" w:eastAsia="思源黑体 CN Normal" w:hAnsi="思源黑体 CN Normal"/>
                <w:iCs/>
                <w:sz w:val="18"/>
                <w:szCs w:val="18"/>
              </w:rPr>
              <w:t>var.var_for_</w:t>
            </w:r>
            <w:proofErr w:type="gramStart"/>
            <w:r>
              <w:rPr>
                <w:rFonts w:ascii="思源黑体 CN Normal" w:eastAsia="思源黑体 CN Normal" w:hAnsi="思源黑体 CN Normal"/>
                <w:iCs/>
                <w:sz w:val="18"/>
                <w:szCs w:val="18"/>
              </w:rPr>
              <w:t>regimen.level</w:t>
            </w:r>
            <w:proofErr w:type="gramEnd"/>
            <w:r>
              <w:rPr>
                <w:rFonts w:ascii="思源黑体 CN Normal" w:eastAsia="思源黑体 CN Normal" w:hAnsi="思源黑体 CN Normal"/>
                <w:iCs/>
                <w:sz w:val="18"/>
                <w:szCs w:val="18"/>
              </w:rPr>
              <w:t>_I+var.var_for_regimen.level_II</w:t>
            </w:r>
            <w:proofErr w:type="spellEnd"/>
            <w:r>
              <w:rPr>
                <w:rFonts w:ascii="思源黑体 CN Normal" w:eastAsia="思源黑体 CN Normal" w:hAnsi="思源黑体 CN Normal"/>
                <w:iCs/>
                <w:sz w:val="18"/>
                <w:szCs w:val="18"/>
              </w:rPr>
              <w:t>%}</w:t>
            </w:r>
          </w:p>
        </w:tc>
      </w:tr>
      <w:tr w:rsidR="008F32D6" w14:paraId="739A012E" w14:textId="77777777" w:rsidTr="00B9697A">
        <w:trPr>
          <w:trHeight w:val="376"/>
        </w:trPr>
        <w:tc>
          <w:tcPr>
            <w:tcW w:w="1721" w:type="dxa"/>
          </w:tcPr>
          <w:p w14:paraId="555B8E68" w14:textId="2978B5FC" w:rsidR="008F32D6" w:rsidRPr="00B9697A" w:rsidRDefault="008F32D6" w:rsidP="008F32D6">
            <w:pPr>
              <w:adjustRightInd w:val="0"/>
              <w:snapToGrid w:val="0"/>
              <w:spacing w:beforeLines="10" w:before="31" w:afterLines="10" w:after="31"/>
              <w:rPr>
                <w:rFonts w:ascii="思源黑体 CN Normal" w:eastAsia="思源黑体 CN Normal" w:hAnsi="思源黑体 CN Normal" w:cs="思源黑体 CN Light"/>
                <w:bCs/>
                <w:sz w:val="17"/>
                <w:szCs w:val="17"/>
              </w:rPr>
            </w:pPr>
            <w:r w:rsidRPr="00B9697A">
              <w:rPr>
                <w:rFonts w:ascii="思源黑体 CN Normal" w:eastAsia="思源黑体 CN Normal" w:hAnsi="思源黑体 CN Normal" w:cs="思源黑体 CN Light" w:hint="eastAsia"/>
                <w:bCs/>
                <w:sz w:val="17"/>
                <w:szCs w:val="17"/>
              </w:rPr>
              <w:t>{</w:t>
            </w:r>
            <w:r w:rsidRPr="00B9697A">
              <w:rPr>
                <w:rFonts w:ascii="思源黑体 CN Normal" w:eastAsia="思源黑体 CN Normal" w:hAnsi="思源黑体 CN Normal" w:cs="思源黑体 CN Light"/>
                <w:bCs/>
                <w:sz w:val="17"/>
                <w:szCs w:val="17"/>
              </w:rPr>
              <w:t>{</w:t>
            </w:r>
            <w:proofErr w:type="spellStart"/>
            <w:r w:rsidRPr="00B9697A">
              <w:rPr>
                <w:rFonts w:ascii="思源黑体 CN Normal" w:eastAsia="思源黑体 CN Normal" w:hAnsi="思源黑体 CN Normal" w:cs="思源黑体 CN Light"/>
                <w:bCs/>
                <w:sz w:val="17"/>
                <w:szCs w:val="17"/>
              </w:rPr>
              <w:t>a|gene_symbol</w:t>
            </w:r>
            <w:proofErr w:type="spellEnd"/>
            <w:r w:rsidRPr="00B9697A">
              <w:rPr>
                <w:rFonts w:ascii="思源黑体 CN Normal" w:eastAsia="思源黑体 CN Normal" w:hAnsi="思源黑体 CN Normal" w:cs="思源黑体 CN Light"/>
                <w:bCs/>
                <w:sz w:val="17"/>
                <w:szCs w:val="17"/>
              </w:rPr>
              <w:t>}}</w:t>
            </w:r>
          </w:p>
        </w:tc>
        <w:tc>
          <w:tcPr>
            <w:tcW w:w="2423" w:type="dxa"/>
          </w:tcPr>
          <w:p w14:paraId="347317E7" w14:textId="46EC9B28" w:rsidR="008F32D6" w:rsidRPr="00B76BCF" w:rsidRDefault="008F32D6" w:rsidP="008F32D6">
            <w:pPr>
              <w:spacing w:beforeLines="10" w:before="31" w:afterLines="10" w:after="31"/>
              <w:rPr>
                <w:rFonts w:ascii="思源黑体 CN Normal" w:eastAsia="思源黑体 CN Normal" w:hAnsi="思源黑体 CN Normal"/>
                <w:bCs/>
                <w:iCs/>
                <w:sz w:val="17"/>
                <w:szCs w:val="17"/>
              </w:rPr>
            </w:pPr>
            <w:r>
              <w:rPr>
                <w:rFonts w:ascii="思源黑体 CN Normal" w:eastAsia="思源黑体 CN Normal" w:hAnsi="思源黑体 CN Normal" w:hint="eastAsia"/>
                <w:bCs/>
                <w:iCs/>
                <w:sz w:val="17"/>
                <w:szCs w:val="17"/>
              </w:rPr>
              <w:t>{</w:t>
            </w:r>
            <w:r>
              <w:rPr>
                <w:rFonts w:ascii="思源黑体 CN Normal" w:eastAsia="思源黑体 CN Normal" w:hAnsi="思源黑体 CN Normal"/>
                <w:bCs/>
                <w:iCs/>
                <w:sz w:val="17"/>
                <w:szCs w:val="17"/>
              </w:rPr>
              <w:t>{</w:t>
            </w:r>
            <w:proofErr w:type="spellStart"/>
            <w:r>
              <w:rPr>
                <w:rFonts w:ascii="思源黑体 CN Normal" w:eastAsia="思源黑体 CN Normal" w:hAnsi="思源黑体 CN Normal"/>
                <w:bCs/>
                <w:iCs/>
                <w:sz w:val="17"/>
                <w:szCs w:val="17"/>
              </w:rPr>
              <w:t>a|var_info</w:t>
            </w:r>
            <w:proofErr w:type="spellEnd"/>
            <w:r>
              <w:rPr>
                <w:rFonts w:ascii="思源黑体 CN Normal" w:eastAsia="思源黑体 CN Normal" w:hAnsi="思源黑体 CN Normal"/>
                <w:bCs/>
                <w:iCs/>
                <w:sz w:val="17"/>
                <w:szCs w:val="17"/>
              </w:rPr>
              <w:t>}}</w:t>
            </w:r>
          </w:p>
        </w:tc>
        <w:tc>
          <w:tcPr>
            <w:tcW w:w="2063" w:type="dxa"/>
          </w:tcPr>
          <w:p w14:paraId="3E68D6E1" w14:textId="48CC8F8F" w:rsidR="008F32D6" w:rsidRPr="00B76BCF" w:rsidRDefault="008F32D6" w:rsidP="008F32D6">
            <w:pP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w:t>
            </w:r>
            <w:proofErr w:type="spellStart"/>
            <w:proofErr w:type="gramStart"/>
            <w:r>
              <w:rPr>
                <w:rFonts w:ascii="思源黑体 CN Normal" w:eastAsia="思源黑体 CN Normal" w:hAnsi="思源黑体 CN Normal"/>
                <w:kern w:val="0"/>
                <w:sz w:val="17"/>
                <w:szCs w:val="17"/>
              </w:rPr>
              <w:t>a,sample</w:t>
            </w:r>
            <w:proofErr w:type="spellEnd"/>
            <w:proofErr w:type="gramEnd"/>
            <w:r>
              <w:rPr>
                <w:rFonts w:ascii="思源黑体 CN Normal" w:eastAsia="思源黑体 CN Normal" w:hAnsi="思源黑体 CN Normal"/>
                <w:kern w:val="0"/>
                <w:sz w:val="17"/>
                <w:szCs w:val="17"/>
              </w:rPr>
              <w:t>]|</w:t>
            </w:r>
            <w:proofErr w:type="spellStart"/>
            <w:r>
              <w:rPr>
                <w:rFonts w:ascii="思源黑体 CN Normal" w:eastAsia="思源黑体 CN Normal" w:hAnsi="思源黑体 CN Normal"/>
                <w:kern w:val="0"/>
                <w:sz w:val="17"/>
                <w:szCs w:val="17"/>
              </w:rPr>
              <w:t>freq_stran</w:t>
            </w:r>
            <w:proofErr w:type="spellEnd"/>
            <w:r>
              <w:rPr>
                <w:rFonts w:ascii="思源黑体 CN Normal" w:eastAsia="思源黑体 CN Normal" w:hAnsi="思源黑体 CN Normal"/>
                <w:kern w:val="0"/>
                <w:sz w:val="17"/>
                <w:szCs w:val="17"/>
              </w:rPr>
              <w:t>}}</w:t>
            </w:r>
          </w:p>
        </w:tc>
        <w:tc>
          <w:tcPr>
            <w:tcW w:w="4031" w:type="dxa"/>
          </w:tcPr>
          <w:p w14:paraId="57084709" w14:textId="4BD71152" w:rsidR="008F32D6" w:rsidRPr="008B6ECA" w:rsidRDefault="008F32D6" w:rsidP="008F32D6">
            <w:pPr>
              <w:adjustRightInd w:val="0"/>
              <w:snapToGrid w:val="0"/>
              <w:spacing w:beforeLines="10" w:before="31" w:afterLines="10" w:after="31"/>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w:t>
            </w:r>
            <w:proofErr w:type="spellStart"/>
            <w:r>
              <w:rPr>
                <w:rFonts w:ascii="思源黑体 CN Normal" w:eastAsia="思源黑体 CN Normal" w:hAnsi="思源黑体 CN Normal"/>
                <w:iCs/>
                <w:sz w:val="18"/>
                <w:szCs w:val="18"/>
              </w:rPr>
              <w:t>a|significance_regimen</w:t>
            </w:r>
            <w:proofErr w:type="spellEnd"/>
            <w:r>
              <w:rPr>
                <w:rFonts w:ascii="思源黑体 CN Normal" w:eastAsia="思源黑体 CN Normal" w:hAnsi="思源黑体 CN Normal"/>
                <w:iCs/>
                <w:sz w:val="18"/>
                <w:szCs w:val="18"/>
              </w:rPr>
              <w:t>}}</w:t>
            </w:r>
          </w:p>
        </w:tc>
      </w:tr>
      <w:tr w:rsidR="008F32D6" w14:paraId="629AB82E" w14:textId="77777777" w:rsidTr="00B9697A">
        <w:trPr>
          <w:trHeight w:val="158"/>
        </w:trPr>
        <w:tc>
          <w:tcPr>
            <w:tcW w:w="10238" w:type="dxa"/>
            <w:gridSpan w:val="4"/>
          </w:tcPr>
          <w:p w14:paraId="7414F227" w14:textId="04FBAE96" w:rsidR="008F32D6" w:rsidRDefault="008F32D6" w:rsidP="008F32D6">
            <w:pPr>
              <w:adjustRightInd w:val="0"/>
              <w:snapToGrid w:val="0"/>
              <w:spacing w:beforeLines="10" w:before="31" w:afterLines="10" w:after="31"/>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w:t>
            </w:r>
            <w:proofErr w:type="spellStart"/>
            <w:r>
              <w:rPr>
                <w:rFonts w:ascii="思源黑体 CN Normal" w:eastAsia="思源黑体 CN Normal" w:hAnsi="思源黑体 CN Normal"/>
                <w:iCs/>
                <w:sz w:val="18"/>
                <w:szCs w:val="18"/>
              </w:rPr>
              <w:t>endfor</w:t>
            </w:r>
            <w:proofErr w:type="spellEnd"/>
            <w:r>
              <w:rPr>
                <w:rFonts w:ascii="思源黑体 CN Normal" w:eastAsia="思源黑体 CN Normal" w:hAnsi="思源黑体 CN Normal"/>
                <w:iCs/>
                <w:sz w:val="18"/>
                <w:szCs w:val="18"/>
              </w:rPr>
              <w:t>%}</w:t>
            </w:r>
          </w:p>
        </w:tc>
      </w:tr>
      <w:tr w:rsidR="008F32D6" w14:paraId="5684362F" w14:textId="77777777" w:rsidTr="00B9697A">
        <w:trPr>
          <w:trHeight w:val="158"/>
        </w:trPr>
        <w:tc>
          <w:tcPr>
            <w:tcW w:w="10238" w:type="dxa"/>
            <w:gridSpan w:val="4"/>
          </w:tcPr>
          <w:p w14:paraId="65D5CF72" w14:textId="7EF44068" w:rsidR="008F32D6" w:rsidRPr="008B6ECA" w:rsidRDefault="008F32D6" w:rsidP="008F32D6">
            <w:pPr>
              <w:adjustRightInd w:val="0"/>
              <w:snapToGrid w:val="0"/>
              <w:spacing w:beforeLines="10" w:before="31" w:afterLines="10" w:after="31"/>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else%}</w:t>
            </w:r>
          </w:p>
        </w:tc>
      </w:tr>
      <w:tr w:rsidR="008F32D6" w14:paraId="398675D3" w14:textId="77777777" w:rsidTr="00B9697A">
        <w:trPr>
          <w:trHeight w:val="191"/>
        </w:trPr>
        <w:tc>
          <w:tcPr>
            <w:tcW w:w="10238" w:type="dxa"/>
            <w:gridSpan w:val="4"/>
          </w:tcPr>
          <w:p w14:paraId="291F86E3" w14:textId="77777777" w:rsidR="008F32D6" w:rsidRPr="00B76BCF" w:rsidRDefault="008F32D6" w:rsidP="008F32D6">
            <w:pPr>
              <w:adjustRightInd w:val="0"/>
              <w:snapToGrid w:val="0"/>
              <w:spacing w:beforeLines="10" w:before="31" w:afterLines="10" w:after="31"/>
              <w:rPr>
                <w:rFonts w:ascii="思源黑体 CN Normal" w:eastAsia="思源黑体 CN Normal" w:hAnsi="思源黑体 CN Normal"/>
                <w:iCs/>
                <w:sz w:val="17"/>
                <w:szCs w:val="17"/>
              </w:rPr>
            </w:pPr>
            <w:r w:rsidRPr="00B76BCF">
              <w:rPr>
                <w:rFonts w:ascii="思源黑体 CN Normal" w:eastAsia="思源黑体 CN Normal" w:hAnsi="思源黑体 CN Normal" w:hint="eastAsia"/>
                <w:iCs/>
                <w:sz w:val="17"/>
                <w:szCs w:val="17"/>
              </w:rPr>
              <w:t>未检测到此类变异</w:t>
            </w:r>
          </w:p>
        </w:tc>
      </w:tr>
      <w:tr w:rsidR="008F32D6" w14:paraId="01160DC6" w14:textId="77777777" w:rsidTr="00B9697A">
        <w:trPr>
          <w:trHeight w:val="191"/>
        </w:trPr>
        <w:tc>
          <w:tcPr>
            <w:tcW w:w="10238" w:type="dxa"/>
            <w:gridSpan w:val="4"/>
          </w:tcPr>
          <w:p w14:paraId="4D52EB34" w14:textId="72F423AA" w:rsidR="008F32D6" w:rsidRPr="00B76BCF" w:rsidRDefault="008F32D6" w:rsidP="008F32D6">
            <w:pPr>
              <w:adjustRightInd w:val="0"/>
              <w:snapToGrid w:val="0"/>
              <w:spacing w:beforeLines="10" w:before="31" w:afterLines="10" w:after="31"/>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766304CD" w14:textId="77777777" w:rsidR="00912EEB" w:rsidRDefault="0017532B">
      <w:pPr>
        <w:ind w:left="370" w:hangingChars="200" w:hanging="37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b/>
          <w:bCs/>
          <w:color w:val="000000" w:themeColor="text1"/>
          <w:sz w:val="18"/>
          <w:szCs w:val="18"/>
        </w:rPr>
        <w:t>注：</w:t>
      </w:r>
    </w:p>
    <w:p w14:paraId="4FBC34EB" w14:textId="77777777" w:rsidR="00912EEB" w:rsidRDefault="0017532B">
      <w:pPr>
        <w:ind w:left="320" w:hangingChars="200" w:hanging="32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1</w:t>
      </w:r>
      <w:r>
        <w:rPr>
          <w:rFonts w:ascii="思源黑体 CN Normal" w:eastAsia="思源黑体 CN Normal" w:hAnsi="思源黑体 CN Normal"/>
          <w:color w:val="000000" w:themeColor="text1"/>
          <w:sz w:val="16"/>
          <w:szCs w:val="16"/>
        </w:rPr>
        <w:t xml:space="preserve">.  </w:t>
      </w:r>
      <w:r>
        <w:rPr>
          <w:rFonts w:ascii="思源黑体 CN Normal" w:eastAsia="思源黑体 CN Normal" w:hAnsi="思源黑体 CN Normal" w:hint="eastAsia"/>
          <w:color w:val="000000" w:themeColor="text1"/>
          <w:sz w:val="16"/>
          <w:szCs w:val="16"/>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0246EC5F" w14:textId="77777777" w:rsidR="00912EEB" w:rsidRDefault="0017532B">
      <w:pPr>
        <w:ind w:left="320" w:hangingChars="200" w:hanging="32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2</w:t>
      </w:r>
      <w:r>
        <w:rPr>
          <w:rFonts w:ascii="思源黑体 CN Normal" w:eastAsia="思源黑体 CN Normal" w:hAnsi="思源黑体 CN Normal"/>
          <w:color w:val="000000" w:themeColor="text1"/>
          <w:sz w:val="16"/>
          <w:szCs w:val="16"/>
        </w:rPr>
        <w:t xml:space="preserve">.  </w:t>
      </w:r>
      <w:r>
        <w:rPr>
          <w:rFonts w:ascii="思源黑体 CN Normal" w:eastAsia="思源黑体 CN Normal" w:hAnsi="思源黑体 CN Normal" w:hint="eastAsia"/>
          <w:color w:val="000000" w:themeColor="text1"/>
          <w:sz w:val="16"/>
          <w:szCs w:val="16"/>
        </w:rPr>
        <w:t>变异包含在体细胞中检出的点突变/小片段插入缺失、结构变异和拷贝数变异以及胚系中检出的点突变/小片段插入缺失。</w:t>
      </w:r>
    </w:p>
    <w:p w14:paraId="75E6B98C" w14:textId="2DC69743" w:rsidR="004A1D61" w:rsidRDefault="0017532B">
      <w:pPr>
        <w:ind w:left="320" w:hangingChars="200" w:hanging="32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3</w:t>
      </w:r>
      <w:r>
        <w:rPr>
          <w:rFonts w:ascii="思源黑体 CN Normal" w:eastAsia="思源黑体 CN Normal" w:hAnsi="思源黑体 CN Normal"/>
          <w:color w:val="000000" w:themeColor="text1"/>
          <w:sz w:val="16"/>
          <w:szCs w:val="16"/>
        </w:rPr>
        <w:t xml:space="preserve">.  </w:t>
      </w:r>
      <w:r>
        <w:rPr>
          <w:rFonts w:ascii="思源黑体 CN Normal" w:eastAsia="思源黑体 CN Normal" w:hAnsi="思源黑体 CN Normal" w:hint="eastAsia"/>
          <w:color w:val="000000" w:themeColor="text1"/>
          <w:sz w:val="16"/>
          <w:szCs w:val="16"/>
        </w:rPr>
        <w:t>检出体细胞点突变/小片段插入缺失和结构变异时提示丰度，指突</w:t>
      </w:r>
      <w:proofErr w:type="gramStart"/>
      <w:r>
        <w:rPr>
          <w:rFonts w:ascii="思源黑体 CN Normal" w:eastAsia="思源黑体 CN Normal" w:hAnsi="思源黑体 CN Normal" w:hint="eastAsia"/>
          <w:color w:val="000000" w:themeColor="text1"/>
          <w:sz w:val="16"/>
          <w:szCs w:val="16"/>
        </w:rPr>
        <w:t>变型占</w:t>
      </w:r>
      <w:proofErr w:type="gramEnd"/>
      <w:r>
        <w:rPr>
          <w:rFonts w:ascii="思源黑体 CN Normal" w:eastAsia="思源黑体 CN Normal" w:hAnsi="思源黑体 CN Normal" w:hint="eastAsia"/>
          <w:color w:val="000000" w:themeColor="text1"/>
          <w:sz w:val="16"/>
          <w:szCs w:val="16"/>
        </w:rPr>
        <w:t>野生型和突变型之和的比例；检出体细胞拷贝数变异时提示拷贝数，正常细胞中基因拷贝数为2；检出胚系点突变/小片段插入缺失时提示基因型，即纯合或杂合。</w:t>
      </w:r>
    </w:p>
    <w:p w14:paraId="473094BB" w14:textId="0C7F3D99" w:rsidR="00912EEB" w:rsidRDefault="004A1D61" w:rsidP="004A1D61">
      <w:p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br w:type="page"/>
      </w:r>
    </w:p>
    <w:p w14:paraId="2F69232D" w14:textId="77777777" w:rsidR="00912EEB" w:rsidRDefault="0017532B">
      <w:pPr>
        <w:pStyle w:val="2"/>
        <w:numPr>
          <w:ilvl w:val="255"/>
          <w:numId w:val="0"/>
        </w:numP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 xml:space="preserve">1.1 </w:t>
      </w:r>
      <w:r>
        <w:rPr>
          <w:rFonts w:ascii="思源黑体 CN Bold" w:eastAsia="思源黑体 CN Bold" w:hAnsi="思源黑体 CN Bold" w:cstheme="minorBidi"/>
          <w:color w:val="1E7648"/>
          <w:sz w:val="21"/>
          <w:szCs w:val="21"/>
        </w:rPr>
        <w:t>具有临床意义的体细胞变异详细解读</w:t>
      </w:r>
    </w:p>
    <w:p w14:paraId="26B1BAF3" w14:textId="2472317C" w:rsidR="00746C19" w:rsidRDefault="00746C19">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for a in [</w:t>
      </w:r>
      <w:proofErr w:type="spellStart"/>
      <w:r w:rsidR="003071F5">
        <w:rPr>
          <w:rFonts w:ascii="思源黑体 CN Normal" w:eastAsia="思源黑体 CN Normal" w:hAnsi="思源黑体 CN Normal"/>
          <w:sz w:val="16"/>
          <w:szCs w:val="16"/>
        </w:rPr>
        <w:t>var_brca</w:t>
      </w:r>
      <w:proofErr w:type="spellEnd"/>
      <w:r w:rsidR="003071F5">
        <w:rPr>
          <w:rFonts w:ascii="思源黑体 CN Normal" w:eastAsia="思源黑体 CN Normal" w:hAnsi="思源黑体 CN Normal"/>
          <w:sz w:val="16"/>
          <w:szCs w:val="16"/>
        </w:rPr>
        <w:t xml:space="preserve">, </w:t>
      </w:r>
      <w:r>
        <w:rPr>
          <w:rFonts w:ascii="思源黑体 CN Normal" w:eastAsia="思源黑体 CN Normal" w:hAnsi="思源黑体 CN Normal"/>
          <w:sz w:val="16"/>
          <w:szCs w:val="16"/>
        </w:rPr>
        <w:t>var,</w:t>
      </w:r>
      <w:r w:rsidR="003071F5">
        <w:rPr>
          <w:rFonts w:ascii="思源黑体 CN Normal" w:eastAsia="思源黑体 CN Normal" w:hAnsi="思源黑体 CN Normal"/>
          <w:sz w:val="16"/>
          <w:szCs w:val="16"/>
        </w:rPr>
        <w:t xml:space="preserve"> </w:t>
      </w:r>
      <w:proofErr w:type="gramStart"/>
      <w:r>
        <w:rPr>
          <w:rFonts w:ascii="思源黑体 CN Normal" w:eastAsia="思源黑体 CN Normal" w:hAnsi="思源黑体 CN Normal"/>
          <w:sz w:val="16"/>
          <w:szCs w:val="16"/>
        </w:rPr>
        <w:t>sample]|</w:t>
      </w:r>
      <w:proofErr w:type="gramEnd"/>
      <w:r>
        <w:rPr>
          <w:rFonts w:ascii="思源黑体 CN Normal" w:eastAsia="思源黑体 CN Normal" w:hAnsi="思源黑体 CN Normal"/>
          <w:sz w:val="16"/>
          <w:szCs w:val="16"/>
        </w:rPr>
        <w:t>somatic_level12_inter%}</w:t>
      </w:r>
    </w:p>
    <w:tbl>
      <w:tblPr>
        <w:tblStyle w:val="-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914"/>
      </w:tblGrid>
      <w:tr w:rsidR="00746C19" w14:paraId="376A3452" w14:textId="77777777" w:rsidTr="000B6479">
        <w:trPr>
          <w:cnfStyle w:val="100000000000" w:firstRow="1" w:lastRow="0" w:firstColumn="0" w:lastColumn="0" w:oddVBand="0" w:evenVBand="0" w:oddHBand="0" w:evenHBand="0" w:firstRowFirstColumn="0" w:firstRowLastColumn="0" w:lastRowFirstColumn="0" w:lastRowLastColumn="0"/>
          <w:trHeight w:val="567"/>
        </w:trPr>
        <w:tc>
          <w:tcPr>
            <w:tcW w:w="10332" w:type="dxa"/>
            <w:gridSpan w:val="2"/>
          </w:tcPr>
          <w:p w14:paraId="002EA02D"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b/>
                <w:bCs/>
                <w:color w:val="FFFFFF" w:themeColor="background1"/>
                <w:sz w:val="18"/>
                <w:szCs w:val="18"/>
                <w:highlight w:val="darkCyan"/>
              </w:rPr>
              <w:t xml:space="preserve">{%p if </w:t>
            </w:r>
            <w:proofErr w:type="spellStart"/>
            <w:r w:rsidRPr="004A1D61">
              <w:rPr>
                <w:rFonts w:ascii="思源黑体 CN Bold" w:eastAsia="思源黑体 CN Bold" w:hAnsi="思源黑体 CN Bold"/>
                <w:b/>
                <w:bCs/>
                <w:color w:val="FFFFFF" w:themeColor="background1"/>
                <w:sz w:val="18"/>
                <w:szCs w:val="18"/>
                <w:highlight w:val="darkCyan"/>
              </w:rPr>
              <w:t>a.bio_category</w:t>
            </w:r>
            <w:proofErr w:type="spellEnd"/>
            <w:r w:rsidRPr="004A1D61">
              <w:rPr>
                <w:rFonts w:ascii="思源黑体 CN Bold" w:eastAsia="思源黑体 CN Bold" w:hAnsi="思源黑体 CN Bold"/>
                <w:b/>
                <w:bCs/>
                <w:color w:val="FFFFFF" w:themeColor="background1"/>
                <w:sz w:val="18"/>
                <w:szCs w:val="18"/>
                <w:highlight w:val="darkCyan"/>
              </w:rPr>
              <w:t>=</w:t>
            </w:r>
            <w:proofErr w:type="gramStart"/>
            <w:r w:rsidRPr="004A1D61">
              <w:rPr>
                <w:rFonts w:ascii="思源黑体 CN Bold" w:eastAsia="思源黑体 CN Bold" w:hAnsi="思源黑体 CN Bold"/>
                <w:b/>
                <w:bCs/>
                <w:color w:val="FFFFFF" w:themeColor="background1"/>
                <w:sz w:val="18"/>
                <w:szCs w:val="18"/>
                <w:highlight w:val="darkCyan"/>
              </w:rPr>
              <w:t>=”</w:t>
            </w:r>
            <w:proofErr w:type="spellStart"/>
            <w:r w:rsidRPr="004A1D61">
              <w:rPr>
                <w:rFonts w:ascii="思源黑体 CN Bold" w:eastAsia="思源黑体 CN Bold" w:hAnsi="思源黑体 CN Bold"/>
                <w:b/>
                <w:bCs/>
                <w:color w:val="FFFFFF" w:themeColor="background1"/>
                <w:sz w:val="18"/>
                <w:szCs w:val="18"/>
                <w:highlight w:val="darkCyan"/>
              </w:rPr>
              <w:t>Snvindel</w:t>
            </w:r>
            <w:proofErr w:type="spellEnd"/>
            <w:proofErr w:type="gramEnd"/>
            <w:r w:rsidRPr="004A1D61">
              <w:rPr>
                <w:rFonts w:ascii="思源黑体 CN Bold" w:eastAsia="思源黑体 CN Bold" w:hAnsi="思源黑体 CN Bold"/>
                <w:b/>
                <w:bCs/>
                <w:color w:val="FFFFFF" w:themeColor="background1"/>
                <w:sz w:val="18"/>
                <w:szCs w:val="18"/>
                <w:highlight w:val="darkCyan"/>
              </w:rPr>
              <w:t>”%}</w:t>
            </w:r>
          </w:p>
          <w:p w14:paraId="17C38071"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hint="eastAsia"/>
                <w:b/>
                <w:bCs/>
                <w:i/>
                <w:iCs/>
                <w:color w:val="FFFFFF" w:themeColor="background1"/>
                <w:sz w:val="18"/>
                <w:szCs w:val="18"/>
              </w:rPr>
              <w:t>{</w:t>
            </w:r>
            <w:r w:rsidRPr="004A1D61">
              <w:rPr>
                <w:rFonts w:ascii="思源黑体 CN Bold" w:eastAsia="思源黑体 CN Bold" w:hAnsi="思源黑体 CN Bold"/>
                <w:b/>
                <w:bCs/>
                <w:i/>
                <w:iCs/>
                <w:color w:val="FFFFFF" w:themeColor="background1"/>
                <w:sz w:val="18"/>
                <w:szCs w:val="18"/>
              </w:rPr>
              <w:t>{</w:t>
            </w:r>
            <w:proofErr w:type="spellStart"/>
            <w:proofErr w:type="gramStart"/>
            <w:r w:rsidRPr="004A1D61">
              <w:rPr>
                <w:rFonts w:ascii="思源黑体 CN Bold" w:eastAsia="思源黑体 CN Bold" w:hAnsi="思源黑体 CN Bold"/>
                <w:b/>
                <w:bCs/>
                <w:i/>
                <w:iCs/>
                <w:color w:val="FFFFFF" w:themeColor="background1"/>
                <w:sz w:val="18"/>
                <w:szCs w:val="18"/>
              </w:rPr>
              <w:t>a.gene</w:t>
            </w:r>
            <w:proofErr w:type="gramEnd"/>
            <w:r w:rsidRPr="004A1D61">
              <w:rPr>
                <w:rFonts w:ascii="思源黑体 CN Bold" w:eastAsia="思源黑体 CN Bold" w:hAnsi="思源黑体 CN Bold"/>
                <w:b/>
                <w:bCs/>
                <w:i/>
                <w:iCs/>
                <w:color w:val="FFFFFF" w:themeColor="background1"/>
                <w:sz w:val="18"/>
                <w:szCs w:val="18"/>
              </w:rPr>
              <w:t>_symbol</w:t>
            </w:r>
            <w:proofErr w:type="spellEnd"/>
            <w:r w:rsidRPr="004A1D61">
              <w:rPr>
                <w:rFonts w:ascii="思源黑体 CN Bold" w:eastAsia="思源黑体 CN Bold" w:hAnsi="思源黑体 CN Bold"/>
                <w:b/>
                <w:bCs/>
                <w:i/>
                <w:iCs/>
                <w:color w:val="FFFFFF" w:themeColor="background1"/>
                <w:sz w:val="18"/>
                <w:szCs w:val="18"/>
              </w:rPr>
              <w:t>}}</w:t>
            </w:r>
            <w:r w:rsidRPr="004A1D61">
              <w:rPr>
                <w:rFonts w:ascii="思源黑体 CN Bold" w:eastAsia="思源黑体 CN Bold" w:hAnsi="思源黑体 CN Bold"/>
                <w:b/>
                <w:bCs/>
                <w:color w:val="FFFFFF" w:themeColor="background1"/>
                <w:sz w:val="18"/>
                <w:szCs w:val="18"/>
              </w:rPr>
              <w:t xml:space="preserve"> {{</w:t>
            </w:r>
            <w:proofErr w:type="spellStart"/>
            <w:r w:rsidRPr="004A1D61">
              <w:rPr>
                <w:rFonts w:ascii="思源黑体 CN Bold" w:eastAsia="思源黑体 CN Bold" w:hAnsi="思源黑体 CN Bold"/>
                <w:b/>
                <w:bCs/>
                <w:color w:val="FFFFFF" w:themeColor="background1"/>
                <w:sz w:val="18"/>
                <w:szCs w:val="18"/>
              </w:rPr>
              <w:t>a.gene_region</w:t>
            </w:r>
            <w:proofErr w:type="spellEnd"/>
            <w:r w:rsidRPr="004A1D61">
              <w:rPr>
                <w:rFonts w:ascii="思源黑体 CN Bold" w:eastAsia="思源黑体 CN Bold" w:hAnsi="思源黑体 CN Bold"/>
                <w:b/>
                <w:bCs/>
                <w:color w:val="FFFFFF" w:themeColor="background1"/>
                <w:sz w:val="18"/>
                <w:szCs w:val="18"/>
              </w:rPr>
              <w:t>}} {{</w:t>
            </w:r>
            <w:proofErr w:type="spellStart"/>
            <w:r w:rsidRPr="004A1D61">
              <w:rPr>
                <w:rFonts w:ascii="思源黑体 CN Bold" w:eastAsia="思源黑体 CN Bold" w:hAnsi="思源黑体 CN Bold"/>
                <w:b/>
                <w:bCs/>
                <w:color w:val="FFFFFF" w:themeColor="background1"/>
                <w:sz w:val="18"/>
                <w:szCs w:val="18"/>
              </w:rPr>
              <w:t>a.hgvs_c</w:t>
            </w:r>
            <w:proofErr w:type="spellEnd"/>
            <w:r w:rsidRPr="004A1D61">
              <w:rPr>
                <w:rFonts w:ascii="思源黑体 CN Bold" w:eastAsia="思源黑体 CN Bold" w:hAnsi="思源黑体 CN Bold"/>
                <w:b/>
                <w:bCs/>
                <w:color w:val="FFFFFF" w:themeColor="background1"/>
                <w:sz w:val="18"/>
                <w:szCs w:val="18"/>
              </w:rPr>
              <w:t xml:space="preserve">}}{%if </w:t>
            </w:r>
            <w:proofErr w:type="spellStart"/>
            <w:r w:rsidRPr="004A1D61">
              <w:rPr>
                <w:rFonts w:ascii="思源黑体 CN Bold" w:eastAsia="思源黑体 CN Bold" w:hAnsi="思源黑体 CN Bold"/>
                <w:b/>
                <w:bCs/>
                <w:color w:val="FFFFFF" w:themeColor="background1"/>
                <w:sz w:val="18"/>
                <w:szCs w:val="18"/>
              </w:rPr>
              <w:t>a.hgvs_p</w:t>
            </w:r>
            <w:proofErr w:type="spellEnd"/>
            <w:r w:rsidRPr="004A1D61">
              <w:rPr>
                <w:rFonts w:ascii="思源黑体 CN Bold" w:eastAsia="思源黑体 CN Bold" w:hAnsi="思源黑体 CN Bold"/>
                <w:b/>
                <w:bCs/>
                <w:color w:val="FFFFFF" w:themeColor="background1"/>
                <w:sz w:val="18"/>
                <w:szCs w:val="18"/>
              </w:rPr>
              <w:t>!=”p.?”%} {{</w:t>
            </w:r>
            <w:proofErr w:type="spellStart"/>
            <w:r w:rsidRPr="004A1D61">
              <w:rPr>
                <w:rFonts w:ascii="思源黑体 CN Bold" w:eastAsia="思源黑体 CN Bold" w:hAnsi="思源黑体 CN Bold"/>
                <w:b/>
                <w:bCs/>
                <w:color w:val="FFFFFF" w:themeColor="background1"/>
                <w:sz w:val="18"/>
                <w:szCs w:val="18"/>
              </w:rPr>
              <w:t>a.hgvs_p</w:t>
            </w:r>
            <w:proofErr w:type="spellEnd"/>
            <w:r w:rsidRPr="004A1D61">
              <w:rPr>
                <w:rFonts w:ascii="思源黑体 CN Bold" w:eastAsia="思源黑体 CN Bold" w:hAnsi="思源黑体 CN Bold"/>
                <w:b/>
                <w:bCs/>
                <w:color w:val="FFFFFF" w:themeColor="background1"/>
                <w:sz w:val="18"/>
                <w:szCs w:val="18"/>
              </w:rPr>
              <w:t>}}{%endif%}</w:t>
            </w:r>
          </w:p>
          <w:p w14:paraId="42233B54"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b/>
                <w:bCs/>
                <w:color w:val="FFFFFF" w:themeColor="background1"/>
                <w:sz w:val="18"/>
                <w:szCs w:val="18"/>
                <w:highlight w:val="darkCyan"/>
              </w:rPr>
              <w:t xml:space="preserve">{%p </w:t>
            </w:r>
            <w:proofErr w:type="spellStart"/>
            <w:r w:rsidRPr="004A1D61">
              <w:rPr>
                <w:rFonts w:ascii="思源黑体 CN Bold" w:eastAsia="思源黑体 CN Bold" w:hAnsi="思源黑体 CN Bold"/>
                <w:b/>
                <w:bCs/>
                <w:color w:val="FFFFFF" w:themeColor="background1"/>
                <w:sz w:val="18"/>
                <w:szCs w:val="18"/>
                <w:highlight w:val="darkCyan"/>
              </w:rPr>
              <w:t>elif</w:t>
            </w:r>
            <w:proofErr w:type="spellEnd"/>
            <w:r w:rsidRPr="004A1D61">
              <w:rPr>
                <w:rFonts w:ascii="思源黑体 CN Bold" w:eastAsia="思源黑体 CN Bold" w:hAnsi="思源黑体 CN Bold"/>
                <w:b/>
                <w:bCs/>
                <w:color w:val="FFFFFF" w:themeColor="background1"/>
                <w:sz w:val="18"/>
                <w:szCs w:val="18"/>
                <w:highlight w:val="darkCyan"/>
              </w:rPr>
              <w:t xml:space="preserve"> </w:t>
            </w:r>
            <w:proofErr w:type="spellStart"/>
            <w:r w:rsidRPr="004A1D61">
              <w:rPr>
                <w:rFonts w:ascii="思源黑体 CN Bold" w:eastAsia="思源黑体 CN Bold" w:hAnsi="思源黑体 CN Bold"/>
                <w:b/>
                <w:bCs/>
                <w:color w:val="FFFFFF" w:themeColor="background1"/>
                <w:sz w:val="18"/>
                <w:szCs w:val="18"/>
                <w:highlight w:val="darkCyan"/>
              </w:rPr>
              <w:t>a.bio_category</w:t>
            </w:r>
            <w:proofErr w:type="spellEnd"/>
            <w:r w:rsidRPr="004A1D61">
              <w:rPr>
                <w:rFonts w:ascii="思源黑体 CN Bold" w:eastAsia="思源黑体 CN Bold" w:hAnsi="思源黑体 CN Bold"/>
                <w:b/>
                <w:bCs/>
                <w:color w:val="FFFFFF" w:themeColor="background1"/>
                <w:sz w:val="18"/>
                <w:szCs w:val="18"/>
                <w:highlight w:val="darkCyan"/>
              </w:rPr>
              <w:t>=</w:t>
            </w:r>
            <w:proofErr w:type="gramStart"/>
            <w:r w:rsidRPr="004A1D61">
              <w:rPr>
                <w:rFonts w:ascii="思源黑体 CN Bold" w:eastAsia="思源黑体 CN Bold" w:hAnsi="思源黑体 CN Bold"/>
                <w:b/>
                <w:bCs/>
                <w:color w:val="FFFFFF" w:themeColor="background1"/>
                <w:sz w:val="18"/>
                <w:szCs w:val="18"/>
                <w:highlight w:val="darkCyan"/>
              </w:rPr>
              <w:t>=”</w:t>
            </w:r>
            <w:proofErr w:type="spellStart"/>
            <w:r w:rsidRPr="004A1D61">
              <w:rPr>
                <w:rFonts w:ascii="思源黑体 CN Bold" w:eastAsia="思源黑体 CN Bold" w:hAnsi="思源黑体 CN Bold"/>
                <w:b/>
                <w:bCs/>
                <w:color w:val="FFFFFF" w:themeColor="background1"/>
                <w:sz w:val="18"/>
                <w:szCs w:val="18"/>
                <w:highlight w:val="darkCyan"/>
              </w:rPr>
              <w:t>Cnv</w:t>
            </w:r>
            <w:proofErr w:type="spellEnd"/>
            <w:proofErr w:type="gramEnd"/>
            <w:r w:rsidRPr="004A1D61">
              <w:rPr>
                <w:rFonts w:ascii="思源黑体 CN Bold" w:eastAsia="思源黑体 CN Bold" w:hAnsi="思源黑体 CN Bold"/>
                <w:b/>
                <w:bCs/>
                <w:color w:val="FFFFFF" w:themeColor="background1"/>
                <w:sz w:val="18"/>
                <w:szCs w:val="18"/>
                <w:highlight w:val="darkCyan"/>
              </w:rPr>
              <w:t>”%}</w:t>
            </w:r>
          </w:p>
          <w:p w14:paraId="5CA7EA46"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b/>
                <w:bCs/>
                <w:i/>
                <w:iCs/>
                <w:color w:val="FFFFFF" w:themeColor="background1"/>
                <w:sz w:val="18"/>
                <w:szCs w:val="18"/>
              </w:rPr>
              <w:t>{{</w:t>
            </w:r>
            <w:proofErr w:type="spellStart"/>
            <w:r w:rsidRPr="004A1D61">
              <w:rPr>
                <w:rFonts w:ascii="思源黑体 CN Bold" w:eastAsia="思源黑体 CN Bold" w:hAnsi="思源黑体 CN Bold"/>
                <w:b/>
                <w:bCs/>
                <w:i/>
                <w:iCs/>
                <w:color w:val="FFFFFF" w:themeColor="background1"/>
                <w:sz w:val="18"/>
                <w:szCs w:val="18"/>
              </w:rPr>
              <w:t>a.gene_symbol</w:t>
            </w:r>
            <w:proofErr w:type="spellEnd"/>
            <w:r w:rsidRPr="004A1D61">
              <w:rPr>
                <w:rFonts w:ascii="思源黑体 CN Bold" w:eastAsia="思源黑体 CN Bold" w:hAnsi="思源黑体 CN Bold"/>
                <w:b/>
                <w:bCs/>
                <w:i/>
                <w:iCs/>
                <w:color w:val="FFFFFF" w:themeColor="background1"/>
                <w:sz w:val="18"/>
                <w:szCs w:val="18"/>
              </w:rPr>
              <w:t xml:space="preserve">}} </w:t>
            </w:r>
            <w:r w:rsidRPr="004A1D61">
              <w:rPr>
                <w:rFonts w:ascii="思源黑体 CN Bold" w:eastAsia="思源黑体 CN Bold" w:hAnsi="思源黑体 CN Bold"/>
                <w:b/>
                <w:bCs/>
                <w:color w:val="FFFFFF" w:themeColor="background1"/>
                <w:sz w:val="18"/>
                <w:szCs w:val="18"/>
              </w:rPr>
              <w:t>扩增</w:t>
            </w:r>
          </w:p>
          <w:p w14:paraId="30D36CE7"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b/>
                <w:bCs/>
                <w:color w:val="FFFFFF" w:themeColor="background1"/>
                <w:sz w:val="18"/>
                <w:szCs w:val="18"/>
                <w:highlight w:val="darkCyan"/>
              </w:rPr>
              <w:t xml:space="preserve">{%p </w:t>
            </w:r>
            <w:proofErr w:type="spellStart"/>
            <w:r w:rsidRPr="004A1D61">
              <w:rPr>
                <w:rFonts w:ascii="思源黑体 CN Bold" w:eastAsia="思源黑体 CN Bold" w:hAnsi="思源黑体 CN Bold"/>
                <w:b/>
                <w:bCs/>
                <w:color w:val="FFFFFF" w:themeColor="background1"/>
                <w:sz w:val="18"/>
                <w:szCs w:val="18"/>
                <w:highlight w:val="darkCyan"/>
              </w:rPr>
              <w:t>elif</w:t>
            </w:r>
            <w:proofErr w:type="spellEnd"/>
            <w:r w:rsidRPr="004A1D61">
              <w:rPr>
                <w:rFonts w:ascii="思源黑体 CN Bold" w:eastAsia="思源黑体 CN Bold" w:hAnsi="思源黑体 CN Bold"/>
                <w:b/>
                <w:bCs/>
                <w:color w:val="FFFFFF" w:themeColor="background1"/>
                <w:sz w:val="18"/>
                <w:szCs w:val="18"/>
                <w:highlight w:val="darkCyan"/>
              </w:rPr>
              <w:t xml:space="preserve"> </w:t>
            </w:r>
            <w:proofErr w:type="spellStart"/>
            <w:r w:rsidRPr="004A1D61">
              <w:rPr>
                <w:rFonts w:ascii="思源黑体 CN Bold" w:eastAsia="思源黑体 CN Bold" w:hAnsi="思源黑体 CN Bold"/>
                <w:b/>
                <w:bCs/>
                <w:color w:val="FFFFFF" w:themeColor="background1"/>
                <w:sz w:val="18"/>
                <w:szCs w:val="18"/>
                <w:highlight w:val="darkCyan"/>
              </w:rPr>
              <w:t>a.bio_category</w:t>
            </w:r>
            <w:proofErr w:type="spellEnd"/>
            <w:r w:rsidRPr="004A1D61">
              <w:rPr>
                <w:rFonts w:ascii="思源黑体 CN Bold" w:eastAsia="思源黑体 CN Bold" w:hAnsi="思源黑体 CN Bold"/>
                <w:b/>
                <w:bCs/>
                <w:color w:val="FFFFFF" w:themeColor="background1"/>
                <w:sz w:val="18"/>
                <w:szCs w:val="18"/>
                <w:highlight w:val="darkCyan"/>
              </w:rPr>
              <w:t>=</w:t>
            </w:r>
            <w:proofErr w:type="gramStart"/>
            <w:r w:rsidRPr="004A1D61">
              <w:rPr>
                <w:rFonts w:ascii="思源黑体 CN Bold" w:eastAsia="思源黑体 CN Bold" w:hAnsi="思源黑体 CN Bold"/>
                <w:b/>
                <w:bCs/>
                <w:color w:val="FFFFFF" w:themeColor="background1"/>
                <w:sz w:val="18"/>
                <w:szCs w:val="18"/>
                <w:highlight w:val="darkCyan"/>
              </w:rPr>
              <w:t>=”</w:t>
            </w:r>
            <w:proofErr w:type="spellStart"/>
            <w:r w:rsidRPr="004A1D61">
              <w:rPr>
                <w:rFonts w:ascii="思源黑体 CN Bold" w:eastAsia="思源黑体 CN Bold" w:hAnsi="思源黑体 CN Bold"/>
                <w:b/>
                <w:bCs/>
                <w:color w:val="FFFFFF" w:themeColor="background1"/>
                <w:sz w:val="18"/>
                <w:szCs w:val="18"/>
                <w:highlight w:val="darkCyan"/>
              </w:rPr>
              <w:t>Sv</w:t>
            </w:r>
            <w:proofErr w:type="spellEnd"/>
            <w:proofErr w:type="gramEnd"/>
            <w:r w:rsidRPr="004A1D61">
              <w:rPr>
                <w:rFonts w:ascii="思源黑体 CN Bold" w:eastAsia="思源黑体 CN Bold" w:hAnsi="思源黑体 CN Bold"/>
                <w:b/>
                <w:bCs/>
                <w:color w:val="FFFFFF" w:themeColor="background1"/>
                <w:sz w:val="18"/>
                <w:szCs w:val="18"/>
                <w:highlight w:val="darkCyan"/>
              </w:rPr>
              <w:t xml:space="preserve">” or </w:t>
            </w:r>
            <w:proofErr w:type="spellStart"/>
            <w:r w:rsidRPr="004A1D61">
              <w:rPr>
                <w:rFonts w:ascii="思源黑体 CN Bold" w:eastAsia="思源黑体 CN Bold" w:hAnsi="思源黑体 CN Bold"/>
                <w:b/>
                <w:bCs/>
                <w:color w:val="FFFFFF" w:themeColor="background1"/>
                <w:sz w:val="18"/>
                <w:szCs w:val="18"/>
                <w:highlight w:val="darkCyan"/>
              </w:rPr>
              <w:t>a.bio_category</w:t>
            </w:r>
            <w:proofErr w:type="spellEnd"/>
            <w:r w:rsidRPr="004A1D61">
              <w:rPr>
                <w:rFonts w:ascii="思源黑体 CN Bold" w:eastAsia="思源黑体 CN Bold" w:hAnsi="思源黑体 CN Bold"/>
                <w:b/>
                <w:bCs/>
                <w:color w:val="FFFFFF" w:themeColor="background1"/>
                <w:sz w:val="18"/>
                <w:szCs w:val="18"/>
                <w:highlight w:val="darkCyan"/>
              </w:rPr>
              <w:t>==”</w:t>
            </w:r>
            <w:proofErr w:type="spellStart"/>
            <w:r w:rsidRPr="004A1D61">
              <w:rPr>
                <w:rFonts w:ascii="思源黑体 CN Bold" w:eastAsia="思源黑体 CN Bold" w:hAnsi="思源黑体 CN Bold"/>
                <w:b/>
                <w:bCs/>
                <w:color w:val="FFFFFF" w:themeColor="background1"/>
                <w:sz w:val="18"/>
                <w:szCs w:val="18"/>
                <w:highlight w:val="darkCyan"/>
              </w:rPr>
              <w:t>PSeqRnaSv</w:t>
            </w:r>
            <w:proofErr w:type="spellEnd"/>
            <w:r w:rsidRPr="004A1D61">
              <w:rPr>
                <w:rFonts w:ascii="思源黑体 CN Bold" w:eastAsia="思源黑体 CN Bold" w:hAnsi="思源黑体 CN Bold"/>
                <w:b/>
                <w:bCs/>
                <w:color w:val="FFFFFF" w:themeColor="background1"/>
                <w:sz w:val="18"/>
                <w:szCs w:val="18"/>
                <w:highlight w:val="darkCyan"/>
              </w:rPr>
              <w:t>”%}</w:t>
            </w:r>
          </w:p>
          <w:p w14:paraId="3A059BDB"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hint="eastAsia"/>
                <w:b/>
                <w:bCs/>
                <w:color w:val="FFFFFF" w:themeColor="background1"/>
                <w:sz w:val="18"/>
                <w:szCs w:val="18"/>
                <w:highlight w:val="blue"/>
              </w:rPr>
              <w:t>{</w:t>
            </w:r>
            <w:r w:rsidRPr="004A1D61">
              <w:rPr>
                <w:rFonts w:ascii="思源黑体 CN Bold" w:eastAsia="思源黑体 CN Bold" w:hAnsi="思源黑体 CN Bold"/>
                <w:b/>
                <w:bCs/>
                <w:color w:val="FFFFFF" w:themeColor="background1"/>
                <w:sz w:val="18"/>
                <w:szCs w:val="18"/>
                <w:highlight w:val="blue"/>
              </w:rPr>
              <w:t xml:space="preserve">%p if </w:t>
            </w:r>
            <w:proofErr w:type="spellStart"/>
            <w:proofErr w:type="gramStart"/>
            <w:r w:rsidRPr="004A1D61">
              <w:rPr>
                <w:rFonts w:ascii="思源黑体 CN Bold" w:eastAsia="思源黑体 CN Bold" w:hAnsi="思源黑体 CN Bold"/>
                <w:b/>
                <w:bCs/>
                <w:color w:val="FFFFFF" w:themeColor="background1"/>
                <w:sz w:val="18"/>
                <w:szCs w:val="18"/>
                <w:highlight w:val="blue"/>
              </w:rPr>
              <w:t>a.five</w:t>
            </w:r>
            <w:proofErr w:type="gramEnd"/>
            <w:r w:rsidRPr="004A1D61">
              <w:rPr>
                <w:rFonts w:ascii="思源黑体 CN Bold" w:eastAsia="思源黑体 CN Bold" w:hAnsi="思源黑体 CN Bold"/>
                <w:b/>
                <w:bCs/>
                <w:color w:val="FFFFFF" w:themeColor="background1"/>
                <w:sz w:val="18"/>
                <w:szCs w:val="18"/>
                <w:highlight w:val="blue"/>
              </w:rPr>
              <w:t>_prime_gene</w:t>
            </w:r>
            <w:proofErr w:type="spellEnd"/>
            <w:r w:rsidRPr="004A1D61">
              <w:rPr>
                <w:rFonts w:ascii="思源黑体 CN Bold" w:eastAsia="思源黑体 CN Bold" w:hAnsi="思源黑体 CN Bold"/>
                <w:b/>
                <w:bCs/>
                <w:color w:val="FFFFFF" w:themeColor="background1"/>
                <w:sz w:val="18"/>
                <w:szCs w:val="18"/>
                <w:highlight w:val="blue"/>
              </w:rPr>
              <w:t xml:space="preserve"> == “MET” and </w:t>
            </w:r>
            <w:proofErr w:type="spellStart"/>
            <w:r w:rsidRPr="004A1D61">
              <w:rPr>
                <w:rFonts w:ascii="思源黑体 CN Bold" w:eastAsia="思源黑体 CN Bold" w:hAnsi="思源黑体 CN Bold"/>
                <w:b/>
                <w:bCs/>
                <w:color w:val="FFFFFF" w:themeColor="background1"/>
                <w:sz w:val="18"/>
                <w:szCs w:val="18"/>
                <w:highlight w:val="blue"/>
              </w:rPr>
              <w:t>a.three_prime_gene</w:t>
            </w:r>
            <w:proofErr w:type="spellEnd"/>
            <w:r w:rsidRPr="004A1D61">
              <w:rPr>
                <w:rFonts w:ascii="思源黑体 CN Bold" w:eastAsia="思源黑体 CN Bold" w:hAnsi="思源黑体 CN Bold"/>
                <w:b/>
                <w:bCs/>
                <w:color w:val="FFFFFF" w:themeColor="background1"/>
                <w:sz w:val="18"/>
                <w:szCs w:val="18"/>
                <w:highlight w:val="blue"/>
              </w:rPr>
              <w:t xml:space="preserve"> == “MET”%}</w:t>
            </w:r>
          </w:p>
          <w:p w14:paraId="0438F468"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hint="eastAsia"/>
                <w:b/>
                <w:bCs/>
                <w:i/>
                <w:iCs/>
                <w:color w:val="FFFFFF" w:themeColor="background1"/>
                <w:sz w:val="18"/>
                <w:szCs w:val="18"/>
              </w:rPr>
              <w:t>M</w:t>
            </w:r>
            <w:r w:rsidRPr="004A1D61">
              <w:rPr>
                <w:rFonts w:ascii="思源黑体 CN Bold" w:eastAsia="思源黑体 CN Bold" w:hAnsi="思源黑体 CN Bold"/>
                <w:b/>
                <w:bCs/>
                <w:i/>
                <w:iCs/>
                <w:color w:val="FFFFFF" w:themeColor="background1"/>
                <w:sz w:val="18"/>
                <w:szCs w:val="18"/>
              </w:rPr>
              <w:t>ET</w:t>
            </w:r>
            <w:r w:rsidRPr="004A1D61">
              <w:rPr>
                <w:rFonts w:ascii="思源黑体 CN Bold" w:eastAsia="思源黑体 CN Bold" w:hAnsi="思源黑体 CN Bold"/>
                <w:b/>
                <w:bCs/>
                <w:color w:val="FFFFFF" w:themeColor="background1"/>
                <w:sz w:val="18"/>
                <w:szCs w:val="18"/>
              </w:rPr>
              <w:t xml:space="preserve"> exon14 skipping</w:t>
            </w:r>
          </w:p>
          <w:p w14:paraId="1804F713"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hint="eastAsia"/>
                <w:b/>
                <w:bCs/>
                <w:color w:val="FFFFFF" w:themeColor="background1"/>
                <w:sz w:val="18"/>
                <w:szCs w:val="18"/>
                <w:highlight w:val="blue"/>
              </w:rPr>
              <w:t>{%p</w:t>
            </w:r>
            <w:r w:rsidRPr="004A1D61">
              <w:rPr>
                <w:rFonts w:ascii="思源黑体 CN Bold" w:eastAsia="思源黑体 CN Bold" w:hAnsi="思源黑体 CN Bold"/>
                <w:b/>
                <w:bCs/>
                <w:color w:val="FFFFFF" w:themeColor="background1"/>
                <w:sz w:val="18"/>
                <w:szCs w:val="18"/>
                <w:highlight w:val="blue"/>
              </w:rPr>
              <w:t xml:space="preserve"> else</w:t>
            </w:r>
            <w:r w:rsidRPr="004A1D61">
              <w:rPr>
                <w:rFonts w:ascii="思源黑体 CN Bold" w:eastAsia="思源黑体 CN Bold" w:hAnsi="思源黑体 CN Bold" w:hint="eastAsia"/>
                <w:b/>
                <w:bCs/>
                <w:color w:val="FFFFFF" w:themeColor="background1"/>
                <w:sz w:val="18"/>
                <w:szCs w:val="18"/>
                <w:highlight w:val="blue"/>
              </w:rPr>
              <w:t>%}</w:t>
            </w:r>
          </w:p>
          <w:p w14:paraId="11875DB6"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b/>
                <w:bCs/>
                <w:color w:val="FFFFFF" w:themeColor="background1"/>
                <w:sz w:val="18"/>
                <w:szCs w:val="18"/>
                <w:highlight w:val="darkBlue"/>
              </w:rPr>
              <w:t xml:space="preserve">{%p if “CRC12” in </w:t>
            </w:r>
            <w:proofErr w:type="spellStart"/>
            <w:proofErr w:type="gramStart"/>
            <w:r w:rsidRPr="004A1D61">
              <w:rPr>
                <w:rFonts w:ascii="思源黑体 CN Bold" w:eastAsia="思源黑体 CN Bold" w:hAnsi="思源黑体 CN Bold"/>
                <w:b/>
                <w:bCs/>
                <w:color w:val="FFFFFF" w:themeColor="background1"/>
                <w:sz w:val="18"/>
                <w:szCs w:val="18"/>
                <w:highlight w:val="darkBlue"/>
              </w:rPr>
              <w:t>sample.prod</w:t>
            </w:r>
            <w:proofErr w:type="gramEnd"/>
            <w:r w:rsidRPr="004A1D61">
              <w:rPr>
                <w:rFonts w:ascii="思源黑体 CN Bold" w:eastAsia="思源黑体 CN Bold" w:hAnsi="思源黑体 CN Bold"/>
                <w:b/>
                <w:bCs/>
                <w:color w:val="FFFFFF" w:themeColor="background1"/>
                <w:sz w:val="18"/>
                <w:szCs w:val="18"/>
                <w:highlight w:val="darkBlue"/>
              </w:rPr>
              <w:t>_names</w:t>
            </w:r>
            <w:proofErr w:type="spellEnd"/>
            <w:r w:rsidRPr="004A1D61">
              <w:rPr>
                <w:rFonts w:ascii="思源黑体 CN Bold" w:eastAsia="思源黑体 CN Bold" w:hAnsi="思源黑体 CN Bold"/>
                <w:b/>
                <w:bCs/>
                <w:color w:val="FFFFFF" w:themeColor="background1"/>
                <w:sz w:val="18"/>
                <w:szCs w:val="18"/>
                <w:highlight w:val="darkBlue"/>
              </w:rPr>
              <w:t xml:space="preserve"> or “Classic” in </w:t>
            </w:r>
            <w:proofErr w:type="spellStart"/>
            <w:r w:rsidRPr="004A1D61">
              <w:rPr>
                <w:rFonts w:ascii="思源黑体 CN Bold" w:eastAsia="思源黑体 CN Bold" w:hAnsi="思源黑体 CN Bold"/>
                <w:b/>
                <w:bCs/>
                <w:color w:val="FFFFFF" w:themeColor="background1"/>
                <w:sz w:val="18"/>
                <w:szCs w:val="18"/>
                <w:highlight w:val="darkBlue"/>
              </w:rPr>
              <w:t>sample.prod_names</w:t>
            </w:r>
            <w:proofErr w:type="spellEnd"/>
            <w:r w:rsidRPr="004A1D61">
              <w:rPr>
                <w:rFonts w:ascii="思源黑体 CN Bold" w:eastAsia="思源黑体 CN Bold" w:hAnsi="思源黑体 CN Bold"/>
                <w:b/>
                <w:bCs/>
                <w:color w:val="FFFFFF" w:themeColor="background1"/>
                <w:sz w:val="18"/>
                <w:szCs w:val="18"/>
                <w:highlight w:val="darkBlue"/>
              </w:rPr>
              <w:t>%}</w:t>
            </w:r>
          </w:p>
          <w:p w14:paraId="1122BF60"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b/>
                <w:bCs/>
                <w:i/>
                <w:iCs/>
                <w:color w:val="FFFFFF" w:themeColor="background1"/>
                <w:sz w:val="18"/>
                <w:szCs w:val="18"/>
              </w:rPr>
              <w:t>{{</w:t>
            </w:r>
            <w:proofErr w:type="spellStart"/>
            <w:r w:rsidRPr="004A1D61">
              <w:rPr>
                <w:rFonts w:ascii="思源黑体 CN Bold" w:eastAsia="思源黑体 CN Bold" w:hAnsi="思源黑体 CN Bold"/>
                <w:b/>
                <w:bCs/>
                <w:i/>
                <w:iCs/>
                <w:color w:val="FFFFFF" w:themeColor="background1"/>
                <w:sz w:val="18"/>
                <w:szCs w:val="18"/>
              </w:rPr>
              <w:t>a.five_prime_gene</w:t>
            </w:r>
            <w:proofErr w:type="spellEnd"/>
            <w:r w:rsidRPr="004A1D61">
              <w:rPr>
                <w:rFonts w:ascii="思源黑体 CN Bold" w:eastAsia="思源黑体 CN Bold" w:hAnsi="思源黑体 CN Bold"/>
                <w:b/>
                <w:bCs/>
                <w:i/>
                <w:iCs/>
                <w:color w:val="FFFFFF" w:themeColor="background1"/>
                <w:sz w:val="18"/>
                <w:szCs w:val="18"/>
              </w:rPr>
              <w:t>}}</w:t>
            </w:r>
            <w:r w:rsidRPr="004A1D61">
              <w:rPr>
                <w:rFonts w:ascii="思源黑体 CN Bold" w:eastAsia="思源黑体 CN Bold" w:hAnsi="思源黑体 CN Bold"/>
                <w:b/>
                <w:bCs/>
                <w:color w:val="FFFFFF" w:themeColor="background1"/>
                <w:sz w:val="18"/>
                <w:szCs w:val="18"/>
              </w:rPr>
              <w:t xml:space="preserve"> -</w:t>
            </w:r>
            <w:r w:rsidRPr="004A1D61">
              <w:rPr>
                <w:rFonts w:ascii="思源黑体 CN Bold" w:eastAsia="思源黑体 CN Bold" w:hAnsi="思源黑体 CN Bold"/>
                <w:b/>
                <w:bCs/>
                <w:i/>
                <w:iCs/>
                <w:color w:val="FFFFFF" w:themeColor="background1"/>
                <w:sz w:val="18"/>
                <w:szCs w:val="18"/>
              </w:rPr>
              <w:t>{{</w:t>
            </w:r>
            <w:proofErr w:type="spellStart"/>
            <w:r w:rsidRPr="004A1D61">
              <w:rPr>
                <w:rFonts w:ascii="思源黑体 CN Bold" w:eastAsia="思源黑体 CN Bold" w:hAnsi="思源黑体 CN Bold"/>
                <w:b/>
                <w:bCs/>
                <w:i/>
                <w:iCs/>
                <w:color w:val="FFFFFF" w:themeColor="background1"/>
                <w:sz w:val="18"/>
                <w:szCs w:val="18"/>
              </w:rPr>
              <w:t>a.three_prime_gene</w:t>
            </w:r>
            <w:proofErr w:type="spellEnd"/>
            <w:r w:rsidRPr="004A1D61">
              <w:rPr>
                <w:rFonts w:ascii="思源黑体 CN Bold" w:eastAsia="思源黑体 CN Bold" w:hAnsi="思源黑体 CN Bold"/>
                <w:b/>
                <w:bCs/>
                <w:i/>
                <w:iCs/>
                <w:color w:val="FFFFFF" w:themeColor="background1"/>
                <w:sz w:val="18"/>
                <w:szCs w:val="18"/>
              </w:rPr>
              <w:t>}}</w:t>
            </w:r>
            <w:r w:rsidRPr="004A1D61">
              <w:rPr>
                <w:rFonts w:ascii="思源黑体 CN Bold" w:eastAsia="思源黑体 CN Bold" w:hAnsi="思源黑体 CN Bold"/>
                <w:b/>
                <w:bCs/>
                <w:color w:val="FFFFFF" w:themeColor="background1"/>
                <w:sz w:val="18"/>
                <w:szCs w:val="18"/>
              </w:rPr>
              <w:t xml:space="preserve">  融合</w:t>
            </w:r>
          </w:p>
          <w:p w14:paraId="7D147873"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hint="eastAsia"/>
                <w:b/>
                <w:bCs/>
                <w:color w:val="FFFFFF" w:themeColor="background1"/>
                <w:sz w:val="18"/>
                <w:szCs w:val="18"/>
                <w:highlight w:val="darkBlue"/>
              </w:rPr>
              <w:t>{</w:t>
            </w:r>
            <w:r w:rsidRPr="004A1D61">
              <w:rPr>
                <w:rFonts w:ascii="思源黑体 CN Bold" w:eastAsia="思源黑体 CN Bold" w:hAnsi="思源黑体 CN Bold"/>
                <w:b/>
                <w:bCs/>
                <w:color w:val="FFFFFF" w:themeColor="background1"/>
                <w:sz w:val="18"/>
                <w:szCs w:val="18"/>
                <w:highlight w:val="darkBlue"/>
              </w:rPr>
              <w:t>%p else%}</w:t>
            </w:r>
          </w:p>
          <w:p w14:paraId="155DC4EC"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b/>
                <w:bCs/>
                <w:i/>
                <w:iCs/>
                <w:color w:val="FFFFFF" w:themeColor="background1"/>
                <w:sz w:val="18"/>
                <w:szCs w:val="18"/>
              </w:rPr>
              <w:t>{{</w:t>
            </w:r>
            <w:proofErr w:type="spellStart"/>
            <w:r w:rsidRPr="004A1D61">
              <w:rPr>
                <w:rFonts w:ascii="思源黑体 CN Bold" w:eastAsia="思源黑体 CN Bold" w:hAnsi="思源黑体 CN Bold"/>
                <w:b/>
                <w:bCs/>
                <w:i/>
                <w:iCs/>
                <w:color w:val="FFFFFF" w:themeColor="background1"/>
                <w:sz w:val="18"/>
                <w:szCs w:val="18"/>
              </w:rPr>
              <w:t>a.five_prime_gene</w:t>
            </w:r>
            <w:proofErr w:type="spellEnd"/>
            <w:r w:rsidRPr="004A1D61">
              <w:rPr>
                <w:rFonts w:ascii="思源黑体 CN Bold" w:eastAsia="思源黑体 CN Bold" w:hAnsi="思源黑体 CN Bold"/>
                <w:b/>
                <w:bCs/>
                <w:i/>
                <w:iCs/>
                <w:color w:val="FFFFFF" w:themeColor="background1"/>
                <w:sz w:val="18"/>
                <w:szCs w:val="18"/>
              </w:rPr>
              <w:t xml:space="preserve">}} </w:t>
            </w:r>
            <w:r w:rsidRPr="004A1D61">
              <w:rPr>
                <w:rFonts w:ascii="思源黑体 CN Bold" w:eastAsia="思源黑体 CN Bold" w:hAnsi="思源黑体 CN Bold"/>
                <w:b/>
                <w:bCs/>
                <w:color w:val="FFFFFF" w:themeColor="background1"/>
                <w:sz w:val="18"/>
                <w:szCs w:val="18"/>
              </w:rPr>
              <w:t>: {{</w:t>
            </w:r>
            <w:proofErr w:type="spellStart"/>
            <w:r w:rsidRPr="004A1D61">
              <w:rPr>
                <w:rFonts w:ascii="思源黑体 CN Bold" w:eastAsia="思源黑体 CN Bold" w:hAnsi="思源黑体 CN Bold"/>
                <w:b/>
                <w:bCs/>
                <w:color w:val="FFFFFF" w:themeColor="background1"/>
                <w:sz w:val="18"/>
                <w:szCs w:val="18"/>
              </w:rPr>
              <w:t>a.five_prime_cds</w:t>
            </w:r>
            <w:proofErr w:type="spellEnd"/>
            <w:r w:rsidRPr="004A1D61">
              <w:rPr>
                <w:rFonts w:ascii="思源黑体 CN Bold" w:eastAsia="思源黑体 CN Bold" w:hAnsi="思源黑体 CN Bold"/>
                <w:b/>
                <w:bCs/>
                <w:color w:val="FFFFFF" w:themeColor="background1"/>
                <w:sz w:val="18"/>
                <w:szCs w:val="18"/>
              </w:rPr>
              <w:t>}}-</w:t>
            </w:r>
            <w:r w:rsidRPr="004A1D61">
              <w:rPr>
                <w:rFonts w:ascii="思源黑体 CN Bold" w:eastAsia="思源黑体 CN Bold" w:hAnsi="思源黑体 CN Bold"/>
                <w:b/>
                <w:bCs/>
                <w:i/>
                <w:iCs/>
                <w:color w:val="FFFFFF" w:themeColor="background1"/>
                <w:sz w:val="18"/>
                <w:szCs w:val="18"/>
              </w:rPr>
              <w:t>{{</w:t>
            </w:r>
            <w:proofErr w:type="spellStart"/>
            <w:r w:rsidRPr="004A1D61">
              <w:rPr>
                <w:rFonts w:ascii="思源黑体 CN Bold" w:eastAsia="思源黑体 CN Bold" w:hAnsi="思源黑体 CN Bold"/>
                <w:b/>
                <w:bCs/>
                <w:i/>
                <w:iCs/>
                <w:color w:val="FFFFFF" w:themeColor="background1"/>
                <w:sz w:val="18"/>
                <w:szCs w:val="18"/>
              </w:rPr>
              <w:t>a.three_prime_gene</w:t>
            </w:r>
            <w:proofErr w:type="spellEnd"/>
            <w:r w:rsidRPr="004A1D61">
              <w:rPr>
                <w:rFonts w:ascii="思源黑体 CN Bold" w:eastAsia="思源黑体 CN Bold" w:hAnsi="思源黑体 CN Bold"/>
                <w:b/>
                <w:bCs/>
                <w:i/>
                <w:iCs/>
                <w:color w:val="FFFFFF" w:themeColor="background1"/>
                <w:sz w:val="18"/>
                <w:szCs w:val="18"/>
              </w:rPr>
              <w:t>}}</w:t>
            </w:r>
            <w:r w:rsidRPr="004A1D61">
              <w:rPr>
                <w:rFonts w:ascii="思源黑体 CN Bold" w:eastAsia="思源黑体 CN Bold" w:hAnsi="思源黑体 CN Bold"/>
                <w:b/>
                <w:bCs/>
                <w:color w:val="FFFFFF" w:themeColor="background1"/>
                <w:sz w:val="18"/>
                <w:szCs w:val="18"/>
              </w:rPr>
              <w:t xml:space="preserve"> : {{</w:t>
            </w:r>
            <w:proofErr w:type="spellStart"/>
            <w:r w:rsidRPr="004A1D61">
              <w:rPr>
                <w:rFonts w:ascii="思源黑体 CN Bold" w:eastAsia="思源黑体 CN Bold" w:hAnsi="思源黑体 CN Bold"/>
                <w:b/>
                <w:bCs/>
                <w:color w:val="FFFFFF" w:themeColor="background1"/>
                <w:sz w:val="18"/>
                <w:szCs w:val="18"/>
              </w:rPr>
              <w:t>a.three_prime_cds</w:t>
            </w:r>
            <w:proofErr w:type="spellEnd"/>
            <w:r w:rsidRPr="004A1D61">
              <w:rPr>
                <w:rFonts w:ascii="思源黑体 CN Bold" w:eastAsia="思源黑体 CN Bold" w:hAnsi="思源黑体 CN Bold"/>
                <w:b/>
                <w:bCs/>
                <w:color w:val="FFFFFF" w:themeColor="background1"/>
                <w:sz w:val="18"/>
                <w:szCs w:val="18"/>
              </w:rPr>
              <w:t>}} 融合</w:t>
            </w:r>
          </w:p>
          <w:p w14:paraId="49585000"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hint="eastAsia"/>
                <w:b/>
                <w:bCs/>
                <w:color w:val="FFFFFF" w:themeColor="background1"/>
                <w:sz w:val="18"/>
                <w:szCs w:val="18"/>
                <w:highlight w:val="darkBlue"/>
              </w:rPr>
              <w:t>{</w:t>
            </w:r>
            <w:r w:rsidRPr="004A1D61">
              <w:rPr>
                <w:rFonts w:ascii="思源黑体 CN Bold" w:eastAsia="思源黑体 CN Bold" w:hAnsi="思源黑体 CN Bold"/>
                <w:b/>
                <w:bCs/>
                <w:color w:val="FFFFFF" w:themeColor="background1"/>
                <w:sz w:val="18"/>
                <w:szCs w:val="18"/>
                <w:highlight w:val="darkBlue"/>
              </w:rPr>
              <w:t>%p endif%}</w:t>
            </w:r>
          </w:p>
          <w:p w14:paraId="5C01E7AA"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b/>
                <w:bCs/>
                <w:color w:val="FFFFFF" w:themeColor="background1"/>
                <w:sz w:val="18"/>
                <w:szCs w:val="18"/>
                <w:highlight w:val="blue"/>
              </w:rPr>
              <w:t>{%p endif%}</w:t>
            </w:r>
          </w:p>
          <w:p w14:paraId="50215287"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b/>
                <w:bCs/>
                <w:color w:val="FFFFFF" w:themeColor="background1"/>
                <w:sz w:val="18"/>
                <w:szCs w:val="18"/>
                <w:highlight w:val="darkCyan"/>
              </w:rPr>
              <w:t>{%p endif%}</w:t>
            </w:r>
          </w:p>
          <w:p w14:paraId="2967E2DB"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b/>
                <w:bCs/>
                <w:color w:val="FFFFFF" w:themeColor="background1"/>
                <w:sz w:val="18"/>
                <w:szCs w:val="18"/>
              </w:rPr>
              <w:t xml:space="preserve">{%p if (“CRC12” in </w:t>
            </w:r>
            <w:proofErr w:type="spellStart"/>
            <w:proofErr w:type="gramStart"/>
            <w:r w:rsidRPr="004A1D61">
              <w:rPr>
                <w:rFonts w:ascii="思源黑体 CN Bold" w:eastAsia="思源黑体 CN Bold" w:hAnsi="思源黑体 CN Bold"/>
                <w:b/>
                <w:bCs/>
                <w:color w:val="FFFFFF" w:themeColor="background1"/>
                <w:sz w:val="18"/>
                <w:szCs w:val="18"/>
              </w:rPr>
              <w:t>sample.prod</w:t>
            </w:r>
            <w:proofErr w:type="gramEnd"/>
            <w:r w:rsidRPr="004A1D61">
              <w:rPr>
                <w:rFonts w:ascii="思源黑体 CN Bold" w:eastAsia="思源黑体 CN Bold" w:hAnsi="思源黑体 CN Bold"/>
                <w:b/>
                <w:bCs/>
                <w:color w:val="FFFFFF" w:themeColor="background1"/>
                <w:sz w:val="18"/>
                <w:szCs w:val="18"/>
              </w:rPr>
              <w:t>_names</w:t>
            </w:r>
            <w:proofErr w:type="spellEnd"/>
            <w:r w:rsidRPr="004A1D61">
              <w:rPr>
                <w:rFonts w:ascii="思源黑体 CN Bold" w:eastAsia="思源黑体 CN Bold" w:hAnsi="思源黑体 CN Bold"/>
                <w:b/>
                <w:bCs/>
                <w:color w:val="FFFFFF" w:themeColor="background1"/>
                <w:sz w:val="18"/>
                <w:szCs w:val="18"/>
              </w:rPr>
              <w:t xml:space="preserve"> or “Classic” in </w:t>
            </w:r>
            <w:proofErr w:type="spellStart"/>
            <w:r w:rsidRPr="004A1D61">
              <w:rPr>
                <w:rFonts w:ascii="思源黑体 CN Bold" w:eastAsia="思源黑体 CN Bold" w:hAnsi="思源黑体 CN Bold"/>
                <w:b/>
                <w:bCs/>
                <w:color w:val="FFFFFF" w:themeColor="background1"/>
                <w:sz w:val="18"/>
                <w:szCs w:val="18"/>
              </w:rPr>
              <w:t>sample.prod_names</w:t>
            </w:r>
            <w:proofErr w:type="spellEnd"/>
            <w:r w:rsidRPr="004A1D61">
              <w:rPr>
                <w:rFonts w:ascii="思源黑体 CN Bold" w:eastAsia="思源黑体 CN Bold" w:hAnsi="思源黑体 CN Bold"/>
                <w:b/>
                <w:bCs/>
                <w:color w:val="FFFFFF" w:themeColor="background1"/>
                <w:sz w:val="18"/>
                <w:szCs w:val="18"/>
              </w:rPr>
              <w:t xml:space="preserve">) and </w:t>
            </w:r>
            <w:proofErr w:type="spellStart"/>
            <w:r w:rsidRPr="004A1D61">
              <w:rPr>
                <w:rFonts w:ascii="思源黑体 CN Bold" w:eastAsia="思源黑体 CN Bold" w:hAnsi="思源黑体 CN Bold"/>
                <w:b/>
                <w:bCs/>
                <w:color w:val="FFFFFF" w:themeColor="background1"/>
                <w:sz w:val="18"/>
                <w:szCs w:val="18"/>
              </w:rPr>
              <w:t>a.judge_mergeMET</w:t>
            </w:r>
            <w:proofErr w:type="spellEnd"/>
            <w:r w:rsidRPr="004A1D61">
              <w:rPr>
                <w:rFonts w:ascii="思源黑体 CN Bold" w:eastAsia="思源黑体 CN Bold" w:hAnsi="思源黑体 CN Bold"/>
                <w:b/>
                <w:bCs/>
                <w:color w:val="FFFFFF" w:themeColor="background1"/>
                <w:sz w:val="18"/>
                <w:szCs w:val="18"/>
              </w:rPr>
              <w:t xml:space="preserve"> %}</w:t>
            </w:r>
          </w:p>
          <w:p w14:paraId="1176AEEC" w14:textId="77777777" w:rsidR="00746C19" w:rsidRPr="004A1D61"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hint="eastAsia"/>
                <w:b/>
                <w:bCs/>
                <w:color w:val="FFFFFF" w:themeColor="background1"/>
                <w:sz w:val="18"/>
                <w:szCs w:val="18"/>
              </w:rPr>
              <w:t>（</w:t>
            </w:r>
            <w:r w:rsidRPr="004A1D61">
              <w:rPr>
                <w:rFonts w:ascii="思源黑体 CN Bold" w:eastAsia="思源黑体 CN Bold" w:hAnsi="思源黑体 CN Bold"/>
                <w:b/>
                <w:bCs/>
                <w:color w:val="FFFFFF" w:themeColor="background1"/>
                <w:sz w:val="18"/>
                <w:szCs w:val="18"/>
              </w:rPr>
              <w:t>MET exon14 skipping）</w:t>
            </w:r>
          </w:p>
          <w:p w14:paraId="268AD716" w14:textId="11215287" w:rsidR="00746C19" w:rsidRPr="004A1D61" w:rsidRDefault="00746C19" w:rsidP="00746C19">
            <w:pPr>
              <w:rPr>
                <w:rFonts w:ascii="思源黑体 CN Bold" w:eastAsia="思源黑体 CN Bold" w:hAnsi="思源黑体 CN Bold"/>
                <w:b/>
                <w:bCs/>
                <w:color w:val="FFFFFF" w:themeColor="background1"/>
                <w:sz w:val="18"/>
                <w:szCs w:val="18"/>
              </w:rPr>
            </w:pPr>
            <w:r w:rsidRPr="004A1D61">
              <w:rPr>
                <w:rFonts w:ascii="思源黑体 CN Bold" w:eastAsia="思源黑体 CN Bold" w:hAnsi="思源黑体 CN Bold"/>
                <w:b/>
                <w:bCs/>
                <w:color w:val="FFFFFF" w:themeColor="background1"/>
                <w:sz w:val="18"/>
                <w:szCs w:val="18"/>
              </w:rPr>
              <w:t>{%p endif%}</w:t>
            </w:r>
          </w:p>
        </w:tc>
      </w:tr>
      <w:tr w:rsidR="00746C19" w14:paraId="32AD95E7" w14:textId="77777777" w:rsidTr="000B6479">
        <w:trPr>
          <w:trHeight w:val="567"/>
        </w:trPr>
        <w:tc>
          <w:tcPr>
            <w:tcW w:w="1418" w:type="dxa"/>
          </w:tcPr>
          <w:p w14:paraId="0065F2A7" w14:textId="77777777" w:rsidR="00746C19" w:rsidRDefault="00746C19" w:rsidP="00746C19">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基因介绍</w:t>
            </w:r>
          </w:p>
        </w:tc>
        <w:tc>
          <w:tcPr>
            <w:tcW w:w="8914" w:type="dxa"/>
          </w:tcPr>
          <w:p w14:paraId="0002AE35"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 xml:space="preserve">{%p if “,” in </w:t>
            </w:r>
            <w:proofErr w:type="spellStart"/>
            <w:proofErr w:type="gramStart"/>
            <w:r w:rsidRPr="002463CB">
              <w:rPr>
                <w:rFonts w:ascii="思源黑体 CN Normal" w:eastAsia="思源黑体 CN Normal" w:hAnsi="思源黑体 CN Normal"/>
                <w:sz w:val="17"/>
                <w:szCs w:val="17"/>
              </w:rPr>
              <w:t>a.gene</w:t>
            </w:r>
            <w:proofErr w:type="gramEnd"/>
            <w:r w:rsidRPr="002463CB">
              <w:rPr>
                <w:rFonts w:ascii="思源黑体 CN Normal" w:eastAsia="思源黑体 CN Normal" w:hAnsi="思源黑体 CN Normal"/>
                <w:sz w:val="17"/>
                <w:szCs w:val="17"/>
              </w:rPr>
              <w:t>_symbol</w:t>
            </w:r>
            <w:proofErr w:type="spellEnd"/>
            <w:r w:rsidRPr="002463CB">
              <w:rPr>
                <w:rFonts w:ascii="思源黑体 CN Normal" w:eastAsia="思源黑体 CN Normal" w:hAnsi="思源黑体 CN Normal"/>
                <w:sz w:val="17"/>
                <w:szCs w:val="17"/>
              </w:rPr>
              <w:t xml:space="preserve"> and (</w:t>
            </w:r>
            <w:proofErr w:type="spellStart"/>
            <w:r w:rsidRPr="002463CB">
              <w:rPr>
                <w:rFonts w:ascii="思源黑体 CN Normal" w:eastAsia="思源黑体 CN Normal" w:hAnsi="思源黑体 CN Normal"/>
                <w:sz w:val="17"/>
                <w:szCs w:val="17"/>
              </w:rPr>
              <w:t>a.bio_category</w:t>
            </w:r>
            <w:proofErr w:type="spellEnd"/>
            <w:r w:rsidRPr="002463CB">
              <w:rPr>
                <w:rFonts w:ascii="思源黑体 CN Normal" w:eastAsia="思源黑体 CN Normal" w:hAnsi="思源黑体 CN Normal"/>
                <w:sz w:val="17"/>
                <w:szCs w:val="17"/>
              </w:rPr>
              <w:t>==”</w:t>
            </w:r>
            <w:proofErr w:type="spellStart"/>
            <w:r w:rsidRPr="002463CB">
              <w:rPr>
                <w:rFonts w:ascii="思源黑体 CN Normal" w:eastAsia="思源黑体 CN Normal" w:hAnsi="思源黑体 CN Normal"/>
                <w:sz w:val="17"/>
                <w:szCs w:val="17"/>
              </w:rPr>
              <w:t>Sv</w:t>
            </w:r>
            <w:proofErr w:type="spellEnd"/>
            <w:r w:rsidRPr="002463CB">
              <w:rPr>
                <w:rFonts w:ascii="思源黑体 CN Normal" w:eastAsia="思源黑体 CN Normal" w:hAnsi="思源黑体 CN Normal"/>
                <w:sz w:val="17"/>
                <w:szCs w:val="17"/>
              </w:rPr>
              <w:t xml:space="preserve">” or </w:t>
            </w:r>
            <w:proofErr w:type="spellStart"/>
            <w:r w:rsidRPr="002463CB">
              <w:rPr>
                <w:rFonts w:ascii="思源黑体 CN Normal" w:eastAsia="思源黑体 CN Normal" w:hAnsi="思源黑体 CN Normal"/>
                <w:sz w:val="17"/>
                <w:szCs w:val="17"/>
              </w:rPr>
              <w:t>a.bio_category</w:t>
            </w:r>
            <w:proofErr w:type="spellEnd"/>
            <w:r w:rsidRPr="002463CB">
              <w:rPr>
                <w:rFonts w:ascii="思源黑体 CN Normal" w:eastAsia="思源黑体 CN Normal" w:hAnsi="思源黑体 CN Normal"/>
                <w:sz w:val="17"/>
                <w:szCs w:val="17"/>
              </w:rPr>
              <w:t xml:space="preserve"> == “</w:t>
            </w:r>
            <w:proofErr w:type="spellStart"/>
            <w:r w:rsidRPr="002463CB">
              <w:rPr>
                <w:rFonts w:ascii="思源黑体 CN Normal" w:eastAsia="思源黑体 CN Normal" w:hAnsi="思源黑体 CN Normal"/>
                <w:sz w:val="17"/>
                <w:szCs w:val="17"/>
              </w:rPr>
              <w:t>PSeqRnaSv</w:t>
            </w:r>
            <w:proofErr w:type="spellEnd"/>
            <w:r w:rsidRPr="002463CB">
              <w:rPr>
                <w:rFonts w:ascii="思源黑体 CN Normal" w:eastAsia="思源黑体 CN Normal" w:hAnsi="思源黑体 CN Normal"/>
                <w:sz w:val="17"/>
                <w:szCs w:val="17"/>
              </w:rPr>
              <w:t>”)%}</w:t>
            </w:r>
          </w:p>
          <w:p w14:paraId="01E1D4BD"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 xml:space="preserve">{%p if </w:t>
            </w:r>
            <w:proofErr w:type="spellStart"/>
            <w:proofErr w:type="gramStart"/>
            <w:r w:rsidRPr="002463CB">
              <w:rPr>
                <w:rFonts w:ascii="思源黑体 CN Normal" w:eastAsia="思源黑体 CN Normal" w:hAnsi="思源黑体 CN Normal"/>
                <w:sz w:val="17"/>
                <w:szCs w:val="17"/>
              </w:rPr>
              <w:t>a.five</w:t>
            </w:r>
            <w:proofErr w:type="gramEnd"/>
            <w:r w:rsidRPr="002463CB">
              <w:rPr>
                <w:rFonts w:ascii="思源黑体 CN Normal" w:eastAsia="思源黑体 CN Normal" w:hAnsi="思源黑体 CN Normal"/>
                <w:sz w:val="17"/>
                <w:szCs w:val="17"/>
              </w:rPr>
              <w:t>_prime_gene</w:t>
            </w:r>
            <w:proofErr w:type="spellEnd"/>
            <w:r w:rsidRPr="002463CB">
              <w:rPr>
                <w:rFonts w:ascii="思源黑体 CN Normal" w:eastAsia="思源黑体 CN Normal" w:hAnsi="思源黑体 CN Normal"/>
                <w:sz w:val="17"/>
                <w:szCs w:val="17"/>
              </w:rPr>
              <w:t xml:space="preserve"> != </w:t>
            </w:r>
            <w:proofErr w:type="spellStart"/>
            <w:r w:rsidRPr="002463CB">
              <w:rPr>
                <w:rFonts w:ascii="思源黑体 CN Normal" w:eastAsia="思源黑体 CN Normal" w:hAnsi="思源黑体 CN Normal"/>
                <w:sz w:val="17"/>
                <w:szCs w:val="17"/>
              </w:rPr>
              <w:t>a.three_prime_gene</w:t>
            </w:r>
            <w:proofErr w:type="spellEnd"/>
            <w:r w:rsidRPr="002463CB">
              <w:rPr>
                <w:rFonts w:ascii="思源黑体 CN Normal" w:eastAsia="思源黑体 CN Normal" w:hAnsi="思源黑体 CN Normal"/>
                <w:sz w:val="17"/>
                <w:szCs w:val="17"/>
              </w:rPr>
              <w:t xml:space="preserve"> %}</w:t>
            </w:r>
          </w:p>
          <w:p w14:paraId="4FAB13F4"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proofErr w:type="gramStart"/>
            <w:r w:rsidRPr="002463CB">
              <w:rPr>
                <w:rFonts w:ascii="思源黑体 CN Normal" w:eastAsia="思源黑体 CN Normal" w:hAnsi="思源黑体 CN Normal"/>
                <w:sz w:val="17"/>
                <w:szCs w:val="17"/>
              </w:rPr>
              <w:t>a.five</w:t>
            </w:r>
            <w:proofErr w:type="gramEnd"/>
            <w:r w:rsidRPr="002463CB">
              <w:rPr>
                <w:rFonts w:ascii="思源黑体 CN Normal" w:eastAsia="思源黑体 CN Normal" w:hAnsi="思源黑体 CN Normal"/>
                <w:sz w:val="17"/>
                <w:szCs w:val="17"/>
              </w:rPr>
              <w:t>_prime_gene_function|e</w:t>
            </w:r>
            <w:proofErr w:type="spellEnd"/>
            <w:r w:rsidRPr="002463CB">
              <w:rPr>
                <w:rFonts w:ascii="思源黑体 CN Normal" w:eastAsia="思源黑体 CN Normal" w:hAnsi="思源黑体 CN Normal"/>
                <w:sz w:val="17"/>
                <w:szCs w:val="17"/>
              </w:rPr>
              <w:t>}}</w:t>
            </w:r>
          </w:p>
          <w:p w14:paraId="71294F47"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proofErr w:type="gramStart"/>
            <w:r w:rsidRPr="002463CB">
              <w:rPr>
                <w:rFonts w:ascii="思源黑体 CN Normal" w:eastAsia="思源黑体 CN Normal" w:hAnsi="思源黑体 CN Normal"/>
                <w:sz w:val="17"/>
                <w:szCs w:val="17"/>
              </w:rPr>
              <w:t>a.three</w:t>
            </w:r>
            <w:proofErr w:type="gramEnd"/>
            <w:r w:rsidRPr="002463CB">
              <w:rPr>
                <w:rFonts w:ascii="思源黑体 CN Normal" w:eastAsia="思源黑体 CN Normal" w:hAnsi="思源黑体 CN Normal"/>
                <w:sz w:val="17"/>
                <w:szCs w:val="17"/>
              </w:rPr>
              <w:t>_prime_gene_function|e</w:t>
            </w:r>
            <w:proofErr w:type="spellEnd"/>
            <w:r w:rsidRPr="002463CB">
              <w:rPr>
                <w:rFonts w:ascii="思源黑体 CN Normal" w:eastAsia="思源黑体 CN Normal" w:hAnsi="思源黑体 CN Normal"/>
                <w:sz w:val="17"/>
                <w:szCs w:val="17"/>
              </w:rPr>
              <w:t>}}</w:t>
            </w:r>
          </w:p>
          <w:p w14:paraId="58D35426"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3E500B4C"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proofErr w:type="gramStart"/>
            <w:r w:rsidRPr="002463CB">
              <w:rPr>
                <w:rFonts w:ascii="思源黑体 CN Normal" w:eastAsia="思源黑体 CN Normal" w:hAnsi="思源黑体 CN Normal"/>
                <w:sz w:val="17"/>
                <w:szCs w:val="17"/>
              </w:rPr>
              <w:t>a.five</w:t>
            </w:r>
            <w:proofErr w:type="gramEnd"/>
            <w:r w:rsidRPr="002463CB">
              <w:rPr>
                <w:rFonts w:ascii="思源黑体 CN Normal" w:eastAsia="思源黑体 CN Normal" w:hAnsi="思源黑体 CN Normal"/>
                <w:sz w:val="17"/>
                <w:szCs w:val="17"/>
              </w:rPr>
              <w:t>_prime_gene_function|e</w:t>
            </w:r>
            <w:proofErr w:type="spellEnd"/>
            <w:r w:rsidRPr="002463CB">
              <w:rPr>
                <w:rFonts w:ascii="思源黑体 CN Normal" w:eastAsia="思源黑体 CN Normal" w:hAnsi="思源黑体 CN Normal"/>
                <w:sz w:val="17"/>
                <w:szCs w:val="17"/>
              </w:rPr>
              <w:t>}}</w:t>
            </w:r>
          </w:p>
          <w:p w14:paraId="1FCE461E"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p w14:paraId="4764A8C4"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7BAB460F"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proofErr w:type="gramStart"/>
            <w:r w:rsidRPr="002463CB">
              <w:rPr>
                <w:rFonts w:ascii="思源黑体 CN Normal" w:eastAsia="思源黑体 CN Normal" w:hAnsi="思源黑体 CN Normal"/>
                <w:sz w:val="17"/>
                <w:szCs w:val="17"/>
              </w:rPr>
              <w:t>a.gene</w:t>
            </w:r>
            <w:proofErr w:type="gramEnd"/>
            <w:r w:rsidRPr="002463CB">
              <w:rPr>
                <w:rFonts w:ascii="思源黑体 CN Normal" w:eastAsia="思源黑体 CN Normal" w:hAnsi="思源黑体 CN Normal"/>
                <w:sz w:val="17"/>
                <w:szCs w:val="17"/>
              </w:rPr>
              <w:t>_function|e</w:t>
            </w:r>
            <w:proofErr w:type="spellEnd"/>
            <w:r w:rsidRPr="002463CB">
              <w:rPr>
                <w:rFonts w:ascii="思源黑体 CN Normal" w:eastAsia="思源黑体 CN Normal" w:hAnsi="思源黑体 CN Normal"/>
                <w:sz w:val="17"/>
                <w:szCs w:val="17"/>
              </w:rPr>
              <w:t>}}</w:t>
            </w:r>
          </w:p>
          <w:p w14:paraId="621AA15F" w14:textId="74ABAC00" w:rsidR="00746C19" w:rsidRDefault="00746C19" w:rsidP="00746C19">
            <w:pPr>
              <w:spacing w:line="240" w:lineRule="exact"/>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tc>
      </w:tr>
      <w:tr w:rsidR="00746C19" w14:paraId="3ECF7E42" w14:textId="77777777" w:rsidTr="000B6479">
        <w:trPr>
          <w:trHeight w:val="567"/>
        </w:trPr>
        <w:tc>
          <w:tcPr>
            <w:tcW w:w="1418" w:type="dxa"/>
          </w:tcPr>
          <w:p w14:paraId="485C7F5B" w14:textId="77777777" w:rsidR="00746C19" w:rsidRDefault="00746C19" w:rsidP="00746C19">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914" w:type="dxa"/>
          </w:tcPr>
          <w:p w14:paraId="1F8EA7FE" w14:textId="492FA9D6" w:rsidR="00746C19" w:rsidRDefault="00746C19" w:rsidP="00746C19">
            <w:pPr>
              <w:spacing w:line="240" w:lineRule="exact"/>
              <w:jc w:val="both"/>
              <w:rPr>
                <w:rFonts w:ascii="思源黑体 CN Normal" w:eastAsia="思源黑体 CN Normal" w:hAnsi="思源黑体 CN Normal"/>
                <w:sz w:val="17"/>
                <w:szCs w:val="17"/>
              </w:rPr>
            </w:pPr>
            <w:r w:rsidRPr="002C2C5C">
              <w:rPr>
                <w:rFonts w:ascii="思源黑体 CN Normal" w:eastAsia="思源黑体 CN Normal" w:hAnsi="思源黑体 CN Normal"/>
                <w:sz w:val="17"/>
                <w:szCs w:val="17"/>
                <w:highlight w:val="yellow"/>
              </w:rPr>
              <w:t xml:space="preserve">{% if (“CRC12” in </w:t>
            </w:r>
            <w:proofErr w:type="spellStart"/>
            <w:r w:rsidRPr="002C2C5C">
              <w:rPr>
                <w:rFonts w:ascii="思源黑体 CN Normal" w:eastAsia="思源黑体 CN Normal" w:hAnsi="思源黑体 CN Normal"/>
                <w:sz w:val="17"/>
                <w:szCs w:val="17"/>
                <w:highlight w:val="yellow"/>
              </w:rPr>
              <w:t>sample.prod_names</w:t>
            </w:r>
            <w:proofErr w:type="spellEnd"/>
            <w:r w:rsidRPr="002C2C5C">
              <w:rPr>
                <w:rFonts w:ascii="思源黑体 CN Normal" w:eastAsia="思源黑体 CN Normal" w:hAnsi="思源黑体 CN Normal"/>
                <w:sz w:val="17"/>
                <w:szCs w:val="17"/>
                <w:highlight w:val="yellow"/>
              </w:rPr>
              <w:t xml:space="preserve"> or “Classic” in </w:t>
            </w:r>
            <w:proofErr w:type="spellStart"/>
            <w:r w:rsidRPr="002C2C5C">
              <w:rPr>
                <w:rFonts w:ascii="思源黑体 CN Normal" w:eastAsia="思源黑体 CN Normal" w:hAnsi="思源黑体 CN Normal"/>
                <w:sz w:val="17"/>
                <w:szCs w:val="17"/>
                <w:highlight w:val="yellow"/>
              </w:rPr>
              <w:t>sample.prod_names</w:t>
            </w:r>
            <w:proofErr w:type="spellEnd"/>
            <w:r w:rsidRPr="002C2C5C">
              <w:rPr>
                <w:rFonts w:ascii="思源黑体 CN Normal" w:eastAsia="思源黑体 CN Normal" w:hAnsi="思源黑体 CN Normal"/>
                <w:sz w:val="17"/>
                <w:szCs w:val="17"/>
                <w:highlight w:val="yellow"/>
              </w:rPr>
              <w:t xml:space="preserve">) and </w:t>
            </w:r>
            <w:proofErr w:type="spellStart"/>
            <w:r w:rsidRPr="002C2C5C">
              <w:rPr>
                <w:rFonts w:ascii="思源黑体 CN Normal" w:eastAsia="思源黑体 CN Normal" w:hAnsi="思源黑体 CN Normal"/>
                <w:sz w:val="17"/>
                <w:szCs w:val="17"/>
                <w:highlight w:val="yellow"/>
              </w:rPr>
              <w:t>a.bio_category</w:t>
            </w:r>
            <w:proofErr w:type="spellEnd"/>
            <w:r w:rsidRPr="002C2C5C">
              <w:rPr>
                <w:rFonts w:ascii="思源黑体 CN Normal" w:eastAsia="思源黑体 CN Normal" w:hAnsi="思源黑体 CN Normal"/>
                <w:sz w:val="17"/>
                <w:szCs w:val="17"/>
                <w:highlight w:val="yellow"/>
              </w:rPr>
              <w:t xml:space="preserve"> == “</w:t>
            </w:r>
            <w:proofErr w:type="spellStart"/>
            <w:r w:rsidRPr="002C2C5C">
              <w:rPr>
                <w:rFonts w:ascii="思源黑体 CN Normal" w:eastAsia="思源黑体 CN Normal" w:hAnsi="思源黑体 CN Normal"/>
                <w:sz w:val="17"/>
                <w:szCs w:val="17"/>
                <w:highlight w:val="yellow"/>
              </w:rPr>
              <w:t>Sv</w:t>
            </w:r>
            <w:proofErr w:type="spellEnd"/>
            <w:r w:rsidRPr="002C2C5C">
              <w:rPr>
                <w:rFonts w:ascii="思源黑体 CN Normal" w:eastAsia="思源黑体 CN Normal" w:hAnsi="思源黑体 CN Normal"/>
                <w:sz w:val="17"/>
                <w:szCs w:val="17"/>
                <w:highlight w:val="yellow"/>
              </w:rPr>
              <w:t>”%}</w:t>
            </w:r>
            <w:r w:rsidRPr="002C2C5C">
              <w:rPr>
                <w:rFonts w:ascii="思源黑体 CN Normal" w:eastAsia="思源黑体 CN Normal" w:hAnsi="思源黑体 CN Normal"/>
                <w:color w:val="000000" w:themeColor="text1"/>
                <w:sz w:val="17"/>
                <w:szCs w:val="17"/>
                <w:highlight w:val="green"/>
              </w:rPr>
              <w:t xml:space="preserve">{%if </w:t>
            </w:r>
            <w:proofErr w:type="spellStart"/>
            <w:r w:rsidRPr="002C2C5C">
              <w:rPr>
                <w:rFonts w:ascii="思源黑体 CN Normal" w:eastAsia="思源黑体 CN Normal" w:hAnsi="思源黑体 CN Normal"/>
                <w:color w:val="000000" w:themeColor="text1"/>
                <w:sz w:val="17"/>
                <w:szCs w:val="17"/>
                <w:highlight w:val="green"/>
              </w:rPr>
              <w:t>a.five_prime_gene</w:t>
            </w:r>
            <w:proofErr w:type="spellEnd"/>
            <w:r w:rsidRPr="002C2C5C">
              <w:rPr>
                <w:rFonts w:ascii="思源黑体 CN Normal" w:eastAsia="思源黑体 CN Normal" w:hAnsi="思源黑体 CN Normal"/>
                <w:color w:val="000000" w:themeColor="text1"/>
                <w:sz w:val="17"/>
                <w:szCs w:val="17"/>
                <w:highlight w:val="green"/>
              </w:rPr>
              <w:t xml:space="preserve"> ==</w:t>
            </w:r>
            <w:proofErr w:type="gramStart"/>
            <w:r w:rsidRPr="002C2C5C">
              <w:rPr>
                <w:rFonts w:ascii="思源黑体 CN Normal" w:eastAsia="思源黑体 CN Normal" w:hAnsi="思源黑体 CN Normal"/>
                <w:color w:val="000000" w:themeColor="text1"/>
                <w:sz w:val="17"/>
                <w:szCs w:val="17"/>
                <w:highlight w:val="green"/>
              </w:rPr>
              <w:t>”</w:t>
            </w:r>
            <w:proofErr w:type="gramEnd"/>
            <w:r w:rsidRPr="002C2C5C">
              <w:rPr>
                <w:rFonts w:ascii="思源黑体 CN Normal" w:eastAsia="思源黑体 CN Normal" w:hAnsi="思源黑体 CN Normal"/>
                <w:color w:val="000000" w:themeColor="text1"/>
                <w:sz w:val="17"/>
                <w:szCs w:val="17"/>
                <w:highlight w:val="green"/>
              </w:rPr>
              <w:t>MET</w:t>
            </w:r>
            <w:proofErr w:type="gramStart"/>
            <w:r w:rsidRPr="002C2C5C">
              <w:rPr>
                <w:rFonts w:ascii="思源黑体 CN Normal" w:eastAsia="思源黑体 CN Normal" w:hAnsi="思源黑体 CN Normal"/>
                <w:color w:val="000000" w:themeColor="text1"/>
                <w:sz w:val="17"/>
                <w:szCs w:val="17"/>
                <w:highlight w:val="green"/>
              </w:rPr>
              <w:t>”</w:t>
            </w:r>
            <w:proofErr w:type="gramEnd"/>
            <w:r w:rsidRPr="002C2C5C">
              <w:rPr>
                <w:rFonts w:ascii="思源黑体 CN Normal" w:eastAsia="思源黑体 CN Normal" w:hAnsi="思源黑体 CN Normal"/>
                <w:color w:val="000000" w:themeColor="text1"/>
                <w:sz w:val="17"/>
                <w:szCs w:val="17"/>
                <w:highlight w:val="green"/>
              </w:rPr>
              <w:t xml:space="preserve"> and </w:t>
            </w:r>
            <w:proofErr w:type="spellStart"/>
            <w:r w:rsidRPr="002C2C5C">
              <w:rPr>
                <w:rFonts w:ascii="思源黑体 CN Normal" w:eastAsia="思源黑体 CN Normal" w:hAnsi="思源黑体 CN Normal"/>
                <w:color w:val="000000" w:themeColor="text1"/>
                <w:sz w:val="17"/>
                <w:szCs w:val="17"/>
                <w:highlight w:val="green"/>
              </w:rPr>
              <w:t>a.three_prime_gene</w:t>
            </w:r>
            <w:proofErr w:type="spellEnd"/>
            <w:r w:rsidRPr="002C2C5C">
              <w:rPr>
                <w:rFonts w:ascii="思源黑体 CN Normal" w:eastAsia="思源黑体 CN Normal" w:hAnsi="思源黑体 CN Normal"/>
                <w:color w:val="000000" w:themeColor="text1"/>
                <w:sz w:val="17"/>
                <w:szCs w:val="17"/>
                <w:highlight w:val="green"/>
              </w:rPr>
              <w:t xml:space="preserve"> ==</w:t>
            </w:r>
            <w:proofErr w:type="gramStart"/>
            <w:r w:rsidRPr="002C2C5C">
              <w:rPr>
                <w:rFonts w:ascii="思源黑体 CN Normal" w:eastAsia="思源黑体 CN Normal" w:hAnsi="思源黑体 CN Normal"/>
                <w:color w:val="000000" w:themeColor="text1"/>
                <w:sz w:val="17"/>
                <w:szCs w:val="17"/>
                <w:highlight w:val="green"/>
              </w:rPr>
              <w:t>”</w:t>
            </w:r>
            <w:proofErr w:type="gramEnd"/>
            <w:r w:rsidRPr="002C2C5C">
              <w:rPr>
                <w:rFonts w:ascii="思源黑体 CN Normal" w:eastAsia="思源黑体 CN Normal" w:hAnsi="思源黑体 CN Normal"/>
                <w:color w:val="000000" w:themeColor="text1"/>
                <w:sz w:val="17"/>
                <w:szCs w:val="17"/>
                <w:highlight w:val="green"/>
              </w:rPr>
              <w:t>MET</w:t>
            </w:r>
            <w:proofErr w:type="gramStart"/>
            <w:r w:rsidRPr="002C2C5C">
              <w:rPr>
                <w:rFonts w:ascii="思源黑体 CN Normal" w:eastAsia="思源黑体 CN Normal" w:hAnsi="思源黑体 CN Normal"/>
                <w:color w:val="000000" w:themeColor="text1"/>
                <w:sz w:val="17"/>
                <w:szCs w:val="17"/>
                <w:highlight w:val="green"/>
              </w:rPr>
              <w:t>”</w:t>
            </w:r>
            <w:proofErr w:type="gramEnd"/>
            <w:r w:rsidRPr="002C2C5C">
              <w:rPr>
                <w:rFonts w:ascii="思源黑体 CN Normal" w:eastAsia="思源黑体 CN Normal" w:hAnsi="思源黑体 CN Normal"/>
                <w:color w:val="000000" w:themeColor="text1"/>
                <w:sz w:val="17"/>
                <w:szCs w:val="17"/>
                <w:highlight w:val="green"/>
              </w:rPr>
              <w:t>%}</w:t>
            </w:r>
            <w:r w:rsidRPr="00BE2AC5">
              <w:rPr>
                <w:rFonts w:ascii="思源黑体 CN Normal" w:eastAsia="思源黑体 CN Normal" w:hAnsi="思源黑体 CN Normal"/>
                <w:color w:val="000000" w:themeColor="text1"/>
                <w:sz w:val="17"/>
                <w:szCs w:val="17"/>
              </w:rPr>
              <w:t>{{a.variant_desc_cn|e}}{{a.variant_interpret_cn|e}}</w:t>
            </w:r>
            <w:r w:rsidRPr="002C2C5C">
              <w:rPr>
                <w:rFonts w:ascii="思源黑体 CN Normal" w:eastAsia="思源黑体 CN Normal" w:hAnsi="思源黑体 CN Normal"/>
                <w:color w:val="000000" w:themeColor="text1"/>
                <w:sz w:val="17"/>
                <w:szCs w:val="17"/>
                <w:highlight w:val="green"/>
              </w:rPr>
              <w:t>{%else%}</w:t>
            </w:r>
            <w:r w:rsidRPr="00974D4F">
              <w:rPr>
                <w:rFonts w:ascii="思源黑体 CN Normal" w:eastAsia="思源黑体 CN Normal" w:hAnsi="思源黑体 CN Normal" w:hint="eastAsia"/>
                <w:color w:val="000000" w:themeColor="text1"/>
                <w:sz w:val="17"/>
                <w:szCs w:val="17"/>
              </w:rPr>
              <w:t>本次检测到融合突变为{{</w:t>
            </w:r>
            <w:proofErr w:type="spellStart"/>
            <w:r w:rsidRPr="00974D4F">
              <w:rPr>
                <w:rFonts w:ascii="思源黑体 CN Normal" w:eastAsia="思源黑体 CN Normal" w:hAnsi="思源黑体 CN Normal" w:hint="eastAsia"/>
                <w:color w:val="000000" w:themeColor="text1"/>
                <w:sz w:val="17"/>
                <w:szCs w:val="17"/>
              </w:rPr>
              <w:t>a.five_prime_gene</w:t>
            </w:r>
            <w:proofErr w:type="spellEnd"/>
            <w:r w:rsidRPr="00974D4F">
              <w:rPr>
                <w:rFonts w:ascii="思源黑体 CN Normal" w:eastAsia="思源黑体 CN Normal" w:hAnsi="思源黑体 CN Normal" w:hint="eastAsia"/>
                <w:color w:val="000000" w:themeColor="text1"/>
                <w:sz w:val="17"/>
                <w:szCs w:val="17"/>
              </w:rPr>
              <w:t>}}-{{</w:t>
            </w:r>
            <w:proofErr w:type="spellStart"/>
            <w:r w:rsidRPr="00974D4F">
              <w:rPr>
                <w:rFonts w:ascii="思源黑体 CN Normal" w:eastAsia="思源黑体 CN Normal" w:hAnsi="思源黑体 CN Normal" w:hint="eastAsia"/>
                <w:color w:val="000000" w:themeColor="text1"/>
                <w:sz w:val="17"/>
                <w:szCs w:val="17"/>
              </w:rPr>
              <w:t>a.three_prime_gene</w:t>
            </w:r>
            <w:proofErr w:type="spellEnd"/>
            <w:r w:rsidRPr="00974D4F">
              <w:rPr>
                <w:rFonts w:ascii="思源黑体 CN Normal" w:eastAsia="思源黑体 CN Normal" w:hAnsi="思源黑体 CN Normal" w:hint="eastAsia"/>
                <w:color w:val="000000" w:themeColor="text1"/>
                <w:sz w:val="17"/>
                <w:szCs w:val="17"/>
              </w:rPr>
              <w:t>}}融合，融合模式为{{</w:t>
            </w:r>
            <w:proofErr w:type="spellStart"/>
            <w:r w:rsidRPr="00974D4F">
              <w:rPr>
                <w:rFonts w:ascii="思源黑体 CN Normal" w:eastAsia="思源黑体 CN Normal" w:hAnsi="思源黑体 CN Normal" w:hint="eastAsia"/>
                <w:color w:val="000000" w:themeColor="text1"/>
                <w:sz w:val="17"/>
                <w:szCs w:val="17"/>
              </w:rPr>
              <w:t>a.var_desc_merge</w:t>
            </w:r>
            <w:proofErr w:type="spellEnd"/>
            <w:r w:rsidRPr="00974D4F">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w:t>
            </w:r>
            <w:r w:rsidRPr="002C2C5C">
              <w:rPr>
                <w:rFonts w:ascii="思源黑体 CN Normal" w:eastAsia="思源黑体 CN Normal" w:hAnsi="思源黑体 CN Normal" w:hint="eastAsia"/>
                <w:color w:val="000000" w:themeColor="text1"/>
                <w:sz w:val="17"/>
                <w:szCs w:val="17"/>
                <w:highlight w:val="green"/>
              </w:rPr>
              <w:t>{</w:t>
            </w:r>
            <w:r w:rsidRPr="002C2C5C">
              <w:rPr>
                <w:rFonts w:ascii="思源黑体 CN Normal" w:eastAsia="思源黑体 CN Normal" w:hAnsi="思源黑体 CN Normal"/>
                <w:color w:val="000000" w:themeColor="text1"/>
                <w:sz w:val="17"/>
                <w:szCs w:val="17"/>
                <w:highlight w:val="green"/>
              </w:rPr>
              <w:t>%endif%}</w:t>
            </w:r>
            <w:r w:rsidRPr="002C2C5C">
              <w:rPr>
                <w:rFonts w:ascii="思源黑体 CN Normal" w:eastAsia="思源黑体 CN Normal" w:hAnsi="思源黑体 CN Normal"/>
                <w:sz w:val="17"/>
                <w:szCs w:val="17"/>
                <w:highlight w:val="yellow"/>
              </w:rPr>
              <w:t>{%else%}</w:t>
            </w:r>
            <w:r>
              <w:rPr>
                <w:rFonts w:ascii="思源黑体 CN Normal" w:eastAsia="思源黑体 CN Normal" w:hAnsi="思源黑体 CN Normal"/>
                <w:sz w:val="17"/>
                <w:szCs w:val="17"/>
              </w:rPr>
              <w:t>{{a.variant_desc_cn|e}}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w:t>
            </w:r>
            <w:r w:rsidRPr="002C2C5C">
              <w:rPr>
                <w:rFonts w:ascii="思源黑体 CN Normal" w:eastAsia="思源黑体 CN Normal" w:hAnsi="思源黑体 CN Normal"/>
                <w:sz w:val="17"/>
                <w:szCs w:val="17"/>
                <w:highlight w:val="yellow"/>
              </w:rPr>
              <w:t>{%endif%}</w:t>
            </w:r>
            <w:r w:rsidRPr="00A41342">
              <w:rPr>
                <w:rFonts w:ascii="思源黑体 CN Normal" w:eastAsia="思源黑体 CN Normal" w:hAnsi="思源黑体 CN Normal"/>
                <w:sz w:val="17"/>
                <w:szCs w:val="17"/>
              </w:rPr>
              <w:t xml:space="preserve">{% if </w:t>
            </w:r>
            <w:r>
              <w:rPr>
                <w:rFonts w:ascii="思源黑体 CN Normal" w:eastAsia="思源黑体 CN Normal" w:hAnsi="思源黑体 CN Normal"/>
                <w:sz w:val="17"/>
                <w:szCs w:val="17"/>
              </w:rPr>
              <w:t>(</w:t>
            </w:r>
            <w:r w:rsidRPr="00A41342">
              <w:rPr>
                <w:rFonts w:ascii="思源黑体 CN Normal" w:eastAsia="思源黑体 CN Normal" w:hAnsi="思源黑体 CN Normal"/>
                <w:sz w:val="17"/>
                <w:szCs w:val="17"/>
              </w:rPr>
              <w:t xml:space="preserve">“CRC12” in </w:t>
            </w:r>
            <w:proofErr w:type="spellStart"/>
            <w:r w:rsidRPr="00A41342">
              <w:rPr>
                <w:rFonts w:ascii="思源黑体 CN Normal" w:eastAsia="思源黑体 CN Normal" w:hAnsi="思源黑体 CN Normal"/>
                <w:sz w:val="17"/>
                <w:szCs w:val="17"/>
              </w:rPr>
              <w:t>sample.prod_names</w:t>
            </w:r>
            <w:proofErr w:type="spellEnd"/>
            <w:r w:rsidRPr="00A41342">
              <w:rPr>
                <w:rFonts w:ascii="思源黑体 CN Normal" w:eastAsia="思源黑体 CN Normal" w:hAnsi="思源黑体 CN Normal"/>
                <w:sz w:val="17"/>
                <w:szCs w:val="17"/>
              </w:rPr>
              <w:t xml:space="preserve"> or “Classic” in </w:t>
            </w:r>
            <w:proofErr w:type="spellStart"/>
            <w:r w:rsidRPr="00A41342">
              <w:rPr>
                <w:rFonts w:ascii="思源黑体 CN Normal" w:eastAsia="思源黑体 CN Normal" w:hAnsi="思源黑体 CN Normal"/>
                <w:sz w:val="17"/>
                <w:szCs w:val="17"/>
              </w:rPr>
              <w:t>sample.prod_names</w:t>
            </w:r>
            <w:proofErr w:type="spellEnd"/>
            <w:r>
              <w:rPr>
                <w:rFonts w:ascii="思源黑体 CN Normal" w:eastAsia="思源黑体 CN Normal" w:hAnsi="思源黑体 CN Normal"/>
                <w:sz w:val="17"/>
                <w:szCs w:val="17"/>
              </w:rPr>
              <w:t xml:space="preserve">) and </w:t>
            </w:r>
            <w:proofErr w:type="spellStart"/>
            <w:r>
              <w:rPr>
                <w:rFonts w:ascii="思源黑体 CN Normal" w:eastAsia="思源黑体 CN Normal" w:hAnsi="思源黑体 CN Normal"/>
                <w:sz w:val="17"/>
                <w:szCs w:val="17"/>
              </w:rPr>
              <w:t>a.judge_mergeMET</w:t>
            </w:r>
            <w:proofErr w:type="spellEnd"/>
            <w:r w:rsidRPr="00A4134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本次实验在RNA水平也检测到MET</w:t>
            </w:r>
            <w:r>
              <w:rPr>
                <w:rFonts w:ascii="思源黑体 CN Normal" w:eastAsia="思源黑体 CN Normal" w:hAnsi="思源黑体 CN Normal"/>
                <w:sz w:val="17"/>
                <w:szCs w:val="17"/>
              </w:rPr>
              <w:t xml:space="preserve"> exon14 skipping</w:t>
            </w:r>
            <w:r>
              <w:rPr>
                <w:rFonts w:ascii="思源黑体 CN Normal" w:eastAsia="思源黑体 CN Normal" w:hAnsi="思源黑体 CN Normal" w:hint="eastAsia"/>
                <w:sz w:val="17"/>
                <w:szCs w:val="17"/>
              </w:rPr>
              <w:t>。{%endif%}</w:t>
            </w:r>
          </w:p>
        </w:tc>
      </w:tr>
      <w:tr w:rsidR="00746C19" w14:paraId="11B53F53" w14:textId="77777777" w:rsidTr="000B6479">
        <w:trPr>
          <w:trHeight w:val="567"/>
        </w:trPr>
        <w:tc>
          <w:tcPr>
            <w:tcW w:w="1418" w:type="dxa"/>
          </w:tcPr>
          <w:p w14:paraId="392B92A7" w14:textId="77777777" w:rsidR="00746C19" w:rsidRDefault="00746C19" w:rsidP="00746C19">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lastRenderedPageBreak/>
              <w:t>治疗策略</w:t>
            </w:r>
          </w:p>
        </w:tc>
        <w:tc>
          <w:tcPr>
            <w:tcW w:w="8914" w:type="dxa"/>
          </w:tcPr>
          <w:p w14:paraId="3CADEABC" w14:textId="77777777" w:rsidR="00746C19" w:rsidRDefault="00746C19" w:rsidP="00746C19">
            <w:pPr>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if “TC21” in </w:t>
            </w:r>
            <w:proofErr w:type="spellStart"/>
            <w:proofErr w:type="gramStart"/>
            <w:r w:rsidRPr="00AA2AC0">
              <w:rPr>
                <w:rFonts w:ascii="思源黑体 CN Normal" w:eastAsia="思源黑体 CN Normal" w:hAnsi="思源黑体 CN Normal"/>
                <w:sz w:val="17"/>
                <w:szCs w:val="17"/>
                <w:highlight w:val="yellow"/>
              </w:rPr>
              <w:t>sample.prod</w:t>
            </w:r>
            <w:proofErr w:type="gramEnd"/>
            <w:r w:rsidRPr="00AA2AC0">
              <w:rPr>
                <w:rFonts w:ascii="思源黑体 CN Normal" w:eastAsia="思源黑体 CN Normal" w:hAnsi="思源黑体 CN Normal"/>
                <w:sz w:val="17"/>
                <w:szCs w:val="17"/>
                <w:highlight w:val="yellow"/>
              </w:rPr>
              <w:t>_names</w:t>
            </w:r>
            <w:proofErr w:type="spellEnd"/>
            <w:r w:rsidRPr="00AA2AC0">
              <w:rPr>
                <w:rFonts w:ascii="思源黑体 CN Normal" w:eastAsia="思源黑体 CN Normal" w:hAnsi="思源黑体 CN Normal" w:hint="eastAsia"/>
                <w:sz w:val="17"/>
                <w:szCs w:val="17"/>
                <w:highlight w:val="yellow"/>
              </w:rPr>
              <w:t>%}</w:t>
            </w:r>
          </w:p>
          <w:p w14:paraId="7712FA59"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if </w:t>
            </w:r>
            <w:proofErr w:type="spellStart"/>
            <w:r w:rsidRPr="0099424F">
              <w:rPr>
                <w:rFonts w:ascii="思源黑体 CN Normal" w:eastAsia="思源黑体 CN Normal" w:hAnsi="思源黑体 CN Normal"/>
                <w:sz w:val="17"/>
                <w:szCs w:val="17"/>
              </w:rPr>
              <w:t>a.evi_sum.evi_split</w:t>
            </w:r>
            <w:proofErr w:type="spellEnd"/>
            <w:r w:rsidRPr="0099424F">
              <w:rPr>
                <w:rFonts w:ascii="思源黑体 CN Normal" w:eastAsia="思源黑体 CN Normal" w:hAnsi="思源黑体 CN Normal"/>
                <w:sz w:val="17"/>
                <w:szCs w:val="17"/>
              </w:rPr>
              <w:t xml:space="preserve"> and </w:t>
            </w:r>
            <w:proofErr w:type="spellStart"/>
            <w:r w:rsidRPr="0099424F">
              <w:rPr>
                <w:rFonts w:ascii="思源黑体 CN Normal" w:eastAsia="思源黑体 CN Normal" w:hAnsi="思源黑体 CN Normal"/>
                <w:sz w:val="17"/>
                <w:szCs w:val="17"/>
              </w:rPr>
              <w:t>a.evi_sum.evi_</w:t>
            </w:r>
            <w:proofErr w:type="gramStart"/>
            <w:r w:rsidRPr="0099424F">
              <w:rPr>
                <w:rFonts w:ascii="思源黑体 CN Normal" w:eastAsia="思源黑体 CN Normal" w:hAnsi="思源黑体 CN Normal"/>
                <w:sz w:val="17"/>
                <w:szCs w:val="17"/>
              </w:rPr>
              <w:t>split.Predictive</w:t>
            </w:r>
            <w:proofErr w:type="gramEnd"/>
            <w:r w:rsidRPr="0099424F">
              <w:rPr>
                <w:rFonts w:ascii="思源黑体 CN Normal" w:eastAsia="思源黑体 CN Normal" w:hAnsi="思源黑体 CN Normal"/>
                <w:sz w:val="17"/>
                <w:szCs w:val="17"/>
              </w:rPr>
              <w:t>_merge</w:t>
            </w:r>
            <w:proofErr w:type="spellEnd"/>
            <w:r w:rsidRPr="0099424F">
              <w:rPr>
                <w:rFonts w:ascii="思源黑体 CN Normal" w:eastAsia="思源黑体 CN Normal" w:hAnsi="思源黑体 CN Normal"/>
                <w:sz w:val="17"/>
                <w:szCs w:val="17"/>
              </w:rPr>
              <w:t xml:space="preserve"> %}</w:t>
            </w:r>
          </w:p>
          <w:p w14:paraId="2E1B102F"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if </w:t>
            </w:r>
            <w:proofErr w:type="spellStart"/>
            <w:r w:rsidRPr="0099424F">
              <w:rPr>
                <w:rFonts w:ascii="思源黑体 CN Normal" w:eastAsia="思源黑体 CN Normal" w:hAnsi="思源黑体 CN Normal"/>
                <w:sz w:val="17"/>
                <w:szCs w:val="17"/>
              </w:rPr>
              <w:t>a.evi_sum.evi_</w:t>
            </w:r>
            <w:proofErr w:type="gramStart"/>
            <w:r w:rsidRPr="0099424F">
              <w:rPr>
                <w:rFonts w:ascii="思源黑体 CN Normal" w:eastAsia="思源黑体 CN Normal" w:hAnsi="思源黑体 CN Normal"/>
                <w:sz w:val="17"/>
                <w:szCs w:val="17"/>
              </w:rPr>
              <w:t>split.Predictive</w:t>
            </w:r>
            <w:proofErr w:type="gramEnd"/>
            <w:r w:rsidRPr="0099424F">
              <w:rPr>
                <w:rFonts w:ascii="思源黑体 CN Normal" w:eastAsia="思源黑体 CN Normal" w:hAnsi="思源黑体 CN Normal"/>
                <w:sz w:val="17"/>
                <w:szCs w:val="17"/>
              </w:rPr>
              <w:t>_merge</w:t>
            </w:r>
            <w:proofErr w:type="spellEnd"/>
            <w:r w:rsidRPr="0099424F">
              <w:rPr>
                <w:rFonts w:ascii="思源黑体 CN Normal" w:eastAsia="思源黑体 CN Normal" w:hAnsi="思源黑体 CN Normal"/>
                <w:sz w:val="17"/>
                <w:szCs w:val="17"/>
              </w:rPr>
              <w:t>%}</w:t>
            </w:r>
          </w:p>
          <w:p w14:paraId="5F48AB9F"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for b in </w:t>
            </w:r>
            <w:proofErr w:type="spellStart"/>
            <w:r w:rsidRPr="0099424F">
              <w:rPr>
                <w:rFonts w:ascii="思源黑体 CN Normal" w:eastAsia="思源黑体 CN Normal" w:hAnsi="思源黑体 CN Normal"/>
                <w:sz w:val="17"/>
                <w:szCs w:val="17"/>
              </w:rPr>
              <w:t>a.evi_sum.evi_</w:t>
            </w:r>
            <w:proofErr w:type="gramStart"/>
            <w:r w:rsidRPr="0099424F">
              <w:rPr>
                <w:rFonts w:ascii="思源黑体 CN Normal" w:eastAsia="思源黑体 CN Normal" w:hAnsi="思源黑体 CN Normal"/>
                <w:sz w:val="17"/>
                <w:szCs w:val="17"/>
              </w:rPr>
              <w:t>split.Predictive</w:t>
            </w:r>
            <w:proofErr w:type="gramEnd"/>
            <w:r w:rsidRPr="0099424F">
              <w:rPr>
                <w:rFonts w:ascii="思源黑体 CN Normal" w:eastAsia="思源黑体 CN Normal" w:hAnsi="思源黑体 CN Normal"/>
                <w:sz w:val="17"/>
                <w:szCs w:val="17"/>
              </w:rPr>
              <w:t>_merge</w:t>
            </w:r>
            <w:proofErr w:type="spellEnd"/>
            <w:r w:rsidRPr="0099424F">
              <w:rPr>
                <w:rFonts w:ascii="思源黑体 CN Normal" w:eastAsia="思源黑体 CN Normal" w:hAnsi="思源黑体 CN Normal"/>
                <w:sz w:val="17"/>
                <w:szCs w:val="17"/>
              </w:rPr>
              <w:t>%}</w:t>
            </w:r>
          </w:p>
          <w:p w14:paraId="6E7A69FB" w14:textId="77777777" w:rsidR="003A14CC" w:rsidRDefault="00746C19" w:rsidP="00746C19">
            <w:pPr>
              <w:jc w:val="both"/>
              <w:rPr>
                <w:rFonts w:ascii="思源黑体 CN Normal" w:eastAsia="思源黑体 CN Normal" w:hAnsi="思源黑体 CN Normal"/>
                <w:b/>
                <w:bCs/>
                <w:sz w:val="17"/>
                <w:szCs w:val="17"/>
              </w:rPr>
            </w:pPr>
            <w:r w:rsidRPr="00746C19">
              <w:rPr>
                <w:rFonts w:ascii="思源黑体 CN Normal" w:eastAsia="思源黑体 CN Normal" w:hAnsi="思源黑体 CN Normal"/>
                <w:b/>
                <w:bCs/>
                <w:sz w:val="17"/>
                <w:szCs w:val="17"/>
              </w:rPr>
              <w:t>{{</w:t>
            </w:r>
            <w:proofErr w:type="spellStart"/>
            <w:r w:rsidRPr="00746C19">
              <w:rPr>
                <w:rFonts w:ascii="思源黑体 CN Normal" w:eastAsia="思源黑体 CN Normal" w:hAnsi="思源黑体 CN Normal"/>
                <w:b/>
                <w:bCs/>
                <w:sz w:val="17"/>
                <w:szCs w:val="17"/>
              </w:rPr>
              <w:t>b.regimen_name</w:t>
            </w:r>
            <w:proofErr w:type="spellEnd"/>
            <w:r w:rsidRPr="00746C19">
              <w:rPr>
                <w:rFonts w:ascii="思源黑体 CN Normal" w:eastAsia="思源黑体 CN Normal" w:hAnsi="思源黑体 CN Normal"/>
                <w:b/>
                <w:bCs/>
                <w:sz w:val="17"/>
                <w:szCs w:val="17"/>
              </w:rPr>
              <w:t>}}：</w:t>
            </w:r>
          </w:p>
          <w:p w14:paraId="01ECD6B8" w14:textId="0EFBD72C"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w:t>
            </w:r>
            <w:proofErr w:type="spellStart"/>
            <w:r w:rsidRPr="0099424F">
              <w:rPr>
                <w:rFonts w:ascii="思源黑体 CN Normal" w:eastAsia="思源黑体 CN Normal" w:hAnsi="思源黑体 CN Normal"/>
                <w:sz w:val="17"/>
                <w:szCs w:val="17"/>
              </w:rPr>
              <w:t>b.evi_interpretation|e</w:t>
            </w:r>
            <w:proofErr w:type="spellEnd"/>
            <w:r w:rsidRPr="0099424F">
              <w:rPr>
                <w:rFonts w:ascii="思源黑体 CN Normal" w:eastAsia="思源黑体 CN Normal" w:hAnsi="思源黑体 CN Normal"/>
                <w:sz w:val="17"/>
                <w:szCs w:val="17"/>
              </w:rPr>
              <w:t>}}</w:t>
            </w:r>
          </w:p>
          <w:p w14:paraId="75F61028"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w:t>
            </w:r>
            <w:proofErr w:type="spellStart"/>
            <w:r w:rsidRPr="0099424F">
              <w:rPr>
                <w:rFonts w:ascii="思源黑体 CN Normal" w:eastAsia="思源黑体 CN Normal" w:hAnsi="思源黑体 CN Normal"/>
                <w:sz w:val="17"/>
                <w:szCs w:val="17"/>
              </w:rPr>
              <w:t>endfor</w:t>
            </w:r>
            <w:proofErr w:type="spellEnd"/>
            <w:r w:rsidRPr="0099424F">
              <w:rPr>
                <w:rFonts w:ascii="思源黑体 CN Normal" w:eastAsia="思源黑体 CN Normal" w:hAnsi="思源黑体 CN Normal"/>
                <w:sz w:val="17"/>
                <w:szCs w:val="17"/>
              </w:rPr>
              <w:t>%}</w:t>
            </w:r>
          </w:p>
          <w:p w14:paraId="7BD6BB07"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77D1ED0E"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else%}</w:t>
            </w:r>
          </w:p>
          <w:p w14:paraId="4B80397B"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hint="eastAsia"/>
                <w:sz w:val="17"/>
                <w:szCs w:val="17"/>
              </w:rPr>
              <w:t>目前关于该变异的临床治疗实践尚不明确。</w:t>
            </w:r>
          </w:p>
          <w:p w14:paraId="112A0638" w14:textId="77777777" w:rsidR="00746C19"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143D405A" w14:textId="77777777" w:rsidR="00746C19" w:rsidRDefault="00746C19" w:rsidP="00746C19">
            <w:pPr>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w:t>
            </w:r>
            <w:proofErr w:type="spellStart"/>
            <w:r>
              <w:rPr>
                <w:rFonts w:ascii="思源黑体 CN Normal" w:eastAsia="思源黑体 CN Normal" w:hAnsi="思源黑体 CN Normal" w:hint="eastAsia"/>
                <w:sz w:val="17"/>
                <w:szCs w:val="17"/>
                <w:highlight w:val="yellow"/>
              </w:rPr>
              <w:t>el</w:t>
            </w:r>
            <w:r w:rsidRPr="00AA2AC0">
              <w:rPr>
                <w:rFonts w:ascii="思源黑体 CN Normal" w:eastAsia="思源黑体 CN Normal" w:hAnsi="思源黑体 CN Normal"/>
                <w:sz w:val="17"/>
                <w:szCs w:val="17"/>
                <w:highlight w:val="yellow"/>
              </w:rPr>
              <w:t>if</w:t>
            </w:r>
            <w:proofErr w:type="spellEnd"/>
            <w:r w:rsidRPr="00AA2AC0">
              <w:rPr>
                <w:rFonts w:ascii="思源黑体 CN Normal" w:eastAsia="思源黑体 CN Normal" w:hAnsi="思源黑体 CN Normal"/>
                <w:sz w:val="17"/>
                <w:szCs w:val="17"/>
                <w:highlight w:val="yellow"/>
              </w:rPr>
              <w:t xml:space="preserve"> </w:t>
            </w:r>
            <w:proofErr w:type="spellStart"/>
            <w:r w:rsidRPr="00AA2AC0">
              <w:rPr>
                <w:rFonts w:ascii="思源黑体 CN Normal" w:eastAsia="思源黑体 CN Normal" w:hAnsi="思源黑体 CN Normal"/>
                <w:sz w:val="17"/>
                <w:szCs w:val="17"/>
                <w:highlight w:val="yellow"/>
              </w:rPr>
              <w:t>sample.p</w:t>
            </w:r>
            <w:r w:rsidRPr="002D44FD">
              <w:rPr>
                <w:rFonts w:ascii="思源黑体 CN Normal" w:eastAsia="思源黑体 CN Normal" w:hAnsi="思源黑体 CN Normal"/>
                <w:sz w:val="17"/>
                <w:szCs w:val="17"/>
                <w:highlight w:val="yellow"/>
              </w:rPr>
              <w:t>rod_names</w:t>
            </w:r>
            <w:proofErr w:type="spellEnd"/>
            <w:r w:rsidRPr="002D44FD">
              <w:rPr>
                <w:rFonts w:ascii="思源黑体 CN Normal" w:eastAsia="思源黑体 CN Normal" w:hAnsi="思源黑体 CN Normal"/>
                <w:sz w:val="17"/>
                <w:szCs w:val="17"/>
                <w:highlight w:val="yellow"/>
              </w:rPr>
              <w:t xml:space="preserve"> </w:t>
            </w:r>
            <w:r w:rsidRPr="002D44FD">
              <w:rPr>
                <w:rFonts w:ascii="思源黑体 CN Normal" w:eastAsia="思源黑体 CN Normal" w:hAnsi="思源黑体 CN Normal" w:hint="eastAsia"/>
                <w:sz w:val="17"/>
                <w:szCs w:val="17"/>
                <w:highlight w:val="yellow"/>
              </w:rPr>
              <w:t>in</w:t>
            </w:r>
            <w:r w:rsidRPr="002D44FD">
              <w:rPr>
                <w:rFonts w:ascii="思源黑体 CN Normal" w:eastAsia="思源黑体 CN Normal" w:hAnsi="思源黑体 CN Normal"/>
                <w:sz w:val="17"/>
                <w:szCs w:val="17"/>
                <w:highlight w:val="yellow"/>
              </w:rPr>
              <w:t xml:space="preserve"> [“BRCA1/BRCA2（全血）”, “BRCA1/BRCA2（组织）”, “BRCA1/BRCA2（组织 全血）”]</w:t>
            </w:r>
            <w:r>
              <w:rPr>
                <w:rFonts w:ascii="思源黑体 CN Normal" w:eastAsia="思源黑体 CN Normal" w:hAnsi="思源黑体 CN Normal"/>
                <w:sz w:val="17"/>
                <w:szCs w:val="17"/>
                <w:highlight w:val="yellow"/>
              </w:rPr>
              <w:t xml:space="preserve"> </w:t>
            </w:r>
            <w:r>
              <w:rPr>
                <w:rFonts w:ascii="思源黑体 CN Normal" w:eastAsia="思源黑体 CN Normal" w:hAnsi="思源黑体 CN Normal" w:hint="eastAsia"/>
                <w:sz w:val="17"/>
                <w:szCs w:val="17"/>
                <w:highlight w:val="yellow"/>
              </w:rPr>
              <w:t>and</w:t>
            </w:r>
            <w:r>
              <w:rPr>
                <w:rFonts w:ascii="思源黑体 CN Normal" w:eastAsia="思源黑体 CN Normal" w:hAnsi="思源黑体 CN Normal"/>
                <w:sz w:val="17"/>
                <w:szCs w:val="17"/>
                <w:highlight w:val="yellow"/>
              </w:rPr>
              <w:t xml:space="preserve"> “complete” in </w:t>
            </w:r>
            <w:proofErr w:type="spellStart"/>
            <w:r>
              <w:rPr>
                <w:rFonts w:ascii="思源黑体 CN Normal" w:eastAsia="思源黑体 CN Normal" w:hAnsi="思源黑体 CN Normal"/>
                <w:sz w:val="17"/>
                <w:szCs w:val="17"/>
                <w:highlight w:val="yellow"/>
              </w:rPr>
              <w:t>sample.report_name</w:t>
            </w:r>
            <w:proofErr w:type="spellEnd"/>
            <w:r w:rsidRPr="002D44FD">
              <w:rPr>
                <w:rFonts w:ascii="思源黑体 CN Normal" w:eastAsia="思源黑体 CN Normal" w:hAnsi="思源黑体 CN Normal" w:hint="eastAsia"/>
                <w:sz w:val="17"/>
                <w:szCs w:val="17"/>
                <w:highlight w:val="yellow"/>
              </w:rPr>
              <w:t xml:space="preserve"> %}</w:t>
            </w:r>
          </w:p>
          <w:p w14:paraId="0CDA8468" w14:textId="77777777" w:rsidR="00746C19" w:rsidRPr="002D44FD" w:rsidRDefault="00746C19" w:rsidP="00746C19">
            <w:pPr>
              <w:jc w:val="both"/>
              <w:rPr>
                <w:rFonts w:ascii="思源黑体 CN Normal" w:eastAsia="思源黑体 CN Normal" w:hAnsi="思源黑体 CN Normal"/>
                <w:sz w:val="17"/>
                <w:szCs w:val="17"/>
              </w:rPr>
            </w:pPr>
            <w:r w:rsidRPr="002D44FD">
              <w:rPr>
                <w:rFonts w:ascii="思源黑体 CN Normal" w:eastAsia="思源黑体 CN Normal" w:hAnsi="思源黑体 CN Normal"/>
                <w:sz w:val="17"/>
                <w:szCs w:val="17"/>
              </w:rPr>
              <w:t>FDA或NMPA已批准奥拉帕利等PARP抑制剂用于携带BRCA1和BRCA2基因有害或疑似有害突变（胚系或体细胞）的卵巢癌、乳腺癌、胰腺癌、前列腺癌等肿瘤患者的治疗</w:t>
            </w:r>
            <w:r>
              <w:rPr>
                <w:rFonts w:ascii="思源黑体 CN Normal" w:eastAsia="思源黑体 CN Normal" w:hAnsi="思源黑体 CN Normal" w:hint="eastAsia"/>
                <w:sz w:val="17"/>
                <w:szCs w:val="17"/>
              </w:rPr>
              <w:t>。</w:t>
            </w:r>
          </w:p>
          <w:p w14:paraId="361636BD" w14:textId="77777777" w:rsidR="00746C19" w:rsidRPr="008A18E9" w:rsidRDefault="00746C19" w:rsidP="00746C19">
            <w:pPr>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else%}</w:t>
            </w:r>
          </w:p>
          <w:p w14:paraId="0D3EC9E7" w14:textId="77777777" w:rsidR="00746C19" w:rsidRDefault="00746C19" w:rsidP="00746C19">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for b in </w:t>
            </w:r>
            <w:proofErr w:type="spellStart"/>
            <w:r>
              <w:rPr>
                <w:rFonts w:ascii="思源黑体 CN Normal" w:eastAsia="思源黑体 CN Normal" w:hAnsi="思源黑体 CN Normal"/>
                <w:sz w:val="17"/>
                <w:szCs w:val="17"/>
              </w:rPr>
              <w:t>a.evi_sum|evi_sum</w:t>
            </w:r>
            <w:proofErr w:type="spellEnd"/>
            <w:r>
              <w:rPr>
                <w:rFonts w:ascii="思源黑体 CN Normal" w:eastAsia="思源黑体 CN Normal" w:hAnsi="思源黑体 CN Normal" w:hint="eastAsia"/>
                <w:sz w:val="17"/>
                <w:szCs w:val="17"/>
              </w:rPr>
              <w:t>%}</w:t>
            </w:r>
          </w:p>
          <w:p w14:paraId="708B8E75" w14:textId="77777777" w:rsidR="003A14CC" w:rsidRDefault="00746C19" w:rsidP="00746C19">
            <w:pPr>
              <w:jc w:val="both"/>
              <w:rPr>
                <w:rFonts w:ascii="思源黑体 CN Normal" w:eastAsia="思源黑体 CN Normal" w:hAnsi="思源黑体 CN Normal"/>
                <w:b/>
                <w:bCs/>
                <w:sz w:val="17"/>
                <w:szCs w:val="17"/>
              </w:rPr>
            </w:pP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 xml:space="preserve">if </w:t>
            </w:r>
            <w:proofErr w:type="spellStart"/>
            <w:r w:rsidRPr="00746C19">
              <w:rPr>
                <w:rFonts w:ascii="思源黑体 CN Normal" w:eastAsia="思源黑体 CN Normal" w:hAnsi="思源黑体 CN Normal"/>
                <w:b/>
                <w:bCs/>
                <w:sz w:val="17"/>
                <w:szCs w:val="17"/>
              </w:rPr>
              <w:t>b.regimen</w:t>
            </w:r>
            <w:proofErr w:type="spellEnd"/>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w:t>
            </w:r>
            <w:proofErr w:type="spellStart"/>
            <w:r w:rsidRPr="00746C19">
              <w:rPr>
                <w:rFonts w:ascii="思源黑体 CN Normal" w:eastAsia="思源黑体 CN Normal" w:hAnsi="思源黑体 CN Normal" w:hint="eastAsia"/>
                <w:b/>
                <w:bCs/>
                <w:sz w:val="17"/>
                <w:szCs w:val="17"/>
              </w:rPr>
              <w:t>b</w:t>
            </w:r>
            <w:r w:rsidRPr="00746C19">
              <w:rPr>
                <w:rFonts w:ascii="思源黑体 CN Normal" w:eastAsia="思源黑体 CN Normal" w:hAnsi="思源黑体 CN Normal"/>
                <w:b/>
                <w:bCs/>
                <w:sz w:val="17"/>
                <w:szCs w:val="17"/>
              </w:rPr>
              <w:t>.regimen</w:t>
            </w:r>
            <w:proofErr w:type="spellEnd"/>
            <w:r w:rsidRPr="00746C19">
              <w:rPr>
                <w:rFonts w:ascii="思源黑体 CN Normal" w:eastAsia="思源黑体 CN Normal" w:hAnsi="思源黑体 CN Normal"/>
                <w:b/>
                <w:bCs/>
                <w:sz w:val="17"/>
                <w:szCs w:val="17"/>
              </w:rPr>
              <w:t>}}</w:t>
            </w: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%endif%}</w:t>
            </w:r>
          </w:p>
          <w:p w14:paraId="3CD46335" w14:textId="6940A875" w:rsidR="00746C19" w:rsidRDefault="00746C19" w:rsidP="00746C19">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spellStart"/>
            <w:proofErr w:type="gramStart"/>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.inter</w:t>
            </w:r>
            <w:proofErr w:type="gramEnd"/>
            <w:r>
              <w:rPr>
                <w:rFonts w:ascii="思源黑体 CN Normal" w:eastAsia="思源黑体 CN Normal" w:hAnsi="思源黑体 CN Normal" w:hint="eastAsia"/>
                <w:sz w:val="17"/>
                <w:szCs w:val="17"/>
              </w:rPr>
              <w:t>|e</w:t>
            </w:r>
            <w:proofErr w:type="spellEnd"/>
            <w:r>
              <w:rPr>
                <w:rFonts w:ascii="思源黑体 CN Normal" w:eastAsia="思源黑体 CN Normal" w:hAnsi="思源黑体 CN Normal" w:hint="eastAsia"/>
                <w:sz w:val="17"/>
                <w:szCs w:val="17"/>
              </w:rPr>
              <w:t>}}</w:t>
            </w:r>
          </w:p>
          <w:p w14:paraId="3AEEBC40" w14:textId="77777777" w:rsidR="00746C19" w:rsidRDefault="00746C19" w:rsidP="00746C19">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p w14:paraId="57A5E0FD" w14:textId="73B8AE7A" w:rsidR="00746C19" w:rsidRDefault="00746C19" w:rsidP="00746C19">
            <w:pPr>
              <w:spacing w:line="240" w:lineRule="exact"/>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endif%}</w:t>
            </w:r>
          </w:p>
        </w:tc>
      </w:tr>
    </w:tbl>
    <w:p w14:paraId="3B8D05B9" w14:textId="2C2156B6" w:rsidR="00746C19" w:rsidRDefault="00746C19">
      <w:pPr>
        <w:adjustRightInd w:val="0"/>
        <w:snapToGrid w:val="0"/>
        <w:spacing w:line="240" w:lineRule="exact"/>
        <w:rPr>
          <w:rFonts w:ascii="思源黑体 CN Normal" w:eastAsia="思源黑体 CN Normal" w:hAnsi="思源黑体 CN Normal"/>
          <w:sz w:val="16"/>
          <w:szCs w:val="16"/>
        </w:rPr>
      </w:pPr>
    </w:p>
    <w:p w14:paraId="1608490E" w14:textId="4F49EDF6" w:rsidR="00746C19" w:rsidRDefault="00A92648">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w:t>
      </w:r>
      <w:proofErr w:type="spellStart"/>
      <w:r>
        <w:rPr>
          <w:rFonts w:ascii="思源黑体 CN Normal" w:eastAsia="思源黑体 CN Normal" w:hAnsi="思源黑体 CN Normal"/>
          <w:sz w:val="16"/>
          <w:szCs w:val="16"/>
        </w:rPr>
        <w:t>endfor</w:t>
      </w:r>
      <w:proofErr w:type="spellEnd"/>
      <w:r>
        <w:rPr>
          <w:rFonts w:ascii="思源黑体 CN Normal" w:eastAsia="思源黑体 CN Normal" w:hAnsi="思源黑体 CN Normal"/>
          <w:sz w:val="16"/>
          <w:szCs w:val="16"/>
        </w:rPr>
        <w:t>%}</w:t>
      </w:r>
    </w:p>
    <w:p w14:paraId="623AD54D" w14:textId="4DD99011" w:rsidR="00A92648" w:rsidRPr="00746C19" w:rsidRDefault="00A92648">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if not [</w:t>
      </w:r>
      <w:proofErr w:type="spellStart"/>
      <w:r w:rsidR="003071F5">
        <w:rPr>
          <w:rFonts w:ascii="思源黑体 CN Normal" w:eastAsia="思源黑体 CN Normal" w:hAnsi="思源黑体 CN Normal"/>
          <w:sz w:val="16"/>
          <w:szCs w:val="16"/>
        </w:rPr>
        <w:t>var_brca</w:t>
      </w:r>
      <w:proofErr w:type="spellEnd"/>
      <w:r w:rsidR="003071F5">
        <w:rPr>
          <w:rFonts w:ascii="思源黑体 CN Normal" w:eastAsia="思源黑体 CN Normal" w:hAnsi="思源黑体 CN Normal"/>
          <w:sz w:val="16"/>
          <w:szCs w:val="16"/>
        </w:rPr>
        <w:t xml:space="preserve">, </w:t>
      </w:r>
      <w:r>
        <w:rPr>
          <w:rFonts w:ascii="思源黑体 CN Normal" w:eastAsia="思源黑体 CN Normal" w:hAnsi="思源黑体 CN Normal"/>
          <w:sz w:val="16"/>
          <w:szCs w:val="16"/>
        </w:rPr>
        <w:t>var,</w:t>
      </w:r>
      <w:r w:rsidR="003071F5">
        <w:rPr>
          <w:rFonts w:ascii="思源黑体 CN Normal" w:eastAsia="思源黑体 CN Normal" w:hAnsi="思源黑体 CN Normal"/>
          <w:sz w:val="16"/>
          <w:szCs w:val="16"/>
        </w:rPr>
        <w:t xml:space="preserve"> </w:t>
      </w:r>
      <w:proofErr w:type="gramStart"/>
      <w:r>
        <w:rPr>
          <w:rFonts w:ascii="思源黑体 CN Normal" w:eastAsia="思源黑体 CN Normal" w:hAnsi="思源黑体 CN Normal"/>
          <w:sz w:val="16"/>
          <w:szCs w:val="16"/>
        </w:rPr>
        <w:t>sample]|</w:t>
      </w:r>
      <w:proofErr w:type="gramEnd"/>
      <w:r>
        <w:rPr>
          <w:rFonts w:ascii="思源黑体 CN Normal" w:eastAsia="思源黑体 CN Normal" w:hAnsi="思源黑体 CN Normal"/>
          <w:sz w:val="16"/>
          <w:szCs w:val="16"/>
        </w:rPr>
        <w:t>somatic_level12_inter%}</w:t>
      </w:r>
    </w:p>
    <w:tbl>
      <w:tblPr>
        <w:tblStyle w:val="-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914"/>
      </w:tblGrid>
      <w:tr w:rsidR="00912EEB" w14:paraId="59159682" w14:textId="77777777" w:rsidTr="00912EEB">
        <w:trPr>
          <w:cnfStyle w:val="100000000000" w:firstRow="1" w:lastRow="0" w:firstColumn="0" w:lastColumn="0" w:oddVBand="0" w:evenVBand="0" w:oddHBand="0" w:evenHBand="0" w:firstRowFirstColumn="0" w:firstRowLastColumn="0" w:lastRowFirstColumn="0" w:lastRowLastColumn="0"/>
          <w:trHeight w:val="567"/>
        </w:trPr>
        <w:tc>
          <w:tcPr>
            <w:tcW w:w="10332" w:type="dxa"/>
            <w:gridSpan w:val="2"/>
          </w:tcPr>
          <w:p w14:paraId="3B9EE074" w14:textId="77777777" w:rsidR="00912EEB" w:rsidRDefault="0017532B">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r>
      <w:tr w:rsidR="00912EEB" w14:paraId="589380B3" w14:textId="77777777" w:rsidTr="00912EEB">
        <w:trPr>
          <w:trHeight w:val="567"/>
        </w:trPr>
        <w:tc>
          <w:tcPr>
            <w:tcW w:w="1418" w:type="dxa"/>
          </w:tcPr>
          <w:p w14:paraId="2C3BE74C" w14:textId="77777777" w:rsidR="00912EEB" w:rsidRDefault="0017532B">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基因介绍</w:t>
            </w:r>
          </w:p>
        </w:tc>
        <w:tc>
          <w:tcPr>
            <w:tcW w:w="8914" w:type="dxa"/>
          </w:tcPr>
          <w:p w14:paraId="112521EF"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912EEB" w14:paraId="6227687B" w14:textId="77777777" w:rsidTr="00912EEB">
        <w:trPr>
          <w:trHeight w:val="567"/>
        </w:trPr>
        <w:tc>
          <w:tcPr>
            <w:tcW w:w="1418" w:type="dxa"/>
          </w:tcPr>
          <w:p w14:paraId="2DBD39AE" w14:textId="77777777" w:rsidR="00912EEB" w:rsidRDefault="0017532B">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914" w:type="dxa"/>
          </w:tcPr>
          <w:p w14:paraId="4F5A9C34"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912EEB" w14:paraId="5BA43787" w14:textId="77777777" w:rsidTr="00912EEB">
        <w:trPr>
          <w:trHeight w:val="567"/>
        </w:trPr>
        <w:tc>
          <w:tcPr>
            <w:tcW w:w="1418" w:type="dxa"/>
          </w:tcPr>
          <w:p w14:paraId="1CE01E9D" w14:textId="77777777" w:rsidR="00912EEB" w:rsidRDefault="0017532B">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914" w:type="dxa"/>
          </w:tcPr>
          <w:p w14:paraId="5D031E09"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40DEFF8F" w14:textId="3DDA0444" w:rsidR="00A92648" w:rsidRDefault="00A92648">
      <w:pPr>
        <w:adjustRightInd w:val="0"/>
        <w:snapToGrid w:val="0"/>
        <w:spacing w:line="240" w:lineRule="exact"/>
        <w:rPr>
          <w:rFonts w:ascii="思源黑体 CN Normal" w:eastAsia="思源黑体 CN Normal" w:hAnsi="思源黑体 CN Normal"/>
          <w:b/>
          <w:bCs/>
          <w:sz w:val="16"/>
          <w:szCs w:val="16"/>
        </w:rPr>
      </w:pPr>
      <w:r>
        <w:rPr>
          <w:rFonts w:ascii="思源黑体 CN Normal" w:eastAsia="思源黑体 CN Normal" w:hAnsi="思源黑体 CN Normal" w:hint="eastAsia"/>
          <w:b/>
          <w:bCs/>
          <w:sz w:val="16"/>
          <w:szCs w:val="16"/>
        </w:rPr>
        <w:t>{</w:t>
      </w:r>
      <w:r>
        <w:rPr>
          <w:rFonts w:ascii="思源黑体 CN Normal" w:eastAsia="思源黑体 CN Normal" w:hAnsi="思源黑体 CN Normal"/>
          <w:b/>
          <w:bCs/>
          <w:sz w:val="16"/>
          <w:szCs w:val="16"/>
        </w:rPr>
        <w:t>%p endif%}</w:t>
      </w:r>
    </w:p>
    <w:p w14:paraId="45F32456" w14:textId="4DA7FE99" w:rsidR="00912EEB" w:rsidRDefault="0017532B">
      <w:pPr>
        <w:adjustRightInd w:val="0"/>
        <w:snapToGrid w:val="0"/>
        <w:spacing w:line="240" w:lineRule="exact"/>
        <w:rPr>
          <w:rFonts w:ascii="思源黑体 CN Normal" w:eastAsia="思源黑体 CN Normal" w:hAnsi="思源黑体 CN Normal"/>
          <w:b/>
          <w:bCs/>
          <w:sz w:val="16"/>
          <w:szCs w:val="16"/>
        </w:rPr>
      </w:pPr>
      <w:r>
        <w:rPr>
          <w:rFonts w:ascii="思源黑体 CN Normal" w:eastAsia="思源黑体 CN Normal" w:hAnsi="思源黑体 CN Normal" w:hint="eastAsia"/>
          <w:b/>
          <w:bCs/>
          <w:sz w:val="16"/>
          <w:szCs w:val="16"/>
        </w:rPr>
        <w:t>注：</w:t>
      </w:r>
    </w:p>
    <w:p w14:paraId="1BC5DF78" w14:textId="7A6555EE" w:rsidR="004A1D61" w:rsidRDefault="0017532B">
      <w:pPr>
        <w:adjustRightInd w:val="0"/>
        <w:snapToGrid w:val="0"/>
        <w:spacing w:line="240" w:lineRule="exact"/>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sz w:val="16"/>
          <w:szCs w:val="16"/>
        </w:rPr>
        <w:t>1</w:t>
      </w:r>
      <w:r>
        <w:rPr>
          <w:rFonts w:ascii="思源黑体 CN Normal" w:eastAsia="思源黑体 CN Normal" w:hAnsi="思源黑体 CN Normal" w:hint="eastAsia"/>
          <w:color w:val="000000" w:themeColor="text1"/>
          <w:sz w:val="16"/>
          <w:szCs w:val="16"/>
        </w:rPr>
        <w:t>.  本部分仅对解读为I类-强临床意义、II类-潜在临床意义的变异进行详细解读。</w:t>
      </w:r>
    </w:p>
    <w:p w14:paraId="1C9E8CCA" w14:textId="77777777" w:rsidR="004A1D61" w:rsidRDefault="004A1D61">
      <w:p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br w:type="page"/>
      </w:r>
    </w:p>
    <w:p w14:paraId="111ACB79" w14:textId="77777777" w:rsidR="00912EEB" w:rsidRDefault="0017532B">
      <w:pPr>
        <w:pStyle w:val="1"/>
        <w:numPr>
          <w:ilvl w:val="255"/>
          <w:numId w:val="0"/>
        </w:numPr>
        <w:rPr>
          <w:rFonts w:ascii="思源黑体 CN Bold" w:eastAsia="思源黑体 CN Bold" w:hAnsi="思源黑体 CN Bold" w:cstheme="minorBidi"/>
          <w:color w:val="00653B" w:themeColor="accent6"/>
          <w:kern w:val="2"/>
          <w:sz w:val="21"/>
          <w:szCs w:val="21"/>
        </w:rPr>
      </w:pPr>
      <w:r>
        <w:rPr>
          <w:rFonts w:ascii="思源黑体 CN Bold" w:eastAsia="思源黑体 CN Bold" w:hAnsi="思源黑体 CN Bold" w:cstheme="minorBidi" w:hint="eastAsia"/>
          <w:color w:val="00653B" w:themeColor="accent6"/>
          <w:kern w:val="2"/>
          <w:sz w:val="21"/>
          <w:szCs w:val="21"/>
        </w:rPr>
        <w:lastRenderedPageBreak/>
        <w:t xml:space="preserve">1.2 </w:t>
      </w:r>
      <w:r>
        <w:rPr>
          <w:rFonts w:ascii="思源黑体 CN Bold" w:eastAsia="思源黑体 CN Bold" w:hAnsi="思源黑体 CN Bold" w:cstheme="minorBidi"/>
          <w:color w:val="00653B" w:themeColor="accent6"/>
          <w:kern w:val="2"/>
          <w:sz w:val="21"/>
          <w:szCs w:val="21"/>
        </w:rPr>
        <w:t>致病性、疑似致病性胚系变异详细解读</w:t>
      </w:r>
    </w:p>
    <w:p w14:paraId="07449F5B" w14:textId="61D16902" w:rsidR="00912EEB" w:rsidRDefault="003071F5">
      <w:r>
        <w:rPr>
          <w:rFonts w:hint="eastAsia"/>
        </w:rPr>
        <w:t>{</w:t>
      </w:r>
      <w:r>
        <w:t>%p if [</w:t>
      </w:r>
      <w:proofErr w:type="spellStart"/>
      <w:r>
        <w:t>var_brca</w:t>
      </w:r>
      <w:proofErr w:type="spellEnd"/>
      <w:r>
        <w:t xml:space="preserve">, var, </w:t>
      </w:r>
      <w:proofErr w:type="gramStart"/>
      <w:r>
        <w:t>sample]|</w:t>
      </w:r>
      <w:proofErr w:type="gramEnd"/>
      <w:r>
        <w:t>germlin</w:t>
      </w:r>
      <w:r w:rsidR="00104AC3">
        <w:t>e</w:t>
      </w:r>
      <w:r>
        <w:t>_level45_inter%}</w:t>
      </w:r>
    </w:p>
    <w:p w14:paraId="490ACE8F" w14:textId="39B66425" w:rsidR="003071F5" w:rsidRDefault="003071F5">
      <w:r>
        <w:t>{%p for a in [</w:t>
      </w:r>
      <w:proofErr w:type="spellStart"/>
      <w:r>
        <w:t>var_brca</w:t>
      </w:r>
      <w:proofErr w:type="spellEnd"/>
      <w:r>
        <w:t xml:space="preserve">, var, </w:t>
      </w:r>
      <w:proofErr w:type="gramStart"/>
      <w:r>
        <w:t>sample]|</w:t>
      </w:r>
      <w:proofErr w:type="gramEnd"/>
      <w:r>
        <w:t>germlin</w:t>
      </w:r>
      <w:r w:rsidR="00104AC3">
        <w:t>e</w:t>
      </w:r>
      <w:r>
        <w:t>_level45_inter%}</w:t>
      </w:r>
    </w:p>
    <w:tbl>
      <w:tblPr>
        <w:tblStyle w:val="af"/>
        <w:tblW w:w="0" w:type="auto"/>
        <w:jc w:val="center"/>
        <w:tblLayout w:type="fixed"/>
        <w:tblLook w:val="04A0" w:firstRow="1" w:lastRow="0" w:firstColumn="1" w:lastColumn="0" w:noHBand="0" w:noVBand="1"/>
      </w:tblPr>
      <w:tblGrid>
        <w:gridCol w:w="1535"/>
        <w:gridCol w:w="9147"/>
      </w:tblGrid>
      <w:tr w:rsidR="003071F5" w14:paraId="58D8B39F" w14:textId="77777777" w:rsidTr="003071F5">
        <w:trPr>
          <w:trHeight w:val="454"/>
          <w:jc w:val="center"/>
        </w:trPr>
        <w:tc>
          <w:tcPr>
            <w:tcW w:w="10682" w:type="dxa"/>
            <w:gridSpan w:val="2"/>
            <w:shd w:val="clear" w:color="auto" w:fill="1E7648"/>
            <w:vAlign w:val="center"/>
          </w:tcPr>
          <w:p w14:paraId="6297139F" w14:textId="79CC8437" w:rsidR="003071F5" w:rsidRPr="004A1D61" w:rsidRDefault="003071F5" w:rsidP="000B6479">
            <w:pPr>
              <w:adjustRightInd w:val="0"/>
              <w:snapToGrid w:val="0"/>
              <w:ind w:firstLineChars="30" w:firstLine="54"/>
              <w:jc w:val="center"/>
              <w:rPr>
                <w:rFonts w:ascii="思源黑体 CN Bold" w:eastAsia="思源黑体 CN Bold" w:hAnsi="思源黑体 CN Bold"/>
                <w:b/>
                <w:bCs/>
                <w:color w:val="808080" w:themeColor="background1" w:themeShade="80"/>
                <w:sz w:val="18"/>
                <w:szCs w:val="18"/>
              </w:rPr>
            </w:pPr>
            <w:r w:rsidRPr="004A1D61">
              <w:rPr>
                <w:rFonts w:ascii="思源黑体 CN Bold" w:eastAsia="思源黑体 CN Bold" w:hAnsi="思源黑体 CN Bold" w:hint="eastAsia"/>
                <w:b/>
                <w:bCs/>
                <w:i/>
                <w:iCs/>
                <w:color w:val="FFFFFF" w:themeColor="background1"/>
                <w:sz w:val="18"/>
                <w:szCs w:val="18"/>
              </w:rPr>
              <w:t>{</w:t>
            </w:r>
            <w:r w:rsidRPr="004A1D61">
              <w:rPr>
                <w:rFonts w:ascii="思源黑体 CN Bold" w:eastAsia="思源黑体 CN Bold" w:hAnsi="思源黑体 CN Bold"/>
                <w:b/>
                <w:bCs/>
                <w:i/>
                <w:iCs/>
                <w:color w:val="FFFFFF" w:themeColor="background1"/>
                <w:sz w:val="18"/>
                <w:szCs w:val="18"/>
              </w:rPr>
              <w:t>{</w:t>
            </w:r>
            <w:proofErr w:type="spellStart"/>
            <w:proofErr w:type="gramStart"/>
            <w:r w:rsidRPr="004A1D61">
              <w:rPr>
                <w:rFonts w:ascii="思源黑体 CN Bold" w:eastAsia="思源黑体 CN Bold" w:hAnsi="思源黑体 CN Bold"/>
                <w:b/>
                <w:bCs/>
                <w:i/>
                <w:iCs/>
                <w:color w:val="FFFFFF" w:themeColor="background1"/>
                <w:sz w:val="18"/>
                <w:szCs w:val="18"/>
              </w:rPr>
              <w:t>a.gene</w:t>
            </w:r>
            <w:proofErr w:type="gramEnd"/>
            <w:r w:rsidRPr="004A1D61">
              <w:rPr>
                <w:rFonts w:ascii="思源黑体 CN Bold" w:eastAsia="思源黑体 CN Bold" w:hAnsi="思源黑体 CN Bold"/>
                <w:b/>
                <w:bCs/>
                <w:i/>
                <w:iCs/>
                <w:color w:val="FFFFFF" w:themeColor="background1"/>
                <w:sz w:val="18"/>
                <w:szCs w:val="18"/>
              </w:rPr>
              <w:t>_symbol</w:t>
            </w:r>
            <w:proofErr w:type="spellEnd"/>
            <w:r w:rsidRPr="004A1D61">
              <w:rPr>
                <w:rFonts w:ascii="思源黑体 CN Bold" w:eastAsia="思源黑体 CN Bold" w:hAnsi="思源黑体 CN Bold"/>
                <w:b/>
                <w:bCs/>
                <w:i/>
                <w:iCs/>
                <w:color w:val="FFFFFF" w:themeColor="background1"/>
                <w:sz w:val="18"/>
                <w:szCs w:val="18"/>
              </w:rPr>
              <w:t>}}</w:t>
            </w:r>
            <w:r w:rsidRPr="004A1D61">
              <w:rPr>
                <w:rFonts w:ascii="思源黑体 CN Bold" w:eastAsia="思源黑体 CN Bold" w:hAnsi="思源黑体 CN Bold"/>
                <w:b/>
                <w:bCs/>
                <w:color w:val="FFFFFF" w:themeColor="background1"/>
                <w:sz w:val="18"/>
                <w:szCs w:val="18"/>
              </w:rPr>
              <w:t xml:space="preserve"> {%if </w:t>
            </w:r>
            <w:proofErr w:type="spellStart"/>
            <w:r w:rsidRPr="004A1D61">
              <w:rPr>
                <w:rFonts w:ascii="思源黑体 CN Bold" w:eastAsia="思源黑体 CN Bold" w:hAnsi="思源黑体 CN Bold"/>
                <w:b/>
                <w:bCs/>
                <w:color w:val="FFFFFF" w:themeColor="background1"/>
                <w:sz w:val="18"/>
                <w:szCs w:val="18"/>
              </w:rPr>
              <w:t>a.type</w:t>
            </w:r>
            <w:proofErr w:type="spellEnd"/>
            <w:r w:rsidRPr="004A1D61">
              <w:rPr>
                <w:rFonts w:ascii="思源黑体 CN Bold" w:eastAsia="思源黑体 CN Bold" w:hAnsi="思源黑体 CN Bold"/>
                <w:b/>
                <w:bCs/>
                <w:color w:val="FFFFFF" w:themeColor="background1"/>
                <w:sz w:val="18"/>
                <w:szCs w:val="18"/>
              </w:rPr>
              <w:t>==”Loss”%}{{</w:t>
            </w:r>
            <w:proofErr w:type="spellStart"/>
            <w:r w:rsidRPr="004A1D61">
              <w:rPr>
                <w:rFonts w:ascii="思源黑体 CN Bold" w:eastAsia="思源黑体 CN Bold" w:hAnsi="思源黑体 CN Bold"/>
                <w:b/>
                <w:bCs/>
                <w:color w:val="FFFFFF" w:themeColor="background1"/>
                <w:sz w:val="18"/>
                <w:szCs w:val="18"/>
              </w:rPr>
              <w:t>a.value</w:t>
            </w:r>
            <w:proofErr w:type="spellEnd"/>
            <w:r w:rsidRPr="004A1D61">
              <w:rPr>
                <w:rFonts w:ascii="思源黑体 CN Bold" w:eastAsia="思源黑体 CN Bold" w:hAnsi="思源黑体 CN Bold"/>
                <w:b/>
                <w:bCs/>
                <w:color w:val="FFFFFF" w:themeColor="background1"/>
                <w:sz w:val="18"/>
                <w:szCs w:val="18"/>
              </w:rPr>
              <w:t xml:space="preserve">}} del{% </w:t>
            </w:r>
            <w:proofErr w:type="spellStart"/>
            <w:r w:rsidRPr="004A1D61">
              <w:rPr>
                <w:rFonts w:ascii="思源黑体 CN Bold" w:eastAsia="思源黑体 CN Bold" w:hAnsi="思源黑体 CN Bold"/>
                <w:b/>
                <w:bCs/>
                <w:color w:val="FFFFFF" w:themeColor="background1"/>
                <w:sz w:val="18"/>
                <w:szCs w:val="18"/>
              </w:rPr>
              <w:t>elif</w:t>
            </w:r>
            <w:proofErr w:type="spellEnd"/>
            <w:r w:rsidRPr="004A1D61">
              <w:rPr>
                <w:rFonts w:ascii="思源黑体 CN Bold" w:eastAsia="思源黑体 CN Bold" w:hAnsi="思源黑体 CN Bold"/>
                <w:b/>
                <w:bCs/>
                <w:color w:val="FFFFFF" w:themeColor="background1"/>
                <w:sz w:val="18"/>
                <w:szCs w:val="18"/>
              </w:rPr>
              <w:t xml:space="preserve"> </w:t>
            </w:r>
            <w:proofErr w:type="spellStart"/>
            <w:r w:rsidRPr="004A1D61">
              <w:rPr>
                <w:rFonts w:ascii="思源黑体 CN Bold" w:eastAsia="思源黑体 CN Bold" w:hAnsi="思源黑体 CN Bold"/>
                <w:b/>
                <w:bCs/>
                <w:color w:val="FFFFFF" w:themeColor="background1"/>
                <w:sz w:val="18"/>
                <w:szCs w:val="18"/>
              </w:rPr>
              <w:t>a.type</w:t>
            </w:r>
            <w:proofErr w:type="spellEnd"/>
            <w:r w:rsidRPr="004A1D61">
              <w:rPr>
                <w:rFonts w:ascii="思源黑体 CN Bold" w:eastAsia="思源黑体 CN Bold" w:hAnsi="思源黑体 CN Bold"/>
                <w:b/>
                <w:bCs/>
                <w:color w:val="FFFFFF" w:themeColor="background1"/>
                <w:sz w:val="18"/>
                <w:szCs w:val="18"/>
              </w:rPr>
              <w:t>==”Gain”%}{{</w:t>
            </w:r>
            <w:proofErr w:type="spellStart"/>
            <w:r w:rsidRPr="004A1D61">
              <w:rPr>
                <w:rFonts w:ascii="思源黑体 CN Bold" w:eastAsia="思源黑体 CN Bold" w:hAnsi="思源黑体 CN Bold"/>
                <w:b/>
                <w:bCs/>
                <w:color w:val="FFFFFF" w:themeColor="background1"/>
                <w:sz w:val="18"/>
                <w:szCs w:val="18"/>
              </w:rPr>
              <w:t>a.value</w:t>
            </w:r>
            <w:proofErr w:type="spellEnd"/>
            <w:r w:rsidRPr="004A1D61">
              <w:rPr>
                <w:rFonts w:ascii="思源黑体 CN Bold" w:eastAsia="思源黑体 CN Bold" w:hAnsi="思源黑体 CN Bold"/>
                <w:b/>
                <w:bCs/>
                <w:color w:val="FFFFFF" w:themeColor="background1"/>
                <w:sz w:val="18"/>
                <w:szCs w:val="18"/>
              </w:rPr>
              <w:t>}} dup{% else%}{{</w:t>
            </w:r>
            <w:proofErr w:type="spellStart"/>
            <w:r w:rsidRPr="004A1D61">
              <w:rPr>
                <w:rFonts w:ascii="思源黑体 CN Bold" w:eastAsia="思源黑体 CN Bold" w:hAnsi="思源黑体 CN Bold"/>
                <w:b/>
                <w:bCs/>
                <w:color w:val="FFFFFF" w:themeColor="background1"/>
                <w:sz w:val="18"/>
                <w:szCs w:val="18"/>
              </w:rPr>
              <w:t>a.gene_region</w:t>
            </w:r>
            <w:proofErr w:type="spellEnd"/>
            <w:r w:rsidRPr="004A1D61">
              <w:rPr>
                <w:rFonts w:ascii="思源黑体 CN Bold" w:eastAsia="思源黑体 CN Bold" w:hAnsi="思源黑体 CN Bold"/>
                <w:b/>
                <w:bCs/>
                <w:color w:val="FFFFFF" w:themeColor="background1"/>
                <w:sz w:val="18"/>
                <w:szCs w:val="18"/>
              </w:rPr>
              <w:t>}} {{</w:t>
            </w:r>
            <w:proofErr w:type="spellStart"/>
            <w:r w:rsidRPr="004A1D61">
              <w:rPr>
                <w:rFonts w:ascii="思源黑体 CN Bold" w:eastAsia="思源黑体 CN Bold" w:hAnsi="思源黑体 CN Bold"/>
                <w:b/>
                <w:bCs/>
                <w:color w:val="FFFFFF" w:themeColor="background1"/>
                <w:sz w:val="18"/>
                <w:szCs w:val="18"/>
              </w:rPr>
              <w:t>a.hgvs_c</w:t>
            </w:r>
            <w:proofErr w:type="spellEnd"/>
            <w:r w:rsidRPr="004A1D61">
              <w:rPr>
                <w:rFonts w:ascii="思源黑体 CN Bold" w:eastAsia="思源黑体 CN Bold" w:hAnsi="思源黑体 CN Bold"/>
                <w:b/>
                <w:bCs/>
                <w:color w:val="FFFFFF" w:themeColor="background1"/>
                <w:sz w:val="18"/>
                <w:szCs w:val="18"/>
              </w:rPr>
              <w:t xml:space="preserve">}}{%if </w:t>
            </w:r>
            <w:proofErr w:type="spellStart"/>
            <w:r w:rsidRPr="004A1D61">
              <w:rPr>
                <w:rFonts w:ascii="思源黑体 CN Bold" w:eastAsia="思源黑体 CN Bold" w:hAnsi="思源黑体 CN Bold"/>
                <w:b/>
                <w:bCs/>
                <w:color w:val="FFFFFF" w:themeColor="background1"/>
                <w:sz w:val="18"/>
                <w:szCs w:val="18"/>
              </w:rPr>
              <w:t>a.hgvs_p</w:t>
            </w:r>
            <w:proofErr w:type="spellEnd"/>
            <w:r w:rsidRPr="004A1D61">
              <w:rPr>
                <w:rFonts w:ascii="思源黑体 CN Bold" w:eastAsia="思源黑体 CN Bold" w:hAnsi="思源黑体 CN Bold"/>
                <w:b/>
                <w:bCs/>
                <w:color w:val="FFFFFF" w:themeColor="background1"/>
                <w:sz w:val="18"/>
                <w:szCs w:val="18"/>
              </w:rPr>
              <w:t>!=”p.?”%} {{</w:t>
            </w:r>
            <w:proofErr w:type="spellStart"/>
            <w:r w:rsidRPr="004A1D61">
              <w:rPr>
                <w:rFonts w:ascii="思源黑体 CN Bold" w:eastAsia="思源黑体 CN Bold" w:hAnsi="思源黑体 CN Bold"/>
                <w:b/>
                <w:bCs/>
                <w:color w:val="FFFFFF" w:themeColor="background1"/>
                <w:sz w:val="18"/>
                <w:szCs w:val="18"/>
              </w:rPr>
              <w:t>a.hgvs_p</w:t>
            </w:r>
            <w:proofErr w:type="spellEnd"/>
            <w:r w:rsidRPr="004A1D61">
              <w:rPr>
                <w:rFonts w:ascii="思源黑体 CN Bold" w:eastAsia="思源黑体 CN Bold" w:hAnsi="思源黑体 CN Bold"/>
                <w:b/>
                <w:bCs/>
                <w:color w:val="FFFFFF" w:themeColor="background1"/>
                <w:sz w:val="18"/>
                <w:szCs w:val="18"/>
              </w:rPr>
              <w:t>}}{%endif%}{%endif%}</w:t>
            </w:r>
          </w:p>
        </w:tc>
      </w:tr>
      <w:tr w:rsidR="003071F5" w14:paraId="4ED8268D" w14:textId="77777777" w:rsidTr="003071F5">
        <w:trPr>
          <w:trHeight w:val="586"/>
          <w:jc w:val="center"/>
        </w:trPr>
        <w:tc>
          <w:tcPr>
            <w:tcW w:w="1535" w:type="dxa"/>
            <w:shd w:val="clear" w:color="auto" w:fill="auto"/>
            <w:vAlign w:val="center"/>
          </w:tcPr>
          <w:p w14:paraId="0C6FB414" w14:textId="77777777" w:rsidR="003071F5" w:rsidRDefault="003071F5" w:rsidP="000B6479">
            <w:pPr>
              <w:adjustRightInd w:val="0"/>
              <w:snapToGrid w:val="0"/>
              <w:ind w:firstLineChars="50" w:firstLine="85"/>
              <w:jc w:val="center"/>
              <w:rPr>
                <w:rFonts w:ascii="思源黑体 CN Bold" w:eastAsia="思源黑体 CN Bold" w:hAnsi="思源黑体 CN Bold"/>
                <w:b/>
                <w:bCs/>
                <w:color w:val="808080" w:themeColor="background1" w:themeShade="80"/>
                <w:sz w:val="17"/>
                <w:szCs w:val="17"/>
              </w:rPr>
            </w:pPr>
            <w:r>
              <w:rPr>
                <w:rFonts w:ascii="思源黑体 CN Bold" w:eastAsia="思源黑体 CN Bold" w:hAnsi="思源黑体 CN Bold" w:hint="eastAsia"/>
                <w:b/>
                <w:bCs/>
                <w:sz w:val="17"/>
                <w:szCs w:val="17"/>
              </w:rPr>
              <w:t>基因简介</w:t>
            </w:r>
          </w:p>
        </w:tc>
        <w:tc>
          <w:tcPr>
            <w:tcW w:w="9147" w:type="dxa"/>
            <w:shd w:val="clear" w:color="auto" w:fill="auto"/>
            <w:vAlign w:val="center"/>
          </w:tcPr>
          <w:p w14:paraId="345C2A86" w14:textId="2F781181" w:rsidR="003071F5" w:rsidRDefault="003071F5" w:rsidP="00883138">
            <w:pPr>
              <w:adjustRightInd w:val="0"/>
              <w:snapToGrid w:val="0"/>
              <w:ind w:leftChars="50" w:left="105"/>
              <w:jc w:val="both"/>
              <w:rPr>
                <w:rFonts w:ascii="思源黑体 CN Normal" w:eastAsia="思源黑体 CN Normal" w:hAnsi="思源黑体 CN Normal"/>
                <w:color w:val="808080" w:themeColor="background1" w:themeShade="80"/>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w:t>
            </w:r>
            <w:proofErr w:type="spellEnd"/>
            <w:r>
              <w:rPr>
                <w:rFonts w:ascii="思源黑体 CN Normal" w:eastAsia="思源黑体 CN Normal" w:hAnsi="思源黑体 CN Normal"/>
                <w:sz w:val="17"/>
                <w:szCs w:val="17"/>
              </w:rPr>
              <w:t>}}</w:t>
            </w:r>
          </w:p>
        </w:tc>
      </w:tr>
      <w:tr w:rsidR="003071F5" w14:paraId="49476B3B" w14:textId="77777777" w:rsidTr="003071F5">
        <w:trPr>
          <w:trHeight w:val="811"/>
          <w:jc w:val="center"/>
        </w:trPr>
        <w:tc>
          <w:tcPr>
            <w:tcW w:w="1535" w:type="dxa"/>
            <w:shd w:val="clear" w:color="auto" w:fill="ECECEC"/>
            <w:vAlign w:val="center"/>
          </w:tcPr>
          <w:p w14:paraId="554BE130" w14:textId="77777777" w:rsidR="003071F5" w:rsidRDefault="003071F5" w:rsidP="003071F5">
            <w:pPr>
              <w:adjustRightInd w:val="0"/>
              <w:snapToGrid w:val="0"/>
              <w:ind w:firstLineChars="50" w:firstLine="85"/>
              <w:jc w:val="center"/>
              <w:rPr>
                <w:rFonts w:ascii="思源黑体 CN Bold" w:eastAsia="思源黑体 CN Bold" w:hAnsi="思源黑体 CN Bold"/>
                <w:b/>
                <w:bCs/>
                <w:color w:val="808080" w:themeColor="background1" w:themeShade="80"/>
                <w:sz w:val="17"/>
                <w:szCs w:val="17"/>
              </w:rPr>
            </w:pPr>
            <w:r>
              <w:rPr>
                <w:rFonts w:ascii="思源黑体 CN Bold" w:eastAsia="思源黑体 CN Bold" w:hAnsi="思源黑体 CN Bold" w:hint="eastAsia"/>
                <w:b/>
                <w:bCs/>
                <w:sz w:val="17"/>
                <w:szCs w:val="17"/>
              </w:rPr>
              <w:t>变异解读</w:t>
            </w:r>
          </w:p>
        </w:tc>
        <w:tc>
          <w:tcPr>
            <w:tcW w:w="9147" w:type="dxa"/>
            <w:shd w:val="clear" w:color="auto" w:fill="ECECEC"/>
            <w:vAlign w:val="center"/>
          </w:tcPr>
          <w:p w14:paraId="5B0AD2D7" w14:textId="1D73B638" w:rsidR="003071F5" w:rsidRDefault="003071F5" w:rsidP="00883138">
            <w:pPr>
              <w:adjustRightInd w:val="0"/>
              <w:snapToGrid w:val="0"/>
              <w:ind w:leftChars="50" w:left="105"/>
              <w:jc w:val="both"/>
              <w:rPr>
                <w:rFonts w:ascii="思源黑体 CN Normal" w:eastAsia="思源黑体 CN Normal" w:hAnsi="思源黑体 CN Normal" w:cs="思源黑体 CN Light"/>
                <w:color w:val="808080" w:themeColor="background1" w:themeShade="80"/>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a.variant_desc_cn|e</w:t>
            </w:r>
            <w:proofErr w:type="spellEnd"/>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proofErr w:type="spellStart"/>
            <w:r>
              <w:rPr>
                <w:rFonts w:ascii="思源黑体 CN Normal" w:eastAsia="思源黑体 CN Normal" w:hAnsi="思源黑体 CN Normal"/>
                <w:sz w:val="17"/>
                <w:szCs w:val="17"/>
              </w:rPr>
              <w:t>a.variant_interpret_cn|e</w:t>
            </w:r>
            <w:proofErr w:type="spellEnd"/>
            <w:r>
              <w:rPr>
                <w:rFonts w:ascii="思源黑体 CN Normal" w:eastAsia="思源黑体 CN Normal" w:hAnsi="思源黑体 CN Normal" w:hint="eastAsia"/>
                <w:sz w:val="17"/>
                <w:szCs w:val="17"/>
              </w:rPr>
              <w:t>}}{%if</w:t>
            </w:r>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hint="eastAsia"/>
                <w:sz w:val="17"/>
                <w:szCs w:val="17"/>
              </w:rPr>
              <w:t>a.clinic_num_g</w:t>
            </w:r>
            <w:proofErr w:type="spellEnd"/>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5</w:t>
            </w:r>
            <w:r>
              <w:rPr>
                <w:rFonts w:ascii="思源黑体 CN Normal" w:eastAsia="思源黑体 CN Normal" w:hAnsi="思源黑体 CN Normal" w:hint="eastAsia"/>
                <w:sz w:val="17"/>
                <w:szCs w:val="17"/>
              </w:rPr>
              <w:t>%}因此，该变异为致病性变异。{%</w:t>
            </w:r>
            <w:proofErr w:type="spellStart"/>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lif</w:t>
            </w:r>
            <w:proofErr w:type="spellEnd"/>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sz w:val="17"/>
                <w:szCs w:val="17"/>
              </w:rPr>
              <w:t>a.clinic_num_g</w:t>
            </w:r>
            <w:proofErr w:type="spellEnd"/>
            <w:r>
              <w:rPr>
                <w:rFonts w:ascii="思源黑体 CN Normal" w:eastAsia="思源黑体 CN Normal" w:hAnsi="思源黑体 CN Normal"/>
                <w:sz w:val="17"/>
                <w:szCs w:val="17"/>
              </w:rPr>
              <w:t xml:space="preserve"> == 4</w:t>
            </w:r>
            <w:r>
              <w:rPr>
                <w:rFonts w:ascii="思源黑体 CN Normal" w:eastAsia="思源黑体 CN Normal" w:hAnsi="思源黑体 CN Normal" w:hint="eastAsia"/>
                <w:sz w:val="17"/>
                <w:szCs w:val="17"/>
              </w:rPr>
              <w:t>%}因此，该变异为疑似致病性变异。{%endif%}</w:t>
            </w:r>
          </w:p>
        </w:tc>
      </w:tr>
      <w:tr w:rsidR="003071F5" w14:paraId="45AD00B1" w14:textId="77777777" w:rsidTr="003071F5">
        <w:trPr>
          <w:trHeight w:val="732"/>
          <w:jc w:val="center"/>
        </w:trPr>
        <w:tc>
          <w:tcPr>
            <w:tcW w:w="1535" w:type="dxa"/>
            <w:shd w:val="clear" w:color="auto" w:fill="auto"/>
            <w:vAlign w:val="center"/>
          </w:tcPr>
          <w:p w14:paraId="53E98A34" w14:textId="77777777" w:rsidR="003071F5" w:rsidRDefault="003071F5" w:rsidP="003071F5">
            <w:pPr>
              <w:adjustRightInd w:val="0"/>
              <w:snapToGrid w:val="0"/>
              <w:ind w:firstLineChars="50" w:firstLine="85"/>
              <w:jc w:val="center"/>
              <w:rPr>
                <w:rFonts w:ascii="思源黑体 CN Bold" w:eastAsia="思源黑体 CN Bold" w:hAnsi="思源黑体 CN Bold"/>
                <w:b/>
                <w:bCs/>
                <w:color w:val="808080" w:themeColor="background1" w:themeShade="80"/>
                <w:sz w:val="17"/>
                <w:szCs w:val="17"/>
              </w:rPr>
            </w:pPr>
            <w:r>
              <w:rPr>
                <w:rFonts w:ascii="思源黑体 CN Bold" w:eastAsia="思源黑体 CN Bold" w:hAnsi="思源黑体 CN Bold" w:hint="eastAsia"/>
                <w:b/>
                <w:bCs/>
                <w:sz w:val="17"/>
                <w:szCs w:val="17"/>
              </w:rPr>
              <w:t>治疗策略</w:t>
            </w:r>
          </w:p>
        </w:tc>
        <w:tc>
          <w:tcPr>
            <w:tcW w:w="9147" w:type="dxa"/>
            <w:shd w:val="clear" w:color="auto" w:fill="auto"/>
            <w:vAlign w:val="center"/>
          </w:tcPr>
          <w:p w14:paraId="59F00624" w14:textId="77777777" w:rsidR="003071F5" w:rsidRDefault="003071F5" w:rsidP="00883138">
            <w:pPr>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if </w:t>
            </w:r>
            <w:proofErr w:type="spellStart"/>
            <w:r w:rsidRPr="00AA2AC0">
              <w:rPr>
                <w:rFonts w:ascii="思源黑体 CN Normal" w:eastAsia="思源黑体 CN Normal" w:hAnsi="思源黑体 CN Normal"/>
                <w:sz w:val="17"/>
                <w:szCs w:val="17"/>
                <w:highlight w:val="yellow"/>
              </w:rPr>
              <w:t>sample.p</w:t>
            </w:r>
            <w:r w:rsidRPr="002D44FD">
              <w:rPr>
                <w:rFonts w:ascii="思源黑体 CN Normal" w:eastAsia="思源黑体 CN Normal" w:hAnsi="思源黑体 CN Normal"/>
                <w:sz w:val="17"/>
                <w:szCs w:val="17"/>
                <w:highlight w:val="yellow"/>
              </w:rPr>
              <w:t>rod_names</w:t>
            </w:r>
            <w:proofErr w:type="spellEnd"/>
            <w:r w:rsidRPr="002D44FD">
              <w:rPr>
                <w:rFonts w:ascii="思源黑体 CN Normal" w:eastAsia="思源黑体 CN Normal" w:hAnsi="思源黑体 CN Normal"/>
                <w:sz w:val="17"/>
                <w:szCs w:val="17"/>
                <w:highlight w:val="yellow"/>
              </w:rPr>
              <w:t xml:space="preserve"> </w:t>
            </w:r>
            <w:r w:rsidRPr="002D44FD">
              <w:rPr>
                <w:rFonts w:ascii="思源黑体 CN Normal" w:eastAsia="思源黑体 CN Normal" w:hAnsi="思源黑体 CN Normal" w:hint="eastAsia"/>
                <w:sz w:val="17"/>
                <w:szCs w:val="17"/>
                <w:highlight w:val="yellow"/>
              </w:rPr>
              <w:t>in</w:t>
            </w:r>
            <w:r w:rsidRPr="002D44FD">
              <w:rPr>
                <w:rFonts w:ascii="思源黑体 CN Normal" w:eastAsia="思源黑体 CN Normal" w:hAnsi="思源黑体 CN Normal"/>
                <w:sz w:val="17"/>
                <w:szCs w:val="17"/>
                <w:highlight w:val="yellow"/>
              </w:rPr>
              <w:t xml:space="preserve"> [“BRCA1/BRCA2（全血）”, “BRCA1/BRCA2（组织）”, “BRCA1/BRCA2（组织 全血）”]</w:t>
            </w:r>
            <w:r>
              <w:rPr>
                <w:rFonts w:ascii="思源黑体 CN Normal" w:eastAsia="思源黑体 CN Normal" w:hAnsi="思源黑体 CN Normal"/>
                <w:sz w:val="17"/>
                <w:szCs w:val="17"/>
                <w:highlight w:val="yellow"/>
              </w:rPr>
              <w:t xml:space="preserve"> </w:t>
            </w:r>
            <w:r>
              <w:rPr>
                <w:rFonts w:ascii="思源黑体 CN Normal" w:eastAsia="思源黑体 CN Normal" w:hAnsi="思源黑体 CN Normal" w:hint="eastAsia"/>
                <w:sz w:val="17"/>
                <w:szCs w:val="17"/>
                <w:highlight w:val="yellow"/>
              </w:rPr>
              <w:t>and</w:t>
            </w:r>
            <w:r>
              <w:rPr>
                <w:rFonts w:ascii="思源黑体 CN Normal" w:eastAsia="思源黑体 CN Normal" w:hAnsi="思源黑体 CN Normal"/>
                <w:sz w:val="17"/>
                <w:szCs w:val="17"/>
                <w:highlight w:val="yellow"/>
              </w:rPr>
              <w:t xml:space="preserve"> “complete” in </w:t>
            </w:r>
            <w:proofErr w:type="spellStart"/>
            <w:r>
              <w:rPr>
                <w:rFonts w:ascii="思源黑体 CN Normal" w:eastAsia="思源黑体 CN Normal" w:hAnsi="思源黑体 CN Normal"/>
                <w:sz w:val="17"/>
                <w:szCs w:val="17"/>
                <w:highlight w:val="yellow"/>
              </w:rPr>
              <w:t>sample.report_name</w:t>
            </w:r>
            <w:proofErr w:type="spellEnd"/>
            <w:r w:rsidRPr="002D44FD">
              <w:rPr>
                <w:rFonts w:ascii="思源黑体 CN Normal" w:eastAsia="思源黑体 CN Normal" w:hAnsi="思源黑体 CN Normal" w:hint="eastAsia"/>
                <w:sz w:val="17"/>
                <w:szCs w:val="17"/>
                <w:highlight w:val="yellow"/>
              </w:rPr>
              <w:t>%}</w:t>
            </w:r>
          </w:p>
          <w:p w14:paraId="682875AE" w14:textId="77777777" w:rsidR="003071F5" w:rsidRPr="002D44FD" w:rsidRDefault="003071F5" w:rsidP="00883138">
            <w:pPr>
              <w:jc w:val="both"/>
              <w:rPr>
                <w:rFonts w:ascii="思源黑体 CN Normal" w:eastAsia="思源黑体 CN Normal" w:hAnsi="思源黑体 CN Normal"/>
                <w:sz w:val="17"/>
                <w:szCs w:val="17"/>
              </w:rPr>
            </w:pPr>
            <w:r w:rsidRPr="002D44FD">
              <w:rPr>
                <w:rFonts w:ascii="思源黑体 CN Normal" w:eastAsia="思源黑体 CN Normal" w:hAnsi="思源黑体 CN Normal"/>
                <w:sz w:val="17"/>
                <w:szCs w:val="17"/>
              </w:rPr>
              <w:t>FDA或NMPA已批准奥拉帕利等PARP抑制剂用于携带BRCA1和BRCA2基因有害或疑似有害突变（胚系或体细胞）的卵巢癌、乳腺癌、胰腺癌、前列腺癌等肿瘤患者的治疗</w:t>
            </w:r>
            <w:r>
              <w:rPr>
                <w:rFonts w:ascii="思源黑体 CN Normal" w:eastAsia="思源黑体 CN Normal" w:hAnsi="思源黑体 CN Normal" w:hint="eastAsia"/>
                <w:sz w:val="17"/>
                <w:szCs w:val="17"/>
              </w:rPr>
              <w:t>。</w:t>
            </w:r>
          </w:p>
          <w:p w14:paraId="733795E9" w14:textId="77777777" w:rsidR="003071F5" w:rsidRPr="008A18E9" w:rsidRDefault="003071F5" w:rsidP="00883138">
            <w:pPr>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else%}</w:t>
            </w:r>
          </w:p>
          <w:p w14:paraId="367EF598"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for b in </w:t>
            </w:r>
            <w:proofErr w:type="spellStart"/>
            <w:r>
              <w:rPr>
                <w:rFonts w:ascii="思源黑体 CN Normal" w:eastAsia="思源黑体 CN Normal" w:hAnsi="思源黑体 CN Normal"/>
                <w:sz w:val="17"/>
                <w:szCs w:val="17"/>
              </w:rPr>
              <w:t>a.evi_sum|evi_sum</w:t>
            </w:r>
            <w:proofErr w:type="spellEnd"/>
            <w:r>
              <w:rPr>
                <w:rFonts w:ascii="思源黑体 CN Normal" w:eastAsia="思源黑体 CN Normal" w:hAnsi="思源黑体 CN Normal" w:hint="eastAsia"/>
                <w:sz w:val="17"/>
                <w:szCs w:val="17"/>
              </w:rPr>
              <w:t>%}</w:t>
            </w:r>
          </w:p>
          <w:p w14:paraId="51096344" w14:textId="77777777" w:rsidR="003A14CC" w:rsidRDefault="003071F5" w:rsidP="00883138">
            <w:pPr>
              <w:jc w:val="both"/>
              <w:rPr>
                <w:rFonts w:ascii="思源黑体 CN Normal" w:eastAsia="思源黑体 CN Normal" w:hAnsi="思源黑体 CN Normal"/>
                <w:b/>
                <w:bCs/>
                <w:sz w:val="17"/>
                <w:szCs w:val="17"/>
              </w:rPr>
            </w:pPr>
            <w:r w:rsidRPr="00883138">
              <w:rPr>
                <w:rFonts w:ascii="思源黑体 CN Normal" w:eastAsia="思源黑体 CN Normal" w:hAnsi="思源黑体 CN Normal" w:hint="eastAsia"/>
                <w:b/>
                <w:bCs/>
                <w:sz w:val="17"/>
                <w:szCs w:val="17"/>
              </w:rPr>
              <w:t>{%</w:t>
            </w:r>
            <w:r w:rsidRPr="00883138">
              <w:rPr>
                <w:rFonts w:ascii="思源黑体 CN Normal" w:eastAsia="思源黑体 CN Normal" w:hAnsi="思源黑体 CN Normal"/>
                <w:b/>
                <w:bCs/>
                <w:sz w:val="17"/>
                <w:szCs w:val="17"/>
              </w:rPr>
              <w:t xml:space="preserve">if </w:t>
            </w:r>
            <w:proofErr w:type="spellStart"/>
            <w:r w:rsidRPr="00883138">
              <w:rPr>
                <w:rFonts w:ascii="思源黑体 CN Normal" w:eastAsia="思源黑体 CN Normal" w:hAnsi="思源黑体 CN Normal"/>
                <w:b/>
                <w:bCs/>
                <w:sz w:val="17"/>
                <w:szCs w:val="17"/>
              </w:rPr>
              <w:t>b.regimen</w:t>
            </w:r>
            <w:proofErr w:type="spellEnd"/>
            <w:r w:rsidRPr="00883138">
              <w:rPr>
                <w:rFonts w:ascii="思源黑体 CN Normal" w:eastAsia="思源黑体 CN Normal" w:hAnsi="思源黑体 CN Normal" w:hint="eastAsia"/>
                <w:b/>
                <w:bCs/>
                <w:sz w:val="17"/>
                <w:szCs w:val="17"/>
              </w:rPr>
              <w:t>%}</w:t>
            </w:r>
            <w:r w:rsidRPr="00883138">
              <w:rPr>
                <w:rFonts w:ascii="思源黑体 CN Normal" w:eastAsia="思源黑体 CN Normal" w:hAnsi="思源黑体 CN Normal"/>
                <w:b/>
                <w:bCs/>
                <w:sz w:val="17"/>
                <w:szCs w:val="17"/>
              </w:rPr>
              <w:t>{{</w:t>
            </w:r>
            <w:proofErr w:type="spellStart"/>
            <w:r w:rsidRPr="00883138">
              <w:rPr>
                <w:rFonts w:ascii="思源黑体 CN Normal" w:eastAsia="思源黑体 CN Normal" w:hAnsi="思源黑体 CN Normal" w:hint="eastAsia"/>
                <w:b/>
                <w:bCs/>
                <w:sz w:val="17"/>
                <w:szCs w:val="17"/>
              </w:rPr>
              <w:t>b</w:t>
            </w:r>
            <w:r w:rsidRPr="00883138">
              <w:rPr>
                <w:rFonts w:ascii="思源黑体 CN Normal" w:eastAsia="思源黑体 CN Normal" w:hAnsi="思源黑体 CN Normal"/>
                <w:b/>
                <w:bCs/>
                <w:sz w:val="17"/>
                <w:szCs w:val="17"/>
              </w:rPr>
              <w:t>.regimen</w:t>
            </w:r>
            <w:proofErr w:type="spellEnd"/>
            <w:r w:rsidRPr="00883138">
              <w:rPr>
                <w:rFonts w:ascii="思源黑体 CN Normal" w:eastAsia="思源黑体 CN Normal" w:hAnsi="思源黑体 CN Normal"/>
                <w:b/>
                <w:bCs/>
                <w:sz w:val="17"/>
                <w:szCs w:val="17"/>
              </w:rPr>
              <w:t>}}</w:t>
            </w:r>
            <w:r w:rsidRPr="00883138">
              <w:rPr>
                <w:rFonts w:ascii="思源黑体 CN Normal" w:eastAsia="思源黑体 CN Normal" w:hAnsi="思源黑体 CN Normal" w:hint="eastAsia"/>
                <w:b/>
                <w:bCs/>
                <w:sz w:val="17"/>
                <w:szCs w:val="17"/>
              </w:rPr>
              <w:t>：{</w:t>
            </w:r>
            <w:r w:rsidRPr="00883138">
              <w:rPr>
                <w:rFonts w:ascii="思源黑体 CN Normal" w:eastAsia="思源黑体 CN Normal" w:hAnsi="思源黑体 CN Normal"/>
                <w:b/>
                <w:bCs/>
                <w:sz w:val="17"/>
                <w:szCs w:val="17"/>
              </w:rPr>
              <w:t>%endif%}</w:t>
            </w:r>
          </w:p>
          <w:p w14:paraId="3FA09C10" w14:textId="34E5054E" w:rsidR="003071F5" w:rsidRDefault="003071F5" w:rsidP="00883138">
            <w:pPr>
              <w:jc w:val="both"/>
              <w:rPr>
                <w:rFonts w:ascii="思源黑体 CN Normal" w:eastAsia="思源黑体 CN Normal" w:hAnsi="思源黑体 CN Normal"/>
                <w:sz w:val="17"/>
                <w:szCs w:val="17"/>
              </w:rPr>
            </w:pPr>
            <w:r w:rsidRPr="00883138">
              <w:rPr>
                <w:rFonts w:ascii="思源黑体 CN Normal" w:eastAsia="思源黑体 CN Normal" w:hAnsi="思源黑体 CN Normal" w:hint="eastAsia"/>
                <w:sz w:val="17"/>
                <w:szCs w:val="17"/>
              </w:rPr>
              <w:t>{{</w:t>
            </w:r>
            <w:proofErr w:type="spellStart"/>
            <w:proofErr w:type="gramStart"/>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.inter</w:t>
            </w:r>
            <w:proofErr w:type="gramEnd"/>
            <w:r>
              <w:rPr>
                <w:rFonts w:ascii="思源黑体 CN Normal" w:eastAsia="思源黑体 CN Normal" w:hAnsi="思源黑体 CN Normal" w:hint="eastAsia"/>
                <w:sz w:val="17"/>
                <w:szCs w:val="17"/>
              </w:rPr>
              <w:t>|e</w:t>
            </w:r>
            <w:proofErr w:type="spellEnd"/>
            <w:r>
              <w:rPr>
                <w:rFonts w:ascii="思源黑体 CN Normal" w:eastAsia="思源黑体 CN Normal" w:hAnsi="思源黑体 CN Normal" w:hint="eastAsia"/>
                <w:sz w:val="17"/>
                <w:szCs w:val="17"/>
              </w:rPr>
              <w:t>}}</w:t>
            </w:r>
          </w:p>
          <w:p w14:paraId="0F8FF578"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p w14:paraId="4167C994" w14:textId="20C8C666" w:rsidR="003071F5" w:rsidRDefault="003071F5" w:rsidP="00883138">
            <w:pPr>
              <w:adjustRightInd w:val="0"/>
              <w:snapToGrid w:val="0"/>
              <w:ind w:leftChars="50" w:left="105"/>
              <w:jc w:val="both"/>
              <w:rPr>
                <w:rFonts w:ascii="思源黑体 CN Normal" w:eastAsia="思源黑体 CN Normal" w:hAnsi="思源黑体 CN Normal"/>
                <w:color w:val="808080" w:themeColor="background1" w:themeShade="80"/>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endif%}</w:t>
            </w:r>
          </w:p>
        </w:tc>
      </w:tr>
      <w:tr w:rsidR="003071F5" w14:paraId="6DA83291" w14:textId="77777777" w:rsidTr="003071F5">
        <w:trPr>
          <w:trHeight w:val="845"/>
          <w:jc w:val="center"/>
        </w:trPr>
        <w:tc>
          <w:tcPr>
            <w:tcW w:w="1535" w:type="dxa"/>
            <w:shd w:val="clear" w:color="auto" w:fill="ECECEC"/>
            <w:vAlign w:val="center"/>
          </w:tcPr>
          <w:p w14:paraId="19005C8C" w14:textId="77777777" w:rsidR="003071F5" w:rsidRDefault="003071F5" w:rsidP="003071F5">
            <w:pPr>
              <w:adjustRightInd w:val="0"/>
              <w:snapToGrid w:val="0"/>
              <w:ind w:firstLineChars="50" w:firstLine="85"/>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肿瘤遗传</w:t>
            </w:r>
          </w:p>
          <w:p w14:paraId="3DEB1CF5" w14:textId="77777777" w:rsidR="003071F5" w:rsidRDefault="003071F5" w:rsidP="003071F5">
            <w:pPr>
              <w:adjustRightInd w:val="0"/>
              <w:snapToGrid w:val="0"/>
              <w:ind w:firstLineChars="50" w:firstLine="85"/>
              <w:jc w:val="center"/>
              <w:rPr>
                <w:rFonts w:ascii="思源黑体 CN Bold" w:eastAsia="思源黑体 CN Bold" w:hAnsi="思源黑体 CN Bold"/>
                <w:b/>
                <w:bCs/>
                <w:color w:val="808080" w:themeColor="background1" w:themeShade="80"/>
                <w:sz w:val="17"/>
                <w:szCs w:val="17"/>
              </w:rPr>
            </w:pPr>
            <w:r>
              <w:rPr>
                <w:rFonts w:ascii="思源黑体 CN Bold" w:eastAsia="思源黑体 CN Bold" w:hAnsi="思源黑体 CN Bold" w:hint="eastAsia"/>
                <w:b/>
                <w:bCs/>
                <w:sz w:val="17"/>
                <w:szCs w:val="17"/>
              </w:rPr>
              <w:t>风险提示</w:t>
            </w:r>
          </w:p>
        </w:tc>
        <w:tc>
          <w:tcPr>
            <w:tcW w:w="9147" w:type="dxa"/>
            <w:shd w:val="clear" w:color="auto" w:fill="ECECEC"/>
            <w:vAlign w:val="center"/>
          </w:tcPr>
          <w:p w14:paraId="25F3E58B"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spellStart"/>
            <w:r>
              <w:rPr>
                <w:rFonts w:ascii="思源黑体 CN Normal" w:eastAsia="思源黑体 CN Normal" w:hAnsi="思源黑体 CN Normal"/>
                <w:sz w:val="17"/>
                <w:szCs w:val="17"/>
              </w:rPr>
              <w:t>a.evi_sum.evi_split</w:t>
            </w:r>
            <w:proofErr w:type="spellEnd"/>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and</w:t>
            </w:r>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sz w:val="17"/>
                <w:szCs w:val="17"/>
              </w:rPr>
              <w:t>a.evi_sum.evi_</w:t>
            </w:r>
            <w:proofErr w:type="gramStart"/>
            <w:r>
              <w:rPr>
                <w:rFonts w:ascii="思源黑体 CN Normal" w:eastAsia="思源黑体 CN Normal" w:hAnsi="思源黑体 CN Normal"/>
                <w:sz w:val="17"/>
                <w:szCs w:val="17"/>
              </w:rPr>
              <w:t>split.Predisposing</w:t>
            </w:r>
            <w:proofErr w:type="spellEnd"/>
            <w:proofErr w:type="gramEnd"/>
            <w:r>
              <w:rPr>
                <w:rFonts w:ascii="思源黑体 CN Normal" w:eastAsia="思源黑体 CN Normal" w:hAnsi="思源黑体 CN Normal"/>
                <w:sz w:val="17"/>
                <w:szCs w:val="17"/>
              </w:rPr>
              <w:t>%}</w:t>
            </w:r>
          </w:p>
          <w:p w14:paraId="18B9BDC5"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for b in </w:t>
            </w:r>
            <w:proofErr w:type="spellStart"/>
            <w:r>
              <w:rPr>
                <w:rFonts w:ascii="思源黑体 CN Normal" w:eastAsia="思源黑体 CN Normal" w:hAnsi="思源黑体 CN Normal"/>
                <w:sz w:val="17"/>
                <w:szCs w:val="17"/>
              </w:rPr>
              <w:t>a.evi_sum.evi_</w:t>
            </w:r>
            <w:proofErr w:type="gramStart"/>
            <w:r>
              <w:rPr>
                <w:rFonts w:ascii="思源黑体 CN Normal" w:eastAsia="思源黑体 CN Normal" w:hAnsi="思源黑体 CN Normal"/>
                <w:sz w:val="17"/>
                <w:szCs w:val="17"/>
              </w:rPr>
              <w:t>split.Predisposing</w:t>
            </w:r>
            <w:proofErr w:type="spellEnd"/>
            <w:proofErr w:type="gramEnd"/>
            <w:r>
              <w:rPr>
                <w:rFonts w:ascii="思源黑体 CN Normal" w:eastAsia="思源黑体 CN Normal" w:hAnsi="思源黑体 CN Normal"/>
                <w:sz w:val="17"/>
                <w:szCs w:val="17"/>
              </w:rPr>
              <w:t>%}</w:t>
            </w:r>
          </w:p>
          <w:p w14:paraId="28B1F1DB"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b.evi_interpretation|e</w:t>
            </w:r>
            <w:proofErr w:type="spellEnd"/>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w:t>
            </w:r>
            <w:r>
              <w:rPr>
                <w:rFonts w:ascii="思源黑体 CN Normal" w:eastAsia="思源黑体 CN Normal" w:hAnsi="思源黑体 CN Normal" w:hint="eastAsia"/>
                <w:sz w:val="17"/>
                <w:szCs w:val="17"/>
              </w:rPr>
              <w:t>林奇</w:t>
            </w:r>
            <w:r>
              <w:rPr>
                <w:rFonts w:ascii="思源黑体 CN Normal" w:eastAsia="思源黑体 CN Normal" w:hAnsi="思源黑体 CN Normal"/>
                <w:sz w:val="17"/>
                <w:szCs w:val="17"/>
              </w:rPr>
              <w:t xml:space="preserve">” in </w:t>
            </w:r>
            <w:proofErr w:type="spellStart"/>
            <w:r>
              <w:rPr>
                <w:rFonts w:ascii="思源黑体 CN Normal" w:eastAsia="思源黑体 CN Normal" w:hAnsi="思源黑体 CN Normal"/>
                <w:sz w:val="17"/>
                <w:szCs w:val="17"/>
              </w:rPr>
              <w:t>sample.prod_names</w:t>
            </w:r>
            <w:proofErr w:type="spellEnd"/>
            <w:r>
              <w:rPr>
                <w:rFonts w:ascii="思源黑体 CN Normal" w:eastAsia="思源黑体 CN Normal" w:hAnsi="思源黑体 CN Normal" w:hint="eastAsia"/>
                <w:sz w:val="17"/>
                <w:szCs w:val="17"/>
              </w:rPr>
              <w:t>%}</w:t>
            </w:r>
            <w:r>
              <w:rPr>
                <w:rFonts w:ascii="思源黑体 CN Normal" w:eastAsia="思源黑体 CN Normal" w:hAnsi="思源黑体 CN Normal" w:cs="思源黑体 CN Light"/>
                <w:sz w:val="17"/>
                <w:szCs w:val="17"/>
              </w:rPr>
              <w:t>{{</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 xml:space="preserve">}}基因的致病性或疑似致病性胚系变异与{%if </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MLH1’%}错配修复癌症综合征（常染色体隐性遗传）、林奇综合征（常染色体显性遗传）明确相关。{%</w:t>
            </w:r>
            <w:proofErr w:type="spellStart"/>
            <w:r>
              <w:rPr>
                <w:rFonts w:ascii="思源黑体 CN Normal" w:eastAsia="思源黑体 CN Normal" w:hAnsi="思源黑体 CN Normal" w:cs="思源黑体 CN Light"/>
                <w:sz w:val="17"/>
                <w:szCs w:val="17"/>
              </w:rPr>
              <w:t>elif</w:t>
            </w:r>
            <w:proofErr w:type="spellEnd"/>
            <w:r>
              <w:rPr>
                <w:rFonts w:ascii="思源黑体 CN Normal" w:eastAsia="思源黑体 CN Normal" w:hAnsi="思源黑体 CN Normal" w:cs="思源黑体 CN Light"/>
                <w:sz w:val="17"/>
                <w:szCs w:val="17"/>
              </w:rPr>
              <w:t xml:space="preserve"> </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MSH2’%}错配修复癌症综合征（常染色体隐性遗传）、林奇综合征（常染色体显性遗传）明确相关。{%</w:t>
            </w:r>
            <w:proofErr w:type="spellStart"/>
            <w:r>
              <w:rPr>
                <w:rFonts w:ascii="思源黑体 CN Normal" w:eastAsia="思源黑体 CN Normal" w:hAnsi="思源黑体 CN Normal" w:cs="思源黑体 CN Light"/>
                <w:sz w:val="17"/>
                <w:szCs w:val="17"/>
              </w:rPr>
              <w:t>elif</w:t>
            </w:r>
            <w:proofErr w:type="spellEnd"/>
            <w:r>
              <w:rPr>
                <w:rFonts w:ascii="思源黑体 CN Normal" w:eastAsia="思源黑体 CN Normal" w:hAnsi="思源黑体 CN Normal" w:cs="思源黑体 CN Light"/>
                <w:sz w:val="17"/>
                <w:szCs w:val="17"/>
              </w:rPr>
              <w:t xml:space="preserve"> </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w:t>
            </w:r>
            <w:r>
              <w:rPr>
                <w:rFonts w:ascii="思源黑体 CN Normal" w:eastAsia="思源黑体 CN Normal" w:hAnsi="思源黑体 CN Normal" w:cs="思源黑体 CN Light" w:hint="eastAsia"/>
                <w:sz w:val="17"/>
                <w:szCs w:val="17"/>
              </w:rPr>
              <w:t>‘M</w:t>
            </w:r>
            <w:r>
              <w:rPr>
                <w:rFonts w:ascii="思源黑体 CN Normal" w:eastAsia="思源黑体 CN Normal" w:hAnsi="思源黑体 CN Normal" w:cs="思源黑体 CN Light"/>
                <w:sz w:val="17"/>
                <w:szCs w:val="17"/>
              </w:rPr>
              <w:t>SH6’%}错配修复癌症综合征（常染色体隐性遗传）、林奇综合征（常染色体显性遗传）明确相关。{%</w:t>
            </w:r>
            <w:proofErr w:type="spellStart"/>
            <w:r>
              <w:rPr>
                <w:rFonts w:ascii="思源黑体 CN Normal" w:eastAsia="思源黑体 CN Normal" w:hAnsi="思源黑体 CN Normal" w:cs="思源黑体 CN Light"/>
                <w:sz w:val="17"/>
                <w:szCs w:val="17"/>
              </w:rPr>
              <w:t>elif</w:t>
            </w:r>
            <w:proofErr w:type="spellEnd"/>
            <w:r>
              <w:rPr>
                <w:rFonts w:ascii="思源黑体 CN Normal" w:eastAsia="思源黑体 CN Normal" w:hAnsi="思源黑体 CN Normal" w:cs="思源黑体 CN Light"/>
                <w:sz w:val="17"/>
                <w:szCs w:val="17"/>
              </w:rPr>
              <w:t xml:space="preserve"> </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PMS2’%}错配修复癌症综合征（常染色体隐性遗传）、林奇综合征（常染色体显性遗传）明确相关。{%</w:t>
            </w:r>
            <w:proofErr w:type="spellStart"/>
            <w:r>
              <w:rPr>
                <w:rFonts w:ascii="思源黑体 CN Normal" w:eastAsia="思源黑体 CN Normal" w:hAnsi="思源黑体 CN Normal" w:cs="思源黑体 CN Light"/>
                <w:sz w:val="17"/>
                <w:szCs w:val="17"/>
              </w:rPr>
              <w:t>elif</w:t>
            </w:r>
            <w:proofErr w:type="spellEnd"/>
            <w:r>
              <w:rPr>
                <w:rFonts w:ascii="思源黑体 CN Normal" w:eastAsia="思源黑体 CN Normal" w:hAnsi="思源黑体 CN Normal" w:cs="思源黑体 CN Light"/>
                <w:sz w:val="17"/>
                <w:szCs w:val="17"/>
              </w:rPr>
              <w:t xml:space="preserve"> </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EPCAM’%}</w:t>
            </w:r>
            <w:r>
              <w:rPr>
                <w:rFonts w:ascii="思源黑体 CN Normal" w:eastAsia="思源黑体 CN Normal" w:hAnsi="思源黑体 CN Normal" w:cs="思源黑体 CN Light" w:hint="eastAsia"/>
                <w:sz w:val="17"/>
                <w:szCs w:val="17"/>
              </w:rPr>
              <w:t>林奇综合征（常染色体显性遗传）明确相关。</w:t>
            </w:r>
            <w:r>
              <w:rPr>
                <w:rFonts w:ascii="思源黑体 CN Normal" w:eastAsia="思源黑体 CN Normal" w:hAnsi="思源黑体 CN Normal" w:cs="思源黑体 CN Light"/>
                <w:sz w:val="17"/>
                <w:szCs w:val="17"/>
              </w:rPr>
              <w:t>{%endif</w:t>
            </w:r>
            <w:proofErr w:type="gramStart"/>
            <w:r>
              <w:rPr>
                <w:rFonts w:ascii="思源黑体 CN Normal" w:eastAsia="思源黑体 CN Normal" w:hAnsi="思源黑体 CN Normal" w:cs="思源黑体 CN Light"/>
                <w:sz w:val="17"/>
                <w:szCs w:val="17"/>
              </w:rPr>
              <w:t>%}</w:t>
            </w:r>
            <w:r>
              <w:rPr>
                <w:rFonts w:ascii="思源黑体 CN Normal" w:eastAsia="思源黑体 CN Normal" w:hAnsi="思源黑体 CN Normal"/>
                <w:sz w:val="17"/>
                <w:szCs w:val="17"/>
              </w:rPr>
              <w:t>{</w:t>
            </w:r>
            <w:proofErr w:type="gramEnd"/>
            <w:r>
              <w:rPr>
                <w:rFonts w:ascii="思源黑体 CN Normal" w:eastAsia="思源黑体 CN Normal" w:hAnsi="思源黑体 CN Normal"/>
                <w:sz w:val="17"/>
                <w:szCs w:val="17"/>
              </w:rPr>
              <w:t>%endif%}</w:t>
            </w:r>
          </w:p>
          <w:p w14:paraId="4D981661"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p w14:paraId="5E9F6D70"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7FC2C262" w14:textId="2536589A" w:rsidR="003071F5" w:rsidRDefault="003071F5" w:rsidP="00883138">
            <w:pPr>
              <w:adjustRightInd w:val="0"/>
              <w:snapToGrid w:val="0"/>
              <w:jc w:val="both"/>
              <w:rPr>
                <w:rFonts w:ascii="思源黑体 CN Normal" w:eastAsia="思源黑体 CN Normal" w:hAnsi="思源黑体 CN Normal"/>
                <w:color w:val="808080" w:themeColor="background1" w:themeShade="80"/>
                <w:sz w:val="17"/>
                <w:szCs w:val="17"/>
              </w:rPr>
            </w:pPr>
            <w:r>
              <w:rPr>
                <w:rFonts w:ascii="思源黑体 CN Normal" w:eastAsia="思源黑体 CN Normal" w:hAnsi="思源黑体 CN Normal" w:hint="eastAsia"/>
                <w:sz w:val="17"/>
                <w:szCs w:val="17"/>
              </w:rPr>
              <w:t>您的一级亲属（父母、兄弟姐妹、子女等）也有可能携带该变异；建议进行遗传咨询，同时建议有风险的亲属可考虑进行基因检测。</w:t>
            </w:r>
          </w:p>
        </w:tc>
      </w:tr>
    </w:tbl>
    <w:p w14:paraId="4F4F0A4C" w14:textId="264AD569" w:rsidR="003071F5" w:rsidRDefault="003071F5"/>
    <w:p w14:paraId="1FE9E1C8" w14:textId="74962C19" w:rsidR="003071F5" w:rsidRDefault="003071F5">
      <w:r>
        <w:rPr>
          <w:rFonts w:hint="eastAsia"/>
        </w:rPr>
        <w:t>{</w:t>
      </w:r>
      <w:r>
        <w:t xml:space="preserve">%p </w:t>
      </w:r>
      <w:proofErr w:type="spellStart"/>
      <w:r>
        <w:t>endfor</w:t>
      </w:r>
      <w:proofErr w:type="spellEnd"/>
      <w:r>
        <w:t>%}</w:t>
      </w:r>
    </w:p>
    <w:p w14:paraId="4026B49E" w14:textId="44037672" w:rsidR="003071F5" w:rsidRPr="003071F5" w:rsidRDefault="003071F5">
      <w:r>
        <w:rPr>
          <w:rFonts w:hint="eastAsia"/>
        </w:rPr>
        <w:t>{</w:t>
      </w:r>
      <w:r>
        <w:t>%p else%}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914"/>
      </w:tblGrid>
      <w:tr w:rsidR="00912EEB" w14:paraId="5DF95493" w14:textId="77777777">
        <w:trPr>
          <w:trHeight w:val="567"/>
          <w:jc w:val="center"/>
        </w:trPr>
        <w:tc>
          <w:tcPr>
            <w:tcW w:w="10332" w:type="dxa"/>
            <w:gridSpan w:val="2"/>
            <w:shd w:val="clear" w:color="auto" w:fill="1E7648"/>
            <w:vAlign w:val="center"/>
          </w:tcPr>
          <w:p w14:paraId="6EA22884" w14:textId="77777777" w:rsidR="00912EEB" w:rsidRDefault="0017532B">
            <w:pPr>
              <w:ind w:firstLine="36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color w:val="FFFFFF" w:themeColor="background1"/>
                <w:sz w:val="18"/>
                <w:szCs w:val="18"/>
              </w:rPr>
              <w:t>-</w:t>
            </w:r>
          </w:p>
        </w:tc>
      </w:tr>
      <w:tr w:rsidR="00912EEB" w14:paraId="02C65C21" w14:textId="77777777">
        <w:trPr>
          <w:trHeight w:val="567"/>
          <w:jc w:val="center"/>
        </w:trPr>
        <w:tc>
          <w:tcPr>
            <w:tcW w:w="1418" w:type="dxa"/>
            <w:shd w:val="clear" w:color="auto" w:fill="auto"/>
            <w:vAlign w:val="center"/>
          </w:tcPr>
          <w:p w14:paraId="412E78B9" w14:textId="77777777" w:rsidR="00912EEB" w:rsidRDefault="0017532B">
            <w:pPr>
              <w:spacing w:line="240" w:lineRule="exact"/>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lastRenderedPageBreak/>
              <w:t>基因介绍</w:t>
            </w:r>
          </w:p>
        </w:tc>
        <w:tc>
          <w:tcPr>
            <w:tcW w:w="8914" w:type="dxa"/>
            <w:shd w:val="clear" w:color="auto" w:fill="auto"/>
            <w:vAlign w:val="center"/>
          </w:tcPr>
          <w:p w14:paraId="2EDA2B92"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912EEB" w14:paraId="5DA94214" w14:textId="77777777">
        <w:trPr>
          <w:trHeight w:val="567"/>
          <w:jc w:val="center"/>
        </w:trPr>
        <w:tc>
          <w:tcPr>
            <w:tcW w:w="1418" w:type="dxa"/>
            <w:shd w:val="clear" w:color="auto" w:fill="auto"/>
            <w:vAlign w:val="center"/>
          </w:tcPr>
          <w:p w14:paraId="0EC91A89" w14:textId="77777777" w:rsidR="00912EEB" w:rsidRDefault="0017532B">
            <w:pPr>
              <w:spacing w:line="240" w:lineRule="exact"/>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914" w:type="dxa"/>
            <w:shd w:val="clear" w:color="auto" w:fill="auto"/>
            <w:vAlign w:val="center"/>
          </w:tcPr>
          <w:p w14:paraId="540BA441"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912EEB" w14:paraId="79105219" w14:textId="77777777">
        <w:trPr>
          <w:trHeight w:val="567"/>
          <w:jc w:val="center"/>
        </w:trPr>
        <w:tc>
          <w:tcPr>
            <w:tcW w:w="1418" w:type="dxa"/>
            <w:shd w:val="clear" w:color="auto" w:fill="auto"/>
            <w:vAlign w:val="center"/>
          </w:tcPr>
          <w:p w14:paraId="4158EBC2" w14:textId="77777777" w:rsidR="00912EEB" w:rsidRDefault="0017532B">
            <w:pPr>
              <w:spacing w:line="240" w:lineRule="exact"/>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914" w:type="dxa"/>
            <w:shd w:val="clear" w:color="auto" w:fill="auto"/>
            <w:vAlign w:val="center"/>
          </w:tcPr>
          <w:p w14:paraId="0B5939F0"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912EEB" w14:paraId="7A681517" w14:textId="77777777">
        <w:trPr>
          <w:trHeight w:val="567"/>
          <w:jc w:val="center"/>
        </w:trPr>
        <w:tc>
          <w:tcPr>
            <w:tcW w:w="1418" w:type="dxa"/>
            <w:shd w:val="clear" w:color="auto" w:fill="auto"/>
            <w:vAlign w:val="center"/>
          </w:tcPr>
          <w:p w14:paraId="022A85D7" w14:textId="77777777" w:rsidR="00912EEB" w:rsidRDefault="0017532B">
            <w:pPr>
              <w:spacing w:line="240" w:lineRule="exact"/>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遗传风险</w:t>
            </w:r>
          </w:p>
        </w:tc>
        <w:tc>
          <w:tcPr>
            <w:tcW w:w="8914" w:type="dxa"/>
            <w:shd w:val="clear" w:color="auto" w:fill="auto"/>
            <w:vAlign w:val="center"/>
          </w:tcPr>
          <w:p w14:paraId="345D4D37"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64269537" w14:textId="77777777" w:rsidR="003071F5" w:rsidRDefault="003071F5">
      <w:pPr>
        <w:rPr>
          <w:rFonts w:ascii="思源黑体 CN Normal" w:eastAsia="思源黑体 CN Normal" w:hAnsi="思源黑体 CN Normal"/>
          <w:b/>
          <w:bCs/>
          <w:color w:val="000000" w:themeColor="text1"/>
          <w:sz w:val="16"/>
          <w:szCs w:val="16"/>
        </w:rPr>
      </w:pPr>
    </w:p>
    <w:p w14:paraId="60BEB197" w14:textId="406ACB66" w:rsidR="003071F5" w:rsidRDefault="003071F5">
      <w:pPr>
        <w:rPr>
          <w:rFonts w:ascii="思源黑体 CN Normal" w:eastAsia="思源黑体 CN Normal" w:hAnsi="思源黑体 CN Normal"/>
          <w:b/>
          <w:bCs/>
          <w:color w:val="000000" w:themeColor="text1"/>
          <w:sz w:val="16"/>
          <w:szCs w:val="16"/>
        </w:rPr>
      </w:pPr>
      <w:r>
        <w:rPr>
          <w:rFonts w:ascii="思源黑体 CN Normal" w:eastAsia="思源黑体 CN Normal" w:hAnsi="思源黑体 CN Normal" w:hint="eastAsia"/>
          <w:b/>
          <w:bCs/>
          <w:color w:val="000000" w:themeColor="text1"/>
          <w:sz w:val="16"/>
          <w:szCs w:val="16"/>
        </w:rPr>
        <w:t>{</w:t>
      </w:r>
      <w:r>
        <w:rPr>
          <w:rFonts w:ascii="思源黑体 CN Normal" w:eastAsia="思源黑体 CN Normal" w:hAnsi="思源黑体 CN Normal"/>
          <w:b/>
          <w:bCs/>
          <w:color w:val="000000" w:themeColor="text1"/>
          <w:sz w:val="16"/>
          <w:szCs w:val="16"/>
        </w:rPr>
        <w:t>%p endif%}</w:t>
      </w:r>
    </w:p>
    <w:p w14:paraId="05FE0999" w14:textId="373754D8" w:rsidR="00912EEB" w:rsidRDefault="0017532B">
      <w:pPr>
        <w:rPr>
          <w:rFonts w:ascii="思源黑体 CN Normal" w:eastAsia="思源黑体 CN Normal" w:hAnsi="思源黑体 CN Normal"/>
          <w:b/>
          <w:bCs/>
          <w:color w:val="000000" w:themeColor="text1"/>
          <w:sz w:val="16"/>
          <w:szCs w:val="16"/>
        </w:rPr>
      </w:pPr>
      <w:r>
        <w:rPr>
          <w:rFonts w:ascii="思源黑体 CN Normal" w:eastAsia="思源黑体 CN Normal" w:hAnsi="思源黑体 CN Normal" w:hint="eastAsia"/>
          <w:b/>
          <w:bCs/>
          <w:color w:val="000000" w:themeColor="text1"/>
          <w:sz w:val="16"/>
          <w:szCs w:val="16"/>
        </w:rPr>
        <w:t>注：</w:t>
      </w:r>
    </w:p>
    <w:p w14:paraId="7DC2D7F8" w14:textId="77777777" w:rsidR="00912EEB" w:rsidRDefault="0017532B">
      <w:pPr>
        <w:rPr>
          <w:rFonts w:ascii="思源黑体 CN Heavy" w:eastAsia="思源黑体 CN Heavy" w:hAnsi="思源黑体 CN Heavy"/>
          <w:b/>
          <w:bCs/>
          <w:color w:val="00653B" w:themeColor="accent6"/>
          <w:sz w:val="44"/>
          <w:szCs w:val="44"/>
          <w:lang w:val="zh-CN"/>
        </w:rPr>
      </w:pPr>
      <w:r>
        <w:rPr>
          <w:rFonts w:ascii="思源黑体 CN Normal" w:eastAsia="思源黑体 CN Normal" w:hAnsi="思源黑体 CN Normal" w:hint="eastAsia"/>
          <w:color w:val="000000" w:themeColor="text1"/>
          <w:sz w:val="16"/>
          <w:szCs w:val="16"/>
        </w:rPr>
        <w:t>1.  本部分仅对解读为致病性、疑似致病性胚系变异进行详细解读。</w:t>
      </w:r>
    </w:p>
    <w:p w14:paraId="36E4376F" w14:textId="77777777" w:rsidR="00912EEB" w:rsidRDefault="0017532B">
      <w:pPr>
        <w:rPr>
          <w:rFonts w:ascii="思源黑体 CN Normal" w:eastAsia="思源黑体 CN Normal" w:hAnsi="思源黑体 CN Normal"/>
          <w:sz w:val="16"/>
          <w:szCs w:val="16"/>
          <w:lang w:val="zh-CN"/>
        </w:rPr>
      </w:pPr>
      <w:r>
        <w:rPr>
          <w:rFonts w:ascii="思源黑体 CN Normal" w:eastAsia="思源黑体 CN Normal" w:hAnsi="思源黑体 CN Normal" w:hint="eastAsia"/>
          <w:sz w:val="16"/>
          <w:szCs w:val="16"/>
          <w:lang w:val="zh-CN"/>
        </w:rPr>
        <w:br w:type="page"/>
      </w:r>
    </w:p>
    <w:p w14:paraId="6C2F7E5B" w14:textId="77777777" w:rsidR="00912EEB" w:rsidRDefault="00912EEB">
      <w:pPr>
        <w:adjustRightInd w:val="0"/>
        <w:snapToGrid w:val="0"/>
        <w:spacing w:line="240" w:lineRule="exact"/>
        <w:rPr>
          <w:rFonts w:ascii="思源黑体 CN Normal" w:eastAsia="思源黑体 CN Normal" w:hAnsi="思源黑体 CN Normal"/>
          <w:sz w:val="16"/>
          <w:szCs w:val="16"/>
          <w:lang w:val="zh-CN"/>
        </w:rPr>
      </w:pPr>
    </w:p>
    <w:p w14:paraId="750F4B83" w14:textId="77777777" w:rsidR="00912EEB" w:rsidRDefault="0017532B" w:rsidP="00A836C6">
      <w:pPr>
        <w:pStyle w:val="af5"/>
        <w:widowControl w:val="0"/>
        <w:numPr>
          <w:ilvl w:val="0"/>
          <w:numId w:val="2"/>
        </w:numPr>
        <w:adjustRightInd w:val="0"/>
        <w:snapToGrid w:val="0"/>
        <w:spacing w:beforeLines="100" w:before="312" w:afterLines="100" w:after="312" w:line="500" w:lineRule="exact"/>
        <w:ind w:left="442" w:firstLineChars="0" w:hanging="442"/>
        <w:jc w:val="both"/>
        <w:rPr>
          <w:rFonts w:ascii="Times New Roman" w:eastAsia="微软雅黑" w:hAnsi="Times New Roman" w:cs="思源黑体 CN Regular"/>
          <w:sz w:val="44"/>
          <w:szCs w:val="44"/>
        </w:rPr>
      </w:pPr>
      <w:r>
        <w:rPr>
          <w:rFonts w:ascii="思源黑体 CN Heavy" w:eastAsia="思源黑体 CN Heavy" w:hAnsi="思源黑体 CN Heavy" w:hint="eastAsia"/>
          <w:b/>
          <w:bCs/>
          <w:color w:val="00653B" w:themeColor="accent6"/>
          <w:sz w:val="44"/>
          <w:szCs w:val="44"/>
          <w:lang w:val="zh-CN"/>
        </w:rPr>
        <w:t>检测质控结果</w:t>
      </w:r>
      <w:bookmarkEnd w:id="21"/>
    </w:p>
    <w:tbl>
      <w:tblPr>
        <w:tblStyle w:val="af"/>
        <w:tblW w:w="0" w:type="auto"/>
        <w:jc w:val="center"/>
        <w:tblLayout w:type="fixed"/>
        <w:tblLook w:val="04A0" w:firstRow="1" w:lastRow="0" w:firstColumn="1" w:lastColumn="0" w:noHBand="0" w:noVBand="1"/>
      </w:tblPr>
      <w:tblGrid>
        <w:gridCol w:w="1560"/>
        <w:gridCol w:w="3272"/>
        <w:gridCol w:w="1418"/>
        <w:gridCol w:w="1417"/>
        <w:gridCol w:w="1972"/>
      </w:tblGrid>
      <w:tr w:rsidR="00350888" w14:paraId="0B396B5C" w14:textId="77777777" w:rsidTr="006B3815">
        <w:trPr>
          <w:trHeight w:val="385"/>
          <w:jc w:val="center"/>
        </w:trPr>
        <w:tc>
          <w:tcPr>
            <w:tcW w:w="4832" w:type="dxa"/>
            <w:gridSpan w:val="2"/>
            <w:shd w:val="clear" w:color="auto" w:fill="1E7648"/>
            <w:vAlign w:val="center"/>
          </w:tcPr>
          <w:p w14:paraId="11C61F33" w14:textId="77777777" w:rsidR="00350888" w:rsidRDefault="00350888" w:rsidP="006B3815">
            <w:pPr>
              <w:pStyle w:val="af5"/>
              <w:ind w:firstLineChars="0" w:firstLine="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质控参数（DNA）</w:t>
            </w:r>
          </w:p>
        </w:tc>
        <w:tc>
          <w:tcPr>
            <w:tcW w:w="1418" w:type="dxa"/>
            <w:shd w:val="clear" w:color="auto" w:fill="1E7648"/>
            <w:vAlign w:val="center"/>
          </w:tcPr>
          <w:p w14:paraId="78A7AD0F" w14:textId="77777777" w:rsidR="00350888" w:rsidRDefault="00350888" w:rsidP="006B3815">
            <w:pPr>
              <w:pStyle w:val="af5"/>
              <w:ind w:firstLineChars="0" w:firstLine="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合格标准</w:t>
            </w:r>
          </w:p>
        </w:tc>
        <w:tc>
          <w:tcPr>
            <w:tcW w:w="1417" w:type="dxa"/>
            <w:shd w:val="clear" w:color="auto" w:fill="1E7648"/>
            <w:vAlign w:val="center"/>
          </w:tcPr>
          <w:p w14:paraId="53A707DE" w14:textId="77777777" w:rsidR="00350888" w:rsidRDefault="00350888" w:rsidP="006B3815">
            <w:pPr>
              <w:pStyle w:val="af5"/>
              <w:ind w:firstLineChars="0" w:firstLine="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风险标准</w:t>
            </w:r>
          </w:p>
        </w:tc>
        <w:tc>
          <w:tcPr>
            <w:tcW w:w="1972" w:type="dxa"/>
            <w:shd w:val="clear" w:color="auto" w:fill="1E7648"/>
            <w:vAlign w:val="center"/>
          </w:tcPr>
          <w:p w14:paraId="49E5AD62" w14:textId="77777777" w:rsidR="00350888" w:rsidRDefault="00350888" w:rsidP="006B3815">
            <w:pPr>
              <w:pStyle w:val="af5"/>
              <w:ind w:firstLineChars="0" w:firstLine="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质控数值</w:t>
            </w:r>
          </w:p>
        </w:tc>
      </w:tr>
      <w:tr w:rsidR="00350888" w14:paraId="3A0A318D" w14:textId="77777777" w:rsidTr="006B3815">
        <w:trPr>
          <w:trHeight w:val="385"/>
          <w:jc w:val="center"/>
        </w:trPr>
        <w:tc>
          <w:tcPr>
            <w:tcW w:w="1560" w:type="dxa"/>
            <w:vMerge w:val="restart"/>
            <w:shd w:val="clear" w:color="auto" w:fill="FFFFFF" w:themeFill="background1"/>
            <w:vAlign w:val="center"/>
          </w:tcPr>
          <w:p w14:paraId="34D86B55" w14:textId="77777777" w:rsidR="00350888" w:rsidRDefault="00350888" w:rsidP="006B3815">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3272" w:type="dxa"/>
            <w:shd w:val="clear" w:color="auto" w:fill="FFFFFF" w:themeFill="background1"/>
            <w:vAlign w:val="center"/>
          </w:tcPr>
          <w:p w14:paraId="6D9A7D95"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lang w:bidi="ar"/>
              </w:rPr>
            </w:pPr>
            <w:proofErr w:type="spellStart"/>
            <w:r>
              <w:rPr>
                <w:rFonts w:ascii="思源黑体 CN Normal" w:eastAsia="思源黑体 CN Normal" w:hAnsi="思源黑体 CN Normal" w:cs="思源黑体 CN Light" w:hint="eastAsia"/>
                <w:kern w:val="0"/>
                <w:sz w:val="17"/>
                <w:szCs w:val="17"/>
              </w:rPr>
              <w:t>cfD</w:t>
            </w:r>
            <w:r>
              <w:rPr>
                <w:rFonts w:ascii="思源黑体 CN Normal" w:eastAsia="思源黑体 CN Normal" w:hAnsi="思源黑体 CN Normal" w:cs="思源黑体 CN Light"/>
                <w:kern w:val="0"/>
                <w:sz w:val="17"/>
                <w:szCs w:val="17"/>
              </w:rPr>
              <w:t>NA</w:t>
            </w:r>
            <w:proofErr w:type="spellEnd"/>
            <w:r>
              <w:rPr>
                <w:rFonts w:ascii="思源黑体 CN Normal" w:eastAsia="思源黑体 CN Normal" w:hAnsi="思源黑体 CN Normal" w:cs="思源黑体 CN Light" w:hint="eastAsia"/>
                <w:kern w:val="0"/>
                <w:sz w:val="17"/>
                <w:szCs w:val="17"/>
              </w:rPr>
              <w:t>总量（ng）</w:t>
            </w:r>
          </w:p>
        </w:tc>
        <w:tc>
          <w:tcPr>
            <w:tcW w:w="1418" w:type="dxa"/>
            <w:shd w:val="clear" w:color="auto" w:fill="FFFFFF" w:themeFill="background1"/>
            <w:vAlign w:val="center"/>
          </w:tcPr>
          <w:p w14:paraId="5AD0B7EF" w14:textId="77777777" w:rsidR="00350888" w:rsidRDefault="00350888" w:rsidP="006B3815">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≥30</w:t>
            </w:r>
          </w:p>
        </w:tc>
        <w:tc>
          <w:tcPr>
            <w:tcW w:w="1417" w:type="dxa"/>
            <w:shd w:val="clear" w:color="auto" w:fill="FFFFFF" w:themeFill="background1"/>
            <w:vAlign w:val="center"/>
          </w:tcPr>
          <w:p w14:paraId="142D40F1"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≥10</w:t>
            </w:r>
          </w:p>
        </w:tc>
        <w:tc>
          <w:tcPr>
            <w:tcW w:w="1972" w:type="dxa"/>
            <w:shd w:val="clear" w:color="auto" w:fill="FFFFFF" w:themeFill="background1"/>
            <w:vAlign w:val="center"/>
          </w:tcPr>
          <w:p w14:paraId="27210D5B"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sidRPr="002E17EB">
              <w:rPr>
                <w:rFonts w:ascii="思源黑体 CN Normal" w:eastAsia="思源黑体 CN Normal" w:hAnsi="思源黑体 CN Normal" w:cs="思源黑体 CN Light"/>
                <w:kern w:val="0"/>
                <w:sz w:val="17"/>
                <w:szCs w:val="17"/>
              </w:rPr>
              <w:t xml:space="preserve">{%if </w:t>
            </w:r>
            <w:proofErr w:type="spellStart"/>
            <w:r w:rsidRPr="002E17EB">
              <w:rPr>
                <w:rFonts w:ascii="思源黑体 CN Normal" w:eastAsia="思源黑体 CN Normal" w:hAnsi="思源黑体 CN Normal" w:cs="思源黑体 CN Light"/>
                <w:kern w:val="0"/>
                <w:sz w:val="17"/>
                <w:szCs w:val="17"/>
              </w:rPr>
              <w:t>lib_quality_control</w:t>
            </w:r>
            <w:proofErr w:type="spellEnd"/>
            <w:r w:rsidRPr="002E17EB">
              <w:rPr>
                <w:rFonts w:ascii="思源黑体 CN Normal" w:eastAsia="思源黑体 CN Normal" w:hAnsi="思源黑体 CN Normal" w:cs="思源黑体 CN Light"/>
                <w:kern w:val="0"/>
                <w:sz w:val="17"/>
                <w:szCs w:val="17"/>
              </w:rPr>
              <w:t xml:space="preserve"> and </w:t>
            </w:r>
            <w:proofErr w:type="spellStart"/>
            <w:r w:rsidRPr="002E17EB">
              <w:rPr>
                <w:rFonts w:ascii="思源黑体 CN Normal" w:eastAsia="思源黑体 CN Normal" w:hAnsi="思源黑体 CN Normal" w:cs="思源黑体 CN Light"/>
                <w:kern w:val="0"/>
                <w:sz w:val="17"/>
                <w:szCs w:val="17"/>
              </w:rPr>
              <w:t>lib_quality_control.lib_dna_qc</w:t>
            </w:r>
            <w:proofErr w:type="spellEnd"/>
            <w:r w:rsidRPr="002E17EB">
              <w:rPr>
                <w:rFonts w:ascii="思源黑体 CN Normal" w:eastAsia="思源黑体 CN Normal" w:hAnsi="思源黑体 CN Normal" w:cs="思源黑体 CN Light"/>
                <w:kern w:val="0"/>
                <w:sz w:val="17"/>
                <w:szCs w:val="17"/>
              </w:rPr>
              <w:t xml:space="preserve"> and lib_quality_control.lib_dna_qc.dna_qty</w:t>
            </w:r>
            <w:proofErr w:type="gramStart"/>
            <w:r w:rsidRPr="002E17EB">
              <w:rPr>
                <w:rFonts w:ascii="思源黑体 CN Normal" w:eastAsia="思源黑体 CN Normal" w:hAnsi="思源黑体 CN Normal" w:cs="思源黑体 CN Light"/>
                <w:kern w:val="0"/>
                <w:sz w:val="17"/>
                <w:szCs w:val="17"/>
              </w:rPr>
              <w:t>%}{</w:t>
            </w:r>
            <w:proofErr w:type="gramEnd"/>
            <w:r w:rsidRPr="002E17EB">
              <w:rPr>
                <w:rFonts w:ascii="思源黑体 CN Normal" w:eastAsia="思源黑体 CN Normal" w:hAnsi="思源黑体 CN Normal" w:cs="思源黑体 CN Light"/>
                <w:kern w:val="0"/>
                <w:sz w:val="17"/>
                <w:szCs w:val="17"/>
              </w:rPr>
              <w:t>{lib_quality_control.lib_dna_qc.dna_qty|replace(“.00”,””)}}{%else%}{%endif%}</w:t>
            </w:r>
          </w:p>
        </w:tc>
      </w:tr>
      <w:tr w:rsidR="00350888" w14:paraId="0867A2C0" w14:textId="77777777" w:rsidTr="006B3815">
        <w:trPr>
          <w:trHeight w:val="385"/>
          <w:jc w:val="center"/>
        </w:trPr>
        <w:tc>
          <w:tcPr>
            <w:tcW w:w="1560" w:type="dxa"/>
            <w:vMerge/>
            <w:shd w:val="clear" w:color="auto" w:fill="FFFFFF" w:themeFill="background1"/>
            <w:vAlign w:val="center"/>
          </w:tcPr>
          <w:p w14:paraId="341BD1BA" w14:textId="77777777" w:rsidR="00350888" w:rsidRDefault="00350888" w:rsidP="006B3815">
            <w:pPr>
              <w:pStyle w:val="af5"/>
              <w:ind w:firstLineChars="0" w:firstLine="0"/>
              <w:jc w:val="center"/>
              <w:rPr>
                <w:rFonts w:ascii="思源黑体 CN Normal" w:eastAsia="思源黑体 CN Normal" w:hAnsi="思源黑体 CN Normal"/>
                <w:sz w:val="17"/>
                <w:szCs w:val="17"/>
              </w:rPr>
            </w:pPr>
          </w:p>
        </w:tc>
        <w:tc>
          <w:tcPr>
            <w:tcW w:w="3272" w:type="dxa"/>
            <w:shd w:val="clear" w:color="auto" w:fill="FFFFFF" w:themeFill="background1"/>
            <w:vAlign w:val="center"/>
          </w:tcPr>
          <w:p w14:paraId="2A49AECE"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白细胞DNA总量（ng）</w:t>
            </w:r>
          </w:p>
        </w:tc>
        <w:tc>
          <w:tcPr>
            <w:tcW w:w="1418" w:type="dxa"/>
            <w:shd w:val="clear" w:color="auto" w:fill="FFFFFF" w:themeFill="background1"/>
            <w:vAlign w:val="center"/>
          </w:tcPr>
          <w:p w14:paraId="67C3CD54"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≥150</w:t>
            </w:r>
          </w:p>
        </w:tc>
        <w:tc>
          <w:tcPr>
            <w:tcW w:w="1417" w:type="dxa"/>
            <w:shd w:val="clear" w:color="auto" w:fill="FFFFFF" w:themeFill="background1"/>
            <w:vAlign w:val="center"/>
          </w:tcPr>
          <w:p w14:paraId="5DA90E11"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bookmarkStart w:id="23" w:name="OLE_LINK10"/>
            <w:r>
              <w:rPr>
                <w:rFonts w:ascii="思源黑体 CN Normal" w:eastAsia="思源黑体 CN Normal" w:hAnsi="思源黑体 CN Normal" w:cs="思源黑体 CN Light" w:hint="eastAsia"/>
                <w:kern w:val="0"/>
                <w:sz w:val="17"/>
                <w:szCs w:val="17"/>
              </w:rPr>
              <w:t>N/A</w:t>
            </w:r>
            <w:bookmarkEnd w:id="23"/>
          </w:p>
        </w:tc>
        <w:tc>
          <w:tcPr>
            <w:tcW w:w="1972" w:type="dxa"/>
            <w:shd w:val="clear" w:color="auto" w:fill="FFFFFF" w:themeFill="background1"/>
            <w:vAlign w:val="center"/>
          </w:tcPr>
          <w:p w14:paraId="398D9A5D" w14:textId="218AC2DF"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 xml:space="preserve">%if </w:t>
            </w:r>
            <w:proofErr w:type="spellStart"/>
            <w:r>
              <w:rPr>
                <w:rFonts w:ascii="思源黑体 CN Normal" w:eastAsia="思源黑体 CN Normal" w:hAnsi="思源黑体 CN Normal" w:cs="思源黑体 CN Light"/>
                <w:kern w:val="0"/>
                <w:sz w:val="17"/>
                <w:szCs w:val="17"/>
              </w:rPr>
              <w:t>lib_quality_control</w:t>
            </w:r>
            <w:proofErr w:type="spellEnd"/>
            <w:r>
              <w:rPr>
                <w:rFonts w:ascii="思源黑体 CN Normal" w:eastAsia="思源黑体 CN Normal" w:hAnsi="思源黑体 CN Normal" w:cs="思源黑体 CN Light"/>
                <w:kern w:val="0"/>
                <w:sz w:val="17"/>
                <w:szCs w:val="17"/>
              </w:rPr>
              <w:t xml:space="preserve"> and </w:t>
            </w:r>
            <w:proofErr w:type="spellStart"/>
            <w:r>
              <w:rPr>
                <w:rFonts w:ascii="思源黑体 CN Normal" w:eastAsia="思源黑体 CN Normal" w:hAnsi="思源黑体 CN Normal" w:cs="思源黑体 CN Light"/>
                <w:kern w:val="0"/>
                <w:sz w:val="17"/>
                <w:szCs w:val="17"/>
              </w:rPr>
              <w:t>lib_quality_</w:t>
            </w:r>
            <w:proofErr w:type="gramStart"/>
            <w:r>
              <w:rPr>
                <w:rFonts w:ascii="思源黑体 CN Normal" w:eastAsia="思源黑体 CN Normal" w:hAnsi="思源黑体 CN Normal" w:cs="思源黑体 CN Light"/>
                <w:kern w:val="0"/>
                <w:sz w:val="17"/>
                <w:szCs w:val="17"/>
              </w:rPr>
              <w:t>control.control</w:t>
            </w:r>
            <w:proofErr w:type="gramEnd"/>
            <w:r>
              <w:rPr>
                <w:rFonts w:ascii="思源黑体 CN Normal" w:eastAsia="思源黑体 CN Normal" w:hAnsi="思源黑体 CN Normal" w:cs="思源黑体 CN Light"/>
                <w:kern w:val="0"/>
                <w:sz w:val="17"/>
                <w:szCs w:val="17"/>
              </w:rPr>
              <w:t>_lib_dna_qc</w:t>
            </w:r>
            <w:proofErr w:type="spellEnd"/>
            <w:r>
              <w:rPr>
                <w:rFonts w:ascii="思源黑体 CN Normal" w:eastAsia="思源黑体 CN Normal" w:hAnsi="思源黑体 CN Normal" w:cs="思源黑体 CN Light"/>
                <w:kern w:val="0"/>
                <w:sz w:val="17"/>
                <w:szCs w:val="17"/>
              </w:rPr>
              <w:t xml:space="preserve"> and lib_quality_control.control_lib_dna_qc.</w:t>
            </w:r>
            <w:r w:rsidR="008778B0">
              <w:rPr>
                <w:rFonts w:ascii="思源黑体 CN Normal" w:eastAsia="思源黑体 CN Normal" w:hAnsi="思源黑体 CN Normal" w:cs="思源黑体 CN Light"/>
                <w:kern w:val="0"/>
                <w:sz w:val="17"/>
                <w:szCs w:val="17"/>
              </w:rPr>
              <w:t>control_dna_</w:t>
            </w:r>
            <w:r>
              <w:rPr>
                <w:rFonts w:ascii="思源黑体 CN Normal" w:eastAsia="思源黑体 CN Normal" w:hAnsi="思源黑体 CN Normal" w:cs="思源黑体 CN Light"/>
                <w:kern w:val="0"/>
                <w:sz w:val="17"/>
                <w:szCs w:val="17"/>
              </w:rPr>
              <w:t>total_amount_of%}</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{lib_quality_control.con</w:t>
            </w:r>
            <w:r w:rsidR="00237FD5">
              <w:rPr>
                <w:rFonts w:ascii="思源黑体 CN Normal" w:eastAsia="思源黑体 CN Normal" w:hAnsi="思源黑体 CN Normal" w:cs="思源黑体 CN Light"/>
                <w:kern w:val="0"/>
                <w:sz w:val="17"/>
                <w:szCs w:val="17"/>
              </w:rPr>
              <w:t>t</w:t>
            </w:r>
            <w:r>
              <w:rPr>
                <w:rFonts w:ascii="思源黑体 CN Normal" w:eastAsia="思源黑体 CN Normal" w:hAnsi="思源黑体 CN Normal" w:cs="思源黑体 CN Light"/>
                <w:kern w:val="0"/>
                <w:sz w:val="17"/>
                <w:szCs w:val="17"/>
              </w:rPr>
              <w:t>rol_lib_dna_qc.</w:t>
            </w:r>
            <w:r w:rsidR="008778B0">
              <w:rPr>
                <w:rFonts w:ascii="思源黑体 CN Normal" w:eastAsia="思源黑体 CN Normal" w:hAnsi="思源黑体 CN Normal" w:cs="思源黑体 CN Light"/>
                <w:kern w:val="0"/>
                <w:sz w:val="17"/>
                <w:szCs w:val="17"/>
              </w:rPr>
              <w:t>control_dna_</w:t>
            </w:r>
            <w:r>
              <w:rPr>
                <w:rFonts w:ascii="思源黑体 CN Normal" w:eastAsia="思源黑体 CN Normal" w:hAnsi="思源黑体 CN Normal" w:cs="思源黑体 CN Light"/>
                <w:kern w:val="0"/>
                <w:sz w:val="17"/>
                <w:szCs w:val="17"/>
              </w:rPr>
              <w:t>total_amount_of|replace(“.00”, “”)}}{%else%}N/A{%endif%}</w:t>
            </w:r>
          </w:p>
        </w:tc>
      </w:tr>
      <w:tr w:rsidR="00350888" w14:paraId="219D2798" w14:textId="77777777" w:rsidTr="006B3815">
        <w:trPr>
          <w:trHeight w:val="385"/>
          <w:jc w:val="center"/>
        </w:trPr>
        <w:tc>
          <w:tcPr>
            <w:tcW w:w="1560" w:type="dxa"/>
            <w:vMerge/>
            <w:shd w:val="clear" w:color="auto" w:fill="FFFFFF" w:themeFill="background1"/>
            <w:vAlign w:val="center"/>
          </w:tcPr>
          <w:p w14:paraId="0ADB65BD" w14:textId="77777777" w:rsidR="00350888" w:rsidRDefault="00350888" w:rsidP="006B3815">
            <w:pPr>
              <w:pStyle w:val="af5"/>
              <w:ind w:firstLineChars="0" w:firstLine="0"/>
              <w:jc w:val="center"/>
              <w:rPr>
                <w:rFonts w:ascii="思源黑体 CN Normal" w:eastAsia="思源黑体 CN Normal" w:hAnsi="思源黑体 CN Normal"/>
                <w:sz w:val="17"/>
                <w:szCs w:val="17"/>
              </w:rPr>
            </w:pPr>
          </w:p>
        </w:tc>
        <w:tc>
          <w:tcPr>
            <w:tcW w:w="3272" w:type="dxa"/>
            <w:shd w:val="clear" w:color="auto" w:fill="FFFFFF" w:themeFill="background1"/>
            <w:vAlign w:val="center"/>
          </w:tcPr>
          <w:p w14:paraId="1DDAA9CD"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片段化白细胞D</w:t>
            </w:r>
            <w:r>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总量（ng）</w:t>
            </w:r>
          </w:p>
        </w:tc>
        <w:tc>
          <w:tcPr>
            <w:tcW w:w="1418" w:type="dxa"/>
            <w:shd w:val="clear" w:color="auto" w:fill="FFFFFF" w:themeFill="background1"/>
            <w:vAlign w:val="center"/>
          </w:tcPr>
          <w:p w14:paraId="68B0E268" w14:textId="77777777" w:rsidR="00350888" w:rsidRDefault="00350888" w:rsidP="006B3815">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≥60</w:t>
            </w:r>
          </w:p>
        </w:tc>
        <w:tc>
          <w:tcPr>
            <w:tcW w:w="1417" w:type="dxa"/>
            <w:shd w:val="clear" w:color="auto" w:fill="FFFFFF" w:themeFill="background1"/>
            <w:vAlign w:val="center"/>
          </w:tcPr>
          <w:p w14:paraId="64EA8DD0"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≥30</w:t>
            </w:r>
          </w:p>
        </w:tc>
        <w:tc>
          <w:tcPr>
            <w:tcW w:w="1972" w:type="dxa"/>
            <w:shd w:val="clear" w:color="auto" w:fill="FFFFFF" w:themeFill="background1"/>
            <w:vAlign w:val="center"/>
          </w:tcPr>
          <w:p w14:paraId="154F6332" w14:textId="0541B0E5"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 xml:space="preserve">%if </w:t>
            </w:r>
            <w:proofErr w:type="spellStart"/>
            <w:r>
              <w:rPr>
                <w:rFonts w:ascii="思源黑体 CN Normal" w:eastAsia="思源黑体 CN Normal" w:hAnsi="思源黑体 CN Normal" w:cs="思源黑体 CN Light"/>
                <w:kern w:val="0"/>
                <w:sz w:val="17"/>
                <w:szCs w:val="17"/>
              </w:rPr>
              <w:t>lib_quality_control</w:t>
            </w:r>
            <w:proofErr w:type="spellEnd"/>
            <w:r>
              <w:rPr>
                <w:rFonts w:ascii="思源黑体 CN Normal" w:eastAsia="思源黑体 CN Normal" w:hAnsi="思源黑体 CN Normal" w:cs="思源黑体 CN Light"/>
                <w:kern w:val="0"/>
                <w:sz w:val="17"/>
                <w:szCs w:val="17"/>
              </w:rPr>
              <w:t xml:space="preserve"> and </w:t>
            </w:r>
            <w:proofErr w:type="spellStart"/>
            <w:r>
              <w:rPr>
                <w:rFonts w:ascii="思源黑体 CN Normal" w:eastAsia="思源黑体 CN Normal" w:hAnsi="思源黑体 CN Normal" w:cs="思源黑体 CN Light"/>
                <w:kern w:val="0"/>
                <w:sz w:val="17"/>
                <w:szCs w:val="17"/>
              </w:rPr>
              <w:t>lib_quality_</w:t>
            </w:r>
            <w:proofErr w:type="gramStart"/>
            <w:r>
              <w:rPr>
                <w:rFonts w:ascii="思源黑体 CN Normal" w:eastAsia="思源黑体 CN Normal" w:hAnsi="思源黑体 CN Normal" w:cs="思源黑体 CN Light"/>
                <w:kern w:val="0"/>
                <w:sz w:val="17"/>
                <w:szCs w:val="17"/>
              </w:rPr>
              <w:t>control.control</w:t>
            </w:r>
            <w:proofErr w:type="gramEnd"/>
            <w:r>
              <w:rPr>
                <w:rFonts w:ascii="思源黑体 CN Normal" w:eastAsia="思源黑体 CN Normal" w:hAnsi="思源黑体 CN Normal" w:cs="思源黑体 CN Light"/>
                <w:kern w:val="0"/>
                <w:sz w:val="17"/>
                <w:szCs w:val="17"/>
              </w:rPr>
              <w:t>_lib_dna_qc</w:t>
            </w:r>
            <w:proofErr w:type="spellEnd"/>
            <w:r>
              <w:rPr>
                <w:rFonts w:ascii="思源黑体 CN Normal" w:eastAsia="思源黑体 CN Normal" w:hAnsi="思源黑体 CN Normal" w:cs="思源黑体 CN Light"/>
                <w:kern w:val="0"/>
                <w:sz w:val="17"/>
                <w:szCs w:val="17"/>
              </w:rPr>
              <w:t xml:space="preserve"> and lib_quality_control.control_lib_dna_qc.control_break_dna_qty%}</w:t>
            </w:r>
            <w:r>
              <w:rPr>
                <w:rFonts w:ascii="思源黑体 CN Normal" w:eastAsia="思源黑体 CN Normal" w:hAnsi="思源黑体 CN Normal" w:cs="思源黑体 CN Light" w:hint="eastAsia"/>
                <w:kern w:val="0"/>
                <w:sz w:val="17"/>
                <w:szCs w:val="17"/>
              </w:rPr>
              <w:lastRenderedPageBreak/>
              <w:t>{</w:t>
            </w:r>
            <w:r>
              <w:rPr>
                <w:rFonts w:ascii="思源黑体 CN Normal" w:eastAsia="思源黑体 CN Normal" w:hAnsi="思源黑体 CN Normal" w:cs="思源黑体 CN Light"/>
                <w:kern w:val="0"/>
                <w:sz w:val="17"/>
                <w:szCs w:val="17"/>
              </w:rPr>
              <w:t>{lib_quality_control.con</w:t>
            </w:r>
            <w:r w:rsidR="004C75DA">
              <w:rPr>
                <w:rFonts w:ascii="思源黑体 CN Normal" w:eastAsia="思源黑体 CN Normal" w:hAnsi="思源黑体 CN Normal" w:cs="思源黑体 CN Light"/>
                <w:kern w:val="0"/>
                <w:sz w:val="17"/>
                <w:szCs w:val="17"/>
              </w:rPr>
              <w:t>t</w:t>
            </w:r>
            <w:r>
              <w:rPr>
                <w:rFonts w:ascii="思源黑体 CN Normal" w:eastAsia="思源黑体 CN Normal" w:hAnsi="思源黑体 CN Normal" w:cs="思源黑体 CN Light"/>
                <w:kern w:val="0"/>
                <w:sz w:val="17"/>
                <w:szCs w:val="17"/>
              </w:rPr>
              <w:t>rol_lib_dna_qc.control_break_dna_qty|replace(“.00”, “”)}}{%else%}N/A{%endif%}</w:t>
            </w:r>
          </w:p>
        </w:tc>
      </w:tr>
      <w:tr w:rsidR="00350888" w14:paraId="3742BE1A" w14:textId="77777777" w:rsidTr="006B3815">
        <w:trPr>
          <w:trHeight w:val="385"/>
          <w:jc w:val="center"/>
        </w:trPr>
        <w:tc>
          <w:tcPr>
            <w:tcW w:w="1560" w:type="dxa"/>
            <w:vMerge/>
            <w:shd w:val="clear" w:color="auto" w:fill="FFFFFF" w:themeFill="background1"/>
            <w:vAlign w:val="center"/>
          </w:tcPr>
          <w:p w14:paraId="2504AF10" w14:textId="77777777" w:rsidR="00350888" w:rsidRDefault="00350888" w:rsidP="006B3815">
            <w:pPr>
              <w:pStyle w:val="af5"/>
              <w:ind w:firstLineChars="0" w:firstLine="0"/>
              <w:jc w:val="center"/>
              <w:rPr>
                <w:rFonts w:ascii="思源黑体 CN Normal" w:eastAsia="思源黑体 CN Normal" w:hAnsi="思源黑体 CN Normal"/>
                <w:sz w:val="17"/>
                <w:szCs w:val="17"/>
              </w:rPr>
            </w:pPr>
          </w:p>
        </w:tc>
        <w:tc>
          <w:tcPr>
            <w:tcW w:w="3272" w:type="dxa"/>
            <w:shd w:val="clear" w:color="auto" w:fill="FFFFFF" w:themeFill="background1"/>
            <w:vAlign w:val="center"/>
          </w:tcPr>
          <w:p w14:paraId="3FBCBF2C"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文库总量（ng）</w:t>
            </w:r>
          </w:p>
        </w:tc>
        <w:tc>
          <w:tcPr>
            <w:tcW w:w="1418" w:type="dxa"/>
            <w:shd w:val="clear" w:color="auto" w:fill="FFFFFF" w:themeFill="background1"/>
            <w:vAlign w:val="center"/>
          </w:tcPr>
          <w:p w14:paraId="46FEC3F7"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500</w:t>
            </w:r>
          </w:p>
        </w:tc>
        <w:tc>
          <w:tcPr>
            <w:tcW w:w="1417" w:type="dxa"/>
            <w:shd w:val="clear" w:color="auto" w:fill="FFFFFF" w:themeFill="background1"/>
            <w:vAlign w:val="center"/>
          </w:tcPr>
          <w:p w14:paraId="36B0B16C"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N/A</w:t>
            </w:r>
          </w:p>
        </w:tc>
        <w:tc>
          <w:tcPr>
            <w:tcW w:w="1972" w:type="dxa"/>
            <w:shd w:val="clear" w:color="auto" w:fill="FFFFFF" w:themeFill="background1"/>
            <w:vAlign w:val="center"/>
          </w:tcPr>
          <w:p w14:paraId="33935C25" w14:textId="7397B72C"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sidRPr="00833D41">
              <w:rPr>
                <w:rFonts w:ascii="思源黑体 CN Normal" w:eastAsia="思源黑体 CN Normal" w:hAnsi="思源黑体 CN Normal" w:cs="思源黑体 CN Light" w:hint="eastAsia"/>
                <w:kern w:val="0"/>
                <w:sz w:val="17"/>
                <w:szCs w:val="17"/>
              </w:rPr>
              <w:t>{</w:t>
            </w:r>
            <w:r w:rsidRPr="00833D41">
              <w:rPr>
                <w:rFonts w:ascii="思源黑体 CN Normal" w:eastAsia="思源黑体 CN Normal" w:hAnsi="思源黑体 CN Normal" w:cs="思源黑体 CN Light"/>
                <w:kern w:val="0"/>
                <w:sz w:val="17"/>
                <w:szCs w:val="17"/>
              </w:rPr>
              <w:t xml:space="preserve">%if </w:t>
            </w:r>
            <w:proofErr w:type="spellStart"/>
            <w:r w:rsidRPr="00833D41">
              <w:rPr>
                <w:rFonts w:ascii="思源黑体 CN Normal" w:eastAsia="思源黑体 CN Normal" w:hAnsi="思源黑体 CN Normal" w:cs="思源黑体 CN Light"/>
                <w:kern w:val="0"/>
                <w:sz w:val="17"/>
                <w:szCs w:val="17"/>
              </w:rPr>
              <w:t>lib_quality_control</w:t>
            </w:r>
            <w:proofErr w:type="spellEnd"/>
            <w:r w:rsidRPr="00833D41">
              <w:rPr>
                <w:rFonts w:ascii="思源黑体 CN Normal" w:eastAsia="思源黑体 CN Normal" w:hAnsi="思源黑体 CN Normal" w:cs="思源黑体 CN Light"/>
                <w:kern w:val="0"/>
                <w:sz w:val="17"/>
                <w:szCs w:val="17"/>
              </w:rPr>
              <w:t xml:space="preserve"> and </w:t>
            </w:r>
            <w:proofErr w:type="spellStart"/>
            <w:r w:rsidRPr="00833D41">
              <w:rPr>
                <w:rFonts w:ascii="思源黑体 CN Normal" w:eastAsia="思源黑体 CN Normal" w:hAnsi="思源黑体 CN Normal" w:cs="思源黑体 CN Light"/>
                <w:kern w:val="0"/>
                <w:sz w:val="17"/>
                <w:szCs w:val="17"/>
              </w:rPr>
              <w:t>lib_quality_control.lib_dna_qc</w:t>
            </w:r>
            <w:proofErr w:type="spellEnd"/>
            <w:r w:rsidRPr="00833D41">
              <w:rPr>
                <w:rFonts w:ascii="思源黑体 CN Normal" w:eastAsia="思源黑体 CN Normal" w:hAnsi="思源黑体 CN Normal" w:cs="思源黑体 CN Light"/>
                <w:kern w:val="0"/>
                <w:sz w:val="17"/>
                <w:szCs w:val="17"/>
              </w:rPr>
              <w:t xml:space="preserve"> and lib_quality_control.lib_dna_qc.dna_pre_library_</w:t>
            </w:r>
            <w:r w:rsidR="008778B0">
              <w:rPr>
                <w:rFonts w:ascii="思源黑体 CN Normal" w:eastAsia="思源黑体 CN Normal" w:hAnsi="思源黑体 CN Normal" w:cs="思源黑体 CN Light"/>
                <w:kern w:val="0"/>
                <w:sz w:val="17"/>
                <w:szCs w:val="17"/>
              </w:rPr>
              <w:t>qty</w:t>
            </w:r>
            <w:proofErr w:type="gramStart"/>
            <w:r w:rsidRPr="00833D41">
              <w:rPr>
                <w:rFonts w:ascii="思源黑体 CN Normal" w:eastAsia="思源黑体 CN Normal" w:hAnsi="思源黑体 CN Normal" w:cs="思源黑体 CN Light"/>
                <w:kern w:val="0"/>
                <w:sz w:val="17"/>
                <w:szCs w:val="17"/>
              </w:rPr>
              <w:t>%}{</w:t>
            </w:r>
            <w:proofErr w:type="gramEnd"/>
            <w:r w:rsidRPr="00833D41">
              <w:rPr>
                <w:rFonts w:ascii="思源黑体 CN Normal" w:eastAsia="思源黑体 CN Normal" w:hAnsi="思源黑体 CN Normal" w:cs="思源黑体 CN Light"/>
                <w:kern w:val="0"/>
                <w:sz w:val="17"/>
                <w:szCs w:val="17"/>
              </w:rPr>
              <w:t>{lib_quality_control.lib_dna_qc.dna_pre_library_</w:t>
            </w:r>
            <w:r w:rsidR="008778B0">
              <w:rPr>
                <w:rFonts w:ascii="思源黑体 CN Normal" w:eastAsia="思源黑体 CN Normal" w:hAnsi="思源黑体 CN Normal" w:cs="思源黑体 CN Light"/>
                <w:kern w:val="0"/>
                <w:sz w:val="17"/>
                <w:szCs w:val="17"/>
              </w:rPr>
              <w:t>qty</w:t>
            </w:r>
            <w:r w:rsidRPr="00833D41">
              <w:rPr>
                <w:rFonts w:ascii="思源黑体 CN Normal" w:eastAsia="思源黑体 CN Normal" w:hAnsi="思源黑体 CN Normal" w:cs="思源黑体 CN Light"/>
                <w:kern w:val="0"/>
                <w:sz w:val="17"/>
                <w:szCs w:val="17"/>
              </w:rPr>
              <w:t>|replace(“.00”,””)}} {%else%}</w:t>
            </w:r>
            <w:r w:rsidRPr="00833D41">
              <w:rPr>
                <w:rFonts w:ascii="思源黑体 CN Normal" w:eastAsia="思源黑体 CN Normal" w:hAnsi="思源黑体 CN Normal" w:cs="思源黑体 CN Light" w:hint="eastAsia"/>
                <w:kern w:val="0"/>
                <w:sz w:val="17"/>
                <w:szCs w:val="17"/>
              </w:rPr>
              <w:t>N/A</w:t>
            </w:r>
            <w:r w:rsidRPr="00833D41">
              <w:rPr>
                <w:rFonts w:ascii="思源黑体 CN Normal" w:eastAsia="思源黑体 CN Normal" w:hAnsi="思源黑体 CN Normal" w:cs="思源黑体 CN Light"/>
                <w:kern w:val="0"/>
                <w:sz w:val="17"/>
                <w:szCs w:val="17"/>
              </w:rPr>
              <w:t>{%endif%}</w:t>
            </w:r>
          </w:p>
        </w:tc>
      </w:tr>
      <w:tr w:rsidR="00350888" w14:paraId="610BD0BC" w14:textId="77777777" w:rsidTr="006B3815">
        <w:trPr>
          <w:trHeight w:val="385"/>
          <w:jc w:val="center"/>
        </w:trPr>
        <w:tc>
          <w:tcPr>
            <w:tcW w:w="1560" w:type="dxa"/>
            <w:vMerge/>
            <w:shd w:val="clear" w:color="auto" w:fill="FFFFFF" w:themeFill="background1"/>
            <w:vAlign w:val="center"/>
          </w:tcPr>
          <w:p w14:paraId="1683A9F0" w14:textId="77777777" w:rsidR="00350888" w:rsidRDefault="00350888" w:rsidP="006B3815">
            <w:pPr>
              <w:pStyle w:val="af5"/>
              <w:ind w:firstLineChars="0" w:firstLine="0"/>
              <w:jc w:val="center"/>
              <w:rPr>
                <w:rFonts w:ascii="思源黑体 CN Normal" w:eastAsia="思源黑体 CN Normal" w:hAnsi="思源黑体 CN Normal"/>
                <w:sz w:val="17"/>
                <w:szCs w:val="17"/>
              </w:rPr>
            </w:pPr>
          </w:p>
        </w:tc>
        <w:tc>
          <w:tcPr>
            <w:tcW w:w="3272" w:type="dxa"/>
            <w:shd w:val="clear" w:color="auto" w:fill="FFFFFF" w:themeFill="background1"/>
            <w:vAlign w:val="center"/>
          </w:tcPr>
          <w:p w14:paraId="541B2265"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捕获后文库总量（ng）</w:t>
            </w:r>
          </w:p>
        </w:tc>
        <w:tc>
          <w:tcPr>
            <w:tcW w:w="1418" w:type="dxa"/>
            <w:shd w:val="clear" w:color="auto" w:fill="FFFFFF" w:themeFill="background1"/>
            <w:vAlign w:val="center"/>
          </w:tcPr>
          <w:p w14:paraId="30035E19"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≥75</w:t>
            </w:r>
          </w:p>
        </w:tc>
        <w:tc>
          <w:tcPr>
            <w:tcW w:w="1417" w:type="dxa"/>
            <w:shd w:val="clear" w:color="auto" w:fill="FFFFFF" w:themeFill="background1"/>
            <w:vAlign w:val="center"/>
          </w:tcPr>
          <w:p w14:paraId="0C3DC405"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N/A</w:t>
            </w:r>
          </w:p>
        </w:tc>
        <w:tc>
          <w:tcPr>
            <w:tcW w:w="1972" w:type="dxa"/>
            <w:shd w:val="clear" w:color="auto" w:fill="FFFFFF" w:themeFill="background1"/>
            <w:vAlign w:val="center"/>
          </w:tcPr>
          <w:p w14:paraId="3895AC9D" w14:textId="322CFC34"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sidRPr="00833D41">
              <w:rPr>
                <w:rFonts w:ascii="思源黑体 CN Normal" w:eastAsia="思源黑体 CN Normal" w:hAnsi="思源黑体 CN Normal" w:cs="思源黑体 CN Light" w:hint="eastAsia"/>
                <w:kern w:val="0"/>
                <w:sz w:val="17"/>
                <w:szCs w:val="17"/>
              </w:rPr>
              <w:t>{</w:t>
            </w:r>
            <w:r w:rsidRPr="00833D41">
              <w:rPr>
                <w:rFonts w:ascii="思源黑体 CN Normal" w:eastAsia="思源黑体 CN Normal" w:hAnsi="思源黑体 CN Normal" w:cs="思源黑体 CN Light"/>
                <w:kern w:val="0"/>
                <w:sz w:val="17"/>
                <w:szCs w:val="17"/>
              </w:rPr>
              <w:t xml:space="preserve">%if </w:t>
            </w:r>
            <w:proofErr w:type="spellStart"/>
            <w:r w:rsidRPr="00833D41">
              <w:rPr>
                <w:rFonts w:ascii="思源黑体 CN Normal" w:eastAsia="思源黑体 CN Normal" w:hAnsi="思源黑体 CN Normal" w:cs="思源黑体 CN Light"/>
                <w:kern w:val="0"/>
                <w:sz w:val="17"/>
                <w:szCs w:val="17"/>
              </w:rPr>
              <w:t>lib_quality_control</w:t>
            </w:r>
            <w:proofErr w:type="spellEnd"/>
            <w:r w:rsidRPr="00833D41">
              <w:rPr>
                <w:rFonts w:ascii="思源黑体 CN Normal" w:eastAsia="思源黑体 CN Normal" w:hAnsi="思源黑体 CN Normal" w:cs="思源黑体 CN Light"/>
                <w:kern w:val="0"/>
                <w:sz w:val="17"/>
                <w:szCs w:val="17"/>
              </w:rPr>
              <w:t xml:space="preserve"> and </w:t>
            </w:r>
            <w:proofErr w:type="spellStart"/>
            <w:r w:rsidRPr="00833D41">
              <w:rPr>
                <w:rFonts w:ascii="思源黑体 CN Normal" w:eastAsia="思源黑体 CN Normal" w:hAnsi="思源黑体 CN Normal" w:cs="思源黑体 CN Light"/>
                <w:kern w:val="0"/>
                <w:sz w:val="17"/>
                <w:szCs w:val="17"/>
              </w:rPr>
              <w:t>lib_quality_control.lib_dna_qc</w:t>
            </w:r>
            <w:proofErr w:type="spellEnd"/>
            <w:r w:rsidRPr="00833D41">
              <w:rPr>
                <w:rFonts w:ascii="思源黑体 CN Normal" w:eastAsia="思源黑体 CN Normal" w:hAnsi="思源黑体 CN Normal" w:cs="思源黑体 CN Light"/>
                <w:kern w:val="0"/>
                <w:sz w:val="17"/>
                <w:szCs w:val="17"/>
              </w:rPr>
              <w:t xml:space="preserve"> and lib_quality_control.lib_dna_qc.dna_fnl_library_</w:t>
            </w:r>
            <w:r w:rsidR="008778B0">
              <w:rPr>
                <w:rFonts w:ascii="思源黑体 CN Normal" w:eastAsia="思源黑体 CN Normal" w:hAnsi="思源黑体 CN Normal" w:cs="思源黑体 CN Light"/>
                <w:kern w:val="0"/>
                <w:sz w:val="17"/>
                <w:szCs w:val="17"/>
              </w:rPr>
              <w:t>qty</w:t>
            </w:r>
            <w:proofErr w:type="gramStart"/>
            <w:r w:rsidRPr="00833D41">
              <w:rPr>
                <w:rFonts w:ascii="思源黑体 CN Normal" w:eastAsia="思源黑体 CN Normal" w:hAnsi="思源黑体 CN Normal" w:cs="思源黑体 CN Light"/>
                <w:kern w:val="0"/>
                <w:sz w:val="17"/>
                <w:szCs w:val="17"/>
              </w:rPr>
              <w:t>%}{</w:t>
            </w:r>
            <w:proofErr w:type="gramEnd"/>
            <w:r w:rsidRPr="00833D41">
              <w:rPr>
                <w:rFonts w:ascii="思源黑体 CN Normal" w:eastAsia="思源黑体 CN Normal" w:hAnsi="思源黑体 CN Normal" w:cs="思源黑体 CN Light"/>
                <w:kern w:val="0"/>
                <w:sz w:val="17"/>
                <w:szCs w:val="17"/>
              </w:rPr>
              <w:t>{lib_quality_control.lib_dna_qc.dna_fnl_library_</w:t>
            </w:r>
            <w:r w:rsidR="008778B0">
              <w:rPr>
                <w:rFonts w:ascii="思源黑体 CN Normal" w:eastAsia="思源黑体 CN Normal" w:hAnsi="思源黑体 CN Normal" w:cs="思源黑体 CN Light"/>
                <w:kern w:val="0"/>
                <w:sz w:val="17"/>
                <w:szCs w:val="17"/>
              </w:rPr>
              <w:t>qty</w:t>
            </w:r>
            <w:r w:rsidRPr="00833D41">
              <w:rPr>
                <w:rFonts w:ascii="思源黑体 CN Normal" w:eastAsia="思源黑体 CN Normal" w:hAnsi="思源黑体 CN Normal" w:cs="思源黑体 CN Light"/>
                <w:kern w:val="0"/>
                <w:sz w:val="17"/>
                <w:szCs w:val="17"/>
              </w:rPr>
              <w:t>|replace(“.00”,””)}} {%else%}</w:t>
            </w:r>
            <w:r w:rsidRPr="00833D41">
              <w:rPr>
                <w:rFonts w:ascii="思源黑体 CN Normal" w:eastAsia="思源黑体 CN Normal" w:hAnsi="思源黑体 CN Normal" w:cs="思源黑体 CN Light" w:hint="eastAsia"/>
                <w:kern w:val="0"/>
                <w:sz w:val="17"/>
                <w:szCs w:val="17"/>
              </w:rPr>
              <w:t>N/A</w:t>
            </w:r>
            <w:r w:rsidRPr="00833D41">
              <w:rPr>
                <w:rFonts w:ascii="思源黑体 CN Normal" w:eastAsia="思源黑体 CN Normal" w:hAnsi="思源黑体 CN Normal" w:cs="思源黑体 CN Light"/>
                <w:kern w:val="0"/>
                <w:sz w:val="17"/>
                <w:szCs w:val="17"/>
              </w:rPr>
              <w:t>{%endif%}</w:t>
            </w:r>
          </w:p>
        </w:tc>
      </w:tr>
      <w:tr w:rsidR="00350888" w14:paraId="26B2E10C" w14:textId="77777777" w:rsidTr="006B3815">
        <w:trPr>
          <w:trHeight w:val="385"/>
          <w:jc w:val="center"/>
        </w:trPr>
        <w:tc>
          <w:tcPr>
            <w:tcW w:w="1560" w:type="dxa"/>
            <w:vMerge w:val="restart"/>
            <w:shd w:val="clear" w:color="auto" w:fill="FFFFFF" w:themeFill="background1"/>
            <w:vAlign w:val="center"/>
          </w:tcPr>
          <w:p w14:paraId="1D53A400" w14:textId="77777777" w:rsidR="00350888" w:rsidRDefault="00350888" w:rsidP="006B3815">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测序质量评估</w:t>
            </w:r>
          </w:p>
        </w:tc>
        <w:tc>
          <w:tcPr>
            <w:tcW w:w="3272" w:type="dxa"/>
            <w:shd w:val="clear" w:color="auto" w:fill="FFFFFF" w:themeFill="background1"/>
            <w:vAlign w:val="center"/>
          </w:tcPr>
          <w:p w14:paraId="2CC75677" w14:textId="77777777" w:rsidR="00350888" w:rsidRDefault="00350888" w:rsidP="006B3815">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1418" w:type="dxa"/>
            <w:shd w:val="clear" w:color="auto" w:fill="FFFFFF" w:themeFill="background1"/>
            <w:vAlign w:val="center"/>
          </w:tcPr>
          <w:p w14:paraId="764CCB20"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≥75%</w:t>
            </w:r>
          </w:p>
        </w:tc>
        <w:tc>
          <w:tcPr>
            <w:tcW w:w="1417" w:type="dxa"/>
            <w:shd w:val="clear" w:color="auto" w:fill="FFFFFF" w:themeFill="background1"/>
            <w:vAlign w:val="center"/>
          </w:tcPr>
          <w:p w14:paraId="7B1977CB"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≥75%</w:t>
            </w:r>
          </w:p>
        </w:tc>
        <w:tc>
          <w:tcPr>
            <w:tcW w:w="1972" w:type="dxa"/>
            <w:shd w:val="clear" w:color="auto" w:fill="FFFFFF" w:themeFill="background1"/>
            <w:vAlign w:val="center"/>
          </w:tcPr>
          <w:p w14:paraId="1B15999D" w14:textId="1C270C5F"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w:t>
            </w:r>
            <w:proofErr w:type="gramStart"/>
            <w:r>
              <w:rPr>
                <w:rFonts w:ascii="思源黑体 CN Normal" w:eastAsia="思源黑体 CN Normal" w:hAnsi="思源黑体 CN Normal" w:cs="思源黑体 CN Light"/>
                <w:kern w:val="0"/>
                <w:sz w:val="17"/>
                <w:szCs w:val="17"/>
              </w:rPr>
              <w:t>qc.</w:t>
            </w:r>
            <w:r w:rsidRPr="00E33E8F">
              <w:rPr>
                <w:rFonts w:ascii="思源黑体 CN Normal" w:eastAsia="思源黑体 CN Normal" w:hAnsi="思源黑体 CN Normal" w:cs="思源黑体 CN Light"/>
                <w:kern w:val="0"/>
                <w:sz w:val="17"/>
                <w:szCs w:val="17"/>
              </w:rPr>
              <w:t>cleandata</w:t>
            </w:r>
            <w:proofErr w:type="gramEnd"/>
            <w:r w:rsidRPr="00E33E8F">
              <w:rPr>
                <w:rFonts w:ascii="思源黑体 CN Normal" w:eastAsia="思源黑体 CN Normal" w:hAnsi="思源黑体 CN Normal" w:cs="思源黑体 CN Light"/>
                <w:kern w:val="0"/>
                <w:sz w:val="17"/>
                <w:szCs w:val="17"/>
              </w:rPr>
              <w:t>_q30</w:t>
            </w:r>
            <w:r w:rsidR="00B0130C">
              <w:rPr>
                <w:rFonts w:ascii="思源黑体 CN Normal" w:eastAsia="思源黑体 CN Normal" w:hAnsi="思源黑体 CN Normal" w:cs="思源黑体 CN Light"/>
                <w:kern w:val="0"/>
                <w:sz w:val="17"/>
                <w:szCs w:val="17"/>
              </w:rPr>
              <w:t>|</w:t>
            </w:r>
            <w:r w:rsidR="00B0130C">
              <w:rPr>
                <w:rFonts w:ascii="思源黑体 CN Normal" w:eastAsia="思源黑体 CN Normal" w:hAnsi="思源黑体 CN Normal" w:cs="思源黑体 CN Light" w:hint="eastAsia"/>
                <w:kern w:val="0"/>
                <w:sz w:val="17"/>
                <w:szCs w:val="17"/>
              </w:rPr>
              <w:t>replace</w:t>
            </w:r>
            <w:r w:rsidR="00B0130C">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r w:rsidR="00350888" w14:paraId="6FED400D" w14:textId="77777777" w:rsidTr="006B3815">
        <w:trPr>
          <w:trHeight w:val="305"/>
          <w:jc w:val="center"/>
        </w:trPr>
        <w:tc>
          <w:tcPr>
            <w:tcW w:w="1560" w:type="dxa"/>
            <w:vMerge/>
            <w:shd w:val="clear" w:color="auto" w:fill="FFFFFF" w:themeFill="background1"/>
            <w:vAlign w:val="center"/>
          </w:tcPr>
          <w:p w14:paraId="37704800" w14:textId="77777777" w:rsidR="00350888" w:rsidRDefault="00350888" w:rsidP="006B3815">
            <w:pPr>
              <w:pStyle w:val="af5"/>
              <w:ind w:firstLine="340"/>
              <w:jc w:val="center"/>
              <w:rPr>
                <w:rFonts w:ascii="思源黑体 CN Normal" w:eastAsia="思源黑体 CN Normal" w:hAnsi="思源黑体 CN Normal"/>
                <w:sz w:val="17"/>
                <w:szCs w:val="17"/>
              </w:rPr>
            </w:pPr>
          </w:p>
        </w:tc>
        <w:tc>
          <w:tcPr>
            <w:tcW w:w="3272" w:type="dxa"/>
            <w:shd w:val="clear" w:color="auto" w:fill="FFFFFF" w:themeFill="background1"/>
            <w:vAlign w:val="center"/>
          </w:tcPr>
          <w:p w14:paraId="6986FC24" w14:textId="77777777" w:rsidR="00350888" w:rsidRDefault="00350888" w:rsidP="006B3815">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覆盖度</w:t>
            </w:r>
          </w:p>
        </w:tc>
        <w:tc>
          <w:tcPr>
            <w:tcW w:w="1418" w:type="dxa"/>
            <w:shd w:val="clear" w:color="auto" w:fill="FFFFFF" w:themeFill="background1"/>
            <w:vAlign w:val="center"/>
          </w:tcPr>
          <w:p w14:paraId="7A83F09A"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≥95%</w:t>
            </w:r>
          </w:p>
        </w:tc>
        <w:tc>
          <w:tcPr>
            <w:tcW w:w="1417" w:type="dxa"/>
            <w:shd w:val="clear" w:color="auto" w:fill="FFFFFF" w:themeFill="background1"/>
            <w:vAlign w:val="center"/>
          </w:tcPr>
          <w:p w14:paraId="32B249FE"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≥90%</w:t>
            </w:r>
          </w:p>
        </w:tc>
        <w:tc>
          <w:tcPr>
            <w:tcW w:w="1972" w:type="dxa"/>
            <w:shd w:val="clear" w:color="auto" w:fill="FFFFFF" w:themeFill="background1"/>
            <w:vAlign w:val="center"/>
          </w:tcPr>
          <w:p w14:paraId="7CCD6D76" w14:textId="22F1854B"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proofErr w:type="spellStart"/>
            <w:r>
              <w:rPr>
                <w:rFonts w:ascii="思源黑体 CN Normal" w:eastAsia="思源黑体 CN Normal" w:hAnsi="思源黑体 CN Normal" w:cs="思源黑体 CN Light"/>
                <w:kern w:val="0"/>
                <w:sz w:val="17"/>
                <w:szCs w:val="17"/>
              </w:rPr>
              <w:t>qc.dna_data_</w:t>
            </w:r>
            <w:proofErr w:type="gramStart"/>
            <w:r>
              <w:rPr>
                <w:rFonts w:ascii="思源黑体 CN Normal" w:eastAsia="思源黑体 CN Normal" w:hAnsi="思源黑体 CN Normal" w:cs="思源黑体 CN Light"/>
                <w:kern w:val="0"/>
                <w:sz w:val="17"/>
                <w:szCs w:val="17"/>
              </w:rPr>
              <w:t>qc.</w:t>
            </w:r>
            <w:r w:rsidRPr="005F237D">
              <w:rPr>
                <w:rFonts w:ascii="思源黑体 CN Normal" w:eastAsia="思源黑体 CN Normal" w:hAnsi="思源黑体 CN Normal" w:cs="思源黑体 CN Light"/>
                <w:kern w:val="0"/>
                <w:sz w:val="17"/>
                <w:szCs w:val="17"/>
              </w:rPr>
              <w:t>cover</w:t>
            </w:r>
            <w:proofErr w:type="gramEnd"/>
            <w:r w:rsidRPr="005F237D">
              <w:rPr>
                <w:rFonts w:ascii="思源黑体 CN Normal" w:eastAsia="思源黑体 CN Normal" w:hAnsi="思源黑体 CN Normal" w:cs="思源黑体 CN Light"/>
                <w:kern w:val="0"/>
                <w:sz w:val="17"/>
                <w:szCs w:val="17"/>
              </w:rPr>
              <w:t>_ratio</w:t>
            </w:r>
            <w:r w:rsidR="00B0130C">
              <w:rPr>
                <w:rFonts w:ascii="思源黑体 CN Normal" w:eastAsia="思源黑体 CN Normal" w:hAnsi="思源黑体 CN Normal" w:cs="思源黑体 CN Light"/>
                <w:kern w:val="0"/>
                <w:sz w:val="17"/>
                <w:szCs w:val="17"/>
              </w:rPr>
              <w:t>|</w:t>
            </w:r>
            <w:r w:rsidR="00B0130C">
              <w:rPr>
                <w:rFonts w:ascii="思源黑体 CN Normal" w:eastAsia="思源黑体 CN Normal" w:hAnsi="思源黑体 CN Normal" w:cs="思源黑体 CN Light" w:hint="eastAsia"/>
                <w:kern w:val="0"/>
                <w:sz w:val="17"/>
                <w:szCs w:val="17"/>
              </w:rPr>
              <w:t>replace</w:t>
            </w:r>
            <w:proofErr w:type="spellEnd"/>
            <w:r w:rsidR="00B0130C">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r w:rsidR="00350888" w14:paraId="346EF2F1" w14:textId="77777777" w:rsidTr="006B3815">
        <w:trPr>
          <w:trHeight w:val="385"/>
          <w:jc w:val="center"/>
        </w:trPr>
        <w:tc>
          <w:tcPr>
            <w:tcW w:w="1560" w:type="dxa"/>
            <w:vMerge/>
            <w:shd w:val="clear" w:color="auto" w:fill="FFFFFF" w:themeFill="background1"/>
            <w:vAlign w:val="center"/>
          </w:tcPr>
          <w:p w14:paraId="7BBF1A0C" w14:textId="77777777" w:rsidR="00350888" w:rsidRDefault="00350888" w:rsidP="006B3815">
            <w:pPr>
              <w:pStyle w:val="af5"/>
              <w:ind w:firstLine="340"/>
              <w:jc w:val="center"/>
              <w:rPr>
                <w:rFonts w:ascii="思源黑体 CN Normal" w:eastAsia="思源黑体 CN Normal" w:hAnsi="思源黑体 CN Normal"/>
                <w:sz w:val="17"/>
                <w:szCs w:val="17"/>
              </w:rPr>
            </w:pPr>
          </w:p>
        </w:tc>
        <w:tc>
          <w:tcPr>
            <w:tcW w:w="3272" w:type="dxa"/>
            <w:shd w:val="clear" w:color="auto" w:fill="FFFFFF" w:themeFill="background1"/>
            <w:vAlign w:val="center"/>
          </w:tcPr>
          <w:p w14:paraId="6D572AC7" w14:textId="77777777" w:rsidR="00350888" w:rsidRDefault="00350888" w:rsidP="006B3815">
            <w:pPr>
              <w:pStyle w:val="af5"/>
              <w:ind w:firstLineChars="0" w:firstLine="0"/>
              <w:jc w:val="center"/>
              <w:rPr>
                <w:rFonts w:ascii="思源黑体 CN Normal" w:eastAsia="思源黑体 CN Normal" w:hAnsi="思源黑体 CN Normal"/>
                <w:sz w:val="17"/>
                <w:szCs w:val="17"/>
              </w:rPr>
            </w:pPr>
            <w:proofErr w:type="spellStart"/>
            <w:r>
              <w:rPr>
                <w:rFonts w:ascii="思源黑体 CN Normal" w:eastAsia="思源黑体 CN Normal" w:hAnsi="思源黑体 CN Normal" w:cs="思源黑体 CN Light" w:hint="eastAsia"/>
                <w:kern w:val="0"/>
                <w:sz w:val="17"/>
                <w:szCs w:val="17"/>
              </w:rPr>
              <w:t>cfDNA</w:t>
            </w:r>
            <w:proofErr w:type="spellEnd"/>
            <w:r>
              <w:rPr>
                <w:rFonts w:ascii="思源黑体 CN Normal" w:eastAsia="思源黑体 CN Normal" w:hAnsi="思源黑体 CN Normal" w:cs="思源黑体 CN Light" w:hint="eastAsia"/>
                <w:kern w:val="0"/>
                <w:sz w:val="17"/>
                <w:szCs w:val="17"/>
              </w:rPr>
              <w:t>热点区域均</w:t>
            </w:r>
            <w:proofErr w:type="gramStart"/>
            <w:r>
              <w:rPr>
                <w:rFonts w:ascii="思源黑体 CN Normal" w:eastAsia="思源黑体 CN Normal" w:hAnsi="思源黑体 CN Normal" w:cs="思源黑体 CN Light" w:hint="eastAsia"/>
                <w:kern w:val="0"/>
                <w:sz w:val="17"/>
                <w:szCs w:val="17"/>
              </w:rPr>
              <w:t>一</w:t>
            </w:r>
            <w:proofErr w:type="gramEnd"/>
            <w:r>
              <w:rPr>
                <w:rFonts w:ascii="思源黑体 CN Normal" w:eastAsia="思源黑体 CN Normal" w:hAnsi="思源黑体 CN Normal" w:cs="思源黑体 CN Light" w:hint="eastAsia"/>
                <w:kern w:val="0"/>
                <w:sz w:val="17"/>
                <w:szCs w:val="17"/>
              </w:rPr>
              <w:t>性</w:t>
            </w:r>
          </w:p>
        </w:tc>
        <w:tc>
          <w:tcPr>
            <w:tcW w:w="1418" w:type="dxa"/>
            <w:shd w:val="clear" w:color="auto" w:fill="FFFFFF" w:themeFill="background1"/>
            <w:vAlign w:val="center"/>
          </w:tcPr>
          <w:p w14:paraId="44110E34"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≥90%</w:t>
            </w:r>
          </w:p>
        </w:tc>
        <w:tc>
          <w:tcPr>
            <w:tcW w:w="1417" w:type="dxa"/>
            <w:shd w:val="clear" w:color="auto" w:fill="FFFFFF" w:themeFill="background1"/>
            <w:vAlign w:val="center"/>
          </w:tcPr>
          <w:p w14:paraId="5D5AA8BF"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1972" w:type="dxa"/>
            <w:shd w:val="clear" w:color="auto" w:fill="FFFFFF" w:themeFill="background1"/>
            <w:vAlign w:val="center"/>
          </w:tcPr>
          <w:p w14:paraId="7A0888A4" w14:textId="1FF673EC"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w:t>
            </w:r>
            <w:proofErr w:type="gramStart"/>
            <w:r w:rsidRPr="000F5E39">
              <w:rPr>
                <w:rFonts w:ascii="思源黑体 CN Normal" w:eastAsia="思源黑体 CN Normal" w:hAnsi="思源黑体 CN Normal" w:cs="思源黑体 CN Light"/>
                <w:kern w:val="0"/>
                <w:sz w:val="17"/>
                <w:szCs w:val="17"/>
              </w:rPr>
              <w:t>qc.uni</w:t>
            </w:r>
            <w:proofErr w:type="gramEnd"/>
            <w:r w:rsidRPr="000F5E39">
              <w:rPr>
                <w:rFonts w:ascii="思源黑体 CN Normal" w:eastAsia="思源黑体 CN Normal" w:hAnsi="思源黑体 CN Normal" w:cs="思源黑体 CN Light"/>
                <w:kern w:val="0"/>
                <w:sz w:val="17"/>
                <w:szCs w:val="17"/>
              </w:rPr>
              <w:t>20_uniq_hot</w:t>
            </w:r>
            <w:r w:rsidR="00B0130C">
              <w:rPr>
                <w:rFonts w:ascii="思源黑体 CN Normal" w:eastAsia="思源黑体 CN Normal" w:hAnsi="思源黑体 CN Normal" w:cs="思源黑体 CN Light"/>
                <w:kern w:val="0"/>
                <w:sz w:val="17"/>
                <w:szCs w:val="17"/>
              </w:rPr>
              <w:t>|</w:t>
            </w:r>
            <w:r w:rsidR="00B0130C">
              <w:rPr>
                <w:rFonts w:ascii="思源黑体 CN Normal" w:eastAsia="思源黑体 CN Normal" w:hAnsi="思源黑体 CN Normal" w:cs="思源黑体 CN Light" w:hint="eastAsia"/>
                <w:kern w:val="0"/>
                <w:sz w:val="17"/>
                <w:szCs w:val="17"/>
              </w:rPr>
              <w:t>replace</w:t>
            </w:r>
            <w:r w:rsidR="00B0130C">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r w:rsidR="00350888" w14:paraId="32F9CF75" w14:textId="77777777" w:rsidTr="006B3815">
        <w:trPr>
          <w:trHeight w:val="385"/>
          <w:jc w:val="center"/>
        </w:trPr>
        <w:tc>
          <w:tcPr>
            <w:tcW w:w="1560" w:type="dxa"/>
            <w:vMerge/>
            <w:shd w:val="clear" w:color="auto" w:fill="FFFFFF" w:themeFill="background1"/>
            <w:vAlign w:val="center"/>
          </w:tcPr>
          <w:p w14:paraId="1F6AC8AA" w14:textId="77777777" w:rsidR="00350888" w:rsidRDefault="00350888" w:rsidP="006B3815">
            <w:pPr>
              <w:pStyle w:val="af5"/>
              <w:ind w:firstLine="340"/>
              <w:jc w:val="center"/>
              <w:rPr>
                <w:rFonts w:ascii="思源黑体 CN Normal" w:eastAsia="思源黑体 CN Normal" w:hAnsi="思源黑体 CN Normal"/>
                <w:sz w:val="17"/>
                <w:szCs w:val="17"/>
              </w:rPr>
            </w:pPr>
          </w:p>
        </w:tc>
        <w:tc>
          <w:tcPr>
            <w:tcW w:w="3272" w:type="dxa"/>
            <w:shd w:val="clear" w:color="auto" w:fill="FFFFFF" w:themeFill="background1"/>
            <w:vAlign w:val="center"/>
          </w:tcPr>
          <w:p w14:paraId="5EA0F5AD"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lang w:bidi="ar"/>
              </w:rPr>
            </w:pPr>
            <w:proofErr w:type="spellStart"/>
            <w:r>
              <w:rPr>
                <w:rFonts w:ascii="思源黑体 CN Normal" w:eastAsia="思源黑体 CN Normal" w:hAnsi="思源黑体 CN Normal" w:cs="思源黑体 CN Light" w:hint="eastAsia"/>
                <w:kern w:val="0"/>
                <w:sz w:val="17"/>
                <w:szCs w:val="17"/>
              </w:rPr>
              <w:t>cfDNA</w:t>
            </w:r>
            <w:proofErr w:type="spellEnd"/>
            <w:proofErr w:type="gramStart"/>
            <w:r>
              <w:rPr>
                <w:rFonts w:ascii="思源黑体 CN Normal" w:eastAsia="思源黑体 CN Normal" w:hAnsi="思源黑体 CN Normal" w:cs="思源黑体 CN Light" w:hint="eastAsia"/>
                <w:kern w:val="0"/>
                <w:sz w:val="17"/>
                <w:szCs w:val="17"/>
              </w:rPr>
              <w:t>非热点</w:t>
            </w:r>
            <w:proofErr w:type="gramEnd"/>
            <w:r>
              <w:rPr>
                <w:rFonts w:ascii="思源黑体 CN Normal" w:eastAsia="思源黑体 CN Normal" w:hAnsi="思源黑体 CN Normal" w:cs="思源黑体 CN Light" w:hint="eastAsia"/>
                <w:kern w:val="0"/>
                <w:sz w:val="17"/>
                <w:szCs w:val="17"/>
              </w:rPr>
              <w:t>区域均</w:t>
            </w:r>
            <w:proofErr w:type="gramStart"/>
            <w:r>
              <w:rPr>
                <w:rFonts w:ascii="思源黑体 CN Normal" w:eastAsia="思源黑体 CN Normal" w:hAnsi="思源黑体 CN Normal" w:cs="思源黑体 CN Light" w:hint="eastAsia"/>
                <w:kern w:val="0"/>
                <w:sz w:val="17"/>
                <w:szCs w:val="17"/>
              </w:rPr>
              <w:t>一</w:t>
            </w:r>
            <w:proofErr w:type="gramEnd"/>
            <w:r>
              <w:rPr>
                <w:rFonts w:ascii="思源黑体 CN Normal" w:eastAsia="思源黑体 CN Normal" w:hAnsi="思源黑体 CN Normal" w:cs="思源黑体 CN Light" w:hint="eastAsia"/>
                <w:kern w:val="0"/>
                <w:sz w:val="17"/>
                <w:szCs w:val="17"/>
              </w:rPr>
              <w:t>性</w:t>
            </w:r>
          </w:p>
        </w:tc>
        <w:tc>
          <w:tcPr>
            <w:tcW w:w="1418" w:type="dxa"/>
            <w:shd w:val="clear" w:color="auto" w:fill="FFFFFF" w:themeFill="background1"/>
            <w:vAlign w:val="center"/>
          </w:tcPr>
          <w:p w14:paraId="5FFDD878"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≥9</w:t>
            </w:r>
            <w:r>
              <w:rPr>
                <w:rFonts w:ascii="思源黑体 CN Normal" w:eastAsia="思源黑体 CN Normal" w:hAnsi="思源黑体 CN Normal" w:cs="思源黑体 CN Light"/>
                <w:kern w:val="0"/>
                <w:sz w:val="17"/>
                <w:szCs w:val="17"/>
              </w:rPr>
              <w:t>0%</w:t>
            </w:r>
          </w:p>
        </w:tc>
        <w:tc>
          <w:tcPr>
            <w:tcW w:w="1417" w:type="dxa"/>
            <w:shd w:val="clear" w:color="auto" w:fill="FFFFFF" w:themeFill="background1"/>
            <w:vAlign w:val="center"/>
          </w:tcPr>
          <w:p w14:paraId="28665FA4"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1972" w:type="dxa"/>
            <w:shd w:val="clear" w:color="auto" w:fill="FFFFFF" w:themeFill="background1"/>
            <w:vAlign w:val="center"/>
          </w:tcPr>
          <w:p w14:paraId="7A6FED91" w14:textId="4207810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w:t>
            </w:r>
            <w:proofErr w:type="gramStart"/>
            <w:r w:rsidRPr="000F5E39">
              <w:rPr>
                <w:rFonts w:ascii="思源黑体 CN Normal" w:eastAsia="思源黑体 CN Normal" w:hAnsi="思源黑体 CN Normal" w:cs="思源黑体 CN Light"/>
                <w:kern w:val="0"/>
                <w:sz w:val="17"/>
                <w:szCs w:val="17"/>
              </w:rPr>
              <w:t>qc.uni</w:t>
            </w:r>
            <w:proofErr w:type="gramEnd"/>
            <w:r w:rsidRPr="000F5E39">
              <w:rPr>
                <w:rFonts w:ascii="思源黑体 CN Normal" w:eastAsia="思源黑体 CN Normal" w:hAnsi="思源黑体 CN Normal" w:cs="思源黑体 CN Light"/>
                <w:kern w:val="0"/>
                <w:sz w:val="17"/>
                <w:szCs w:val="17"/>
              </w:rPr>
              <w:t>20_uniq_nonhot</w:t>
            </w:r>
            <w:r w:rsidR="00B0130C">
              <w:rPr>
                <w:rFonts w:ascii="思源黑体 CN Normal" w:eastAsia="思源黑体 CN Normal" w:hAnsi="思源黑体 CN Normal" w:cs="思源黑体 CN Light"/>
                <w:kern w:val="0"/>
                <w:sz w:val="17"/>
                <w:szCs w:val="17"/>
              </w:rPr>
              <w:t>|</w:t>
            </w:r>
            <w:r w:rsidR="00B0130C">
              <w:rPr>
                <w:rFonts w:ascii="思源黑体 CN Normal" w:eastAsia="思源黑体 CN Normal" w:hAnsi="思源黑体 CN Normal" w:cs="思源黑体 CN Light" w:hint="eastAsia"/>
                <w:kern w:val="0"/>
                <w:sz w:val="17"/>
                <w:szCs w:val="17"/>
              </w:rPr>
              <w:t>replace</w:t>
            </w:r>
            <w:r w:rsidR="00B0130C">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r w:rsidR="00350888" w14:paraId="247C401B" w14:textId="77777777" w:rsidTr="00595850">
        <w:trPr>
          <w:trHeight w:val="375"/>
          <w:jc w:val="center"/>
        </w:trPr>
        <w:tc>
          <w:tcPr>
            <w:tcW w:w="1560" w:type="dxa"/>
            <w:vMerge/>
            <w:shd w:val="clear" w:color="auto" w:fill="FFFFFF" w:themeFill="background1"/>
            <w:vAlign w:val="center"/>
          </w:tcPr>
          <w:p w14:paraId="3498980B" w14:textId="77777777" w:rsidR="00350888" w:rsidRDefault="00350888" w:rsidP="006B3815">
            <w:pPr>
              <w:pStyle w:val="af5"/>
              <w:ind w:firstLine="340"/>
              <w:jc w:val="center"/>
              <w:rPr>
                <w:rFonts w:ascii="思源黑体 CN Normal" w:eastAsia="思源黑体 CN Normal" w:hAnsi="思源黑体 CN Normal"/>
                <w:sz w:val="17"/>
                <w:szCs w:val="17"/>
              </w:rPr>
            </w:pPr>
          </w:p>
        </w:tc>
        <w:tc>
          <w:tcPr>
            <w:tcW w:w="3272" w:type="dxa"/>
            <w:shd w:val="clear" w:color="auto" w:fill="FFFFFF" w:themeFill="background1"/>
            <w:vAlign w:val="center"/>
          </w:tcPr>
          <w:p w14:paraId="5D0D9DFC" w14:textId="77777777" w:rsidR="00350888" w:rsidRDefault="00350888" w:rsidP="006B3815">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白细胞 DNA 均</w:t>
            </w:r>
            <w:proofErr w:type="gramStart"/>
            <w:r>
              <w:rPr>
                <w:rFonts w:ascii="思源黑体 CN Normal" w:eastAsia="思源黑体 CN Normal" w:hAnsi="思源黑体 CN Normal" w:hint="eastAsia"/>
                <w:sz w:val="17"/>
                <w:szCs w:val="17"/>
              </w:rPr>
              <w:t>一</w:t>
            </w:r>
            <w:proofErr w:type="gramEnd"/>
            <w:r>
              <w:rPr>
                <w:rFonts w:ascii="思源黑体 CN Normal" w:eastAsia="思源黑体 CN Normal" w:hAnsi="思源黑体 CN Normal" w:hint="eastAsia"/>
                <w:sz w:val="17"/>
                <w:szCs w:val="17"/>
              </w:rPr>
              <w:t>性</w:t>
            </w:r>
          </w:p>
        </w:tc>
        <w:tc>
          <w:tcPr>
            <w:tcW w:w="1418" w:type="dxa"/>
            <w:shd w:val="clear" w:color="auto" w:fill="FFFFFF" w:themeFill="background1"/>
            <w:vAlign w:val="center"/>
          </w:tcPr>
          <w:p w14:paraId="6E72AB07"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≥9</w:t>
            </w:r>
            <w:r>
              <w:rPr>
                <w:rFonts w:ascii="思源黑体 CN Normal" w:eastAsia="思源黑体 CN Normal" w:hAnsi="思源黑体 CN Normal" w:cs="思源黑体 CN Light"/>
                <w:kern w:val="0"/>
                <w:sz w:val="17"/>
                <w:szCs w:val="17"/>
              </w:rPr>
              <w:t>0%</w:t>
            </w:r>
          </w:p>
        </w:tc>
        <w:tc>
          <w:tcPr>
            <w:tcW w:w="1417" w:type="dxa"/>
            <w:shd w:val="clear" w:color="auto" w:fill="FFFFFF" w:themeFill="background1"/>
            <w:vAlign w:val="center"/>
          </w:tcPr>
          <w:p w14:paraId="40182D9E"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1972" w:type="dxa"/>
            <w:shd w:val="clear" w:color="auto" w:fill="FFFFFF" w:themeFill="background1"/>
            <w:vAlign w:val="center"/>
          </w:tcPr>
          <w:p w14:paraId="7A9AECD2" w14:textId="74B87668"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w:t>
            </w:r>
            <w:proofErr w:type="gramStart"/>
            <w:r>
              <w:rPr>
                <w:rFonts w:ascii="思源黑体 CN Normal" w:eastAsia="思源黑体 CN Normal" w:hAnsi="思源黑体 CN Normal" w:cs="思源黑体 CN Light" w:hint="eastAsia"/>
                <w:kern w:val="0"/>
                <w:sz w:val="17"/>
                <w:szCs w:val="17"/>
              </w:rPr>
              <w:t>qc</w:t>
            </w:r>
            <w:r>
              <w:rPr>
                <w:rFonts w:ascii="思源黑体 CN Normal" w:eastAsia="思源黑体 CN Normal" w:hAnsi="思源黑体 CN Normal" w:cs="思源黑体 CN Light"/>
                <w:kern w:val="0"/>
                <w:sz w:val="17"/>
                <w:szCs w:val="17"/>
              </w:rPr>
              <w:t>.control</w:t>
            </w:r>
            <w:proofErr w:type="gramEnd"/>
            <w:r>
              <w:rPr>
                <w:rFonts w:ascii="思源黑体 CN Normal" w:eastAsia="思源黑体 CN Normal" w:hAnsi="思源黑体 CN Normal" w:cs="思源黑体 CN Light"/>
                <w:kern w:val="0"/>
                <w:sz w:val="17"/>
                <w:szCs w:val="17"/>
              </w:rPr>
              <w:t>_data_qc.uni20_uniq</w:t>
            </w:r>
            <w:r w:rsidR="00B0130C">
              <w:rPr>
                <w:rFonts w:ascii="思源黑体 CN Normal" w:eastAsia="思源黑体 CN Normal" w:hAnsi="思源黑体 CN Normal" w:cs="思源黑体 CN Light"/>
                <w:kern w:val="0"/>
                <w:sz w:val="17"/>
                <w:szCs w:val="17"/>
              </w:rPr>
              <w:t>|</w:t>
            </w:r>
            <w:r w:rsidR="00B0130C">
              <w:rPr>
                <w:rFonts w:ascii="思源黑体 CN Normal" w:eastAsia="思源黑体 CN Normal" w:hAnsi="思源黑体 CN Normal" w:cs="思源黑体 CN Light" w:hint="eastAsia"/>
                <w:kern w:val="0"/>
                <w:sz w:val="17"/>
                <w:szCs w:val="17"/>
              </w:rPr>
              <w:t>replace</w:t>
            </w:r>
            <w:r w:rsidR="00B0130C">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r w:rsidR="00350888" w14:paraId="6A6D664D" w14:textId="77777777" w:rsidTr="00595850">
        <w:trPr>
          <w:trHeight w:val="464"/>
          <w:jc w:val="center"/>
        </w:trPr>
        <w:tc>
          <w:tcPr>
            <w:tcW w:w="1560" w:type="dxa"/>
            <w:vMerge/>
            <w:shd w:val="clear" w:color="auto" w:fill="FFFFFF" w:themeFill="background1"/>
            <w:vAlign w:val="center"/>
          </w:tcPr>
          <w:p w14:paraId="4DB4238D" w14:textId="77777777" w:rsidR="00350888" w:rsidRDefault="00350888" w:rsidP="006B3815">
            <w:pPr>
              <w:pStyle w:val="af5"/>
              <w:ind w:firstLine="340"/>
              <w:jc w:val="center"/>
              <w:rPr>
                <w:rFonts w:ascii="思源黑体 CN Normal" w:eastAsia="思源黑体 CN Normal" w:hAnsi="思源黑体 CN Normal"/>
                <w:sz w:val="17"/>
                <w:szCs w:val="17"/>
              </w:rPr>
            </w:pPr>
          </w:p>
        </w:tc>
        <w:tc>
          <w:tcPr>
            <w:tcW w:w="3272" w:type="dxa"/>
            <w:shd w:val="clear" w:color="auto" w:fill="FFFFFF" w:themeFill="background1"/>
            <w:vAlign w:val="center"/>
          </w:tcPr>
          <w:p w14:paraId="12C4A69A" w14:textId="77777777" w:rsidR="00350888" w:rsidRDefault="00350888" w:rsidP="006B3815">
            <w:pPr>
              <w:pStyle w:val="af5"/>
              <w:ind w:firstLineChars="0" w:firstLine="0"/>
              <w:jc w:val="center"/>
              <w:rPr>
                <w:rFonts w:ascii="思源黑体 CN Normal" w:eastAsia="思源黑体 CN Normal" w:hAnsi="思源黑体 CN Normal"/>
                <w:sz w:val="17"/>
                <w:szCs w:val="17"/>
              </w:rPr>
            </w:pPr>
            <w:proofErr w:type="spellStart"/>
            <w:r>
              <w:rPr>
                <w:rFonts w:ascii="思源黑体 CN Normal" w:eastAsia="思源黑体 CN Normal" w:hAnsi="思源黑体 CN Normal" w:cs="思源黑体 CN Light" w:hint="eastAsia"/>
                <w:kern w:val="0"/>
                <w:sz w:val="17"/>
                <w:szCs w:val="17"/>
              </w:rPr>
              <w:t>cfDNA</w:t>
            </w:r>
            <w:proofErr w:type="spellEnd"/>
            <w:r>
              <w:rPr>
                <w:rFonts w:ascii="思源黑体 CN Normal" w:eastAsia="思源黑体 CN Normal" w:hAnsi="思源黑体 CN Normal" w:cs="思源黑体 CN Light" w:hint="eastAsia"/>
                <w:kern w:val="0"/>
                <w:sz w:val="17"/>
                <w:szCs w:val="17"/>
              </w:rPr>
              <w:t>热点区域平均有效深度</w:t>
            </w:r>
            <w:r>
              <w:rPr>
                <w:rFonts w:ascii="思源黑体 CN Normal" w:eastAsia="思源黑体 CN Normal" w:hAnsi="思源黑体 CN Normal" w:cs="思源黑体 CN Light" w:hint="eastAsia"/>
                <w:kern w:val="0"/>
                <w:sz w:val="17"/>
                <w:szCs w:val="17"/>
                <w:lang w:bidi="ar"/>
              </w:rPr>
              <w:t>（×）</w:t>
            </w:r>
          </w:p>
        </w:tc>
        <w:tc>
          <w:tcPr>
            <w:tcW w:w="1418" w:type="dxa"/>
            <w:shd w:val="clear" w:color="auto" w:fill="FFFFFF" w:themeFill="background1"/>
            <w:vAlign w:val="center"/>
          </w:tcPr>
          <w:p w14:paraId="1D381546"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≥3</w:t>
            </w:r>
            <w:r>
              <w:rPr>
                <w:rFonts w:ascii="思源黑体 CN Normal" w:eastAsia="思源黑体 CN Normal" w:hAnsi="思源黑体 CN Normal" w:cs="思源黑体 CN Light"/>
                <w:kern w:val="0"/>
                <w:sz w:val="17"/>
                <w:szCs w:val="17"/>
              </w:rPr>
              <w:t>000</w:t>
            </w:r>
          </w:p>
        </w:tc>
        <w:tc>
          <w:tcPr>
            <w:tcW w:w="1417" w:type="dxa"/>
            <w:shd w:val="clear" w:color="auto" w:fill="FFFFFF" w:themeFill="background1"/>
            <w:vAlign w:val="center"/>
          </w:tcPr>
          <w:p w14:paraId="0B94E22B"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≥24</w:t>
            </w:r>
            <w:r>
              <w:rPr>
                <w:rFonts w:ascii="思源黑体 CN Normal" w:eastAsia="思源黑体 CN Normal" w:hAnsi="思源黑体 CN Normal" w:cs="思源黑体 CN Light"/>
                <w:kern w:val="0"/>
                <w:sz w:val="17"/>
                <w:szCs w:val="17"/>
              </w:rPr>
              <w:t>00</w:t>
            </w:r>
          </w:p>
        </w:tc>
        <w:tc>
          <w:tcPr>
            <w:tcW w:w="1972" w:type="dxa"/>
            <w:shd w:val="clear" w:color="auto" w:fill="FFFFFF" w:themeFill="background1"/>
            <w:vAlign w:val="center"/>
          </w:tcPr>
          <w:p w14:paraId="69B546E3" w14:textId="5C0C3302"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w:t>
            </w:r>
            <w:proofErr w:type="spellStart"/>
            <w:r w:rsidRPr="000F5E39">
              <w:rPr>
                <w:rFonts w:ascii="思源黑体 CN Normal" w:eastAsia="思源黑体 CN Normal" w:hAnsi="思源黑体 CN Normal" w:cs="思源黑体 CN Light"/>
                <w:kern w:val="0"/>
                <w:sz w:val="17"/>
                <w:szCs w:val="17"/>
              </w:rPr>
              <w:t>qc.dna_data_</w:t>
            </w:r>
            <w:proofErr w:type="gramStart"/>
            <w:r w:rsidRPr="000F5E39">
              <w:rPr>
                <w:rFonts w:ascii="思源黑体 CN Normal" w:eastAsia="思源黑体 CN Normal" w:hAnsi="思源黑体 CN Normal" w:cs="思源黑体 CN Light"/>
                <w:kern w:val="0"/>
                <w:sz w:val="17"/>
                <w:szCs w:val="17"/>
              </w:rPr>
              <w:t>qc.depth</w:t>
            </w:r>
            <w:proofErr w:type="gramEnd"/>
            <w:r w:rsidRPr="000F5E39">
              <w:rPr>
                <w:rFonts w:ascii="思源黑体 CN Normal" w:eastAsia="思源黑体 CN Normal" w:hAnsi="思源黑体 CN Normal" w:cs="思源黑体 CN Light"/>
                <w:kern w:val="0"/>
                <w:sz w:val="17"/>
                <w:szCs w:val="17"/>
              </w:rPr>
              <w:t>_mean_uniq_hot</w:t>
            </w:r>
            <w:r w:rsidR="00B0130C">
              <w:rPr>
                <w:rFonts w:ascii="思源黑体 CN Normal" w:eastAsia="思源黑体 CN Normal" w:hAnsi="思源黑体 CN Normal" w:cs="思源黑体 CN Light"/>
                <w:kern w:val="0"/>
                <w:sz w:val="17"/>
                <w:szCs w:val="17"/>
              </w:rPr>
              <w:t>|</w:t>
            </w:r>
            <w:r w:rsidR="00B0130C">
              <w:rPr>
                <w:rFonts w:ascii="思源黑体 CN Normal" w:eastAsia="思源黑体 CN Normal" w:hAnsi="思源黑体 CN Normal" w:cs="思源黑体 CN Light" w:hint="eastAsia"/>
                <w:kern w:val="0"/>
                <w:sz w:val="17"/>
                <w:szCs w:val="17"/>
              </w:rPr>
              <w:t>replace</w:t>
            </w:r>
            <w:proofErr w:type="spellEnd"/>
            <w:r w:rsidR="00B0130C">
              <w:rPr>
                <w:rFonts w:ascii="思源黑体 CN Normal" w:eastAsia="思源黑体 CN Normal" w:hAnsi="思源黑体 CN Normal" w:cs="思源黑体 CN Light"/>
                <w:kern w:val="0"/>
                <w:sz w:val="17"/>
                <w:szCs w:val="17"/>
              </w:rPr>
              <w:t>(“.00”, “”)</w:t>
            </w:r>
            <w:r w:rsidRPr="000F5E39">
              <w:rPr>
                <w:rFonts w:ascii="思源黑体 CN Normal" w:eastAsia="思源黑体 CN Normal" w:hAnsi="思源黑体 CN Normal" w:cs="思源黑体 CN Light"/>
                <w:kern w:val="0"/>
                <w:sz w:val="17"/>
                <w:szCs w:val="17"/>
              </w:rPr>
              <w:t>}}</w:t>
            </w:r>
          </w:p>
        </w:tc>
      </w:tr>
      <w:tr w:rsidR="00350888" w14:paraId="30CC6CB5" w14:textId="77777777" w:rsidTr="00595850">
        <w:trPr>
          <w:trHeight w:val="464"/>
          <w:jc w:val="center"/>
        </w:trPr>
        <w:tc>
          <w:tcPr>
            <w:tcW w:w="1560" w:type="dxa"/>
            <w:vMerge/>
            <w:shd w:val="clear" w:color="auto" w:fill="FFFFFF" w:themeFill="background1"/>
            <w:vAlign w:val="center"/>
          </w:tcPr>
          <w:p w14:paraId="01FA9123" w14:textId="77777777" w:rsidR="00350888" w:rsidRDefault="00350888" w:rsidP="006B3815">
            <w:pPr>
              <w:pStyle w:val="af5"/>
              <w:ind w:firstLine="340"/>
              <w:jc w:val="center"/>
              <w:rPr>
                <w:rFonts w:ascii="思源黑体 CN Normal" w:eastAsia="思源黑体 CN Normal" w:hAnsi="思源黑体 CN Normal"/>
                <w:sz w:val="17"/>
                <w:szCs w:val="17"/>
              </w:rPr>
            </w:pPr>
          </w:p>
        </w:tc>
        <w:tc>
          <w:tcPr>
            <w:tcW w:w="3272" w:type="dxa"/>
            <w:shd w:val="clear" w:color="auto" w:fill="FFFFFF" w:themeFill="background1"/>
            <w:vAlign w:val="center"/>
          </w:tcPr>
          <w:p w14:paraId="049E942E" w14:textId="77777777" w:rsidR="00350888" w:rsidRDefault="00350888" w:rsidP="006B3815">
            <w:pPr>
              <w:pStyle w:val="af5"/>
              <w:ind w:firstLineChars="0" w:firstLine="0"/>
              <w:jc w:val="center"/>
              <w:rPr>
                <w:rFonts w:ascii="思源黑体 CN Normal" w:eastAsia="思源黑体 CN Normal" w:hAnsi="思源黑体 CN Normal"/>
                <w:sz w:val="17"/>
                <w:szCs w:val="17"/>
              </w:rPr>
            </w:pPr>
            <w:proofErr w:type="spellStart"/>
            <w:r>
              <w:rPr>
                <w:rFonts w:ascii="思源黑体 CN Normal" w:eastAsia="思源黑体 CN Normal" w:hAnsi="思源黑体 CN Normal" w:cs="思源黑体 CN Light" w:hint="eastAsia"/>
                <w:kern w:val="0"/>
                <w:sz w:val="17"/>
                <w:szCs w:val="17"/>
              </w:rPr>
              <w:t>cfDNA</w:t>
            </w:r>
            <w:proofErr w:type="spellEnd"/>
            <w:proofErr w:type="gramStart"/>
            <w:r>
              <w:rPr>
                <w:rFonts w:ascii="思源黑体 CN Normal" w:eastAsia="思源黑体 CN Normal" w:hAnsi="思源黑体 CN Normal" w:cs="思源黑体 CN Light" w:hint="eastAsia"/>
                <w:kern w:val="0"/>
                <w:sz w:val="17"/>
                <w:szCs w:val="17"/>
              </w:rPr>
              <w:t>非热点</w:t>
            </w:r>
            <w:proofErr w:type="gramEnd"/>
            <w:r>
              <w:rPr>
                <w:rFonts w:ascii="思源黑体 CN Normal" w:eastAsia="思源黑体 CN Normal" w:hAnsi="思源黑体 CN Normal" w:cs="思源黑体 CN Light" w:hint="eastAsia"/>
                <w:kern w:val="0"/>
                <w:sz w:val="17"/>
                <w:szCs w:val="17"/>
              </w:rPr>
              <w:t>区域平均有效深度</w:t>
            </w:r>
            <w:r>
              <w:rPr>
                <w:rFonts w:ascii="思源黑体 CN Normal" w:eastAsia="思源黑体 CN Normal" w:hAnsi="思源黑体 CN Normal" w:cs="思源黑体 CN Light" w:hint="eastAsia"/>
                <w:kern w:val="0"/>
                <w:sz w:val="17"/>
                <w:szCs w:val="17"/>
                <w:lang w:bidi="ar"/>
              </w:rPr>
              <w:t>（×）</w:t>
            </w:r>
          </w:p>
        </w:tc>
        <w:tc>
          <w:tcPr>
            <w:tcW w:w="1418" w:type="dxa"/>
            <w:shd w:val="clear" w:color="auto" w:fill="FFFFFF" w:themeFill="background1"/>
            <w:vAlign w:val="center"/>
          </w:tcPr>
          <w:p w14:paraId="52A75F7C"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≥10</w:t>
            </w:r>
            <w:r>
              <w:rPr>
                <w:rFonts w:ascii="思源黑体 CN Normal" w:eastAsia="思源黑体 CN Normal" w:hAnsi="思源黑体 CN Normal" w:cs="思源黑体 CN Light"/>
                <w:kern w:val="0"/>
                <w:sz w:val="17"/>
                <w:szCs w:val="17"/>
              </w:rPr>
              <w:t>00</w:t>
            </w:r>
          </w:p>
        </w:tc>
        <w:tc>
          <w:tcPr>
            <w:tcW w:w="1417" w:type="dxa"/>
            <w:shd w:val="clear" w:color="auto" w:fill="FFFFFF" w:themeFill="background1"/>
            <w:vAlign w:val="center"/>
          </w:tcPr>
          <w:p w14:paraId="7A070069"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≥800</w:t>
            </w:r>
          </w:p>
        </w:tc>
        <w:tc>
          <w:tcPr>
            <w:tcW w:w="1972" w:type="dxa"/>
            <w:shd w:val="clear" w:color="auto" w:fill="FFFFFF" w:themeFill="background1"/>
            <w:vAlign w:val="center"/>
          </w:tcPr>
          <w:p w14:paraId="79A7AE08" w14:textId="4795568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w:t>
            </w:r>
            <w:proofErr w:type="spellStart"/>
            <w:r w:rsidRPr="000F5E39">
              <w:rPr>
                <w:rFonts w:ascii="思源黑体 CN Normal" w:eastAsia="思源黑体 CN Normal" w:hAnsi="思源黑体 CN Normal" w:cs="思源黑体 CN Light"/>
                <w:kern w:val="0"/>
                <w:sz w:val="17"/>
                <w:szCs w:val="17"/>
              </w:rPr>
              <w:t>qc.dna_data_</w:t>
            </w:r>
            <w:proofErr w:type="gramStart"/>
            <w:r w:rsidRPr="000F5E39">
              <w:rPr>
                <w:rFonts w:ascii="思源黑体 CN Normal" w:eastAsia="思源黑体 CN Normal" w:hAnsi="思源黑体 CN Normal" w:cs="思源黑体 CN Light"/>
                <w:kern w:val="0"/>
                <w:sz w:val="17"/>
                <w:szCs w:val="17"/>
              </w:rPr>
              <w:t>qc.depth</w:t>
            </w:r>
            <w:proofErr w:type="gramEnd"/>
            <w:r w:rsidRPr="000F5E39">
              <w:rPr>
                <w:rFonts w:ascii="思源黑体 CN Normal" w:eastAsia="思源黑体 CN Normal" w:hAnsi="思源黑体 CN Normal" w:cs="思源黑体 CN Light"/>
                <w:kern w:val="0"/>
                <w:sz w:val="17"/>
                <w:szCs w:val="17"/>
              </w:rPr>
              <w:t>_mean_uniq_nonhot</w:t>
            </w:r>
            <w:r w:rsidR="00B0130C">
              <w:rPr>
                <w:rFonts w:ascii="思源黑体 CN Normal" w:eastAsia="思源黑体 CN Normal" w:hAnsi="思源黑体 CN Normal" w:cs="思源黑体 CN Light"/>
                <w:kern w:val="0"/>
                <w:sz w:val="17"/>
                <w:szCs w:val="17"/>
              </w:rPr>
              <w:t>|</w:t>
            </w:r>
            <w:r w:rsidR="00B0130C">
              <w:rPr>
                <w:rFonts w:ascii="思源黑体 CN Normal" w:eastAsia="思源黑体 CN Normal" w:hAnsi="思源黑体 CN Normal" w:cs="思源黑体 CN Light" w:hint="eastAsia"/>
                <w:kern w:val="0"/>
                <w:sz w:val="17"/>
                <w:szCs w:val="17"/>
              </w:rPr>
              <w:t>replace</w:t>
            </w:r>
            <w:proofErr w:type="spellEnd"/>
            <w:r w:rsidR="00B0130C">
              <w:rPr>
                <w:rFonts w:ascii="思源黑体 CN Normal" w:eastAsia="思源黑体 CN Normal" w:hAnsi="思源黑体 CN Normal" w:cs="思源黑体 CN Light"/>
                <w:kern w:val="0"/>
                <w:sz w:val="17"/>
                <w:szCs w:val="17"/>
              </w:rPr>
              <w:t>(“.00”, “”)</w:t>
            </w:r>
            <w:r w:rsidRPr="000F5E39">
              <w:rPr>
                <w:rFonts w:ascii="思源黑体 CN Normal" w:eastAsia="思源黑体 CN Normal" w:hAnsi="思源黑体 CN Normal" w:cs="思源黑体 CN Light"/>
                <w:kern w:val="0"/>
                <w:sz w:val="17"/>
                <w:szCs w:val="17"/>
              </w:rPr>
              <w:t>}}</w:t>
            </w:r>
          </w:p>
        </w:tc>
      </w:tr>
      <w:tr w:rsidR="00350888" w14:paraId="4D06564D" w14:textId="77777777" w:rsidTr="00595850">
        <w:trPr>
          <w:trHeight w:val="454"/>
          <w:jc w:val="center"/>
        </w:trPr>
        <w:tc>
          <w:tcPr>
            <w:tcW w:w="1560" w:type="dxa"/>
            <w:vMerge/>
            <w:shd w:val="clear" w:color="auto" w:fill="FFFFFF" w:themeFill="background1"/>
            <w:vAlign w:val="center"/>
          </w:tcPr>
          <w:p w14:paraId="2D7322B6" w14:textId="77777777" w:rsidR="00350888" w:rsidRDefault="00350888" w:rsidP="006B3815">
            <w:pPr>
              <w:pStyle w:val="af5"/>
              <w:ind w:firstLine="340"/>
              <w:jc w:val="center"/>
              <w:rPr>
                <w:rFonts w:ascii="思源黑体 CN Normal" w:eastAsia="思源黑体 CN Normal" w:hAnsi="思源黑体 CN Normal"/>
                <w:sz w:val="17"/>
                <w:szCs w:val="17"/>
              </w:rPr>
            </w:pPr>
          </w:p>
        </w:tc>
        <w:tc>
          <w:tcPr>
            <w:tcW w:w="3272" w:type="dxa"/>
            <w:shd w:val="clear" w:color="auto" w:fill="FFFFFF" w:themeFill="background1"/>
            <w:vAlign w:val="center"/>
          </w:tcPr>
          <w:p w14:paraId="35077A7B"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白细胞 DNA平均有效深度</w:t>
            </w:r>
            <w:r>
              <w:rPr>
                <w:rFonts w:ascii="思源黑体 CN Normal" w:eastAsia="思源黑体 CN Normal" w:hAnsi="思源黑体 CN Normal" w:cs="思源黑体 CN Light" w:hint="eastAsia"/>
                <w:kern w:val="0"/>
                <w:sz w:val="17"/>
                <w:szCs w:val="17"/>
                <w:lang w:bidi="ar"/>
              </w:rPr>
              <w:t>（×）</w:t>
            </w:r>
          </w:p>
        </w:tc>
        <w:tc>
          <w:tcPr>
            <w:tcW w:w="1418" w:type="dxa"/>
            <w:shd w:val="clear" w:color="auto" w:fill="FFFFFF" w:themeFill="background1"/>
            <w:vAlign w:val="center"/>
          </w:tcPr>
          <w:p w14:paraId="7AF29CC4"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≥400</w:t>
            </w:r>
          </w:p>
        </w:tc>
        <w:tc>
          <w:tcPr>
            <w:tcW w:w="1417" w:type="dxa"/>
            <w:shd w:val="clear" w:color="auto" w:fill="FFFFFF" w:themeFill="background1"/>
            <w:vAlign w:val="center"/>
          </w:tcPr>
          <w:p w14:paraId="48751479" w14:textId="77777777"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≥320</w:t>
            </w:r>
          </w:p>
        </w:tc>
        <w:tc>
          <w:tcPr>
            <w:tcW w:w="1972" w:type="dxa"/>
            <w:shd w:val="clear" w:color="auto" w:fill="FFFFFF" w:themeFill="background1"/>
            <w:vAlign w:val="center"/>
          </w:tcPr>
          <w:p w14:paraId="4E9F36CE" w14:textId="7E67F414" w:rsidR="00350888" w:rsidRDefault="00350888" w:rsidP="006B3815">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w:t>
            </w:r>
            <w:proofErr w:type="spellStart"/>
            <w:proofErr w:type="gramStart"/>
            <w:r>
              <w:rPr>
                <w:rFonts w:ascii="思源黑体 CN Normal" w:eastAsia="思源黑体 CN Normal" w:hAnsi="思源黑体 CN Normal" w:cs="思源黑体 CN Light"/>
                <w:kern w:val="0"/>
                <w:sz w:val="17"/>
                <w:szCs w:val="17"/>
              </w:rPr>
              <w:t>qc.control</w:t>
            </w:r>
            <w:proofErr w:type="gramEnd"/>
            <w:r>
              <w:rPr>
                <w:rFonts w:ascii="思源黑体 CN Normal" w:eastAsia="思源黑体 CN Normal" w:hAnsi="思源黑体 CN Normal" w:cs="思源黑体 CN Light"/>
                <w:kern w:val="0"/>
                <w:sz w:val="17"/>
                <w:szCs w:val="17"/>
              </w:rPr>
              <w:t>_da</w:t>
            </w:r>
            <w:r w:rsidR="009E69E9">
              <w:rPr>
                <w:rFonts w:ascii="思源黑体 CN Normal" w:eastAsia="思源黑体 CN Normal" w:hAnsi="思源黑体 CN Normal" w:cs="思源黑体 CN Light"/>
                <w:kern w:val="0"/>
                <w:sz w:val="17"/>
                <w:szCs w:val="17"/>
              </w:rPr>
              <w:t>ta</w:t>
            </w:r>
            <w:r>
              <w:rPr>
                <w:rFonts w:ascii="思源黑体 CN Normal" w:eastAsia="思源黑体 CN Normal" w:hAnsi="思源黑体 CN Normal" w:cs="思源黑体 CN Light"/>
                <w:kern w:val="0"/>
                <w:sz w:val="17"/>
                <w:szCs w:val="17"/>
              </w:rPr>
              <w:t>_qc.depth_mean_</w:t>
            </w:r>
            <w:r w:rsidR="004A1D61">
              <w:rPr>
                <w:rFonts w:ascii="思源黑体 CN Normal" w:eastAsia="思源黑体 CN Normal" w:hAnsi="思源黑体 CN Normal" w:cs="思源黑体 CN Light" w:hint="eastAsia"/>
                <w:kern w:val="0"/>
                <w:sz w:val="17"/>
                <w:szCs w:val="17"/>
              </w:rPr>
              <w:t>u</w:t>
            </w:r>
            <w:r w:rsidR="004A1D61">
              <w:rPr>
                <w:rFonts w:ascii="思源黑体 CN Normal" w:eastAsia="思源黑体 CN Normal" w:hAnsi="思源黑体 CN Normal" w:cs="思源黑体 CN Light"/>
                <w:kern w:val="0"/>
                <w:sz w:val="17"/>
                <w:szCs w:val="17"/>
              </w:rPr>
              <w:t>niq</w:t>
            </w:r>
            <w:r w:rsidR="00B0130C">
              <w:rPr>
                <w:rFonts w:ascii="思源黑体 CN Normal" w:eastAsia="思源黑体 CN Normal" w:hAnsi="思源黑体 CN Normal" w:cs="思源黑体 CN Light"/>
                <w:kern w:val="0"/>
                <w:sz w:val="17"/>
                <w:szCs w:val="17"/>
              </w:rPr>
              <w:t>|</w:t>
            </w:r>
            <w:r w:rsidR="00B0130C">
              <w:rPr>
                <w:rFonts w:ascii="思源黑体 CN Normal" w:eastAsia="思源黑体 CN Normal" w:hAnsi="思源黑体 CN Normal" w:cs="思源黑体 CN Light" w:hint="eastAsia"/>
                <w:kern w:val="0"/>
                <w:sz w:val="17"/>
                <w:szCs w:val="17"/>
              </w:rPr>
              <w:t>replace</w:t>
            </w:r>
            <w:proofErr w:type="spellEnd"/>
            <w:r w:rsidR="00B0130C">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bl>
    <w:p w14:paraId="69BF8F61" w14:textId="77777777" w:rsidR="00912EEB" w:rsidRDefault="0017532B">
      <w:pPr>
        <w:rPr>
          <w:rFonts w:ascii="思源黑体 CN Normal" w:eastAsia="思源黑体 CN Normal" w:hAnsi="思源黑体 CN Normal"/>
          <w:b/>
          <w:bCs/>
          <w:color w:val="000000" w:themeColor="text1"/>
          <w:sz w:val="18"/>
          <w:szCs w:val="18"/>
        </w:rPr>
      </w:pPr>
      <w:r>
        <w:rPr>
          <w:rFonts w:ascii="思源黑体 CN Normal" w:eastAsia="思源黑体 CN Normal" w:hAnsi="思源黑体 CN Normal" w:hint="eastAsia"/>
          <w:b/>
          <w:bCs/>
          <w:color w:val="000000" w:themeColor="text1"/>
          <w:sz w:val="18"/>
          <w:szCs w:val="18"/>
        </w:rPr>
        <w:t>注：</w:t>
      </w:r>
    </w:p>
    <w:p w14:paraId="2F9CCAA8" w14:textId="16B6D2FC" w:rsidR="00912EEB" w:rsidRPr="00350888" w:rsidRDefault="00350888" w:rsidP="00350888">
      <w:pPr>
        <w:numPr>
          <w:ilvl w:val="0"/>
          <w:numId w:val="10"/>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质控数值低于合格标准，可能存在突变位点漏检及影响 CNV和TMB的准确性。</w:t>
      </w:r>
    </w:p>
    <w:p w14:paraId="2D174D00" w14:textId="77777777" w:rsidR="00912EEB" w:rsidRDefault="00912EEB">
      <w:pPr>
        <w:spacing w:line="500" w:lineRule="exact"/>
        <w:ind w:right="315"/>
        <w:rPr>
          <w:rFonts w:ascii="思源黑体 CN Bold" w:eastAsia="思源黑体 CN Bold" w:hAnsi="思源黑体 CN Bold" w:cs="微软雅黑"/>
          <w:b/>
          <w:color w:val="00653B" w:themeColor="accent6"/>
          <w:sz w:val="28"/>
          <w:szCs w:val="21"/>
        </w:rPr>
      </w:pPr>
    </w:p>
    <w:p w14:paraId="71F1B4CA" w14:textId="77777777" w:rsidR="00912EEB" w:rsidRDefault="0017532B">
      <w:pPr>
        <w:spacing w:line="500" w:lineRule="exact"/>
        <w:ind w:right="315"/>
        <w:rPr>
          <w:rFonts w:ascii="思源黑体 CN Bold" w:eastAsia="思源黑体 CN Bold" w:hAnsi="思源黑体 CN Bold" w:cs="微软雅黑"/>
          <w:b/>
          <w:color w:val="00653B" w:themeColor="accent6"/>
          <w:sz w:val="28"/>
          <w:szCs w:val="21"/>
        </w:rPr>
      </w:pPr>
      <w:r>
        <w:rPr>
          <w:rFonts w:ascii="思源黑体 CN Bold" w:eastAsia="思源黑体 CN Bold" w:hAnsi="思源黑体 CN Bold" w:cs="微软雅黑" w:hint="eastAsia"/>
          <w:b/>
          <w:color w:val="00653B" w:themeColor="accent6"/>
          <w:sz w:val="28"/>
          <w:szCs w:val="21"/>
        </w:rPr>
        <w:t>名词</w:t>
      </w:r>
      <w:r>
        <w:rPr>
          <w:rFonts w:ascii="思源黑体 CN Bold" w:eastAsia="思源黑体 CN Bold" w:hAnsi="思源黑体 CN Bold" w:cs="微软雅黑"/>
          <w:b/>
          <w:color w:val="00653B" w:themeColor="accent6"/>
          <w:sz w:val="28"/>
          <w:szCs w:val="21"/>
        </w:rPr>
        <w:t>解释</w:t>
      </w:r>
    </w:p>
    <w:p w14:paraId="60B1A7A3" w14:textId="77777777" w:rsidR="00912EEB" w:rsidRDefault="0017532B">
      <w:pPr>
        <w:numPr>
          <w:ilvl w:val="0"/>
          <w:numId w:val="11"/>
        </w:numPr>
        <w:spacing w:line="400" w:lineRule="exact"/>
        <w:ind w:right="318"/>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Q30: 测序的准确率高于99.9%的碱基的比例；</w:t>
      </w:r>
    </w:p>
    <w:p w14:paraId="1A78F49B" w14:textId="77777777" w:rsidR="00912EEB" w:rsidRDefault="0017532B">
      <w:pPr>
        <w:numPr>
          <w:ilvl w:val="0"/>
          <w:numId w:val="11"/>
        </w:numPr>
        <w:spacing w:line="400" w:lineRule="exact"/>
        <w:ind w:right="318"/>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覆盖度: 检测到的区域</w:t>
      </w:r>
      <w:proofErr w:type="gramStart"/>
      <w:r>
        <w:rPr>
          <w:rFonts w:ascii="思源黑体 CN Bold" w:eastAsia="思源黑体 CN Bold" w:hAnsi="思源黑体 CN Bold" w:cs="微软雅黑" w:hint="eastAsia"/>
          <w:b/>
          <w:bCs/>
          <w:sz w:val="18"/>
          <w:szCs w:val="18"/>
        </w:rPr>
        <w:t>占目标</w:t>
      </w:r>
      <w:proofErr w:type="gramEnd"/>
      <w:r>
        <w:rPr>
          <w:rFonts w:ascii="思源黑体 CN Bold" w:eastAsia="思源黑体 CN Bold" w:hAnsi="思源黑体 CN Bold" w:cs="微软雅黑" w:hint="eastAsia"/>
          <w:b/>
          <w:bCs/>
          <w:sz w:val="18"/>
          <w:szCs w:val="18"/>
        </w:rPr>
        <w:t>区域的比例；</w:t>
      </w:r>
    </w:p>
    <w:p w14:paraId="2D4C905D" w14:textId="77777777" w:rsidR="00912EEB" w:rsidRDefault="0017532B">
      <w:pPr>
        <w:numPr>
          <w:ilvl w:val="0"/>
          <w:numId w:val="11"/>
        </w:numPr>
        <w:spacing w:line="400" w:lineRule="exact"/>
        <w:ind w:right="318"/>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均</w:t>
      </w:r>
      <w:proofErr w:type="gramStart"/>
      <w:r>
        <w:rPr>
          <w:rFonts w:ascii="思源黑体 CN Bold" w:eastAsia="思源黑体 CN Bold" w:hAnsi="思源黑体 CN Bold" w:cs="微软雅黑" w:hint="eastAsia"/>
          <w:b/>
          <w:bCs/>
          <w:sz w:val="18"/>
          <w:szCs w:val="18"/>
        </w:rPr>
        <w:t>一</w:t>
      </w:r>
      <w:proofErr w:type="gramEnd"/>
      <w:r>
        <w:rPr>
          <w:rFonts w:ascii="思源黑体 CN Bold" w:eastAsia="思源黑体 CN Bold" w:hAnsi="思源黑体 CN Bold" w:cs="微软雅黑" w:hint="eastAsia"/>
          <w:b/>
          <w:bCs/>
          <w:sz w:val="18"/>
          <w:szCs w:val="18"/>
        </w:rPr>
        <w:t>性：整体目标区域中，测序深度超过平均深度*20%的区域的占比；</w:t>
      </w:r>
    </w:p>
    <w:p w14:paraId="6D4B0025" w14:textId="77777777" w:rsidR="00912EEB" w:rsidRDefault="0017532B">
      <w:pPr>
        <w:numPr>
          <w:ilvl w:val="0"/>
          <w:numId w:val="11"/>
        </w:numPr>
        <w:spacing w:line="400" w:lineRule="exact"/>
        <w:ind w:right="318"/>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平均有效深度: 目标区域每个碱基被覆盖到的次数的平均值，去除PCR重复后测到的读数；</w:t>
      </w:r>
    </w:p>
    <w:p w14:paraId="71518CC4" w14:textId="77777777" w:rsidR="00912EEB" w:rsidRDefault="0017532B">
      <w:pPr>
        <w:numPr>
          <w:ilvl w:val="0"/>
          <w:numId w:val="11"/>
        </w:numPr>
        <w:spacing w:line="400" w:lineRule="exact"/>
        <w:ind w:right="318"/>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如果“质控数值”低于合格标准，可能会影响检测结果的准确性。</w:t>
      </w:r>
    </w:p>
    <w:p w14:paraId="609228D2" w14:textId="77777777" w:rsidR="00912EEB" w:rsidRDefault="00912EEB">
      <w:pPr>
        <w:spacing w:line="500" w:lineRule="exact"/>
        <w:rPr>
          <w:rFonts w:ascii="微软雅黑" w:eastAsia="微软雅黑" w:hAnsi="微软雅黑" w:cs="微软雅黑"/>
          <w:b/>
          <w:sz w:val="28"/>
          <w:szCs w:val="28"/>
        </w:rPr>
      </w:pPr>
    </w:p>
    <w:p w14:paraId="6234F699" w14:textId="77777777" w:rsidR="00912EEB" w:rsidRDefault="0017532B">
      <w:pPr>
        <w:widowControl w:val="0"/>
        <w:spacing w:line="360" w:lineRule="auto"/>
        <w:ind w:firstLineChars="750" w:firstLine="1350"/>
        <w:jc w:val="both"/>
        <w:rPr>
          <w:rFonts w:ascii="思源黑体 CN Normal" w:eastAsia="思源黑体 CN Normal" w:hAnsi="思源黑体 CN Normal" w:cs="微软雅黑"/>
          <w:sz w:val="18"/>
          <w:szCs w:val="18"/>
        </w:rPr>
      </w:pPr>
      <w:r>
        <w:rPr>
          <w:rFonts w:ascii="思源黑体 CN Normal" w:eastAsia="思源黑体 CN Normal" w:hAnsi="思源黑体 CN Normal" w:cs="微软雅黑" w:hint="eastAsia"/>
          <w:sz w:val="18"/>
          <w:szCs w:val="18"/>
        </w:rPr>
        <w:t xml:space="preserve">检测人：                        </w:t>
      </w:r>
      <w:r>
        <w:rPr>
          <w:rFonts w:ascii="思源黑体 CN Normal" w:eastAsia="思源黑体 CN Normal" w:hAnsi="思源黑体 CN Normal" w:cs="微软雅黑"/>
          <w:sz w:val="18"/>
          <w:szCs w:val="18"/>
        </w:rPr>
        <w:t xml:space="preserve"> </w:t>
      </w:r>
      <w:r>
        <w:rPr>
          <w:rFonts w:ascii="思源黑体 CN Normal" w:eastAsia="思源黑体 CN Normal" w:hAnsi="思源黑体 CN Normal" w:cs="微软雅黑" w:hint="eastAsia"/>
          <w:sz w:val="18"/>
          <w:szCs w:val="18"/>
        </w:rPr>
        <w:t xml:space="preserve"> 复核人：               </w:t>
      </w:r>
      <w:r>
        <w:rPr>
          <w:rFonts w:ascii="思源黑体 CN Normal" w:eastAsia="思源黑体 CN Normal" w:hAnsi="思源黑体 CN Normal" w:cs="微软雅黑"/>
          <w:sz w:val="18"/>
          <w:szCs w:val="18"/>
        </w:rPr>
        <w:t xml:space="preserve">    </w:t>
      </w:r>
      <w:r>
        <w:rPr>
          <w:rFonts w:ascii="思源黑体 CN Normal" w:eastAsia="思源黑体 CN Normal" w:hAnsi="思源黑体 CN Normal" w:cs="微软雅黑" w:hint="eastAsia"/>
          <w:sz w:val="18"/>
          <w:szCs w:val="18"/>
        </w:rPr>
        <w:t xml:space="preserve"> </w:t>
      </w:r>
      <w:r>
        <w:rPr>
          <w:rFonts w:ascii="思源黑体 CN Normal" w:eastAsia="思源黑体 CN Normal" w:hAnsi="思源黑体 CN Normal" w:cs="微软雅黑"/>
          <w:sz w:val="18"/>
          <w:szCs w:val="18"/>
        </w:rPr>
        <w:t xml:space="preserve"> </w:t>
      </w:r>
      <w:r>
        <w:rPr>
          <w:rFonts w:ascii="思源黑体 CN Normal" w:eastAsia="思源黑体 CN Normal" w:hAnsi="思源黑体 CN Normal" w:cs="微软雅黑" w:hint="eastAsia"/>
          <w:sz w:val="18"/>
          <w:szCs w:val="18"/>
        </w:rPr>
        <w:t>审批人：</w:t>
      </w:r>
    </w:p>
    <w:p w14:paraId="24E54485" w14:textId="77777777" w:rsidR="00912EEB" w:rsidRDefault="0017532B">
      <w:pPr>
        <w:tabs>
          <w:tab w:val="left" w:pos="840"/>
        </w:tabs>
        <w:rPr>
          <w:rFonts w:ascii="Times New Roman" w:eastAsia="微软雅黑" w:hAnsi="Times New Roman" w:cs="思源黑体 CN Light"/>
          <w:sz w:val="18"/>
          <w:szCs w:val="18"/>
        </w:rPr>
      </w:pPr>
      <w:r>
        <w:rPr>
          <w:rFonts w:ascii="微软雅黑" w:eastAsia="微软雅黑" w:hAnsi="微软雅黑" w:cs="微软雅黑" w:hint="eastAsia"/>
          <w:noProof/>
          <w:szCs w:val="21"/>
        </w:rPr>
        <mc:AlternateContent>
          <mc:Choice Requires="wps">
            <w:drawing>
              <wp:inline distT="0" distB="0" distL="0" distR="0" wp14:anchorId="7C5AEFE4" wp14:editId="47B1E65A">
                <wp:extent cx="6562725" cy="0"/>
                <wp:effectExtent l="0" t="0" r="0" b="0"/>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2725" cy="0"/>
                        </a:xfrm>
                        <a:prstGeom prst="line">
                          <a:avLst/>
                        </a:prstGeom>
                        <a:noFill/>
                        <a:ln w="25400">
                          <a:solidFill>
                            <a:srgbClr val="00653B"/>
                          </a:solidFill>
                          <a:round/>
                        </a:ln>
                        <a:effectLst/>
                      </wps:spPr>
                      <wps:bodyPr/>
                    </wps:wsp>
                  </a:graphicData>
                </a:graphic>
              </wp:inline>
            </w:drawing>
          </mc:Choice>
          <mc:Fallback>
            <w:pict>
              <v:line w14:anchorId="01E43C0C" id="直接连接符 2" o:spid="_x0000_s1026" style="visibility:visible;mso-wrap-style:square;mso-left-percent:-10001;mso-top-percent:-10001;mso-position-horizontal:absolute;mso-position-horizontal-relative:char;mso-position-vertical:absolute;mso-position-vertical-relative:line;mso-left-percent:-10001;mso-top-percent:-10001" from="0,0" to="516.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" strokecolor="#00653b" strokeweight="2pt">
                <w10:anchorlock/>
              </v:line>
            </w:pict>
          </mc:Fallback>
        </mc:AlternateContent>
      </w:r>
    </w:p>
    <w:p w14:paraId="0A825C3D" w14:textId="77777777" w:rsidR="00912EEB" w:rsidRDefault="0017532B" w:rsidP="00A836C6">
      <w:pPr>
        <w:tabs>
          <w:tab w:val="left" w:pos="840"/>
        </w:tabs>
        <w:jc w:val="center"/>
        <w:rPr>
          <w:rFonts w:ascii="Times New Roman" w:eastAsia="微软雅黑" w:hAnsi="Times New Roman" w:cs="思源黑体 CN Light"/>
          <w:sz w:val="18"/>
          <w:szCs w:val="18"/>
        </w:rPr>
      </w:pPr>
      <w:r>
        <w:rPr>
          <w:rFonts w:ascii="思源黑体 CN Normal" w:eastAsia="思源黑体 CN Normal" w:hAnsi="思源黑体 CN Normal" w:cs="微软雅黑" w:hint="eastAsia"/>
          <w:sz w:val="18"/>
          <w:szCs w:val="18"/>
        </w:rPr>
        <w:t>注：本报告仅针对本次送检样本，该检测为肿瘤患者个体化治疗提供依据，仅供科研参考。</w:t>
      </w:r>
    </w:p>
    <w:sectPr w:rsidR="00912EEB" w:rsidSect="00627DDF">
      <w:headerReference w:type="default" r:id="rId9"/>
      <w:footerReference w:type="default" r:id="rId10"/>
      <w:headerReference w:type="first" r:id="rId11"/>
      <w:footerReference w:type="first" r:id="rId12"/>
      <w:pgSz w:w="11906" w:h="16838"/>
      <w:pgMar w:top="1701" w:right="720" w:bottom="720" w:left="720" w:header="737" w:footer="0" w:gutter="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F5F88" w14:textId="77777777" w:rsidR="00FF042A" w:rsidRDefault="00FF042A">
      <w:r>
        <w:separator/>
      </w:r>
    </w:p>
  </w:endnote>
  <w:endnote w:type="continuationSeparator" w:id="0">
    <w:p w14:paraId="3F80A8E4" w14:textId="77777777" w:rsidR="00FF042A" w:rsidRDefault="00FF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思源黑体 CN Regular">
    <w:altName w:val="微软雅黑"/>
    <w:charset w:val="86"/>
    <w:family w:val="swiss"/>
    <w:pitch w:val="default"/>
    <w:sig w:usb0="00000000" w:usb1="00000000" w:usb2="00000016" w:usb3="00000000" w:csb0="00060107" w:csb1="00000000"/>
  </w:font>
  <w:font w:name="思源黑体 CN Normal">
    <w:panose1 w:val="020B0400000000000000"/>
    <w:charset w:val="86"/>
    <w:family w:val="swiss"/>
    <w:notTrueType/>
    <w:pitch w:val="variable"/>
    <w:sig w:usb0="20000207" w:usb1="2ADF3C10" w:usb2="00000016" w:usb3="00000000" w:csb0="00060107" w:csb1="00000000"/>
  </w:font>
  <w:font w:name="Cambria">
    <w:panose1 w:val="02040503050406030204"/>
    <w:charset w:val="00"/>
    <w:family w:val="roman"/>
    <w:pitch w:val="variable"/>
    <w:sig w:usb0="E00006FF" w:usb1="420024FF" w:usb2="02000000" w:usb3="00000000" w:csb0="0000019F"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思源黑体 CN Heavy">
    <w:altName w:val="微软雅黑"/>
    <w:panose1 w:val="020B0A00000000000000"/>
    <w:charset w:val="86"/>
    <w:family w:val="swiss"/>
    <w:notTrueType/>
    <w:pitch w:val="variable"/>
    <w:sig w:usb0="20000207" w:usb1="2ADF3C10" w:usb2="00000016" w:usb3="00000000" w:csb0="00060107" w:csb1="00000000"/>
  </w:font>
  <w:font w:name="Wingdings 2">
    <w:panose1 w:val="05020102010507070707"/>
    <w:charset w:val="02"/>
    <w:family w:val="roman"/>
    <w:pitch w:val="variable"/>
    <w:sig w:usb0="00000000" w:usb1="10000000" w:usb2="00000000" w:usb3="00000000" w:csb0="80000000" w:csb1="00000000"/>
  </w:font>
  <w:font w:name="思源黑体 CN Light">
    <w:panose1 w:val="020B0300000000000000"/>
    <w:charset w:val="86"/>
    <w:family w:val="swiss"/>
    <w:notTrueType/>
    <w:pitch w:val="variable"/>
    <w:sig w:usb0="2000020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995B9" w14:textId="77777777" w:rsidR="00912EEB" w:rsidRDefault="0017532B">
    <w:pPr>
      <w:pStyle w:val="a7"/>
      <w:jc w:val="center"/>
      <w:rPr>
        <w:rFonts w:ascii="思源黑体 CN Normal" w:eastAsia="思源黑体 CN Normal" w:hAnsi="思源黑体 CN Normal" w:cs="微软雅黑"/>
      </w:rPr>
    </w:pPr>
    <w:r>
      <w:rPr>
        <w:rFonts w:ascii="思源黑体 CN Normal" w:eastAsia="思源黑体 CN Normal" w:hAnsi="思源黑体 CN Normal" w:cs="微软雅黑"/>
        <w:sz w:val="15"/>
        <w:szCs w:val="15"/>
      </w:rPr>
      <w:fldChar w:fldCharType="begin"/>
    </w:r>
    <w:r>
      <w:rPr>
        <w:rFonts w:ascii="思源黑体 CN Normal" w:eastAsia="思源黑体 CN Normal" w:hAnsi="思源黑体 CN Normal" w:cs="微软雅黑"/>
        <w:sz w:val="15"/>
        <w:szCs w:val="15"/>
      </w:rPr>
      <w:instrText>PAGE</w:instrText>
    </w:r>
    <w:r>
      <w:rPr>
        <w:rFonts w:ascii="思源黑体 CN Normal" w:eastAsia="思源黑体 CN Normal" w:hAnsi="思源黑体 CN Normal" w:cs="微软雅黑"/>
        <w:sz w:val="15"/>
        <w:szCs w:val="15"/>
      </w:rPr>
      <w:fldChar w:fldCharType="separate"/>
    </w:r>
    <w:r>
      <w:rPr>
        <w:rFonts w:ascii="思源黑体 CN Normal" w:eastAsia="思源黑体 CN Normal" w:hAnsi="思源黑体 CN Normal" w:cs="微软雅黑"/>
        <w:sz w:val="15"/>
        <w:szCs w:val="15"/>
      </w:rPr>
      <w:t>11</w:t>
    </w:r>
    <w:r>
      <w:rPr>
        <w:rFonts w:ascii="思源黑体 CN Normal" w:eastAsia="思源黑体 CN Normal" w:hAnsi="思源黑体 CN Normal" w:cs="微软雅黑"/>
        <w:sz w:val="15"/>
        <w:szCs w:val="15"/>
      </w:rPr>
      <w:fldChar w:fldCharType="end"/>
    </w:r>
    <w:r>
      <w:rPr>
        <w:rFonts w:ascii="思源黑体 CN Normal" w:eastAsia="思源黑体 CN Normal" w:hAnsi="思源黑体 CN Normal" w:cs="微软雅黑"/>
        <w:sz w:val="15"/>
        <w:szCs w:val="15"/>
      </w:rPr>
      <w:t xml:space="preserve"> / </w:t>
    </w:r>
    <w:r>
      <w:rPr>
        <w:rFonts w:ascii="思源黑体 CN Normal" w:eastAsia="思源黑体 CN Normal" w:hAnsi="思源黑体 CN Normal" w:cs="微软雅黑"/>
        <w:sz w:val="15"/>
        <w:szCs w:val="15"/>
      </w:rPr>
      <w:fldChar w:fldCharType="begin"/>
    </w:r>
    <w:r>
      <w:rPr>
        <w:rFonts w:ascii="思源黑体 CN Normal" w:eastAsia="思源黑体 CN Normal" w:hAnsi="思源黑体 CN Normal" w:cs="微软雅黑"/>
        <w:sz w:val="15"/>
        <w:szCs w:val="15"/>
      </w:rPr>
      <w:instrText>NUMPAGES</w:instrText>
    </w:r>
    <w:r>
      <w:rPr>
        <w:rFonts w:ascii="思源黑体 CN Normal" w:eastAsia="思源黑体 CN Normal" w:hAnsi="思源黑体 CN Normal" w:cs="微软雅黑"/>
        <w:sz w:val="15"/>
        <w:szCs w:val="15"/>
      </w:rPr>
      <w:fldChar w:fldCharType="separate"/>
    </w:r>
    <w:r>
      <w:rPr>
        <w:rFonts w:ascii="思源黑体 CN Normal" w:eastAsia="思源黑体 CN Normal" w:hAnsi="思源黑体 CN Normal" w:cs="微软雅黑"/>
        <w:sz w:val="15"/>
        <w:szCs w:val="15"/>
      </w:rPr>
      <w:t>11</w:t>
    </w:r>
    <w:r>
      <w:rPr>
        <w:rFonts w:ascii="思源黑体 CN Normal" w:eastAsia="思源黑体 CN Normal" w:hAnsi="思源黑体 CN Normal" w:cs="微软雅黑"/>
        <w:sz w:val="15"/>
        <w:szCs w:val="15"/>
      </w:rPr>
      <w:fldChar w:fldCharType="end"/>
    </w:r>
  </w:p>
  <w:p w14:paraId="193180B9" w14:textId="7A491C73" w:rsidR="00912EEB" w:rsidRDefault="0017532B">
    <w:pPr>
      <w:spacing w:line="276" w:lineRule="auto"/>
      <w:ind w:firstLineChars="100" w:firstLine="150"/>
      <w:rPr>
        <w:rFonts w:ascii="思源黑体 CN Normal" w:eastAsia="思源黑体 CN Normal" w:hAnsi="思源黑体 CN Normal" w:cs="微软雅黑"/>
        <w:kern w:val="0"/>
        <w:sz w:val="15"/>
        <w:szCs w:val="15"/>
      </w:rPr>
    </w:pPr>
    <w:r>
      <w:rPr>
        <w:rFonts w:ascii="思源黑体 CN Normal" w:eastAsia="思源黑体 CN Normal" w:hAnsi="思源黑体 CN Normal" w:cs="微软雅黑" w:hint="eastAsia"/>
        <w:kern w:val="0"/>
        <w:sz w:val="15"/>
        <w:szCs w:val="15"/>
      </w:rPr>
      <w:t>文件编号：SOP-</w:t>
    </w:r>
    <w:r>
      <w:rPr>
        <w:rFonts w:ascii="思源黑体 CN Normal" w:eastAsia="思源黑体 CN Normal" w:hAnsi="思源黑体 CN Normal" w:cs="微软雅黑"/>
        <w:kern w:val="0"/>
        <w:sz w:val="15"/>
        <w:szCs w:val="15"/>
      </w:rPr>
      <w:t>9-XW</w:t>
    </w:r>
    <w:r>
      <w:rPr>
        <w:rFonts w:ascii="思源黑体 CN Normal" w:eastAsia="思源黑体 CN Normal" w:hAnsi="思源黑体 CN Normal" w:cs="微软雅黑" w:hint="eastAsia"/>
        <w:kern w:val="0"/>
        <w:sz w:val="15"/>
        <w:szCs w:val="15"/>
      </w:rPr>
      <w:t>6001</w:t>
    </w:r>
    <w:r>
      <w:rPr>
        <w:rFonts w:ascii="思源黑体 CN Normal" w:eastAsia="思源黑体 CN Normal" w:hAnsi="思源黑体 CN Normal" w:cs="微软雅黑"/>
        <w:kern w:val="0"/>
        <w:sz w:val="15"/>
        <w:szCs w:val="15"/>
      </w:rPr>
      <w:t>-02-R</w:t>
    </w:r>
    <w:r w:rsidR="004A1D61">
      <w:rPr>
        <w:rFonts w:ascii="思源黑体 CN Normal" w:eastAsia="思源黑体 CN Normal" w:hAnsi="思源黑体 CN Normal" w:cs="微软雅黑"/>
        <w:kern w:val="0"/>
        <w:sz w:val="15"/>
        <w:szCs w:val="15"/>
      </w:rPr>
      <w:t>3</w:t>
    </w:r>
    <w:r>
      <w:rPr>
        <w:rFonts w:ascii="思源黑体 CN Normal" w:eastAsia="思源黑体 CN Normal" w:hAnsi="思源黑体 CN Normal" w:cs="微软雅黑"/>
        <w:kern w:val="0"/>
        <w:sz w:val="15"/>
        <w:szCs w:val="15"/>
      </w:rPr>
      <w:t xml:space="preserve">                                                       </w:t>
    </w:r>
    <w:r>
      <w:rPr>
        <w:rFonts w:ascii="思源黑体 CN Normal" w:eastAsia="思源黑体 CN Normal" w:hAnsi="思源黑体 CN Normal" w:cs="微软雅黑" w:hint="eastAsia"/>
        <w:kern w:val="0"/>
        <w:sz w:val="15"/>
        <w:szCs w:val="15"/>
      </w:rPr>
      <w:t>检测实验室名称：上海厦维医学检验实验室</w:t>
    </w:r>
  </w:p>
  <w:p w14:paraId="1B23FAA0" w14:textId="77777777" w:rsidR="00912EEB" w:rsidRDefault="0017532B">
    <w:pPr>
      <w:spacing w:line="276" w:lineRule="auto"/>
      <w:ind w:firstLineChars="100" w:firstLine="150"/>
      <w:rPr>
        <w:rFonts w:ascii="思源黑体 CN Normal" w:eastAsia="思源黑体 CN Normal" w:hAnsi="思源黑体 CN Normal" w:cs="微软雅黑"/>
        <w:kern w:val="0"/>
        <w:sz w:val="15"/>
        <w:szCs w:val="15"/>
      </w:rPr>
    </w:pPr>
    <w:r>
      <w:rPr>
        <w:rFonts w:ascii="思源黑体 CN Normal" w:eastAsia="思源黑体 CN Normal" w:hAnsi="思源黑体 CN Normal" w:cs="微软雅黑" w:hint="eastAsia"/>
        <w:kern w:val="0"/>
        <w:sz w:val="15"/>
        <w:szCs w:val="15"/>
      </w:rPr>
      <w:t>版本号：</w:t>
    </w:r>
    <w:r>
      <w:rPr>
        <w:rFonts w:ascii="思源黑体 CN Normal" w:eastAsia="思源黑体 CN Normal" w:hAnsi="思源黑体 CN Normal" w:cs="微软雅黑"/>
        <w:kern w:val="0"/>
        <w:sz w:val="15"/>
        <w:szCs w:val="15"/>
      </w:rPr>
      <w:t>1</w:t>
    </w:r>
    <w:r>
      <w:rPr>
        <w:rFonts w:ascii="思源黑体 CN Normal" w:eastAsia="思源黑体 CN Normal" w:hAnsi="思源黑体 CN Normal" w:cs="微软雅黑" w:hint="eastAsia"/>
        <w:kern w:val="0"/>
        <w:sz w:val="15"/>
        <w:szCs w:val="15"/>
      </w:rPr>
      <w:t>.0</w:t>
    </w:r>
    <w:r>
      <w:rPr>
        <w:rFonts w:ascii="思源黑体 CN Normal" w:eastAsia="思源黑体 CN Normal" w:hAnsi="思源黑体 CN Normal" w:cs="微软雅黑"/>
        <w:kern w:val="0"/>
        <w:sz w:val="15"/>
        <w:szCs w:val="15"/>
      </w:rPr>
      <w:t xml:space="preserve">                                                               </w:t>
    </w:r>
    <w:r>
      <w:rPr>
        <w:rFonts w:ascii="思源黑体 CN Normal" w:eastAsia="思源黑体 CN Normal" w:hAnsi="思源黑体 CN Normal" w:cs="微软雅黑" w:hint="eastAsia"/>
        <w:kern w:val="0"/>
        <w:sz w:val="15"/>
        <w:szCs w:val="15"/>
      </w:rPr>
      <w:t>实验室地址：上海市</w:t>
    </w:r>
    <w:proofErr w:type="gramStart"/>
    <w:r>
      <w:rPr>
        <w:rFonts w:ascii="思源黑体 CN Normal" w:eastAsia="思源黑体 CN Normal" w:hAnsi="思源黑体 CN Normal" w:cs="微软雅黑" w:hint="eastAsia"/>
        <w:kern w:val="0"/>
        <w:sz w:val="15"/>
        <w:szCs w:val="15"/>
      </w:rPr>
      <w:t>闵行区新骏环路</w:t>
    </w:r>
    <w:proofErr w:type="gramEnd"/>
    <w:r>
      <w:rPr>
        <w:rFonts w:ascii="思源黑体 CN Normal" w:eastAsia="思源黑体 CN Normal" w:hAnsi="思源黑体 CN Normal" w:cs="微软雅黑" w:hint="eastAsia"/>
        <w:kern w:val="0"/>
        <w:sz w:val="15"/>
        <w:szCs w:val="15"/>
      </w:rPr>
      <w:t>138号3号楼202室</w:t>
    </w:r>
  </w:p>
  <w:p w14:paraId="4E527AB1" w14:textId="5050F8F8" w:rsidR="00912EEB" w:rsidRDefault="0017532B">
    <w:pPr>
      <w:spacing w:line="276" w:lineRule="auto"/>
      <w:ind w:firstLineChars="100" w:firstLine="150"/>
      <w:rPr>
        <w:rFonts w:ascii="思源黑体 CN Normal" w:eastAsia="思源黑体 CN Normal" w:hAnsi="思源黑体 CN Normal" w:cs="微软雅黑"/>
        <w:kern w:val="0"/>
        <w:sz w:val="15"/>
        <w:szCs w:val="15"/>
      </w:rPr>
    </w:pPr>
    <w:r>
      <w:rPr>
        <w:rFonts w:ascii="思源黑体 CN Normal" w:eastAsia="思源黑体 CN Normal" w:hAnsi="思源黑体 CN Normal" w:cs="微软雅黑" w:hint="eastAsia"/>
        <w:kern w:val="0"/>
        <w:sz w:val="15"/>
        <w:szCs w:val="15"/>
      </w:rPr>
      <w:t>生效日期：2024.03.1</w:t>
    </w:r>
    <w:r w:rsidR="004A1D61">
      <w:rPr>
        <w:rFonts w:ascii="思源黑体 CN Normal" w:eastAsia="思源黑体 CN Normal" w:hAnsi="思源黑体 CN Normal" w:cs="微软雅黑"/>
        <w:kern w:val="0"/>
        <w:sz w:val="15"/>
        <w:szCs w:val="15"/>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8BB3" w14:textId="1F0AC73C" w:rsidR="00912EEB" w:rsidRDefault="0017532B">
    <w:pPr>
      <w:spacing w:line="276" w:lineRule="auto"/>
      <w:ind w:firstLineChars="100" w:firstLine="150"/>
      <w:rPr>
        <w:rFonts w:ascii="思源黑体 CN Normal" w:eastAsia="思源黑体 CN Normal" w:hAnsi="思源黑体 CN Normal" w:cs="微软雅黑"/>
        <w:kern w:val="0"/>
        <w:sz w:val="15"/>
        <w:szCs w:val="15"/>
      </w:rPr>
    </w:pPr>
    <w:r>
      <w:rPr>
        <w:rFonts w:ascii="思源黑体 CN Normal" w:eastAsia="思源黑体 CN Normal" w:hAnsi="思源黑体 CN Normal" w:cs="微软雅黑" w:hint="eastAsia"/>
        <w:kern w:val="0"/>
        <w:sz w:val="15"/>
        <w:szCs w:val="15"/>
      </w:rPr>
      <w:t>文件编号：SOP-</w:t>
    </w:r>
    <w:r>
      <w:rPr>
        <w:rFonts w:ascii="思源黑体 CN Normal" w:eastAsia="思源黑体 CN Normal" w:hAnsi="思源黑体 CN Normal" w:cs="微软雅黑"/>
        <w:kern w:val="0"/>
        <w:sz w:val="15"/>
        <w:szCs w:val="15"/>
      </w:rPr>
      <w:t>9-XW</w:t>
    </w:r>
    <w:r>
      <w:rPr>
        <w:rFonts w:ascii="思源黑体 CN Normal" w:eastAsia="思源黑体 CN Normal" w:hAnsi="思源黑体 CN Normal" w:cs="微软雅黑" w:hint="eastAsia"/>
        <w:kern w:val="0"/>
        <w:sz w:val="15"/>
        <w:szCs w:val="15"/>
      </w:rPr>
      <w:t>6001</w:t>
    </w:r>
    <w:r>
      <w:rPr>
        <w:rFonts w:ascii="思源黑体 CN Normal" w:eastAsia="思源黑体 CN Normal" w:hAnsi="思源黑体 CN Normal" w:cs="微软雅黑"/>
        <w:kern w:val="0"/>
        <w:sz w:val="15"/>
        <w:szCs w:val="15"/>
      </w:rPr>
      <w:t>-02-R</w:t>
    </w:r>
    <w:r w:rsidR="004A1D61">
      <w:rPr>
        <w:rFonts w:ascii="思源黑体 CN Normal" w:eastAsia="思源黑体 CN Normal" w:hAnsi="思源黑体 CN Normal" w:cs="微软雅黑"/>
        <w:kern w:val="0"/>
        <w:sz w:val="15"/>
        <w:szCs w:val="15"/>
      </w:rPr>
      <w:t>3</w:t>
    </w:r>
    <w:r>
      <w:rPr>
        <w:rFonts w:ascii="思源黑体 CN Normal" w:eastAsia="思源黑体 CN Normal" w:hAnsi="思源黑体 CN Normal" w:cs="微软雅黑"/>
        <w:kern w:val="0"/>
        <w:sz w:val="15"/>
        <w:szCs w:val="15"/>
      </w:rPr>
      <w:t xml:space="preserve">                                                       </w:t>
    </w:r>
    <w:r>
      <w:rPr>
        <w:rFonts w:ascii="思源黑体 CN Normal" w:eastAsia="思源黑体 CN Normal" w:hAnsi="思源黑体 CN Normal" w:cs="微软雅黑" w:hint="eastAsia"/>
        <w:kern w:val="0"/>
        <w:sz w:val="15"/>
        <w:szCs w:val="15"/>
      </w:rPr>
      <w:t>检测实验室名称：上海厦维医学检验实验室</w:t>
    </w:r>
  </w:p>
  <w:p w14:paraId="0599384F" w14:textId="77777777" w:rsidR="00912EEB" w:rsidRDefault="0017532B">
    <w:pPr>
      <w:spacing w:line="276" w:lineRule="auto"/>
      <w:ind w:firstLineChars="100" w:firstLine="150"/>
      <w:rPr>
        <w:rFonts w:ascii="思源黑体 CN Normal" w:eastAsia="思源黑体 CN Normal" w:hAnsi="思源黑体 CN Normal" w:cs="微软雅黑"/>
        <w:kern w:val="0"/>
        <w:sz w:val="15"/>
        <w:szCs w:val="15"/>
      </w:rPr>
    </w:pPr>
    <w:r>
      <w:rPr>
        <w:rFonts w:ascii="思源黑体 CN Normal" w:eastAsia="思源黑体 CN Normal" w:hAnsi="思源黑体 CN Normal" w:cs="微软雅黑" w:hint="eastAsia"/>
        <w:kern w:val="0"/>
        <w:sz w:val="15"/>
        <w:szCs w:val="15"/>
      </w:rPr>
      <w:t>版本号：</w:t>
    </w:r>
    <w:r>
      <w:rPr>
        <w:rFonts w:ascii="思源黑体 CN Normal" w:eastAsia="思源黑体 CN Normal" w:hAnsi="思源黑体 CN Normal" w:cs="微软雅黑"/>
        <w:kern w:val="0"/>
        <w:sz w:val="15"/>
        <w:szCs w:val="15"/>
      </w:rPr>
      <w:t>1</w:t>
    </w:r>
    <w:r>
      <w:rPr>
        <w:rFonts w:ascii="思源黑体 CN Normal" w:eastAsia="思源黑体 CN Normal" w:hAnsi="思源黑体 CN Normal" w:cs="微软雅黑" w:hint="eastAsia"/>
        <w:kern w:val="0"/>
        <w:sz w:val="15"/>
        <w:szCs w:val="15"/>
      </w:rPr>
      <w:t>.0</w:t>
    </w:r>
    <w:r>
      <w:rPr>
        <w:rFonts w:ascii="思源黑体 CN Normal" w:eastAsia="思源黑体 CN Normal" w:hAnsi="思源黑体 CN Normal" w:cs="微软雅黑"/>
        <w:kern w:val="0"/>
        <w:sz w:val="15"/>
        <w:szCs w:val="15"/>
      </w:rPr>
      <w:t xml:space="preserve">                                                               </w:t>
    </w:r>
    <w:r>
      <w:rPr>
        <w:rFonts w:ascii="思源黑体 CN Normal" w:eastAsia="思源黑体 CN Normal" w:hAnsi="思源黑体 CN Normal" w:cs="微软雅黑" w:hint="eastAsia"/>
        <w:kern w:val="0"/>
        <w:sz w:val="15"/>
        <w:szCs w:val="15"/>
      </w:rPr>
      <w:t>实验室地址：上海市</w:t>
    </w:r>
    <w:proofErr w:type="gramStart"/>
    <w:r>
      <w:rPr>
        <w:rFonts w:ascii="思源黑体 CN Normal" w:eastAsia="思源黑体 CN Normal" w:hAnsi="思源黑体 CN Normal" w:cs="微软雅黑" w:hint="eastAsia"/>
        <w:kern w:val="0"/>
        <w:sz w:val="15"/>
        <w:szCs w:val="15"/>
      </w:rPr>
      <w:t>闵行区新骏环路</w:t>
    </w:r>
    <w:proofErr w:type="gramEnd"/>
    <w:r>
      <w:rPr>
        <w:rFonts w:ascii="思源黑体 CN Normal" w:eastAsia="思源黑体 CN Normal" w:hAnsi="思源黑体 CN Normal" w:cs="微软雅黑" w:hint="eastAsia"/>
        <w:kern w:val="0"/>
        <w:sz w:val="15"/>
        <w:szCs w:val="15"/>
      </w:rPr>
      <w:t>138号3号楼202室</w:t>
    </w:r>
  </w:p>
  <w:p w14:paraId="6211DFED" w14:textId="0B0F109E" w:rsidR="00912EEB" w:rsidRDefault="0017532B">
    <w:pPr>
      <w:spacing w:line="276" w:lineRule="auto"/>
      <w:ind w:firstLineChars="100" w:firstLine="150"/>
      <w:rPr>
        <w:rFonts w:eastAsia="思源黑体 CN Normal"/>
      </w:rPr>
    </w:pPr>
    <w:r>
      <w:rPr>
        <w:rFonts w:ascii="思源黑体 CN Normal" w:eastAsia="思源黑体 CN Normal" w:hAnsi="思源黑体 CN Normal" w:cs="微软雅黑" w:hint="eastAsia"/>
        <w:kern w:val="0"/>
        <w:sz w:val="15"/>
        <w:szCs w:val="15"/>
      </w:rPr>
      <w:t>生效日期：2024.03.1</w:t>
    </w:r>
    <w:r w:rsidR="005C06D5">
      <w:rPr>
        <w:rFonts w:ascii="思源黑体 CN Normal" w:eastAsia="思源黑体 CN Normal" w:hAnsi="思源黑体 CN Normal" w:cs="微软雅黑"/>
        <w:kern w:val="0"/>
        <w:sz w:val="15"/>
        <w:szCs w:val="15"/>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C247F" w14:textId="77777777" w:rsidR="00FF042A" w:rsidRDefault="00FF042A">
      <w:r>
        <w:separator/>
      </w:r>
    </w:p>
  </w:footnote>
  <w:footnote w:type="continuationSeparator" w:id="0">
    <w:p w14:paraId="404EF287" w14:textId="77777777" w:rsidR="00FF042A" w:rsidRDefault="00FF0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
      <w:tblW w:w="0" w:type="auto"/>
      <w:tblInd w:w="3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9"/>
      <w:gridCol w:w="2190"/>
      <w:gridCol w:w="1515"/>
      <w:gridCol w:w="1515"/>
    </w:tblGrid>
    <w:tr w:rsidR="00627DDF" w14:paraId="2B6620A0" w14:textId="77777777" w:rsidTr="00627DDF">
      <w:trPr>
        <w:trHeight w:val="251"/>
      </w:trPr>
      <w:tc>
        <w:tcPr>
          <w:tcW w:w="1559" w:type="dxa"/>
          <w:vAlign w:val="center"/>
        </w:tcPr>
        <w:p w14:paraId="191778D1" w14:textId="627204C3" w:rsidR="00627DDF" w:rsidRDefault="00627DDF" w:rsidP="00627DDF">
          <w:pPr>
            <w:pStyle w:val="a8"/>
            <w:pBdr>
              <w:bottom w:val="none" w:sz="0" w:space="0" w:color="auto"/>
            </w:pBdr>
            <w:jc w:val="distribute"/>
          </w:pPr>
          <w:r w:rsidRPr="0010654D">
            <w:rPr>
              <w:rFonts w:ascii="思源黑体 CN Normal" w:eastAsia="思源黑体 CN Normal" w:hAnsi="思源黑体 CN Normal" w:hint="eastAsia"/>
              <w:sz w:val="20"/>
              <w:szCs w:val="20"/>
            </w:rPr>
            <w:t>受试者筛选号</w:t>
          </w:r>
          <w:r w:rsidRPr="0010654D">
            <w:rPr>
              <w:rFonts w:ascii="思源黑体 CN Normal" w:eastAsia="思源黑体 CN Normal" w:hAnsi="思源黑体 CN Normal" w:hint="eastAsia"/>
              <w:color w:val="000000" w:themeColor="text1"/>
              <w:sz w:val="20"/>
              <w:szCs w:val="20"/>
            </w:rPr>
            <w:t>：</w:t>
          </w:r>
        </w:p>
      </w:tc>
      <w:tc>
        <w:tcPr>
          <w:tcW w:w="2190" w:type="dxa"/>
          <w:vAlign w:val="center"/>
        </w:tcPr>
        <w:p w14:paraId="3482B8C0" w14:textId="1CAEF309" w:rsidR="00627DDF" w:rsidRDefault="00627DDF" w:rsidP="00627DDF">
          <w:pPr>
            <w:pStyle w:val="a8"/>
            <w:pBdr>
              <w:bottom w:val="none" w:sz="0" w:space="0" w:color="auto"/>
            </w:pBdr>
            <w:jc w:val="left"/>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proofErr w:type="gram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mple.subject</w:t>
          </w:r>
          <w:proofErr w:type="gramEnd"/>
          <w:r>
            <w:rPr>
              <w:rFonts w:ascii="思源黑体 CN Normal" w:eastAsia="思源黑体 CN Normal" w:hAnsi="思源黑体 CN Normal"/>
              <w:color w:val="000000" w:themeColor="text1"/>
              <w:sz w:val="20"/>
              <w:szCs w:val="20"/>
            </w:rPr>
            <w:t>_ID</w:t>
          </w:r>
          <w:proofErr w:type="spellEnd"/>
          <w:r>
            <w:rPr>
              <w:rFonts w:ascii="思源黑体 CN Normal" w:eastAsia="思源黑体 CN Normal" w:hAnsi="思源黑体 CN Normal"/>
              <w:color w:val="000000" w:themeColor="text1"/>
              <w:sz w:val="20"/>
              <w:szCs w:val="20"/>
            </w:rPr>
            <w:t>}}</w:t>
          </w:r>
        </w:p>
      </w:tc>
      <w:tc>
        <w:tcPr>
          <w:tcW w:w="1515" w:type="dxa"/>
          <w:vAlign w:val="center"/>
        </w:tcPr>
        <w:p w14:paraId="15F67AE4" w14:textId="14F2901C" w:rsidR="00627DDF" w:rsidRDefault="00627DDF" w:rsidP="00627DDF">
          <w:pPr>
            <w:pStyle w:val="a8"/>
            <w:pBdr>
              <w:bottom w:val="none" w:sz="0" w:space="0" w:color="auto"/>
            </w:pBdr>
            <w:jc w:val="distribute"/>
          </w:pPr>
          <w:r w:rsidRPr="0010654D">
            <w:rPr>
              <w:rFonts w:ascii="思源黑体 CN Normal" w:eastAsia="思源黑体 CN Normal" w:hAnsi="思源黑体 CN Normal" w:hint="eastAsia"/>
              <w:sz w:val="20"/>
              <w:szCs w:val="20"/>
            </w:rPr>
            <w:t>样本编号</w:t>
          </w:r>
          <w:r w:rsidRPr="0010654D">
            <w:rPr>
              <w:rFonts w:ascii="思源黑体 CN Normal" w:eastAsia="思源黑体 CN Normal" w:hAnsi="思源黑体 CN Normal"/>
              <w:sz w:val="20"/>
              <w:szCs w:val="20"/>
            </w:rPr>
            <w:t>：</w:t>
          </w:r>
        </w:p>
      </w:tc>
      <w:tc>
        <w:tcPr>
          <w:tcW w:w="1515" w:type="dxa"/>
          <w:vAlign w:val="center"/>
        </w:tcPr>
        <w:p w14:paraId="2BD527D7" w14:textId="5E2BDE92" w:rsidR="00627DDF" w:rsidRDefault="00627DDF" w:rsidP="00627DDF">
          <w:pPr>
            <w:pStyle w:val="a8"/>
            <w:pBdr>
              <w:bottom w:val="none" w:sz="0" w:space="0" w:color="auto"/>
            </w:pBdr>
            <w:jc w:val="left"/>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proofErr w:type="gram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mple.specimen</w:t>
          </w:r>
          <w:proofErr w:type="gramEnd"/>
          <w:r>
            <w:rPr>
              <w:rFonts w:ascii="思源黑体 CN Normal" w:eastAsia="思源黑体 CN Normal" w:hAnsi="思源黑体 CN Normal"/>
              <w:color w:val="000000" w:themeColor="text1"/>
              <w:sz w:val="20"/>
              <w:szCs w:val="20"/>
            </w:rPr>
            <w:t>_parent_id</w:t>
          </w:r>
          <w:proofErr w:type="spellEnd"/>
          <w:r>
            <w:rPr>
              <w:rFonts w:ascii="思源黑体 CN Normal" w:eastAsia="思源黑体 CN Normal" w:hAnsi="思源黑体 CN Normal"/>
              <w:color w:val="000000" w:themeColor="text1"/>
              <w:sz w:val="20"/>
              <w:szCs w:val="20"/>
            </w:rPr>
            <w:t>}}</w:t>
          </w:r>
        </w:p>
      </w:tc>
    </w:tr>
    <w:tr w:rsidR="00627DDF" w14:paraId="17414E69" w14:textId="77777777" w:rsidTr="00627DDF">
      <w:trPr>
        <w:trHeight w:val="251"/>
      </w:trPr>
      <w:tc>
        <w:tcPr>
          <w:tcW w:w="1559" w:type="dxa"/>
          <w:vAlign w:val="center"/>
        </w:tcPr>
        <w:p w14:paraId="07FE527A" w14:textId="59012CF9" w:rsidR="00627DDF" w:rsidRDefault="0066430A" w:rsidP="00627DDF">
          <w:pPr>
            <w:pStyle w:val="a8"/>
            <w:pBdr>
              <w:bottom w:val="none" w:sz="0" w:space="0" w:color="auto"/>
            </w:pBdr>
            <w:jc w:val="distribute"/>
          </w:pPr>
          <w:r>
            <w:rPr>
              <w:rFonts w:ascii="思源黑体 CN Normal" w:eastAsia="思源黑体 CN Normal" w:hAnsi="思源黑体 CN Normal" w:hint="eastAsia"/>
              <w:sz w:val="20"/>
              <w:szCs w:val="20"/>
            </w:rPr>
            <w:t>血液</w:t>
          </w:r>
          <w:r w:rsidR="00627DDF" w:rsidRPr="0010654D">
            <w:rPr>
              <w:rFonts w:ascii="思源黑体 CN Normal" w:eastAsia="思源黑体 CN Normal" w:hAnsi="思源黑体 CN Normal" w:hint="eastAsia"/>
              <w:sz w:val="20"/>
              <w:szCs w:val="20"/>
            </w:rPr>
            <w:t>采集日期：</w:t>
          </w:r>
        </w:p>
      </w:tc>
      <w:tc>
        <w:tcPr>
          <w:tcW w:w="2190" w:type="dxa"/>
          <w:vAlign w:val="center"/>
        </w:tcPr>
        <w:p w14:paraId="42AEB636" w14:textId="5CE058C3" w:rsidR="00627DDF" w:rsidRDefault="00627DDF" w:rsidP="00627DDF">
          <w:pPr>
            <w:pStyle w:val="a8"/>
            <w:pBdr>
              <w:bottom w:val="none" w:sz="0" w:space="0" w:color="auto"/>
            </w:pBdr>
            <w:jc w:val="left"/>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proofErr w:type="gram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w:t>
          </w:r>
          <w:r w:rsidR="0066430A">
            <w:rPr>
              <w:rFonts w:ascii="思源黑体 CN Normal" w:eastAsia="思源黑体 CN Normal" w:hAnsi="思源黑体 CN Normal" w:hint="eastAsia"/>
              <w:color w:val="000000" w:themeColor="text1"/>
              <w:sz w:val="20"/>
              <w:szCs w:val="20"/>
            </w:rPr>
            <w:t>blood</w:t>
          </w:r>
          <w:proofErr w:type="gramEnd"/>
          <w:r>
            <w:rPr>
              <w:rFonts w:ascii="思源黑体 CN Normal" w:eastAsia="思源黑体 CN Normal" w:hAnsi="思源黑体 CN Normal"/>
              <w:color w:val="000000" w:themeColor="text1"/>
              <w:sz w:val="20"/>
              <w:szCs w:val="20"/>
            </w:rPr>
            <w:t>_collection_date</w:t>
          </w:r>
          <w:proofErr w:type="spellEnd"/>
          <w:r>
            <w:rPr>
              <w:rFonts w:ascii="思源黑体 CN Normal" w:eastAsia="思源黑体 CN Normal" w:hAnsi="思源黑体 CN Normal"/>
              <w:color w:val="000000" w:themeColor="text1"/>
              <w:sz w:val="20"/>
              <w:szCs w:val="20"/>
            </w:rPr>
            <w:t>}}</w:t>
          </w:r>
        </w:p>
      </w:tc>
      <w:tc>
        <w:tcPr>
          <w:tcW w:w="1515" w:type="dxa"/>
          <w:vAlign w:val="center"/>
        </w:tcPr>
        <w:p w14:paraId="43910FAE" w14:textId="1357635A" w:rsidR="00627DDF" w:rsidRDefault="00627DDF" w:rsidP="00627DDF">
          <w:pPr>
            <w:pStyle w:val="a8"/>
            <w:pBdr>
              <w:bottom w:val="none" w:sz="0" w:space="0" w:color="auto"/>
            </w:pBdr>
            <w:jc w:val="distribute"/>
          </w:pPr>
          <w:r w:rsidRPr="0010654D">
            <w:rPr>
              <w:rFonts w:ascii="思源黑体 CN Normal" w:eastAsia="思源黑体 CN Normal" w:hAnsi="思源黑体 CN Normal" w:hint="eastAsia"/>
              <w:sz w:val="20"/>
              <w:szCs w:val="20"/>
            </w:rPr>
            <w:t>报告日期：</w:t>
          </w:r>
        </w:p>
      </w:tc>
      <w:tc>
        <w:tcPr>
          <w:tcW w:w="1515" w:type="dxa"/>
          <w:vAlign w:val="center"/>
        </w:tcPr>
        <w:p w14:paraId="2F136CCA" w14:textId="25D3320D" w:rsidR="00627DDF" w:rsidRDefault="00627DDF" w:rsidP="00627DDF">
          <w:pPr>
            <w:pStyle w:val="a8"/>
            <w:pBdr>
              <w:bottom w:val="none" w:sz="0" w:space="0" w:color="auto"/>
            </w:pBdr>
            <w:jc w:val="left"/>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proofErr w:type="gram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mple.report</w:t>
          </w:r>
          <w:proofErr w:type="gramEnd"/>
          <w:r>
            <w:rPr>
              <w:rFonts w:ascii="思源黑体 CN Normal" w:eastAsia="思源黑体 CN Normal" w:hAnsi="思源黑体 CN Normal"/>
              <w:color w:val="000000" w:themeColor="text1"/>
              <w:sz w:val="20"/>
              <w:szCs w:val="20"/>
            </w:rPr>
            <w:t>_date</w:t>
          </w:r>
          <w:proofErr w:type="spellEnd"/>
          <w:r>
            <w:rPr>
              <w:rFonts w:ascii="思源黑体 CN Normal" w:eastAsia="思源黑体 CN Normal" w:hAnsi="思源黑体 CN Normal"/>
              <w:color w:val="000000" w:themeColor="text1"/>
              <w:sz w:val="20"/>
              <w:szCs w:val="20"/>
            </w:rPr>
            <w:t>}}</w:t>
          </w:r>
        </w:p>
      </w:tc>
    </w:tr>
  </w:tbl>
  <w:p w14:paraId="553F2FDC" w14:textId="2A8558A8" w:rsidR="00A836C6" w:rsidRPr="00627DDF" w:rsidRDefault="0083422F" w:rsidP="00627DDF">
    <w:pPr>
      <w:pStyle w:val="a8"/>
      <w:jc w:val="left"/>
    </w:pPr>
    <w:r>
      <w:rPr>
        <w:b/>
        <w:noProof/>
        <w:szCs w:val="21"/>
      </w:rPr>
      <w:drawing>
        <wp:anchor distT="0" distB="0" distL="114300" distR="114300" simplePos="0" relativeHeight="251661312" behindDoc="0" locked="0" layoutInCell="1" allowOverlap="1" wp14:anchorId="1FF9BF4B" wp14:editId="6699F895">
          <wp:simplePos x="0" y="0"/>
          <wp:positionH relativeFrom="margin">
            <wp:posOffset>133350</wp:posOffset>
          </wp:positionH>
          <wp:positionV relativeFrom="paragraph">
            <wp:posOffset>-419100</wp:posOffset>
          </wp:positionV>
          <wp:extent cx="1228725" cy="419100"/>
          <wp:effectExtent l="0" t="0" r="317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8725" cy="419100"/>
                  </a:xfrm>
                  <a:prstGeom prst="rect">
                    <a:avLst/>
                  </a:prstGeom>
                  <a:ln cap="fla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156FD" w14:textId="77777777" w:rsidR="00912EEB" w:rsidRDefault="0017532B">
    <w:pPr>
      <w:pStyle w:val="a8"/>
      <w:pBdr>
        <w:bottom w:val="none" w:sz="0" w:space="1" w:color="auto"/>
      </w:pBdr>
    </w:pPr>
    <w:r>
      <w:rPr>
        <w:b/>
        <w:noProof/>
        <w:szCs w:val="21"/>
      </w:rPr>
      <w:drawing>
        <wp:anchor distT="0" distB="0" distL="114300" distR="114300" simplePos="0" relativeHeight="251665920" behindDoc="0" locked="0" layoutInCell="1" allowOverlap="1" wp14:anchorId="69DD5A7A" wp14:editId="7DF439C2">
          <wp:simplePos x="0" y="0"/>
          <wp:positionH relativeFrom="margin">
            <wp:posOffset>180975</wp:posOffset>
          </wp:positionH>
          <wp:positionV relativeFrom="paragraph">
            <wp:posOffset>9525</wp:posOffset>
          </wp:positionV>
          <wp:extent cx="1228725" cy="419100"/>
          <wp:effectExtent l="0" t="0" r="317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8725" cy="419100"/>
                  </a:xfrm>
                  <a:prstGeom prst="rect">
                    <a:avLst/>
                  </a:prstGeom>
                  <a:ln cap="fla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6E1E2A"/>
    <w:multiLevelType w:val="singleLevel"/>
    <w:tmpl w:val="B36E1E2A"/>
    <w:lvl w:ilvl="0">
      <w:start w:val="1"/>
      <w:numFmt w:val="decimal"/>
      <w:lvlText w:val="%1."/>
      <w:lvlJc w:val="left"/>
      <w:pPr>
        <w:ind w:left="425" w:hanging="425"/>
      </w:pPr>
      <w:rPr>
        <w:rFonts w:hint="default"/>
      </w:rPr>
    </w:lvl>
  </w:abstractNum>
  <w:abstractNum w:abstractNumId="1" w15:restartNumberingAfterBreak="0">
    <w:nsid w:val="DA327DE2"/>
    <w:multiLevelType w:val="singleLevel"/>
    <w:tmpl w:val="DA327DE2"/>
    <w:lvl w:ilvl="0">
      <w:start w:val="1"/>
      <w:numFmt w:val="decimal"/>
      <w:lvlText w:val="%1."/>
      <w:lvlJc w:val="left"/>
      <w:pPr>
        <w:ind w:left="425" w:hanging="425"/>
      </w:pPr>
      <w:rPr>
        <w:rFonts w:hint="default"/>
      </w:rPr>
    </w:lvl>
  </w:abstractNum>
  <w:abstractNum w:abstractNumId="2" w15:restartNumberingAfterBreak="0">
    <w:nsid w:val="F58AD84E"/>
    <w:multiLevelType w:val="singleLevel"/>
    <w:tmpl w:val="F58AD84E"/>
    <w:lvl w:ilvl="0">
      <w:start w:val="1"/>
      <w:numFmt w:val="decimal"/>
      <w:lvlText w:val="%1."/>
      <w:lvlJc w:val="left"/>
      <w:pPr>
        <w:ind w:left="425" w:hanging="425"/>
      </w:pPr>
      <w:rPr>
        <w:rFonts w:hint="default"/>
      </w:rPr>
    </w:lvl>
  </w:abstractNum>
  <w:abstractNum w:abstractNumId="3" w15:restartNumberingAfterBreak="0">
    <w:nsid w:val="0ADD01EA"/>
    <w:multiLevelType w:val="multilevel"/>
    <w:tmpl w:val="0ADD01EA"/>
    <w:lvl w:ilvl="0">
      <w:start w:val="1"/>
      <w:numFmt w:val="bullet"/>
      <w:lvlText w:val=""/>
      <w:lvlJc w:val="left"/>
      <w:pPr>
        <w:ind w:left="420" w:hanging="420"/>
      </w:pPr>
      <w:rPr>
        <w:rFonts w:ascii="Wingdings" w:hAnsi="Wingdings" w:hint="default"/>
        <w:color w:val="00653B"/>
      </w:rPr>
    </w:lvl>
    <w:lvl w:ilvl="1">
      <w:start w:val="1"/>
      <w:numFmt w:val="bullet"/>
      <w:lvlText w:val=""/>
      <w:lvlJc w:val="left"/>
      <w:pPr>
        <w:ind w:left="840" w:hanging="420"/>
      </w:pPr>
      <w:rPr>
        <w:rFonts w:ascii="Wingdings" w:hAnsi="Wingdings" w:hint="default"/>
        <w:color w:val="auto"/>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5333E3C"/>
    <w:multiLevelType w:val="multilevel"/>
    <w:tmpl w:val="25333E3C"/>
    <w:lvl w:ilvl="0">
      <w:start w:val="1"/>
      <w:numFmt w:val="bullet"/>
      <w:lvlText w:val=""/>
      <w:lvlJc w:val="left"/>
      <w:pPr>
        <w:ind w:left="440" w:hanging="440"/>
      </w:pPr>
      <w:rPr>
        <w:rFonts w:ascii="Wingdings" w:hAnsi="Wingdings" w:hint="default"/>
        <w:color w:val="00653B" w:themeColor="accent6"/>
        <w:sz w:val="44"/>
        <w:szCs w:val="44"/>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2D426BE1"/>
    <w:multiLevelType w:val="singleLevel"/>
    <w:tmpl w:val="2D426BE1"/>
    <w:lvl w:ilvl="0">
      <w:start w:val="1"/>
      <w:numFmt w:val="decimal"/>
      <w:lvlText w:val="%1."/>
      <w:lvlJc w:val="left"/>
      <w:pPr>
        <w:ind w:left="425" w:hanging="425"/>
      </w:pPr>
      <w:rPr>
        <w:rFonts w:hint="default"/>
      </w:rPr>
    </w:lvl>
  </w:abstractNum>
  <w:abstractNum w:abstractNumId="6" w15:restartNumberingAfterBreak="0">
    <w:nsid w:val="3BFB4532"/>
    <w:multiLevelType w:val="multilevel"/>
    <w:tmpl w:val="3BFB4532"/>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410469CF"/>
    <w:multiLevelType w:val="singleLevel"/>
    <w:tmpl w:val="410469CF"/>
    <w:lvl w:ilvl="0">
      <w:start w:val="1"/>
      <w:numFmt w:val="decimal"/>
      <w:lvlText w:val="%1."/>
      <w:lvlJc w:val="left"/>
      <w:pPr>
        <w:ind w:left="425" w:hanging="425"/>
      </w:pPr>
      <w:rPr>
        <w:rFonts w:hint="default"/>
      </w:rPr>
    </w:lvl>
  </w:abstractNum>
  <w:abstractNum w:abstractNumId="8" w15:restartNumberingAfterBreak="0">
    <w:nsid w:val="47572668"/>
    <w:multiLevelType w:val="singleLevel"/>
    <w:tmpl w:val="47572668"/>
    <w:lvl w:ilvl="0">
      <w:start w:val="1"/>
      <w:numFmt w:val="decimal"/>
      <w:lvlText w:val="%1."/>
      <w:lvlJc w:val="left"/>
      <w:pPr>
        <w:ind w:left="425" w:hanging="425"/>
      </w:pPr>
      <w:rPr>
        <w:rFonts w:hint="default"/>
      </w:rPr>
    </w:lvl>
  </w:abstractNum>
  <w:abstractNum w:abstractNumId="9" w15:restartNumberingAfterBreak="0">
    <w:nsid w:val="4CC98334"/>
    <w:multiLevelType w:val="multilevel"/>
    <w:tmpl w:val="4CC98334"/>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ascii="宋体" w:eastAsia="宋体" w:hAnsi="宋体" w:cs="宋体"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0" w15:restartNumberingAfterBreak="0">
    <w:nsid w:val="55843FC7"/>
    <w:multiLevelType w:val="singleLevel"/>
    <w:tmpl w:val="55843FC7"/>
    <w:lvl w:ilvl="0">
      <w:start w:val="1"/>
      <w:numFmt w:val="decimal"/>
      <w:lvlText w:val="%1."/>
      <w:lvlJc w:val="left"/>
      <w:pPr>
        <w:ind w:left="425" w:hanging="425"/>
      </w:pPr>
      <w:rPr>
        <w:rFonts w:hint="default"/>
      </w:rPr>
    </w:lvl>
  </w:abstractNum>
  <w:num w:numId="1">
    <w:abstractNumId w:val="9"/>
  </w:num>
  <w:num w:numId="2">
    <w:abstractNumId w:val="4"/>
  </w:num>
  <w:num w:numId="3">
    <w:abstractNumId w:val="3"/>
  </w:num>
  <w:num w:numId="4">
    <w:abstractNumId w:val="5"/>
  </w:num>
  <w:num w:numId="5">
    <w:abstractNumId w:val="8"/>
  </w:num>
  <w:num w:numId="6">
    <w:abstractNumId w:val="2"/>
  </w:num>
  <w:num w:numId="7">
    <w:abstractNumId w:val="7"/>
  </w:num>
  <w:num w:numId="8">
    <w:abstractNumId w:val="10"/>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UyODVjYjJjOWVlNjJkMjc1MWVhZWNiMGFkMGMxMTYifQ=="/>
    <w:docVar w:name="EN.Layout" w:val="&lt;ENLayout&gt;&lt;Style&gt;PLoS Copy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vsewr9afxx0ye0ztk5tz9qsvrws2599evr&quot;&gt;My EndNote Library&lt;record-ids&gt;&lt;item&gt;15&lt;/item&gt;&lt;item&gt;16&lt;/item&gt;&lt;item&gt;18&lt;/item&gt;&lt;item&gt;20&lt;/item&gt;&lt;item&gt;21&lt;/item&gt;&lt;/record-ids&gt;&lt;/item&gt;&lt;/Libraries&gt;"/>
    <w:docVar w:name="KSO_WPS_MARK_KEY" w:val="7c3199b9-6a06-4228-aba7-363e3ca9094c"/>
  </w:docVars>
  <w:rsids>
    <w:rsidRoot w:val="00172A27"/>
    <w:rsid w:val="00020D06"/>
    <w:rsid w:val="00026D6A"/>
    <w:rsid w:val="00027C34"/>
    <w:rsid w:val="000307E9"/>
    <w:rsid w:val="00031C26"/>
    <w:rsid w:val="000925B6"/>
    <w:rsid w:val="000A53C8"/>
    <w:rsid w:val="000C750B"/>
    <w:rsid w:val="000E2BE1"/>
    <w:rsid w:val="00104604"/>
    <w:rsid w:val="00104AC3"/>
    <w:rsid w:val="00126793"/>
    <w:rsid w:val="00127426"/>
    <w:rsid w:val="00140833"/>
    <w:rsid w:val="0014556B"/>
    <w:rsid w:val="001473F6"/>
    <w:rsid w:val="001574AD"/>
    <w:rsid w:val="001648F5"/>
    <w:rsid w:val="00172A27"/>
    <w:rsid w:val="0017532B"/>
    <w:rsid w:val="0020317F"/>
    <w:rsid w:val="00237FD5"/>
    <w:rsid w:val="00243A11"/>
    <w:rsid w:val="00260661"/>
    <w:rsid w:val="00271BEC"/>
    <w:rsid w:val="00286D53"/>
    <w:rsid w:val="002D15A1"/>
    <w:rsid w:val="00304553"/>
    <w:rsid w:val="003071F5"/>
    <w:rsid w:val="003137F2"/>
    <w:rsid w:val="003163F2"/>
    <w:rsid w:val="00316529"/>
    <w:rsid w:val="00316CF0"/>
    <w:rsid w:val="0032142A"/>
    <w:rsid w:val="00321716"/>
    <w:rsid w:val="00343061"/>
    <w:rsid w:val="00344B4A"/>
    <w:rsid w:val="00350888"/>
    <w:rsid w:val="00350BA2"/>
    <w:rsid w:val="00356CD1"/>
    <w:rsid w:val="003A14CC"/>
    <w:rsid w:val="003A4E0E"/>
    <w:rsid w:val="003B3DBA"/>
    <w:rsid w:val="003C1274"/>
    <w:rsid w:val="00417BBB"/>
    <w:rsid w:val="00423A55"/>
    <w:rsid w:val="0043689A"/>
    <w:rsid w:val="00463838"/>
    <w:rsid w:val="00473DCF"/>
    <w:rsid w:val="00474DF8"/>
    <w:rsid w:val="004A1D61"/>
    <w:rsid w:val="004B038A"/>
    <w:rsid w:val="004B0D0A"/>
    <w:rsid w:val="004C5618"/>
    <w:rsid w:val="004C75DA"/>
    <w:rsid w:val="004D3D7F"/>
    <w:rsid w:val="004E10F3"/>
    <w:rsid w:val="004F4D0B"/>
    <w:rsid w:val="0052049A"/>
    <w:rsid w:val="00533BA6"/>
    <w:rsid w:val="005474A1"/>
    <w:rsid w:val="00563972"/>
    <w:rsid w:val="00566347"/>
    <w:rsid w:val="00575518"/>
    <w:rsid w:val="00587DDB"/>
    <w:rsid w:val="00595850"/>
    <w:rsid w:val="005C06D5"/>
    <w:rsid w:val="005E7971"/>
    <w:rsid w:val="005F1632"/>
    <w:rsid w:val="005F2257"/>
    <w:rsid w:val="00624A5A"/>
    <w:rsid w:val="00625647"/>
    <w:rsid w:val="00627DDF"/>
    <w:rsid w:val="00660E16"/>
    <w:rsid w:val="006626D5"/>
    <w:rsid w:val="0066430A"/>
    <w:rsid w:val="00664759"/>
    <w:rsid w:val="00673303"/>
    <w:rsid w:val="0067425A"/>
    <w:rsid w:val="006975E3"/>
    <w:rsid w:val="006A5AC9"/>
    <w:rsid w:val="006F1A81"/>
    <w:rsid w:val="006F1DB2"/>
    <w:rsid w:val="00703CA1"/>
    <w:rsid w:val="00723318"/>
    <w:rsid w:val="0072774C"/>
    <w:rsid w:val="00746C19"/>
    <w:rsid w:val="00766335"/>
    <w:rsid w:val="007813AE"/>
    <w:rsid w:val="007862DD"/>
    <w:rsid w:val="007F01B4"/>
    <w:rsid w:val="007F37D3"/>
    <w:rsid w:val="00833D41"/>
    <w:rsid w:val="0083422F"/>
    <w:rsid w:val="00872BB7"/>
    <w:rsid w:val="008778B0"/>
    <w:rsid w:val="00883138"/>
    <w:rsid w:val="00885E43"/>
    <w:rsid w:val="00895E39"/>
    <w:rsid w:val="00896267"/>
    <w:rsid w:val="008A2547"/>
    <w:rsid w:val="008A3E98"/>
    <w:rsid w:val="008B6ECA"/>
    <w:rsid w:val="008F32D6"/>
    <w:rsid w:val="00907BC3"/>
    <w:rsid w:val="00912EEB"/>
    <w:rsid w:val="009774A8"/>
    <w:rsid w:val="009776CD"/>
    <w:rsid w:val="009A70A4"/>
    <w:rsid w:val="009C5C64"/>
    <w:rsid w:val="009E69E9"/>
    <w:rsid w:val="00A3263F"/>
    <w:rsid w:val="00A34A6E"/>
    <w:rsid w:val="00A5300D"/>
    <w:rsid w:val="00A7745D"/>
    <w:rsid w:val="00A774D9"/>
    <w:rsid w:val="00A836C6"/>
    <w:rsid w:val="00A92648"/>
    <w:rsid w:val="00AB3B97"/>
    <w:rsid w:val="00B0130C"/>
    <w:rsid w:val="00B100EC"/>
    <w:rsid w:val="00B154AB"/>
    <w:rsid w:val="00B216A5"/>
    <w:rsid w:val="00B3548A"/>
    <w:rsid w:val="00B601F2"/>
    <w:rsid w:val="00B70B3F"/>
    <w:rsid w:val="00B768D1"/>
    <w:rsid w:val="00B76BCF"/>
    <w:rsid w:val="00B9697A"/>
    <w:rsid w:val="00BA1343"/>
    <w:rsid w:val="00BC1DF1"/>
    <w:rsid w:val="00BC2C26"/>
    <w:rsid w:val="00BD2D2D"/>
    <w:rsid w:val="00C02E2D"/>
    <w:rsid w:val="00C03040"/>
    <w:rsid w:val="00C14604"/>
    <w:rsid w:val="00C21F0B"/>
    <w:rsid w:val="00C30AF0"/>
    <w:rsid w:val="00C410ED"/>
    <w:rsid w:val="00C72607"/>
    <w:rsid w:val="00C8371B"/>
    <w:rsid w:val="00C9489D"/>
    <w:rsid w:val="00CA6F25"/>
    <w:rsid w:val="00CC581D"/>
    <w:rsid w:val="00D26500"/>
    <w:rsid w:val="00D469D7"/>
    <w:rsid w:val="00D46D5A"/>
    <w:rsid w:val="00D648F8"/>
    <w:rsid w:val="00D802D6"/>
    <w:rsid w:val="00D873A1"/>
    <w:rsid w:val="00E34909"/>
    <w:rsid w:val="00E46F9E"/>
    <w:rsid w:val="00EA311D"/>
    <w:rsid w:val="00EA62ED"/>
    <w:rsid w:val="00EA661E"/>
    <w:rsid w:val="00EB1D87"/>
    <w:rsid w:val="00EC714B"/>
    <w:rsid w:val="00ED05A1"/>
    <w:rsid w:val="00F15603"/>
    <w:rsid w:val="00F171D9"/>
    <w:rsid w:val="00F304EE"/>
    <w:rsid w:val="00F43C32"/>
    <w:rsid w:val="00F84955"/>
    <w:rsid w:val="00F95A53"/>
    <w:rsid w:val="00FA62F3"/>
    <w:rsid w:val="00FB181B"/>
    <w:rsid w:val="00FF042A"/>
    <w:rsid w:val="0714706E"/>
    <w:rsid w:val="0A5E4705"/>
    <w:rsid w:val="0B3A20C4"/>
    <w:rsid w:val="129B1849"/>
    <w:rsid w:val="2613781A"/>
    <w:rsid w:val="28612632"/>
    <w:rsid w:val="2C7F3555"/>
    <w:rsid w:val="2E4D31D7"/>
    <w:rsid w:val="30F66606"/>
    <w:rsid w:val="3B13622D"/>
    <w:rsid w:val="443677F9"/>
    <w:rsid w:val="57901701"/>
    <w:rsid w:val="5BB239B0"/>
    <w:rsid w:val="64937617"/>
    <w:rsid w:val="6A184744"/>
    <w:rsid w:val="6B1C5D8F"/>
    <w:rsid w:val="7F021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6CC4192"/>
  <w15:docId w15:val="{826137D9-5F6B-4113-A964-3C2A3548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hAnsi="Calibri"/>
      <w:kern w:val="2"/>
      <w:sz w:val="21"/>
      <w:szCs w:val="22"/>
    </w:rPr>
  </w:style>
  <w:style w:type="paragraph" w:styleId="1">
    <w:name w:val="heading 1"/>
    <w:basedOn w:val="a"/>
    <w:next w:val="a"/>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uiPriority w:val="9"/>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iPriority w:val="9"/>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iPriority w:val="9"/>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uiPriority w:val="9"/>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iPriority w:val="9"/>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TOC3">
    <w:name w:val="toc 3"/>
    <w:basedOn w:val="a"/>
    <w:next w:val="a"/>
    <w:uiPriority w:val="39"/>
    <w:unhideWhenUsed/>
    <w:qFormat/>
    <w:pPr>
      <w:ind w:leftChars="400" w:left="840"/>
    </w:pPr>
  </w:style>
  <w:style w:type="paragraph" w:styleId="a5">
    <w:name w:val="Balloon Text"/>
    <w:basedOn w:val="a"/>
    <w:link w:val="a6"/>
    <w:qFormat/>
    <w:rPr>
      <w:sz w:val="18"/>
      <w:szCs w:val="18"/>
    </w:rPr>
  </w:style>
  <w:style w:type="paragraph" w:styleId="a7">
    <w:name w:val="footer"/>
    <w:basedOn w:val="a"/>
    <w:link w:val="11"/>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10456"/>
      </w:tabs>
      <w:spacing w:line="400" w:lineRule="exact"/>
    </w:pPr>
    <w:rPr>
      <w:rFonts w:ascii="微软雅黑" w:eastAsia="微软雅黑" w:hAnsi="微软雅黑" w:cs="思源黑体 CN Regular"/>
      <w:b/>
      <w:bCs/>
    </w:rPr>
  </w:style>
  <w:style w:type="paragraph" w:styleId="TOC2">
    <w:name w:val="toc 2"/>
    <w:basedOn w:val="a"/>
    <w:next w:val="a"/>
    <w:uiPriority w:val="39"/>
    <w:unhideWhenUsed/>
    <w:qFormat/>
    <w:pPr>
      <w:tabs>
        <w:tab w:val="right" w:leader="dot" w:pos="10456"/>
      </w:tabs>
      <w:spacing w:line="500" w:lineRule="exact"/>
      <w:ind w:leftChars="200" w:left="420"/>
    </w:pPr>
    <w:rPr>
      <w:rFonts w:ascii="微软雅黑" w:eastAsia="微软雅黑" w:hAnsi="微软雅黑" w:cs="思源黑体 CN Normal"/>
      <w:b/>
      <w:bCs/>
    </w:rPr>
  </w:style>
  <w:style w:type="paragraph" w:styleId="21">
    <w:name w:val="Body Text 2"/>
    <w:basedOn w:val="a"/>
    <w:link w:val="22"/>
    <w:qFormat/>
    <w:pPr>
      <w:spacing w:after="120" w:line="480" w:lineRule="auto"/>
    </w:pPr>
    <w:rPr>
      <w:rFonts w:asciiTheme="minorHAnsi" w:hAnsiTheme="minorHAnsi" w:cstheme="minorBidi"/>
    </w:rPr>
  </w:style>
  <w:style w:type="paragraph" w:styleId="aa">
    <w:name w:val="Normal (Web)"/>
    <w:basedOn w:val="a"/>
    <w:uiPriority w:val="99"/>
    <w:qFormat/>
    <w:pPr>
      <w:spacing w:before="100" w:beforeAutospacing="1" w:after="100" w:afterAutospacing="1"/>
    </w:pPr>
    <w:rPr>
      <w:rFonts w:ascii="宋体" w:hAnsi="宋体" w:cs="宋体"/>
      <w:kern w:val="0"/>
      <w:sz w:val="24"/>
      <w:szCs w:val="24"/>
    </w:rPr>
  </w:style>
  <w:style w:type="paragraph" w:styleId="ab">
    <w:name w:val="Title"/>
    <w:basedOn w:val="a"/>
    <w:next w:val="a"/>
    <w:link w:val="ac"/>
    <w:qFormat/>
    <w:pPr>
      <w:spacing w:before="240" w:after="60"/>
      <w:jc w:val="center"/>
      <w:outlineLvl w:val="0"/>
    </w:pPr>
    <w:rPr>
      <w:rFonts w:ascii="Cambria" w:hAnsi="Cambria"/>
      <w:b/>
      <w:bCs/>
      <w:sz w:val="32"/>
      <w:szCs w:val="32"/>
    </w:rPr>
  </w:style>
  <w:style w:type="paragraph" w:styleId="ad">
    <w:name w:val="annotation subject"/>
    <w:basedOn w:val="a3"/>
    <w:next w:val="a3"/>
    <w:link w:val="ae"/>
    <w:qFormat/>
    <w:rPr>
      <w:b/>
      <w:bCs/>
    </w:rPr>
  </w:style>
  <w:style w:type="table" w:styleId="af">
    <w:name w:val="Table Grid"/>
    <w:basedOn w:val="a1"/>
    <w:uiPriority w:val="39"/>
    <w:unhideWhenUsed/>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uiPriority w:val="22"/>
    <w:qFormat/>
    <w:rPr>
      <w:b/>
      <w:bCs/>
    </w:rPr>
  </w:style>
  <w:style w:type="character" w:styleId="af1">
    <w:name w:val="Emphasis"/>
    <w:qFormat/>
    <w:rPr>
      <w:i/>
      <w:iCs/>
    </w:rPr>
  </w:style>
  <w:style w:type="character" w:styleId="af2">
    <w:name w:val="Hyperlink"/>
    <w:uiPriority w:val="99"/>
    <w:qFormat/>
    <w:rPr>
      <w:color w:val="0000FF"/>
      <w:u w:val="single"/>
    </w:rPr>
  </w:style>
  <w:style w:type="character" w:styleId="af3">
    <w:name w:val="annotation reference"/>
    <w:qFormat/>
    <w:rPr>
      <w:sz w:val="21"/>
      <w:szCs w:val="21"/>
    </w:rPr>
  </w:style>
  <w:style w:type="character" w:customStyle="1" w:styleId="a9">
    <w:name w:val="页眉 字符"/>
    <w:basedOn w:val="a0"/>
    <w:link w:val="a8"/>
    <w:uiPriority w:val="99"/>
    <w:qFormat/>
    <w:rPr>
      <w:sz w:val="18"/>
      <w:szCs w:val="18"/>
    </w:rPr>
  </w:style>
  <w:style w:type="character" w:customStyle="1" w:styleId="11">
    <w:name w:val="页脚 字符1"/>
    <w:basedOn w:val="a0"/>
    <w:link w:val="a7"/>
    <w:qFormat/>
    <w:rPr>
      <w:sz w:val="18"/>
      <w:szCs w:val="18"/>
    </w:rPr>
  </w:style>
  <w:style w:type="character" w:customStyle="1" w:styleId="10">
    <w:name w:val="标题 1 字符"/>
    <w:basedOn w:val="a0"/>
    <w:link w:val="1"/>
    <w:qFormat/>
    <w:rPr>
      <w:rFonts w:ascii="Calibri" w:eastAsia="宋体" w:hAnsi="Calibri" w:cs="Times New Roman"/>
      <w:b/>
      <w:bCs/>
      <w:kern w:val="44"/>
      <w:sz w:val="44"/>
      <w:szCs w:val="44"/>
    </w:rPr>
  </w:style>
  <w:style w:type="character" w:customStyle="1" w:styleId="22">
    <w:name w:val="正文文本 2 字符"/>
    <w:link w:val="21"/>
    <w:qFormat/>
    <w:rPr>
      <w:rFonts w:eastAsia="宋体"/>
    </w:rPr>
  </w:style>
  <w:style w:type="character" w:customStyle="1" w:styleId="a4">
    <w:name w:val="批注文字 字符"/>
    <w:basedOn w:val="a0"/>
    <w:link w:val="a3"/>
    <w:qFormat/>
    <w:rPr>
      <w:rFonts w:ascii="Calibri" w:eastAsia="宋体" w:hAnsi="Calibri" w:cs="Times New Roman"/>
    </w:rPr>
  </w:style>
  <w:style w:type="character" w:customStyle="1" w:styleId="2Char1">
    <w:name w:val="正文文本 2 Char1"/>
    <w:basedOn w:val="a0"/>
    <w:uiPriority w:val="99"/>
    <w:semiHidden/>
    <w:qFormat/>
    <w:rPr>
      <w:rFonts w:ascii="Calibri" w:eastAsia="宋体" w:hAnsi="Calibri" w:cs="Times New Roman"/>
    </w:rPr>
  </w:style>
  <w:style w:type="character" w:customStyle="1" w:styleId="ae">
    <w:name w:val="批注主题 字符"/>
    <w:basedOn w:val="a4"/>
    <w:link w:val="ad"/>
    <w:qFormat/>
    <w:rPr>
      <w:rFonts w:ascii="Calibri" w:eastAsia="宋体" w:hAnsi="Calibri" w:cs="Times New Roman"/>
      <w:b/>
      <w:bCs/>
    </w:rPr>
  </w:style>
  <w:style w:type="character" w:customStyle="1" w:styleId="a6">
    <w:name w:val="批注框文本 字符"/>
    <w:basedOn w:val="a0"/>
    <w:link w:val="a5"/>
    <w:qFormat/>
    <w:rPr>
      <w:rFonts w:ascii="Calibri" w:eastAsia="宋体" w:hAnsi="Calibri" w:cs="Times New Roman"/>
      <w:sz w:val="18"/>
      <w:szCs w:val="18"/>
    </w:rPr>
  </w:style>
  <w:style w:type="paragraph" w:customStyle="1" w:styleId="af4">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5">
    <w:name w:val="List Paragraph"/>
    <w:basedOn w:val="a"/>
    <w:uiPriority w:val="34"/>
    <w:qFormat/>
    <w:pPr>
      <w:ind w:firstLineChars="200" w:firstLine="420"/>
    </w:pPr>
  </w:style>
  <w:style w:type="character" w:customStyle="1" w:styleId="ac">
    <w:name w:val="标题 字符"/>
    <w:basedOn w:val="a0"/>
    <w:link w:val="ab"/>
    <w:qFormat/>
    <w:rPr>
      <w:rFonts w:ascii="Cambria" w:eastAsia="宋体" w:hAnsi="Cambria" w:cs="Times New Roman"/>
      <w:b/>
      <w:bCs/>
      <w:sz w:val="32"/>
      <w:szCs w:val="32"/>
    </w:rPr>
  </w:style>
  <w:style w:type="character" w:customStyle="1" w:styleId="apple-converted-space">
    <w:name w:val="apple-converted-space"/>
    <w:basedOn w:val="a0"/>
    <w:qFormat/>
  </w:style>
  <w:style w:type="character" w:customStyle="1" w:styleId="highlight">
    <w:name w:val="highlight"/>
    <w:basedOn w:val="a0"/>
    <w:qFormat/>
  </w:style>
  <w:style w:type="character" w:customStyle="1" w:styleId="cit">
    <w:name w:val="cit"/>
    <w:basedOn w:val="a0"/>
    <w:qFormat/>
  </w:style>
  <w:style w:type="character" w:customStyle="1" w:styleId="jrnl">
    <w:name w:val="jrnl"/>
    <w:basedOn w:val="a0"/>
    <w:qFormat/>
  </w:style>
  <w:style w:type="paragraph" w:customStyle="1" w:styleId="EndNoteBibliographyTitle">
    <w:name w:val="EndNote Bibliography Title"/>
    <w:basedOn w:val="a"/>
    <w:link w:val="EndNoteBibliographyTitle0"/>
    <w:qFormat/>
    <w:pPr>
      <w:jc w:val="center"/>
    </w:pPr>
    <w:rPr>
      <w:rFonts w:cs="Calibri"/>
      <w:sz w:val="20"/>
    </w:rPr>
  </w:style>
  <w:style w:type="character" w:customStyle="1" w:styleId="EndNoteBibliographyTitle0">
    <w:name w:val="EndNote Bibliography Title 字符"/>
    <w:link w:val="EndNoteBibliographyTitle"/>
    <w:qFormat/>
    <w:rPr>
      <w:rFonts w:ascii="Calibri" w:eastAsia="宋体" w:hAnsi="Calibri" w:cs="Calibri"/>
      <w:sz w:val="20"/>
    </w:rPr>
  </w:style>
  <w:style w:type="paragraph" w:customStyle="1" w:styleId="EndNoteBibliography">
    <w:name w:val="EndNote Bibliography"/>
    <w:basedOn w:val="a"/>
    <w:link w:val="EndNoteBibliography0"/>
    <w:qFormat/>
    <w:rPr>
      <w:rFonts w:cs="Calibri"/>
      <w:sz w:val="20"/>
    </w:rPr>
  </w:style>
  <w:style w:type="character" w:customStyle="1" w:styleId="EndNoteBibliography0">
    <w:name w:val="EndNote Bibliography 字符"/>
    <w:link w:val="EndNoteBibliography"/>
    <w:qFormat/>
    <w:rPr>
      <w:rFonts w:ascii="Calibri" w:eastAsia="宋体" w:hAnsi="Calibri" w:cs="Calibri"/>
      <w:sz w:val="20"/>
    </w:rPr>
  </w:style>
  <w:style w:type="character" w:customStyle="1" w:styleId="12">
    <w:name w:val="未处理的提及1"/>
    <w:uiPriority w:val="99"/>
    <w:semiHidden/>
    <w:unhideWhenUsed/>
    <w:qFormat/>
    <w:rPr>
      <w:color w:val="808080"/>
      <w:shd w:val="clear" w:color="auto" w:fill="E6E6E6"/>
    </w:rPr>
  </w:style>
  <w:style w:type="table" w:customStyle="1" w:styleId="210">
    <w:name w:val="无格式表格 21"/>
    <w:basedOn w:val="a1"/>
    <w:uiPriority w:val="42"/>
    <w:qFormat/>
    <w:rPr>
      <w:rFonts w:ascii="Calibri" w:hAnsi="Calibri"/>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af6">
    <w:name w:val="页脚 字符"/>
    <w:uiPriority w:val="99"/>
    <w:qFormat/>
    <w:rPr>
      <w:lang w:eastAsia="zh-CN"/>
    </w:rPr>
  </w:style>
  <w:style w:type="paragraph" w:customStyle="1" w:styleId="TableParagraph">
    <w:name w:val="Table Paragraph"/>
    <w:basedOn w:val="a"/>
    <w:uiPriority w:val="1"/>
    <w:qFormat/>
    <w:rPr>
      <w:rFonts w:eastAsia="Calibri" w:cs="Calibri"/>
      <w:lang w:eastAsia="en-US" w:bidi="en-US"/>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yrichtextstyle">
    <w:name w:val="my_rich_text_style"/>
    <w:basedOn w:val="a0"/>
    <w:uiPriority w:val="1"/>
    <w:qFormat/>
    <w:rPr>
      <w:rFonts w:ascii="思源黑体 CN Bold" w:eastAsia="思源黑体 CN Bold" w:hAnsi="思源黑体 CN Bold" w:cs="思源黑体 CN Bold"/>
      <w:color w:val="FFFFFF" w:themeColor="background1"/>
      <w:sz w:val="24"/>
      <w:szCs w:val="2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rFonts w:ascii="Calibri" w:eastAsia="宋体" w:hAnsi="Calibri" w:cs="Times New Roman"/>
      <w:b/>
      <w:bCs/>
      <w:kern w:val="2"/>
      <w:sz w:val="32"/>
      <w:szCs w:val="32"/>
    </w:rPr>
  </w:style>
  <w:style w:type="table" w:customStyle="1" w:styleId="110">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3-61">
    <w:name w:val="清单表 3 - 着色 61"/>
    <w:basedOn w:val="a1"/>
    <w:uiPriority w:val="48"/>
    <w:qFormat/>
    <w:tblPr>
      <w:tblBorders>
        <w:top w:val="single" w:sz="4" w:space="0" w:color="00653B" w:themeColor="accent6"/>
        <w:left w:val="single" w:sz="4" w:space="0" w:color="00653B" w:themeColor="accent6"/>
        <w:bottom w:val="single" w:sz="4" w:space="0" w:color="00653B" w:themeColor="accent6"/>
        <w:right w:val="single" w:sz="4" w:space="0" w:color="00653B" w:themeColor="accent6"/>
      </w:tblBorders>
    </w:tblPr>
    <w:tblStylePr w:type="firstRow">
      <w:rPr>
        <w:b/>
        <w:bCs/>
        <w:color w:val="FFFFFF" w:themeColor="background1"/>
      </w:rPr>
      <w:tblPr/>
      <w:tcPr>
        <w:shd w:val="clear" w:color="auto" w:fill="00653B" w:themeFill="accent6"/>
      </w:tcPr>
    </w:tblStylePr>
    <w:tblStylePr w:type="lastRow">
      <w:rPr>
        <w:b/>
        <w:bCs/>
      </w:rPr>
      <w:tblPr/>
      <w:tcPr>
        <w:tcBorders>
          <w:top w:val="double" w:sz="4" w:space="0" w:color="00653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53B" w:themeColor="accent6"/>
          <w:right w:val="single" w:sz="4" w:space="0" w:color="00653B" w:themeColor="accent6"/>
        </w:tcBorders>
      </w:tcPr>
    </w:tblStylePr>
    <w:tblStylePr w:type="band1Horz">
      <w:tblPr/>
      <w:tcPr>
        <w:tcBorders>
          <w:top w:val="single" w:sz="4" w:space="0" w:color="00653B" w:themeColor="accent6"/>
          <w:bottom w:val="single" w:sz="4" w:space="0" w:color="00653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53B" w:themeColor="accent6"/>
          <w:left w:val="nil"/>
        </w:tcBorders>
      </w:tcPr>
    </w:tblStylePr>
    <w:tblStylePr w:type="swCell">
      <w:tblPr/>
      <w:tcPr>
        <w:tcBorders>
          <w:top w:val="double" w:sz="4" w:space="0" w:color="00653B" w:themeColor="accent6"/>
          <w:right w:val="nil"/>
        </w:tcBorders>
      </w:tcPr>
    </w:tblStylePr>
  </w:style>
  <w:style w:type="table" w:customStyle="1" w:styleId="4-61">
    <w:name w:val="网格表 4 - 着色 61"/>
    <w:basedOn w:val="a1"/>
    <w:uiPriority w:val="49"/>
    <w:qFormat/>
    <w:tblPr>
      <w:tblBorders>
        <w:top w:val="single" w:sz="4" w:space="0" w:color="09FF97" w:themeColor="accent6" w:themeTint="99"/>
        <w:left w:val="single" w:sz="4" w:space="0" w:color="09FF97" w:themeColor="accent6" w:themeTint="99"/>
        <w:bottom w:val="single" w:sz="4" w:space="0" w:color="09FF97" w:themeColor="accent6" w:themeTint="99"/>
        <w:right w:val="single" w:sz="4" w:space="0" w:color="09FF97" w:themeColor="accent6" w:themeTint="99"/>
        <w:insideH w:val="single" w:sz="4" w:space="0" w:color="09FF97" w:themeColor="accent6" w:themeTint="99"/>
        <w:insideV w:val="single" w:sz="4" w:space="0" w:color="09FF97" w:themeColor="accent6" w:themeTint="99"/>
      </w:tblBorders>
    </w:tblPr>
    <w:tblStylePr w:type="firstRow">
      <w:rPr>
        <w:b/>
        <w:bCs/>
        <w:color w:val="FFFFFF" w:themeColor="background1"/>
      </w:rPr>
      <w:tblPr/>
      <w:tcPr>
        <w:tcBorders>
          <w:top w:val="single" w:sz="4" w:space="0" w:color="00653B" w:themeColor="accent6"/>
          <w:left w:val="single" w:sz="4" w:space="0" w:color="00653B" w:themeColor="accent6"/>
          <w:bottom w:val="single" w:sz="4" w:space="0" w:color="00653B" w:themeColor="accent6"/>
          <w:right w:val="single" w:sz="4" w:space="0" w:color="00653B" w:themeColor="accent6"/>
          <w:insideH w:val="nil"/>
          <w:insideV w:val="nil"/>
        </w:tcBorders>
        <w:shd w:val="clear" w:color="auto" w:fill="00653B" w:themeFill="accent6"/>
      </w:tcPr>
    </w:tblStylePr>
    <w:tblStylePr w:type="lastRow">
      <w:rPr>
        <w:b/>
        <w:bCs/>
      </w:rPr>
      <w:tblPr/>
      <w:tcPr>
        <w:tcBorders>
          <w:top w:val="double" w:sz="4" w:space="0" w:color="00653B" w:themeColor="accent6"/>
        </w:tcBorders>
      </w:tcPr>
    </w:tblStylePr>
    <w:tblStylePr w:type="firstCol">
      <w:rPr>
        <w:b/>
        <w:bCs/>
      </w:rPr>
    </w:tblStylePr>
    <w:tblStylePr w:type="lastCol">
      <w:rPr>
        <w:b/>
        <w:bCs/>
      </w:rPr>
    </w:tblStylePr>
    <w:tblStylePr w:type="band1Vert">
      <w:tblPr/>
      <w:tcPr>
        <w:shd w:val="clear" w:color="auto" w:fill="ADFFDC" w:themeFill="accent6" w:themeFillTint="33"/>
      </w:tcPr>
    </w:tblStylePr>
    <w:tblStylePr w:type="band1Horz">
      <w:tblPr/>
      <w:tcPr>
        <w:shd w:val="clear" w:color="auto" w:fill="ADFFDC" w:themeFill="accent6" w:themeFillTint="33"/>
      </w:tcPr>
    </w:tblStylePr>
  </w:style>
  <w:style w:type="table" w:customStyle="1" w:styleId="af7">
    <w:name w:val="报告表格"/>
    <w:basedOn w:val="a1"/>
    <w:uiPriority w:val="99"/>
    <w:qFormat/>
    <w:tblPr/>
  </w:style>
  <w:style w:type="table" w:customStyle="1" w:styleId="1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3">
    <w:name w:val="修订1"/>
    <w:hidden/>
    <w:uiPriority w:val="99"/>
    <w:semiHidden/>
    <w:qFormat/>
    <w:rPr>
      <w:rFonts w:ascii="Calibri" w:hAnsi="Calibri"/>
      <w:kern w:val="2"/>
      <w:sz w:val="21"/>
      <w:szCs w:val="22"/>
    </w:rPr>
  </w:style>
  <w:style w:type="paragraph" w:customStyle="1" w:styleId="23">
    <w:name w:val="修订2"/>
    <w:hidden/>
    <w:uiPriority w:val="99"/>
    <w:unhideWhenUsed/>
    <w:qFormat/>
    <w:rPr>
      <w:rFonts w:ascii="Calibri" w:hAnsi="Calibri"/>
      <w:kern w:val="2"/>
      <w:sz w:val="21"/>
      <w:szCs w:val="22"/>
    </w:rPr>
  </w:style>
  <w:style w:type="table" w:customStyle="1" w:styleId="MasterIVD-v3">
    <w:name w:val="MasterIVD临检通用版-v3系统"/>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table" w:customStyle="1" w:styleId="-12">
    <w:name w:val="标准样式-体细胞12类解读"/>
    <w:basedOn w:val="a1"/>
    <w:uiPriority w:val="99"/>
    <w:qFormat/>
    <w:pPr>
      <w:jc w:val="center"/>
    </w:pPr>
    <w:tblPr>
      <w:tblBorders>
        <w:bottom w:val="single" w:sz="4" w:space="0" w:color="1E7648"/>
        <w:insideH w:val="dashed" w:sz="4" w:space="0" w:color="D9D9D9"/>
        <w:insideV w:val="dashed" w:sz="4" w:space="0" w:color="D9D9D9"/>
      </w:tblBorders>
    </w:tblPr>
    <w:tcPr>
      <w:vAlign w:val="center"/>
    </w:tcPr>
    <w:tblStylePr w:type="firstRow">
      <w:tblPr/>
      <w:tcPr>
        <w:tcBorders>
          <w:bottom w:val="single" w:sz="4" w:space="0" w:color="1E7648"/>
        </w:tcBorders>
        <w:shd w:val="clear" w:color="auto" w:fill="1E764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00653B"/>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F6224B-11BB-4FF6-9AC8-84E7FA57D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13</Pages>
  <Words>1625</Words>
  <Characters>9265</Characters>
  <Application>Microsoft Office Word</Application>
  <DocSecurity>0</DocSecurity>
  <Lines>77</Lines>
  <Paragraphs>21</Paragraphs>
  <ScaleCrop>false</ScaleCrop>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卓燕瑜</dc:creator>
  <cp:lastModifiedBy>嵇 梦晨</cp:lastModifiedBy>
  <cp:revision>109</cp:revision>
  <cp:lastPrinted>2020-02-20T07:08:00Z</cp:lastPrinted>
  <dcterms:created xsi:type="dcterms:W3CDTF">2023-01-17T07:56:00Z</dcterms:created>
  <dcterms:modified xsi:type="dcterms:W3CDTF">2024-08-08T06:30:00Z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D74E4F74DD544855B8C0D1CEF97C3634</vt:lpwstr>
  </property>
</Properties>
</file>