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B1C0A" w14:textId="5B2ADCAC" w:rsidR="00CA0B05" w:rsidRDefault="00CA0B05" w:rsidP="003B2C55">
      <w:pPr>
        <w:pStyle w:val="Ttulo1"/>
        <w:rPr>
          <w:noProof/>
        </w:rPr>
      </w:pPr>
      <w:bookmarkStart w:id="0" w:name="_Toc166402364"/>
      <w:r>
        <w:rPr>
          <w:noProof/>
        </w:rPr>
        <w:drawing>
          <wp:anchor distT="0" distB="0" distL="114300" distR="114300" simplePos="0" relativeHeight="251658240" behindDoc="1" locked="0" layoutInCell="1" allowOverlap="1" wp14:anchorId="40B85AFF" wp14:editId="7ECC19AE">
            <wp:simplePos x="0" y="0"/>
            <wp:positionH relativeFrom="margin">
              <wp:align>center</wp:align>
            </wp:positionH>
            <wp:positionV relativeFrom="margin">
              <wp:posOffset>-238125</wp:posOffset>
            </wp:positionV>
            <wp:extent cx="1945640" cy="1752600"/>
            <wp:effectExtent l="0" t="0" r="0" b="0"/>
            <wp:wrapSquare wrapText="bothSides"/>
            <wp:docPr id="332580215" name="Imagem 2" descr="Uma imagem com captura de ecrã, Tipo de letra, Gráficos, símbo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80215" name="Imagem 2" descr="Uma imagem com captura de ecrã, Tipo de letra, Gráficos, símbolo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882"/>
                    <a:stretch/>
                  </pic:blipFill>
                  <pic:spPr bwMode="auto">
                    <a:xfrm>
                      <a:off x="0" y="0"/>
                      <a:ext cx="194564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1FBE3E31" w14:textId="77777777" w:rsidR="00CA0B05" w:rsidRDefault="00CA0B05" w:rsidP="00CA0B05"/>
    <w:p w14:paraId="0CE6E550" w14:textId="77777777" w:rsidR="00CA0B05" w:rsidRDefault="00CA0B05" w:rsidP="00CA0B05"/>
    <w:p w14:paraId="1299A587" w14:textId="77777777" w:rsidR="00CA0B05" w:rsidRDefault="00CA0B05" w:rsidP="00CA0B05"/>
    <w:p w14:paraId="019ED7CC" w14:textId="77777777" w:rsidR="00CA0B05" w:rsidRDefault="00CA0B05" w:rsidP="00CA0B05"/>
    <w:p w14:paraId="5A2C24EC" w14:textId="77777777" w:rsidR="00CA0B05" w:rsidRDefault="00CA0B05" w:rsidP="00CA0B05"/>
    <w:p w14:paraId="649CA619" w14:textId="7B53B1DE" w:rsidR="00CA0B05" w:rsidRPr="00790A8C" w:rsidRDefault="00CA0B05" w:rsidP="00CA0B05">
      <w:pPr>
        <w:jc w:val="center"/>
        <w:rPr>
          <w:rFonts w:ascii="NewsGotT" w:hAnsi="NewsGotT"/>
          <w:b/>
          <w:bCs/>
          <w:sz w:val="32"/>
          <w:szCs w:val="32"/>
        </w:rPr>
      </w:pPr>
      <w:r w:rsidRPr="00790A8C">
        <w:rPr>
          <w:rFonts w:ascii="NewsGotT" w:hAnsi="NewsGotT"/>
          <w:b/>
          <w:bCs/>
          <w:sz w:val="32"/>
          <w:szCs w:val="32"/>
        </w:rPr>
        <w:t>Universidade do Minho</w:t>
      </w:r>
    </w:p>
    <w:p w14:paraId="7134212E" w14:textId="3E03197D" w:rsidR="00CA0B05" w:rsidRPr="00790A8C" w:rsidRDefault="00CA0B05" w:rsidP="00E75959">
      <w:pPr>
        <w:jc w:val="center"/>
        <w:rPr>
          <w:rFonts w:ascii="NewsGotT" w:hAnsi="NewsGotT"/>
          <w:b/>
          <w:bCs/>
          <w:sz w:val="32"/>
          <w:szCs w:val="32"/>
        </w:rPr>
      </w:pPr>
      <w:r w:rsidRPr="00790A8C">
        <w:rPr>
          <w:rFonts w:ascii="NewsGotT" w:hAnsi="NewsGotT"/>
          <w:b/>
          <w:bCs/>
          <w:sz w:val="32"/>
          <w:szCs w:val="32"/>
        </w:rPr>
        <w:t>Licenciatura em Ciências da Computação</w:t>
      </w:r>
    </w:p>
    <w:p w14:paraId="788743FD" w14:textId="119237F2" w:rsidR="00CA0B05" w:rsidRDefault="00CA0B05" w:rsidP="00CA0B05">
      <w:pPr>
        <w:jc w:val="center"/>
        <w:rPr>
          <w:rFonts w:ascii="NewsGotT" w:hAnsi="NewsGotT"/>
          <w:b/>
          <w:bCs/>
          <w:sz w:val="32"/>
          <w:szCs w:val="32"/>
        </w:rPr>
      </w:pPr>
      <w:r w:rsidRPr="00790A8C">
        <w:rPr>
          <w:rFonts w:ascii="NewsGotT" w:hAnsi="NewsGotT"/>
          <w:b/>
          <w:bCs/>
          <w:sz w:val="32"/>
          <w:szCs w:val="32"/>
        </w:rPr>
        <w:t>Trabalho Prático Programação Orientada aos Objetos</w:t>
      </w:r>
    </w:p>
    <w:p w14:paraId="4782A00F" w14:textId="5F0DAA83" w:rsidR="00E75959" w:rsidRPr="00790A8C" w:rsidRDefault="00E75959" w:rsidP="00CA0B05">
      <w:pPr>
        <w:jc w:val="center"/>
        <w:rPr>
          <w:rFonts w:ascii="NewsGotT" w:hAnsi="NewsGotT"/>
          <w:b/>
          <w:bCs/>
          <w:sz w:val="32"/>
          <w:szCs w:val="32"/>
        </w:rPr>
      </w:pPr>
      <w:r>
        <w:rPr>
          <w:rFonts w:ascii="NewsGotT" w:hAnsi="NewsGotT"/>
          <w:b/>
          <w:bCs/>
          <w:sz w:val="32"/>
          <w:szCs w:val="32"/>
        </w:rPr>
        <w:t>Implementação de uma aplicação para gestão de atividade física</w:t>
      </w:r>
    </w:p>
    <w:p w14:paraId="08C6AEB1" w14:textId="6D6DDE5D" w:rsidR="00CA0B05" w:rsidRPr="00790A8C" w:rsidRDefault="00CA0B05" w:rsidP="00CA0B05">
      <w:pPr>
        <w:jc w:val="center"/>
        <w:rPr>
          <w:rFonts w:ascii="NewsGotT" w:hAnsi="NewsGotT"/>
          <w:sz w:val="28"/>
          <w:szCs w:val="28"/>
        </w:rPr>
      </w:pPr>
      <w:r w:rsidRPr="00790A8C">
        <w:rPr>
          <w:rFonts w:ascii="NewsGotT" w:hAnsi="NewsGotT"/>
          <w:sz w:val="28"/>
          <w:szCs w:val="28"/>
        </w:rPr>
        <w:t xml:space="preserve">Grupo </w:t>
      </w:r>
      <w:r w:rsidR="00FF2400" w:rsidRPr="00FF2400">
        <w:rPr>
          <w:rFonts w:ascii="NewsGotT" w:hAnsi="NewsGotT"/>
          <w:sz w:val="28"/>
          <w:szCs w:val="28"/>
        </w:rPr>
        <w:t>54</w:t>
      </w:r>
    </w:p>
    <w:p w14:paraId="78E2A2E1" w14:textId="77777777" w:rsidR="00CA0B05" w:rsidRPr="00790A8C" w:rsidRDefault="00CA0B05" w:rsidP="00CA0B05">
      <w:pPr>
        <w:jc w:val="center"/>
        <w:rPr>
          <w:rFonts w:ascii="NewsGotT" w:hAnsi="NewsGotT"/>
          <w:sz w:val="28"/>
          <w:szCs w:val="28"/>
        </w:rPr>
      </w:pPr>
      <w:r w:rsidRPr="00790A8C">
        <w:rPr>
          <w:rFonts w:ascii="NewsGotT" w:hAnsi="NewsGotT"/>
          <w:sz w:val="28"/>
          <w:szCs w:val="28"/>
        </w:rPr>
        <w:t>Trabalho realizado por:</w:t>
      </w:r>
    </w:p>
    <w:p w14:paraId="57FAC837" w14:textId="705CE45D" w:rsidR="00CA0B05" w:rsidRPr="00790A8C" w:rsidRDefault="00CA0B05" w:rsidP="00CA0B05">
      <w:pPr>
        <w:jc w:val="center"/>
        <w:rPr>
          <w:rFonts w:ascii="NewsGotT" w:hAnsi="NewsGotT"/>
          <w:sz w:val="28"/>
          <w:szCs w:val="28"/>
        </w:rPr>
      </w:pPr>
      <w:r w:rsidRPr="00790A8C">
        <w:rPr>
          <w:rFonts w:ascii="NewsGotT" w:hAnsi="NewsGotT"/>
          <w:sz w:val="28"/>
          <w:szCs w:val="28"/>
        </w:rPr>
        <w:t>João Pedro da Silva Barbosa (A100054)</w:t>
      </w:r>
    </w:p>
    <w:p w14:paraId="6E57C293" w14:textId="48D33317" w:rsidR="00CA0B05" w:rsidRPr="00790A8C" w:rsidRDefault="00CA0B05" w:rsidP="00CA0B05">
      <w:pPr>
        <w:jc w:val="center"/>
        <w:rPr>
          <w:rFonts w:ascii="NewsGotT" w:hAnsi="NewsGotT"/>
          <w:sz w:val="28"/>
          <w:szCs w:val="28"/>
        </w:rPr>
      </w:pPr>
      <w:r w:rsidRPr="00790A8C">
        <w:rPr>
          <w:rFonts w:ascii="NewsGotT" w:hAnsi="NewsGotT"/>
          <w:sz w:val="28"/>
          <w:szCs w:val="28"/>
        </w:rPr>
        <w:t>Diogo Coelho da Silva (A100092)</w:t>
      </w:r>
    </w:p>
    <w:p w14:paraId="6CB026C0" w14:textId="7EDD96D6" w:rsidR="00CA0B05" w:rsidRPr="00790A8C" w:rsidRDefault="00CA0B05" w:rsidP="00CA0B05">
      <w:pPr>
        <w:jc w:val="center"/>
        <w:rPr>
          <w:rFonts w:ascii="NewsGotT" w:hAnsi="NewsGotT"/>
          <w:sz w:val="28"/>
          <w:szCs w:val="28"/>
        </w:rPr>
      </w:pPr>
      <w:r w:rsidRPr="00790A8C">
        <w:rPr>
          <w:rFonts w:ascii="NewsGotT" w:hAnsi="NewsGotT"/>
          <w:sz w:val="28"/>
          <w:szCs w:val="28"/>
        </w:rPr>
        <w:t xml:space="preserve">Pedro Miguel Ramôa Oliveira (A97686) </w:t>
      </w:r>
    </w:p>
    <w:p w14:paraId="38739080" w14:textId="4A8018B5" w:rsidR="00CA0B05" w:rsidRDefault="00CA0B05" w:rsidP="00CA0B05"/>
    <w:p w14:paraId="62C9C4C8" w14:textId="0DE38042" w:rsidR="00CA0B05" w:rsidRDefault="00CA0B05" w:rsidP="00CA0B05">
      <w:r>
        <w:rPr>
          <w:noProof/>
        </w:rPr>
        <w:drawing>
          <wp:anchor distT="0" distB="0" distL="114300" distR="114300" simplePos="0" relativeHeight="251660288" behindDoc="1" locked="0" layoutInCell="1" allowOverlap="1" wp14:anchorId="522807A1" wp14:editId="0202CD78">
            <wp:simplePos x="0" y="0"/>
            <wp:positionH relativeFrom="margin">
              <wp:posOffset>0</wp:posOffset>
            </wp:positionH>
            <wp:positionV relativeFrom="paragraph">
              <wp:posOffset>282484</wp:posOffset>
            </wp:positionV>
            <wp:extent cx="171450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360" y="21360"/>
                <wp:lineTo x="21360" y="0"/>
                <wp:lineTo x="0" y="0"/>
              </wp:wrapPolygon>
            </wp:wrapTight>
            <wp:docPr id="1753228499" name="Imagem 3" descr="Uma imagem com pessoa, Cara humana, Queixo, pescoç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28499" name="Imagem 3" descr="Uma imagem com pessoa, Cara humana, Queixo, pescoç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4C9BDA3" wp14:editId="001BCAF2">
            <wp:simplePos x="0" y="0"/>
            <wp:positionH relativeFrom="column">
              <wp:posOffset>3776254</wp:posOffset>
            </wp:positionH>
            <wp:positionV relativeFrom="paragraph">
              <wp:posOffset>273050</wp:posOffset>
            </wp:positionV>
            <wp:extent cx="171450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360" y="21360"/>
                <wp:lineTo x="21360" y="0"/>
                <wp:lineTo x="0" y="0"/>
              </wp:wrapPolygon>
            </wp:wrapTight>
            <wp:docPr id="959889966" name="Imagem 5" descr="Uma imagem com Cara humana, pessoa, sorrir, Tes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89966" name="Imagem 5" descr="Uma imagem com Cara humana, pessoa, sorrir, Test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39CC434" wp14:editId="6BBC0BFC">
            <wp:simplePos x="0" y="0"/>
            <wp:positionH relativeFrom="margin">
              <wp:posOffset>1847850</wp:posOffset>
            </wp:positionH>
            <wp:positionV relativeFrom="paragraph">
              <wp:posOffset>262981</wp:posOffset>
            </wp:positionV>
            <wp:extent cx="1757680" cy="1757680"/>
            <wp:effectExtent l="0" t="0" r="0" b="0"/>
            <wp:wrapTight wrapText="bothSides">
              <wp:wrapPolygon edited="0">
                <wp:start x="0" y="0"/>
                <wp:lineTo x="0" y="21303"/>
                <wp:lineTo x="21303" y="21303"/>
                <wp:lineTo x="21303" y="0"/>
                <wp:lineTo x="0" y="0"/>
              </wp:wrapPolygon>
            </wp:wrapTight>
            <wp:docPr id="517600266" name="Imagem 6" descr="Uma imagem com sorrir, pessoa, vestuário, Cara human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00266" name="Imagem 6" descr="Uma imagem com sorrir, pessoa, vestuário, Cara human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8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C7A77B" w14:textId="6145206D" w:rsidR="00CA0B05" w:rsidRDefault="00CA0B05" w:rsidP="00CA0B05"/>
    <w:p w14:paraId="1A9B9926" w14:textId="77777777" w:rsidR="00CA0B05" w:rsidRDefault="00CA0B05" w:rsidP="00CA0B05"/>
    <w:p w14:paraId="5CB8B4D9" w14:textId="77777777" w:rsidR="00CA0B05" w:rsidRDefault="00CA0B05" w:rsidP="00CA0B05"/>
    <w:p w14:paraId="2F02F530" w14:textId="77777777" w:rsidR="00CA0B05" w:rsidRDefault="00CA0B05" w:rsidP="00CA0B05"/>
    <w:p w14:paraId="4DC79661" w14:textId="77777777" w:rsidR="00CA0B05" w:rsidRDefault="00CA0B05" w:rsidP="00CA0B05"/>
    <w:p w14:paraId="5A8F0948" w14:textId="77777777" w:rsidR="00CA0B05" w:rsidRDefault="00CA0B05" w:rsidP="00CA0B05"/>
    <w:p w14:paraId="60A64808" w14:textId="3B4760CC" w:rsidR="00CA0B05" w:rsidRPr="00D56B9E" w:rsidRDefault="00D7448E" w:rsidP="00D56B9E">
      <w:pPr>
        <w:jc w:val="both"/>
        <w:rPr>
          <w:rFonts w:ascii="NewsGotT" w:hAnsi="NewsGotT"/>
          <w:b/>
          <w:bCs/>
          <w:sz w:val="28"/>
          <w:szCs w:val="28"/>
        </w:rPr>
      </w:pPr>
      <w:r w:rsidRPr="00D56B9E">
        <w:rPr>
          <w:rFonts w:ascii="NewsGotT" w:hAnsi="NewsGotT"/>
          <w:b/>
          <w:bCs/>
          <w:sz w:val="28"/>
          <w:szCs w:val="28"/>
        </w:rPr>
        <w:t>Conteúdo</w:t>
      </w:r>
    </w:p>
    <w:p w14:paraId="3356240E" w14:textId="4B887C5F" w:rsidR="0086452A" w:rsidRPr="0086452A" w:rsidRDefault="00D7448E" w:rsidP="0086452A">
      <w:pPr>
        <w:pStyle w:val="ndice1"/>
        <w:spacing w:line="240" w:lineRule="auto"/>
        <w:rPr>
          <w:rFonts w:ascii="NewsGotT" w:eastAsiaTheme="minorEastAsia" w:hAnsi="NewsGotT"/>
          <w:noProof/>
          <w:lang w:eastAsia="pt-PT"/>
        </w:rPr>
      </w:pPr>
      <w:r w:rsidRPr="0086452A">
        <w:rPr>
          <w:rFonts w:ascii="NewsGotT" w:hAnsi="NewsGotT"/>
          <w:sz w:val="20"/>
          <w:szCs w:val="20"/>
        </w:rPr>
        <w:fldChar w:fldCharType="begin"/>
      </w:r>
      <w:r w:rsidRPr="0086452A">
        <w:rPr>
          <w:rFonts w:ascii="NewsGotT" w:hAnsi="NewsGotT"/>
          <w:sz w:val="20"/>
          <w:szCs w:val="20"/>
        </w:rPr>
        <w:instrText xml:space="preserve"> TOC \o "1-3" \h \z \u </w:instrText>
      </w:r>
      <w:r w:rsidRPr="0086452A">
        <w:rPr>
          <w:rFonts w:ascii="NewsGotT" w:hAnsi="NewsGotT"/>
          <w:sz w:val="20"/>
          <w:szCs w:val="20"/>
        </w:rPr>
        <w:fldChar w:fldCharType="separate"/>
      </w:r>
      <w:hyperlink w:anchor="_Toc166402364" w:history="1"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tab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begin"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instrText xml:space="preserve"> PAGEREF _Toc166402364 \h </w:instrTex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separate"/>
        </w:r>
        <w:r w:rsidR="001779AC">
          <w:rPr>
            <w:rFonts w:ascii="NewsGotT" w:hAnsi="NewsGotT"/>
            <w:noProof/>
            <w:webHidden/>
            <w:sz w:val="20"/>
            <w:szCs w:val="20"/>
          </w:rPr>
          <w:t>1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end"/>
        </w:r>
      </w:hyperlink>
    </w:p>
    <w:p w14:paraId="0AB1F818" w14:textId="476498A5" w:rsidR="0086452A" w:rsidRPr="0086452A" w:rsidRDefault="00000000" w:rsidP="0086452A">
      <w:pPr>
        <w:pStyle w:val="ndice1"/>
        <w:spacing w:line="240" w:lineRule="auto"/>
        <w:rPr>
          <w:rFonts w:ascii="NewsGotT" w:eastAsiaTheme="minorEastAsia" w:hAnsi="NewsGotT"/>
          <w:noProof/>
          <w:lang w:eastAsia="pt-PT"/>
        </w:rPr>
      </w:pPr>
      <w:hyperlink w:anchor="_Toc166402365" w:history="1">
        <w:r w:rsidR="0086452A" w:rsidRPr="0086452A">
          <w:rPr>
            <w:rStyle w:val="Hiperligao"/>
            <w:rFonts w:ascii="NewsGotT" w:hAnsi="NewsGotT"/>
            <w:noProof/>
            <w:sz w:val="20"/>
            <w:szCs w:val="20"/>
          </w:rPr>
          <w:t>1.Introdução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tab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begin"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instrText xml:space="preserve"> PAGEREF _Toc166402365 \h </w:instrTex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separate"/>
        </w:r>
        <w:r w:rsidR="001779AC">
          <w:rPr>
            <w:rFonts w:ascii="NewsGotT" w:hAnsi="NewsGotT"/>
            <w:noProof/>
            <w:webHidden/>
            <w:sz w:val="20"/>
            <w:szCs w:val="20"/>
          </w:rPr>
          <w:t>3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end"/>
        </w:r>
      </w:hyperlink>
    </w:p>
    <w:p w14:paraId="68875D60" w14:textId="47FB90A0" w:rsidR="0086452A" w:rsidRPr="0086452A" w:rsidRDefault="00000000" w:rsidP="0086452A">
      <w:pPr>
        <w:pStyle w:val="ndice1"/>
        <w:spacing w:line="240" w:lineRule="auto"/>
        <w:rPr>
          <w:rFonts w:ascii="NewsGotT" w:eastAsiaTheme="minorEastAsia" w:hAnsi="NewsGotT"/>
          <w:noProof/>
          <w:lang w:eastAsia="pt-PT"/>
        </w:rPr>
      </w:pPr>
      <w:hyperlink w:anchor="_Toc166402366" w:history="1">
        <w:r w:rsidR="0086452A" w:rsidRPr="0086452A">
          <w:rPr>
            <w:rStyle w:val="Hiperligao"/>
            <w:rFonts w:ascii="NewsGotT" w:hAnsi="NewsGotT"/>
            <w:noProof/>
            <w:sz w:val="20"/>
            <w:szCs w:val="20"/>
          </w:rPr>
          <w:t>2.Arquitetura da aplicação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tab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begin"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instrText xml:space="preserve"> PAGEREF _Toc166402366 \h </w:instrTex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separate"/>
        </w:r>
        <w:r w:rsidR="001779AC">
          <w:rPr>
            <w:rFonts w:ascii="NewsGotT" w:hAnsi="NewsGotT"/>
            <w:noProof/>
            <w:webHidden/>
            <w:sz w:val="20"/>
            <w:szCs w:val="20"/>
          </w:rPr>
          <w:t>4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end"/>
        </w:r>
      </w:hyperlink>
    </w:p>
    <w:p w14:paraId="2C160F9B" w14:textId="1F702D1C" w:rsidR="0086452A" w:rsidRPr="0086452A" w:rsidRDefault="00000000" w:rsidP="0086452A">
      <w:pPr>
        <w:pStyle w:val="ndice2"/>
        <w:spacing w:line="240" w:lineRule="auto"/>
        <w:rPr>
          <w:rFonts w:eastAsiaTheme="minorEastAsia"/>
          <w:lang w:eastAsia="pt-PT"/>
        </w:rPr>
      </w:pPr>
      <w:hyperlink w:anchor="_Toc166402367" w:history="1">
        <w:r w:rsidR="0086452A" w:rsidRPr="0086452A">
          <w:rPr>
            <w:rStyle w:val="Hiperligao"/>
            <w:sz w:val="20"/>
            <w:szCs w:val="20"/>
          </w:rPr>
          <w:t xml:space="preserve">2.1Classe </w:t>
        </w:r>
        <w:r w:rsidR="0086452A" w:rsidRPr="0086452A">
          <w:rPr>
            <w:rStyle w:val="Hiperligao"/>
            <w:i/>
            <w:iCs/>
            <w:sz w:val="20"/>
            <w:szCs w:val="20"/>
          </w:rPr>
          <w:t>Activity</w:t>
        </w:r>
        <w:r w:rsidR="0086452A" w:rsidRPr="0086452A">
          <w:rPr>
            <w:webHidden/>
            <w:sz w:val="20"/>
            <w:szCs w:val="20"/>
          </w:rPr>
          <w:tab/>
        </w:r>
        <w:r w:rsidR="0086452A" w:rsidRPr="0086452A">
          <w:rPr>
            <w:webHidden/>
            <w:sz w:val="20"/>
            <w:szCs w:val="20"/>
          </w:rPr>
          <w:fldChar w:fldCharType="begin"/>
        </w:r>
        <w:r w:rsidR="0086452A" w:rsidRPr="0086452A">
          <w:rPr>
            <w:webHidden/>
            <w:sz w:val="20"/>
            <w:szCs w:val="20"/>
          </w:rPr>
          <w:instrText xml:space="preserve"> PAGEREF _Toc166402367 \h </w:instrText>
        </w:r>
        <w:r w:rsidR="0086452A" w:rsidRPr="0086452A">
          <w:rPr>
            <w:webHidden/>
            <w:sz w:val="20"/>
            <w:szCs w:val="20"/>
          </w:rPr>
        </w:r>
        <w:r w:rsidR="0086452A" w:rsidRPr="0086452A">
          <w:rPr>
            <w:webHidden/>
            <w:sz w:val="20"/>
            <w:szCs w:val="20"/>
          </w:rPr>
          <w:fldChar w:fldCharType="separate"/>
        </w:r>
        <w:r w:rsidR="001779AC">
          <w:rPr>
            <w:webHidden/>
            <w:sz w:val="20"/>
            <w:szCs w:val="20"/>
          </w:rPr>
          <w:t>5</w:t>
        </w:r>
        <w:r w:rsidR="0086452A" w:rsidRPr="0086452A">
          <w:rPr>
            <w:webHidden/>
            <w:sz w:val="20"/>
            <w:szCs w:val="20"/>
          </w:rPr>
          <w:fldChar w:fldCharType="end"/>
        </w:r>
      </w:hyperlink>
    </w:p>
    <w:p w14:paraId="65617E14" w14:textId="0587B87F" w:rsidR="0086452A" w:rsidRPr="0086452A" w:rsidRDefault="00000000" w:rsidP="0086452A">
      <w:pPr>
        <w:pStyle w:val="ndice2"/>
        <w:spacing w:line="240" w:lineRule="auto"/>
        <w:rPr>
          <w:rFonts w:eastAsiaTheme="minorEastAsia"/>
          <w:lang w:eastAsia="pt-PT"/>
        </w:rPr>
      </w:pPr>
      <w:hyperlink w:anchor="_Toc166402368" w:history="1">
        <w:r w:rsidR="0086452A" w:rsidRPr="0086452A">
          <w:rPr>
            <w:rStyle w:val="Hiperligao"/>
            <w:rFonts w:eastAsiaTheme="majorEastAsia" w:cstheme="majorBidi"/>
            <w:sz w:val="20"/>
            <w:szCs w:val="20"/>
          </w:rPr>
          <w:t xml:space="preserve">2.2Classe </w:t>
        </w:r>
        <w:r w:rsidR="0086452A" w:rsidRPr="0086452A">
          <w:rPr>
            <w:rStyle w:val="Hiperligao"/>
            <w:rFonts w:eastAsiaTheme="majorEastAsia" w:cstheme="majorBidi"/>
            <w:i/>
            <w:iCs/>
            <w:sz w:val="20"/>
            <w:szCs w:val="20"/>
          </w:rPr>
          <w:t>Distance</w:t>
        </w:r>
        <w:r w:rsidR="0086452A" w:rsidRPr="0086452A">
          <w:rPr>
            <w:webHidden/>
            <w:sz w:val="20"/>
            <w:szCs w:val="20"/>
          </w:rPr>
          <w:tab/>
        </w:r>
        <w:r w:rsidR="0086452A" w:rsidRPr="0086452A">
          <w:rPr>
            <w:webHidden/>
            <w:sz w:val="20"/>
            <w:szCs w:val="20"/>
          </w:rPr>
          <w:fldChar w:fldCharType="begin"/>
        </w:r>
        <w:r w:rsidR="0086452A" w:rsidRPr="0086452A">
          <w:rPr>
            <w:webHidden/>
            <w:sz w:val="20"/>
            <w:szCs w:val="20"/>
          </w:rPr>
          <w:instrText xml:space="preserve"> PAGEREF _Toc166402368 \h </w:instrText>
        </w:r>
        <w:r w:rsidR="0086452A" w:rsidRPr="0086452A">
          <w:rPr>
            <w:webHidden/>
            <w:sz w:val="20"/>
            <w:szCs w:val="20"/>
          </w:rPr>
        </w:r>
        <w:r w:rsidR="0086452A" w:rsidRPr="0086452A">
          <w:rPr>
            <w:webHidden/>
            <w:sz w:val="20"/>
            <w:szCs w:val="20"/>
          </w:rPr>
          <w:fldChar w:fldCharType="separate"/>
        </w:r>
        <w:r w:rsidR="001779AC">
          <w:rPr>
            <w:webHidden/>
            <w:sz w:val="20"/>
            <w:szCs w:val="20"/>
          </w:rPr>
          <w:t>5</w:t>
        </w:r>
        <w:r w:rsidR="0086452A" w:rsidRPr="0086452A">
          <w:rPr>
            <w:webHidden/>
            <w:sz w:val="20"/>
            <w:szCs w:val="20"/>
          </w:rPr>
          <w:fldChar w:fldCharType="end"/>
        </w:r>
      </w:hyperlink>
    </w:p>
    <w:p w14:paraId="682EBE1F" w14:textId="003BE409" w:rsidR="0086452A" w:rsidRPr="0086452A" w:rsidRDefault="00000000" w:rsidP="0086452A">
      <w:pPr>
        <w:pStyle w:val="ndice2"/>
        <w:spacing w:line="240" w:lineRule="auto"/>
        <w:rPr>
          <w:rFonts w:eastAsiaTheme="minorEastAsia"/>
          <w:lang w:eastAsia="pt-PT"/>
        </w:rPr>
      </w:pPr>
      <w:hyperlink w:anchor="_Toc166402369" w:history="1">
        <w:r w:rsidR="0086452A" w:rsidRPr="0086452A">
          <w:rPr>
            <w:rStyle w:val="Hiperligao"/>
            <w:rFonts w:eastAsiaTheme="majorEastAsia" w:cstheme="majorBidi"/>
            <w:sz w:val="20"/>
            <w:szCs w:val="20"/>
          </w:rPr>
          <w:t xml:space="preserve">2.3 Classe </w:t>
        </w:r>
        <w:r w:rsidR="0086452A" w:rsidRPr="0086452A">
          <w:rPr>
            <w:rStyle w:val="Hiperligao"/>
            <w:rFonts w:eastAsiaTheme="majorEastAsia" w:cstheme="majorBidi"/>
            <w:i/>
            <w:iCs/>
            <w:sz w:val="20"/>
            <w:szCs w:val="20"/>
          </w:rPr>
          <w:t>DistanceAltitude</w:t>
        </w:r>
        <w:r w:rsidR="0086452A" w:rsidRPr="0086452A">
          <w:rPr>
            <w:webHidden/>
            <w:sz w:val="20"/>
            <w:szCs w:val="20"/>
          </w:rPr>
          <w:tab/>
        </w:r>
        <w:r w:rsidR="0086452A" w:rsidRPr="0086452A">
          <w:rPr>
            <w:webHidden/>
            <w:sz w:val="20"/>
            <w:szCs w:val="20"/>
          </w:rPr>
          <w:fldChar w:fldCharType="begin"/>
        </w:r>
        <w:r w:rsidR="0086452A" w:rsidRPr="0086452A">
          <w:rPr>
            <w:webHidden/>
            <w:sz w:val="20"/>
            <w:szCs w:val="20"/>
          </w:rPr>
          <w:instrText xml:space="preserve"> PAGEREF _Toc166402369 \h </w:instrText>
        </w:r>
        <w:r w:rsidR="0086452A" w:rsidRPr="0086452A">
          <w:rPr>
            <w:webHidden/>
            <w:sz w:val="20"/>
            <w:szCs w:val="20"/>
          </w:rPr>
        </w:r>
        <w:r w:rsidR="0086452A" w:rsidRPr="0086452A">
          <w:rPr>
            <w:webHidden/>
            <w:sz w:val="20"/>
            <w:szCs w:val="20"/>
          </w:rPr>
          <w:fldChar w:fldCharType="separate"/>
        </w:r>
        <w:r w:rsidR="001779AC">
          <w:rPr>
            <w:webHidden/>
            <w:sz w:val="20"/>
            <w:szCs w:val="20"/>
          </w:rPr>
          <w:t>5</w:t>
        </w:r>
        <w:r w:rsidR="0086452A" w:rsidRPr="0086452A">
          <w:rPr>
            <w:webHidden/>
            <w:sz w:val="20"/>
            <w:szCs w:val="20"/>
          </w:rPr>
          <w:fldChar w:fldCharType="end"/>
        </w:r>
      </w:hyperlink>
    </w:p>
    <w:p w14:paraId="6440AAF0" w14:textId="0765D110" w:rsidR="0086452A" w:rsidRPr="0086452A" w:rsidRDefault="00000000" w:rsidP="0086452A">
      <w:pPr>
        <w:pStyle w:val="ndice2"/>
        <w:spacing w:line="240" w:lineRule="auto"/>
        <w:rPr>
          <w:rFonts w:eastAsiaTheme="minorEastAsia"/>
          <w:lang w:eastAsia="pt-PT"/>
        </w:rPr>
      </w:pPr>
      <w:hyperlink w:anchor="_Toc166402370" w:history="1">
        <w:r w:rsidR="0086452A" w:rsidRPr="0086452A">
          <w:rPr>
            <w:rStyle w:val="Hiperligao"/>
            <w:sz w:val="20"/>
            <w:szCs w:val="20"/>
          </w:rPr>
          <w:t xml:space="preserve">2.4 Classe </w:t>
        </w:r>
        <w:r w:rsidR="0086452A" w:rsidRPr="0086452A">
          <w:rPr>
            <w:rStyle w:val="Hiperligao"/>
            <w:i/>
            <w:iCs/>
            <w:sz w:val="20"/>
            <w:szCs w:val="20"/>
          </w:rPr>
          <w:t>WeightLifting</w:t>
        </w:r>
        <w:r w:rsidR="0086452A" w:rsidRPr="0086452A">
          <w:rPr>
            <w:webHidden/>
            <w:sz w:val="20"/>
            <w:szCs w:val="20"/>
          </w:rPr>
          <w:tab/>
        </w:r>
        <w:r w:rsidR="0086452A" w:rsidRPr="0086452A">
          <w:rPr>
            <w:webHidden/>
            <w:sz w:val="20"/>
            <w:szCs w:val="20"/>
          </w:rPr>
          <w:fldChar w:fldCharType="begin"/>
        </w:r>
        <w:r w:rsidR="0086452A" w:rsidRPr="0086452A">
          <w:rPr>
            <w:webHidden/>
            <w:sz w:val="20"/>
            <w:szCs w:val="20"/>
          </w:rPr>
          <w:instrText xml:space="preserve"> PAGEREF _Toc166402370 \h </w:instrText>
        </w:r>
        <w:r w:rsidR="0086452A" w:rsidRPr="0086452A">
          <w:rPr>
            <w:webHidden/>
            <w:sz w:val="20"/>
            <w:szCs w:val="20"/>
          </w:rPr>
        </w:r>
        <w:r w:rsidR="0086452A" w:rsidRPr="0086452A">
          <w:rPr>
            <w:webHidden/>
            <w:sz w:val="20"/>
            <w:szCs w:val="20"/>
          </w:rPr>
          <w:fldChar w:fldCharType="separate"/>
        </w:r>
        <w:r w:rsidR="001779AC">
          <w:rPr>
            <w:webHidden/>
            <w:sz w:val="20"/>
            <w:szCs w:val="20"/>
          </w:rPr>
          <w:t>6</w:t>
        </w:r>
        <w:r w:rsidR="0086452A" w:rsidRPr="0086452A">
          <w:rPr>
            <w:webHidden/>
            <w:sz w:val="20"/>
            <w:szCs w:val="20"/>
          </w:rPr>
          <w:fldChar w:fldCharType="end"/>
        </w:r>
      </w:hyperlink>
    </w:p>
    <w:p w14:paraId="1FEAA6CF" w14:textId="189E0689" w:rsidR="0086452A" w:rsidRPr="0086452A" w:rsidRDefault="00000000" w:rsidP="0086452A">
      <w:pPr>
        <w:pStyle w:val="ndice2"/>
        <w:spacing w:line="240" w:lineRule="auto"/>
        <w:rPr>
          <w:rFonts w:eastAsiaTheme="minorEastAsia"/>
          <w:lang w:eastAsia="pt-PT"/>
        </w:rPr>
      </w:pPr>
      <w:hyperlink w:anchor="_Toc166402371" w:history="1">
        <w:r w:rsidR="0086452A" w:rsidRPr="0086452A">
          <w:rPr>
            <w:rStyle w:val="Hiperligao"/>
            <w:sz w:val="20"/>
            <w:szCs w:val="20"/>
          </w:rPr>
          <w:t xml:space="preserve">2.5 Classe </w:t>
        </w:r>
        <w:r w:rsidR="0086452A" w:rsidRPr="0086452A">
          <w:rPr>
            <w:rStyle w:val="Hiperligao"/>
            <w:i/>
            <w:iCs/>
            <w:sz w:val="20"/>
            <w:szCs w:val="20"/>
          </w:rPr>
          <w:t>BodyWeight</w:t>
        </w:r>
        <w:r w:rsidR="0086452A" w:rsidRPr="0086452A">
          <w:rPr>
            <w:webHidden/>
            <w:sz w:val="20"/>
            <w:szCs w:val="20"/>
          </w:rPr>
          <w:tab/>
        </w:r>
        <w:r w:rsidR="0086452A" w:rsidRPr="0086452A">
          <w:rPr>
            <w:webHidden/>
            <w:sz w:val="20"/>
            <w:szCs w:val="20"/>
          </w:rPr>
          <w:fldChar w:fldCharType="begin"/>
        </w:r>
        <w:r w:rsidR="0086452A" w:rsidRPr="0086452A">
          <w:rPr>
            <w:webHidden/>
            <w:sz w:val="20"/>
            <w:szCs w:val="20"/>
          </w:rPr>
          <w:instrText xml:space="preserve"> PAGEREF _Toc166402371 \h </w:instrText>
        </w:r>
        <w:r w:rsidR="0086452A" w:rsidRPr="0086452A">
          <w:rPr>
            <w:webHidden/>
            <w:sz w:val="20"/>
            <w:szCs w:val="20"/>
          </w:rPr>
        </w:r>
        <w:r w:rsidR="0086452A" w:rsidRPr="0086452A">
          <w:rPr>
            <w:webHidden/>
            <w:sz w:val="20"/>
            <w:szCs w:val="20"/>
          </w:rPr>
          <w:fldChar w:fldCharType="separate"/>
        </w:r>
        <w:r w:rsidR="001779AC">
          <w:rPr>
            <w:webHidden/>
            <w:sz w:val="20"/>
            <w:szCs w:val="20"/>
          </w:rPr>
          <w:t>6</w:t>
        </w:r>
        <w:r w:rsidR="0086452A" w:rsidRPr="0086452A">
          <w:rPr>
            <w:webHidden/>
            <w:sz w:val="20"/>
            <w:szCs w:val="20"/>
          </w:rPr>
          <w:fldChar w:fldCharType="end"/>
        </w:r>
      </w:hyperlink>
    </w:p>
    <w:p w14:paraId="080E2314" w14:textId="5F0F14AD" w:rsidR="0086452A" w:rsidRPr="0086452A" w:rsidRDefault="00000000" w:rsidP="0086452A">
      <w:pPr>
        <w:pStyle w:val="ndice2"/>
        <w:spacing w:line="240" w:lineRule="auto"/>
        <w:rPr>
          <w:rFonts w:eastAsiaTheme="minorEastAsia"/>
          <w:lang w:eastAsia="pt-PT"/>
        </w:rPr>
      </w:pPr>
      <w:hyperlink w:anchor="_Toc166402372" w:history="1">
        <w:r w:rsidR="0086452A" w:rsidRPr="0086452A">
          <w:rPr>
            <w:rStyle w:val="Hiperligao"/>
            <w:sz w:val="20"/>
            <w:szCs w:val="20"/>
          </w:rPr>
          <w:t>2.6 Classe Utilizador</w:t>
        </w:r>
        <w:r w:rsidR="0086452A" w:rsidRPr="0086452A">
          <w:rPr>
            <w:webHidden/>
            <w:sz w:val="20"/>
            <w:szCs w:val="20"/>
          </w:rPr>
          <w:tab/>
        </w:r>
        <w:r w:rsidR="0086452A" w:rsidRPr="0086452A">
          <w:rPr>
            <w:webHidden/>
            <w:sz w:val="20"/>
            <w:szCs w:val="20"/>
          </w:rPr>
          <w:fldChar w:fldCharType="begin"/>
        </w:r>
        <w:r w:rsidR="0086452A" w:rsidRPr="0086452A">
          <w:rPr>
            <w:webHidden/>
            <w:sz w:val="20"/>
            <w:szCs w:val="20"/>
          </w:rPr>
          <w:instrText xml:space="preserve"> PAGEREF _Toc166402372 \h </w:instrText>
        </w:r>
        <w:r w:rsidR="0086452A" w:rsidRPr="0086452A">
          <w:rPr>
            <w:webHidden/>
            <w:sz w:val="20"/>
            <w:szCs w:val="20"/>
          </w:rPr>
        </w:r>
        <w:r w:rsidR="0086452A" w:rsidRPr="0086452A">
          <w:rPr>
            <w:webHidden/>
            <w:sz w:val="20"/>
            <w:szCs w:val="20"/>
          </w:rPr>
          <w:fldChar w:fldCharType="separate"/>
        </w:r>
        <w:r w:rsidR="001779AC">
          <w:rPr>
            <w:webHidden/>
            <w:sz w:val="20"/>
            <w:szCs w:val="20"/>
          </w:rPr>
          <w:t>7</w:t>
        </w:r>
        <w:r w:rsidR="0086452A" w:rsidRPr="0086452A">
          <w:rPr>
            <w:webHidden/>
            <w:sz w:val="20"/>
            <w:szCs w:val="20"/>
          </w:rPr>
          <w:fldChar w:fldCharType="end"/>
        </w:r>
      </w:hyperlink>
    </w:p>
    <w:p w14:paraId="21645B82" w14:textId="6BFC4AE5" w:rsidR="0086452A" w:rsidRPr="0086452A" w:rsidRDefault="00000000" w:rsidP="0086452A">
      <w:pPr>
        <w:pStyle w:val="ndice2"/>
        <w:spacing w:line="240" w:lineRule="auto"/>
        <w:rPr>
          <w:rFonts w:eastAsiaTheme="minorEastAsia"/>
          <w:lang w:eastAsia="pt-PT"/>
        </w:rPr>
      </w:pPr>
      <w:hyperlink w:anchor="_Toc166402373" w:history="1">
        <w:r w:rsidR="0086452A" w:rsidRPr="0086452A">
          <w:rPr>
            <w:rStyle w:val="Hiperligao"/>
            <w:sz w:val="20"/>
            <w:szCs w:val="20"/>
          </w:rPr>
          <w:t xml:space="preserve">2.7 Classe </w:t>
        </w:r>
        <w:r w:rsidR="0086452A" w:rsidRPr="0086452A">
          <w:rPr>
            <w:rStyle w:val="Hiperligao"/>
            <w:i/>
            <w:iCs/>
            <w:sz w:val="20"/>
            <w:szCs w:val="20"/>
          </w:rPr>
          <w:t>Fitness</w:t>
        </w:r>
        <w:r w:rsidR="0086452A" w:rsidRPr="0086452A">
          <w:rPr>
            <w:webHidden/>
            <w:sz w:val="20"/>
            <w:szCs w:val="20"/>
          </w:rPr>
          <w:tab/>
        </w:r>
        <w:r w:rsidR="0086452A" w:rsidRPr="0086452A">
          <w:rPr>
            <w:webHidden/>
            <w:sz w:val="20"/>
            <w:szCs w:val="20"/>
          </w:rPr>
          <w:fldChar w:fldCharType="begin"/>
        </w:r>
        <w:r w:rsidR="0086452A" w:rsidRPr="0086452A">
          <w:rPr>
            <w:webHidden/>
            <w:sz w:val="20"/>
            <w:szCs w:val="20"/>
          </w:rPr>
          <w:instrText xml:space="preserve"> PAGEREF _Toc166402373 \h </w:instrText>
        </w:r>
        <w:r w:rsidR="0086452A" w:rsidRPr="0086452A">
          <w:rPr>
            <w:webHidden/>
            <w:sz w:val="20"/>
            <w:szCs w:val="20"/>
          </w:rPr>
        </w:r>
        <w:r w:rsidR="0086452A" w:rsidRPr="0086452A">
          <w:rPr>
            <w:webHidden/>
            <w:sz w:val="20"/>
            <w:szCs w:val="20"/>
          </w:rPr>
          <w:fldChar w:fldCharType="separate"/>
        </w:r>
        <w:r w:rsidR="001779AC">
          <w:rPr>
            <w:webHidden/>
            <w:sz w:val="20"/>
            <w:szCs w:val="20"/>
          </w:rPr>
          <w:t>7</w:t>
        </w:r>
        <w:r w:rsidR="0086452A" w:rsidRPr="0086452A">
          <w:rPr>
            <w:webHidden/>
            <w:sz w:val="20"/>
            <w:szCs w:val="20"/>
          </w:rPr>
          <w:fldChar w:fldCharType="end"/>
        </w:r>
      </w:hyperlink>
    </w:p>
    <w:p w14:paraId="22174845" w14:textId="432A1A17" w:rsidR="0086452A" w:rsidRPr="0086452A" w:rsidRDefault="00000000" w:rsidP="0086452A">
      <w:pPr>
        <w:pStyle w:val="ndice2"/>
        <w:spacing w:line="240" w:lineRule="auto"/>
        <w:rPr>
          <w:rFonts w:eastAsiaTheme="minorEastAsia"/>
          <w:lang w:eastAsia="pt-PT"/>
        </w:rPr>
      </w:pPr>
      <w:hyperlink w:anchor="_Toc166402374" w:history="1">
        <w:r w:rsidR="0086452A" w:rsidRPr="0086452A">
          <w:rPr>
            <w:rStyle w:val="Hiperligao"/>
            <w:i/>
            <w:iCs/>
            <w:sz w:val="20"/>
            <w:szCs w:val="20"/>
          </w:rPr>
          <w:t xml:space="preserve">2.8 Classe </w:t>
        </w:r>
        <w:r w:rsidR="0086452A" w:rsidRPr="0086452A">
          <w:rPr>
            <w:rStyle w:val="Hiperligao"/>
            <w:sz w:val="20"/>
            <w:szCs w:val="20"/>
          </w:rPr>
          <w:t>Menu</w:t>
        </w:r>
        <w:r w:rsidR="0086452A" w:rsidRPr="0086452A">
          <w:rPr>
            <w:webHidden/>
            <w:sz w:val="20"/>
            <w:szCs w:val="20"/>
          </w:rPr>
          <w:tab/>
        </w:r>
        <w:r w:rsidR="0086452A" w:rsidRPr="0086452A">
          <w:rPr>
            <w:webHidden/>
            <w:sz w:val="20"/>
            <w:szCs w:val="20"/>
          </w:rPr>
          <w:fldChar w:fldCharType="begin"/>
        </w:r>
        <w:r w:rsidR="0086452A" w:rsidRPr="0086452A">
          <w:rPr>
            <w:webHidden/>
            <w:sz w:val="20"/>
            <w:szCs w:val="20"/>
          </w:rPr>
          <w:instrText xml:space="preserve"> PAGEREF _Toc166402374 \h </w:instrText>
        </w:r>
        <w:r w:rsidR="0086452A" w:rsidRPr="0086452A">
          <w:rPr>
            <w:webHidden/>
            <w:sz w:val="20"/>
            <w:szCs w:val="20"/>
          </w:rPr>
        </w:r>
        <w:r w:rsidR="0086452A" w:rsidRPr="0086452A">
          <w:rPr>
            <w:webHidden/>
            <w:sz w:val="20"/>
            <w:szCs w:val="20"/>
          </w:rPr>
          <w:fldChar w:fldCharType="separate"/>
        </w:r>
        <w:r w:rsidR="001779AC">
          <w:rPr>
            <w:webHidden/>
            <w:sz w:val="20"/>
            <w:szCs w:val="20"/>
          </w:rPr>
          <w:t>7</w:t>
        </w:r>
        <w:r w:rsidR="0086452A" w:rsidRPr="0086452A">
          <w:rPr>
            <w:webHidden/>
            <w:sz w:val="20"/>
            <w:szCs w:val="20"/>
          </w:rPr>
          <w:fldChar w:fldCharType="end"/>
        </w:r>
      </w:hyperlink>
    </w:p>
    <w:p w14:paraId="723C41D3" w14:textId="13826A96" w:rsidR="0086452A" w:rsidRPr="0086452A" w:rsidRDefault="00000000" w:rsidP="0086452A">
      <w:pPr>
        <w:pStyle w:val="ndice2"/>
        <w:spacing w:line="240" w:lineRule="auto"/>
        <w:rPr>
          <w:rFonts w:eastAsiaTheme="minorEastAsia"/>
          <w:lang w:eastAsia="pt-PT"/>
        </w:rPr>
      </w:pPr>
      <w:hyperlink w:anchor="_Toc166402375" w:history="1">
        <w:r w:rsidR="0086452A" w:rsidRPr="0086452A">
          <w:rPr>
            <w:rStyle w:val="Hiperligao"/>
            <w:sz w:val="20"/>
            <w:szCs w:val="20"/>
          </w:rPr>
          <w:t xml:space="preserve">2.9 Classe </w:t>
        </w:r>
        <w:r w:rsidR="0086452A" w:rsidRPr="0086452A">
          <w:rPr>
            <w:rStyle w:val="Hiperligao"/>
            <w:i/>
            <w:iCs/>
            <w:sz w:val="20"/>
            <w:szCs w:val="20"/>
          </w:rPr>
          <w:t>WorkoutPlan</w:t>
        </w:r>
        <w:r w:rsidR="0086452A" w:rsidRPr="0086452A">
          <w:rPr>
            <w:webHidden/>
            <w:sz w:val="20"/>
            <w:szCs w:val="20"/>
          </w:rPr>
          <w:tab/>
        </w:r>
        <w:r w:rsidR="0086452A" w:rsidRPr="0086452A">
          <w:rPr>
            <w:webHidden/>
            <w:sz w:val="20"/>
            <w:szCs w:val="20"/>
          </w:rPr>
          <w:fldChar w:fldCharType="begin"/>
        </w:r>
        <w:r w:rsidR="0086452A" w:rsidRPr="0086452A">
          <w:rPr>
            <w:webHidden/>
            <w:sz w:val="20"/>
            <w:szCs w:val="20"/>
          </w:rPr>
          <w:instrText xml:space="preserve"> PAGEREF _Toc166402375 \h </w:instrText>
        </w:r>
        <w:r w:rsidR="0086452A" w:rsidRPr="0086452A">
          <w:rPr>
            <w:webHidden/>
            <w:sz w:val="20"/>
            <w:szCs w:val="20"/>
          </w:rPr>
        </w:r>
        <w:r w:rsidR="0086452A" w:rsidRPr="0086452A">
          <w:rPr>
            <w:webHidden/>
            <w:sz w:val="20"/>
            <w:szCs w:val="20"/>
          </w:rPr>
          <w:fldChar w:fldCharType="separate"/>
        </w:r>
        <w:r w:rsidR="001779AC">
          <w:rPr>
            <w:webHidden/>
            <w:sz w:val="20"/>
            <w:szCs w:val="20"/>
          </w:rPr>
          <w:t>7</w:t>
        </w:r>
        <w:r w:rsidR="0086452A" w:rsidRPr="0086452A">
          <w:rPr>
            <w:webHidden/>
            <w:sz w:val="20"/>
            <w:szCs w:val="20"/>
          </w:rPr>
          <w:fldChar w:fldCharType="end"/>
        </w:r>
      </w:hyperlink>
    </w:p>
    <w:p w14:paraId="0CB635CA" w14:textId="63004437" w:rsidR="0086452A" w:rsidRPr="0086452A" w:rsidRDefault="00000000" w:rsidP="0086452A">
      <w:pPr>
        <w:pStyle w:val="ndice1"/>
        <w:spacing w:line="240" w:lineRule="auto"/>
        <w:rPr>
          <w:rFonts w:ascii="NewsGotT" w:eastAsiaTheme="minorEastAsia" w:hAnsi="NewsGotT"/>
          <w:noProof/>
          <w:lang w:eastAsia="pt-PT"/>
        </w:rPr>
      </w:pPr>
      <w:hyperlink w:anchor="_Toc166402376" w:history="1">
        <w:r w:rsidR="0086452A" w:rsidRPr="0086452A">
          <w:rPr>
            <w:rStyle w:val="Hiperligao"/>
            <w:rFonts w:ascii="NewsGotT" w:hAnsi="NewsGotT"/>
            <w:noProof/>
            <w:sz w:val="20"/>
            <w:szCs w:val="20"/>
          </w:rPr>
          <w:t>3.Funcionalidades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tab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begin"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instrText xml:space="preserve"> PAGEREF _Toc166402376 \h </w:instrTex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separate"/>
        </w:r>
        <w:r w:rsidR="001779AC">
          <w:rPr>
            <w:rFonts w:ascii="NewsGotT" w:hAnsi="NewsGotT"/>
            <w:noProof/>
            <w:webHidden/>
            <w:sz w:val="20"/>
            <w:szCs w:val="20"/>
          </w:rPr>
          <w:t>8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end"/>
        </w:r>
      </w:hyperlink>
    </w:p>
    <w:p w14:paraId="453A3CDB" w14:textId="40607E28" w:rsidR="0086452A" w:rsidRPr="0086452A" w:rsidRDefault="00000000" w:rsidP="0086452A">
      <w:pPr>
        <w:pStyle w:val="ndice1"/>
        <w:spacing w:line="240" w:lineRule="auto"/>
        <w:rPr>
          <w:rFonts w:ascii="NewsGotT" w:eastAsiaTheme="minorEastAsia" w:hAnsi="NewsGotT"/>
          <w:noProof/>
          <w:lang w:eastAsia="pt-PT"/>
        </w:rPr>
      </w:pPr>
      <w:hyperlink w:anchor="_Toc166402377" w:history="1">
        <w:r w:rsidR="0086452A" w:rsidRPr="0086452A">
          <w:rPr>
            <w:rStyle w:val="Hiperligao"/>
            <w:rFonts w:ascii="NewsGotT" w:hAnsi="NewsGotT"/>
            <w:noProof/>
            <w:sz w:val="20"/>
            <w:szCs w:val="20"/>
          </w:rPr>
          <w:t>4.Explicação da arquitetura e algumas decisões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tab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begin"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instrText xml:space="preserve"> PAGEREF _Toc166402377 \h </w:instrTex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separate"/>
        </w:r>
        <w:r w:rsidR="001779AC">
          <w:rPr>
            <w:rFonts w:ascii="NewsGotT" w:hAnsi="NewsGotT"/>
            <w:noProof/>
            <w:webHidden/>
            <w:sz w:val="20"/>
            <w:szCs w:val="20"/>
          </w:rPr>
          <w:t>13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end"/>
        </w:r>
      </w:hyperlink>
    </w:p>
    <w:p w14:paraId="663D796B" w14:textId="0487F9D2" w:rsidR="0086452A" w:rsidRPr="0086452A" w:rsidRDefault="00000000" w:rsidP="0086452A">
      <w:pPr>
        <w:pStyle w:val="ndice2"/>
        <w:spacing w:line="240" w:lineRule="auto"/>
        <w:rPr>
          <w:rFonts w:eastAsiaTheme="minorEastAsia"/>
          <w:lang w:eastAsia="pt-PT"/>
        </w:rPr>
      </w:pPr>
      <w:hyperlink w:anchor="_Toc166402378" w:history="1">
        <w:r w:rsidR="0086452A" w:rsidRPr="0086452A">
          <w:rPr>
            <w:rStyle w:val="Hiperligao"/>
            <w:sz w:val="20"/>
            <w:szCs w:val="20"/>
          </w:rPr>
          <w:t>5.Implementação da noção hard</w:t>
        </w:r>
        <w:r w:rsidR="0086452A" w:rsidRPr="0086452A">
          <w:rPr>
            <w:webHidden/>
            <w:sz w:val="20"/>
            <w:szCs w:val="20"/>
          </w:rPr>
          <w:tab/>
        </w:r>
        <w:r w:rsidR="0086452A" w:rsidRPr="0086452A">
          <w:rPr>
            <w:webHidden/>
            <w:sz w:val="20"/>
            <w:szCs w:val="20"/>
          </w:rPr>
          <w:fldChar w:fldCharType="begin"/>
        </w:r>
        <w:r w:rsidR="0086452A" w:rsidRPr="0086452A">
          <w:rPr>
            <w:webHidden/>
            <w:sz w:val="20"/>
            <w:szCs w:val="20"/>
          </w:rPr>
          <w:instrText xml:space="preserve"> PAGEREF _Toc166402378 \h </w:instrText>
        </w:r>
        <w:r w:rsidR="0086452A" w:rsidRPr="0086452A">
          <w:rPr>
            <w:webHidden/>
            <w:sz w:val="20"/>
            <w:szCs w:val="20"/>
          </w:rPr>
        </w:r>
        <w:r w:rsidR="0086452A" w:rsidRPr="0086452A">
          <w:rPr>
            <w:webHidden/>
            <w:sz w:val="20"/>
            <w:szCs w:val="20"/>
          </w:rPr>
          <w:fldChar w:fldCharType="separate"/>
        </w:r>
        <w:r w:rsidR="001779AC">
          <w:rPr>
            <w:webHidden/>
            <w:sz w:val="20"/>
            <w:szCs w:val="20"/>
          </w:rPr>
          <w:t>14</w:t>
        </w:r>
        <w:r w:rsidR="0086452A" w:rsidRPr="0086452A">
          <w:rPr>
            <w:webHidden/>
            <w:sz w:val="20"/>
            <w:szCs w:val="20"/>
          </w:rPr>
          <w:fldChar w:fldCharType="end"/>
        </w:r>
      </w:hyperlink>
    </w:p>
    <w:p w14:paraId="5F67F23C" w14:textId="429C6073" w:rsidR="0086452A" w:rsidRPr="0086452A" w:rsidRDefault="00000000" w:rsidP="0086452A">
      <w:pPr>
        <w:pStyle w:val="ndice1"/>
        <w:spacing w:line="240" w:lineRule="auto"/>
        <w:rPr>
          <w:rFonts w:ascii="NewsGotT" w:eastAsiaTheme="minorEastAsia" w:hAnsi="NewsGotT"/>
          <w:noProof/>
          <w:lang w:eastAsia="pt-PT"/>
        </w:rPr>
      </w:pPr>
      <w:hyperlink w:anchor="_Toc166402379" w:history="1">
        <w:r w:rsidR="0086452A" w:rsidRPr="0086452A">
          <w:rPr>
            <w:rStyle w:val="Hiperligao"/>
            <w:rFonts w:ascii="NewsGotT" w:hAnsi="NewsGotT"/>
            <w:noProof/>
            <w:sz w:val="20"/>
            <w:szCs w:val="20"/>
          </w:rPr>
          <w:t>6. Conclusão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tab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begin"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instrText xml:space="preserve"> PAGEREF _Toc166402379 \h </w:instrTex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separate"/>
        </w:r>
        <w:r w:rsidR="001779AC">
          <w:rPr>
            <w:rFonts w:ascii="NewsGotT" w:hAnsi="NewsGotT"/>
            <w:noProof/>
            <w:webHidden/>
            <w:sz w:val="20"/>
            <w:szCs w:val="20"/>
          </w:rPr>
          <w:t>14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end"/>
        </w:r>
      </w:hyperlink>
    </w:p>
    <w:p w14:paraId="6372B5EB" w14:textId="31C4C502" w:rsidR="00D7448E" w:rsidRPr="00D56B9E" w:rsidRDefault="00D7448E" w:rsidP="0086452A">
      <w:pPr>
        <w:spacing w:line="240" w:lineRule="auto"/>
        <w:jc w:val="both"/>
        <w:rPr>
          <w:rFonts w:ascii="NewsGotT" w:hAnsi="NewsGotT"/>
        </w:rPr>
      </w:pPr>
      <w:r w:rsidRPr="0086452A">
        <w:rPr>
          <w:rFonts w:ascii="NewsGotT" w:hAnsi="NewsGotT"/>
          <w:sz w:val="20"/>
          <w:szCs w:val="20"/>
        </w:rPr>
        <w:fldChar w:fldCharType="end"/>
      </w:r>
    </w:p>
    <w:p w14:paraId="7F5A0549" w14:textId="6E457482" w:rsidR="00D56B9E" w:rsidRPr="00D56B9E" w:rsidRDefault="00D56B9E" w:rsidP="00D56B9E">
      <w:pPr>
        <w:jc w:val="both"/>
        <w:rPr>
          <w:rFonts w:ascii="NewsGotT" w:hAnsi="NewsGotT"/>
          <w:b/>
          <w:bCs/>
          <w:sz w:val="44"/>
          <w:szCs w:val="44"/>
        </w:rPr>
      </w:pPr>
      <w:r w:rsidRPr="00D56B9E">
        <w:rPr>
          <w:rFonts w:ascii="NewsGotT" w:hAnsi="NewsGotT"/>
          <w:b/>
          <w:bCs/>
          <w:sz w:val="28"/>
          <w:szCs w:val="28"/>
        </w:rPr>
        <w:t>Índice de figuras</w:t>
      </w:r>
    </w:p>
    <w:p w14:paraId="394D2A04" w14:textId="0E712660" w:rsidR="0086452A" w:rsidRPr="0086452A" w:rsidRDefault="00D56B9E" w:rsidP="0086452A">
      <w:pPr>
        <w:pStyle w:val="ndicedeilustraes"/>
        <w:tabs>
          <w:tab w:val="right" w:leader="dot" w:pos="8494"/>
        </w:tabs>
        <w:spacing w:line="360" w:lineRule="auto"/>
        <w:rPr>
          <w:rFonts w:ascii="NewsGotT" w:eastAsiaTheme="minorEastAsia" w:hAnsi="NewsGotT"/>
          <w:noProof/>
          <w:lang w:eastAsia="pt-PT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"Figura" </w:instrText>
      </w:r>
      <w:r>
        <w:rPr>
          <w:b/>
          <w:bCs/>
        </w:rPr>
        <w:fldChar w:fldCharType="separate"/>
      </w:r>
      <w:hyperlink w:anchor="_Toc166402338" w:history="1">
        <w:r w:rsidR="0086452A" w:rsidRPr="0086452A">
          <w:rPr>
            <w:rStyle w:val="Hiperligao"/>
            <w:rFonts w:ascii="NewsGotT" w:hAnsi="NewsGotT"/>
            <w:noProof/>
            <w:sz w:val="20"/>
            <w:szCs w:val="20"/>
          </w:rPr>
          <w:t>Figura 1- Diagrama de classes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tab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begin"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instrText xml:space="preserve"> PAGEREF _Toc166402338 \h </w:instrTex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separate"/>
        </w:r>
        <w:r w:rsidR="001779AC">
          <w:rPr>
            <w:rFonts w:ascii="NewsGotT" w:hAnsi="NewsGotT"/>
            <w:noProof/>
            <w:webHidden/>
            <w:sz w:val="20"/>
            <w:szCs w:val="20"/>
          </w:rPr>
          <w:t>4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end"/>
        </w:r>
      </w:hyperlink>
    </w:p>
    <w:p w14:paraId="6051AACD" w14:textId="334B002B" w:rsidR="0086452A" w:rsidRPr="0086452A" w:rsidRDefault="00000000" w:rsidP="0086452A">
      <w:pPr>
        <w:pStyle w:val="ndicedeilustraes"/>
        <w:tabs>
          <w:tab w:val="right" w:leader="dot" w:pos="8494"/>
        </w:tabs>
        <w:spacing w:line="360" w:lineRule="auto"/>
        <w:rPr>
          <w:rFonts w:ascii="NewsGotT" w:eastAsiaTheme="minorEastAsia" w:hAnsi="NewsGotT"/>
          <w:noProof/>
          <w:lang w:eastAsia="pt-PT"/>
        </w:rPr>
      </w:pPr>
      <w:hyperlink w:anchor="_Toc166402339" w:history="1">
        <w:r w:rsidR="0086452A" w:rsidRPr="0086452A">
          <w:rPr>
            <w:rStyle w:val="Hiperligao"/>
            <w:rFonts w:ascii="NewsGotT" w:hAnsi="NewsGotT"/>
            <w:noProof/>
            <w:sz w:val="20"/>
            <w:szCs w:val="20"/>
          </w:rPr>
          <w:t>Figura 2- Menu principal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tab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begin"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instrText xml:space="preserve"> PAGEREF _Toc166402339 \h </w:instrTex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separate"/>
        </w:r>
        <w:r w:rsidR="001779AC">
          <w:rPr>
            <w:rFonts w:ascii="NewsGotT" w:hAnsi="NewsGotT"/>
            <w:noProof/>
            <w:webHidden/>
            <w:sz w:val="20"/>
            <w:szCs w:val="20"/>
          </w:rPr>
          <w:t>8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end"/>
        </w:r>
      </w:hyperlink>
    </w:p>
    <w:p w14:paraId="38126206" w14:textId="741454CD" w:rsidR="0086452A" w:rsidRPr="0086452A" w:rsidRDefault="00000000" w:rsidP="0086452A">
      <w:pPr>
        <w:pStyle w:val="ndicedeilustraes"/>
        <w:tabs>
          <w:tab w:val="right" w:leader="dot" w:pos="8494"/>
        </w:tabs>
        <w:spacing w:line="360" w:lineRule="auto"/>
        <w:rPr>
          <w:rFonts w:ascii="NewsGotT" w:eastAsiaTheme="minorEastAsia" w:hAnsi="NewsGotT"/>
          <w:noProof/>
          <w:lang w:eastAsia="pt-PT"/>
        </w:rPr>
      </w:pPr>
      <w:hyperlink w:anchor="_Toc166402340" w:history="1">
        <w:r w:rsidR="0086452A" w:rsidRPr="0086452A">
          <w:rPr>
            <w:rStyle w:val="Hiperligao"/>
            <w:rFonts w:ascii="NewsGotT" w:hAnsi="NewsGotT"/>
            <w:noProof/>
            <w:sz w:val="20"/>
            <w:szCs w:val="20"/>
          </w:rPr>
          <w:t>Figura 3-Menu de registo de um utilizador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tab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begin"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instrText xml:space="preserve"> PAGEREF _Toc166402340 \h </w:instrTex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separate"/>
        </w:r>
        <w:r w:rsidR="001779AC">
          <w:rPr>
            <w:rFonts w:ascii="NewsGotT" w:hAnsi="NewsGotT"/>
            <w:noProof/>
            <w:webHidden/>
            <w:sz w:val="20"/>
            <w:szCs w:val="20"/>
          </w:rPr>
          <w:t>8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end"/>
        </w:r>
      </w:hyperlink>
    </w:p>
    <w:p w14:paraId="34475B12" w14:textId="49BCE5BC" w:rsidR="0086452A" w:rsidRPr="0086452A" w:rsidRDefault="00000000" w:rsidP="0086452A">
      <w:pPr>
        <w:pStyle w:val="ndicedeilustraes"/>
        <w:tabs>
          <w:tab w:val="right" w:leader="dot" w:pos="8494"/>
        </w:tabs>
        <w:spacing w:line="360" w:lineRule="auto"/>
        <w:rPr>
          <w:rFonts w:ascii="NewsGotT" w:eastAsiaTheme="minorEastAsia" w:hAnsi="NewsGotT"/>
          <w:noProof/>
          <w:lang w:eastAsia="pt-PT"/>
        </w:rPr>
      </w:pPr>
      <w:hyperlink w:anchor="_Toc166402341" w:history="1">
        <w:r w:rsidR="0086452A" w:rsidRPr="0086452A">
          <w:rPr>
            <w:rStyle w:val="Hiperligao"/>
            <w:rFonts w:ascii="NewsGotT" w:hAnsi="NewsGotT"/>
            <w:noProof/>
            <w:sz w:val="20"/>
            <w:szCs w:val="20"/>
          </w:rPr>
          <w:t>Figura 4- Menu de login de utilizador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tab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begin"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instrText xml:space="preserve"> PAGEREF _Toc166402341 \h </w:instrTex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separate"/>
        </w:r>
        <w:r w:rsidR="001779AC">
          <w:rPr>
            <w:rFonts w:ascii="NewsGotT" w:hAnsi="NewsGotT"/>
            <w:noProof/>
            <w:webHidden/>
            <w:sz w:val="20"/>
            <w:szCs w:val="20"/>
          </w:rPr>
          <w:t>9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end"/>
        </w:r>
      </w:hyperlink>
    </w:p>
    <w:p w14:paraId="307D81AE" w14:textId="45522A7B" w:rsidR="0086452A" w:rsidRPr="0086452A" w:rsidRDefault="00000000" w:rsidP="0086452A">
      <w:pPr>
        <w:pStyle w:val="ndicedeilustraes"/>
        <w:tabs>
          <w:tab w:val="right" w:leader="dot" w:pos="8494"/>
        </w:tabs>
        <w:spacing w:line="360" w:lineRule="auto"/>
        <w:rPr>
          <w:rFonts w:ascii="NewsGotT" w:eastAsiaTheme="minorEastAsia" w:hAnsi="NewsGotT"/>
          <w:noProof/>
          <w:lang w:eastAsia="pt-PT"/>
        </w:rPr>
      </w:pPr>
      <w:hyperlink w:anchor="_Toc166402342" w:history="1">
        <w:r w:rsidR="0086452A" w:rsidRPr="0086452A">
          <w:rPr>
            <w:rStyle w:val="Hiperligao"/>
            <w:rFonts w:ascii="NewsGotT" w:hAnsi="NewsGotT"/>
            <w:noProof/>
            <w:sz w:val="20"/>
            <w:szCs w:val="20"/>
          </w:rPr>
          <w:t>Figura 5 -Mensagem de erro de login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tab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begin"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instrText xml:space="preserve"> PAGEREF _Toc166402342 \h </w:instrTex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separate"/>
        </w:r>
        <w:r w:rsidR="001779AC">
          <w:rPr>
            <w:rFonts w:ascii="NewsGotT" w:hAnsi="NewsGotT"/>
            <w:noProof/>
            <w:webHidden/>
            <w:sz w:val="20"/>
            <w:szCs w:val="20"/>
          </w:rPr>
          <w:t>9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end"/>
        </w:r>
      </w:hyperlink>
    </w:p>
    <w:p w14:paraId="59E4B645" w14:textId="0811B894" w:rsidR="0086452A" w:rsidRPr="0086452A" w:rsidRDefault="00000000" w:rsidP="0086452A">
      <w:pPr>
        <w:pStyle w:val="ndicedeilustraes"/>
        <w:tabs>
          <w:tab w:val="right" w:leader="dot" w:pos="8494"/>
        </w:tabs>
        <w:spacing w:line="360" w:lineRule="auto"/>
        <w:rPr>
          <w:rFonts w:ascii="NewsGotT" w:eastAsiaTheme="minorEastAsia" w:hAnsi="NewsGotT"/>
          <w:noProof/>
          <w:lang w:eastAsia="pt-PT"/>
        </w:rPr>
      </w:pPr>
      <w:hyperlink w:anchor="_Toc166402343" w:history="1">
        <w:r w:rsidR="0086452A" w:rsidRPr="0086452A">
          <w:rPr>
            <w:rStyle w:val="Hiperligao"/>
            <w:rFonts w:ascii="NewsGotT" w:hAnsi="NewsGotT"/>
            <w:noProof/>
            <w:sz w:val="20"/>
            <w:szCs w:val="20"/>
          </w:rPr>
          <w:t>Figura 6 - Menu do utilizador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tab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begin"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instrText xml:space="preserve"> PAGEREF _Toc166402343 \h </w:instrTex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separate"/>
        </w:r>
        <w:r w:rsidR="001779AC">
          <w:rPr>
            <w:rFonts w:ascii="NewsGotT" w:hAnsi="NewsGotT"/>
            <w:noProof/>
            <w:webHidden/>
            <w:sz w:val="20"/>
            <w:szCs w:val="20"/>
          </w:rPr>
          <w:t>9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end"/>
        </w:r>
      </w:hyperlink>
    </w:p>
    <w:p w14:paraId="3631488A" w14:textId="563CD8F4" w:rsidR="0086452A" w:rsidRPr="0086452A" w:rsidRDefault="00000000" w:rsidP="0086452A">
      <w:pPr>
        <w:pStyle w:val="ndicedeilustraes"/>
        <w:tabs>
          <w:tab w:val="right" w:leader="dot" w:pos="8494"/>
        </w:tabs>
        <w:spacing w:line="360" w:lineRule="auto"/>
        <w:rPr>
          <w:rFonts w:ascii="NewsGotT" w:eastAsiaTheme="minorEastAsia" w:hAnsi="NewsGotT"/>
          <w:noProof/>
          <w:lang w:eastAsia="pt-PT"/>
        </w:rPr>
      </w:pPr>
      <w:hyperlink w:anchor="_Toc166402344" w:history="1">
        <w:r w:rsidR="0086452A" w:rsidRPr="0086452A">
          <w:rPr>
            <w:rStyle w:val="Hiperligao"/>
            <w:rFonts w:ascii="NewsGotT" w:hAnsi="NewsGotT"/>
            <w:noProof/>
            <w:sz w:val="20"/>
            <w:szCs w:val="20"/>
          </w:rPr>
          <w:t>Figura 7 - Interface dos detalhes do utilizador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tab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begin"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instrText xml:space="preserve"> PAGEREF _Toc166402344 \h </w:instrTex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separate"/>
        </w:r>
        <w:r w:rsidR="001779AC">
          <w:rPr>
            <w:rFonts w:ascii="NewsGotT" w:hAnsi="NewsGotT"/>
            <w:noProof/>
            <w:webHidden/>
            <w:sz w:val="20"/>
            <w:szCs w:val="20"/>
          </w:rPr>
          <w:t>10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end"/>
        </w:r>
      </w:hyperlink>
    </w:p>
    <w:p w14:paraId="1BB896F3" w14:textId="1D8A7DA6" w:rsidR="0086452A" w:rsidRPr="0086452A" w:rsidRDefault="00000000" w:rsidP="0086452A">
      <w:pPr>
        <w:pStyle w:val="ndicedeilustraes"/>
        <w:tabs>
          <w:tab w:val="right" w:leader="dot" w:pos="8494"/>
        </w:tabs>
        <w:spacing w:line="360" w:lineRule="auto"/>
        <w:rPr>
          <w:rFonts w:ascii="NewsGotT" w:eastAsiaTheme="minorEastAsia" w:hAnsi="NewsGotT"/>
          <w:noProof/>
          <w:lang w:eastAsia="pt-PT"/>
        </w:rPr>
      </w:pPr>
      <w:hyperlink w:anchor="_Toc166402345" w:history="1">
        <w:r w:rsidR="0086452A" w:rsidRPr="0086452A">
          <w:rPr>
            <w:rStyle w:val="Hiperligao"/>
            <w:rFonts w:ascii="NewsGotT" w:hAnsi="NewsGotT"/>
            <w:noProof/>
            <w:sz w:val="20"/>
            <w:szCs w:val="20"/>
          </w:rPr>
          <w:t>Figura 8-Menu das atividades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tab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begin"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instrText xml:space="preserve"> PAGEREF _Toc166402345 \h </w:instrTex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separate"/>
        </w:r>
        <w:r w:rsidR="001779AC">
          <w:rPr>
            <w:rFonts w:ascii="NewsGotT" w:hAnsi="NewsGotT"/>
            <w:noProof/>
            <w:webHidden/>
            <w:sz w:val="20"/>
            <w:szCs w:val="20"/>
          </w:rPr>
          <w:t>11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end"/>
        </w:r>
      </w:hyperlink>
    </w:p>
    <w:p w14:paraId="1383A054" w14:textId="3F774D04" w:rsidR="0086452A" w:rsidRPr="0086452A" w:rsidRDefault="00000000" w:rsidP="0086452A">
      <w:pPr>
        <w:pStyle w:val="ndicedeilustraes"/>
        <w:tabs>
          <w:tab w:val="right" w:leader="dot" w:pos="8494"/>
        </w:tabs>
        <w:spacing w:line="360" w:lineRule="auto"/>
        <w:rPr>
          <w:rFonts w:ascii="NewsGotT" w:eastAsiaTheme="minorEastAsia" w:hAnsi="NewsGotT"/>
          <w:noProof/>
          <w:lang w:eastAsia="pt-PT"/>
        </w:rPr>
      </w:pPr>
      <w:hyperlink w:anchor="_Toc166402346" w:history="1">
        <w:r w:rsidR="0086452A" w:rsidRPr="0086452A">
          <w:rPr>
            <w:rStyle w:val="Hiperligao"/>
            <w:rFonts w:ascii="NewsGotT" w:hAnsi="NewsGotT"/>
            <w:noProof/>
            <w:sz w:val="20"/>
            <w:szCs w:val="20"/>
          </w:rPr>
          <w:t>Figura 9 -Execução de uma atividade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tab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begin"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instrText xml:space="preserve"> PAGEREF _Toc166402346 \h </w:instrTex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separate"/>
        </w:r>
        <w:r w:rsidR="001779AC">
          <w:rPr>
            <w:rFonts w:ascii="NewsGotT" w:hAnsi="NewsGotT"/>
            <w:noProof/>
            <w:webHidden/>
            <w:sz w:val="20"/>
            <w:szCs w:val="20"/>
          </w:rPr>
          <w:t>11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end"/>
        </w:r>
      </w:hyperlink>
    </w:p>
    <w:p w14:paraId="3BAA64E6" w14:textId="4B06FA1B" w:rsidR="0086452A" w:rsidRPr="0086452A" w:rsidRDefault="00000000" w:rsidP="0086452A">
      <w:pPr>
        <w:pStyle w:val="ndicedeilustraes"/>
        <w:tabs>
          <w:tab w:val="right" w:leader="dot" w:pos="8494"/>
        </w:tabs>
        <w:spacing w:line="360" w:lineRule="auto"/>
        <w:rPr>
          <w:rFonts w:ascii="NewsGotT" w:eastAsiaTheme="minorEastAsia" w:hAnsi="NewsGotT"/>
          <w:noProof/>
          <w:lang w:eastAsia="pt-PT"/>
        </w:rPr>
      </w:pPr>
      <w:hyperlink w:anchor="_Toc166402347" w:history="1">
        <w:r w:rsidR="0086452A" w:rsidRPr="0086452A">
          <w:rPr>
            <w:rStyle w:val="Hiperligao"/>
            <w:rFonts w:ascii="NewsGotT" w:hAnsi="NewsGotT"/>
            <w:noProof/>
            <w:sz w:val="20"/>
            <w:szCs w:val="20"/>
          </w:rPr>
          <w:t>Figura 10 - Interface de adicionar atividades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tab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begin"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instrText xml:space="preserve"> PAGEREF _Toc166402347 \h </w:instrTex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separate"/>
        </w:r>
        <w:r w:rsidR="001779AC">
          <w:rPr>
            <w:rFonts w:ascii="NewsGotT" w:hAnsi="NewsGotT"/>
            <w:noProof/>
            <w:webHidden/>
            <w:sz w:val="20"/>
            <w:szCs w:val="20"/>
          </w:rPr>
          <w:t>12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end"/>
        </w:r>
      </w:hyperlink>
    </w:p>
    <w:p w14:paraId="12ED8FBE" w14:textId="0775AB6E" w:rsidR="0086452A" w:rsidRPr="0086452A" w:rsidRDefault="00000000" w:rsidP="0086452A">
      <w:pPr>
        <w:pStyle w:val="ndicedeilustraes"/>
        <w:tabs>
          <w:tab w:val="right" w:leader="dot" w:pos="8494"/>
        </w:tabs>
        <w:spacing w:line="360" w:lineRule="auto"/>
        <w:rPr>
          <w:rFonts w:ascii="NewsGotT" w:eastAsiaTheme="minorEastAsia" w:hAnsi="NewsGotT"/>
          <w:noProof/>
          <w:lang w:eastAsia="pt-PT"/>
        </w:rPr>
      </w:pPr>
      <w:hyperlink w:anchor="_Toc166402348" w:history="1">
        <w:r w:rsidR="0086452A" w:rsidRPr="0086452A">
          <w:rPr>
            <w:rStyle w:val="Hiperligao"/>
            <w:rFonts w:ascii="NewsGotT" w:hAnsi="NewsGotT"/>
            <w:noProof/>
            <w:sz w:val="20"/>
            <w:szCs w:val="20"/>
          </w:rPr>
          <w:t>Figura 11-Menu planos de treinos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tab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begin"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instrText xml:space="preserve"> PAGEREF _Toc166402348 \h </w:instrTex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separate"/>
        </w:r>
        <w:r w:rsidR="001779AC">
          <w:rPr>
            <w:rFonts w:ascii="NewsGotT" w:hAnsi="NewsGotT"/>
            <w:noProof/>
            <w:webHidden/>
            <w:sz w:val="20"/>
            <w:szCs w:val="20"/>
          </w:rPr>
          <w:t>12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end"/>
        </w:r>
      </w:hyperlink>
    </w:p>
    <w:p w14:paraId="3EB02ABD" w14:textId="17994447" w:rsidR="0086452A" w:rsidRPr="0086452A" w:rsidRDefault="00000000" w:rsidP="0086452A">
      <w:pPr>
        <w:pStyle w:val="ndicedeilustraes"/>
        <w:tabs>
          <w:tab w:val="right" w:leader="dot" w:pos="8494"/>
        </w:tabs>
        <w:spacing w:line="360" w:lineRule="auto"/>
        <w:rPr>
          <w:rFonts w:ascii="NewsGotT" w:eastAsiaTheme="minorEastAsia" w:hAnsi="NewsGotT"/>
          <w:noProof/>
          <w:lang w:eastAsia="pt-PT"/>
        </w:rPr>
      </w:pPr>
      <w:hyperlink w:anchor="_Toc166402349" w:history="1">
        <w:r w:rsidR="0086452A" w:rsidRPr="0086452A">
          <w:rPr>
            <w:rStyle w:val="Hiperligao"/>
            <w:rFonts w:ascii="NewsGotT" w:hAnsi="NewsGotT"/>
            <w:noProof/>
            <w:sz w:val="20"/>
            <w:szCs w:val="20"/>
          </w:rPr>
          <w:t>Figura 12- Adicionar um plano de treinos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tab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begin"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instrText xml:space="preserve"> PAGEREF _Toc166402349 \h </w:instrTex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separate"/>
        </w:r>
        <w:r w:rsidR="001779AC">
          <w:rPr>
            <w:rFonts w:ascii="NewsGotT" w:hAnsi="NewsGotT"/>
            <w:noProof/>
            <w:webHidden/>
            <w:sz w:val="20"/>
            <w:szCs w:val="20"/>
          </w:rPr>
          <w:t>13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end"/>
        </w:r>
      </w:hyperlink>
    </w:p>
    <w:p w14:paraId="07646FC7" w14:textId="5714048F" w:rsidR="0086452A" w:rsidRPr="0086452A" w:rsidRDefault="00000000" w:rsidP="0086452A">
      <w:pPr>
        <w:pStyle w:val="ndicedeilustraes"/>
        <w:tabs>
          <w:tab w:val="right" w:leader="dot" w:pos="8494"/>
        </w:tabs>
        <w:spacing w:line="360" w:lineRule="auto"/>
        <w:rPr>
          <w:rFonts w:ascii="NewsGotT" w:eastAsiaTheme="minorEastAsia" w:hAnsi="NewsGotT"/>
          <w:noProof/>
          <w:lang w:eastAsia="pt-PT"/>
        </w:rPr>
      </w:pPr>
      <w:hyperlink w:anchor="_Toc166402350" w:history="1">
        <w:r w:rsidR="0086452A" w:rsidRPr="0086452A">
          <w:rPr>
            <w:rStyle w:val="Hiperligao"/>
            <w:rFonts w:ascii="NewsGotT" w:hAnsi="NewsGotT"/>
            <w:noProof/>
            <w:sz w:val="20"/>
            <w:szCs w:val="20"/>
          </w:rPr>
          <w:t>Figura 13-Avançar data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tab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begin"/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instrText xml:space="preserve"> PAGEREF _Toc166402350 \h </w:instrTex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separate"/>
        </w:r>
        <w:r w:rsidR="001779AC">
          <w:rPr>
            <w:rFonts w:ascii="NewsGotT" w:hAnsi="NewsGotT"/>
            <w:noProof/>
            <w:webHidden/>
            <w:sz w:val="20"/>
            <w:szCs w:val="20"/>
          </w:rPr>
          <w:t>13</w:t>
        </w:r>
        <w:r w:rsidR="0086452A" w:rsidRPr="0086452A">
          <w:rPr>
            <w:rFonts w:ascii="NewsGotT" w:hAnsi="NewsGotT"/>
            <w:noProof/>
            <w:webHidden/>
            <w:sz w:val="20"/>
            <w:szCs w:val="20"/>
          </w:rPr>
          <w:fldChar w:fldCharType="end"/>
        </w:r>
      </w:hyperlink>
    </w:p>
    <w:p w14:paraId="44713B28" w14:textId="3320D3F9" w:rsidR="00D7448E" w:rsidRPr="00D56B9E" w:rsidRDefault="00D56B9E" w:rsidP="0086452A">
      <w:pPr>
        <w:pStyle w:val="Cabealhodondice"/>
        <w:spacing w:line="360" w:lineRule="auto"/>
        <w:rPr>
          <w:b/>
          <w:bCs/>
        </w:rPr>
      </w:pPr>
      <w:r>
        <w:rPr>
          <w:b/>
          <w:bCs/>
        </w:rPr>
        <w:fldChar w:fldCharType="end"/>
      </w:r>
    </w:p>
    <w:p w14:paraId="4AF5882A" w14:textId="77777777" w:rsidR="00D7448E" w:rsidRDefault="00D7448E" w:rsidP="00D7448E">
      <w:pPr>
        <w:rPr>
          <w:rFonts w:ascii="NewsGotT" w:hAnsi="NewsGotT"/>
          <w:b/>
          <w:bCs/>
          <w:sz w:val="36"/>
          <w:szCs w:val="36"/>
        </w:rPr>
      </w:pPr>
    </w:p>
    <w:p w14:paraId="1D733E92" w14:textId="53B11167" w:rsidR="00D7448E" w:rsidRPr="00E75959" w:rsidRDefault="00D7448E" w:rsidP="00D7448E">
      <w:pPr>
        <w:pStyle w:val="Ttulo1"/>
        <w:rPr>
          <w:rFonts w:ascii="NewsGotT" w:hAnsi="NewsGotT"/>
          <w:b/>
          <w:bCs/>
          <w:color w:val="auto"/>
          <w:sz w:val="28"/>
          <w:szCs w:val="28"/>
        </w:rPr>
      </w:pPr>
      <w:bookmarkStart w:id="1" w:name="_Toc166402365"/>
      <w:r w:rsidRPr="00E75959">
        <w:rPr>
          <w:rFonts w:ascii="NewsGotT" w:hAnsi="NewsGotT"/>
          <w:b/>
          <w:bCs/>
          <w:color w:val="auto"/>
          <w:sz w:val="28"/>
          <w:szCs w:val="28"/>
        </w:rPr>
        <w:lastRenderedPageBreak/>
        <w:t>1.Introdução</w:t>
      </w:r>
      <w:bookmarkEnd w:id="1"/>
    </w:p>
    <w:p w14:paraId="44AE8760" w14:textId="77777777" w:rsidR="004E2B24" w:rsidRPr="004E2B24" w:rsidRDefault="004E2B24" w:rsidP="004E2B24"/>
    <w:p w14:paraId="667DFA8E" w14:textId="6A8E9FE5" w:rsidR="00CF0429" w:rsidRDefault="00CF0429" w:rsidP="004E2B24">
      <w:pPr>
        <w:spacing w:line="360" w:lineRule="auto"/>
        <w:jc w:val="both"/>
        <w:rPr>
          <w:rFonts w:ascii="NewsGotT" w:hAnsi="NewsGotT"/>
        </w:rPr>
      </w:pPr>
      <w:r>
        <w:rPr>
          <w:rFonts w:ascii="NewsGotT" w:hAnsi="NewsGotT"/>
        </w:rPr>
        <w:t xml:space="preserve">No âmbito deste trabalho prático, foi proposta a implementação de uma aplicação que faça a gestão de atividades físicas. Com esta aplicação, deve ser possível a cada utilizador registar a realização de atividades e obter um resumo das estatísticas das realizações das mesmas. </w:t>
      </w:r>
    </w:p>
    <w:p w14:paraId="133B1A18" w14:textId="54F205D8" w:rsidR="00CF0429" w:rsidRPr="00CF0429" w:rsidRDefault="00CF0429" w:rsidP="004E2B24">
      <w:pPr>
        <w:spacing w:line="360" w:lineRule="auto"/>
        <w:jc w:val="both"/>
        <w:rPr>
          <w:rFonts w:ascii="Times New Roman" w:hAnsi="Times New Roman" w:cs="Times New Roman"/>
          <w:lang w:bidi="he-IL"/>
        </w:rPr>
      </w:pPr>
      <w:r>
        <w:rPr>
          <w:rFonts w:ascii="NewsGotT" w:hAnsi="NewsGotT"/>
        </w:rPr>
        <w:t xml:space="preserve">Este projeto foi também pensado para respeitar as ideias </w:t>
      </w:r>
      <w:r w:rsidR="00FA2B70">
        <w:rPr>
          <w:rFonts w:ascii="NewsGotT" w:hAnsi="NewsGotT"/>
        </w:rPr>
        <w:t>deste paradigma</w:t>
      </w:r>
      <w:r>
        <w:rPr>
          <w:rFonts w:ascii="NewsGotT" w:hAnsi="NewsGotT"/>
        </w:rPr>
        <w:t xml:space="preserve"> da programação, a programação orientada aos objetos. </w:t>
      </w:r>
      <w:r w:rsidR="00FA2B70">
        <w:rPr>
          <w:rFonts w:ascii="NewsGotT" w:hAnsi="NewsGotT"/>
        </w:rPr>
        <w:t>Com base nisto, tivemos de respeitar os seus ideais que incluem a abstração, encapsulamento e herança de classes</w:t>
      </w:r>
      <w:r w:rsidR="00131556">
        <w:rPr>
          <w:rFonts w:ascii="NewsGotT" w:hAnsi="NewsGotT"/>
        </w:rPr>
        <w:t>, entre outros conceitos base de programação orientada a objetos.</w:t>
      </w:r>
    </w:p>
    <w:p w14:paraId="24E88372" w14:textId="1330901F" w:rsidR="008637C8" w:rsidRDefault="00CF0429" w:rsidP="004E2B24">
      <w:pPr>
        <w:spacing w:line="360" w:lineRule="auto"/>
        <w:jc w:val="both"/>
        <w:rPr>
          <w:rFonts w:ascii="NewsGotT" w:hAnsi="NewsGotT"/>
        </w:rPr>
      </w:pPr>
      <w:r>
        <w:rPr>
          <w:rFonts w:ascii="NewsGotT" w:hAnsi="NewsGotT"/>
        </w:rPr>
        <w:t xml:space="preserve">Este relatório tem como objetivo apresentar a nossa linha de pensamentos para a conceção e desenvolvimento de funcionalidades da aplicação proposta. Para isso vamos fazer uma pequena explicação da arquitetura de classes utilizada, descrevendo brevemente as mesmas e os seus métodos. </w:t>
      </w:r>
    </w:p>
    <w:p w14:paraId="29CD4E4A" w14:textId="77777777" w:rsidR="00D209E8" w:rsidRDefault="00D209E8" w:rsidP="00D7448E">
      <w:pPr>
        <w:rPr>
          <w:rFonts w:ascii="NewsGotT" w:hAnsi="NewsGotT"/>
        </w:rPr>
      </w:pPr>
    </w:p>
    <w:p w14:paraId="1246B24D" w14:textId="77777777" w:rsidR="00D209E8" w:rsidRDefault="00D209E8" w:rsidP="00D7448E">
      <w:pPr>
        <w:rPr>
          <w:rFonts w:ascii="NewsGotT" w:hAnsi="NewsGotT"/>
        </w:rPr>
      </w:pPr>
    </w:p>
    <w:p w14:paraId="68D40B2F" w14:textId="77777777" w:rsidR="00D209E8" w:rsidRDefault="00D209E8" w:rsidP="00D7448E">
      <w:pPr>
        <w:rPr>
          <w:rFonts w:ascii="NewsGotT" w:hAnsi="NewsGotT"/>
        </w:rPr>
      </w:pPr>
    </w:p>
    <w:p w14:paraId="2AF9A869" w14:textId="77777777" w:rsidR="00D209E8" w:rsidRDefault="00D209E8" w:rsidP="00D7448E">
      <w:pPr>
        <w:rPr>
          <w:rFonts w:ascii="NewsGotT" w:hAnsi="NewsGotT"/>
        </w:rPr>
      </w:pPr>
    </w:p>
    <w:p w14:paraId="22840D2C" w14:textId="77777777" w:rsidR="00D209E8" w:rsidRDefault="00D209E8" w:rsidP="00D7448E">
      <w:pPr>
        <w:rPr>
          <w:rFonts w:ascii="NewsGotT" w:hAnsi="NewsGotT"/>
        </w:rPr>
      </w:pPr>
    </w:p>
    <w:p w14:paraId="6A4EDFEF" w14:textId="77777777" w:rsidR="00D209E8" w:rsidRDefault="00D209E8" w:rsidP="00D7448E">
      <w:pPr>
        <w:rPr>
          <w:rFonts w:ascii="NewsGotT" w:hAnsi="NewsGotT"/>
        </w:rPr>
      </w:pPr>
    </w:p>
    <w:p w14:paraId="63D4CEE2" w14:textId="77777777" w:rsidR="00D209E8" w:rsidRDefault="00D209E8" w:rsidP="00D7448E">
      <w:pPr>
        <w:rPr>
          <w:rFonts w:ascii="NewsGotT" w:hAnsi="NewsGotT"/>
        </w:rPr>
      </w:pPr>
    </w:p>
    <w:p w14:paraId="6CC3AF3D" w14:textId="77777777" w:rsidR="00D209E8" w:rsidRDefault="00D209E8" w:rsidP="00D7448E">
      <w:pPr>
        <w:rPr>
          <w:rFonts w:ascii="NewsGotT" w:hAnsi="NewsGotT"/>
        </w:rPr>
      </w:pPr>
    </w:p>
    <w:p w14:paraId="4498E439" w14:textId="77777777" w:rsidR="00D209E8" w:rsidRDefault="00D209E8" w:rsidP="00D7448E">
      <w:pPr>
        <w:rPr>
          <w:rFonts w:ascii="NewsGotT" w:hAnsi="NewsGotT"/>
        </w:rPr>
      </w:pPr>
    </w:p>
    <w:p w14:paraId="30B37487" w14:textId="77777777" w:rsidR="00D209E8" w:rsidRDefault="00D209E8" w:rsidP="00D7448E">
      <w:pPr>
        <w:rPr>
          <w:rFonts w:ascii="NewsGotT" w:hAnsi="NewsGotT"/>
        </w:rPr>
      </w:pPr>
    </w:p>
    <w:p w14:paraId="193E7788" w14:textId="77777777" w:rsidR="00D209E8" w:rsidRDefault="00D209E8" w:rsidP="00D7448E">
      <w:pPr>
        <w:rPr>
          <w:rFonts w:ascii="NewsGotT" w:hAnsi="NewsGotT"/>
        </w:rPr>
      </w:pPr>
    </w:p>
    <w:p w14:paraId="19CC133D" w14:textId="77777777" w:rsidR="00D209E8" w:rsidRDefault="00D209E8" w:rsidP="00D7448E">
      <w:pPr>
        <w:rPr>
          <w:rFonts w:ascii="NewsGotT" w:hAnsi="NewsGotT"/>
        </w:rPr>
      </w:pPr>
    </w:p>
    <w:p w14:paraId="00852510" w14:textId="77777777" w:rsidR="00D209E8" w:rsidRDefault="00D209E8" w:rsidP="00D7448E">
      <w:pPr>
        <w:rPr>
          <w:rFonts w:ascii="NewsGotT" w:hAnsi="NewsGotT"/>
        </w:rPr>
      </w:pPr>
    </w:p>
    <w:p w14:paraId="21D2C99A" w14:textId="77777777" w:rsidR="00D209E8" w:rsidRDefault="00D209E8" w:rsidP="00D7448E">
      <w:pPr>
        <w:rPr>
          <w:rFonts w:ascii="NewsGotT" w:hAnsi="NewsGotT"/>
        </w:rPr>
      </w:pPr>
    </w:p>
    <w:p w14:paraId="10F6F4AB" w14:textId="77777777" w:rsidR="00D209E8" w:rsidRDefault="00D209E8" w:rsidP="00D7448E">
      <w:pPr>
        <w:rPr>
          <w:rFonts w:ascii="NewsGotT" w:hAnsi="NewsGotT"/>
        </w:rPr>
      </w:pPr>
    </w:p>
    <w:p w14:paraId="1D22A9C2" w14:textId="77777777" w:rsidR="00D209E8" w:rsidRDefault="00D209E8" w:rsidP="00D7448E">
      <w:pPr>
        <w:rPr>
          <w:rFonts w:ascii="NewsGotT" w:hAnsi="NewsGotT"/>
        </w:rPr>
      </w:pPr>
    </w:p>
    <w:p w14:paraId="7B59AD8A" w14:textId="77777777" w:rsidR="00D209E8" w:rsidRDefault="00D209E8" w:rsidP="00D7448E">
      <w:pPr>
        <w:rPr>
          <w:rFonts w:ascii="NewsGotT" w:hAnsi="NewsGotT"/>
        </w:rPr>
      </w:pPr>
    </w:p>
    <w:p w14:paraId="6769B13C" w14:textId="77777777" w:rsidR="00E768C9" w:rsidRDefault="00E768C9" w:rsidP="00131556">
      <w:pPr>
        <w:sectPr w:rsidR="00E768C9">
          <w:foot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38FAB20" w14:textId="0D49EC22" w:rsidR="00E768C9" w:rsidRPr="00E75959" w:rsidRDefault="00E768C9" w:rsidP="00E768C9">
      <w:pPr>
        <w:pStyle w:val="Ttulo1"/>
        <w:rPr>
          <w:rFonts w:ascii="NewsGotT" w:hAnsi="NewsGotT"/>
          <w:b/>
          <w:bCs/>
          <w:color w:val="auto"/>
          <w:sz w:val="28"/>
          <w:szCs w:val="28"/>
        </w:rPr>
      </w:pPr>
      <w:bookmarkStart w:id="2" w:name="_Toc166402366"/>
      <w:r w:rsidRPr="00E75959">
        <w:rPr>
          <w:rFonts w:ascii="NewsGotT" w:hAnsi="NewsGotT"/>
          <w:b/>
          <w:bCs/>
          <w:color w:val="auto"/>
          <w:sz w:val="28"/>
          <w:szCs w:val="28"/>
        </w:rPr>
        <w:lastRenderedPageBreak/>
        <w:t>2.Arquitetura da aplicação</w:t>
      </w:r>
      <w:bookmarkEnd w:id="2"/>
    </w:p>
    <w:p w14:paraId="31510623" w14:textId="6922B17E" w:rsidR="00E768C9" w:rsidRPr="00E768C9" w:rsidRDefault="00E768C9" w:rsidP="00E768C9">
      <w:pPr>
        <w:spacing w:line="360" w:lineRule="auto"/>
        <w:jc w:val="both"/>
        <w:rPr>
          <w:rFonts w:ascii="NewsGotT" w:hAnsi="NewsGotT"/>
        </w:rPr>
      </w:pPr>
      <w:r w:rsidRPr="00E768C9">
        <w:rPr>
          <w:rFonts w:ascii="NewsGotT" w:hAnsi="NewsGotT"/>
        </w:rPr>
        <w:t xml:space="preserve">Diagrama de classes do projeto. Para uma melhor leitura do mesmo, recomenda-se que se abra o ficheiro </w:t>
      </w:r>
      <w:r>
        <w:rPr>
          <w:rFonts w:ascii="NewsGotT" w:hAnsi="NewsGotT"/>
        </w:rPr>
        <w:t>.</w:t>
      </w:r>
      <w:proofErr w:type="spellStart"/>
      <w:r w:rsidRPr="006D0C5B">
        <w:rPr>
          <w:rFonts w:ascii="NewsGotT" w:hAnsi="NewsGotT"/>
          <w:i/>
          <w:iCs/>
        </w:rPr>
        <w:t>jpeg</w:t>
      </w:r>
      <w:proofErr w:type="spellEnd"/>
      <w:r w:rsidRPr="00E768C9">
        <w:rPr>
          <w:rFonts w:ascii="NewsGotT" w:hAnsi="NewsGotT"/>
        </w:rPr>
        <w:t xml:space="preserve"> na pasta principal do projeto. No mesmo é possível dar zoom nas classes para permitir uma melhor visualização das mesmas. Este diagrama foi criado com recurso ao software </w:t>
      </w:r>
      <w:proofErr w:type="spellStart"/>
      <w:r w:rsidRPr="006D0C5B">
        <w:rPr>
          <w:rFonts w:ascii="NewsGotT" w:hAnsi="NewsGotT"/>
          <w:i/>
          <w:iCs/>
        </w:rPr>
        <w:t>starUML</w:t>
      </w:r>
      <w:proofErr w:type="spellEnd"/>
      <w:r w:rsidRPr="00E768C9">
        <w:rPr>
          <w:rFonts w:ascii="NewsGotT" w:hAnsi="NewsGotT"/>
        </w:rPr>
        <w:t xml:space="preserve">. As tabelas a verde representam subclasses das classes de tipo de atividade, que são as superclasses e estão representadas a amarelo. As </w:t>
      </w:r>
      <w:r>
        <w:rPr>
          <w:rFonts w:ascii="NewsGotT" w:hAnsi="NewsGotT"/>
        </w:rPr>
        <w:t>tabelas</w:t>
      </w:r>
      <w:r w:rsidRPr="00E768C9">
        <w:rPr>
          <w:rFonts w:ascii="NewsGotT" w:hAnsi="NewsGotT"/>
        </w:rPr>
        <w:t xml:space="preserve"> a vermelho representam todas as superclasses principais do projeto, utilizador, atividade e planos de treino. E por fim, as tabelas a azul representam as classes </w:t>
      </w:r>
      <w:proofErr w:type="spellStart"/>
      <w:r w:rsidRPr="0086452A">
        <w:rPr>
          <w:rFonts w:ascii="NewsGotT" w:hAnsi="NewsGotT"/>
          <w:i/>
          <w:iCs/>
        </w:rPr>
        <w:t>Main</w:t>
      </w:r>
      <w:proofErr w:type="spellEnd"/>
      <w:r w:rsidRPr="00E768C9">
        <w:rPr>
          <w:rFonts w:ascii="NewsGotT" w:hAnsi="NewsGotT"/>
        </w:rPr>
        <w:t xml:space="preserve"> e </w:t>
      </w:r>
      <w:r w:rsidRPr="0086452A">
        <w:rPr>
          <w:rFonts w:ascii="NewsGotT" w:hAnsi="NewsGotT"/>
          <w:i/>
          <w:iCs/>
        </w:rPr>
        <w:t>Menu</w:t>
      </w:r>
      <w:r w:rsidRPr="00E768C9">
        <w:rPr>
          <w:rFonts w:ascii="NewsGotT" w:hAnsi="NewsGotT"/>
        </w:rPr>
        <w:t>.</w:t>
      </w:r>
    </w:p>
    <w:p w14:paraId="7E1005D7" w14:textId="217751EC" w:rsidR="00131556" w:rsidRDefault="00E768C9" w:rsidP="0046720B">
      <w:pPr>
        <w:tabs>
          <w:tab w:val="left" w:pos="1834"/>
        </w:tabs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28E475C5" wp14:editId="209ACF18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5998845" cy="3562985"/>
            <wp:effectExtent l="0" t="0" r="1905" b="0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922493680" name="Imagem 1" descr="Uma imagem com texto, captura de ecrã, Nota em post-it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493680" name="Imagem 1" descr="Uma imagem com texto, captura de ecrã, Nota em post-it, Retângul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84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7E765" w14:textId="23DAF1B4" w:rsidR="00E768C9" w:rsidRDefault="00E768C9" w:rsidP="0046720B">
      <w:pPr>
        <w:tabs>
          <w:tab w:val="left" w:pos="1834"/>
        </w:tabs>
      </w:pPr>
    </w:p>
    <w:p w14:paraId="5F615E2C" w14:textId="77777777" w:rsidR="00E768C9" w:rsidRDefault="00E768C9" w:rsidP="0046720B">
      <w:pPr>
        <w:tabs>
          <w:tab w:val="left" w:pos="1834"/>
        </w:tabs>
      </w:pPr>
    </w:p>
    <w:p w14:paraId="3EE92826" w14:textId="77777777" w:rsidR="00E768C9" w:rsidRDefault="00E768C9" w:rsidP="0046720B">
      <w:pPr>
        <w:tabs>
          <w:tab w:val="left" w:pos="1834"/>
        </w:tabs>
      </w:pPr>
    </w:p>
    <w:p w14:paraId="0FC941E1" w14:textId="77777777" w:rsidR="00E768C9" w:rsidRDefault="00E768C9" w:rsidP="0046720B">
      <w:pPr>
        <w:tabs>
          <w:tab w:val="left" w:pos="1834"/>
        </w:tabs>
      </w:pPr>
    </w:p>
    <w:p w14:paraId="55E68DE5" w14:textId="77777777" w:rsidR="00E768C9" w:rsidRDefault="00E768C9" w:rsidP="0046720B">
      <w:pPr>
        <w:tabs>
          <w:tab w:val="left" w:pos="1834"/>
        </w:tabs>
      </w:pPr>
    </w:p>
    <w:p w14:paraId="595C79CC" w14:textId="77777777" w:rsidR="00E768C9" w:rsidRDefault="00E768C9" w:rsidP="0046720B">
      <w:pPr>
        <w:tabs>
          <w:tab w:val="left" w:pos="1834"/>
        </w:tabs>
      </w:pPr>
    </w:p>
    <w:p w14:paraId="24360004" w14:textId="77777777" w:rsidR="00E768C9" w:rsidRDefault="00E768C9" w:rsidP="0046720B">
      <w:pPr>
        <w:tabs>
          <w:tab w:val="left" w:pos="1834"/>
        </w:tabs>
      </w:pPr>
    </w:p>
    <w:p w14:paraId="3936A425" w14:textId="77777777" w:rsidR="00E768C9" w:rsidRDefault="00E768C9" w:rsidP="0046720B">
      <w:pPr>
        <w:tabs>
          <w:tab w:val="left" w:pos="1834"/>
        </w:tabs>
      </w:pPr>
    </w:p>
    <w:p w14:paraId="499F9DC3" w14:textId="77777777" w:rsidR="00E768C9" w:rsidRDefault="00E768C9" w:rsidP="0046720B">
      <w:pPr>
        <w:tabs>
          <w:tab w:val="left" w:pos="1834"/>
        </w:tabs>
      </w:pPr>
    </w:p>
    <w:p w14:paraId="7ECA141D" w14:textId="77777777" w:rsidR="00E768C9" w:rsidRDefault="00E768C9" w:rsidP="0046720B">
      <w:pPr>
        <w:tabs>
          <w:tab w:val="left" w:pos="1834"/>
        </w:tabs>
      </w:pPr>
    </w:p>
    <w:p w14:paraId="2B27E51A" w14:textId="77777777" w:rsidR="00E768C9" w:rsidRDefault="00E768C9" w:rsidP="0046720B">
      <w:pPr>
        <w:tabs>
          <w:tab w:val="left" w:pos="1834"/>
        </w:tabs>
      </w:pPr>
    </w:p>
    <w:p w14:paraId="1A393CBE" w14:textId="77777777" w:rsidR="00E768C9" w:rsidRDefault="00E768C9" w:rsidP="0046720B">
      <w:pPr>
        <w:tabs>
          <w:tab w:val="left" w:pos="1834"/>
        </w:tabs>
      </w:pPr>
    </w:p>
    <w:p w14:paraId="5CC142FB" w14:textId="29B80ABC" w:rsidR="00E768C9" w:rsidRPr="00E768C9" w:rsidRDefault="00E768C9" w:rsidP="00E768C9">
      <w:pPr>
        <w:pStyle w:val="Legenda"/>
        <w:jc w:val="center"/>
        <w:rPr>
          <w:rFonts w:ascii="NewsGotT" w:hAnsi="NewsGotT"/>
          <w:i w:val="0"/>
          <w:iCs w:val="0"/>
        </w:rPr>
        <w:sectPr w:rsidR="00E768C9" w:rsidRPr="00E768C9" w:rsidSect="00E768C9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bookmarkStart w:id="3" w:name="_Toc166402338"/>
      <w:r w:rsidRPr="00E768C9">
        <w:rPr>
          <w:rFonts w:ascii="NewsGotT" w:hAnsi="NewsGotT"/>
          <w:i w:val="0"/>
          <w:iCs w:val="0"/>
        </w:rPr>
        <w:t xml:space="preserve">Figura </w:t>
      </w:r>
      <w:r w:rsidRPr="00E768C9">
        <w:rPr>
          <w:rFonts w:ascii="NewsGotT" w:hAnsi="NewsGotT"/>
          <w:i w:val="0"/>
          <w:iCs w:val="0"/>
        </w:rPr>
        <w:fldChar w:fldCharType="begin"/>
      </w:r>
      <w:r w:rsidRPr="00E768C9">
        <w:rPr>
          <w:rFonts w:ascii="NewsGotT" w:hAnsi="NewsGotT"/>
          <w:i w:val="0"/>
          <w:iCs w:val="0"/>
        </w:rPr>
        <w:instrText xml:space="preserve"> SEQ Figura \* ARABIC </w:instrText>
      </w:r>
      <w:r w:rsidRPr="00E768C9">
        <w:rPr>
          <w:rFonts w:ascii="NewsGotT" w:hAnsi="NewsGotT"/>
          <w:i w:val="0"/>
          <w:iCs w:val="0"/>
        </w:rPr>
        <w:fldChar w:fldCharType="separate"/>
      </w:r>
      <w:r w:rsidR="001779AC">
        <w:rPr>
          <w:rFonts w:ascii="NewsGotT" w:hAnsi="NewsGotT"/>
          <w:i w:val="0"/>
          <w:iCs w:val="0"/>
          <w:noProof/>
        </w:rPr>
        <w:t>1</w:t>
      </w:r>
      <w:r w:rsidRPr="00E768C9">
        <w:rPr>
          <w:rFonts w:ascii="NewsGotT" w:hAnsi="NewsGotT"/>
          <w:i w:val="0"/>
          <w:iCs w:val="0"/>
        </w:rPr>
        <w:fldChar w:fldCharType="end"/>
      </w:r>
      <w:r w:rsidRPr="00E768C9">
        <w:rPr>
          <w:rFonts w:ascii="NewsGotT" w:hAnsi="NewsGotT"/>
          <w:i w:val="0"/>
          <w:iCs w:val="0"/>
        </w:rPr>
        <w:t>- Diagrama de classes</w:t>
      </w:r>
      <w:bookmarkEnd w:id="3"/>
    </w:p>
    <w:p w14:paraId="33570890" w14:textId="77777777" w:rsidR="00131556" w:rsidRPr="00D209E8" w:rsidRDefault="00131556" w:rsidP="00131556">
      <w:pPr>
        <w:rPr>
          <w:rFonts w:ascii="NewsGotT" w:hAnsi="NewsGotT"/>
        </w:rPr>
      </w:pPr>
    </w:p>
    <w:p w14:paraId="3961BCED" w14:textId="281216A6" w:rsidR="004E2B24" w:rsidRPr="00E75959" w:rsidRDefault="00D7448E" w:rsidP="004E2B24">
      <w:pPr>
        <w:pStyle w:val="Ttulo2"/>
        <w:rPr>
          <w:rFonts w:ascii="NewsGotT" w:hAnsi="NewsGotT"/>
          <w:b/>
          <w:bCs/>
          <w:color w:val="auto"/>
          <w:sz w:val="28"/>
          <w:szCs w:val="28"/>
        </w:rPr>
      </w:pPr>
      <w:bookmarkStart w:id="4" w:name="_Toc166402367"/>
      <w:r w:rsidRPr="00E75959">
        <w:rPr>
          <w:rFonts w:ascii="NewsGotT" w:hAnsi="NewsGotT"/>
          <w:b/>
          <w:bCs/>
          <w:color w:val="auto"/>
          <w:sz w:val="28"/>
          <w:szCs w:val="28"/>
        </w:rPr>
        <w:t>2.1Classe</w:t>
      </w:r>
      <w:r w:rsidR="004E2B24" w:rsidRPr="00E75959">
        <w:rPr>
          <w:rFonts w:ascii="NewsGotT" w:hAnsi="NewsGotT"/>
          <w:b/>
          <w:bCs/>
          <w:color w:val="auto"/>
          <w:sz w:val="28"/>
          <w:szCs w:val="28"/>
        </w:rPr>
        <w:t xml:space="preserve"> </w:t>
      </w:r>
      <w:proofErr w:type="spellStart"/>
      <w:r w:rsidR="004E2B24" w:rsidRPr="00E75959">
        <w:rPr>
          <w:rFonts w:ascii="NewsGotT" w:hAnsi="NewsGotT"/>
          <w:b/>
          <w:bCs/>
          <w:i/>
          <w:iCs/>
          <w:color w:val="auto"/>
          <w:sz w:val="28"/>
          <w:szCs w:val="28"/>
        </w:rPr>
        <w:t>Activity</w:t>
      </w:r>
      <w:bookmarkEnd w:id="4"/>
      <w:proofErr w:type="spellEnd"/>
    </w:p>
    <w:p w14:paraId="72D019C6" w14:textId="33C8CC31" w:rsidR="00652365" w:rsidRDefault="00A33785" w:rsidP="00D209E8">
      <w:pPr>
        <w:spacing w:line="360" w:lineRule="auto"/>
        <w:jc w:val="both"/>
        <w:rPr>
          <w:rFonts w:ascii="NewsGotT" w:hAnsi="NewsGotT"/>
        </w:rPr>
      </w:pPr>
      <w:r w:rsidRPr="00D209E8">
        <w:rPr>
          <w:rFonts w:ascii="NewsGotT" w:hAnsi="NewsGotT"/>
        </w:rPr>
        <w:t xml:space="preserve">Esta classe desempenha o papel de uma estrutura base para representar uma variedade de atividades físicas. Nela, </w:t>
      </w:r>
      <w:r w:rsidR="006D0C5B">
        <w:rPr>
          <w:rFonts w:ascii="NewsGotT" w:hAnsi="NewsGotT"/>
        </w:rPr>
        <w:t xml:space="preserve">estão </w:t>
      </w:r>
      <w:r w:rsidR="006D0C5B" w:rsidRPr="00D209E8">
        <w:rPr>
          <w:rFonts w:ascii="NewsGotT" w:hAnsi="NewsGotT"/>
        </w:rPr>
        <w:t>encapsuladas</w:t>
      </w:r>
      <w:r w:rsidRPr="00D209E8">
        <w:rPr>
          <w:rFonts w:ascii="NewsGotT" w:hAnsi="NewsGotT"/>
        </w:rPr>
        <w:t xml:space="preserve"> informações comuns a todas as atividades, como identificação, tipo, data e duração</w:t>
      </w:r>
      <w:r w:rsidR="004B1661" w:rsidRPr="00D209E8">
        <w:rPr>
          <w:rFonts w:ascii="NewsGotT" w:hAnsi="NewsGotT"/>
        </w:rPr>
        <w:t xml:space="preserve"> e um identificador de dificuldade da atividade (</w:t>
      </w:r>
      <w:proofErr w:type="spellStart"/>
      <w:r w:rsidR="004B1661" w:rsidRPr="00D209E8">
        <w:rPr>
          <w:rFonts w:ascii="NewsGotT" w:hAnsi="NewsGotT"/>
          <w:i/>
          <w:iCs/>
        </w:rPr>
        <w:t>isHard</w:t>
      </w:r>
      <w:proofErr w:type="spellEnd"/>
      <w:r w:rsidR="004B1661" w:rsidRPr="00D209E8">
        <w:rPr>
          <w:rFonts w:ascii="NewsGotT" w:hAnsi="NewsGotT"/>
        </w:rPr>
        <w:t>).</w:t>
      </w:r>
      <w:r w:rsidRPr="00D209E8">
        <w:rPr>
          <w:rFonts w:ascii="NewsGotT" w:hAnsi="NewsGotT"/>
        </w:rPr>
        <w:t xml:space="preserve"> Esta classe serve como superclasse para as classes abstratas </w:t>
      </w:r>
      <w:r w:rsidRPr="006C6B90">
        <w:rPr>
          <w:rFonts w:ascii="NewsGotT" w:hAnsi="NewsGotT"/>
          <w:i/>
          <w:iCs/>
        </w:rPr>
        <w:t>"</w:t>
      </w:r>
      <w:proofErr w:type="spellStart"/>
      <w:r w:rsidRPr="006C6B90">
        <w:rPr>
          <w:rFonts w:ascii="NewsGotT" w:hAnsi="NewsGotT"/>
          <w:i/>
          <w:iCs/>
        </w:rPr>
        <w:t>Distance</w:t>
      </w:r>
      <w:proofErr w:type="spellEnd"/>
      <w:r w:rsidRPr="006C6B90">
        <w:rPr>
          <w:rFonts w:ascii="NewsGotT" w:hAnsi="NewsGotT"/>
          <w:i/>
          <w:iCs/>
        </w:rPr>
        <w:t>", "</w:t>
      </w:r>
      <w:proofErr w:type="spellStart"/>
      <w:r w:rsidRPr="006C6B90">
        <w:rPr>
          <w:rFonts w:ascii="NewsGotT" w:hAnsi="NewsGotT"/>
          <w:i/>
          <w:iCs/>
        </w:rPr>
        <w:t>DistanceAltitude</w:t>
      </w:r>
      <w:proofErr w:type="spellEnd"/>
      <w:r w:rsidRPr="006C6B90">
        <w:rPr>
          <w:rFonts w:ascii="NewsGotT" w:hAnsi="NewsGotT"/>
          <w:i/>
          <w:iCs/>
        </w:rPr>
        <w:t>", "</w:t>
      </w:r>
      <w:proofErr w:type="spellStart"/>
      <w:r w:rsidRPr="006C6B90">
        <w:rPr>
          <w:rFonts w:ascii="NewsGotT" w:hAnsi="NewsGotT"/>
          <w:i/>
          <w:iCs/>
        </w:rPr>
        <w:t>Weightlifting</w:t>
      </w:r>
      <w:proofErr w:type="spellEnd"/>
      <w:r w:rsidRPr="006C6B90">
        <w:rPr>
          <w:rFonts w:ascii="NewsGotT" w:hAnsi="NewsGotT"/>
          <w:i/>
          <w:iCs/>
        </w:rPr>
        <w:t xml:space="preserve">" </w:t>
      </w:r>
      <w:r w:rsidRPr="006C6B90">
        <w:rPr>
          <w:rFonts w:ascii="NewsGotT" w:hAnsi="NewsGotT"/>
        </w:rPr>
        <w:t>e</w:t>
      </w:r>
      <w:r w:rsidRPr="006C6B90">
        <w:rPr>
          <w:rFonts w:ascii="NewsGotT" w:hAnsi="NewsGotT"/>
          <w:i/>
          <w:iCs/>
        </w:rPr>
        <w:t xml:space="preserve"> "</w:t>
      </w:r>
      <w:proofErr w:type="spellStart"/>
      <w:r w:rsidRPr="006C6B90">
        <w:rPr>
          <w:rFonts w:ascii="NewsGotT" w:hAnsi="NewsGotT"/>
          <w:i/>
          <w:iCs/>
        </w:rPr>
        <w:t>Bodyweight</w:t>
      </w:r>
      <w:proofErr w:type="spellEnd"/>
      <w:r w:rsidRPr="006C6B90">
        <w:rPr>
          <w:rFonts w:ascii="NewsGotT" w:hAnsi="NewsGotT"/>
          <w:i/>
          <w:iCs/>
        </w:rPr>
        <w:t>",</w:t>
      </w:r>
      <w:r w:rsidRPr="00D209E8">
        <w:rPr>
          <w:rFonts w:ascii="NewsGotT" w:hAnsi="NewsGotT"/>
        </w:rPr>
        <w:t xml:space="preserve"> partilhando </w:t>
      </w:r>
      <w:r w:rsidR="00D209E8" w:rsidRPr="00D209E8">
        <w:rPr>
          <w:rFonts w:ascii="NewsGotT" w:hAnsi="NewsGotT"/>
        </w:rPr>
        <w:t>variáveis</w:t>
      </w:r>
      <w:r w:rsidRPr="00D209E8">
        <w:rPr>
          <w:rFonts w:ascii="NewsGotT" w:hAnsi="NewsGotT"/>
        </w:rPr>
        <w:t xml:space="preserve"> de instância e implementação de métodos com a mesma assinatura. Esta abordagem </w:t>
      </w:r>
      <w:r w:rsidR="006C6B90">
        <w:rPr>
          <w:rFonts w:ascii="NewsGotT" w:hAnsi="NewsGotT"/>
        </w:rPr>
        <w:t>permite promover</w:t>
      </w:r>
      <w:r w:rsidRPr="00D209E8">
        <w:rPr>
          <w:rFonts w:ascii="NewsGotT" w:hAnsi="NewsGotT"/>
        </w:rPr>
        <w:t xml:space="preserve"> uma </w:t>
      </w:r>
      <w:r w:rsidR="004B1661" w:rsidRPr="00D209E8">
        <w:rPr>
          <w:rFonts w:ascii="NewsGotT" w:hAnsi="NewsGotT"/>
        </w:rPr>
        <w:t xml:space="preserve">estrutura modular e </w:t>
      </w:r>
      <w:r w:rsidR="006C6B90">
        <w:rPr>
          <w:rFonts w:ascii="NewsGotT" w:hAnsi="NewsGotT"/>
        </w:rPr>
        <w:t xml:space="preserve">mais </w:t>
      </w:r>
      <w:r w:rsidR="004B1661" w:rsidRPr="00D209E8">
        <w:rPr>
          <w:rFonts w:ascii="NewsGotT" w:hAnsi="NewsGotT"/>
        </w:rPr>
        <w:t>organizada para o código, facilitando a manutenção e expansão da aplicação</w:t>
      </w:r>
      <w:r w:rsidR="006C6B90">
        <w:rPr>
          <w:rFonts w:ascii="NewsGotT" w:hAnsi="NewsGotT"/>
        </w:rPr>
        <w:t xml:space="preserve"> caso pretendido</w:t>
      </w:r>
      <w:r w:rsidR="004B1661" w:rsidRPr="00D209E8">
        <w:rPr>
          <w:rFonts w:ascii="NewsGotT" w:hAnsi="NewsGotT"/>
        </w:rPr>
        <w:t xml:space="preserve">. Ao utilizar herança e polimorfismo, as outras classes podem </w:t>
      </w:r>
      <w:r w:rsidR="006C6B90">
        <w:rPr>
          <w:rFonts w:ascii="NewsGotT" w:hAnsi="NewsGotT"/>
        </w:rPr>
        <w:t>ser estendidas</w:t>
      </w:r>
      <w:r w:rsidR="004B1661" w:rsidRPr="00D209E8">
        <w:rPr>
          <w:rFonts w:ascii="NewsGotT" w:hAnsi="NewsGotT"/>
        </w:rPr>
        <w:t xml:space="preserve"> a partir desta classe para representar diferentes tipos de atividades, </w:t>
      </w:r>
      <w:r w:rsidR="00B12D0C" w:rsidRPr="00D209E8">
        <w:rPr>
          <w:rFonts w:ascii="NewsGotT" w:hAnsi="NewsGotT"/>
        </w:rPr>
        <w:t>mantendo a</w:t>
      </w:r>
      <w:r w:rsidR="004B1661" w:rsidRPr="00D209E8">
        <w:rPr>
          <w:rFonts w:ascii="NewsGotT" w:hAnsi="NewsGotT"/>
        </w:rPr>
        <w:t xml:space="preserve"> estrutura, aumentando assim a consistente e a </w:t>
      </w:r>
      <w:r w:rsidR="00D209E8" w:rsidRPr="00D209E8">
        <w:rPr>
          <w:rFonts w:ascii="NewsGotT" w:hAnsi="NewsGotT"/>
        </w:rPr>
        <w:t>coesão</w:t>
      </w:r>
      <w:r w:rsidR="004B1661" w:rsidRPr="00D209E8">
        <w:rPr>
          <w:rFonts w:ascii="NewsGotT" w:hAnsi="NewsGotT"/>
        </w:rPr>
        <w:t xml:space="preserve"> dentro da aplicação. Isto contribui para os princípios do POO</w:t>
      </w:r>
      <w:r w:rsidR="004B1661">
        <w:rPr>
          <w:rFonts w:ascii="NewsGotT" w:hAnsi="NewsGotT"/>
        </w:rPr>
        <w:t>.</w:t>
      </w:r>
    </w:p>
    <w:p w14:paraId="5C416B39" w14:textId="54BB63EA" w:rsidR="00B12D0C" w:rsidRPr="00E75959" w:rsidRDefault="00652365" w:rsidP="006C6B90">
      <w:pPr>
        <w:keepNext/>
        <w:keepLines/>
        <w:spacing w:before="160" w:after="80"/>
        <w:jc w:val="both"/>
        <w:outlineLvl w:val="1"/>
        <w:rPr>
          <w:rFonts w:ascii="NewsGotT" w:eastAsiaTheme="majorEastAsia" w:hAnsi="NewsGotT" w:cstheme="majorBidi"/>
          <w:b/>
          <w:bCs/>
          <w:sz w:val="28"/>
          <w:szCs w:val="28"/>
        </w:rPr>
      </w:pPr>
      <w:bookmarkStart w:id="5" w:name="_Hlk166241198"/>
      <w:bookmarkStart w:id="6" w:name="_Toc166402368"/>
      <w:r w:rsidRPr="00E75959">
        <w:rPr>
          <w:rFonts w:ascii="NewsGotT" w:eastAsiaTheme="majorEastAsia" w:hAnsi="NewsGotT" w:cstheme="majorBidi"/>
          <w:b/>
          <w:bCs/>
          <w:sz w:val="28"/>
          <w:szCs w:val="28"/>
        </w:rPr>
        <w:t xml:space="preserve">2.2Classe </w:t>
      </w:r>
      <w:proofErr w:type="spellStart"/>
      <w:r w:rsidR="00B1598F" w:rsidRPr="00E75959">
        <w:rPr>
          <w:rFonts w:ascii="NewsGotT" w:eastAsiaTheme="majorEastAsia" w:hAnsi="NewsGotT" w:cstheme="majorBidi"/>
          <w:b/>
          <w:bCs/>
          <w:i/>
          <w:iCs/>
          <w:sz w:val="28"/>
          <w:szCs w:val="28"/>
        </w:rPr>
        <w:t>Distanc</w:t>
      </w:r>
      <w:r w:rsidR="00EB0CA5" w:rsidRPr="00E75959">
        <w:rPr>
          <w:rFonts w:ascii="NewsGotT" w:eastAsiaTheme="majorEastAsia" w:hAnsi="NewsGotT" w:cstheme="majorBidi"/>
          <w:b/>
          <w:bCs/>
          <w:i/>
          <w:iCs/>
          <w:sz w:val="28"/>
          <w:szCs w:val="28"/>
        </w:rPr>
        <w:t>e</w:t>
      </w:r>
      <w:bookmarkEnd w:id="5"/>
      <w:bookmarkEnd w:id="6"/>
      <w:proofErr w:type="spellEnd"/>
    </w:p>
    <w:p w14:paraId="6C6CFD54" w14:textId="7B98706A" w:rsidR="00B12D0C" w:rsidRPr="006C6B90" w:rsidRDefault="00B12D0C" w:rsidP="006C6B90">
      <w:pPr>
        <w:spacing w:line="360" w:lineRule="auto"/>
        <w:jc w:val="both"/>
        <w:rPr>
          <w:rFonts w:ascii="NewsGotT" w:hAnsi="NewsGotT"/>
        </w:rPr>
      </w:pPr>
      <w:r w:rsidRPr="006C6B90">
        <w:rPr>
          <w:rFonts w:ascii="NewsGotT" w:hAnsi="NewsGotT"/>
        </w:rPr>
        <w:t>A classe mencionada serve como uma estrutura base e fundamental para a classe “</w:t>
      </w:r>
      <w:proofErr w:type="spellStart"/>
      <w:r w:rsidRPr="006C6B90">
        <w:rPr>
          <w:rFonts w:ascii="NewsGotT" w:hAnsi="NewsGotT"/>
          <w:i/>
          <w:iCs/>
        </w:rPr>
        <w:t>Running</w:t>
      </w:r>
      <w:proofErr w:type="spellEnd"/>
      <w:r w:rsidRPr="006C6B90">
        <w:rPr>
          <w:rFonts w:ascii="NewsGotT" w:hAnsi="NewsGotT"/>
        </w:rPr>
        <w:t xml:space="preserve">”, sendo a sua superclasse. Todos os exercícios relacionados com o tipo </w:t>
      </w:r>
      <w:r w:rsidRPr="006C6B90">
        <w:rPr>
          <w:rFonts w:ascii="NewsGotT" w:hAnsi="NewsGotT"/>
          <w:i/>
          <w:iCs/>
        </w:rPr>
        <w:t>“</w:t>
      </w:r>
      <w:proofErr w:type="spellStart"/>
      <w:r w:rsidRPr="006C6B90">
        <w:rPr>
          <w:rFonts w:ascii="NewsGotT" w:hAnsi="NewsGotT"/>
          <w:i/>
          <w:iCs/>
        </w:rPr>
        <w:t>Distance</w:t>
      </w:r>
      <w:proofErr w:type="spellEnd"/>
      <w:r w:rsidRPr="006C6B90">
        <w:rPr>
          <w:rFonts w:ascii="NewsGotT" w:hAnsi="NewsGotT"/>
          <w:i/>
          <w:iCs/>
        </w:rPr>
        <w:t>”</w:t>
      </w:r>
      <w:r w:rsidRPr="006C6B90">
        <w:rPr>
          <w:rFonts w:ascii="NewsGotT" w:hAnsi="NewsGotT"/>
        </w:rPr>
        <w:t xml:space="preserve"> são representados por esta classe. Ambas as classes </w:t>
      </w:r>
      <w:r w:rsidR="006C6B90">
        <w:rPr>
          <w:rFonts w:ascii="NewsGotT" w:hAnsi="NewsGotT"/>
        </w:rPr>
        <w:t>partilham</w:t>
      </w:r>
      <w:r w:rsidRPr="006C6B90">
        <w:rPr>
          <w:rFonts w:ascii="NewsGotT" w:hAnsi="NewsGotT"/>
        </w:rPr>
        <w:t xml:space="preserve"> variáveis de instância, como</w:t>
      </w:r>
      <w:r w:rsidR="006C6B90">
        <w:rPr>
          <w:rFonts w:ascii="NewsGotT" w:hAnsi="NewsGotT"/>
        </w:rPr>
        <w:t xml:space="preserve"> por exemplo os atributos</w:t>
      </w:r>
      <w:r w:rsidRPr="006C6B90">
        <w:rPr>
          <w:rFonts w:ascii="NewsGotT" w:hAnsi="NewsGotT"/>
        </w:rPr>
        <w:t xml:space="preserve"> identificação, tipo, data e duração, o que facilita a herança e cria um nível mais elevado de abstração. No entanto, para a classe </w:t>
      </w:r>
      <w:r w:rsidRPr="006C6B90">
        <w:rPr>
          <w:rFonts w:ascii="NewsGotT" w:hAnsi="NewsGotT"/>
          <w:i/>
          <w:iCs/>
        </w:rPr>
        <w:t>"</w:t>
      </w:r>
      <w:proofErr w:type="spellStart"/>
      <w:r w:rsidRPr="006C6B90">
        <w:rPr>
          <w:rFonts w:ascii="NewsGotT" w:hAnsi="NewsGotT"/>
          <w:i/>
          <w:iCs/>
        </w:rPr>
        <w:t>Running</w:t>
      </w:r>
      <w:proofErr w:type="spellEnd"/>
      <w:r w:rsidRPr="006C6B90">
        <w:rPr>
          <w:rFonts w:ascii="NewsGotT" w:hAnsi="NewsGotT"/>
          <w:i/>
          <w:iCs/>
        </w:rPr>
        <w:t>",</w:t>
      </w:r>
      <w:r w:rsidRPr="006C6B90">
        <w:rPr>
          <w:rFonts w:ascii="NewsGotT" w:hAnsi="NewsGotT"/>
        </w:rPr>
        <w:t xml:space="preserve"> são adicionados os parâmetros de ritmo (</w:t>
      </w:r>
      <w:proofErr w:type="spellStart"/>
      <w:r w:rsidRPr="006C6B90">
        <w:rPr>
          <w:rFonts w:ascii="NewsGotT" w:hAnsi="NewsGotT"/>
          <w:i/>
          <w:iCs/>
        </w:rPr>
        <w:t>pace</w:t>
      </w:r>
      <w:proofErr w:type="spellEnd"/>
      <w:r w:rsidRPr="006C6B90">
        <w:rPr>
          <w:rFonts w:ascii="NewsGotT" w:hAnsi="NewsGotT"/>
        </w:rPr>
        <w:t xml:space="preserve">) e passos (steps), que são específicos para </w:t>
      </w:r>
      <w:r w:rsidR="006C6B90">
        <w:rPr>
          <w:rFonts w:ascii="NewsGotT" w:hAnsi="NewsGotT"/>
        </w:rPr>
        <w:t>esta</w:t>
      </w:r>
      <w:r w:rsidRPr="006C6B90">
        <w:rPr>
          <w:rFonts w:ascii="NewsGotT" w:hAnsi="NewsGotT"/>
        </w:rPr>
        <w:t xml:space="preserve"> atividade. </w:t>
      </w:r>
      <w:r w:rsidR="006C6B90">
        <w:rPr>
          <w:rFonts w:ascii="NewsGotT" w:hAnsi="NewsGotT"/>
        </w:rPr>
        <w:t>Esta</w:t>
      </w:r>
      <w:r w:rsidRPr="006C6B90">
        <w:rPr>
          <w:rFonts w:ascii="NewsGotT" w:hAnsi="NewsGotT"/>
        </w:rPr>
        <w:t xml:space="preserve"> abordagem foi escolhida pelo grupo por proporcionar uma maior facilidade para a expansão da aplicação, permitindo a adição de novos exercícios deste tipo. Além disso, na classe "</w:t>
      </w:r>
      <w:proofErr w:type="spellStart"/>
      <w:r w:rsidRPr="006C6B90">
        <w:rPr>
          <w:rFonts w:ascii="NewsGotT" w:hAnsi="NewsGotT"/>
          <w:i/>
          <w:iCs/>
        </w:rPr>
        <w:t>Distance</w:t>
      </w:r>
      <w:proofErr w:type="spellEnd"/>
      <w:r w:rsidRPr="006C6B90">
        <w:rPr>
          <w:rFonts w:ascii="NewsGotT" w:hAnsi="NewsGotT"/>
        </w:rPr>
        <w:t>", foi implementado o cálculo de calorias específico para atividades de corrida, levando em consideração fatores como a idade do u</w:t>
      </w:r>
      <w:r w:rsidR="006C6B90">
        <w:rPr>
          <w:rFonts w:ascii="NewsGotT" w:hAnsi="NewsGotT"/>
        </w:rPr>
        <w:t>tilizador</w:t>
      </w:r>
      <w:r w:rsidRPr="006C6B90">
        <w:rPr>
          <w:rFonts w:ascii="NewsGotT" w:hAnsi="NewsGotT"/>
        </w:rPr>
        <w:t xml:space="preserve">. </w:t>
      </w:r>
      <w:r w:rsidR="006C6B90">
        <w:rPr>
          <w:rFonts w:ascii="NewsGotT" w:hAnsi="NewsGotT"/>
        </w:rPr>
        <w:t>Este</w:t>
      </w:r>
      <w:r w:rsidRPr="006C6B90">
        <w:rPr>
          <w:rFonts w:ascii="NewsGotT" w:hAnsi="NewsGotT"/>
        </w:rPr>
        <w:t xml:space="preserve"> cálculo é realizado através </w:t>
      </w:r>
      <w:r w:rsidR="006C6B90">
        <w:rPr>
          <w:rFonts w:ascii="NewsGotT" w:hAnsi="NewsGotT"/>
        </w:rPr>
        <w:t xml:space="preserve">do método </w:t>
      </w:r>
      <w:proofErr w:type="spellStart"/>
      <w:r w:rsidRPr="006C6B90">
        <w:rPr>
          <w:rFonts w:ascii="NewsGotT" w:hAnsi="NewsGotT"/>
          <w:i/>
          <w:iCs/>
        </w:rPr>
        <w:t>calories</w:t>
      </w:r>
      <w:proofErr w:type="spellEnd"/>
      <w:r w:rsidRPr="006C6B90">
        <w:rPr>
          <w:rFonts w:ascii="NewsGotT" w:hAnsi="NewsGotT"/>
          <w:i/>
          <w:iCs/>
        </w:rPr>
        <w:t>(</w:t>
      </w:r>
      <w:proofErr w:type="spellStart"/>
      <w:r w:rsidRPr="006C6B90">
        <w:rPr>
          <w:rFonts w:ascii="NewsGotT" w:hAnsi="NewsGotT"/>
          <w:i/>
          <w:iCs/>
        </w:rPr>
        <w:t>User</w:t>
      </w:r>
      <w:proofErr w:type="spellEnd"/>
      <w:r w:rsidRPr="006C6B90">
        <w:rPr>
          <w:rFonts w:ascii="NewsGotT" w:hAnsi="NewsGotT"/>
          <w:i/>
          <w:iCs/>
        </w:rPr>
        <w:t xml:space="preserve"> </w:t>
      </w:r>
      <w:proofErr w:type="spellStart"/>
      <w:r w:rsidRPr="006C6B90">
        <w:rPr>
          <w:rFonts w:ascii="NewsGotT" w:hAnsi="NewsGotT"/>
          <w:i/>
          <w:iCs/>
        </w:rPr>
        <w:t>user</w:t>
      </w:r>
      <w:proofErr w:type="spellEnd"/>
      <w:r w:rsidRPr="006C6B90">
        <w:rPr>
          <w:rFonts w:ascii="NewsGotT" w:hAnsi="NewsGotT"/>
          <w:i/>
          <w:iCs/>
        </w:rPr>
        <w:t>),</w:t>
      </w:r>
      <w:r w:rsidRPr="006C6B90">
        <w:rPr>
          <w:rFonts w:ascii="NewsGotT" w:hAnsi="NewsGotT"/>
        </w:rPr>
        <w:t xml:space="preserve"> que multiplica o </w:t>
      </w:r>
      <w:r w:rsidRPr="006C6B90">
        <w:rPr>
          <w:rFonts w:ascii="NewsGotT" w:hAnsi="NewsGotT"/>
          <w:i/>
          <w:iCs/>
        </w:rPr>
        <w:t>MET</w:t>
      </w:r>
      <w:r w:rsidRPr="006C6B90">
        <w:rPr>
          <w:rFonts w:ascii="NewsGotT" w:hAnsi="NewsGotT"/>
        </w:rPr>
        <w:t xml:space="preserve"> (</w:t>
      </w:r>
      <w:proofErr w:type="spellStart"/>
      <w:r w:rsidRPr="006C6B90">
        <w:rPr>
          <w:rFonts w:ascii="NewsGotT" w:hAnsi="NewsGotT"/>
          <w:i/>
          <w:iCs/>
        </w:rPr>
        <w:t>Metabolic</w:t>
      </w:r>
      <w:proofErr w:type="spellEnd"/>
      <w:r w:rsidRPr="006C6B90">
        <w:rPr>
          <w:rFonts w:ascii="NewsGotT" w:hAnsi="NewsGotT"/>
          <w:i/>
          <w:iCs/>
        </w:rPr>
        <w:t xml:space="preserve"> </w:t>
      </w:r>
      <w:proofErr w:type="spellStart"/>
      <w:r w:rsidRPr="006C6B90">
        <w:rPr>
          <w:rFonts w:ascii="NewsGotT" w:hAnsi="NewsGotT"/>
          <w:i/>
          <w:iCs/>
        </w:rPr>
        <w:t>Equivalent</w:t>
      </w:r>
      <w:proofErr w:type="spellEnd"/>
      <w:r w:rsidRPr="006C6B90">
        <w:rPr>
          <w:rFonts w:ascii="NewsGotT" w:hAnsi="NewsGotT"/>
          <w:i/>
          <w:iCs/>
        </w:rPr>
        <w:t xml:space="preserve"> </w:t>
      </w:r>
      <w:proofErr w:type="spellStart"/>
      <w:r w:rsidRPr="006C6B90">
        <w:rPr>
          <w:rFonts w:ascii="NewsGotT" w:hAnsi="NewsGotT"/>
          <w:i/>
          <w:iCs/>
        </w:rPr>
        <w:t>of</w:t>
      </w:r>
      <w:proofErr w:type="spellEnd"/>
      <w:r w:rsidRPr="006C6B90">
        <w:rPr>
          <w:rFonts w:ascii="NewsGotT" w:hAnsi="NewsGotT"/>
          <w:i/>
          <w:iCs/>
        </w:rPr>
        <w:t xml:space="preserve"> </w:t>
      </w:r>
      <w:proofErr w:type="spellStart"/>
      <w:r w:rsidRPr="006C6B90">
        <w:rPr>
          <w:rFonts w:ascii="NewsGotT" w:hAnsi="NewsGotT"/>
          <w:i/>
          <w:iCs/>
        </w:rPr>
        <w:t>Task</w:t>
      </w:r>
      <w:proofErr w:type="spellEnd"/>
      <w:r w:rsidRPr="006C6B90">
        <w:rPr>
          <w:rFonts w:ascii="NewsGotT" w:hAnsi="NewsGotT"/>
        </w:rPr>
        <w:t xml:space="preserve">) específico para a corrida, a duração da atividade, o peso do </w:t>
      </w:r>
      <w:r w:rsidR="00CA0451">
        <w:rPr>
          <w:rFonts w:ascii="NewsGotT" w:hAnsi="NewsGotT"/>
        </w:rPr>
        <w:t>utilizador</w:t>
      </w:r>
      <w:r w:rsidRPr="006C6B90">
        <w:rPr>
          <w:rFonts w:ascii="NewsGotT" w:hAnsi="NewsGotT"/>
        </w:rPr>
        <w:t xml:space="preserve"> e o fator de calorias do </w:t>
      </w:r>
      <w:r w:rsidR="006C6B90">
        <w:rPr>
          <w:rFonts w:ascii="NewsGotT" w:hAnsi="NewsGotT"/>
        </w:rPr>
        <w:t>utilizador</w:t>
      </w:r>
      <w:r w:rsidRPr="006C6B90">
        <w:rPr>
          <w:rFonts w:ascii="NewsGotT" w:hAnsi="NewsGotT"/>
        </w:rPr>
        <w:t xml:space="preserve">. </w:t>
      </w:r>
      <w:r w:rsidR="006C6B90">
        <w:rPr>
          <w:rFonts w:ascii="NewsGotT" w:hAnsi="NewsGotT"/>
        </w:rPr>
        <w:t>Esta</w:t>
      </w:r>
      <w:r w:rsidRPr="006C6B90">
        <w:rPr>
          <w:rFonts w:ascii="NewsGotT" w:hAnsi="NewsGotT"/>
        </w:rPr>
        <w:t xml:space="preserve"> </w:t>
      </w:r>
      <w:r w:rsidR="006C6B90">
        <w:rPr>
          <w:rFonts w:ascii="NewsGotT" w:hAnsi="NewsGotT"/>
        </w:rPr>
        <w:t xml:space="preserve">implementação </w:t>
      </w:r>
      <w:r w:rsidRPr="006C6B90">
        <w:rPr>
          <w:rFonts w:ascii="NewsGotT" w:hAnsi="NewsGotT"/>
        </w:rPr>
        <w:t>do cálculo de calorias na classe "</w:t>
      </w:r>
      <w:proofErr w:type="spellStart"/>
      <w:r w:rsidRPr="006C6B90">
        <w:rPr>
          <w:rFonts w:ascii="NewsGotT" w:hAnsi="NewsGotT"/>
          <w:i/>
          <w:iCs/>
        </w:rPr>
        <w:t>Distance</w:t>
      </w:r>
      <w:proofErr w:type="spellEnd"/>
      <w:r w:rsidRPr="006C6B90">
        <w:rPr>
          <w:rFonts w:ascii="NewsGotT" w:hAnsi="NewsGotT"/>
        </w:rPr>
        <w:t>" reflete a preocupação do grupo em criar uma estrutura coesa e abrangente para representar diversas atividades físicas, mantendo os princípios da Programação Orientada a Objetos (POO) de reutilização de código, modularidade e hierarquia de classes para promover uma arquitetura de código robusta e escalável.</w:t>
      </w:r>
    </w:p>
    <w:p w14:paraId="12387BD4" w14:textId="7E6F46D6" w:rsidR="00B1598F" w:rsidRPr="00E75959" w:rsidRDefault="00B1598F" w:rsidP="006C6B90">
      <w:pPr>
        <w:keepNext/>
        <w:keepLines/>
        <w:spacing w:before="160" w:after="80"/>
        <w:jc w:val="both"/>
        <w:outlineLvl w:val="1"/>
        <w:rPr>
          <w:rFonts w:ascii="NewsGotT" w:eastAsiaTheme="majorEastAsia" w:hAnsi="NewsGotT" w:cstheme="majorBidi"/>
          <w:b/>
          <w:bCs/>
          <w:sz w:val="28"/>
          <w:szCs w:val="28"/>
        </w:rPr>
      </w:pPr>
      <w:bookmarkStart w:id="7" w:name="_Toc166402369"/>
      <w:r w:rsidRPr="00E75959">
        <w:rPr>
          <w:rFonts w:ascii="NewsGotT" w:eastAsiaTheme="majorEastAsia" w:hAnsi="NewsGotT" w:cstheme="majorBidi"/>
          <w:b/>
          <w:bCs/>
          <w:sz w:val="28"/>
          <w:szCs w:val="28"/>
        </w:rPr>
        <w:t>2.3</w:t>
      </w:r>
      <w:r w:rsidR="00792A50" w:rsidRPr="00E75959">
        <w:rPr>
          <w:rFonts w:ascii="NewsGotT" w:eastAsiaTheme="majorEastAsia" w:hAnsi="NewsGotT" w:cstheme="majorBidi"/>
          <w:b/>
          <w:bCs/>
          <w:sz w:val="28"/>
          <w:szCs w:val="28"/>
        </w:rPr>
        <w:t xml:space="preserve"> </w:t>
      </w:r>
      <w:r w:rsidRPr="00E75959">
        <w:rPr>
          <w:rFonts w:ascii="NewsGotT" w:eastAsiaTheme="majorEastAsia" w:hAnsi="NewsGotT" w:cstheme="majorBidi"/>
          <w:b/>
          <w:bCs/>
          <w:sz w:val="28"/>
          <w:szCs w:val="28"/>
        </w:rPr>
        <w:t xml:space="preserve">Classe </w:t>
      </w:r>
      <w:proofErr w:type="spellStart"/>
      <w:r w:rsidRPr="00E75959">
        <w:rPr>
          <w:rFonts w:ascii="NewsGotT" w:eastAsiaTheme="majorEastAsia" w:hAnsi="NewsGotT" w:cstheme="majorBidi"/>
          <w:b/>
          <w:bCs/>
          <w:i/>
          <w:iCs/>
          <w:sz w:val="28"/>
          <w:szCs w:val="28"/>
        </w:rPr>
        <w:t>DistanceAltitude</w:t>
      </w:r>
      <w:bookmarkEnd w:id="7"/>
      <w:proofErr w:type="spellEnd"/>
    </w:p>
    <w:p w14:paraId="32EE32CF" w14:textId="28E3FFDB" w:rsidR="00792A50" w:rsidRPr="006C6B90" w:rsidRDefault="00B12D0C" w:rsidP="006C6B90">
      <w:pPr>
        <w:spacing w:line="360" w:lineRule="auto"/>
        <w:jc w:val="both"/>
        <w:rPr>
          <w:rFonts w:ascii="NewsGotT" w:hAnsi="NewsGotT"/>
        </w:rPr>
      </w:pPr>
      <w:r w:rsidRPr="006C6B90">
        <w:rPr>
          <w:rFonts w:ascii="NewsGotT" w:hAnsi="NewsGotT"/>
        </w:rPr>
        <w:t>Em semelhança com a anterior, as três próximas classes foram implementadas com o mesmo objetivo da primeira, satisfazer os requisitos do paradigma de Programação Orientada aos Objetos (POO). A classe mencionada serve como uma estrutura base e fundamental para a classe “</w:t>
      </w:r>
      <w:proofErr w:type="spellStart"/>
      <w:r w:rsidRPr="006C6B90">
        <w:rPr>
          <w:rFonts w:ascii="NewsGotT" w:hAnsi="NewsGotT"/>
          <w:i/>
          <w:iCs/>
        </w:rPr>
        <w:t>MountainBike</w:t>
      </w:r>
      <w:proofErr w:type="spellEnd"/>
      <w:r w:rsidRPr="006C6B90">
        <w:rPr>
          <w:rFonts w:ascii="NewsGotT" w:hAnsi="NewsGotT"/>
        </w:rPr>
        <w:t>”, sendo a sua superclasse. Todos os exercícios relacionados com o tipo “</w:t>
      </w:r>
      <w:proofErr w:type="spellStart"/>
      <w:r w:rsidRPr="006C6B90">
        <w:rPr>
          <w:rFonts w:ascii="NewsGotT" w:hAnsi="NewsGotT"/>
          <w:i/>
          <w:iCs/>
        </w:rPr>
        <w:t>DistanceAltitude</w:t>
      </w:r>
      <w:proofErr w:type="spellEnd"/>
      <w:r w:rsidRPr="006C6B90">
        <w:rPr>
          <w:rFonts w:ascii="NewsGotT" w:hAnsi="NewsGotT"/>
        </w:rPr>
        <w:t>” são representados pela classe. Assim como nas classes anteriores, ambas compartilham variáveis de instância, como identificação, tipo, data e duração. No entanto, para a classe "</w:t>
      </w:r>
      <w:proofErr w:type="spellStart"/>
      <w:r w:rsidRPr="006C6B90">
        <w:rPr>
          <w:rFonts w:ascii="NewsGotT" w:hAnsi="NewsGotT"/>
          <w:i/>
          <w:iCs/>
        </w:rPr>
        <w:t>MountainBike</w:t>
      </w:r>
      <w:proofErr w:type="spellEnd"/>
      <w:r w:rsidRPr="006C6B90">
        <w:rPr>
          <w:rFonts w:ascii="NewsGotT" w:hAnsi="NewsGotT"/>
        </w:rPr>
        <w:t>", é adicionado o parâmetro de ritmo (</w:t>
      </w:r>
      <w:proofErr w:type="spellStart"/>
      <w:r w:rsidRPr="006C6B90">
        <w:rPr>
          <w:rFonts w:ascii="NewsGotT" w:hAnsi="NewsGotT"/>
          <w:i/>
          <w:iCs/>
        </w:rPr>
        <w:t>pace</w:t>
      </w:r>
      <w:proofErr w:type="spellEnd"/>
      <w:r w:rsidRPr="006C6B90">
        <w:rPr>
          <w:rFonts w:ascii="NewsGotT" w:hAnsi="NewsGotT"/>
        </w:rPr>
        <w:t xml:space="preserve">), que é específico para </w:t>
      </w:r>
      <w:r w:rsidR="006C6B90">
        <w:rPr>
          <w:rFonts w:ascii="NewsGotT" w:hAnsi="NewsGotT"/>
        </w:rPr>
        <w:t>este</w:t>
      </w:r>
      <w:r w:rsidRPr="006C6B90">
        <w:rPr>
          <w:rFonts w:ascii="NewsGotT" w:hAnsi="NewsGotT"/>
        </w:rPr>
        <w:t xml:space="preserve"> tipo de atividade. Além disso, o cálculo de calorias é diferente para o "</w:t>
      </w:r>
      <w:proofErr w:type="spellStart"/>
      <w:r w:rsidRPr="006C6B90">
        <w:rPr>
          <w:rFonts w:ascii="NewsGotT" w:hAnsi="NewsGotT"/>
          <w:i/>
          <w:iCs/>
        </w:rPr>
        <w:t>MountainBike</w:t>
      </w:r>
      <w:proofErr w:type="spellEnd"/>
      <w:r w:rsidRPr="006C6B90">
        <w:rPr>
          <w:rFonts w:ascii="NewsGotT" w:hAnsi="NewsGotT"/>
        </w:rPr>
        <w:t xml:space="preserve">", </w:t>
      </w:r>
      <w:r w:rsidRPr="006C6B90">
        <w:rPr>
          <w:rFonts w:ascii="NewsGotT" w:hAnsi="NewsGotT"/>
        </w:rPr>
        <w:lastRenderedPageBreak/>
        <w:t xml:space="preserve">levando em consideração fatores específicos, como a idade do </w:t>
      </w:r>
      <w:r w:rsidR="006C6B90">
        <w:rPr>
          <w:rFonts w:ascii="NewsGotT" w:hAnsi="NewsGotT"/>
        </w:rPr>
        <w:t>utilizador</w:t>
      </w:r>
      <w:r w:rsidRPr="006C6B90">
        <w:rPr>
          <w:rFonts w:ascii="NewsGotT" w:hAnsi="NewsGotT"/>
        </w:rPr>
        <w:t xml:space="preserve">. Este cálculo é realizado através da função </w:t>
      </w:r>
      <w:proofErr w:type="spellStart"/>
      <w:r w:rsidRPr="006C6B90">
        <w:rPr>
          <w:rFonts w:ascii="NewsGotT" w:hAnsi="NewsGotT"/>
          <w:i/>
          <w:iCs/>
        </w:rPr>
        <w:t>calories</w:t>
      </w:r>
      <w:proofErr w:type="spellEnd"/>
      <w:r w:rsidRPr="006C6B90">
        <w:rPr>
          <w:rFonts w:ascii="NewsGotT" w:hAnsi="NewsGotT"/>
          <w:i/>
          <w:iCs/>
        </w:rPr>
        <w:t>(</w:t>
      </w:r>
      <w:proofErr w:type="spellStart"/>
      <w:r w:rsidRPr="006C6B90">
        <w:rPr>
          <w:rFonts w:ascii="NewsGotT" w:hAnsi="NewsGotT"/>
          <w:i/>
          <w:iCs/>
        </w:rPr>
        <w:t>User</w:t>
      </w:r>
      <w:proofErr w:type="spellEnd"/>
      <w:r w:rsidRPr="006C6B90">
        <w:rPr>
          <w:rFonts w:ascii="NewsGotT" w:hAnsi="NewsGotT"/>
          <w:i/>
          <w:iCs/>
        </w:rPr>
        <w:t xml:space="preserve"> </w:t>
      </w:r>
      <w:proofErr w:type="spellStart"/>
      <w:r w:rsidRPr="006C6B90">
        <w:rPr>
          <w:rFonts w:ascii="NewsGotT" w:hAnsi="NewsGotT"/>
          <w:i/>
          <w:iCs/>
        </w:rPr>
        <w:t>user</w:t>
      </w:r>
      <w:proofErr w:type="spellEnd"/>
      <w:r w:rsidRPr="006C6B90">
        <w:rPr>
          <w:rFonts w:ascii="NewsGotT" w:hAnsi="NewsGotT"/>
          <w:i/>
          <w:iCs/>
        </w:rPr>
        <w:t>)</w:t>
      </w:r>
      <w:r w:rsidRPr="006C6B90">
        <w:rPr>
          <w:rFonts w:ascii="NewsGotT" w:hAnsi="NewsGotT"/>
        </w:rPr>
        <w:t xml:space="preserve"> que multiplica o </w:t>
      </w:r>
      <w:r w:rsidRPr="006C6B90">
        <w:rPr>
          <w:rFonts w:ascii="NewsGotT" w:hAnsi="NewsGotT"/>
          <w:i/>
          <w:iCs/>
        </w:rPr>
        <w:t>MET (</w:t>
      </w:r>
      <w:proofErr w:type="spellStart"/>
      <w:r w:rsidRPr="006C6B90">
        <w:rPr>
          <w:rFonts w:ascii="NewsGotT" w:hAnsi="NewsGotT"/>
          <w:i/>
          <w:iCs/>
        </w:rPr>
        <w:t>Metabolic</w:t>
      </w:r>
      <w:proofErr w:type="spellEnd"/>
      <w:r w:rsidRPr="006C6B90">
        <w:rPr>
          <w:rFonts w:ascii="NewsGotT" w:hAnsi="NewsGotT"/>
          <w:i/>
          <w:iCs/>
        </w:rPr>
        <w:t xml:space="preserve"> </w:t>
      </w:r>
      <w:proofErr w:type="spellStart"/>
      <w:r w:rsidRPr="006C6B90">
        <w:rPr>
          <w:rFonts w:ascii="NewsGotT" w:hAnsi="NewsGotT"/>
          <w:i/>
          <w:iCs/>
        </w:rPr>
        <w:t>Equivalent</w:t>
      </w:r>
      <w:proofErr w:type="spellEnd"/>
      <w:r w:rsidRPr="006C6B90">
        <w:rPr>
          <w:rFonts w:ascii="NewsGotT" w:hAnsi="NewsGotT"/>
          <w:i/>
          <w:iCs/>
        </w:rPr>
        <w:t xml:space="preserve"> </w:t>
      </w:r>
      <w:proofErr w:type="spellStart"/>
      <w:r w:rsidRPr="006C6B90">
        <w:rPr>
          <w:rFonts w:ascii="NewsGotT" w:hAnsi="NewsGotT"/>
          <w:i/>
          <w:iCs/>
        </w:rPr>
        <w:t>of</w:t>
      </w:r>
      <w:proofErr w:type="spellEnd"/>
      <w:r w:rsidRPr="006C6B90">
        <w:rPr>
          <w:rFonts w:ascii="NewsGotT" w:hAnsi="NewsGotT"/>
          <w:i/>
          <w:iCs/>
        </w:rPr>
        <w:t xml:space="preserve"> </w:t>
      </w:r>
      <w:proofErr w:type="spellStart"/>
      <w:r w:rsidRPr="006C6B90">
        <w:rPr>
          <w:rFonts w:ascii="NewsGotT" w:hAnsi="NewsGotT"/>
          <w:i/>
          <w:iCs/>
        </w:rPr>
        <w:t>Task</w:t>
      </w:r>
      <w:proofErr w:type="spellEnd"/>
      <w:r w:rsidRPr="006C6B90">
        <w:rPr>
          <w:rFonts w:ascii="NewsGotT" w:hAnsi="NewsGotT"/>
          <w:i/>
          <w:iCs/>
        </w:rPr>
        <w:t>)</w:t>
      </w:r>
      <w:r w:rsidRPr="006C6B90">
        <w:rPr>
          <w:rFonts w:ascii="NewsGotT" w:hAnsi="NewsGotT"/>
        </w:rPr>
        <w:t xml:space="preserve"> específico para o </w:t>
      </w:r>
      <w:proofErr w:type="spellStart"/>
      <w:r w:rsidRPr="006C6B90">
        <w:rPr>
          <w:rFonts w:ascii="NewsGotT" w:hAnsi="NewsGotT"/>
          <w:i/>
          <w:iCs/>
        </w:rPr>
        <w:t>MountainBike</w:t>
      </w:r>
      <w:proofErr w:type="spellEnd"/>
      <w:r w:rsidRPr="006C6B90">
        <w:rPr>
          <w:rFonts w:ascii="NewsGotT" w:hAnsi="NewsGotT"/>
        </w:rPr>
        <w:t xml:space="preserve">, a duração da atividade, o peso do </w:t>
      </w:r>
      <w:r w:rsidR="006C6B90">
        <w:rPr>
          <w:rFonts w:ascii="NewsGotT" w:hAnsi="NewsGotT"/>
        </w:rPr>
        <w:t>utilizador</w:t>
      </w:r>
      <w:r w:rsidRPr="006C6B90">
        <w:rPr>
          <w:rFonts w:ascii="NewsGotT" w:hAnsi="NewsGotT"/>
        </w:rPr>
        <w:t xml:space="preserve">, e o fator de calorias do </w:t>
      </w:r>
      <w:r w:rsidR="006C6B90">
        <w:rPr>
          <w:rFonts w:ascii="NewsGotT" w:hAnsi="NewsGotT"/>
        </w:rPr>
        <w:t>utilizador</w:t>
      </w:r>
      <w:r w:rsidRPr="006C6B90">
        <w:rPr>
          <w:rFonts w:ascii="NewsGotT" w:hAnsi="NewsGotT"/>
        </w:rPr>
        <w:t xml:space="preserve">. </w:t>
      </w:r>
      <w:r w:rsidR="006C6B90">
        <w:rPr>
          <w:rFonts w:ascii="NewsGotT" w:hAnsi="NewsGotT"/>
        </w:rPr>
        <w:t>Esta</w:t>
      </w:r>
      <w:r w:rsidRPr="006C6B90">
        <w:rPr>
          <w:rFonts w:ascii="NewsGotT" w:hAnsi="NewsGotT"/>
        </w:rPr>
        <w:t xml:space="preserve"> abordagem foi escolhida pelo grupo por proporcionar uma maior facilidade para a expansão da aplicação, permitindo a adição de novos exercícios deste tipo, mantendo a consistência e a coesão do código. </w:t>
      </w:r>
      <w:r w:rsidR="006C6B90">
        <w:rPr>
          <w:rFonts w:ascii="NewsGotT" w:hAnsi="NewsGotT"/>
        </w:rPr>
        <w:t>Estes</w:t>
      </w:r>
      <w:r w:rsidRPr="006C6B90">
        <w:rPr>
          <w:rFonts w:ascii="NewsGotT" w:hAnsi="NewsGotT"/>
        </w:rPr>
        <w:t xml:space="preserve"> princípios refletem os requisitos do paradigma de Programação Orientada a Objetos (POO), enfatizando a reutilização de código, modularidade e hierarquia de classes para uma arquitetura de código mais robusta e escalável.</w:t>
      </w:r>
    </w:p>
    <w:p w14:paraId="0651342C" w14:textId="19553CB3" w:rsidR="00792A50" w:rsidRPr="00E75959" w:rsidRDefault="00792A50" w:rsidP="006C6B90">
      <w:pPr>
        <w:pStyle w:val="Ttulo2"/>
        <w:spacing w:line="360" w:lineRule="auto"/>
        <w:jc w:val="both"/>
        <w:rPr>
          <w:rFonts w:ascii="NewsGotT" w:hAnsi="NewsGotT"/>
          <w:b/>
          <w:bCs/>
          <w:color w:val="auto"/>
          <w:sz w:val="28"/>
          <w:szCs w:val="28"/>
        </w:rPr>
      </w:pPr>
      <w:bookmarkStart w:id="8" w:name="_Toc166402370"/>
      <w:r w:rsidRPr="00E75959">
        <w:rPr>
          <w:rFonts w:ascii="NewsGotT" w:hAnsi="NewsGotT"/>
          <w:b/>
          <w:bCs/>
          <w:color w:val="auto"/>
          <w:sz w:val="28"/>
          <w:szCs w:val="28"/>
        </w:rPr>
        <w:t xml:space="preserve">2.4 Classe </w:t>
      </w:r>
      <w:proofErr w:type="spellStart"/>
      <w:r w:rsidRPr="00E75959">
        <w:rPr>
          <w:rFonts w:ascii="NewsGotT" w:hAnsi="NewsGotT"/>
          <w:b/>
          <w:bCs/>
          <w:i/>
          <w:iCs/>
          <w:color w:val="auto"/>
          <w:sz w:val="28"/>
          <w:szCs w:val="28"/>
        </w:rPr>
        <w:t>WeightLifting</w:t>
      </w:r>
      <w:bookmarkEnd w:id="8"/>
      <w:proofErr w:type="spellEnd"/>
    </w:p>
    <w:p w14:paraId="1DB81B85" w14:textId="54DFEBE1" w:rsidR="00792A50" w:rsidRPr="006C6B90" w:rsidRDefault="00B12D0C" w:rsidP="006C6B90">
      <w:pPr>
        <w:spacing w:line="360" w:lineRule="auto"/>
        <w:jc w:val="both"/>
        <w:rPr>
          <w:rFonts w:ascii="NewsGotT" w:hAnsi="NewsGotT"/>
        </w:rPr>
      </w:pPr>
      <w:r w:rsidRPr="006C6B90">
        <w:rPr>
          <w:rFonts w:ascii="NewsGotT" w:hAnsi="NewsGotT"/>
        </w:rPr>
        <w:t>A classe mencionada serve como uma estrutura base e fundamental para a classe “</w:t>
      </w:r>
      <w:proofErr w:type="spellStart"/>
      <w:r w:rsidRPr="006C6B90">
        <w:rPr>
          <w:rFonts w:ascii="NewsGotT" w:hAnsi="NewsGotT"/>
          <w:i/>
          <w:iCs/>
        </w:rPr>
        <w:t>BenchPress</w:t>
      </w:r>
      <w:proofErr w:type="spellEnd"/>
      <w:r w:rsidRPr="006C6B90">
        <w:rPr>
          <w:rFonts w:ascii="NewsGotT" w:hAnsi="NewsGotT"/>
        </w:rPr>
        <w:t>”, sendo a sua superclasse. Todos os exercícios relacionados com o tipo “</w:t>
      </w:r>
      <w:proofErr w:type="spellStart"/>
      <w:r w:rsidRPr="006C6B90">
        <w:rPr>
          <w:rFonts w:ascii="NewsGotT" w:hAnsi="NewsGotT"/>
          <w:i/>
          <w:iCs/>
        </w:rPr>
        <w:t>WeightLifting</w:t>
      </w:r>
      <w:proofErr w:type="spellEnd"/>
      <w:r w:rsidRPr="006C6B90">
        <w:rPr>
          <w:rFonts w:ascii="NewsGotT" w:hAnsi="NewsGotT"/>
        </w:rPr>
        <w:t xml:space="preserve">” são representados por esta classe. Ambas as classes </w:t>
      </w:r>
      <w:r w:rsidR="006C6B90">
        <w:rPr>
          <w:rFonts w:ascii="NewsGotT" w:hAnsi="NewsGotT"/>
        </w:rPr>
        <w:t>partilham</w:t>
      </w:r>
      <w:r w:rsidRPr="006C6B90">
        <w:rPr>
          <w:rFonts w:ascii="NewsGotT" w:hAnsi="NewsGotT"/>
        </w:rPr>
        <w:t xml:space="preserve"> variáveis de instância, como identificação, tipo, data e duração, o que facilita a herança e cria um nível mais elevado de abstração. Além disso, para a classe "</w:t>
      </w:r>
      <w:proofErr w:type="spellStart"/>
      <w:r w:rsidRPr="006C6B90">
        <w:rPr>
          <w:rFonts w:ascii="NewsGotT" w:hAnsi="NewsGotT"/>
          <w:i/>
          <w:iCs/>
        </w:rPr>
        <w:t>BenchPress</w:t>
      </w:r>
      <w:proofErr w:type="spellEnd"/>
      <w:r w:rsidRPr="006C6B90">
        <w:rPr>
          <w:rFonts w:ascii="NewsGotT" w:hAnsi="NewsGotT"/>
        </w:rPr>
        <w:t>", é adicionado o parâmetro de inclinação (</w:t>
      </w:r>
      <w:proofErr w:type="spellStart"/>
      <w:r w:rsidRPr="006C6B90">
        <w:rPr>
          <w:rFonts w:ascii="NewsGotT" w:hAnsi="NewsGotT"/>
          <w:i/>
          <w:iCs/>
        </w:rPr>
        <w:t>inclination</w:t>
      </w:r>
      <w:proofErr w:type="spellEnd"/>
      <w:r w:rsidRPr="006C6B90">
        <w:rPr>
          <w:rFonts w:ascii="NewsGotT" w:hAnsi="NewsGotT"/>
        </w:rPr>
        <w:t>), que representa a inclinação do banco durante o exercício. Essa abordagem foi escolhida pelo grupo por proporcionar uma maior facilidade e flexibilidade para a expansão da aplicação, permitindo a adição de novos exercícios deste tipo. Também foi implementado o cálculo de calorias específico para a atividade de "</w:t>
      </w:r>
      <w:proofErr w:type="spellStart"/>
      <w:r w:rsidRPr="006C6B90">
        <w:rPr>
          <w:rFonts w:ascii="NewsGotT" w:hAnsi="NewsGotT"/>
          <w:i/>
          <w:iCs/>
        </w:rPr>
        <w:t>BenchPress</w:t>
      </w:r>
      <w:proofErr w:type="spellEnd"/>
      <w:r w:rsidRPr="006C6B90">
        <w:rPr>
          <w:rFonts w:ascii="NewsGotT" w:hAnsi="NewsGotT"/>
        </w:rPr>
        <w:t xml:space="preserve">". Esse cálculo é realizado através da função </w:t>
      </w:r>
      <w:proofErr w:type="spellStart"/>
      <w:r w:rsidRPr="006C6B90">
        <w:rPr>
          <w:rFonts w:ascii="NewsGotT" w:hAnsi="NewsGotT"/>
          <w:i/>
          <w:iCs/>
        </w:rPr>
        <w:t>calories</w:t>
      </w:r>
      <w:proofErr w:type="spellEnd"/>
      <w:r w:rsidRPr="006C6B90">
        <w:rPr>
          <w:rFonts w:ascii="NewsGotT" w:hAnsi="NewsGotT"/>
          <w:i/>
          <w:iCs/>
        </w:rPr>
        <w:t>(</w:t>
      </w:r>
      <w:proofErr w:type="spellStart"/>
      <w:r w:rsidRPr="006C6B90">
        <w:rPr>
          <w:rFonts w:ascii="NewsGotT" w:hAnsi="NewsGotT"/>
          <w:i/>
          <w:iCs/>
        </w:rPr>
        <w:t>User</w:t>
      </w:r>
      <w:proofErr w:type="spellEnd"/>
      <w:r w:rsidRPr="006C6B90">
        <w:rPr>
          <w:rFonts w:ascii="NewsGotT" w:hAnsi="NewsGotT"/>
          <w:i/>
          <w:iCs/>
        </w:rPr>
        <w:t xml:space="preserve"> </w:t>
      </w:r>
      <w:proofErr w:type="spellStart"/>
      <w:r w:rsidRPr="006C6B90">
        <w:rPr>
          <w:rFonts w:ascii="NewsGotT" w:hAnsi="NewsGotT"/>
          <w:i/>
          <w:iCs/>
        </w:rPr>
        <w:t>user</w:t>
      </w:r>
      <w:proofErr w:type="spellEnd"/>
      <w:r w:rsidRPr="006C6B90">
        <w:rPr>
          <w:rFonts w:ascii="NewsGotT" w:hAnsi="NewsGotT"/>
          <w:i/>
          <w:iCs/>
        </w:rPr>
        <w:t>),</w:t>
      </w:r>
      <w:r w:rsidRPr="006C6B90">
        <w:rPr>
          <w:rFonts w:ascii="NewsGotT" w:hAnsi="NewsGotT"/>
        </w:rPr>
        <w:t xml:space="preserve"> que leva em consideração o fator de calorias do </w:t>
      </w:r>
      <w:r w:rsidR="006C6B90">
        <w:rPr>
          <w:rFonts w:ascii="NewsGotT" w:hAnsi="NewsGotT"/>
        </w:rPr>
        <w:t>utilizador</w:t>
      </w:r>
      <w:r w:rsidRPr="006C6B90">
        <w:rPr>
          <w:rFonts w:ascii="NewsGotT" w:hAnsi="NewsGotT"/>
        </w:rPr>
        <w:t>. Essa integração do cálculo de calorias na classe "</w:t>
      </w:r>
      <w:proofErr w:type="spellStart"/>
      <w:r w:rsidRPr="006C6B90">
        <w:rPr>
          <w:rFonts w:ascii="NewsGotT" w:hAnsi="NewsGotT"/>
          <w:i/>
          <w:iCs/>
        </w:rPr>
        <w:t>BenchPress</w:t>
      </w:r>
      <w:proofErr w:type="spellEnd"/>
      <w:r w:rsidRPr="006C6B90">
        <w:rPr>
          <w:rFonts w:ascii="NewsGotT" w:hAnsi="NewsGotT"/>
        </w:rPr>
        <w:t>" reflete a preocupação do grupo em criar uma estrutura coesa e abrangente para representar diversos exercícios de levantamento de peso, mantendo os princípios da Programação Orientada a Objetos (POO) de reutilização de código, modularidade e hierarquia de classes para promover uma arquitetura de código robusta e escalável.</w:t>
      </w:r>
    </w:p>
    <w:p w14:paraId="36CF11BE" w14:textId="2BD1FF1D" w:rsidR="00792A50" w:rsidRPr="00E75959" w:rsidRDefault="00792A50" w:rsidP="006C6B90">
      <w:pPr>
        <w:pStyle w:val="Ttulo2"/>
        <w:jc w:val="both"/>
        <w:rPr>
          <w:rFonts w:ascii="NewsGotT" w:hAnsi="NewsGotT"/>
          <w:b/>
          <w:bCs/>
          <w:color w:val="auto"/>
          <w:sz w:val="28"/>
          <w:szCs w:val="28"/>
        </w:rPr>
      </w:pPr>
      <w:bookmarkStart w:id="9" w:name="_Toc166402371"/>
      <w:r w:rsidRPr="00E75959">
        <w:rPr>
          <w:rFonts w:ascii="NewsGotT" w:hAnsi="NewsGotT"/>
          <w:b/>
          <w:bCs/>
          <w:color w:val="auto"/>
          <w:sz w:val="28"/>
          <w:szCs w:val="28"/>
        </w:rPr>
        <w:t xml:space="preserve">2.5 Classe </w:t>
      </w:r>
      <w:proofErr w:type="spellStart"/>
      <w:r w:rsidRPr="00E75959">
        <w:rPr>
          <w:rFonts w:ascii="NewsGotT" w:hAnsi="NewsGotT"/>
          <w:b/>
          <w:bCs/>
          <w:i/>
          <w:iCs/>
          <w:color w:val="auto"/>
          <w:sz w:val="28"/>
          <w:szCs w:val="28"/>
        </w:rPr>
        <w:t>BodyWeight</w:t>
      </w:r>
      <w:bookmarkEnd w:id="9"/>
      <w:proofErr w:type="spellEnd"/>
    </w:p>
    <w:p w14:paraId="79F38D02" w14:textId="53FD7619" w:rsidR="00D7448E" w:rsidRPr="006C6B90" w:rsidRDefault="00013745" w:rsidP="006C6B90">
      <w:pPr>
        <w:spacing w:line="360" w:lineRule="auto"/>
        <w:jc w:val="both"/>
        <w:rPr>
          <w:rFonts w:ascii="NewsGotT" w:hAnsi="NewsGotT"/>
        </w:rPr>
      </w:pPr>
      <w:r w:rsidRPr="006C6B90">
        <w:rPr>
          <w:rFonts w:ascii="NewsGotT" w:hAnsi="NewsGotT"/>
        </w:rPr>
        <w:t>A classe mencionada serve como uma estrutura base e fundamental para a classe “</w:t>
      </w:r>
      <w:proofErr w:type="spellStart"/>
      <w:r w:rsidRPr="00A230F1">
        <w:rPr>
          <w:rFonts w:ascii="NewsGotT" w:hAnsi="NewsGotT"/>
          <w:i/>
          <w:iCs/>
        </w:rPr>
        <w:t>Squat</w:t>
      </w:r>
      <w:proofErr w:type="spellEnd"/>
      <w:r w:rsidRPr="006C6B90">
        <w:rPr>
          <w:rFonts w:ascii="NewsGotT" w:hAnsi="NewsGotT"/>
        </w:rPr>
        <w:t>”, sendo a sua superclasse. Todos os exercícios relacionados com o tipo “</w:t>
      </w:r>
      <w:proofErr w:type="spellStart"/>
      <w:r w:rsidRPr="00A230F1">
        <w:rPr>
          <w:rFonts w:ascii="NewsGotT" w:hAnsi="NewsGotT"/>
          <w:i/>
          <w:iCs/>
        </w:rPr>
        <w:t>BodyWeight</w:t>
      </w:r>
      <w:proofErr w:type="spellEnd"/>
      <w:r w:rsidRPr="006C6B90">
        <w:rPr>
          <w:rFonts w:ascii="NewsGotT" w:hAnsi="NewsGotT"/>
        </w:rPr>
        <w:t xml:space="preserve">” são representados por esta classe. Ambas as classes </w:t>
      </w:r>
      <w:r w:rsidR="00A230F1">
        <w:rPr>
          <w:rFonts w:ascii="NewsGotT" w:hAnsi="NewsGotT"/>
        </w:rPr>
        <w:t>partilham</w:t>
      </w:r>
      <w:r w:rsidRPr="006C6B90">
        <w:rPr>
          <w:rFonts w:ascii="NewsGotT" w:hAnsi="NewsGotT"/>
        </w:rPr>
        <w:t xml:space="preserve"> variáveis de instância, como identificação, tipo, data, duração, repetições (reps) e séries (</w:t>
      </w:r>
      <w:r w:rsidRPr="00A230F1">
        <w:rPr>
          <w:rFonts w:ascii="NewsGotT" w:hAnsi="NewsGotT"/>
          <w:i/>
          <w:iCs/>
        </w:rPr>
        <w:t>sets</w:t>
      </w:r>
      <w:r w:rsidRPr="006C6B90">
        <w:rPr>
          <w:rFonts w:ascii="NewsGotT" w:hAnsi="NewsGotT"/>
        </w:rPr>
        <w:t>), o que facilita a herança e cria um nível mais elevado de abstração. Além disso, para a classe "</w:t>
      </w:r>
      <w:proofErr w:type="spellStart"/>
      <w:r w:rsidRPr="00A230F1">
        <w:rPr>
          <w:rFonts w:ascii="NewsGotT" w:hAnsi="NewsGotT"/>
          <w:i/>
          <w:iCs/>
        </w:rPr>
        <w:t>Squat</w:t>
      </w:r>
      <w:proofErr w:type="spellEnd"/>
      <w:r w:rsidRPr="006C6B90">
        <w:rPr>
          <w:rFonts w:ascii="NewsGotT" w:hAnsi="NewsGotT"/>
        </w:rPr>
        <w:t xml:space="preserve">", é adicionado o parâmetro </w:t>
      </w:r>
      <w:r w:rsidRPr="00A230F1">
        <w:rPr>
          <w:rFonts w:ascii="NewsGotT" w:hAnsi="NewsGotT"/>
          <w:i/>
          <w:iCs/>
        </w:rPr>
        <w:t xml:space="preserve">RPE (Rate </w:t>
      </w:r>
      <w:proofErr w:type="spellStart"/>
      <w:r w:rsidRPr="00A230F1">
        <w:rPr>
          <w:rFonts w:ascii="NewsGotT" w:hAnsi="NewsGotT"/>
          <w:i/>
          <w:iCs/>
        </w:rPr>
        <w:t>of</w:t>
      </w:r>
      <w:proofErr w:type="spellEnd"/>
      <w:r w:rsidRPr="00A230F1">
        <w:rPr>
          <w:rFonts w:ascii="NewsGotT" w:hAnsi="NewsGotT"/>
          <w:i/>
          <w:iCs/>
        </w:rPr>
        <w:t xml:space="preserve"> </w:t>
      </w:r>
      <w:proofErr w:type="spellStart"/>
      <w:r w:rsidRPr="00A230F1">
        <w:rPr>
          <w:rFonts w:ascii="NewsGotT" w:hAnsi="NewsGotT"/>
          <w:i/>
          <w:iCs/>
        </w:rPr>
        <w:t>Perceived</w:t>
      </w:r>
      <w:proofErr w:type="spellEnd"/>
      <w:r w:rsidRPr="00A230F1">
        <w:rPr>
          <w:rFonts w:ascii="NewsGotT" w:hAnsi="NewsGotT"/>
          <w:i/>
          <w:iCs/>
        </w:rPr>
        <w:t xml:space="preserve"> </w:t>
      </w:r>
      <w:proofErr w:type="spellStart"/>
      <w:r w:rsidRPr="00A230F1">
        <w:rPr>
          <w:rFonts w:ascii="NewsGotT" w:hAnsi="NewsGotT"/>
          <w:i/>
          <w:iCs/>
        </w:rPr>
        <w:t>Exertion</w:t>
      </w:r>
      <w:proofErr w:type="spellEnd"/>
      <w:r w:rsidRPr="006C6B90">
        <w:rPr>
          <w:rFonts w:ascii="NewsGotT" w:hAnsi="NewsGotT"/>
        </w:rPr>
        <w:t xml:space="preserve">), que representa a </w:t>
      </w:r>
      <w:proofErr w:type="spellStart"/>
      <w:r w:rsidR="00A230F1">
        <w:rPr>
          <w:rFonts w:ascii="NewsGotT" w:hAnsi="NewsGotT"/>
        </w:rPr>
        <w:t>percepção</w:t>
      </w:r>
      <w:proofErr w:type="spellEnd"/>
      <w:r w:rsidRPr="006C6B90">
        <w:rPr>
          <w:rFonts w:ascii="NewsGotT" w:hAnsi="NewsGotT"/>
        </w:rPr>
        <w:t xml:space="preserve"> subjetiva do esforço </w:t>
      </w:r>
      <w:r w:rsidR="00A230F1">
        <w:rPr>
          <w:rFonts w:ascii="NewsGotT" w:hAnsi="NewsGotT"/>
        </w:rPr>
        <w:t xml:space="preserve">de cada utilizador </w:t>
      </w:r>
      <w:r w:rsidRPr="006C6B90">
        <w:rPr>
          <w:rFonts w:ascii="NewsGotT" w:hAnsi="NewsGotT"/>
        </w:rPr>
        <w:t>durante o exercício. Essa abordagem foi escolhida pelo grupo por proporcionar uma maior facilidade e flexibilidade para a expansão da aplicação, permitindo a adição de novos exercícios deste tipo. Também foi implementado o cálculo de calorias específico para a atividade de "</w:t>
      </w:r>
      <w:proofErr w:type="spellStart"/>
      <w:r w:rsidRPr="00A230F1">
        <w:rPr>
          <w:rFonts w:ascii="NewsGotT" w:hAnsi="NewsGotT"/>
          <w:i/>
          <w:iCs/>
        </w:rPr>
        <w:t>Squat</w:t>
      </w:r>
      <w:proofErr w:type="spellEnd"/>
      <w:r w:rsidRPr="006C6B90">
        <w:rPr>
          <w:rFonts w:ascii="NewsGotT" w:hAnsi="NewsGotT"/>
        </w:rPr>
        <w:t xml:space="preserve">". Esse cálculo é realizado através da função </w:t>
      </w:r>
      <w:proofErr w:type="spellStart"/>
      <w:r w:rsidRPr="00A230F1">
        <w:rPr>
          <w:rFonts w:ascii="NewsGotT" w:hAnsi="NewsGotT"/>
          <w:i/>
          <w:iCs/>
        </w:rPr>
        <w:t>calories</w:t>
      </w:r>
      <w:proofErr w:type="spellEnd"/>
      <w:r w:rsidRPr="00A230F1">
        <w:rPr>
          <w:rFonts w:ascii="NewsGotT" w:hAnsi="NewsGotT"/>
          <w:i/>
          <w:iCs/>
        </w:rPr>
        <w:t>(</w:t>
      </w:r>
      <w:proofErr w:type="spellStart"/>
      <w:r w:rsidRPr="00A230F1">
        <w:rPr>
          <w:rFonts w:ascii="NewsGotT" w:hAnsi="NewsGotT"/>
          <w:i/>
          <w:iCs/>
        </w:rPr>
        <w:t>User</w:t>
      </w:r>
      <w:proofErr w:type="spellEnd"/>
      <w:r w:rsidRPr="00A230F1">
        <w:rPr>
          <w:rFonts w:ascii="NewsGotT" w:hAnsi="NewsGotT"/>
          <w:i/>
          <w:iCs/>
        </w:rPr>
        <w:t xml:space="preserve"> </w:t>
      </w:r>
      <w:proofErr w:type="spellStart"/>
      <w:r w:rsidRPr="00A230F1">
        <w:rPr>
          <w:rFonts w:ascii="NewsGotT" w:hAnsi="NewsGotT"/>
          <w:i/>
          <w:iCs/>
        </w:rPr>
        <w:t>user</w:t>
      </w:r>
      <w:proofErr w:type="spellEnd"/>
      <w:r w:rsidRPr="00A230F1">
        <w:rPr>
          <w:rFonts w:ascii="NewsGotT" w:hAnsi="NewsGotT"/>
          <w:i/>
          <w:iCs/>
        </w:rPr>
        <w:t>),</w:t>
      </w:r>
      <w:r w:rsidRPr="006C6B90">
        <w:rPr>
          <w:rFonts w:ascii="NewsGotT" w:hAnsi="NewsGotT"/>
        </w:rPr>
        <w:t xml:space="preserve"> que leva em consideração o fator de calorias do </w:t>
      </w:r>
      <w:r w:rsidR="00A230F1">
        <w:rPr>
          <w:rFonts w:ascii="NewsGotT" w:hAnsi="NewsGotT"/>
        </w:rPr>
        <w:t>utilizador</w:t>
      </w:r>
      <w:r w:rsidRPr="006C6B90">
        <w:rPr>
          <w:rFonts w:ascii="NewsGotT" w:hAnsi="NewsGotT"/>
        </w:rPr>
        <w:t xml:space="preserve">. </w:t>
      </w:r>
      <w:r w:rsidR="00A230F1">
        <w:rPr>
          <w:rFonts w:ascii="NewsGotT" w:hAnsi="NewsGotT"/>
        </w:rPr>
        <w:t>Esta</w:t>
      </w:r>
      <w:r w:rsidRPr="006C6B90">
        <w:rPr>
          <w:rFonts w:ascii="NewsGotT" w:hAnsi="NewsGotT"/>
        </w:rPr>
        <w:t xml:space="preserve"> integração do cálculo de calorias na classe "</w:t>
      </w:r>
      <w:proofErr w:type="spellStart"/>
      <w:r w:rsidRPr="00A230F1">
        <w:rPr>
          <w:rFonts w:ascii="NewsGotT" w:hAnsi="NewsGotT"/>
          <w:i/>
          <w:iCs/>
        </w:rPr>
        <w:t>Squat</w:t>
      </w:r>
      <w:proofErr w:type="spellEnd"/>
      <w:r w:rsidRPr="006C6B90">
        <w:rPr>
          <w:rFonts w:ascii="NewsGotT" w:hAnsi="NewsGotT"/>
        </w:rPr>
        <w:t xml:space="preserve">" reflete a preocupação do grupo em criar uma estrutura coesa e abrangente para representar diversos exercícios de peso corporal, mantendo os </w:t>
      </w:r>
      <w:r w:rsidRPr="006C6B90">
        <w:rPr>
          <w:rFonts w:ascii="NewsGotT" w:hAnsi="NewsGotT"/>
        </w:rPr>
        <w:lastRenderedPageBreak/>
        <w:t>princípios da Programação Orientada a Objetos (POO) de reutilização de código, modularidade e hierarquia de classes para promover uma arquitetura de código robusta e escalável.</w:t>
      </w:r>
    </w:p>
    <w:p w14:paraId="7982CE5C" w14:textId="1E94109C" w:rsidR="00D7448E" w:rsidRPr="00E75959" w:rsidRDefault="00792A50" w:rsidP="00A230F1">
      <w:pPr>
        <w:pStyle w:val="Ttulo2"/>
        <w:spacing w:line="360" w:lineRule="auto"/>
        <w:jc w:val="both"/>
        <w:rPr>
          <w:rFonts w:ascii="NewsGotT" w:hAnsi="NewsGotT"/>
          <w:b/>
          <w:bCs/>
          <w:color w:val="auto"/>
          <w:sz w:val="28"/>
          <w:szCs w:val="28"/>
        </w:rPr>
      </w:pPr>
      <w:bookmarkStart w:id="10" w:name="_Toc166402372"/>
      <w:r w:rsidRPr="00E75959">
        <w:rPr>
          <w:rFonts w:ascii="NewsGotT" w:hAnsi="NewsGotT"/>
          <w:b/>
          <w:bCs/>
          <w:color w:val="auto"/>
          <w:sz w:val="28"/>
          <w:szCs w:val="28"/>
        </w:rPr>
        <w:t>2.6 Classe Utilizador</w:t>
      </w:r>
      <w:bookmarkEnd w:id="10"/>
    </w:p>
    <w:p w14:paraId="19712F99" w14:textId="592035DF" w:rsidR="00D7448E" w:rsidRPr="006C6B90" w:rsidRDefault="00792A50" w:rsidP="00A230F1">
      <w:pPr>
        <w:spacing w:line="360" w:lineRule="auto"/>
        <w:jc w:val="both"/>
        <w:rPr>
          <w:rFonts w:ascii="NewsGotT" w:hAnsi="NewsGotT"/>
        </w:rPr>
      </w:pPr>
      <w:r w:rsidRPr="006C6B90">
        <w:rPr>
          <w:rFonts w:ascii="NewsGotT" w:hAnsi="NewsGotT"/>
        </w:rPr>
        <w:t>Esta classe abstrata representa todos os utilizadores que interagem com o programa. Esta classe foi escolhida para superclasse de “</w:t>
      </w:r>
      <w:r w:rsidRPr="00A230F1">
        <w:rPr>
          <w:rFonts w:ascii="NewsGotT" w:hAnsi="NewsGotT"/>
          <w:i/>
          <w:iCs/>
        </w:rPr>
        <w:t>Professional</w:t>
      </w:r>
      <w:r w:rsidRPr="006C6B90">
        <w:rPr>
          <w:rFonts w:ascii="NewsGotT" w:hAnsi="NewsGotT"/>
        </w:rPr>
        <w:t>”, “</w:t>
      </w:r>
      <w:proofErr w:type="spellStart"/>
      <w:r w:rsidRPr="00A230F1">
        <w:rPr>
          <w:rFonts w:ascii="NewsGotT" w:hAnsi="NewsGotT"/>
          <w:i/>
          <w:iCs/>
        </w:rPr>
        <w:t>Amateur</w:t>
      </w:r>
      <w:proofErr w:type="spellEnd"/>
      <w:r w:rsidRPr="006C6B90">
        <w:rPr>
          <w:rFonts w:ascii="NewsGotT" w:hAnsi="NewsGotT"/>
        </w:rPr>
        <w:t>” e “</w:t>
      </w:r>
      <w:proofErr w:type="spellStart"/>
      <w:r w:rsidRPr="00A230F1">
        <w:rPr>
          <w:rFonts w:ascii="NewsGotT" w:hAnsi="NewsGotT"/>
          <w:i/>
          <w:iCs/>
        </w:rPr>
        <w:t>Occasional</w:t>
      </w:r>
      <w:proofErr w:type="spellEnd"/>
      <w:r w:rsidRPr="006C6B90">
        <w:rPr>
          <w:rFonts w:ascii="NewsGotT" w:hAnsi="NewsGotT"/>
        </w:rPr>
        <w:t xml:space="preserve">” devido a possuírem </w:t>
      </w:r>
      <w:r w:rsidR="00A230F1" w:rsidRPr="006C6B90">
        <w:rPr>
          <w:rFonts w:ascii="NewsGotT" w:hAnsi="NewsGotT"/>
        </w:rPr>
        <w:t>variáveis</w:t>
      </w:r>
      <w:r w:rsidRPr="006C6B90">
        <w:rPr>
          <w:rFonts w:ascii="NewsGotT" w:hAnsi="NewsGotT"/>
        </w:rPr>
        <w:t xml:space="preserve"> de inst</w:t>
      </w:r>
      <w:r w:rsidR="00A230F1">
        <w:rPr>
          <w:rFonts w:ascii="NewsGotT" w:hAnsi="NewsGotT"/>
        </w:rPr>
        <w:t>â</w:t>
      </w:r>
      <w:r w:rsidRPr="006C6B90">
        <w:rPr>
          <w:rFonts w:ascii="NewsGotT" w:hAnsi="NewsGotT"/>
        </w:rPr>
        <w:t xml:space="preserve">ncia em comum. Estas último servem para representar um tipo de utilizador em específico. Cada tipo de utilizador conta com métodos de cálculos diferentes para refletir na sua condição. </w:t>
      </w:r>
    </w:p>
    <w:p w14:paraId="77A9FB5D" w14:textId="5CB90F9A" w:rsidR="00792A50" w:rsidRPr="006C6B90" w:rsidRDefault="00792A50" w:rsidP="00A230F1">
      <w:pPr>
        <w:spacing w:line="360" w:lineRule="auto"/>
        <w:jc w:val="both"/>
        <w:rPr>
          <w:rFonts w:ascii="NewsGotT" w:hAnsi="NewsGotT"/>
        </w:rPr>
      </w:pPr>
      <w:r w:rsidRPr="006C6B90">
        <w:rPr>
          <w:rFonts w:ascii="NewsGotT" w:hAnsi="NewsGotT"/>
        </w:rPr>
        <w:t>Da forma que a classe está implementada é relativamente fácil adicionar outro tipo de utilizador à aplicação.</w:t>
      </w:r>
    </w:p>
    <w:p w14:paraId="6F0A1F8C" w14:textId="77777777" w:rsidR="00792A50" w:rsidRPr="006C6B90" w:rsidRDefault="00792A50" w:rsidP="006C6B90">
      <w:pPr>
        <w:jc w:val="both"/>
        <w:rPr>
          <w:rFonts w:ascii="NewsGotT" w:hAnsi="NewsGotT"/>
        </w:rPr>
      </w:pPr>
    </w:p>
    <w:p w14:paraId="7DD4453F" w14:textId="468F878C" w:rsidR="00F81AC1" w:rsidRPr="00E75959" w:rsidRDefault="00792A50" w:rsidP="00A230F1">
      <w:pPr>
        <w:pStyle w:val="Ttulo2"/>
        <w:spacing w:line="360" w:lineRule="auto"/>
        <w:jc w:val="both"/>
        <w:rPr>
          <w:rFonts w:ascii="NewsGotT" w:hAnsi="NewsGotT"/>
          <w:b/>
          <w:bCs/>
          <w:color w:val="auto"/>
          <w:sz w:val="28"/>
          <w:szCs w:val="28"/>
        </w:rPr>
      </w:pPr>
      <w:bookmarkStart w:id="11" w:name="_Toc166402373"/>
      <w:r w:rsidRPr="00E75959">
        <w:rPr>
          <w:rFonts w:ascii="NewsGotT" w:hAnsi="NewsGotT"/>
          <w:b/>
          <w:bCs/>
          <w:color w:val="auto"/>
          <w:sz w:val="28"/>
          <w:szCs w:val="28"/>
        </w:rPr>
        <w:t>2.7 Classe</w:t>
      </w:r>
      <w:r w:rsidR="00F81AC1" w:rsidRPr="00E75959">
        <w:rPr>
          <w:rFonts w:ascii="NewsGotT" w:hAnsi="NewsGotT"/>
          <w:b/>
          <w:bCs/>
          <w:color w:val="auto"/>
          <w:sz w:val="28"/>
          <w:szCs w:val="28"/>
        </w:rPr>
        <w:t xml:space="preserve"> </w:t>
      </w:r>
      <w:r w:rsidR="00F81AC1" w:rsidRPr="00E75959">
        <w:rPr>
          <w:rFonts w:ascii="NewsGotT" w:hAnsi="NewsGotT"/>
          <w:b/>
          <w:bCs/>
          <w:i/>
          <w:iCs/>
          <w:color w:val="auto"/>
          <w:sz w:val="28"/>
          <w:szCs w:val="28"/>
        </w:rPr>
        <w:t>Fitness</w:t>
      </w:r>
      <w:bookmarkEnd w:id="11"/>
    </w:p>
    <w:p w14:paraId="0FB36551" w14:textId="30359FB2" w:rsidR="00F81AC1" w:rsidRPr="006C6B90" w:rsidRDefault="00F81AC1" w:rsidP="00A230F1">
      <w:pPr>
        <w:spacing w:line="360" w:lineRule="auto"/>
        <w:jc w:val="both"/>
        <w:rPr>
          <w:rFonts w:ascii="NewsGotT" w:hAnsi="NewsGotT"/>
        </w:rPr>
      </w:pPr>
      <w:r w:rsidRPr="006C6B90">
        <w:rPr>
          <w:rFonts w:ascii="NewsGotT" w:hAnsi="NewsGotT"/>
        </w:rPr>
        <w:t>A classe “</w:t>
      </w:r>
      <w:r w:rsidRPr="00A230F1">
        <w:rPr>
          <w:rFonts w:ascii="NewsGotT" w:hAnsi="NewsGotT"/>
          <w:i/>
          <w:iCs/>
        </w:rPr>
        <w:t>Fitness</w:t>
      </w:r>
      <w:r w:rsidRPr="006C6B90">
        <w:rPr>
          <w:rFonts w:ascii="NewsGotT" w:hAnsi="NewsGotT"/>
        </w:rPr>
        <w:t>” é responsável por fazer a gestão de dados da aplicação relacionados com as atividades dos utilizadores. Esta classe foi criada para encapsular os dados relativos às atividades físicas dos utilizadores, incluindo as variáveis de instância e métodos.</w:t>
      </w:r>
    </w:p>
    <w:p w14:paraId="46C5B3AA" w14:textId="538EAD91" w:rsidR="00F81AC1" w:rsidRPr="00E75959" w:rsidRDefault="00F81AC1" w:rsidP="006C6B90">
      <w:pPr>
        <w:pStyle w:val="Ttulo2"/>
        <w:jc w:val="both"/>
        <w:rPr>
          <w:rFonts w:ascii="NewsGotT" w:hAnsi="NewsGotT"/>
          <w:b/>
          <w:bCs/>
          <w:i/>
          <w:iCs/>
          <w:color w:val="auto"/>
          <w:sz w:val="28"/>
          <w:szCs w:val="28"/>
        </w:rPr>
      </w:pPr>
      <w:bookmarkStart w:id="12" w:name="_Toc166402374"/>
      <w:r w:rsidRPr="00E75959">
        <w:rPr>
          <w:rFonts w:ascii="NewsGotT" w:hAnsi="NewsGotT"/>
          <w:b/>
          <w:bCs/>
          <w:i/>
          <w:iCs/>
          <w:color w:val="auto"/>
          <w:sz w:val="28"/>
          <w:szCs w:val="28"/>
        </w:rPr>
        <w:t xml:space="preserve">2.8 Classe </w:t>
      </w:r>
      <w:r w:rsidRPr="00E75959">
        <w:rPr>
          <w:rFonts w:ascii="NewsGotT" w:hAnsi="NewsGotT"/>
          <w:b/>
          <w:bCs/>
          <w:color w:val="auto"/>
          <w:sz w:val="28"/>
          <w:szCs w:val="28"/>
        </w:rPr>
        <w:t>Menu</w:t>
      </w:r>
      <w:bookmarkEnd w:id="12"/>
    </w:p>
    <w:p w14:paraId="1E4A1CE7" w14:textId="19B13312" w:rsidR="00F81AC1" w:rsidRPr="006C6B90" w:rsidRDefault="00F81AC1" w:rsidP="006C6B90">
      <w:pPr>
        <w:jc w:val="both"/>
        <w:rPr>
          <w:rFonts w:ascii="NewsGotT" w:hAnsi="NewsGotT"/>
        </w:rPr>
      </w:pPr>
      <w:r w:rsidRPr="006C6B90">
        <w:rPr>
          <w:rFonts w:ascii="NewsGotT" w:hAnsi="NewsGotT"/>
        </w:rPr>
        <w:t>A classe “Menu” é responsável por fornecer uma interface interativa com o utilizador</w:t>
      </w:r>
      <w:r w:rsidR="00E75959">
        <w:rPr>
          <w:rFonts w:ascii="NewsGotT" w:hAnsi="NewsGotT"/>
        </w:rPr>
        <w:t>, em modo texto.</w:t>
      </w:r>
    </w:p>
    <w:p w14:paraId="63D8213E" w14:textId="18C57ABF" w:rsidR="00F81AC1" w:rsidRPr="00E75959" w:rsidRDefault="00F81AC1" w:rsidP="00E75959">
      <w:pPr>
        <w:pStyle w:val="Ttulo2"/>
        <w:spacing w:line="360" w:lineRule="auto"/>
        <w:jc w:val="both"/>
        <w:rPr>
          <w:rFonts w:ascii="NewsGotT" w:hAnsi="NewsGotT"/>
          <w:b/>
          <w:bCs/>
          <w:color w:val="auto"/>
          <w:sz w:val="28"/>
          <w:szCs w:val="28"/>
        </w:rPr>
      </w:pPr>
      <w:bookmarkStart w:id="13" w:name="_Toc166402375"/>
      <w:r w:rsidRPr="00E75959">
        <w:rPr>
          <w:rFonts w:ascii="NewsGotT" w:hAnsi="NewsGotT"/>
          <w:b/>
          <w:bCs/>
          <w:color w:val="auto"/>
          <w:sz w:val="28"/>
          <w:szCs w:val="28"/>
        </w:rPr>
        <w:t xml:space="preserve">2.9 Classe </w:t>
      </w:r>
      <w:proofErr w:type="spellStart"/>
      <w:r w:rsidRPr="00E75959">
        <w:rPr>
          <w:rFonts w:ascii="NewsGotT" w:hAnsi="NewsGotT"/>
          <w:b/>
          <w:bCs/>
          <w:i/>
          <w:iCs/>
          <w:color w:val="auto"/>
          <w:sz w:val="28"/>
          <w:szCs w:val="28"/>
        </w:rPr>
        <w:t>WorkoutPlan</w:t>
      </w:r>
      <w:bookmarkEnd w:id="13"/>
      <w:proofErr w:type="spellEnd"/>
    </w:p>
    <w:p w14:paraId="5ECF0BB7" w14:textId="60F18020" w:rsidR="00F81AC1" w:rsidRDefault="00A230F1" w:rsidP="00E75959">
      <w:pPr>
        <w:spacing w:line="360" w:lineRule="auto"/>
        <w:jc w:val="both"/>
        <w:rPr>
          <w:rFonts w:ascii="NewsGotT" w:hAnsi="NewsGotT"/>
        </w:rPr>
      </w:pPr>
      <w:r>
        <w:rPr>
          <w:rFonts w:ascii="NewsGotT" w:hAnsi="NewsGotT"/>
        </w:rPr>
        <w:t>Esta classe é responsável por criar planos de treino para um utilizador. Os planos de treino são gerados de acordo com um input de dias por parte do utilizador da aplicação</w:t>
      </w:r>
      <w:r w:rsidR="00CA0451">
        <w:rPr>
          <w:rFonts w:ascii="NewsGotT" w:hAnsi="NewsGotT"/>
        </w:rPr>
        <w:t>.</w:t>
      </w:r>
    </w:p>
    <w:p w14:paraId="7D6B5422" w14:textId="77777777" w:rsidR="00A230F1" w:rsidRDefault="00A230F1" w:rsidP="006C6B90">
      <w:pPr>
        <w:jc w:val="both"/>
        <w:rPr>
          <w:rFonts w:ascii="NewsGotT" w:hAnsi="NewsGotT"/>
        </w:rPr>
      </w:pPr>
    </w:p>
    <w:p w14:paraId="78661EF9" w14:textId="77777777" w:rsidR="00C84120" w:rsidRPr="006C6B90" w:rsidRDefault="00C84120" w:rsidP="006C6B90">
      <w:pPr>
        <w:jc w:val="both"/>
        <w:rPr>
          <w:rFonts w:ascii="NewsGotT" w:hAnsi="NewsGotT"/>
        </w:rPr>
      </w:pPr>
    </w:p>
    <w:p w14:paraId="76510F7D" w14:textId="445BE8A3" w:rsidR="00F81AC1" w:rsidRPr="00E75959" w:rsidRDefault="00F81AC1" w:rsidP="006C6B90">
      <w:pPr>
        <w:pStyle w:val="Ttulo1"/>
        <w:jc w:val="both"/>
        <w:rPr>
          <w:rFonts w:ascii="NewsGotT" w:hAnsi="NewsGotT"/>
          <w:b/>
          <w:bCs/>
          <w:color w:val="auto"/>
          <w:sz w:val="28"/>
          <w:szCs w:val="28"/>
        </w:rPr>
      </w:pPr>
      <w:bookmarkStart w:id="14" w:name="_Toc166402376"/>
      <w:r w:rsidRPr="00E75959">
        <w:rPr>
          <w:rFonts w:ascii="NewsGotT" w:hAnsi="NewsGotT"/>
          <w:b/>
          <w:bCs/>
          <w:color w:val="auto"/>
          <w:sz w:val="28"/>
          <w:szCs w:val="28"/>
        </w:rPr>
        <w:lastRenderedPageBreak/>
        <w:t>3.Funcionalidades</w:t>
      </w:r>
      <w:bookmarkEnd w:id="14"/>
    </w:p>
    <w:p w14:paraId="0A818822" w14:textId="14F88697" w:rsidR="00F81AC1" w:rsidRDefault="00162944" w:rsidP="006C6B90">
      <w:pPr>
        <w:jc w:val="both"/>
        <w:rPr>
          <w:rFonts w:ascii="NewsGotT" w:hAnsi="NewsGotT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633E8ED" wp14:editId="0A0CC0B8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2695575" cy="2868295"/>
            <wp:effectExtent l="0" t="0" r="9525" b="8255"/>
            <wp:wrapTight wrapText="bothSides">
              <wp:wrapPolygon edited="0">
                <wp:start x="0" y="0"/>
                <wp:lineTo x="0" y="21519"/>
                <wp:lineTo x="21524" y="21519"/>
                <wp:lineTo x="21524" y="0"/>
                <wp:lineTo x="0" y="0"/>
              </wp:wrapPolygon>
            </wp:wrapTight>
            <wp:docPr id="2089047950" name="Imagem 1" descr="Uma imagem com texto, Tipo de letr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047950" name="Imagem 1" descr="Uma imagem com texto, Tipo de letra, captura de ecrã, design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0F1">
        <w:rPr>
          <w:rFonts w:ascii="NewsGotT" w:hAnsi="NewsGotT"/>
        </w:rPr>
        <w:t>Nas próximas imagens, vão ser representadas todas as funcionalidades implementadas na nossa aplicação.</w:t>
      </w:r>
    </w:p>
    <w:p w14:paraId="1968CCF3" w14:textId="0649B130" w:rsidR="00C84120" w:rsidRPr="006C6B90" w:rsidRDefault="00C84120" w:rsidP="006C6B90">
      <w:pPr>
        <w:jc w:val="both"/>
        <w:rPr>
          <w:rFonts w:ascii="NewsGotT" w:hAnsi="NewsGotT"/>
        </w:rPr>
      </w:pPr>
    </w:p>
    <w:p w14:paraId="24579967" w14:textId="7FDC1D47" w:rsidR="00F81AC1" w:rsidRDefault="00F81AC1" w:rsidP="006C6B90">
      <w:pPr>
        <w:jc w:val="both"/>
        <w:rPr>
          <w:rFonts w:ascii="NewsGotT" w:hAnsi="NewsGotT"/>
        </w:rPr>
      </w:pPr>
    </w:p>
    <w:p w14:paraId="6EDFA846" w14:textId="77777777" w:rsidR="00C84120" w:rsidRDefault="00C84120" w:rsidP="006C6B90">
      <w:pPr>
        <w:jc w:val="both"/>
        <w:rPr>
          <w:rFonts w:ascii="NewsGotT" w:hAnsi="NewsGotT"/>
        </w:rPr>
      </w:pPr>
    </w:p>
    <w:p w14:paraId="56D8CE48" w14:textId="77777777" w:rsidR="00C84120" w:rsidRDefault="00C84120" w:rsidP="006C6B90">
      <w:pPr>
        <w:jc w:val="both"/>
        <w:rPr>
          <w:rFonts w:ascii="NewsGotT" w:hAnsi="NewsGotT"/>
        </w:rPr>
      </w:pPr>
    </w:p>
    <w:p w14:paraId="37B09B11" w14:textId="77777777" w:rsidR="00C84120" w:rsidRDefault="00C84120" w:rsidP="006C6B90">
      <w:pPr>
        <w:jc w:val="both"/>
        <w:rPr>
          <w:rFonts w:ascii="NewsGotT" w:hAnsi="NewsGotT"/>
        </w:rPr>
      </w:pPr>
    </w:p>
    <w:p w14:paraId="7652AB42" w14:textId="77777777" w:rsidR="00C84120" w:rsidRDefault="00C84120" w:rsidP="006C6B90">
      <w:pPr>
        <w:jc w:val="both"/>
        <w:rPr>
          <w:rFonts w:ascii="NewsGotT" w:hAnsi="NewsGotT"/>
        </w:rPr>
      </w:pPr>
    </w:p>
    <w:p w14:paraId="01A0BDC5" w14:textId="351B2850" w:rsidR="00C84120" w:rsidRDefault="00C84120" w:rsidP="006C6B90">
      <w:pPr>
        <w:jc w:val="both"/>
        <w:rPr>
          <w:rFonts w:ascii="NewsGotT" w:hAnsi="NewsGotT"/>
        </w:rPr>
      </w:pPr>
    </w:p>
    <w:p w14:paraId="603CFDF9" w14:textId="020AA046" w:rsidR="00C84120" w:rsidRDefault="00C84120" w:rsidP="006C6B90">
      <w:pPr>
        <w:jc w:val="both"/>
        <w:rPr>
          <w:rFonts w:ascii="NewsGotT" w:hAnsi="NewsGotT"/>
        </w:rPr>
      </w:pPr>
    </w:p>
    <w:p w14:paraId="0946B725" w14:textId="77777777" w:rsidR="00C84120" w:rsidRDefault="00C84120" w:rsidP="006C6B90">
      <w:pPr>
        <w:jc w:val="both"/>
        <w:rPr>
          <w:rFonts w:ascii="NewsGotT" w:hAnsi="NewsGotT"/>
        </w:rPr>
      </w:pPr>
    </w:p>
    <w:p w14:paraId="474B4F02" w14:textId="68FD59AF" w:rsidR="00C84120" w:rsidRDefault="00C84120" w:rsidP="006C6B90">
      <w:pPr>
        <w:jc w:val="both"/>
        <w:rPr>
          <w:rFonts w:ascii="NewsGotT" w:hAnsi="NewsGotT"/>
        </w:rPr>
      </w:pPr>
    </w:p>
    <w:p w14:paraId="37C476C0" w14:textId="681A2E81" w:rsidR="00C84120" w:rsidRPr="00C84120" w:rsidRDefault="00C84120" w:rsidP="00C84120">
      <w:pPr>
        <w:pStyle w:val="Legenda"/>
        <w:jc w:val="center"/>
        <w:rPr>
          <w:rFonts w:ascii="NewsGotT" w:hAnsi="NewsGotT"/>
          <w:i w:val="0"/>
          <w:iCs w:val="0"/>
        </w:rPr>
      </w:pPr>
      <w:bookmarkStart w:id="15" w:name="_Toc166402339"/>
      <w:r w:rsidRPr="00C84120">
        <w:rPr>
          <w:rFonts w:ascii="NewsGotT" w:hAnsi="NewsGotT"/>
          <w:i w:val="0"/>
          <w:iCs w:val="0"/>
        </w:rPr>
        <w:t xml:space="preserve">Figura </w:t>
      </w:r>
      <w:r w:rsidRPr="00C84120">
        <w:rPr>
          <w:rFonts w:ascii="NewsGotT" w:hAnsi="NewsGotT"/>
          <w:i w:val="0"/>
          <w:iCs w:val="0"/>
        </w:rPr>
        <w:fldChar w:fldCharType="begin"/>
      </w:r>
      <w:r w:rsidRPr="00C84120">
        <w:rPr>
          <w:rFonts w:ascii="NewsGotT" w:hAnsi="NewsGotT"/>
          <w:i w:val="0"/>
          <w:iCs w:val="0"/>
        </w:rPr>
        <w:instrText xml:space="preserve"> SEQ Figura \* ARABIC </w:instrText>
      </w:r>
      <w:r w:rsidRPr="00C84120">
        <w:rPr>
          <w:rFonts w:ascii="NewsGotT" w:hAnsi="NewsGotT"/>
          <w:i w:val="0"/>
          <w:iCs w:val="0"/>
        </w:rPr>
        <w:fldChar w:fldCharType="separate"/>
      </w:r>
      <w:r w:rsidR="001779AC">
        <w:rPr>
          <w:rFonts w:ascii="NewsGotT" w:hAnsi="NewsGotT"/>
          <w:i w:val="0"/>
          <w:iCs w:val="0"/>
          <w:noProof/>
        </w:rPr>
        <w:t>2</w:t>
      </w:r>
      <w:r w:rsidRPr="00C84120">
        <w:rPr>
          <w:rFonts w:ascii="NewsGotT" w:hAnsi="NewsGotT"/>
          <w:i w:val="0"/>
          <w:iCs w:val="0"/>
        </w:rPr>
        <w:fldChar w:fldCharType="end"/>
      </w:r>
      <w:r w:rsidRPr="00C84120">
        <w:rPr>
          <w:rFonts w:ascii="NewsGotT" w:hAnsi="NewsGotT"/>
          <w:i w:val="0"/>
          <w:iCs w:val="0"/>
        </w:rPr>
        <w:t>- Menu principal</w:t>
      </w:r>
      <w:bookmarkEnd w:id="15"/>
    </w:p>
    <w:p w14:paraId="509323A6" w14:textId="7D21AE9E" w:rsidR="00C84120" w:rsidRDefault="00C84120" w:rsidP="00C84120">
      <w:pPr>
        <w:spacing w:line="360" w:lineRule="auto"/>
        <w:jc w:val="both"/>
        <w:rPr>
          <w:rFonts w:ascii="NewsGotT" w:hAnsi="NewsGotT"/>
        </w:rPr>
      </w:pPr>
      <w:r>
        <w:rPr>
          <w:rFonts w:ascii="NewsGotT" w:hAnsi="NewsGotT"/>
        </w:rPr>
        <w:t xml:space="preserve">Menu principal da aplicação com opções de registar utilizadores e fazer login com um utilizador já criado. Não há utilizadores repetidos. As opções 4 e 5 servem para fazer </w:t>
      </w:r>
      <w:proofErr w:type="spellStart"/>
      <w:r w:rsidRPr="00C84120">
        <w:rPr>
          <w:rFonts w:ascii="NewsGotT" w:hAnsi="NewsGotT"/>
          <w:i/>
          <w:iCs/>
        </w:rPr>
        <w:t>debug</w:t>
      </w:r>
      <w:proofErr w:type="spellEnd"/>
      <w:r>
        <w:rPr>
          <w:rFonts w:ascii="NewsGotT" w:hAnsi="NewsGotT"/>
        </w:rPr>
        <w:t xml:space="preserve">. Nos melhores dos casos, e numa aplicação de mundo real, estas opções não estariam disponíveis para os utilizadores “comuns”, apenas para o </w:t>
      </w:r>
      <w:proofErr w:type="spellStart"/>
      <w:r w:rsidRPr="00C84120">
        <w:rPr>
          <w:rFonts w:ascii="NewsGotT" w:hAnsi="NewsGotT"/>
          <w:i/>
          <w:iCs/>
        </w:rPr>
        <w:t>admin</w:t>
      </w:r>
      <w:proofErr w:type="spellEnd"/>
      <w:r>
        <w:rPr>
          <w:rFonts w:ascii="NewsGotT" w:hAnsi="NewsGotT"/>
        </w:rPr>
        <w:t xml:space="preserve"> da aplicação.</w:t>
      </w:r>
    </w:p>
    <w:p w14:paraId="515D8D3A" w14:textId="1034DC56" w:rsidR="00C84120" w:rsidRDefault="00C84120" w:rsidP="006C6B90">
      <w:pPr>
        <w:jc w:val="both"/>
        <w:rPr>
          <w:rFonts w:ascii="NewsGotT" w:hAnsi="NewsGotT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7809631" wp14:editId="56F5894F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838575" cy="3899535"/>
            <wp:effectExtent l="0" t="0" r="9525" b="5715"/>
            <wp:wrapTight wrapText="bothSides">
              <wp:wrapPolygon edited="0">
                <wp:start x="0" y="0"/>
                <wp:lineTo x="0" y="21526"/>
                <wp:lineTo x="21546" y="21526"/>
                <wp:lineTo x="21546" y="0"/>
                <wp:lineTo x="0" y="0"/>
              </wp:wrapPolygon>
            </wp:wrapTight>
            <wp:docPr id="1623603298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03298" name="Imagem 1" descr="Uma imagem com texto, captura de ecrã, Tipo de letra, design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1190E8" w14:textId="244C88AC" w:rsidR="00C84120" w:rsidRDefault="00C84120" w:rsidP="006C6B90">
      <w:pPr>
        <w:jc w:val="both"/>
        <w:rPr>
          <w:rFonts w:ascii="NewsGotT" w:hAnsi="NewsGotT"/>
        </w:rPr>
      </w:pPr>
    </w:p>
    <w:p w14:paraId="2CF98BBE" w14:textId="77777777" w:rsidR="00C84120" w:rsidRDefault="00C84120" w:rsidP="006C6B90">
      <w:pPr>
        <w:jc w:val="both"/>
        <w:rPr>
          <w:rFonts w:ascii="NewsGotT" w:hAnsi="NewsGotT"/>
        </w:rPr>
      </w:pPr>
    </w:p>
    <w:p w14:paraId="45B1C088" w14:textId="77777777" w:rsidR="00C84120" w:rsidRDefault="00C84120" w:rsidP="006C6B90">
      <w:pPr>
        <w:jc w:val="both"/>
        <w:rPr>
          <w:rFonts w:ascii="NewsGotT" w:hAnsi="NewsGotT"/>
        </w:rPr>
      </w:pPr>
    </w:p>
    <w:p w14:paraId="74641725" w14:textId="77777777" w:rsidR="00C84120" w:rsidRDefault="00C84120" w:rsidP="006C6B90">
      <w:pPr>
        <w:jc w:val="both"/>
        <w:rPr>
          <w:rFonts w:ascii="NewsGotT" w:hAnsi="NewsGotT"/>
        </w:rPr>
      </w:pPr>
    </w:p>
    <w:p w14:paraId="621FCFBD" w14:textId="77777777" w:rsidR="00C84120" w:rsidRDefault="00C84120" w:rsidP="006C6B90">
      <w:pPr>
        <w:jc w:val="both"/>
        <w:rPr>
          <w:rFonts w:ascii="NewsGotT" w:hAnsi="NewsGotT"/>
        </w:rPr>
      </w:pPr>
    </w:p>
    <w:p w14:paraId="08290E14" w14:textId="77777777" w:rsidR="00C84120" w:rsidRDefault="00C84120" w:rsidP="006C6B90">
      <w:pPr>
        <w:jc w:val="both"/>
        <w:rPr>
          <w:rFonts w:ascii="NewsGotT" w:hAnsi="NewsGotT"/>
        </w:rPr>
      </w:pPr>
    </w:p>
    <w:p w14:paraId="70CC10CF" w14:textId="77777777" w:rsidR="00C84120" w:rsidRDefault="00C84120" w:rsidP="006C6B90">
      <w:pPr>
        <w:jc w:val="both"/>
        <w:rPr>
          <w:rFonts w:ascii="NewsGotT" w:hAnsi="NewsGotT"/>
        </w:rPr>
      </w:pPr>
    </w:p>
    <w:p w14:paraId="2784FB79" w14:textId="77777777" w:rsidR="00C84120" w:rsidRDefault="00C84120" w:rsidP="006C6B90">
      <w:pPr>
        <w:jc w:val="both"/>
        <w:rPr>
          <w:rFonts w:ascii="NewsGotT" w:hAnsi="NewsGotT"/>
        </w:rPr>
      </w:pPr>
    </w:p>
    <w:p w14:paraId="280EAFBC" w14:textId="77777777" w:rsidR="00C84120" w:rsidRDefault="00C84120" w:rsidP="006C6B90">
      <w:pPr>
        <w:jc w:val="both"/>
        <w:rPr>
          <w:rFonts w:ascii="NewsGotT" w:hAnsi="NewsGotT"/>
        </w:rPr>
      </w:pPr>
    </w:p>
    <w:p w14:paraId="23624463" w14:textId="77777777" w:rsidR="00C84120" w:rsidRDefault="00C84120" w:rsidP="006C6B90">
      <w:pPr>
        <w:jc w:val="both"/>
        <w:rPr>
          <w:rFonts w:ascii="NewsGotT" w:hAnsi="NewsGotT"/>
        </w:rPr>
      </w:pPr>
    </w:p>
    <w:p w14:paraId="63233041" w14:textId="77777777" w:rsidR="00C84120" w:rsidRDefault="00C84120" w:rsidP="006C6B90">
      <w:pPr>
        <w:jc w:val="both"/>
        <w:rPr>
          <w:rFonts w:ascii="NewsGotT" w:hAnsi="NewsGotT"/>
        </w:rPr>
      </w:pPr>
    </w:p>
    <w:p w14:paraId="712F47C5" w14:textId="77777777" w:rsidR="00C84120" w:rsidRDefault="00C84120" w:rsidP="006C6B90">
      <w:pPr>
        <w:jc w:val="both"/>
        <w:rPr>
          <w:rFonts w:ascii="NewsGotT" w:hAnsi="NewsGotT"/>
        </w:rPr>
      </w:pPr>
    </w:p>
    <w:p w14:paraId="4BE3AE17" w14:textId="77777777" w:rsidR="00C84120" w:rsidRDefault="00C84120" w:rsidP="006C6B90">
      <w:pPr>
        <w:jc w:val="both"/>
        <w:rPr>
          <w:rFonts w:ascii="NewsGotT" w:hAnsi="NewsGotT"/>
        </w:rPr>
      </w:pPr>
    </w:p>
    <w:p w14:paraId="65966DB8" w14:textId="2856BC38" w:rsidR="00C84120" w:rsidRDefault="00C84120" w:rsidP="00C84120">
      <w:pPr>
        <w:pStyle w:val="Legenda"/>
        <w:jc w:val="center"/>
        <w:rPr>
          <w:rFonts w:ascii="NewsGotT" w:hAnsi="NewsGotT"/>
          <w:i w:val="0"/>
          <w:iCs w:val="0"/>
        </w:rPr>
      </w:pPr>
      <w:bookmarkStart w:id="16" w:name="_Toc166402340"/>
      <w:r w:rsidRPr="00C84120">
        <w:rPr>
          <w:rFonts w:ascii="NewsGotT" w:hAnsi="NewsGotT"/>
          <w:i w:val="0"/>
          <w:iCs w:val="0"/>
        </w:rPr>
        <w:t xml:space="preserve">Figura </w:t>
      </w:r>
      <w:r w:rsidRPr="00C84120">
        <w:rPr>
          <w:rFonts w:ascii="NewsGotT" w:hAnsi="NewsGotT"/>
          <w:i w:val="0"/>
          <w:iCs w:val="0"/>
        </w:rPr>
        <w:fldChar w:fldCharType="begin"/>
      </w:r>
      <w:r w:rsidRPr="00C84120">
        <w:rPr>
          <w:rFonts w:ascii="NewsGotT" w:hAnsi="NewsGotT"/>
          <w:i w:val="0"/>
          <w:iCs w:val="0"/>
        </w:rPr>
        <w:instrText xml:space="preserve"> SEQ Figura \* ARABIC </w:instrText>
      </w:r>
      <w:r w:rsidRPr="00C84120">
        <w:rPr>
          <w:rFonts w:ascii="NewsGotT" w:hAnsi="NewsGotT"/>
          <w:i w:val="0"/>
          <w:iCs w:val="0"/>
        </w:rPr>
        <w:fldChar w:fldCharType="separate"/>
      </w:r>
      <w:r w:rsidR="001779AC">
        <w:rPr>
          <w:rFonts w:ascii="NewsGotT" w:hAnsi="NewsGotT"/>
          <w:i w:val="0"/>
          <w:iCs w:val="0"/>
          <w:noProof/>
        </w:rPr>
        <w:t>3</w:t>
      </w:r>
      <w:r w:rsidRPr="00C84120">
        <w:rPr>
          <w:rFonts w:ascii="NewsGotT" w:hAnsi="NewsGotT"/>
          <w:i w:val="0"/>
          <w:iCs w:val="0"/>
        </w:rPr>
        <w:fldChar w:fldCharType="end"/>
      </w:r>
      <w:r w:rsidRPr="00C84120">
        <w:rPr>
          <w:rFonts w:ascii="NewsGotT" w:hAnsi="NewsGotT"/>
          <w:i w:val="0"/>
          <w:iCs w:val="0"/>
        </w:rPr>
        <w:t>-Menu de registo de um utilizador</w:t>
      </w:r>
      <w:bookmarkEnd w:id="16"/>
    </w:p>
    <w:p w14:paraId="48DCB4EC" w14:textId="6D078754" w:rsidR="00C84120" w:rsidRDefault="00C84120" w:rsidP="008508D5">
      <w:pPr>
        <w:spacing w:line="360" w:lineRule="auto"/>
        <w:jc w:val="both"/>
        <w:rPr>
          <w:rFonts w:ascii="NewsGotT" w:hAnsi="NewsGotT"/>
        </w:rPr>
      </w:pPr>
      <w:r w:rsidRPr="00C84120">
        <w:rPr>
          <w:rFonts w:ascii="NewsGotT" w:hAnsi="NewsGotT"/>
        </w:rPr>
        <w:lastRenderedPageBreak/>
        <w:t>A inter</w:t>
      </w:r>
      <w:r>
        <w:rPr>
          <w:rFonts w:ascii="NewsGotT" w:hAnsi="NewsGotT"/>
        </w:rPr>
        <w:t>face de registo de um utilizador pede ao utilizador da aplicação que indique os campos necessários, havendo um novo pedido se o utilizador introduzir um valor invalido no campo.</w:t>
      </w:r>
    </w:p>
    <w:p w14:paraId="5AE61384" w14:textId="5783A662" w:rsidR="00C84120" w:rsidRDefault="00C84120" w:rsidP="00C84120">
      <w:pPr>
        <w:rPr>
          <w:rFonts w:ascii="NewsGotT" w:hAnsi="NewsGotT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F6FB2B9" wp14:editId="272DE4F9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324100" cy="2294255"/>
            <wp:effectExtent l="0" t="0" r="0" b="0"/>
            <wp:wrapTight wrapText="bothSides">
              <wp:wrapPolygon edited="0">
                <wp:start x="0" y="0"/>
                <wp:lineTo x="0" y="21343"/>
                <wp:lineTo x="21423" y="21343"/>
                <wp:lineTo x="21423" y="0"/>
                <wp:lineTo x="0" y="0"/>
              </wp:wrapPolygon>
            </wp:wrapTight>
            <wp:docPr id="1253030830" name="Imagem 1" descr="Uma imagem com texto, Tipo de letr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30830" name="Imagem 1" descr="Uma imagem com texto, Tipo de letra, captura de ecrã, design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7A91C" w14:textId="36BF55B6" w:rsidR="00C84120" w:rsidRDefault="00C84120" w:rsidP="00C84120">
      <w:pPr>
        <w:rPr>
          <w:rFonts w:ascii="NewsGotT" w:hAnsi="NewsGotT"/>
        </w:rPr>
      </w:pPr>
    </w:p>
    <w:p w14:paraId="3F472874" w14:textId="72A78A88" w:rsidR="00C84120" w:rsidRDefault="00C84120" w:rsidP="00C84120">
      <w:pPr>
        <w:rPr>
          <w:rFonts w:ascii="NewsGotT" w:hAnsi="NewsGotT"/>
        </w:rPr>
      </w:pPr>
    </w:p>
    <w:p w14:paraId="00287370" w14:textId="446D7D59" w:rsidR="00C84120" w:rsidRDefault="00C84120" w:rsidP="00C84120">
      <w:pPr>
        <w:rPr>
          <w:rFonts w:ascii="NewsGotT" w:hAnsi="NewsGotT"/>
        </w:rPr>
      </w:pPr>
    </w:p>
    <w:p w14:paraId="38CAE090" w14:textId="7BC0390D" w:rsidR="00C84120" w:rsidRDefault="00C84120" w:rsidP="00C84120">
      <w:pPr>
        <w:rPr>
          <w:rFonts w:ascii="NewsGotT" w:hAnsi="NewsGotT"/>
        </w:rPr>
      </w:pPr>
    </w:p>
    <w:p w14:paraId="22C5402B" w14:textId="3F7C784A" w:rsidR="00C84120" w:rsidRDefault="00C84120" w:rsidP="00C84120">
      <w:pPr>
        <w:rPr>
          <w:rFonts w:ascii="NewsGotT" w:hAnsi="NewsGotT"/>
        </w:rPr>
      </w:pPr>
    </w:p>
    <w:p w14:paraId="4D4B25F7" w14:textId="77777777" w:rsidR="00C84120" w:rsidRDefault="00C84120" w:rsidP="00C84120">
      <w:pPr>
        <w:rPr>
          <w:rFonts w:ascii="NewsGotT" w:hAnsi="NewsGotT"/>
        </w:rPr>
      </w:pPr>
    </w:p>
    <w:p w14:paraId="25538689" w14:textId="71C7B01D" w:rsidR="00C84120" w:rsidRDefault="00C84120" w:rsidP="00C84120">
      <w:pPr>
        <w:rPr>
          <w:rFonts w:ascii="NewsGotT" w:hAnsi="NewsGotT"/>
        </w:rPr>
      </w:pPr>
    </w:p>
    <w:p w14:paraId="2489E6E6" w14:textId="77777777" w:rsidR="00C84120" w:rsidRDefault="00C84120" w:rsidP="00C84120">
      <w:pPr>
        <w:pStyle w:val="Legenda"/>
      </w:pPr>
    </w:p>
    <w:p w14:paraId="02595E68" w14:textId="45315E19" w:rsidR="00C84120" w:rsidRDefault="00C84120" w:rsidP="00C84120">
      <w:pPr>
        <w:pStyle w:val="Legenda"/>
        <w:jc w:val="center"/>
        <w:rPr>
          <w:rFonts w:ascii="NewsGotT" w:hAnsi="NewsGotT"/>
          <w:i w:val="0"/>
          <w:iCs w:val="0"/>
        </w:rPr>
      </w:pPr>
      <w:bookmarkStart w:id="17" w:name="_Toc166402341"/>
      <w:r w:rsidRPr="00C84120">
        <w:rPr>
          <w:rFonts w:ascii="NewsGotT" w:hAnsi="NewsGotT"/>
          <w:i w:val="0"/>
          <w:iCs w:val="0"/>
        </w:rPr>
        <w:t xml:space="preserve">Figura </w:t>
      </w:r>
      <w:r w:rsidRPr="00C84120">
        <w:rPr>
          <w:rFonts w:ascii="NewsGotT" w:hAnsi="NewsGotT"/>
          <w:i w:val="0"/>
          <w:iCs w:val="0"/>
        </w:rPr>
        <w:fldChar w:fldCharType="begin"/>
      </w:r>
      <w:r w:rsidRPr="00C84120">
        <w:rPr>
          <w:rFonts w:ascii="NewsGotT" w:hAnsi="NewsGotT"/>
          <w:i w:val="0"/>
          <w:iCs w:val="0"/>
        </w:rPr>
        <w:instrText xml:space="preserve"> SEQ Figura \* ARABIC </w:instrText>
      </w:r>
      <w:r w:rsidRPr="00C84120">
        <w:rPr>
          <w:rFonts w:ascii="NewsGotT" w:hAnsi="NewsGotT"/>
          <w:i w:val="0"/>
          <w:iCs w:val="0"/>
        </w:rPr>
        <w:fldChar w:fldCharType="separate"/>
      </w:r>
      <w:r w:rsidR="001779AC">
        <w:rPr>
          <w:rFonts w:ascii="NewsGotT" w:hAnsi="NewsGotT"/>
          <w:i w:val="0"/>
          <w:iCs w:val="0"/>
          <w:noProof/>
        </w:rPr>
        <w:t>4</w:t>
      </w:r>
      <w:r w:rsidRPr="00C84120">
        <w:rPr>
          <w:rFonts w:ascii="NewsGotT" w:hAnsi="NewsGotT"/>
          <w:i w:val="0"/>
          <w:iCs w:val="0"/>
        </w:rPr>
        <w:fldChar w:fldCharType="end"/>
      </w:r>
      <w:r w:rsidRPr="00C84120">
        <w:rPr>
          <w:rFonts w:ascii="NewsGotT" w:hAnsi="NewsGotT"/>
          <w:i w:val="0"/>
          <w:iCs w:val="0"/>
        </w:rPr>
        <w:t>- Menu de login de utilizador</w:t>
      </w:r>
      <w:bookmarkEnd w:id="17"/>
    </w:p>
    <w:p w14:paraId="15587190" w14:textId="59779D87" w:rsidR="00C84120" w:rsidRPr="008508D5" w:rsidRDefault="00C84120" w:rsidP="008508D5">
      <w:pPr>
        <w:spacing w:line="360" w:lineRule="auto"/>
        <w:jc w:val="both"/>
        <w:rPr>
          <w:rFonts w:ascii="NewsGotT" w:hAnsi="NewsGotT"/>
        </w:rPr>
      </w:pPr>
      <w:r w:rsidRPr="008508D5">
        <w:rPr>
          <w:rFonts w:ascii="NewsGotT" w:hAnsi="NewsGotT"/>
        </w:rPr>
        <w:t>O menu de registo do utilizador pede ao utilizador que introduza os seus dados de login. Se os dados estiverem errados, são pedidos novos dados ao utilizador.</w:t>
      </w:r>
    </w:p>
    <w:p w14:paraId="4A490B31" w14:textId="4BEF25C3" w:rsidR="00C84120" w:rsidRPr="00C84120" w:rsidRDefault="008508D5" w:rsidP="00C84120">
      <w:r>
        <w:rPr>
          <w:noProof/>
        </w:rPr>
        <w:drawing>
          <wp:anchor distT="0" distB="0" distL="114300" distR="114300" simplePos="0" relativeHeight="251665408" behindDoc="1" locked="0" layoutInCell="1" allowOverlap="1" wp14:anchorId="4FC0745E" wp14:editId="536FD8B4">
            <wp:simplePos x="0" y="0"/>
            <wp:positionH relativeFrom="margin">
              <wp:align>center</wp:align>
            </wp:positionH>
            <wp:positionV relativeFrom="paragraph">
              <wp:posOffset>90805</wp:posOffset>
            </wp:positionV>
            <wp:extent cx="2352675" cy="1972945"/>
            <wp:effectExtent l="0" t="0" r="9525" b="8255"/>
            <wp:wrapTight wrapText="bothSides">
              <wp:wrapPolygon edited="0">
                <wp:start x="0" y="0"/>
                <wp:lineTo x="0" y="21482"/>
                <wp:lineTo x="21513" y="21482"/>
                <wp:lineTo x="21513" y="0"/>
                <wp:lineTo x="0" y="0"/>
              </wp:wrapPolygon>
            </wp:wrapTight>
            <wp:docPr id="520564380" name="Imagem 1" descr="Uma imagem com texto, Tipo de letr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64380" name="Imagem 1" descr="Uma imagem com texto, Tipo de letra, captura de ecrã, design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A5A5CA" w14:textId="74DF6303" w:rsidR="00C84120" w:rsidRDefault="00C84120" w:rsidP="00C84120">
      <w:pPr>
        <w:rPr>
          <w:rFonts w:ascii="NewsGotT" w:hAnsi="NewsGotT"/>
        </w:rPr>
      </w:pPr>
    </w:p>
    <w:p w14:paraId="1DFA3F6A" w14:textId="77777777" w:rsidR="00C84120" w:rsidRDefault="00C84120" w:rsidP="00C84120">
      <w:pPr>
        <w:rPr>
          <w:rFonts w:ascii="NewsGotT" w:hAnsi="NewsGotT"/>
        </w:rPr>
      </w:pPr>
    </w:p>
    <w:p w14:paraId="55D15411" w14:textId="40C629D7" w:rsidR="00C84120" w:rsidRDefault="00C84120" w:rsidP="00C84120">
      <w:pPr>
        <w:rPr>
          <w:rFonts w:ascii="NewsGotT" w:hAnsi="NewsGotT"/>
        </w:rPr>
      </w:pPr>
    </w:p>
    <w:p w14:paraId="7DB3A2F5" w14:textId="77777777" w:rsidR="00C84120" w:rsidRDefault="00C84120" w:rsidP="00C84120">
      <w:pPr>
        <w:rPr>
          <w:rFonts w:ascii="NewsGotT" w:hAnsi="NewsGotT"/>
        </w:rPr>
      </w:pPr>
    </w:p>
    <w:p w14:paraId="50F71ADC" w14:textId="1F573DA2" w:rsidR="00C84120" w:rsidRDefault="00C84120" w:rsidP="00C84120">
      <w:pPr>
        <w:rPr>
          <w:rFonts w:ascii="NewsGotT" w:hAnsi="NewsGotT"/>
        </w:rPr>
      </w:pPr>
    </w:p>
    <w:p w14:paraId="7A157B98" w14:textId="16581DC4" w:rsidR="00C84120" w:rsidRDefault="00C84120" w:rsidP="00C84120">
      <w:pPr>
        <w:rPr>
          <w:rFonts w:ascii="NewsGotT" w:hAnsi="NewsGotT"/>
        </w:rPr>
      </w:pPr>
    </w:p>
    <w:p w14:paraId="1CB83B82" w14:textId="0C16B9CA" w:rsidR="008508D5" w:rsidRDefault="008508D5" w:rsidP="008508D5">
      <w:pPr>
        <w:pStyle w:val="Legenda"/>
      </w:pPr>
    </w:p>
    <w:p w14:paraId="2EE4ACE2" w14:textId="51AA584D" w:rsidR="00C84120" w:rsidRDefault="00162944" w:rsidP="008508D5">
      <w:pPr>
        <w:pStyle w:val="Legenda"/>
        <w:jc w:val="center"/>
        <w:rPr>
          <w:rFonts w:ascii="NewsGotT" w:hAnsi="NewsGotT"/>
          <w:i w:val="0"/>
          <w:iCs w:val="0"/>
        </w:rPr>
      </w:pPr>
      <w:bookmarkStart w:id="18" w:name="_Toc166402342"/>
      <w:r>
        <w:rPr>
          <w:noProof/>
        </w:rPr>
        <w:drawing>
          <wp:anchor distT="0" distB="0" distL="114300" distR="114300" simplePos="0" relativeHeight="251672576" behindDoc="1" locked="0" layoutInCell="1" allowOverlap="1" wp14:anchorId="6200BDDB" wp14:editId="78AF9BEA">
            <wp:simplePos x="0" y="0"/>
            <wp:positionH relativeFrom="margin">
              <wp:posOffset>1263015</wp:posOffset>
            </wp:positionH>
            <wp:positionV relativeFrom="paragraph">
              <wp:posOffset>196215</wp:posOffset>
            </wp:positionV>
            <wp:extent cx="2800350" cy="1988185"/>
            <wp:effectExtent l="0" t="0" r="0" b="0"/>
            <wp:wrapTight wrapText="bothSides">
              <wp:wrapPolygon edited="0">
                <wp:start x="0" y="0"/>
                <wp:lineTo x="0" y="21317"/>
                <wp:lineTo x="21453" y="21317"/>
                <wp:lineTo x="21453" y="0"/>
                <wp:lineTo x="0" y="0"/>
              </wp:wrapPolygon>
            </wp:wrapTight>
            <wp:docPr id="126637026" name="Imagem 1" descr="Uma imagem com texto, Tipo de letr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7026" name="Imagem 1" descr="Uma imagem com texto, Tipo de letra, captura de ecrã, design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8D5" w:rsidRPr="008508D5">
        <w:rPr>
          <w:rFonts w:ascii="NewsGotT" w:hAnsi="NewsGotT"/>
          <w:i w:val="0"/>
          <w:iCs w:val="0"/>
        </w:rPr>
        <w:t xml:space="preserve">Figura </w:t>
      </w:r>
      <w:r w:rsidR="008508D5" w:rsidRPr="008508D5">
        <w:rPr>
          <w:rFonts w:ascii="NewsGotT" w:hAnsi="NewsGotT"/>
          <w:i w:val="0"/>
          <w:iCs w:val="0"/>
        </w:rPr>
        <w:fldChar w:fldCharType="begin"/>
      </w:r>
      <w:r w:rsidR="008508D5" w:rsidRPr="008508D5">
        <w:rPr>
          <w:rFonts w:ascii="NewsGotT" w:hAnsi="NewsGotT"/>
          <w:i w:val="0"/>
          <w:iCs w:val="0"/>
        </w:rPr>
        <w:instrText xml:space="preserve"> SEQ Figura \* ARABIC </w:instrText>
      </w:r>
      <w:r w:rsidR="008508D5" w:rsidRPr="008508D5">
        <w:rPr>
          <w:rFonts w:ascii="NewsGotT" w:hAnsi="NewsGotT"/>
          <w:i w:val="0"/>
          <w:iCs w:val="0"/>
        </w:rPr>
        <w:fldChar w:fldCharType="separate"/>
      </w:r>
      <w:r w:rsidR="001779AC">
        <w:rPr>
          <w:rFonts w:ascii="NewsGotT" w:hAnsi="NewsGotT"/>
          <w:i w:val="0"/>
          <w:iCs w:val="0"/>
          <w:noProof/>
        </w:rPr>
        <w:t>5</w:t>
      </w:r>
      <w:r w:rsidR="008508D5" w:rsidRPr="008508D5">
        <w:rPr>
          <w:rFonts w:ascii="NewsGotT" w:hAnsi="NewsGotT"/>
          <w:i w:val="0"/>
          <w:iCs w:val="0"/>
        </w:rPr>
        <w:fldChar w:fldCharType="end"/>
      </w:r>
      <w:r w:rsidR="008508D5" w:rsidRPr="008508D5">
        <w:rPr>
          <w:rFonts w:ascii="NewsGotT" w:hAnsi="NewsGotT"/>
          <w:i w:val="0"/>
          <w:iCs w:val="0"/>
        </w:rPr>
        <w:t xml:space="preserve"> -Mensagem de erro de login</w:t>
      </w:r>
      <w:bookmarkEnd w:id="18"/>
    </w:p>
    <w:p w14:paraId="6F44E131" w14:textId="31DC3F30" w:rsidR="008508D5" w:rsidRDefault="008508D5" w:rsidP="008508D5"/>
    <w:p w14:paraId="09993CCF" w14:textId="7E26557F" w:rsidR="008508D5" w:rsidRPr="008508D5" w:rsidRDefault="008508D5" w:rsidP="008508D5">
      <w:pPr>
        <w:jc w:val="both"/>
        <w:rPr>
          <w:rFonts w:ascii="NewsGotT" w:hAnsi="NewsGotT"/>
        </w:rPr>
      </w:pPr>
    </w:p>
    <w:p w14:paraId="6E09BC6B" w14:textId="77777777" w:rsidR="00C84120" w:rsidRDefault="00C84120" w:rsidP="00C84120">
      <w:pPr>
        <w:rPr>
          <w:rFonts w:ascii="NewsGotT" w:hAnsi="NewsGotT"/>
        </w:rPr>
      </w:pPr>
    </w:p>
    <w:p w14:paraId="36496DD3" w14:textId="77777777" w:rsidR="00C84120" w:rsidRDefault="00C84120" w:rsidP="00C84120">
      <w:pPr>
        <w:rPr>
          <w:rFonts w:ascii="NewsGotT" w:hAnsi="NewsGotT"/>
        </w:rPr>
      </w:pPr>
    </w:p>
    <w:p w14:paraId="2FA3786F" w14:textId="77777777" w:rsidR="00C84120" w:rsidRDefault="00C84120" w:rsidP="00C84120">
      <w:pPr>
        <w:rPr>
          <w:rFonts w:ascii="NewsGotT" w:hAnsi="NewsGotT"/>
        </w:rPr>
      </w:pPr>
    </w:p>
    <w:p w14:paraId="331C92CF" w14:textId="77777777" w:rsidR="00C84120" w:rsidRDefault="00C84120" w:rsidP="00C84120">
      <w:pPr>
        <w:rPr>
          <w:rFonts w:ascii="NewsGotT" w:hAnsi="NewsGotT"/>
        </w:rPr>
      </w:pPr>
    </w:p>
    <w:p w14:paraId="0F13D765" w14:textId="77777777" w:rsidR="008508D5" w:rsidRDefault="008508D5" w:rsidP="008508D5">
      <w:pPr>
        <w:pStyle w:val="Legenda"/>
      </w:pPr>
    </w:p>
    <w:p w14:paraId="5648D96E" w14:textId="5D6CFA76" w:rsidR="00C84120" w:rsidRDefault="008508D5" w:rsidP="008508D5">
      <w:pPr>
        <w:pStyle w:val="Legenda"/>
        <w:jc w:val="center"/>
        <w:rPr>
          <w:rFonts w:ascii="NewsGotT" w:hAnsi="NewsGotT"/>
          <w:i w:val="0"/>
          <w:iCs w:val="0"/>
        </w:rPr>
      </w:pPr>
      <w:bookmarkStart w:id="19" w:name="_Toc166402343"/>
      <w:r w:rsidRPr="008508D5">
        <w:rPr>
          <w:rFonts w:ascii="NewsGotT" w:hAnsi="NewsGotT"/>
          <w:i w:val="0"/>
          <w:iCs w:val="0"/>
        </w:rPr>
        <w:t xml:space="preserve">Figura </w:t>
      </w:r>
      <w:r w:rsidRPr="008508D5">
        <w:rPr>
          <w:rFonts w:ascii="NewsGotT" w:hAnsi="NewsGotT"/>
          <w:i w:val="0"/>
          <w:iCs w:val="0"/>
        </w:rPr>
        <w:fldChar w:fldCharType="begin"/>
      </w:r>
      <w:r w:rsidRPr="008508D5">
        <w:rPr>
          <w:rFonts w:ascii="NewsGotT" w:hAnsi="NewsGotT"/>
          <w:i w:val="0"/>
          <w:iCs w:val="0"/>
        </w:rPr>
        <w:instrText xml:space="preserve"> SEQ Figura \* ARABIC </w:instrText>
      </w:r>
      <w:r w:rsidRPr="008508D5">
        <w:rPr>
          <w:rFonts w:ascii="NewsGotT" w:hAnsi="NewsGotT"/>
          <w:i w:val="0"/>
          <w:iCs w:val="0"/>
        </w:rPr>
        <w:fldChar w:fldCharType="separate"/>
      </w:r>
      <w:r w:rsidR="001779AC">
        <w:rPr>
          <w:rFonts w:ascii="NewsGotT" w:hAnsi="NewsGotT"/>
          <w:i w:val="0"/>
          <w:iCs w:val="0"/>
          <w:noProof/>
        </w:rPr>
        <w:t>6</w:t>
      </w:r>
      <w:r w:rsidRPr="008508D5">
        <w:rPr>
          <w:rFonts w:ascii="NewsGotT" w:hAnsi="NewsGotT"/>
          <w:i w:val="0"/>
          <w:iCs w:val="0"/>
        </w:rPr>
        <w:fldChar w:fldCharType="end"/>
      </w:r>
      <w:r w:rsidRPr="008508D5">
        <w:rPr>
          <w:rFonts w:ascii="NewsGotT" w:hAnsi="NewsGotT"/>
          <w:i w:val="0"/>
          <w:iCs w:val="0"/>
        </w:rPr>
        <w:t xml:space="preserve"> - Menu do utilizador</w:t>
      </w:r>
      <w:bookmarkEnd w:id="19"/>
    </w:p>
    <w:p w14:paraId="7E452DA1" w14:textId="7CFACD47" w:rsidR="008508D5" w:rsidRDefault="008508D5" w:rsidP="008508D5">
      <w:pPr>
        <w:spacing w:line="360" w:lineRule="auto"/>
        <w:jc w:val="both"/>
        <w:rPr>
          <w:rFonts w:ascii="NewsGotT" w:hAnsi="NewsGotT"/>
        </w:rPr>
      </w:pPr>
      <w:r w:rsidRPr="008508D5">
        <w:rPr>
          <w:rFonts w:ascii="NewsGotT" w:hAnsi="NewsGotT"/>
        </w:rPr>
        <w:lastRenderedPageBreak/>
        <w:t>Este menu é apresentado ao utilizador após a tentativa certa de login por parte do utilizador.</w:t>
      </w:r>
      <w:r w:rsidR="00162944">
        <w:rPr>
          <w:rFonts w:ascii="NewsGotT" w:hAnsi="NewsGotT"/>
        </w:rPr>
        <w:t xml:space="preserve"> Aqui ele pode escolher visualizar os detalhes da sua conta, ir para o menu de atividades e de planos de treino, dar </w:t>
      </w:r>
      <w:proofErr w:type="spellStart"/>
      <w:r w:rsidR="00162944">
        <w:rPr>
          <w:rFonts w:ascii="NewsGotT" w:hAnsi="NewsGotT"/>
        </w:rPr>
        <w:t>logout</w:t>
      </w:r>
      <w:proofErr w:type="spellEnd"/>
      <w:r w:rsidR="00162944">
        <w:rPr>
          <w:rFonts w:ascii="NewsGotT" w:hAnsi="NewsGotT"/>
        </w:rPr>
        <w:t xml:space="preserve"> e ver algumas das suas estatísticas.</w:t>
      </w:r>
    </w:p>
    <w:p w14:paraId="39DAF49E" w14:textId="3CA20B9D" w:rsidR="003B2C55" w:rsidRDefault="00162944" w:rsidP="008508D5">
      <w:pPr>
        <w:spacing w:line="360" w:lineRule="auto"/>
        <w:jc w:val="both"/>
        <w:rPr>
          <w:rFonts w:ascii="NewsGotT" w:hAnsi="NewsGotT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97D4C34" wp14:editId="2FA45263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676650" cy="4893945"/>
            <wp:effectExtent l="0" t="0" r="0" b="1905"/>
            <wp:wrapTight wrapText="bothSides">
              <wp:wrapPolygon edited="0">
                <wp:start x="0" y="0"/>
                <wp:lineTo x="0" y="21524"/>
                <wp:lineTo x="21488" y="21524"/>
                <wp:lineTo x="21488" y="0"/>
                <wp:lineTo x="0" y="0"/>
              </wp:wrapPolygon>
            </wp:wrapTight>
            <wp:docPr id="206721782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1782" name="Imagem 1" descr="Uma imagem com texto, captura de ecrã, Tipo de letra, design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E7C473" w14:textId="49D688D4" w:rsidR="00162944" w:rsidRDefault="00162944" w:rsidP="008508D5">
      <w:pPr>
        <w:spacing w:line="360" w:lineRule="auto"/>
        <w:jc w:val="both"/>
        <w:rPr>
          <w:rFonts w:ascii="NewsGotT" w:hAnsi="NewsGotT"/>
        </w:rPr>
      </w:pPr>
    </w:p>
    <w:p w14:paraId="150AAAFC" w14:textId="7D8BD6BD" w:rsidR="00162944" w:rsidRDefault="00162944" w:rsidP="008508D5">
      <w:pPr>
        <w:spacing w:line="360" w:lineRule="auto"/>
        <w:jc w:val="both"/>
        <w:rPr>
          <w:rFonts w:ascii="NewsGotT" w:hAnsi="NewsGotT"/>
        </w:rPr>
      </w:pPr>
    </w:p>
    <w:p w14:paraId="0F170474" w14:textId="5DDAA96B" w:rsidR="00162944" w:rsidRDefault="00162944" w:rsidP="008508D5">
      <w:pPr>
        <w:spacing w:line="360" w:lineRule="auto"/>
        <w:jc w:val="both"/>
        <w:rPr>
          <w:rFonts w:ascii="NewsGotT" w:hAnsi="NewsGotT"/>
        </w:rPr>
      </w:pPr>
    </w:p>
    <w:p w14:paraId="3E9B0B0E" w14:textId="77777777" w:rsidR="00162944" w:rsidRDefault="00162944" w:rsidP="008508D5">
      <w:pPr>
        <w:spacing w:line="360" w:lineRule="auto"/>
        <w:jc w:val="both"/>
        <w:rPr>
          <w:rFonts w:ascii="NewsGotT" w:hAnsi="NewsGotT"/>
        </w:rPr>
      </w:pPr>
    </w:p>
    <w:p w14:paraId="7A2E7C33" w14:textId="77777777" w:rsidR="00162944" w:rsidRDefault="00162944" w:rsidP="008508D5">
      <w:pPr>
        <w:spacing w:line="360" w:lineRule="auto"/>
        <w:jc w:val="both"/>
        <w:rPr>
          <w:rFonts w:ascii="NewsGotT" w:hAnsi="NewsGotT"/>
        </w:rPr>
      </w:pPr>
    </w:p>
    <w:p w14:paraId="3A943C96" w14:textId="77777777" w:rsidR="00162944" w:rsidRDefault="00162944" w:rsidP="008508D5">
      <w:pPr>
        <w:spacing w:line="360" w:lineRule="auto"/>
        <w:jc w:val="both"/>
        <w:rPr>
          <w:rFonts w:ascii="NewsGotT" w:hAnsi="NewsGotT"/>
        </w:rPr>
      </w:pPr>
    </w:p>
    <w:p w14:paraId="4A32C8E6" w14:textId="77777777" w:rsidR="00162944" w:rsidRDefault="00162944" w:rsidP="008508D5">
      <w:pPr>
        <w:spacing w:line="360" w:lineRule="auto"/>
        <w:jc w:val="both"/>
        <w:rPr>
          <w:rFonts w:ascii="NewsGotT" w:hAnsi="NewsGotT"/>
        </w:rPr>
      </w:pPr>
    </w:p>
    <w:p w14:paraId="766C854B" w14:textId="77777777" w:rsidR="00162944" w:rsidRDefault="00162944" w:rsidP="008508D5">
      <w:pPr>
        <w:spacing w:line="360" w:lineRule="auto"/>
        <w:jc w:val="both"/>
        <w:rPr>
          <w:rFonts w:ascii="NewsGotT" w:hAnsi="NewsGotT"/>
        </w:rPr>
      </w:pPr>
    </w:p>
    <w:p w14:paraId="617956D9" w14:textId="77777777" w:rsidR="00162944" w:rsidRDefault="00162944" w:rsidP="008508D5">
      <w:pPr>
        <w:spacing w:line="360" w:lineRule="auto"/>
        <w:jc w:val="both"/>
        <w:rPr>
          <w:rFonts w:ascii="NewsGotT" w:hAnsi="NewsGotT"/>
        </w:rPr>
      </w:pPr>
    </w:p>
    <w:p w14:paraId="0109F99D" w14:textId="77777777" w:rsidR="00162944" w:rsidRDefault="00162944" w:rsidP="008508D5">
      <w:pPr>
        <w:spacing w:line="360" w:lineRule="auto"/>
        <w:jc w:val="both"/>
        <w:rPr>
          <w:rFonts w:ascii="NewsGotT" w:hAnsi="NewsGotT"/>
        </w:rPr>
      </w:pPr>
    </w:p>
    <w:p w14:paraId="4A86BDAC" w14:textId="77777777" w:rsidR="00162944" w:rsidRDefault="00162944" w:rsidP="008508D5">
      <w:pPr>
        <w:spacing w:line="360" w:lineRule="auto"/>
        <w:jc w:val="both"/>
        <w:rPr>
          <w:rFonts w:ascii="NewsGotT" w:hAnsi="NewsGotT"/>
        </w:rPr>
      </w:pPr>
    </w:p>
    <w:p w14:paraId="0A8BF532" w14:textId="77777777" w:rsidR="00162944" w:rsidRDefault="00162944" w:rsidP="003B2C55">
      <w:pPr>
        <w:pStyle w:val="Legenda"/>
        <w:jc w:val="center"/>
        <w:rPr>
          <w:rFonts w:ascii="NewsGotT" w:hAnsi="NewsGotT"/>
          <w:i w:val="0"/>
          <w:iCs w:val="0"/>
        </w:rPr>
      </w:pPr>
    </w:p>
    <w:p w14:paraId="58DE7FBB" w14:textId="77777777" w:rsidR="00162944" w:rsidRDefault="00162944" w:rsidP="003B2C55">
      <w:pPr>
        <w:pStyle w:val="Legenda"/>
        <w:jc w:val="center"/>
        <w:rPr>
          <w:rFonts w:ascii="NewsGotT" w:hAnsi="NewsGotT"/>
          <w:i w:val="0"/>
          <w:iCs w:val="0"/>
        </w:rPr>
      </w:pPr>
    </w:p>
    <w:p w14:paraId="030C3FC0" w14:textId="77777777" w:rsidR="00162944" w:rsidRDefault="00162944" w:rsidP="00162944"/>
    <w:p w14:paraId="11AFE993" w14:textId="77777777" w:rsidR="00162944" w:rsidRPr="00162944" w:rsidRDefault="00162944" w:rsidP="00162944"/>
    <w:p w14:paraId="03FF42FD" w14:textId="7FC79396" w:rsidR="003B2C55" w:rsidRPr="003B2C55" w:rsidRDefault="003B2C55" w:rsidP="003B2C55">
      <w:pPr>
        <w:pStyle w:val="Legenda"/>
        <w:jc w:val="center"/>
        <w:rPr>
          <w:rFonts w:ascii="NewsGotT" w:hAnsi="NewsGotT"/>
          <w:i w:val="0"/>
          <w:iCs w:val="0"/>
        </w:rPr>
      </w:pPr>
      <w:bookmarkStart w:id="20" w:name="_Toc166402344"/>
      <w:r w:rsidRPr="003B2C55">
        <w:rPr>
          <w:rFonts w:ascii="NewsGotT" w:hAnsi="NewsGotT"/>
          <w:i w:val="0"/>
          <w:iCs w:val="0"/>
        </w:rPr>
        <w:t xml:space="preserve">Figura </w:t>
      </w:r>
      <w:r w:rsidRPr="003B2C55">
        <w:rPr>
          <w:rFonts w:ascii="NewsGotT" w:hAnsi="NewsGotT"/>
          <w:i w:val="0"/>
          <w:iCs w:val="0"/>
        </w:rPr>
        <w:fldChar w:fldCharType="begin"/>
      </w:r>
      <w:r w:rsidRPr="003B2C55">
        <w:rPr>
          <w:rFonts w:ascii="NewsGotT" w:hAnsi="NewsGotT"/>
          <w:i w:val="0"/>
          <w:iCs w:val="0"/>
        </w:rPr>
        <w:instrText xml:space="preserve"> SEQ Figura \* ARABIC </w:instrText>
      </w:r>
      <w:r w:rsidRPr="003B2C55">
        <w:rPr>
          <w:rFonts w:ascii="NewsGotT" w:hAnsi="NewsGotT"/>
          <w:i w:val="0"/>
          <w:iCs w:val="0"/>
        </w:rPr>
        <w:fldChar w:fldCharType="separate"/>
      </w:r>
      <w:r w:rsidR="001779AC">
        <w:rPr>
          <w:rFonts w:ascii="NewsGotT" w:hAnsi="NewsGotT"/>
          <w:i w:val="0"/>
          <w:iCs w:val="0"/>
          <w:noProof/>
        </w:rPr>
        <w:t>7</w:t>
      </w:r>
      <w:r w:rsidRPr="003B2C55">
        <w:rPr>
          <w:rFonts w:ascii="NewsGotT" w:hAnsi="NewsGotT"/>
          <w:i w:val="0"/>
          <w:iCs w:val="0"/>
        </w:rPr>
        <w:fldChar w:fldCharType="end"/>
      </w:r>
      <w:r w:rsidRPr="003B2C55">
        <w:rPr>
          <w:rFonts w:ascii="NewsGotT" w:hAnsi="NewsGotT"/>
          <w:i w:val="0"/>
          <w:iCs w:val="0"/>
        </w:rPr>
        <w:t xml:space="preserve"> - Interface dos detalhes do utilizador</w:t>
      </w:r>
      <w:bookmarkEnd w:id="20"/>
    </w:p>
    <w:p w14:paraId="5608CB64" w14:textId="0B636F86" w:rsidR="003B2C55" w:rsidRDefault="003B2C55" w:rsidP="008508D5">
      <w:pPr>
        <w:spacing w:line="360" w:lineRule="auto"/>
        <w:jc w:val="both"/>
        <w:rPr>
          <w:rFonts w:ascii="NewsGotT" w:hAnsi="NewsGotT"/>
        </w:rPr>
      </w:pPr>
      <w:r>
        <w:rPr>
          <w:rFonts w:ascii="NewsGotT" w:hAnsi="NewsGotT"/>
        </w:rPr>
        <w:t xml:space="preserve">Esta interface é apresentada quando o utilizador pede os detalhes do </w:t>
      </w:r>
      <w:proofErr w:type="spellStart"/>
      <w:r>
        <w:rPr>
          <w:rFonts w:ascii="NewsGotT" w:hAnsi="NewsGotT"/>
        </w:rPr>
        <w:t>user</w:t>
      </w:r>
      <w:proofErr w:type="spellEnd"/>
      <w:r>
        <w:rPr>
          <w:rFonts w:ascii="NewsGotT" w:hAnsi="NewsGotT"/>
        </w:rPr>
        <w:t>. São listadas informações básicas sobre o utilizador, assim como uma soma das calorias que o utilizador gastou em realizar todas as atividades e as respetivas atividades executadas.</w:t>
      </w:r>
    </w:p>
    <w:p w14:paraId="71023C02" w14:textId="684D98F6" w:rsidR="003B2C55" w:rsidRDefault="000E0053" w:rsidP="008508D5">
      <w:pPr>
        <w:spacing w:line="360" w:lineRule="auto"/>
        <w:jc w:val="both"/>
        <w:rPr>
          <w:rFonts w:ascii="NewsGotT" w:hAnsi="NewsGotT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2BE34478" wp14:editId="66C3FF58">
            <wp:simplePos x="0" y="0"/>
            <wp:positionH relativeFrom="margin">
              <wp:align>center</wp:align>
            </wp:positionH>
            <wp:positionV relativeFrom="paragraph">
              <wp:posOffset>24765</wp:posOffset>
            </wp:positionV>
            <wp:extent cx="4165600" cy="2537460"/>
            <wp:effectExtent l="0" t="0" r="6350" b="0"/>
            <wp:wrapTight wrapText="bothSides">
              <wp:wrapPolygon edited="0">
                <wp:start x="0" y="0"/>
                <wp:lineTo x="0" y="21405"/>
                <wp:lineTo x="21534" y="21405"/>
                <wp:lineTo x="21534" y="0"/>
                <wp:lineTo x="0" y="0"/>
              </wp:wrapPolygon>
            </wp:wrapTight>
            <wp:docPr id="2007803306" name="Imagem 1" descr="Uma imagem com texto, Tipo de letra, design gráfico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03306" name="Imagem 1" descr="Uma imagem com texto, Tipo de letra, design gráfico, Gráficos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C1799A" w14:textId="66137D03" w:rsidR="000E0053" w:rsidRDefault="000E0053" w:rsidP="008508D5">
      <w:pPr>
        <w:spacing w:line="360" w:lineRule="auto"/>
        <w:jc w:val="both"/>
        <w:rPr>
          <w:rFonts w:ascii="NewsGotT" w:hAnsi="NewsGotT"/>
        </w:rPr>
      </w:pPr>
    </w:p>
    <w:p w14:paraId="0B9128B3" w14:textId="565B406D" w:rsidR="003B2C55" w:rsidRPr="008508D5" w:rsidRDefault="003B2C55" w:rsidP="008508D5">
      <w:pPr>
        <w:spacing w:line="360" w:lineRule="auto"/>
        <w:jc w:val="both"/>
        <w:rPr>
          <w:rFonts w:ascii="NewsGotT" w:hAnsi="NewsGotT"/>
        </w:rPr>
      </w:pPr>
    </w:p>
    <w:p w14:paraId="506A966C" w14:textId="633C36E2" w:rsidR="00C84120" w:rsidRDefault="00C84120" w:rsidP="00C84120">
      <w:pPr>
        <w:rPr>
          <w:rFonts w:ascii="NewsGotT" w:hAnsi="NewsGotT"/>
        </w:rPr>
      </w:pPr>
    </w:p>
    <w:p w14:paraId="59FB24AD" w14:textId="32592DDF" w:rsidR="00C84120" w:rsidRDefault="00C84120" w:rsidP="00C84120">
      <w:pPr>
        <w:rPr>
          <w:rFonts w:ascii="NewsGotT" w:hAnsi="NewsGotT"/>
        </w:rPr>
      </w:pPr>
    </w:p>
    <w:p w14:paraId="4ED0E209" w14:textId="77777777" w:rsidR="00C84120" w:rsidRDefault="00C84120" w:rsidP="00C84120">
      <w:pPr>
        <w:rPr>
          <w:rFonts w:ascii="NewsGotT" w:hAnsi="NewsGotT"/>
        </w:rPr>
      </w:pPr>
    </w:p>
    <w:p w14:paraId="310B7E16" w14:textId="07F546B2" w:rsidR="00C84120" w:rsidRDefault="00C84120" w:rsidP="00C84120">
      <w:pPr>
        <w:rPr>
          <w:rFonts w:ascii="NewsGotT" w:hAnsi="NewsGotT"/>
        </w:rPr>
      </w:pPr>
    </w:p>
    <w:p w14:paraId="0C3E5184" w14:textId="77777777" w:rsidR="00C84120" w:rsidRDefault="00C84120" w:rsidP="00C84120">
      <w:pPr>
        <w:rPr>
          <w:rFonts w:ascii="NewsGotT" w:hAnsi="NewsGotT"/>
        </w:rPr>
      </w:pPr>
    </w:p>
    <w:p w14:paraId="6EDE7F1F" w14:textId="5BCF2845" w:rsidR="00C84120" w:rsidRDefault="00C84120" w:rsidP="00C84120">
      <w:pPr>
        <w:rPr>
          <w:rFonts w:ascii="NewsGotT" w:hAnsi="NewsGotT"/>
        </w:rPr>
      </w:pPr>
    </w:p>
    <w:p w14:paraId="125CC94A" w14:textId="5C9577C8" w:rsidR="00C84120" w:rsidRPr="00D56B9E" w:rsidRDefault="000E0053" w:rsidP="00D56B9E">
      <w:pPr>
        <w:pStyle w:val="Legenda"/>
        <w:spacing w:line="360" w:lineRule="auto"/>
        <w:jc w:val="center"/>
        <w:rPr>
          <w:rFonts w:ascii="NewsGotT" w:hAnsi="NewsGotT"/>
          <w:i w:val="0"/>
          <w:iCs w:val="0"/>
        </w:rPr>
      </w:pPr>
      <w:bookmarkStart w:id="21" w:name="_Toc166402345"/>
      <w:r w:rsidRPr="00D56B9E">
        <w:rPr>
          <w:rFonts w:ascii="NewsGotT" w:hAnsi="NewsGotT"/>
          <w:i w:val="0"/>
          <w:iCs w:val="0"/>
        </w:rPr>
        <w:t xml:space="preserve">Figura </w:t>
      </w:r>
      <w:r w:rsidRPr="00D56B9E">
        <w:rPr>
          <w:rFonts w:ascii="NewsGotT" w:hAnsi="NewsGotT"/>
          <w:i w:val="0"/>
          <w:iCs w:val="0"/>
        </w:rPr>
        <w:fldChar w:fldCharType="begin"/>
      </w:r>
      <w:r w:rsidRPr="00D56B9E">
        <w:rPr>
          <w:rFonts w:ascii="NewsGotT" w:hAnsi="NewsGotT"/>
          <w:i w:val="0"/>
          <w:iCs w:val="0"/>
        </w:rPr>
        <w:instrText xml:space="preserve"> SEQ Figura \* ARABIC </w:instrText>
      </w:r>
      <w:r w:rsidRPr="00D56B9E">
        <w:rPr>
          <w:rFonts w:ascii="NewsGotT" w:hAnsi="NewsGotT"/>
          <w:i w:val="0"/>
          <w:iCs w:val="0"/>
        </w:rPr>
        <w:fldChar w:fldCharType="separate"/>
      </w:r>
      <w:r w:rsidR="001779AC">
        <w:rPr>
          <w:rFonts w:ascii="NewsGotT" w:hAnsi="NewsGotT"/>
          <w:i w:val="0"/>
          <w:iCs w:val="0"/>
          <w:noProof/>
        </w:rPr>
        <w:t>8</w:t>
      </w:r>
      <w:r w:rsidRPr="00D56B9E">
        <w:rPr>
          <w:rFonts w:ascii="NewsGotT" w:hAnsi="NewsGotT"/>
          <w:i w:val="0"/>
          <w:iCs w:val="0"/>
        </w:rPr>
        <w:fldChar w:fldCharType="end"/>
      </w:r>
      <w:r w:rsidRPr="00D56B9E">
        <w:rPr>
          <w:rFonts w:ascii="NewsGotT" w:hAnsi="NewsGotT"/>
          <w:i w:val="0"/>
          <w:iCs w:val="0"/>
        </w:rPr>
        <w:t>-Menu das atividades</w:t>
      </w:r>
      <w:bookmarkEnd w:id="21"/>
    </w:p>
    <w:p w14:paraId="47750013" w14:textId="03A20E54" w:rsidR="000E0053" w:rsidRPr="00D56B9E" w:rsidRDefault="000E0053" w:rsidP="00D56B9E">
      <w:pPr>
        <w:spacing w:line="360" w:lineRule="auto"/>
        <w:jc w:val="both"/>
        <w:rPr>
          <w:rFonts w:ascii="NewsGotT" w:hAnsi="NewsGotT"/>
        </w:rPr>
      </w:pPr>
      <w:r w:rsidRPr="00D56B9E">
        <w:rPr>
          <w:rFonts w:ascii="NewsGotT" w:hAnsi="NewsGotT"/>
        </w:rPr>
        <w:t>Neste menu é possível executar atividades guardadas, ou seja, simular a execução de uma atividade por parte de um utilizador e dar log aos detalhas da atividade, apagar uma atividade existente do mapa de atividades, listar todas as atividades disponíveis e adicionar atividades ao mapa de atividades.</w:t>
      </w:r>
    </w:p>
    <w:p w14:paraId="76414FD9" w14:textId="19BD61F1" w:rsidR="00A853ED" w:rsidRDefault="00162944" w:rsidP="000E0053">
      <w:r>
        <w:rPr>
          <w:noProof/>
        </w:rPr>
        <w:drawing>
          <wp:anchor distT="0" distB="0" distL="114300" distR="114300" simplePos="0" relativeHeight="251668480" behindDoc="1" locked="0" layoutInCell="1" allowOverlap="1" wp14:anchorId="4E22823D" wp14:editId="5BEA3F1F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478405" cy="3642360"/>
            <wp:effectExtent l="0" t="0" r="0" b="0"/>
            <wp:wrapTight wrapText="bothSides">
              <wp:wrapPolygon edited="0">
                <wp:start x="0" y="0"/>
                <wp:lineTo x="0" y="21464"/>
                <wp:lineTo x="21417" y="21464"/>
                <wp:lineTo x="21417" y="0"/>
                <wp:lineTo x="0" y="0"/>
              </wp:wrapPolygon>
            </wp:wrapTight>
            <wp:docPr id="901632883" name="Imagem 1" descr="Uma imagem com texto, Tipo de letra, captura de ecrã, menu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32883" name="Imagem 1" descr="Uma imagem com texto, Tipo de letra, captura de ecrã, menu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F06A3" w14:textId="77BF5F71" w:rsidR="00A853ED" w:rsidRDefault="00A853ED" w:rsidP="000E0053"/>
    <w:p w14:paraId="109BA8F7" w14:textId="427BFCAC" w:rsidR="00D10D88" w:rsidRDefault="00D10D88" w:rsidP="000E0053"/>
    <w:p w14:paraId="2AFA6103" w14:textId="37F3AEB8" w:rsidR="00D10D88" w:rsidRDefault="00D10D88" w:rsidP="000E0053"/>
    <w:p w14:paraId="534C3006" w14:textId="6E831672" w:rsidR="00A853ED" w:rsidRDefault="00A853ED" w:rsidP="000E0053"/>
    <w:p w14:paraId="5FB0A7A1" w14:textId="77777777" w:rsidR="00A853ED" w:rsidRDefault="00A853ED" w:rsidP="000E0053"/>
    <w:p w14:paraId="1E347010" w14:textId="4A5E416E" w:rsidR="00A853ED" w:rsidRDefault="00A853ED" w:rsidP="000E0053"/>
    <w:p w14:paraId="2FE8B6B9" w14:textId="1EC27D03" w:rsidR="00A853ED" w:rsidRDefault="00A853ED" w:rsidP="000E0053"/>
    <w:p w14:paraId="317CD005" w14:textId="4FE12B46" w:rsidR="00A853ED" w:rsidRDefault="00A853ED" w:rsidP="000E0053"/>
    <w:p w14:paraId="22B276D8" w14:textId="77777777" w:rsidR="00A853ED" w:rsidRDefault="00A853ED" w:rsidP="000E0053"/>
    <w:p w14:paraId="370BF90A" w14:textId="790A067E" w:rsidR="00A853ED" w:rsidRDefault="00A853ED" w:rsidP="00D10D88">
      <w:pPr>
        <w:pStyle w:val="Legenda"/>
      </w:pPr>
    </w:p>
    <w:p w14:paraId="65BB75A7" w14:textId="53771069" w:rsidR="00A853ED" w:rsidRDefault="00A853ED" w:rsidP="00D10D88">
      <w:pPr>
        <w:pStyle w:val="Legenda"/>
      </w:pPr>
    </w:p>
    <w:p w14:paraId="48A71E1F" w14:textId="77777777" w:rsidR="00A853ED" w:rsidRDefault="00A853ED" w:rsidP="00D10D88">
      <w:pPr>
        <w:pStyle w:val="Legenda"/>
      </w:pPr>
    </w:p>
    <w:p w14:paraId="253E766C" w14:textId="77777777" w:rsidR="00162944" w:rsidRDefault="00162944" w:rsidP="00D10D88">
      <w:pPr>
        <w:pStyle w:val="Legenda"/>
      </w:pPr>
    </w:p>
    <w:p w14:paraId="5EF64757" w14:textId="2F179AEF" w:rsidR="00D10D88" w:rsidRPr="00D56B9E" w:rsidRDefault="00D10D88" w:rsidP="00D56B9E">
      <w:pPr>
        <w:pStyle w:val="Legenda"/>
        <w:jc w:val="center"/>
        <w:rPr>
          <w:rFonts w:ascii="NewsGotT" w:hAnsi="NewsGotT"/>
          <w:i w:val="0"/>
          <w:iCs w:val="0"/>
        </w:rPr>
      </w:pPr>
      <w:bookmarkStart w:id="22" w:name="_Toc166402346"/>
      <w:r w:rsidRPr="00D56B9E">
        <w:rPr>
          <w:rFonts w:ascii="NewsGotT" w:hAnsi="NewsGotT"/>
          <w:i w:val="0"/>
          <w:iCs w:val="0"/>
        </w:rPr>
        <w:t xml:space="preserve">Figura </w:t>
      </w:r>
      <w:r w:rsidRPr="00D56B9E">
        <w:rPr>
          <w:rFonts w:ascii="NewsGotT" w:hAnsi="NewsGotT"/>
          <w:i w:val="0"/>
          <w:iCs w:val="0"/>
        </w:rPr>
        <w:fldChar w:fldCharType="begin"/>
      </w:r>
      <w:r w:rsidRPr="00D56B9E">
        <w:rPr>
          <w:rFonts w:ascii="NewsGotT" w:hAnsi="NewsGotT"/>
          <w:i w:val="0"/>
          <w:iCs w:val="0"/>
        </w:rPr>
        <w:instrText xml:space="preserve"> SEQ Figura \* ARABIC </w:instrText>
      </w:r>
      <w:r w:rsidRPr="00D56B9E">
        <w:rPr>
          <w:rFonts w:ascii="NewsGotT" w:hAnsi="NewsGotT"/>
          <w:i w:val="0"/>
          <w:iCs w:val="0"/>
        </w:rPr>
        <w:fldChar w:fldCharType="separate"/>
      </w:r>
      <w:r w:rsidR="001779AC">
        <w:rPr>
          <w:rFonts w:ascii="NewsGotT" w:hAnsi="NewsGotT"/>
          <w:i w:val="0"/>
          <w:iCs w:val="0"/>
          <w:noProof/>
        </w:rPr>
        <w:t>9</w:t>
      </w:r>
      <w:r w:rsidRPr="00D56B9E">
        <w:rPr>
          <w:rFonts w:ascii="NewsGotT" w:hAnsi="NewsGotT"/>
          <w:i w:val="0"/>
          <w:iCs w:val="0"/>
        </w:rPr>
        <w:fldChar w:fldCharType="end"/>
      </w:r>
      <w:r w:rsidRPr="00D56B9E">
        <w:rPr>
          <w:rFonts w:ascii="NewsGotT" w:hAnsi="NewsGotT"/>
          <w:i w:val="0"/>
          <w:iCs w:val="0"/>
        </w:rPr>
        <w:t xml:space="preserve"> -Execução de uma atividade</w:t>
      </w:r>
      <w:bookmarkEnd w:id="22"/>
    </w:p>
    <w:p w14:paraId="56BD29E8" w14:textId="09B26AB4" w:rsidR="000E0053" w:rsidRDefault="00A853ED" w:rsidP="00D56B9E">
      <w:pPr>
        <w:spacing w:line="360" w:lineRule="auto"/>
        <w:jc w:val="both"/>
      </w:pPr>
      <w:r w:rsidRPr="00D56B9E">
        <w:rPr>
          <w:rFonts w:ascii="NewsGotT" w:hAnsi="NewsGotT"/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17D145B9" wp14:editId="0DAA2F0D">
            <wp:simplePos x="0" y="0"/>
            <wp:positionH relativeFrom="margin">
              <wp:posOffset>-533400</wp:posOffset>
            </wp:positionH>
            <wp:positionV relativeFrom="paragraph">
              <wp:posOffset>521970</wp:posOffset>
            </wp:positionV>
            <wp:extent cx="3103880" cy="3657600"/>
            <wp:effectExtent l="0" t="0" r="1270" b="0"/>
            <wp:wrapTight wrapText="bothSides">
              <wp:wrapPolygon edited="0">
                <wp:start x="0" y="0"/>
                <wp:lineTo x="0" y="21488"/>
                <wp:lineTo x="21476" y="21488"/>
                <wp:lineTo x="21476" y="0"/>
                <wp:lineTo x="0" y="0"/>
              </wp:wrapPolygon>
            </wp:wrapTight>
            <wp:docPr id="1538573378" name="Imagem 1" descr="Uma imagem com texto, Tipo de letr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73378" name="Imagem 1" descr="Uma imagem com texto, Tipo de letra, captura de ecrã, design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6B9E">
        <w:rPr>
          <w:rFonts w:ascii="NewsGotT" w:hAnsi="NewsGotT"/>
          <w:noProof/>
        </w:rPr>
        <w:drawing>
          <wp:anchor distT="0" distB="0" distL="114300" distR="114300" simplePos="0" relativeHeight="251670528" behindDoc="1" locked="0" layoutInCell="1" allowOverlap="1" wp14:anchorId="6131E131" wp14:editId="3CC4791C">
            <wp:simplePos x="0" y="0"/>
            <wp:positionH relativeFrom="column">
              <wp:posOffset>2920365</wp:posOffset>
            </wp:positionH>
            <wp:positionV relativeFrom="paragraph">
              <wp:posOffset>497840</wp:posOffset>
            </wp:positionV>
            <wp:extent cx="2561905" cy="3580952"/>
            <wp:effectExtent l="0" t="0" r="0" b="635"/>
            <wp:wrapTight wrapText="bothSides">
              <wp:wrapPolygon edited="0">
                <wp:start x="0" y="0"/>
                <wp:lineTo x="0" y="21489"/>
                <wp:lineTo x="21364" y="21489"/>
                <wp:lineTo x="21364" y="0"/>
                <wp:lineTo x="0" y="0"/>
              </wp:wrapPolygon>
            </wp:wrapTight>
            <wp:docPr id="479957077" name="Imagem 1" descr="Uma imagem com texto, Tipo de letra, captura de ecrã, póste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57077" name="Imagem 1" descr="Uma imagem com texto, Tipo de letra, captura de ecrã, póster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3C65" w:rsidRPr="00D56B9E">
        <w:rPr>
          <w:rFonts w:ascii="NewsGotT" w:hAnsi="NewsGotT"/>
        </w:rPr>
        <w:t>Neste menu é possível executar uma atividade. Ela pede ao utilizador os dados da atividade e guarda os dados no registo de atividades do utilizador</w:t>
      </w:r>
      <w:r w:rsidR="00E83C65">
        <w:t>.</w:t>
      </w:r>
      <w:r>
        <w:t xml:space="preserve"> </w:t>
      </w:r>
    </w:p>
    <w:p w14:paraId="605BD8B9" w14:textId="5FBA5096" w:rsidR="00A853ED" w:rsidRDefault="00A853ED" w:rsidP="00A853ED">
      <w:pPr>
        <w:pStyle w:val="Legenda"/>
      </w:pPr>
    </w:p>
    <w:p w14:paraId="132190C8" w14:textId="4AB48A05" w:rsidR="00A853ED" w:rsidRPr="00D56B9E" w:rsidRDefault="00A853ED" w:rsidP="00D56B9E">
      <w:pPr>
        <w:pStyle w:val="Legenda"/>
        <w:spacing w:line="360" w:lineRule="auto"/>
        <w:jc w:val="center"/>
        <w:rPr>
          <w:rFonts w:ascii="NewsGotT" w:hAnsi="NewsGotT"/>
          <w:i w:val="0"/>
          <w:iCs w:val="0"/>
        </w:rPr>
      </w:pPr>
      <w:bookmarkStart w:id="23" w:name="_Toc166402347"/>
      <w:r w:rsidRPr="00D56B9E">
        <w:rPr>
          <w:rFonts w:ascii="NewsGotT" w:hAnsi="NewsGotT"/>
          <w:i w:val="0"/>
          <w:iCs w:val="0"/>
        </w:rPr>
        <w:t xml:space="preserve">Figura </w:t>
      </w:r>
      <w:r w:rsidRPr="00D56B9E">
        <w:rPr>
          <w:rFonts w:ascii="NewsGotT" w:hAnsi="NewsGotT"/>
          <w:i w:val="0"/>
          <w:iCs w:val="0"/>
        </w:rPr>
        <w:fldChar w:fldCharType="begin"/>
      </w:r>
      <w:r w:rsidRPr="00D56B9E">
        <w:rPr>
          <w:rFonts w:ascii="NewsGotT" w:hAnsi="NewsGotT"/>
          <w:i w:val="0"/>
          <w:iCs w:val="0"/>
        </w:rPr>
        <w:instrText xml:space="preserve"> SEQ Figura \* ARABIC </w:instrText>
      </w:r>
      <w:r w:rsidRPr="00D56B9E">
        <w:rPr>
          <w:rFonts w:ascii="NewsGotT" w:hAnsi="NewsGotT"/>
          <w:i w:val="0"/>
          <w:iCs w:val="0"/>
        </w:rPr>
        <w:fldChar w:fldCharType="separate"/>
      </w:r>
      <w:r w:rsidR="001779AC">
        <w:rPr>
          <w:rFonts w:ascii="NewsGotT" w:hAnsi="NewsGotT"/>
          <w:i w:val="0"/>
          <w:iCs w:val="0"/>
          <w:noProof/>
        </w:rPr>
        <w:t>10</w:t>
      </w:r>
      <w:r w:rsidRPr="00D56B9E">
        <w:rPr>
          <w:rFonts w:ascii="NewsGotT" w:hAnsi="NewsGotT"/>
          <w:i w:val="0"/>
          <w:iCs w:val="0"/>
        </w:rPr>
        <w:fldChar w:fldCharType="end"/>
      </w:r>
      <w:r w:rsidRPr="00D56B9E">
        <w:rPr>
          <w:rFonts w:ascii="NewsGotT" w:hAnsi="NewsGotT"/>
          <w:i w:val="0"/>
          <w:iCs w:val="0"/>
        </w:rPr>
        <w:t xml:space="preserve"> - Interface de adicionar atividades</w:t>
      </w:r>
      <w:bookmarkEnd w:id="23"/>
    </w:p>
    <w:p w14:paraId="52245E46" w14:textId="329EEE75" w:rsidR="00E83C65" w:rsidRPr="00D56B9E" w:rsidRDefault="00E83C65" w:rsidP="00D56B9E">
      <w:pPr>
        <w:spacing w:line="360" w:lineRule="auto"/>
        <w:jc w:val="both"/>
        <w:rPr>
          <w:rFonts w:ascii="NewsGotT" w:hAnsi="NewsGotT"/>
        </w:rPr>
      </w:pPr>
      <w:r w:rsidRPr="00D56B9E">
        <w:rPr>
          <w:rFonts w:ascii="NewsGotT" w:hAnsi="NewsGotT"/>
        </w:rPr>
        <w:t>Neste menu é possível adicionar atividades a lista de atividades da aplicação. As atividades adicionadas estendem da atividade de tipo base e dos seus parâmetros. Por exemplo se adicionarmos</w:t>
      </w:r>
      <w:r w:rsidR="00A853ED" w:rsidRPr="00D56B9E">
        <w:rPr>
          <w:rFonts w:ascii="NewsGotT" w:hAnsi="NewsGotT"/>
        </w:rPr>
        <w:t>. Neste caso criamos uma atividade “Caminha”, que é estendida a partir do tipo de atividade “</w:t>
      </w:r>
      <w:proofErr w:type="spellStart"/>
      <w:r w:rsidR="00A853ED" w:rsidRPr="00D56B9E">
        <w:rPr>
          <w:rFonts w:ascii="NewsGotT" w:hAnsi="NewsGotT"/>
          <w:i/>
          <w:iCs/>
        </w:rPr>
        <w:t>Distance</w:t>
      </w:r>
      <w:proofErr w:type="spellEnd"/>
      <w:r w:rsidR="00A853ED" w:rsidRPr="00D56B9E">
        <w:rPr>
          <w:rFonts w:ascii="NewsGotT" w:hAnsi="NewsGotT"/>
        </w:rPr>
        <w:t>” e terá os mesmos parâmetros que a anterior.</w:t>
      </w:r>
    </w:p>
    <w:p w14:paraId="1D7F2188" w14:textId="77777777" w:rsidR="00A853ED" w:rsidRDefault="00A853ED" w:rsidP="000E0053"/>
    <w:p w14:paraId="057518F4" w14:textId="6FA71249" w:rsidR="00A853ED" w:rsidRDefault="00A853ED" w:rsidP="000E0053">
      <w:r>
        <w:rPr>
          <w:noProof/>
        </w:rPr>
        <w:drawing>
          <wp:inline distT="0" distB="0" distL="0" distR="0" wp14:anchorId="777574B9" wp14:editId="3C1834D7">
            <wp:extent cx="5171429" cy="1561905"/>
            <wp:effectExtent l="0" t="0" r="0" b="635"/>
            <wp:docPr id="752456449" name="Imagem 1" descr="Uma imagem com texto, Tipo de letr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456449" name="Imagem 1" descr="Uma imagem com texto, Tipo de letra, captura de ecrã, design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3C22" w14:textId="5938D7A9" w:rsidR="00165347" w:rsidRPr="00D56B9E" w:rsidRDefault="00A853ED" w:rsidP="00D56B9E">
      <w:pPr>
        <w:pStyle w:val="Legenda"/>
        <w:jc w:val="center"/>
        <w:rPr>
          <w:rFonts w:ascii="NewsGotT" w:hAnsi="NewsGotT"/>
          <w:i w:val="0"/>
          <w:iCs w:val="0"/>
        </w:rPr>
      </w:pPr>
      <w:bookmarkStart w:id="24" w:name="_Toc166402348"/>
      <w:r w:rsidRPr="00D56B9E">
        <w:rPr>
          <w:rFonts w:ascii="NewsGotT" w:hAnsi="NewsGotT"/>
          <w:i w:val="0"/>
          <w:iCs w:val="0"/>
        </w:rPr>
        <w:t xml:space="preserve">Figura </w:t>
      </w:r>
      <w:r w:rsidRPr="00D56B9E">
        <w:rPr>
          <w:rFonts w:ascii="NewsGotT" w:hAnsi="NewsGotT"/>
          <w:i w:val="0"/>
          <w:iCs w:val="0"/>
        </w:rPr>
        <w:fldChar w:fldCharType="begin"/>
      </w:r>
      <w:r w:rsidRPr="00D56B9E">
        <w:rPr>
          <w:rFonts w:ascii="NewsGotT" w:hAnsi="NewsGotT"/>
          <w:i w:val="0"/>
          <w:iCs w:val="0"/>
        </w:rPr>
        <w:instrText xml:space="preserve"> SEQ Figura \* ARABIC </w:instrText>
      </w:r>
      <w:r w:rsidRPr="00D56B9E">
        <w:rPr>
          <w:rFonts w:ascii="NewsGotT" w:hAnsi="NewsGotT"/>
          <w:i w:val="0"/>
          <w:iCs w:val="0"/>
        </w:rPr>
        <w:fldChar w:fldCharType="separate"/>
      </w:r>
      <w:r w:rsidR="001779AC">
        <w:rPr>
          <w:rFonts w:ascii="NewsGotT" w:hAnsi="NewsGotT"/>
          <w:i w:val="0"/>
          <w:iCs w:val="0"/>
          <w:noProof/>
        </w:rPr>
        <w:t>11</w:t>
      </w:r>
      <w:r w:rsidRPr="00D56B9E">
        <w:rPr>
          <w:rFonts w:ascii="NewsGotT" w:hAnsi="NewsGotT"/>
          <w:i w:val="0"/>
          <w:iCs w:val="0"/>
        </w:rPr>
        <w:fldChar w:fldCharType="end"/>
      </w:r>
      <w:r w:rsidRPr="00D56B9E">
        <w:rPr>
          <w:rFonts w:ascii="NewsGotT" w:hAnsi="NewsGotT"/>
          <w:i w:val="0"/>
          <w:iCs w:val="0"/>
        </w:rPr>
        <w:t>-Menu planos de treinos</w:t>
      </w:r>
      <w:bookmarkEnd w:id="24"/>
    </w:p>
    <w:p w14:paraId="684078FC" w14:textId="067E9AEB" w:rsidR="00165347" w:rsidRDefault="00165347" w:rsidP="00D56B9E">
      <w:pPr>
        <w:jc w:val="both"/>
      </w:pPr>
      <w:r w:rsidRPr="00D56B9E">
        <w:rPr>
          <w:rFonts w:ascii="NewsGotT" w:hAnsi="NewsGotT"/>
        </w:rPr>
        <w:t>Neste menu é possível adicionar planos de treino a um utilizador</w:t>
      </w:r>
      <w:r w:rsidR="00A853ED">
        <w:t>.</w:t>
      </w:r>
    </w:p>
    <w:p w14:paraId="5CF1F210" w14:textId="74DB365E" w:rsidR="00162944" w:rsidRDefault="00162944" w:rsidP="00162944">
      <w:pPr>
        <w:jc w:val="center"/>
      </w:pPr>
      <w:r>
        <w:rPr>
          <w:noProof/>
        </w:rPr>
        <w:lastRenderedPageBreak/>
        <w:drawing>
          <wp:inline distT="0" distB="0" distL="0" distR="0" wp14:anchorId="18C1BD1F" wp14:editId="07C1E1F4">
            <wp:extent cx="2505075" cy="3931914"/>
            <wp:effectExtent l="0" t="0" r="0" b="0"/>
            <wp:docPr id="2056999517" name="Imagem 1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99517" name="Imagem 1" descr="Uma imagem com texto, captura de ecrã, Tipo de letra, design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93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BA4E" w14:textId="2A6E8DFF" w:rsidR="00162944" w:rsidRPr="00D56B9E" w:rsidRDefault="00162944" w:rsidP="00D56B9E">
      <w:pPr>
        <w:pStyle w:val="Legenda"/>
        <w:jc w:val="center"/>
        <w:rPr>
          <w:rFonts w:ascii="NewsGotT" w:hAnsi="NewsGotT"/>
          <w:i w:val="0"/>
          <w:iCs w:val="0"/>
        </w:rPr>
      </w:pPr>
      <w:bookmarkStart w:id="25" w:name="_Toc166402349"/>
      <w:r w:rsidRPr="00D56B9E">
        <w:rPr>
          <w:rFonts w:ascii="NewsGotT" w:hAnsi="NewsGotT"/>
          <w:i w:val="0"/>
          <w:iCs w:val="0"/>
        </w:rPr>
        <w:t xml:space="preserve">Figura </w:t>
      </w:r>
      <w:r w:rsidRPr="00D56B9E">
        <w:rPr>
          <w:rFonts w:ascii="NewsGotT" w:hAnsi="NewsGotT"/>
          <w:i w:val="0"/>
          <w:iCs w:val="0"/>
        </w:rPr>
        <w:fldChar w:fldCharType="begin"/>
      </w:r>
      <w:r w:rsidRPr="00D56B9E">
        <w:rPr>
          <w:rFonts w:ascii="NewsGotT" w:hAnsi="NewsGotT"/>
          <w:i w:val="0"/>
          <w:iCs w:val="0"/>
        </w:rPr>
        <w:instrText xml:space="preserve"> SEQ Figura \* ARABIC </w:instrText>
      </w:r>
      <w:r w:rsidRPr="00D56B9E">
        <w:rPr>
          <w:rFonts w:ascii="NewsGotT" w:hAnsi="NewsGotT"/>
          <w:i w:val="0"/>
          <w:iCs w:val="0"/>
        </w:rPr>
        <w:fldChar w:fldCharType="separate"/>
      </w:r>
      <w:r w:rsidR="001779AC">
        <w:rPr>
          <w:rFonts w:ascii="NewsGotT" w:hAnsi="NewsGotT"/>
          <w:i w:val="0"/>
          <w:iCs w:val="0"/>
          <w:noProof/>
        </w:rPr>
        <w:t>12</w:t>
      </w:r>
      <w:r w:rsidRPr="00D56B9E">
        <w:rPr>
          <w:rFonts w:ascii="NewsGotT" w:hAnsi="NewsGotT"/>
          <w:i w:val="0"/>
          <w:iCs w:val="0"/>
        </w:rPr>
        <w:fldChar w:fldCharType="end"/>
      </w:r>
      <w:r w:rsidRPr="00D56B9E">
        <w:rPr>
          <w:rFonts w:ascii="NewsGotT" w:hAnsi="NewsGotT"/>
          <w:i w:val="0"/>
          <w:iCs w:val="0"/>
        </w:rPr>
        <w:t>- Adicionar um plano de treinos</w:t>
      </w:r>
      <w:bookmarkEnd w:id="25"/>
    </w:p>
    <w:p w14:paraId="7E18DBDB" w14:textId="662C5C8F" w:rsidR="00165347" w:rsidRPr="00D56B9E" w:rsidRDefault="00162944" w:rsidP="00D56B9E">
      <w:pPr>
        <w:spacing w:line="360" w:lineRule="auto"/>
        <w:rPr>
          <w:rFonts w:ascii="NewsGotT" w:hAnsi="NewsGotT"/>
        </w:rPr>
      </w:pPr>
      <w:r w:rsidRPr="00D56B9E">
        <w:rPr>
          <w:rFonts w:ascii="NewsGotT" w:hAnsi="NewsGotT"/>
        </w:rPr>
        <w:t>Quando um utilizador adiciona um plano de treino, este vai ficar agendado, sendo executado com recurso ao avanço no tempo.</w:t>
      </w:r>
    </w:p>
    <w:p w14:paraId="245E4BE8" w14:textId="52BEE89E" w:rsidR="00162944" w:rsidRDefault="00D56B9E" w:rsidP="000E0053">
      <w:r>
        <w:rPr>
          <w:noProof/>
        </w:rPr>
        <w:drawing>
          <wp:anchor distT="0" distB="0" distL="114300" distR="114300" simplePos="0" relativeHeight="251674624" behindDoc="1" locked="0" layoutInCell="1" allowOverlap="1" wp14:anchorId="6BFA7CEA" wp14:editId="00EEDB74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247619" cy="1019048"/>
            <wp:effectExtent l="0" t="0" r="635" b="0"/>
            <wp:wrapTight wrapText="bothSides">
              <wp:wrapPolygon edited="0">
                <wp:start x="0" y="0"/>
                <wp:lineTo x="0" y="21007"/>
                <wp:lineTo x="21423" y="21007"/>
                <wp:lineTo x="21423" y="0"/>
                <wp:lineTo x="0" y="0"/>
              </wp:wrapPolygon>
            </wp:wrapTight>
            <wp:docPr id="1303412638" name="Imagem 1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12638" name="Imagem 1" descr="Uma imagem com texto, Tipo de letra, captura de ecrã, branco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F9662" w14:textId="30BFFEA1" w:rsidR="00162944" w:rsidRDefault="00162944" w:rsidP="000E0053"/>
    <w:p w14:paraId="6DD8DFD7" w14:textId="7371195D" w:rsidR="00162944" w:rsidRDefault="00162944" w:rsidP="000E0053"/>
    <w:p w14:paraId="699B673D" w14:textId="77777777" w:rsidR="00162944" w:rsidRDefault="00162944" w:rsidP="000E0053"/>
    <w:p w14:paraId="2A8FD68E" w14:textId="6299E804" w:rsidR="00162944" w:rsidRPr="00D56B9E" w:rsidRDefault="00D56B9E" w:rsidP="00D56B9E">
      <w:pPr>
        <w:pStyle w:val="Legenda"/>
        <w:jc w:val="center"/>
        <w:rPr>
          <w:rFonts w:ascii="NewsGotT" w:hAnsi="NewsGotT"/>
          <w:i w:val="0"/>
          <w:iCs w:val="0"/>
        </w:rPr>
      </w:pPr>
      <w:bookmarkStart w:id="26" w:name="_Toc166402350"/>
      <w:r w:rsidRPr="00D56B9E">
        <w:rPr>
          <w:rFonts w:ascii="NewsGotT" w:hAnsi="NewsGotT"/>
          <w:i w:val="0"/>
          <w:iCs w:val="0"/>
        </w:rPr>
        <w:t xml:space="preserve">Figura </w:t>
      </w:r>
      <w:r w:rsidRPr="00D56B9E">
        <w:rPr>
          <w:rFonts w:ascii="NewsGotT" w:hAnsi="NewsGotT"/>
          <w:i w:val="0"/>
          <w:iCs w:val="0"/>
        </w:rPr>
        <w:fldChar w:fldCharType="begin"/>
      </w:r>
      <w:r w:rsidRPr="00D56B9E">
        <w:rPr>
          <w:rFonts w:ascii="NewsGotT" w:hAnsi="NewsGotT"/>
          <w:i w:val="0"/>
          <w:iCs w:val="0"/>
        </w:rPr>
        <w:instrText xml:space="preserve"> SEQ Figura \* ARABIC </w:instrText>
      </w:r>
      <w:r w:rsidRPr="00D56B9E">
        <w:rPr>
          <w:rFonts w:ascii="NewsGotT" w:hAnsi="NewsGotT"/>
          <w:i w:val="0"/>
          <w:iCs w:val="0"/>
        </w:rPr>
        <w:fldChar w:fldCharType="separate"/>
      </w:r>
      <w:r w:rsidR="001779AC">
        <w:rPr>
          <w:rFonts w:ascii="NewsGotT" w:hAnsi="NewsGotT"/>
          <w:i w:val="0"/>
          <w:iCs w:val="0"/>
          <w:noProof/>
        </w:rPr>
        <w:t>13</w:t>
      </w:r>
      <w:r w:rsidRPr="00D56B9E">
        <w:rPr>
          <w:rFonts w:ascii="NewsGotT" w:hAnsi="NewsGotT"/>
          <w:i w:val="0"/>
          <w:iCs w:val="0"/>
        </w:rPr>
        <w:fldChar w:fldCharType="end"/>
      </w:r>
      <w:r w:rsidRPr="00D56B9E">
        <w:rPr>
          <w:rFonts w:ascii="NewsGotT" w:hAnsi="NewsGotT"/>
          <w:i w:val="0"/>
          <w:iCs w:val="0"/>
        </w:rPr>
        <w:t>-Avançar data</w:t>
      </w:r>
      <w:bookmarkEnd w:id="26"/>
    </w:p>
    <w:p w14:paraId="09389CE2" w14:textId="0298876C" w:rsidR="00165347" w:rsidRPr="00D56B9E" w:rsidRDefault="00165347" w:rsidP="00D56B9E">
      <w:pPr>
        <w:spacing w:line="360" w:lineRule="auto"/>
        <w:jc w:val="both"/>
        <w:rPr>
          <w:rFonts w:ascii="NewsGotT" w:hAnsi="NewsGotT"/>
        </w:rPr>
      </w:pPr>
      <w:r w:rsidRPr="00D56B9E">
        <w:rPr>
          <w:rFonts w:ascii="NewsGotT" w:hAnsi="NewsGotT"/>
        </w:rPr>
        <w:t>Neste menu é possível avançar a data. Todas as atividades e planos de treinos dos utilizadores são simuladas, e os seus dados guardados nos registos dos utilizadores.</w:t>
      </w:r>
    </w:p>
    <w:p w14:paraId="310E3512" w14:textId="77777777" w:rsidR="00D56B9E" w:rsidRDefault="00D56B9E" w:rsidP="006C6B90">
      <w:pPr>
        <w:pStyle w:val="Ttulo1"/>
        <w:jc w:val="both"/>
        <w:rPr>
          <w:rFonts w:ascii="NewsGotT" w:hAnsi="NewsGotT"/>
          <w:b/>
          <w:bCs/>
          <w:color w:val="auto"/>
          <w:sz w:val="28"/>
          <w:szCs w:val="28"/>
        </w:rPr>
      </w:pPr>
    </w:p>
    <w:p w14:paraId="7E7FEEBB" w14:textId="2C8979B1" w:rsidR="00F81AC1" w:rsidRPr="00E75959" w:rsidRDefault="00F81AC1" w:rsidP="006C6B90">
      <w:pPr>
        <w:pStyle w:val="Ttulo1"/>
        <w:jc w:val="both"/>
        <w:rPr>
          <w:rFonts w:ascii="NewsGotT" w:hAnsi="NewsGotT"/>
          <w:b/>
          <w:bCs/>
          <w:color w:val="auto"/>
          <w:sz w:val="28"/>
          <w:szCs w:val="28"/>
        </w:rPr>
      </w:pPr>
      <w:bookmarkStart w:id="27" w:name="_Toc166402377"/>
      <w:r w:rsidRPr="00E75959">
        <w:rPr>
          <w:rFonts w:ascii="NewsGotT" w:hAnsi="NewsGotT"/>
          <w:b/>
          <w:bCs/>
          <w:color w:val="auto"/>
          <w:sz w:val="28"/>
          <w:szCs w:val="28"/>
        </w:rPr>
        <w:t>4.Explicação da arquitetura e algumas decisões</w:t>
      </w:r>
      <w:bookmarkEnd w:id="27"/>
    </w:p>
    <w:p w14:paraId="2D49DC3B" w14:textId="0F863E86" w:rsidR="00D7448E" w:rsidRDefault="00A230F1" w:rsidP="00E75959">
      <w:pPr>
        <w:spacing w:line="360" w:lineRule="auto"/>
        <w:jc w:val="both"/>
        <w:rPr>
          <w:rFonts w:ascii="NewsGotT" w:hAnsi="NewsGotT"/>
        </w:rPr>
      </w:pPr>
      <w:r>
        <w:rPr>
          <w:rFonts w:ascii="NewsGotT" w:hAnsi="NewsGotT"/>
        </w:rPr>
        <w:t>Ao longo da implementação do projeto, o grupo decidiu tomar as seguintes decisões:</w:t>
      </w:r>
    </w:p>
    <w:p w14:paraId="6014DA81" w14:textId="171E1149" w:rsidR="00A230F1" w:rsidRDefault="00A230F1" w:rsidP="00E7595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NewsGotT" w:hAnsi="NewsGotT"/>
        </w:rPr>
      </w:pPr>
      <w:r>
        <w:rPr>
          <w:rFonts w:ascii="NewsGotT" w:hAnsi="NewsGotT"/>
        </w:rPr>
        <w:t>Cada utilizador criado vai gerar um novo ficheiro. ser (</w:t>
      </w:r>
      <w:proofErr w:type="spellStart"/>
      <w:r w:rsidRPr="00E75959">
        <w:rPr>
          <w:rFonts w:ascii="NewsGotT" w:hAnsi="NewsGotT"/>
          <w:i/>
          <w:iCs/>
        </w:rPr>
        <w:t>serialized</w:t>
      </w:r>
      <w:proofErr w:type="spellEnd"/>
      <w:r w:rsidRPr="00E75959">
        <w:rPr>
          <w:rFonts w:ascii="NewsGotT" w:hAnsi="NewsGotT"/>
          <w:i/>
          <w:iCs/>
        </w:rPr>
        <w:t xml:space="preserve"> </w:t>
      </w:r>
      <w:proofErr w:type="spellStart"/>
      <w:r w:rsidRPr="00E75959">
        <w:rPr>
          <w:rFonts w:ascii="NewsGotT" w:hAnsi="NewsGotT"/>
          <w:i/>
          <w:iCs/>
        </w:rPr>
        <w:t>object</w:t>
      </w:r>
      <w:proofErr w:type="spellEnd"/>
      <w:r>
        <w:rPr>
          <w:rFonts w:ascii="NewsGotT" w:hAnsi="NewsGotT"/>
        </w:rPr>
        <w:t>), como o nome do utilizador, para guardar as informações de forma persistente e, assim, ser possível carregar os dados ao iniciar a aplicação.</w:t>
      </w:r>
    </w:p>
    <w:p w14:paraId="2128EFE6" w14:textId="23927896" w:rsidR="00A230F1" w:rsidRDefault="00A230F1" w:rsidP="00E7595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NewsGotT" w:hAnsi="NewsGotT"/>
        </w:rPr>
      </w:pPr>
      <w:r>
        <w:rPr>
          <w:rFonts w:ascii="NewsGotT" w:hAnsi="NewsGotT"/>
        </w:rPr>
        <w:lastRenderedPageBreak/>
        <w:t xml:space="preserve">Os dados das atividades e planos de treino gerados vão ser guardados num ficheiro </w:t>
      </w:r>
      <w:proofErr w:type="spellStart"/>
      <w:r w:rsidRPr="00E75959">
        <w:rPr>
          <w:rFonts w:ascii="NewsGotT" w:hAnsi="NewsGotT"/>
          <w:i/>
          <w:iCs/>
        </w:rPr>
        <w:t>data.ser</w:t>
      </w:r>
      <w:proofErr w:type="spellEnd"/>
      <w:r>
        <w:rPr>
          <w:rFonts w:ascii="NewsGotT" w:hAnsi="NewsGotT"/>
        </w:rPr>
        <w:t xml:space="preserve"> para serem carregados ao iniciar a aplicação.</w:t>
      </w:r>
    </w:p>
    <w:p w14:paraId="3D6C0121" w14:textId="4F767248" w:rsidR="00A230F1" w:rsidRDefault="00A230F1" w:rsidP="00E7595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NewsGotT" w:hAnsi="NewsGotT"/>
        </w:rPr>
      </w:pPr>
      <w:r>
        <w:rPr>
          <w:rFonts w:ascii="NewsGotT" w:hAnsi="NewsGotT"/>
        </w:rPr>
        <w:t>É possível adicionar atividades “</w:t>
      </w:r>
      <w:proofErr w:type="spellStart"/>
      <w:r w:rsidRPr="00A230F1">
        <w:rPr>
          <w:rFonts w:ascii="NewsGotT" w:hAnsi="NewsGotT"/>
          <w:i/>
          <w:iCs/>
        </w:rPr>
        <w:t>custom</w:t>
      </w:r>
      <w:proofErr w:type="spellEnd"/>
      <w:r>
        <w:rPr>
          <w:rFonts w:ascii="NewsGotT" w:hAnsi="NewsGotT"/>
        </w:rPr>
        <w:t>”, que nada mais nada menos, são instâncias com o nome modificado das classes de tipo selecionadas.</w:t>
      </w:r>
    </w:p>
    <w:p w14:paraId="481B1940" w14:textId="6B6D19ED" w:rsidR="00A230F1" w:rsidRDefault="00E75959" w:rsidP="00E7595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NewsGotT" w:hAnsi="NewsGotT"/>
        </w:rPr>
      </w:pPr>
      <w:r>
        <w:rPr>
          <w:rFonts w:ascii="NewsGotT" w:hAnsi="NewsGotT"/>
        </w:rPr>
        <w:t>Todas as informações relacionadas com as atividades (ex.: calorias gastas), são guardadas em cada utilizador, após a simulação de atividades agendadas.</w:t>
      </w:r>
    </w:p>
    <w:p w14:paraId="3A4B7246" w14:textId="6804633E" w:rsidR="00E75959" w:rsidRDefault="00E75959" w:rsidP="00E7595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NewsGotT" w:hAnsi="NewsGotT"/>
        </w:rPr>
      </w:pPr>
      <w:r>
        <w:rPr>
          <w:rFonts w:ascii="NewsGotT" w:hAnsi="NewsGotT"/>
        </w:rPr>
        <w:t>As atividades agendadas, pertencem aos planos de treino gerado.</w:t>
      </w:r>
    </w:p>
    <w:p w14:paraId="05CC397F" w14:textId="015EA9D0" w:rsidR="00E75959" w:rsidRDefault="00E75959" w:rsidP="00E7595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NewsGotT" w:hAnsi="NewsGotT"/>
        </w:rPr>
      </w:pPr>
      <w:r>
        <w:rPr>
          <w:rFonts w:ascii="NewsGotT" w:hAnsi="NewsGotT"/>
        </w:rPr>
        <w:t xml:space="preserve">A nossa noção de realizar um exercício e ser possível dar log as informações do mesmo é a nossa opção 1, ou seja, adicionar um exercício. A noção de adicionar uma atividade é de criar uma atividade </w:t>
      </w:r>
      <w:proofErr w:type="spellStart"/>
      <w:r w:rsidRPr="00E75959">
        <w:rPr>
          <w:rFonts w:ascii="NewsGotT" w:hAnsi="NewsGotT"/>
          <w:i/>
          <w:iCs/>
        </w:rPr>
        <w:t>custom</w:t>
      </w:r>
      <w:proofErr w:type="spellEnd"/>
      <w:r>
        <w:rPr>
          <w:rFonts w:ascii="NewsGotT" w:hAnsi="NewsGotT"/>
        </w:rPr>
        <w:t>.</w:t>
      </w:r>
    </w:p>
    <w:p w14:paraId="0146C838" w14:textId="311D283A" w:rsidR="00E75959" w:rsidRDefault="00E75959" w:rsidP="00E7595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NewsGotT" w:hAnsi="NewsGotT"/>
        </w:rPr>
      </w:pPr>
      <w:r>
        <w:rPr>
          <w:rFonts w:ascii="NewsGotT" w:hAnsi="NewsGotT"/>
        </w:rPr>
        <w:t>O programa começa com 4 atividades base, uma por cada tipo de atividade.</w:t>
      </w:r>
    </w:p>
    <w:p w14:paraId="3AF9CEE3" w14:textId="41DC79E0" w:rsidR="00E75959" w:rsidRDefault="00E75959" w:rsidP="00E7595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NewsGotT" w:hAnsi="NewsGotT"/>
        </w:rPr>
      </w:pPr>
      <w:r>
        <w:rPr>
          <w:rFonts w:ascii="NewsGotT" w:hAnsi="NewsGotT"/>
        </w:rPr>
        <w:t>Devido a forma como o nosso projeto está organizado, é possível adicionar atividades base, ou sejam outros tipos de atividades e também outros tipos de utilizadores com bastante facilidade.</w:t>
      </w:r>
    </w:p>
    <w:p w14:paraId="4B13F0EF" w14:textId="0C4433EE" w:rsidR="00D56B9E" w:rsidRPr="00D56B9E" w:rsidRDefault="00D56B9E" w:rsidP="00D56B9E">
      <w:pPr>
        <w:pStyle w:val="Ttulo2"/>
        <w:rPr>
          <w:rFonts w:ascii="NewsGotT" w:hAnsi="NewsGotT"/>
          <w:b/>
          <w:bCs/>
          <w:color w:val="auto"/>
          <w:sz w:val="28"/>
          <w:szCs w:val="28"/>
        </w:rPr>
      </w:pPr>
      <w:bookmarkStart w:id="28" w:name="_Toc166402378"/>
      <w:r w:rsidRPr="00D56B9E">
        <w:rPr>
          <w:rFonts w:ascii="NewsGotT" w:hAnsi="NewsGotT"/>
          <w:b/>
          <w:bCs/>
          <w:color w:val="auto"/>
          <w:sz w:val="28"/>
          <w:szCs w:val="28"/>
        </w:rPr>
        <w:t>5.Implementação da noção hard</w:t>
      </w:r>
      <w:bookmarkEnd w:id="28"/>
    </w:p>
    <w:p w14:paraId="51BB6674" w14:textId="7525F4DA" w:rsidR="00D56B9E" w:rsidRPr="00D56B9E" w:rsidRDefault="00D56B9E" w:rsidP="00D56B9E">
      <w:pPr>
        <w:spacing w:line="360" w:lineRule="auto"/>
        <w:jc w:val="both"/>
        <w:rPr>
          <w:rFonts w:ascii="NewsGotT" w:hAnsi="NewsGotT"/>
        </w:rPr>
      </w:pPr>
      <w:r w:rsidRPr="00D56B9E">
        <w:rPr>
          <w:rFonts w:ascii="NewsGotT" w:hAnsi="NewsGotT"/>
        </w:rPr>
        <w:t xml:space="preserve">O grupo decidiu implementar a noção de </w:t>
      </w:r>
      <w:r w:rsidRPr="00D56B9E">
        <w:rPr>
          <w:rFonts w:ascii="NewsGotT" w:hAnsi="NewsGotT"/>
          <w:i/>
          <w:iCs/>
        </w:rPr>
        <w:t xml:space="preserve">hard </w:t>
      </w:r>
      <w:proofErr w:type="spellStart"/>
      <w:r w:rsidRPr="00D56B9E">
        <w:rPr>
          <w:rFonts w:ascii="NewsGotT" w:hAnsi="NewsGotT"/>
          <w:i/>
          <w:iCs/>
        </w:rPr>
        <w:t>activity</w:t>
      </w:r>
      <w:proofErr w:type="spellEnd"/>
      <w:r w:rsidRPr="00D56B9E">
        <w:rPr>
          <w:rFonts w:ascii="NewsGotT" w:hAnsi="NewsGotT"/>
        </w:rPr>
        <w:t xml:space="preserve">, quando uma atividade satisfaz certos requisitos. Estes requisitos diferem de classe para classe, mas quando atingidos, ativam uma </w:t>
      </w:r>
      <w:proofErr w:type="spellStart"/>
      <w:r w:rsidRPr="00D56B9E">
        <w:rPr>
          <w:rFonts w:ascii="NewsGotT" w:hAnsi="NewsGotT"/>
          <w:i/>
          <w:iCs/>
        </w:rPr>
        <w:t>flag</w:t>
      </w:r>
      <w:proofErr w:type="spellEnd"/>
      <w:r w:rsidRPr="00D56B9E">
        <w:rPr>
          <w:rFonts w:ascii="NewsGotT" w:hAnsi="NewsGotT"/>
        </w:rPr>
        <w:t xml:space="preserve"> que coloca o </w:t>
      </w:r>
      <w:proofErr w:type="spellStart"/>
      <w:r w:rsidRPr="00D56B9E">
        <w:rPr>
          <w:rFonts w:ascii="NewsGotT" w:hAnsi="NewsGotT"/>
          <w:i/>
          <w:iCs/>
        </w:rPr>
        <w:t>boolean</w:t>
      </w:r>
      <w:proofErr w:type="spellEnd"/>
      <w:r w:rsidRPr="00D56B9E">
        <w:rPr>
          <w:rFonts w:ascii="NewsGotT" w:hAnsi="NewsGotT"/>
        </w:rPr>
        <w:t xml:space="preserve"> </w:t>
      </w:r>
      <w:proofErr w:type="spellStart"/>
      <w:r w:rsidRPr="00D56B9E">
        <w:rPr>
          <w:rFonts w:ascii="NewsGotT" w:hAnsi="NewsGotT"/>
          <w:i/>
          <w:iCs/>
        </w:rPr>
        <w:t>isHard</w:t>
      </w:r>
      <w:proofErr w:type="spellEnd"/>
      <w:r w:rsidRPr="00D56B9E">
        <w:rPr>
          <w:rFonts w:ascii="NewsGotT" w:hAnsi="NewsGotT"/>
        </w:rPr>
        <w:t xml:space="preserve"> em </w:t>
      </w:r>
      <w:proofErr w:type="spellStart"/>
      <w:r w:rsidRPr="00D56B9E">
        <w:rPr>
          <w:rFonts w:ascii="NewsGotT" w:hAnsi="NewsGotT"/>
          <w:i/>
          <w:iCs/>
        </w:rPr>
        <w:t>true</w:t>
      </w:r>
      <w:proofErr w:type="spellEnd"/>
      <w:r w:rsidRPr="00D56B9E">
        <w:rPr>
          <w:rFonts w:ascii="NewsGotT" w:hAnsi="NewsGotT"/>
        </w:rPr>
        <w:t xml:space="preserve">. Assim, e para todas as atividades temos a noção </w:t>
      </w:r>
      <w:r w:rsidRPr="00D56B9E">
        <w:rPr>
          <w:rFonts w:ascii="NewsGotT" w:hAnsi="NewsGotT"/>
          <w:i/>
          <w:iCs/>
        </w:rPr>
        <w:t>hard</w:t>
      </w:r>
      <w:r w:rsidRPr="00D56B9E">
        <w:rPr>
          <w:rFonts w:ascii="NewsGotT" w:hAnsi="NewsGotT"/>
        </w:rPr>
        <w:t xml:space="preserve"> implementada.</w:t>
      </w:r>
    </w:p>
    <w:p w14:paraId="5FDA0F74" w14:textId="77777777" w:rsidR="00D7448E" w:rsidRPr="006C6B90" w:rsidRDefault="00D7448E" w:rsidP="006C6B90">
      <w:pPr>
        <w:jc w:val="both"/>
        <w:rPr>
          <w:rFonts w:ascii="NewsGotT" w:hAnsi="NewsGotT"/>
        </w:rPr>
      </w:pPr>
    </w:p>
    <w:p w14:paraId="13FC4648" w14:textId="313F62CF" w:rsidR="00F81AC1" w:rsidRPr="00E75959" w:rsidRDefault="00D56B9E" w:rsidP="006C6B90">
      <w:pPr>
        <w:pStyle w:val="Ttulo1"/>
        <w:jc w:val="both"/>
        <w:rPr>
          <w:rFonts w:ascii="NewsGotT" w:hAnsi="NewsGotT"/>
          <w:b/>
          <w:bCs/>
          <w:color w:val="auto"/>
          <w:sz w:val="28"/>
          <w:szCs w:val="28"/>
        </w:rPr>
      </w:pPr>
      <w:bookmarkStart w:id="29" w:name="_Toc166402379"/>
      <w:r>
        <w:rPr>
          <w:rFonts w:ascii="NewsGotT" w:hAnsi="NewsGotT"/>
          <w:b/>
          <w:bCs/>
          <w:color w:val="auto"/>
          <w:sz w:val="28"/>
          <w:szCs w:val="28"/>
        </w:rPr>
        <w:t>6</w:t>
      </w:r>
      <w:r w:rsidR="00F81AC1" w:rsidRPr="00E75959">
        <w:rPr>
          <w:rFonts w:ascii="NewsGotT" w:hAnsi="NewsGotT"/>
          <w:b/>
          <w:bCs/>
          <w:color w:val="auto"/>
          <w:sz w:val="28"/>
          <w:szCs w:val="28"/>
        </w:rPr>
        <w:t>. Conclusão</w:t>
      </w:r>
      <w:bookmarkEnd w:id="29"/>
    </w:p>
    <w:p w14:paraId="79185401" w14:textId="47D48802" w:rsidR="004B1661" w:rsidRPr="006C6B90" w:rsidRDefault="004B1661" w:rsidP="006C6B90">
      <w:pPr>
        <w:spacing w:line="360" w:lineRule="auto"/>
        <w:jc w:val="both"/>
        <w:rPr>
          <w:rFonts w:ascii="NewsGotT" w:hAnsi="NewsGotT"/>
        </w:rPr>
      </w:pPr>
      <w:r w:rsidRPr="006C6B90">
        <w:rPr>
          <w:rFonts w:ascii="NewsGotT" w:hAnsi="NewsGotT"/>
        </w:rPr>
        <w:t>Em</w:t>
      </w:r>
      <w:r w:rsidR="00D209E8" w:rsidRPr="006C6B90">
        <w:rPr>
          <w:rFonts w:ascii="NewsGotT" w:hAnsi="NewsGotT"/>
        </w:rPr>
        <w:t xml:space="preserve"> resumo</w:t>
      </w:r>
      <w:r w:rsidRPr="006C6B90">
        <w:rPr>
          <w:rFonts w:ascii="NewsGotT" w:hAnsi="NewsGotT"/>
        </w:rPr>
        <w:t xml:space="preserve">, a </w:t>
      </w:r>
      <w:r w:rsidR="00D209E8" w:rsidRPr="006C6B90">
        <w:rPr>
          <w:rFonts w:ascii="NewsGotT" w:hAnsi="NewsGotT"/>
        </w:rPr>
        <w:t>realização</w:t>
      </w:r>
      <w:r w:rsidRPr="006C6B90">
        <w:rPr>
          <w:rFonts w:ascii="NewsGotT" w:hAnsi="NewsGotT"/>
        </w:rPr>
        <w:t xml:space="preserve"> e desenvolvimento desta aplicação foi uma </w:t>
      </w:r>
      <w:r w:rsidR="00D209E8" w:rsidRPr="006C6B90">
        <w:rPr>
          <w:rFonts w:ascii="NewsGotT" w:hAnsi="NewsGotT"/>
        </w:rPr>
        <w:t>tarefa</w:t>
      </w:r>
      <w:r w:rsidRPr="006C6B90">
        <w:rPr>
          <w:rFonts w:ascii="NewsGotT" w:hAnsi="NewsGotT"/>
        </w:rPr>
        <w:t xml:space="preserve"> desafiadora, </w:t>
      </w:r>
      <w:r w:rsidR="00D209E8" w:rsidRPr="006C6B90">
        <w:rPr>
          <w:rFonts w:ascii="NewsGotT" w:hAnsi="NewsGotT"/>
        </w:rPr>
        <w:t>em que foram</w:t>
      </w:r>
      <w:r w:rsidRPr="006C6B90">
        <w:rPr>
          <w:rFonts w:ascii="NewsGotT" w:hAnsi="NewsGotT"/>
        </w:rPr>
        <w:t xml:space="preserve"> aplica</w:t>
      </w:r>
      <w:r w:rsidR="00D209E8" w:rsidRPr="006C6B90">
        <w:rPr>
          <w:rFonts w:ascii="NewsGotT" w:hAnsi="NewsGotT"/>
        </w:rPr>
        <w:t>dos</w:t>
      </w:r>
      <w:r w:rsidRPr="006C6B90">
        <w:rPr>
          <w:rFonts w:ascii="NewsGotT" w:hAnsi="NewsGotT"/>
        </w:rPr>
        <w:t xml:space="preserve"> os </w:t>
      </w:r>
      <w:r w:rsidR="00D209E8" w:rsidRPr="006C6B90">
        <w:rPr>
          <w:rFonts w:ascii="NewsGotT" w:hAnsi="NewsGotT"/>
        </w:rPr>
        <w:t>conceitos</w:t>
      </w:r>
      <w:r w:rsidRPr="006C6B90">
        <w:rPr>
          <w:rFonts w:ascii="NewsGotT" w:hAnsi="NewsGotT"/>
        </w:rPr>
        <w:t xml:space="preserve"> </w:t>
      </w:r>
      <w:r w:rsidR="00D209E8" w:rsidRPr="006C6B90">
        <w:rPr>
          <w:rFonts w:ascii="NewsGotT" w:hAnsi="NewsGotT"/>
        </w:rPr>
        <w:t>lecionados ao longo do semestre na UC</w:t>
      </w:r>
      <w:r w:rsidRPr="006C6B90">
        <w:rPr>
          <w:rFonts w:ascii="NewsGotT" w:hAnsi="NewsGotT"/>
        </w:rPr>
        <w:t xml:space="preserve">. </w:t>
      </w:r>
      <w:r w:rsidR="00D209E8" w:rsidRPr="006C6B90">
        <w:rPr>
          <w:rFonts w:ascii="NewsGotT" w:hAnsi="NewsGotT"/>
        </w:rPr>
        <w:t xml:space="preserve">Durante o processo de implementação da aplicação, o grupo tentou garantir a implementação de uma arquitetura </w:t>
      </w:r>
      <w:r w:rsidRPr="006C6B90">
        <w:rPr>
          <w:rFonts w:ascii="NewsGotT" w:hAnsi="NewsGotT"/>
        </w:rPr>
        <w:t>sólida</w:t>
      </w:r>
      <w:r w:rsidR="00D209E8" w:rsidRPr="006C6B90">
        <w:rPr>
          <w:rFonts w:ascii="NewsGotT" w:hAnsi="NewsGotT"/>
        </w:rPr>
        <w:t xml:space="preserve"> e </w:t>
      </w:r>
      <w:r w:rsidRPr="006C6B90">
        <w:rPr>
          <w:rFonts w:ascii="NewsGotT" w:hAnsi="NewsGotT"/>
        </w:rPr>
        <w:t xml:space="preserve">flexível, </w:t>
      </w:r>
      <w:r w:rsidR="00D209E8" w:rsidRPr="006C6B90">
        <w:rPr>
          <w:rFonts w:ascii="NewsGotT" w:hAnsi="NewsGotT"/>
        </w:rPr>
        <w:t>que satisfaça os conceitos da programação orientada aos objetos.</w:t>
      </w:r>
    </w:p>
    <w:p w14:paraId="27DA285F" w14:textId="4CAF04B5" w:rsidR="004B1661" w:rsidRPr="006C6B90" w:rsidRDefault="00D209E8" w:rsidP="006C6B90">
      <w:pPr>
        <w:spacing w:line="360" w:lineRule="auto"/>
        <w:jc w:val="both"/>
        <w:rPr>
          <w:rFonts w:ascii="NewsGotT" w:hAnsi="NewsGotT"/>
        </w:rPr>
      </w:pPr>
      <w:r w:rsidRPr="006C6B90">
        <w:rPr>
          <w:rFonts w:ascii="NewsGotT" w:hAnsi="NewsGotT"/>
        </w:rPr>
        <w:t xml:space="preserve">O grupo optou por adotar uma </w:t>
      </w:r>
      <w:r w:rsidR="004B1661" w:rsidRPr="006C6B90">
        <w:rPr>
          <w:rFonts w:ascii="NewsGotT" w:hAnsi="NewsGotT"/>
        </w:rPr>
        <w:t>abordagem baseada em herança e encapsulamento, consegu</w:t>
      </w:r>
      <w:r w:rsidRPr="006C6B90">
        <w:rPr>
          <w:rFonts w:ascii="NewsGotT" w:hAnsi="NewsGotT"/>
        </w:rPr>
        <w:t xml:space="preserve">indo </w:t>
      </w:r>
      <w:r w:rsidR="004B1661" w:rsidRPr="006C6B90">
        <w:rPr>
          <w:rFonts w:ascii="NewsGotT" w:hAnsi="NewsGotT"/>
        </w:rPr>
        <w:t>criar uma hierarquia de classes bem estruturada, permitindo um</w:t>
      </w:r>
      <w:r w:rsidRPr="006C6B90">
        <w:rPr>
          <w:rFonts w:ascii="NewsGotT" w:hAnsi="NewsGotT"/>
        </w:rPr>
        <w:t>a maior facilidade para a expansão da aplicação e manutenção da mesma</w:t>
      </w:r>
      <w:r w:rsidR="004B1661" w:rsidRPr="006C6B90">
        <w:rPr>
          <w:rFonts w:ascii="NewsGotT" w:hAnsi="NewsGotT"/>
        </w:rPr>
        <w:t>. A utilização de classes abstratas proporcionou uma organização</w:t>
      </w:r>
      <w:r w:rsidRPr="006C6B90">
        <w:rPr>
          <w:rFonts w:ascii="NewsGotT" w:hAnsi="NewsGotT"/>
        </w:rPr>
        <w:t xml:space="preserve"> mais</w:t>
      </w:r>
      <w:r w:rsidR="004B1661" w:rsidRPr="006C6B90">
        <w:rPr>
          <w:rFonts w:ascii="NewsGotT" w:hAnsi="NewsGotT"/>
        </w:rPr>
        <w:t xml:space="preserve"> eficiente dos dados e comportamentos comuns, </w:t>
      </w:r>
      <w:r w:rsidRPr="006C6B90">
        <w:rPr>
          <w:rFonts w:ascii="NewsGotT" w:hAnsi="NewsGotT"/>
        </w:rPr>
        <w:t>enquanto as</w:t>
      </w:r>
      <w:r w:rsidR="004B1661" w:rsidRPr="006C6B90">
        <w:rPr>
          <w:rFonts w:ascii="NewsGotT" w:hAnsi="NewsGotT"/>
        </w:rPr>
        <w:t xml:space="preserve"> subclasses permitiram uma representação mais precisa e específica</w:t>
      </w:r>
      <w:r w:rsidRPr="006C6B90">
        <w:rPr>
          <w:rFonts w:ascii="NewsGotT" w:hAnsi="NewsGotT"/>
        </w:rPr>
        <w:t>.</w:t>
      </w:r>
    </w:p>
    <w:p w14:paraId="2788BC97" w14:textId="3A797971" w:rsidR="004B1661" w:rsidRPr="006C6B90" w:rsidRDefault="004B1661" w:rsidP="006C6B90">
      <w:pPr>
        <w:spacing w:line="360" w:lineRule="auto"/>
        <w:jc w:val="both"/>
        <w:rPr>
          <w:rFonts w:ascii="NewsGotT" w:hAnsi="NewsGotT"/>
        </w:rPr>
      </w:pPr>
      <w:r w:rsidRPr="006C6B90">
        <w:rPr>
          <w:rFonts w:ascii="NewsGotT" w:hAnsi="NewsGotT"/>
        </w:rPr>
        <w:t xml:space="preserve">Destacamos também o sucesso em implementar uma interface </w:t>
      </w:r>
      <w:proofErr w:type="spellStart"/>
      <w:r w:rsidR="00D209E8" w:rsidRPr="00E75959">
        <w:rPr>
          <w:rFonts w:ascii="NewsGotT" w:hAnsi="NewsGotT"/>
          <w:i/>
          <w:iCs/>
        </w:rPr>
        <w:t>user</w:t>
      </w:r>
      <w:proofErr w:type="spellEnd"/>
      <w:r w:rsidR="00D209E8" w:rsidRPr="00E75959">
        <w:rPr>
          <w:rFonts w:ascii="NewsGotT" w:hAnsi="NewsGotT"/>
          <w:i/>
          <w:iCs/>
        </w:rPr>
        <w:t xml:space="preserve"> </w:t>
      </w:r>
      <w:proofErr w:type="spellStart"/>
      <w:r w:rsidR="00D209E8" w:rsidRPr="00E75959">
        <w:rPr>
          <w:rFonts w:ascii="NewsGotT" w:hAnsi="NewsGotT"/>
          <w:i/>
          <w:iCs/>
        </w:rPr>
        <w:t>friendly</w:t>
      </w:r>
      <w:proofErr w:type="spellEnd"/>
      <w:r w:rsidR="00D209E8" w:rsidRPr="006C6B90">
        <w:rPr>
          <w:rFonts w:ascii="NewsGotT" w:hAnsi="NewsGotT"/>
        </w:rPr>
        <w:t xml:space="preserve"> que proporciona ao utilizador</w:t>
      </w:r>
      <w:r w:rsidRPr="006C6B90">
        <w:rPr>
          <w:rFonts w:ascii="NewsGotT" w:hAnsi="NewsGotT"/>
        </w:rPr>
        <w:t xml:space="preserve"> uma </w:t>
      </w:r>
      <w:r w:rsidR="00D209E8" w:rsidRPr="006C6B90">
        <w:rPr>
          <w:rFonts w:ascii="NewsGotT" w:hAnsi="NewsGotT"/>
        </w:rPr>
        <w:t>maior facilidade em interagir com a aplicação.</w:t>
      </w:r>
    </w:p>
    <w:p w14:paraId="403D3BCD" w14:textId="6B50ED09" w:rsidR="00D209E8" w:rsidRPr="006C6B90" w:rsidRDefault="00D209E8" w:rsidP="006C6B90">
      <w:pPr>
        <w:spacing w:line="360" w:lineRule="auto"/>
        <w:jc w:val="both"/>
        <w:rPr>
          <w:rFonts w:ascii="NewsGotT" w:hAnsi="NewsGotT"/>
        </w:rPr>
      </w:pPr>
      <w:r w:rsidRPr="006C6B90">
        <w:rPr>
          <w:rFonts w:ascii="NewsGotT" w:hAnsi="NewsGotT"/>
        </w:rPr>
        <w:lastRenderedPageBreak/>
        <w:t>Destacamos como parte mais difícil na implementação deste projeto, a simulação de avanço de tempo e a capacidade de gerar planos de treino aleatórios. Embora implementados com sucesso, foi sem dúvida uma parte que fez perder muito tempo na sua implementação.</w:t>
      </w:r>
    </w:p>
    <w:p w14:paraId="5B7EA2CF" w14:textId="20D0F4D4" w:rsidR="00F81AC1" w:rsidRPr="006C6B90" w:rsidRDefault="00D209E8" w:rsidP="006C6B90">
      <w:pPr>
        <w:spacing w:line="360" w:lineRule="auto"/>
        <w:jc w:val="both"/>
        <w:rPr>
          <w:rFonts w:ascii="NewsGotT" w:hAnsi="NewsGotT"/>
        </w:rPr>
      </w:pPr>
      <w:r w:rsidRPr="006C6B90">
        <w:rPr>
          <w:rFonts w:ascii="NewsGotT" w:hAnsi="NewsGotT"/>
        </w:rPr>
        <w:t>Para concluir</w:t>
      </w:r>
      <w:r w:rsidR="004B1661" w:rsidRPr="006C6B90">
        <w:rPr>
          <w:rFonts w:ascii="NewsGotT" w:hAnsi="NewsGotT"/>
        </w:rPr>
        <w:t xml:space="preserve">, </w:t>
      </w:r>
      <w:r w:rsidRPr="006C6B90">
        <w:rPr>
          <w:rFonts w:ascii="NewsGotT" w:hAnsi="NewsGotT"/>
        </w:rPr>
        <w:t>o grupo está satisfeito</w:t>
      </w:r>
      <w:r w:rsidR="004B1661" w:rsidRPr="006C6B90">
        <w:rPr>
          <w:rFonts w:ascii="NewsGotT" w:hAnsi="NewsGotT"/>
        </w:rPr>
        <w:t xml:space="preserve"> com o </w:t>
      </w:r>
      <w:r w:rsidR="00E75959" w:rsidRPr="006C6B90">
        <w:rPr>
          <w:rFonts w:ascii="NewsGotT" w:hAnsi="NewsGotT"/>
        </w:rPr>
        <w:t>resultado</w:t>
      </w:r>
      <w:r w:rsidR="004B1661" w:rsidRPr="006C6B90">
        <w:rPr>
          <w:rFonts w:ascii="NewsGotT" w:hAnsi="NewsGotT"/>
        </w:rPr>
        <w:t xml:space="preserve"> deste projeto,</w:t>
      </w:r>
      <w:r w:rsidRPr="006C6B90">
        <w:rPr>
          <w:rFonts w:ascii="NewsGotT" w:hAnsi="NewsGotT"/>
        </w:rPr>
        <w:t xml:space="preserve"> pois assegura todos os requisitos propostos no enunciado, cumprindo todos os requisitos do paradigma de programação estudado na UC.</w:t>
      </w:r>
    </w:p>
    <w:p w14:paraId="6204E72E" w14:textId="77777777" w:rsidR="00D7448E" w:rsidRPr="006C6B90" w:rsidRDefault="00D7448E" w:rsidP="006C6B90">
      <w:pPr>
        <w:jc w:val="both"/>
        <w:rPr>
          <w:rFonts w:ascii="NewsGotT" w:hAnsi="NewsGotT"/>
        </w:rPr>
      </w:pPr>
    </w:p>
    <w:p w14:paraId="52331ADA" w14:textId="77777777" w:rsidR="00D7448E" w:rsidRPr="006C6B90" w:rsidRDefault="00D7448E" w:rsidP="006C6B90">
      <w:pPr>
        <w:jc w:val="both"/>
        <w:rPr>
          <w:rFonts w:ascii="NewsGotT" w:hAnsi="NewsGotT"/>
        </w:rPr>
      </w:pPr>
    </w:p>
    <w:p w14:paraId="685052CD" w14:textId="77777777" w:rsidR="00D7448E" w:rsidRPr="006C6B90" w:rsidRDefault="00D7448E" w:rsidP="006C6B90">
      <w:pPr>
        <w:jc w:val="both"/>
        <w:rPr>
          <w:rFonts w:ascii="NewsGotT" w:hAnsi="NewsGotT"/>
        </w:rPr>
      </w:pPr>
    </w:p>
    <w:p w14:paraId="53B774C9" w14:textId="77777777" w:rsidR="00D7448E" w:rsidRPr="006C6B90" w:rsidRDefault="00D7448E" w:rsidP="006C6B90">
      <w:pPr>
        <w:jc w:val="both"/>
        <w:rPr>
          <w:rFonts w:ascii="NewsGotT" w:hAnsi="NewsGotT"/>
        </w:rPr>
      </w:pPr>
    </w:p>
    <w:p w14:paraId="128CF27E" w14:textId="77777777" w:rsidR="00D7448E" w:rsidRDefault="00D7448E" w:rsidP="00D7448E"/>
    <w:p w14:paraId="555D30C3" w14:textId="77777777" w:rsidR="00D7448E" w:rsidRDefault="00D7448E" w:rsidP="00D7448E"/>
    <w:p w14:paraId="5D2E826E" w14:textId="77777777" w:rsidR="00D7448E" w:rsidRDefault="00D7448E" w:rsidP="00D7448E"/>
    <w:p w14:paraId="4F006559" w14:textId="77777777" w:rsidR="00D7448E" w:rsidRDefault="00D7448E" w:rsidP="00D7448E"/>
    <w:p w14:paraId="04DED7EB" w14:textId="77777777" w:rsidR="00D7448E" w:rsidRDefault="00D7448E" w:rsidP="00D7448E"/>
    <w:p w14:paraId="5787B893" w14:textId="77777777" w:rsidR="00D7448E" w:rsidRDefault="00D7448E" w:rsidP="00D7448E"/>
    <w:p w14:paraId="598C45D0" w14:textId="77777777" w:rsidR="00D7448E" w:rsidRDefault="00D7448E" w:rsidP="00D7448E"/>
    <w:p w14:paraId="5EFEDBA7" w14:textId="77777777" w:rsidR="00D7448E" w:rsidRDefault="00D7448E" w:rsidP="00D7448E"/>
    <w:p w14:paraId="3D1BFB2C" w14:textId="77777777" w:rsidR="00D7448E" w:rsidRDefault="00D7448E" w:rsidP="00D7448E"/>
    <w:p w14:paraId="3952B278" w14:textId="77777777" w:rsidR="00D7448E" w:rsidRDefault="00D7448E" w:rsidP="00D7448E"/>
    <w:p w14:paraId="628C41EE" w14:textId="77777777" w:rsidR="00D7448E" w:rsidRDefault="00D7448E" w:rsidP="00D7448E"/>
    <w:p w14:paraId="1E2C6D74" w14:textId="77777777" w:rsidR="00D7448E" w:rsidRDefault="00D7448E" w:rsidP="00D7448E"/>
    <w:p w14:paraId="3D2BADD4" w14:textId="77777777" w:rsidR="00D7448E" w:rsidRDefault="00D7448E" w:rsidP="00D7448E"/>
    <w:p w14:paraId="72B2A00A" w14:textId="77777777" w:rsidR="00D7448E" w:rsidRDefault="00D7448E" w:rsidP="00D7448E"/>
    <w:p w14:paraId="61BF481D" w14:textId="77777777" w:rsidR="00D7448E" w:rsidRDefault="00D7448E" w:rsidP="00D7448E"/>
    <w:p w14:paraId="2DB07FF4" w14:textId="77777777" w:rsidR="00D7448E" w:rsidRDefault="00D7448E" w:rsidP="00D7448E"/>
    <w:p w14:paraId="3DD110AF" w14:textId="77777777" w:rsidR="00D7448E" w:rsidRPr="00D7448E" w:rsidRDefault="00D7448E" w:rsidP="00D7448E"/>
    <w:sectPr w:rsidR="00D7448E" w:rsidRPr="00D74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93DF7" w14:textId="77777777" w:rsidR="00B97274" w:rsidRDefault="00B97274" w:rsidP="00D56B9E">
      <w:pPr>
        <w:spacing w:after="0" w:line="240" w:lineRule="auto"/>
      </w:pPr>
      <w:r>
        <w:separator/>
      </w:r>
    </w:p>
  </w:endnote>
  <w:endnote w:type="continuationSeparator" w:id="0">
    <w:p w14:paraId="71D4E1A1" w14:textId="77777777" w:rsidR="00B97274" w:rsidRDefault="00B97274" w:rsidP="00D56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wsGotT">
    <w:panose1 w:val="00000000000000000000"/>
    <w:charset w:val="00"/>
    <w:family w:val="auto"/>
    <w:pitch w:val="variable"/>
    <w:sig w:usb0="800000AF" w:usb1="000078F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66070543"/>
      <w:docPartObj>
        <w:docPartGallery w:val="Page Numbers (Bottom of Page)"/>
        <w:docPartUnique/>
      </w:docPartObj>
    </w:sdtPr>
    <w:sdtContent>
      <w:p w14:paraId="01AFDE52" w14:textId="77777777" w:rsidR="00D56B9E" w:rsidRDefault="00D56B9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F9FF3A" w14:textId="77777777" w:rsidR="00D56B9E" w:rsidRDefault="00D56B9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AA753" w14:textId="77777777" w:rsidR="00B97274" w:rsidRDefault="00B97274" w:rsidP="00D56B9E">
      <w:pPr>
        <w:spacing w:after="0" w:line="240" w:lineRule="auto"/>
      </w:pPr>
      <w:r>
        <w:separator/>
      </w:r>
    </w:p>
  </w:footnote>
  <w:footnote w:type="continuationSeparator" w:id="0">
    <w:p w14:paraId="32AE289B" w14:textId="77777777" w:rsidR="00B97274" w:rsidRDefault="00B97274" w:rsidP="00D56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A3A84"/>
    <w:multiLevelType w:val="hybridMultilevel"/>
    <w:tmpl w:val="2DAA41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82240"/>
    <w:multiLevelType w:val="hybridMultilevel"/>
    <w:tmpl w:val="6CE61B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054421">
    <w:abstractNumId w:val="1"/>
  </w:num>
  <w:num w:numId="2" w16cid:durableId="1472865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78"/>
    <w:rsid w:val="00013745"/>
    <w:rsid w:val="000C37A3"/>
    <w:rsid w:val="000E0053"/>
    <w:rsid w:val="000E142E"/>
    <w:rsid w:val="000E3CBB"/>
    <w:rsid w:val="00131556"/>
    <w:rsid w:val="00153078"/>
    <w:rsid w:val="00162944"/>
    <w:rsid w:val="00165347"/>
    <w:rsid w:val="001779AC"/>
    <w:rsid w:val="00265989"/>
    <w:rsid w:val="002818F4"/>
    <w:rsid w:val="00294739"/>
    <w:rsid w:val="003B2C55"/>
    <w:rsid w:val="00404E6E"/>
    <w:rsid w:val="0046720B"/>
    <w:rsid w:val="004B1661"/>
    <w:rsid w:val="004B509F"/>
    <w:rsid w:val="004E2B24"/>
    <w:rsid w:val="00546C53"/>
    <w:rsid w:val="005A2BB5"/>
    <w:rsid w:val="00652365"/>
    <w:rsid w:val="0069038C"/>
    <w:rsid w:val="00696B78"/>
    <w:rsid w:val="006C6B90"/>
    <w:rsid w:val="006D0C5B"/>
    <w:rsid w:val="007442DE"/>
    <w:rsid w:val="007512B0"/>
    <w:rsid w:val="00790A8C"/>
    <w:rsid w:val="00792A50"/>
    <w:rsid w:val="008508D5"/>
    <w:rsid w:val="008637C8"/>
    <w:rsid w:val="0086452A"/>
    <w:rsid w:val="008748AC"/>
    <w:rsid w:val="008F2DBD"/>
    <w:rsid w:val="00975FB0"/>
    <w:rsid w:val="009E3FAE"/>
    <w:rsid w:val="00A230F1"/>
    <w:rsid w:val="00A33785"/>
    <w:rsid w:val="00A556A1"/>
    <w:rsid w:val="00A853ED"/>
    <w:rsid w:val="00AF6BB6"/>
    <w:rsid w:val="00B12D0C"/>
    <w:rsid w:val="00B15433"/>
    <w:rsid w:val="00B1598F"/>
    <w:rsid w:val="00B97274"/>
    <w:rsid w:val="00BB0937"/>
    <w:rsid w:val="00C1726F"/>
    <w:rsid w:val="00C528DD"/>
    <w:rsid w:val="00C84120"/>
    <w:rsid w:val="00CA0451"/>
    <w:rsid w:val="00CA0B05"/>
    <w:rsid w:val="00CF0429"/>
    <w:rsid w:val="00D10D88"/>
    <w:rsid w:val="00D209E8"/>
    <w:rsid w:val="00D56B9E"/>
    <w:rsid w:val="00D7448E"/>
    <w:rsid w:val="00E603A5"/>
    <w:rsid w:val="00E75959"/>
    <w:rsid w:val="00E768C9"/>
    <w:rsid w:val="00E83C65"/>
    <w:rsid w:val="00EB0CA5"/>
    <w:rsid w:val="00F2389F"/>
    <w:rsid w:val="00F5590B"/>
    <w:rsid w:val="00F6291F"/>
    <w:rsid w:val="00F81AC1"/>
    <w:rsid w:val="00FA2B70"/>
    <w:rsid w:val="00FF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2EA6BE"/>
  <w15:docId w15:val="{66383A32-CB7E-446E-BC52-79AB0648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98F"/>
  </w:style>
  <w:style w:type="paragraph" w:styleId="Ttulo1">
    <w:name w:val="heading 1"/>
    <w:basedOn w:val="Normal"/>
    <w:next w:val="Normal"/>
    <w:link w:val="Ttulo1Carter"/>
    <w:uiPriority w:val="9"/>
    <w:qFormat/>
    <w:rsid w:val="00696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96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96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96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96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96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96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96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96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96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96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96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96B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96B7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96B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96B7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96B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96B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96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96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96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96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96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96B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6B7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96B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96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96B7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96B78"/>
    <w:rPr>
      <w:b/>
      <w:bCs/>
      <w:smallCaps/>
      <w:color w:val="0F4761" w:themeColor="accent1" w:themeShade="BF"/>
      <w:spacing w:val="5"/>
    </w:rPr>
  </w:style>
  <w:style w:type="paragraph" w:styleId="Cabealhodondice">
    <w:name w:val="TOC Heading"/>
    <w:basedOn w:val="Ttulo1"/>
    <w:next w:val="Normal"/>
    <w:uiPriority w:val="39"/>
    <w:unhideWhenUsed/>
    <w:qFormat/>
    <w:rsid w:val="00D7448E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D56B9E"/>
    <w:pPr>
      <w:tabs>
        <w:tab w:val="right" w:leader="hyphen" w:pos="8494"/>
      </w:tabs>
      <w:spacing w:after="100"/>
      <w:jc w:val="both"/>
    </w:pPr>
  </w:style>
  <w:style w:type="character" w:styleId="Hiperligao">
    <w:name w:val="Hyperlink"/>
    <w:basedOn w:val="Tipodeletrapredefinidodopargrafo"/>
    <w:uiPriority w:val="99"/>
    <w:unhideWhenUsed/>
    <w:rsid w:val="00D7448E"/>
    <w:rPr>
      <w:color w:val="467886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D56B9E"/>
    <w:pPr>
      <w:tabs>
        <w:tab w:val="right" w:leader="hyphen" w:pos="8494"/>
      </w:tabs>
      <w:spacing w:after="100"/>
      <w:ind w:left="220"/>
    </w:pPr>
    <w:rPr>
      <w:rFonts w:ascii="NewsGotT" w:hAnsi="NewsGotT"/>
      <w:noProof/>
    </w:rPr>
  </w:style>
  <w:style w:type="paragraph" w:styleId="Legenda">
    <w:name w:val="caption"/>
    <w:basedOn w:val="Normal"/>
    <w:next w:val="Normal"/>
    <w:uiPriority w:val="35"/>
    <w:unhideWhenUsed/>
    <w:qFormat/>
    <w:rsid w:val="00C8412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56B9E"/>
    <w:pPr>
      <w:spacing w:after="0"/>
    </w:pPr>
  </w:style>
  <w:style w:type="paragraph" w:styleId="Cabealho">
    <w:name w:val="header"/>
    <w:basedOn w:val="Normal"/>
    <w:link w:val="CabealhoCarter"/>
    <w:uiPriority w:val="99"/>
    <w:unhideWhenUsed/>
    <w:rsid w:val="00D56B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56B9E"/>
  </w:style>
  <w:style w:type="paragraph" w:styleId="Rodap">
    <w:name w:val="footer"/>
    <w:basedOn w:val="Normal"/>
    <w:link w:val="RodapCarter"/>
    <w:uiPriority w:val="99"/>
    <w:unhideWhenUsed/>
    <w:rsid w:val="00D56B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56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8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04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2595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9856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5983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807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744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518082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296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9348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1682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5847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74596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5368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5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138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65518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694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5B0DB-28ED-44FD-BA55-BE636538C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2927</Words>
  <Characters>15809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Silva Keeperabc</dc:creator>
  <cp:keywords/>
  <dc:description/>
  <cp:lastModifiedBy>Diogo Coelho da Silva</cp:lastModifiedBy>
  <cp:revision>27</cp:revision>
  <cp:lastPrinted>2024-05-12T09:45:00Z</cp:lastPrinted>
  <dcterms:created xsi:type="dcterms:W3CDTF">2024-05-12T01:50:00Z</dcterms:created>
  <dcterms:modified xsi:type="dcterms:W3CDTF">2024-05-12T09:46:00Z</dcterms:modified>
</cp:coreProperties>
</file>