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2759D5D7" w14:textId="77777777" w:rsidR="003E10F1"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2852D6">
        <w:rPr>
          <w:rFonts w:ascii="Arial" w:hAnsi="Arial" w:cs="Arial"/>
          <w:b/>
          <w:bCs/>
        </w:rPr>
        <w:t>CATHERINE ACOSTA CHARETTE</w:t>
      </w:r>
      <w:r w:rsidR="00E5574E">
        <w:rPr>
          <w:rFonts w:ascii="Arial" w:hAnsi="Arial" w:cs="Arial"/>
          <w:b/>
          <w:bCs/>
        </w:rPr>
        <w:t xml:space="preserve"> – </w:t>
      </w:r>
    </w:p>
    <w:p w14:paraId="4A73A828" w14:textId="77F25954"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2AEB632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2852D6">
        <w:rPr>
          <w:rFonts w:ascii="Arial" w:hAnsi="Arial" w:cs="Arial"/>
          <w:b/>
          <w:bCs/>
        </w:rPr>
        <w:t>Catherine Acosta Charette</w:t>
      </w:r>
      <w:r w:rsidR="00584EA4">
        <w:rPr>
          <w:rFonts w:ascii="Arial" w:hAnsi="Arial" w:cs="Arial"/>
          <w:b/>
          <w:bCs/>
        </w:rPr>
        <w:t xml:space="preserve"> </w:t>
      </w:r>
      <w:r>
        <w:rPr>
          <w:rFonts w:ascii="Arial" w:hAnsi="Arial" w:cs="Arial"/>
        </w:rPr>
        <w:t xml:space="preserve">personne physique résidant au </w:t>
      </w:r>
      <w:r w:rsidR="002852D6">
        <w:rPr>
          <w:rFonts w:ascii="Arial" w:hAnsi="Arial" w:cs="Arial"/>
        </w:rPr>
        <w:t>202, 70</w:t>
      </w:r>
      <w:r w:rsidR="002852D6" w:rsidRPr="002852D6">
        <w:rPr>
          <w:rFonts w:ascii="Arial" w:hAnsi="Arial" w:cs="Arial"/>
          <w:vertAlign w:val="superscript"/>
        </w:rPr>
        <w:t>e</w:t>
      </w:r>
      <w:r w:rsidR="002852D6">
        <w:rPr>
          <w:rFonts w:ascii="Arial" w:hAnsi="Arial" w:cs="Arial"/>
        </w:rPr>
        <w:t xml:space="preserve"> Avenue Saint-Zotique, QC, J0P1Z0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31585397" w14:textId="77777777" w:rsidR="00B50393" w:rsidRPr="00B50393"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p>
    <w:p w14:paraId="75077393" w14:textId="56DE831A" w:rsidR="003D21A5" w:rsidRDefault="003D21A5" w:rsidP="00B50393">
      <w:pPr>
        <w:pStyle w:val="Paragraphedeliste"/>
        <w:spacing w:after="0" w:line="240" w:lineRule="auto"/>
        <w:ind w:left="1134"/>
        <w:jc w:val="both"/>
        <w:rPr>
          <w:rFonts w:ascii="Arial" w:hAnsi="Arial" w:cs="Arial"/>
        </w:rPr>
      </w:pPr>
      <w:r>
        <w:rPr>
          <w:rFonts w:ascii="Arial" w:hAnsi="Arial" w:cs="Arial"/>
        </w:rPr>
        <w:t xml:space="preserve"> </w:t>
      </w:r>
    </w:p>
    <w:p w14:paraId="14310583" w14:textId="7C4AA666" w:rsidR="00B50393" w:rsidRDefault="00B50393"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1CCCF91C"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25F420C0" w14:textId="77777777" w:rsidR="003E10F1" w:rsidRDefault="003E10F1" w:rsidP="00C61703">
      <w:pPr>
        <w:pStyle w:val="Paragraphedeliste"/>
        <w:spacing w:line="240" w:lineRule="auto"/>
        <w:rPr>
          <w:rFonts w:ascii="Arial" w:hAnsi="Arial" w:cs="Arial"/>
        </w:rPr>
      </w:pPr>
    </w:p>
    <w:p w14:paraId="09FF1105" w14:textId="77777777" w:rsidR="003E10F1" w:rsidRPr="003D21A5" w:rsidRDefault="003E10F1"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5B828FE4"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w:t>
      </w:r>
      <w:r w:rsidR="002852D6">
        <w:rPr>
          <w:rFonts w:ascii="Arial" w:hAnsi="Arial" w:cs="Arial"/>
        </w:rPr>
        <w:t xml:space="preserve"> à </w:t>
      </w:r>
      <w:r w:rsidR="002852D6" w:rsidRPr="002852D6">
        <w:rPr>
          <w:rFonts w:ascii="Arial" w:hAnsi="Arial" w:cs="Arial"/>
          <w:b/>
          <w:bCs/>
        </w:rPr>
        <w:t>temps partiel</w:t>
      </w:r>
      <w:r>
        <w:rPr>
          <w:rFonts w:ascii="Arial" w:hAnsi="Arial" w:cs="Arial"/>
        </w:rPr>
        <w:t xml:space="preserve">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2852D6">
        <w:rPr>
          <w:rFonts w:ascii="Arial" w:hAnsi="Arial" w:cs="Arial"/>
          <w:b/>
          <w:bCs/>
        </w:rPr>
        <w:t>trois (3) jours</w:t>
      </w:r>
      <w:r>
        <w:rPr>
          <w:rFonts w:ascii="Arial" w:hAnsi="Arial" w:cs="Arial"/>
        </w:rPr>
        <w:t xml:space="preserve"> par semaine</w:t>
      </w:r>
      <w:r w:rsidR="00B50393">
        <w:rPr>
          <w:rFonts w:ascii="Arial" w:hAnsi="Arial" w:cs="Arial"/>
        </w:rPr>
        <w:t xml:space="preserve">, </w:t>
      </w:r>
      <w:r w:rsidR="00B50393" w:rsidRPr="00B50393">
        <w:rPr>
          <w:rFonts w:ascii="Arial" w:hAnsi="Arial" w:cs="Arial"/>
          <w:b/>
          <w:bCs/>
        </w:rPr>
        <w:t>vingt-quatre (24)</w:t>
      </w:r>
      <w:r w:rsidR="00B50393">
        <w:rPr>
          <w:rFonts w:ascii="Arial" w:hAnsi="Arial" w:cs="Arial"/>
        </w:rPr>
        <w:t xml:space="preserve"> heures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292D8E14" w14:textId="77777777" w:rsidR="00B50393" w:rsidRDefault="00B50393" w:rsidP="00B50393">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98F50DB"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dollars (2</w:t>
      </w:r>
      <w:r w:rsidR="00E164E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Pr="00353660" w:rsidRDefault="003D21A5" w:rsidP="00C61703">
      <w:pPr>
        <w:pStyle w:val="Paragraphedeliste"/>
        <w:numPr>
          <w:ilvl w:val="0"/>
          <w:numId w:val="1"/>
        </w:numPr>
        <w:spacing w:after="0" w:line="240" w:lineRule="auto"/>
        <w:ind w:left="360"/>
        <w:jc w:val="both"/>
        <w:rPr>
          <w:rFonts w:ascii="Arial" w:hAnsi="Arial" w:cs="Arial"/>
          <w:b/>
          <w:bCs/>
        </w:rPr>
      </w:pPr>
      <w:r w:rsidRPr="00353660">
        <w:rPr>
          <w:rFonts w:ascii="Arial" w:hAnsi="Arial" w:cs="Arial"/>
          <w:b/>
          <w:bCs/>
        </w:rPr>
        <w:t>AVANTAGES SOCIAUX</w:t>
      </w:r>
    </w:p>
    <w:p w14:paraId="6694C6D9" w14:textId="77777777" w:rsidR="003D21A5" w:rsidRPr="00353660" w:rsidRDefault="003D21A5" w:rsidP="00C61703">
      <w:pPr>
        <w:spacing w:after="0" w:line="240" w:lineRule="auto"/>
        <w:jc w:val="both"/>
        <w:rPr>
          <w:rFonts w:ascii="Arial" w:hAnsi="Arial" w:cs="Arial"/>
          <w:b/>
          <w:bCs/>
        </w:rPr>
      </w:pPr>
    </w:p>
    <w:p w14:paraId="7CF9A414" w14:textId="74E85193" w:rsidR="003D21A5" w:rsidRPr="00353660" w:rsidRDefault="003D21A5" w:rsidP="00C61703">
      <w:pPr>
        <w:pStyle w:val="Paragraphedeliste"/>
        <w:numPr>
          <w:ilvl w:val="1"/>
          <w:numId w:val="1"/>
        </w:numPr>
        <w:spacing w:after="0" w:line="240" w:lineRule="auto"/>
        <w:ind w:left="1134" w:hanging="567"/>
        <w:jc w:val="both"/>
        <w:rPr>
          <w:rFonts w:ascii="Arial" w:hAnsi="Arial" w:cs="Arial"/>
        </w:rPr>
      </w:pPr>
      <w:r w:rsidRPr="00353660">
        <w:rPr>
          <w:rFonts w:ascii="Arial" w:hAnsi="Arial" w:cs="Arial"/>
        </w:rPr>
        <w:t xml:space="preserve">Le Salarié bénéficiera d’une assurance collective </w:t>
      </w:r>
      <w:r w:rsidR="00C61703" w:rsidRPr="00353660">
        <w:rPr>
          <w:rFonts w:ascii="Arial" w:hAnsi="Arial" w:cs="Arial"/>
        </w:rPr>
        <w:t>qui entrera en vigueur</w:t>
      </w:r>
      <w:r w:rsidR="005833BF" w:rsidRPr="00353660">
        <w:rPr>
          <w:rFonts w:ascii="Arial" w:hAnsi="Arial" w:cs="Arial"/>
        </w:rPr>
        <w:t xml:space="preserve"> après la période de probation de </w:t>
      </w:r>
      <w:r w:rsidR="005833BF" w:rsidRPr="00353660">
        <w:rPr>
          <w:rFonts w:ascii="Arial" w:hAnsi="Arial" w:cs="Arial"/>
          <w:b/>
          <w:bCs/>
        </w:rPr>
        <w:t>trois (3) mois</w:t>
      </w:r>
      <w:r w:rsidR="005833BF" w:rsidRPr="00353660">
        <w:rPr>
          <w:rFonts w:ascii="Arial" w:hAnsi="Arial" w:cs="Arial"/>
        </w:rPr>
        <w:t xml:space="preserve"> de travail continue à la clinique</w:t>
      </w:r>
      <w:r w:rsidR="00007454" w:rsidRPr="00353660">
        <w:rPr>
          <w:rFonts w:ascii="Arial" w:hAnsi="Arial" w:cs="Arial"/>
        </w:rPr>
        <w:t xml:space="preserve">, soit le </w:t>
      </w:r>
      <w:r w:rsidR="00353660">
        <w:rPr>
          <w:rFonts w:ascii="Arial" w:hAnsi="Arial" w:cs="Arial"/>
          <w:b/>
          <w:bCs/>
        </w:rPr>
        <w:t>13 août</w:t>
      </w:r>
      <w:r w:rsidR="00007454" w:rsidRPr="00353660">
        <w:rPr>
          <w:rFonts w:ascii="Arial" w:hAnsi="Arial" w:cs="Arial"/>
          <w:b/>
          <w:bCs/>
        </w:rPr>
        <w:t xml:space="preserve"> 2024</w:t>
      </w:r>
      <w:r w:rsidR="005833BF" w:rsidRPr="00353660">
        <w:rPr>
          <w:rFonts w:ascii="Arial" w:hAnsi="Arial" w:cs="Arial"/>
        </w:rPr>
        <w:t xml:space="preserve">.  </w:t>
      </w:r>
      <w:r w:rsidR="00C61703" w:rsidRPr="00353660">
        <w:rPr>
          <w:rFonts w:ascii="Arial" w:hAnsi="Arial" w:cs="Arial"/>
        </w:rPr>
        <w:t xml:space="preserve"> </w:t>
      </w:r>
    </w:p>
    <w:p w14:paraId="0EF11C81" w14:textId="77777777" w:rsidR="003D21A5" w:rsidRPr="00353660" w:rsidRDefault="003D21A5" w:rsidP="00C61703">
      <w:pPr>
        <w:pStyle w:val="Paragraphedeliste"/>
        <w:spacing w:after="0" w:line="240" w:lineRule="auto"/>
        <w:ind w:left="1134"/>
        <w:jc w:val="both"/>
        <w:rPr>
          <w:rFonts w:ascii="Arial" w:hAnsi="Arial" w:cs="Arial"/>
        </w:rPr>
      </w:pPr>
    </w:p>
    <w:p w14:paraId="466D3BEA" w14:textId="3D619B0D" w:rsidR="003D21A5" w:rsidRPr="00353660" w:rsidRDefault="003D21A5" w:rsidP="00C61703">
      <w:pPr>
        <w:pStyle w:val="Paragraphedeliste"/>
        <w:numPr>
          <w:ilvl w:val="1"/>
          <w:numId w:val="1"/>
        </w:numPr>
        <w:spacing w:after="0" w:line="240" w:lineRule="auto"/>
        <w:ind w:left="1134" w:hanging="567"/>
        <w:jc w:val="both"/>
        <w:rPr>
          <w:rFonts w:ascii="Arial" w:hAnsi="Arial" w:cs="Arial"/>
        </w:rPr>
      </w:pPr>
      <w:r w:rsidRPr="00353660">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300609E"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353660">
        <w:rPr>
          <w:rFonts w:ascii="Arial" w:hAnsi="Arial" w:cs="Arial"/>
        </w:rPr>
        <w:t xml:space="preserve">douze </w:t>
      </w:r>
      <w:r w:rsidR="00D37DC9">
        <w:rPr>
          <w:rFonts w:ascii="Arial" w:hAnsi="Arial" w:cs="Arial"/>
        </w:rPr>
        <w:t>(1</w:t>
      </w:r>
      <w:r w:rsidR="00353660">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189591C"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5D2C30C1"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0357550D"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48668DA4"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154B614"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9D9ED83"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4879A909"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7E568E11"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9950D2C" w14:textId="77777777" w:rsidR="00353660" w:rsidRDefault="00353660" w:rsidP="00353660">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46273982" w14:textId="4ECDEE84" w:rsidR="00353660"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9D618F9" w14:textId="77777777" w:rsidR="00353660"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5589061C" w14:textId="77777777" w:rsidR="00353660" w:rsidRPr="003D21A5" w:rsidRDefault="00353660" w:rsidP="00353660">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3DEA2175" w14:textId="77777777" w:rsidR="00E164EE" w:rsidRDefault="007D0B91" w:rsidP="00E164EE">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0FDD4DC1" w14:textId="77777777" w:rsidR="00E164EE" w:rsidRDefault="00E164EE" w:rsidP="00E164EE">
      <w:pPr>
        <w:pStyle w:val="Paragraphedeliste"/>
        <w:spacing w:after="0" w:line="240" w:lineRule="auto"/>
        <w:ind w:left="1134"/>
        <w:jc w:val="both"/>
        <w:rPr>
          <w:rFonts w:ascii="Arial" w:hAnsi="Arial" w:cs="Arial"/>
        </w:rPr>
      </w:pPr>
    </w:p>
    <w:p w14:paraId="17127D9E" w14:textId="57FC94CA" w:rsidR="001C7322" w:rsidRPr="00E164EE" w:rsidRDefault="00E164EE" w:rsidP="00E164EE">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70514C35" w14:textId="77777777" w:rsidR="00E164EE" w:rsidRPr="00E164EE" w:rsidRDefault="00E164EE" w:rsidP="00E164EE">
      <w:pPr>
        <w:spacing w:after="0" w:line="240" w:lineRule="auto"/>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70E4E508" w14:textId="77777777" w:rsidR="001C7322" w:rsidRPr="007106FA" w:rsidRDefault="001C7322" w:rsidP="007106FA">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Pr="00BF4348" w:rsidRDefault="001C7322" w:rsidP="001C7322">
      <w:pPr>
        <w:pStyle w:val="Paragraphedeliste"/>
        <w:numPr>
          <w:ilvl w:val="1"/>
          <w:numId w:val="1"/>
        </w:numPr>
        <w:spacing w:after="0" w:line="240" w:lineRule="auto"/>
        <w:ind w:left="1134" w:hanging="567"/>
        <w:jc w:val="both"/>
        <w:rPr>
          <w:rFonts w:ascii="Arial" w:hAnsi="Arial" w:cs="Arial"/>
        </w:rPr>
      </w:pPr>
      <w:r w:rsidRPr="00BF4348">
        <w:rPr>
          <w:rFonts w:ascii="Arial" w:hAnsi="Arial" w:cs="Arial"/>
        </w:rPr>
        <w:t xml:space="preserve">Les vacances en sus du minimum prévu par la </w:t>
      </w:r>
      <w:r w:rsidRPr="00BF4348">
        <w:rPr>
          <w:rFonts w:ascii="Arial" w:hAnsi="Arial" w:cs="Arial"/>
          <w:i/>
          <w:iCs/>
        </w:rPr>
        <w:t>Loi sur les normes du travail</w:t>
      </w:r>
      <w:r w:rsidRPr="00BF4348">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53833A50" w14:textId="77777777" w:rsidR="008163C2" w:rsidRDefault="008163C2" w:rsidP="00B53066">
      <w:pPr>
        <w:pStyle w:val="Paragraphedeliste"/>
        <w:spacing w:after="0" w:line="240" w:lineRule="auto"/>
        <w:ind w:left="360"/>
        <w:jc w:val="both"/>
        <w:rPr>
          <w:rFonts w:ascii="Arial" w:hAnsi="Arial" w:cs="Arial"/>
          <w:b/>
          <w:bCs/>
        </w:rPr>
      </w:pPr>
    </w:p>
    <w:p w14:paraId="60998C22" w14:textId="77777777" w:rsidR="008163C2" w:rsidRDefault="008163C2" w:rsidP="00B53066">
      <w:pPr>
        <w:pStyle w:val="Paragraphedeliste"/>
        <w:spacing w:after="0" w:line="240" w:lineRule="auto"/>
        <w:ind w:left="360"/>
        <w:jc w:val="both"/>
        <w:rPr>
          <w:rFonts w:ascii="Arial" w:hAnsi="Arial" w:cs="Arial"/>
          <w:b/>
          <w:bCs/>
        </w:rPr>
      </w:pPr>
    </w:p>
    <w:p w14:paraId="489A43FC" w14:textId="77777777" w:rsidR="008163C2" w:rsidRDefault="008163C2"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lastRenderedPageBreak/>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1EE6149C"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r w:rsidR="00F06684">
        <w:rPr>
          <w:rFonts w:ascii="Arial" w:hAnsi="Arial" w:cs="Arial"/>
        </w:rPr>
        <w:t>Ces journées ne sont ni monnayables ni transférable d’une année à l’autre.</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5EF56792"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w:t>
      </w:r>
      <w:r w:rsidR="008163C2">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2977B74" w14:textId="0FD1FA3B" w:rsidR="007A4DA1" w:rsidRDefault="005F67AB" w:rsidP="0084765C">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1AA0B752" w14:textId="77777777" w:rsidR="008163C2" w:rsidRPr="008163C2" w:rsidRDefault="008163C2" w:rsidP="008163C2">
      <w:pPr>
        <w:pStyle w:val="Paragraphedeliste"/>
        <w:spacing w:after="0" w:line="240" w:lineRule="auto"/>
        <w:ind w:left="426"/>
        <w:jc w:val="both"/>
        <w:rPr>
          <w:rFonts w:ascii="Arial" w:hAnsi="Arial" w:cs="Arial"/>
          <w:b/>
          <w:bCs/>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186F05E5"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705F6">
        <w:rPr>
          <w:rFonts w:ascii="Arial" w:hAnsi="Arial" w:cs="Arial"/>
        </w:rPr>
        <w:lastRenderedPageBreak/>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82E5447" w:rsidR="006C5F7F" w:rsidRPr="006448A0"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E10F1">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679352EF" w14:textId="77777777" w:rsidR="006448A0" w:rsidRPr="006448A0" w:rsidRDefault="006448A0" w:rsidP="006448A0">
      <w:pPr>
        <w:pStyle w:val="Paragraphedeliste"/>
        <w:rPr>
          <w:rFonts w:ascii="Arial" w:hAnsi="Arial" w:cs="Arial"/>
          <w:b/>
          <w:bCs/>
        </w:rPr>
      </w:pPr>
    </w:p>
    <w:p w14:paraId="3E89378C" w14:textId="77777777" w:rsidR="006448A0" w:rsidRPr="00D06890" w:rsidRDefault="006448A0" w:rsidP="006448A0">
      <w:pPr>
        <w:pStyle w:val="Paragraphedeliste"/>
        <w:numPr>
          <w:ilvl w:val="1"/>
          <w:numId w:val="1"/>
        </w:numPr>
        <w:spacing w:after="0" w:line="240" w:lineRule="auto"/>
        <w:ind w:left="1134" w:hanging="567"/>
        <w:jc w:val="both"/>
        <w:rPr>
          <w:rFonts w:ascii="Arial" w:hAnsi="Arial" w:cs="Arial"/>
        </w:rPr>
      </w:pPr>
      <w:r w:rsidRPr="00D06890">
        <w:rPr>
          <w:rFonts w:ascii="Arial" w:hAnsi="Arial" w:cs="Arial"/>
        </w:rPr>
        <w:t xml:space="preserve">La Clinique s’engage à offrir et payer à l’employé les formations nécessaires à son poste. L’employé devra demander l’approbation de son supérieur immédiat. </w:t>
      </w:r>
      <w:r>
        <w:rPr>
          <w:rFonts w:ascii="Arial" w:hAnsi="Arial" w:cs="Arial"/>
        </w:rPr>
        <w:t xml:space="preserve">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0CAABE67"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8163C2">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3F5AFCB1"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57D273D5"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lastRenderedPageBreak/>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w:t>
      </w:r>
      <w:r w:rsidR="004D4996" w:rsidRPr="004D4996">
        <w:rPr>
          <w:rFonts w:ascii="Arial" w:hAnsi="Arial" w:cs="Arial"/>
        </w:rPr>
        <w:lastRenderedPageBreak/>
        <w:t xml:space="preserve">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41B3557F"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E10F1">
        <w:rPr>
          <w:rFonts w:ascii="Arial" w:hAnsi="Arial" w:cs="Arial"/>
        </w:rPr>
        <w:t>l’employé</w:t>
      </w:r>
      <w:r w:rsidR="00072AF3" w:rsidRPr="005C0BE5">
        <w:rPr>
          <w:rFonts w:ascii="Arial" w:hAnsi="Arial" w:cs="Arial"/>
        </w:rPr>
        <w:t xml:space="preserve"> </w:t>
      </w:r>
      <w:r w:rsidRPr="004D4996">
        <w:rPr>
          <w:rFonts w:ascii="Arial" w:hAnsi="Arial" w:cs="Arial"/>
        </w:rPr>
        <w:t xml:space="preserve">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33C15CAD"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502D5D">
        <w:rPr>
          <w:rFonts w:ascii="Arial" w:hAnsi="Arial" w:cs="Arial"/>
        </w:rPr>
        <w:t>l’employé</w:t>
      </w:r>
      <w:r w:rsidR="00072AF3" w:rsidRPr="005C0BE5">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5D66A9A7"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502D5D">
        <w:rPr>
          <w:rFonts w:ascii="Arial" w:hAnsi="Arial" w:cs="Arial"/>
        </w:rPr>
        <w:t>l’employé</w:t>
      </w:r>
      <w:r w:rsidR="00072AF3" w:rsidRPr="005C0BE5">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D1CB3B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w:t>
      </w:r>
      <w:r w:rsidR="003E10F1">
        <w:rPr>
          <w:rFonts w:ascii="Arial" w:hAnsi="Arial" w:cs="Arial"/>
        </w:rPr>
        <w:t>par l’employé</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8E64C6">
        <w:rPr>
          <w:rFonts w:ascii="Arial" w:hAnsi="Arial" w:cs="Arial"/>
        </w:rPr>
        <w:t>L’employé</w:t>
      </w:r>
      <w:r w:rsidR="004A07F8" w:rsidRPr="005C0BE5">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06459985" w14:textId="3CDC1D51"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8E64C6">
        <w:rPr>
          <w:rFonts w:ascii="Arial" w:hAnsi="Arial" w:cs="Arial"/>
        </w:rPr>
        <w:t>l’employé</w:t>
      </w:r>
      <w:r w:rsidRPr="00FA613D">
        <w:rPr>
          <w:rFonts w:ascii="Arial" w:hAnsi="Arial" w:cs="Arial"/>
        </w:rPr>
        <w:t xml:space="preserve"> ne sont pas régis par le présent </w:t>
      </w:r>
      <w:r w:rsidRPr="00FA613D">
        <w:rPr>
          <w:rFonts w:ascii="Arial" w:hAnsi="Arial" w:cs="Arial"/>
        </w:rPr>
        <w:lastRenderedPageBreak/>
        <w:t xml:space="preserve">engagement, le tout sous réserve que tout patient de la famille immédiate </w:t>
      </w:r>
      <w:r w:rsidR="004A07F8">
        <w:rPr>
          <w:rFonts w:ascii="Arial" w:hAnsi="Arial" w:cs="Arial"/>
        </w:rPr>
        <w:t xml:space="preserve">de </w:t>
      </w:r>
      <w:r w:rsidR="008E64C6">
        <w:rPr>
          <w:rFonts w:ascii="Arial" w:hAnsi="Arial" w:cs="Arial"/>
        </w:rPr>
        <w:t>l’employé</w:t>
      </w:r>
      <w:r w:rsidR="004A07F8" w:rsidRPr="005C0BE5">
        <w:rPr>
          <w:rFonts w:ascii="Arial" w:hAnsi="Arial" w:cs="Arial"/>
        </w:rPr>
        <w:t xml:space="preserve">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371F4481" w14:textId="77777777" w:rsidR="00FA613D" w:rsidRPr="006C5F7F" w:rsidRDefault="00FA613D" w:rsidP="006C5F7F">
      <w:pPr>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lastRenderedPageBreak/>
        <w:t>L’employé</w:t>
      </w:r>
      <w:r w:rsidRPr="005C0BE5">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04298EB4" w14:textId="77777777" w:rsidR="003E10F1" w:rsidRPr="008163C2" w:rsidRDefault="003E10F1" w:rsidP="008163C2">
      <w:pPr>
        <w:spacing w:after="0" w:line="240" w:lineRule="auto"/>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15938CBC"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B8173F">
        <w:rPr>
          <w:rFonts w:ascii="Arial" w:hAnsi="Arial" w:cs="Arial"/>
        </w:rPr>
        <w:t>l’employé</w:t>
      </w:r>
      <w:r w:rsidR="004A07F8" w:rsidRPr="005C0BE5">
        <w:rPr>
          <w:rFonts w:ascii="Arial" w:hAnsi="Arial" w:cs="Arial"/>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7DA50E00"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lastRenderedPageBreak/>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lastRenderedPageBreak/>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278FF126"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FC5DA3">
              <w:rPr>
                <w:rFonts w:ascii="Arial" w:hAnsi="Arial" w:cs="Arial"/>
                <w:szCs w:val="24"/>
                <w:lang w:eastAsia="fr-CA"/>
              </w:rPr>
              <w:t>Catherine Acosta Charette</w:t>
            </w:r>
            <w:r w:rsidR="002319C1">
              <w:rPr>
                <w:rFonts w:ascii="Arial" w:hAnsi="Arial" w:cs="Arial"/>
                <w:szCs w:val="24"/>
                <w:lang w:eastAsia="fr-CA"/>
              </w:rPr>
              <w:t xml:space="preserve">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3ABBEC91" w14:textId="77777777" w:rsidR="008163C2" w:rsidRDefault="008163C2" w:rsidP="00C61703">
      <w:pPr>
        <w:spacing w:after="0" w:line="240" w:lineRule="auto"/>
        <w:ind w:right="-454"/>
        <w:jc w:val="both"/>
        <w:rPr>
          <w:rFonts w:ascii="Arial" w:hAnsi="Arial" w:cs="Arial"/>
          <w:b/>
          <w:bCs/>
          <w:color w:val="2D2D31"/>
          <w:w w:val="105"/>
        </w:rPr>
      </w:pPr>
    </w:p>
    <w:p w14:paraId="0853BF69" w14:textId="77777777" w:rsidR="008163C2" w:rsidRDefault="008163C2" w:rsidP="00C61703">
      <w:pPr>
        <w:spacing w:after="0" w:line="240" w:lineRule="auto"/>
        <w:ind w:right="-454"/>
        <w:jc w:val="both"/>
        <w:rPr>
          <w:rFonts w:ascii="Arial" w:hAnsi="Arial" w:cs="Arial"/>
          <w:b/>
          <w:bCs/>
          <w:color w:val="2D2D31"/>
          <w:w w:val="105"/>
        </w:rPr>
      </w:pPr>
    </w:p>
    <w:p w14:paraId="0E99AE33" w14:textId="77777777" w:rsidR="008163C2" w:rsidRDefault="008163C2"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lastRenderedPageBreak/>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5A22D3">
      <w:headerReference w:type="default" r:id="rId8"/>
      <w:footerReference w:type="default" r:id="rId9"/>
      <w:headerReference w:type="first" r:id="rId10"/>
      <w:pgSz w:w="12240" w:h="15840"/>
      <w:pgMar w:top="1418" w:right="1608" w:bottom="1440" w:left="180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D59CAC" w14:textId="77777777" w:rsidR="005A22D3" w:rsidRDefault="005A22D3" w:rsidP="003D21A5">
      <w:pPr>
        <w:spacing w:after="0" w:line="240" w:lineRule="auto"/>
      </w:pPr>
      <w:r>
        <w:separator/>
      </w:r>
    </w:p>
  </w:endnote>
  <w:endnote w:type="continuationSeparator" w:id="0">
    <w:p w14:paraId="69F0A9EC" w14:textId="77777777" w:rsidR="005A22D3" w:rsidRDefault="005A22D3"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7B2EC" w14:textId="77777777" w:rsidR="005A22D3" w:rsidRDefault="005A22D3" w:rsidP="003D21A5">
      <w:pPr>
        <w:spacing w:after="0" w:line="240" w:lineRule="auto"/>
      </w:pPr>
      <w:r>
        <w:separator/>
      </w:r>
    </w:p>
  </w:footnote>
  <w:footnote w:type="continuationSeparator" w:id="0">
    <w:p w14:paraId="1E73BF84" w14:textId="77777777" w:rsidR="005A22D3" w:rsidRDefault="005A22D3"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0A587527" w:rsidR="00911A7E" w:rsidRDefault="005A3D16" w:rsidP="005A3D16">
    <w:pPr>
      <w:pStyle w:val="En-tte"/>
      <w:tabs>
        <w:tab w:val="clear" w:pos="8640"/>
      </w:tabs>
      <w:ind w:right="-1566"/>
    </w:pPr>
    <w:r>
      <w:rPr>
        <w:noProof/>
      </w:rPr>
      <w:drawing>
        <wp:inline distT="0" distB="0" distL="0" distR="0" wp14:anchorId="7E931615" wp14:editId="6BC31751">
          <wp:extent cx="1637665" cy="708025"/>
          <wp:effectExtent l="0" t="0" r="635" b="0"/>
          <wp:docPr id="937141536"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85444"/>
    <w:rsid w:val="00085823"/>
    <w:rsid w:val="00090638"/>
    <w:rsid w:val="000A6203"/>
    <w:rsid w:val="000C14F6"/>
    <w:rsid w:val="000C379F"/>
    <w:rsid w:val="000D0250"/>
    <w:rsid w:val="000E114B"/>
    <w:rsid w:val="000E3D3F"/>
    <w:rsid w:val="000E7E28"/>
    <w:rsid w:val="000F0BBF"/>
    <w:rsid w:val="00103D67"/>
    <w:rsid w:val="00130430"/>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852D6"/>
    <w:rsid w:val="002948BC"/>
    <w:rsid w:val="002A6496"/>
    <w:rsid w:val="002A6ABE"/>
    <w:rsid w:val="002D2FF4"/>
    <w:rsid w:val="002D7023"/>
    <w:rsid w:val="00302800"/>
    <w:rsid w:val="0031293A"/>
    <w:rsid w:val="00353660"/>
    <w:rsid w:val="003705F6"/>
    <w:rsid w:val="003B6FE2"/>
    <w:rsid w:val="003D21A5"/>
    <w:rsid w:val="003E10F1"/>
    <w:rsid w:val="00467E0E"/>
    <w:rsid w:val="00486835"/>
    <w:rsid w:val="004A07F8"/>
    <w:rsid w:val="004B2FBB"/>
    <w:rsid w:val="004C6518"/>
    <w:rsid w:val="004D4996"/>
    <w:rsid w:val="00502D5D"/>
    <w:rsid w:val="0050543D"/>
    <w:rsid w:val="005073B7"/>
    <w:rsid w:val="0051484D"/>
    <w:rsid w:val="00516D57"/>
    <w:rsid w:val="005217D1"/>
    <w:rsid w:val="00521B21"/>
    <w:rsid w:val="005531BF"/>
    <w:rsid w:val="005766EA"/>
    <w:rsid w:val="005833BF"/>
    <w:rsid w:val="00584EA4"/>
    <w:rsid w:val="00585800"/>
    <w:rsid w:val="005A0D85"/>
    <w:rsid w:val="005A22D3"/>
    <w:rsid w:val="005A3D16"/>
    <w:rsid w:val="005B495E"/>
    <w:rsid w:val="005C0BE5"/>
    <w:rsid w:val="005E564C"/>
    <w:rsid w:val="005F1747"/>
    <w:rsid w:val="005F67AB"/>
    <w:rsid w:val="006448A0"/>
    <w:rsid w:val="0065462C"/>
    <w:rsid w:val="00692402"/>
    <w:rsid w:val="006C5F7F"/>
    <w:rsid w:val="006F0B63"/>
    <w:rsid w:val="0070540B"/>
    <w:rsid w:val="007106FA"/>
    <w:rsid w:val="00730E91"/>
    <w:rsid w:val="0073228E"/>
    <w:rsid w:val="007717DC"/>
    <w:rsid w:val="00785127"/>
    <w:rsid w:val="007916E3"/>
    <w:rsid w:val="00792E5D"/>
    <w:rsid w:val="007947B1"/>
    <w:rsid w:val="00795CD4"/>
    <w:rsid w:val="007A4DA1"/>
    <w:rsid w:val="007C239A"/>
    <w:rsid w:val="007D0B91"/>
    <w:rsid w:val="007D2205"/>
    <w:rsid w:val="007F6DE6"/>
    <w:rsid w:val="008139B7"/>
    <w:rsid w:val="008163C2"/>
    <w:rsid w:val="00835E1E"/>
    <w:rsid w:val="0084765C"/>
    <w:rsid w:val="00863C16"/>
    <w:rsid w:val="008B70B4"/>
    <w:rsid w:val="008B74A6"/>
    <w:rsid w:val="008D6ABF"/>
    <w:rsid w:val="008E64C6"/>
    <w:rsid w:val="008F12F4"/>
    <w:rsid w:val="00903DE0"/>
    <w:rsid w:val="00906A30"/>
    <w:rsid w:val="00911A7E"/>
    <w:rsid w:val="0094459E"/>
    <w:rsid w:val="009615F5"/>
    <w:rsid w:val="009658F3"/>
    <w:rsid w:val="009A22EB"/>
    <w:rsid w:val="00A2494B"/>
    <w:rsid w:val="00A270EA"/>
    <w:rsid w:val="00A60CB0"/>
    <w:rsid w:val="00A7537D"/>
    <w:rsid w:val="00A8410A"/>
    <w:rsid w:val="00AA1FB2"/>
    <w:rsid w:val="00AB2B9D"/>
    <w:rsid w:val="00AB4BD7"/>
    <w:rsid w:val="00AD78EF"/>
    <w:rsid w:val="00B30B73"/>
    <w:rsid w:val="00B37ADC"/>
    <w:rsid w:val="00B50393"/>
    <w:rsid w:val="00B53066"/>
    <w:rsid w:val="00B57552"/>
    <w:rsid w:val="00B8173F"/>
    <w:rsid w:val="00B818CC"/>
    <w:rsid w:val="00BE65AA"/>
    <w:rsid w:val="00BF4348"/>
    <w:rsid w:val="00C044DD"/>
    <w:rsid w:val="00C32B36"/>
    <w:rsid w:val="00C37672"/>
    <w:rsid w:val="00C41669"/>
    <w:rsid w:val="00C61703"/>
    <w:rsid w:val="00C90A17"/>
    <w:rsid w:val="00CA51B6"/>
    <w:rsid w:val="00CB0487"/>
    <w:rsid w:val="00CC3C17"/>
    <w:rsid w:val="00CC6853"/>
    <w:rsid w:val="00CD7D58"/>
    <w:rsid w:val="00CE6678"/>
    <w:rsid w:val="00CE7468"/>
    <w:rsid w:val="00D00721"/>
    <w:rsid w:val="00D24A1F"/>
    <w:rsid w:val="00D37DC9"/>
    <w:rsid w:val="00DE0226"/>
    <w:rsid w:val="00E164EE"/>
    <w:rsid w:val="00E50988"/>
    <w:rsid w:val="00E5574E"/>
    <w:rsid w:val="00E729D7"/>
    <w:rsid w:val="00E84EF1"/>
    <w:rsid w:val="00EA2518"/>
    <w:rsid w:val="00F06684"/>
    <w:rsid w:val="00F343E7"/>
    <w:rsid w:val="00F93D3A"/>
    <w:rsid w:val="00FA613D"/>
    <w:rsid w:val="00FC5DA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4685</Words>
  <Characters>25768</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27</cp:revision>
  <dcterms:created xsi:type="dcterms:W3CDTF">2024-03-19T15:30:00Z</dcterms:created>
  <dcterms:modified xsi:type="dcterms:W3CDTF">2024-03-20T18:00:00Z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