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CSC8501 Coursework: Exploring the Beal Conjecture</w:t>
      </w:r>
    </w:p>
    <w:p w:rsidR="00000000" w:rsidDel="00000000" w:rsidP="00000000" w:rsidRDefault="00000000" w:rsidRPr="00000000" w14:paraId="00000002">
      <w:pPr>
        <w:pStyle w:val="Subtitle"/>
        <w:rPr/>
      </w:pPr>
      <w:bookmarkStart w:colFirst="0" w:colLast="0" w:name="_p4o2teog1f09" w:id="0"/>
      <w:bookmarkEnd w:id="0"/>
      <w:r w:rsidDel="00000000" w:rsidR="00000000" w:rsidRPr="00000000">
        <w:rPr>
          <w:rtl w:val="0"/>
        </w:rPr>
        <w:t xml:space="preserve">Coursework Deadline = Friday 20</w:t>
      </w:r>
      <w:r w:rsidDel="00000000" w:rsidR="00000000" w:rsidRPr="00000000">
        <w:rPr>
          <w:vertAlign w:val="superscript"/>
          <w:rtl w:val="0"/>
        </w:rPr>
        <w:t xml:space="preserve">th</w:t>
      </w:r>
      <w:r w:rsidDel="00000000" w:rsidR="00000000" w:rsidRPr="00000000">
        <w:rPr>
          <w:rtl w:val="0"/>
        </w:rPr>
        <w:t xml:space="preserve"> October for presenting solutions in class from 10 am </w:t>
      </w:r>
    </w:p>
    <w:p w:rsidR="00000000" w:rsidDel="00000000" w:rsidP="00000000" w:rsidRDefault="00000000" w:rsidRPr="00000000" w14:paraId="00000003">
      <w:pPr>
        <w:pStyle w:val="Heading1"/>
        <w:rPr/>
      </w:pPr>
      <w:r w:rsidDel="00000000" w:rsidR="00000000" w:rsidRPr="00000000">
        <w:rPr>
          <w:rtl w:val="0"/>
        </w:rPr>
        <w:t xml:space="preserve">Introduction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Beal Conjecture is an unsolved problem in number theory. It was discovered by Andrew Beal while attempting to generalise Fermat's Last Theorem and stated that if A</w:t>
      </w:r>
      <w:r w:rsidDel="00000000" w:rsidR="00000000" w:rsidRPr="00000000">
        <w:rPr>
          <w:sz w:val="24"/>
          <w:szCs w:val="24"/>
          <w:vertAlign w:val="superscript"/>
          <w:rtl w:val="0"/>
        </w:rPr>
        <w:t xml:space="preserve">x</w:t>
      </w:r>
      <w:r w:rsidDel="00000000" w:rsidR="00000000" w:rsidRPr="00000000">
        <w:rPr>
          <w:sz w:val="24"/>
          <w:szCs w:val="24"/>
          <w:rtl w:val="0"/>
        </w:rPr>
        <w:t xml:space="preserve"> + B</w:t>
      </w:r>
      <w:r w:rsidDel="00000000" w:rsidR="00000000" w:rsidRPr="00000000">
        <w:rPr>
          <w:sz w:val="24"/>
          <w:szCs w:val="24"/>
          <w:vertAlign w:val="superscript"/>
          <w:rtl w:val="0"/>
        </w:rPr>
        <w:t xml:space="preserve">y</w:t>
      </w:r>
      <w:r w:rsidDel="00000000" w:rsidR="00000000" w:rsidRPr="00000000">
        <w:rPr>
          <w:sz w:val="24"/>
          <w:szCs w:val="24"/>
          <w:rtl w:val="0"/>
        </w:rPr>
        <w:t xml:space="preserve"> = C</w:t>
      </w:r>
      <w:r w:rsidDel="00000000" w:rsidR="00000000" w:rsidRPr="00000000">
        <w:rPr>
          <w:sz w:val="24"/>
          <w:szCs w:val="24"/>
          <w:vertAlign w:val="superscript"/>
          <w:rtl w:val="0"/>
        </w:rPr>
        <w:t xml:space="preserve">z</w:t>
      </w:r>
      <w:r w:rsidDel="00000000" w:rsidR="00000000" w:rsidRPr="00000000">
        <w:rPr>
          <w:sz w:val="24"/>
          <w:szCs w:val="24"/>
          <w:rtl w:val="0"/>
        </w:rPr>
        <w:t xml:space="preserve">, where A, B, C, x, y, z are positive integers with x, y, z &gt;2, then A, B, C have a common prime factor.</w:t>
      </w:r>
    </w:p>
    <w:p w:rsidR="00000000" w:rsidDel="00000000" w:rsidP="00000000" w:rsidRDefault="00000000" w:rsidRPr="00000000" w14:paraId="00000005">
      <w:pPr>
        <w:pStyle w:val="Heading1"/>
        <w:rPr/>
      </w:pPr>
      <w:r w:rsidDel="00000000" w:rsidR="00000000" w:rsidRPr="00000000">
        <w:rPr>
          <w:rtl w:val="0"/>
        </w:rPr>
        <w:t xml:space="preserve">Example</w:t>
      </w:r>
    </w:p>
    <w:p w:rsidR="00000000" w:rsidDel="00000000" w:rsidP="00000000" w:rsidRDefault="00000000" w:rsidRPr="00000000" w14:paraId="00000006">
      <w:pPr>
        <w:rPr>
          <w:sz w:val="24"/>
          <w:szCs w:val="24"/>
        </w:rPr>
      </w:pPr>
      <w:r w:rsidDel="00000000" w:rsidR="00000000" w:rsidRPr="00000000">
        <w:rPr>
          <w:sz w:val="24"/>
          <w:szCs w:val="24"/>
          <w:rtl w:val="0"/>
        </w:rPr>
        <w:t xml:space="preserve">2</w:t>
      </w:r>
      <w:r w:rsidDel="00000000" w:rsidR="00000000" w:rsidRPr="00000000">
        <w:rPr>
          <w:sz w:val="24"/>
          <w:szCs w:val="24"/>
          <w:vertAlign w:val="superscript"/>
          <w:rtl w:val="0"/>
        </w:rPr>
        <w:t xml:space="preserve">3</w:t>
      </w:r>
      <w:r w:rsidDel="00000000" w:rsidR="00000000" w:rsidRPr="00000000">
        <w:rPr>
          <w:sz w:val="24"/>
          <w:szCs w:val="24"/>
          <w:rtl w:val="0"/>
        </w:rPr>
        <w:t xml:space="preserve"> + 2</w:t>
      </w:r>
      <w:r w:rsidDel="00000000" w:rsidR="00000000" w:rsidRPr="00000000">
        <w:rPr>
          <w:sz w:val="24"/>
          <w:szCs w:val="24"/>
          <w:vertAlign w:val="superscript"/>
          <w:rtl w:val="0"/>
        </w:rPr>
        <w:t xml:space="preserve">3</w:t>
      </w:r>
      <w:r w:rsidDel="00000000" w:rsidR="00000000" w:rsidRPr="00000000">
        <w:rPr>
          <w:sz w:val="24"/>
          <w:szCs w:val="24"/>
          <w:rtl w:val="0"/>
        </w:rPr>
        <w:t xml:space="preserve"> = 2</w:t>
      </w:r>
      <w:r w:rsidDel="00000000" w:rsidR="00000000" w:rsidRPr="00000000">
        <w:rPr>
          <w:sz w:val="24"/>
          <w:szCs w:val="24"/>
          <w:vertAlign w:val="superscript"/>
          <w:rtl w:val="0"/>
        </w:rPr>
        <w:t xml:space="preserve">4</w:t>
      </w:r>
      <w:r w:rsidDel="00000000" w:rsidR="00000000" w:rsidRPr="00000000">
        <w:rPr>
          <w:sz w:val="24"/>
          <w:szCs w:val="24"/>
          <w:rtl w:val="0"/>
        </w:rPr>
        <w:br w:type="textWrapping"/>
        <w:t xml:space="preserve">Evaluation: 2</w:t>
      </w:r>
      <w:r w:rsidDel="00000000" w:rsidR="00000000" w:rsidRPr="00000000">
        <w:rPr>
          <w:sz w:val="24"/>
          <w:szCs w:val="24"/>
          <w:vertAlign w:val="superscript"/>
          <w:rtl w:val="0"/>
        </w:rPr>
        <w:t xml:space="preserve">3</w:t>
      </w:r>
      <w:r w:rsidDel="00000000" w:rsidR="00000000" w:rsidRPr="00000000">
        <w:rPr>
          <w:sz w:val="24"/>
          <w:szCs w:val="24"/>
          <w:rtl w:val="0"/>
        </w:rPr>
        <w:t xml:space="preserve"> = 8, 2</w:t>
      </w:r>
      <w:r w:rsidDel="00000000" w:rsidR="00000000" w:rsidRPr="00000000">
        <w:rPr>
          <w:sz w:val="24"/>
          <w:szCs w:val="24"/>
          <w:vertAlign w:val="superscript"/>
          <w:rtl w:val="0"/>
        </w:rPr>
        <w:t xml:space="preserve">3</w:t>
      </w:r>
      <w:r w:rsidDel="00000000" w:rsidR="00000000" w:rsidRPr="00000000">
        <w:rPr>
          <w:sz w:val="24"/>
          <w:szCs w:val="24"/>
          <w:rtl w:val="0"/>
        </w:rPr>
        <w:t xml:space="preserve"> = 8, 2</w:t>
      </w:r>
      <w:r w:rsidDel="00000000" w:rsidR="00000000" w:rsidRPr="00000000">
        <w:rPr>
          <w:sz w:val="24"/>
          <w:szCs w:val="24"/>
          <w:vertAlign w:val="superscript"/>
          <w:rtl w:val="0"/>
        </w:rPr>
        <w:t xml:space="preserve">4</w:t>
      </w:r>
      <w:r w:rsidDel="00000000" w:rsidR="00000000" w:rsidRPr="00000000">
        <w:rPr>
          <w:sz w:val="24"/>
          <w:szCs w:val="24"/>
          <w:rtl w:val="0"/>
        </w:rPr>
        <w:t xml:space="preserve"> = 16; 8 + 8 = 16</w:t>
        <w:br w:type="textWrapping"/>
        <w:t xml:space="preserve">This equation satisfies the Beal Conjecture because A, B, and C share a common prime factor, 2.</w:t>
      </w:r>
    </w:p>
    <w:p w:rsidR="00000000" w:rsidDel="00000000" w:rsidP="00000000" w:rsidRDefault="00000000" w:rsidRPr="00000000" w14:paraId="00000007">
      <w:pPr>
        <w:pStyle w:val="Heading1"/>
        <w:rPr/>
      </w:pPr>
      <w:r w:rsidDel="00000000" w:rsidR="00000000" w:rsidRPr="00000000">
        <w:rPr>
          <w:rtl w:val="0"/>
        </w:rPr>
        <w:t xml:space="preserve">Beal Number Total (BNT)</w:t>
      </w:r>
    </w:p>
    <w:p w:rsidR="00000000" w:rsidDel="00000000" w:rsidP="00000000" w:rsidRDefault="00000000" w:rsidRPr="00000000" w14:paraId="00000008">
      <w:pPr>
        <w:rPr>
          <w:sz w:val="24"/>
          <w:szCs w:val="24"/>
        </w:rPr>
      </w:pPr>
      <w:r w:rsidDel="00000000" w:rsidR="00000000" w:rsidRPr="00000000">
        <w:rPr>
          <w:sz w:val="24"/>
          <w:szCs w:val="24"/>
          <w:rtl w:val="0"/>
        </w:rPr>
        <w:t xml:space="preserve">The Beal Number Total (BNT) is A + B + C + x + y + z.</w:t>
        <w:br w:type="textWrapping"/>
        <w:t xml:space="preserve">Example BNT 1: For the equation 2</w:t>
      </w:r>
      <w:r w:rsidDel="00000000" w:rsidR="00000000" w:rsidRPr="00000000">
        <w:rPr>
          <w:sz w:val="24"/>
          <w:szCs w:val="24"/>
          <w:vertAlign w:val="superscript"/>
          <w:rtl w:val="0"/>
        </w:rPr>
        <w:t xml:space="preserve">3</w:t>
      </w:r>
      <w:r w:rsidDel="00000000" w:rsidR="00000000" w:rsidRPr="00000000">
        <w:rPr>
          <w:sz w:val="24"/>
          <w:szCs w:val="24"/>
          <w:rtl w:val="0"/>
        </w:rPr>
        <w:t xml:space="preserve"> + 2</w:t>
      </w:r>
      <w:r w:rsidDel="00000000" w:rsidR="00000000" w:rsidRPr="00000000">
        <w:rPr>
          <w:sz w:val="24"/>
          <w:szCs w:val="24"/>
          <w:vertAlign w:val="superscript"/>
          <w:rtl w:val="0"/>
        </w:rPr>
        <w:t xml:space="preserve">3</w:t>
      </w:r>
      <w:r w:rsidDel="00000000" w:rsidR="00000000" w:rsidRPr="00000000">
        <w:rPr>
          <w:sz w:val="24"/>
          <w:szCs w:val="24"/>
          <w:rtl w:val="0"/>
        </w:rPr>
        <w:t xml:space="preserve"> = 2</w:t>
      </w:r>
      <w:r w:rsidDel="00000000" w:rsidR="00000000" w:rsidRPr="00000000">
        <w:rPr>
          <w:sz w:val="24"/>
          <w:szCs w:val="24"/>
          <w:vertAlign w:val="superscript"/>
          <w:rtl w:val="0"/>
        </w:rPr>
        <w:t xml:space="preserve">4</w:t>
      </w:r>
      <w:r w:rsidDel="00000000" w:rsidR="00000000" w:rsidRPr="00000000">
        <w:rPr>
          <w:sz w:val="24"/>
          <w:szCs w:val="24"/>
          <w:rtl w:val="0"/>
        </w:rPr>
        <w:t xml:space="preserve">, the BNT is 2 + 2 + 2 + 3 + 3 + 4 = 16.</w:t>
      </w:r>
    </w:p>
    <w:p w:rsidR="00000000" w:rsidDel="00000000" w:rsidP="00000000" w:rsidRDefault="00000000" w:rsidRPr="00000000" w14:paraId="00000009">
      <w:pPr>
        <w:rPr>
          <w:sz w:val="24"/>
          <w:szCs w:val="24"/>
        </w:rPr>
      </w:pPr>
      <w:r w:rsidDel="00000000" w:rsidR="00000000" w:rsidRPr="00000000">
        <w:rPr>
          <w:sz w:val="24"/>
          <w:szCs w:val="24"/>
          <w:rtl w:val="0"/>
        </w:rPr>
        <w:t xml:space="preserve">Example BNT 2: For the equation 3</w:t>
      </w:r>
      <w:r w:rsidDel="00000000" w:rsidR="00000000" w:rsidRPr="00000000">
        <w:rPr>
          <w:sz w:val="24"/>
          <w:szCs w:val="24"/>
          <w:vertAlign w:val="superscript"/>
          <w:rtl w:val="0"/>
        </w:rPr>
        <w:t xml:space="preserve">3 </w:t>
      </w:r>
      <w:r w:rsidDel="00000000" w:rsidR="00000000" w:rsidRPr="00000000">
        <w:rPr>
          <w:sz w:val="24"/>
          <w:szCs w:val="24"/>
          <w:rtl w:val="0"/>
        </w:rPr>
        <w:t xml:space="preserve">+ 6</w:t>
      </w:r>
      <w:r w:rsidDel="00000000" w:rsidR="00000000" w:rsidRPr="00000000">
        <w:rPr>
          <w:sz w:val="24"/>
          <w:szCs w:val="24"/>
          <w:vertAlign w:val="superscript"/>
          <w:rtl w:val="0"/>
        </w:rPr>
        <w:t xml:space="preserve">3</w:t>
      </w:r>
      <w:r w:rsidDel="00000000" w:rsidR="00000000" w:rsidRPr="00000000">
        <w:rPr>
          <w:sz w:val="24"/>
          <w:szCs w:val="24"/>
          <w:rtl w:val="0"/>
        </w:rPr>
        <w:t xml:space="preserve"> = 3</w:t>
      </w:r>
      <w:r w:rsidDel="00000000" w:rsidR="00000000" w:rsidRPr="00000000">
        <w:rPr>
          <w:sz w:val="24"/>
          <w:szCs w:val="24"/>
          <w:vertAlign w:val="superscript"/>
          <w:rtl w:val="0"/>
        </w:rPr>
        <w:t xml:space="preserve">5</w:t>
      </w:r>
      <w:r w:rsidDel="00000000" w:rsidR="00000000" w:rsidRPr="00000000">
        <w:rPr>
          <w:sz w:val="24"/>
          <w:szCs w:val="24"/>
          <w:rtl w:val="0"/>
        </w:rPr>
        <w:t xml:space="preserve">; the BNT is 3 + 3 + 6 + 3 + 3 + 5 = 23.</w:t>
      </w:r>
    </w:p>
    <w:p w:rsidR="00000000" w:rsidDel="00000000" w:rsidP="00000000" w:rsidRDefault="00000000" w:rsidRPr="00000000" w14:paraId="0000000A">
      <w:pPr>
        <w:pStyle w:val="Heading1"/>
        <w:rPr/>
      </w:pPr>
      <w:bookmarkStart w:colFirst="0" w:colLast="0" w:name="_mvtkttbrimfx" w:id="1"/>
      <w:bookmarkEnd w:id="1"/>
      <w:r w:rsidDel="00000000" w:rsidR="00000000" w:rsidRPr="00000000">
        <w:rPr>
          <w:rtl w:val="0"/>
        </w:rPr>
        <w:t xml:space="preserve">Guidance</w:t>
      </w:r>
      <w:r w:rsidDel="00000000" w:rsidR="00000000" w:rsidRPr="00000000">
        <w:rPr>
          <w:rtl w:val="0"/>
        </w:rPr>
      </w:r>
    </w:p>
    <w:p w:rsidR="00000000" w:rsidDel="00000000" w:rsidP="00000000" w:rsidRDefault="00000000" w:rsidRPr="00000000" w14:paraId="0000000B">
      <w:pPr>
        <w:numPr>
          <w:ilvl w:val="0"/>
          <w:numId w:val="1"/>
        </w:numPr>
        <w:spacing w:after="0" w:afterAutospacing="0"/>
        <w:ind w:left="720" w:hanging="360"/>
        <w:rPr>
          <w:sz w:val="24"/>
          <w:szCs w:val="24"/>
          <w:u w:val="none"/>
        </w:rPr>
      </w:pPr>
      <w:r w:rsidDel="00000000" w:rsidR="00000000" w:rsidRPr="00000000">
        <w:rPr>
          <w:sz w:val="24"/>
          <w:szCs w:val="24"/>
          <w:rtl w:val="0"/>
        </w:rPr>
        <w:t xml:space="preserve">Always consider efficiency of timeliness and space in your algorithms.</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If you believe that a solution to a question is an empty set (∅), then state this.</w:t>
      </w:r>
    </w:p>
    <w:p w:rsidR="00000000" w:rsidDel="00000000" w:rsidP="00000000" w:rsidRDefault="00000000" w:rsidRPr="00000000" w14:paraId="0000000D">
      <w:pPr>
        <w:pStyle w:val="Heading1"/>
        <w:rPr/>
      </w:pPr>
      <w:r w:rsidDel="00000000" w:rsidR="00000000" w:rsidRPr="00000000">
        <w:rPr>
          <w:rtl w:val="0"/>
        </w:rPr>
        <w:t xml:space="preserve">Questions</w:t>
      </w:r>
    </w:p>
    <w:p w:rsidR="00000000" w:rsidDel="00000000" w:rsidP="00000000" w:rsidRDefault="00000000" w:rsidRPr="00000000" w14:paraId="0000000E">
      <w:pPr>
        <w:rPr>
          <w:sz w:val="24"/>
          <w:szCs w:val="24"/>
        </w:rPr>
      </w:pPr>
      <w:r w:rsidDel="00000000" w:rsidR="00000000" w:rsidRPr="00000000">
        <w:rPr>
          <w:b w:val="1"/>
          <w:rtl w:val="0"/>
        </w:rPr>
        <w:t xml:space="preserve">Question 1:</w:t>
      </w:r>
      <w:r w:rsidDel="00000000" w:rsidR="00000000" w:rsidRPr="00000000">
        <w:rPr>
          <w:rtl w:val="0"/>
        </w:rPr>
        <w:br w:type="textWrapping"/>
      </w:r>
      <w:r w:rsidDel="00000000" w:rsidR="00000000" w:rsidRPr="00000000">
        <w:rPr>
          <w:sz w:val="24"/>
          <w:szCs w:val="24"/>
          <w:rtl w:val="0"/>
        </w:rPr>
        <w:t xml:space="preserve">Write a C++ program to find the first five distinct, lowest BNTs that satisfy the Beal Conjecture. Your program should have a command-line interface for user interaction. Show and evaluate the equations that derive these BNTs.</w:t>
      </w:r>
    </w:p>
    <w:p w:rsidR="00000000" w:rsidDel="00000000" w:rsidP="00000000" w:rsidRDefault="00000000" w:rsidRPr="00000000" w14:paraId="0000000F">
      <w:pPr>
        <w:rPr>
          <w:sz w:val="24"/>
          <w:szCs w:val="24"/>
        </w:rPr>
      </w:pPr>
      <w:r w:rsidDel="00000000" w:rsidR="00000000" w:rsidRPr="00000000">
        <w:rPr>
          <w:b w:val="1"/>
          <w:rtl w:val="0"/>
        </w:rPr>
        <w:t xml:space="preserve">Question 2:</w:t>
      </w:r>
      <w:r w:rsidDel="00000000" w:rsidR="00000000" w:rsidRPr="00000000">
        <w:rPr>
          <w:rtl w:val="0"/>
        </w:rPr>
        <w:br w:type="textWrapping"/>
      </w:r>
      <w:r w:rsidDel="00000000" w:rsidR="00000000" w:rsidRPr="00000000">
        <w:rPr>
          <w:sz w:val="24"/>
          <w:szCs w:val="24"/>
          <w:rtl w:val="0"/>
        </w:rPr>
        <w:t xml:space="preserve">Extend your program to find the first five distinct BNTs that are prime numbers.</w:t>
      </w:r>
    </w:p>
    <w:p w:rsidR="00000000" w:rsidDel="00000000" w:rsidP="00000000" w:rsidRDefault="00000000" w:rsidRPr="00000000" w14:paraId="00000010">
      <w:pPr>
        <w:rPr>
          <w:sz w:val="24"/>
          <w:szCs w:val="24"/>
        </w:rPr>
      </w:pPr>
      <w:r w:rsidDel="00000000" w:rsidR="00000000" w:rsidRPr="00000000">
        <w:rPr>
          <w:b w:val="1"/>
          <w:rtl w:val="0"/>
        </w:rPr>
        <w:t xml:space="preserve">Question 3:</w:t>
      </w:r>
      <w:r w:rsidDel="00000000" w:rsidR="00000000" w:rsidRPr="00000000">
        <w:rPr>
          <w:rtl w:val="0"/>
        </w:rPr>
        <w:br w:type="textWrapping"/>
      </w:r>
      <w:r w:rsidDel="00000000" w:rsidR="00000000" w:rsidRPr="00000000">
        <w:rPr>
          <w:sz w:val="24"/>
          <w:szCs w:val="24"/>
          <w:rtl w:val="0"/>
        </w:rPr>
        <w:t xml:space="preserve">Further extend your program to find BNTs where A, B, and C are within the range of 3 to 20, and x, y, and z are within the scope of 3 to 15. Show and evaluate the equations that derive these BNTs.</w:t>
      </w:r>
    </w:p>
    <w:p w:rsidR="00000000" w:rsidDel="00000000" w:rsidP="00000000" w:rsidRDefault="00000000" w:rsidRPr="00000000" w14:paraId="00000011">
      <w:pPr>
        <w:rPr>
          <w:sz w:val="24"/>
          <w:szCs w:val="24"/>
        </w:rPr>
      </w:pPr>
      <w:r w:rsidDel="00000000" w:rsidR="00000000" w:rsidRPr="00000000">
        <w:rPr>
          <w:b w:val="1"/>
          <w:rtl w:val="0"/>
        </w:rPr>
        <w:t xml:space="preserve">Question 4:</w:t>
      </w:r>
      <w:r w:rsidDel="00000000" w:rsidR="00000000" w:rsidRPr="00000000">
        <w:rPr>
          <w:rtl w:val="0"/>
        </w:rPr>
        <w:br w:type="textWrapping"/>
      </w:r>
      <w:r w:rsidDel="00000000" w:rsidR="00000000" w:rsidRPr="00000000">
        <w:rPr>
          <w:sz w:val="24"/>
          <w:szCs w:val="24"/>
          <w:rtl w:val="0"/>
        </w:rPr>
        <w:t xml:space="preserve">Develop your program further to write and read outputs to file. This will allow students to check each others’ solutions are correct regarding the preceding three questions. The file format should be plain text with the following layout: </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BNT: Equation (newline)</w:t>
      </w:r>
    </w:p>
    <w:p w:rsidR="00000000" w:rsidDel="00000000" w:rsidP="00000000" w:rsidRDefault="00000000" w:rsidRPr="00000000" w14:paraId="00000013">
      <w:pPr>
        <w:rPr>
          <w:i w:val="1"/>
          <w:sz w:val="20"/>
          <w:szCs w:val="20"/>
        </w:rPr>
      </w:pPr>
      <w:r w:rsidDel="00000000" w:rsidR="00000000" w:rsidRPr="00000000">
        <w:rPr>
          <w:i w:val="1"/>
          <w:sz w:val="20"/>
          <w:szCs w:val="20"/>
          <w:rtl w:val="0"/>
        </w:rPr>
        <w:t xml:space="preserve">// There may be multiple equations that can derive the BNT, so these can be on multiple lines</w:t>
      </w:r>
    </w:p>
    <w:p w:rsidR="00000000" w:rsidDel="00000000" w:rsidP="00000000" w:rsidRDefault="00000000" w:rsidRPr="00000000" w14:paraId="00000014">
      <w:pPr>
        <w:rPr>
          <w:sz w:val="24"/>
          <w:szCs w:val="24"/>
        </w:rPr>
      </w:pPr>
      <w:r w:rsidDel="00000000" w:rsidR="00000000" w:rsidRPr="00000000">
        <w:rPr>
          <w:sz w:val="24"/>
          <w:szCs w:val="24"/>
          <w:rtl w:val="0"/>
        </w:rPr>
        <w:t xml:space="preserve">For our previous examples</w:t>
      </w:r>
      <w:r w:rsidDel="00000000" w:rsidR="00000000" w:rsidRPr="00000000">
        <w:rPr>
          <w:sz w:val="24"/>
          <w:szCs w:val="24"/>
          <w:vertAlign w:val="superscript"/>
          <w:rtl w:val="0"/>
        </w:rPr>
        <w:t xml:space="preserve"> </w:t>
      </w:r>
      <w:r w:rsidDel="00000000" w:rsidR="00000000" w:rsidRPr="00000000">
        <w:rPr>
          <w:sz w:val="24"/>
          <w:szCs w:val="24"/>
          <w:rtl w:val="0"/>
        </w:rPr>
        <w:t xml:space="preserve">  the file format should be: </w:t>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1</w:t>
      </w:r>
      <w:r w:rsidDel="00000000" w:rsidR="00000000" w:rsidRPr="00000000">
        <w:rPr>
          <w:b w:val="1"/>
          <w:sz w:val="24"/>
          <w:szCs w:val="24"/>
          <w:rtl w:val="0"/>
        </w:rPr>
        <w:t xml:space="preserve">6: 2, 3, 2, 3, 2, 4</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23: 3, 3, 6, 3, 3, 5</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rtl w:val="0"/>
        </w:rPr>
        <w:t xml:space="preserve">Question 5:</w:t>
      </w:r>
      <w:r w:rsidDel="00000000" w:rsidR="00000000" w:rsidRPr="00000000">
        <w:rPr>
          <w:rtl w:val="0"/>
        </w:rPr>
        <w:br w:type="textWrapping"/>
      </w:r>
      <w:r w:rsidDel="00000000" w:rsidR="00000000" w:rsidRPr="00000000">
        <w:rPr>
          <w:sz w:val="24"/>
          <w:szCs w:val="24"/>
          <w:rtl w:val="0"/>
        </w:rPr>
        <w:t xml:space="preserve">Extend your program to find the first ten distinct BNTs that are composite numbers.</w:t>
      </w:r>
    </w:p>
    <w:p w:rsidR="00000000" w:rsidDel="00000000" w:rsidP="00000000" w:rsidRDefault="00000000" w:rsidRPr="00000000" w14:paraId="00000018">
      <w:pPr>
        <w:rPr>
          <w:sz w:val="24"/>
          <w:szCs w:val="24"/>
        </w:rPr>
      </w:pPr>
      <w:r w:rsidDel="00000000" w:rsidR="00000000" w:rsidRPr="00000000">
        <w:rPr>
          <w:b w:val="1"/>
          <w:rtl w:val="0"/>
        </w:rPr>
        <w:t xml:space="preserve">Question 6:</w:t>
      </w:r>
      <w:r w:rsidDel="00000000" w:rsidR="00000000" w:rsidRPr="00000000">
        <w:rPr>
          <w:rtl w:val="0"/>
        </w:rPr>
        <w:br w:type="textWrapping"/>
      </w:r>
      <w:r w:rsidDel="00000000" w:rsidR="00000000" w:rsidRPr="00000000">
        <w:rPr>
          <w:sz w:val="24"/>
          <w:szCs w:val="24"/>
          <w:rtl w:val="0"/>
        </w:rPr>
        <w:t xml:space="preserve">Extend your program to find the BNTs that are square numbers between 1000 and 100000.</w:t>
      </w:r>
    </w:p>
    <w:p w:rsidR="00000000" w:rsidDel="00000000" w:rsidP="00000000" w:rsidRDefault="00000000" w:rsidRPr="00000000" w14:paraId="00000019">
      <w:pPr>
        <w:rPr>
          <w:sz w:val="24"/>
          <w:szCs w:val="24"/>
        </w:rPr>
      </w:pPr>
      <w:r w:rsidDel="00000000" w:rsidR="00000000" w:rsidRPr="00000000">
        <w:rPr>
          <w:b w:val="1"/>
          <w:rtl w:val="0"/>
        </w:rPr>
        <w:t xml:space="preserve">Question 7:</w:t>
      </w:r>
      <w:r w:rsidDel="00000000" w:rsidR="00000000" w:rsidRPr="00000000">
        <w:rPr>
          <w:rtl w:val="0"/>
        </w:rPr>
        <w:br w:type="textWrapping"/>
      </w:r>
      <w:r w:rsidDel="00000000" w:rsidR="00000000" w:rsidRPr="00000000">
        <w:rPr>
          <w:sz w:val="24"/>
          <w:szCs w:val="24"/>
          <w:rtl w:val="0"/>
        </w:rPr>
        <w:t xml:space="preserve">Extend your program to generate an ASCII represented histogram of BNT occurrences between a minimum and a maximum value as specified by a user.</w:t>
      </w:r>
    </w:p>
    <w:p w:rsidR="00000000" w:rsidDel="00000000" w:rsidP="00000000" w:rsidRDefault="00000000" w:rsidRPr="00000000" w14:paraId="0000001A">
      <w:pPr>
        <w:rPr>
          <w:sz w:val="24"/>
          <w:szCs w:val="24"/>
        </w:rPr>
      </w:pPr>
      <w:r w:rsidDel="00000000" w:rsidR="00000000" w:rsidRPr="00000000">
        <w:rPr>
          <w:b w:val="1"/>
          <w:rtl w:val="0"/>
        </w:rPr>
        <w:t xml:space="preserve">Question 8:</w:t>
      </w:r>
      <w:r w:rsidDel="00000000" w:rsidR="00000000" w:rsidRPr="00000000">
        <w:rPr>
          <w:rtl w:val="0"/>
        </w:rPr>
        <w:br w:type="textWrapping"/>
      </w:r>
      <w:r w:rsidDel="00000000" w:rsidR="00000000" w:rsidRPr="00000000">
        <w:rPr>
          <w:sz w:val="24"/>
          <w:szCs w:val="24"/>
          <w:rtl w:val="0"/>
        </w:rPr>
        <w:t xml:space="preserve">Find the highest BNT you can and display it with the equations that derive it. However, A, B, and C must all be greater than 2 for this task.</w:t>
      </w:r>
    </w:p>
    <w:p w:rsidR="00000000" w:rsidDel="00000000" w:rsidP="00000000" w:rsidRDefault="00000000" w:rsidRPr="00000000" w14:paraId="0000001B">
      <w:pPr>
        <w:pStyle w:val="Heading1"/>
        <w:rPr/>
      </w:pPr>
      <w:bookmarkStart w:colFirst="0" w:colLast="0" w:name="_8k81yr2esktu" w:id="2"/>
      <w:bookmarkEnd w:id="2"/>
      <w:r w:rsidDel="00000000" w:rsidR="00000000" w:rsidRPr="00000000">
        <w:rPr>
          <w:rtl w:val="0"/>
        </w:rPr>
        <w:t xml:space="preserve">Marking Scheme</w:t>
      </w:r>
    </w:p>
    <w:p w:rsidR="00000000" w:rsidDel="00000000" w:rsidP="00000000" w:rsidRDefault="00000000" w:rsidRPr="00000000" w14:paraId="0000001C">
      <w:pPr>
        <w:pStyle w:val="Heading2"/>
        <w:rPr/>
      </w:pPr>
      <w:bookmarkStart w:colFirst="0" w:colLast="0" w:name="_5bf8e5rh7wke" w:id="3"/>
      <w:bookmarkEnd w:id="3"/>
      <w:r w:rsidDel="00000000" w:rsidR="00000000" w:rsidRPr="00000000">
        <w:rPr>
          <w:rtl w:val="0"/>
        </w:rPr>
        <w:t xml:space="preserve">Successful solutions (no part marks):</w:t>
      </w:r>
    </w:p>
    <w:p w:rsidR="00000000" w:rsidDel="00000000" w:rsidP="00000000" w:rsidRDefault="00000000" w:rsidRPr="00000000" w14:paraId="0000001D">
      <w:pPr>
        <w:rPr>
          <w:b w:val="1"/>
        </w:rPr>
      </w:pPr>
      <w:r w:rsidDel="00000000" w:rsidR="00000000" w:rsidRPr="00000000">
        <w:rPr>
          <w:rtl w:val="0"/>
        </w:rPr>
        <w:t xml:space="preserve">Q 1 - </w:t>
      </w:r>
      <w:r w:rsidDel="00000000" w:rsidR="00000000" w:rsidRPr="00000000">
        <w:rPr>
          <w:b w:val="1"/>
          <w:rtl w:val="0"/>
        </w:rPr>
        <w:t xml:space="preserve">10 Marks</w:t>
      </w:r>
      <w:r w:rsidDel="00000000" w:rsidR="00000000" w:rsidRPr="00000000">
        <w:rPr>
          <w:rtl w:val="0"/>
        </w:rPr>
        <w:t xml:space="preserve">, Q 2 - </w:t>
      </w:r>
      <w:r w:rsidDel="00000000" w:rsidR="00000000" w:rsidRPr="00000000">
        <w:rPr>
          <w:b w:val="1"/>
          <w:rtl w:val="0"/>
        </w:rPr>
        <w:t xml:space="preserve">5 Marks</w:t>
      </w:r>
      <w:r w:rsidDel="00000000" w:rsidR="00000000" w:rsidRPr="00000000">
        <w:rPr>
          <w:rtl w:val="0"/>
        </w:rPr>
        <w:t xml:space="preserve">, Q 3 - </w:t>
      </w:r>
      <w:r w:rsidDel="00000000" w:rsidR="00000000" w:rsidRPr="00000000">
        <w:rPr>
          <w:b w:val="1"/>
          <w:rtl w:val="0"/>
        </w:rPr>
        <w:t xml:space="preserve">10 Marks</w:t>
      </w:r>
      <w:r w:rsidDel="00000000" w:rsidR="00000000" w:rsidRPr="00000000">
        <w:rPr>
          <w:rtl w:val="0"/>
        </w:rPr>
        <w:t xml:space="preserve">, Q 4 - </w:t>
      </w:r>
      <w:r w:rsidDel="00000000" w:rsidR="00000000" w:rsidRPr="00000000">
        <w:rPr>
          <w:b w:val="1"/>
          <w:rtl w:val="0"/>
        </w:rPr>
        <w:t xml:space="preserve">5 Marks</w:t>
      </w:r>
      <w:r w:rsidDel="00000000" w:rsidR="00000000" w:rsidRPr="00000000">
        <w:rPr>
          <w:rtl w:val="0"/>
        </w:rPr>
        <w:t xml:space="preserve">, Q 5 - </w:t>
      </w:r>
      <w:r w:rsidDel="00000000" w:rsidR="00000000" w:rsidRPr="00000000">
        <w:rPr>
          <w:b w:val="1"/>
          <w:rtl w:val="0"/>
        </w:rPr>
        <w:t xml:space="preserve">5 Marks</w:t>
      </w:r>
      <w:r w:rsidDel="00000000" w:rsidR="00000000" w:rsidRPr="00000000">
        <w:rPr>
          <w:rtl w:val="0"/>
        </w:rPr>
        <w:t xml:space="preserve">, Q 6 - </w:t>
      </w:r>
      <w:r w:rsidDel="00000000" w:rsidR="00000000" w:rsidRPr="00000000">
        <w:rPr>
          <w:b w:val="1"/>
          <w:rtl w:val="0"/>
        </w:rPr>
        <w:t xml:space="preserve">10 Marks</w:t>
      </w:r>
      <w:r w:rsidDel="00000000" w:rsidR="00000000" w:rsidRPr="00000000">
        <w:rPr>
          <w:rtl w:val="0"/>
        </w:rPr>
        <w:t xml:space="preserve">, Q 7 - </w:t>
      </w:r>
      <w:r w:rsidDel="00000000" w:rsidR="00000000" w:rsidRPr="00000000">
        <w:rPr>
          <w:b w:val="1"/>
          <w:rtl w:val="0"/>
        </w:rPr>
        <w:t xml:space="preserve">15 Marks</w:t>
      </w:r>
      <w:r w:rsidDel="00000000" w:rsidR="00000000" w:rsidRPr="00000000">
        <w:rPr>
          <w:rtl w:val="0"/>
        </w:rPr>
        <w:t xml:space="preserve">, Q 8 - </w:t>
      </w:r>
      <w:r w:rsidDel="00000000" w:rsidR="00000000" w:rsidRPr="00000000">
        <w:rPr>
          <w:b w:val="1"/>
          <w:rtl w:val="0"/>
        </w:rPr>
        <w:t xml:space="preserve">5 Marks </w:t>
      </w:r>
    </w:p>
    <w:p w:rsidR="00000000" w:rsidDel="00000000" w:rsidP="00000000" w:rsidRDefault="00000000" w:rsidRPr="00000000" w14:paraId="0000001E">
      <w:pPr>
        <w:rPr>
          <w:b w:val="1"/>
          <w:i w:val="1"/>
        </w:rPr>
      </w:pPr>
      <w:r w:rsidDel="00000000" w:rsidR="00000000" w:rsidRPr="00000000">
        <w:rPr>
          <w:b w:val="1"/>
          <w:i w:val="1"/>
          <w:rtl w:val="0"/>
        </w:rPr>
        <w:t xml:space="preserve">(65 Marks)</w:t>
      </w:r>
    </w:p>
    <w:p w:rsidR="00000000" w:rsidDel="00000000" w:rsidP="00000000" w:rsidRDefault="00000000" w:rsidRPr="00000000" w14:paraId="0000001F">
      <w:pPr>
        <w:pStyle w:val="Heading2"/>
        <w:rPr/>
      </w:pPr>
      <w:bookmarkStart w:colFirst="0" w:colLast="0" w:name="_r09w3s2ziy0i" w:id="4"/>
      <w:bookmarkEnd w:id="4"/>
      <w:r w:rsidDel="00000000" w:rsidR="00000000" w:rsidRPr="00000000">
        <w:rPr>
          <w:rtl w:val="0"/>
        </w:rPr>
        <w:t xml:space="preserve">Successful usage of programming techniques (no part marks):</w:t>
      </w:r>
    </w:p>
    <w:p w:rsidR="00000000" w:rsidDel="00000000" w:rsidP="00000000" w:rsidRDefault="00000000" w:rsidRPr="00000000" w14:paraId="00000020">
      <w:pPr>
        <w:rPr/>
      </w:pPr>
      <w:r w:rsidDel="00000000" w:rsidR="00000000" w:rsidRPr="00000000">
        <w:rPr>
          <w:b w:val="1"/>
          <w:rtl w:val="0"/>
        </w:rPr>
        <w:t xml:space="preserve">5 Marks</w:t>
      </w:r>
      <w:r w:rsidDel="00000000" w:rsidR="00000000" w:rsidRPr="00000000">
        <w:rPr>
          <w:rtl w:val="0"/>
        </w:rPr>
        <w:t xml:space="preserve"> for using functions, </w:t>
      </w:r>
      <w:r w:rsidDel="00000000" w:rsidR="00000000" w:rsidRPr="00000000">
        <w:rPr>
          <w:b w:val="1"/>
          <w:rtl w:val="0"/>
        </w:rPr>
        <w:t xml:space="preserve">5 Marks</w:t>
      </w:r>
      <w:r w:rsidDel="00000000" w:rsidR="00000000" w:rsidRPr="00000000">
        <w:rPr>
          <w:rtl w:val="0"/>
        </w:rPr>
        <w:t xml:space="preserve"> for using object orientation, </w:t>
      </w:r>
      <w:r w:rsidDel="00000000" w:rsidR="00000000" w:rsidRPr="00000000">
        <w:rPr>
          <w:b w:val="1"/>
          <w:rtl w:val="0"/>
        </w:rPr>
        <w:t xml:space="preserve">5 Marks</w:t>
      </w:r>
      <w:r w:rsidDel="00000000" w:rsidR="00000000" w:rsidRPr="00000000">
        <w:rPr>
          <w:rtl w:val="0"/>
        </w:rPr>
        <w:t xml:space="preserve"> for using operator overloading, </w:t>
      </w:r>
      <w:r w:rsidDel="00000000" w:rsidR="00000000" w:rsidRPr="00000000">
        <w:rPr>
          <w:b w:val="1"/>
          <w:rtl w:val="0"/>
        </w:rPr>
        <w:t xml:space="preserve">5 Marks</w:t>
      </w:r>
      <w:r w:rsidDel="00000000" w:rsidR="00000000" w:rsidRPr="00000000">
        <w:rPr>
          <w:rtl w:val="0"/>
        </w:rPr>
        <w:t xml:space="preserve"> for polymorphism, </w:t>
      </w:r>
      <w:r w:rsidDel="00000000" w:rsidR="00000000" w:rsidRPr="00000000">
        <w:rPr>
          <w:b w:val="1"/>
          <w:rtl w:val="0"/>
        </w:rPr>
        <w:t xml:space="preserve">5 Marks</w:t>
      </w:r>
      <w:r w:rsidDel="00000000" w:rsidR="00000000" w:rsidRPr="00000000">
        <w:rPr>
          <w:rtl w:val="0"/>
        </w:rPr>
        <w:t xml:space="preserve"> for Templates, </w:t>
      </w:r>
      <w:r w:rsidDel="00000000" w:rsidR="00000000" w:rsidRPr="00000000">
        <w:rPr>
          <w:b w:val="1"/>
          <w:rtl w:val="0"/>
        </w:rPr>
        <w:t xml:space="preserve">5 Marks </w:t>
      </w:r>
      <w:r w:rsidDel="00000000" w:rsidR="00000000" w:rsidRPr="00000000">
        <w:rPr>
          <w:rtl w:val="0"/>
        </w:rPr>
        <w:t xml:space="preserve">for Threading, </w:t>
      </w:r>
      <w:r w:rsidDel="00000000" w:rsidR="00000000" w:rsidRPr="00000000">
        <w:rPr>
          <w:b w:val="1"/>
          <w:rtl w:val="0"/>
        </w:rPr>
        <w:t xml:space="preserve">5 Marks</w:t>
      </w:r>
      <w:r w:rsidDel="00000000" w:rsidR="00000000" w:rsidRPr="00000000">
        <w:rPr>
          <w:rtl w:val="0"/>
        </w:rPr>
        <w:t xml:space="preserve"> for command line user interface allowing access to all questions and their solution </w:t>
      </w:r>
    </w:p>
    <w:p w:rsidR="00000000" w:rsidDel="00000000" w:rsidP="00000000" w:rsidRDefault="00000000" w:rsidRPr="00000000" w14:paraId="00000021">
      <w:pPr>
        <w:rPr>
          <w:b w:val="1"/>
          <w:i w:val="1"/>
        </w:rPr>
      </w:pPr>
      <w:r w:rsidDel="00000000" w:rsidR="00000000" w:rsidRPr="00000000">
        <w:rPr>
          <w:b w:val="1"/>
          <w:i w:val="1"/>
          <w:rtl w:val="0"/>
        </w:rPr>
        <w:t xml:space="preserve">(35 Marks)</w:t>
      </w:r>
    </w:p>
    <w:p w:rsidR="00000000" w:rsidDel="00000000" w:rsidP="00000000" w:rsidRDefault="00000000" w:rsidRPr="00000000" w14:paraId="00000022">
      <w:pPr>
        <w:pStyle w:val="Heading1"/>
        <w:rPr/>
      </w:pPr>
      <w:bookmarkStart w:colFirst="0" w:colLast="0" w:name="_agm534q9ch5c" w:id="5"/>
      <w:bookmarkEnd w:id="5"/>
      <w:r w:rsidDel="00000000" w:rsidR="00000000" w:rsidRPr="00000000">
        <w:rPr>
          <w:rtl w:val="0"/>
        </w:rPr>
        <w:t xml:space="preserve">Submission</w:t>
      </w:r>
    </w:p>
    <w:p w:rsidR="00000000" w:rsidDel="00000000" w:rsidP="00000000" w:rsidRDefault="00000000" w:rsidRPr="00000000" w14:paraId="00000023">
      <w:pPr>
        <w:rPr>
          <w:b w:val="1"/>
          <w:i w:val="1"/>
        </w:rPr>
      </w:pPr>
      <w:r w:rsidDel="00000000" w:rsidR="00000000" w:rsidRPr="00000000">
        <w:rPr>
          <w:b w:val="1"/>
          <w:i w:val="1"/>
          <w:rtl w:val="0"/>
        </w:rPr>
        <w:t xml:space="preserve">As you prepare to submit your assignments, please adhere to the following submission protocol to ensure a smooth evaluation process:</w:t>
      </w:r>
    </w:p>
    <w:p w:rsidR="00000000" w:rsidDel="00000000" w:rsidP="00000000" w:rsidRDefault="00000000" w:rsidRPr="00000000" w14:paraId="00000024">
      <w:pPr>
        <w:numPr>
          <w:ilvl w:val="0"/>
          <w:numId w:val="2"/>
        </w:numPr>
        <w:spacing w:after="0" w:afterAutospacing="0"/>
        <w:ind w:left="720" w:hanging="360"/>
        <w:rPr>
          <w:b w:val="1"/>
          <w:i w:val="1"/>
          <w:u w:val="none"/>
        </w:rPr>
      </w:pPr>
      <w:r w:rsidDel="00000000" w:rsidR="00000000" w:rsidRPr="00000000">
        <w:rPr>
          <w:b w:val="1"/>
          <w:i w:val="1"/>
          <w:rtl w:val="0"/>
        </w:rPr>
        <w:t xml:space="preserve">Submission Platform: Use the NESS submission system for uploading your work.</w:t>
      </w:r>
    </w:p>
    <w:p w:rsidR="00000000" w:rsidDel="00000000" w:rsidP="00000000" w:rsidRDefault="00000000" w:rsidRPr="00000000" w14:paraId="00000025">
      <w:pPr>
        <w:numPr>
          <w:ilvl w:val="0"/>
          <w:numId w:val="2"/>
        </w:numPr>
        <w:spacing w:after="0" w:afterAutospacing="0"/>
        <w:ind w:left="720" w:hanging="360"/>
        <w:rPr>
          <w:b w:val="1"/>
          <w:i w:val="1"/>
          <w:u w:val="none"/>
        </w:rPr>
      </w:pPr>
      <w:r w:rsidDel="00000000" w:rsidR="00000000" w:rsidRPr="00000000">
        <w:rPr>
          <w:b w:val="1"/>
          <w:i w:val="1"/>
          <w:rtl w:val="0"/>
        </w:rPr>
        <w:t xml:space="preserve">File Format: Submit a zipped file containing your entire Visual Studio solution.</w:t>
      </w:r>
    </w:p>
    <w:p w:rsidR="00000000" w:rsidDel="00000000" w:rsidP="00000000" w:rsidRDefault="00000000" w:rsidRPr="00000000" w14:paraId="00000026">
      <w:pPr>
        <w:numPr>
          <w:ilvl w:val="0"/>
          <w:numId w:val="2"/>
        </w:numPr>
        <w:spacing w:after="0" w:afterAutospacing="0"/>
        <w:ind w:left="720" w:hanging="360"/>
        <w:rPr>
          <w:b w:val="1"/>
          <w:i w:val="1"/>
          <w:u w:val="none"/>
        </w:rPr>
      </w:pPr>
      <w:r w:rsidDel="00000000" w:rsidR="00000000" w:rsidRPr="00000000">
        <w:rPr>
          <w:b w:val="1"/>
          <w:i w:val="1"/>
          <w:rtl w:val="0"/>
        </w:rPr>
        <w:t xml:space="preserve">Project Structure: Your submission should consist of a SINGLE project within the Visual Studio solution. Multiple projects within a single solution will not be accepted.</w:t>
      </w:r>
    </w:p>
    <w:p w:rsidR="00000000" w:rsidDel="00000000" w:rsidP="00000000" w:rsidRDefault="00000000" w:rsidRPr="00000000" w14:paraId="00000027">
      <w:pPr>
        <w:numPr>
          <w:ilvl w:val="0"/>
          <w:numId w:val="2"/>
        </w:numPr>
        <w:ind w:left="720" w:hanging="360"/>
        <w:rPr>
          <w:b w:val="1"/>
          <w:i w:val="1"/>
          <w:u w:val="none"/>
        </w:rPr>
      </w:pPr>
      <w:r w:rsidDel="00000000" w:rsidR="00000000" w:rsidRPr="00000000">
        <w:rPr>
          <w:b w:val="1"/>
          <w:i w:val="1"/>
          <w:rtl w:val="0"/>
        </w:rPr>
        <w:t xml:space="preserve">User Interface: Implement a single command-line interface to present your solutions. This will facilitate easier grading and review.</w:t>
      </w:r>
    </w:p>
    <w:p w:rsidR="00000000" w:rsidDel="00000000" w:rsidP="00000000" w:rsidRDefault="00000000" w:rsidRPr="00000000" w14:paraId="00000028">
      <w:pPr>
        <w:rPr>
          <w:b w:val="1"/>
          <w:i w:val="1"/>
        </w:rPr>
      </w:pPr>
      <w:r w:rsidDel="00000000" w:rsidR="00000000" w:rsidRPr="00000000">
        <w:rPr>
          <w:b w:val="1"/>
          <w:i w:val="1"/>
          <w:rtl w:val="0"/>
        </w:rPr>
        <w:t xml:space="preserve">By following these guidelines, you help streamline the grading process and ensure that your work is evaluated fairly and efficiently.</w:t>
      </w:r>
    </w:p>
    <w:p w:rsidR="00000000" w:rsidDel="00000000" w:rsidP="00000000" w:rsidRDefault="00000000" w:rsidRPr="00000000" w14:paraId="00000029">
      <w:pPr>
        <w:rPr>
          <w:b w:val="1"/>
          <w:i w:val="1"/>
        </w:rPr>
      </w:pPr>
      <w:r w:rsidDel="00000000" w:rsidR="00000000" w:rsidRPr="00000000">
        <w:rPr>
          <w:b w:val="1"/>
          <w:i w:val="1"/>
          <w:rtl w:val="0"/>
        </w:rPr>
        <w:t xml:space="preserve"> </w:t>
      </w:r>
      <w:hyperlink r:id="rId6">
        <w:r w:rsidDel="00000000" w:rsidR="00000000" w:rsidRPr="00000000">
          <w:rPr>
            <w:b w:val="1"/>
            <w:i w:val="1"/>
            <w:color w:val="1155cc"/>
            <w:u w:val="single"/>
            <w:rtl w:val="0"/>
          </w:rPr>
          <w:t xml:space="preserve">https://ness.ncl.ac.uk/</w:t>
        </w:r>
      </w:hyperlink>
      <w:r w:rsidDel="00000000" w:rsidR="00000000" w:rsidRPr="00000000">
        <w:rPr>
          <w:rtl w:val="0"/>
        </w:rPr>
      </w:r>
    </w:p>
    <w:p w:rsidR="00000000" w:rsidDel="00000000" w:rsidP="00000000" w:rsidRDefault="00000000" w:rsidRPr="00000000" w14:paraId="0000002A">
      <w:pPr>
        <w:rPr>
          <w:b w:val="1"/>
          <w:i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ess.nc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