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E846" w14:textId="6CAFDA07" w:rsidR="005C3A55" w:rsidRPr="00467E93" w:rsidRDefault="00467E93">
      <w:pPr>
        <w:rPr>
          <w:u w:val="single"/>
        </w:rPr>
      </w:pPr>
      <w:r w:rsidRPr="00467E93">
        <w:rPr>
          <w:u w:val="single"/>
        </w:rPr>
        <w:t>TCN</w:t>
      </w:r>
    </w:p>
    <w:p w14:paraId="314C3A67" w14:textId="3818EB76" w:rsidR="00467E93" w:rsidRDefault="00467E93"/>
    <w:p w14:paraId="2F0DE66F" w14:textId="434DFEA0" w:rsidR="00467E93" w:rsidRDefault="00467E93"/>
    <w:p w14:paraId="09CD7423" w14:textId="3EC8C3B9" w:rsidR="003910B2" w:rsidRPr="00D94DD5" w:rsidRDefault="00467E93" w:rsidP="003910B2">
      <w:pPr>
        <w:rPr>
          <w:rFonts w:ascii="Times New Roman" w:eastAsia="Times New Roman" w:hAnsi="Times New Roman" w:cs="Times New Roman"/>
          <w:lang w:eastAsia="en-GB"/>
        </w:rPr>
      </w:pPr>
      <w:r w:rsidRPr="00467E93">
        <w:rPr>
          <w:rFonts w:ascii="Roboto" w:eastAsia="Times New Roman" w:hAnsi="Roboto" w:cs="Times New Roman"/>
          <w:color w:val="555451"/>
          <w:shd w:val="clear" w:color="auto" w:fill="FFF8F2"/>
          <w:lang w:eastAsia="en-GB"/>
        </w:rPr>
        <w:t>The simplest way to examine the contribution of each architectural parameter is to vary it in isolation</w:t>
      </w:r>
    </w:p>
    <w:p w14:paraId="06CCAF3C" w14:textId="756B54E7" w:rsidR="003910B2" w:rsidRDefault="003910B2" w:rsidP="003910B2"/>
    <w:p w14:paraId="31A52664" w14:textId="4722355F" w:rsidR="003910B2" w:rsidRDefault="003910B2" w:rsidP="003910B2"/>
    <w:p w14:paraId="06665615" w14:textId="52644408" w:rsidR="00994E0E" w:rsidRDefault="00871E98" w:rsidP="003910B2">
      <w:r>
        <w:t xml:space="preserve">RNN’s suffer from vanishing gradient </w:t>
      </w:r>
    </w:p>
    <w:p w14:paraId="6B92B667" w14:textId="766C82E7" w:rsidR="00871E98" w:rsidRDefault="00871E98" w:rsidP="003910B2"/>
    <w:p w14:paraId="3BE6D0EE" w14:textId="0669B292" w:rsidR="00871E98" w:rsidRDefault="00871E98" w:rsidP="003910B2">
      <w:r>
        <w:t>We cannot consider values from the future -&gt; casual convolutions</w:t>
      </w:r>
    </w:p>
    <w:p w14:paraId="1FF430CE" w14:textId="7601174A" w:rsidR="00871E98" w:rsidRDefault="00871E98" w:rsidP="003910B2"/>
    <w:p w14:paraId="22E76486" w14:textId="7E93E25B" w:rsidR="00871E98" w:rsidRDefault="00871E98" w:rsidP="003910B2">
      <w:r>
        <w:t xml:space="preserve">Casual vs standard convolutions </w:t>
      </w:r>
    </w:p>
    <w:p w14:paraId="0A5FAD3B" w14:textId="138577B2" w:rsidR="00871E98" w:rsidRDefault="00871E98" w:rsidP="003910B2"/>
    <w:p w14:paraId="024D912E" w14:textId="74C736F3" w:rsidR="00871E98" w:rsidRDefault="00871E98" w:rsidP="003910B2"/>
    <w:p w14:paraId="1993ECB0" w14:textId="23632693" w:rsidR="00871E98" w:rsidRDefault="00871E98" w:rsidP="003910B2">
      <w:r>
        <w:t>Cas</w:t>
      </w:r>
      <w:r w:rsidR="00D94DD5">
        <w:t xml:space="preserve">ual just adds padding so limits the kernel to only use values up to timestep </w:t>
      </w:r>
      <w:proofErr w:type="gramStart"/>
      <w:r w:rsidR="00D94DD5">
        <w:t>p ,</w:t>
      </w:r>
      <w:proofErr w:type="gramEnd"/>
      <w:r w:rsidR="00D94DD5">
        <w:t xml:space="preserve"> to predict n</w:t>
      </w:r>
    </w:p>
    <w:p w14:paraId="367014F2" w14:textId="77777777" w:rsidR="00871E98" w:rsidRDefault="00871E98" w:rsidP="003910B2"/>
    <w:p w14:paraId="370964F4" w14:textId="77777777" w:rsidR="00D94DD5" w:rsidRDefault="00D94DD5" w:rsidP="00D94DD5">
      <w:r>
        <w:t xml:space="preserve">Receptive field the outputs dependencies from the original input </w:t>
      </w:r>
    </w:p>
    <w:p w14:paraId="7E72A8D2" w14:textId="77777777" w:rsidR="00D94DD5" w:rsidRDefault="00D94DD5" w:rsidP="00D94DD5">
      <w:r>
        <w:tab/>
        <w:t>We want it very large to capture long range dependencies</w:t>
      </w:r>
    </w:p>
    <w:p w14:paraId="0FC38BBC" w14:textId="77777777" w:rsidR="00D94DD5" w:rsidRDefault="00D94DD5" w:rsidP="00D94DD5">
      <w:pPr>
        <w:ind w:left="1440"/>
      </w:pPr>
      <w:r>
        <w:t xml:space="preserve">Might use large </w:t>
      </w:r>
      <w:proofErr w:type="gramStart"/>
      <w:r>
        <w:t>filters ,</w:t>
      </w:r>
      <w:proofErr w:type="gramEnd"/>
      <w:r>
        <w:t xml:space="preserve"> but this adds weights , one matrix for each filter , and we have lots of filters per convolution</w:t>
      </w:r>
    </w:p>
    <w:p w14:paraId="5BD4601F" w14:textId="77777777" w:rsidR="00D94DD5" w:rsidRDefault="00D94DD5" w:rsidP="00D94DD5">
      <w:pPr>
        <w:ind w:left="1440"/>
      </w:pPr>
    </w:p>
    <w:p w14:paraId="7D786145" w14:textId="77777777" w:rsidR="00D94DD5" w:rsidRDefault="00D94DD5" w:rsidP="00D94DD5">
      <w:pPr>
        <w:ind w:left="1440"/>
      </w:pPr>
      <w:proofErr w:type="gramStart"/>
      <w:r>
        <w:t>Instead</w:t>
      </w:r>
      <w:proofErr w:type="gramEnd"/>
      <w:r>
        <w:t xml:space="preserve"> we stretch by dilation factor </w:t>
      </w:r>
    </w:p>
    <w:p w14:paraId="0E38965F" w14:textId="5AA14C11" w:rsidR="00D94DD5" w:rsidRDefault="00D94DD5" w:rsidP="00D94DD5">
      <w:pPr>
        <w:ind w:left="2160"/>
      </w:pPr>
      <w:r>
        <w:t xml:space="preserve">If we only have one layer == extreme </w:t>
      </w:r>
      <w:proofErr w:type="gramStart"/>
      <w:r>
        <w:t>sparsity ,</w:t>
      </w:r>
      <w:proofErr w:type="gramEnd"/>
      <w:r>
        <w:t xml:space="preserve"> but we stack layers so uses all inputs as </w:t>
      </w:r>
      <w:proofErr w:type="spellStart"/>
      <w:r>
        <w:t>as</w:t>
      </w:r>
      <w:proofErr w:type="spellEnd"/>
      <w:r>
        <w:t xml:space="preserve"> receptive field </w:t>
      </w:r>
    </w:p>
    <w:p w14:paraId="78F00B14" w14:textId="2BE5F57A" w:rsidR="00554A55" w:rsidRDefault="00554A55" w:rsidP="00D94DD5">
      <w:pPr>
        <w:ind w:left="2160"/>
      </w:pPr>
    </w:p>
    <w:p w14:paraId="300722DC" w14:textId="1CD12E16" w:rsidR="00554A55" w:rsidRDefault="00554A55" w:rsidP="00D94DD5">
      <w:pPr>
        <w:ind w:left="2160"/>
      </w:pPr>
    </w:p>
    <w:p w14:paraId="1FE1C581" w14:textId="3362B297" w:rsidR="00554A55" w:rsidRDefault="00554A55" w:rsidP="00D94DD5">
      <w:pPr>
        <w:ind w:left="2160"/>
      </w:pPr>
    </w:p>
    <w:p w14:paraId="6C6A24B1" w14:textId="3F0E9256" w:rsidR="00554A55" w:rsidRDefault="00554A55" w:rsidP="00D94DD5">
      <w:pPr>
        <w:ind w:left="2160"/>
      </w:pPr>
    </w:p>
    <w:p w14:paraId="2D10C6C8" w14:textId="77777777" w:rsidR="00554A55" w:rsidRDefault="00554A55" w:rsidP="00D94DD5">
      <w:pPr>
        <w:ind w:left="2160"/>
      </w:pPr>
    </w:p>
    <w:p w14:paraId="2BED6932" w14:textId="77777777" w:rsidR="00D94DD5" w:rsidRDefault="00D94DD5" w:rsidP="00D94DD5"/>
    <w:p w14:paraId="4DE95CDC" w14:textId="77777777" w:rsidR="00D94DD5" w:rsidRDefault="00D94DD5" w:rsidP="00D94DD5">
      <w:r>
        <w:t xml:space="preserve">For learning if the </w:t>
      </w:r>
      <w:proofErr w:type="spellStart"/>
      <w:r>
        <w:t>entwor</w:t>
      </w:r>
      <w:proofErr w:type="spellEnd"/>
      <w:r>
        <w:t xml:space="preserve"> is </w:t>
      </w:r>
      <w:proofErr w:type="gramStart"/>
      <w:r>
        <w:t>deep ,</w:t>
      </w:r>
      <w:proofErr w:type="gramEnd"/>
      <w:r>
        <w:t xml:space="preserve"> use residual connections , help improve the </w:t>
      </w:r>
      <w:proofErr w:type="spellStart"/>
      <w:r>
        <w:t>propergation</w:t>
      </w:r>
      <w:proofErr w:type="spellEnd"/>
      <w:r>
        <w:t xml:space="preserve"> of gradience , dropout puts away some hidden representation values so can be generalized better.</w:t>
      </w:r>
    </w:p>
    <w:p w14:paraId="6494B60D" w14:textId="77777777" w:rsidR="00467E93" w:rsidRDefault="00467E93"/>
    <w:sectPr w:rsidR="00467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93"/>
    <w:rsid w:val="003910B2"/>
    <w:rsid w:val="00467E93"/>
    <w:rsid w:val="00554A55"/>
    <w:rsid w:val="005C3A55"/>
    <w:rsid w:val="005E5033"/>
    <w:rsid w:val="00871E98"/>
    <w:rsid w:val="00994E0E"/>
    <w:rsid w:val="00D66B5B"/>
    <w:rsid w:val="00D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68F6F"/>
  <w15:chartTrackingRefBased/>
  <w15:docId w15:val="{8C3103FA-3B95-0142-94B6-EC621C7D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2</cp:revision>
  <dcterms:created xsi:type="dcterms:W3CDTF">2022-03-21T12:35:00Z</dcterms:created>
  <dcterms:modified xsi:type="dcterms:W3CDTF">2022-03-21T19:57:00Z</dcterms:modified>
</cp:coreProperties>
</file>