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Users/Auth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Recipes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Recipes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to One: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 TABLE – AUTH TABLE ; Sign in! One user to one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to Many: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- Recipes :one user creates many recipes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Grocery List - Ingredients : one list w/ many ingred.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Grocery List - Recipes: one list w/ many Recipes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Grocery List - Occasions: one list w/ many Occasions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Many to Many: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to Occasion,  </w:t>
      </w:r>
      <w:r w:rsidDel="00000000" w:rsidR="00000000" w:rsidRPr="00000000">
        <w:rPr>
          <w:color w:val="ff0000"/>
          <w:rtl w:val="0"/>
        </w:rPr>
        <w:t xml:space="preserve">User-Occasion* </w:t>
      </w:r>
      <w:r w:rsidDel="00000000" w:rsidR="00000000" w:rsidRPr="00000000">
        <w:rPr>
          <w:rtl w:val="0"/>
        </w:rPr>
        <w:t xml:space="preserve">many users can access many occasions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Ingredient - Recipes :</w:t>
      </w:r>
      <w:r w:rsidDel="00000000" w:rsidR="00000000" w:rsidRPr="00000000">
        <w:rPr>
          <w:color w:val="ff0000"/>
          <w:rtl w:val="0"/>
        </w:rPr>
        <w:t xml:space="preserve">Recipe-Ingredients</w:t>
      </w:r>
      <w:r w:rsidDel="00000000" w:rsidR="00000000" w:rsidRPr="00000000">
        <w:rPr>
          <w:rtl w:val="0"/>
        </w:rPr>
        <w:t xml:space="preserve"> Many ingredients used in many recipes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Recipes - Occasions:</w:t>
      </w:r>
      <w:r w:rsidDel="00000000" w:rsidR="00000000" w:rsidRPr="00000000">
        <w:rPr>
          <w:color w:val="ff0000"/>
          <w:rtl w:val="0"/>
        </w:rPr>
        <w:t xml:space="preserve">Occasion-Recipes</w:t>
      </w:r>
      <w:r w:rsidDel="00000000" w:rsidR="00000000" w:rsidRPr="00000000">
        <w:rPr>
          <w:rtl w:val="0"/>
        </w:rPr>
        <w:t xml:space="preserve"> Many recipes can be added to many occasions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Recipes -</w:t>
      </w:r>
      <w:r w:rsidDel="00000000" w:rsidR="00000000" w:rsidRPr="00000000">
        <w:rPr>
          <w:color w:val="ff0000"/>
          <w:rtl w:val="0"/>
        </w:rPr>
        <w:t xml:space="preserve">User Recipes*</w:t>
      </w:r>
      <w:r w:rsidDel="00000000" w:rsidR="00000000" w:rsidRPr="00000000">
        <w:rPr>
          <w:rtl w:val="0"/>
        </w:rPr>
        <w:t xml:space="preserve"> 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Auth*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Grocery list*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Ingredient*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Recipe*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Occasion*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Saved Recipe*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User-occasion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Recipe-Ingredients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Occasion-Recipes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User-Recipes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 - identify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Title - to see name/ varchar to have a set amount of characters to list the product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Price - for totaling lists/ float works best here because sales tax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Category - type of ingredient/ add in whether something is a fruit,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recipe - ingredients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Middle man for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Recipe_id and Ingredients_id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Recipe_id -  identification /id are numbers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Recipe_op-To save the user who added the recipe /link to id_user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Recipe_lifestyle- weather the recipe is vegan/vegetarian etc. /char used because type is natural lang.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isPublic- is a boolean to say weather the recipe is intended to be public or private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Occasions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 - identify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Title - natural language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Moderator - special access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isPublic - private or public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Occasion-recipes: to link to recipes 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Grocery_List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List_id: find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Occasion_id: link to occasion integer cuz integer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Recipe_id: foreign id/ to link with the recipe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Ingredient_id: foreign id/ to link with the 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User_id: foreign id/ to link with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Saved_recipes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Saved_recipe_id: identification/serial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User_id: foreign id/ to link with the user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Recipe_id: foreign id/ to link with the recipe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User_occasion: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User_occasion_id: serial/ identification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User_id: foreign id/ to link with the 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occasion_id: foreign id/ to link with the recipe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Recipe_bonanza_users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User-id: serial/ used for identification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Name: used for the user’s 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Lifestyle: the user inputs his preferred lifestyle like vegan,etc.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User_auth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User_auth_id: way to access 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Password Hash : used for storing hashed password char because will contain letters and numbers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User_id: foreign id/ to link with the user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Email: unique username;char to store emails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Recipe_bonanza_users (</w:t>
      </w:r>
    </w:p>
    <w:p w:rsidR="00000000" w:rsidDel="00000000" w:rsidP="00000000" w:rsidRDefault="00000000" w:rsidRPr="00000000" w14:paraId="0000007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names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lifestyle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7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user_auth (</w:t>
      </w:r>
    </w:p>
    <w:p w:rsidR="00000000" w:rsidDel="00000000" w:rsidP="00000000" w:rsidRDefault="00000000" w:rsidRPr="00000000" w14:paraId="0000007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user_auth_id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passwordHash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Recipe_bonanza_users(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ingredients (</w:t>
      </w:r>
    </w:p>
    <w:p w:rsidR="00000000" w:rsidDel="00000000" w:rsidP="00000000" w:rsidRDefault="00000000" w:rsidRPr="00000000" w14:paraId="0000008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ingredient_title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ingredient_price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ingredient_category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Recipes(</w:t>
      </w:r>
    </w:p>
    <w:p w:rsidR="00000000" w:rsidDel="00000000" w:rsidP="00000000" w:rsidRDefault="00000000" w:rsidRPr="00000000" w14:paraId="0000008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recipe_id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recipe_op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recipe_lifestyle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c74d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isPublic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9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Occasions (</w:t>
      </w:r>
    </w:p>
    <w:p w:rsidR="00000000" w:rsidDel="00000000" w:rsidP="00000000" w:rsidRDefault="00000000" w:rsidRPr="00000000" w14:paraId="0000009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occasion_title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occasion_moderator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Recipe_bonanza_users(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isPublic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c74d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occasion_recipes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9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Grocery_List (</w:t>
      </w:r>
    </w:p>
    <w:p w:rsidR="00000000" w:rsidDel="00000000" w:rsidP="00000000" w:rsidRDefault="00000000" w:rsidRPr="00000000" w14:paraId="0000009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list_id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Occasions(occasion_id),</w:t>
      </w:r>
    </w:p>
    <w:p w:rsidR="00000000" w:rsidDel="00000000" w:rsidP="00000000" w:rsidRDefault="00000000" w:rsidRPr="00000000" w14:paraId="000000A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recipe_id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Recipes(recipe_id),</w:t>
      </w:r>
    </w:p>
    <w:p w:rsidR="00000000" w:rsidDel="00000000" w:rsidP="00000000" w:rsidRDefault="00000000" w:rsidRPr="00000000" w14:paraId="000000A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ingredients(ingredient_id),</w:t>
      </w:r>
    </w:p>
    <w:p w:rsidR="00000000" w:rsidDel="00000000" w:rsidP="00000000" w:rsidRDefault="00000000" w:rsidRPr="00000000" w14:paraId="000000A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Recipe_bonanza_users(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Saved_recipe (</w:t>
      </w:r>
    </w:p>
    <w:p w:rsidR="00000000" w:rsidDel="00000000" w:rsidP="00000000" w:rsidRDefault="00000000" w:rsidRPr="00000000" w14:paraId="000000A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Recipe_bonanza_users(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recipe_id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Recipes(recipe_id),</w:t>
      </w:r>
    </w:p>
    <w:p w:rsidR="00000000" w:rsidDel="00000000" w:rsidP="00000000" w:rsidRDefault="00000000" w:rsidRPr="00000000" w14:paraId="000000A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c74d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saved_recipe_id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A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User_occasion (</w:t>
      </w:r>
    </w:p>
    <w:p w:rsidR="00000000" w:rsidDel="00000000" w:rsidP="00000000" w:rsidRDefault="00000000" w:rsidRPr="00000000" w14:paraId="000000B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c74d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user_occasion_id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B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Recipe_bonanza_users(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occasion_id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Occasions(occasion_id)</w:t>
      </w:r>
    </w:p>
    <w:p w:rsidR="00000000" w:rsidDel="00000000" w:rsidP="00000000" w:rsidRDefault="00000000" w:rsidRPr="00000000" w14:paraId="000000B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recipe_ingredients (</w:t>
      </w:r>
    </w:p>
    <w:p w:rsidR="00000000" w:rsidDel="00000000" w:rsidP="00000000" w:rsidRDefault="00000000" w:rsidRPr="00000000" w14:paraId="000000B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recipe_ingredient_id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recipe_id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Recipes(recipe_id),</w:t>
      </w:r>
    </w:p>
    <w:p w:rsidR="00000000" w:rsidDel="00000000" w:rsidP="00000000" w:rsidRDefault="00000000" w:rsidRPr="00000000" w14:paraId="000000B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ingredient_id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ingredients(ingredient_id),</w:t>
      </w:r>
    </w:p>
    <w:p w:rsidR="00000000" w:rsidDel="00000000" w:rsidP="00000000" w:rsidRDefault="00000000" w:rsidRPr="00000000" w14:paraId="000000B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