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270"/>
        <w:jc w:val="center"/>
        <w:rPr>
          <w:sz w:val="24"/>
          <w:szCs w:val="24"/>
        </w:rPr>
      </w:pPr>
      <w:r w:rsidDel="00000000" w:rsidR="00000000" w:rsidRPr="00000000">
        <w:rPr>
          <w:sz w:val="24"/>
          <w:szCs w:val="24"/>
          <w:rtl w:val="0"/>
        </w:rPr>
        <w:t xml:space="preserve">CS132a Information Retrieval spring 2021</w:t>
      </w:r>
    </w:p>
    <w:p w:rsidR="00000000" w:rsidDel="00000000" w:rsidP="00000000" w:rsidRDefault="00000000" w:rsidRPr="00000000" w14:paraId="00000002">
      <w:pPr>
        <w:ind w:right="-270"/>
        <w:jc w:val="center"/>
        <w:rPr>
          <w:sz w:val="28"/>
          <w:szCs w:val="28"/>
        </w:rPr>
      </w:pPr>
      <w:r w:rsidDel="00000000" w:rsidR="00000000" w:rsidRPr="00000000">
        <w:rPr>
          <w:sz w:val="28"/>
          <w:szCs w:val="28"/>
          <w:rtl w:val="0"/>
        </w:rPr>
        <w:t xml:space="preserve">Assignment 5: Learning Elasticsearch </w:t>
      </w:r>
    </w:p>
    <w:p w:rsidR="00000000" w:rsidDel="00000000" w:rsidP="00000000" w:rsidRDefault="00000000" w:rsidRPr="00000000" w14:paraId="00000003">
      <w:pPr>
        <w:ind w:right="-270"/>
        <w:jc w:val="center"/>
        <w:rPr>
          <w:sz w:val="20"/>
          <w:szCs w:val="20"/>
        </w:rPr>
      </w:pPr>
      <w:r w:rsidDel="00000000" w:rsidR="00000000" w:rsidRPr="00000000">
        <w:rPr>
          <w:sz w:val="20"/>
          <w:szCs w:val="20"/>
          <w:rtl w:val="0"/>
        </w:rPr>
        <w:t xml:space="preserve">(Due April 21, 2021)</w:t>
      </w:r>
    </w:p>
    <w:p w:rsidR="00000000" w:rsidDel="00000000" w:rsidP="00000000" w:rsidRDefault="00000000" w:rsidRPr="00000000" w14:paraId="00000004">
      <w:pPr>
        <w:ind w:right="-27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Update notes:</w:t>
      </w:r>
    </w:p>
    <w:p w:rsidR="00000000" w:rsidDel="00000000" w:rsidP="00000000" w:rsidRDefault="00000000" w:rsidRPr="00000000" w14:paraId="00000006">
      <w:pPr>
        <w:rPr/>
      </w:pPr>
      <w:r w:rsidDel="00000000" w:rsidR="00000000" w:rsidRPr="00000000">
        <w:rPr>
          <w:rtl w:val="0"/>
        </w:rPr>
        <w:t xml:space="preserve">04-18-2021: Updated description of </w:t>
      </w:r>
      <w:r w:rsidDel="00000000" w:rsidR="00000000" w:rsidRPr="00000000">
        <w:rPr>
          <w:rFonts w:ascii="Courier New" w:cs="Courier New" w:eastAsia="Courier New" w:hAnsi="Courier New"/>
          <w:rtl w:val="0"/>
        </w:rPr>
        <w:t xml:space="preserve">evaluate.py</w:t>
      </w:r>
      <w:r w:rsidDel="00000000" w:rsidR="00000000" w:rsidRPr="00000000">
        <w:rPr>
          <w:rtl w:val="0"/>
        </w:rPr>
        <w:t xml:space="preserve">.</w:t>
      </w:r>
    </w:p>
    <w:p w:rsidR="00000000" w:rsidDel="00000000" w:rsidP="00000000" w:rsidRDefault="00000000" w:rsidRPr="00000000" w14:paraId="00000007">
      <w:pPr>
        <w:ind w:right="-270"/>
        <w:rPr>
          <w:b w:val="1"/>
          <w:sz w:val="32"/>
          <w:szCs w:val="32"/>
        </w:rPr>
      </w:pPr>
      <w:r w:rsidDel="00000000" w:rsidR="00000000" w:rsidRPr="00000000">
        <w:rPr>
          <w:rtl w:val="0"/>
        </w:rPr>
      </w:r>
    </w:p>
    <w:p w:rsidR="00000000" w:rsidDel="00000000" w:rsidP="00000000" w:rsidRDefault="00000000" w:rsidRPr="00000000" w14:paraId="00000008">
      <w:pPr>
        <w:ind w:right="-270"/>
        <w:rPr>
          <w:b w:val="1"/>
          <w:sz w:val="32"/>
          <w:szCs w:val="32"/>
        </w:rPr>
      </w:pPr>
      <w:r w:rsidDel="00000000" w:rsidR="00000000" w:rsidRPr="00000000">
        <w:rPr>
          <w:b w:val="1"/>
          <w:sz w:val="32"/>
          <w:szCs w:val="32"/>
          <w:rtl w:val="0"/>
        </w:rPr>
        <w:t xml:space="preserve">Overview</w:t>
      </w:r>
    </w:p>
    <w:p w:rsidR="00000000" w:rsidDel="00000000" w:rsidP="00000000" w:rsidRDefault="00000000" w:rsidRPr="00000000" w14:paraId="00000009">
      <w:pPr>
        <w:ind w:right="-270"/>
        <w:jc w:val="both"/>
        <w:rPr/>
      </w:pPr>
      <w:r w:rsidDel="00000000" w:rsidR="00000000" w:rsidRPr="00000000">
        <w:rPr>
          <w:rtl w:val="0"/>
        </w:rPr>
        <w:t xml:space="preserve">This assignment is intended to help you get familiar with Elasticsearch (ES) while doing a little information retrieval “research” to compare alternative approaches to document indexing and querying. We will be using the TREC 2018 core corpus subset and five TREC topics with relevance judgments for evaluation. </w:t>
      </w:r>
    </w:p>
    <w:p w:rsidR="00000000" w:rsidDel="00000000" w:rsidP="00000000" w:rsidRDefault="00000000" w:rsidRPr="00000000" w14:paraId="0000000A">
      <w:pPr>
        <w:ind w:right="-270"/>
        <w:jc w:val="both"/>
        <w:rPr/>
      </w:pPr>
      <w:r w:rsidDel="00000000" w:rsidR="00000000" w:rsidRPr="00000000">
        <w:rPr>
          <w:rtl w:val="0"/>
        </w:rPr>
        <w:t xml:space="preserve">For background, a high level overview of ES functionality with several case studies is found at </w:t>
      </w:r>
      <w:hyperlink r:id="rId6">
        <w:r w:rsidDel="00000000" w:rsidR="00000000" w:rsidRPr="00000000">
          <w:rPr>
            <w:color w:val="1155cc"/>
            <w:u w:val="single"/>
            <w:rtl w:val="0"/>
          </w:rPr>
          <w:t xml:space="preserve">https://apiumhub.com/tech-blog-barcelona/elastic-search-advantages-books/</w:t>
        </w:r>
      </w:hyperlink>
      <w:r w:rsidDel="00000000" w:rsidR="00000000" w:rsidRPr="00000000">
        <w:rPr>
          <w:rtl w:val="0"/>
        </w:rPr>
        <w:t xml:space="preserve">.</w:t>
      </w:r>
    </w:p>
    <w:p w:rsidR="00000000" w:rsidDel="00000000" w:rsidP="00000000" w:rsidRDefault="00000000" w:rsidRPr="00000000" w14:paraId="0000000B">
      <w:pPr>
        <w:ind w:right="-270"/>
        <w:jc w:val="both"/>
        <w:rPr/>
      </w:pPr>
      <w:r w:rsidDel="00000000" w:rsidR="00000000" w:rsidRPr="00000000">
        <w:rPr>
          <w:rtl w:val="0"/>
        </w:rPr>
      </w:r>
    </w:p>
    <w:p w:rsidR="00000000" w:rsidDel="00000000" w:rsidP="00000000" w:rsidRDefault="00000000" w:rsidRPr="00000000" w14:paraId="0000000C">
      <w:pPr>
        <w:ind w:right="-270"/>
        <w:jc w:val="both"/>
        <w:rPr/>
      </w:pPr>
      <w:r w:rsidDel="00000000" w:rsidR="00000000" w:rsidRPr="00000000">
        <w:rPr>
          <w:rtl w:val="0"/>
        </w:rPr>
        <w:t xml:space="preserve">In this assignment, we will provide example code for:</w:t>
      </w:r>
    </w:p>
    <w:p w:rsidR="00000000" w:rsidDel="00000000" w:rsidP="00000000" w:rsidRDefault="00000000" w:rsidRPr="00000000" w14:paraId="0000000D">
      <w:pPr>
        <w:numPr>
          <w:ilvl w:val="0"/>
          <w:numId w:val="4"/>
        </w:numPr>
        <w:ind w:left="720" w:right="-270" w:hanging="360"/>
        <w:jc w:val="both"/>
        <w:rPr>
          <w:u w:val="none"/>
        </w:rPr>
      </w:pPr>
      <w:r w:rsidDel="00000000" w:rsidR="00000000" w:rsidRPr="00000000">
        <w:rPr>
          <w:rtl w:val="0"/>
        </w:rPr>
        <w:t xml:space="preserve">Populating and querying a corpus using ES</w:t>
      </w:r>
    </w:p>
    <w:p w:rsidR="00000000" w:rsidDel="00000000" w:rsidP="00000000" w:rsidRDefault="00000000" w:rsidRPr="00000000" w14:paraId="0000000E">
      <w:pPr>
        <w:numPr>
          <w:ilvl w:val="0"/>
          <w:numId w:val="4"/>
        </w:numPr>
        <w:ind w:left="720" w:right="-270" w:hanging="360"/>
        <w:jc w:val="both"/>
      </w:pPr>
      <w:r w:rsidDel="00000000" w:rsidR="00000000" w:rsidRPr="00000000">
        <w:rPr>
          <w:rtl w:val="0"/>
        </w:rPr>
        <w:t xml:space="preserve">implementing NDCG (normalized discounted cumulative gain) evaluation metric</w:t>
      </w:r>
    </w:p>
    <w:p w:rsidR="00000000" w:rsidDel="00000000" w:rsidP="00000000" w:rsidRDefault="00000000" w:rsidRPr="00000000" w14:paraId="0000000F">
      <w:pPr>
        <w:numPr>
          <w:ilvl w:val="0"/>
          <w:numId w:val="4"/>
        </w:numPr>
        <w:ind w:left="720" w:right="-270" w:hanging="360"/>
        <w:jc w:val="both"/>
        <w:rPr>
          <w:u w:val="none"/>
        </w:rPr>
      </w:pPr>
      <w:r w:rsidDel="00000000" w:rsidR="00000000" w:rsidRPr="00000000">
        <w:rPr>
          <w:rtl w:val="0"/>
        </w:rPr>
        <w:t xml:space="preserve">experimenting with “semantic” indexing and searching using fastText and BERT </w:t>
      </w:r>
    </w:p>
    <w:p w:rsidR="00000000" w:rsidDel="00000000" w:rsidP="00000000" w:rsidRDefault="00000000" w:rsidRPr="00000000" w14:paraId="00000010">
      <w:pPr>
        <w:ind w:right="-270"/>
        <w:jc w:val="both"/>
        <w:rPr/>
      </w:pPr>
      <w:r w:rsidDel="00000000" w:rsidR="00000000" w:rsidRPr="00000000">
        <w:rPr>
          <w:rtl w:val="0"/>
        </w:rPr>
        <w:t xml:space="preserve">You will:</w:t>
      </w:r>
    </w:p>
    <w:p w:rsidR="00000000" w:rsidDel="00000000" w:rsidP="00000000" w:rsidRDefault="00000000" w:rsidRPr="00000000" w14:paraId="00000011">
      <w:pPr>
        <w:numPr>
          <w:ilvl w:val="0"/>
          <w:numId w:val="9"/>
        </w:numPr>
        <w:ind w:left="720" w:right="-270" w:hanging="360"/>
        <w:jc w:val="both"/>
        <w:rPr>
          <w:u w:val="none"/>
        </w:rPr>
      </w:pPr>
      <w:r w:rsidDel="00000000" w:rsidR="00000000" w:rsidRPr="00000000">
        <w:rPr>
          <w:rtl w:val="0"/>
        </w:rPr>
        <w:t xml:space="preserve">Index the corpus into ES with default standard analyzer and your customized one for the text fields.</w:t>
      </w:r>
    </w:p>
    <w:p w:rsidR="00000000" w:rsidDel="00000000" w:rsidP="00000000" w:rsidRDefault="00000000" w:rsidRPr="00000000" w14:paraId="00000012">
      <w:pPr>
        <w:numPr>
          <w:ilvl w:val="0"/>
          <w:numId w:val="7"/>
        </w:numPr>
        <w:ind w:left="720" w:right="-270" w:hanging="360"/>
        <w:jc w:val="both"/>
        <w:rPr>
          <w:u w:val="none"/>
        </w:rPr>
      </w:pPr>
      <w:r w:rsidDel="00000000" w:rsidR="00000000" w:rsidRPr="00000000">
        <w:rPr>
          <w:rtl w:val="0"/>
        </w:rPr>
        <w:t xml:space="preserve">Integrate ES into your Flask service for interactive search. Beside the traditional lexical search as we did before, your system should also allow the user to select the text representation to use for search.</w:t>
      </w:r>
    </w:p>
    <w:p w:rsidR="00000000" w:rsidDel="00000000" w:rsidP="00000000" w:rsidRDefault="00000000" w:rsidRPr="00000000" w14:paraId="00000013">
      <w:pPr>
        <w:numPr>
          <w:ilvl w:val="0"/>
          <w:numId w:val="5"/>
        </w:numPr>
        <w:ind w:left="720" w:right="-270" w:hanging="360"/>
        <w:jc w:val="both"/>
        <w:rPr>
          <w:u w:val="none"/>
        </w:rPr>
      </w:pPr>
      <w:r w:rsidDel="00000000" w:rsidR="00000000" w:rsidRPr="00000000">
        <w:rPr>
          <w:rtl w:val="0"/>
        </w:rPr>
        <w:t xml:space="preserve">Create a command line interface that runs a TREC query against an index and search options and shows the evaluation result using NDCG.</w:t>
      </w:r>
    </w:p>
    <w:p w:rsidR="00000000" w:rsidDel="00000000" w:rsidP="00000000" w:rsidRDefault="00000000" w:rsidRPr="00000000" w14:paraId="00000014">
      <w:pPr>
        <w:numPr>
          <w:ilvl w:val="0"/>
          <w:numId w:val="5"/>
        </w:numPr>
        <w:ind w:left="720" w:right="-270" w:hanging="360"/>
        <w:jc w:val="both"/>
        <w:rPr>
          <w:u w:val="none"/>
        </w:rPr>
      </w:pPr>
      <w:r w:rsidDel="00000000" w:rsidR="00000000" w:rsidRPr="00000000">
        <w:rPr>
          <w:rtl w:val="0"/>
        </w:rPr>
        <w:t xml:space="preserve">Evaluate the performance of 5 provided TREC queries using NDCG. For each query, you should produce a result table along with a brief analysis.</w:t>
      </w:r>
    </w:p>
    <w:p w:rsidR="00000000" w:rsidDel="00000000" w:rsidP="00000000" w:rsidRDefault="00000000" w:rsidRPr="00000000" w14:paraId="00000015">
      <w:pPr>
        <w:ind w:left="0" w:right="-270" w:firstLine="0"/>
        <w:jc w:val="both"/>
        <w:rPr/>
      </w:pPr>
      <w:r w:rsidDel="00000000" w:rsidR="00000000" w:rsidRPr="00000000">
        <w:rPr>
          <w:rtl w:val="0"/>
        </w:rPr>
      </w:r>
    </w:p>
    <w:p w:rsidR="00000000" w:rsidDel="00000000" w:rsidP="00000000" w:rsidRDefault="00000000" w:rsidRPr="00000000" w14:paraId="00000016">
      <w:pPr>
        <w:ind w:right="-270"/>
        <w:jc w:val="both"/>
        <w:rPr/>
      </w:pPr>
      <w:r w:rsidDel="00000000" w:rsidR="00000000" w:rsidRPr="00000000">
        <w:rPr>
          <w:rtl w:val="0"/>
        </w:rPr>
        <w:t xml:space="preserve">On LATTE you will find the file </w:t>
      </w:r>
      <w:r w:rsidDel="00000000" w:rsidR="00000000" w:rsidRPr="00000000">
        <w:rPr>
          <w:rFonts w:ascii="Courier New" w:cs="Courier New" w:eastAsia="Courier New" w:hAnsi="Courier New"/>
          <w:rtl w:val="0"/>
        </w:rPr>
        <w:t xml:space="preserve">cosi132a_hw5.zip</w:t>
      </w:r>
      <w:r w:rsidDel="00000000" w:rsidR="00000000" w:rsidRPr="00000000">
        <w:rPr>
          <w:rtl w:val="0"/>
        </w:rPr>
        <w:t xml:space="preserve"> that is structured as the following. Details are provided in the following sections. </w:t>
      </w:r>
    </w:p>
    <w:p w:rsidR="00000000" w:rsidDel="00000000" w:rsidP="00000000" w:rsidRDefault="00000000" w:rsidRPr="00000000" w14:paraId="00000017">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embedding_service/</w:t>
      </w:r>
    </w:p>
    <w:p w:rsidR="00000000" w:rsidDel="00000000" w:rsidP="00000000" w:rsidRDefault="00000000" w:rsidRPr="00000000" w14:paraId="00000018">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es_service/</w:t>
      </w:r>
    </w:p>
    <w:p w:rsidR="00000000" w:rsidDel="00000000" w:rsidP="00000000" w:rsidRDefault="00000000" w:rsidRPr="00000000" w14:paraId="00000019">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evaluate.py</w:t>
      </w:r>
    </w:p>
    <w:p w:rsidR="00000000" w:rsidDel="00000000" w:rsidP="00000000" w:rsidRDefault="00000000" w:rsidRPr="00000000" w14:paraId="0000001A">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example_analyzer.py</w:t>
      </w:r>
    </w:p>
    <w:p w:rsidR="00000000" w:rsidDel="00000000" w:rsidP="00000000" w:rsidRDefault="00000000" w:rsidRPr="00000000" w14:paraId="0000001B">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example_embedding.py</w:t>
      </w:r>
    </w:p>
    <w:p w:rsidR="00000000" w:rsidDel="00000000" w:rsidP="00000000" w:rsidRDefault="00000000" w:rsidRPr="00000000" w14:paraId="0000001C">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example_query.py</w:t>
      </w:r>
    </w:p>
    <w:p w:rsidR="00000000" w:rsidDel="00000000" w:rsidP="00000000" w:rsidRDefault="00000000" w:rsidRPr="00000000" w14:paraId="0000001D">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hw5.py</w:t>
      </w:r>
    </w:p>
    <w:p w:rsidR="00000000" w:rsidDel="00000000" w:rsidP="00000000" w:rsidRDefault="00000000" w:rsidRPr="00000000" w14:paraId="0000001E">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load_es_index.py</w:t>
      </w:r>
    </w:p>
    <w:p w:rsidR="00000000" w:rsidDel="00000000" w:rsidP="00000000" w:rsidRDefault="00000000" w:rsidRPr="00000000" w14:paraId="0000001F">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metrics.py</w:t>
      </w:r>
    </w:p>
    <w:p w:rsidR="00000000" w:rsidDel="00000000" w:rsidP="00000000" w:rsidRDefault="00000000" w:rsidRPr="00000000" w14:paraId="00000020">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pa5_data/</w:t>
      </w:r>
    </w:p>
    <w:p w:rsidR="00000000" w:rsidDel="00000000" w:rsidP="00000000" w:rsidRDefault="00000000" w:rsidRPr="00000000" w14:paraId="00000021">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requirements.txt</w:t>
      </w:r>
    </w:p>
    <w:p w:rsidR="00000000" w:rsidDel="00000000" w:rsidP="00000000" w:rsidRDefault="00000000" w:rsidRPr="00000000" w14:paraId="00000022">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scripts.sh</w:t>
      </w:r>
    </w:p>
    <w:p w:rsidR="00000000" w:rsidDel="00000000" w:rsidP="00000000" w:rsidRDefault="00000000" w:rsidRPr="00000000" w14:paraId="00000023">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templates/</w:t>
      </w:r>
    </w:p>
    <w:p w:rsidR="00000000" w:rsidDel="00000000" w:rsidP="00000000" w:rsidRDefault="00000000" w:rsidRPr="00000000" w14:paraId="00000024">
      <w:pPr>
        <w:ind w:left="720" w:right="-270" w:firstLine="0"/>
        <w:jc w:val="both"/>
        <w:rPr/>
      </w:pPr>
      <w:r w:rsidDel="00000000" w:rsidR="00000000" w:rsidRPr="00000000">
        <w:rPr>
          <w:rFonts w:ascii="Courier New" w:cs="Courier New" w:eastAsia="Courier New" w:hAnsi="Courier New"/>
          <w:rtl w:val="0"/>
        </w:rPr>
        <w:t xml:space="preserve">└── utils.py</w:t>
      </w:r>
      <w:r w:rsidDel="00000000" w:rsidR="00000000" w:rsidRPr="00000000">
        <w:rPr>
          <w:rtl w:val="0"/>
        </w:rPr>
      </w:r>
    </w:p>
    <w:p w:rsidR="00000000" w:rsidDel="00000000" w:rsidP="00000000" w:rsidRDefault="00000000" w:rsidRPr="00000000" w14:paraId="00000025">
      <w:pPr>
        <w:ind w:right="-270"/>
        <w:jc w:val="both"/>
        <w:rPr/>
      </w:pPr>
      <w:r w:rsidDel="00000000" w:rsidR="00000000" w:rsidRPr="00000000">
        <w:rPr>
          <w:rtl w:val="0"/>
        </w:rPr>
        <w:t xml:space="preserve">Make sure you have installed all the packages specified in the </w:t>
      </w:r>
      <w:r w:rsidDel="00000000" w:rsidR="00000000" w:rsidRPr="00000000">
        <w:rPr>
          <w:rFonts w:ascii="Courier New" w:cs="Courier New" w:eastAsia="Courier New" w:hAnsi="Courier New"/>
          <w:rtl w:val="0"/>
        </w:rPr>
        <w:t xml:space="preserve">requirements.txt</w:t>
      </w:r>
      <w:r w:rsidDel="00000000" w:rsidR="00000000" w:rsidRPr="00000000">
        <w:rPr>
          <w:rtl w:val="0"/>
        </w:rPr>
        <w:t xml:space="preserve">. The latest distribution of the package </w:t>
      </w:r>
      <w:hyperlink r:id="rId7">
        <w:r w:rsidDel="00000000" w:rsidR="00000000" w:rsidRPr="00000000">
          <w:rPr>
            <w:color w:val="1155cc"/>
            <w:u w:val="single"/>
            <w:rtl w:val="0"/>
          </w:rPr>
          <w:t xml:space="preserve">elasticsearch-dsl-py</w:t>
        </w:r>
      </w:hyperlink>
      <w:r w:rsidDel="00000000" w:rsidR="00000000" w:rsidRPr="00000000">
        <w:rPr>
          <w:rtl w:val="0"/>
        </w:rPr>
        <w:t xml:space="preserve"> does not support ES </w:t>
      </w:r>
      <w:hyperlink r:id="rId8">
        <w:r w:rsidDel="00000000" w:rsidR="00000000" w:rsidRPr="00000000">
          <w:rPr>
            <w:color w:val="1155cc"/>
            <w:u w:val="single"/>
            <w:rtl w:val="0"/>
          </w:rPr>
          <w:t xml:space="preserve">script score query</w:t>
        </w:r>
      </w:hyperlink>
      <w:r w:rsidDel="00000000" w:rsidR="00000000" w:rsidRPr="00000000">
        <w:rPr>
          <w:rtl w:val="0"/>
        </w:rPr>
        <w:t xml:space="preserve"> yet which is essential to search documents based on cosine similarity. To make it work, after you install this package, add the following code at the end of </w:t>
      </w:r>
      <w:r w:rsidDel="00000000" w:rsidR="00000000" w:rsidRPr="00000000">
        <w:rPr>
          <w:rFonts w:ascii="Courier New" w:cs="Courier New" w:eastAsia="Courier New" w:hAnsi="Courier New"/>
          <w:rtl w:val="0"/>
        </w:rPr>
        <w:t xml:space="preserve">elasticsearch_dsl/query.py</w:t>
      </w:r>
      <w:r w:rsidDel="00000000" w:rsidR="00000000" w:rsidRPr="00000000">
        <w:rPr>
          <w:rtl w:val="0"/>
        </w:rPr>
        <w:t xml:space="preserve">:</w:t>
      </w:r>
    </w:p>
    <w:p w:rsidR="00000000" w:rsidDel="00000000" w:rsidP="00000000" w:rsidRDefault="00000000" w:rsidRPr="00000000" w14:paraId="00000026">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ScriptScore(Query):</w:t>
      </w:r>
    </w:p>
    <w:p w:rsidR="00000000" w:rsidDel="00000000" w:rsidP="00000000" w:rsidRDefault="00000000" w:rsidRPr="00000000" w14:paraId="00000027">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name = "script_score"</w:t>
      </w:r>
    </w:p>
    <w:p w:rsidR="00000000" w:rsidDel="00000000" w:rsidP="00000000" w:rsidRDefault="00000000" w:rsidRPr="00000000" w14:paraId="00000028">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_param_defs = {"query": {"type": "query"}}</w:t>
      </w:r>
    </w:p>
    <w:p w:rsidR="00000000" w:rsidDel="00000000" w:rsidP="00000000" w:rsidRDefault="00000000" w:rsidRPr="00000000" w14:paraId="00000029">
      <w:pPr>
        <w:ind w:right="-270"/>
        <w:jc w:val="both"/>
        <w:rPr/>
      </w:pPr>
      <w:r w:rsidDel="00000000" w:rsidR="00000000" w:rsidRPr="00000000">
        <w:rPr>
          <w:rtl w:val="0"/>
        </w:rPr>
      </w:r>
    </w:p>
    <w:p w:rsidR="00000000" w:rsidDel="00000000" w:rsidP="00000000" w:rsidRDefault="00000000" w:rsidRPr="00000000" w14:paraId="0000002A">
      <w:pPr>
        <w:ind w:right="-270"/>
        <w:rPr>
          <w:b w:val="1"/>
          <w:sz w:val="32"/>
          <w:szCs w:val="32"/>
        </w:rPr>
      </w:pPr>
      <w:r w:rsidDel="00000000" w:rsidR="00000000" w:rsidRPr="00000000">
        <w:rPr>
          <w:b w:val="1"/>
          <w:sz w:val="32"/>
          <w:szCs w:val="32"/>
          <w:rtl w:val="0"/>
        </w:rPr>
        <w:t xml:space="preserve">Data Resource</w:t>
      </w:r>
    </w:p>
    <w:p w:rsidR="00000000" w:rsidDel="00000000" w:rsidP="00000000" w:rsidRDefault="00000000" w:rsidRPr="00000000" w14:paraId="0000002B">
      <w:pPr>
        <w:numPr>
          <w:ilvl w:val="0"/>
          <w:numId w:val="6"/>
        </w:numPr>
        <w:ind w:left="720" w:right="-270" w:hanging="360"/>
        <w:jc w:val="both"/>
      </w:pPr>
      <w:r w:rsidDel="00000000" w:rsidR="00000000" w:rsidRPr="00000000">
        <w:rPr>
          <w:rtl w:val="0"/>
        </w:rPr>
        <w:t xml:space="preserve">For this assignment, you will use a larger subset of TREC 2018 core corpus that  has already been processed. Specifically, each document has the following fields:</w:t>
      </w:r>
    </w:p>
    <w:p w:rsidR="00000000" w:rsidDel="00000000" w:rsidP="00000000" w:rsidRDefault="00000000" w:rsidRPr="00000000" w14:paraId="0000002C">
      <w:pPr>
        <w:ind w:left="720" w:right="-270" w:firstLine="0"/>
        <w:jc w:val="both"/>
        <w:rPr/>
      </w:pPr>
      <w:r w:rsidDel="00000000" w:rsidR="00000000" w:rsidRPr="00000000">
        <w:rPr>
          <w:rtl w:val="0"/>
        </w:rPr>
      </w:r>
    </w:p>
    <w:p w:rsidR="00000000" w:rsidDel="00000000" w:rsidP="00000000" w:rsidRDefault="00000000" w:rsidRPr="00000000" w14:paraId="0000002D">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doc_id</w:t>
        <w:tab/>
        <w:tab/>
        <w:t xml:space="preserve"># original document id from the jsonline file </w:t>
      </w:r>
    </w:p>
    <w:p w:rsidR="00000000" w:rsidDel="00000000" w:rsidP="00000000" w:rsidRDefault="00000000" w:rsidRPr="00000000" w14:paraId="0000002E">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title</w:t>
        <w:tab/>
        <w:tab/>
        <w:tab/>
        <w:t xml:space="preserve"># article title</w:t>
      </w:r>
    </w:p>
    <w:p w:rsidR="00000000" w:rsidDel="00000000" w:rsidP="00000000" w:rsidRDefault="00000000" w:rsidRPr="00000000" w14:paraId="0000002F">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author</w:t>
        <w:tab/>
        <w:tab/>
        <w:t xml:space="preserve"># article authors</w:t>
      </w:r>
    </w:p>
    <w:p w:rsidR="00000000" w:rsidDel="00000000" w:rsidP="00000000" w:rsidRDefault="00000000" w:rsidRPr="00000000" w14:paraId="00000030">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content</w:t>
        <w:tab/>
        <w:tab/>
        <w:t xml:space="preserve"># main article content (HTML tags removed)</w:t>
      </w:r>
    </w:p>
    <w:p w:rsidR="00000000" w:rsidDel="00000000" w:rsidP="00000000" w:rsidRDefault="00000000" w:rsidRPr="00000000" w14:paraId="00000031">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date</w:t>
        <w:tab/>
        <w:tab/>
        <w:tab/>
        <w:t xml:space="preserve"># publish date in the format “yyyy/MM/dd”</w:t>
      </w:r>
    </w:p>
    <w:p w:rsidR="00000000" w:rsidDel="00000000" w:rsidP="00000000" w:rsidRDefault="00000000" w:rsidRPr="00000000" w14:paraId="00000032">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annotation</w:t>
        <w:tab/>
        <w:tab/>
        <w:t xml:space="preserve"># annotation for its relevance to a topic</w:t>
      </w:r>
    </w:p>
    <w:p w:rsidR="00000000" w:rsidDel="00000000" w:rsidP="00000000" w:rsidRDefault="00000000" w:rsidRPr="00000000" w14:paraId="00000033">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ft_vector</w:t>
        <w:tab/>
        <w:tab/>
        <w:t xml:space="preserve"># fastText embedding of the content</w:t>
      </w:r>
    </w:p>
    <w:p w:rsidR="00000000" w:rsidDel="00000000" w:rsidP="00000000" w:rsidRDefault="00000000" w:rsidRPr="00000000" w14:paraId="00000034">
      <w:pPr>
        <w:ind w:left="720" w:right="-27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sbert_vector</w:t>
        <w:tab/>
        <w:t xml:space="preserve"># Sentence BERT embedding of the content</w:t>
      </w:r>
    </w:p>
    <w:p w:rsidR="00000000" w:rsidDel="00000000" w:rsidP="00000000" w:rsidRDefault="00000000" w:rsidRPr="00000000" w14:paraId="00000035">
      <w:pPr>
        <w:ind w:left="720" w:right="-270" w:firstLine="0"/>
        <w:jc w:val="both"/>
        <w:rPr/>
      </w:pPr>
      <w:r w:rsidDel="00000000" w:rsidR="00000000" w:rsidRPr="00000000">
        <w:rPr>
          <w:rtl w:val="0"/>
        </w:rPr>
      </w:r>
    </w:p>
    <w:p w:rsidR="00000000" w:rsidDel="00000000" w:rsidP="00000000" w:rsidRDefault="00000000" w:rsidRPr="00000000" w14:paraId="00000036">
      <w:pPr>
        <w:ind w:left="720" w:right="-270" w:firstLine="0"/>
        <w:jc w:val="both"/>
        <w:rPr/>
      </w:pPr>
      <w:r w:rsidDel="00000000" w:rsidR="00000000" w:rsidRPr="00000000">
        <w:rPr>
          <w:rtl w:val="0"/>
        </w:rPr>
        <w:t xml:space="preserve">For the </w:t>
      </w:r>
      <w:r w:rsidDel="00000000" w:rsidR="00000000" w:rsidRPr="00000000">
        <w:rPr>
          <w:rFonts w:ascii="Courier New" w:cs="Courier New" w:eastAsia="Courier New" w:hAnsi="Courier New"/>
          <w:rtl w:val="0"/>
        </w:rPr>
        <w:t xml:space="preserve">annotation</w:t>
      </w:r>
      <w:r w:rsidDel="00000000" w:rsidR="00000000" w:rsidRPr="00000000">
        <w:rPr>
          <w:rtl w:val="0"/>
        </w:rPr>
        <w:t xml:space="preserve"> field, the value is stored as the format of </w:t>
      </w:r>
      <w:r w:rsidDel="00000000" w:rsidR="00000000" w:rsidRPr="00000000">
        <w:rPr>
          <w:rFonts w:ascii="Courier New" w:cs="Courier New" w:eastAsia="Courier New" w:hAnsi="Courier New"/>
          <w:rtl w:val="0"/>
        </w:rPr>
        <w:t xml:space="preserve">topic_id-relevance</w:t>
      </w:r>
      <w:r w:rsidDel="00000000" w:rsidR="00000000" w:rsidRPr="00000000">
        <w:rPr>
          <w:rtl w:val="0"/>
        </w:rPr>
        <w:t xml:space="preserve">. The relevance can be either 0, 1 or 2, which represents irrelevant, relevant or very relevant. Topic id can be mapped to the topic title, description and narrative in the file </w:t>
      </w:r>
      <w:r w:rsidDel="00000000" w:rsidR="00000000" w:rsidRPr="00000000">
        <w:rPr>
          <w:rFonts w:ascii="Courier New" w:cs="Courier New" w:eastAsia="Courier New" w:hAnsi="Courier New"/>
          <w:rtl w:val="0"/>
        </w:rPr>
        <w:t xml:space="preserve">pa5_data/topics2018.xml</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utils.py</w:t>
      </w:r>
      <w:r w:rsidDel="00000000" w:rsidR="00000000" w:rsidRPr="00000000">
        <w:rPr>
          <w:rtl w:val="0"/>
        </w:rPr>
        <w:t xml:space="preserve">, the method </w:t>
      </w:r>
      <w:r w:rsidDel="00000000" w:rsidR="00000000" w:rsidRPr="00000000">
        <w:rPr>
          <w:rFonts w:ascii="Courier New" w:cs="Courier New" w:eastAsia="Courier New" w:hAnsi="Courier New"/>
          <w:rtl w:val="0"/>
        </w:rPr>
        <w:t xml:space="preserve">parse_wapo_topics</w:t>
      </w:r>
      <w:r w:rsidDel="00000000" w:rsidR="00000000" w:rsidRPr="00000000">
        <w:rPr>
          <w:rtl w:val="0"/>
        </w:rPr>
        <w:t xml:space="preserve"> is provided to parse the topic xml file. If the annotation field is empty, it can be considered that this document is irrelevant to any topics. The subset can be downloaded from here: </w:t>
      </w:r>
      <w:hyperlink r:id="rId9">
        <w:r w:rsidDel="00000000" w:rsidR="00000000" w:rsidRPr="00000000">
          <w:rPr>
            <w:color w:val="1155cc"/>
            <w:u w:val="single"/>
            <w:rtl w:val="0"/>
          </w:rPr>
          <w:t xml:space="preserve">https://drive.google.com/file/d/1Y03Cgf-84lua5cmBEt8-4JQKbdgvu3vG/view?usp=sharing</w:t>
        </w:r>
      </w:hyperlink>
      <w:r w:rsidDel="00000000" w:rsidR="00000000" w:rsidRPr="00000000">
        <w:rPr>
          <w:rtl w:val="0"/>
        </w:rPr>
      </w:r>
    </w:p>
    <w:p w:rsidR="00000000" w:rsidDel="00000000" w:rsidP="00000000" w:rsidRDefault="00000000" w:rsidRPr="00000000" w14:paraId="00000037">
      <w:pPr>
        <w:ind w:right="-270"/>
        <w:jc w:val="both"/>
        <w:rPr/>
      </w:pPr>
      <w:r w:rsidDel="00000000" w:rsidR="00000000" w:rsidRPr="00000000">
        <w:rPr>
          <w:rtl w:val="0"/>
        </w:rPr>
      </w:r>
    </w:p>
    <w:p w:rsidR="00000000" w:rsidDel="00000000" w:rsidP="00000000" w:rsidRDefault="00000000" w:rsidRPr="00000000" w14:paraId="00000038">
      <w:pPr>
        <w:ind w:right="-270"/>
        <w:rPr>
          <w:b w:val="1"/>
          <w:sz w:val="32"/>
          <w:szCs w:val="32"/>
        </w:rPr>
      </w:pPr>
      <w:r w:rsidDel="00000000" w:rsidR="00000000" w:rsidRPr="00000000">
        <w:rPr>
          <w:b w:val="1"/>
          <w:sz w:val="32"/>
          <w:szCs w:val="32"/>
          <w:rtl w:val="0"/>
        </w:rPr>
        <w:t xml:space="preserve">Elasticsearch Basics</w:t>
      </w:r>
    </w:p>
    <w:p w:rsidR="00000000" w:rsidDel="00000000" w:rsidP="00000000" w:rsidRDefault="00000000" w:rsidRPr="00000000" w14:paraId="00000039">
      <w:pPr>
        <w:numPr>
          <w:ilvl w:val="0"/>
          <w:numId w:val="6"/>
        </w:numPr>
        <w:ind w:left="720" w:right="-270" w:hanging="360"/>
        <w:jc w:val="both"/>
        <w:rPr>
          <w:u w:val="none"/>
        </w:rPr>
      </w:pPr>
      <w:r w:rsidDel="00000000" w:rsidR="00000000" w:rsidRPr="00000000">
        <w:rPr>
          <w:rtl w:val="0"/>
        </w:rPr>
        <w:t xml:space="preserve">Download ES from </w:t>
      </w:r>
      <w:hyperlink r:id="rId10">
        <w:r w:rsidDel="00000000" w:rsidR="00000000" w:rsidRPr="00000000">
          <w:rPr>
            <w:color w:val="1155cc"/>
            <w:u w:val="single"/>
            <w:rtl w:val="0"/>
          </w:rPr>
          <w:t xml:space="preserve">https://www.elastic.co/downloads/past-releases#elasticsearch</w:t>
        </w:r>
      </w:hyperlink>
      <w:r w:rsidDel="00000000" w:rsidR="00000000" w:rsidRPr="00000000">
        <w:rPr>
          <w:rtl w:val="0"/>
        </w:rPr>
        <w:t xml:space="preserve">. Make sure you are choosing Elasticsearch 7.10.2. To start the ES engine:</w:t>
      </w:r>
    </w:p>
    <w:p w:rsidR="00000000" w:rsidDel="00000000" w:rsidP="00000000" w:rsidRDefault="00000000" w:rsidRPr="00000000" w14:paraId="0000003A">
      <w:pPr>
        <w:ind w:left="720" w:right="-27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cd elasticsearch-7.10.2/</w:t>
      </w:r>
    </w:p>
    <w:p w:rsidR="00000000" w:rsidDel="00000000" w:rsidP="00000000" w:rsidRDefault="00000000" w:rsidRPr="00000000" w14:paraId="0000003B">
      <w:pPr>
        <w:ind w:left="720" w:right="-27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./bin/elasticsearch</w:t>
      </w:r>
    </w:p>
    <w:p w:rsidR="00000000" w:rsidDel="00000000" w:rsidP="00000000" w:rsidRDefault="00000000" w:rsidRPr="00000000" w14:paraId="0000003C">
      <w:pPr>
        <w:numPr>
          <w:ilvl w:val="0"/>
          <w:numId w:val="1"/>
        </w:numPr>
        <w:ind w:left="720" w:right="-270" w:hanging="360"/>
        <w:jc w:val="both"/>
        <w:rPr>
          <w:u w:val="none"/>
        </w:rPr>
      </w:pPr>
      <w:r w:rsidDel="00000000" w:rsidR="00000000" w:rsidRPr="00000000">
        <w:rPr>
          <w:rtl w:val="0"/>
        </w:rPr>
        <w:t xml:space="preserve">To test your ES is running, open </w:t>
      </w:r>
      <w:hyperlink r:id="rId11">
        <w:r w:rsidDel="00000000" w:rsidR="00000000" w:rsidRPr="00000000">
          <w:rPr>
            <w:rFonts w:ascii="Courier New" w:cs="Courier New" w:eastAsia="Courier New" w:hAnsi="Courier New"/>
            <w:color w:val="1155cc"/>
            <w:u w:val="single"/>
            <w:rtl w:val="0"/>
          </w:rPr>
          <w:t xml:space="preserve">http://localhost:9200/</w:t>
        </w:r>
      </w:hyperlink>
      <w:r w:rsidDel="00000000" w:rsidR="00000000" w:rsidRPr="00000000">
        <w:rPr>
          <w:rtl w:val="0"/>
        </w:rPr>
        <w:t xml:space="preserve"> in your browser. You should be able to see the health status of your ES instance with the version number, the name and more. Note that you should keep ES running in the backend while you are building and using your IR system. </w:t>
      </w:r>
    </w:p>
    <w:p w:rsidR="00000000" w:rsidDel="00000000" w:rsidP="00000000" w:rsidRDefault="00000000" w:rsidRPr="00000000" w14:paraId="0000003D">
      <w:pPr>
        <w:numPr>
          <w:ilvl w:val="0"/>
          <w:numId w:val="1"/>
        </w:numPr>
        <w:ind w:left="720" w:right="-270" w:hanging="360"/>
        <w:jc w:val="both"/>
        <w:rPr>
          <w:u w:val="none"/>
        </w:rPr>
      </w:pPr>
      <w:r w:rsidDel="00000000" w:rsidR="00000000" w:rsidRPr="00000000">
        <w:rPr>
          <w:rtl w:val="0"/>
        </w:rPr>
        <w:t xml:space="preserve">Elasticsearch is Java-based and API driven. In this assignment, we will use </w:t>
      </w:r>
      <w:hyperlink r:id="rId12">
        <w:r w:rsidDel="00000000" w:rsidR="00000000" w:rsidRPr="00000000">
          <w:rPr>
            <w:color w:val="1155cc"/>
            <w:u w:val="single"/>
            <w:rtl w:val="0"/>
          </w:rPr>
          <w:t xml:space="preserve">elasticsearch-py</w:t>
        </w:r>
      </w:hyperlink>
      <w:r w:rsidDel="00000000" w:rsidR="00000000" w:rsidRPr="00000000">
        <w:rPr>
          <w:rtl w:val="0"/>
        </w:rPr>
        <w:t xml:space="preserve"> and </w:t>
      </w:r>
      <w:hyperlink r:id="rId13">
        <w:r w:rsidDel="00000000" w:rsidR="00000000" w:rsidRPr="00000000">
          <w:rPr>
            <w:color w:val="1155cc"/>
            <w:u w:val="single"/>
            <w:rtl w:val="0"/>
          </w:rPr>
          <w:t xml:space="preserve">elasticsearch-dsl</w:t>
        </w:r>
      </w:hyperlink>
      <w:r w:rsidDel="00000000" w:rsidR="00000000" w:rsidRPr="00000000">
        <w:rPr>
          <w:rtl w:val="0"/>
        </w:rPr>
        <w:t xml:space="preserve"> to operate ES in Python. You will want to go over the example code along with the package documentations to understand the underlying interaction mechanism.</w:t>
      </w:r>
    </w:p>
    <w:p w:rsidR="00000000" w:rsidDel="00000000" w:rsidP="00000000" w:rsidRDefault="00000000" w:rsidRPr="00000000" w14:paraId="0000003E">
      <w:pPr>
        <w:numPr>
          <w:ilvl w:val="0"/>
          <w:numId w:val="1"/>
        </w:numPr>
        <w:ind w:left="720" w:right="-270" w:hanging="360"/>
        <w:jc w:val="both"/>
        <w:rPr>
          <w:u w:val="none"/>
        </w:rPr>
      </w:pPr>
      <w:r w:rsidDel="00000000" w:rsidR="00000000" w:rsidRPr="00000000">
        <w:rPr>
          <w:rtl w:val="0"/>
        </w:rPr>
        <w:t xml:space="preserve">Read the official Elasticsearch Guide to know how it works from a high-level. You may want to focus on sections </w:t>
      </w:r>
      <w:r w:rsidDel="00000000" w:rsidR="00000000" w:rsidRPr="00000000">
        <w:rPr>
          <w:i w:val="1"/>
          <w:rtl w:val="0"/>
        </w:rPr>
        <w:t xml:space="preserve">Mappings</w:t>
      </w:r>
      <w:r w:rsidDel="00000000" w:rsidR="00000000" w:rsidRPr="00000000">
        <w:rPr>
          <w:rtl w:val="0"/>
        </w:rPr>
        <w:t xml:space="preserve">, </w:t>
      </w:r>
      <w:r w:rsidDel="00000000" w:rsidR="00000000" w:rsidRPr="00000000">
        <w:rPr>
          <w:i w:val="1"/>
          <w:rtl w:val="0"/>
        </w:rPr>
        <w:t xml:space="preserve">Text analysis</w:t>
      </w:r>
      <w:r w:rsidDel="00000000" w:rsidR="00000000" w:rsidRPr="00000000">
        <w:rPr>
          <w:rtl w:val="0"/>
        </w:rPr>
        <w:t xml:space="preserve"> and </w:t>
      </w:r>
      <w:r w:rsidDel="00000000" w:rsidR="00000000" w:rsidRPr="00000000">
        <w:rPr>
          <w:i w:val="1"/>
          <w:rtl w:val="0"/>
        </w:rPr>
        <w:t xml:space="preserve">Query DSL</w:t>
      </w:r>
      <w:r w:rsidDel="00000000" w:rsidR="00000000" w:rsidRPr="00000000">
        <w:rPr>
          <w:rtl w:val="0"/>
        </w:rPr>
        <w:t xml:space="preserve">, and skim over the others. You can also ignore the examples from the tutorial as we will use Python ES wrappers instead of its Search API.</w:t>
      </w:r>
    </w:p>
    <w:p w:rsidR="00000000" w:rsidDel="00000000" w:rsidP="00000000" w:rsidRDefault="00000000" w:rsidRPr="00000000" w14:paraId="0000003F">
      <w:pPr>
        <w:ind w:left="720" w:right="-270" w:firstLine="0"/>
        <w:jc w:val="both"/>
        <w:rPr/>
      </w:pPr>
      <w:r w:rsidDel="00000000" w:rsidR="00000000" w:rsidRPr="00000000">
        <w:rPr>
          <w:rtl w:val="0"/>
        </w:rPr>
      </w:r>
    </w:p>
    <w:p w:rsidR="00000000" w:rsidDel="00000000" w:rsidP="00000000" w:rsidRDefault="00000000" w:rsidRPr="00000000" w14:paraId="00000040">
      <w:pPr>
        <w:ind w:right="-270"/>
        <w:rPr>
          <w:b w:val="1"/>
          <w:sz w:val="32"/>
          <w:szCs w:val="32"/>
        </w:rPr>
      </w:pPr>
      <w:r w:rsidDel="00000000" w:rsidR="00000000" w:rsidRPr="00000000">
        <w:rPr>
          <w:b w:val="1"/>
          <w:sz w:val="32"/>
          <w:szCs w:val="32"/>
          <w:rtl w:val="0"/>
        </w:rPr>
        <w:t xml:space="preserve">Text Embedding Basics</w:t>
      </w:r>
    </w:p>
    <w:p w:rsidR="00000000" w:rsidDel="00000000" w:rsidP="00000000" w:rsidRDefault="00000000" w:rsidRPr="00000000" w14:paraId="00000041">
      <w:pPr>
        <w:numPr>
          <w:ilvl w:val="0"/>
          <w:numId w:val="6"/>
        </w:numPr>
        <w:ind w:left="720" w:right="-270" w:hanging="360"/>
        <w:jc w:val="both"/>
      </w:pPr>
      <w:r w:rsidDel="00000000" w:rsidR="00000000" w:rsidRPr="00000000">
        <w:rPr>
          <w:rtl w:val="0"/>
        </w:rPr>
        <w:t xml:space="preserve">In addition to the traditional lexical search based on BM25 (default in ES), you will also explore a simple setting of semantic search based on the cosine similarity between the embeddings of query text and content text. Specifically, you will run a default BM25 query first to retrieve top K matched documents, and then run a second query filtering for those K docs and reranking by cosine similarity with the document embeddings.   </w:t>
      </w:r>
    </w:p>
    <w:p w:rsidR="00000000" w:rsidDel="00000000" w:rsidP="00000000" w:rsidRDefault="00000000" w:rsidRPr="00000000" w14:paraId="00000042">
      <w:pPr>
        <w:numPr>
          <w:ilvl w:val="0"/>
          <w:numId w:val="6"/>
        </w:numPr>
        <w:ind w:left="720" w:right="-270" w:hanging="360"/>
        <w:jc w:val="both"/>
        <w:rPr>
          <w:u w:val="none"/>
        </w:rPr>
      </w:pPr>
      <w:r w:rsidDel="00000000" w:rsidR="00000000" w:rsidRPr="00000000">
        <w:rPr>
          <w:rtl w:val="0"/>
        </w:rPr>
        <w:t xml:space="preserve">We will use two types of pretrained embeddings from </w:t>
      </w:r>
      <w:hyperlink r:id="rId14">
        <w:r w:rsidDel="00000000" w:rsidR="00000000" w:rsidRPr="00000000">
          <w:rPr>
            <w:color w:val="1155cc"/>
            <w:u w:val="single"/>
            <w:rtl w:val="0"/>
          </w:rPr>
          <w:t xml:space="preserve">fastText</w:t>
        </w:r>
      </w:hyperlink>
      <w:r w:rsidDel="00000000" w:rsidR="00000000" w:rsidRPr="00000000">
        <w:rPr>
          <w:rtl w:val="0"/>
        </w:rPr>
        <w:t xml:space="preserve"> and </w:t>
      </w:r>
      <w:hyperlink r:id="rId15">
        <w:r w:rsidDel="00000000" w:rsidR="00000000" w:rsidRPr="00000000">
          <w:rPr>
            <w:color w:val="1155cc"/>
            <w:u w:val="single"/>
            <w:rtl w:val="0"/>
          </w:rPr>
          <w:t xml:space="preserve">Sentence Transformer</w:t>
        </w:r>
      </w:hyperlink>
      <w:r w:rsidDel="00000000" w:rsidR="00000000" w:rsidRPr="00000000">
        <w:rPr>
          <w:rtl w:val="0"/>
        </w:rPr>
        <w:t xml:space="preserve">. fastText can provide embeddings for tokens. Compared with word2vec, its training is more efficient and it considers subword information. When using fastText, to get a single embedding for a query or the document content, we simply average all the token embeddings from the text of the query or document. Sentence Transformer can directly encode a span of text into an embedding. Check </w:t>
      </w:r>
      <w:hyperlink r:id="rId16">
        <w:r w:rsidDel="00000000" w:rsidR="00000000" w:rsidRPr="00000000">
          <w:rPr>
            <w:color w:val="1155cc"/>
            <w:u w:val="single"/>
            <w:rtl w:val="0"/>
          </w:rPr>
          <w:t xml:space="preserve">this</w:t>
        </w:r>
      </w:hyperlink>
      <w:r w:rsidDel="00000000" w:rsidR="00000000" w:rsidRPr="00000000">
        <w:rPr>
          <w:rtl w:val="0"/>
        </w:rPr>
        <w:t xml:space="preserve"> and </w:t>
      </w:r>
      <w:hyperlink r:id="rId17">
        <w:r w:rsidDel="00000000" w:rsidR="00000000" w:rsidRPr="00000000">
          <w:rPr>
            <w:color w:val="1155cc"/>
            <w:u w:val="single"/>
            <w:rtl w:val="0"/>
          </w:rPr>
          <w:t xml:space="preserve">this</w:t>
        </w:r>
      </w:hyperlink>
      <w:r w:rsidDel="00000000" w:rsidR="00000000" w:rsidRPr="00000000">
        <w:rPr>
          <w:rtl w:val="0"/>
        </w:rPr>
        <w:t xml:space="preserve"> for a nice introduction to word embedding and transformers.</w:t>
      </w:r>
    </w:p>
    <w:p w:rsidR="00000000" w:rsidDel="00000000" w:rsidP="00000000" w:rsidRDefault="00000000" w:rsidRPr="00000000" w14:paraId="00000043">
      <w:pPr>
        <w:numPr>
          <w:ilvl w:val="0"/>
          <w:numId w:val="6"/>
        </w:numPr>
        <w:ind w:left="720" w:right="-270" w:hanging="360"/>
        <w:jc w:val="both"/>
        <w:rPr>
          <w:u w:val="none"/>
        </w:rPr>
      </w:pPr>
      <w:r w:rsidDel="00000000" w:rsidR="00000000" w:rsidRPr="00000000">
        <w:rPr>
          <w:rtl w:val="0"/>
        </w:rPr>
        <w:t xml:space="preserve">You need to download the pretrained fastText embedding on wiki news and put it into </w:t>
      </w:r>
      <w:r w:rsidDel="00000000" w:rsidR="00000000" w:rsidRPr="00000000">
        <w:rPr>
          <w:rFonts w:ascii="Courier New" w:cs="Courier New" w:eastAsia="Courier New" w:hAnsi="Courier New"/>
          <w:rtl w:val="0"/>
        </w:rPr>
        <w:t xml:space="preserve">pa5_data/</w:t>
      </w:r>
      <w:r w:rsidDel="00000000" w:rsidR="00000000" w:rsidRPr="00000000">
        <w:rPr>
          <w:rtl w:val="0"/>
        </w:rPr>
        <w:t xml:space="preserve"> folder. You can click this </w:t>
      </w:r>
      <w:hyperlink r:id="rId18">
        <w:r w:rsidDel="00000000" w:rsidR="00000000" w:rsidRPr="00000000">
          <w:rPr>
            <w:color w:val="1155cc"/>
            <w:u w:val="single"/>
            <w:rtl w:val="0"/>
          </w:rPr>
          <w:t xml:space="preserve">link</w:t>
        </w:r>
      </w:hyperlink>
      <w:r w:rsidDel="00000000" w:rsidR="00000000" w:rsidRPr="00000000">
        <w:rPr>
          <w:rtl w:val="0"/>
        </w:rPr>
        <w:t xml:space="preserve"> to download. You don’t need to download any pretrained model for sentence transformers, it will be loaded the first time it's called.</w:t>
      </w:r>
      <w:r w:rsidDel="00000000" w:rsidR="00000000" w:rsidRPr="00000000">
        <w:rPr>
          <w:rtl w:val="0"/>
        </w:rPr>
      </w:r>
    </w:p>
    <w:p w:rsidR="00000000" w:rsidDel="00000000" w:rsidP="00000000" w:rsidRDefault="00000000" w:rsidRPr="00000000" w14:paraId="00000044">
      <w:pPr>
        <w:ind w:right="-270"/>
        <w:rPr>
          <w:b w:val="1"/>
          <w:sz w:val="32"/>
          <w:szCs w:val="32"/>
        </w:rPr>
      </w:pPr>
      <w:r w:rsidDel="00000000" w:rsidR="00000000" w:rsidRPr="00000000">
        <w:rPr>
          <w:rtl w:val="0"/>
        </w:rPr>
      </w:r>
    </w:p>
    <w:p w:rsidR="00000000" w:rsidDel="00000000" w:rsidP="00000000" w:rsidRDefault="00000000" w:rsidRPr="00000000" w14:paraId="00000045">
      <w:pPr>
        <w:ind w:right="-270"/>
        <w:rPr>
          <w:b w:val="1"/>
          <w:sz w:val="32"/>
          <w:szCs w:val="32"/>
        </w:rPr>
      </w:pPr>
      <w:r w:rsidDel="00000000" w:rsidR="00000000" w:rsidRPr="00000000">
        <w:rPr>
          <w:b w:val="1"/>
          <w:sz w:val="32"/>
          <w:szCs w:val="32"/>
          <w:rtl w:val="0"/>
        </w:rPr>
        <w:t xml:space="preserve">Embedding Service</w:t>
      </w:r>
    </w:p>
    <w:p w:rsidR="00000000" w:rsidDel="00000000" w:rsidP="00000000" w:rsidRDefault="00000000" w:rsidRPr="00000000" w14:paraId="00000046">
      <w:pPr>
        <w:numPr>
          <w:ilvl w:val="0"/>
          <w:numId w:val="6"/>
        </w:numPr>
        <w:ind w:left="720" w:right="-270" w:hanging="360"/>
        <w:jc w:val="both"/>
      </w:pPr>
      <w:r w:rsidDel="00000000" w:rsidR="00000000" w:rsidRPr="00000000">
        <w:rPr>
          <w:rtl w:val="0"/>
        </w:rPr>
        <w:t xml:space="preserve">In the starter code folder you downloaded from LATTE, </w:t>
      </w:r>
      <w:r w:rsidDel="00000000" w:rsidR="00000000" w:rsidRPr="00000000">
        <w:rPr>
          <w:rFonts w:ascii="Courier New" w:cs="Courier New" w:eastAsia="Courier New" w:hAnsi="Courier New"/>
          <w:rtl w:val="0"/>
        </w:rPr>
        <w:t xml:space="preserve">embedding_service/</w:t>
      </w:r>
      <w:r w:rsidDel="00000000" w:rsidR="00000000" w:rsidRPr="00000000">
        <w:rPr>
          <w:rtl w:val="0"/>
        </w:rPr>
        <w:t xml:space="preserve"> module allows you to encode a query or document into an embedding. You can start the server by using the command line tool. Check </w:t>
      </w:r>
      <w:r w:rsidDel="00000000" w:rsidR="00000000" w:rsidRPr="00000000">
        <w:rPr>
          <w:rFonts w:ascii="Courier New" w:cs="Courier New" w:eastAsia="Courier New" w:hAnsi="Courier New"/>
          <w:rtl w:val="0"/>
        </w:rPr>
        <w:t xml:space="preserve">embedding_service/server.py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scripts.sh</w:t>
      </w:r>
      <w:r w:rsidDel="00000000" w:rsidR="00000000" w:rsidRPr="00000000">
        <w:rPr>
          <w:rtl w:val="0"/>
        </w:rPr>
        <w:t xml:space="preserve"> for argument options and usage. After the server is running, you should be able to instantiate a client in your Python code to encode your text. Check </w:t>
      </w:r>
      <w:r w:rsidDel="00000000" w:rsidR="00000000" w:rsidRPr="00000000">
        <w:rPr>
          <w:rFonts w:ascii="Courier New" w:cs="Courier New" w:eastAsia="Courier New" w:hAnsi="Courier New"/>
          <w:rtl w:val="0"/>
        </w:rPr>
        <w:t xml:space="preserve">example_embedding.py</w:t>
      </w:r>
      <w:r w:rsidDel="00000000" w:rsidR="00000000" w:rsidRPr="00000000">
        <w:rPr>
          <w:rtl w:val="0"/>
        </w:rPr>
        <w:t xml:space="preserve"> for how to use it. You don’t need to implement anything for this part, but make sure you understand the basic code structure of this module and know how to use it.</w:t>
      </w:r>
    </w:p>
    <w:p w:rsidR="00000000" w:rsidDel="00000000" w:rsidP="00000000" w:rsidRDefault="00000000" w:rsidRPr="00000000" w14:paraId="00000047">
      <w:pPr>
        <w:ind w:left="0" w:right="-270" w:firstLine="0"/>
        <w:jc w:val="both"/>
        <w:rPr/>
      </w:pPr>
      <w:r w:rsidDel="00000000" w:rsidR="00000000" w:rsidRPr="00000000">
        <w:rPr>
          <w:rtl w:val="0"/>
        </w:rPr>
      </w:r>
    </w:p>
    <w:p w:rsidR="00000000" w:rsidDel="00000000" w:rsidP="00000000" w:rsidRDefault="00000000" w:rsidRPr="00000000" w14:paraId="00000048">
      <w:pPr>
        <w:ind w:right="-270"/>
        <w:rPr>
          <w:b w:val="1"/>
          <w:sz w:val="32"/>
          <w:szCs w:val="32"/>
        </w:rPr>
      </w:pPr>
      <w:r w:rsidDel="00000000" w:rsidR="00000000" w:rsidRPr="00000000">
        <w:rPr>
          <w:b w:val="1"/>
          <w:sz w:val="32"/>
          <w:szCs w:val="32"/>
          <w:rtl w:val="0"/>
        </w:rPr>
        <w:t xml:space="preserve">Elasticsearch Service</w:t>
      </w:r>
    </w:p>
    <w:p w:rsidR="00000000" w:rsidDel="00000000" w:rsidP="00000000" w:rsidRDefault="00000000" w:rsidRPr="00000000" w14:paraId="00000049">
      <w:pPr>
        <w:numPr>
          <w:ilvl w:val="0"/>
          <w:numId w:val="6"/>
        </w:numPr>
        <w:ind w:left="720" w:right="-270" w:hanging="360"/>
        <w:jc w:val="both"/>
      </w:pPr>
      <w:r w:rsidDel="00000000" w:rsidR="00000000" w:rsidRPr="00000000">
        <w:rPr>
          <w:rtl w:val="0"/>
        </w:rPr>
        <w:t xml:space="preserve">In the starter code folder you downloaded from LATTE, </w:t>
      </w:r>
      <w:r w:rsidDel="00000000" w:rsidR="00000000" w:rsidRPr="00000000">
        <w:rPr>
          <w:rFonts w:ascii="Courier New" w:cs="Courier New" w:eastAsia="Courier New" w:hAnsi="Courier New"/>
          <w:rtl w:val="0"/>
        </w:rPr>
        <w:t xml:space="preserve">es_service/</w:t>
      </w:r>
      <w:r w:rsidDel="00000000" w:rsidR="00000000" w:rsidRPr="00000000">
        <w:rPr>
          <w:rtl w:val="0"/>
        </w:rPr>
        <w:t xml:space="preserve"> module defines the document mapping and the index for loading the WAPO docs into ES. In the file </w:t>
      </w:r>
      <w:r w:rsidDel="00000000" w:rsidR="00000000" w:rsidRPr="00000000">
        <w:rPr>
          <w:rFonts w:ascii="Courier New" w:cs="Courier New" w:eastAsia="Courier New" w:hAnsi="Courier New"/>
          <w:rtl w:val="0"/>
        </w:rPr>
        <w:t xml:space="preserve">es_service/doc_template.py,</w:t>
      </w:r>
      <w:r w:rsidDel="00000000" w:rsidR="00000000" w:rsidRPr="00000000">
        <w:rPr>
          <w:rtl w:val="0"/>
        </w:rPr>
        <w:t xml:space="preserve"> you need to build a custom analyzer that consists of a snowball stemmer, an asciifolding token filter, a lowercase token filter and a standard tokenizer. It will be used for the </w:t>
      </w:r>
      <w:r w:rsidDel="00000000" w:rsidR="00000000" w:rsidRPr="00000000">
        <w:rPr>
          <w:rFonts w:ascii="Courier New" w:cs="Courier New" w:eastAsia="Courier New" w:hAnsi="Courier New"/>
          <w:rtl w:val="0"/>
        </w:rPr>
        <w:t xml:space="preserve">custom_content</w:t>
      </w:r>
      <w:r w:rsidDel="00000000" w:rsidR="00000000" w:rsidRPr="00000000">
        <w:rPr>
          <w:rtl w:val="0"/>
        </w:rPr>
        <w:t xml:space="preserve"> field from </w:t>
      </w:r>
      <w:r w:rsidDel="00000000" w:rsidR="00000000" w:rsidRPr="00000000">
        <w:rPr>
          <w:rFonts w:ascii="Courier New" w:cs="Courier New" w:eastAsia="Courier New" w:hAnsi="Courier New"/>
          <w:highlight w:val="white"/>
          <w:rtl w:val="0"/>
        </w:rPr>
        <w:t xml:space="preserve">BaseDoc </w:t>
      </w:r>
      <w:r w:rsidDel="00000000" w:rsidR="00000000" w:rsidRPr="00000000">
        <w:rPr>
          <w:highlight w:val="white"/>
          <w:rtl w:val="0"/>
        </w:rPr>
        <w:t xml:space="preserve">mapping. </w:t>
      </w:r>
    </w:p>
    <w:p w:rsidR="00000000" w:rsidDel="00000000" w:rsidP="00000000" w:rsidRDefault="00000000" w:rsidRPr="00000000" w14:paraId="0000004A">
      <w:pPr>
        <w:numPr>
          <w:ilvl w:val="0"/>
          <w:numId w:val="6"/>
        </w:numPr>
        <w:ind w:left="720" w:right="-270" w:hanging="360"/>
        <w:jc w:val="both"/>
      </w:pPr>
      <w:r w:rsidDel="00000000" w:rsidR="00000000" w:rsidRPr="00000000">
        <w:rPr>
          <w:highlight w:val="white"/>
          <w:rtl w:val="0"/>
        </w:rPr>
        <w:t xml:space="preserve">File </w:t>
      </w:r>
      <w:r w:rsidDel="00000000" w:rsidR="00000000" w:rsidRPr="00000000">
        <w:rPr>
          <w:rFonts w:ascii="Courier New" w:cs="Courier New" w:eastAsia="Courier New" w:hAnsi="Courier New"/>
          <w:highlight w:val="white"/>
          <w:rtl w:val="0"/>
        </w:rPr>
        <w:t xml:space="preserve">example_analyzer.py</w:t>
      </w:r>
      <w:r w:rsidDel="00000000" w:rsidR="00000000" w:rsidRPr="00000000">
        <w:rPr>
          <w:highlight w:val="white"/>
          <w:rtl w:val="0"/>
        </w:rPr>
        <w:t xml:space="preserve"> provides examples that allow you to simulate the output from ES analyzers. You can test your customized analyzer in this file before it’s been applied to the ES index.</w:t>
      </w:r>
      <w:r w:rsidDel="00000000" w:rsidR="00000000" w:rsidRPr="00000000">
        <w:rPr>
          <w:rtl w:val="0"/>
        </w:rPr>
      </w:r>
    </w:p>
    <w:p w:rsidR="00000000" w:rsidDel="00000000" w:rsidP="00000000" w:rsidRDefault="00000000" w:rsidRPr="00000000" w14:paraId="0000004B">
      <w:pPr>
        <w:numPr>
          <w:ilvl w:val="0"/>
          <w:numId w:val="6"/>
        </w:numPr>
        <w:ind w:left="720" w:right="-270" w:hanging="360"/>
        <w:jc w:val="both"/>
        <w:rPr>
          <w:highlight w:val="white"/>
        </w:rPr>
      </w:pPr>
      <w:r w:rsidDel="00000000" w:rsidR="00000000" w:rsidRPr="00000000">
        <w:rPr>
          <w:highlight w:val="white"/>
          <w:rtl w:val="0"/>
        </w:rPr>
        <w:t xml:space="preserve">To build the index and load the data into ES, check </w:t>
      </w:r>
      <w:r w:rsidDel="00000000" w:rsidR="00000000" w:rsidRPr="00000000">
        <w:rPr>
          <w:rFonts w:ascii="Courier New" w:cs="Courier New" w:eastAsia="Courier New" w:hAnsi="Courier New"/>
          <w:highlight w:val="white"/>
          <w:rtl w:val="0"/>
        </w:rPr>
        <w:t xml:space="preserve">load_es_index.py</w:t>
      </w:r>
      <w:r w:rsidDel="00000000" w:rsidR="00000000" w:rsidRPr="00000000">
        <w:rPr>
          <w:highlight w:val="white"/>
          <w:rtl w:val="0"/>
        </w:rPr>
        <w:t xml:space="preserve"> and </w:t>
      </w:r>
      <w:r w:rsidDel="00000000" w:rsidR="00000000" w:rsidRPr="00000000">
        <w:rPr>
          <w:rFonts w:ascii="Courier New" w:cs="Courier New" w:eastAsia="Courier New" w:hAnsi="Courier New"/>
          <w:highlight w:val="white"/>
          <w:rtl w:val="0"/>
        </w:rPr>
        <w:t xml:space="preserve">scripts.sh</w:t>
      </w:r>
      <w:r w:rsidDel="00000000" w:rsidR="00000000" w:rsidRPr="00000000">
        <w:rPr>
          <w:highlight w:val="white"/>
          <w:rtl w:val="0"/>
        </w:rPr>
        <w:t xml:space="preserve"> for argument options and usage.</w:t>
      </w:r>
    </w:p>
    <w:p w:rsidR="00000000" w:rsidDel="00000000" w:rsidP="00000000" w:rsidRDefault="00000000" w:rsidRPr="00000000" w14:paraId="0000004C">
      <w:pPr>
        <w:numPr>
          <w:ilvl w:val="0"/>
          <w:numId w:val="6"/>
        </w:numPr>
        <w:ind w:left="720" w:right="-270" w:hanging="360"/>
        <w:jc w:val="both"/>
        <w:rPr>
          <w:highlight w:val="white"/>
          <w:u w:val="none"/>
        </w:rPr>
      </w:pPr>
      <w:r w:rsidDel="00000000" w:rsidR="00000000" w:rsidRPr="00000000">
        <w:rPr>
          <w:highlight w:val="white"/>
          <w:rtl w:val="0"/>
        </w:rPr>
        <w:t xml:space="preserve">File </w:t>
      </w:r>
      <w:r w:rsidDel="00000000" w:rsidR="00000000" w:rsidRPr="00000000">
        <w:rPr>
          <w:rFonts w:ascii="Courier New" w:cs="Courier New" w:eastAsia="Courier New" w:hAnsi="Courier New"/>
          <w:highlight w:val="white"/>
          <w:rtl w:val="0"/>
        </w:rPr>
        <w:t xml:space="preserve">example_query.py</w:t>
      </w:r>
      <w:r w:rsidDel="00000000" w:rsidR="00000000" w:rsidRPr="00000000">
        <w:rPr>
          <w:highlight w:val="white"/>
          <w:rtl w:val="0"/>
        </w:rPr>
        <w:t xml:space="preserve"> provides some common types of query supported by ES. Play around with it and think about how it can be integrated into your system. Make sure you have started your ES server before you run the queries. Also start your embedding server if your query involves computing cosine similarity between embeddings.</w:t>
      </w:r>
    </w:p>
    <w:p w:rsidR="00000000" w:rsidDel="00000000" w:rsidP="00000000" w:rsidRDefault="00000000" w:rsidRPr="00000000" w14:paraId="0000004D">
      <w:pPr>
        <w:ind w:right="-270"/>
        <w:rPr>
          <w:b w:val="1"/>
          <w:sz w:val="32"/>
          <w:szCs w:val="32"/>
        </w:rPr>
      </w:pPr>
      <w:r w:rsidDel="00000000" w:rsidR="00000000" w:rsidRPr="00000000">
        <w:rPr>
          <w:rtl w:val="0"/>
        </w:rPr>
      </w:r>
    </w:p>
    <w:p w:rsidR="00000000" w:rsidDel="00000000" w:rsidP="00000000" w:rsidRDefault="00000000" w:rsidRPr="00000000" w14:paraId="0000004E">
      <w:pPr>
        <w:ind w:right="-270"/>
        <w:rPr>
          <w:b w:val="1"/>
          <w:sz w:val="32"/>
          <w:szCs w:val="32"/>
        </w:rPr>
      </w:pPr>
      <w:r w:rsidDel="00000000" w:rsidR="00000000" w:rsidRPr="00000000">
        <w:rPr>
          <w:b w:val="1"/>
          <w:sz w:val="32"/>
          <w:szCs w:val="32"/>
          <w:rtl w:val="0"/>
        </w:rPr>
        <w:t xml:space="preserve">Programming Problems</w:t>
      </w:r>
    </w:p>
    <w:p w:rsidR="00000000" w:rsidDel="00000000" w:rsidP="00000000" w:rsidRDefault="00000000" w:rsidRPr="00000000" w14:paraId="0000004F">
      <w:pPr>
        <w:numPr>
          <w:ilvl w:val="0"/>
          <w:numId w:val="3"/>
        </w:numPr>
        <w:ind w:left="720" w:right="-270" w:hanging="360"/>
        <w:jc w:val="both"/>
        <w:rPr>
          <w:u w:val="none"/>
        </w:rPr>
      </w:pPr>
      <w:r w:rsidDel="00000000" w:rsidR="00000000" w:rsidRPr="00000000">
        <w:rPr>
          <w:rtl w:val="0"/>
        </w:rPr>
        <w:t xml:space="preserve">In the file </w:t>
      </w:r>
      <w:r w:rsidDel="00000000" w:rsidR="00000000" w:rsidRPr="00000000">
        <w:rPr>
          <w:rFonts w:ascii="Courier New" w:cs="Courier New" w:eastAsia="Courier New" w:hAnsi="Courier New"/>
          <w:rtl w:val="0"/>
        </w:rPr>
        <w:t xml:space="preserve">es_service/doc_template.py</w:t>
      </w:r>
      <w:r w:rsidDel="00000000" w:rsidR="00000000" w:rsidRPr="00000000">
        <w:rPr>
          <w:rtl w:val="0"/>
        </w:rPr>
        <w:t xml:space="preserve">, implement a custom analyzer that consists of a snowball stemmer, an asciifolding token filter, a lowercase token filter and a standard tokenizer. It will be used for the </w:t>
      </w:r>
      <w:r w:rsidDel="00000000" w:rsidR="00000000" w:rsidRPr="00000000">
        <w:rPr>
          <w:rFonts w:ascii="Courier New" w:cs="Courier New" w:eastAsia="Courier New" w:hAnsi="Courier New"/>
          <w:rtl w:val="0"/>
        </w:rPr>
        <w:t xml:space="preserve">custom_content</w:t>
      </w:r>
      <w:r w:rsidDel="00000000" w:rsidR="00000000" w:rsidRPr="00000000">
        <w:rPr>
          <w:rtl w:val="0"/>
        </w:rPr>
        <w:t xml:space="preserve"> field from </w:t>
      </w:r>
      <w:r w:rsidDel="00000000" w:rsidR="00000000" w:rsidRPr="00000000">
        <w:rPr>
          <w:rFonts w:ascii="Courier New" w:cs="Courier New" w:eastAsia="Courier New" w:hAnsi="Courier New"/>
          <w:highlight w:val="white"/>
          <w:rtl w:val="0"/>
        </w:rPr>
        <w:t xml:space="preserve">BaseDoc </w:t>
      </w:r>
      <w:r w:rsidDel="00000000" w:rsidR="00000000" w:rsidRPr="00000000">
        <w:rPr>
          <w:highlight w:val="white"/>
          <w:rtl w:val="0"/>
        </w:rPr>
        <w:t xml:space="preserve">mapping.</w:t>
      </w:r>
    </w:p>
    <w:p w:rsidR="00000000" w:rsidDel="00000000" w:rsidP="00000000" w:rsidRDefault="00000000" w:rsidRPr="00000000" w14:paraId="00000050">
      <w:pPr>
        <w:numPr>
          <w:ilvl w:val="0"/>
          <w:numId w:val="3"/>
        </w:numPr>
        <w:ind w:left="720" w:right="-270" w:hanging="360"/>
        <w:jc w:val="both"/>
        <w:rPr>
          <w:highlight w:val="white"/>
        </w:rPr>
      </w:pPr>
      <w:r w:rsidDel="00000000" w:rsidR="00000000" w:rsidRPr="00000000">
        <w:rPr>
          <w:highlight w:val="white"/>
          <w:rtl w:val="0"/>
        </w:rPr>
        <w:t xml:space="preserve">Create a command line interface in </w:t>
      </w:r>
      <w:r w:rsidDel="00000000" w:rsidR="00000000" w:rsidRPr="00000000">
        <w:rPr>
          <w:rFonts w:ascii="Courier New" w:cs="Courier New" w:eastAsia="Courier New" w:hAnsi="Courier New"/>
          <w:highlight w:val="white"/>
          <w:rtl w:val="0"/>
        </w:rPr>
        <w:t xml:space="preserve">evaluate.py</w:t>
      </w:r>
      <w:r w:rsidDel="00000000" w:rsidR="00000000" w:rsidRPr="00000000">
        <w:rPr>
          <w:highlight w:val="white"/>
          <w:rtl w:val="0"/>
        </w:rPr>
        <w:t xml:space="preserve"> that runs 3 forms of each TREC query (title, description, narrative) against each of these retrieval options, returning the top 20 matches:</w:t>
      </w:r>
    </w:p>
    <w:p w:rsidR="00000000" w:rsidDel="00000000" w:rsidP="00000000" w:rsidRDefault="00000000" w:rsidRPr="00000000" w14:paraId="00000051">
      <w:pPr>
        <w:ind w:left="1440" w:right="-270" w:firstLine="0"/>
        <w:jc w:val="both"/>
        <w:rPr>
          <w:highlight w:val="white"/>
        </w:rPr>
      </w:pPr>
      <w:r w:rsidDel="00000000" w:rsidR="00000000" w:rsidRPr="00000000">
        <w:rPr>
          <w:highlight w:val="white"/>
          <w:rtl w:val="0"/>
        </w:rPr>
        <w:t xml:space="preserve">BM25 + default analyzer</w:t>
      </w:r>
    </w:p>
    <w:p w:rsidR="00000000" w:rsidDel="00000000" w:rsidP="00000000" w:rsidRDefault="00000000" w:rsidRPr="00000000" w14:paraId="00000052">
      <w:pPr>
        <w:ind w:left="1440" w:right="-270" w:firstLine="0"/>
        <w:jc w:val="both"/>
        <w:rPr>
          <w:highlight w:val="white"/>
        </w:rPr>
      </w:pPr>
      <w:r w:rsidDel="00000000" w:rsidR="00000000" w:rsidRPr="00000000">
        <w:rPr>
          <w:highlight w:val="white"/>
          <w:rtl w:val="0"/>
        </w:rPr>
        <w:t xml:space="preserve">BM25 + custom analyzer</w:t>
      </w:r>
    </w:p>
    <w:p w:rsidR="00000000" w:rsidDel="00000000" w:rsidP="00000000" w:rsidRDefault="00000000" w:rsidRPr="00000000" w14:paraId="00000053">
      <w:pPr>
        <w:ind w:left="1440" w:right="-270" w:firstLine="0"/>
        <w:jc w:val="both"/>
        <w:rPr>
          <w:highlight w:val="white"/>
        </w:rPr>
      </w:pPr>
      <w:r w:rsidDel="00000000" w:rsidR="00000000" w:rsidRPr="00000000">
        <w:rPr>
          <w:highlight w:val="white"/>
          <w:rtl w:val="0"/>
        </w:rPr>
        <w:t xml:space="preserve">Reranking with fastText embeddings + default analyzer</w:t>
      </w:r>
    </w:p>
    <w:p w:rsidR="00000000" w:rsidDel="00000000" w:rsidP="00000000" w:rsidRDefault="00000000" w:rsidRPr="00000000" w14:paraId="00000054">
      <w:pPr>
        <w:ind w:left="1440" w:right="-270" w:firstLine="0"/>
        <w:jc w:val="both"/>
        <w:rPr>
          <w:highlight w:val="white"/>
        </w:rPr>
      </w:pPr>
      <w:r w:rsidDel="00000000" w:rsidR="00000000" w:rsidRPr="00000000">
        <w:rPr>
          <w:highlight w:val="white"/>
          <w:rtl w:val="0"/>
        </w:rPr>
        <w:t xml:space="preserve">Reranking with sentence BERT embeddings + default analyzer</w:t>
      </w:r>
    </w:p>
    <w:p w:rsidR="00000000" w:rsidDel="00000000" w:rsidP="00000000" w:rsidRDefault="00000000" w:rsidRPr="00000000" w14:paraId="00000055">
      <w:pPr>
        <w:ind w:left="720" w:right="-270" w:firstLine="0"/>
        <w:jc w:val="both"/>
        <w:rPr>
          <w:highlight w:val="white"/>
        </w:rPr>
      </w:pPr>
      <w:r w:rsidDel="00000000" w:rsidR="00000000" w:rsidRPr="00000000">
        <w:rPr>
          <w:highlight w:val="white"/>
          <w:rtl w:val="0"/>
        </w:rPr>
        <w:t xml:space="preserve">You will need to implement everything needed for </w:t>
      </w:r>
      <w:r w:rsidDel="00000000" w:rsidR="00000000" w:rsidRPr="00000000">
        <w:rPr>
          <w:rFonts w:ascii="Courier New" w:cs="Courier New" w:eastAsia="Courier New" w:hAnsi="Courier New"/>
          <w:highlight w:val="white"/>
          <w:rtl w:val="0"/>
        </w:rPr>
        <w:t xml:space="preserve">evaluate.py</w:t>
      </w:r>
      <w:r w:rsidDel="00000000" w:rsidR="00000000" w:rsidRPr="00000000">
        <w:rPr>
          <w:highlight w:val="white"/>
          <w:rtl w:val="0"/>
        </w:rPr>
        <w:t xml:space="preserve"> (search, evaluation, command line arguments, etc) all by yourself. The command in the </w:t>
      </w:r>
      <w:r w:rsidDel="00000000" w:rsidR="00000000" w:rsidRPr="00000000">
        <w:rPr>
          <w:rFonts w:ascii="Courier New" w:cs="Courier New" w:eastAsia="Courier New" w:hAnsi="Courier New"/>
          <w:highlight w:val="white"/>
          <w:rtl w:val="0"/>
        </w:rPr>
        <w:t xml:space="preserve">script.sh</w:t>
      </w:r>
      <w:r w:rsidDel="00000000" w:rsidR="00000000" w:rsidRPr="00000000">
        <w:rPr>
          <w:highlight w:val="white"/>
          <w:rtl w:val="0"/>
        </w:rPr>
        <w:t xml:space="preserve"> is the expected form of your command line arguments, and you should implement the </w:t>
      </w:r>
      <w:r w:rsidDel="00000000" w:rsidR="00000000" w:rsidRPr="00000000">
        <w:rPr>
          <w:rFonts w:ascii="Courier New" w:cs="Courier New" w:eastAsia="Courier New" w:hAnsi="Courier New"/>
          <w:highlight w:val="white"/>
          <w:rtl w:val="0"/>
        </w:rPr>
        <w:t xml:space="preserve">evaluate.py </w:t>
      </w:r>
      <w:r w:rsidDel="00000000" w:rsidR="00000000" w:rsidRPr="00000000">
        <w:rPr>
          <w:highlight w:val="white"/>
          <w:rtl w:val="0"/>
        </w:rPr>
        <w:t xml:space="preserve">that can be executed using that command. Evaluate the performance of the first 5 TREC queries from </w:t>
      </w:r>
      <w:r w:rsidDel="00000000" w:rsidR="00000000" w:rsidRPr="00000000">
        <w:rPr>
          <w:rFonts w:ascii="Courier New" w:cs="Courier New" w:eastAsia="Courier New" w:hAnsi="Courier New"/>
          <w:rtl w:val="0"/>
        </w:rPr>
        <w:t xml:space="preserve">pa5_data/topics2018.xml</w:t>
      </w:r>
      <w:r w:rsidDel="00000000" w:rsidR="00000000" w:rsidRPr="00000000">
        <w:rPr>
          <w:highlight w:val="white"/>
          <w:rtl w:val="0"/>
        </w:rPr>
        <w:t xml:space="preserve"> using NDCG@20 (implemented in </w:t>
      </w:r>
      <w:r w:rsidDel="00000000" w:rsidR="00000000" w:rsidRPr="00000000">
        <w:rPr>
          <w:rFonts w:ascii="Courier New" w:cs="Courier New" w:eastAsia="Courier New" w:hAnsi="Courier New"/>
          <w:highlight w:val="white"/>
          <w:rtl w:val="0"/>
        </w:rPr>
        <w:t xml:space="preserve">metrics.py</w:t>
      </w:r>
      <w:r w:rsidDel="00000000" w:rsidR="00000000" w:rsidRPr="00000000">
        <w:rPr>
          <w:highlight w:val="white"/>
          <w:rtl w:val="0"/>
        </w:rPr>
        <w:t xml:space="preserve">). For each query, you should produce a 4x3 table with 1 row per search type and 1 column per query type. The value of each cell is the NDCG@20 value. Include your results tables along with a paragraph of analysis of each table in the report.</w:t>
      </w:r>
    </w:p>
    <w:p w:rsidR="00000000" w:rsidDel="00000000" w:rsidP="00000000" w:rsidRDefault="00000000" w:rsidRPr="00000000" w14:paraId="00000056">
      <w:pPr>
        <w:numPr>
          <w:ilvl w:val="0"/>
          <w:numId w:val="3"/>
        </w:numPr>
        <w:ind w:left="720" w:right="-270" w:hanging="360"/>
        <w:jc w:val="both"/>
        <w:rPr>
          <w:highlight w:val="white"/>
        </w:rPr>
      </w:pPr>
      <w:r w:rsidDel="00000000" w:rsidR="00000000" w:rsidRPr="00000000">
        <w:rPr>
          <w:highlight w:val="white"/>
          <w:rtl w:val="0"/>
        </w:rPr>
        <w:t xml:space="preserve">In the file </w:t>
      </w:r>
      <w:r w:rsidDel="00000000" w:rsidR="00000000" w:rsidRPr="00000000">
        <w:rPr>
          <w:rFonts w:ascii="Courier New" w:cs="Courier New" w:eastAsia="Courier New" w:hAnsi="Courier New"/>
          <w:highlight w:val="white"/>
          <w:rtl w:val="0"/>
        </w:rPr>
        <w:t xml:space="preserve">hw5.py,</w:t>
      </w:r>
      <w:r w:rsidDel="00000000" w:rsidR="00000000" w:rsidRPr="00000000">
        <w:rPr>
          <w:highlight w:val="white"/>
          <w:rtl w:val="0"/>
        </w:rPr>
        <w:t xml:space="preserve"> Integrate elasticsearch into your Flask service for interactive search, allowing the user to select the text representation to use for search. For simplicity, your query should only match the text indexed in the </w:t>
      </w:r>
      <w:r w:rsidDel="00000000" w:rsidR="00000000" w:rsidRPr="00000000">
        <w:rPr>
          <w:rFonts w:ascii="Courier New" w:cs="Courier New" w:eastAsia="Courier New" w:hAnsi="Courier New"/>
          <w:highlight w:val="white"/>
          <w:rtl w:val="0"/>
        </w:rPr>
        <w:t xml:space="preserve">content</w:t>
      </w:r>
      <w:r w:rsidDel="00000000" w:rsidR="00000000" w:rsidRPr="00000000">
        <w:rPr>
          <w:highlight w:val="white"/>
          <w:rtl w:val="0"/>
        </w:rPr>
        <w:t xml:space="preserve"> field or </w:t>
      </w:r>
      <w:r w:rsidDel="00000000" w:rsidR="00000000" w:rsidRPr="00000000">
        <w:rPr>
          <w:rFonts w:ascii="Courier New" w:cs="Courier New" w:eastAsia="Courier New" w:hAnsi="Courier New"/>
          <w:highlight w:val="white"/>
          <w:rtl w:val="0"/>
        </w:rPr>
        <w:t xml:space="preserve">custom_content</w:t>
      </w:r>
      <w:r w:rsidDel="00000000" w:rsidR="00000000" w:rsidRPr="00000000">
        <w:rPr>
          <w:highlight w:val="white"/>
          <w:rtl w:val="0"/>
        </w:rPr>
        <w:t xml:space="preserve"> field. Provide an option (e.g. radio buttons) for the user to choose among the four retrieval options mentioned above.</w:t>
      </w:r>
      <w:r w:rsidDel="00000000" w:rsidR="00000000" w:rsidRPr="00000000">
        <w:rPr>
          <w:rtl w:val="0"/>
        </w:rPr>
      </w:r>
    </w:p>
    <w:p w:rsidR="00000000" w:rsidDel="00000000" w:rsidP="00000000" w:rsidRDefault="00000000" w:rsidRPr="00000000" w14:paraId="00000057">
      <w:pPr>
        <w:ind w:right="-270"/>
        <w:rPr/>
      </w:pPr>
      <w:r w:rsidDel="00000000" w:rsidR="00000000" w:rsidRPr="00000000">
        <w:rPr>
          <w:rtl w:val="0"/>
        </w:rPr>
        <w:t xml:space="preserve"> </w:t>
      </w:r>
    </w:p>
    <w:p w:rsidR="00000000" w:rsidDel="00000000" w:rsidP="00000000" w:rsidRDefault="00000000" w:rsidRPr="00000000" w14:paraId="00000058">
      <w:pPr>
        <w:ind w:right="-270"/>
        <w:rPr>
          <w:b w:val="1"/>
          <w:sz w:val="32"/>
          <w:szCs w:val="32"/>
        </w:rPr>
      </w:pPr>
      <w:r w:rsidDel="00000000" w:rsidR="00000000" w:rsidRPr="00000000">
        <w:rPr>
          <w:b w:val="1"/>
          <w:sz w:val="32"/>
          <w:szCs w:val="32"/>
          <w:rtl w:val="0"/>
        </w:rPr>
        <w:t xml:space="preserve">Notes</w:t>
      </w:r>
    </w:p>
    <w:p w:rsidR="00000000" w:rsidDel="00000000" w:rsidP="00000000" w:rsidRDefault="00000000" w:rsidRPr="00000000" w14:paraId="00000059">
      <w:pPr>
        <w:numPr>
          <w:ilvl w:val="0"/>
          <w:numId w:val="10"/>
        </w:numPr>
        <w:ind w:left="720" w:right="-270" w:hanging="360"/>
        <w:jc w:val="both"/>
      </w:pPr>
      <w:r w:rsidDel="00000000" w:rsidR="00000000" w:rsidRPr="00000000">
        <w:rPr>
          <w:rtl w:val="0"/>
        </w:rPr>
        <w:t xml:space="preserve">A more popular (and more complicated) approach to integrate embeddings into document retrieval is to train a neural reranker model that leverages the relevance between query and each passage from the whole document. Check this paper </w:t>
      </w:r>
      <w:hyperlink r:id="rId19">
        <w:r w:rsidDel="00000000" w:rsidR="00000000" w:rsidRPr="00000000">
          <w:rPr>
            <w:color w:val="1155cc"/>
            <w:u w:val="single"/>
            <w:rtl w:val="0"/>
          </w:rPr>
          <w:t xml:space="preserve">Cross-Domain Modeling of Sentence-Level Evidence for Document Retrieval</w:t>
        </w:r>
      </w:hyperlink>
      <w:r w:rsidDel="00000000" w:rsidR="00000000" w:rsidRPr="00000000">
        <w:rPr>
          <w:rtl w:val="0"/>
        </w:rPr>
        <w:t xml:space="preserve"> for more details if you are interested. </w:t>
      </w:r>
      <w:r w:rsidDel="00000000" w:rsidR="00000000" w:rsidRPr="00000000">
        <w:rPr>
          <w:rtl w:val="0"/>
        </w:rPr>
      </w:r>
    </w:p>
    <w:p w:rsidR="00000000" w:rsidDel="00000000" w:rsidP="00000000" w:rsidRDefault="00000000" w:rsidRPr="00000000" w14:paraId="0000005A">
      <w:pPr>
        <w:numPr>
          <w:ilvl w:val="0"/>
          <w:numId w:val="10"/>
        </w:numPr>
        <w:ind w:left="720" w:right="-270" w:hanging="360"/>
        <w:jc w:val="both"/>
      </w:pPr>
      <w:r w:rsidDel="00000000" w:rsidR="00000000" w:rsidRPr="00000000">
        <w:rPr>
          <w:rtl w:val="0"/>
        </w:rPr>
        <w:t xml:space="preserve">ES is quite fast in terms of building the index. It took me ~2 minutes to index the TREC subset. </w:t>
      </w:r>
    </w:p>
    <w:p w:rsidR="00000000" w:rsidDel="00000000" w:rsidP="00000000" w:rsidRDefault="00000000" w:rsidRPr="00000000" w14:paraId="0000005B">
      <w:pPr>
        <w:ind w:right="-270"/>
        <w:rPr/>
      </w:pPr>
      <w:r w:rsidDel="00000000" w:rsidR="00000000" w:rsidRPr="00000000">
        <w:rPr>
          <w:rtl w:val="0"/>
        </w:rPr>
      </w:r>
    </w:p>
    <w:p w:rsidR="00000000" w:rsidDel="00000000" w:rsidP="00000000" w:rsidRDefault="00000000" w:rsidRPr="00000000" w14:paraId="0000005C">
      <w:pPr>
        <w:ind w:right="-270"/>
        <w:rPr>
          <w:b w:val="1"/>
          <w:sz w:val="32"/>
          <w:szCs w:val="32"/>
        </w:rPr>
      </w:pPr>
      <w:r w:rsidDel="00000000" w:rsidR="00000000" w:rsidRPr="00000000">
        <w:rPr>
          <w:b w:val="1"/>
          <w:sz w:val="32"/>
          <w:szCs w:val="32"/>
          <w:rtl w:val="0"/>
        </w:rPr>
        <w:t xml:space="preserve">Submission</w:t>
      </w:r>
    </w:p>
    <w:p w:rsidR="00000000" w:rsidDel="00000000" w:rsidP="00000000" w:rsidRDefault="00000000" w:rsidRPr="00000000" w14:paraId="0000005D">
      <w:pPr>
        <w:numPr>
          <w:ilvl w:val="0"/>
          <w:numId w:val="8"/>
        </w:numPr>
        <w:ind w:left="720" w:right="-270" w:hanging="360"/>
      </w:pPr>
      <w:r w:rsidDel="00000000" w:rsidR="00000000" w:rsidRPr="00000000">
        <w:rPr>
          <w:rtl w:val="0"/>
        </w:rPr>
        <w:t xml:space="preserve">A zip archive named </w:t>
      </w:r>
      <w:r w:rsidDel="00000000" w:rsidR="00000000" w:rsidRPr="00000000">
        <w:rPr>
          <w:rFonts w:ascii="Courier New" w:cs="Courier New" w:eastAsia="Courier New" w:hAnsi="Courier New"/>
          <w:rtl w:val="0"/>
        </w:rPr>
        <w:t xml:space="preserve">hw5_&lt;last_name_first_name&gt;.zip</w:t>
      </w:r>
      <w:r w:rsidDel="00000000" w:rsidR="00000000" w:rsidRPr="00000000">
        <w:rPr>
          <w:rtl w:val="0"/>
        </w:rPr>
        <w:t xml:space="preserve"> containing:</w:t>
      </w:r>
    </w:p>
    <w:p w:rsidR="00000000" w:rsidDel="00000000" w:rsidP="00000000" w:rsidRDefault="00000000" w:rsidRPr="00000000" w14:paraId="0000005E">
      <w:pPr>
        <w:numPr>
          <w:ilvl w:val="0"/>
          <w:numId w:val="2"/>
        </w:numPr>
        <w:ind w:left="1440" w:right="-270" w:hanging="360"/>
        <w:jc w:val="both"/>
        <w:rPr/>
      </w:pPr>
      <w:r w:rsidDel="00000000" w:rsidR="00000000" w:rsidRPr="00000000">
        <w:rPr>
          <w:rtl w:val="0"/>
        </w:rPr>
        <w:t xml:space="preserve">All the necessary files for running your ES-based Flask application.</w:t>
      </w:r>
    </w:p>
    <w:p w:rsidR="00000000" w:rsidDel="00000000" w:rsidP="00000000" w:rsidRDefault="00000000" w:rsidRPr="00000000" w14:paraId="0000005F">
      <w:pPr>
        <w:numPr>
          <w:ilvl w:val="0"/>
          <w:numId w:val="2"/>
        </w:numPr>
        <w:ind w:left="1440" w:right="-270" w:hanging="360"/>
        <w:jc w:val="both"/>
        <w:rPr>
          <w:u w:val="none"/>
        </w:rPr>
      </w:pPr>
      <w:r w:rsidDel="00000000" w:rsidR="00000000" w:rsidRPr="00000000">
        <w:rPr>
          <w:rtl w:val="0"/>
        </w:rPr>
        <w:t xml:space="preserve">All the necessary files for running the evaluation. </w:t>
      </w:r>
    </w:p>
    <w:p w:rsidR="00000000" w:rsidDel="00000000" w:rsidP="00000000" w:rsidRDefault="00000000" w:rsidRPr="00000000" w14:paraId="00000060">
      <w:pPr>
        <w:numPr>
          <w:ilvl w:val="0"/>
          <w:numId w:val="2"/>
        </w:numPr>
        <w:ind w:left="1440" w:right="-270" w:hanging="360"/>
        <w:jc w:val="both"/>
      </w:pPr>
      <w:r w:rsidDel="00000000" w:rsidR="00000000" w:rsidRPr="00000000">
        <w:rPr>
          <w:rFonts w:ascii="Courier New" w:cs="Courier New" w:eastAsia="Courier New" w:hAnsi="Courier New"/>
          <w:rtl w:val="0"/>
        </w:rPr>
        <w:t xml:space="preserve">README.pdf</w:t>
      </w:r>
      <w:r w:rsidDel="00000000" w:rsidR="00000000" w:rsidRPr="00000000">
        <w:rPr>
          <w:rtl w:val="0"/>
        </w:rPr>
        <w:t xml:space="preserve"> with a clear running instruction and system design description; result tables and result analysis; a short write-up of how many hours you spent on this assignment, how difficult is this assignment and some general comments you have.</w:t>
      </w:r>
    </w:p>
    <w:p w:rsidR="00000000" w:rsidDel="00000000" w:rsidP="00000000" w:rsidRDefault="00000000" w:rsidRPr="00000000" w14:paraId="00000061">
      <w:pPr>
        <w:numPr>
          <w:ilvl w:val="0"/>
          <w:numId w:val="8"/>
        </w:numPr>
        <w:ind w:left="720" w:right="-270" w:hanging="360"/>
        <w:rPr>
          <w:rFonts w:ascii="Calibri" w:cs="Calibri" w:eastAsia="Calibri" w:hAnsi="Calibri"/>
        </w:rPr>
      </w:pPr>
      <w:r w:rsidDel="00000000" w:rsidR="00000000" w:rsidRPr="00000000">
        <w:rPr>
          <w:rtl w:val="0"/>
        </w:rPr>
        <w:t xml:space="preserve">Your </w:t>
      </w:r>
      <w:r w:rsidDel="00000000" w:rsidR="00000000" w:rsidRPr="00000000">
        <w:rPr>
          <w:rFonts w:ascii="Courier New" w:cs="Courier New" w:eastAsia="Courier New" w:hAnsi="Courier New"/>
          <w:rtl w:val="0"/>
        </w:rPr>
        <w:t xml:space="preserve">README.pdf</w:t>
      </w:r>
      <w:r w:rsidDel="00000000" w:rsidR="00000000" w:rsidRPr="00000000">
        <w:rPr>
          <w:rtl w:val="0"/>
        </w:rPr>
        <w:t xml:space="preserve"> submitted separately. Do not include any embedding or date files in the submission.</w:t>
      </w:r>
      <w:r w:rsidDel="00000000" w:rsidR="00000000" w:rsidRPr="00000000">
        <w:rPr>
          <w:rtl w:val="0"/>
        </w:rPr>
      </w:r>
    </w:p>
    <w:p w:rsidR="00000000" w:rsidDel="00000000" w:rsidP="00000000" w:rsidRDefault="00000000" w:rsidRPr="00000000" w14:paraId="00000062">
      <w:pPr>
        <w:ind w:right="-270"/>
        <w:rPr/>
      </w:pPr>
      <w:r w:rsidDel="00000000" w:rsidR="00000000" w:rsidRPr="00000000">
        <w:rPr>
          <w:rtl w:val="0"/>
        </w:rPr>
      </w:r>
    </w:p>
    <w:p w:rsidR="00000000" w:rsidDel="00000000" w:rsidP="00000000" w:rsidRDefault="00000000" w:rsidRPr="00000000" w14:paraId="00000063">
      <w:pPr>
        <w:ind w:right="-270"/>
        <w:rPr>
          <w:b w:val="1"/>
          <w:sz w:val="32"/>
          <w:szCs w:val="32"/>
        </w:rPr>
      </w:pPr>
      <w:r w:rsidDel="00000000" w:rsidR="00000000" w:rsidRPr="00000000">
        <w:rPr>
          <w:rtl w:val="0"/>
        </w:rPr>
      </w:r>
    </w:p>
    <w:p w:rsidR="00000000" w:rsidDel="00000000" w:rsidP="00000000" w:rsidRDefault="00000000" w:rsidRPr="00000000" w14:paraId="00000064">
      <w:pPr>
        <w:ind w:right="-270"/>
        <w:jc w:val="both"/>
        <w:rPr/>
      </w:pPr>
      <w:r w:rsidDel="00000000" w:rsidR="00000000" w:rsidRPr="00000000">
        <w:rPr>
          <w:rtl w:val="0"/>
        </w:rPr>
      </w:r>
    </w:p>
    <w:p w:rsidR="00000000" w:rsidDel="00000000" w:rsidP="00000000" w:rsidRDefault="00000000" w:rsidRPr="00000000" w14:paraId="00000065">
      <w:pPr>
        <w:ind w:right="-270"/>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066">
      <w:pPr>
        <w:ind w:right="-270"/>
        <w:rPr/>
      </w:pPr>
      <w:r w:rsidDel="00000000" w:rsidR="00000000" w:rsidRPr="00000000">
        <w:rPr>
          <w:rtl w:val="0"/>
        </w:rPr>
      </w:r>
    </w:p>
    <w:p w:rsidR="00000000" w:rsidDel="00000000" w:rsidP="00000000" w:rsidRDefault="00000000" w:rsidRPr="00000000" w14:paraId="00000067">
      <w:pPr>
        <w:ind w:right="-27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9200/" TargetMode="External"/><Relationship Id="rId10" Type="http://schemas.openxmlformats.org/officeDocument/2006/relationships/hyperlink" Target="https://www.elastic.co/downloads/past-releases#elasticsearch" TargetMode="External"/><Relationship Id="rId13" Type="http://schemas.openxmlformats.org/officeDocument/2006/relationships/hyperlink" Target="https://elasticsearch-dsl.readthedocs.io/en/latest/" TargetMode="External"/><Relationship Id="rId12" Type="http://schemas.openxmlformats.org/officeDocument/2006/relationships/hyperlink" Target="https://elasticsearch-py.readthedoc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Y03Cgf-84lua5cmBEt8-4JQKbdgvu3vG/view?usp=sharing" TargetMode="External"/><Relationship Id="rId15" Type="http://schemas.openxmlformats.org/officeDocument/2006/relationships/hyperlink" Target="https://www.sbert.net/" TargetMode="External"/><Relationship Id="rId14" Type="http://schemas.openxmlformats.org/officeDocument/2006/relationships/hyperlink" Target="https://fasttext.cc/" TargetMode="External"/><Relationship Id="rId17" Type="http://schemas.openxmlformats.org/officeDocument/2006/relationships/hyperlink" Target="http://jalammar.github.io/illustrated-bert/" TargetMode="External"/><Relationship Id="rId16" Type="http://schemas.openxmlformats.org/officeDocument/2006/relationships/hyperlink" Target="https://jalammar.github.io/illustrated-word2vec/" TargetMode="External"/><Relationship Id="rId5" Type="http://schemas.openxmlformats.org/officeDocument/2006/relationships/styles" Target="styles.xml"/><Relationship Id="rId19" Type="http://schemas.openxmlformats.org/officeDocument/2006/relationships/hyperlink" Target="https://www.aclweb.org/anthology/D19-1352" TargetMode="External"/><Relationship Id="rId6" Type="http://schemas.openxmlformats.org/officeDocument/2006/relationships/hyperlink" Target="https://apiumhub.com/tech-blog-barcelona/elastic-search-advantages-books/" TargetMode="External"/><Relationship Id="rId18" Type="http://schemas.openxmlformats.org/officeDocument/2006/relationships/hyperlink" Target="https://dl.fbaipublicfiles.com/fasttext/vectors-english/wiki-news-300d-1M-subword.vec.zip" TargetMode="External"/><Relationship Id="rId7" Type="http://schemas.openxmlformats.org/officeDocument/2006/relationships/hyperlink" Target="https://github.com/elastic/elasticsearch-dsl-py" TargetMode="External"/><Relationship Id="rId8" Type="http://schemas.openxmlformats.org/officeDocument/2006/relationships/hyperlink" Target="https://www.elastic.co/guide/en/elasticsearch/reference/current/query-dsl-script-score-qu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