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rPr>
        <w:id w:val="1969083573"/>
        <w:docPartObj>
          <w:docPartGallery w:val="Cover Pages"/>
          <w:docPartUnique/>
        </w:docPartObj>
      </w:sdtPr>
      <w:sdtEndPr>
        <w:rPr>
          <w:sz w:val="24"/>
          <w:lang w:val="fr-SN"/>
        </w:rPr>
      </w:sdtEndPr>
      <w:sdtContent>
        <w:p w14:paraId="36A0D9D9" w14:textId="6BD3E2C2" w:rsidR="00572921" w:rsidRDefault="00572921">
          <w:pPr>
            <w:pStyle w:val="NoSpacing"/>
            <w:rPr>
              <w:sz w:val="2"/>
            </w:rPr>
          </w:pPr>
        </w:p>
        <w:sdt>
          <w:sdtPr>
            <w:rPr>
              <w:color w:val="4472C4" w:themeColor="accent1"/>
            </w:rPr>
            <w:id w:val="-750204510"/>
            <w:docPartObj>
              <w:docPartGallery w:val="Cover Pages"/>
              <w:docPartUnique/>
            </w:docPartObj>
          </w:sdtPr>
          <w:sdtEndPr>
            <w:rPr>
              <w:color w:val="auto"/>
              <w:sz w:val="32"/>
              <w:szCs w:val="32"/>
            </w:rPr>
          </w:sdtEndPr>
          <w:sdtContent>
            <w:p w14:paraId="6A9BC20F" w14:textId="22DB0D11" w:rsidR="00950EFA" w:rsidRPr="00AC0EA5" w:rsidRDefault="00E51EE7" w:rsidP="00950EFA">
              <w:r w:rsidRPr="00AC0EA5">
                <w:rPr>
                  <w:noProof/>
                </w:rPr>
                <mc:AlternateContent>
                  <mc:Choice Requires="wps">
                    <w:drawing>
                      <wp:anchor distT="45720" distB="45720" distL="114300" distR="114300" simplePos="0" relativeHeight="251661312" behindDoc="0" locked="0" layoutInCell="1" allowOverlap="1" wp14:anchorId="608E58FD" wp14:editId="1B35A96C">
                        <wp:simplePos x="0" y="0"/>
                        <wp:positionH relativeFrom="margin">
                          <wp:align>right</wp:align>
                        </wp:positionH>
                        <wp:positionV relativeFrom="paragraph">
                          <wp:posOffset>365760</wp:posOffset>
                        </wp:positionV>
                        <wp:extent cx="3383280" cy="2400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2400300"/>
                                </a:xfrm>
                                <a:prstGeom prst="rect">
                                  <a:avLst/>
                                </a:prstGeom>
                                <a:noFill/>
                                <a:ln w="9525">
                                  <a:noFill/>
                                  <a:miter lim="800000"/>
                                  <a:headEnd/>
                                  <a:tailEnd/>
                                </a:ln>
                              </wps:spPr>
                              <wps:txb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2DA73234" w:rsidR="00950EFA" w:rsidRPr="00950EFA" w:rsidRDefault="00936D72" w:rsidP="00950EFA">
                                    <w:pPr>
                                      <w:rPr>
                                        <w:color w:val="262626" w:themeColor="text1" w:themeTint="D9"/>
                                        <w:sz w:val="28"/>
                                        <w:szCs w:val="28"/>
                                        <w:lang w:val="fr-FR"/>
                                      </w:rPr>
                                    </w:pPr>
                                    <w:r>
                                      <w:rPr>
                                        <w:color w:val="262626" w:themeColor="text1" w:themeTint="D9"/>
                                        <w:sz w:val="28"/>
                                        <w:szCs w:val="28"/>
                                        <w:lang w:val="fr-FR"/>
                                      </w:rPr>
                                      <w:t>Département</w:t>
                                    </w:r>
                                    <w:r w:rsidR="00950EFA" w:rsidRPr="00950EFA">
                                      <w:rPr>
                                        <w:color w:val="262626" w:themeColor="text1" w:themeTint="D9"/>
                                        <w:sz w:val="28"/>
                                        <w:szCs w:val="28"/>
                                        <w:lang w:val="fr-FR"/>
                                      </w:rPr>
                                      <w:t xml:space="preserve"> : </w:t>
                                    </w:r>
                                    <w:r w:rsidR="00A5778A">
                                      <w:rPr>
                                        <w:color w:val="262626" w:themeColor="text1" w:themeTint="D9"/>
                                        <w:sz w:val="28"/>
                                        <w:szCs w:val="28"/>
                                        <w:lang w:val="fr-FR"/>
                                      </w:rPr>
                                      <w:t>Informatique/</w:t>
                                    </w:r>
                                    <w:r w:rsidR="00950EFA" w:rsidRPr="00950EFA">
                                      <w:rPr>
                                        <w:color w:val="262626" w:themeColor="text1" w:themeTint="D9"/>
                                        <w:sz w:val="28"/>
                                        <w:szCs w:val="28"/>
                                        <w:lang w:val="fr-FR"/>
                                      </w:rPr>
                                      <w:t>Gestion</w:t>
                                    </w:r>
                                  </w:p>
                                  <w:p w14:paraId="417C67B3" w14:textId="21A6A24C"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sidR="00936D72">
                                      <w:rPr>
                                        <w:color w:val="262626" w:themeColor="text1" w:themeTint="D9"/>
                                        <w:sz w:val="28"/>
                                        <w:szCs w:val="28"/>
                                        <w:lang w:val="fr-FR"/>
                                      </w:rPr>
                                      <w:t xml:space="preserve"> (MIAGE)</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E58FD" id="_x0000_t202" coordsize="21600,21600" o:spt="202" path="m,l,21600r21600,l21600,xe">
                        <v:stroke joinstyle="miter"/>
                        <v:path gradientshapeok="t" o:connecttype="rect"/>
                      </v:shapetype>
                      <v:shape id="Text Box 2" o:spid="_x0000_s1026" type="#_x0000_t202" style="position:absolute;left:0;text-align:left;margin-left:215.2pt;margin-top:28.8pt;width:266.4pt;height:18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" filled="f" stroked="f">
                        <v:textbo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2DA73234" w:rsidR="00950EFA" w:rsidRPr="00950EFA" w:rsidRDefault="00936D72" w:rsidP="00950EFA">
                              <w:pPr>
                                <w:rPr>
                                  <w:color w:val="262626" w:themeColor="text1" w:themeTint="D9"/>
                                  <w:sz w:val="28"/>
                                  <w:szCs w:val="28"/>
                                  <w:lang w:val="fr-FR"/>
                                </w:rPr>
                              </w:pPr>
                              <w:r>
                                <w:rPr>
                                  <w:color w:val="262626" w:themeColor="text1" w:themeTint="D9"/>
                                  <w:sz w:val="28"/>
                                  <w:szCs w:val="28"/>
                                  <w:lang w:val="fr-FR"/>
                                </w:rPr>
                                <w:t>Département</w:t>
                              </w:r>
                              <w:r w:rsidR="00950EFA" w:rsidRPr="00950EFA">
                                <w:rPr>
                                  <w:color w:val="262626" w:themeColor="text1" w:themeTint="D9"/>
                                  <w:sz w:val="28"/>
                                  <w:szCs w:val="28"/>
                                  <w:lang w:val="fr-FR"/>
                                </w:rPr>
                                <w:t xml:space="preserve"> : </w:t>
                              </w:r>
                              <w:r w:rsidR="00A5778A">
                                <w:rPr>
                                  <w:color w:val="262626" w:themeColor="text1" w:themeTint="D9"/>
                                  <w:sz w:val="28"/>
                                  <w:szCs w:val="28"/>
                                  <w:lang w:val="fr-FR"/>
                                </w:rPr>
                                <w:t>Informatique/</w:t>
                              </w:r>
                              <w:r w:rsidR="00950EFA" w:rsidRPr="00950EFA">
                                <w:rPr>
                                  <w:color w:val="262626" w:themeColor="text1" w:themeTint="D9"/>
                                  <w:sz w:val="28"/>
                                  <w:szCs w:val="28"/>
                                  <w:lang w:val="fr-FR"/>
                                </w:rPr>
                                <w:t>Gestion</w:t>
                              </w:r>
                            </w:p>
                            <w:p w14:paraId="417C67B3" w14:textId="21A6A24C"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sidR="00936D72">
                                <w:rPr>
                                  <w:color w:val="262626" w:themeColor="text1" w:themeTint="D9"/>
                                  <w:sz w:val="28"/>
                                  <w:szCs w:val="28"/>
                                  <w:lang w:val="fr-FR"/>
                                </w:rPr>
                                <w:t xml:space="preserve"> (MIAGE)</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v:textbox>
                        <w10:wrap type="square" anchorx="margin"/>
                      </v:shape>
                    </w:pict>
                  </mc:Fallback>
                </mc:AlternateContent>
              </w:r>
            </w:p>
            <w:sdt>
              <w:sdtPr>
                <w:id w:val="1457449560"/>
                <w:docPartObj>
                  <w:docPartGallery w:val="Cover Pages"/>
                  <w:docPartUnique/>
                </w:docPartObj>
              </w:sdtPr>
              <w:sdtEndPr>
                <w:rPr>
                  <w:rStyle w:val="Hyperlink"/>
                  <w:noProof/>
                  <w:color w:val="0563C1" w:themeColor="hyperlink"/>
                  <w:u w:val="single"/>
                </w:rPr>
              </w:sdtEndPr>
              <w:sdtContent>
                <w:p w14:paraId="7470A006" w14:textId="1C8D1C2E" w:rsidR="00950EFA" w:rsidRPr="00AC0EA5" w:rsidRDefault="00950EFA" w:rsidP="00950EFA">
                  <w:pPr>
                    <w:rPr>
                      <w:rStyle w:val="Hyperlink"/>
                      <w:color w:val="auto"/>
                    </w:rPr>
                  </w:pPr>
                  <w:r w:rsidRPr="00AC0EA5">
                    <w:rPr>
                      <w:noProof/>
                    </w:rPr>
                    <w:drawing>
                      <wp:inline distT="0" distB="0" distL="0" distR="0" wp14:anchorId="1843F884" wp14:editId="00E4F78C">
                        <wp:extent cx="1946861"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581" cy="1915292"/>
                                </a:xfrm>
                                <a:prstGeom prst="rect">
                                  <a:avLst/>
                                </a:prstGeom>
                                <a:noFill/>
                                <a:ln>
                                  <a:noFill/>
                                </a:ln>
                              </pic:spPr>
                            </pic:pic>
                          </a:graphicData>
                        </a:graphic>
                      </wp:inline>
                    </w:drawing>
                  </w:r>
                </w:p>
                <w:p w14:paraId="28E8EF74" w14:textId="1E7E9EB4" w:rsidR="00572921" w:rsidRPr="00950EFA" w:rsidRDefault="00E31936">
                  <w:pPr>
                    <w:rPr>
                      <w:noProof/>
                      <w:color w:val="0000FF"/>
                      <w:u w:val="single"/>
                    </w:rPr>
                  </w:pPr>
                  <w:r w:rsidRPr="00AC0EA5">
                    <w:rPr>
                      <w:noProof/>
                    </w:rPr>
                    <mc:AlternateContent>
                      <mc:Choice Requires="wps">
                        <w:drawing>
                          <wp:anchor distT="0" distB="0" distL="114300" distR="114300" simplePos="0" relativeHeight="251660288" behindDoc="0" locked="0" layoutInCell="1" allowOverlap="1" wp14:anchorId="52D1A489" wp14:editId="27A146F5">
                            <wp:simplePos x="0" y="0"/>
                            <wp:positionH relativeFrom="page">
                              <wp:posOffset>1059815</wp:posOffset>
                            </wp:positionH>
                            <wp:positionV relativeFrom="page">
                              <wp:posOffset>5980430</wp:posOffset>
                            </wp:positionV>
                            <wp:extent cx="2875915" cy="118745"/>
                            <wp:effectExtent l="0" t="0" r="19685" b="14605"/>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62ABAF" id="Rectangle 469" o:spid="_x0000_s1026" style="position:absolute;margin-left:83.45pt;margin-top:470.9pt;width:226.45pt;height:9.3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" fillcolor="#ed7d31 [3205]" strokecolor="#823b0b [1605]" strokeweight="1pt">
                            <w10:wrap anchorx="page" anchory="page"/>
                          </v:rect>
                        </w:pict>
                      </mc:Fallback>
                    </mc:AlternateContent>
                  </w:r>
                  <w:r w:rsidR="008D56BE" w:rsidRPr="00AC0EA5">
                    <w:rPr>
                      <w:noProof/>
                    </w:rPr>
                    <mc:AlternateContent>
                      <mc:Choice Requires="wps">
                        <w:drawing>
                          <wp:anchor distT="45720" distB="45720" distL="114300" distR="114300" simplePos="0" relativeHeight="251662336" behindDoc="0" locked="0" layoutInCell="1" allowOverlap="1" wp14:anchorId="0ACA1E56" wp14:editId="43B2E176">
                            <wp:simplePos x="0" y="0"/>
                            <wp:positionH relativeFrom="margin">
                              <wp:align>left</wp:align>
                            </wp:positionH>
                            <wp:positionV relativeFrom="paragraph">
                              <wp:posOffset>3169285</wp:posOffset>
                            </wp:positionV>
                            <wp:extent cx="4411980" cy="8839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883920"/>
                                    </a:xfrm>
                                    <a:prstGeom prst="rect">
                                      <a:avLst/>
                                    </a:prstGeom>
                                    <a:noFill/>
                                    <a:ln w="9525">
                                      <a:noFill/>
                                      <a:miter lim="800000"/>
                                      <a:headEnd/>
                                      <a:tailEnd/>
                                    </a:ln>
                                  </wps:spPr>
                                  <wps:txbx>
                                    <w:txbxContent>
                                      <w:p w14:paraId="6FCA8ACF" w14:textId="7A6FAD91"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1E56" id="Text Box 5" o:spid="_x0000_s1027" type="#_x0000_t202" style="position:absolute;left:0;text-align:left;margin-left:0;margin-top:249.55pt;width:347.4pt;height:69.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" filled="f" stroked="f">
                            <v:textbox>
                              <w:txbxContent>
                                <w:p w14:paraId="6FCA8ACF" w14:textId="7A6FAD91"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v:textbox>
                            <w10:wrap type="square" anchorx="margin"/>
                          </v:shape>
                        </w:pict>
                      </mc:Fallback>
                    </mc:AlternateContent>
                  </w:r>
                  <w:r w:rsidR="00056A08" w:rsidRPr="00AC0EA5">
                    <w:rPr>
                      <w:noProof/>
                    </w:rPr>
                    <mc:AlternateContent>
                      <mc:Choice Requires="wps">
                        <w:drawing>
                          <wp:anchor distT="0" distB="0" distL="114300" distR="114300" simplePos="0" relativeHeight="251659264" behindDoc="0" locked="0" layoutInCell="1" allowOverlap="1" wp14:anchorId="6FEE2563" wp14:editId="0A3EA1B0">
                            <wp:simplePos x="0" y="0"/>
                            <wp:positionH relativeFrom="margin">
                              <wp:align>right</wp:align>
                            </wp:positionH>
                            <wp:positionV relativeFrom="page">
                              <wp:posOffset>3665220</wp:posOffset>
                            </wp:positionV>
                            <wp:extent cx="5943600"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5943600" cy="2475230"/>
                                    </a:xfrm>
                                    <a:prstGeom prst="rect">
                                      <a:avLst/>
                                    </a:prstGeom>
                                    <a:noFill/>
                                    <a:ln w="6350">
                                      <a:noFill/>
                                    </a:ln>
                                    <a:effectLst/>
                                  </wps:spPr>
                                  <wps:txbx>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FEE2563" id="Text Box 470" o:spid="_x0000_s1028" type="#_x0000_t202" style="position:absolute;left:0;text-align:left;margin-left:416.8pt;margin-top:288.6pt;width:468pt;height:194.9pt;z-index:251659264;visibility:visible;mso-wrap-style:square;mso-width-percent:0;mso-height-percent:280;mso-wrap-distance-left:9pt;mso-wrap-distance-top:0;mso-wrap-distance-right:9pt;mso-wrap-distance-bottom:0;mso-position-horizontal:right;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" filled="f" stroked="f" strokeweight=".5pt">
                            <v:textbox style="mso-fit-shape-to-text:t">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margin" anchory="page"/>
                          </v:shape>
                        </w:pict>
                      </mc:Fallback>
                    </mc:AlternateContent>
                  </w:r>
                  <w:r w:rsidR="00950EFA" w:rsidRPr="00AC0EA5">
                    <w:rPr>
                      <w:rStyle w:val="Hyperlink"/>
                      <w:noProof/>
                    </w:rPr>
                    <w:br w:type="page"/>
                  </w:r>
                </w:p>
              </w:sdtContent>
            </w:sdt>
          </w:sdtContent>
        </w:sdt>
      </w:sdtContent>
    </w:sdt>
    <w:sdt>
      <w:sdtPr>
        <w:rPr>
          <w:rFonts w:ascii="Times New Roman" w:eastAsiaTheme="minorHAnsi" w:hAnsi="Times New Roman" w:cs="Times New Roman"/>
          <w:color w:val="auto"/>
          <w:sz w:val="24"/>
          <w:szCs w:val="24"/>
        </w:rPr>
        <w:id w:val="-823576534"/>
        <w:docPartObj>
          <w:docPartGallery w:val="Table of Contents"/>
          <w:docPartUnique/>
        </w:docPartObj>
      </w:sdtPr>
      <w:sdtEndPr>
        <w:rPr>
          <w:b/>
          <w:bCs/>
          <w:noProof/>
        </w:rPr>
      </w:sdtEndPr>
      <w:sdtContent>
        <w:p w14:paraId="16BADFCA" w14:textId="0D845621" w:rsidR="00334731" w:rsidRPr="001F6E14" w:rsidRDefault="001F6E14">
          <w:pPr>
            <w:pStyle w:val="TOCHeading"/>
            <w:rPr>
              <w:lang w:val="fr-SN"/>
            </w:rPr>
          </w:pPr>
          <w:r w:rsidRPr="001F6E14">
            <w:rPr>
              <w:lang w:val="fr-SN"/>
            </w:rPr>
            <w:t>Table des matières</w:t>
          </w:r>
        </w:p>
        <w:p w14:paraId="17091B0C" w14:textId="4FE28312" w:rsidR="001950A6" w:rsidRDefault="0033473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6593621" w:history="1">
            <w:r w:rsidR="001950A6" w:rsidRPr="00824896">
              <w:rPr>
                <w:rStyle w:val="Hyperlink"/>
                <w:noProof/>
                <w:lang w:val="fr-SN"/>
              </w:rPr>
              <w:t>Introduction de chapitre</w:t>
            </w:r>
            <w:r w:rsidR="001950A6">
              <w:rPr>
                <w:noProof/>
                <w:webHidden/>
              </w:rPr>
              <w:tab/>
            </w:r>
            <w:r w:rsidR="001950A6">
              <w:rPr>
                <w:noProof/>
                <w:webHidden/>
              </w:rPr>
              <w:fldChar w:fldCharType="begin"/>
            </w:r>
            <w:r w:rsidR="001950A6">
              <w:rPr>
                <w:noProof/>
                <w:webHidden/>
              </w:rPr>
              <w:instrText xml:space="preserve"> PAGEREF _Toc156593621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535F617E" w14:textId="4667E182" w:rsidR="001950A6" w:rsidRDefault="00B94747">
          <w:pPr>
            <w:pStyle w:val="TOC1"/>
            <w:tabs>
              <w:tab w:val="left" w:pos="480"/>
              <w:tab w:val="right" w:leader="dot" w:pos="9350"/>
            </w:tabs>
            <w:rPr>
              <w:rFonts w:asciiTheme="minorHAnsi" w:eastAsiaTheme="minorEastAsia" w:hAnsiTheme="minorHAnsi" w:cstheme="minorBidi"/>
              <w:noProof/>
              <w:sz w:val="22"/>
              <w:szCs w:val="22"/>
            </w:rPr>
          </w:pPr>
          <w:hyperlink w:anchor="_Toc156593622" w:history="1">
            <w:r w:rsidR="001950A6" w:rsidRPr="00824896">
              <w:rPr>
                <w:rStyle w:val="Hyperlink"/>
                <w:noProof/>
                <w:lang w:val="fr-SN"/>
              </w:rPr>
              <w:t>1.</w:t>
            </w:r>
            <w:r w:rsidR="001950A6">
              <w:rPr>
                <w:rFonts w:asciiTheme="minorHAnsi" w:eastAsiaTheme="minorEastAsia" w:hAnsiTheme="minorHAnsi" w:cstheme="minorBidi"/>
                <w:noProof/>
                <w:sz w:val="22"/>
                <w:szCs w:val="22"/>
              </w:rPr>
              <w:tab/>
            </w:r>
            <w:r w:rsidR="001950A6" w:rsidRPr="00824896">
              <w:rPr>
                <w:rStyle w:val="Hyperlink"/>
                <w:noProof/>
                <w:lang w:val="fr-SN"/>
              </w:rPr>
              <w:t>A la découverte de l’intelligence artificielle</w:t>
            </w:r>
            <w:r w:rsidR="001950A6">
              <w:rPr>
                <w:noProof/>
                <w:webHidden/>
              </w:rPr>
              <w:tab/>
            </w:r>
            <w:r w:rsidR="001950A6">
              <w:rPr>
                <w:noProof/>
                <w:webHidden/>
              </w:rPr>
              <w:fldChar w:fldCharType="begin"/>
            </w:r>
            <w:r w:rsidR="001950A6">
              <w:rPr>
                <w:noProof/>
                <w:webHidden/>
              </w:rPr>
              <w:instrText xml:space="preserve"> PAGEREF _Toc156593622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0D2BF937" w14:textId="1BC53495"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23" w:history="1">
            <w:r w:rsidR="001950A6" w:rsidRPr="00824896">
              <w:rPr>
                <w:rStyle w:val="Hyperlink"/>
                <w:noProof/>
                <w:lang w:val="fr-SN"/>
              </w:rPr>
              <w:t>1.1.</w:t>
            </w:r>
            <w:r w:rsidR="001950A6">
              <w:rPr>
                <w:rFonts w:asciiTheme="minorHAnsi" w:eastAsiaTheme="minorEastAsia" w:hAnsiTheme="minorHAnsi" w:cstheme="minorBidi"/>
                <w:noProof/>
                <w:sz w:val="22"/>
                <w:szCs w:val="22"/>
              </w:rPr>
              <w:tab/>
            </w:r>
            <w:r w:rsidR="001950A6" w:rsidRPr="00824896">
              <w:rPr>
                <w:rStyle w:val="Hyperlink"/>
                <w:noProof/>
                <w:lang w:val="fr-SN"/>
              </w:rPr>
              <w:t>Définition de l’intelligence artificielle</w:t>
            </w:r>
            <w:r w:rsidR="001950A6">
              <w:rPr>
                <w:noProof/>
                <w:webHidden/>
              </w:rPr>
              <w:tab/>
            </w:r>
            <w:r w:rsidR="001950A6">
              <w:rPr>
                <w:noProof/>
                <w:webHidden/>
              </w:rPr>
              <w:fldChar w:fldCharType="begin"/>
            </w:r>
            <w:r w:rsidR="001950A6">
              <w:rPr>
                <w:noProof/>
                <w:webHidden/>
              </w:rPr>
              <w:instrText xml:space="preserve"> PAGEREF _Toc156593623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6B046FAC" w14:textId="5B078C25" w:rsidR="001950A6" w:rsidRDefault="00B94747">
          <w:pPr>
            <w:pStyle w:val="TOC3"/>
            <w:tabs>
              <w:tab w:val="left" w:pos="1320"/>
              <w:tab w:val="right" w:leader="dot" w:pos="9350"/>
            </w:tabs>
            <w:rPr>
              <w:rFonts w:asciiTheme="minorHAnsi" w:eastAsiaTheme="minorEastAsia" w:hAnsiTheme="minorHAnsi" w:cstheme="minorBidi"/>
              <w:noProof/>
              <w:sz w:val="22"/>
              <w:szCs w:val="22"/>
            </w:rPr>
          </w:pPr>
          <w:hyperlink w:anchor="_Toc156593624" w:history="1">
            <w:r w:rsidR="001950A6" w:rsidRPr="00824896">
              <w:rPr>
                <w:rStyle w:val="Hyperlink"/>
                <w:noProof/>
                <w:lang w:val="fr-SN"/>
              </w:rPr>
              <w:t>1.1.1.</w:t>
            </w:r>
            <w:r w:rsidR="001950A6">
              <w:rPr>
                <w:rFonts w:asciiTheme="minorHAnsi" w:eastAsiaTheme="minorEastAsia" w:hAnsiTheme="minorHAnsi" w:cstheme="minorBidi"/>
                <w:noProof/>
                <w:sz w:val="22"/>
                <w:szCs w:val="22"/>
              </w:rPr>
              <w:tab/>
            </w:r>
            <w:r w:rsidR="001950A6" w:rsidRPr="00824896">
              <w:rPr>
                <w:rStyle w:val="Hyperlink"/>
                <w:noProof/>
                <w:lang w:val="fr-SN"/>
              </w:rPr>
              <w:t>C’est quoi l’intelligence</w:t>
            </w:r>
            <w:r w:rsidR="001950A6">
              <w:rPr>
                <w:noProof/>
                <w:webHidden/>
              </w:rPr>
              <w:tab/>
            </w:r>
            <w:r w:rsidR="001950A6">
              <w:rPr>
                <w:noProof/>
                <w:webHidden/>
              </w:rPr>
              <w:fldChar w:fldCharType="begin"/>
            </w:r>
            <w:r w:rsidR="001950A6">
              <w:rPr>
                <w:noProof/>
                <w:webHidden/>
              </w:rPr>
              <w:instrText xml:space="preserve"> PAGEREF _Toc156593624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243CF845" w14:textId="2ACDFBAD" w:rsidR="001950A6" w:rsidRDefault="00B94747">
          <w:pPr>
            <w:pStyle w:val="TOC3"/>
            <w:tabs>
              <w:tab w:val="left" w:pos="1320"/>
              <w:tab w:val="right" w:leader="dot" w:pos="9350"/>
            </w:tabs>
            <w:rPr>
              <w:rFonts w:asciiTheme="minorHAnsi" w:eastAsiaTheme="minorEastAsia" w:hAnsiTheme="minorHAnsi" w:cstheme="minorBidi"/>
              <w:noProof/>
              <w:sz w:val="22"/>
              <w:szCs w:val="22"/>
            </w:rPr>
          </w:pPr>
          <w:hyperlink w:anchor="_Toc156593625" w:history="1">
            <w:r w:rsidR="001950A6" w:rsidRPr="00824896">
              <w:rPr>
                <w:rStyle w:val="Hyperlink"/>
                <w:noProof/>
                <w:lang w:val="fr-SN"/>
              </w:rPr>
              <w:t>1.1.2.</w:t>
            </w:r>
            <w:r w:rsidR="001950A6">
              <w:rPr>
                <w:rFonts w:asciiTheme="minorHAnsi" w:eastAsiaTheme="minorEastAsia" w:hAnsiTheme="minorHAnsi" w:cstheme="minorBidi"/>
                <w:noProof/>
                <w:sz w:val="22"/>
                <w:szCs w:val="22"/>
              </w:rPr>
              <w:tab/>
            </w:r>
            <w:r w:rsidR="001950A6" w:rsidRPr="00824896">
              <w:rPr>
                <w:rStyle w:val="Hyperlink"/>
                <w:noProof/>
                <w:lang w:val="fr-SN"/>
              </w:rPr>
              <w:t>C’est quoi artificielle</w:t>
            </w:r>
            <w:r w:rsidR="001950A6">
              <w:rPr>
                <w:noProof/>
                <w:webHidden/>
              </w:rPr>
              <w:tab/>
            </w:r>
            <w:r w:rsidR="001950A6">
              <w:rPr>
                <w:noProof/>
                <w:webHidden/>
              </w:rPr>
              <w:fldChar w:fldCharType="begin"/>
            </w:r>
            <w:r w:rsidR="001950A6">
              <w:rPr>
                <w:noProof/>
                <w:webHidden/>
              </w:rPr>
              <w:instrText xml:space="preserve"> PAGEREF _Toc156593625 \h </w:instrText>
            </w:r>
            <w:r w:rsidR="001950A6">
              <w:rPr>
                <w:noProof/>
                <w:webHidden/>
              </w:rPr>
            </w:r>
            <w:r w:rsidR="001950A6">
              <w:rPr>
                <w:noProof/>
                <w:webHidden/>
              </w:rPr>
              <w:fldChar w:fldCharType="separate"/>
            </w:r>
            <w:r w:rsidR="001563B0">
              <w:rPr>
                <w:noProof/>
                <w:webHidden/>
              </w:rPr>
              <w:t>4</w:t>
            </w:r>
            <w:r w:rsidR="001950A6">
              <w:rPr>
                <w:noProof/>
                <w:webHidden/>
              </w:rPr>
              <w:fldChar w:fldCharType="end"/>
            </w:r>
          </w:hyperlink>
        </w:p>
        <w:p w14:paraId="520D405D" w14:textId="28EFDD8C" w:rsidR="001950A6" w:rsidRDefault="00B94747">
          <w:pPr>
            <w:pStyle w:val="TOC3"/>
            <w:tabs>
              <w:tab w:val="left" w:pos="1320"/>
              <w:tab w:val="right" w:leader="dot" w:pos="9350"/>
            </w:tabs>
            <w:rPr>
              <w:rFonts w:asciiTheme="minorHAnsi" w:eastAsiaTheme="minorEastAsia" w:hAnsiTheme="minorHAnsi" w:cstheme="minorBidi"/>
              <w:noProof/>
              <w:sz w:val="22"/>
              <w:szCs w:val="22"/>
            </w:rPr>
          </w:pPr>
          <w:hyperlink w:anchor="_Toc156593626" w:history="1">
            <w:r w:rsidR="001950A6" w:rsidRPr="00824896">
              <w:rPr>
                <w:rStyle w:val="Hyperlink"/>
                <w:noProof/>
                <w:lang w:val="fr-SN"/>
              </w:rPr>
              <w:t>1.1.3.</w:t>
            </w:r>
            <w:r w:rsidR="001950A6">
              <w:rPr>
                <w:rFonts w:asciiTheme="minorHAnsi" w:eastAsiaTheme="minorEastAsia" w:hAnsiTheme="minorHAnsi" w:cstheme="minorBidi"/>
                <w:noProof/>
                <w:sz w:val="22"/>
                <w:szCs w:val="22"/>
              </w:rPr>
              <w:tab/>
            </w:r>
            <w:r w:rsidR="001950A6" w:rsidRPr="00824896">
              <w:rPr>
                <w:rStyle w:val="Hyperlink"/>
                <w:noProof/>
                <w:lang w:val="fr-SN"/>
              </w:rPr>
              <w:t>Proposition de définitions de l’intelligence artificielle</w:t>
            </w:r>
            <w:r w:rsidR="001950A6">
              <w:rPr>
                <w:noProof/>
                <w:webHidden/>
              </w:rPr>
              <w:tab/>
            </w:r>
            <w:r w:rsidR="001950A6">
              <w:rPr>
                <w:noProof/>
                <w:webHidden/>
              </w:rPr>
              <w:fldChar w:fldCharType="begin"/>
            </w:r>
            <w:r w:rsidR="001950A6">
              <w:rPr>
                <w:noProof/>
                <w:webHidden/>
              </w:rPr>
              <w:instrText xml:space="preserve"> PAGEREF _Toc156593626 \h </w:instrText>
            </w:r>
            <w:r w:rsidR="001950A6">
              <w:rPr>
                <w:noProof/>
                <w:webHidden/>
              </w:rPr>
            </w:r>
            <w:r w:rsidR="001950A6">
              <w:rPr>
                <w:noProof/>
                <w:webHidden/>
              </w:rPr>
              <w:fldChar w:fldCharType="separate"/>
            </w:r>
            <w:r w:rsidR="001563B0">
              <w:rPr>
                <w:noProof/>
                <w:webHidden/>
              </w:rPr>
              <w:t>5</w:t>
            </w:r>
            <w:r w:rsidR="001950A6">
              <w:rPr>
                <w:noProof/>
                <w:webHidden/>
              </w:rPr>
              <w:fldChar w:fldCharType="end"/>
            </w:r>
          </w:hyperlink>
        </w:p>
        <w:p w14:paraId="616B0CB2" w14:textId="176784B9"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27" w:history="1">
            <w:r w:rsidR="001950A6" w:rsidRPr="00824896">
              <w:rPr>
                <w:rStyle w:val="Hyperlink"/>
                <w:noProof/>
                <w:lang w:val="fr-SN"/>
              </w:rPr>
              <w:t>1.2.</w:t>
            </w:r>
            <w:r w:rsidR="001950A6">
              <w:rPr>
                <w:rFonts w:asciiTheme="minorHAnsi" w:eastAsiaTheme="minorEastAsia" w:hAnsiTheme="minorHAnsi" w:cstheme="minorBidi"/>
                <w:noProof/>
                <w:sz w:val="22"/>
                <w:szCs w:val="22"/>
              </w:rPr>
              <w:tab/>
            </w:r>
            <w:r w:rsidR="001950A6" w:rsidRPr="00824896">
              <w:rPr>
                <w:rStyle w:val="Hyperlink"/>
                <w:noProof/>
                <w:lang w:val="fr-SN"/>
              </w:rPr>
              <w:t>Historique de l’intelligence artificielle</w:t>
            </w:r>
            <w:r w:rsidR="001950A6">
              <w:rPr>
                <w:noProof/>
                <w:webHidden/>
              </w:rPr>
              <w:tab/>
            </w:r>
            <w:r w:rsidR="001950A6">
              <w:rPr>
                <w:noProof/>
                <w:webHidden/>
              </w:rPr>
              <w:fldChar w:fldCharType="begin"/>
            </w:r>
            <w:r w:rsidR="001950A6">
              <w:rPr>
                <w:noProof/>
                <w:webHidden/>
              </w:rPr>
              <w:instrText xml:space="preserve"> PAGEREF _Toc156593627 \h </w:instrText>
            </w:r>
            <w:r w:rsidR="001950A6">
              <w:rPr>
                <w:noProof/>
                <w:webHidden/>
              </w:rPr>
            </w:r>
            <w:r w:rsidR="001950A6">
              <w:rPr>
                <w:noProof/>
                <w:webHidden/>
              </w:rPr>
              <w:fldChar w:fldCharType="separate"/>
            </w:r>
            <w:r w:rsidR="001563B0">
              <w:rPr>
                <w:noProof/>
                <w:webHidden/>
              </w:rPr>
              <w:t>6</w:t>
            </w:r>
            <w:r w:rsidR="001950A6">
              <w:rPr>
                <w:noProof/>
                <w:webHidden/>
              </w:rPr>
              <w:fldChar w:fldCharType="end"/>
            </w:r>
          </w:hyperlink>
        </w:p>
        <w:p w14:paraId="62D2EB7E" w14:textId="4239E401"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28" w:history="1">
            <w:r w:rsidR="001950A6" w:rsidRPr="00824896">
              <w:rPr>
                <w:rStyle w:val="Hyperlink"/>
                <w:noProof/>
                <w:lang w:val="fr-SN"/>
              </w:rPr>
              <w:t>1.3.</w:t>
            </w:r>
            <w:r w:rsidR="001950A6">
              <w:rPr>
                <w:rFonts w:asciiTheme="minorHAnsi" w:eastAsiaTheme="minorEastAsia" w:hAnsiTheme="minorHAnsi" w:cstheme="minorBidi"/>
                <w:noProof/>
                <w:sz w:val="22"/>
                <w:szCs w:val="22"/>
              </w:rPr>
              <w:tab/>
            </w:r>
            <w:r w:rsidR="001950A6" w:rsidRPr="00824896">
              <w:rPr>
                <w:rStyle w:val="Hyperlink"/>
                <w:noProof/>
                <w:lang w:val="fr-SN"/>
              </w:rPr>
              <w:t>Les pionniers de l’intelligence artificielle</w:t>
            </w:r>
            <w:r w:rsidR="001950A6">
              <w:rPr>
                <w:noProof/>
                <w:webHidden/>
              </w:rPr>
              <w:tab/>
            </w:r>
            <w:r w:rsidR="001950A6">
              <w:rPr>
                <w:noProof/>
                <w:webHidden/>
              </w:rPr>
              <w:fldChar w:fldCharType="begin"/>
            </w:r>
            <w:r w:rsidR="001950A6">
              <w:rPr>
                <w:noProof/>
                <w:webHidden/>
              </w:rPr>
              <w:instrText xml:space="preserve"> PAGEREF _Toc156593628 \h </w:instrText>
            </w:r>
            <w:r w:rsidR="001950A6">
              <w:rPr>
                <w:noProof/>
                <w:webHidden/>
              </w:rPr>
            </w:r>
            <w:r w:rsidR="001950A6">
              <w:rPr>
                <w:noProof/>
                <w:webHidden/>
              </w:rPr>
              <w:fldChar w:fldCharType="separate"/>
            </w:r>
            <w:r w:rsidR="001563B0">
              <w:rPr>
                <w:noProof/>
                <w:webHidden/>
              </w:rPr>
              <w:t>7</w:t>
            </w:r>
            <w:r w:rsidR="001950A6">
              <w:rPr>
                <w:noProof/>
                <w:webHidden/>
              </w:rPr>
              <w:fldChar w:fldCharType="end"/>
            </w:r>
          </w:hyperlink>
        </w:p>
        <w:p w14:paraId="50A13104" w14:textId="3573221E" w:rsidR="001950A6" w:rsidRDefault="00B94747">
          <w:pPr>
            <w:pStyle w:val="TOC1"/>
            <w:tabs>
              <w:tab w:val="left" w:pos="480"/>
              <w:tab w:val="right" w:leader="dot" w:pos="9350"/>
            </w:tabs>
            <w:rPr>
              <w:rFonts w:asciiTheme="minorHAnsi" w:eastAsiaTheme="minorEastAsia" w:hAnsiTheme="minorHAnsi" w:cstheme="minorBidi"/>
              <w:noProof/>
              <w:sz w:val="22"/>
              <w:szCs w:val="22"/>
            </w:rPr>
          </w:pPr>
          <w:hyperlink w:anchor="_Toc156593629" w:history="1">
            <w:r w:rsidR="001950A6" w:rsidRPr="00824896">
              <w:rPr>
                <w:rStyle w:val="Hyperlink"/>
                <w:noProof/>
                <w:lang w:val="fr-SN"/>
              </w:rPr>
              <w:t>2.</w:t>
            </w:r>
            <w:r w:rsidR="001950A6">
              <w:rPr>
                <w:rFonts w:asciiTheme="minorHAnsi" w:eastAsiaTheme="minorEastAsia" w:hAnsiTheme="minorHAnsi" w:cstheme="minorBidi"/>
                <w:noProof/>
                <w:sz w:val="22"/>
                <w:szCs w:val="22"/>
              </w:rPr>
              <w:tab/>
            </w:r>
            <w:r w:rsidR="001950A6" w:rsidRPr="00824896">
              <w:rPr>
                <w:rStyle w:val="Hyperlink"/>
                <w:noProof/>
                <w:lang w:val="fr-SN"/>
              </w:rPr>
              <w:t>Des autres sciences à l’intelligence artificielle</w:t>
            </w:r>
            <w:r w:rsidR="001950A6">
              <w:rPr>
                <w:noProof/>
                <w:webHidden/>
              </w:rPr>
              <w:tab/>
            </w:r>
            <w:r w:rsidR="001950A6">
              <w:rPr>
                <w:noProof/>
                <w:webHidden/>
              </w:rPr>
              <w:fldChar w:fldCharType="begin"/>
            </w:r>
            <w:r w:rsidR="001950A6">
              <w:rPr>
                <w:noProof/>
                <w:webHidden/>
              </w:rPr>
              <w:instrText xml:space="preserve"> PAGEREF _Toc156593629 \h </w:instrText>
            </w:r>
            <w:r w:rsidR="001950A6">
              <w:rPr>
                <w:noProof/>
                <w:webHidden/>
              </w:rPr>
            </w:r>
            <w:r w:rsidR="001950A6">
              <w:rPr>
                <w:noProof/>
                <w:webHidden/>
              </w:rPr>
              <w:fldChar w:fldCharType="separate"/>
            </w:r>
            <w:r w:rsidR="001563B0">
              <w:rPr>
                <w:noProof/>
                <w:webHidden/>
              </w:rPr>
              <w:t>8</w:t>
            </w:r>
            <w:r w:rsidR="001950A6">
              <w:rPr>
                <w:noProof/>
                <w:webHidden/>
              </w:rPr>
              <w:fldChar w:fldCharType="end"/>
            </w:r>
          </w:hyperlink>
        </w:p>
        <w:p w14:paraId="52E2440A" w14:textId="54DE3E2E"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30" w:history="1">
            <w:r w:rsidR="001950A6" w:rsidRPr="00824896">
              <w:rPr>
                <w:rStyle w:val="Hyperlink"/>
                <w:noProof/>
                <w:lang w:val="fr-SN"/>
              </w:rPr>
              <w:t>2.1.</w:t>
            </w:r>
            <w:r w:rsidR="001950A6">
              <w:rPr>
                <w:rFonts w:asciiTheme="minorHAnsi" w:eastAsiaTheme="minorEastAsia" w:hAnsiTheme="minorHAnsi" w:cstheme="minorBidi"/>
                <w:noProof/>
                <w:sz w:val="22"/>
                <w:szCs w:val="22"/>
              </w:rPr>
              <w:tab/>
            </w:r>
            <w:r w:rsidR="001950A6" w:rsidRPr="00824896">
              <w:rPr>
                <w:rStyle w:val="Hyperlink"/>
                <w:noProof/>
                <w:lang w:val="fr-SN"/>
              </w:rPr>
              <w:t>Les mathématiques</w:t>
            </w:r>
            <w:r w:rsidR="001950A6">
              <w:rPr>
                <w:noProof/>
                <w:webHidden/>
              </w:rPr>
              <w:tab/>
            </w:r>
            <w:r w:rsidR="001950A6">
              <w:rPr>
                <w:noProof/>
                <w:webHidden/>
              </w:rPr>
              <w:fldChar w:fldCharType="begin"/>
            </w:r>
            <w:r w:rsidR="001950A6">
              <w:rPr>
                <w:noProof/>
                <w:webHidden/>
              </w:rPr>
              <w:instrText xml:space="preserve"> PAGEREF _Toc156593630 \h </w:instrText>
            </w:r>
            <w:r w:rsidR="001950A6">
              <w:rPr>
                <w:noProof/>
                <w:webHidden/>
              </w:rPr>
            </w:r>
            <w:r w:rsidR="001950A6">
              <w:rPr>
                <w:noProof/>
                <w:webHidden/>
              </w:rPr>
              <w:fldChar w:fldCharType="separate"/>
            </w:r>
            <w:r w:rsidR="001563B0">
              <w:rPr>
                <w:noProof/>
                <w:webHidden/>
              </w:rPr>
              <w:t>8</w:t>
            </w:r>
            <w:r w:rsidR="001950A6">
              <w:rPr>
                <w:noProof/>
                <w:webHidden/>
              </w:rPr>
              <w:fldChar w:fldCharType="end"/>
            </w:r>
          </w:hyperlink>
        </w:p>
        <w:p w14:paraId="4D590873" w14:textId="5BFF7644"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31" w:history="1">
            <w:r w:rsidR="001950A6" w:rsidRPr="00824896">
              <w:rPr>
                <w:rStyle w:val="Hyperlink"/>
                <w:noProof/>
                <w:lang w:val="fr-SN"/>
              </w:rPr>
              <w:t>2.2.</w:t>
            </w:r>
            <w:r w:rsidR="001950A6">
              <w:rPr>
                <w:rFonts w:asciiTheme="minorHAnsi" w:eastAsiaTheme="minorEastAsia" w:hAnsiTheme="minorHAnsi" w:cstheme="minorBidi"/>
                <w:noProof/>
                <w:sz w:val="22"/>
                <w:szCs w:val="22"/>
              </w:rPr>
              <w:tab/>
            </w:r>
            <w:r w:rsidR="001950A6" w:rsidRPr="00824896">
              <w:rPr>
                <w:rStyle w:val="Hyperlink"/>
                <w:noProof/>
                <w:lang w:val="fr-SN"/>
              </w:rPr>
              <w:t>La biologie</w:t>
            </w:r>
            <w:r w:rsidR="001950A6">
              <w:rPr>
                <w:noProof/>
                <w:webHidden/>
              </w:rPr>
              <w:tab/>
            </w:r>
            <w:r w:rsidR="001950A6">
              <w:rPr>
                <w:noProof/>
                <w:webHidden/>
              </w:rPr>
              <w:fldChar w:fldCharType="begin"/>
            </w:r>
            <w:r w:rsidR="001950A6">
              <w:rPr>
                <w:noProof/>
                <w:webHidden/>
              </w:rPr>
              <w:instrText xml:space="preserve"> PAGEREF _Toc156593631 \h </w:instrText>
            </w:r>
            <w:r w:rsidR="001950A6">
              <w:rPr>
                <w:noProof/>
                <w:webHidden/>
              </w:rPr>
            </w:r>
            <w:r w:rsidR="001950A6">
              <w:rPr>
                <w:noProof/>
                <w:webHidden/>
              </w:rPr>
              <w:fldChar w:fldCharType="separate"/>
            </w:r>
            <w:r w:rsidR="001563B0">
              <w:rPr>
                <w:noProof/>
                <w:webHidden/>
              </w:rPr>
              <w:t>9</w:t>
            </w:r>
            <w:r w:rsidR="001950A6">
              <w:rPr>
                <w:noProof/>
                <w:webHidden/>
              </w:rPr>
              <w:fldChar w:fldCharType="end"/>
            </w:r>
          </w:hyperlink>
        </w:p>
        <w:p w14:paraId="6BA6154B" w14:textId="41234656"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32" w:history="1">
            <w:r w:rsidR="001950A6" w:rsidRPr="00824896">
              <w:rPr>
                <w:rStyle w:val="Hyperlink"/>
                <w:noProof/>
                <w:lang w:val="fr-SN"/>
              </w:rPr>
              <w:t>2.3.</w:t>
            </w:r>
            <w:r w:rsidR="001950A6">
              <w:rPr>
                <w:rFonts w:asciiTheme="minorHAnsi" w:eastAsiaTheme="minorEastAsia" w:hAnsiTheme="minorHAnsi" w:cstheme="minorBidi"/>
                <w:noProof/>
                <w:sz w:val="22"/>
                <w:szCs w:val="22"/>
              </w:rPr>
              <w:tab/>
            </w:r>
            <w:r w:rsidR="001950A6" w:rsidRPr="00824896">
              <w:rPr>
                <w:rStyle w:val="Hyperlink"/>
                <w:noProof/>
                <w:lang w:val="fr-SN"/>
              </w:rPr>
              <w:t>La psychologie</w:t>
            </w:r>
            <w:r w:rsidR="001950A6">
              <w:rPr>
                <w:noProof/>
                <w:webHidden/>
              </w:rPr>
              <w:tab/>
            </w:r>
            <w:r w:rsidR="001950A6">
              <w:rPr>
                <w:noProof/>
                <w:webHidden/>
              </w:rPr>
              <w:fldChar w:fldCharType="begin"/>
            </w:r>
            <w:r w:rsidR="001950A6">
              <w:rPr>
                <w:noProof/>
                <w:webHidden/>
              </w:rPr>
              <w:instrText xml:space="preserve"> PAGEREF _Toc156593632 \h </w:instrText>
            </w:r>
            <w:r w:rsidR="001950A6">
              <w:rPr>
                <w:noProof/>
                <w:webHidden/>
              </w:rPr>
            </w:r>
            <w:r w:rsidR="001950A6">
              <w:rPr>
                <w:noProof/>
                <w:webHidden/>
              </w:rPr>
              <w:fldChar w:fldCharType="separate"/>
            </w:r>
            <w:r w:rsidR="001563B0">
              <w:rPr>
                <w:noProof/>
                <w:webHidden/>
              </w:rPr>
              <w:t>9</w:t>
            </w:r>
            <w:r w:rsidR="001950A6">
              <w:rPr>
                <w:noProof/>
                <w:webHidden/>
              </w:rPr>
              <w:fldChar w:fldCharType="end"/>
            </w:r>
          </w:hyperlink>
        </w:p>
        <w:p w14:paraId="5D8BBF34" w14:textId="2E4D9C83"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33" w:history="1">
            <w:r w:rsidR="001950A6" w:rsidRPr="00824896">
              <w:rPr>
                <w:rStyle w:val="Hyperlink"/>
                <w:noProof/>
                <w:lang w:val="fr-SN"/>
              </w:rPr>
              <w:t>2.4.</w:t>
            </w:r>
            <w:r w:rsidR="001950A6">
              <w:rPr>
                <w:rFonts w:asciiTheme="minorHAnsi" w:eastAsiaTheme="minorEastAsia" w:hAnsiTheme="minorHAnsi" w:cstheme="minorBidi"/>
                <w:noProof/>
                <w:sz w:val="22"/>
                <w:szCs w:val="22"/>
              </w:rPr>
              <w:tab/>
            </w:r>
            <w:r w:rsidR="001950A6" w:rsidRPr="00824896">
              <w:rPr>
                <w:rStyle w:val="Hyperlink"/>
                <w:noProof/>
                <w:lang w:val="fr-SN"/>
              </w:rPr>
              <w:t>L’informatique</w:t>
            </w:r>
            <w:r w:rsidR="001950A6">
              <w:rPr>
                <w:noProof/>
                <w:webHidden/>
              </w:rPr>
              <w:tab/>
            </w:r>
            <w:r w:rsidR="001950A6">
              <w:rPr>
                <w:noProof/>
                <w:webHidden/>
              </w:rPr>
              <w:fldChar w:fldCharType="begin"/>
            </w:r>
            <w:r w:rsidR="001950A6">
              <w:rPr>
                <w:noProof/>
                <w:webHidden/>
              </w:rPr>
              <w:instrText xml:space="preserve"> PAGEREF _Toc156593633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55330987" w14:textId="4E5C7CC7"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34" w:history="1">
            <w:r w:rsidR="001950A6" w:rsidRPr="00824896">
              <w:rPr>
                <w:rStyle w:val="Hyperlink"/>
                <w:noProof/>
                <w:lang w:val="fr-SN"/>
              </w:rPr>
              <w:t>2.5.</w:t>
            </w:r>
            <w:r w:rsidR="001950A6">
              <w:rPr>
                <w:rFonts w:asciiTheme="minorHAnsi" w:eastAsiaTheme="minorEastAsia" w:hAnsiTheme="minorHAnsi" w:cstheme="minorBidi"/>
                <w:noProof/>
                <w:sz w:val="22"/>
                <w:szCs w:val="22"/>
              </w:rPr>
              <w:tab/>
            </w:r>
            <w:r w:rsidR="001950A6" w:rsidRPr="00824896">
              <w:rPr>
                <w:rStyle w:val="Hyperlink"/>
                <w:noProof/>
                <w:lang w:val="fr-SN"/>
              </w:rPr>
              <w:t>La cybernétique</w:t>
            </w:r>
            <w:r w:rsidR="001950A6">
              <w:rPr>
                <w:noProof/>
                <w:webHidden/>
              </w:rPr>
              <w:tab/>
            </w:r>
            <w:r w:rsidR="001950A6">
              <w:rPr>
                <w:noProof/>
                <w:webHidden/>
              </w:rPr>
              <w:fldChar w:fldCharType="begin"/>
            </w:r>
            <w:r w:rsidR="001950A6">
              <w:rPr>
                <w:noProof/>
                <w:webHidden/>
              </w:rPr>
              <w:instrText xml:space="preserve"> PAGEREF _Toc156593634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22015F81" w14:textId="23B0A617"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35" w:history="1">
            <w:r w:rsidR="001950A6" w:rsidRPr="00824896">
              <w:rPr>
                <w:rStyle w:val="Hyperlink"/>
                <w:noProof/>
                <w:lang w:val="fr-SN"/>
              </w:rPr>
              <w:t>2.6.</w:t>
            </w:r>
            <w:r w:rsidR="001950A6">
              <w:rPr>
                <w:rFonts w:asciiTheme="minorHAnsi" w:eastAsiaTheme="minorEastAsia" w:hAnsiTheme="minorHAnsi" w:cstheme="minorBidi"/>
                <w:noProof/>
                <w:sz w:val="22"/>
                <w:szCs w:val="22"/>
              </w:rPr>
              <w:tab/>
            </w:r>
            <w:r w:rsidR="001950A6" w:rsidRPr="00824896">
              <w:rPr>
                <w:rStyle w:val="Hyperlink"/>
                <w:noProof/>
                <w:lang w:val="fr-SN"/>
              </w:rPr>
              <w:t>La philosophie</w:t>
            </w:r>
            <w:r w:rsidR="001950A6">
              <w:rPr>
                <w:noProof/>
                <w:webHidden/>
              </w:rPr>
              <w:tab/>
            </w:r>
            <w:r w:rsidR="001950A6">
              <w:rPr>
                <w:noProof/>
                <w:webHidden/>
              </w:rPr>
              <w:fldChar w:fldCharType="begin"/>
            </w:r>
            <w:r w:rsidR="001950A6">
              <w:rPr>
                <w:noProof/>
                <w:webHidden/>
              </w:rPr>
              <w:instrText xml:space="preserve"> PAGEREF _Toc156593635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29B99B13" w14:textId="244C1010" w:rsidR="001950A6" w:rsidRDefault="00B94747">
          <w:pPr>
            <w:pStyle w:val="TOC1"/>
            <w:tabs>
              <w:tab w:val="left" w:pos="480"/>
              <w:tab w:val="right" w:leader="dot" w:pos="9350"/>
            </w:tabs>
            <w:rPr>
              <w:rFonts w:asciiTheme="minorHAnsi" w:eastAsiaTheme="minorEastAsia" w:hAnsiTheme="minorHAnsi" w:cstheme="minorBidi"/>
              <w:noProof/>
              <w:sz w:val="22"/>
              <w:szCs w:val="22"/>
            </w:rPr>
          </w:pPr>
          <w:hyperlink w:anchor="_Toc156593636" w:history="1">
            <w:r w:rsidR="001950A6" w:rsidRPr="00824896">
              <w:rPr>
                <w:rStyle w:val="Hyperlink"/>
                <w:noProof/>
                <w:lang w:val="fr-SN"/>
              </w:rPr>
              <w:t>3.</w:t>
            </w:r>
            <w:r w:rsidR="001950A6">
              <w:rPr>
                <w:rFonts w:asciiTheme="minorHAnsi" w:eastAsiaTheme="minorEastAsia" w:hAnsiTheme="minorHAnsi" w:cstheme="minorBidi"/>
                <w:noProof/>
                <w:sz w:val="22"/>
                <w:szCs w:val="22"/>
              </w:rPr>
              <w:tab/>
            </w:r>
            <w:r w:rsidR="001950A6" w:rsidRPr="00824896">
              <w:rPr>
                <w:rStyle w:val="Hyperlink"/>
                <w:noProof/>
                <w:lang w:val="fr-SN"/>
              </w:rPr>
              <w:t>Domaines d’application de l’intelligence artificielle</w:t>
            </w:r>
            <w:r w:rsidR="001950A6">
              <w:rPr>
                <w:noProof/>
                <w:webHidden/>
              </w:rPr>
              <w:tab/>
            </w:r>
            <w:r w:rsidR="001950A6">
              <w:rPr>
                <w:noProof/>
                <w:webHidden/>
              </w:rPr>
              <w:fldChar w:fldCharType="begin"/>
            </w:r>
            <w:r w:rsidR="001950A6">
              <w:rPr>
                <w:noProof/>
                <w:webHidden/>
              </w:rPr>
              <w:instrText xml:space="preserve"> PAGEREF _Toc156593636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507EFF1E" w14:textId="4972D846"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37" w:history="1">
            <w:r w:rsidR="001950A6" w:rsidRPr="00824896">
              <w:rPr>
                <w:rStyle w:val="Hyperlink"/>
                <w:noProof/>
                <w:lang w:val="fr-SN"/>
              </w:rPr>
              <w:t>3.1.</w:t>
            </w:r>
            <w:r w:rsidR="001950A6">
              <w:rPr>
                <w:rFonts w:asciiTheme="minorHAnsi" w:eastAsiaTheme="minorEastAsia" w:hAnsiTheme="minorHAnsi" w:cstheme="minorBidi"/>
                <w:noProof/>
                <w:sz w:val="22"/>
                <w:szCs w:val="22"/>
              </w:rPr>
              <w:tab/>
            </w:r>
            <w:r w:rsidR="001950A6" w:rsidRPr="00824896">
              <w:rPr>
                <w:rStyle w:val="Hyperlink"/>
                <w:noProof/>
                <w:lang w:val="fr-SN"/>
              </w:rPr>
              <w:t>Les prédictions</w:t>
            </w:r>
            <w:r w:rsidR="001950A6">
              <w:rPr>
                <w:noProof/>
                <w:webHidden/>
              </w:rPr>
              <w:tab/>
            </w:r>
            <w:r w:rsidR="001950A6">
              <w:rPr>
                <w:noProof/>
                <w:webHidden/>
              </w:rPr>
              <w:fldChar w:fldCharType="begin"/>
            </w:r>
            <w:r w:rsidR="001950A6">
              <w:rPr>
                <w:noProof/>
                <w:webHidden/>
              </w:rPr>
              <w:instrText xml:space="preserve"> PAGEREF _Toc156593637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330E0C39" w14:textId="0492AD97"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38" w:history="1">
            <w:r w:rsidR="001950A6" w:rsidRPr="00824896">
              <w:rPr>
                <w:rStyle w:val="Hyperlink"/>
                <w:noProof/>
                <w:lang w:val="fr-SN"/>
              </w:rPr>
              <w:t>3.2.</w:t>
            </w:r>
            <w:r w:rsidR="001950A6">
              <w:rPr>
                <w:rFonts w:asciiTheme="minorHAnsi" w:eastAsiaTheme="minorEastAsia" w:hAnsiTheme="minorHAnsi" w:cstheme="minorBidi"/>
                <w:noProof/>
                <w:sz w:val="22"/>
                <w:szCs w:val="22"/>
              </w:rPr>
              <w:tab/>
            </w:r>
            <w:r w:rsidR="001950A6" w:rsidRPr="00824896">
              <w:rPr>
                <w:rStyle w:val="Hyperlink"/>
                <w:noProof/>
                <w:lang w:val="fr-SN"/>
              </w:rPr>
              <w:t>Reconnaisse d’image</w:t>
            </w:r>
            <w:r w:rsidR="001950A6">
              <w:rPr>
                <w:noProof/>
                <w:webHidden/>
              </w:rPr>
              <w:tab/>
            </w:r>
            <w:r w:rsidR="001950A6">
              <w:rPr>
                <w:noProof/>
                <w:webHidden/>
              </w:rPr>
              <w:fldChar w:fldCharType="begin"/>
            </w:r>
            <w:r w:rsidR="001950A6">
              <w:rPr>
                <w:noProof/>
                <w:webHidden/>
              </w:rPr>
              <w:instrText xml:space="preserve"> PAGEREF _Toc156593638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3CF7B6E1" w14:textId="2835F3F8"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39" w:history="1">
            <w:r w:rsidR="001950A6" w:rsidRPr="00824896">
              <w:rPr>
                <w:rStyle w:val="Hyperlink"/>
                <w:noProof/>
                <w:lang w:val="fr-SN"/>
              </w:rPr>
              <w:t>3.3.</w:t>
            </w:r>
            <w:r w:rsidR="001950A6">
              <w:rPr>
                <w:rFonts w:asciiTheme="minorHAnsi" w:eastAsiaTheme="minorEastAsia" w:hAnsiTheme="minorHAnsi" w:cstheme="minorBidi"/>
                <w:noProof/>
                <w:sz w:val="22"/>
                <w:szCs w:val="22"/>
              </w:rPr>
              <w:tab/>
            </w:r>
            <w:r w:rsidR="001950A6" w:rsidRPr="00824896">
              <w:rPr>
                <w:rStyle w:val="Hyperlink"/>
                <w:noProof/>
                <w:lang w:val="fr-SN"/>
              </w:rPr>
              <w:t>La robotique</w:t>
            </w:r>
            <w:r w:rsidR="001950A6">
              <w:rPr>
                <w:noProof/>
                <w:webHidden/>
              </w:rPr>
              <w:tab/>
            </w:r>
            <w:r w:rsidR="001950A6">
              <w:rPr>
                <w:noProof/>
                <w:webHidden/>
              </w:rPr>
              <w:fldChar w:fldCharType="begin"/>
            </w:r>
            <w:r w:rsidR="001950A6">
              <w:rPr>
                <w:noProof/>
                <w:webHidden/>
              </w:rPr>
              <w:instrText xml:space="preserve"> PAGEREF _Toc156593639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062FBD38" w14:textId="188B72CC"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40" w:history="1">
            <w:r w:rsidR="001950A6" w:rsidRPr="00824896">
              <w:rPr>
                <w:rStyle w:val="Hyperlink"/>
                <w:noProof/>
                <w:lang w:val="fr-SN"/>
              </w:rPr>
              <w:t>3.4.</w:t>
            </w:r>
            <w:r w:rsidR="001950A6">
              <w:rPr>
                <w:rFonts w:asciiTheme="minorHAnsi" w:eastAsiaTheme="minorEastAsia" w:hAnsiTheme="minorHAnsi" w:cstheme="minorBidi"/>
                <w:noProof/>
                <w:sz w:val="22"/>
                <w:szCs w:val="22"/>
              </w:rPr>
              <w:tab/>
            </w:r>
            <w:r w:rsidR="001950A6" w:rsidRPr="00824896">
              <w:rPr>
                <w:rStyle w:val="Hyperlink"/>
                <w:noProof/>
                <w:lang w:val="fr-SN"/>
              </w:rPr>
              <w:t>La santé</w:t>
            </w:r>
            <w:r w:rsidR="001950A6">
              <w:rPr>
                <w:noProof/>
                <w:webHidden/>
              </w:rPr>
              <w:tab/>
            </w:r>
            <w:r w:rsidR="001950A6">
              <w:rPr>
                <w:noProof/>
                <w:webHidden/>
              </w:rPr>
              <w:fldChar w:fldCharType="begin"/>
            </w:r>
            <w:r w:rsidR="001950A6">
              <w:rPr>
                <w:noProof/>
                <w:webHidden/>
              </w:rPr>
              <w:instrText xml:space="preserve"> PAGEREF _Toc156593640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707ABAE6" w14:textId="2F4F41AE"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41" w:history="1">
            <w:r w:rsidR="001950A6" w:rsidRPr="00824896">
              <w:rPr>
                <w:rStyle w:val="Hyperlink"/>
                <w:noProof/>
                <w:lang w:val="fr-SN"/>
              </w:rPr>
              <w:t>3.5.</w:t>
            </w:r>
            <w:r w:rsidR="001950A6">
              <w:rPr>
                <w:rFonts w:asciiTheme="minorHAnsi" w:eastAsiaTheme="minorEastAsia" w:hAnsiTheme="minorHAnsi" w:cstheme="minorBidi"/>
                <w:noProof/>
                <w:sz w:val="22"/>
                <w:szCs w:val="22"/>
              </w:rPr>
              <w:tab/>
            </w:r>
            <w:r w:rsidR="001950A6" w:rsidRPr="00824896">
              <w:rPr>
                <w:rStyle w:val="Hyperlink"/>
                <w:noProof/>
                <w:lang w:val="fr-SN"/>
              </w:rPr>
              <w:t>Les jeux</w:t>
            </w:r>
            <w:r w:rsidR="001950A6">
              <w:rPr>
                <w:noProof/>
                <w:webHidden/>
              </w:rPr>
              <w:tab/>
            </w:r>
            <w:r w:rsidR="001950A6">
              <w:rPr>
                <w:noProof/>
                <w:webHidden/>
              </w:rPr>
              <w:fldChar w:fldCharType="begin"/>
            </w:r>
            <w:r w:rsidR="001950A6">
              <w:rPr>
                <w:noProof/>
                <w:webHidden/>
              </w:rPr>
              <w:instrText xml:space="preserve"> PAGEREF _Toc156593641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2F60F42E" w14:textId="63B247C2"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42" w:history="1">
            <w:r w:rsidR="001950A6" w:rsidRPr="00824896">
              <w:rPr>
                <w:rStyle w:val="Hyperlink"/>
                <w:noProof/>
                <w:lang w:val="fr-SN"/>
              </w:rPr>
              <w:t>3.6.</w:t>
            </w:r>
            <w:r w:rsidR="001950A6">
              <w:rPr>
                <w:rFonts w:asciiTheme="minorHAnsi" w:eastAsiaTheme="minorEastAsia" w:hAnsiTheme="minorHAnsi" w:cstheme="minorBidi"/>
                <w:noProof/>
                <w:sz w:val="22"/>
                <w:szCs w:val="22"/>
              </w:rPr>
              <w:tab/>
            </w:r>
            <w:r w:rsidR="001950A6" w:rsidRPr="00824896">
              <w:rPr>
                <w:rStyle w:val="Hyperlink"/>
                <w:noProof/>
                <w:lang w:val="fr-SN"/>
              </w:rPr>
              <w:t>La finance</w:t>
            </w:r>
            <w:r w:rsidR="001950A6">
              <w:rPr>
                <w:noProof/>
                <w:webHidden/>
              </w:rPr>
              <w:tab/>
            </w:r>
            <w:r w:rsidR="001950A6">
              <w:rPr>
                <w:noProof/>
                <w:webHidden/>
              </w:rPr>
              <w:fldChar w:fldCharType="begin"/>
            </w:r>
            <w:r w:rsidR="001950A6">
              <w:rPr>
                <w:noProof/>
                <w:webHidden/>
              </w:rPr>
              <w:instrText xml:space="preserve"> PAGEREF _Toc156593642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35844E78" w14:textId="14CB418B"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43" w:history="1">
            <w:r w:rsidR="001950A6" w:rsidRPr="00824896">
              <w:rPr>
                <w:rStyle w:val="Hyperlink"/>
                <w:noProof/>
                <w:lang w:val="fr-SN"/>
              </w:rPr>
              <w:t>3.7.</w:t>
            </w:r>
            <w:r w:rsidR="001950A6">
              <w:rPr>
                <w:rFonts w:asciiTheme="minorHAnsi" w:eastAsiaTheme="minorEastAsia" w:hAnsiTheme="minorHAnsi" w:cstheme="minorBidi"/>
                <w:noProof/>
                <w:sz w:val="22"/>
                <w:szCs w:val="22"/>
              </w:rPr>
              <w:tab/>
            </w:r>
            <w:r w:rsidR="001950A6" w:rsidRPr="00824896">
              <w:rPr>
                <w:rStyle w:val="Hyperlink"/>
                <w:noProof/>
                <w:lang w:val="fr-SN"/>
              </w:rPr>
              <w:t>Domaine militaire</w:t>
            </w:r>
            <w:r w:rsidR="001950A6">
              <w:rPr>
                <w:noProof/>
                <w:webHidden/>
              </w:rPr>
              <w:tab/>
            </w:r>
            <w:r w:rsidR="001950A6">
              <w:rPr>
                <w:noProof/>
                <w:webHidden/>
              </w:rPr>
              <w:fldChar w:fldCharType="begin"/>
            </w:r>
            <w:r w:rsidR="001950A6">
              <w:rPr>
                <w:noProof/>
                <w:webHidden/>
              </w:rPr>
              <w:instrText xml:space="preserve"> PAGEREF _Toc156593643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2FC32F8E" w14:textId="53CEE12D"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44" w:history="1">
            <w:r w:rsidR="001950A6" w:rsidRPr="00824896">
              <w:rPr>
                <w:rStyle w:val="Hyperlink"/>
                <w:noProof/>
                <w:lang w:val="fr-SN"/>
              </w:rPr>
              <w:t>3.8.</w:t>
            </w:r>
            <w:r w:rsidR="001950A6">
              <w:rPr>
                <w:rFonts w:asciiTheme="minorHAnsi" w:eastAsiaTheme="minorEastAsia" w:hAnsiTheme="minorHAnsi" w:cstheme="minorBidi"/>
                <w:noProof/>
                <w:sz w:val="22"/>
                <w:szCs w:val="22"/>
              </w:rPr>
              <w:tab/>
            </w:r>
            <w:r w:rsidR="001950A6" w:rsidRPr="00824896">
              <w:rPr>
                <w:rStyle w:val="Hyperlink"/>
                <w:noProof/>
                <w:lang w:val="fr-SN"/>
              </w:rPr>
              <w:t>Voitures autonomes</w:t>
            </w:r>
            <w:r w:rsidR="001950A6">
              <w:rPr>
                <w:noProof/>
                <w:webHidden/>
              </w:rPr>
              <w:tab/>
            </w:r>
            <w:r w:rsidR="001950A6">
              <w:rPr>
                <w:noProof/>
                <w:webHidden/>
              </w:rPr>
              <w:fldChar w:fldCharType="begin"/>
            </w:r>
            <w:r w:rsidR="001950A6">
              <w:rPr>
                <w:noProof/>
                <w:webHidden/>
              </w:rPr>
              <w:instrText xml:space="preserve"> PAGEREF _Toc156593644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6E042BE1" w14:textId="45AC3D50"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45" w:history="1">
            <w:r w:rsidR="001950A6" w:rsidRPr="00824896">
              <w:rPr>
                <w:rStyle w:val="Hyperlink"/>
                <w:noProof/>
                <w:lang w:val="fr-SN"/>
              </w:rPr>
              <w:t>3.9.</w:t>
            </w:r>
            <w:r w:rsidR="001950A6">
              <w:rPr>
                <w:rFonts w:asciiTheme="minorHAnsi" w:eastAsiaTheme="minorEastAsia" w:hAnsiTheme="minorHAnsi" w:cstheme="minorBidi"/>
                <w:noProof/>
                <w:sz w:val="22"/>
                <w:szCs w:val="22"/>
              </w:rPr>
              <w:tab/>
            </w:r>
            <w:r w:rsidR="001950A6" w:rsidRPr="00824896">
              <w:rPr>
                <w:rStyle w:val="Hyperlink"/>
                <w:noProof/>
                <w:lang w:val="fr-SN"/>
              </w:rPr>
              <w:t>Les chatbots</w:t>
            </w:r>
            <w:r w:rsidR="001950A6">
              <w:rPr>
                <w:noProof/>
                <w:webHidden/>
              </w:rPr>
              <w:tab/>
            </w:r>
            <w:r w:rsidR="001950A6">
              <w:rPr>
                <w:noProof/>
                <w:webHidden/>
              </w:rPr>
              <w:fldChar w:fldCharType="begin"/>
            </w:r>
            <w:r w:rsidR="001950A6">
              <w:rPr>
                <w:noProof/>
                <w:webHidden/>
              </w:rPr>
              <w:instrText xml:space="preserve"> PAGEREF _Toc156593645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31145A04" w14:textId="01DF625F" w:rsidR="001950A6" w:rsidRDefault="00B94747">
          <w:pPr>
            <w:pStyle w:val="TOC2"/>
            <w:tabs>
              <w:tab w:val="left" w:pos="1100"/>
              <w:tab w:val="right" w:leader="dot" w:pos="9350"/>
            </w:tabs>
            <w:rPr>
              <w:rFonts w:asciiTheme="minorHAnsi" w:eastAsiaTheme="minorEastAsia" w:hAnsiTheme="minorHAnsi" w:cstheme="minorBidi"/>
              <w:noProof/>
              <w:sz w:val="22"/>
              <w:szCs w:val="22"/>
            </w:rPr>
          </w:pPr>
          <w:hyperlink w:anchor="_Toc156593646" w:history="1">
            <w:r w:rsidR="001950A6" w:rsidRPr="00824896">
              <w:rPr>
                <w:rStyle w:val="Hyperlink"/>
                <w:noProof/>
                <w:lang w:val="fr-SN"/>
              </w:rPr>
              <w:t>3.10.</w:t>
            </w:r>
            <w:r w:rsidR="001950A6">
              <w:rPr>
                <w:rFonts w:asciiTheme="minorHAnsi" w:eastAsiaTheme="minorEastAsia" w:hAnsiTheme="minorHAnsi" w:cstheme="minorBidi"/>
                <w:noProof/>
                <w:sz w:val="22"/>
                <w:szCs w:val="22"/>
              </w:rPr>
              <w:tab/>
            </w:r>
            <w:r w:rsidR="001950A6" w:rsidRPr="00824896">
              <w:rPr>
                <w:rStyle w:val="Hyperlink"/>
                <w:noProof/>
                <w:lang w:val="fr-SN"/>
              </w:rPr>
              <w:t>L’astronomie</w:t>
            </w:r>
            <w:r w:rsidR="001950A6">
              <w:rPr>
                <w:noProof/>
                <w:webHidden/>
              </w:rPr>
              <w:tab/>
            </w:r>
            <w:r w:rsidR="001950A6">
              <w:rPr>
                <w:noProof/>
                <w:webHidden/>
              </w:rPr>
              <w:fldChar w:fldCharType="begin"/>
            </w:r>
            <w:r w:rsidR="001950A6">
              <w:rPr>
                <w:noProof/>
                <w:webHidden/>
              </w:rPr>
              <w:instrText xml:space="preserve"> PAGEREF _Toc156593646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74CE07EB" w14:textId="75BD7A60" w:rsidR="001950A6" w:rsidRDefault="00B94747">
          <w:pPr>
            <w:pStyle w:val="TOC1"/>
            <w:tabs>
              <w:tab w:val="left" w:pos="480"/>
              <w:tab w:val="right" w:leader="dot" w:pos="9350"/>
            </w:tabs>
            <w:rPr>
              <w:rFonts w:asciiTheme="minorHAnsi" w:eastAsiaTheme="minorEastAsia" w:hAnsiTheme="minorHAnsi" w:cstheme="minorBidi"/>
              <w:noProof/>
              <w:sz w:val="22"/>
              <w:szCs w:val="22"/>
            </w:rPr>
          </w:pPr>
          <w:hyperlink w:anchor="_Toc156593647" w:history="1">
            <w:r w:rsidR="001950A6" w:rsidRPr="00824896">
              <w:rPr>
                <w:rStyle w:val="Hyperlink"/>
                <w:noProof/>
                <w:lang w:val="fr-SN"/>
              </w:rPr>
              <w:t>4.</w:t>
            </w:r>
            <w:r w:rsidR="001950A6">
              <w:rPr>
                <w:rFonts w:asciiTheme="minorHAnsi" w:eastAsiaTheme="minorEastAsia" w:hAnsiTheme="minorHAnsi" w:cstheme="minorBidi"/>
                <w:noProof/>
                <w:sz w:val="22"/>
                <w:szCs w:val="22"/>
              </w:rPr>
              <w:tab/>
            </w:r>
            <w:r w:rsidR="001950A6" w:rsidRPr="00824896">
              <w:rPr>
                <w:rStyle w:val="Hyperlink"/>
                <w:noProof/>
                <w:lang w:val="fr-SN"/>
              </w:rPr>
              <w:t>Les intérêts de l’intelligence artificielle</w:t>
            </w:r>
            <w:r w:rsidR="001950A6">
              <w:rPr>
                <w:noProof/>
                <w:webHidden/>
              </w:rPr>
              <w:tab/>
            </w:r>
            <w:r w:rsidR="001950A6">
              <w:rPr>
                <w:noProof/>
                <w:webHidden/>
              </w:rPr>
              <w:fldChar w:fldCharType="begin"/>
            </w:r>
            <w:r w:rsidR="001950A6">
              <w:rPr>
                <w:noProof/>
                <w:webHidden/>
              </w:rPr>
              <w:instrText xml:space="preserve"> PAGEREF _Toc156593647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1F12B29E" w14:textId="5C49F784" w:rsidR="001950A6" w:rsidRDefault="00B94747">
          <w:pPr>
            <w:pStyle w:val="TOC1"/>
            <w:tabs>
              <w:tab w:val="left" w:pos="480"/>
              <w:tab w:val="right" w:leader="dot" w:pos="9350"/>
            </w:tabs>
            <w:rPr>
              <w:rFonts w:asciiTheme="minorHAnsi" w:eastAsiaTheme="minorEastAsia" w:hAnsiTheme="minorHAnsi" w:cstheme="minorBidi"/>
              <w:noProof/>
              <w:sz w:val="22"/>
              <w:szCs w:val="22"/>
            </w:rPr>
          </w:pPr>
          <w:hyperlink w:anchor="_Toc156593648" w:history="1">
            <w:r w:rsidR="001950A6" w:rsidRPr="00824896">
              <w:rPr>
                <w:rStyle w:val="Hyperlink"/>
                <w:noProof/>
                <w:lang w:val="fr-SN"/>
              </w:rPr>
              <w:t>5.</w:t>
            </w:r>
            <w:r w:rsidR="001950A6">
              <w:rPr>
                <w:rFonts w:asciiTheme="minorHAnsi" w:eastAsiaTheme="minorEastAsia" w:hAnsiTheme="minorHAnsi" w:cstheme="minorBidi"/>
                <w:noProof/>
                <w:sz w:val="22"/>
                <w:szCs w:val="22"/>
              </w:rPr>
              <w:tab/>
            </w:r>
            <w:r w:rsidR="001950A6" w:rsidRPr="00824896">
              <w:rPr>
                <w:rStyle w:val="Hyperlink"/>
                <w:noProof/>
                <w:lang w:val="fr-SN"/>
              </w:rPr>
              <w:t>Les limites et enjeux de l’intelligence artificielle</w:t>
            </w:r>
            <w:r w:rsidR="001950A6">
              <w:rPr>
                <w:noProof/>
                <w:webHidden/>
              </w:rPr>
              <w:tab/>
            </w:r>
            <w:r w:rsidR="001950A6">
              <w:rPr>
                <w:noProof/>
                <w:webHidden/>
              </w:rPr>
              <w:fldChar w:fldCharType="begin"/>
            </w:r>
            <w:r w:rsidR="001950A6">
              <w:rPr>
                <w:noProof/>
                <w:webHidden/>
              </w:rPr>
              <w:instrText xml:space="preserve"> PAGEREF _Toc156593648 \h </w:instrText>
            </w:r>
            <w:r w:rsidR="001950A6">
              <w:rPr>
                <w:noProof/>
                <w:webHidden/>
              </w:rPr>
            </w:r>
            <w:r w:rsidR="001950A6">
              <w:rPr>
                <w:noProof/>
                <w:webHidden/>
              </w:rPr>
              <w:fldChar w:fldCharType="separate"/>
            </w:r>
            <w:r w:rsidR="001563B0">
              <w:rPr>
                <w:noProof/>
                <w:webHidden/>
              </w:rPr>
              <w:t>14</w:t>
            </w:r>
            <w:r w:rsidR="001950A6">
              <w:rPr>
                <w:noProof/>
                <w:webHidden/>
              </w:rPr>
              <w:fldChar w:fldCharType="end"/>
            </w:r>
          </w:hyperlink>
        </w:p>
        <w:p w14:paraId="2B5B0EC6" w14:textId="2A33FF8B" w:rsidR="001950A6" w:rsidRDefault="00B94747">
          <w:pPr>
            <w:pStyle w:val="TOC1"/>
            <w:tabs>
              <w:tab w:val="left" w:pos="480"/>
              <w:tab w:val="right" w:leader="dot" w:pos="9350"/>
            </w:tabs>
            <w:rPr>
              <w:rFonts w:asciiTheme="minorHAnsi" w:eastAsiaTheme="minorEastAsia" w:hAnsiTheme="minorHAnsi" w:cstheme="minorBidi"/>
              <w:noProof/>
              <w:sz w:val="22"/>
              <w:szCs w:val="22"/>
            </w:rPr>
          </w:pPr>
          <w:hyperlink w:anchor="_Toc156593649" w:history="1">
            <w:r w:rsidR="001950A6" w:rsidRPr="00824896">
              <w:rPr>
                <w:rStyle w:val="Hyperlink"/>
                <w:noProof/>
                <w:lang w:val="fr-SN"/>
              </w:rPr>
              <w:t>6.</w:t>
            </w:r>
            <w:r w:rsidR="001950A6">
              <w:rPr>
                <w:rFonts w:asciiTheme="minorHAnsi" w:eastAsiaTheme="minorEastAsia" w:hAnsiTheme="minorHAnsi" w:cstheme="minorBidi"/>
                <w:noProof/>
                <w:sz w:val="22"/>
                <w:szCs w:val="22"/>
              </w:rPr>
              <w:tab/>
            </w:r>
            <w:r w:rsidR="001950A6" w:rsidRPr="00824896">
              <w:rPr>
                <w:rStyle w:val="Hyperlink"/>
                <w:noProof/>
                <w:lang w:val="fr-SN"/>
              </w:rPr>
              <w:t>Intelligence artificielle au Sénégal</w:t>
            </w:r>
            <w:r w:rsidR="001950A6">
              <w:rPr>
                <w:noProof/>
                <w:webHidden/>
              </w:rPr>
              <w:tab/>
            </w:r>
            <w:r w:rsidR="001950A6">
              <w:rPr>
                <w:noProof/>
                <w:webHidden/>
              </w:rPr>
              <w:fldChar w:fldCharType="begin"/>
            </w:r>
            <w:r w:rsidR="001950A6">
              <w:rPr>
                <w:noProof/>
                <w:webHidden/>
              </w:rPr>
              <w:instrText xml:space="preserve"> PAGEREF _Toc156593649 \h </w:instrText>
            </w:r>
            <w:r w:rsidR="001950A6">
              <w:rPr>
                <w:noProof/>
                <w:webHidden/>
              </w:rPr>
            </w:r>
            <w:r w:rsidR="001950A6">
              <w:rPr>
                <w:noProof/>
                <w:webHidden/>
              </w:rPr>
              <w:fldChar w:fldCharType="separate"/>
            </w:r>
            <w:r w:rsidR="001563B0">
              <w:rPr>
                <w:noProof/>
                <w:webHidden/>
              </w:rPr>
              <w:t>15</w:t>
            </w:r>
            <w:r w:rsidR="001950A6">
              <w:rPr>
                <w:noProof/>
                <w:webHidden/>
              </w:rPr>
              <w:fldChar w:fldCharType="end"/>
            </w:r>
          </w:hyperlink>
        </w:p>
        <w:p w14:paraId="5F527E52" w14:textId="3D909E4B"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50" w:history="1">
            <w:r w:rsidR="001950A6" w:rsidRPr="00824896">
              <w:rPr>
                <w:rStyle w:val="Hyperlink"/>
                <w:noProof/>
                <w:lang w:val="fr-SN"/>
              </w:rPr>
              <w:t>6.1.</w:t>
            </w:r>
            <w:r w:rsidR="001950A6">
              <w:rPr>
                <w:rFonts w:asciiTheme="minorHAnsi" w:eastAsiaTheme="minorEastAsia" w:hAnsiTheme="minorHAnsi" w:cstheme="minorBidi"/>
                <w:noProof/>
                <w:sz w:val="22"/>
                <w:szCs w:val="22"/>
              </w:rPr>
              <w:tab/>
            </w:r>
            <w:r w:rsidR="001950A6" w:rsidRPr="00824896">
              <w:rPr>
                <w:rStyle w:val="Hyperlink"/>
                <w:noProof/>
                <w:lang w:val="fr-SN"/>
              </w:rPr>
              <w:t>Les initiatives</w:t>
            </w:r>
            <w:r w:rsidR="001950A6">
              <w:rPr>
                <w:noProof/>
                <w:webHidden/>
              </w:rPr>
              <w:tab/>
            </w:r>
            <w:r w:rsidR="001950A6">
              <w:rPr>
                <w:noProof/>
                <w:webHidden/>
              </w:rPr>
              <w:fldChar w:fldCharType="begin"/>
            </w:r>
            <w:r w:rsidR="001950A6">
              <w:rPr>
                <w:noProof/>
                <w:webHidden/>
              </w:rPr>
              <w:instrText xml:space="preserve"> PAGEREF _Toc156593650 \h </w:instrText>
            </w:r>
            <w:r w:rsidR="001950A6">
              <w:rPr>
                <w:noProof/>
                <w:webHidden/>
              </w:rPr>
            </w:r>
            <w:r w:rsidR="001950A6">
              <w:rPr>
                <w:noProof/>
                <w:webHidden/>
              </w:rPr>
              <w:fldChar w:fldCharType="separate"/>
            </w:r>
            <w:r w:rsidR="001563B0">
              <w:rPr>
                <w:noProof/>
                <w:webHidden/>
              </w:rPr>
              <w:t>15</w:t>
            </w:r>
            <w:r w:rsidR="001950A6">
              <w:rPr>
                <w:noProof/>
                <w:webHidden/>
              </w:rPr>
              <w:fldChar w:fldCharType="end"/>
            </w:r>
          </w:hyperlink>
        </w:p>
        <w:p w14:paraId="7AC4F90F" w14:textId="034FC7F6"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51" w:history="1">
            <w:r w:rsidR="001950A6" w:rsidRPr="00824896">
              <w:rPr>
                <w:rStyle w:val="Hyperlink"/>
                <w:noProof/>
                <w:lang w:val="fr-SN"/>
              </w:rPr>
              <w:t>6.2.</w:t>
            </w:r>
            <w:r w:rsidR="001950A6">
              <w:rPr>
                <w:rFonts w:asciiTheme="minorHAnsi" w:eastAsiaTheme="minorEastAsia" w:hAnsiTheme="minorHAnsi" w:cstheme="minorBidi"/>
                <w:noProof/>
                <w:sz w:val="22"/>
                <w:szCs w:val="22"/>
              </w:rPr>
              <w:tab/>
            </w:r>
            <w:r w:rsidR="001950A6" w:rsidRPr="00824896">
              <w:rPr>
                <w:rStyle w:val="Hyperlink"/>
                <w:noProof/>
                <w:lang w:val="fr-SN"/>
              </w:rPr>
              <w:t>Les chercheurs</w:t>
            </w:r>
            <w:r w:rsidR="001950A6">
              <w:rPr>
                <w:noProof/>
                <w:webHidden/>
              </w:rPr>
              <w:tab/>
            </w:r>
            <w:r w:rsidR="001950A6">
              <w:rPr>
                <w:noProof/>
                <w:webHidden/>
              </w:rPr>
              <w:fldChar w:fldCharType="begin"/>
            </w:r>
            <w:r w:rsidR="001950A6">
              <w:rPr>
                <w:noProof/>
                <w:webHidden/>
              </w:rPr>
              <w:instrText xml:space="preserve"> PAGEREF _Toc156593651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7193BC84" w14:textId="5078BB01" w:rsidR="001950A6" w:rsidRDefault="00B94747">
          <w:pPr>
            <w:pStyle w:val="TOC1"/>
            <w:tabs>
              <w:tab w:val="left" w:pos="480"/>
              <w:tab w:val="right" w:leader="dot" w:pos="9350"/>
            </w:tabs>
            <w:rPr>
              <w:rFonts w:asciiTheme="minorHAnsi" w:eastAsiaTheme="minorEastAsia" w:hAnsiTheme="minorHAnsi" w:cstheme="minorBidi"/>
              <w:noProof/>
              <w:sz w:val="22"/>
              <w:szCs w:val="22"/>
            </w:rPr>
          </w:pPr>
          <w:hyperlink w:anchor="_Toc156593652" w:history="1">
            <w:r w:rsidR="001950A6" w:rsidRPr="00824896">
              <w:rPr>
                <w:rStyle w:val="Hyperlink"/>
                <w:noProof/>
                <w:lang w:val="fr-SN"/>
              </w:rPr>
              <w:t>7.</w:t>
            </w:r>
            <w:r w:rsidR="001950A6">
              <w:rPr>
                <w:rFonts w:asciiTheme="minorHAnsi" w:eastAsiaTheme="minorEastAsia" w:hAnsiTheme="minorHAnsi" w:cstheme="minorBidi"/>
                <w:noProof/>
                <w:sz w:val="22"/>
                <w:szCs w:val="22"/>
              </w:rPr>
              <w:tab/>
            </w:r>
            <w:r w:rsidR="001950A6" w:rsidRPr="00824896">
              <w:rPr>
                <w:rStyle w:val="Hyperlink"/>
                <w:noProof/>
                <w:lang w:val="fr-SN"/>
              </w:rPr>
              <w:t>A la découverte de l’analyse financière</w:t>
            </w:r>
            <w:r w:rsidR="001950A6">
              <w:rPr>
                <w:noProof/>
                <w:webHidden/>
              </w:rPr>
              <w:tab/>
            </w:r>
            <w:r w:rsidR="001950A6">
              <w:rPr>
                <w:noProof/>
                <w:webHidden/>
              </w:rPr>
              <w:fldChar w:fldCharType="begin"/>
            </w:r>
            <w:r w:rsidR="001950A6">
              <w:rPr>
                <w:noProof/>
                <w:webHidden/>
              </w:rPr>
              <w:instrText xml:space="preserve"> PAGEREF _Toc156593652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4BB40EC3" w14:textId="3384C59B"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53" w:history="1">
            <w:r w:rsidR="001950A6" w:rsidRPr="00824896">
              <w:rPr>
                <w:rStyle w:val="Hyperlink"/>
                <w:noProof/>
                <w:lang w:val="fr-SN"/>
              </w:rPr>
              <w:t>7.1.</w:t>
            </w:r>
            <w:r w:rsidR="001950A6">
              <w:rPr>
                <w:rFonts w:asciiTheme="minorHAnsi" w:eastAsiaTheme="minorEastAsia" w:hAnsiTheme="minorHAnsi" w:cstheme="minorBidi"/>
                <w:noProof/>
                <w:sz w:val="22"/>
                <w:szCs w:val="22"/>
              </w:rPr>
              <w:tab/>
            </w:r>
            <w:r w:rsidR="001950A6" w:rsidRPr="00824896">
              <w:rPr>
                <w:rStyle w:val="Hyperlink"/>
                <w:noProof/>
                <w:lang w:val="fr-SN"/>
              </w:rPr>
              <w:t>Définition de l’analyse financière</w:t>
            </w:r>
            <w:r w:rsidR="001950A6">
              <w:rPr>
                <w:noProof/>
                <w:webHidden/>
              </w:rPr>
              <w:tab/>
            </w:r>
            <w:r w:rsidR="001950A6">
              <w:rPr>
                <w:noProof/>
                <w:webHidden/>
              </w:rPr>
              <w:fldChar w:fldCharType="begin"/>
            </w:r>
            <w:r w:rsidR="001950A6">
              <w:rPr>
                <w:noProof/>
                <w:webHidden/>
              </w:rPr>
              <w:instrText xml:space="preserve"> PAGEREF _Toc156593653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55A71D97" w14:textId="4434A73B"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54" w:history="1">
            <w:r w:rsidR="001950A6" w:rsidRPr="00824896">
              <w:rPr>
                <w:rStyle w:val="Hyperlink"/>
                <w:noProof/>
                <w:lang w:val="fr-SN"/>
              </w:rPr>
              <w:t>7.2.</w:t>
            </w:r>
            <w:r w:rsidR="001950A6">
              <w:rPr>
                <w:rFonts w:asciiTheme="minorHAnsi" w:eastAsiaTheme="minorEastAsia" w:hAnsiTheme="minorHAnsi" w:cstheme="minorBidi"/>
                <w:noProof/>
                <w:sz w:val="22"/>
                <w:szCs w:val="22"/>
              </w:rPr>
              <w:tab/>
            </w:r>
            <w:r w:rsidR="001950A6" w:rsidRPr="00824896">
              <w:rPr>
                <w:rStyle w:val="Hyperlink"/>
                <w:noProof/>
                <w:lang w:val="fr-SN"/>
              </w:rPr>
              <w:t>Fonctionnement de l’analyse financière</w:t>
            </w:r>
            <w:r w:rsidR="001950A6">
              <w:rPr>
                <w:noProof/>
                <w:webHidden/>
              </w:rPr>
              <w:tab/>
            </w:r>
            <w:r w:rsidR="001950A6">
              <w:rPr>
                <w:noProof/>
                <w:webHidden/>
              </w:rPr>
              <w:fldChar w:fldCharType="begin"/>
            </w:r>
            <w:r w:rsidR="001950A6">
              <w:rPr>
                <w:noProof/>
                <w:webHidden/>
              </w:rPr>
              <w:instrText xml:space="preserve"> PAGEREF _Toc156593654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07270007" w14:textId="2D5FB7F1" w:rsidR="001950A6" w:rsidRDefault="00B94747">
          <w:pPr>
            <w:pStyle w:val="TOC3"/>
            <w:tabs>
              <w:tab w:val="left" w:pos="1320"/>
              <w:tab w:val="right" w:leader="dot" w:pos="9350"/>
            </w:tabs>
            <w:rPr>
              <w:rFonts w:asciiTheme="minorHAnsi" w:eastAsiaTheme="minorEastAsia" w:hAnsiTheme="minorHAnsi" w:cstheme="minorBidi"/>
              <w:noProof/>
              <w:sz w:val="22"/>
              <w:szCs w:val="22"/>
            </w:rPr>
          </w:pPr>
          <w:hyperlink w:anchor="_Toc156593655" w:history="1">
            <w:r w:rsidR="001950A6" w:rsidRPr="00824896">
              <w:rPr>
                <w:rStyle w:val="Hyperlink"/>
                <w:noProof/>
                <w:lang w:val="fr-SN"/>
              </w:rPr>
              <w:t>7.2.1.</w:t>
            </w:r>
            <w:r w:rsidR="001950A6">
              <w:rPr>
                <w:rFonts w:asciiTheme="minorHAnsi" w:eastAsiaTheme="minorEastAsia" w:hAnsiTheme="minorHAnsi" w:cstheme="minorBidi"/>
                <w:noProof/>
                <w:sz w:val="22"/>
                <w:szCs w:val="22"/>
              </w:rPr>
              <w:tab/>
            </w:r>
            <w:r w:rsidR="001950A6" w:rsidRPr="00824896">
              <w:rPr>
                <w:rStyle w:val="Hyperlink"/>
                <w:noProof/>
                <w:lang w:val="fr-SN"/>
              </w:rPr>
              <w:t>L’analyse de rentabilité</w:t>
            </w:r>
            <w:r w:rsidR="001950A6">
              <w:rPr>
                <w:noProof/>
                <w:webHidden/>
              </w:rPr>
              <w:tab/>
            </w:r>
            <w:r w:rsidR="001950A6">
              <w:rPr>
                <w:noProof/>
                <w:webHidden/>
              </w:rPr>
              <w:fldChar w:fldCharType="begin"/>
            </w:r>
            <w:r w:rsidR="001950A6">
              <w:rPr>
                <w:noProof/>
                <w:webHidden/>
              </w:rPr>
              <w:instrText xml:space="preserve"> PAGEREF _Toc156593655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7E38BBAB" w14:textId="137DDBC1" w:rsidR="001950A6" w:rsidRDefault="00B94747">
          <w:pPr>
            <w:pStyle w:val="TOC3"/>
            <w:tabs>
              <w:tab w:val="left" w:pos="1320"/>
              <w:tab w:val="right" w:leader="dot" w:pos="9350"/>
            </w:tabs>
            <w:rPr>
              <w:rFonts w:asciiTheme="minorHAnsi" w:eastAsiaTheme="minorEastAsia" w:hAnsiTheme="minorHAnsi" w:cstheme="minorBidi"/>
              <w:noProof/>
              <w:sz w:val="22"/>
              <w:szCs w:val="22"/>
            </w:rPr>
          </w:pPr>
          <w:hyperlink w:anchor="_Toc156593656" w:history="1">
            <w:r w:rsidR="001950A6" w:rsidRPr="00824896">
              <w:rPr>
                <w:rStyle w:val="Hyperlink"/>
                <w:noProof/>
                <w:lang w:val="fr-SN"/>
              </w:rPr>
              <w:t>7.2.2.</w:t>
            </w:r>
            <w:r w:rsidR="001950A6">
              <w:rPr>
                <w:rFonts w:asciiTheme="minorHAnsi" w:eastAsiaTheme="minorEastAsia" w:hAnsiTheme="minorHAnsi" w:cstheme="minorBidi"/>
                <w:noProof/>
                <w:sz w:val="22"/>
                <w:szCs w:val="22"/>
              </w:rPr>
              <w:tab/>
            </w:r>
            <w:r w:rsidR="001950A6" w:rsidRPr="00824896">
              <w:rPr>
                <w:rStyle w:val="Hyperlink"/>
                <w:noProof/>
                <w:lang w:val="fr-SN"/>
              </w:rPr>
              <w:t>L’analyse du risque</w:t>
            </w:r>
            <w:r w:rsidR="001950A6">
              <w:rPr>
                <w:noProof/>
                <w:webHidden/>
              </w:rPr>
              <w:tab/>
            </w:r>
            <w:r w:rsidR="001950A6">
              <w:rPr>
                <w:noProof/>
                <w:webHidden/>
              </w:rPr>
              <w:fldChar w:fldCharType="begin"/>
            </w:r>
            <w:r w:rsidR="001950A6">
              <w:rPr>
                <w:noProof/>
                <w:webHidden/>
              </w:rPr>
              <w:instrText xml:space="preserve"> PAGEREF _Toc156593656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618498FD" w14:textId="44F481AC" w:rsidR="001950A6" w:rsidRDefault="00B94747">
          <w:pPr>
            <w:pStyle w:val="TOC1"/>
            <w:tabs>
              <w:tab w:val="left" w:pos="480"/>
              <w:tab w:val="right" w:leader="dot" w:pos="9350"/>
            </w:tabs>
            <w:rPr>
              <w:rFonts w:asciiTheme="minorHAnsi" w:eastAsiaTheme="minorEastAsia" w:hAnsiTheme="minorHAnsi" w:cstheme="minorBidi"/>
              <w:noProof/>
              <w:sz w:val="22"/>
              <w:szCs w:val="22"/>
            </w:rPr>
          </w:pPr>
          <w:hyperlink w:anchor="_Toc156593657" w:history="1">
            <w:r w:rsidR="001950A6" w:rsidRPr="00824896">
              <w:rPr>
                <w:rStyle w:val="Hyperlink"/>
                <w:noProof/>
                <w:lang w:val="fr-SN"/>
              </w:rPr>
              <w:t>8.</w:t>
            </w:r>
            <w:r w:rsidR="001950A6">
              <w:rPr>
                <w:rFonts w:asciiTheme="minorHAnsi" w:eastAsiaTheme="minorEastAsia" w:hAnsiTheme="minorHAnsi" w:cstheme="minorBidi"/>
                <w:noProof/>
                <w:sz w:val="22"/>
                <w:szCs w:val="22"/>
              </w:rPr>
              <w:tab/>
            </w:r>
            <w:r w:rsidR="001950A6" w:rsidRPr="00824896">
              <w:rPr>
                <w:rStyle w:val="Hyperlink"/>
                <w:noProof/>
                <w:lang w:val="fr-SN"/>
              </w:rPr>
              <w:t>Les enjeux de l’analyse financière</w:t>
            </w:r>
            <w:r w:rsidR="001950A6">
              <w:rPr>
                <w:noProof/>
                <w:webHidden/>
              </w:rPr>
              <w:tab/>
            </w:r>
            <w:r w:rsidR="001950A6">
              <w:rPr>
                <w:noProof/>
                <w:webHidden/>
              </w:rPr>
              <w:fldChar w:fldCharType="begin"/>
            </w:r>
            <w:r w:rsidR="001950A6">
              <w:rPr>
                <w:noProof/>
                <w:webHidden/>
              </w:rPr>
              <w:instrText xml:space="preserve"> PAGEREF _Toc156593657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36EE0424" w14:textId="1BC9B74C" w:rsidR="001950A6" w:rsidRDefault="00B94747">
          <w:pPr>
            <w:pStyle w:val="TOC1"/>
            <w:tabs>
              <w:tab w:val="left" w:pos="480"/>
              <w:tab w:val="right" w:leader="dot" w:pos="9350"/>
            </w:tabs>
            <w:rPr>
              <w:rFonts w:asciiTheme="minorHAnsi" w:eastAsiaTheme="minorEastAsia" w:hAnsiTheme="minorHAnsi" w:cstheme="minorBidi"/>
              <w:noProof/>
              <w:sz w:val="22"/>
              <w:szCs w:val="22"/>
            </w:rPr>
          </w:pPr>
          <w:hyperlink w:anchor="_Toc156593658" w:history="1">
            <w:r w:rsidR="001950A6" w:rsidRPr="00824896">
              <w:rPr>
                <w:rStyle w:val="Hyperlink"/>
                <w:noProof/>
                <w:lang w:val="fr-SN"/>
              </w:rPr>
              <w:t>9.</w:t>
            </w:r>
            <w:r w:rsidR="001950A6">
              <w:rPr>
                <w:rFonts w:asciiTheme="minorHAnsi" w:eastAsiaTheme="minorEastAsia" w:hAnsiTheme="minorHAnsi" w:cstheme="minorBidi"/>
                <w:noProof/>
                <w:sz w:val="22"/>
                <w:szCs w:val="22"/>
              </w:rPr>
              <w:tab/>
            </w:r>
            <w:r w:rsidR="001950A6" w:rsidRPr="00824896">
              <w:rPr>
                <w:rStyle w:val="Hyperlink"/>
                <w:noProof/>
                <w:lang w:val="fr-SN"/>
              </w:rPr>
              <w:t>La finance des entreprises au Sénégal</w:t>
            </w:r>
            <w:r w:rsidR="001950A6">
              <w:rPr>
                <w:noProof/>
                <w:webHidden/>
              </w:rPr>
              <w:tab/>
            </w:r>
            <w:r w:rsidR="001950A6">
              <w:rPr>
                <w:noProof/>
                <w:webHidden/>
              </w:rPr>
              <w:fldChar w:fldCharType="begin"/>
            </w:r>
            <w:r w:rsidR="001950A6">
              <w:rPr>
                <w:noProof/>
                <w:webHidden/>
              </w:rPr>
              <w:instrText xml:space="preserve"> PAGEREF _Toc156593658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6421B7EF" w14:textId="5122B4B5"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59" w:history="1">
            <w:r w:rsidR="001950A6" w:rsidRPr="00824896">
              <w:rPr>
                <w:rStyle w:val="Hyperlink"/>
                <w:noProof/>
                <w:lang w:val="fr-SN"/>
              </w:rPr>
              <w:t>9.1.</w:t>
            </w:r>
            <w:r w:rsidR="001950A6">
              <w:rPr>
                <w:rFonts w:asciiTheme="minorHAnsi" w:eastAsiaTheme="minorEastAsia" w:hAnsiTheme="minorHAnsi" w:cstheme="minorBidi"/>
                <w:noProof/>
                <w:sz w:val="22"/>
                <w:szCs w:val="22"/>
              </w:rPr>
              <w:tab/>
            </w:r>
            <w:r w:rsidR="001950A6" w:rsidRPr="00824896">
              <w:rPr>
                <w:rStyle w:val="Hyperlink"/>
                <w:noProof/>
                <w:lang w:val="fr-SN"/>
              </w:rPr>
              <w:t>Les initiatives</w:t>
            </w:r>
            <w:r w:rsidR="001950A6">
              <w:rPr>
                <w:noProof/>
                <w:webHidden/>
              </w:rPr>
              <w:tab/>
            </w:r>
            <w:r w:rsidR="001950A6">
              <w:rPr>
                <w:noProof/>
                <w:webHidden/>
              </w:rPr>
              <w:fldChar w:fldCharType="begin"/>
            </w:r>
            <w:r w:rsidR="001950A6">
              <w:rPr>
                <w:noProof/>
                <w:webHidden/>
              </w:rPr>
              <w:instrText xml:space="preserve"> PAGEREF _Toc156593659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7C9A4A60" w14:textId="0A93B5EC"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60" w:history="1">
            <w:r w:rsidR="001950A6" w:rsidRPr="00824896">
              <w:rPr>
                <w:rStyle w:val="Hyperlink"/>
                <w:noProof/>
                <w:lang w:val="fr-SN"/>
              </w:rPr>
              <w:t>9.2.</w:t>
            </w:r>
            <w:r w:rsidR="001950A6">
              <w:rPr>
                <w:rFonts w:asciiTheme="minorHAnsi" w:eastAsiaTheme="minorEastAsia" w:hAnsiTheme="minorHAnsi" w:cstheme="minorBidi"/>
                <w:noProof/>
                <w:sz w:val="22"/>
                <w:szCs w:val="22"/>
              </w:rPr>
              <w:tab/>
            </w:r>
            <w:r w:rsidR="001950A6" w:rsidRPr="00824896">
              <w:rPr>
                <w:rStyle w:val="Hyperlink"/>
                <w:noProof/>
                <w:lang w:val="fr-SN"/>
              </w:rPr>
              <w:t>Les structures d’accompagnement</w:t>
            </w:r>
            <w:r w:rsidR="001950A6">
              <w:rPr>
                <w:noProof/>
                <w:webHidden/>
              </w:rPr>
              <w:tab/>
            </w:r>
            <w:r w:rsidR="001950A6">
              <w:rPr>
                <w:noProof/>
                <w:webHidden/>
              </w:rPr>
              <w:fldChar w:fldCharType="begin"/>
            </w:r>
            <w:r w:rsidR="001950A6">
              <w:rPr>
                <w:noProof/>
                <w:webHidden/>
              </w:rPr>
              <w:instrText xml:space="preserve"> PAGEREF _Toc156593660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46243D0F" w14:textId="06575483" w:rsidR="001950A6" w:rsidRDefault="00B94747">
          <w:pPr>
            <w:pStyle w:val="TOC2"/>
            <w:tabs>
              <w:tab w:val="left" w:pos="880"/>
              <w:tab w:val="right" w:leader="dot" w:pos="9350"/>
            </w:tabs>
            <w:rPr>
              <w:rFonts w:asciiTheme="minorHAnsi" w:eastAsiaTheme="minorEastAsia" w:hAnsiTheme="minorHAnsi" w:cstheme="minorBidi"/>
              <w:noProof/>
              <w:sz w:val="22"/>
              <w:szCs w:val="22"/>
            </w:rPr>
          </w:pPr>
          <w:hyperlink w:anchor="_Toc156593661" w:history="1">
            <w:r w:rsidR="001950A6" w:rsidRPr="00824896">
              <w:rPr>
                <w:rStyle w:val="Hyperlink"/>
                <w:noProof/>
                <w:lang w:val="fr-SN"/>
              </w:rPr>
              <w:t>9.3.</w:t>
            </w:r>
            <w:r w:rsidR="001950A6">
              <w:rPr>
                <w:rFonts w:asciiTheme="minorHAnsi" w:eastAsiaTheme="minorEastAsia" w:hAnsiTheme="minorHAnsi" w:cstheme="minorBidi"/>
                <w:noProof/>
                <w:sz w:val="22"/>
                <w:szCs w:val="22"/>
              </w:rPr>
              <w:tab/>
            </w:r>
            <w:r w:rsidR="001950A6" w:rsidRPr="00824896">
              <w:rPr>
                <w:rStyle w:val="Hyperlink"/>
                <w:noProof/>
                <w:lang w:val="fr-SN"/>
              </w:rPr>
              <w:t>La finance comme domaines de formation et de recherche</w:t>
            </w:r>
            <w:r w:rsidR="001950A6">
              <w:rPr>
                <w:noProof/>
                <w:webHidden/>
              </w:rPr>
              <w:tab/>
            </w:r>
            <w:r w:rsidR="001950A6">
              <w:rPr>
                <w:noProof/>
                <w:webHidden/>
              </w:rPr>
              <w:fldChar w:fldCharType="begin"/>
            </w:r>
            <w:r w:rsidR="001950A6">
              <w:rPr>
                <w:noProof/>
                <w:webHidden/>
              </w:rPr>
              <w:instrText xml:space="preserve"> PAGEREF _Toc156593661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77474FC6" w14:textId="646E16E9" w:rsidR="001950A6" w:rsidRDefault="00B94747">
          <w:pPr>
            <w:pStyle w:val="TOC1"/>
            <w:tabs>
              <w:tab w:val="left" w:pos="660"/>
              <w:tab w:val="right" w:leader="dot" w:pos="9350"/>
            </w:tabs>
            <w:rPr>
              <w:rFonts w:asciiTheme="minorHAnsi" w:eastAsiaTheme="minorEastAsia" w:hAnsiTheme="minorHAnsi" w:cstheme="minorBidi"/>
              <w:noProof/>
              <w:sz w:val="22"/>
              <w:szCs w:val="22"/>
            </w:rPr>
          </w:pPr>
          <w:hyperlink w:anchor="_Toc156593662" w:history="1">
            <w:r w:rsidR="001950A6" w:rsidRPr="00824896">
              <w:rPr>
                <w:rStyle w:val="Hyperlink"/>
                <w:noProof/>
                <w:lang w:val="fr-SN"/>
              </w:rPr>
              <w:t>10.</w:t>
            </w:r>
            <w:r w:rsidR="001950A6">
              <w:rPr>
                <w:rFonts w:asciiTheme="minorHAnsi" w:eastAsiaTheme="minorEastAsia" w:hAnsiTheme="minorHAnsi" w:cstheme="minorBidi"/>
                <w:noProof/>
                <w:sz w:val="22"/>
                <w:szCs w:val="22"/>
              </w:rPr>
              <w:tab/>
            </w:r>
            <w:r w:rsidR="001950A6" w:rsidRPr="00824896">
              <w:rPr>
                <w:rStyle w:val="Hyperlink"/>
                <w:noProof/>
                <w:lang w:val="fr-SN"/>
              </w:rPr>
              <w:t>L’intelligence artificielle appliquées à la finance</w:t>
            </w:r>
            <w:r w:rsidR="001950A6">
              <w:rPr>
                <w:noProof/>
                <w:webHidden/>
              </w:rPr>
              <w:tab/>
            </w:r>
            <w:r w:rsidR="001950A6">
              <w:rPr>
                <w:noProof/>
                <w:webHidden/>
              </w:rPr>
              <w:fldChar w:fldCharType="begin"/>
            </w:r>
            <w:r w:rsidR="001950A6">
              <w:rPr>
                <w:noProof/>
                <w:webHidden/>
              </w:rPr>
              <w:instrText xml:space="preserve"> PAGEREF _Toc156593662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05CC4B48" w14:textId="21C26CBB" w:rsidR="001950A6" w:rsidRDefault="00B94747">
          <w:pPr>
            <w:pStyle w:val="TOC2"/>
            <w:tabs>
              <w:tab w:val="left" w:pos="1100"/>
              <w:tab w:val="right" w:leader="dot" w:pos="9350"/>
            </w:tabs>
            <w:rPr>
              <w:rFonts w:asciiTheme="minorHAnsi" w:eastAsiaTheme="minorEastAsia" w:hAnsiTheme="minorHAnsi" w:cstheme="minorBidi"/>
              <w:noProof/>
              <w:sz w:val="22"/>
              <w:szCs w:val="22"/>
            </w:rPr>
          </w:pPr>
          <w:hyperlink w:anchor="_Toc156593663" w:history="1">
            <w:r w:rsidR="001950A6" w:rsidRPr="00824896">
              <w:rPr>
                <w:rStyle w:val="Hyperlink"/>
                <w:noProof/>
                <w:lang w:val="fr-FR"/>
              </w:rPr>
              <w:t>10.1.</w:t>
            </w:r>
            <w:r w:rsidR="001950A6">
              <w:rPr>
                <w:rFonts w:asciiTheme="minorHAnsi" w:eastAsiaTheme="minorEastAsia" w:hAnsiTheme="minorHAnsi" w:cstheme="minorBidi"/>
                <w:noProof/>
                <w:sz w:val="22"/>
                <w:szCs w:val="22"/>
              </w:rPr>
              <w:tab/>
            </w:r>
            <w:r w:rsidR="001950A6" w:rsidRPr="00824896">
              <w:rPr>
                <w:rStyle w:val="Hyperlink"/>
                <w:noProof/>
                <w:lang w:val="fr-FR"/>
              </w:rPr>
              <w:t>La bourse</w:t>
            </w:r>
            <w:r w:rsidR="001950A6">
              <w:rPr>
                <w:noProof/>
                <w:webHidden/>
              </w:rPr>
              <w:tab/>
            </w:r>
            <w:r w:rsidR="001950A6">
              <w:rPr>
                <w:noProof/>
                <w:webHidden/>
              </w:rPr>
              <w:fldChar w:fldCharType="begin"/>
            </w:r>
            <w:r w:rsidR="001950A6">
              <w:rPr>
                <w:noProof/>
                <w:webHidden/>
              </w:rPr>
              <w:instrText xml:space="preserve"> PAGEREF _Toc156593663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0970AF73" w14:textId="2860D989" w:rsidR="001950A6" w:rsidRDefault="00B94747">
          <w:pPr>
            <w:pStyle w:val="TOC2"/>
            <w:tabs>
              <w:tab w:val="left" w:pos="1100"/>
              <w:tab w:val="right" w:leader="dot" w:pos="9350"/>
            </w:tabs>
            <w:rPr>
              <w:rFonts w:asciiTheme="minorHAnsi" w:eastAsiaTheme="minorEastAsia" w:hAnsiTheme="minorHAnsi" w:cstheme="minorBidi"/>
              <w:noProof/>
              <w:sz w:val="22"/>
              <w:szCs w:val="22"/>
            </w:rPr>
          </w:pPr>
          <w:hyperlink w:anchor="_Toc156593664" w:history="1">
            <w:r w:rsidR="001950A6" w:rsidRPr="00824896">
              <w:rPr>
                <w:rStyle w:val="Hyperlink"/>
                <w:noProof/>
                <w:lang w:val="fr-FR"/>
              </w:rPr>
              <w:t>10.2.</w:t>
            </w:r>
            <w:r w:rsidR="001950A6">
              <w:rPr>
                <w:rFonts w:asciiTheme="minorHAnsi" w:eastAsiaTheme="minorEastAsia" w:hAnsiTheme="minorHAnsi" w:cstheme="minorBidi"/>
                <w:noProof/>
                <w:sz w:val="22"/>
                <w:szCs w:val="22"/>
              </w:rPr>
              <w:tab/>
            </w:r>
            <w:r w:rsidR="001950A6" w:rsidRPr="00824896">
              <w:rPr>
                <w:rStyle w:val="Hyperlink"/>
                <w:noProof/>
                <w:lang w:val="fr-FR"/>
              </w:rPr>
              <w:t xml:space="preserve">La banque : aide </w:t>
            </w:r>
            <w:r w:rsidR="001950A6" w:rsidRPr="00824896">
              <w:rPr>
                <w:rStyle w:val="Hyperlink"/>
                <w:noProof/>
                <w:lang w:val="af-ZA"/>
              </w:rPr>
              <w:t>à</w:t>
            </w:r>
            <w:r w:rsidR="001950A6" w:rsidRPr="00824896">
              <w:rPr>
                <w:rStyle w:val="Hyperlink"/>
                <w:noProof/>
                <w:lang w:val="fr-FR"/>
              </w:rPr>
              <w:t xml:space="preserve"> la décision de prêt</w:t>
            </w:r>
            <w:r w:rsidR="001950A6">
              <w:rPr>
                <w:noProof/>
                <w:webHidden/>
              </w:rPr>
              <w:tab/>
            </w:r>
            <w:r w:rsidR="001950A6">
              <w:rPr>
                <w:noProof/>
                <w:webHidden/>
              </w:rPr>
              <w:fldChar w:fldCharType="begin"/>
            </w:r>
            <w:r w:rsidR="001950A6">
              <w:rPr>
                <w:noProof/>
                <w:webHidden/>
              </w:rPr>
              <w:instrText xml:space="preserve"> PAGEREF _Toc156593664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43077B49" w14:textId="045D2232" w:rsidR="001950A6" w:rsidRDefault="00B94747">
          <w:pPr>
            <w:pStyle w:val="TOC2"/>
            <w:tabs>
              <w:tab w:val="left" w:pos="1100"/>
              <w:tab w:val="right" w:leader="dot" w:pos="9350"/>
            </w:tabs>
            <w:rPr>
              <w:rFonts w:asciiTheme="minorHAnsi" w:eastAsiaTheme="minorEastAsia" w:hAnsiTheme="minorHAnsi" w:cstheme="minorBidi"/>
              <w:noProof/>
              <w:sz w:val="22"/>
              <w:szCs w:val="22"/>
            </w:rPr>
          </w:pPr>
          <w:hyperlink w:anchor="_Toc156593665" w:history="1">
            <w:r w:rsidR="001950A6" w:rsidRPr="00824896">
              <w:rPr>
                <w:rStyle w:val="Hyperlink"/>
                <w:noProof/>
                <w:lang w:val="fr-FR"/>
              </w:rPr>
              <w:t>10.3.</w:t>
            </w:r>
            <w:r w:rsidR="001950A6">
              <w:rPr>
                <w:rFonts w:asciiTheme="minorHAnsi" w:eastAsiaTheme="minorEastAsia" w:hAnsiTheme="minorHAnsi" w:cstheme="minorBidi"/>
                <w:noProof/>
                <w:sz w:val="22"/>
                <w:szCs w:val="22"/>
              </w:rPr>
              <w:tab/>
            </w:r>
            <w:r w:rsidR="001950A6" w:rsidRPr="00824896">
              <w:rPr>
                <w:rStyle w:val="Hyperlink"/>
                <w:noProof/>
                <w:lang w:val="fr-FR"/>
              </w:rPr>
              <w:t>Entreprise : prévenir la faillite</w:t>
            </w:r>
            <w:r w:rsidR="001950A6">
              <w:rPr>
                <w:noProof/>
                <w:webHidden/>
              </w:rPr>
              <w:tab/>
            </w:r>
            <w:r w:rsidR="001950A6">
              <w:rPr>
                <w:noProof/>
                <w:webHidden/>
              </w:rPr>
              <w:fldChar w:fldCharType="begin"/>
            </w:r>
            <w:r w:rsidR="001950A6">
              <w:rPr>
                <w:noProof/>
                <w:webHidden/>
              </w:rPr>
              <w:instrText xml:space="preserve"> PAGEREF _Toc156593665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11117551" w14:textId="7CE6F0A9" w:rsidR="001950A6" w:rsidRDefault="00B94747">
          <w:pPr>
            <w:pStyle w:val="TOC1"/>
            <w:tabs>
              <w:tab w:val="right" w:leader="dot" w:pos="9350"/>
            </w:tabs>
            <w:rPr>
              <w:rFonts w:asciiTheme="minorHAnsi" w:eastAsiaTheme="minorEastAsia" w:hAnsiTheme="minorHAnsi" w:cstheme="minorBidi"/>
              <w:noProof/>
              <w:sz w:val="22"/>
              <w:szCs w:val="22"/>
            </w:rPr>
          </w:pPr>
          <w:hyperlink w:anchor="_Toc156593666" w:history="1">
            <w:r w:rsidR="001950A6" w:rsidRPr="00824896">
              <w:rPr>
                <w:rStyle w:val="Hyperlink"/>
                <w:noProof/>
                <w:lang w:val="fr-SN"/>
              </w:rPr>
              <w:t>Conclusion partielle</w:t>
            </w:r>
            <w:r w:rsidR="001950A6">
              <w:rPr>
                <w:noProof/>
                <w:webHidden/>
              </w:rPr>
              <w:tab/>
            </w:r>
            <w:r w:rsidR="001950A6">
              <w:rPr>
                <w:noProof/>
                <w:webHidden/>
              </w:rPr>
              <w:fldChar w:fldCharType="begin"/>
            </w:r>
            <w:r w:rsidR="001950A6">
              <w:rPr>
                <w:noProof/>
                <w:webHidden/>
              </w:rPr>
              <w:instrText xml:space="preserve"> PAGEREF _Toc156593666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65CE5713" w14:textId="4A9F026A" w:rsidR="001950A6" w:rsidRDefault="00B94747">
          <w:pPr>
            <w:pStyle w:val="TOC1"/>
            <w:tabs>
              <w:tab w:val="right" w:leader="dot" w:pos="9350"/>
            </w:tabs>
            <w:rPr>
              <w:rFonts w:asciiTheme="minorHAnsi" w:eastAsiaTheme="minorEastAsia" w:hAnsiTheme="minorHAnsi" w:cstheme="minorBidi"/>
              <w:noProof/>
              <w:sz w:val="22"/>
              <w:szCs w:val="22"/>
            </w:rPr>
          </w:pPr>
          <w:hyperlink w:anchor="_Toc156593667" w:history="1">
            <w:r w:rsidR="001950A6" w:rsidRPr="00824896">
              <w:rPr>
                <w:rStyle w:val="Hyperlink"/>
                <w:noProof/>
                <w:lang w:val="fr-FR"/>
              </w:rPr>
              <w:t>Bibliographies :</w:t>
            </w:r>
            <w:r w:rsidR="001950A6">
              <w:rPr>
                <w:noProof/>
                <w:webHidden/>
              </w:rPr>
              <w:tab/>
            </w:r>
            <w:r w:rsidR="001950A6">
              <w:rPr>
                <w:noProof/>
                <w:webHidden/>
              </w:rPr>
              <w:fldChar w:fldCharType="begin"/>
            </w:r>
            <w:r w:rsidR="001950A6">
              <w:rPr>
                <w:noProof/>
                <w:webHidden/>
              </w:rPr>
              <w:instrText xml:space="preserve"> PAGEREF _Toc156593667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37EF6C03" w14:textId="2F9FFEB5" w:rsidR="001950A6" w:rsidRDefault="00B94747">
          <w:pPr>
            <w:pStyle w:val="TOC1"/>
            <w:tabs>
              <w:tab w:val="right" w:leader="dot" w:pos="9350"/>
            </w:tabs>
            <w:rPr>
              <w:rFonts w:asciiTheme="minorHAnsi" w:eastAsiaTheme="minorEastAsia" w:hAnsiTheme="minorHAnsi" w:cstheme="minorBidi"/>
              <w:noProof/>
              <w:sz w:val="22"/>
              <w:szCs w:val="22"/>
            </w:rPr>
          </w:pPr>
          <w:hyperlink w:anchor="_Toc156593668" w:history="1">
            <w:r w:rsidR="001950A6" w:rsidRPr="00824896">
              <w:rPr>
                <w:rStyle w:val="Hyperlink"/>
                <w:noProof/>
              </w:rPr>
              <w:t>Webographies :</w:t>
            </w:r>
            <w:r w:rsidR="001950A6">
              <w:rPr>
                <w:noProof/>
                <w:webHidden/>
              </w:rPr>
              <w:tab/>
            </w:r>
            <w:r w:rsidR="001950A6">
              <w:rPr>
                <w:noProof/>
                <w:webHidden/>
              </w:rPr>
              <w:fldChar w:fldCharType="begin"/>
            </w:r>
            <w:r w:rsidR="001950A6">
              <w:rPr>
                <w:noProof/>
                <w:webHidden/>
              </w:rPr>
              <w:instrText xml:space="preserve"> PAGEREF _Toc156593668 \h </w:instrText>
            </w:r>
            <w:r w:rsidR="001950A6">
              <w:rPr>
                <w:noProof/>
                <w:webHidden/>
              </w:rPr>
            </w:r>
            <w:r w:rsidR="001950A6">
              <w:rPr>
                <w:noProof/>
                <w:webHidden/>
              </w:rPr>
              <w:fldChar w:fldCharType="separate"/>
            </w:r>
            <w:r w:rsidR="001563B0">
              <w:rPr>
                <w:noProof/>
                <w:webHidden/>
              </w:rPr>
              <w:t>21</w:t>
            </w:r>
            <w:r w:rsidR="001950A6">
              <w:rPr>
                <w:noProof/>
                <w:webHidden/>
              </w:rPr>
              <w:fldChar w:fldCharType="end"/>
            </w:r>
          </w:hyperlink>
        </w:p>
        <w:p w14:paraId="51BECB3A" w14:textId="770F8F72" w:rsidR="00E37EF3" w:rsidRPr="00CF3E91" w:rsidRDefault="00334731">
          <w:r>
            <w:rPr>
              <w:b/>
              <w:bCs/>
              <w:noProof/>
            </w:rPr>
            <w:fldChar w:fldCharType="end"/>
          </w:r>
        </w:p>
      </w:sdtContent>
    </w:sdt>
    <w:p w14:paraId="65CA75FA" w14:textId="74822896" w:rsidR="008736EB" w:rsidRDefault="008736EB" w:rsidP="00D9143C">
      <w:pPr>
        <w:pStyle w:val="Heading1"/>
        <w:rPr>
          <w:lang w:val="fr-SN"/>
        </w:rPr>
      </w:pPr>
      <w:bookmarkStart w:id="0" w:name="_Toc156593621"/>
      <w:r>
        <w:rPr>
          <w:lang w:val="fr-SN"/>
        </w:rPr>
        <w:lastRenderedPageBreak/>
        <w:t>Introduction</w:t>
      </w:r>
      <w:r w:rsidR="00E136EA">
        <w:rPr>
          <w:lang w:val="fr-SN"/>
        </w:rPr>
        <w:t xml:space="preserve"> </w:t>
      </w:r>
      <w:r w:rsidR="00FA3C6A">
        <w:rPr>
          <w:lang w:val="fr-SN"/>
        </w:rPr>
        <w:t>de chapitre</w:t>
      </w:r>
      <w:bookmarkEnd w:id="0"/>
    </w:p>
    <w:p w14:paraId="43CC9481" w14:textId="498B9048" w:rsidR="008736EB" w:rsidRDefault="00116A5B" w:rsidP="008736EB">
      <w:pPr>
        <w:rPr>
          <w:lang w:val="fr-SN"/>
        </w:rPr>
      </w:pPr>
      <w:r>
        <w:rPr>
          <w:lang w:val="fr-SN"/>
        </w:rPr>
        <w:t xml:space="preserve">La revue de la littérature scientifique est obligatoire, car importante, pour n’importe </w:t>
      </w:r>
      <w:r w:rsidR="008E6749">
        <w:rPr>
          <w:lang w:val="fr-SN"/>
        </w:rPr>
        <w:t>quels documents considérés</w:t>
      </w:r>
      <w:r>
        <w:rPr>
          <w:lang w:val="fr-SN"/>
        </w:rPr>
        <w:t xml:space="preserve"> scientifiques.</w:t>
      </w:r>
      <w:r w:rsidR="008E6749">
        <w:rPr>
          <w:lang w:val="fr-SN"/>
        </w:rPr>
        <w:t xml:space="preserve"> </w:t>
      </w:r>
      <w:r w:rsidR="008A6570">
        <w:rPr>
          <w:lang w:val="fr-SN"/>
        </w:rPr>
        <w:t>I</w:t>
      </w:r>
      <w:r w:rsidR="008E6749">
        <w:rPr>
          <w:lang w:val="fr-SN"/>
        </w:rPr>
        <w:t>ci</w:t>
      </w:r>
      <w:r w:rsidR="008A6570">
        <w:rPr>
          <w:lang w:val="fr-SN"/>
        </w:rPr>
        <w:t xml:space="preserve">, il est </w:t>
      </w:r>
      <w:r w:rsidR="00C649F0">
        <w:rPr>
          <w:lang w:val="fr-SN"/>
        </w:rPr>
        <w:t>demandé</w:t>
      </w:r>
      <w:r w:rsidR="008A6570">
        <w:rPr>
          <w:lang w:val="fr-SN"/>
        </w:rPr>
        <w:t xml:space="preserve"> au rédacteur de faire un tour sur les productions du </w:t>
      </w:r>
      <w:r w:rsidR="00B47592">
        <w:rPr>
          <w:lang w:val="fr-SN"/>
        </w:rPr>
        <w:t>thème</w:t>
      </w:r>
      <w:r w:rsidR="008A6570">
        <w:rPr>
          <w:lang w:val="fr-SN"/>
        </w:rPr>
        <w:t xml:space="preserve"> sur lequel il veut travailler.</w:t>
      </w:r>
    </w:p>
    <w:p w14:paraId="04CE53FF" w14:textId="4E214116" w:rsidR="00C649F0" w:rsidRDefault="00C649F0" w:rsidP="008736EB">
      <w:pPr>
        <w:rPr>
          <w:lang w:val="fr-FR"/>
        </w:rPr>
      </w:pPr>
      <w:r>
        <w:rPr>
          <w:lang w:val="fr-SN"/>
        </w:rPr>
        <w:t xml:space="preserve">Pour ce qui nous concerne notre sujet, qui est le </w:t>
      </w:r>
      <w:r w:rsidRPr="00C649F0">
        <w:rPr>
          <w:b/>
          <w:bCs/>
          <w:lang w:val="fr-FR"/>
        </w:rPr>
        <w:t>Développement de modèles de Machine Learning pour faire une analyse prédictive des finances d’une entreprise</w:t>
      </w:r>
      <w:r>
        <w:rPr>
          <w:lang w:val="fr-FR"/>
        </w:rPr>
        <w:t>, comporte deux grands domaines.</w:t>
      </w:r>
      <w:r w:rsidR="00F818F1">
        <w:rPr>
          <w:lang w:val="fr-FR"/>
        </w:rPr>
        <w:t xml:space="preserve"> D’abord il y a le Machine Learning (ML) qui est </w:t>
      </w:r>
      <w:r w:rsidR="00E638E2">
        <w:rPr>
          <w:lang w:val="fr-FR"/>
        </w:rPr>
        <w:t xml:space="preserve">un </w:t>
      </w:r>
      <w:r w:rsidR="00F818F1">
        <w:rPr>
          <w:lang w:val="fr-FR"/>
        </w:rPr>
        <w:t>sous ensemble de l’intelligence artificielle (IA)</w:t>
      </w:r>
      <w:r w:rsidR="00BD1CD7">
        <w:rPr>
          <w:lang w:val="fr-FR"/>
        </w:rPr>
        <w:t xml:space="preserve">, ensuite l’analyse financière (AF) qui est un domaine de </w:t>
      </w:r>
      <w:r w:rsidR="000E5264">
        <w:rPr>
          <w:lang w:val="fr-FR"/>
        </w:rPr>
        <w:t xml:space="preserve">la </w:t>
      </w:r>
      <w:r w:rsidR="00BD1CD7">
        <w:rPr>
          <w:lang w:val="fr-FR"/>
        </w:rPr>
        <w:t>finance d’entreprise.</w:t>
      </w:r>
    </w:p>
    <w:p w14:paraId="3BDDF423" w14:textId="543C58A6" w:rsidR="00A37FFD" w:rsidRPr="00C649F0" w:rsidRDefault="006855CD" w:rsidP="008736EB">
      <w:pPr>
        <w:rPr>
          <w:lang w:val="fr-FR"/>
        </w:rPr>
      </w:pPr>
      <w:r>
        <w:rPr>
          <w:lang w:val="fr-FR"/>
        </w:rPr>
        <w:t>Ainsi, nous allons commencer par faire la revue de littérature du c</w:t>
      </w:r>
      <w:r w:rsidR="00B70EA9">
        <w:rPr>
          <w:lang w:val="af-ZA"/>
        </w:rPr>
        <w:t>ô</w:t>
      </w:r>
      <w:r>
        <w:rPr>
          <w:lang w:val="fr-FR"/>
        </w:rPr>
        <w:t>t</w:t>
      </w:r>
      <w:r w:rsidR="00B70EA9">
        <w:rPr>
          <w:lang w:val="fr-FR"/>
        </w:rPr>
        <w:t>é</w:t>
      </w:r>
      <w:r>
        <w:rPr>
          <w:lang w:val="fr-FR"/>
        </w:rPr>
        <w:t xml:space="preserve"> de l’IA. Dans cette partie nous allons définir une IA et le </w:t>
      </w:r>
      <w:r w:rsidR="00542D8F">
        <w:rPr>
          <w:lang w:val="fr-FR"/>
        </w:rPr>
        <w:t>présenter</w:t>
      </w:r>
      <w:r>
        <w:rPr>
          <w:lang w:val="fr-FR"/>
        </w:rPr>
        <w:t xml:space="preserve"> sur tous ses </w:t>
      </w:r>
      <w:r w:rsidR="00542D8F">
        <w:rPr>
          <w:lang w:val="fr-FR"/>
        </w:rPr>
        <w:t>aspects</w:t>
      </w:r>
      <w:r>
        <w:rPr>
          <w:lang w:val="fr-FR"/>
        </w:rPr>
        <w:t>.</w:t>
      </w:r>
      <w:r w:rsidR="00542D8F">
        <w:rPr>
          <w:lang w:val="fr-FR"/>
        </w:rPr>
        <w:t xml:space="preserve"> </w:t>
      </w:r>
      <w:r w:rsidR="00536761">
        <w:rPr>
          <w:lang w:val="fr-FR"/>
        </w:rPr>
        <w:t>Après</w:t>
      </w:r>
      <w:r w:rsidR="00542D8F">
        <w:rPr>
          <w:lang w:val="fr-FR"/>
        </w:rPr>
        <w:t xml:space="preserve"> nous allons </w:t>
      </w:r>
      <w:r w:rsidR="002903F6">
        <w:rPr>
          <w:lang w:val="fr-FR"/>
        </w:rPr>
        <w:t>faire</w:t>
      </w:r>
      <w:r w:rsidR="00C51741">
        <w:rPr>
          <w:lang w:val="fr-FR"/>
        </w:rPr>
        <w:t xml:space="preserve"> la</w:t>
      </w:r>
      <w:r w:rsidR="00542D8F">
        <w:rPr>
          <w:lang w:val="fr-FR"/>
        </w:rPr>
        <w:t xml:space="preserve"> revue de littérature sur la finance en général et l’analyse financière en particulier.</w:t>
      </w:r>
      <w:r w:rsidR="00423B5F">
        <w:rPr>
          <w:lang w:val="fr-FR"/>
        </w:rPr>
        <w:t xml:space="preserve"> Nous allons terminer par la revue des deux</w:t>
      </w:r>
      <w:r w:rsidR="009A5C28">
        <w:rPr>
          <w:lang w:val="fr-FR"/>
        </w:rPr>
        <w:t xml:space="preserve"> </w:t>
      </w:r>
      <w:r w:rsidR="0053713C">
        <w:rPr>
          <w:lang w:val="fr-FR"/>
        </w:rPr>
        <w:t>combinés</w:t>
      </w:r>
      <w:r w:rsidR="00423B5F">
        <w:rPr>
          <w:lang w:val="fr-FR"/>
        </w:rPr>
        <w:t>.</w:t>
      </w:r>
    </w:p>
    <w:p w14:paraId="2CD64041" w14:textId="2497920B" w:rsidR="00F91EBE" w:rsidRPr="00C81F64" w:rsidRDefault="00EB1179" w:rsidP="00D00452">
      <w:pPr>
        <w:pStyle w:val="Heading1"/>
        <w:numPr>
          <w:ilvl w:val="0"/>
          <w:numId w:val="8"/>
        </w:numPr>
        <w:rPr>
          <w:lang w:val="fr-SN"/>
        </w:rPr>
      </w:pPr>
      <w:bookmarkStart w:id="1" w:name="_Toc156593622"/>
      <w:r w:rsidRPr="00C81F64">
        <w:rPr>
          <w:lang w:val="fr-SN"/>
        </w:rPr>
        <w:t>A la découverte de l’</w:t>
      </w:r>
      <w:r w:rsidR="00B210A7" w:rsidRPr="00C81F64">
        <w:rPr>
          <w:lang w:val="fr-SN"/>
        </w:rPr>
        <w:t>intelligence artificielle</w:t>
      </w:r>
      <w:bookmarkEnd w:id="1"/>
    </w:p>
    <w:p w14:paraId="2C24C899" w14:textId="75F6F600" w:rsidR="00EB1179" w:rsidRPr="00C81F64" w:rsidRDefault="00EB1179" w:rsidP="00830C52">
      <w:pPr>
        <w:pStyle w:val="Heading2"/>
        <w:numPr>
          <w:ilvl w:val="1"/>
          <w:numId w:val="8"/>
        </w:numPr>
        <w:rPr>
          <w:lang w:val="fr-SN"/>
        </w:rPr>
      </w:pPr>
      <w:bookmarkStart w:id="2" w:name="_Toc156593623"/>
      <w:r w:rsidRPr="00C81F64">
        <w:rPr>
          <w:lang w:val="fr-SN"/>
        </w:rPr>
        <w:t>Définition de l’</w:t>
      </w:r>
      <w:r w:rsidR="00B210A7" w:rsidRPr="00C81F64">
        <w:rPr>
          <w:lang w:val="fr-SN"/>
        </w:rPr>
        <w:t>intelligence artificielle</w:t>
      </w:r>
      <w:bookmarkEnd w:id="2"/>
    </w:p>
    <w:p w14:paraId="47640DEC" w14:textId="035A7013" w:rsidR="00F91EBE" w:rsidRPr="00C81F64" w:rsidRDefault="00F91EBE" w:rsidP="00F91EBE">
      <w:pPr>
        <w:rPr>
          <w:lang w:val="fr-SN"/>
        </w:rPr>
      </w:pPr>
      <w:r w:rsidRPr="00C81F64">
        <w:rPr>
          <w:lang w:val="fr-SN"/>
        </w:rPr>
        <w:t xml:space="preserve">Avant d’entrer dans les détails, dans les aspects techniques et scientifiques ou dans l’implémentation d’une </w:t>
      </w:r>
      <w:r w:rsidR="00CF70B6">
        <w:rPr>
          <w:lang w:val="fr-SN"/>
        </w:rPr>
        <w:t>IA</w:t>
      </w:r>
      <w:r w:rsidRPr="00C81F64">
        <w:rPr>
          <w:lang w:val="fr-SN"/>
        </w:rPr>
        <w:t xml:space="preserv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w:t>
      </w:r>
      <w:r w:rsidR="00E5003B">
        <w:rPr>
          <w:lang w:val="fr-SN"/>
        </w:rPr>
        <w:t>Fort h</w:t>
      </w:r>
      <w:r w:rsidR="004772B1" w:rsidRPr="00C81F64">
        <w:rPr>
          <w:lang w:val="fr-SN"/>
        </w:rPr>
        <w:t xml:space="preserve">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15271F52" w:rsidR="00FE6C6E" w:rsidRPr="00C81F64" w:rsidRDefault="00E14CE4" w:rsidP="00830C52">
      <w:pPr>
        <w:pStyle w:val="Heading3"/>
        <w:numPr>
          <w:ilvl w:val="2"/>
          <w:numId w:val="8"/>
        </w:numPr>
        <w:rPr>
          <w:lang w:val="fr-SN"/>
        </w:rPr>
      </w:pPr>
      <w:bookmarkStart w:id="3" w:name="_Toc156593624"/>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bookmarkEnd w:id="3"/>
    </w:p>
    <w:p w14:paraId="77ADFEE9" w14:textId="6C6B92BD"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w:t>
      </w:r>
      <w:r w:rsidR="00E5003B">
        <w:rPr>
          <w:lang w:val="fr-SN"/>
        </w:rPr>
        <w:t>l</w:t>
      </w:r>
      <w:r w:rsidRPr="00C81F64">
        <w:rPr>
          <w:lang w:val="fr-SN"/>
        </w:rPr>
        <w:t xml:space="preserve">e cerveau et on ne peut pas vraiment voir de différence notable </w:t>
      </w:r>
      <w:r w:rsidR="000C62C0" w:rsidRPr="00C81F64">
        <w:rPr>
          <w:lang w:val="fr-SN"/>
        </w:rPr>
        <w:t>entre</w:t>
      </w:r>
      <w:r w:rsidRPr="00C81F64">
        <w:rPr>
          <w:lang w:val="fr-SN"/>
        </w:rPr>
        <w:t xml:space="preserve"> le cerveau d’une personne intelligen</w:t>
      </w:r>
      <w:r w:rsidR="00E5003B">
        <w:rPr>
          <w:lang w:val="fr-SN"/>
        </w:rPr>
        <w:t>t</w:t>
      </w:r>
      <w:r w:rsidRPr="00C81F64">
        <w:rPr>
          <w:lang w:val="fr-SN"/>
        </w:rPr>
        <w:t>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3D712BEE"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lastRenderedPageBreak/>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What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F9182B">
        <w:rPr>
          <w:lang w:val="fr-SN"/>
        </w:rPr>
        <w:t>e</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4"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4"/>
    <w:p w14:paraId="6EF59C5C" w14:textId="42045F6A" w:rsidR="002707C1" w:rsidRPr="007A199D" w:rsidRDefault="003D6801" w:rsidP="00AD5310">
      <w:r w:rsidRPr="007A199D">
        <w:t>Mais ce n’est pas seulement les psychologues qui ont tentés de définir l’intelligence, les chercheurs en IA aussi, c’est le cas de James S. Albus qui le défini</w:t>
      </w:r>
      <w:r w:rsidR="00057B23">
        <w:t>t</w:t>
      </w:r>
      <w:r w:rsidRPr="007A199D">
        <w:t xml:space="preserve"> comme :</w:t>
      </w:r>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r w:rsidR="001D0B67">
        <w:t>.</w:t>
      </w:r>
    </w:p>
    <w:p w14:paraId="0FCDE61F" w14:textId="31F5118D" w:rsidR="00B67EC7" w:rsidRPr="00D22BE5" w:rsidRDefault="00D22BE5" w:rsidP="00AD5310">
      <w:r>
        <w:t>“</w:t>
      </w:r>
      <w:r w:rsidR="00B1453A">
        <w:t>Intelligence</w:t>
      </w:r>
      <w:r>
        <w:t xml:space="preserve"> constitutes the state of equilibrium towards which tend all the successive adaptations of a sensori-motor and cognitive nature, as well as all assimilatory and accommodatory interactions between the organism and the environment”</w:t>
      </w:r>
      <w:r w:rsidRPr="00D22BE5">
        <w:t xml:space="preserve"> </w:t>
      </w:r>
      <w:r w:rsidR="001A0B94" w:rsidRPr="00D22BE5">
        <w:t>(P</w:t>
      </w:r>
      <w:r w:rsidR="00D51EF2" w:rsidRPr="00D22BE5">
        <w:t>iaget</w:t>
      </w:r>
      <w:r w:rsidR="001A0B94" w:rsidRPr="00D22BE5">
        <w:t>, 2005).</w:t>
      </w:r>
    </w:p>
    <w:p w14:paraId="4F92FD7D" w14:textId="686BFD4B"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 les données de </w:t>
      </w:r>
      <w:r w:rsidR="004E4BF9" w:rsidRPr="00C81F64">
        <w:rPr>
          <w:lang w:val="fr-SN"/>
        </w:rPr>
        <w:t>l’</w:t>
      </w:r>
      <w:r w:rsidRPr="00C81F64">
        <w:rPr>
          <w:lang w:val="fr-SN"/>
        </w:rPr>
        <w:t>environnement (Inputs) et réagi en conséquence (Outputs).</w:t>
      </w:r>
    </w:p>
    <w:p w14:paraId="6F29C10B" w14:textId="2255232E" w:rsidR="00FE6C6E" w:rsidRPr="00C81F64" w:rsidRDefault="00E14CE4" w:rsidP="00A611C6">
      <w:pPr>
        <w:pStyle w:val="Heading3"/>
        <w:numPr>
          <w:ilvl w:val="2"/>
          <w:numId w:val="8"/>
        </w:numPr>
        <w:rPr>
          <w:lang w:val="fr-SN"/>
        </w:rPr>
      </w:pPr>
      <w:bookmarkStart w:id="5" w:name="_Toc156593625"/>
      <w:r w:rsidRPr="00C81F64">
        <w:rPr>
          <w:lang w:val="fr-SN"/>
        </w:rPr>
        <w:t xml:space="preserve">C’est quoi </w:t>
      </w:r>
      <w:r w:rsidR="00FE6C6E" w:rsidRPr="00C81F64">
        <w:rPr>
          <w:lang w:val="fr-SN"/>
        </w:rPr>
        <w:t>artificielle</w:t>
      </w:r>
      <w:bookmarkEnd w:id="5"/>
    </w:p>
    <w:p w14:paraId="6C39E355" w14:textId="1CFBF667" w:rsidR="002108A5" w:rsidRPr="00C81F64" w:rsidRDefault="001B7BDF" w:rsidP="002108A5">
      <w:pPr>
        <w:rPr>
          <w:lang w:val="fr-SN"/>
        </w:rPr>
      </w:pPr>
      <w:r w:rsidRPr="00C81F64">
        <w:rPr>
          <w:lang w:val="fr-SN"/>
        </w:rPr>
        <w:t>La plupart des gens penserai</w:t>
      </w:r>
      <w:r w:rsidR="00FF513B">
        <w:rPr>
          <w:lang w:val="fr-SN"/>
        </w:rPr>
        <w:t>ent</w:t>
      </w:r>
      <w:r w:rsidRPr="00C81F64">
        <w:rPr>
          <w:lang w:val="fr-SN"/>
        </w:rPr>
        <w:t xml:space="preserve">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46154D01" w:rsidR="00BB2940" w:rsidRPr="003367E6" w:rsidRDefault="00BB2940" w:rsidP="002108A5">
      <w:r w:rsidRPr="007A199D">
        <w:t xml:space="preserve">C’est pourquoi </w:t>
      </w:r>
      <w:r w:rsidR="000D364D" w:rsidRPr="007A199D">
        <w:t>nous allons</w:t>
      </w:r>
      <w:r w:rsidR="00AD618E" w:rsidRPr="007A199D">
        <w:t xml:space="preserve"> d</w:t>
      </w:r>
      <w:r w:rsidRPr="007A199D">
        <w:t>onne</w:t>
      </w:r>
      <w:r w:rsidR="00D679C3">
        <w:t>r</w:t>
      </w:r>
      <w:r w:rsidRPr="007A199D">
        <w:t xml:space="preserve"> la définition de Francesco Bianchini</w:t>
      </w:r>
      <w:r w:rsidR="00A524E7" w:rsidRPr="007A199D">
        <w:t xml:space="preserve"> dans </w:t>
      </w:r>
      <w:r w:rsidR="000D364D" w:rsidRPr="007A199D">
        <w:t xml:space="preserve">son </w:t>
      </w:r>
      <w:r w:rsidR="00A524E7" w:rsidRPr="007A199D">
        <w:t>articl</w:t>
      </w:r>
      <w:r w:rsidR="00A524E7" w:rsidRPr="003367E6">
        <w:t>e « A New Definition of “Artificial” for Two Artificial Sciences »</w:t>
      </w:r>
      <w:r w:rsidR="004D7373" w:rsidRPr="003367E6">
        <w:t> :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2DCC601" w:rsidR="002A0DA7" w:rsidRPr="00C81F64" w:rsidRDefault="00CA3D30" w:rsidP="002108A5">
      <w:pPr>
        <w:rPr>
          <w:lang w:val="fr-SN"/>
        </w:rPr>
      </w:pPr>
      <w:r w:rsidRPr="00C81F64">
        <w:rPr>
          <w:lang w:val="fr-SN"/>
        </w:rPr>
        <w:lastRenderedPageBreak/>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4067AD">
        <w:rPr>
          <w:lang w:val="fr-SN"/>
        </w:rPr>
        <w:t xml:space="preserve"> artificielle</w:t>
      </w:r>
      <w:r w:rsidRPr="00C81F64">
        <w:rPr>
          <w:lang w:val="fr-SN"/>
        </w:rPr>
        <w:t>.</w:t>
      </w:r>
      <w:r w:rsidR="005436E8" w:rsidRPr="00C81F64">
        <w:rPr>
          <w:lang w:val="fr-SN"/>
        </w:rPr>
        <w:t xml:space="preserve"> Elle met aussi en avant non seulement la construction de l’Homme mais aussi sa non</w:t>
      </w:r>
      <w:r w:rsidR="00D679C3">
        <w:rPr>
          <w:lang w:val="fr-SN"/>
        </w:rPr>
        <w:t>-</w:t>
      </w:r>
      <w:r w:rsidR="005436E8" w:rsidRPr="00C81F64">
        <w:rPr>
          <w:lang w:val="fr-SN"/>
        </w:rPr>
        <w:t xml:space="preserve">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345E4B28" w:rsidR="00EC6299" w:rsidRPr="00C81F64" w:rsidRDefault="00EC6299" w:rsidP="002108A5">
      <w:pPr>
        <w:rPr>
          <w:lang w:val="fr-SN"/>
        </w:rPr>
      </w:pPr>
      <w:r w:rsidRPr="00C81F64">
        <w:rPr>
          <w:lang w:val="fr-SN"/>
        </w:rPr>
        <w:t xml:space="preserve">Mais un problème se pose, selon Francesco Bianchini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w:t>
      </w:r>
      <w:r w:rsidR="00EA53E1">
        <w:rPr>
          <w:lang w:val="fr-SN"/>
        </w:rPr>
        <w:t>er</w:t>
      </w:r>
      <w:r w:rsidRPr="00C81F64">
        <w:rPr>
          <w:lang w:val="fr-SN"/>
        </w:rPr>
        <w:t xml:space="preserve"> une IA </w:t>
      </w:r>
      <w:r w:rsidR="00EA53E1" w:rsidRPr="00C81F64">
        <w:rPr>
          <w:lang w:val="fr-SN"/>
        </w:rPr>
        <w:t>créé</w:t>
      </w:r>
      <w:r w:rsidR="00EA53E1">
        <w:rPr>
          <w:lang w:val="fr-SN"/>
        </w:rPr>
        <w:t>e</w:t>
      </w:r>
      <w:r w:rsidRPr="00C81F64">
        <w:rPr>
          <w:lang w:val="fr-SN"/>
        </w:rPr>
        <w:t xml:space="preserve"> par </w:t>
      </w:r>
      <w:r w:rsidR="00EA53E1">
        <w:rPr>
          <w:lang w:val="fr-SN"/>
        </w:rPr>
        <w:t xml:space="preserve">une </w:t>
      </w:r>
      <w:r w:rsidRPr="00C81F64">
        <w:rPr>
          <w:lang w:val="fr-SN"/>
        </w:rPr>
        <w:t>IA toujours artificielle ?</w:t>
      </w:r>
    </w:p>
    <w:p w14:paraId="694A32E5" w14:textId="323D43AF" w:rsidR="00836AFE" w:rsidRPr="00C81F64" w:rsidRDefault="00EA53E1" w:rsidP="00A611C6">
      <w:pPr>
        <w:pStyle w:val="Heading3"/>
        <w:numPr>
          <w:ilvl w:val="2"/>
          <w:numId w:val="8"/>
        </w:numPr>
        <w:rPr>
          <w:lang w:val="fr-SN"/>
        </w:rPr>
      </w:pPr>
      <w:bookmarkStart w:id="6" w:name="_Toc156593626"/>
      <w:r>
        <w:rPr>
          <w:lang w:val="fr-SN"/>
        </w:rPr>
        <w:t>Proposition de</w:t>
      </w:r>
      <w:r w:rsidR="00836AFE" w:rsidRPr="00C81F64">
        <w:rPr>
          <w:lang w:val="fr-SN"/>
        </w:rPr>
        <w:t xml:space="preserve"> définition</w:t>
      </w:r>
      <w:r>
        <w:rPr>
          <w:lang w:val="fr-SN"/>
        </w:rPr>
        <w:t>s</w:t>
      </w:r>
      <w:r w:rsidR="00836AFE" w:rsidRPr="00C81F64">
        <w:rPr>
          <w:lang w:val="fr-SN"/>
        </w:rPr>
        <w:t xml:space="preserve"> de l’</w:t>
      </w:r>
      <w:r w:rsidR="00430F0F" w:rsidRPr="00C81F64">
        <w:rPr>
          <w:lang w:val="fr-SN"/>
        </w:rPr>
        <w:t>intelligence artificielle</w:t>
      </w:r>
      <w:bookmarkEnd w:id="6"/>
    </w:p>
    <w:p w14:paraId="2ACC7DCA" w14:textId="3EAC7BA1"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w:t>
      </w:r>
      <w:r w:rsidR="002906D8" w:rsidRPr="00C81F64">
        <w:rPr>
          <w:lang w:val="fr-SN"/>
        </w:rPr>
        <w:t>donné</w:t>
      </w:r>
      <w:r w:rsidR="00105A9C" w:rsidRPr="00C81F64">
        <w:rPr>
          <w:lang w:val="fr-SN"/>
        </w:rPr>
        <w:t xml:space="preserve">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w:t>
      </w:r>
      <w:r w:rsidR="00C45412" w:rsidRPr="00C81F64">
        <w:rPr>
          <w:lang w:val="fr-SN"/>
        </w:rPr>
        <w:t>.</w:t>
      </w:r>
    </w:p>
    <w:p w14:paraId="4DCA3A32" w14:textId="51FEC9D0" w:rsidR="00510256" w:rsidRPr="00550634" w:rsidRDefault="005908C4" w:rsidP="00952128">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fundamental goal of this research IS not merely to mimic intelligence or produce some clever fate. </w:t>
      </w:r>
      <w:r w:rsidR="00550634" w:rsidRPr="00550634">
        <w:t>Not at all. AI wants only the genuine article: machines with minds, in the full and literal sense</w:t>
      </w:r>
      <w:r w:rsidR="00550634">
        <w:t>”</w:t>
      </w:r>
      <w:r w:rsidR="007A607E">
        <w:t>.</w:t>
      </w:r>
    </w:p>
    <w:p w14:paraId="0E15E96A" w14:textId="65E356A2" w:rsidR="00233546" w:rsidRDefault="0026045C" w:rsidP="00952128">
      <w:pPr>
        <w:rPr>
          <w:lang w:val="fr-SN"/>
        </w:rPr>
      </w:pPr>
      <w:r>
        <w:rPr>
          <w:lang w:val="fr-SN"/>
        </w:rPr>
        <w:t>Vingt-quatre</w:t>
      </w:r>
      <w:r w:rsidR="0081343C">
        <w:rPr>
          <w:lang w:val="fr-SN"/>
        </w:rPr>
        <w:t xml:space="preserve"> (24)</w:t>
      </w:r>
      <w:r w:rsidR="00F41643">
        <w:rPr>
          <w:lang w:val="fr-SN"/>
        </w:rPr>
        <w:t xml:space="preserve"> ans</w:t>
      </w:r>
      <w:r w:rsidR="0081343C">
        <w:rPr>
          <w:lang w:val="fr-SN"/>
        </w:rPr>
        <w:t xml:space="preserve">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definition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r w:rsidR="00DE4A93" w:rsidRPr="007A199D">
        <w:rPr>
          <w:lang w:val="fr-SN"/>
        </w:rPr>
        <w:t>Artificial Intelligence is the enterprise of constructing an artefact that can reliably pass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13AF5979"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sidRPr="007A199D">
        <w:t>En janvier 2023, Haroon Sheikh, Corien Prins &amp; Erik Schrijvers</w:t>
      </w:r>
      <w:r w:rsidR="0037623D" w:rsidRPr="007A199D">
        <w:t xml:space="preserve"> ont copublié un</w:t>
      </w:r>
      <w:r w:rsidR="0037623D" w:rsidRPr="001F7BDA">
        <w:t xml:space="preserve"> article « </w:t>
      </w:r>
      <w:r w:rsidR="0037623D" w:rsidRPr="007358B0">
        <w:t xml:space="preserve">Artificial </w:t>
      </w:r>
      <w:r w:rsidR="007358B0" w:rsidRPr="007358B0">
        <w:t>Intelligence :</w:t>
      </w:r>
      <w:r w:rsidR="0037623D" w:rsidRPr="007358B0">
        <w:t xml:space="preserve"> Definition and Background</w:t>
      </w:r>
      <w:r w:rsidR="0037623D" w:rsidRPr="001F7BDA">
        <w:t xml:space="preserve"> » </w:t>
      </w:r>
      <w:r w:rsidR="003F1895" w:rsidRPr="007A199D">
        <w:t>ou ils ont</w:t>
      </w:r>
      <w:r w:rsidR="00C761E1">
        <w:t xml:space="preserve"> </w:t>
      </w:r>
      <w:r w:rsidR="00835D70">
        <w:t>d</w:t>
      </w:r>
      <w:r w:rsidR="00835D70">
        <w:rPr>
          <w:lang w:val="af-ZA"/>
        </w:rPr>
        <w:t>éfini</w:t>
      </w:r>
      <w:r w:rsidR="003F1895" w:rsidRPr="007A199D">
        <w:t xml:space="preserve"> la chose comme</w:t>
      </w:r>
      <w:r w:rsidR="003F1895" w:rsidRPr="001F7BDA">
        <w:t xml:space="preserve"> suit : </w:t>
      </w:r>
      <w:r w:rsidR="001F7BDA">
        <w:t>“Systems that display intelligent behaviour by analysing their environment and taking actions – with some degree of autonomy – to achieve specific goals.”</w:t>
      </w:r>
    </w:p>
    <w:p w14:paraId="63D7794B" w14:textId="2F35331B" w:rsidR="00991BEA" w:rsidRDefault="00991BEA" w:rsidP="00952128">
      <w:pPr>
        <w:rPr>
          <w:lang w:val="fr-SN"/>
        </w:rPr>
      </w:pPr>
      <w:r>
        <w:rPr>
          <w:lang w:val="fr-SN"/>
        </w:rPr>
        <w:t xml:space="preserve">Nous voyons que plusieurs auteurs à travers le temps ont </w:t>
      </w:r>
      <w:r w:rsidR="009B1D82">
        <w:rPr>
          <w:lang w:val="fr-SN"/>
        </w:rPr>
        <w:t>donné</w:t>
      </w:r>
      <w:r>
        <w:rPr>
          <w:lang w:val="fr-SN"/>
        </w:rPr>
        <w:t xml:space="preserve"> leurs définitions de l’IA selon leur entendement de la chose et leurs domaines de recherches. Mais </w:t>
      </w:r>
      <w:r w:rsidR="00927BD9">
        <w:rPr>
          <w:lang w:val="fr-SN"/>
        </w:rPr>
        <w:t>à</w:t>
      </w:r>
      <w:r>
        <w:rPr>
          <w:lang w:val="fr-SN"/>
        </w:rPr>
        <w:t xml:space="preserve"> la fin ils se rejoignent tous.</w:t>
      </w:r>
    </w:p>
    <w:p w14:paraId="6BC214F7" w14:textId="4AFD5E6F" w:rsidR="00E4159C" w:rsidRPr="0037623D" w:rsidRDefault="00E4159C" w:rsidP="00952128">
      <w:pPr>
        <w:rPr>
          <w:lang w:val="fr-SN"/>
        </w:rPr>
      </w:pPr>
      <w:r>
        <w:rPr>
          <w:lang w:val="fr-SN"/>
        </w:rPr>
        <w:lastRenderedPageBreak/>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w:t>
      </w:r>
      <w:r w:rsidR="00A978A8">
        <w:rPr>
          <w:lang w:val="fr-SN"/>
        </w:rPr>
        <w:t>définition</w:t>
      </w:r>
      <w:r w:rsidR="00BB00A4">
        <w:rPr>
          <w:lang w:val="fr-SN"/>
        </w:rPr>
        <w:t>.</w:t>
      </w:r>
    </w:p>
    <w:p w14:paraId="3F40974A" w14:textId="77F83C1A" w:rsidR="00EB1179" w:rsidRDefault="00EB1179" w:rsidP="00A611C6">
      <w:pPr>
        <w:pStyle w:val="Heading2"/>
        <w:numPr>
          <w:ilvl w:val="1"/>
          <w:numId w:val="8"/>
        </w:numPr>
        <w:rPr>
          <w:lang w:val="fr-SN"/>
        </w:rPr>
      </w:pPr>
      <w:bookmarkStart w:id="7" w:name="_Toc156593627"/>
      <w:r w:rsidRPr="00C81F64">
        <w:rPr>
          <w:lang w:val="fr-SN"/>
        </w:rPr>
        <w:t>Historique de l’</w:t>
      </w:r>
      <w:r w:rsidR="007102CD" w:rsidRPr="00C81F64">
        <w:rPr>
          <w:lang w:val="fr-SN"/>
        </w:rPr>
        <w:t>intelligence artificielle</w:t>
      </w:r>
      <w:bookmarkEnd w:id="7"/>
    </w:p>
    <w:p w14:paraId="73088CDC" w14:textId="268D0FDA"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A Logical Calculus of the Ideas Immanent in Nervous Activity</w:t>
      </w:r>
      <w:r w:rsidR="00EE6F36" w:rsidRPr="00473B09">
        <w:rPr>
          <w:lang w:val="fr-SN"/>
        </w:rPr>
        <w:t> »</w:t>
      </w:r>
      <w:r w:rsidR="00473B09">
        <w:rPr>
          <w:lang w:val="fr-SN"/>
        </w:rPr>
        <w:t xml:space="preserve"> dans lequel ils développent le premier réseau de neurone</w:t>
      </w:r>
      <w:r w:rsidR="00477006">
        <w:rPr>
          <w:lang w:val="fr-SN"/>
        </w:rPr>
        <w:t>s</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1DFF5281"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r w:rsidR="00873409" w:rsidRPr="00D61D2E">
        <w:rPr>
          <w:lang w:val="fr-SN"/>
        </w:rPr>
        <w:t>Computing Machinery and Intelligence</w:t>
      </w:r>
      <w:r w:rsidR="00873409" w:rsidRPr="00DC6B7E">
        <w:rPr>
          <w:lang w:val="fr-SN"/>
        </w:rPr>
        <w:t> »</w:t>
      </w:r>
      <w:r w:rsidR="00DC6B7E" w:rsidRPr="00DC6B7E">
        <w:rPr>
          <w:lang w:val="fr-SN"/>
        </w:rPr>
        <w:t xml:space="preserve"> </w:t>
      </w:r>
      <w:r w:rsidR="00E34AE0" w:rsidRPr="00E34AE0">
        <w:rPr>
          <w:lang w:val="fr-SN"/>
        </w:rPr>
        <w:t>où</w:t>
      </w:r>
      <w:r w:rsidR="00DC6B7E" w:rsidRPr="00DC6B7E">
        <w:rPr>
          <w:lang w:val="fr-SN"/>
        </w:rPr>
        <w:t xml:space="preserve">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Can machine think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Summer AI Conference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r w:rsidR="001E2014">
        <w:rPr>
          <w:lang w:val="fr-SN"/>
        </w:rPr>
        <w:t>Mc</w:t>
      </w:r>
      <w:r w:rsidR="003F66FD">
        <w:rPr>
          <w:lang w:val="fr-SN"/>
        </w:rPr>
        <w:t>A</w:t>
      </w:r>
      <w:r w:rsidR="001E2014">
        <w:rPr>
          <w:lang w:val="fr-SN"/>
        </w:rPr>
        <w:t>rthy</w:t>
      </w:r>
      <w:r w:rsidR="00FA0284">
        <w:rPr>
          <w:lang w:val="fr-SN"/>
        </w:rPr>
        <w:t>, informaticien américain, a proposé le terme « Intelligence artificielle</w:t>
      </w:r>
      <w:r w:rsidR="003C764A">
        <w:rPr>
          <w:lang w:val="fr-SN"/>
        </w:rPr>
        <w:t> »</w:t>
      </w:r>
      <w:r w:rsidR="00FA0284">
        <w:rPr>
          <w:lang w:val="fr-SN"/>
        </w:rPr>
        <w:t>.</w:t>
      </w:r>
    </w:p>
    <w:p w14:paraId="5A08395E" w14:textId="0AB3F841"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L</w:t>
      </w:r>
      <w:r w:rsidR="001B0AD3">
        <w:rPr>
          <w:lang w:val="fr-SN"/>
        </w:rPr>
        <w:t>e</w:t>
      </w:r>
      <w:r w:rsidR="00E3271C">
        <w:rPr>
          <w:lang w:val="fr-SN"/>
        </w:rPr>
        <w:t xml:space="preserve"> </w:t>
      </w:r>
      <w:r w:rsidR="00A1414A">
        <w:rPr>
          <w:lang w:val="fr-SN"/>
        </w:rPr>
        <w:t xml:space="preserve">premier </w:t>
      </w:r>
      <w:r w:rsidR="001B0AD3">
        <w:rPr>
          <w:lang w:val="fr-SN"/>
        </w:rPr>
        <w:t>C</w:t>
      </w:r>
      <w:r w:rsidR="00A1414A">
        <w:rPr>
          <w:lang w:val="fr-SN"/>
        </w:rPr>
        <w:t>ha</w:t>
      </w:r>
      <w:r w:rsidR="00623E6B">
        <w:rPr>
          <w:lang w:val="fr-SN"/>
        </w:rPr>
        <w:t>t</w:t>
      </w:r>
      <w:r w:rsidR="00A1414A">
        <w:rPr>
          <w:lang w:val="fr-SN"/>
        </w:rPr>
        <w:t xml:space="preserve">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Joseph Weizenbaum</w:t>
      </w:r>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w:t>
      </w:r>
      <w:r w:rsidR="0035050B">
        <w:rPr>
          <w:lang w:val="fr-SN"/>
        </w:rPr>
        <w:t xml:space="preserve"> le test de Turing</w:t>
      </w:r>
      <w:r w:rsidR="008F17FE">
        <w:rPr>
          <w:lang w:val="fr-SN"/>
        </w:rPr>
        <w:t>.</w:t>
      </w:r>
    </w:p>
    <w:p w14:paraId="4DEE9390" w14:textId="284CC1F8" w:rsidR="00293465" w:rsidRPr="00580657" w:rsidRDefault="00293465" w:rsidP="00AD7163">
      <w:pPr>
        <w:rPr>
          <w:lang w:val="fr-SN"/>
        </w:rPr>
      </w:pPr>
      <w:r w:rsidRPr="008A19BB">
        <w:rPr>
          <w:b/>
          <w:bCs/>
          <w:lang w:val="fr-SN"/>
        </w:rPr>
        <w:t>1967</w:t>
      </w:r>
      <w:r w:rsidRPr="00580657">
        <w:rPr>
          <w:lang w:val="fr-SN"/>
        </w:rPr>
        <w:t> : Shun'ichi Amari</w:t>
      </w:r>
      <w:r w:rsidR="008A19BB">
        <w:rPr>
          <w:lang w:val="fr-SN"/>
        </w:rPr>
        <w:t xml:space="preserve"> a été le premier </w:t>
      </w:r>
      <w:r w:rsidR="00D064CE">
        <w:rPr>
          <w:lang w:val="fr-SN"/>
        </w:rPr>
        <w:t>à</w:t>
      </w:r>
      <w:r w:rsidR="008A19BB">
        <w:rPr>
          <w:lang w:val="fr-SN"/>
        </w:rPr>
        <w:t xml:space="preserve"> </w:t>
      </w:r>
      <w:r w:rsidR="00927BD9">
        <w:rPr>
          <w:lang w:val="fr-SN"/>
        </w:rPr>
        <w:t>utilis</w:t>
      </w:r>
      <w:r w:rsidR="001B1164">
        <w:rPr>
          <w:lang w:val="fr-SN"/>
        </w:rPr>
        <w:t>er</w:t>
      </w:r>
      <w:r w:rsidR="008A19BB">
        <w:rPr>
          <w:lang w:val="fr-SN"/>
        </w:rPr>
        <w:t xml:space="preserv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w:t>
      </w:r>
      <w:r w:rsidR="00927BD9">
        <w:rPr>
          <w:lang w:val="fr-SN"/>
        </w:rPr>
        <w:t xml:space="preserve"> </w:t>
      </w:r>
      <w:r w:rsidR="008A19BB">
        <w:rPr>
          <w:lang w:val="fr-SN"/>
        </w:rPr>
        <w:t>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1764FBC5" w:rsidR="0059341E" w:rsidRPr="00580657" w:rsidRDefault="0059341E" w:rsidP="00AD7163">
      <w:pPr>
        <w:rPr>
          <w:lang w:val="fr-SN"/>
        </w:rPr>
      </w:pPr>
      <w:r w:rsidRPr="000012F8">
        <w:rPr>
          <w:lang w:val="fr-SN"/>
        </w:rPr>
        <w:t xml:space="preserve">           </w:t>
      </w:r>
      <w:r w:rsidRPr="00580657">
        <w:rPr>
          <w:lang w:val="fr-SN"/>
        </w:rPr>
        <w:t xml:space="preserve">La </w:t>
      </w:r>
      <w:r w:rsidR="00737845">
        <w:rPr>
          <w:lang w:val="fr-SN"/>
        </w:rPr>
        <w:t>r</w:t>
      </w:r>
      <w:r w:rsidR="00580657" w:rsidRPr="00580657">
        <w:rPr>
          <w:lang w:val="fr-SN"/>
        </w:rPr>
        <w:t>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3422CF">
        <w:rPr>
          <w:lang w:val="fr-SN"/>
        </w:rPr>
        <w:t>s</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33B11E61"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ollaborateurs développ</w:t>
      </w:r>
      <w:r w:rsidR="0099170C">
        <w:rPr>
          <w:lang w:val="fr-SN"/>
        </w:rPr>
        <w:t>ent</w:t>
      </w:r>
      <w:r w:rsidR="00490F14">
        <w:rPr>
          <w:lang w:val="fr-SN"/>
        </w:rPr>
        <w:t xml:space="preserve">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1493358B"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w:t>
      </w:r>
    </w:p>
    <w:p w14:paraId="778A8D30" w14:textId="5A1A10EB" w:rsidR="00CB1C7D" w:rsidRPr="006A5C9F" w:rsidRDefault="00CB1C7D" w:rsidP="00AD7163">
      <w:pPr>
        <w:rPr>
          <w:lang w:val="fr-SN"/>
        </w:rPr>
      </w:pPr>
      <w:r w:rsidRPr="006A5C9F">
        <w:rPr>
          <w:b/>
          <w:bCs/>
          <w:lang w:val="fr-SN"/>
        </w:rPr>
        <w:lastRenderedPageBreak/>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2F650954"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r w:rsidR="00A01B3F">
        <w:rPr>
          <w:lang w:val="fr-SN"/>
        </w:rPr>
        <w:t>à</w:t>
      </w:r>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0DD3A41" w:rsidR="00EB1179" w:rsidRDefault="00584188" w:rsidP="004E1E0E">
      <w:pPr>
        <w:pStyle w:val="Heading2"/>
        <w:numPr>
          <w:ilvl w:val="1"/>
          <w:numId w:val="8"/>
        </w:numPr>
        <w:rPr>
          <w:lang w:val="fr-SN"/>
        </w:rPr>
      </w:pPr>
      <w:bookmarkStart w:id="8" w:name="_Toc156593628"/>
      <w:r w:rsidRPr="00C81F64">
        <w:rPr>
          <w:lang w:val="fr-SN"/>
        </w:rPr>
        <w:t>Les pionniers de l’</w:t>
      </w:r>
      <w:r w:rsidR="007102CD" w:rsidRPr="00C81F64">
        <w:rPr>
          <w:lang w:val="fr-SN"/>
        </w:rPr>
        <w:t>intelligence artificielle</w:t>
      </w:r>
      <w:bookmarkEnd w:id="8"/>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Summer AI Conference</w:t>
      </w:r>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9" w:name="_Hlk154749587"/>
      <w:r w:rsidRPr="000F0702">
        <w:rPr>
          <w:b/>
          <w:bCs/>
          <w:lang w:val="fr-SN"/>
        </w:rPr>
        <w:t>Marvin Minsky </w:t>
      </w:r>
      <w:bookmarkEnd w:id="9"/>
      <w:r w:rsidR="000F0702" w:rsidRPr="000F0702">
        <w:rPr>
          <w:b/>
          <w:bCs/>
          <w:lang w:val="fr-SN"/>
        </w:rPr>
        <w:t>(1927-2016)</w:t>
      </w:r>
    </w:p>
    <w:p w14:paraId="6F0BA3CD" w14:textId="1E037C22" w:rsidR="000F0702" w:rsidRPr="00E877A1" w:rsidRDefault="00E877A1" w:rsidP="00211B2A">
      <w:pPr>
        <w:rPr>
          <w:lang w:val="fr-SN"/>
        </w:rPr>
      </w:pPr>
      <w:r w:rsidRPr="00E877A1">
        <w:rPr>
          <w:lang w:val="fr-SN"/>
        </w:rPr>
        <w:t>Minsky était u</w:t>
      </w:r>
      <w:r>
        <w:rPr>
          <w:lang w:val="fr-SN"/>
        </w:rPr>
        <w:t xml:space="preserve">n informaticien </w:t>
      </w:r>
      <w:r w:rsidR="002947E4">
        <w:rPr>
          <w:lang w:val="fr-SN"/>
        </w:rPr>
        <w:t xml:space="preserve">américain </w:t>
      </w:r>
      <w:r>
        <w:rPr>
          <w:lang w:val="fr-SN"/>
        </w:rPr>
        <w:t xml:space="preserve">et adepte aussi </w:t>
      </w:r>
      <w:r w:rsidR="00E16EC7">
        <w:rPr>
          <w:lang w:val="fr-SN"/>
        </w:rPr>
        <w:t>des sciences cognitives</w:t>
      </w:r>
      <w:r>
        <w:rPr>
          <w:lang w:val="fr-SN"/>
        </w:rPr>
        <w:t xml:space="preserve">. </w:t>
      </w:r>
      <w:r w:rsidR="00E16EC7">
        <w:rPr>
          <w:lang w:val="fr-SN"/>
        </w:rPr>
        <w:t>Il est un cofondateur du laboratoire</w:t>
      </w:r>
      <w:r w:rsidR="002947E4">
        <w:rPr>
          <w:lang w:val="fr-SN"/>
        </w:rPr>
        <w:t xml:space="preserve"> d’IA</w:t>
      </w:r>
      <w:r w:rsidR="00E16EC7">
        <w:rPr>
          <w:lang w:val="fr-SN"/>
        </w:rPr>
        <w:t xml:space="preserve"> d</w:t>
      </w:r>
      <w:r w:rsidR="00845D02">
        <w:rPr>
          <w:lang w:val="fr-SN"/>
        </w:rPr>
        <w:t>u</w:t>
      </w:r>
      <w:r w:rsidR="00E16EC7">
        <w:rPr>
          <w:lang w:val="fr-SN"/>
        </w:rPr>
        <w:t xml:space="preserve"> </w:t>
      </w:r>
      <w:r w:rsidR="00E16EC7" w:rsidRPr="00816E63">
        <w:rPr>
          <w:lang w:val="fr-SN"/>
        </w:rPr>
        <w:t xml:space="preserve">Massachusetts Institute of </w:t>
      </w:r>
      <w:r w:rsidR="00E16EC7" w:rsidRPr="00B3348C">
        <w:rPr>
          <w:lang w:val="fr-SN"/>
        </w:rPr>
        <w:t>Technology</w:t>
      </w:r>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Rosenblatt </w:t>
      </w:r>
      <w:r w:rsidR="00B77B12" w:rsidRPr="00B3348C">
        <w:rPr>
          <w:b/>
          <w:bCs/>
          <w:lang w:val="fr-SN"/>
        </w:rPr>
        <w:t>(1928-1971)</w:t>
      </w:r>
    </w:p>
    <w:p w14:paraId="4279383D" w14:textId="09BD5A93" w:rsidR="003801E0" w:rsidRDefault="005A3E19" w:rsidP="00211B2A">
      <w:pPr>
        <w:rPr>
          <w:lang w:val="fr-SN"/>
        </w:rPr>
      </w:pPr>
      <w:r w:rsidRPr="005A3E19">
        <w:rPr>
          <w:lang w:val="fr-SN"/>
        </w:rPr>
        <w:t>Rosenblatt est un psychologu</w:t>
      </w:r>
      <w:r>
        <w:rPr>
          <w:lang w:val="fr-SN"/>
        </w:rPr>
        <w:t xml:space="preserve">e et informaticien américain. On ne peut </w:t>
      </w:r>
      <w:r w:rsidR="001C7B6B">
        <w:rPr>
          <w:lang w:val="fr-SN"/>
        </w:rPr>
        <w:t xml:space="preserve">pas </w:t>
      </w:r>
      <w:r>
        <w:rPr>
          <w:lang w:val="fr-SN"/>
        </w:rPr>
        <w:t>parler des pères fondateurs de l’IA sans le mentionner car il</w:t>
      </w:r>
      <w:r w:rsidR="005910A4">
        <w:rPr>
          <w:lang w:val="fr-SN"/>
        </w:rPr>
        <w:t xml:space="preserve"> a</w:t>
      </w:r>
      <w:r>
        <w:rPr>
          <w:lang w:val="fr-SN"/>
        </w:rPr>
        <w:t xml:space="preserve"> </w:t>
      </w:r>
      <w:r w:rsidR="00646BBB">
        <w:rPr>
          <w:lang w:val="fr-SN"/>
        </w:rPr>
        <w:t>créé</w:t>
      </w:r>
      <w:r>
        <w:rPr>
          <w:lang w:val="fr-SN"/>
        </w:rPr>
        <w:t xml:space="preserve"> le perceptron qui va ensuite porter son nom. Ce perceptron qu’il a </w:t>
      </w:r>
      <w:r w:rsidR="00A679DE">
        <w:rPr>
          <w:lang w:val="fr-SN"/>
        </w:rPr>
        <w:t>développé</w:t>
      </w:r>
      <w:r>
        <w:rPr>
          <w:lang w:val="fr-SN"/>
        </w:rPr>
        <w:t xml:space="preserve"> est</w:t>
      </w:r>
      <w:r w:rsidR="00A679DE">
        <w:rPr>
          <w:lang w:val="fr-SN"/>
        </w:rPr>
        <w:t xml:space="preserve"> </w:t>
      </w:r>
      <w:r w:rsidR="006D0154">
        <w:rPr>
          <w:lang w:val="af-ZA"/>
        </w:rPr>
        <w:t>à</w:t>
      </w:r>
      <w:r w:rsidR="006D0154" w:rsidRPr="006D0154">
        <w:rPr>
          <w:lang w:val="fr-FR"/>
        </w:rPr>
        <w:t xml:space="preserve"> </w:t>
      </w:r>
      <w:r w:rsidR="00A679DE">
        <w:rPr>
          <w:lang w:val="fr-SN"/>
        </w:rPr>
        <w:t xml:space="preserve">l’origine de tous les </w:t>
      </w:r>
      <w:r w:rsidR="00C874A7">
        <w:rPr>
          <w:lang w:val="fr-SN"/>
        </w:rPr>
        <w:t>modèles</w:t>
      </w:r>
      <w:r w:rsidR="00A679DE">
        <w:rPr>
          <w:lang w:val="fr-SN"/>
        </w:rPr>
        <w:t xml:space="preserve"> réseau de neurones que nous connaissons aujourd’hui.</w:t>
      </w:r>
    </w:p>
    <w:p w14:paraId="10F09B0C" w14:textId="7978C47E" w:rsidR="003115CB" w:rsidRDefault="003115CB" w:rsidP="00211B2A">
      <w:pPr>
        <w:rPr>
          <w:lang w:val="fr-SN"/>
        </w:rPr>
      </w:pPr>
    </w:p>
    <w:p w14:paraId="29170B43" w14:textId="77777777" w:rsidR="003115CB" w:rsidRPr="005A3E19" w:rsidRDefault="003115CB" w:rsidP="00211B2A">
      <w:pPr>
        <w:rPr>
          <w:lang w:val="fr-SN"/>
        </w:rPr>
      </w:pPr>
    </w:p>
    <w:p w14:paraId="529C3368" w14:textId="3F6F4F68" w:rsidR="00D2282C" w:rsidRPr="005A3E19" w:rsidRDefault="00D2282C" w:rsidP="00211B2A">
      <w:pPr>
        <w:rPr>
          <w:b/>
          <w:bCs/>
          <w:lang w:val="fr-SN"/>
        </w:rPr>
      </w:pPr>
      <w:r w:rsidRPr="005A3E19">
        <w:rPr>
          <w:b/>
          <w:bCs/>
          <w:lang w:val="fr-SN"/>
        </w:rPr>
        <w:lastRenderedPageBreak/>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2E00529B" w:rsidR="00C33015" w:rsidRDefault="00346C61" w:rsidP="00D00452">
      <w:pPr>
        <w:pStyle w:val="Heading1"/>
        <w:numPr>
          <w:ilvl w:val="0"/>
          <w:numId w:val="8"/>
        </w:numPr>
        <w:rPr>
          <w:lang w:val="fr-SN"/>
        </w:rPr>
      </w:pPr>
      <w:bookmarkStart w:id="10" w:name="_Toc156593629"/>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bookmarkEnd w:id="10"/>
    </w:p>
    <w:p w14:paraId="3959C0F6" w14:textId="68EFD3C8" w:rsidR="00F70F7C" w:rsidRDefault="00F70F7C" w:rsidP="00E813D6">
      <w:pPr>
        <w:pStyle w:val="Heading2"/>
        <w:numPr>
          <w:ilvl w:val="1"/>
          <w:numId w:val="8"/>
        </w:numPr>
        <w:rPr>
          <w:lang w:val="fr-SN"/>
        </w:rPr>
      </w:pPr>
      <w:bookmarkStart w:id="11" w:name="_Toc156593630"/>
      <w:r>
        <w:rPr>
          <w:lang w:val="fr-SN"/>
        </w:rPr>
        <w:t>Les mathématiques</w:t>
      </w:r>
      <w:bookmarkEnd w:id="11"/>
    </w:p>
    <w:p w14:paraId="756DF365" w14:textId="452CB8E8" w:rsidR="007A30BD" w:rsidRPr="007A30BD" w:rsidRDefault="007A30BD" w:rsidP="007A30BD">
      <w:r>
        <w:t>“These considerations show that there is a tremendous need for mathematics in the area of artificial intelligence. And, in fact, one can currently witness that numerous mathematicians move to this field, bringing in their own expertise” (</w:t>
      </w:r>
      <w:r w:rsidRPr="00657050">
        <w:t>Kutyniok,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Gitta </w:t>
      </w:r>
      <w:r w:rsidR="007A30BD" w:rsidRPr="007A30BD">
        <w:rPr>
          <w:lang w:val="fr-SN"/>
        </w:rPr>
        <w:t>Kutyniok</w:t>
      </w:r>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35D5EB5B" w:rsidR="00817480" w:rsidRPr="0014769A" w:rsidRDefault="00817480" w:rsidP="0014769A">
      <w:pPr>
        <w:pStyle w:val="ListParagraph"/>
        <w:numPr>
          <w:ilvl w:val="0"/>
          <w:numId w:val="3"/>
        </w:numPr>
        <w:rPr>
          <w:lang w:val="fr-SN"/>
        </w:rPr>
      </w:pPr>
      <w:r w:rsidRPr="00097DD9">
        <w:rPr>
          <w:b/>
          <w:bCs/>
          <w:lang w:val="fr-SN"/>
        </w:rPr>
        <w:t>Les dérivées</w:t>
      </w:r>
      <w:r w:rsidR="0014769A">
        <w:rPr>
          <w:lang w:val="fr-SN"/>
        </w:rPr>
        <w:t xml:space="preserve"> sont un sous</w:t>
      </w:r>
      <w:r w:rsidR="0002748F">
        <w:rPr>
          <w:lang w:val="fr-SN"/>
        </w:rPr>
        <w:t>-</w:t>
      </w:r>
      <w:r w:rsidR="0014769A">
        <w:rPr>
          <w:lang w:val="fr-SN"/>
        </w:rPr>
        <w:t>domaine de l’analyse mathématique. Elles sont omniprésentes dans le Machine Learning. Nous utilisons notamment la rétropropagation qui nous permet de mettre</w:t>
      </w:r>
      <w:r w:rsidR="00243359">
        <w:rPr>
          <w:lang w:val="fr-SN"/>
        </w:rPr>
        <w:t xml:space="preserve"> à jour</w:t>
      </w:r>
      <w:r w:rsidR="0014769A">
        <w:rPr>
          <w:lang w:val="fr-SN"/>
        </w:rPr>
        <w:t xml:space="preserve"> les poi</w:t>
      </w:r>
      <w:r w:rsidR="00243359">
        <w:rPr>
          <w:lang w:val="fr-SN"/>
        </w:rPr>
        <w:t>ds</w:t>
      </w:r>
      <w:r w:rsidR="0014769A">
        <w:rPr>
          <w:lang w:val="fr-SN"/>
        </w:rPr>
        <w:t xml:space="preserve"> dans un réseau de neurone</w:t>
      </w:r>
      <w:r w:rsidR="0002748F">
        <w:rPr>
          <w:lang w:val="fr-SN"/>
        </w:rPr>
        <w:t>s</w:t>
      </w:r>
      <w:r w:rsidR="0014769A">
        <w:rPr>
          <w:lang w:val="fr-SN"/>
        </w:rPr>
        <w:t xml:space="preserve">. </w:t>
      </w:r>
    </w:p>
    <w:p w14:paraId="6FCD7462" w14:textId="294159A8"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w:t>
      </w:r>
      <w:r w:rsidR="0002748F">
        <w:rPr>
          <w:lang w:val="fr-SN"/>
        </w:rPr>
        <w:t xml:space="preserve"> que</w:t>
      </w:r>
      <w:r w:rsidR="0014769A">
        <w:rPr>
          <w:lang w:val="fr-SN"/>
        </w:rPr>
        <w:t xml:space="preserve"> nous sommes </w:t>
      </w:r>
      <w:r w:rsidR="00887CA4">
        <w:rPr>
          <w:lang w:val="fr-SN"/>
        </w:rPr>
        <w:t>appelés</w:t>
      </w:r>
      <w:r w:rsidR="0014769A">
        <w:rPr>
          <w:lang w:val="fr-SN"/>
        </w:rPr>
        <w:t xml:space="preserve"> </w:t>
      </w:r>
      <w:r w:rsidR="00C5346B">
        <w:rPr>
          <w:lang w:val="af-ZA"/>
        </w:rPr>
        <w:t>à</w:t>
      </w:r>
      <w:r w:rsidR="0014769A">
        <w:rPr>
          <w:lang w:val="fr-SN"/>
        </w:rPr>
        <w:t xml:space="preserve"> faire dans un Deep Learning.</w:t>
      </w:r>
    </w:p>
    <w:p w14:paraId="0C0A9120" w14:textId="083F0295" w:rsidR="00817480"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7452BF47" w14:textId="05293B7B" w:rsidR="001950A6" w:rsidRDefault="001950A6" w:rsidP="001950A6">
      <w:pPr>
        <w:rPr>
          <w:lang w:val="fr-SN"/>
        </w:rPr>
      </w:pPr>
    </w:p>
    <w:p w14:paraId="19DB8F4A" w14:textId="1F364456" w:rsidR="001950A6" w:rsidRDefault="001950A6" w:rsidP="001950A6">
      <w:pPr>
        <w:rPr>
          <w:lang w:val="fr-SN"/>
        </w:rPr>
      </w:pPr>
    </w:p>
    <w:p w14:paraId="7FE847F1" w14:textId="0BB9B991" w:rsidR="001950A6" w:rsidRDefault="001950A6" w:rsidP="001950A6">
      <w:pPr>
        <w:rPr>
          <w:lang w:val="fr-SN"/>
        </w:rPr>
      </w:pPr>
    </w:p>
    <w:p w14:paraId="6F10A027" w14:textId="77777777" w:rsidR="001950A6" w:rsidRPr="001950A6" w:rsidRDefault="001950A6" w:rsidP="001950A6">
      <w:pPr>
        <w:rPr>
          <w:lang w:val="fr-SN"/>
        </w:rPr>
      </w:pPr>
    </w:p>
    <w:p w14:paraId="6C21D3B6" w14:textId="53F3ECCF" w:rsidR="00F70F7C" w:rsidRDefault="001F6879" w:rsidP="00D24993">
      <w:pPr>
        <w:pStyle w:val="Heading2"/>
        <w:numPr>
          <w:ilvl w:val="1"/>
          <w:numId w:val="8"/>
        </w:numPr>
        <w:rPr>
          <w:lang w:val="fr-SN"/>
        </w:rPr>
      </w:pPr>
      <w:bookmarkStart w:id="12" w:name="_Toc156593631"/>
      <w:r>
        <w:rPr>
          <w:lang w:val="fr-SN"/>
        </w:rPr>
        <w:lastRenderedPageBreak/>
        <w:t>La b</w:t>
      </w:r>
      <w:r w:rsidR="00CC0434">
        <w:rPr>
          <w:lang w:val="fr-SN"/>
        </w:rPr>
        <w:t>iologie</w:t>
      </w:r>
      <w:bookmarkEnd w:id="12"/>
    </w:p>
    <w:p w14:paraId="59044C81" w14:textId="0D5385D9" w:rsidR="004E6F3C" w:rsidRDefault="00F561B2" w:rsidP="004E6F3C">
      <w:pPr>
        <w:rPr>
          <w:lang w:val="fr-SN"/>
        </w:rPr>
      </w:pPr>
      <w:r>
        <w:rPr>
          <w:lang w:val="fr-SN"/>
        </w:rPr>
        <w:t xml:space="preserve">Pour parler de l’impact de la biologie dans l’intelligence artificielle, il nous faut </w:t>
      </w:r>
      <w:r w:rsidR="00C23FF5" w:rsidRPr="00C23FF5">
        <w:rPr>
          <w:lang w:val="fr-SN"/>
        </w:rPr>
        <w:t>forcément</w:t>
      </w:r>
      <w:r w:rsidR="00C23FF5">
        <w:rPr>
          <w:lang w:val="fr-SN"/>
        </w:rPr>
        <w:t xml:space="preserve"> </w:t>
      </w:r>
      <w:r>
        <w:rPr>
          <w:lang w:val="fr-SN"/>
        </w:rPr>
        <w:t>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34D0380A"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686DA6E3" w:rsidR="000B2177" w:rsidRPr="004E6F3C" w:rsidRDefault="006F7F14" w:rsidP="004E6F3C">
      <w:pPr>
        <w:rPr>
          <w:lang w:val="fr-SN"/>
        </w:rPr>
      </w:pPr>
      <w:r>
        <w:rPr>
          <w:lang w:val="fr-SN"/>
        </w:rPr>
        <w:t xml:space="preserve">C’est cette structure du neurone biologique que les réseaux de </w:t>
      </w:r>
      <w:r w:rsidR="004D4735">
        <w:rPr>
          <w:lang w:val="fr-SN"/>
        </w:rPr>
        <w:t>neurone</w:t>
      </w:r>
      <w:r w:rsidR="00C92BEA">
        <w:rPr>
          <w:lang w:val="fr-SN"/>
        </w:rPr>
        <w:t>s</w:t>
      </w:r>
      <w:r w:rsidR="004D4735">
        <w:rPr>
          <w:lang w:val="fr-SN"/>
        </w:rPr>
        <w:t xml:space="preserve"> artificiel</w:t>
      </w:r>
      <w:r w:rsidR="00C92BEA">
        <w:rPr>
          <w:lang w:val="fr-SN"/>
        </w:rPr>
        <w:t>s</w:t>
      </w:r>
      <w:r>
        <w:rPr>
          <w:lang w:val="fr-SN"/>
        </w:rPr>
        <w:t xml:space="preserve"> vont essayer de répliquer à travers des calculs mathématiques.</w:t>
      </w:r>
    </w:p>
    <w:p w14:paraId="349B0110" w14:textId="563C1D12" w:rsidR="00F70F7C" w:rsidRDefault="001F6879" w:rsidP="00D24993">
      <w:pPr>
        <w:pStyle w:val="Heading2"/>
        <w:numPr>
          <w:ilvl w:val="1"/>
          <w:numId w:val="8"/>
        </w:numPr>
        <w:rPr>
          <w:lang w:val="fr-SN"/>
        </w:rPr>
      </w:pPr>
      <w:bookmarkStart w:id="13" w:name="_Toc156593632"/>
      <w:r>
        <w:rPr>
          <w:lang w:val="fr-SN"/>
        </w:rPr>
        <w:t>La p</w:t>
      </w:r>
      <w:r w:rsidR="00B0497C">
        <w:rPr>
          <w:lang w:val="fr-SN"/>
        </w:rPr>
        <w:t>sychologie</w:t>
      </w:r>
      <w:bookmarkEnd w:id="13"/>
    </w:p>
    <w:p w14:paraId="649B45BA" w14:textId="5E026D50" w:rsidR="003374F8" w:rsidRDefault="003374F8" w:rsidP="00966ED1">
      <w:pPr>
        <w:rPr>
          <w:lang w:val="fr-SN"/>
        </w:rPr>
      </w:pPr>
      <w:r>
        <w:rPr>
          <w:lang w:val="fr-SN"/>
        </w:rPr>
        <w:t>La psychologie a eu un grand impact sur l’IA car elle nous permet de comprendre l’aspect cogniti</w:t>
      </w:r>
      <w:r w:rsidR="00B55737">
        <w:rPr>
          <w:lang w:val="fr-SN"/>
        </w:rPr>
        <w:t>f</w:t>
      </w:r>
      <w:r>
        <w:rPr>
          <w:lang w:val="fr-SN"/>
        </w:rPr>
        <w:t xml:space="preserve"> de l’esprit. C’est-à-dire cette </w:t>
      </w:r>
      <w:r w:rsidR="00B55737">
        <w:rPr>
          <w:lang w:val="fr-SN"/>
        </w:rPr>
        <w:t xml:space="preserve">partie </w:t>
      </w:r>
      <w:r>
        <w:rPr>
          <w:lang w:val="fr-SN"/>
        </w:rPr>
        <w:t xml:space="preserve">de notre esprit que l’on ne peut pas </w:t>
      </w:r>
      <w:r w:rsidR="00E51B15">
        <w:rPr>
          <w:lang w:val="fr-SN"/>
        </w:rPr>
        <w:t>touch</w:t>
      </w:r>
      <w:r w:rsidR="00482F8A">
        <w:rPr>
          <w:lang w:val="fr-SN"/>
        </w:rPr>
        <w:t>er</w:t>
      </w:r>
      <w:r>
        <w:rPr>
          <w:lang w:val="fr-SN"/>
        </w:rPr>
        <w:t xml:space="preserve"> par exemple l’intelligence.</w:t>
      </w:r>
    </w:p>
    <w:p w14:paraId="502B0B73" w14:textId="6DF91ABB" w:rsidR="00050D53" w:rsidRDefault="00050D53" w:rsidP="00966ED1">
      <w:pPr>
        <w:rPr>
          <w:lang w:val="fr-SN"/>
        </w:rPr>
      </w:pPr>
      <w:r>
        <w:rPr>
          <w:lang w:val="fr-SN"/>
        </w:rPr>
        <w:t xml:space="preserve">Parlant de cette intelligence, nous avons vu plus </w:t>
      </w:r>
      <w:r w:rsidR="008B69F0">
        <w:rPr>
          <w:lang w:val="fr-SN"/>
        </w:rPr>
        <w:t xml:space="preserve">haut </w:t>
      </w:r>
      <w:r>
        <w:rPr>
          <w:lang w:val="fr-SN"/>
        </w:rPr>
        <w:t xml:space="preserve">des définitions données par des psychologues mais </w:t>
      </w:r>
      <w:r w:rsidR="00E51B15">
        <w:rPr>
          <w:lang w:val="fr-SN"/>
        </w:rPr>
        <w:t>ils</w:t>
      </w:r>
      <w:r>
        <w:rPr>
          <w:lang w:val="fr-SN"/>
        </w:rPr>
        <w:t xml:space="preserve"> ne s’arrêtent pas </w:t>
      </w:r>
      <w:r w:rsidR="007B4960">
        <w:rPr>
          <w:lang w:val="fr-SN"/>
        </w:rPr>
        <w:t>là</w:t>
      </w:r>
      <w:r>
        <w:rPr>
          <w:lang w:val="fr-SN"/>
        </w:rPr>
        <w:t xml:space="preserve"> dans l’IA, ils sont </w:t>
      </w:r>
      <w:r w:rsidR="00E51B15">
        <w:rPr>
          <w:lang w:val="fr-SN"/>
        </w:rPr>
        <w:t>d</w:t>
      </w:r>
      <w:r w:rsidR="001919D3">
        <w:rPr>
          <w:lang w:val="fr-SN"/>
        </w:rPr>
        <w:t>e</w:t>
      </w:r>
      <w:r w:rsidR="00E51B15">
        <w:rPr>
          <w:lang w:val="fr-SN"/>
        </w:rPr>
        <w:t>s</w:t>
      </w:r>
      <w:r>
        <w:rPr>
          <w:lang w:val="fr-SN"/>
        </w:rPr>
        <w:t xml:space="preserve"> fois bien impliqués dans développement de l’I</w:t>
      </w:r>
      <w:r w:rsidR="002D0180">
        <w:rPr>
          <w:lang w:val="fr-SN"/>
        </w:rPr>
        <w:t>A</w:t>
      </w:r>
      <w:r>
        <w:rPr>
          <w:lang w:val="fr-SN"/>
        </w:rPr>
        <w:t>.</w:t>
      </w:r>
    </w:p>
    <w:p w14:paraId="122F6F06" w14:textId="67C1E578" w:rsidR="00966ED1" w:rsidRPr="00966ED1" w:rsidRDefault="00C77BC6" w:rsidP="00966ED1">
      <w:pPr>
        <w:rPr>
          <w:lang w:val="fr-SN"/>
        </w:rPr>
      </w:pPr>
      <w:r>
        <w:rPr>
          <w:lang w:val="fr-SN"/>
        </w:rPr>
        <w:lastRenderedPageBreak/>
        <w:t>Pour illustrer cela</w:t>
      </w:r>
      <w:r w:rsidR="00316CE0">
        <w:rPr>
          <w:lang w:val="fr-SN"/>
        </w:rPr>
        <w:t>,</w:t>
      </w:r>
      <w:r>
        <w:rPr>
          <w:lang w:val="fr-SN"/>
        </w:rPr>
        <w:t xml:space="preserve"> nous avons déjà donné l’exemple de Frank Rosenblatt</w:t>
      </w:r>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w:t>
      </w:r>
    </w:p>
    <w:p w14:paraId="05A2F078" w14:textId="08039607" w:rsidR="00B0497C" w:rsidRDefault="001F6879" w:rsidP="00D24993">
      <w:pPr>
        <w:pStyle w:val="Heading2"/>
        <w:numPr>
          <w:ilvl w:val="1"/>
          <w:numId w:val="8"/>
        </w:numPr>
        <w:rPr>
          <w:lang w:val="fr-SN"/>
        </w:rPr>
      </w:pPr>
      <w:bookmarkStart w:id="14" w:name="_Toc156593633"/>
      <w:r>
        <w:rPr>
          <w:lang w:val="fr-SN"/>
        </w:rPr>
        <w:t>L’i</w:t>
      </w:r>
      <w:r w:rsidR="00464D6A">
        <w:rPr>
          <w:lang w:val="fr-SN"/>
        </w:rPr>
        <w:t>nformatique</w:t>
      </w:r>
      <w:bookmarkEnd w:id="14"/>
    </w:p>
    <w:p w14:paraId="4EB1D20C" w14:textId="2E0C2476" w:rsidR="00E00E7C" w:rsidRDefault="00E00E7C" w:rsidP="003C256F">
      <w:pPr>
        <w:rPr>
          <w:lang w:val="fr-SN"/>
        </w:rPr>
      </w:pPr>
      <w:r>
        <w:rPr>
          <w:lang w:val="fr-SN"/>
        </w:rPr>
        <w:t>L</w:t>
      </w:r>
      <w:r w:rsidR="0011426F">
        <w:rPr>
          <w:lang w:val="af-ZA"/>
        </w:rPr>
        <w:t>à</w:t>
      </w:r>
      <w:r>
        <w:rPr>
          <w:lang w:val="fr-SN"/>
        </w:rPr>
        <w:t>, un non-initié peut dire que l’IA est un sous</w:t>
      </w:r>
      <w:r w:rsidR="001919D3">
        <w:rPr>
          <w:lang w:val="fr-SN"/>
        </w:rPr>
        <w:t>-</w:t>
      </w:r>
      <w:r>
        <w:rPr>
          <w:lang w:val="fr-SN"/>
        </w:rPr>
        <w:t xml:space="preserve">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E0210DB"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EA0C6F">
        <w:rPr>
          <w:lang w:val="fr-SN"/>
        </w:rPr>
        <w:t>s</w:t>
      </w:r>
      <w:r w:rsidR="0078480D">
        <w:rPr>
          <w:lang w:val="fr-SN"/>
        </w:rPr>
        <w:t xml:space="preserve"> prend des données en entre les normalise</w:t>
      </w:r>
      <w:r w:rsidR="00EA0C6F">
        <w:rPr>
          <w:lang w:val="fr-SN"/>
        </w:rPr>
        <w:t>r</w:t>
      </w:r>
      <w:r w:rsidR="0078480D">
        <w:rPr>
          <w:lang w:val="fr-SN"/>
        </w:rPr>
        <w:t xml:space="preserv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w:t>
      </w:r>
      <w:r w:rsidR="00EA0C6F">
        <w:rPr>
          <w:lang w:val="fr-SN"/>
        </w:rPr>
        <w:t>en</w:t>
      </w:r>
      <w:r w:rsidR="008837B0">
        <w:rPr>
          <w:lang w:val="fr-SN"/>
        </w:rPr>
        <w:t>fin on va avoir une sortie.</w:t>
      </w:r>
    </w:p>
    <w:p w14:paraId="5AB16FEC" w14:textId="4F05FD49" w:rsidR="00F3127A" w:rsidRDefault="00F3127A" w:rsidP="003C256F">
      <w:pPr>
        <w:rPr>
          <w:lang w:val="fr-SN"/>
        </w:rPr>
      </w:pPr>
      <w:r>
        <w:rPr>
          <w:lang w:val="fr-SN"/>
        </w:rPr>
        <w:t xml:space="preserve">Dans ce processus, il </w:t>
      </w:r>
      <w:r w:rsidR="003C2340">
        <w:rPr>
          <w:lang w:val="fr-SN"/>
        </w:rPr>
        <w:t>n’</w:t>
      </w:r>
      <w:r>
        <w:rPr>
          <w:lang w:val="fr-SN"/>
        </w:rPr>
        <w:t xml:space="preserve">y a que des calculs </w:t>
      </w:r>
      <w:r w:rsidR="0068473A">
        <w:rPr>
          <w:lang w:val="fr-SN"/>
        </w:rPr>
        <w:t>mathématiques</w:t>
      </w:r>
      <w:r>
        <w:rPr>
          <w:lang w:val="fr-SN"/>
        </w:rPr>
        <w:t>, ce qui veut dire qu’on</w:t>
      </w:r>
      <w:r w:rsidR="00EA0C6F">
        <w:rPr>
          <w:lang w:val="fr-SN"/>
        </w:rPr>
        <w:t xml:space="preserve"> peut</w:t>
      </w:r>
      <w:r>
        <w:rPr>
          <w:lang w:val="fr-SN"/>
        </w:rPr>
        <w:t xml:space="preserve"> faire cela sur une feuille (chose qui va certainement prendre beaucoup, beaucoup de temps), on </w:t>
      </w:r>
      <w:r w:rsidR="00EA0C6F">
        <w:rPr>
          <w:lang w:val="fr-SN"/>
        </w:rPr>
        <w:t xml:space="preserve">peut </w:t>
      </w:r>
      <w:r>
        <w:rPr>
          <w:lang w:val="fr-SN"/>
        </w:rPr>
        <w:t>le faire aussi avec une calculette, ou tout support nous permettant de faire des calculs.</w:t>
      </w:r>
    </w:p>
    <w:p w14:paraId="19A6F8E7" w14:textId="0DAD75E9"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nous pouvons noter que </w:t>
      </w:r>
      <w:r w:rsidR="00AE50E6" w:rsidRPr="00473B09">
        <w:rPr>
          <w:lang w:val="fr-SN"/>
        </w:rPr>
        <w:t>Warren S. McCulloch et Walter Pitts</w:t>
      </w:r>
      <w:r w:rsidR="00AE50E6">
        <w:rPr>
          <w:lang w:val="fr-SN"/>
        </w:rPr>
        <w:t xml:space="preserve"> n’avaient pas </w:t>
      </w:r>
      <w:r w:rsidR="00FE0356">
        <w:rPr>
          <w:lang w:val="fr-SN"/>
        </w:rPr>
        <w:t>utilisé</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r w:rsidR="00E855AA">
        <w:rPr>
          <w:lang w:val="fr-SN"/>
        </w:rPr>
        <w:t>s</w:t>
      </w:r>
      <w:r w:rsidR="00AE50E6">
        <w:rPr>
          <w:lang w:val="fr-SN"/>
        </w:rPr>
        <w:t>.</w:t>
      </w:r>
    </w:p>
    <w:p w14:paraId="62FC47F1" w14:textId="5BC0FAC4" w:rsidR="00627A64" w:rsidRDefault="001F6879" w:rsidP="00D24993">
      <w:pPr>
        <w:pStyle w:val="Heading2"/>
        <w:numPr>
          <w:ilvl w:val="1"/>
          <w:numId w:val="8"/>
        </w:numPr>
        <w:rPr>
          <w:lang w:val="fr-SN"/>
        </w:rPr>
      </w:pPr>
      <w:bookmarkStart w:id="15" w:name="_Toc156593634"/>
      <w:r>
        <w:rPr>
          <w:lang w:val="fr-SN"/>
        </w:rPr>
        <w:t>La cybernétique</w:t>
      </w:r>
      <w:bookmarkEnd w:id="15"/>
    </w:p>
    <w:p w14:paraId="599A8B19" w14:textId="3C40A2C5" w:rsidR="00172B2E" w:rsidRDefault="00A21278" w:rsidP="00A21278">
      <w:pPr>
        <w:rPr>
          <w:lang w:val="fr-SN"/>
        </w:rPr>
      </w:pPr>
      <w:r>
        <w:rPr>
          <w:lang w:val="fr-SN"/>
        </w:rPr>
        <w:t xml:space="preserve">La cybernétique est une science qui est dérivée de plusieurs autres sciences, c’est le mathématicien américain Norbert Wiener que l’on attribue la création de cette science. </w:t>
      </w:r>
      <w:r w:rsidR="00762CDA">
        <w:rPr>
          <w:lang w:val="fr-SN"/>
        </w:rPr>
        <w:t xml:space="preserve">La cybernétique essaie de répondre </w:t>
      </w:r>
      <w:r w:rsidR="00172B2E">
        <w:rPr>
          <w:lang w:val="fr-SN"/>
        </w:rPr>
        <w:t>à</w:t>
      </w:r>
      <w:r w:rsidR="00762CDA">
        <w:rPr>
          <w:lang w:val="fr-SN"/>
        </w:rPr>
        <w:t xml:space="preserve"> la question de savoir comment les systèmes peuvent se contrôler elles-mêmes.</w:t>
      </w:r>
      <w:r w:rsidR="00172B2E">
        <w:rPr>
          <w:lang w:val="fr-SN"/>
        </w:rPr>
        <w:t xml:space="preserve"> L’exemple qui est très souvent</w:t>
      </w:r>
      <w:r w:rsidR="00D20737">
        <w:rPr>
          <w:lang w:val="fr-SN"/>
        </w:rPr>
        <w:t xml:space="preserve"> donné</w:t>
      </w:r>
      <w:r w:rsidR="00172B2E">
        <w:rPr>
          <w:lang w:val="fr-SN"/>
        </w:rPr>
        <w:t xml:space="preserve"> c’est le thermostat qui récupère les informations de son environnement c’est-à-dire la température ambiante et se régule lui-même en s’ajustant </w:t>
      </w:r>
      <w:r w:rsidR="00D20737">
        <w:rPr>
          <w:lang w:val="af-ZA"/>
        </w:rPr>
        <w:t>à</w:t>
      </w:r>
      <w:r w:rsidR="00172B2E">
        <w:rPr>
          <w:lang w:val="fr-SN"/>
        </w:rPr>
        <w:t xml:space="preserve"> la température désirée.</w:t>
      </w:r>
    </w:p>
    <w:p w14:paraId="668B5743" w14:textId="4A911FCB" w:rsidR="00172B2E" w:rsidRPr="00A21278" w:rsidRDefault="00172B2E" w:rsidP="00A21278">
      <w:pPr>
        <w:rPr>
          <w:lang w:val="fr-SN"/>
        </w:rPr>
      </w:pPr>
      <w:r>
        <w:rPr>
          <w:lang w:val="fr-SN"/>
        </w:rPr>
        <w:t xml:space="preserve">Cette science a beaucoup </w:t>
      </w:r>
      <w:r w:rsidR="00A319FA">
        <w:rPr>
          <w:lang w:val="fr-SN"/>
        </w:rPr>
        <w:t>apporté</w:t>
      </w:r>
      <w:r>
        <w:rPr>
          <w:lang w:val="fr-SN"/>
        </w:rPr>
        <w:t xml:space="preserve"> </w:t>
      </w:r>
      <w:r w:rsidR="006B11E3">
        <w:rPr>
          <w:lang w:val="fr-SN"/>
        </w:rPr>
        <w:t>à</w:t>
      </w:r>
      <w:r>
        <w:rPr>
          <w:lang w:val="fr-SN"/>
        </w:rPr>
        <w:t xml:space="preserve"> l’IA car le fonctionnement de plusieurs modèles intelligents </w:t>
      </w:r>
      <w:r w:rsidR="006B11E3">
        <w:rPr>
          <w:lang w:val="fr-SN"/>
        </w:rPr>
        <w:t>s’inspire</w:t>
      </w:r>
      <w:r>
        <w:rPr>
          <w:lang w:val="fr-SN"/>
        </w:rPr>
        <w:t xml:space="preserve"> des </w:t>
      </w:r>
      <w:r w:rsidR="00A319FA">
        <w:rPr>
          <w:lang w:val="fr-SN"/>
        </w:rPr>
        <w:t>théories</w:t>
      </w:r>
      <w:r>
        <w:rPr>
          <w:lang w:val="fr-SN"/>
        </w:rPr>
        <w:t xml:space="preserve"> de </w:t>
      </w:r>
      <w:r w:rsidR="00EB0AC9">
        <w:rPr>
          <w:lang w:val="fr-SN"/>
        </w:rPr>
        <w:t>la cybernétique</w:t>
      </w:r>
      <w:r w:rsidR="00A319FA">
        <w:rPr>
          <w:lang w:val="fr-SN"/>
        </w:rPr>
        <w:t xml:space="preserve">, comme le fait d’utiliser </w:t>
      </w:r>
      <w:r w:rsidR="00EB0AC9">
        <w:rPr>
          <w:lang w:val="fr-SN"/>
        </w:rPr>
        <w:t>sa propre erreur</w:t>
      </w:r>
      <w:r w:rsidR="00A319FA">
        <w:rPr>
          <w:lang w:val="fr-SN"/>
        </w:rPr>
        <w:t xml:space="preserve"> pour se rectifier </w:t>
      </w:r>
      <w:r w:rsidR="00A319FA">
        <w:rPr>
          <w:lang w:val="fr-SN"/>
        </w:rPr>
        <w:lastRenderedPageBreak/>
        <w:t xml:space="preserve">soi-même dans un réseau de neurones ou le fait de donner un bonus ou malus </w:t>
      </w:r>
      <w:r w:rsidR="00D20737">
        <w:rPr>
          <w:lang w:val="af-ZA"/>
        </w:rPr>
        <w:t>à</w:t>
      </w:r>
      <w:r w:rsidR="00A319FA">
        <w:rPr>
          <w:lang w:val="fr-SN"/>
        </w:rPr>
        <w:t xml:space="preserve"> un agent dans </w:t>
      </w:r>
      <w:r w:rsidR="0039556D">
        <w:rPr>
          <w:lang w:val="fr-SN"/>
        </w:rPr>
        <w:t xml:space="preserve">un </w:t>
      </w:r>
      <w:r w:rsidR="00A319FA">
        <w:rPr>
          <w:lang w:val="fr-SN"/>
        </w:rPr>
        <w:t xml:space="preserve">environnement s’il fait le bon ou le mauvais choix dans un </w:t>
      </w:r>
      <w:r w:rsidR="00A319FA" w:rsidRPr="00A319FA">
        <w:rPr>
          <w:i/>
          <w:iCs/>
          <w:lang w:val="fr-SN"/>
        </w:rPr>
        <w:t>Reinforcement Learning</w:t>
      </w:r>
      <w:r w:rsidR="00A319FA">
        <w:rPr>
          <w:lang w:val="fr-SN"/>
        </w:rPr>
        <w:t>.</w:t>
      </w:r>
    </w:p>
    <w:p w14:paraId="308CDC20" w14:textId="051108FE" w:rsidR="00D27358" w:rsidRDefault="001F6879" w:rsidP="00D24993">
      <w:pPr>
        <w:pStyle w:val="Heading2"/>
        <w:numPr>
          <w:ilvl w:val="1"/>
          <w:numId w:val="8"/>
        </w:numPr>
        <w:rPr>
          <w:lang w:val="fr-SN"/>
        </w:rPr>
      </w:pPr>
      <w:bookmarkStart w:id="16" w:name="_Toc156593635"/>
      <w:r>
        <w:rPr>
          <w:lang w:val="fr-SN"/>
        </w:rPr>
        <w:t>La p</w:t>
      </w:r>
      <w:r w:rsidR="00D27358">
        <w:rPr>
          <w:lang w:val="fr-SN"/>
        </w:rPr>
        <w:t>hilosophie</w:t>
      </w:r>
      <w:bookmarkEnd w:id="16"/>
    </w:p>
    <w:p w14:paraId="3899B8E7" w14:textId="471E24E5" w:rsidR="00AB49A8" w:rsidRDefault="000875B5" w:rsidP="00AB49A8">
      <w:pPr>
        <w:rPr>
          <w:lang w:val="fr-SN"/>
        </w:rPr>
      </w:pPr>
      <w:r>
        <w:rPr>
          <w:lang w:val="fr-SN"/>
        </w:rPr>
        <w:t xml:space="preserve">Il </w:t>
      </w:r>
      <w:r w:rsidR="009750AD">
        <w:rPr>
          <w:lang w:val="fr-SN"/>
        </w:rPr>
        <w:t>relèverai</w:t>
      </w:r>
      <w:r w:rsidR="00E855AA">
        <w:rPr>
          <w:lang w:val="fr-SN"/>
        </w:rPr>
        <w:t>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w:t>
      </w:r>
      <w:r w:rsidR="00E855AA">
        <w:rPr>
          <w:lang w:val="fr-SN"/>
        </w:rPr>
        <w:t xml:space="preserve"> pas</w:t>
      </w:r>
      <w:r w:rsidR="002E7334">
        <w:rPr>
          <w:lang w:val="fr-SN"/>
        </w:rPr>
        <w:t xml:space="preserve"> m’y aventure</w:t>
      </w:r>
      <w:r w:rsidR="00EE4E2D">
        <w:rPr>
          <w:lang w:val="fr-SN"/>
        </w:rPr>
        <w:t>r</w:t>
      </w:r>
      <w:r w:rsidR="002E7334">
        <w:rPr>
          <w:lang w:val="fr-SN"/>
        </w:rPr>
        <w:t>.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67E1A79A" w:rsidR="001D1615" w:rsidRDefault="00726D6B" w:rsidP="00AB49A8">
      <w:pPr>
        <w:rPr>
          <w:lang w:val="fr-SN"/>
        </w:rPr>
      </w:pPr>
      <w:r>
        <w:rPr>
          <w:lang w:val="fr-SN"/>
        </w:rPr>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w:t>
      </w:r>
      <w:r w:rsidR="002839D2">
        <w:rPr>
          <w:lang w:val="fr-SN"/>
        </w:rPr>
        <w:t>e</w:t>
      </w:r>
      <w:r>
        <w:rPr>
          <w:lang w:val="fr-SN"/>
        </w:rPr>
        <w:t>s.</w:t>
      </w:r>
    </w:p>
    <w:p w14:paraId="41226016" w14:textId="30E83427"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w:t>
      </w:r>
      <w:r w:rsidR="003B5EDA">
        <w:rPr>
          <w:lang w:val="fr-SN"/>
        </w:rPr>
        <w:t xml:space="preserve"> nouvelle</w:t>
      </w:r>
      <w:r>
        <w:rPr>
          <w:lang w:val="fr-SN"/>
        </w:rPr>
        <w:t xml:space="preserve"> vague de philosophie va</w:t>
      </w:r>
      <w:r w:rsidR="0025389C">
        <w:rPr>
          <w:lang w:val="fr-SN"/>
        </w:rPr>
        <w:t xml:space="preserve"> probablement</w:t>
      </w:r>
      <w:r>
        <w:rPr>
          <w:lang w:val="fr-SN"/>
        </w:rPr>
        <w:t xml:space="preserve"> </w:t>
      </w:r>
      <w:r w:rsidR="003F0D50">
        <w:rPr>
          <w:lang w:val="fr-SN"/>
        </w:rPr>
        <w:t>émerger.</w:t>
      </w:r>
    </w:p>
    <w:p w14:paraId="333F0D78" w14:textId="68E45C31" w:rsidR="003F0D50" w:rsidRPr="00AB49A8" w:rsidRDefault="003F0D50" w:rsidP="00AB49A8">
      <w:pPr>
        <w:rPr>
          <w:lang w:val="fr-SN"/>
        </w:rPr>
      </w:pPr>
      <w:r>
        <w:rPr>
          <w:lang w:val="fr-SN"/>
        </w:rPr>
        <w:t xml:space="preserve">De tout ce qu’on a dit nous mettons cette question </w:t>
      </w:r>
      <w:r w:rsidR="00744B84">
        <w:rPr>
          <w:lang w:val="fr-SN"/>
        </w:rPr>
        <w:t>à</w:t>
      </w:r>
      <w:r>
        <w:rPr>
          <w:lang w:val="fr-SN"/>
        </w:rPr>
        <w:t xml:space="preserve"> l’épreuve d</w:t>
      </w:r>
      <w:r w:rsidR="00C82D1C">
        <w:rPr>
          <w:lang w:val="fr-SN"/>
        </w:rPr>
        <w:t xml:space="preserve">e la </w:t>
      </w:r>
      <w:r w:rsidR="004E4EC1">
        <w:rPr>
          <w:lang w:val="fr-SN"/>
        </w:rPr>
        <w:t>réflexion</w:t>
      </w:r>
      <w:r w:rsidR="00C82D1C">
        <w:rPr>
          <w:lang w:val="fr-SN"/>
        </w:rPr>
        <w:t xml:space="preserve"> </w:t>
      </w:r>
      <w:r>
        <w:rPr>
          <w:lang w:val="fr-SN"/>
        </w:rPr>
        <w:t>du lecteur de ce document : « pensez-vous qu’une IA peut être assez intelligente pour philosopher c’est-à-dire se poser des questions sur elle-même ? »</w:t>
      </w:r>
      <w:r w:rsidR="00727777">
        <w:rPr>
          <w:lang w:val="fr-SN"/>
        </w:rPr>
        <w:t>.</w:t>
      </w:r>
    </w:p>
    <w:p w14:paraId="01287D89" w14:textId="79F48C0E" w:rsidR="00C33015" w:rsidRDefault="00C33015" w:rsidP="00D00452">
      <w:pPr>
        <w:pStyle w:val="Heading1"/>
        <w:numPr>
          <w:ilvl w:val="0"/>
          <w:numId w:val="8"/>
        </w:numPr>
        <w:rPr>
          <w:lang w:val="fr-SN"/>
        </w:rPr>
      </w:pPr>
      <w:bookmarkStart w:id="17" w:name="_Toc156593636"/>
      <w:r w:rsidRPr="00C81F64">
        <w:rPr>
          <w:lang w:val="fr-SN"/>
        </w:rPr>
        <w:t>Domaines d’application de l’intelligence artificielle</w:t>
      </w:r>
      <w:bookmarkEnd w:id="17"/>
    </w:p>
    <w:p w14:paraId="43D87CF6" w14:textId="07CF2505" w:rsidR="00916940" w:rsidRDefault="00916940" w:rsidP="0015771A">
      <w:pPr>
        <w:pStyle w:val="Heading2"/>
        <w:numPr>
          <w:ilvl w:val="1"/>
          <w:numId w:val="8"/>
        </w:numPr>
        <w:rPr>
          <w:lang w:val="fr-SN"/>
        </w:rPr>
      </w:pPr>
      <w:bookmarkStart w:id="18" w:name="_Toc156593637"/>
      <w:r>
        <w:rPr>
          <w:lang w:val="fr-SN"/>
        </w:rPr>
        <w:t xml:space="preserve">Les </w:t>
      </w:r>
      <w:r w:rsidR="0014705A">
        <w:rPr>
          <w:lang w:val="fr-SN"/>
        </w:rPr>
        <w:t>prédictions</w:t>
      </w:r>
      <w:bookmarkEnd w:id="18"/>
    </w:p>
    <w:p w14:paraId="28CB4BD0" w14:textId="1589035C" w:rsidR="00BB6F6B" w:rsidRPr="0017675B" w:rsidRDefault="005124C8" w:rsidP="0017675B">
      <w:pPr>
        <w:rPr>
          <w:lang w:val="fr-SN"/>
        </w:rPr>
      </w:pPr>
      <w:r>
        <w:rPr>
          <w:lang w:val="fr-SN"/>
        </w:rPr>
        <w:t>L’IA peut être utilisée dans la prédiction</w:t>
      </w:r>
      <w:r w:rsidR="004422F9">
        <w:rPr>
          <w:lang w:val="fr-SN"/>
        </w:rPr>
        <w:t>,</w:t>
      </w:r>
      <w:r>
        <w:rPr>
          <w:lang w:val="fr-SN"/>
        </w:rPr>
        <w:t xml:space="preserve"> </w:t>
      </w:r>
      <w:r w:rsidR="00A937DF">
        <w:rPr>
          <w:lang w:val="fr-SN"/>
        </w:rPr>
        <w:t>sortir</w:t>
      </w:r>
      <w:r>
        <w:rPr>
          <w:lang w:val="fr-SN"/>
        </w:rPr>
        <w:t xml:space="preserve"> une valeur future à travers des valeurs </w:t>
      </w:r>
      <w:r w:rsidR="00146E18">
        <w:rPr>
          <w:lang w:val="fr-SN"/>
        </w:rPr>
        <w:t>passées</w:t>
      </w:r>
      <w:r>
        <w:rPr>
          <w:lang w:val="fr-SN"/>
        </w:rPr>
        <w:t xml:space="preserve">. </w:t>
      </w:r>
      <w:r w:rsidR="00A937DF">
        <w:rPr>
          <w:lang w:val="fr-SN"/>
        </w:rPr>
        <w:t xml:space="preserve">Cette dimension de l’IA est utilisée dans la prédiction météo, des bourses, la démographie. </w:t>
      </w:r>
      <w:r w:rsidR="006C4C3E">
        <w:rPr>
          <w:lang w:val="fr-SN"/>
        </w:rPr>
        <w:t>C’est l’une</w:t>
      </w:r>
      <w:r w:rsidR="00A937DF">
        <w:rPr>
          <w:lang w:val="fr-SN"/>
        </w:rPr>
        <w:t xml:space="preserve"> des applications les </w:t>
      </w:r>
      <w:r w:rsidR="00B91FA2">
        <w:rPr>
          <w:lang w:val="fr-SN"/>
        </w:rPr>
        <w:t xml:space="preserve">plus </w:t>
      </w:r>
      <w:r w:rsidR="00A937DF">
        <w:rPr>
          <w:lang w:val="fr-SN"/>
        </w:rPr>
        <w:t>rependus de l’I</w:t>
      </w:r>
      <w:r w:rsidR="00B91FA2">
        <w:rPr>
          <w:lang w:val="fr-SN"/>
        </w:rPr>
        <w:t>A</w:t>
      </w:r>
      <w:r w:rsidR="00A937DF">
        <w:rPr>
          <w:lang w:val="fr-SN"/>
        </w:rPr>
        <w:t xml:space="preserve">. </w:t>
      </w:r>
    </w:p>
    <w:p w14:paraId="49E3D83A" w14:textId="59AD5D30" w:rsidR="00916940" w:rsidRDefault="00916940" w:rsidP="0015771A">
      <w:pPr>
        <w:pStyle w:val="Heading2"/>
        <w:numPr>
          <w:ilvl w:val="1"/>
          <w:numId w:val="8"/>
        </w:numPr>
        <w:rPr>
          <w:lang w:val="fr-SN"/>
        </w:rPr>
      </w:pPr>
      <w:bookmarkStart w:id="19" w:name="_Toc156593638"/>
      <w:r w:rsidRPr="00E7154C">
        <w:rPr>
          <w:lang w:val="fr-SN"/>
        </w:rPr>
        <w:t>Reconnaiss</w:t>
      </w:r>
      <w:r w:rsidR="00D63DF1">
        <w:rPr>
          <w:lang w:val="fr-SN"/>
        </w:rPr>
        <w:t>ance</w:t>
      </w:r>
      <w:r w:rsidRPr="00E7154C">
        <w:rPr>
          <w:lang w:val="fr-SN"/>
        </w:rPr>
        <w:t xml:space="preserve"> d’image</w:t>
      </w:r>
      <w:bookmarkEnd w:id="19"/>
    </w:p>
    <w:p w14:paraId="7289C115" w14:textId="516FAB79" w:rsidR="003F4F66" w:rsidRPr="00A937DF" w:rsidRDefault="00A937DF" w:rsidP="00A937DF">
      <w:pPr>
        <w:rPr>
          <w:lang w:val="fr-SN"/>
        </w:rPr>
      </w:pPr>
      <w:r>
        <w:rPr>
          <w:lang w:val="fr-SN"/>
        </w:rPr>
        <w:t xml:space="preserve">Traditionnellement, reconnaitre des images était difficile pour l’ordinateur </w:t>
      </w:r>
      <w:r w:rsidR="003F4F66">
        <w:rPr>
          <w:lang w:val="fr-SN"/>
        </w:rPr>
        <w:t>et</w:t>
      </w:r>
      <w:r w:rsidR="002839D2">
        <w:rPr>
          <w:lang w:val="fr-SN"/>
        </w:rPr>
        <w:t xml:space="preserve"> c’est</w:t>
      </w:r>
      <w:r w:rsidR="003F4F66">
        <w:rPr>
          <w:lang w:val="fr-SN"/>
        </w:rPr>
        <w:t xml:space="preserve"> l’un des domaines </w:t>
      </w:r>
      <w:r w:rsidR="002839D2" w:rsidRPr="002839D2">
        <w:rPr>
          <w:lang w:val="fr-SN"/>
        </w:rPr>
        <w:t>où</w:t>
      </w:r>
      <w:r w:rsidR="002839D2">
        <w:rPr>
          <w:lang w:val="fr-SN"/>
        </w:rPr>
        <w:t xml:space="preserve"> </w:t>
      </w:r>
      <w:r w:rsidR="003F4F66">
        <w:rPr>
          <w:lang w:val="fr-SN"/>
        </w:rPr>
        <w:t xml:space="preserve">l’humain dépasse la technologie. Maintenant, avec l’avènement des nouveaux </w:t>
      </w:r>
      <w:r w:rsidR="003F4F66">
        <w:rPr>
          <w:lang w:val="fr-SN"/>
        </w:rPr>
        <w:lastRenderedPageBreak/>
        <w:t xml:space="preserve">l’algorithme, il maintenant possible de reconnaitre et de classer des images </w:t>
      </w:r>
      <w:r w:rsidR="00332B81">
        <w:rPr>
          <w:lang w:val="af-ZA"/>
        </w:rPr>
        <w:t>à</w:t>
      </w:r>
      <w:r w:rsidR="003F4F66">
        <w:rPr>
          <w:lang w:val="fr-SN"/>
        </w:rPr>
        <w:t xml:space="preserve"> travers des IA spécialisées.</w:t>
      </w:r>
    </w:p>
    <w:p w14:paraId="082EB30B" w14:textId="1628F18A" w:rsidR="00E7154C" w:rsidRDefault="00E7154C" w:rsidP="0015771A">
      <w:pPr>
        <w:pStyle w:val="Heading2"/>
        <w:numPr>
          <w:ilvl w:val="1"/>
          <w:numId w:val="8"/>
        </w:numPr>
        <w:rPr>
          <w:lang w:val="fr-SN"/>
        </w:rPr>
      </w:pPr>
      <w:bookmarkStart w:id="20" w:name="_Toc156593639"/>
      <w:r w:rsidRPr="00E7154C">
        <w:rPr>
          <w:lang w:val="fr-SN"/>
        </w:rPr>
        <w:t>La robotique</w:t>
      </w:r>
      <w:bookmarkEnd w:id="20"/>
    </w:p>
    <w:p w14:paraId="298802C3" w14:textId="33B4172D" w:rsidR="002C0066" w:rsidRDefault="00EE712A" w:rsidP="002C0066">
      <w:pPr>
        <w:rPr>
          <w:lang w:val="fr-FR"/>
        </w:rPr>
      </w:pPr>
      <w:r>
        <w:rPr>
          <w:lang w:val="fr-SN"/>
        </w:rPr>
        <w:t xml:space="preserve">Avant l’avènement des chatbots, la robotique était le domaine auquel tout le monde </w:t>
      </w:r>
      <w:r w:rsidR="007C6521">
        <w:rPr>
          <w:lang w:val="fr-SN"/>
        </w:rPr>
        <w:t>pensait</w:t>
      </w:r>
      <w:r w:rsidR="00617BCC">
        <w:rPr>
          <w:lang w:val="fr-SN"/>
        </w:rPr>
        <w:t xml:space="preserve"> </w:t>
      </w:r>
      <w:r>
        <w:rPr>
          <w:lang w:val="fr-SN"/>
        </w:rPr>
        <w:t xml:space="preserve">quand on parle d’IA, </w:t>
      </w:r>
      <w:r>
        <w:rPr>
          <w:lang w:val="fr-FR"/>
        </w:rPr>
        <w:t xml:space="preserve">car c’est </w:t>
      </w:r>
      <w:r w:rsidR="0076265D">
        <w:rPr>
          <w:lang w:val="fr-FR"/>
        </w:rPr>
        <w:t>l’</w:t>
      </w:r>
      <w:r>
        <w:rPr>
          <w:lang w:val="fr-FR"/>
        </w:rPr>
        <w:t xml:space="preserve">une des plus </w:t>
      </w:r>
      <w:r w:rsidR="0076265D">
        <w:rPr>
          <w:lang w:val="fr-FR"/>
        </w:rPr>
        <w:t xml:space="preserve">anciennes </w:t>
      </w:r>
      <w:r>
        <w:rPr>
          <w:lang w:val="fr-FR"/>
        </w:rPr>
        <w:t>applications de cette dernière.</w:t>
      </w:r>
    </w:p>
    <w:p w14:paraId="45A89A5C" w14:textId="074318C0" w:rsidR="00C70D5C" w:rsidRDefault="00C70D5C" w:rsidP="002C0066">
      <w:pPr>
        <w:rPr>
          <w:lang w:val="fr-FR"/>
        </w:rPr>
      </w:pPr>
      <w:r>
        <w:rPr>
          <w:lang w:val="fr-FR"/>
        </w:rPr>
        <w:t>L’IA va permettre au robot de se déplacer librement dans l’esp</w:t>
      </w:r>
      <w:r w:rsidR="005A1769">
        <w:rPr>
          <w:lang w:val="fr-FR"/>
        </w:rPr>
        <w:t>ace</w:t>
      </w:r>
      <w:r>
        <w:rPr>
          <w:lang w:val="fr-FR"/>
        </w:rPr>
        <w:t xml:space="preserve"> 3D </w:t>
      </w:r>
      <w:r w:rsidR="001C66B2" w:rsidRPr="001C66B2">
        <w:rPr>
          <w:lang w:val="fr-FR"/>
        </w:rPr>
        <w:t>où</w:t>
      </w:r>
      <w:r>
        <w:rPr>
          <w:lang w:val="fr-FR"/>
        </w:rPr>
        <w:t xml:space="preserve"> nous évoluons. Avec des algorithmes, les robots (</w:t>
      </w:r>
      <w:r w:rsidR="009A2BD9">
        <w:rPr>
          <w:lang w:val="fr-FR"/>
        </w:rPr>
        <w:t>humanoïdes</w:t>
      </w:r>
      <w:r>
        <w:rPr>
          <w:lang w:val="fr-FR"/>
        </w:rPr>
        <w:t xml:space="preserve"> par exemple) peuvent </w:t>
      </w:r>
      <w:r w:rsidR="007C6521">
        <w:rPr>
          <w:lang w:val="fr-FR"/>
        </w:rPr>
        <w:t xml:space="preserve">reconnaitre </w:t>
      </w:r>
      <w:r>
        <w:rPr>
          <w:lang w:val="fr-FR"/>
        </w:rPr>
        <w:t xml:space="preserve">des objets et interagir en </w:t>
      </w:r>
      <w:r w:rsidR="009E4347">
        <w:rPr>
          <w:lang w:val="fr-FR"/>
        </w:rPr>
        <w:t>conséquence</w:t>
      </w:r>
      <w:r>
        <w:rPr>
          <w:lang w:val="fr-FR"/>
        </w:rPr>
        <w:t>.</w:t>
      </w:r>
    </w:p>
    <w:p w14:paraId="0312E520" w14:textId="5E7B5AD3" w:rsidR="000D6CA7" w:rsidRDefault="000D6CA7" w:rsidP="002C0066">
      <w:pPr>
        <w:rPr>
          <w:lang w:val="fr-FR"/>
        </w:rPr>
      </w:pPr>
      <w:r>
        <w:rPr>
          <w:lang w:val="fr-FR"/>
        </w:rPr>
        <w:t xml:space="preserve">Nous avons déjà </w:t>
      </w:r>
      <w:r w:rsidR="00635CC2">
        <w:rPr>
          <w:lang w:val="fr-FR"/>
        </w:rPr>
        <w:t>donné</w:t>
      </w:r>
      <w:r>
        <w:rPr>
          <w:lang w:val="fr-FR"/>
        </w:rPr>
        <w:t xml:space="preserve"> l’exemple d’ASIMO, mais il aussi Titan (</w:t>
      </w:r>
      <w:r w:rsidR="00635CC2" w:rsidRPr="00635CC2">
        <w:rPr>
          <w:lang w:val="fr-FR"/>
        </w:rPr>
        <w:t>Cyberstein Robots</w:t>
      </w:r>
      <w:r>
        <w:rPr>
          <w:lang w:val="fr-FR"/>
        </w:rPr>
        <w:t>) et Atlas (Boston Dynamic)</w:t>
      </w:r>
      <w:r w:rsidR="00BA1296">
        <w:rPr>
          <w:lang w:val="fr-FR"/>
        </w:rPr>
        <w:t xml:space="preserve"> entre autres</w:t>
      </w:r>
      <w:r>
        <w:rPr>
          <w:lang w:val="fr-FR"/>
        </w:rPr>
        <w:t>.</w:t>
      </w:r>
    </w:p>
    <w:p w14:paraId="0E03D5CB" w14:textId="6688D619" w:rsidR="00676253" w:rsidRPr="00EE712A" w:rsidRDefault="00676253" w:rsidP="002C0066">
      <w:pPr>
        <w:rPr>
          <w:lang w:val="fr-FR"/>
        </w:rPr>
      </w:pPr>
      <w:r>
        <w:rPr>
          <w:lang w:val="fr-FR"/>
        </w:rPr>
        <w:t xml:space="preserve">Il faut avoir </w:t>
      </w:r>
      <w:r w:rsidR="00F21980">
        <w:rPr>
          <w:lang w:val="af-ZA"/>
        </w:rPr>
        <w:t>à</w:t>
      </w:r>
      <w:r>
        <w:rPr>
          <w:lang w:val="fr-FR"/>
        </w:rPr>
        <w:t xml:space="preserve"> l’esprit qu’un robot n’est </w:t>
      </w:r>
      <w:r w:rsidR="001C66B2">
        <w:rPr>
          <w:lang w:val="fr-FR"/>
        </w:rPr>
        <w:t xml:space="preserve">pas </w:t>
      </w:r>
      <w:r w:rsidR="007B4960">
        <w:rPr>
          <w:lang w:val="fr-FR"/>
        </w:rPr>
        <w:t>forcément</w:t>
      </w:r>
      <w:r>
        <w:rPr>
          <w:lang w:val="fr-FR"/>
        </w:rPr>
        <w:t xml:space="preserve"> une machine, il y a les robots des moteurs de recherche qui indexent les pages web</w:t>
      </w:r>
      <w:r w:rsidR="00593D4A">
        <w:rPr>
          <w:lang w:val="fr-FR"/>
        </w:rPr>
        <w:t xml:space="preserve"> par exemple</w:t>
      </w:r>
      <w:r>
        <w:rPr>
          <w:lang w:val="fr-FR"/>
        </w:rPr>
        <w:t>.</w:t>
      </w:r>
    </w:p>
    <w:p w14:paraId="02975B61" w14:textId="23956D58" w:rsidR="00E7154C" w:rsidRDefault="00E7154C" w:rsidP="0015771A">
      <w:pPr>
        <w:pStyle w:val="Heading2"/>
        <w:numPr>
          <w:ilvl w:val="1"/>
          <w:numId w:val="8"/>
        </w:numPr>
        <w:rPr>
          <w:lang w:val="fr-SN"/>
        </w:rPr>
      </w:pPr>
      <w:bookmarkStart w:id="21" w:name="_Toc156593640"/>
      <w:r w:rsidRPr="00E7154C">
        <w:rPr>
          <w:lang w:val="fr-SN"/>
        </w:rPr>
        <w:t>La santé</w:t>
      </w:r>
      <w:bookmarkEnd w:id="21"/>
    </w:p>
    <w:p w14:paraId="228821A0" w14:textId="13FFA617" w:rsidR="00CF3CE5" w:rsidRDefault="00CF3CE5" w:rsidP="00CF3CE5">
      <w:pPr>
        <w:rPr>
          <w:lang w:val="fr-SN"/>
        </w:rPr>
      </w:pPr>
      <w:r>
        <w:rPr>
          <w:lang w:val="fr-SN"/>
        </w:rPr>
        <w:t>Le domaine de la santé bénéficie pleinement de la révolution IA, ici l’</w:t>
      </w:r>
      <w:r w:rsidR="00DD4747">
        <w:rPr>
          <w:lang w:val="fr-SN"/>
        </w:rPr>
        <w:t>IA va nous permettre de faire des diagnosti</w:t>
      </w:r>
      <w:r w:rsidR="001C66B2">
        <w:rPr>
          <w:lang w:val="fr-SN"/>
        </w:rPr>
        <w:t>cs</w:t>
      </w:r>
      <w:r w:rsidR="00DD4747">
        <w:rPr>
          <w:lang w:val="fr-SN"/>
        </w:rPr>
        <w:t>, de prévenir des épidémies, de proposer des traitements.</w:t>
      </w:r>
    </w:p>
    <w:p w14:paraId="12E87ED5" w14:textId="2EF12B8E" w:rsidR="00DD4747" w:rsidRPr="00CF3CE5" w:rsidRDefault="004F740C" w:rsidP="00CF3CE5">
      <w:pPr>
        <w:rPr>
          <w:lang w:val="fr-SN"/>
        </w:rPr>
      </w:pPr>
      <w:r w:rsidRPr="004F740C">
        <w:rPr>
          <w:lang w:val="fr-SN"/>
        </w:rPr>
        <w:t>Toutefois, en raison de la sensibilité du domaine de la santé</w:t>
      </w:r>
      <w:r>
        <w:rPr>
          <w:lang w:val="fr-SN"/>
        </w:rPr>
        <w:t>,</w:t>
      </w:r>
      <w:r w:rsidRPr="004F740C">
        <w:rPr>
          <w:lang w:val="fr-SN"/>
        </w:rPr>
        <w:t xml:space="preserve"> </w:t>
      </w:r>
      <w:r w:rsidR="00DD4747">
        <w:rPr>
          <w:lang w:val="fr-SN"/>
        </w:rPr>
        <w:t>l’I</w:t>
      </w:r>
      <w:r w:rsidR="002430DE">
        <w:rPr>
          <w:lang w:val="fr-SN"/>
        </w:rPr>
        <w:t>A</w:t>
      </w:r>
      <w:r w:rsidR="00DD4747">
        <w:rPr>
          <w:lang w:val="fr-SN"/>
        </w:rPr>
        <w:t xml:space="preserve"> doit être utilisée seulement comme support mais la décision finale doit revenir au médecin dans le cas </w:t>
      </w:r>
      <w:r w:rsidR="00534560">
        <w:rPr>
          <w:lang w:val="fr-SN"/>
        </w:rPr>
        <w:t>d’un diagnostic</w:t>
      </w:r>
      <w:r w:rsidR="00DD4747">
        <w:rPr>
          <w:lang w:val="fr-SN"/>
        </w:rPr>
        <w:t xml:space="preserve"> par exemple. </w:t>
      </w:r>
    </w:p>
    <w:p w14:paraId="03995C6D" w14:textId="597544DA" w:rsidR="00E7154C" w:rsidRDefault="00E7154C" w:rsidP="0015771A">
      <w:pPr>
        <w:pStyle w:val="Heading2"/>
        <w:numPr>
          <w:ilvl w:val="1"/>
          <w:numId w:val="8"/>
        </w:numPr>
        <w:rPr>
          <w:lang w:val="fr-SN"/>
        </w:rPr>
      </w:pPr>
      <w:bookmarkStart w:id="22" w:name="_Toc156593641"/>
      <w:r w:rsidRPr="00E7154C">
        <w:rPr>
          <w:lang w:val="fr-SN"/>
        </w:rPr>
        <w:t>Les jeux</w:t>
      </w:r>
      <w:bookmarkEnd w:id="22"/>
    </w:p>
    <w:p w14:paraId="3F05ADFF" w14:textId="0D51872A" w:rsidR="00977A90" w:rsidRDefault="00977A90" w:rsidP="00977A90">
      <w:pPr>
        <w:rPr>
          <w:lang w:val="fr-SN"/>
        </w:rPr>
      </w:pPr>
      <w:r>
        <w:rPr>
          <w:lang w:val="fr-SN"/>
        </w:rPr>
        <w:t>Par abus de langage, les gamers disent souvent « Je joue contre l’intelligence artificielle », ce qu’ils veulent dire par</w:t>
      </w:r>
      <w:r w:rsidR="00C7125E">
        <w:rPr>
          <w:lang w:val="fr-SN"/>
        </w:rPr>
        <w:t xml:space="preserve"> </w:t>
      </w:r>
      <w:r w:rsidR="00C7125E">
        <w:rPr>
          <w:lang w:val="af-ZA"/>
        </w:rPr>
        <w:t>là</w:t>
      </w:r>
      <w:r>
        <w:rPr>
          <w:lang w:val="fr-SN"/>
        </w:rPr>
        <w:t>, c’est les programmes automatique</w:t>
      </w:r>
      <w:r w:rsidR="00FC5659">
        <w:rPr>
          <w:lang w:val="fr-SN"/>
        </w:rPr>
        <w:t>s</w:t>
      </w:r>
      <w:r>
        <w:rPr>
          <w:lang w:val="fr-SN"/>
        </w:rPr>
        <w:t xml:space="preserve"> des jeux </w:t>
      </w:r>
      <w:r w:rsidR="004A6294">
        <w:rPr>
          <w:lang w:val="fr-SN"/>
        </w:rPr>
        <w:t>vidéo</w:t>
      </w:r>
      <w:r>
        <w:rPr>
          <w:lang w:val="fr-SN"/>
        </w:rPr>
        <w:t xml:space="preserve">. Ces programmes </w:t>
      </w:r>
      <w:r w:rsidR="001C66B2">
        <w:rPr>
          <w:lang w:val="fr-SN"/>
        </w:rPr>
        <w:t xml:space="preserve">ne </w:t>
      </w:r>
      <w:r>
        <w:rPr>
          <w:lang w:val="fr-SN"/>
        </w:rPr>
        <w:t>font que réagir aux actions du joueur, donc ce n</w:t>
      </w:r>
      <w:r w:rsidR="006D7F4B">
        <w:rPr>
          <w:lang w:val="fr-SN"/>
        </w:rPr>
        <w:t>e sont</w:t>
      </w:r>
      <w:r>
        <w:rPr>
          <w:lang w:val="fr-SN"/>
        </w:rPr>
        <w:t xml:space="preserve"> </w:t>
      </w:r>
      <w:r w:rsidR="001C66B2">
        <w:rPr>
          <w:lang w:val="fr-SN"/>
        </w:rPr>
        <w:t xml:space="preserve">pas </w:t>
      </w:r>
      <w:r w:rsidR="007A70B7">
        <w:rPr>
          <w:lang w:val="fr-SN"/>
        </w:rPr>
        <w:t>des</w:t>
      </w:r>
      <w:r>
        <w:rPr>
          <w:lang w:val="fr-SN"/>
        </w:rPr>
        <w:t xml:space="preserve"> IA.</w:t>
      </w:r>
    </w:p>
    <w:p w14:paraId="4CA59417" w14:textId="715C5D2D" w:rsidR="00977A90" w:rsidRPr="00977A90" w:rsidRDefault="00977A90" w:rsidP="00977A90">
      <w:pPr>
        <w:rPr>
          <w:lang w:val="fr-SN"/>
        </w:rPr>
      </w:pPr>
      <w:r>
        <w:rPr>
          <w:lang w:val="fr-SN"/>
        </w:rPr>
        <w:t>Les algorithmes l’IA sont utilisés pour la recherche de chemin</w:t>
      </w:r>
      <w:r w:rsidR="001C66B2">
        <w:rPr>
          <w:lang w:val="fr-SN"/>
        </w:rPr>
        <w:t xml:space="preserve"> (</w:t>
      </w:r>
      <w:r w:rsidR="00796793">
        <w:rPr>
          <w:lang w:val="fr-SN"/>
        </w:rPr>
        <w:t>P</w:t>
      </w:r>
      <w:r w:rsidR="001C66B2">
        <w:rPr>
          <w:lang w:val="fr-SN"/>
        </w:rPr>
        <w:t xml:space="preserve">ath </w:t>
      </w:r>
      <w:r w:rsidR="00796793">
        <w:rPr>
          <w:lang w:val="fr-SN"/>
        </w:rPr>
        <w:t>F</w:t>
      </w:r>
      <w:r w:rsidR="001C66B2">
        <w:rPr>
          <w:lang w:val="fr-SN"/>
        </w:rPr>
        <w:t>inder)</w:t>
      </w:r>
      <w:r>
        <w:rPr>
          <w:lang w:val="fr-SN"/>
        </w:rPr>
        <w:t>, les jeux d’échec</w:t>
      </w:r>
      <w:r w:rsidR="00911180">
        <w:rPr>
          <w:lang w:val="fr-SN"/>
        </w:rPr>
        <w:t>s</w:t>
      </w:r>
      <w:r>
        <w:rPr>
          <w:lang w:val="fr-SN"/>
        </w:rPr>
        <w:t>, les jeux de dame</w:t>
      </w:r>
      <w:r w:rsidR="00911180">
        <w:rPr>
          <w:lang w:val="fr-SN"/>
        </w:rPr>
        <w:t>s</w:t>
      </w:r>
      <w:r>
        <w:rPr>
          <w:lang w:val="fr-SN"/>
        </w:rPr>
        <w:t xml:space="preserve">, le jeu du Go (qui était une révolution à l’époque). Dans tous ces cas, l’IA nous permet de créer des joueurs imbattables, </w:t>
      </w:r>
      <w:r w:rsidR="00092DE3">
        <w:rPr>
          <w:lang w:val="fr-SN"/>
        </w:rPr>
        <w:t xml:space="preserve">d’ailleurs quand on fait jouer deux IA, cela va </w:t>
      </w:r>
      <w:r w:rsidR="00AE7236">
        <w:rPr>
          <w:lang w:val="fr-SN"/>
        </w:rPr>
        <w:t>à</w:t>
      </w:r>
      <w:r w:rsidR="00092DE3">
        <w:rPr>
          <w:lang w:val="fr-SN"/>
        </w:rPr>
        <w:t xml:space="preserve"> chaque fois se terminer avec un match nul.</w:t>
      </w:r>
    </w:p>
    <w:p w14:paraId="2D7B8051" w14:textId="64721100" w:rsidR="00E7154C" w:rsidRDefault="00E7154C" w:rsidP="0015771A">
      <w:pPr>
        <w:pStyle w:val="Heading2"/>
        <w:numPr>
          <w:ilvl w:val="1"/>
          <w:numId w:val="8"/>
        </w:numPr>
        <w:rPr>
          <w:lang w:val="fr-SN"/>
        </w:rPr>
      </w:pPr>
      <w:bookmarkStart w:id="23" w:name="_Toc156593642"/>
      <w:r w:rsidRPr="00E7154C">
        <w:rPr>
          <w:lang w:val="fr-SN"/>
        </w:rPr>
        <w:lastRenderedPageBreak/>
        <w:t>La finance</w:t>
      </w:r>
      <w:bookmarkEnd w:id="23"/>
    </w:p>
    <w:p w14:paraId="03DC7E52" w14:textId="41781231" w:rsidR="003F4F66" w:rsidRPr="003F4F66" w:rsidRDefault="003F4F66" w:rsidP="003F4F66">
      <w:pPr>
        <w:rPr>
          <w:lang w:val="fr-SN"/>
        </w:rPr>
      </w:pPr>
      <w:r>
        <w:rPr>
          <w:lang w:val="fr-SN"/>
        </w:rPr>
        <w:t xml:space="preserve">Bien sur le domaine qui nous intéresse le plus dans ce document, les IA sont utilisées en finance pour prédire les cours des bourses, faire la détection de fraude, prévenir les craques, la faillite etc. </w:t>
      </w:r>
      <w:r w:rsidR="00CF3CE5">
        <w:rPr>
          <w:lang w:val="fr-SN"/>
        </w:rPr>
        <w:t>l’IA est littéralement en train de révolutionner la finance.</w:t>
      </w:r>
    </w:p>
    <w:p w14:paraId="37E3D509" w14:textId="1D976657" w:rsidR="00E7154C" w:rsidRDefault="00E7154C" w:rsidP="0015771A">
      <w:pPr>
        <w:pStyle w:val="Heading2"/>
        <w:numPr>
          <w:ilvl w:val="1"/>
          <w:numId w:val="8"/>
        </w:numPr>
        <w:rPr>
          <w:lang w:val="fr-SN"/>
        </w:rPr>
      </w:pPr>
      <w:bookmarkStart w:id="24" w:name="_Toc156593643"/>
      <w:r w:rsidRPr="00E7154C">
        <w:rPr>
          <w:lang w:val="fr-SN"/>
        </w:rPr>
        <w:t>Domaine militaire</w:t>
      </w:r>
      <w:bookmarkEnd w:id="24"/>
    </w:p>
    <w:p w14:paraId="0AA7F5B4" w14:textId="411069CB" w:rsidR="00FF5226" w:rsidRDefault="004B215E" w:rsidP="00FF5226">
      <w:pPr>
        <w:rPr>
          <w:lang w:val="fr-SN"/>
        </w:rPr>
      </w:pPr>
      <w:r>
        <w:rPr>
          <w:lang w:val="fr-SN"/>
        </w:rPr>
        <w:t xml:space="preserve">L’IA est aujourd’hui beaucoup </w:t>
      </w:r>
      <w:r w:rsidR="001A48ED">
        <w:rPr>
          <w:lang w:val="fr-SN"/>
        </w:rPr>
        <w:t>utilisé</w:t>
      </w:r>
      <w:r>
        <w:rPr>
          <w:lang w:val="fr-SN"/>
        </w:rPr>
        <w:t xml:space="preserve"> dans le domaine militaire</w:t>
      </w:r>
      <w:r w:rsidR="007C14E0">
        <w:rPr>
          <w:lang w:val="fr-SN"/>
        </w:rPr>
        <w:t xml:space="preserve">, notamment pour reconnaitre des ennemies, des zones de potentiel danger, ou </w:t>
      </w:r>
      <w:r w:rsidR="00DC6393">
        <w:rPr>
          <w:lang w:val="fr-SN"/>
        </w:rPr>
        <w:t>préparer</w:t>
      </w:r>
      <w:r w:rsidR="007C14E0">
        <w:rPr>
          <w:lang w:val="fr-SN"/>
        </w:rPr>
        <w:t xml:space="preserve"> des attaques complex</w:t>
      </w:r>
      <w:r w:rsidR="00E35C56">
        <w:rPr>
          <w:lang w:val="fr-SN"/>
        </w:rPr>
        <w:t>e</w:t>
      </w:r>
      <w:r w:rsidR="007C14E0">
        <w:rPr>
          <w:lang w:val="fr-SN"/>
        </w:rPr>
        <w:t>s</w:t>
      </w:r>
      <w:r>
        <w:rPr>
          <w:lang w:val="fr-SN"/>
        </w:rPr>
        <w:t>.</w:t>
      </w:r>
    </w:p>
    <w:p w14:paraId="0D4FE3E8" w14:textId="10A324D5" w:rsidR="00FA08AB" w:rsidRDefault="00FA08AB" w:rsidP="00FF5226">
      <w:pPr>
        <w:rPr>
          <w:lang w:val="fr-SN"/>
        </w:rPr>
      </w:pPr>
      <w:r>
        <w:rPr>
          <w:lang w:val="fr-SN"/>
        </w:rPr>
        <w:t xml:space="preserve">Mais l’IA peut </w:t>
      </w:r>
      <w:r w:rsidR="00A1284B">
        <w:rPr>
          <w:lang w:val="fr-SN"/>
        </w:rPr>
        <w:t>être</w:t>
      </w:r>
      <w:r>
        <w:rPr>
          <w:lang w:val="fr-SN"/>
        </w:rPr>
        <w:t xml:space="preserve"> aussi </w:t>
      </w:r>
      <w:r w:rsidR="00A1284B">
        <w:rPr>
          <w:lang w:val="fr-SN"/>
        </w:rPr>
        <w:t>utilisée</w:t>
      </w:r>
      <w:r>
        <w:rPr>
          <w:lang w:val="fr-SN"/>
        </w:rPr>
        <w:t xml:space="preserve"> pour </w:t>
      </w:r>
      <w:r w:rsidR="00A1284B">
        <w:rPr>
          <w:lang w:val="fr-SN"/>
        </w:rPr>
        <w:t>prévenir</w:t>
      </w:r>
      <w:r>
        <w:rPr>
          <w:lang w:val="fr-SN"/>
        </w:rPr>
        <w:t xml:space="preserve"> des guerres et potentiellement apporter la paix.</w:t>
      </w:r>
    </w:p>
    <w:p w14:paraId="440B5559" w14:textId="72D9B026" w:rsidR="008B65E0" w:rsidRPr="00FF5226" w:rsidRDefault="008B65E0" w:rsidP="00FF5226">
      <w:pPr>
        <w:rPr>
          <w:lang w:val="fr-SN"/>
        </w:rPr>
      </w:pPr>
      <w:r>
        <w:rPr>
          <w:lang w:val="fr-SN"/>
        </w:rPr>
        <w:t>Cependant, va se poser ici la question d’éthique. Qu’est</w:t>
      </w:r>
      <w:r w:rsidR="00E911E6">
        <w:rPr>
          <w:lang w:val="fr-SN"/>
        </w:rPr>
        <w:t>-</w:t>
      </w:r>
      <w:r>
        <w:rPr>
          <w:lang w:val="fr-SN"/>
        </w:rPr>
        <w:t xml:space="preserve">ce qui va se passer si l’IA </w:t>
      </w:r>
      <w:r w:rsidR="001A48ED">
        <w:rPr>
          <w:lang w:val="fr-SN"/>
        </w:rPr>
        <w:t>commet</w:t>
      </w:r>
      <w:r>
        <w:rPr>
          <w:lang w:val="fr-SN"/>
        </w:rPr>
        <w:t xml:space="preserve"> des exactions.</w:t>
      </w:r>
    </w:p>
    <w:p w14:paraId="20031215" w14:textId="64C450F5" w:rsidR="00CA74AC" w:rsidRDefault="00CA74AC" w:rsidP="0015771A">
      <w:pPr>
        <w:pStyle w:val="Heading2"/>
        <w:numPr>
          <w:ilvl w:val="1"/>
          <w:numId w:val="8"/>
        </w:numPr>
        <w:rPr>
          <w:lang w:val="fr-SN"/>
        </w:rPr>
      </w:pPr>
      <w:bookmarkStart w:id="25" w:name="_Toc156593644"/>
      <w:r>
        <w:rPr>
          <w:lang w:val="fr-SN"/>
        </w:rPr>
        <w:t>Voitures autonomes</w:t>
      </w:r>
      <w:bookmarkEnd w:id="25"/>
    </w:p>
    <w:p w14:paraId="0B4DD96F" w14:textId="477F7A3D" w:rsidR="003105C5" w:rsidRDefault="00B84BFD" w:rsidP="003105C5">
      <w:pPr>
        <w:rPr>
          <w:lang w:val="fr-SN"/>
        </w:rPr>
      </w:pPr>
      <w:r>
        <w:rPr>
          <w:lang w:val="fr-SN"/>
        </w:rPr>
        <w:t xml:space="preserve">Les voitures autonomes </w:t>
      </w:r>
      <w:r w:rsidR="005F1E4B">
        <w:rPr>
          <w:lang w:val="fr-SN"/>
        </w:rPr>
        <w:t>seront</w:t>
      </w:r>
      <w:r>
        <w:rPr>
          <w:lang w:val="fr-SN"/>
        </w:rPr>
        <w:t xml:space="preserve"> l’une des grandes révolutions du XXI siècle. </w:t>
      </w:r>
      <w:r w:rsidR="005F1E4B">
        <w:rPr>
          <w:lang w:val="fr-SN"/>
        </w:rPr>
        <w:t>Et</w:t>
      </w:r>
      <w:r w:rsidR="00D11163">
        <w:rPr>
          <w:lang w:val="fr-SN"/>
        </w:rPr>
        <w:t> l’IA va beaucoup nous aider dans ce processus.</w:t>
      </w:r>
    </w:p>
    <w:p w14:paraId="00814DD5" w14:textId="4EA25782" w:rsidR="00D11163" w:rsidRPr="00D11163" w:rsidRDefault="00D11163" w:rsidP="003105C5">
      <w:pPr>
        <w:rPr>
          <w:lang w:val="fr-FR"/>
        </w:rPr>
      </w:pPr>
      <w:r>
        <w:rPr>
          <w:lang w:val="fr-SN"/>
        </w:rPr>
        <w:t xml:space="preserve">Ici, la vision par ordinateur va </w:t>
      </w:r>
      <w:r w:rsidR="0099143A">
        <w:rPr>
          <w:lang w:val="fr-SN"/>
        </w:rPr>
        <w:t>être</w:t>
      </w:r>
      <w:r>
        <w:rPr>
          <w:lang w:val="fr-SN"/>
        </w:rPr>
        <w:t xml:space="preserve"> beaucoup </w:t>
      </w:r>
      <w:r w:rsidR="0099143A">
        <w:rPr>
          <w:lang w:val="fr-SN"/>
        </w:rPr>
        <w:t>utilisée</w:t>
      </w:r>
      <w:r>
        <w:rPr>
          <w:lang w:val="fr-SN"/>
        </w:rPr>
        <w:t xml:space="preserve"> pour </w:t>
      </w:r>
      <w:r w:rsidR="0099143A">
        <w:rPr>
          <w:lang w:val="fr-SN"/>
        </w:rPr>
        <w:t>déplacer</w:t>
      </w:r>
      <w:r>
        <w:rPr>
          <w:lang w:val="fr-SN"/>
        </w:rPr>
        <w:t xml:space="preserve"> d’un point A </w:t>
      </w:r>
      <w:r>
        <w:rPr>
          <w:lang w:val="af-ZA"/>
        </w:rPr>
        <w:t>à</w:t>
      </w:r>
      <w:r w:rsidRPr="00D11163">
        <w:rPr>
          <w:lang w:val="fr-FR"/>
        </w:rPr>
        <w:t xml:space="preserve"> </w:t>
      </w:r>
      <w:r>
        <w:rPr>
          <w:lang w:val="fr-FR"/>
        </w:rPr>
        <w:t>un point B et bien s</w:t>
      </w:r>
      <w:r w:rsidR="00157958">
        <w:rPr>
          <w:lang w:val="af-ZA"/>
        </w:rPr>
        <w:t>û</w:t>
      </w:r>
      <w:r>
        <w:rPr>
          <w:lang w:val="fr-FR"/>
        </w:rPr>
        <w:t xml:space="preserve">r la voiture doit </w:t>
      </w:r>
      <w:r w:rsidR="0099143A">
        <w:rPr>
          <w:lang w:val="fr-FR"/>
        </w:rPr>
        <w:t>être</w:t>
      </w:r>
      <w:r>
        <w:rPr>
          <w:lang w:val="fr-FR"/>
        </w:rPr>
        <w:t xml:space="preserve"> capable de reconnaitre les objets qu</w:t>
      </w:r>
      <w:r w:rsidR="00157958">
        <w:rPr>
          <w:lang w:val="fr-FR"/>
        </w:rPr>
        <w:t>’elle</w:t>
      </w:r>
      <w:r>
        <w:rPr>
          <w:lang w:val="fr-FR"/>
        </w:rPr>
        <w:t xml:space="preserve"> va </w:t>
      </w:r>
      <w:r w:rsidR="00AF6782">
        <w:rPr>
          <w:lang w:val="fr-FR"/>
        </w:rPr>
        <w:t>rencontrer</w:t>
      </w:r>
      <w:r>
        <w:rPr>
          <w:lang w:val="fr-FR"/>
        </w:rPr>
        <w:t xml:space="preserve"> et faire le bon choix.</w:t>
      </w:r>
    </w:p>
    <w:p w14:paraId="093B6BC6" w14:textId="71EFCE1E" w:rsidR="00CA74AC" w:rsidRDefault="0027501D" w:rsidP="0015771A">
      <w:pPr>
        <w:pStyle w:val="Heading2"/>
        <w:numPr>
          <w:ilvl w:val="1"/>
          <w:numId w:val="8"/>
        </w:numPr>
        <w:rPr>
          <w:lang w:val="fr-SN"/>
        </w:rPr>
      </w:pPr>
      <w:bookmarkStart w:id="26" w:name="_Toc156593645"/>
      <w:r>
        <w:rPr>
          <w:lang w:val="fr-SN"/>
        </w:rPr>
        <w:t>Les chatbots</w:t>
      </w:r>
      <w:bookmarkEnd w:id="26"/>
    </w:p>
    <w:p w14:paraId="3FB8F361" w14:textId="01003CE0" w:rsidR="009C0063" w:rsidRDefault="0090206B" w:rsidP="00FC004D">
      <w:pPr>
        <w:rPr>
          <w:lang w:val="fr-SN"/>
        </w:rPr>
      </w:pPr>
      <w:r>
        <w:rPr>
          <w:lang w:val="fr-SN"/>
        </w:rPr>
        <w:t xml:space="preserve">Nous pouvons </w:t>
      </w:r>
      <w:r w:rsidR="0040473D">
        <w:rPr>
          <w:lang w:val="fr-SN"/>
        </w:rPr>
        <w:t xml:space="preserve">les </w:t>
      </w:r>
      <w:r w:rsidR="00157958">
        <w:rPr>
          <w:lang w:val="fr-SN"/>
        </w:rPr>
        <w:t>considérer</w:t>
      </w:r>
      <w:r>
        <w:rPr>
          <w:lang w:val="fr-SN"/>
        </w:rPr>
        <w:t xml:space="preserve"> comme étant une interface de </w:t>
      </w:r>
      <w:r w:rsidR="00C734F1">
        <w:rPr>
          <w:lang w:val="fr-SN"/>
        </w:rPr>
        <w:t>conversation</w:t>
      </w:r>
      <w:r>
        <w:rPr>
          <w:lang w:val="fr-SN"/>
        </w:rPr>
        <w:t xml:space="preserve"> entre homme et machine. L’Homme pose une question et</w:t>
      </w:r>
      <w:r w:rsidR="00982726">
        <w:rPr>
          <w:lang w:val="fr-SN"/>
        </w:rPr>
        <w:t xml:space="preserve"> la</w:t>
      </w:r>
      <w:r>
        <w:rPr>
          <w:lang w:val="fr-SN"/>
        </w:rPr>
        <w:t xml:space="preserve"> machine répond, ou l’inverse.</w:t>
      </w:r>
    </w:p>
    <w:p w14:paraId="1263A4D9" w14:textId="3D749018" w:rsidR="00FC004D" w:rsidRDefault="009C0063" w:rsidP="00FC004D">
      <w:pPr>
        <w:rPr>
          <w:lang w:val="fr-SN"/>
        </w:rPr>
      </w:pPr>
      <w:r>
        <w:rPr>
          <w:lang w:val="fr-SN"/>
        </w:rPr>
        <w:t xml:space="preserve">Mais maintenant, avec tout ce qu’il y a </w:t>
      </w:r>
      <w:r w:rsidR="00370133">
        <w:rPr>
          <w:lang w:val="fr-SN"/>
        </w:rPr>
        <w:t xml:space="preserve">comme </w:t>
      </w:r>
      <w:r>
        <w:rPr>
          <w:lang w:val="fr-SN"/>
        </w:rPr>
        <w:t xml:space="preserve">chatbot, nous </w:t>
      </w:r>
      <w:r w:rsidR="00290D03">
        <w:rPr>
          <w:lang w:val="fr-SN"/>
        </w:rPr>
        <w:t xml:space="preserve">pouvons </w:t>
      </w:r>
      <w:r>
        <w:rPr>
          <w:lang w:val="fr-SN"/>
        </w:rPr>
        <w:t xml:space="preserve">penser </w:t>
      </w:r>
      <w:r w:rsidR="006B3130">
        <w:rPr>
          <w:lang w:val="fr-SN"/>
        </w:rPr>
        <w:t>à</w:t>
      </w:r>
      <w:r>
        <w:rPr>
          <w:lang w:val="fr-SN"/>
        </w:rPr>
        <w:t xml:space="preserve"> tort que tout chatbot est intelligent.</w:t>
      </w:r>
      <w:r w:rsidR="0090206B">
        <w:rPr>
          <w:lang w:val="fr-SN"/>
        </w:rPr>
        <w:t xml:space="preserve"> </w:t>
      </w:r>
      <w:r w:rsidR="006B3130">
        <w:rPr>
          <w:lang w:val="fr-SN"/>
        </w:rPr>
        <w:t xml:space="preserve">Nous pouvons bien créer un programme qui répond </w:t>
      </w:r>
      <w:r w:rsidR="00C57704">
        <w:rPr>
          <w:lang w:val="fr-SN"/>
        </w:rPr>
        <w:t>à</w:t>
      </w:r>
      <w:r w:rsidR="006B3130">
        <w:rPr>
          <w:lang w:val="fr-SN"/>
        </w:rPr>
        <w:t xml:space="preserve"> dix (10) questions</w:t>
      </w:r>
      <w:r w:rsidR="00C57704">
        <w:rPr>
          <w:lang w:val="fr-SN"/>
        </w:rPr>
        <w:t>,</w:t>
      </w:r>
      <w:r w:rsidR="006B3130">
        <w:rPr>
          <w:lang w:val="fr-SN"/>
        </w:rPr>
        <w:t xml:space="preserve"> et </w:t>
      </w:r>
      <w:r w:rsidR="00F475D6">
        <w:rPr>
          <w:lang w:val="af-ZA"/>
        </w:rPr>
        <w:t>à</w:t>
      </w:r>
      <w:r w:rsidR="006B3130">
        <w:rPr>
          <w:lang w:val="fr-SN"/>
        </w:rPr>
        <w:t xml:space="preserve"> la onzième de dire je ne sais pas.</w:t>
      </w:r>
      <w:r w:rsidR="00F5260D">
        <w:rPr>
          <w:lang w:val="fr-SN"/>
        </w:rPr>
        <w:t xml:space="preserve"> C’est un chatbot.</w:t>
      </w:r>
      <w:r w:rsidR="006B3130">
        <w:rPr>
          <w:lang w:val="fr-SN"/>
        </w:rPr>
        <w:t xml:space="preserve"> </w:t>
      </w:r>
    </w:p>
    <w:p w14:paraId="49828D67" w14:textId="56BD193E" w:rsidR="006B3130" w:rsidRPr="00FC004D" w:rsidRDefault="00444829" w:rsidP="00FC004D">
      <w:pPr>
        <w:rPr>
          <w:lang w:val="fr-SN"/>
        </w:rPr>
      </w:pPr>
      <w:r>
        <w:rPr>
          <w:lang w:val="fr-SN"/>
        </w:rPr>
        <w:t xml:space="preserve">C’est </w:t>
      </w:r>
      <w:r w:rsidR="00CE3952">
        <w:rPr>
          <w:lang w:val="fr-SN"/>
        </w:rPr>
        <w:t>là</w:t>
      </w:r>
      <w:r>
        <w:rPr>
          <w:lang w:val="fr-SN"/>
        </w:rPr>
        <w:t xml:space="preserve"> </w:t>
      </w:r>
      <w:r w:rsidR="00314BF3">
        <w:rPr>
          <w:lang w:val="fr-SN"/>
        </w:rPr>
        <w:t>qu’</w:t>
      </w:r>
      <w:r w:rsidR="00CE3952">
        <w:rPr>
          <w:lang w:val="fr-SN"/>
        </w:rPr>
        <w:t>inter</w:t>
      </w:r>
      <w:r>
        <w:rPr>
          <w:lang w:val="fr-SN"/>
        </w:rPr>
        <w:t xml:space="preserve">vient l’IA en dynamisant tout cela, elle permettre </w:t>
      </w:r>
      <w:r w:rsidR="00DC24E6">
        <w:rPr>
          <w:lang w:val="fr-SN"/>
        </w:rPr>
        <w:t>à</w:t>
      </w:r>
      <w:r>
        <w:rPr>
          <w:lang w:val="fr-SN"/>
        </w:rPr>
        <w:t xml:space="preserve"> </w:t>
      </w:r>
      <w:r w:rsidR="00C94FD9">
        <w:rPr>
          <w:lang w:val="fr-SN"/>
        </w:rPr>
        <w:t xml:space="preserve">un </w:t>
      </w:r>
      <w:r>
        <w:rPr>
          <w:lang w:val="fr-SN"/>
        </w:rPr>
        <w:t>cha</w:t>
      </w:r>
      <w:r w:rsidR="00C94FD9">
        <w:rPr>
          <w:lang w:val="fr-SN"/>
        </w:rPr>
        <w:t>t</w:t>
      </w:r>
      <w:r>
        <w:rPr>
          <w:lang w:val="fr-SN"/>
        </w:rPr>
        <w:t>bot de rechercher des réponses dans une base de données, sur internet</w:t>
      </w:r>
      <w:r w:rsidR="00B8597D">
        <w:rPr>
          <w:lang w:val="fr-SN"/>
        </w:rPr>
        <w:t xml:space="preserve"> etc</w:t>
      </w:r>
      <w:r>
        <w:rPr>
          <w:lang w:val="fr-SN"/>
        </w:rPr>
        <w:t>.</w:t>
      </w:r>
    </w:p>
    <w:p w14:paraId="5BA0AE6F" w14:textId="4A7CE278" w:rsidR="00FC004D" w:rsidRPr="00F756DC" w:rsidRDefault="007203E7" w:rsidP="0015771A">
      <w:pPr>
        <w:pStyle w:val="Heading2"/>
        <w:numPr>
          <w:ilvl w:val="1"/>
          <w:numId w:val="8"/>
        </w:numPr>
        <w:rPr>
          <w:lang w:val="fr-SN"/>
        </w:rPr>
      </w:pPr>
      <w:bookmarkStart w:id="27" w:name="_Toc156593646"/>
      <w:r>
        <w:rPr>
          <w:lang w:val="fr-SN"/>
        </w:rPr>
        <w:t>L’a</w:t>
      </w:r>
      <w:r w:rsidR="00BD3055">
        <w:rPr>
          <w:lang w:val="fr-SN"/>
        </w:rPr>
        <w:t>stronomie</w:t>
      </w:r>
      <w:bookmarkEnd w:id="27"/>
    </w:p>
    <w:p w14:paraId="70E125E6" w14:textId="2CED9341" w:rsidR="002C6F59" w:rsidRDefault="002C6F59" w:rsidP="00FC004D">
      <w:pPr>
        <w:rPr>
          <w:lang w:val="fr-SN"/>
        </w:rPr>
      </w:pPr>
      <w:r>
        <w:rPr>
          <w:lang w:val="fr-SN"/>
        </w:rPr>
        <w:t xml:space="preserve">Même </w:t>
      </w:r>
      <w:r w:rsidR="00BE299C">
        <w:rPr>
          <w:lang w:val="fr-SN"/>
        </w:rPr>
        <w:t xml:space="preserve">le domaine </w:t>
      </w:r>
      <w:r w:rsidR="00790477">
        <w:rPr>
          <w:lang w:val="fr-SN"/>
        </w:rPr>
        <w:t>spatial</w:t>
      </w:r>
      <w:r>
        <w:rPr>
          <w:lang w:val="fr-SN"/>
        </w:rPr>
        <w:t xml:space="preserve"> peut pleinement profiter des avantages de l’IA et c’est cas actuellement.</w:t>
      </w:r>
    </w:p>
    <w:p w14:paraId="6BB36117" w14:textId="4F60264C" w:rsidR="00FC004D" w:rsidRPr="00116A5B" w:rsidRDefault="00DE34E9" w:rsidP="00FC004D">
      <w:pPr>
        <w:rPr>
          <w:lang w:val="fr-FR"/>
        </w:rPr>
      </w:pPr>
      <w:r>
        <w:rPr>
          <w:lang w:val="fr-SN"/>
        </w:rPr>
        <w:lastRenderedPageBreak/>
        <w:t xml:space="preserve">L’IA peut aider l’astronomie </w:t>
      </w:r>
      <w:r w:rsidR="002C6F59">
        <w:rPr>
          <w:lang w:val="fr-SN"/>
        </w:rPr>
        <w:t>à</w:t>
      </w:r>
      <w:r>
        <w:rPr>
          <w:lang w:val="fr-SN"/>
        </w:rPr>
        <w:t xml:space="preserve"> reconnaitre les galaxies qui ressemble</w:t>
      </w:r>
      <w:r w:rsidR="00B04EF8">
        <w:rPr>
          <w:lang w:val="fr-SN"/>
        </w:rPr>
        <w:t>nt</w:t>
      </w:r>
      <w:r>
        <w:rPr>
          <w:lang w:val="fr-SN"/>
        </w:rPr>
        <w:t>, détecter ou prévenir des météorites, découvrir des trous noirs.</w:t>
      </w:r>
    </w:p>
    <w:p w14:paraId="1D09E029" w14:textId="6F2DE9FF" w:rsidR="00D30A74" w:rsidRDefault="00D30A74" w:rsidP="00D00452">
      <w:pPr>
        <w:pStyle w:val="Heading1"/>
        <w:numPr>
          <w:ilvl w:val="0"/>
          <w:numId w:val="8"/>
        </w:numPr>
        <w:rPr>
          <w:lang w:val="fr-SN"/>
        </w:rPr>
      </w:pPr>
      <w:bookmarkStart w:id="28" w:name="_Toc156593647"/>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bookmarkEnd w:id="28"/>
    </w:p>
    <w:p w14:paraId="3568D52B" w14:textId="27EE85D1" w:rsidR="00EE7C92" w:rsidRPr="00EE7C92" w:rsidRDefault="00EE7C92" w:rsidP="00EE7C92">
      <w:pPr>
        <w:rPr>
          <w:lang w:val="fr-SN"/>
        </w:rPr>
      </w:pPr>
      <w:r>
        <w:rPr>
          <w:lang w:val="fr-SN"/>
        </w:rPr>
        <w:t>Nous avons déjà vu plusieurs intérêt</w:t>
      </w:r>
      <w:r w:rsidR="007D043E">
        <w:rPr>
          <w:lang w:val="fr-SN"/>
        </w:rPr>
        <w:t>s</w:t>
      </w:r>
      <w:r>
        <w:rPr>
          <w:lang w:val="fr-SN"/>
        </w:rPr>
        <w:t xml:space="preserve"> et avantages </w:t>
      </w:r>
      <w:r w:rsidR="00744B84">
        <w:rPr>
          <w:lang w:val="fr-SN"/>
        </w:rPr>
        <w:t>à</w:t>
      </w:r>
      <w:r>
        <w:rPr>
          <w:lang w:val="fr-SN"/>
        </w:rPr>
        <w:t xml:space="preserve"> utiliser l’IA aujourd’hui, mais dans cette partie, nous allons </w:t>
      </w:r>
      <w:r w:rsidR="00FA0EEB">
        <w:rPr>
          <w:lang w:val="fr-SN"/>
        </w:rPr>
        <w:t>y</w:t>
      </w:r>
      <w:r>
        <w:rPr>
          <w:lang w:val="fr-SN"/>
        </w:rPr>
        <w:t xml:space="preserve"> </w:t>
      </w:r>
      <w:r w:rsidR="00FA0EEB">
        <w:rPr>
          <w:lang w:val="fr-SN"/>
        </w:rPr>
        <w:t>ajouter entre autres</w:t>
      </w:r>
      <w:r>
        <w:rPr>
          <w:lang w:val="fr-SN"/>
        </w:rPr>
        <w:t xml:space="preserve"> </w:t>
      </w:r>
      <w:r w:rsidR="00FA0EEB">
        <w:rPr>
          <w:lang w:val="fr-SN"/>
        </w:rPr>
        <w:t>la dimension</w:t>
      </w:r>
      <w:r>
        <w:rPr>
          <w:lang w:val="fr-SN"/>
        </w:rPr>
        <w:t xml:space="preserve"> </w:t>
      </w:r>
      <w:r w:rsidR="00AE13E6">
        <w:rPr>
          <w:lang w:val="fr-SN"/>
        </w:rPr>
        <w:t>macroéconomique</w:t>
      </w:r>
      <w:r>
        <w:rPr>
          <w:lang w:val="fr-SN"/>
        </w:rPr>
        <w:t>.</w:t>
      </w:r>
    </w:p>
    <w:p w14:paraId="48815B87" w14:textId="40797052" w:rsidR="00BE299C" w:rsidRDefault="00BE299C" w:rsidP="00BE299C">
      <w:pPr>
        <w:rPr>
          <w:b/>
          <w:bCs/>
          <w:lang w:val="fr-SN"/>
        </w:rPr>
      </w:pPr>
      <w:r w:rsidRPr="00E34251">
        <w:rPr>
          <w:b/>
          <w:bCs/>
          <w:lang w:val="fr-SN"/>
        </w:rPr>
        <w:t>Faciliter de travail des hommes</w:t>
      </w:r>
    </w:p>
    <w:p w14:paraId="6EC1B581" w14:textId="7C5B53ED" w:rsidR="00721CF1" w:rsidRPr="00E34251" w:rsidRDefault="00721CF1" w:rsidP="00BE299C">
      <w:pPr>
        <w:rPr>
          <w:lang w:val="fr-SN"/>
        </w:rPr>
      </w:pPr>
      <w:r>
        <w:rPr>
          <w:lang w:val="fr-SN"/>
        </w:rPr>
        <w:t xml:space="preserve">Au vu de tout ce qu’on a dit plus haut, l’intérêt </w:t>
      </w:r>
      <w:r w:rsidR="007A562B">
        <w:rPr>
          <w:lang w:val="fr-SN"/>
        </w:rPr>
        <w:t>premier</w:t>
      </w:r>
      <w:r>
        <w:rPr>
          <w:lang w:val="fr-SN"/>
        </w:rPr>
        <w:t xml:space="preserve"> de l’IA est de faciliter le travail des humains, en quoi faisant ? </w:t>
      </w:r>
      <w:r w:rsidR="007A281A">
        <w:rPr>
          <w:lang w:val="fr-SN"/>
        </w:rPr>
        <w:t>N</w:t>
      </w:r>
      <w:r>
        <w:rPr>
          <w:lang w:val="fr-SN"/>
        </w:rPr>
        <w:t>ous avons</w:t>
      </w:r>
      <w:r w:rsidR="00D75881">
        <w:rPr>
          <w:lang w:val="fr-SN"/>
        </w:rPr>
        <w:t xml:space="preserve"> vu que</w:t>
      </w:r>
      <w:r>
        <w:rPr>
          <w:lang w:val="fr-SN"/>
        </w:rPr>
        <w:t xml:space="preserve"> l’IA </w:t>
      </w:r>
      <w:r w:rsidR="006F370B">
        <w:rPr>
          <w:lang w:val="fr-SN"/>
        </w:rPr>
        <w:t>essai</w:t>
      </w:r>
      <w:r>
        <w:rPr>
          <w:lang w:val="fr-SN"/>
        </w:rPr>
        <w:t xml:space="preserve"> d’imiter l’intelligence humains </w:t>
      </w:r>
      <w:r w:rsidR="007A562B">
        <w:rPr>
          <w:lang w:val="af-ZA"/>
        </w:rPr>
        <w:t>à</w:t>
      </w:r>
      <w:r>
        <w:rPr>
          <w:lang w:val="fr-SN"/>
        </w:rPr>
        <w:t xml:space="preserve"> travers des calculs </w:t>
      </w:r>
      <w:r w:rsidR="0099385B">
        <w:rPr>
          <w:lang w:val="fr-SN"/>
        </w:rPr>
        <w:t>mathématiques</w:t>
      </w:r>
      <w:r>
        <w:rPr>
          <w:lang w:val="fr-SN"/>
        </w:rPr>
        <w:t>. Ce qui va aboutir au fait qu’un</w:t>
      </w:r>
      <w:r w:rsidR="0099385B">
        <w:rPr>
          <w:lang w:val="fr-SN"/>
        </w:rPr>
        <w:t>e</w:t>
      </w:r>
      <w:r>
        <w:rPr>
          <w:lang w:val="fr-SN"/>
        </w:rPr>
        <w:t xml:space="preserve"> IA va pouvoir faire des taches traditionnellement humaines sans notre intervention.</w:t>
      </w:r>
      <w:r w:rsidR="008B2652">
        <w:rPr>
          <w:lang w:val="fr-SN"/>
        </w:rPr>
        <w:t xml:space="preserve"> </w:t>
      </w:r>
      <w:r w:rsidR="00C475C0" w:rsidRPr="00C475C0">
        <w:rPr>
          <w:lang w:val="fr-SN"/>
        </w:rPr>
        <w:t>À</w:t>
      </w:r>
      <w:r w:rsidR="008B2652">
        <w:rPr>
          <w:lang w:val="fr-SN"/>
        </w:rPr>
        <w:t xml:space="preserve"> titre illustratif, il y a des IA qui font la comptabilité, </w:t>
      </w:r>
      <w:r w:rsidR="00733FA0">
        <w:rPr>
          <w:lang w:val="fr-SN"/>
        </w:rPr>
        <w:t>le travail d’avocat, la retouche photo et bien d’autres.</w:t>
      </w:r>
      <w:r w:rsidR="008B2652">
        <w:rPr>
          <w:lang w:val="fr-SN"/>
        </w:rPr>
        <w:t xml:space="preserve"> </w:t>
      </w:r>
    </w:p>
    <w:p w14:paraId="115E2A3E" w14:textId="61240569" w:rsidR="00BE299C" w:rsidRDefault="00C05C58" w:rsidP="00BE299C">
      <w:pPr>
        <w:rPr>
          <w:b/>
          <w:bCs/>
          <w:lang w:val="fr-SN"/>
        </w:rPr>
      </w:pPr>
      <w:r w:rsidRPr="00B377E8">
        <w:rPr>
          <w:b/>
          <w:bCs/>
          <w:lang w:val="fr-SN"/>
        </w:rPr>
        <w:t>Apporter un</w:t>
      </w:r>
      <w:r w:rsidR="004F2BCE" w:rsidRPr="00B377E8">
        <w:rPr>
          <w:b/>
          <w:bCs/>
          <w:lang w:val="fr-SN"/>
        </w:rPr>
        <w:t>e</w:t>
      </w:r>
      <w:r w:rsidRPr="00B377E8">
        <w:rPr>
          <w:b/>
          <w:bCs/>
          <w:lang w:val="fr-SN"/>
        </w:rPr>
        <w:t xml:space="preserve"> solution </w:t>
      </w:r>
      <w:r w:rsidR="00E2621A" w:rsidRPr="00B377E8">
        <w:rPr>
          <w:b/>
          <w:bCs/>
          <w:lang w:val="fr-SN"/>
        </w:rPr>
        <w:t>à</w:t>
      </w:r>
      <w:r w:rsidRPr="00B377E8">
        <w:rPr>
          <w:b/>
          <w:bCs/>
          <w:lang w:val="fr-SN"/>
        </w:rPr>
        <w:t xml:space="preserve"> la lutte contre la mal </w:t>
      </w:r>
      <w:r w:rsidR="004F2BCE" w:rsidRPr="00B377E8">
        <w:rPr>
          <w:b/>
          <w:bCs/>
          <w:lang w:val="fr-SN"/>
        </w:rPr>
        <w:t>gouvernance</w:t>
      </w:r>
    </w:p>
    <w:p w14:paraId="3DF075AC" w14:textId="5B7F2B22" w:rsidR="00B377E8" w:rsidRPr="001F18C8" w:rsidRDefault="001F18C8" w:rsidP="00BE299C">
      <w:pPr>
        <w:rPr>
          <w:lang w:val="fr-FR"/>
        </w:rPr>
      </w:pPr>
      <w:r>
        <w:rPr>
          <w:lang w:val="fr-SN"/>
        </w:rPr>
        <w:t xml:space="preserve">Combien cela serait important si une IA pouvait aider </w:t>
      </w:r>
      <w:r w:rsidR="00E43A24">
        <w:rPr>
          <w:lang w:val="af-ZA"/>
        </w:rPr>
        <w:t xml:space="preserve">à </w:t>
      </w:r>
      <w:r>
        <w:rPr>
          <w:lang w:val="fr-SN"/>
        </w:rPr>
        <w:t>la bonne gouvernance surtout dans nos pays, e</w:t>
      </w:r>
      <w:r w:rsidR="008D2D16">
        <w:rPr>
          <w:lang w:val="fr-SN"/>
        </w:rPr>
        <w:t>h</w:t>
      </w:r>
      <w:r>
        <w:rPr>
          <w:lang w:val="fr-SN"/>
        </w:rPr>
        <w:t xml:space="preserve"> bien, c’est possible. D’ailleurs </w:t>
      </w:r>
      <w:r w:rsidRPr="001F18C8">
        <w:rPr>
          <w:lang w:val="fr-FR"/>
        </w:rPr>
        <w:t xml:space="preserve">Mamadou NDIONE </w:t>
      </w:r>
      <w:r>
        <w:rPr>
          <w:lang w:val="fr-FR"/>
        </w:rPr>
        <w:t>disait à ce sujet : « </w:t>
      </w:r>
      <w:r w:rsidRPr="001F18C8">
        <w:rPr>
          <w:lang w:val="fr-FR"/>
        </w:rPr>
        <w:t>Le recours à l’intelligence artificielle est une aubaine incroyable parce que des sujets clefs directement corrélées à notre croissance comme la justice, la santé, la corruption, l’éthique sociale, la sécurité et l’éducation sont dans ses domaines d’application</w:t>
      </w:r>
      <w:r>
        <w:rPr>
          <w:lang w:val="fr-FR"/>
        </w:rPr>
        <w:t> »</w:t>
      </w:r>
      <w:r w:rsidR="001E27A5">
        <w:rPr>
          <w:lang w:val="fr-FR"/>
        </w:rPr>
        <w:t>.</w:t>
      </w:r>
    </w:p>
    <w:p w14:paraId="3F3F84A2" w14:textId="4CDF09DF" w:rsidR="004F2BCE" w:rsidRDefault="003C26B6" w:rsidP="00BE299C">
      <w:pPr>
        <w:rPr>
          <w:b/>
          <w:bCs/>
          <w:lang w:val="fr-SN"/>
        </w:rPr>
      </w:pPr>
      <w:r w:rsidRPr="00B377E8">
        <w:rPr>
          <w:b/>
          <w:bCs/>
          <w:lang w:val="fr-SN"/>
        </w:rPr>
        <w:t xml:space="preserve">A </w:t>
      </w:r>
      <w:r w:rsidR="009B53E2" w:rsidRPr="00B377E8">
        <w:rPr>
          <w:b/>
          <w:bCs/>
          <w:lang w:val="fr-SN"/>
        </w:rPr>
        <w:t>la sécurité</w:t>
      </w:r>
      <w:r w:rsidRPr="00B377E8">
        <w:rPr>
          <w:b/>
          <w:bCs/>
          <w:lang w:val="fr-SN"/>
        </w:rPr>
        <w:t xml:space="preserve"> des personnes et de leurs biens</w:t>
      </w:r>
    </w:p>
    <w:p w14:paraId="238A874E" w14:textId="44F91C63" w:rsidR="00B377E8" w:rsidRPr="00EE4854" w:rsidRDefault="00D43A8C" w:rsidP="00BE299C">
      <w:pPr>
        <w:rPr>
          <w:lang w:val="fr-FR"/>
        </w:rPr>
      </w:pPr>
      <w:r>
        <w:rPr>
          <w:lang w:val="fr-SN"/>
        </w:rPr>
        <w:t xml:space="preserve">Pour parler de comment l’IA peut aider nos pays, et </w:t>
      </w:r>
      <w:r w:rsidR="004D4352">
        <w:rPr>
          <w:lang w:val="fr-SN"/>
        </w:rPr>
        <w:t xml:space="preserve">cette </w:t>
      </w:r>
      <w:r>
        <w:rPr>
          <w:lang w:val="fr-SN"/>
        </w:rPr>
        <w:t>fois</w:t>
      </w:r>
      <w:r w:rsidR="004D4352">
        <w:rPr>
          <w:lang w:val="fr-SN"/>
        </w:rPr>
        <w:t>-</w:t>
      </w:r>
      <w:r>
        <w:rPr>
          <w:lang w:val="fr-SN"/>
        </w:rPr>
        <w:t>ci dans la sécurité des personnes et de leurs biens</w:t>
      </w:r>
      <w:r w:rsidR="00EE4854">
        <w:rPr>
          <w:lang w:val="fr-SN"/>
        </w:rPr>
        <w:t xml:space="preserve">, </w:t>
      </w:r>
      <w:r w:rsidR="00EE4854" w:rsidRPr="00EE4854">
        <w:rPr>
          <w:lang w:val="fr-FR"/>
        </w:rPr>
        <w:t>Mamadou NDIONE</w:t>
      </w:r>
      <w:r w:rsidR="00EE4854">
        <w:rPr>
          <w:lang w:val="fr-FR"/>
        </w:rPr>
        <w:t xml:space="preserve"> nous dit encore : « L’</w:t>
      </w:r>
      <w:r w:rsidR="00EE4854" w:rsidRPr="00EE4854">
        <w:rPr>
          <w:lang w:val="fr-FR"/>
        </w:rPr>
        <w:t>utilisation des technologies peut constituer un moyen de renforcer les dispositifs sécuritaires avec la télésurveillance ou les reconnaissances faciales. L’intelligence artificielle facilite par ailleurs le contrôle du respect des obligations des populations envers l’état</w:t>
      </w:r>
      <w:r w:rsidR="00EE4854">
        <w:rPr>
          <w:lang w:val="fr-FR"/>
        </w:rPr>
        <w:t> ».</w:t>
      </w:r>
    </w:p>
    <w:p w14:paraId="7F0E4D91" w14:textId="483F08DE" w:rsidR="00D30A74" w:rsidRDefault="00D30A74" w:rsidP="00D00452">
      <w:pPr>
        <w:pStyle w:val="Heading1"/>
        <w:numPr>
          <w:ilvl w:val="0"/>
          <w:numId w:val="8"/>
        </w:numPr>
        <w:rPr>
          <w:lang w:val="fr-SN"/>
        </w:rPr>
      </w:pPr>
      <w:bookmarkStart w:id="29" w:name="_Toc156593648"/>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bookmarkEnd w:id="29"/>
    </w:p>
    <w:p w14:paraId="37D3E2BF" w14:textId="44C4676D" w:rsidR="003916E2" w:rsidRPr="003916E2" w:rsidRDefault="003916E2" w:rsidP="009706DD">
      <w:pPr>
        <w:rPr>
          <w:lang w:val="fr-SN"/>
        </w:rPr>
      </w:pPr>
      <w:r>
        <w:rPr>
          <w:lang w:val="fr-SN"/>
        </w:rPr>
        <w:t>L’IA est la création de l’homme, l’homme n’est pas parfait, sa création ne peut pas être parfaite, donc, l’I</w:t>
      </w:r>
      <w:r w:rsidR="004A09AF">
        <w:rPr>
          <w:lang w:val="fr-SN"/>
        </w:rPr>
        <w:t>A</w:t>
      </w:r>
      <w:r>
        <w:rPr>
          <w:lang w:val="fr-SN"/>
        </w:rPr>
        <w:t xml:space="preserve"> n’est pas parfaite, c’est du syllogisme. Nous allons voir dans cette partie les limites de l’IA.</w:t>
      </w:r>
    </w:p>
    <w:p w14:paraId="616E9CA4" w14:textId="024BFA74" w:rsidR="009706DD" w:rsidRDefault="009706DD" w:rsidP="009706DD">
      <w:pPr>
        <w:rPr>
          <w:b/>
          <w:bCs/>
          <w:lang w:val="fr-SN"/>
        </w:rPr>
      </w:pPr>
      <w:r w:rsidRPr="005F4145">
        <w:rPr>
          <w:b/>
          <w:bCs/>
          <w:lang w:val="fr-SN"/>
        </w:rPr>
        <w:lastRenderedPageBreak/>
        <w:t xml:space="preserve">Cout couteux de </w:t>
      </w:r>
      <w:r w:rsidR="008251F7" w:rsidRPr="005F4145">
        <w:rPr>
          <w:b/>
          <w:bCs/>
          <w:lang w:val="fr-SN"/>
        </w:rPr>
        <w:t>développement</w:t>
      </w:r>
    </w:p>
    <w:p w14:paraId="4B74F0D3" w14:textId="35AD8861" w:rsidR="00B006AF" w:rsidRDefault="00B006AF" w:rsidP="009706DD">
      <w:pPr>
        <w:rPr>
          <w:lang w:val="fr-SN"/>
        </w:rPr>
      </w:pPr>
      <w:r>
        <w:rPr>
          <w:lang w:val="fr-SN"/>
        </w:rPr>
        <w:t xml:space="preserve">Cette limite peut relever de deux aspects, un trop grand nombre de </w:t>
      </w:r>
      <w:r w:rsidR="008003C1">
        <w:rPr>
          <w:lang w:val="fr-SN"/>
        </w:rPr>
        <w:t>données</w:t>
      </w:r>
      <w:r>
        <w:rPr>
          <w:lang w:val="fr-SN"/>
        </w:rPr>
        <w:t xml:space="preserve"> pour faire l’apprentissage et machine trop </w:t>
      </w:r>
      <w:r w:rsidR="008003C1">
        <w:rPr>
          <w:lang w:val="fr-SN"/>
        </w:rPr>
        <w:t>chère</w:t>
      </w:r>
      <w:r>
        <w:rPr>
          <w:lang w:val="fr-SN"/>
        </w:rPr>
        <w:t xml:space="preserve"> parce que puissante pour faire l’apprentissage.</w:t>
      </w:r>
    </w:p>
    <w:p w14:paraId="5EFEBAB6" w14:textId="3A27E8D5" w:rsidR="005F4145" w:rsidRDefault="008003C1" w:rsidP="009706DD">
      <w:pPr>
        <w:rPr>
          <w:lang w:val="fr-SN"/>
        </w:rPr>
      </w:pPr>
      <w:r>
        <w:rPr>
          <w:lang w:val="fr-SN"/>
        </w:rPr>
        <w:t>Une IA repose généralement sur des données pour faire son travail. Et ses données sont très importantes, on parle de milliers de millier</w:t>
      </w:r>
      <w:r w:rsidR="003B79AA">
        <w:rPr>
          <w:lang w:val="fr-SN"/>
        </w:rPr>
        <w:t>s</w:t>
      </w:r>
      <w:r>
        <w:rPr>
          <w:lang w:val="fr-SN"/>
        </w:rPr>
        <w:t xml:space="preserve"> de </w:t>
      </w:r>
      <w:r w:rsidR="00A2351A">
        <w:rPr>
          <w:lang w:val="fr-SN"/>
        </w:rPr>
        <w:t>données</w:t>
      </w:r>
      <w:r>
        <w:rPr>
          <w:lang w:val="fr-SN"/>
        </w:rPr>
        <w:t>. Et la collecte, l</w:t>
      </w:r>
      <w:r w:rsidR="003B79AA">
        <w:rPr>
          <w:lang w:val="fr-SN"/>
        </w:rPr>
        <w:t>e</w:t>
      </w:r>
      <w:r>
        <w:rPr>
          <w:lang w:val="fr-SN"/>
        </w:rPr>
        <w:t xml:space="preserve"> traitement et </w:t>
      </w:r>
      <w:r w:rsidR="003D3063">
        <w:rPr>
          <w:lang w:val="fr-SN"/>
        </w:rPr>
        <w:t>l’</w:t>
      </w:r>
      <w:r>
        <w:rPr>
          <w:lang w:val="fr-SN"/>
        </w:rPr>
        <w:t>analyse est va s’avérer</w:t>
      </w:r>
      <w:r w:rsidR="003D3063">
        <w:rPr>
          <w:lang w:val="fr-SN"/>
        </w:rPr>
        <w:t xml:space="preserve"> être</w:t>
      </w:r>
      <w:r>
        <w:rPr>
          <w:lang w:val="fr-SN"/>
        </w:rPr>
        <w:t xml:space="preserve"> </w:t>
      </w:r>
      <w:r w:rsidR="00A2351A">
        <w:rPr>
          <w:lang w:val="fr-SN"/>
        </w:rPr>
        <w:t>un grand défi</w:t>
      </w:r>
      <w:r>
        <w:rPr>
          <w:lang w:val="fr-SN"/>
        </w:rPr>
        <w:t>.</w:t>
      </w:r>
    </w:p>
    <w:p w14:paraId="3F07749E" w14:textId="223DCE76" w:rsidR="00983B0F" w:rsidRPr="005F4145" w:rsidRDefault="00A2351A" w:rsidP="009706DD">
      <w:pPr>
        <w:rPr>
          <w:b/>
          <w:bCs/>
          <w:lang w:val="fr-SN"/>
        </w:rPr>
      </w:pPr>
      <w:r>
        <w:rPr>
          <w:lang w:val="fr-SN"/>
        </w:rPr>
        <w:t xml:space="preserve">Une fois qu’on </w:t>
      </w:r>
      <w:r w:rsidR="003D3063">
        <w:rPr>
          <w:lang w:val="fr-SN"/>
        </w:rPr>
        <w:t xml:space="preserve">a </w:t>
      </w:r>
      <w:r>
        <w:rPr>
          <w:lang w:val="fr-SN"/>
        </w:rPr>
        <w:t xml:space="preserve">les données dans le bon format, il faut faire l’apprentissage, et il faut </w:t>
      </w:r>
      <w:r w:rsidR="00AB2C12">
        <w:rPr>
          <w:lang w:val="fr-SN"/>
        </w:rPr>
        <w:t xml:space="preserve">des </w:t>
      </w:r>
      <w:r>
        <w:rPr>
          <w:lang w:val="fr-SN"/>
        </w:rPr>
        <w:t>super</w:t>
      </w:r>
      <w:r w:rsidR="0030658D">
        <w:rPr>
          <w:lang w:val="fr-SN"/>
        </w:rPr>
        <w:t>s</w:t>
      </w:r>
      <w:r>
        <w:rPr>
          <w:lang w:val="fr-SN"/>
        </w:rPr>
        <w:t xml:space="preserve"> machine</w:t>
      </w:r>
      <w:r w:rsidR="0030658D">
        <w:rPr>
          <w:lang w:val="fr-SN"/>
        </w:rPr>
        <w:t>s</w:t>
      </w:r>
      <w:r>
        <w:rPr>
          <w:lang w:val="fr-SN"/>
        </w:rPr>
        <w:t xml:space="preserve"> car les calculs </w:t>
      </w:r>
      <w:r w:rsidR="00C3164F">
        <w:rPr>
          <w:lang w:val="fr-SN"/>
        </w:rPr>
        <w:t>mathématiques</w:t>
      </w:r>
      <w:r>
        <w:rPr>
          <w:lang w:val="fr-SN"/>
        </w:rPr>
        <w:t xml:space="preserve"> sont nombreux et couteux et doivent </w:t>
      </w:r>
      <w:r w:rsidR="0099031C">
        <w:rPr>
          <w:lang w:val="fr-SN"/>
        </w:rPr>
        <w:t xml:space="preserve">être </w:t>
      </w:r>
      <w:r w:rsidR="00C3164F">
        <w:rPr>
          <w:lang w:val="fr-SN"/>
        </w:rPr>
        <w:t>répéter</w:t>
      </w:r>
      <w:r>
        <w:rPr>
          <w:lang w:val="fr-SN"/>
        </w:rPr>
        <w:t xml:space="preserve"> plusieurs fois.</w:t>
      </w:r>
      <w:r w:rsidR="00C3164F">
        <w:rPr>
          <w:lang w:val="fr-SN"/>
        </w:rPr>
        <w:t xml:space="preserve"> D’ailleurs </w:t>
      </w:r>
      <w:r w:rsidR="00EF4446">
        <w:rPr>
          <w:lang w:val="fr-SN"/>
        </w:rPr>
        <w:t>les vraies applications</w:t>
      </w:r>
      <w:r w:rsidR="00C3164F">
        <w:rPr>
          <w:lang w:val="fr-SN"/>
        </w:rPr>
        <w:t xml:space="preserve"> d’IA peuvent prendre des mois pour faire l’apprentissage.</w:t>
      </w:r>
    </w:p>
    <w:p w14:paraId="1A6A3399" w14:textId="05140057" w:rsidR="009B53E2" w:rsidRDefault="00434332" w:rsidP="009B53E2">
      <w:pPr>
        <w:rPr>
          <w:b/>
          <w:bCs/>
          <w:lang w:val="fr-SN"/>
        </w:rPr>
      </w:pPr>
      <w:r w:rsidRPr="005F4145">
        <w:rPr>
          <w:b/>
          <w:bCs/>
          <w:lang w:val="fr-SN"/>
        </w:rPr>
        <w:t>Manque de prise d’initiative</w:t>
      </w:r>
    </w:p>
    <w:p w14:paraId="23DF9857" w14:textId="1D13C61C" w:rsidR="005F4145" w:rsidRDefault="00EF4446" w:rsidP="00B4128E">
      <w:pPr>
        <w:rPr>
          <w:lang w:val="fr-SN"/>
        </w:rPr>
      </w:pPr>
      <w:r>
        <w:rPr>
          <w:lang w:val="fr-SN"/>
        </w:rPr>
        <w:t>Une IA ne fait que ceux pourquoi elle a été programmée</w:t>
      </w:r>
      <w:r w:rsidR="001645F2">
        <w:rPr>
          <w:lang w:val="fr-SN"/>
        </w:rPr>
        <w:t xml:space="preserve">, par exemple l’IA impossible </w:t>
      </w:r>
      <w:r w:rsidR="00B4128E">
        <w:rPr>
          <w:lang w:val="fr-SN"/>
        </w:rPr>
        <w:t>à</w:t>
      </w:r>
      <w:r w:rsidR="001645F2">
        <w:rPr>
          <w:lang w:val="fr-SN"/>
        </w:rPr>
        <w:t xml:space="preserve"> battre au jeu d’échec</w:t>
      </w:r>
      <w:r w:rsidR="00F00B60">
        <w:rPr>
          <w:lang w:val="fr-SN"/>
        </w:rPr>
        <w:t>s</w:t>
      </w:r>
      <w:r w:rsidR="001645F2">
        <w:rPr>
          <w:lang w:val="fr-SN"/>
        </w:rPr>
        <w:t xml:space="preserve"> ne </w:t>
      </w:r>
      <w:r w:rsidR="00B4128E">
        <w:rPr>
          <w:lang w:val="fr-SN"/>
        </w:rPr>
        <w:t>peut</w:t>
      </w:r>
      <w:r w:rsidR="001645F2">
        <w:rPr>
          <w:lang w:val="fr-SN"/>
        </w:rPr>
        <w:t xml:space="preserve"> pas jouer au </w:t>
      </w:r>
      <w:r w:rsidR="00B4128E">
        <w:rPr>
          <w:lang w:val="fr-SN"/>
        </w:rPr>
        <w:t xml:space="preserve">jeu de </w:t>
      </w:r>
      <w:r w:rsidR="001645F2">
        <w:rPr>
          <w:lang w:val="fr-SN"/>
        </w:rPr>
        <w:t>dame</w:t>
      </w:r>
      <w:r w:rsidR="003D3063">
        <w:rPr>
          <w:lang w:val="fr-SN"/>
        </w:rPr>
        <w:t>s</w:t>
      </w:r>
      <w:r w:rsidR="00F7471D">
        <w:rPr>
          <w:lang w:val="fr-SN"/>
        </w:rPr>
        <w:t>, celle qui gagne au tous les couts au jeu du Go, est nulle au</w:t>
      </w:r>
      <w:r w:rsidR="00B4128E">
        <w:rPr>
          <w:lang w:val="fr-SN"/>
        </w:rPr>
        <w:t>x</w:t>
      </w:r>
      <w:r w:rsidR="00F7471D">
        <w:rPr>
          <w:lang w:val="fr-SN"/>
        </w:rPr>
        <w:t xml:space="preserve"> échec</w:t>
      </w:r>
      <w:r w:rsidR="00F00B60">
        <w:rPr>
          <w:lang w:val="fr-SN"/>
        </w:rPr>
        <w:t>s</w:t>
      </w:r>
      <w:r w:rsidR="001645F2">
        <w:rPr>
          <w:lang w:val="fr-SN"/>
        </w:rPr>
        <w:t>.</w:t>
      </w:r>
    </w:p>
    <w:p w14:paraId="38518092" w14:textId="6814DDEC" w:rsidR="005F4145" w:rsidRPr="005F4145" w:rsidRDefault="00B4128E" w:rsidP="009B53E2">
      <w:pPr>
        <w:rPr>
          <w:lang w:val="fr-SN"/>
        </w:rPr>
      </w:pPr>
      <w:r>
        <w:rPr>
          <w:lang w:val="fr-SN"/>
        </w:rPr>
        <w:t xml:space="preserve">En outre, elle ne peut pas contextualiser, des fois il y a des situations qui font que certaines données peuvent </w:t>
      </w:r>
      <w:r w:rsidR="000D203F">
        <w:rPr>
          <w:lang w:val="fr-SN"/>
        </w:rPr>
        <w:t>différer</w:t>
      </w:r>
      <w:r>
        <w:rPr>
          <w:lang w:val="fr-SN"/>
        </w:rPr>
        <w:t xml:space="preserve"> de tous les autres (exemple : le chiffre </w:t>
      </w:r>
      <w:r w:rsidR="00C479F6">
        <w:rPr>
          <w:lang w:val="fr-SN"/>
        </w:rPr>
        <w:t>d’affaires</w:t>
      </w:r>
      <w:r>
        <w:rPr>
          <w:lang w:val="fr-SN"/>
        </w:rPr>
        <w:t xml:space="preserve"> (CA) </w:t>
      </w:r>
      <w:r w:rsidR="00C479F6">
        <w:rPr>
          <w:lang w:val="fr-SN"/>
        </w:rPr>
        <w:t>d’une entreprise</w:t>
      </w:r>
      <w:r>
        <w:rPr>
          <w:lang w:val="fr-SN"/>
        </w:rPr>
        <w:t xml:space="preserve"> en période de la Covid 19), et bien cela sera </w:t>
      </w:r>
      <w:r w:rsidR="00DA0332">
        <w:rPr>
          <w:lang w:val="fr-SN"/>
        </w:rPr>
        <w:t>difficile</w:t>
      </w:r>
      <w:r>
        <w:rPr>
          <w:lang w:val="fr-SN"/>
        </w:rPr>
        <w:t xml:space="preserve"> pour l’IA de comprendre cela. </w:t>
      </w:r>
    </w:p>
    <w:p w14:paraId="52B00FBD" w14:textId="6F29E983" w:rsidR="009706DD" w:rsidRDefault="009706DD" w:rsidP="009B53E2">
      <w:pPr>
        <w:rPr>
          <w:b/>
          <w:bCs/>
          <w:lang w:val="fr-SN"/>
        </w:rPr>
      </w:pPr>
      <w:r w:rsidRPr="005F4145">
        <w:rPr>
          <w:b/>
          <w:bCs/>
          <w:lang w:val="fr-SN"/>
        </w:rPr>
        <w:t>L</w:t>
      </w:r>
      <w:r w:rsidR="008251F7" w:rsidRPr="005F4145">
        <w:rPr>
          <w:b/>
          <w:bCs/>
          <w:lang w:val="fr-SN"/>
        </w:rPr>
        <w:t>e problème d</w:t>
      </w:r>
      <w:r w:rsidR="00CB6E18">
        <w:rPr>
          <w:b/>
          <w:bCs/>
          <w:lang w:val="fr-SN"/>
        </w:rPr>
        <w:t>e l</w:t>
      </w:r>
      <w:r w:rsidRPr="005F4145">
        <w:rPr>
          <w:b/>
          <w:bCs/>
          <w:lang w:val="fr-SN"/>
        </w:rPr>
        <w:t>’éthique</w:t>
      </w:r>
    </w:p>
    <w:p w14:paraId="2E4B52A0" w14:textId="2DFC7C1B" w:rsidR="005F4145" w:rsidRDefault="00F23084" w:rsidP="009B53E2">
      <w:pPr>
        <w:rPr>
          <w:lang w:val="fr-SN"/>
        </w:rPr>
      </w:pPr>
      <w:r>
        <w:rPr>
          <w:lang w:val="fr-SN"/>
        </w:rPr>
        <w:t>L</w:t>
      </w:r>
      <w:r w:rsidR="00C479F6">
        <w:rPr>
          <w:lang w:val="fr-SN"/>
        </w:rPr>
        <w:t xml:space="preserve">’IA </w:t>
      </w:r>
      <w:r w:rsidR="00E010A8">
        <w:rPr>
          <w:lang w:val="fr-SN"/>
        </w:rPr>
        <w:t xml:space="preserve">ne </w:t>
      </w:r>
      <w:r w:rsidR="00C479F6">
        <w:rPr>
          <w:lang w:val="fr-SN"/>
        </w:rPr>
        <w:t>peut</w:t>
      </w:r>
      <w:r w:rsidR="00E010A8">
        <w:rPr>
          <w:lang w:val="fr-SN"/>
        </w:rPr>
        <w:t xml:space="preserve"> pas</w:t>
      </w:r>
      <w:r w:rsidR="00C479F6">
        <w:rPr>
          <w:lang w:val="fr-SN"/>
        </w:rPr>
        <w:t xml:space="preserve"> faire preuve de</w:t>
      </w:r>
      <w:r>
        <w:rPr>
          <w:lang w:val="fr-SN"/>
        </w:rPr>
        <w:t xml:space="preserve"> discernement</w:t>
      </w:r>
      <w:r w:rsidR="00C479F6">
        <w:rPr>
          <w:lang w:val="fr-SN"/>
        </w:rPr>
        <w:t xml:space="preserve">, si ceci </w:t>
      </w:r>
      <w:r w:rsidR="00C90764">
        <w:rPr>
          <w:lang w:val="fr-SN"/>
        </w:rPr>
        <w:t>n’</w:t>
      </w:r>
      <w:r w:rsidR="00E91965">
        <w:rPr>
          <w:lang w:val="fr-SN"/>
        </w:rPr>
        <w:t>a</w:t>
      </w:r>
      <w:r w:rsidR="00C90764">
        <w:rPr>
          <w:lang w:val="fr-SN"/>
        </w:rPr>
        <w:t xml:space="preserve"> pas</w:t>
      </w:r>
      <w:r w:rsidR="00E91965">
        <w:rPr>
          <w:lang w:val="fr-SN"/>
        </w:rPr>
        <w:t xml:space="preserve"> été prise </w:t>
      </w:r>
      <w:r w:rsidR="00C479F6">
        <w:rPr>
          <w:lang w:val="fr-SN"/>
        </w:rPr>
        <w:t xml:space="preserve">en compte dans </w:t>
      </w:r>
      <w:r w:rsidR="006443D4">
        <w:rPr>
          <w:lang w:val="fr-SN"/>
        </w:rPr>
        <w:t xml:space="preserve">son </w:t>
      </w:r>
      <w:r w:rsidR="00C479F6">
        <w:rPr>
          <w:lang w:val="fr-SN"/>
        </w:rPr>
        <w:t xml:space="preserve">développement. Sinon, elle ne pourra </w:t>
      </w:r>
      <w:r w:rsidR="007C1C89">
        <w:rPr>
          <w:lang w:val="fr-SN"/>
        </w:rPr>
        <w:t xml:space="preserve">pas </w:t>
      </w:r>
      <w:r w:rsidR="00C479F6">
        <w:rPr>
          <w:lang w:val="fr-SN"/>
        </w:rPr>
        <w:t>faire le bon choix devant un dilemme.</w:t>
      </w:r>
    </w:p>
    <w:p w14:paraId="0B171A5B" w14:textId="5163E63C" w:rsidR="004353FD" w:rsidRPr="005F4145" w:rsidRDefault="000A188A" w:rsidP="009B53E2">
      <w:pPr>
        <w:rPr>
          <w:lang w:val="fr-SN"/>
        </w:rPr>
      </w:pPr>
      <w:r>
        <w:rPr>
          <w:lang w:val="fr-SN"/>
        </w:rPr>
        <w:t>Non seulement elle n’est pas consciente, mais encore elle ne sait c’est le bon ou mauvais, l</w:t>
      </w:r>
      <w:r w:rsidR="008A5F71">
        <w:rPr>
          <w:lang w:val="fr-SN"/>
        </w:rPr>
        <w:t>e</w:t>
      </w:r>
      <w:r>
        <w:rPr>
          <w:lang w:val="fr-SN"/>
        </w:rPr>
        <w:t xml:space="preserve"> justice</w:t>
      </w:r>
      <w:r w:rsidR="008A5F71">
        <w:rPr>
          <w:lang w:val="fr-SN"/>
        </w:rPr>
        <w:t xml:space="preserve"> ou l’injuste..</w:t>
      </w:r>
      <w:r>
        <w:rPr>
          <w:lang w:val="fr-SN"/>
        </w:rPr>
        <w:t>. Et tout</w:t>
      </w:r>
      <w:r w:rsidR="00587504">
        <w:rPr>
          <w:lang w:val="fr-SN"/>
        </w:rPr>
        <w:t xml:space="preserve"> ceci</w:t>
      </w:r>
      <w:r>
        <w:rPr>
          <w:lang w:val="fr-SN"/>
        </w:rPr>
        <w:t xml:space="preserve"> est très important car un jour, elle </w:t>
      </w:r>
      <w:r w:rsidR="007E219E">
        <w:rPr>
          <w:lang w:val="fr-SN"/>
        </w:rPr>
        <w:t xml:space="preserve">fera </w:t>
      </w:r>
      <w:r>
        <w:rPr>
          <w:lang w:val="fr-SN"/>
        </w:rPr>
        <w:t xml:space="preserve">face </w:t>
      </w:r>
      <w:r w:rsidR="00AF23D3">
        <w:rPr>
          <w:lang w:val="fr-SN"/>
        </w:rPr>
        <w:t>à</w:t>
      </w:r>
      <w:r>
        <w:rPr>
          <w:lang w:val="fr-SN"/>
        </w:rPr>
        <w:t xml:space="preserve"> ce genre situation, en cas de guerre par exemple.</w:t>
      </w:r>
    </w:p>
    <w:p w14:paraId="62316AFA" w14:textId="7416FFF7" w:rsidR="00C5150D" w:rsidRDefault="005A0D4B" w:rsidP="00D00452">
      <w:pPr>
        <w:pStyle w:val="Heading1"/>
        <w:numPr>
          <w:ilvl w:val="0"/>
          <w:numId w:val="8"/>
        </w:numPr>
        <w:rPr>
          <w:lang w:val="fr-SN"/>
        </w:rPr>
      </w:pPr>
      <w:bookmarkStart w:id="30" w:name="_Toc156593649"/>
      <w:r w:rsidRPr="00C81F64">
        <w:rPr>
          <w:lang w:val="fr-SN"/>
        </w:rPr>
        <w:t>Intelligence artificielle</w:t>
      </w:r>
      <w:r w:rsidR="00C5150D" w:rsidRPr="00C81F64">
        <w:rPr>
          <w:lang w:val="fr-SN"/>
        </w:rPr>
        <w:t xml:space="preserve"> au Sénégal</w:t>
      </w:r>
      <w:bookmarkEnd w:id="30"/>
    </w:p>
    <w:p w14:paraId="0B3A2610" w14:textId="345797AF" w:rsidR="0020595F" w:rsidRDefault="0020595F" w:rsidP="00254251">
      <w:pPr>
        <w:pStyle w:val="Heading2"/>
        <w:numPr>
          <w:ilvl w:val="1"/>
          <w:numId w:val="8"/>
        </w:numPr>
        <w:rPr>
          <w:lang w:val="fr-SN"/>
        </w:rPr>
      </w:pPr>
      <w:bookmarkStart w:id="31" w:name="_Toc156593650"/>
      <w:r w:rsidRPr="0020595F">
        <w:rPr>
          <w:lang w:val="fr-SN"/>
        </w:rPr>
        <w:t>Les initiatives</w:t>
      </w:r>
      <w:bookmarkEnd w:id="31"/>
    </w:p>
    <w:p w14:paraId="6D2C7D70" w14:textId="36791DB2" w:rsidR="00E95F9B" w:rsidRDefault="00C13CBD" w:rsidP="00E95F9B">
      <w:pPr>
        <w:rPr>
          <w:lang w:val="fr-SN"/>
        </w:rPr>
      </w:pPr>
      <w:r>
        <w:rPr>
          <w:lang w:val="fr-SN"/>
        </w:rPr>
        <w:t>Le Sénégal fait</w:t>
      </w:r>
      <w:r w:rsidR="00AD1B0F">
        <w:rPr>
          <w:lang w:val="fr-SN"/>
        </w:rPr>
        <w:t xml:space="preserve"> partie</w:t>
      </w:r>
      <w:r>
        <w:rPr>
          <w:lang w:val="fr-SN"/>
        </w:rPr>
        <w:t xml:space="preserve"> des pays qui ont lancé officiellement une stratégie nationale sur l’IA</w:t>
      </w:r>
      <w:r w:rsidR="00F04DC7">
        <w:rPr>
          <w:lang w:val="fr-SN"/>
        </w:rPr>
        <w:t>, projet piloté par le ministère de la Communication, Télécommunication, et de l’économie numérique</w:t>
      </w:r>
      <w:r>
        <w:rPr>
          <w:lang w:val="fr-SN"/>
        </w:rPr>
        <w:t>.</w:t>
      </w:r>
    </w:p>
    <w:p w14:paraId="764504A1" w14:textId="7FC6FDF0" w:rsidR="00B3678D" w:rsidRDefault="00B3678D" w:rsidP="00E95F9B">
      <w:pPr>
        <w:rPr>
          <w:lang w:val="fr-SN"/>
        </w:rPr>
      </w:pPr>
      <w:r>
        <w:rPr>
          <w:lang w:val="fr-SN"/>
        </w:rPr>
        <w:lastRenderedPageBreak/>
        <w:t>En effet, selon le site web Artificial Intelligence For Developement Africa</w:t>
      </w:r>
      <w:r w:rsidR="009F455B">
        <w:rPr>
          <w:lang w:val="fr-SN"/>
        </w:rPr>
        <w:t xml:space="preserve"> </w:t>
      </w:r>
      <w:sdt>
        <w:sdtPr>
          <w:rPr>
            <w:lang w:val="fr-SN"/>
          </w:rPr>
          <w:id w:val="1883672406"/>
          <w:citation/>
        </w:sdtPr>
        <w:sdtEndPr/>
        <w:sdtContent>
          <w:r w:rsidR="009F455B">
            <w:rPr>
              <w:lang w:val="fr-SN"/>
            </w:rPr>
            <w:fldChar w:fldCharType="begin"/>
          </w:r>
          <w:r w:rsidR="009F455B" w:rsidRPr="009F455B">
            <w:rPr>
              <w:lang w:val="fr-FR"/>
            </w:rPr>
            <w:instrText xml:space="preserve"> CITATION Art23 \l 1033 </w:instrText>
          </w:r>
          <w:r w:rsidR="009F455B">
            <w:rPr>
              <w:lang w:val="fr-SN"/>
            </w:rPr>
            <w:fldChar w:fldCharType="separate"/>
          </w:r>
          <w:r w:rsidR="009F455B" w:rsidRPr="009F455B">
            <w:rPr>
              <w:noProof/>
              <w:lang w:val="fr-FR"/>
            </w:rPr>
            <w:t>(Africa, 2023)</w:t>
          </w:r>
          <w:r w:rsidR="009F455B">
            <w:rPr>
              <w:lang w:val="fr-SN"/>
            </w:rPr>
            <w:fldChar w:fldCharType="end"/>
          </w:r>
        </w:sdtContent>
      </w:sdt>
      <w:r>
        <w:rPr>
          <w:lang w:val="fr-SN"/>
        </w:rPr>
        <w:t xml:space="preserve">, cette </w:t>
      </w:r>
      <w:r w:rsidR="003604B6">
        <w:rPr>
          <w:lang w:val="fr-SN"/>
        </w:rPr>
        <w:t>stratégie</w:t>
      </w:r>
      <w:r>
        <w:rPr>
          <w:lang w:val="fr-SN"/>
        </w:rPr>
        <w:t xml:space="preserve"> nationale porte sur </w:t>
      </w:r>
      <w:r w:rsidR="000E73D3">
        <w:rPr>
          <w:lang w:val="fr-SN"/>
        </w:rPr>
        <w:t>quatre</w:t>
      </w:r>
      <w:r>
        <w:rPr>
          <w:lang w:val="fr-SN"/>
        </w:rPr>
        <w:t xml:space="preserve"> (4) grands axes :</w:t>
      </w:r>
    </w:p>
    <w:p w14:paraId="240E1EE8" w14:textId="62D7D791" w:rsidR="00B3678D" w:rsidRDefault="000E73D3" w:rsidP="000E73D3">
      <w:pPr>
        <w:pStyle w:val="ListParagraph"/>
        <w:numPr>
          <w:ilvl w:val="0"/>
          <w:numId w:val="4"/>
        </w:numPr>
        <w:rPr>
          <w:lang w:val="fr-SN"/>
        </w:rPr>
      </w:pPr>
      <w:r>
        <w:rPr>
          <w:lang w:val="fr-SN"/>
        </w:rPr>
        <w:t>Donner le pouvoir a la jeunesse et stimuler l’économie</w:t>
      </w:r>
    </w:p>
    <w:p w14:paraId="3A3E0DE7" w14:textId="2F317FCB" w:rsidR="000E73D3" w:rsidRDefault="000E73D3" w:rsidP="000E73D3">
      <w:pPr>
        <w:pStyle w:val="ListParagraph"/>
        <w:numPr>
          <w:ilvl w:val="0"/>
          <w:numId w:val="4"/>
        </w:numPr>
        <w:rPr>
          <w:lang w:val="fr-SN"/>
        </w:rPr>
      </w:pPr>
      <w:r>
        <w:rPr>
          <w:lang w:val="fr-SN"/>
        </w:rPr>
        <w:t>L’IA au service du bien</w:t>
      </w:r>
    </w:p>
    <w:p w14:paraId="445924E2" w14:textId="7909756B" w:rsidR="000E73D3" w:rsidRDefault="000E73D3" w:rsidP="000E73D3">
      <w:pPr>
        <w:pStyle w:val="ListParagraph"/>
        <w:numPr>
          <w:ilvl w:val="0"/>
          <w:numId w:val="4"/>
        </w:numPr>
        <w:rPr>
          <w:lang w:val="fr-SN"/>
        </w:rPr>
      </w:pPr>
      <w:r>
        <w:rPr>
          <w:lang w:val="fr-SN"/>
        </w:rPr>
        <w:t>Le Sénégal en tant que Leader Technologique Régionale</w:t>
      </w:r>
    </w:p>
    <w:p w14:paraId="19005F72" w14:textId="690AA4E7" w:rsidR="000E73D3" w:rsidRPr="000E73D3" w:rsidRDefault="000E73D3" w:rsidP="000E73D3">
      <w:pPr>
        <w:pStyle w:val="ListParagraph"/>
        <w:numPr>
          <w:ilvl w:val="0"/>
          <w:numId w:val="4"/>
        </w:numPr>
        <w:rPr>
          <w:lang w:val="fr-SN"/>
        </w:rPr>
      </w:pPr>
      <w:r>
        <w:rPr>
          <w:lang w:val="fr-SN"/>
        </w:rPr>
        <w:t xml:space="preserve">IA digne de confiance </w:t>
      </w:r>
    </w:p>
    <w:p w14:paraId="64221986" w14:textId="054B5495" w:rsidR="0020595F" w:rsidRDefault="0020595F" w:rsidP="00254251">
      <w:pPr>
        <w:pStyle w:val="Heading2"/>
        <w:numPr>
          <w:ilvl w:val="1"/>
          <w:numId w:val="8"/>
        </w:numPr>
        <w:rPr>
          <w:lang w:val="fr-SN"/>
        </w:rPr>
      </w:pPr>
      <w:bookmarkStart w:id="32" w:name="_Toc156593651"/>
      <w:r w:rsidRPr="0020595F">
        <w:rPr>
          <w:lang w:val="fr-SN"/>
        </w:rPr>
        <w:t>Les chercheurs</w:t>
      </w:r>
      <w:bookmarkEnd w:id="32"/>
    </w:p>
    <w:p w14:paraId="6A3C0D4F" w14:textId="26DB87B6" w:rsidR="008825F9" w:rsidRDefault="008825F9" w:rsidP="00E95F9B">
      <w:pPr>
        <w:rPr>
          <w:lang w:val="fr-SN"/>
        </w:rPr>
      </w:pPr>
      <w:r>
        <w:rPr>
          <w:lang w:val="fr-SN"/>
        </w:rPr>
        <w:t xml:space="preserve">Un bon nombre de chercheurs sénégalais se sont illustré dans l’IA, et ils ont </w:t>
      </w:r>
      <w:r w:rsidR="001603CA">
        <w:rPr>
          <w:lang w:val="fr-SN"/>
        </w:rPr>
        <w:t xml:space="preserve">fait </w:t>
      </w:r>
      <w:r>
        <w:rPr>
          <w:lang w:val="fr-SN"/>
        </w:rPr>
        <w:t xml:space="preserve">des travaux importants chacun dans leur domaine. Dans ce document, nous allons </w:t>
      </w:r>
      <w:r w:rsidR="002F1A11">
        <w:rPr>
          <w:lang w:val="fr-SN"/>
        </w:rPr>
        <w:t xml:space="preserve">en citer </w:t>
      </w:r>
      <w:r w:rsidR="00D058FD">
        <w:rPr>
          <w:lang w:val="fr-SN"/>
        </w:rPr>
        <w:t>quelques-uns</w:t>
      </w:r>
      <w:r>
        <w:rPr>
          <w:lang w:val="fr-SN"/>
        </w:rPr>
        <w:t> :</w:t>
      </w:r>
    </w:p>
    <w:p w14:paraId="0A635253" w14:textId="00E1324F" w:rsidR="00E95F9B" w:rsidRDefault="00E75A95" w:rsidP="00E95F9B">
      <w:pPr>
        <w:rPr>
          <w:b/>
          <w:bCs/>
          <w:lang w:val="fr-SN"/>
        </w:rPr>
      </w:pPr>
      <w:r w:rsidRPr="00E8167F">
        <w:rPr>
          <w:b/>
          <w:bCs/>
          <w:lang w:val="fr-SN"/>
        </w:rPr>
        <w:t xml:space="preserve">Moustapha </w:t>
      </w:r>
      <w:r w:rsidR="005A525D" w:rsidRPr="00E8167F">
        <w:rPr>
          <w:b/>
          <w:bCs/>
          <w:lang w:val="fr-SN"/>
        </w:rPr>
        <w:t>Cissé</w:t>
      </w:r>
    </w:p>
    <w:p w14:paraId="10811566" w14:textId="382C1712" w:rsidR="000C0EC9" w:rsidRPr="000C0EC9" w:rsidRDefault="000C0EC9" w:rsidP="00E95F9B">
      <w:pPr>
        <w:rPr>
          <w:lang w:val="fr-SN"/>
        </w:rPr>
      </w:pPr>
      <w:r w:rsidRPr="00211997">
        <w:rPr>
          <w:lang w:val="fr-SN"/>
        </w:rPr>
        <w:t>Professeur de Machine Learning au African Institute of Mathematics Sciences (AIMS), domaines de recherche : Machine Learning, Deep Learning, Intelligence A</w:t>
      </w:r>
      <w:r>
        <w:rPr>
          <w:lang w:val="fr-SN"/>
        </w:rPr>
        <w:t>rtificielle</w:t>
      </w:r>
      <w:r w:rsidR="00F94ED1">
        <w:rPr>
          <w:lang w:val="fr-SN"/>
        </w:rPr>
        <w:t xml:space="preserve">. </w:t>
      </w:r>
      <w:hyperlink r:id="rId10" w:history="1">
        <w:r w:rsidR="00F94ED1">
          <w:rPr>
            <w:rStyle w:val="Hyperlink"/>
            <w:lang w:val="fr-SN"/>
          </w:rPr>
          <w:t>P</w:t>
        </w:r>
        <w:r w:rsidRPr="000C0EC9">
          <w:rPr>
            <w:rStyle w:val="Hyperlink"/>
            <w:lang w:val="fr-SN"/>
          </w:rPr>
          <w:t>rofil Google Scholar</w:t>
        </w:r>
      </w:hyperlink>
      <w:r>
        <w:rPr>
          <w:lang w:val="fr-SN"/>
        </w:rPr>
        <w:t>.</w:t>
      </w:r>
    </w:p>
    <w:p w14:paraId="5F99A732" w14:textId="759C8401" w:rsidR="00E75A95" w:rsidRPr="00211997" w:rsidRDefault="00E75A95" w:rsidP="00E95F9B">
      <w:pPr>
        <w:rPr>
          <w:b/>
          <w:bCs/>
          <w:lang w:val="fr-SN"/>
        </w:rPr>
      </w:pPr>
      <w:r w:rsidRPr="00211997">
        <w:rPr>
          <w:b/>
          <w:bCs/>
          <w:lang w:val="fr-SN"/>
        </w:rPr>
        <w:t>Seydina Moussa Ndiaye</w:t>
      </w:r>
    </w:p>
    <w:p w14:paraId="03855A21" w14:textId="4C6A1B6A" w:rsidR="00E8167F" w:rsidRPr="00211997" w:rsidRDefault="0083343B" w:rsidP="00E95F9B">
      <w:pPr>
        <w:rPr>
          <w:lang w:val="fr-SN"/>
        </w:rPr>
      </w:pPr>
      <w:r>
        <w:rPr>
          <w:lang w:val="fr-SN"/>
        </w:rPr>
        <w:t>Enseignant</w:t>
      </w:r>
      <w:r w:rsidR="00155B1C">
        <w:rPr>
          <w:lang w:val="fr-SN"/>
        </w:rPr>
        <w:t>-</w:t>
      </w:r>
      <w:r>
        <w:rPr>
          <w:lang w:val="fr-SN"/>
        </w:rPr>
        <w:t xml:space="preserve">chercheur en IA, Université Virtuelle su Sénégal (UVS), domaines de recherche : </w:t>
      </w:r>
      <w:r>
        <w:rPr>
          <w:lang w:val="fr-FR"/>
        </w:rPr>
        <w:t>Machine Learning, Renforcement Learning</w:t>
      </w:r>
      <w:r w:rsidR="00760ADD">
        <w:rPr>
          <w:lang w:val="fr-FR"/>
        </w:rPr>
        <w:t>.</w:t>
      </w:r>
      <w:r>
        <w:rPr>
          <w:lang w:val="fr-FR"/>
        </w:rPr>
        <w:t xml:space="preserve"> </w:t>
      </w:r>
      <w:hyperlink r:id="rId11" w:history="1">
        <w:r w:rsidR="00760ADD">
          <w:rPr>
            <w:rStyle w:val="Hyperlink"/>
            <w:lang w:val="fr-FR"/>
          </w:rPr>
          <w:t>P</w:t>
        </w:r>
        <w:r w:rsidRPr="000C0EC9">
          <w:rPr>
            <w:rStyle w:val="Hyperlink"/>
            <w:lang w:val="fr-FR"/>
          </w:rPr>
          <w:t>rofil Google Scholar</w:t>
        </w:r>
      </w:hyperlink>
      <w:r>
        <w:rPr>
          <w:lang w:val="fr-FR"/>
        </w:rPr>
        <w:t>.</w:t>
      </w:r>
    </w:p>
    <w:p w14:paraId="7F08CC9A" w14:textId="2DDF45B5" w:rsidR="00E8167F" w:rsidRDefault="00E8167F" w:rsidP="00E95F9B">
      <w:pPr>
        <w:rPr>
          <w:b/>
          <w:bCs/>
          <w:lang w:val="fr-SN"/>
        </w:rPr>
      </w:pPr>
      <w:r>
        <w:rPr>
          <w:b/>
          <w:bCs/>
          <w:lang w:val="fr-SN"/>
        </w:rPr>
        <w:t>Jean Marie Dembélé</w:t>
      </w:r>
    </w:p>
    <w:p w14:paraId="672750EA" w14:textId="72374CED" w:rsidR="000C0EC9" w:rsidRPr="00E8167F" w:rsidRDefault="00F31488" w:rsidP="00E95F9B">
      <w:pPr>
        <w:rPr>
          <w:lang w:val="fr-SN"/>
        </w:rPr>
      </w:pPr>
      <w:r>
        <w:rPr>
          <w:lang w:val="fr-SN"/>
        </w:rPr>
        <w:t>Enseignant</w:t>
      </w:r>
      <w:r w:rsidR="005E366F">
        <w:rPr>
          <w:lang w:val="fr-SN"/>
        </w:rPr>
        <w:t>-</w:t>
      </w:r>
      <w:r>
        <w:rPr>
          <w:lang w:val="fr-SN"/>
        </w:rPr>
        <w:t xml:space="preserve">chercheur en </w:t>
      </w:r>
      <w:r w:rsidR="00F94ED1">
        <w:rPr>
          <w:lang w:val="fr-SN"/>
        </w:rPr>
        <w:t>informatique</w:t>
      </w:r>
      <w:r>
        <w:rPr>
          <w:lang w:val="fr-SN"/>
        </w:rPr>
        <w:t xml:space="preserve">, Université </w:t>
      </w:r>
      <w:r w:rsidR="00F94ED1">
        <w:rPr>
          <w:lang w:val="fr-SN"/>
        </w:rPr>
        <w:t>Gaston Berger de Saint Louis</w:t>
      </w:r>
      <w:r>
        <w:rPr>
          <w:lang w:val="fr-SN"/>
        </w:rPr>
        <w:t xml:space="preserve"> (U</w:t>
      </w:r>
      <w:r w:rsidR="00F94ED1">
        <w:rPr>
          <w:lang w:val="fr-SN"/>
        </w:rPr>
        <w:t>GB</w:t>
      </w:r>
      <w:r>
        <w:rPr>
          <w:lang w:val="fr-SN"/>
        </w:rPr>
        <w:t xml:space="preserve">), domaines de recherche : </w:t>
      </w:r>
      <w:r w:rsidR="00F94ED1">
        <w:rPr>
          <w:lang w:val="fr-FR"/>
        </w:rPr>
        <w:t>Modélisation basée sur les agents, systèmes dynamiques, phénomènes d’agrégations, systèmes complexes</w:t>
      </w:r>
      <w:r w:rsidR="004C6E6B">
        <w:rPr>
          <w:lang w:val="fr-FR"/>
        </w:rPr>
        <w:t>.</w:t>
      </w:r>
      <w:r>
        <w:rPr>
          <w:lang w:val="fr-FR"/>
        </w:rPr>
        <w:t xml:space="preserve"> </w:t>
      </w:r>
      <w:hyperlink r:id="rId12" w:history="1">
        <w:r w:rsidR="004C6E6B" w:rsidRPr="004C6E6B">
          <w:rPr>
            <w:rStyle w:val="Hyperlink"/>
            <w:lang w:val="fr-FR"/>
          </w:rPr>
          <w:t>P</w:t>
        </w:r>
        <w:r w:rsidRPr="004C6E6B">
          <w:rPr>
            <w:rStyle w:val="Hyperlink"/>
            <w:lang w:val="fr-FR"/>
          </w:rPr>
          <w:t>rofil Google Scholar</w:t>
        </w:r>
      </w:hyperlink>
      <w:r w:rsidR="00F94ED1">
        <w:rPr>
          <w:lang w:val="fr-FR"/>
        </w:rPr>
        <w:t>.</w:t>
      </w:r>
    </w:p>
    <w:p w14:paraId="2CEF46A0" w14:textId="3B5C0C39" w:rsidR="00E75A95" w:rsidRDefault="00E8167F" w:rsidP="00E95F9B">
      <w:pPr>
        <w:rPr>
          <w:b/>
          <w:bCs/>
          <w:lang w:val="fr-SN"/>
        </w:rPr>
      </w:pPr>
      <w:r w:rsidRPr="00E8167F">
        <w:rPr>
          <w:b/>
          <w:bCs/>
          <w:lang w:val="fr-SN"/>
        </w:rPr>
        <w:t>Adji Bousso Dieng</w:t>
      </w:r>
    </w:p>
    <w:p w14:paraId="554DA8DE" w14:textId="6857A94E" w:rsidR="00E8167F" w:rsidRPr="00E8167F" w:rsidRDefault="00087E0D" w:rsidP="00E95F9B">
      <w:pPr>
        <w:rPr>
          <w:lang w:val="fr-SN"/>
        </w:rPr>
      </w:pPr>
      <w:r>
        <w:rPr>
          <w:lang w:val="fr-SN"/>
        </w:rPr>
        <w:t>Professeur assistance d’informatique</w:t>
      </w:r>
      <w:r w:rsidR="00F31488">
        <w:rPr>
          <w:lang w:val="fr-SN"/>
        </w:rPr>
        <w:t xml:space="preserve">, </w:t>
      </w:r>
      <w:r>
        <w:rPr>
          <w:lang w:val="fr-SN"/>
        </w:rPr>
        <w:t>Princeton</w:t>
      </w:r>
      <w:r w:rsidR="00E50474">
        <w:rPr>
          <w:lang w:val="fr-SN"/>
        </w:rPr>
        <w:t xml:space="preserve"> University</w:t>
      </w:r>
      <w:r w:rsidR="00F31488">
        <w:rPr>
          <w:lang w:val="fr-SN"/>
        </w:rPr>
        <w:t xml:space="preserve">, domaines de recherche : </w:t>
      </w:r>
      <w:r w:rsidR="00F31488">
        <w:rPr>
          <w:lang w:val="fr-FR"/>
        </w:rPr>
        <w:t xml:space="preserve">Machine Learning, </w:t>
      </w:r>
      <w:r w:rsidR="00CC0423">
        <w:rPr>
          <w:lang w:val="fr-FR"/>
        </w:rPr>
        <w:t>Intelligence Artificielle.</w:t>
      </w:r>
      <w:r w:rsidR="00F31488">
        <w:rPr>
          <w:lang w:val="fr-FR"/>
        </w:rPr>
        <w:t xml:space="preserve"> </w:t>
      </w:r>
      <w:hyperlink r:id="rId13" w:history="1">
        <w:r w:rsidR="00CC0423" w:rsidRPr="00CC0423">
          <w:rPr>
            <w:rStyle w:val="Hyperlink"/>
            <w:lang w:val="fr-FR"/>
          </w:rPr>
          <w:t>P</w:t>
        </w:r>
        <w:r w:rsidR="00F31488" w:rsidRPr="00CC0423">
          <w:rPr>
            <w:rStyle w:val="Hyperlink"/>
            <w:lang w:val="fr-FR"/>
          </w:rPr>
          <w:t>rofil Google Scholar</w:t>
        </w:r>
      </w:hyperlink>
      <w:r w:rsidR="00CC0423">
        <w:rPr>
          <w:lang w:val="fr-FR"/>
        </w:rPr>
        <w:t>.</w:t>
      </w:r>
    </w:p>
    <w:p w14:paraId="6B17FB0C" w14:textId="72F56945" w:rsidR="0061448F" w:rsidRPr="00BC2E6B" w:rsidRDefault="006F535F" w:rsidP="00D00452">
      <w:pPr>
        <w:pStyle w:val="Heading1"/>
        <w:numPr>
          <w:ilvl w:val="0"/>
          <w:numId w:val="8"/>
        </w:numPr>
        <w:rPr>
          <w:lang w:val="fr-SN"/>
        </w:rPr>
      </w:pPr>
      <w:bookmarkStart w:id="33" w:name="_Toc156593652"/>
      <w:r w:rsidRPr="00C81F64">
        <w:rPr>
          <w:lang w:val="fr-SN"/>
        </w:rPr>
        <w:t>A la découverte</w:t>
      </w:r>
      <w:r w:rsidR="00275295" w:rsidRPr="00C81F64">
        <w:rPr>
          <w:lang w:val="fr-SN"/>
        </w:rPr>
        <w:t xml:space="preserve"> de l</w:t>
      </w:r>
      <w:r w:rsidR="00781169">
        <w:rPr>
          <w:lang w:val="fr-SN"/>
        </w:rPr>
        <w:t xml:space="preserve">’analyse </w:t>
      </w:r>
      <w:r w:rsidR="00E11FDC">
        <w:rPr>
          <w:lang w:val="fr-SN"/>
        </w:rPr>
        <w:t>financière</w:t>
      </w:r>
      <w:bookmarkEnd w:id="33"/>
    </w:p>
    <w:p w14:paraId="308D9580" w14:textId="34DC0BF3" w:rsidR="00DB38F0" w:rsidRDefault="00DB38F0" w:rsidP="00AF68A4">
      <w:pPr>
        <w:pStyle w:val="Heading2"/>
        <w:numPr>
          <w:ilvl w:val="1"/>
          <w:numId w:val="8"/>
        </w:numPr>
        <w:rPr>
          <w:lang w:val="fr-SN"/>
        </w:rPr>
      </w:pPr>
      <w:bookmarkStart w:id="34" w:name="_Toc156593653"/>
      <w:r>
        <w:rPr>
          <w:lang w:val="fr-SN"/>
        </w:rPr>
        <w:t>Définition de l’analyse financière</w:t>
      </w:r>
      <w:bookmarkEnd w:id="34"/>
    </w:p>
    <w:p w14:paraId="2C6CD8F5" w14:textId="6BF11C88" w:rsidR="00041617" w:rsidRPr="00041617" w:rsidRDefault="00AD0053" w:rsidP="00AD0053">
      <w:pPr>
        <w:rPr>
          <w:lang w:val="fr-SN"/>
        </w:rPr>
      </w:pPr>
      <w:r w:rsidRPr="00AD0053">
        <w:rPr>
          <w:lang w:val="fr-SN"/>
        </w:rPr>
        <w:t>L’analyse financière peut être définie comme une démarche qui</w:t>
      </w:r>
      <w:r>
        <w:rPr>
          <w:lang w:val="fr-SN"/>
        </w:rPr>
        <w:t xml:space="preserve"> </w:t>
      </w:r>
      <w:r w:rsidRPr="00AD0053">
        <w:rPr>
          <w:lang w:val="fr-SN"/>
        </w:rPr>
        <w:t>s’appuie sur l’examen critique de l’information comptable et financière fournie par une entreprise à destination des tiers (donc de</w:t>
      </w:r>
      <w:r>
        <w:rPr>
          <w:lang w:val="fr-SN"/>
        </w:rPr>
        <w:t xml:space="preserve"> </w:t>
      </w:r>
      <w:r w:rsidRPr="00AD0053">
        <w:rPr>
          <w:lang w:val="fr-SN"/>
        </w:rPr>
        <w:lastRenderedPageBreak/>
        <w:t>tout le monde…), ayant pour but d’apprécier le plus objectivement</w:t>
      </w:r>
      <w:r>
        <w:rPr>
          <w:lang w:val="fr-SN"/>
        </w:rPr>
        <w:t xml:space="preserve"> </w:t>
      </w:r>
      <w:r w:rsidRPr="00AD0053">
        <w:rPr>
          <w:lang w:val="fr-SN"/>
        </w:rPr>
        <w:t>possible sa performance financière et économique (rentabilité,</w:t>
      </w:r>
      <w:r>
        <w:rPr>
          <w:lang w:val="fr-SN"/>
        </w:rPr>
        <w:t xml:space="preserve"> </w:t>
      </w:r>
      <w:r w:rsidRPr="00AD0053">
        <w:rPr>
          <w:lang w:val="fr-SN"/>
        </w:rPr>
        <w:t>pertinence des choix de gestion…), sa solvabilité (risque potentiel</w:t>
      </w:r>
      <w:r>
        <w:rPr>
          <w:lang w:val="fr-SN"/>
        </w:rPr>
        <w:t xml:space="preserve"> </w:t>
      </w:r>
      <w:r w:rsidRPr="00AD0053">
        <w:rPr>
          <w:lang w:val="fr-SN"/>
        </w:rPr>
        <w:t>qu’elle présente pour les tiers, capacité à faire face à ses engagements…), et enfin son patrimoine</w:t>
      </w:r>
      <w:r w:rsidR="00CA54D5">
        <w:rPr>
          <w:lang w:val="fr-SN"/>
        </w:rPr>
        <w:t xml:space="preserve"> (</w:t>
      </w:r>
      <w:r w:rsidR="00CA54D5" w:rsidRPr="00CA54D5">
        <w:rPr>
          <w:lang w:val="fr-FR"/>
        </w:rPr>
        <w:t>Deisting</w:t>
      </w:r>
      <w:r w:rsidR="00A02C73">
        <w:rPr>
          <w:lang w:val="fr-FR"/>
        </w:rPr>
        <w:t xml:space="preserve"> &amp;</w:t>
      </w:r>
      <w:r w:rsidR="00CA54D5">
        <w:rPr>
          <w:lang w:val="fr-FR"/>
        </w:rPr>
        <w:t xml:space="preserve"> </w:t>
      </w:r>
      <w:r w:rsidR="00CA54D5" w:rsidRPr="00CA54D5">
        <w:rPr>
          <w:lang w:val="fr-FR"/>
        </w:rPr>
        <w:t>Lahille,</w:t>
      </w:r>
      <w:r w:rsidR="00CA54D5">
        <w:rPr>
          <w:lang w:val="fr-FR"/>
        </w:rPr>
        <w:t xml:space="preserve"> 2017</w:t>
      </w:r>
      <w:r w:rsidR="00CA54D5">
        <w:rPr>
          <w:lang w:val="fr-SN"/>
        </w:rPr>
        <w:t>)</w:t>
      </w:r>
      <w:r w:rsidRPr="00AD0053">
        <w:rPr>
          <w:lang w:val="fr-SN"/>
        </w:rPr>
        <w:t>.</w:t>
      </w:r>
    </w:p>
    <w:p w14:paraId="2F88C4DD" w14:textId="7E23C0E3" w:rsidR="00267FEE" w:rsidRDefault="00D834F3" w:rsidP="00AF68A4">
      <w:pPr>
        <w:pStyle w:val="Heading2"/>
        <w:numPr>
          <w:ilvl w:val="1"/>
          <w:numId w:val="8"/>
        </w:numPr>
        <w:rPr>
          <w:lang w:val="fr-SN"/>
        </w:rPr>
      </w:pPr>
      <w:bookmarkStart w:id="35" w:name="_Toc156593654"/>
      <w:r>
        <w:rPr>
          <w:lang w:val="fr-SN"/>
        </w:rPr>
        <w:t>Fonctionnement</w:t>
      </w:r>
      <w:r w:rsidR="00964528">
        <w:rPr>
          <w:lang w:val="fr-SN"/>
        </w:rPr>
        <w:t xml:space="preserve"> de l’analyse financière</w:t>
      </w:r>
      <w:bookmarkEnd w:id="35"/>
    </w:p>
    <w:p w14:paraId="2FDF9491" w14:textId="71D30CBB" w:rsidR="00F55F2D" w:rsidRPr="00F55F2D" w:rsidRDefault="00363DD5" w:rsidP="00F55F2D">
      <w:pPr>
        <w:rPr>
          <w:lang w:val="fr-SN"/>
        </w:rPr>
      </w:pPr>
      <w:r>
        <w:rPr>
          <w:lang w:val="fr-SN"/>
        </w:rPr>
        <w:t>Il y a plusieurs</w:t>
      </w:r>
      <w:r w:rsidR="00EA39AC">
        <w:rPr>
          <w:lang w:val="fr-SN"/>
        </w:rPr>
        <w:t xml:space="preserve"> manière</w:t>
      </w:r>
      <w:r w:rsidR="00BA29A6">
        <w:rPr>
          <w:lang w:val="fr-SN"/>
        </w:rPr>
        <w:t>s</w:t>
      </w:r>
      <w:r>
        <w:rPr>
          <w:lang w:val="fr-SN"/>
        </w:rPr>
        <w:t xml:space="preserve"> de faire une analyse financière, très souvent on commence par faire une vérification des états financiers pour savoir si les valeurs concordent. Apres cela, nous adopterons trois (3) étapes à suivre pour faire une analyse complète qui va refléter la santé financière de l’entreprise. Ces trois étapes sont les suivantes.</w:t>
      </w:r>
    </w:p>
    <w:p w14:paraId="42124A78" w14:textId="13FA7095" w:rsidR="00F55F2D" w:rsidRDefault="008848B4" w:rsidP="00AF68A4">
      <w:pPr>
        <w:pStyle w:val="Heading3"/>
        <w:numPr>
          <w:ilvl w:val="2"/>
          <w:numId w:val="8"/>
        </w:numPr>
        <w:rPr>
          <w:lang w:val="fr-SN"/>
        </w:rPr>
      </w:pPr>
      <w:bookmarkStart w:id="36" w:name="_Toc156593655"/>
      <w:r>
        <w:rPr>
          <w:lang w:val="fr-SN"/>
        </w:rPr>
        <w:t>L’</w:t>
      </w:r>
      <w:r w:rsidR="00F55F2D" w:rsidRPr="00F55F2D">
        <w:rPr>
          <w:lang w:val="fr-SN"/>
        </w:rPr>
        <w:t>analys</w:t>
      </w:r>
      <w:bookmarkEnd w:id="36"/>
      <w:r w:rsidR="000D7529">
        <w:rPr>
          <w:lang w:val="fr-SN"/>
        </w:rPr>
        <w:t xml:space="preserve">e des </w:t>
      </w:r>
      <w:r w:rsidR="00927DC2">
        <w:rPr>
          <w:lang w:val="fr-SN"/>
        </w:rPr>
        <w:t>états</w:t>
      </w:r>
      <w:r w:rsidR="000D7529">
        <w:rPr>
          <w:lang w:val="fr-SN"/>
        </w:rPr>
        <w:t xml:space="preserve"> </w:t>
      </w:r>
      <w:r w:rsidR="00927DC2">
        <w:rPr>
          <w:lang w:val="fr-SN"/>
        </w:rPr>
        <w:t>financiers</w:t>
      </w:r>
    </w:p>
    <w:p w14:paraId="09BDC1F3" w14:textId="24A5B795" w:rsidR="000A0716" w:rsidRDefault="007E1BB3" w:rsidP="000A0716">
      <w:pPr>
        <w:rPr>
          <w:lang w:val="fr-SN"/>
        </w:rPr>
      </w:pPr>
      <w:r>
        <w:rPr>
          <w:lang w:val="fr-SN"/>
        </w:rPr>
        <w:t xml:space="preserve">Nous allons d’abord commencer par analyser les trois états financiers, ces analyses vont nous permettre d’apprécier l’évolution de certaines valeurs par rapport </w:t>
      </w:r>
      <w:r w:rsidR="003E0318">
        <w:rPr>
          <w:lang w:val="af-ZA"/>
        </w:rPr>
        <w:t xml:space="preserve">à </w:t>
      </w:r>
      <w:r>
        <w:rPr>
          <w:lang w:val="fr-SN"/>
        </w:rPr>
        <w:t xml:space="preserve">d’autres. Il y a deux </w:t>
      </w:r>
      <w:r w:rsidR="00501A95">
        <w:rPr>
          <w:lang w:val="fr-SN"/>
        </w:rPr>
        <w:t>partie</w:t>
      </w:r>
      <w:r w:rsidR="00871F8F">
        <w:rPr>
          <w:lang w:val="fr-SN"/>
        </w:rPr>
        <w:t>s</w:t>
      </w:r>
      <w:r w:rsidR="00501A95">
        <w:rPr>
          <w:lang w:val="fr-SN"/>
        </w:rPr>
        <w:t xml:space="preserve"> dans l’analyse des états financiers.</w:t>
      </w:r>
    </w:p>
    <w:p w14:paraId="693CB5B4" w14:textId="6E6EF9DC" w:rsidR="00501A95" w:rsidRDefault="00501A95" w:rsidP="00501A95">
      <w:pPr>
        <w:pStyle w:val="ListParagraph"/>
        <w:numPr>
          <w:ilvl w:val="0"/>
          <w:numId w:val="10"/>
        </w:numPr>
        <w:rPr>
          <w:lang w:val="fr-SN"/>
        </w:rPr>
      </w:pPr>
      <w:r>
        <w:rPr>
          <w:lang w:val="fr-SN"/>
        </w:rPr>
        <w:t>Analyse verticale</w:t>
      </w:r>
    </w:p>
    <w:p w14:paraId="32746A6E" w14:textId="6FEC00E8" w:rsidR="00501A95" w:rsidRDefault="003374F6" w:rsidP="00501A95">
      <w:pPr>
        <w:rPr>
          <w:lang w:val="fr-SN"/>
        </w:rPr>
      </w:pPr>
      <w:r>
        <w:rPr>
          <w:lang w:val="fr-SN"/>
        </w:rPr>
        <w:t>L’analyse verticale d’un état financier c’est de rapport</w:t>
      </w:r>
      <w:r w:rsidR="004416EF">
        <w:rPr>
          <w:lang w:val="fr-SN"/>
        </w:rPr>
        <w:t>er</w:t>
      </w:r>
      <w:r>
        <w:rPr>
          <w:lang w:val="fr-SN"/>
        </w:rPr>
        <w:t xml:space="preserve"> toutes les valeurs de l’état financier d’une même année par rapport à une seule valeur de cette même année.</w:t>
      </w:r>
    </w:p>
    <w:p w14:paraId="0ADF7268" w14:textId="6ADA220A" w:rsidR="00A35D8F" w:rsidRPr="00501A95" w:rsidRDefault="003374F6" w:rsidP="00501A95">
      <w:pPr>
        <w:rPr>
          <w:lang w:val="fr-SN"/>
        </w:rPr>
      </w:pPr>
      <w:r>
        <w:rPr>
          <w:lang w:val="fr-SN"/>
        </w:rPr>
        <w:t>Cette analyse va naturellement différer d’un état financier à l’autre. Pour le compte de résultat, le chiffre d’affaires va se voir être divisé par tous les autres éléments.</w:t>
      </w:r>
      <w:r w:rsidR="00AF38D6">
        <w:rPr>
          <w:lang w:val="fr-SN"/>
        </w:rPr>
        <w:t xml:space="preserve"> De ce fait, nous aurons un aperçu de comment les SIG et leurs composants ont </w:t>
      </w:r>
      <w:r w:rsidR="00D704CC">
        <w:rPr>
          <w:lang w:val="fr-SN"/>
        </w:rPr>
        <w:t>participé</w:t>
      </w:r>
      <w:r w:rsidR="00AF38D6">
        <w:rPr>
          <w:lang w:val="fr-SN"/>
        </w:rPr>
        <w:t xml:space="preserve"> à la consommation de la richesse </w:t>
      </w:r>
      <w:r w:rsidR="00D704CC">
        <w:rPr>
          <w:lang w:val="fr-SN"/>
        </w:rPr>
        <w:t>créée</w:t>
      </w:r>
      <w:r w:rsidR="00AF38D6">
        <w:rPr>
          <w:lang w:val="fr-SN"/>
        </w:rPr>
        <w:t xml:space="preserve">. Le bilan quant </w:t>
      </w:r>
      <w:r w:rsidR="00A06D61">
        <w:rPr>
          <w:lang w:val="af-ZA"/>
        </w:rPr>
        <w:t>à</w:t>
      </w:r>
      <w:r w:rsidR="00AF38D6">
        <w:rPr>
          <w:lang w:val="fr-SN"/>
        </w:rPr>
        <w:t xml:space="preserve"> lui, cette analyse va se faire en deux phase</w:t>
      </w:r>
      <w:r w:rsidR="00A27EBF">
        <w:rPr>
          <w:lang w:val="fr-SN"/>
        </w:rPr>
        <w:t>s</w:t>
      </w:r>
      <w:r w:rsidR="00AF38D6">
        <w:rPr>
          <w:lang w:val="fr-SN"/>
        </w:rPr>
        <w:t xml:space="preserve">, dans un premier temps, on divise tous les </w:t>
      </w:r>
      <w:r w:rsidR="00254B71">
        <w:rPr>
          <w:lang w:val="fr-SN"/>
        </w:rPr>
        <w:t>éléments</w:t>
      </w:r>
      <w:r w:rsidR="00AF38D6">
        <w:rPr>
          <w:lang w:val="fr-SN"/>
        </w:rPr>
        <w:t xml:space="preserve"> de </w:t>
      </w:r>
      <w:r w:rsidR="00254B71">
        <w:rPr>
          <w:lang w:val="fr-SN"/>
        </w:rPr>
        <w:t>l’</w:t>
      </w:r>
      <w:r w:rsidR="00AF38D6">
        <w:rPr>
          <w:lang w:val="fr-SN"/>
        </w:rPr>
        <w:t>actif par l’actif</w:t>
      </w:r>
      <w:r w:rsidR="00254B71">
        <w:rPr>
          <w:lang w:val="fr-SN"/>
        </w:rPr>
        <w:t xml:space="preserve"> total</w:t>
      </w:r>
      <w:r w:rsidR="00AF38D6">
        <w:rPr>
          <w:lang w:val="fr-SN"/>
        </w:rPr>
        <w:t xml:space="preserve"> et ensuite tou</w:t>
      </w:r>
      <w:r w:rsidR="00044C49">
        <w:rPr>
          <w:lang w:val="fr-SN"/>
        </w:rPr>
        <w:t>s les</w:t>
      </w:r>
      <w:r w:rsidR="00AF38D6">
        <w:rPr>
          <w:lang w:val="fr-SN"/>
        </w:rPr>
        <w:t xml:space="preserve"> </w:t>
      </w:r>
      <w:r w:rsidR="00254B71">
        <w:rPr>
          <w:lang w:val="fr-SN"/>
        </w:rPr>
        <w:t>éléments</w:t>
      </w:r>
      <w:r w:rsidR="00AF38D6">
        <w:rPr>
          <w:lang w:val="fr-SN"/>
        </w:rPr>
        <w:t xml:space="preserve"> du</w:t>
      </w:r>
      <w:r w:rsidR="00254B71">
        <w:rPr>
          <w:lang w:val="fr-SN"/>
        </w:rPr>
        <w:t xml:space="preserve"> passif par le passif total. </w:t>
      </w:r>
      <w:r w:rsidR="00A35D8F">
        <w:rPr>
          <w:lang w:val="fr-SN"/>
        </w:rPr>
        <w:t>Pour ce qui concerne le tableau des flux de trésorerie, tous ces éléments vont divis</w:t>
      </w:r>
      <w:r w:rsidR="00A2233D">
        <w:rPr>
          <w:lang w:val="fr-SN"/>
        </w:rPr>
        <w:t>er</w:t>
      </w:r>
      <w:r w:rsidR="00A35D8F">
        <w:rPr>
          <w:lang w:val="fr-SN"/>
        </w:rPr>
        <w:t xml:space="preserve"> la trésorerie finale.</w:t>
      </w:r>
    </w:p>
    <w:p w14:paraId="2841723A" w14:textId="6306D5DE" w:rsidR="00501A95" w:rsidRDefault="00501A95" w:rsidP="00501A95">
      <w:pPr>
        <w:pStyle w:val="ListParagraph"/>
        <w:numPr>
          <w:ilvl w:val="0"/>
          <w:numId w:val="10"/>
        </w:numPr>
        <w:rPr>
          <w:lang w:val="fr-SN"/>
        </w:rPr>
      </w:pPr>
      <w:r>
        <w:rPr>
          <w:lang w:val="fr-SN"/>
        </w:rPr>
        <w:t>Analyse horizontale</w:t>
      </w:r>
    </w:p>
    <w:p w14:paraId="549FCEC6" w14:textId="0D18F954" w:rsidR="003D339E" w:rsidRPr="00CF3381" w:rsidRDefault="00CF3381" w:rsidP="00CF3381">
      <w:pPr>
        <w:rPr>
          <w:lang w:val="fr-SN"/>
        </w:rPr>
      </w:pPr>
      <w:r>
        <w:rPr>
          <w:lang w:val="fr-SN"/>
        </w:rPr>
        <w:t xml:space="preserve">Cette analyse quant </w:t>
      </w:r>
      <w:r w:rsidR="00044C49">
        <w:rPr>
          <w:lang w:val="af-ZA"/>
        </w:rPr>
        <w:t>à</w:t>
      </w:r>
      <w:r>
        <w:rPr>
          <w:lang w:val="fr-SN"/>
        </w:rPr>
        <w:t xml:space="preserve"> elle, va se faire de la même manière pour les états financiers. Le principe ici c’est de calculer la croissance de chaque élément de l’année n par rapport </w:t>
      </w:r>
      <w:r w:rsidR="003D339E">
        <w:rPr>
          <w:lang w:val="fr-SN"/>
        </w:rPr>
        <w:t>à</w:t>
      </w:r>
      <w:r>
        <w:rPr>
          <w:lang w:val="fr-SN"/>
        </w:rPr>
        <w:t xml:space="preserve"> n-1.</w:t>
      </w:r>
      <w:r w:rsidR="003D339E">
        <w:rPr>
          <w:lang w:val="fr-SN"/>
        </w:rPr>
        <w:t xml:space="preserve"> Il sera possible de voir comment évoluer chaque élément des états avec leur pourcentage de croissance.</w:t>
      </w:r>
      <w:r w:rsidR="006B4BD1">
        <w:rPr>
          <w:lang w:val="fr-SN"/>
        </w:rPr>
        <w:t xml:space="preserve"> Chose qui va</w:t>
      </w:r>
      <w:r w:rsidR="0049131D">
        <w:rPr>
          <w:lang w:val="fr-SN"/>
        </w:rPr>
        <w:t xml:space="preserve"> faire</w:t>
      </w:r>
      <w:r w:rsidR="006B4BD1">
        <w:rPr>
          <w:lang w:val="fr-SN"/>
        </w:rPr>
        <w:t xml:space="preserve"> plus parler les états financiers que les valeurs absolues.</w:t>
      </w:r>
    </w:p>
    <w:p w14:paraId="57AAA85A" w14:textId="4895521F" w:rsidR="005A0D99" w:rsidRDefault="008848B4" w:rsidP="00AF68A4">
      <w:pPr>
        <w:pStyle w:val="Heading3"/>
        <w:numPr>
          <w:ilvl w:val="2"/>
          <w:numId w:val="8"/>
        </w:numPr>
        <w:rPr>
          <w:lang w:val="fr-SN"/>
        </w:rPr>
      </w:pPr>
      <w:bookmarkStart w:id="37" w:name="_Toc156593656"/>
      <w:r>
        <w:rPr>
          <w:lang w:val="fr-SN"/>
        </w:rPr>
        <w:lastRenderedPageBreak/>
        <w:t>L’</w:t>
      </w:r>
      <w:r w:rsidR="00F55F2D" w:rsidRPr="00F55F2D">
        <w:rPr>
          <w:lang w:val="fr-SN"/>
        </w:rPr>
        <w:t>analyse d</w:t>
      </w:r>
      <w:bookmarkEnd w:id="37"/>
      <w:r w:rsidR="00927DC2">
        <w:rPr>
          <w:lang w:val="fr-SN"/>
        </w:rPr>
        <w:t xml:space="preserve">e l’activité et des </w:t>
      </w:r>
      <w:r w:rsidR="001E6BEF">
        <w:rPr>
          <w:lang w:val="fr-SN"/>
        </w:rPr>
        <w:t>relations</w:t>
      </w:r>
      <w:r w:rsidR="00927DC2">
        <w:rPr>
          <w:lang w:val="fr-SN"/>
        </w:rPr>
        <w:t xml:space="preserve"> de trésorerie</w:t>
      </w:r>
    </w:p>
    <w:p w14:paraId="7ACDA826" w14:textId="303EBBE8" w:rsidR="001E6BEF" w:rsidRDefault="001E6BEF" w:rsidP="001E6BEF">
      <w:pPr>
        <w:rPr>
          <w:lang w:val="fr-SN"/>
        </w:rPr>
      </w:pPr>
      <w:r>
        <w:rPr>
          <w:lang w:val="fr-SN"/>
        </w:rPr>
        <w:t>L’analyse de l’activité et des relations de trésorerie en est une qui est simple et très efficace et nous renseigne sur la trésorerie de l’entreprise. Cette analyse va se faire en reprenant des éléments des états financiers de les mettre sous forme de tableau pour ensuite faire leur représentation graphique.</w:t>
      </w:r>
    </w:p>
    <w:p w14:paraId="157AD17E" w14:textId="78CE3B1F" w:rsidR="001E6BEF" w:rsidRDefault="001E6BEF" w:rsidP="001E6BEF">
      <w:pPr>
        <w:rPr>
          <w:lang w:val="fr-SN"/>
        </w:rPr>
      </w:pPr>
      <w:r>
        <w:rPr>
          <w:lang w:val="fr-SN"/>
        </w:rPr>
        <w:t>Nous aurons ici trois tableaux qui</w:t>
      </w:r>
      <w:r w:rsidR="0049131D">
        <w:rPr>
          <w:lang w:val="fr-SN"/>
        </w:rPr>
        <w:t xml:space="preserve"> sont</w:t>
      </w:r>
      <w:r>
        <w:rPr>
          <w:lang w:val="fr-SN"/>
        </w:rPr>
        <w:t xml:space="preserve"> les suivants.</w:t>
      </w:r>
    </w:p>
    <w:p w14:paraId="19C7CFEB" w14:textId="272A2E9C" w:rsidR="001E6BEF" w:rsidRDefault="001E6BEF" w:rsidP="001E6BEF">
      <w:pPr>
        <w:pStyle w:val="ListParagraph"/>
        <w:numPr>
          <w:ilvl w:val="0"/>
          <w:numId w:val="10"/>
        </w:numPr>
        <w:rPr>
          <w:lang w:val="fr-SN"/>
        </w:rPr>
      </w:pPr>
      <w:r>
        <w:rPr>
          <w:lang w:val="fr-SN"/>
        </w:rPr>
        <w:t>Le bilan économique</w:t>
      </w:r>
    </w:p>
    <w:p w14:paraId="0E6C4661" w14:textId="0DAEE6A1" w:rsidR="001E6BEF" w:rsidRDefault="001E6BEF" w:rsidP="001E6BEF">
      <w:pPr>
        <w:pStyle w:val="ListParagraph"/>
        <w:numPr>
          <w:ilvl w:val="0"/>
          <w:numId w:val="10"/>
        </w:numPr>
        <w:rPr>
          <w:lang w:val="fr-SN"/>
        </w:rPr>
      </w:pPr>
      <w:r>
        <w:rPr>
          <w:lang w:val="fr-SN"/>
        </w:rPr>
        <w:t>Les équilibres financiers</w:t>
      </w:r>
    </w:p>
    <w:p w14:paraId="467DD08D" w14:textId="09D17F0F" w:rsidR="001E6BEF" w:rsidRDefault="001E6BEF" w:rsidP="001E6BEF">
      <w:pPr>
        <w:pStyle w:val="ListParagraph"/>
        <w:numPr>
          <w:ilvl w:val="0"/>
          <w:numId w:val="10"/>
        </w:numPr>
        <w:rPr>
          <w:lang w:val="fr-SN"/>
        </w:rPr>
      </w:pPr>
      <w:r>
        <w:rPr>
          <w:lang w:val="fr-SN"/>
        </w:rPr>
        <w:t>La relation trésorerie</w:t>
      </w:r>
    </w:p>
    <w:p w14:paraId="450406B7" w14:textId="2153D979" w:rsidR="001E6BEF" w:rsidRPr="001E6BEF" w:rsidRDefault="001E6BEF" w:rsidP="001E6BEF">
      <w:pPr>
        <w:rPr>
          <w:lang w:val="fr-SN"/>
        </w:rPr>
      </w:pPr>
      <w:r>
        <w:rPr>
          <w:lang w:val="fr-SN"/>
        </w:rPr>
        <w:t xml:space="preserve">Dans le chapitre dédié </w:t>
      </w:r>
      <w:r w:rsidR="0049131D">
        <w:rPr>
          <w:lang w:val="af-ZA"/>
        </w:rPr>
        <w:t>à</w:t>
      </w:r>
      <w:r>
        <w:rPr>
          <w:lang w:val="fr-SN"/>
        </w:rPr>
        <w:t xml:space="preserve"> l’analyse financière, nous allons entrer en détail de comment vont être construit</w:t>
      </w:r>
      <w:r w:rsidR="007C5E79">
        <w:rPr>
          <w:lang w:val="fr-SN"/>
        </w:rPr>
        <w:t>s</w:t>
      </w:r>
      <w:r>
        <w:rPr>
          <w:lang w:val="fr-SN"/>
        </w:rPr>
        <w:t xml:space="preserve"> ces trois tableaux.</w:t>
      </w:r>
    </w:p>
    <w:p w14:paraId="30F3F690" w14:textId="244D1BC1" w:rsidR="000D7529" w:rsidRDefault="000D7529" w:rsidP="000D7529">
      <w:pPr>
        <w:pStyle w:val="Heading3"/>
        <w:numPr>
          <w:ilvl w:val="2"/>
          <w:numId w:val="8"/>
        </w:numPr>
        <w:rPr>
          <w:lang w:val="fr-SN"/>
        </w:rPr>
      </w:pPr>
      <w:r>
        <w:rPr>
          <w:lang w:val="fr-SN"/>
        </w:rPr>
        <w:t>L’</w:t>
      </w:r>
      <w:r w:rsidRPr="00F55F2D">
        <w:rPr>
          <w:lang w:val="fr-SN"/>
        </w:rPr>
        <w:t xml:space="preserve">analyse </w:t>
      </w:r>
      <w:r w:rsidR="00927DC2">
        <w:rPr>
          <w:lang w:val="fr-SN"/>
        </w:rPr>
        <w:t xml:space="preserve">avec </w:t>
      </w:r>
      <w:r w:rsidR="00363DD5">
        <w:rPr>
          <w:lang w:val="fr-SN"/>
        </w:rPr>
        <w:t>la méthode</w:t>
      </w:r>
      <w:r w:rsidR="00927DC2">
        <w:rPr>
          <w:lang w:val="fr-SN"/>
        </w:rPr>
        <w:t xml:space="preserve"> des ratios</w:t>
      </w:r>
    </w:p>
    <w:p w14:paraId="3D2E7DC3" w14:textId="27F72394" w:rsidR="00D115B6" w:rsidRDefault="002A52F2" w:rsidP="00D115B6">
      <w:pPr>
        <w:rPr>
          <w:lang w:val="fr-SN"/>
        </w:rPr>
      </w:pPr>
      <w:r>
        <w:rPr>
          <w:lang w:val="fr-SN"/>
        </w:rPr>
        <w:t xml:space="preserve">L’analyse par les ratios qui nous permet de calculer </w:t>
      </w:r>
      <w:r w:rsidR="0064163B">
        <w:rPr>
          <w:lang w:val="fr-SN"/>
        </w:rPr>
        <w:t>un certain nombre</w:t>
      </w:r>
      <w:r>
        <w:rPr>
          <w:lang w:val="fr-SN"/>
        </w:rPr>
        <w:t xml:space="preserve"> de ratios qui vont permettre de juger sur différents aspects de l’entreprise.</w:t>
      </w:r>
      <w:r w:rsidR="0064163B">
        <w:rPr>
          <w:lang w:val="fr-SN"/>
        </w:rPr>
        <w:t xml:space="preserve"> Cette analyse va intéresser en plus de l’entreprise, tou</w:t>
      </w:r>
      <w:r w:rsidR="00F42D5D">
        <w:rPr>
          <w:lang w:val="fr-SN"/>
        </w:rPr>
        <w:t>tes</w:t>
      </w:r>
      <w:r w:rsidR="0064163B">
        <w:rPr>
          <w:lang w:val="fr-SN"/>
        </w:rPr>
        <w:t xml:space="preserve"> les parties prenantes car elle </w:t>
      </w:r>
      <w:r w:rsidR="00A16CE8">
        <w:rPr>
          <w:lang w:val="fr-SN"/>
        </w:rPr>
        <w:t xml:space="preserve">peut </w:t>
      </w:r>
      <w:r w:rsidR="0064163B">
        <w:rPr>
          <w:lang w:val="fr-SN"/>
        </w:rPr>
        <w:t xml:space="preserve">être utile </w:t>
      </w:r>
      <w:r w:rsidR="00A16CE8">
        <w:rPr>
          <w:lang w:val="fr-SN"/>
        </w:rPr>
        <w:t>avant</w:t>
      </w:r>
      <w:r w:rsidR="0064163B">
        <w:rPr>
          <w:lang w:val="fr-SN"/>
        </w:rPr>
        <w:t xml:space="preserve"> un investissement sur quelconques entreprises cotées en bourses.</w:t>
      </w:r>
      <w:r w:rsidR="00D57826">
        <w:rPr>
          <w:lang w:val="fr-SN"/>
        </w:rPr>
        <w:t xml:space="preserve"> Il y a plusieurs familles de ratio notamment :</w:t>
      </w:r>
    </w:p>
    <w:p w14:paraId="6AE54E83" w14:textId="7AA60C5E" w:rsidR="00D57826" w:rsidRDefault="00D57826" w:rsidP="00D57826">
      <w:pPr>
        <w:pStyle w:val="ListParagraph"/>
        <w:numPr>
          <w:ilvl w:val="0"/>
          <w:numId w:val="11"/>
        </w:numPr>
        <w:rPr>
          <w:lang w:val="fr-SN"/>
        </w:rPr>
      </w:pPr>
      <w:r w:rsidRPr="00D57826">
        <w:rPr>
          <w:lang w:val="fr-SN"/>
        </w:rPr>
        <w:t xml:space="preserve">La </w:t>
      </w:r>
      <w:r>
        <w:rPr>
          <w:lang w:val="fr-SN"/>
        </w:rPr>
        <w:t>rentabilité</w:t>
      </w:r>
    </w:p>
    <w:p w14:paraId="3B51A7A8" w14:textId="0561BEAA" w:rsidR="00D57826" w:rsidRDefault="00D57826" w:rsidP="00D57826">
      <w:pPr>
        <w:pStyle w:val="ListParagraph"/>
        <w:numPr>
          <w:ilvl w:val="0"/>
          <w:numId w:val="11"/>
        </w:numPr>
        <w:rPr>
          <w:lang w:val="fr-SN"/>
        </w:rPr>
      </w:pPr>
      <w:r>
        <w:rPr>
          <w:lang w:val="fr-SN"/>
        </w:rPr>
        <w:t>La profitabilité</w:t>
      </w:r>
    </w:p>
    <w:p w14:paraId="42E4F35A" w14:textId="7369CB5B" w:rsidR="00D57826" w:rsidRDefault="00D57826" w:rsidP="00D57826">
      <w:pPr>
        <w:pStyle w:val="ListParagraph"/>
        <w:numPr>
          <w:ilvl w:val="0"/>
          <w:numId w:val="11"/>
        </w:numPr>
        <w:rPr>
          <w:lang w:val="fr-SN"/>
        </w:rPr>
      </w:pPr>
      <w:r>
        <w:rPr>
          <w:lang w:val="fr-SN"/>
        </w:rPr>
        <w:t>La gestion de la dette</w:t>
      </w:r>
    </w:p>
    <w:p w14:paraId="3CAB5513" w14:textId="49C87DE6" w:rsidR="00D57826" w:rsidRDefault="00D57826" w:rsidP="00D57826">
      <w:pPr>
        <w:pStyle w:val="ListParagraph"/>
        <w:numPr>
          <w:ilvl w:val="0"/>
          <w:numId w:val="11"/>
        </w:numPr>
        <w:rPr>
          <w:lang w:val="fr-SN"/>
        </w:rPr>
      </w:pPr>
      <w:r>
        <w:rPr>
          <w:lang w:val="fr-SN"/>
        </w:rPr>
        <w:t>La liquidité</w:t>
      </w:r>
    </w:p>
    <w:p w14:paraId="29415554" w14:textId="5CB2F171" w:rsidR="00D57826" w:rsidRDefault="00D57826" w:rsidP="00D57826">
      <w:pPr>
        <w:pStyle w:val="ListParagraph"/>
        <w:numPr>
          <w:ilvl w:val="0"/>
          <w:numId w:val="11"/>
        </w:numPr>
        <w:rPr>
          <w:lang w:val="fr-SN"/>
        </w:rPr>
      </w:pPr>
      <w:r>
        <w:rPr>
          <w:lang w:val="fr-SN"/>
        </w:rPr>
        <w:t>…</w:t>
      </w:r>
    </w:p>
    <w:p w14:paraId="57E56EC4" w14:textId="4A8E2AD1" w:rsidR="00D57826" w:rsidRPr="00D57826" w:rsidRDefault="00D57826" w:rsidP="00D57826">
      <w:pPr>
        <w:rPr>
          <w:lang w:val="fr-SN"/>
        </w:rPr>
      </w:pPr>
      <w:r>
        <w:rPr>
          <w:lang w:val="fr-SN"/>
        </w:rPr>
        <w:t>Dans la suite du document, nous entrerons en détail dans tou</w:t>
      </w:r>
      <w:r w:rsidR="006033D1">
        <w:rPr>
          <w:lang w:val="fr-SN"/>
        </w:rPr>
        <w:t>tes</w:t>
      </w:r>
      <w:r>
        <w:rPr>
          <w:lang w:val="fr-SN"/>
        </w:rPr>
        <w:t xml:space="preserve"> </w:t>
      </w:r>
      <w:r w:rsidR="005B4D57">
        <w:rPr>
          <w:lang w:val="fr-SN"/>
        </w:rPr>
        <w:t>ces familles</w:t>
      </w:r>
      <w:r>
        <w:rPr>
          <w:lang w:val="fr-SN"/>
        </w:rPr>
        <w:t xml:space="preserve"> de ratios, </w:t>
      </w:r>
      <w:r w:rsidR="002254E6">
        <w:rPr>
          <w:lang w:val="fr-SN"/>
        </w:rPr>
        <w:t>leurs calculs</w:t>
      </w:r>
      <w:r>
        <w:rPr>
          <w:lang w:val="fr-SN"/>
        </w:rPr>
        <w:t>, leurs interprétations, leurs représentation</w:t>
      </w:r>
      <w:r w:rsidR="006033D1">
        <w:rPr>
          <w:lang w:val="fr-SN"/>
        </w:rPr>
        <w:t>s</w:t>
      </w:r>
      <w:r>
        <w:rPr>
          <w:lang w:val="fr-SN"/>
        </w:rPr>
        <w:t xml:space="preserve"> graphiques.</w:t>
      </w:r>
    </w:p>
    <w:p w14:paraId="787F5516" w14:textId="75210809" w:rsidR="006F535F" w:rsidRDefault="006F535F" w:rsidP="0078151C">
      <w:pPr>
        <w:pStyle w:val="Heading1"/>
        <w:numPr>
          <w:ilvl w:val="0"/>
          <w:numId w:val="8"/>
        </w:numPr>
        <w:rPr>
          <w:lang w:val="fr-SN"/>
        </w:rPr>
      </w:pPr>
      <w:bookmarkStart w:id="38" w:name="_Toc156593657"/>
      <w:r w:rsidRPr="00C81F64">
        <w:rPr>
          <w:lang w:val="fr-SN"/>
        </w:rPr>
        <w:t xml:space="preserve">Les enjeux de </w:t>
      </w:r>
      <w:r w:rsidR="00881D10" w:rsidRPr="00C81F64">
        <w:rPr>
          <w:lang w:val="fr-SN"/>
        </w:rPr>
        <w:t>l</w:t>
      </w:r>
      <w:r w:rsidR="00881D10">
        <w:rPr>
          <w:lang w:val="fr-SN"/>
        </w:rPr>
        <w:t>’analyse financière</w:t>
      </w:r>
      <w:bookmarkEnd w:id="38"/>
    </w:p>
    <w:p w14:paraId="6370E50C" w14:textId="4647B522" w:rsidR="00A17AB2" w:rsidRDefault="009D303F" w:rsidP="00A17AB2">
      <w:pPr>
        <w:rPr>
          <w:b/>
          <w:bCs/>
          <w:lang w:val="fr-SN"/>
        </w:rPr>
      </w:pPr>
      <w:r w:rsidRPr="00E8436C">
        <w:rPr>
          <w:b/>
          <w:bCs/>
          <w:lang w:val="fr-SN"/>
        </w:rPr>
        <w:t xml:space="preserve">Connaitre la </w:t>
      </w:r>
      <w:r w:rsidR="00F54D79" w:rsidRPr="00E8436C">
        <w:rPr>
          <w:b/>
          <w:bCs/>
          <w:lang w:val="fr-SN"/>
        </w:rPr>
        <w:t>situation</w:t>
      </w:r>
      <w:r w:rsidRPr="00E8436C">
        <w:rPr>
          <w:b/>
          <w:bCs/>
          <w:lang w:val="fr-SN"/>
        </w:rPr>
        <w:t xml:space="preserve"> </w:t>
      </w:r>
      <w:r w:rsidR="00F54D79" w:rsidRPr="00E8436C">
        <w:rPr>
          <w:b/>
          <w:bCs/>
          <w:lang w:val="fr-SN"/>
        </w:rPr>
        <w:t>financière</w:t>
      </w:r>
      <w:r w:rsidRPr="00E8436C">
        <w:rPr>
          <w:b/>
          <w:bCs/>
          <w:lang w:val="fr-SN"/>
        </w:rPr>
        <w:t xml:space="preserve"> d’une entreprise a une date </w:t>
      </w:r>
      <w:r w:rsidR="00F54D79" w:rsidRPr="00E8436C">
        <w:rPr>
          <w:b/>
          <w:bCs/>
          <w:lang w:val="fr-SN"/>
        </w:rPr>
        <w:t>donnée</w:t>
      </w:r>
    </w:p>
    <w:p w14:paraId="47FCB750" w14:textId="7FC84384" w:rsidR="00E8436C" w:rsidRDefault="004E48A0" w:rsidP="00A17AB2">
      <w:pPr>
        <w:rPr>
          <w:lang w:val="fr-SN"/>
        </w:rPr>
      </w:pPr>
      <w:r>
        <w:rPr>
          <w:lang w:val="fr-SN"/>
        </w:rPr>
        <w:t>Pour faire une analyse financière, l’entreprise va utiliser les états financiers afin de calculer des soldes intermédiaires de gestion (SIG).</w:t>
      </w:r>
      <w:r w:rsidR="00C97E1B">
        <w:rPr>
          <w:lang w:val="fr-SN"/>
        </w:rPr>
        <w:t xml:space="preserve"> Et ce calcul peut se faire </w:t>
      </w:r>
      <w:r w:rsidR="00B548E5">
        <w:rPr>
          <w:lang w:val="fr-SN"/>
        </w:rPr>
        <w:t>à</w:t>
      </w:r>
      <w:r w:rsidR="00C97E1B">
        <w:rPr>
          <w:lang w:val="fr-SN"/>
        </w:rPr>
        <w:t xml:space="preserve"> n’importe quelle date.</w:t>
      </w:r>
    </w:p>
    <w:p w14:paraId="16FEB4DA" w14:textId="6AF66145" w:rsidR="00B40947" w:rsidRPr="00E8436C" w:rsidRDefault="00F577EC" w:rsidP="00A17AB2">
      <w:pPr>
        <w:rPr>
          <w:lang w:val="fr-SN"/>
        </w:rPr>
      </w:pPr>
      <w:r>
        <w:rPr>
          <w:lang w:val="fr-SN"/>
        </w:rPr>
        <w:lastRenderedPageBreak/>
        <w:t xml:space="preserve">Une </w:t>
      </w:r>
      <w:r w:rsidR="00B548E5">
        <w:rPr>
          <w:lang w:val="fr-SN"/>
        </w:rPr>
        <w:t xml:space="preserve">fois </w:t>
      </w:r>
      <w:r>
        <w:rPr>
          <w:lang w:val="fr-SN"/>
        </w:rPr>
        <w:t xml:space="preserve">ces calculs opérés et les résultats obtenus, </w:t>
      </w:r>
      <w:r w:rsidR="00142FA7">
        <w:rPr>
          <w:lang w:val="fr-SN"/>
        </w:rPr>
        <w:t>l’entreprise pourra juger de son état financier et des décisions pourront être prises.</w:t>
      </w:r>
    </w:p>
    <w:p w14:paraId="770B7A79" w14:textId="4511495C" w:rsidR="009D303F" w:rsidRDefault="00F54D79" w:rsidP="00A17AB2">
      <w:pPr>
        <w:rPr>
          <w:b/>
          <w:bCs/>
          <w:lang w:val="fr-SN"/>
        </w:rPr>
      </w:pPr>
      <w:r w:rsidRPr="00E8436C">
        <w:rPr>
          <w:b/>
          <w:bCs/>
          <w:lang w:val="fr-SN"/>
        </w:rPr>
        <w:t>Prévoir</w:t>
      </w:r>
      <w:r w:rsidR="009D303F" w:rsidRPr="00E8436C">
        <w:rPr>
          <w:b/>
          <w:bCs/>
          <w:lang w:val="fr-SN"/>
        </w:rPr>
        <w:t xml:space="preserve"> l’</w:t>
      </w:r>
      <w:r w:rsidRPr="00E8436C">
        <w:rPr>
          <w:b/>
          <w:bCs/>
          <w:lang w:val="fr-SN"/>
        </w:rPr>
        <w:t>évolution</w:t>
      </w:r>
      <w:r w:rsidR="009D303F" w:rsidRPr="00E8436C">
        <w:rPr>
          <w:b/>
          <w:bCs/>
          <w:lang w:val="fr-SN"/>
        </w:rPr>
        <w:t xml:space="preserve"> probable de cette situation</w:t>
      </w:r>
    </w:p>
    <w:p w14:paraId="43382B55" w14:textId="5FC63600" w:rsidR="00E8436C" w:rsidRPr="00E8436C" w:rsidRDefault="00B548E5" w:rsidP="00A17AB2">
      <w:pPr>
        <w:rPr>
          <w:lang w:val="fr-SN"/>
        </w:rPr>
      </w:pPr>
      <w:r w:rsidRPr="00B548E5">
        <w:rPr>
          <w:lang w:val="fr-SN"/>
        </w:rPr>
        <w:t>À</w:t>
      </w:r>
      <w:r w:rsidR="00A73CFB">
        <w:rPr>
          <w:lang w:val="fr-SN"/>
        </w:rPr>
        <w:t xml:space="preserve"> partir de là, l’entreprise connait bien son état financier </w:t>
      </w:r>
      <w:r w:rsidR="00BB0839">
        <w:rPr>
          <w:lang w:val="af-ZA"/>
        </w:rPr>
        <w:t>à</w:t>
      </w:r>
      <w:r w:rsidR="00A73CFB">
        <w:rPr>
          <w:lang w:val="fr-SN"/>
        </w:rPr>
        <w:t xml:space="preserve"> travers les SIG, notamment la VA, l’EBE, </w:t>
      </w:r>
      <w:r w:rsidR="00C801F4">
        <w:rPr>
          <w:lang w:val="fr-SN"/>
        </w:rPr>
        <w:t>le REX, le RN…</w:t>
      </w:r>
      <w:r w:rsidR="00850ED1">
        <w:rPr>
          <w:lang w:val="fr-SN"/>
        </w:rPr>
        <w:t xml:space="preserve"> En conséquence, </w:t>
      </w:r>
      <w:r w:rsidR="0078502D">
        <w:rPr>
          <w:lang w:val="fr-SN"/>
        </w:rPr>
        <w:t>des changements</w:t>
      </w:r>
      <w:r w:rsidR="00850ED1">
        <w:rPr>
          <w:lang w:val="fr-SN"/>
        </w:rPr>
        <w:t xml:space="preserve"> pourront subvenir, </w:t>
      </w:r>
      <w:r w:rsidR="0078502D">
        <w:rPr>
          <w:lang w:val="fr-SN"/>
        </w:rPr>
        <w:t>s</w:t>
      </w:r>
      <w:r w:rsidR="00482F23">
        <w:rPr>
          <w:lang w:val="fr-SN"/>
        </w:rPr>
        <w:t>es</w:t>
      </w:r>
      <w:r w:rsidR="0078502D">
        <w:rPr>
          <w:lang w:val="fr-SN"/>
        </w:rPr>
        <w:t xml:space="preserve"> changement</w:t>
      </w:r>
      <w:r w:rsidR="00482F23">
        <w:rPr>
          <w:lang w:val="fr-SN"/>
        </w:rPr>
        <w:t>s</w:t>
      </w:r>
      <w:r w:rsidR="00850ED1">
        <w:rPr>
          <w:lang w:val="fr-SN"/>
        </w:rPr>
        <w:t xml:space="preserve"> peu</w:t>
      </w:r>
      <w:r w:rsidR="00B31E33">
        <w:rPr>
          <w:lang w:val="fr-SN"/>
        </w:rPr>
        <w:t>vent</w:t>
      </w:r>
      <w:r w:rsidR="00850ED1">
        <w:rPr>
          <w:lang w:val="fr-SN"/>
        </w:rPr>
        <w:t xml:space="preserve"> être radicale</w:t>
      </w:r>
      <w:r w:rsidR="00284B66">
        <w:rPr>
          <w:lang w:val="fr-SN"/>
        </w:rPr>
        <w:t>s</w:t>
      </w:r>
      <w:r w:rsidR="00850ED1">
        <w:rPr>
          <w:lang w:val="fr-SN"/>
        </w:rPr>
        <w:t xml:space="preserve"> si les SIG ne nous sont pas </w:t>
      </w:r>
      <w:r w:rsidR="003E164F">
        <w:rPr>
          <w:lang w:val="fr-SN"/>
        </w:rPr>
        <w:t>favorables</w:t>
      </w:r>
      <w:r w:rsidR="00850ED1">
        <w:rPr>
          <w:lang w:val="fr-SN"/>
        </w:rPr>
        <w:t>.</w:t>
      </w:r>
      <w:r w:rsidR="0078502D">
        <w:rPr>
          <w:lang w:val="fr-SN"/>
        </w:rPr>
        <w:t xml:space="preserve"> Ici va </w:t>
      </w:r>
      <w:r w:rsidR="00BF4B50">
        <w:rPr>
          <w:lang w:val="fr-SN"/>
        </w:rPr>
        <w:t>être</w:t>
      </w:r>
      <w:r w:rsidR="0078502D">
        <w:rPr>
          <w:lang w:val="fr-SN"/>
        </w:rPr>
        <w:t xml:space="preserve"> un endroit parfai</w:t>
      </w:r>
      <w:r w:rsidR="00BF4B50">
        <w:rPr>
          <w:lang w:val="fr-SN"/>
        </w:rPr>
        <w:t>t</w:t>
      </w:r>
      <w:r w:rsidR="0078502D">
        <w:rPr>
          <w:lang w:val="fr-SN"/>
        </w:rPr>
        <w:t xml:space="preserve"> pour une application d’une IA.</w:t>
      </w:r>
    </w:p>
    <w:p w14:paraId="085036A3" w14:textId="5CE33EB5" w:rsidR="009D303F" w:rsidRDefault="009D303F" w:rsidP="00A17AB2">
      <w:pPr>
        <w:rPr>
          <w:b/>
          <w:bCs/>
          <w:lang w:val="fr-SN"/>
        </w:rPr>
      </w:pPr>
      <w:r w:rsidRPr="00E8436C">
        <w:rPr>
          <w:b/>
          <w:bCs/>
          <w:lang w:val="fr-SN"/>
        </w:rPr>
        <w:t xml:space="preserve">Aboutir </w:t>
      </w:r>
      <w:r w:rsidR="00F54D79" w:rsidRPr="00E8436C">
        <w:rPr>
          <w:b/>
          <w:bCs/>
          <w:lang w:val="fr-SN"/>
        </w:rPr>
        <w:t>à</w:t>
      </w:r>
      <w:r w:rsidRPr="00E8436C">
        <w:rPr>
          <w:b/>
          <w:bCs/>
          <w:lang w:val="fr-SN"/>
        </w:rPr>
        <w:t xml:space="preserve"> des </w:t>
      </w:r>
      <w:r w:rsidR="00F54D79" w:rsidRPr="00E8436C">
        <w:rPr>
          <w:b/>
          <w:bCs/>
          <w:lang w:val="fr-SN"/>
        </w:rPr>
        <w:t>recommandations</w:t>
      </w:r>
    </w:p>
    <w:p w14:paraId="048ECCBA" w14:textId="167A922B" w:rsidR="006A72CE" w:rsidRPr="00E8436C" w:rsidRDefault="00BA2B1C" w:rsidP="00A17AB2">
      <w:pPr>
        <w:rPr>
          <w:lang w:val="fr-SN"/>
        </w:rPr>
      </w:pPr>
      <w:r w:rsidRPr="00BA2B1C">
        <w:rPr>
          <w:lang w:val="fr-SN"/>
        </w:rPr>
        <w:t>À</w:t>
      </w:r>
      <w:r w:rsidR="00654527">
        <w:rPr>
          <w:lang w:val="fr-SN"/>
        </w:rPr>
        <w:t xml:space="preserve"> la fin de tout cela, que les SIG nous soient favorables ou pas, des recommandations doivent être faites. C’est cela le but ultime de l’AF</w:t>
      </w:r>
      <w:r w:rsidR="00017D5A">
        <w:rPr>
          <w:lang w:val="fr-SN"/>
        </w:rPr>
        <w:t xml:space="preserve">, </w:t>
      </w:r>
      <w:r w:rsidR="00417839">
        <w:rPr>
          <w:lang w:val="fr-SN"/>
        </w:rPr>
        <w:t>si cette dernière a été bien faite, on aboutira</w:t>
      </w:r>
      <w:r w:rsidR="00F70707">
        <w:rPr>
          <w:lang w:val="fr-SN"/>
        </w:rPr>
        <w:t xml:space="preserve"> à</w:t>
      </w:r>
      <w:r w:rsidR="00417839">
        <w:rPr>
          <w:lang w:val="fr-SN"/>
        </w:rPr>
        <w:t xml:space="preserve"> de </w:t>
      </w:r>
      <w:r w:rsidR="006A72CE">
        <w:rPr>
          <w:lang w:val="fr-SN"/>
        </w:rPr>
        <w:t>bonnes recommandations</w:t>
      </w:r>
      <w:r w:rsidR="00417839">
        <w:rPr>
          <w:lang w:val="fr-SN"/>
        </w:rPr>
        <w:t xml:space="preserve"> et in fine </w:t>
      </w:r>
      <w:r w:rsidR="006A72CE">
        <w:rPr>
          <w:lang w:val="af-ZA"/>
        </w:rPr>
        <w:t>à</w:t>
      </w:r>
      <w:r w:rsidR="00417839">
        <w:rPr>
          <w:lang w:val="fr-SN"/>
        </w:rPr>
        <w:t xml:space="preserve"> la bonne </w:t>
      </w:r>
      <w:r w:rsidR="006A72CE">
        <w:rPr>
          <w:lang w:val="fr-SN"/>
        </w:rPr>
        <w:t>décision</w:t>
      </w:r>
      <w:r w:rsidR="00417839">
        <w:rPr>
          <w:lang w:val="fr-SN"/>
        </w:rPr>
        <w:t>.</w:t>
      </w:r>
    </w:p>
    <w:p w14:paraId="2F28EAFA" w14:textId="6BED3736" w:rsidR="006F535F" w:rsidRDefault="006F535F" w:rsidP="0078151C">
      <w:pPr>
        <w:pStyle w:val="Heading1"/>
        <w:numPr>
          <w:ilvl w:val="0"/>
          <w:numId w:val="8"/>
        </w:numPr>
        <w:rPr>
          <w:lang w:val="fr-SN"/>
        </w:rPr>
      </w:pPr>
      <w:bookmarkStart w:id="39" w:name="_Toc156593658"/>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8E06EC">
        <w:rPr>
          <w:lang w:val="fr-SN"/>
        </w:rPr>
        <w:t>au S</w:t>
      </w:r>
      <w:r w:rsidRPr="00C81F64">
        <w:rPr>
          <w:lang w:val="fr-SN"/>
        </w:rPr>
        <w:t>énégal</w:t>
      </w:r>
      <w:bookmarkEnd w:id="39"/>
    </w:p>
    <w:p w14:paraId="6FE38407" w14:textId="3F6AC1D3" w:rsidR="0086326D" w:rsidRDefault="00B51C48" w:rsidP="00A17AB2">
      <w:pPr>
        <w:rPr>
          <w:lang w:val="fr-SN"/>
        </w:rPr>
      </w:pPr>
      <w:r>
        <w:rPr>
          <w:lang w:val="fr-SN"/>
        </w:rPr>
        <w:t>Les entreprises sénégalaises n’ont jamais été aussi soutenues qu’</w:t>
      </w:r>
      <w:r w:rsidR="0048265D">
        <w:rPr>
          <w:lang w:val="fr-SN"/>
        </w:rPr>
        <w:t>aujourd’hui</w:t>
      </w:r>
      <w:r>
        <w:rPr>
          <w:lang w:val="fr-SN"/>
        </w:rPr>
        <w:t xml:space="preserve"> car </w:t>
      </w:r>
      <w:r w:rsidR="008B2C29">
        <w:rPr>
          <w:lang w:val="fr-SN"/>
        </w:rPr>
        <w:t>plusieurs structures</w:t>
      </w:r>
      <w:r>
        <w:rPr>
          <w:lang w:val="fr-SN"/>
        </w:rPr>
        <w:t xml:space="preserve">, non </w:t>
      </w:r>
      <w:r w:rsidR="0048265D">
        <w:rPr>
          <w:lang w:val="fr-SN"/>
        </w:rPr>
        <w:t>seulement</w:t>
      </w:r>
      <w:r>
        <w:rPr>
          <w:lang w:val="fr-SN"/>
        </w:rPr>
        <w:t xml:space="preserve"> pour la </w:t>
      </w:r>
      <w:r w:rsidR="0048265D">
        <w:rPr>
          <w:lang w:val="fr-SN"/>
        </w:rPr>
        <w:t>création</w:t>
      </w:r>
      <w:r>
        <w:rPr>
          <w:lang w:val="fr-SN"/>
        </w:rPr>
        <w:t xml:space="preserve"> d’entreprise mais aussi, pour l’accompagnement et le </w:t>
      </w:r>
      <w:r w:rsidR="0048265D">
        <w:rPr>
          <w:lang w:val="fr-SN"/>
        </w:rPr>
        <w:t>développement</w:t>
      </w:r>
      <w:r>
        <w:rPr>
          <w:lang w:val="fr-SN"/>
        </w:rPr>
        <w:t xml:space="preserve"> d’entreprise. </w:t>
      </w:r>
    </w:p>
    <w:p w14:paraId="1E16A53E" w14:textId="60DA2A11" w:rsidR="00C37E97" w:rsidRDefault="00C37E97" w:rsidP="002F2877">
      <w:pPr>
        <w:pStyle w:val="Heading2"/>
        <w:numPr>
          <w:ilvl w:val="1"/>
          <w:numId w:val="8"/>
        </w:numPr>
        <w:rPr>
          <w:lang w:val="fr-SN"/>
        </w:rPr>
      </w:pPr>
      <w:bookmarkStart w:id="40" w:name="_Toc156593659"/>
      <w:r>
        <w:rPr>
          <w:lang w:val="fr-SN"/>
        </w:rPr>
        <w:t>Les initiatives</w:t>
      </w:r>
      <w:bookmarkEnd w:id="40"/>
    </w:p>
    <w:p w14:paraId="2A70E115" w14:textId="7367E30B" w:rsidR="00E20221" w:rsidRDefault="00E20221" w:rsidP="00E20221">
      <w:pPr>
        <w:rPr>
          <w:lang w:val="fr-SN"/>
        </w:rPr>
      </w:pPr>
      <w:r>
        <w:rPr>
          <w:lang w:val="fr-SN"/>
        </w:rPr>
        <w:t>L</w:t>
      </w:r>
      <w:r w:rsidR="00535027">
        <w:rPr>
          <w:lang w:val="fr-SN"/>
        </w:rPr>
        <w:t>’</w:t>
      </w:r>
      <w:r w:rsidR="002F5CBA" w:rsidRPr="002F5CBA">
        <w:rPr>
          <w:lang w:val="fr-SN"/>
        </w:rPr>
        <w:t xml:space="preserve">État </w:t>
      </w:r>
      <w:r>
        <w:rPr>
          <w:lang w:val="fr-SN"/>
        </w:rPr>
        <w:t xml:space="preserve">du Sénégal a pris </w:t>
      </w:r>
      <w:r w:rsidR="005868B0">
        <w:rPr>
          <w:lang w:val="fr-SN"/>
        </w:rPr>
        <w:t>un certain nombre</w:t>
      </w:r>
      <w:r>
        <w:rPr>
          <w:lang w:val="fr-SN"/>
        </w:rPr>
        <w:t xml:space="preserve"> d’initiatives pour dynamiser la finance des entreprise</w:t>
      </w:r>
      <w:r w:rsidR="00E73FEF">
        <w:rPr>
          <w:lang w:val="fr-SN"/>
        </w:rPr>
        <w:t>s</w:t>
      </w:r>
      <w:r>
        <w:rPr>
          <w:lang w:val="fr-SN"/>
        </w:rPr>
        <w:t xml:space="preserve"> sénégalaises.</w:t>
      </w:r>
      <w:r w:rsidR="00E73FEF" w:rsidRPr="00E73FEF">
        <w:rPr>
          <w:lang w:val="fr-FR"/>
        </w:rPr>
        <w:t xml:space="preserve"> </w:t>
      </w:r>
      <w:r w:rsidR="00E73FEF" w:rsidRPr="00E73FEF">
        <w:rPr>
          <w:lang w:val="fr-SN"/>
        </w:rPr>
        <w:t>À</w:t>
      </w:r>
      <w:r w:rsidR="005868B0">
        <w:rPr>
          <w:lang w:val="fr-SN"/>
        </w:rPr>
        <w:t xml:space="preserve"> travers les ministère</w:t>
      </w:r>
      <w:r w:rsidR="00F104AB">
        <w:rPr>
          <w:lang w:val="fr-SN"/>
        </w:rPr>
        <w:t>s</w:t>
      </w:r>
      <w:r w:rsidR="005868B0">
        <w:rPr>
          <w:lang w:val="fr-SN"/>
        </w:rPr>
        <w:t xml:space="preserve"> de la finance, de l’économie et des microfinance</w:t>
      </w:r>
      <w:r w:rsidR="00F104AB">
        <w:rPr>
          <w:lang w:val="fr-SN"/>
        </w:rPr>
        <w:t>s</w:t>
      </w:r>
      <w:r w:rsidR="005868B0">
        <w:rPr>
          <w:lang w:val="fr-SN"/>
        </w:rPr>
        <w:t>, beaucoup d’entreprise</w:t>
      </w:r>
      <w:r w:rsidR="00B31C30">
        <w:rPr>
          <w:lang w:val="fr-SN"/>
        </w:rPr>
        <w:t>s</w:t>
      </w:r>
      <w:r w:rsidR="005868B0">
        <w:rPr>
          <w:lang w:val="fr-SN"/>
        </w:rPr>
        <w:t xml:space="preserve"> et des particuliers bénéficient des actions de </w:t>
      </w:r>
      <w:r w:rsidR="003D6A52">
        <w:rPr>
          <w:lang w:val="fr-SN"/>
        </w:rPr>
        <w:t>l</w:t>
      </w:r>
      <w:r w:rsidR="004F25FE">
        <w:rPr>
          <w:lang w:val="fr-SN"/>
        </w:rPr>
        <w:t>’</w:t>
      </w:r>
      <w:r w:rsidR="004F25FE" w:rsidRPr="002F5CBA">
        <w:rPr>
          <w:lang w:val="fr-SN"/>
        </w:rPr>
        <w:t>État</w:t>
      </w:r>
      <w:r w:rsidR="005868B0">
        <w:rPr>
          <w:lang w:val="fr-SN"/>
        </w:rPr>
        <w:t>.</w:t>
      </w:r>
    </w:p>
    <w:p w14:paraId="2219A6C7" w14:textId="0C0BB984" w:rsidR="00F104AB" w:rsidRPr="00E20221" w:rsidRDefault="00F104AB" w:rsidP="00E20221">
      <w:pPr>
        <w:rPr>
          <w:lang w:val="fr-SN"/>
        </w:rPr>
      </w:pPr>
      <w:r>
        <w:rPr>
          <w:lang w:val="fr-SN"/>
        </w:rPr>
        <w:t>C’est ainsi qu</w:t>
      </w:r>
      <w:r w:rsidR="00503C05">
        <w:rPr>
          <w:lang w:val="fr-SN"/>
        </w:rPr>
        <w:t xml:space="preserve">’en décembre 2017 </w:t>
      </w:r>
      <w:r w:rsidR="00D246D2">
        <w:rPr>
          <w:lang w:val="fr-SN"/>
        </w:rPr>
        <w:t xml:space="preserve">l’État </w:t>
      </w:r>
      <w:r w:rsidR="00503C05">
        <w:rPr>
          <w:lang w:val="fr-SN"/>
        </w:rPr>
        <w:t xml:space="preserve">du Sénégal a mis </w:t>
      </w:r>
      <w:r w:rsidR="00981C71">
        <w:rPr>
          <w:lang w:val="fr-SN"/>
        </w:rPr>
        <w:t xml:space="preserve">en </w:t>
      </w:r>
      <w:r w:rsidR="00503C05">
        <w:rPr>
          <w:lang w:val="fr-SN"/>
        </w:rPr>
        <w:t>place la second</w:t>
      </w:r>
      <w:r w:rsidR="00A67091">
        <w:rPr>
          <w:lang w:val="fr-SN"/>
        </w:rPr>
        <w:t>e</w:t>
      </w:r>
      <w:r w:rsidR="00503C05">
        <w:rPr>
          <w:lang w:val="fr-SN"/>
        </w:rPr>
        <w:t xml:space="preserve"> édition Sen PPP Finance </w:t>
      </w:r>
      <w:r w:rsidR="00503C05">
        <w:rPr>
          <w:lang w:val="af-ZA"/>
        </w:rPr>
        <w:t>à</w:t>
      </w:r>
      <w:r w:rsidR="00503C05">
        <w:rPr>
          <w:lang w:val="fr-SN"/>
        </w:rPr>
        <w:t xml:space="preserve"> Dakar. Dans la même année a été créée la Délégation générale </w:t>
      </w:r>
      <w:r w:rsidR="00F5139A">
        <w:rPr>
          <w:lang w:val="af-ZA"/>
        </w:rPr>
        <w:t>à</w:t>
      </w:r>
      <w:r w:rsidR="00503C05">
        <w:rPr>
          <w:lang w:val="fr-SN"/>
        </w:rPr>
        <w:t xml:space="preserve"> l’Entreprenariat Rapide </w:t>
      </w:r>
      <w:r w:rsidR="00DD3EB5">
        <w:rPr>
          <w:lang w:val="fr-SN"/>
        </w:rPr>
        <w:t>des Femmes</w:t>
      </w:r>
      <w:r w:rsidR="00503C05">
        <w:rPr>
          <w:lang w:val="fr-SN"/>
        </w:rPr>
        <w:t xml:space="preserve"> et des Jeunes (DER/FJ)</w:t>
      </w:r>
      <w:r w:rsidR="00DB26FD">
        <w:rPr>
          <w:lang w:val="fr-SN"/>
        </w:rPr>
        <w:t>.</w:t>
      </w:r>
    </w:p>
    <w:p w14:paraId="4355D6FF" w14:textId="67D43B1B" w:rsidR="00C37E97" w:rsidRDefault="00C37E97" w:rsidP="002F2877">
      <w:pPr>
        <w:pStyle w:val="Heading2"/>
        <w:numPr>
          <w:ilvl w:val="1"/>
          <w:numId w:val="8"/>
        </w:numPr>
        <w:rPr>
          <w:lang w:val="fr-SN"/>
        </w:rPr>
      </w:pPr>
      <w:bookmarkStart w:id="41" w:name="_Toc156593660"/>
      <w:r>
        <w:rPr>
          <w:lang w:val="fr-SN"/>
        </w:rPr>
        <w:t>Les structures d’accompagnement</w:t>
      </w:r>
      <w:bookmarkEnd w:id="41"/>
    </w:p>
    <w:p w14:paraId="439A013A" w14:textId="1E7273A9" w:rsidR="00EB77D7" w:rsidRPr="0084522A" w:rsidRDefault="00EE3000" w:rsidP="00EB77D7">
      <w:pPr>
        <w:rPr>
          <w:lang w:val="fr-SN"/>
        </w:rPr>
      </w:pPr>
      <w:r w:rsidRPr="0084522A">
        <w:rPr>
          <w:b/>
          <w:bCs/>
          <w:lang w:val="fr-SN"/>
        </w:rPr>
        <w:t>ADEPME</w:t>
      </w:r>
      <w:r w:rsidR="0084522A">
        <w:rPr>
          <w:b/>
          <w:bCs/>
          <w:lang w:val="fr-SN"/>
        </w:rPr>
        <w:t> </w:t>
      </w:r>
      <w:r w:rsidR="0084522A">
        <w:rPr>
          <w:lang w:val="fr-SN"/>
        </w:rPr>
        <w:t>:</w:t>
      </w:r>
      <w:r w:rsidR="005B0A91">
        <w:rPr>
          <w:lang w:val="fr-SN"/>
        </w:rPr>
        <w:t xml:space="preserve"> Agende de Développement et d’Encadrement des Petites et Moyennes Entreprises</w:t>
      </w:r>
    </w:p>
    <w:p w14:paraId="2776EC48" w14:textId="14057B28" w:rsidR="00EE3000" w:rsidRPr="0084522A" w:rsidRDefault="00EE3000" w:rsidP="00EB77D7">
      <w:pPr>
        <w:rPr>
          <w:lang w:val="fr-SN"/>
        </w:rPr>
      </w:pPr>
      <w:r w:rsidRPr="0084522A">
        <w:rPr>
          <w:b/>
          <w:bCs/>
          <w:lang w:val="fr-SN"/>
        </w:rPr>
        <w:t>APIX</w:t>
      </w:r>
      <w:r w:rsidR="0084522A">
        <w:rPr>
          <w:b/>
          <w:bCs/>
          <w:lang w:val="fr-SN"/>
        </w:rPr>
        <w:t> </w:t>
      </w:r>
      <w:r w:rsidR="0084522A">
        <w:rPr>
          <w:lang w:val="fr-SN"/>
        </w:rPr>
        <w:t>:</w:t>
      </w:r>
      <w:r w:rsidR="005B0A91">
        <w:rPr>
          <w:lang w:val="fr-SN"/>
        </w:rPr>
        <w:t xml:space="preserve"> </w:t>
      </w:r>
      <w:r w:rsidR="006F6324">
        <w:rPr>
          <w:lang w:val="fr-SN"/>
        </w:rPr>
        <w:t>Agence pour la Promotion des Investissements et Grands Travaux</w:t>
      </w:r>
    </w:p>
    <w:p w14:paraId="4A895BDD" w14:textId="31526733" w:rsidR="00EE3000" w:rsidRPr="0084522A" w:rsidRDefault="00EE3000" w:rsidP="00F5139A">
      <w:pPr>
        <w:rPr>
          <w:lang w:val="fr-SN"/>
        </w:rPr>
      </w:pPr>
      <w:r w:rsidRPr="0084522A">
        <w:rPr>
          <w:b/>
          <w:bCs/>
          <w:lang w:val="fr-SN"/>
        </w:rPr>
        <w:t>3FPT</w:t>
      </w:r>
      <w:r w:rsidR="0084522A">
        <w:rPr>
          <w:b/>
          <w:bCs/>
          <w:lang w:val="fr-SN"/>
        </w:rPr>
        <w:t> </w:t>
      </w:r>
      <w:r w:rsidR="0084522A">
        <w:rPr>
          <w:lang w:val="fr-SN"/>
        </w:rPr>
        <w:t>:</w:t>
      </w:r>
      <w:r w:rsidR="009205F2">
        <w:rPr>
          <w:lang w:val="fr-SN"/>
        </w:rPr>
        <w:t xml:space="preserve"> Fonds de Financement de la Formation professionnelles et techniques</w:t>
      </w:r>
    </w:p>
    <w:p w14:paraId="2E4B7B7E" w14:textId="208604DA" w:rsidR="00EE3000" w:rsidRDefault="00EE3000" w:rsidP="00EB77D7">
      <w:pPr>
        <w:rPr>
          <w:lang w:val="fr-SN"/>
        </w:rPr>
      </w:pPr>
      <w:r w:rsidRPr="0084522A">
        <w:rPr>
          <w:b/>
          <w:bCs/>
          <w:lang w:val="fr-SN"/>
        </w:rPr>
        <w:lastRenderedPageBreak/>
        <w:t>DER/FJ</w:t>
      </w:r>
      <w:r w:rsidR="0084522A">
        <w:rPr>
          <w:b/>
          <w:bCs/>
          <w:lang w:val="fr-SN"/>
        </w:rPr>
        <w:t> </w:t>
      </w:r>
      <w:r w:rsidR="0084522A">
        <w:rPr>
          <w:lang w:val="fr-SN"/>
        </w:rPr>
        <w:t>:</w:t>
      </w:r>
      <w:r w:rsidR="00F5139A">
        <w:rPr>
          <w:lang w:val="fr-SN"/>
        </w:rPr>
        <w:t xml:space="preserve"> Délégation générale à l’Entreprenariat Rapide des Femmes et des Jeunes</w:t>
      </w:r>
    </w:p>
    <w:p w14:paraId="15632124" w14:textId="13353981" w:rsidR="000E2233" w:rsidRPr="000E2233" w:rsidRDefault="000E2233" w:rsidP="00EB77D7">
      <w:pPr>
        <w:rPr>
          <w:lang w:val="fr-SN"/>
        </w:rPr>
      </w:pPr>
      <w:r>
        <w:rPr>
          <w:b/>
          <w:bCs/>
          <w:lang w:val="fr-SN"/>
        </w:rPr>
        <w:t>CTIC </w:t>
      </w:r>
      <w:r>
        <w:rPr>
          <w:lang w:val="fr-SN"/>
        </w:rPr>
        <w:t>:</w:t>
      </w:r>
      <w:r w:rsidR="00F5139A">
        <w:rPr>
          <w:lang w:val="fr-SN"/>
        </w:rPr>
        <w:t xml:space="preserve"> </w:t>
      </w:r>
      <w:r w:rsidR="00F5139A" w:rsidRPr="00F5139A">
        <w:rPr>
          <w:lang w:val="fr-SN"/>
        </w:rPr>
        <w:t>Croissance des technologies de l'information et de la communication</w:t>
      </w:r>
    </w:p>
    <w:p w14:paraId="070B112E" w14:textId="207CA0E8" w:rsidR="003B6F7F" w:rsidRDefault="003B6F7F" w:rsidP="00927F72">
      <w:pPr>
        <w:pStyle w:val="Heading2"/>
        <w:numPr>
          <w:ilvl w:val="1"/>
          <w:numId w:val="8"/>
        </w:numPr>
        <w:rPr>
          <w:lang w:val="fr-SN"/>
        </w:rPr>
      </w:pPr>
      <w:bookmarkStart w:id="42" w:name="_Toc156593661"/>
      <w:r>
        <w:rPr>
          <w:lang w:val="fr-SN"/>
        </w:rPr>
        <w:t xml:space="preserve">La finance comme domaines de </w:t>
      </w:r>
      <w:r w:rsidR="00DD5A5A">
        <w:rPr>
          <w:lang w:val="fr-SN"/>
        </w:rPr>
        <w:t xml:space="preserve">formation et de </w:t>
      </w:r>
      <w:r>
        <w:rPr>
          <w:lang w:val="fr-SN"/>
        </w:rPr>
        <w:t>recherche</w:t>
      </w:r>
      <w:bookmarkEnd w:id="42"/>
    </w:p>
    <w:p w14:paraId="44F23572" w14:textId="1A068A0B" w:rsidR="005E6763" w:rsidRDefault="005E6763" w:rsidP="00732AB3">
      <w:pPr>
        <w:rPr>
          <w:lang w:val="fr-SN"/>
        </w:rPr>
      </w:pPr>
      <w:r>
        <w:rPr>
          <w:lang w:val="fr-SN"/>
        </w:rPr>
        <w:t>La finance au Sénégal fait l’objet de beaucoup de recherche</w:t>
      </w:r>
      <w:r w:rsidR="00432FD1">
        <w:rPr>
          <w:lang w:val="fr-SN"/>
        </w:rPr>
        <w:t>s</w:t>
      </w:r>
      <w:r>
        <w:rPr>
          <w:lang w:val="fr-SN"/>
        </w:rPr>
        <w:t xml:space="preserve"> universitaire</w:t>
      </w:r>
      <w:r w:rsidR="00432FD1">
        <w:rPr>
          <w:lang w:val="fr-SN"/>
        </w:rPr>
        <w:t>s</w:t>
      </w:r>
      <w:r>
        <w:rPr>
          <w:lang w:val="fr-SN"/>
        </w:rPr>
        <w:t xml:space="preserve"> et de formation</w:t>
      </w:r>
      <w:r w:rsidR="00432FD1">
        <w:rPr>
          <w:lang w:val="fr-SN"/>
        </w:rPr>
        <w:t>s</w:t>
      </w:r>
      <w:r>
        <w:rPr>
          <w:lang w:val="fr-SN"/>
        </w:rPr>
        <w:t xml:space="preserve"> professionnelle</w:t>
      </w:r>
      <w:r w:rsidR="00432FD1">
        <w:rPr>
          <w:lang w:val="fr-SN"/>
        </w:rPr>
        <w:t>s</w:t>
      </w:r>
      <w:r>
        <w:rPr>
          <w:lang w:val="fr-SN"/>
        </w:rPr>
        <w:t>.</w:t>
      </w:r>
      <w:r w:rsidR="0073574A">
        <w:rPr>
          <w:lang w:val="fr-SN"/>
        </w:rPr>
        <w:t xml:space="preserve"> Il y a aussi beaucoup d’écoles supérieur</w:t>
      </w:r>
      <w:r w:rsidR="00A67091">
        <w:rPr>
          <w:lang w:val="fr-SN"/>
        </w:rPr>
        <w:t>e</w:t>
      </w:r>
      <w:r w:rsidR="0073574A">
        <w:rPr>
          <w:lang w:val="fr-SN"/>
        </w:rPr>
        <w:t>s qui proposent des formation</w:t>
      </w:r>
      <w:r w:rsidR="00C82BCD">
        <w:rPr>
          <w:lang w:val="fr-SN"/>
        </w:rPr>
        <w:t>s</w:t>
      </w:r>
      <w:r w:rsidR="0073574A">
        <w:rPr>
          <w:lang w:val="fr-SN"/>
        </w:rPr>
        <w:t xml:space="preserve"> dans </w:t>
      </w:r>
      <w:r w:rsidR="00561FB0">
        <w:rPr>
          <w:lang w:val="fr-SN"/>
        </w:rPr>
        <w:t>le domaine</w:t>
      </w:r>
      <w:r w:rsidR="0073574A">
        <w:rPr>
          <w:lang w:val="fr-SN"/>
        </w:rPr>
        <w:t>.</w:t>
      </w:r>
    </w:p>
    <w:p w14:paraId="5D0DFCBD" w14:textId="25F7D8C9" w:rsidR="000A13A8" w:rsidRPr="00732AB3" w:rsidRDefault="00C82BCD" w:rsidP="00732AB3">
      <w:pPr>
        <w:rPr>
          <w:lang w:val="fr-SN"/>
        </w:rPr>
      </w:pPr>
      <w:r>
        <w:rPr>
          <w:lang w:val="fr-SN"/>
        </w:rPr>
        <w:t>Néanmoins</w:t>
      </w:r>
      <w:r w:rsidR="00087344" w:rsidRPr="00087344">
        <w:rPr>
          <w:lang w:val="fr-SN"/>
        </w:rPr>
        <w:t>, la finance est considérée de manière beaucoup plus approfondie dans les universités en raison de la possibilité de mener des recherches plus poussées, notamment des mémoires de thèses</w:t>
      </w:r>
      <w:r w:rsidR="0067620F">
        <w:rPr>
          <w:lang w:val="fr-SN"/>
        </w:rPr>
        <w:t xml:space="preserve"> etc.</w:t>
      </w:r>
    </w:p>
    <w:p w14:paraId="00FC4862" w14:textId="524593A5" w:rsidR="00EB1179" w:rsidRPr="00E91563" w:rsidRDefault="00E91563" w:rsidP="0078151C">
      <w:pPr>
        <w:pStyle w:val="Heading1"/>
        <w:numPr>
          <w:ilvl w:val="0"/>
          <w:numId w:val="8"/>
        </w:numPr>
        <w:rPr>
          <w:lang w:val="fr-SN"/>
        </w:rPr>
      </w:pPr>
      <w:bookmarkStart w:id="43" w:name="_Toc156593662"/>
      <w:r>
        <w:rPr>
          <w:lang w:val="fr-SN"/>
        </w:rPr>
        <w:t>L’intelligence artificielle</w:t>
      </w:r>
      <w:r w:rsidR="00EB1179" w:rsidRPr="00E91563">
        <w:rPr>
          <w:lang w:val="fr-SN"/>
        </w:rPr>
        <w:t xml:space="preserve"> appliquées </w:t>
      </w:r>
      <w:r w:rsidR="00660780" w:rsidRPr="00E91563">
        <w:rPr>
          <w:lang w:val="fr-SN"/>
        </w:rPr>
        <w:t>à</w:t>
      </w:r>
      <w:r w:rsidR="00EB1179" w:rsidRPr="00E91563">
        <w:rPr>
          <w:lang w:val="fr-SN"/>
        </w:rPr>
        <w:t xml:space="preserve"> la finance</w:t>
      </w:r>
      <w:bookmarkEnd w:id="43"/>
    </w:p>
    <w:p w14:paraId="79FD580A" w14:textId="19CC357B" w:rsidR="00A17AB2" w:rsidRDefault="00927BD9" w:rsidP="00A17AB2">
      <w:pPr>
        <w:rPr>
          <w:lang w:val="fr-SN"/>
        </w:rPr>
      </w:pPr>
      <w:r>
        <w:rPr>
          <w:lang w:val="fr-SN"/>
        </w:rPr>
        <w:t xml:space="preserve">L’IA est en train de révolutionner la finance dans tous ses états, </w:t>
      </w:r>
      <w:r w:rsidR="000E6DAC">
        <w:rPr>
          <w:lang w:val="fr-SN"/>
        </w:rPr>
        <w:t>bon nombre</w:t>
      </w:r>
      <w:r>
        <w:rPr>
          <w:lang w:val="fr-SN"/>
        </w:rPr>
        <w:t xml:space="preserve"> de recherche</w:t>
      </w:r>
      <w:r w:rsidR="003C63C4">
        <w:rPr>
          <w:lang w:val="fr-SN"/>
        </w:rPr>
        <w:t>s</w:t>
      </w:r>
      <w:r>
        <w:rPr>
          <w:lang w:val="fr-SN"/>
        </w:rPr>
        <w:t xml:space="preserve"> sont faites et</w:t>
      </w:r>
      <w:r w:rsidR="002A1324">
        <w:rPr>
          <w:lang w:val="fr-SN"/>
        </w:rPr>
        <w:t xml:space="preserve"> sont</w:t>
      </w:r>
      <w:r>
        <w:rPr>
          <w:lang w:val="fr-SN"/>
        </w:rPr>
        <w:t xml:space="preserve"> en train d’être faites pour </w:t>
      </w:r>
      <w:r w:rsidR="00C356F5">
        <w:rPr>
          <w:lang w:val="fr-SN"/>
        </w:rPr>
        <w:t>améliorer</w:t>
      </w:r>
      <w:r>
        <w:rPr>
          <w:lang w:val="fr-SN"/>
        </w:rPr>
        <w:t xml:space="preserve"> la finance des entreprises avec l’aide des machines intelligent.</w:t>
      </w:r>
    </w:p>
    <w:p w14:paraId="3823821B" w14:textId="06A5DC2C" w:rsidR="00D30263" w:rsidRDefault="00264E8F" w:rsidP="00A17AB2">
      <w:pPr>
        <w:rPr>
          <w:lang w:val="fr-FR"/>
        </w:rPr>
      </w:pPr>
      <w:r w:rsidRPr="00264E8F">
        <w:t>C’est ainsi que disai</w:t>
      </w:r>
      <w:r w:rsidR="00896BDC">
        <w:t>en</w:t>
      </w:r>
      <w:r w:rsidRPr="00264E8F">
        <w:t xml:space="preserve">t JW Goodell, S Kumar, WM Lim, D Pattnaik en 2021 </w:t>
      </w:r>
      <w:r>
        <w:t>: “</w:t>
      </w:r>
      <w:r w:rsidRPr="00264E8F">
        <w:t xml:space="preserve">The flourishing literature on AI and ML in finance has attracted previous scholarly review. For example, Das (2014) explores research on predictive analytics and text mining in finance. de Prado et al. (2016) evaluate studies on credit risk and bankruptcy, observing a growing tendency of finance research to move toward the employment of hybrid models that combine traditional modeling (e.g., discriminant analysis, logistic regression) with AI, neural networks, and other ML techniques. </w:t>
      </w:r>
      <w:r w:rsidRPr="00C077AE">
        <w:rPr>
          <w:lang w:val="fr-FR"/>
        </w:rPr>
        <w:t>West and…”</w:t>
      </w:r>
      <w:r w:rsidR="00C077AE" w:rsidRPr="00C077AE">
        <w:rPr>
          <w:lang w:val="fr-FR"/>
        </w:rPr>
        <w:t>. Et ce qui qu’ils viennent de</w:t>
      </w:r>
      <w:r w:rsidR="00C077AE">
        <w:rPr>
          <w:lang w:val="fr-FR"/>
        </w:rPr>
        <w:t xml:space="preserve"> dire se rapporte parfaitement </w:t>
      </w:r>
      <w:r w:rsidR="00E977AC">
        <w:rPr>
          <w:lang w:val="af-ZA"/>
        </w:rPr>
        <w:t>à</w:t>
      </w:r>
      <w:r w:rsidR="00E977AC">
        <w:rPr>
          <w:lang w:val="fr-FR"/>
        </w:rPr>
        <w:t xml:space="preserve"> la problématique de</w:t>
      </w:r>
      <w:r w:rsidR="00C077AE">
        <w:rPr>
          <w:lang w:val="fr-FR"/>
        </w:rPr>
        <w:t xml:space="preserve"> notre sujet.</w:t>
      </w:r>
    </w:p>
    <w:p w14:paraId="1C428788" w14:textId="422AAFD9" w:rsidR="00977F0F" w:rsidRDefault="00FE4447" w:rsidP="00A17AB2">
      <w:pPr>
        <w:rPr>
          <w:lang w:val="fr-FR"/>
        </w:rPr>
      </w:pPr>
      <w:r>
        <w:rPr>
          <w:lang w:val="fr-FR"/>
        </w:rPr>
        <w:t>Mais de manière pratique comment l’IA va aider la finance</w:t>
      </w:r>
      <w:r w:rsidR="00360563">
        <w:rPr>
          <w:lang w:val="fr-FR"/>
        </w:rPr>
        <w:t> ?</w:t>
      </w:r>
      <w:r>
        <w:rPr>
          <w:lang w:val="fr-FR"/>
        </w:rPr>
        <w:t xml:space="preserve"> Pour un esprit un </w:t>
      </w:r>
      <w:r w:rsidR="00A67091">
        <w:rPr>
          <w:lang w:val="fr-FR"/>
        </w:rPr>
        <w:t>tant</w:t>
      </w:r>
      <w:r>
        <w:rPr>
          <w:lang w:val="fr-FR"/>
        </w:rPr>
        <w:t xml:space="preserve"> soit peu averti dans les deux domaines, la rencontre va être évident</w:t>
      </w:r>
      <w:r w:rsidR="00AE5E53">
        <w:rPr>
          <w:lang w:val="fr-FR"/>
        </w:rPr>
        <w:t>e</w:t>
      </w:r>
      <w:r>
        <w:rPr>
          <w:lang w:val="fr-FR"/>
        </w:rPr>
        <w:t xml:space="preserve">. La raison c’est la finance agit </w:t>
      </w:r>
      <w:r w:rsidR="006F37DC">
        <w:rPr>
          <w:lang w:val="fr-FR"/>
        </w:rPr>
        <w:t>sur d</w:t>
      </w:r>
      <w:r>
        <w:rPr>
          <w:lang w:val="fr-FR"/>
        </w:rPr>
        <w:t xml:space="preserve">es chiffres et l’IA aime les chiffres, il y aura seulement un souci de normalisation et </w:t>
      </w:r>
      <w:r w:rsidR="00961451">
        <w:rPr>
          <w:lang w:val="fr-FR"/>
        </w:rPr>
        <w:t xml:space="preserve">nous </w:t>
      </w:r>
      <w:r w:rsidR="00FB13E3">
        <w:rPr>
          <w:lang w:val="fr-FR"/>
        </w:rPr>
        <w:t>sommes</w:t>
      </w:r>
      <w:r>
        <w:rPr>
          <w:lang w:val="fr-FR"/>
        </w:rPr>
        <w:t xml:space="preserve"> prêt</w:t>
      </w:r>
      <w:r w:rsidR="005C1330">
        <w:rPr>
          <w:lang w:val="fr-FR"/>
        </w:rPr>
        <w:t>s</w:t>
      </w:r>
      <w:r>
        <w:rPr>
          <w:lang w:val="fr-FR"/>
        </w:rPr>
        <w:t>.</w:t>
      </w:r>
    </w:p>
    <w:p w14:paraId="21CBC0A6" w14:textId="2A797E0E" w:rsidR="006C2E82" w:rsidRDefault="00FB13E3" w:rsidP="006768F5">
      <w:pPr>
        <w:pStyle w:val="Heading2"/>
        <w:numPr>
          <w:ilvl w:val="1"/>
          <w:numId w:val="8"/>
        </w:numPr>
        <w:rPr>
          <w:lang w:val="fr-FR"/>
        </w:rPr>
      </w:pPr>
      <w:bookmarkStart w:id="44" w:name="_Toc156593663"/>
      <w:r>
        <w:rPr>
          <w:lang w:val="fr-FR"/>
        </w:rPr>
        <w:t>La bourse</w:t>
      </w:r>
      <w:bookmarkEnd w:id="44"/>
    </w:p>
    <w:p w14:paraId="3E58213E" w14:textId="7A6DF5EE" w:rsidR="00786F3C" w:rsidRPr="00786F3C" w:rsidRDefault="00867A4B" w:rsidP="00786F3C">
      <w:pPr>
        <w:rPr>
          <w:lang w:val="fr-FR"/>
        </w:rPr>
      </w:pPr>
      <w:r>
        <w:rPr>
          <w:lang w:val="fr-FR"/>
        </w:rPr>
        <w:t xml:space="preserve">On va utiliser les algorithmes d’IA pour prédire les cours de la bourse. Non, ce n’est </w:t>
      </w:r>
      <w:r w:rsidR="00AE5E53">
        <w:rPr>
          <w:lang w:val="fr-FR"/>
        </w:rPr>
        <w:t xml:space="preserve">pas </w:t>
      </w:r>
      <w:r>
        <w:rPr>
          <w:lang w:val="fr-FR"/>
        </w:rPr>
        <w:t>de</w:t>
      </w:r>
      <w:r w:rsidR="001B0C90">
        <w:rPr>
          <w:lang w:val="fr-FR"/>
        </w:rPr>
        <w:t xml:space="preserve"> la</w:t>
      </w:r>
      <w:r>
        <w:rPr>
          <w:lang w:val="fr-FR"/>
        </w:rPr>
        <w:t xml:space="preserve"> </w:t>
      </w:r>
      <w:r w:rsidR="0087438F">
        <w:rPr>
          <w:lang w:val="fr-FR"/>
        </w:rPr>
        <w:t>spéculation</w:t>
      </w:r>
      <w:r>
        <w:rPr>
          <w:lang w:val="fr-FR"/>
        </w:rPr>
        <w:t xml:space="preserve"> c’est des chose</w:t>
      </w:r>
      <w:r w:rsidR="001858EE">
        <w:rPr>
          <w:lang w:val="fr-FR"/>
        </w:rPr>
        <w:t>s</w:t>
      </w:r>
      <w:r>
        <w:rPr>
          <w:lang w:val="fr-FR"/>
        </w:rPr>
        <w:t xml:space="preserve"> qui sont déjà faites.</w:t>
      </w:r>
      <w:r w:rsidR="001858EE">
        <w:rPr>
          <w:lang w:val="fr-FR"/>
        </w:rPr>
        <w:t xml:space="preserve"> Il y a entre autres des applications comme</w:t>
      </w:r>
      <w:r w:rsidR="00357C99">
        <w:rPr>
          <w:lang w:val="fr-FR"/>
        </w:rPr>
        <w:t xml:space="preserve"> </w:t>
      </w:r>
      <w:hyperlink r:id="rId14" w:history="1">
        <w:r w:rsidR="00DF1C1F" w:rsidRPr="00EB0592">
          <w:rPr>
            <w:rStyle w:val="Hyperlink"/>
            <w:lang w:val="fr-FR"/>
          </w:rPr>
          <w:t>AInvest</w:t>
        </w:r>
      </w:hyperlink>
      <w:r w:rsidR="00DF1C1F">
        <w:rPr>
          <w:lang w:val="fr-FR"/>
        </w:rPr>
        <w:t xml:space="preserve">, </w:t>
      </w:r>
      <w:hyperlink r:id="rId15" w:history="1">
        <w:r w:rsidR="00DF1C1F" w:rsidRPr="00EB0592">
          <w:rPr>
            <w:rStyle w:val="Hyperlink"/>
            <w:lang w:val="fr-FR"/>
          </w:rPr>
          <w:t>StockHero</w:t>
        </w:r>
      </w:hyperlink>
      <w:r w:rsidR="00DF1C1F">
        <w:rPr>
          <w:lang w:val="fr-FR"/>
        </w:rPr>
        <w:t xml:space="preserve">, </w:t>
      </w:r>
      <w:hyperlink r:id="rId16" w:history="1">
        <w:r w:rsidR="00DF1C1F" w:rsidRPr="009F6741">
          <w:rPr>
            <w:rStyle w:val="Hyperlink"/>
            <w:lang w:val="fr-FR"/>
          </w:rPr>
          <w:t>Stock Screener</w:t>
        </w:r>
      </w:hyperlink>
      <w:r w:rsidR="00DF1C1F">
        <w:rPr>
          <w:lang w:val="fr-FR"/>
        </w:rPr>
        <w:t>.</w:t>
      </w:r>
    </w:p>
    <w:p w14:paraId="41EC8027" w14:textId="4565A15D" w:rsidR="00FB13E3" w:rsidRDefault="00FE7E10" w:rsidP="006768F5">
      <w:pPr>
        <w:pStyle w:val="Heading2"/>
        <w:numPr>
          <w:ilvl w:val="1"/>
          <w:numId w:val="8"/>
        </w:numPr>
        <w:rPr>
          <w:lang w:val="fr-FR"/>
        </w:rPr>
      </w:pPr>
      <w:bookmarkStart w:id="45" w:name="_Toc156593664"/>
      <w:r>
        <w:rPr>
          <w:lang w:val="fr-FR"/>
        </w:rPr>
        <w:lastRenderedPageBreak/>
        <w:t xml:space="preserve">La banque : aide </w:t>
      </w:r>
      <w:r w:rsidR="00165684">
        <w:rPr>
          <w:lang w:val="af-ZA"/>
        </w:rPr>
        <w:t>à</w:t>
      </w:r>
      <w:r>
        <w:rPr>
          <w:lang w:val="fr-FR"/>
        </w:rPr>
        <w:t xml:space="preserve"> la décision de </w:t>
      </w:r>
      <w:r w:rsidR="00CE37CD">
        <w:rPr>
          <w:lang w:val="fr-FR"/>
        </w:rPr>
        <w:t>prêt</w:t>
      </w:r>
      <w:bookmarkEnd w:id="45"/>
    </w:p>
    <w:p w14:paraId="2BD5EDC4" w14:textId="01D00EF9" w:rsidR="00786F3C" w:rsidRPr="00786F3C" w:rsidRDefault="00DE6BB9" w:rsidP="00786F3C">
      <w:pPr>
        <w:rPr>
          <w:lang w:val="fr-FR"/>
        </w:rPr>
      </w:pPr>
      <w:r>
        <w:rPr>
          <w:lang w:val="fr-FR"/>
        </w:rPr>
        <w:t xml:space="preserve">La banque peut s’aider de l’IA pour octroyer </w:t>
      </w:r>
      <w:r w:rsidR="005509F5">
        <w:rPr>
          <w:lang w:val="fr-FR"/>
        </w:rPr>
        <w:t>des prêts</w:t>
      </w:r>
      <w:r>
        <w:rPr>
          <w:lang w:val="fr-FR"/>
        </w:rPr>
        <w:t xml:space="preserve">. </w:t>
      </w:r>
      <w:r w:rsidR="005509F5">
        <w:rPr>
          <w:lang w:val="fr-FR"/>
        </w:rPr>
        <w:t xml:space="preserve">Une banque qui a une grande expérience en prêt bancaire a naturellement beaucoup de données de clients. C’est possible d’utiliser ces données pour </w:t>
      </w:r>
      <w:r w:rsidR="00E812CF">
        <w:rPr>
          <w:lang w:val="fr-FR"/>
        </w:rPr>
        <w:t>prédire</w:t>
      </w:r>
      <w:r w:rsidR="005509F5">
        <w:rPr>
          <w:lang w:val="fr-FR"/>
        </w:rPr>
        <w:t xml:space="preserve"> les </w:t>
      </w:r>
      <w:r w:rsidR="00E812CF">
        <w:rPr>
          <w:lang w:val="fr-FR"/>
        </w:rPr>
        <w:t xml:space="preserve">potentielles </w:t>
      </w:r>
      <w:r w:rsidR="005509F5">
        <w:rPr>
          <w:lang w:val="fr-FR"/>
        </w:rPr>
        <w:t>clients fiables.</w:t>
      </w:r>
    </w:p>
    <w:p w14:paraId="5AE47352" w14:textId="4213B374" w:rsidR="00CE37CD" w:rsidRDefault="00457B58" w:rsidP="00111939">
      <w:pPr>
        <w:pStyle w:val="Heading2"/>
        <w:numPr>
          <w:ilvl w:val="1"/>
          <w:numId w:val="8"/>
        </w:numPr>
        <w:rPr>
          <w:lang w:val="fr-FR"/>
        </w:rPr>
      </w:pPr>
      <w:bookmarkStart w:id="46" w:name="_Toc156593665"/>
      <w:r>
        <w:rPr>
          <w:lang w:val="fr-FR"/>
        </w:rPr>
        <w:t>Entreprise : prévenir la faillite</w:t>
      </w:r>
      <w:bookmarkEnd w:id="46"/>
    </w:p>
    <w:p w14:paraId="2AC1ED7E" w14:textId="4CC223DB" w:rsidR="008F2BD0" w:rsidRDefault="0047295B" w:rsidP="00786F3C">
      <w:pPr>
        <w:rPr>
          <w:lang w:val="fr-FR"/>
        </w:rPr>
      </w:pPr>
      <w:r>
        <w:rPr>
          <w:lang w:val="fr-FR"/>
        </w:rPr>
        <w:t>Tout entreprise sérieuse redoute, et mets tous ces efforts dans son travail pour éviter</w:t>
      </w:r>
      <w:r w:rsidR="00F22BF3">
        <w:rPr>
          <w:lang w:val="fr-FR"/>
        </w:rPr>
        <w:t> la faillite</w:t>
      </w:r>
      <w:r>
        <w:rPr>
          <w:lang w:val="fr-FR"/>
        </w:rPr>
        <w:t>. E</w:t>
      </w:r>
      <w:r w:rsidR="00F13B83">
        <w:rPr>
          <w:lang w:val="fr-FR"/>
        </w:rPr>
        <w:t>h</w:t>
      </w:r>
      <w:r>
        <w:rPr>
          <w:lang w:val="fr-FR"/>
        </w:rPr>
        <w:t xml:space="preserve"> bien l’IA peut aider une entreprise à le prévoir et l’évider. Pas besoin d’entrer dans les détails puisque c’est </w:t>
      </w:r>
      <w:r w:rsidR="00701313">
        <w:rPr>
          <w:lang w:val="fr-FR"/>
        </w:rPr>
        <w:t xml:space="preserve">un </w:t>
      </w:r>
      <w:r w:rsidR="00C038B1">
        <w:rPr>
          <w:lang w:val="fr-FR"/>
        </w:rPr>
        <w:t>problème</w:t>
      </w:r>
      <w:r>
        <w:rPr>
          <w:lang w:val="fr-FR"/>
        </w:rPr>
        <w:t xml:space="preserve"> que nous allons </w:t>
      </w:r>
      <w:r w:rsidR="00C038B1">
        <w:rPr>
          <w:lang w:val="fr-FR"/>
        </w:rPr>
        <w:t>résoudre</w:t>
      </w:r>
      <w:r>
        <w:rPr>
          <w:lang w:val="fr-FR"/>
        </w:rPr>
        <w:t xml:space="preserve"> dans </w:t>
      </w:r>
      <w:r w:rsidR="00416A61">
        <w:rPr>
          <w:lang w:val="fr-FR"/>
        </w:rPr>
        <w:t xml:space="preserve">ce </w:t>
      </w:r>
      <w:r>
        <w:rPr>
          <w:lang w:val="fr-FR"/>
        </w:rPr>
        <w:t>document.</w:t>
      </w:r>
    </w:p>
    <w:p w14:paraId="3C0D9A98" w14:textId="1E4765BD" w:rsidR="008C01F8" w:rsidRDefault="008F2BD0" w:rsidP="00A71AD0">
      <w:pPr>
        <w:pStyle w:val="Heading1"/>
        <w:rPr>
          <w:lang w:val="fr-SN"/>
        </w:rPr>
      </w:pPr>
      <w:bookmarkStart w:id="47" w:name="_Toc156593666"/>
      <w:r>
        <w:rPr>
          <w:lang w:val="fr-SN"/>
        </w:rPr>
        <w:t>Conclusion partielle</w:t>
      </w:r>
      <w:bookmarkEnd w:id="47"/>
    </w:p>
    <w:p w14:paraId="3416CFA3" w14:textId="7F4FBEA2" w:rsidR="00EA38AB" w:rsidRDefault="001505CE" w:rsidP="00EA38AB">
      <w:pPr>
        <w:rPr>
          <w:lang w:val="fr-SN"/>
        </w:rPr>
      </w:pPr>
      <w:r>
        <w:rPr>
          <w:lang w:val="fr-SN"/>
        </w:rPr>
        <w:t>Faire une revue de la littérature n’a pas été chose aisée car il</w:t>
      </w:r>
      <w:r w:rsidR="000B2CEE">
        <w:rPr>
          <w:lang w:val="fr-SN"/>
        </w:rPr>
        <w:t xml:space="preserve"> ne</w:t>
      </w:r>
      <w:r>
        <w:rPr>
          <w:lang w:val="fr-SN"/>
        </w:rPr>
        <w:t xml:space="preserve"> faut rien inventer, il va falloir toujours relater ce que les chercheurs ont déjà </w:t>
      </w:r>
      <w:r w:rsidR="00A27A9E">
        <w:rPr>
          <w:lang w:val="fr-SN"/>
        </w:rPr>
        <w:t>trouv</w:t>
      </w:r>
      <w:r w:rsidR="000566F1">
        <w:rPr>
          <w:lang w:val="fr-SN"/>
        </w:rPr>
        <w:t>é</w:t>
      </w:r>
      <w:r w:rsidR="00B025EA">
        <w:rPr>
          <w:lang w:val="fr-SN"/>
        </w:rPr>
        <w:t xml:space="preserve"> et le mettre en </w:t>
      </w:r>
      <w:r w:rsidR="00A27A9E">
        <w:rPr>
          <w:lang w:val="fr-SN"/>
        </w:rPr>
        <w:t>corrélation</w:t>
      </w:r>
      <w:r w:rsidR="00B025EA">
        <w:rPr>
          <w:lang w:val="fr-SN"/>
        </w:rPr>
        <w:t xml:space="preserve"> avec notre sujet</w:t>
      </w:r>
      <w:r>
        <w:rPr>
          <w:lang w:val="fr-SN"/>
        </w:rPr>
        <w:t>.</w:t>
      </w:r>
    </w:p>
    <w:p w14:paraId="0ABBEBE1" w14:textId="4C901219" w:rsidR="000B2CEE" w:rsidRDefault="00056835" w:rsidP="00EA38AB">
      <w:pPr>
        <w:rPr>
          <w:lang w:val="fr-SN"/>
        </w:rPr>
      </w:pPr>
      <w:r>
        <w:rPr>
          <w:lang w:val="fr-SN"/>
        </w:rPr>
        <w:t>Dans c</w:t>
      </w:r>
      <w:r w:rsidR="00D276A6">
        <w:rPr>
          <w:lang w:val="fr-SN"/>
        </w:rPr>
        <w:t xml:space="preserve">ette revue de la littérature que nous avons proposée pour notre sujet, il a été question de couper le sujet en deux (2) mots </w:t>
      </w:r>
      <w:r w:rsidR="00B67B62">
        <w:rPr>
          <w:lang w:val="fr-SN"/>
        </w:rPr>
        <w:t>clés</w:t>
      </w:r>
      <w:r w:rsidR="00D276A6">
        <w:rPr>
          <w:lang w:val="fr-SN"/>
        </w:rPr>
        <w:t xml:space="preserve">, en premier lieu pour l’IA, en </w:t>
      </w:r>
      <w:r w:rsidR="00B67B62">
        <w:rPr>
          <w:lang w:val="fr-SN"/>
        </w:rPr>
        <w:t>deuxième</w:t>
      </w:r>
      <w:r w:rsidR="00D276A6">
        <w:rPr>
          <w:lang w:val="fr-SN"/>
        </w:rPr>
        <w:t xml:space="preserve"> lieu pour la finance, et terminer avec une combinaison des deux.</w:t>
      </w:r>
    </w:p>
    <w:p w14:paraId="50FBEFF1" w14:textId="6E2E8E16" w:rsidR="00B67B62" w:rsidRDefault="00822B4F" w:rsidP="00EA38AB">
      <w:pPr>
        <w:rPr>
          <w:lang w:val="fr-SN"/>
        </w:rPr>
      </w:pPr>
      <w:r>
        <w:rPr>
          <w:lang w:val="fr-SN"/>
        </w:rPr>
        <w:t>Les enseignement</w:t>
      </w:r>
      <w:r w:rsidR="00624C8C">
        <w:rPr>
          <w:lang w:val="fr-SN"/>
        </w:rPr>
        <w:t>s</w:t>
      </w:r>
      <w:r>
        <w:rPr>
          <w:lang w:val="fr-SN"/>
        </w:rPr>
        <w:t xml:space="preserve"> de ce travail ont été </w:t>
      </w:r>
      <w:r w:rsidR="00624C8C">
        <w:rPr>
          <w:lang w:val="fr-SN"/>
        </w:rPr>
        <w:t>énormes</w:t>
      </w:r>
      <w:r>
        <w:rPr>
          <w:lang w:val="fr-SN"/>
        </w:rPr>
        <w:t xml:space="preserve">. </w:t>
      </w:r>
      <w:r w:rsidR="00624C8C">
        <w:rPr>
          <w:lang w:val="fr-SN"/>
        </w:rPr>
        <w:t>C’est deux domaines vraiment très intéressants. L’IA est un domaine en plein essor et il y a tellement de chose</w:t>
      </w:r>
      <w:r w:rsidR="00C86BC1">
        <w:rPr>
          <w:lang w:val="fr-SN"/>
        </w:rPr>
        <w:t>s</w:t>
      </w:r>
      <w:r w:rsidR="00624C8C">
        <w:rPr>
          <w:lang w:val="fr-SN"/>
        </w:rPr>
        <w:t xml:space="preserve"> qui ont été faites, qui sont en train d’être faites et qui vont être faites. De </w:t>
      </w:r>
      <w:r w:rsidR="00791E66">
        <w:rPr>
          <w:lang w:val="fr-SN"/>
        </w:rPr>
        <w:t>même</w:t>
      </w:r>
      <w:r w:rsidR="00624C8C">
        <w:rPr>
          <w:lang w:val="fr-SN"/>
        </w:rPr>
        <w:t xml:space="preserve"> que la finance qui est </w:t>
      </w:r>
      <w:r w:rsidR="00791E66">
        <w:rPr>
          <w:lang w:val="fr-SN"/>
        </w:rPr>
        <w:t>très</w:t>
      </w:r>
      <w:r w:rsidR="00624C8C">
        <w:rPr>
          <w:lang w:val="fr-SN"/>
        </w:rPr>
        <w:t xml:space="preserve"> importante pour les entreprises.</w:t>
      </w:r>
    </w:p>
    <w:p w14:paraId="0EA58A95" w14:textId="7FC22149" w:rsidR="00937A50" w:rsidRDefault="00937A50" w:rsidP="00EA38AB">
      <w:pPr>
        <w:rPr>
          <w:lang w:val="fr-SN"/>
        </w:rPr>
      </w:pPr>
    </w:p>
    <w:p w14:paraId="5583DF56" w14:textId="23FEAB2D" w:rsidR="00937A50" w:rsidRDefault="00937A50" w:rsidP="00EA38AB">
      <w:pPr>
        <w:rPr>
          <w:lang w:val="fr-SN"/>
        </w:rPr>
      </w:pPr>
    </w:p>
    <w:p w14:paraId="7BF99B16" w14:textId="40F4B35F" w:rsidR="00937A50" w:rsidRDefault="00937A50" w:rsidP="00EA38AB">
      <w:pPr>
        <w:rPr>
          <w:lang w:val="fr-SN"/>
        </w:rPr>
      </w:pPr>
    </w:p>
    <w:p w14:paraId="06921B68" w14:textId="3163F916" w:rsidR="00937A50" w:rsidRDefault="00937A50" w:rsidP="00EA38AB">
      <w:pPr>
        <w:rPr>
          <w:lang w:val="fr-SN"/>
        </w:rPr>
      </w:pPr>
    </w:p>
    <w:p w14:paraId="63579B94" w14:textId="7263CBC9" w:rsidR="00937A50" w:rsidRDefault="00937A50" w:rsidP="00EA38AB">
      <w:pPr>
        <w:rPr>
          <w:lang w:val="fr-SN"/>
        </w:rPr>
      </w:pPr>
    </w:p>
    <w:p w14:paraId="798DD36E" w14:textId="73E64746" w:rsidR="00937A50" w:rsidRDefault="00937A50" w:rsidP="00EA38AB">
      <w:pPr>
        <w:rPr>
          <w:lang w:val="fr-SN"/>
        </w:rPr>
      </w:pPr>
    </w:p>
    <w:p w14:paraId="64493F30" w14:textId="77777777" w:rsidR="00937A50" w:rsidRPr="00EA38AB" w:rsidRDefault="00937A50" w:rsidP="00EA38AB">
      <w:pPr>
        <w:rPr>
          <w:lang w:val="fr-SN"/>
        </w:rPr>
      </w:pPr>
    </w:p>
    <w:p w14:paraId="0B0638FD" w14:textId="73F5E98C" w:rsidR="00200C5D" w:rsidRPr="00F05C0D" w:rsidRDefault="00EC5560" w:rsidP="00A71AD0">
      <w:pPr>
        <w:pStyle w:val="Heading1"/>
      </w:pPr>
      <w:bookmarkStart w:id="48" w:name="_Toc156593667"/>
      <w:r w:rsidRPr="00F05C0D">
        <w:lastRenderedPageBreak/>
        <w:t>Bibliographies :</w:t>
      </w:r>
      <w:bookmarkEnd w:id="48"/>
    </w:p>
    <w:p w14:paraId="08C509EC" w14:textId="77777777" w:rsidR="00200C5D" w:rsidRDefault="00200C5D" w:rsidP="00200C5D">
      <w:r w:rsidRPr="00F05C0D">
        <w:t xml:space="preserve">Piaget, J. (2005). </w:t>
      </w:r>
      <w:r>
        <w:t>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Legg, S., &amp; Hutter, M. (2007). A collection of definitions of intelligence. Frontiers in Artificial Intelligence and applications, 157, 17.</w:t>
      </w:r>
    </w:p>
    <w:p w14:paraId="4E023617" w14:textId="77777777" w:rsidR="00200C5D" w:rsidRDefault="00200C5D" w:rsidP="00200C5D">
      <w:r>
        <w:t>Bianchini, F. A. (2023). New Definition of “Artificial” for Two Artificial Sciences. </w:t>
      </w:r>
      <w:r w:rsidRPr="00200C5D">
        <w:rPr>
          <w:i/>
          <w:iCs/>
        </w:rPr>
        <w:t>Found Sci</w:t>
      </w:r>
      <w:r>
        <w:t> </w:t>
      </w:r>
      <w:r w:rsidRPr="00200C5D">
        <w:rPr>
          <w:b/>
          <w:bCs/>
        </w:rPr>
        <w:t>28</w:t>
      </w:r>
      <w:r>
        <w:t xml:space="preserve">, 401–417. </w:t>
      </w:r>
      <w:hyperlink r:id="rId17" w:history="1">
        <w:r>
          <w:rPr>
            <w:rStyle w:val="Hyperlink"/>
          </w:rPr>
          <w:t>https://doi.org/10.1007/s10699-021-09799-w</w:t>
        </w:r>
      </w:hyperlink>
    </w:p>
    <w:p w14:paraId="45E1FCA0" w14:textId="77777777" w:rsidR="00200C5D" w:rsidRDefault="00200C5D" w:rsidP="00200C5D">
      <w:r w:rsidRPr="000875B5">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Newnes.</w:t>
      </w:r>
    </w:p>
    <w:p w14:paraId="2B14193D" w14:textId="77777777" w:rsidR="00200C5D" w:rsidRDefault="00200C5D" w:rsidP="00200C5D">
      <w:r>
        <w:t xml:space="preserve">Sheikh, H., Prins, C., Schrijvers, E. (2023). Artificial Intelligence: Definition and Background. In: Mission AI. Research for Policy. Springer, Cham. </w:t>
      </w:r>
      <w:hyperlink r:id="rId18" w:history="1">
        <w:r>
          <w:rPr>
            <w:rStyle w:val="Hyperlink"/>
          </w:rPr>
          <w:t>https://doi.org/10.1007/978-3-031-21448-6_2</w:t>
        </w:r>
      </w:hyperlink>
    </w:p>
    <w:p w14:paraId="3D18F075" w14:textId="77777777" w:rsidR="00200C5D" w:rsidRDefault="00200C5D" w:rsidP="00200C5D">
      <w:bookmarkStart w:id="49" w:name="_Hlk153787666"/>
      <w:r>
        <w:t xml:space="preserve">Kutyniok, G. (2022). </w:t>
      </w:r>
      <w:bookmarkEnd w:id="49"/>
      <w:r>
        <w:t>The mathematics of artificial intelligence. arXiv preprint arXiv:2203.08890.</w:t>
      </w:r>
    </w:p>
    <w:p w14:paraId="00CD944C" w14:textId="54E24C29" w:rsidR="00200C5D" w:rsidRDefault="00200C5D" w:rsidP="00200C5D">
      <w:pPr>
        <w:rPr>
          <w:lang w:val="fr-SN"/>
        </w:rPr>
      </w:pPr>
      <w:r w:rsidRPr="00200C5D">
        <w:rPr>
          <w:lang w:val="fr-SN"/>
        </w:rPr>
        <w:t>Brette, R. (2003). </w:t>
      </w:r>
      <w:r w:rsidRPr="00200C5D">
        <w:rPr>
          <w:i/>
          <w:iCs/>
          <w:lang w:val="fr-SN"/>
        </w:rPr>
        <w:t>Modeles impulsionnels de réseaux de neurones biologiques</w:t>
      </w:r>
      <w:r w:rsidRPr="00200C5D">
        <w:rPr>
          <w:lang w:val="fr-SN"/>
        </w:rPr>
        <w:t> (Doctoral dissertation, Université Pierre et Marie Curie-Paris VI).</w:t>
      </w:r>
    </w:p>
    <w:p w14:paraId="0890B111" w14:textId="725B5DB8" w:rsidR="001D14B7" w:rsidRDefault="001D14B7" w:rsidP="00200C5D">
      <w:pPr>
        <w:rPr>
          <w:lang w:val="fr-FR"/>
        </w:rPr>
      </w:pPr>
      <w:r w:rsidRPr="001D14B7">
        <w:rPr>
          <w:lang w:val="fr-FR"/>
        </w:rPr>
        <w:t>Ndione, M., &amp; DIOUF, D. K. O. (2022). La gouvernance au sein des pays de l’UEMOA: avantages de l’utilisation de l’intelligence artificielle. </w:t>
      </w:r>
      <w:r w:rsidRPr="005C7592">
        <w:rPr>
          <w:i/>
          <w:iCs/>
          <w:lang w:val="fr-FR"/>
        </w:rPr>
        <w:t>Communication, technologies et développement</w:t>
      </w:r>
      <w:r w:rsidRPr="005C7592">
        <w:rPr>
          <w:lang w:val="fr-FR"/>
        </w:rPr>
        <w:t>, (11).</w:t>
      </w:r>
    </w:p>
    <w:p w14:paraId="3627602B" w14:textId="0E20BD6D" w:rsidR="00467971" w:rsidRPr="00BE5D36" w:rsidRDefault="00467971" w:rsidP="00200C5D">
      <w:r w:rsidRPr="00467971">
        <w:rPr>
          <w:lang w:val="fr-SN"/>
        </w:rPr>
        <w:t xml:space="preserve">Deisting, F., &amp; Lahille, J.-P. (2017). Analyse. </w:t>
      </w:r>
      <w:r w:rsidRPr="00BE5D36">
        <w:t>In F. Deisting, &amp; J.-P. Lahille, Analyse. DUNOS.</w:t>
      </w:r>
    </w:p>
    <w:p w14:paraId="49C7C2FC" w14:textId="2806C4D9" w:rsidR="00C179F3" w:rsidRDefault="00B34826" w:rsidP="00200C5D">
      <w:r w:rsidRPr="00B34826">
        <w:t>Goodell, J. W., Kumar, S., Lim, W. M., &amp; Pattnaik, D. (2021). Artificial intelligence and machine learning in finance: Identifying foundations, themes, and research clusters from bibliometric analysis. </w:t>
      </w:r>
      <w:r w:rsidRPr="00B34826">
        <w:rPr>
          <w:i/>
          <w:iCs/>
        </w:rPr>
        <w:t>Journal of Behavioral and Experimental Finance</w:t>
      </w:r>
      <w:r w:rsidRPr="00B34826">
        <w:t>, </w:t>
      </w:r>
      <w:r w:rsidRPr="00B34826">
        <w:rPr>
          <w:i/>
          <w:iCs/>
        </w:rPr>
        <w:t>32</w:t>
      </w:r>
      <w:r w:rsidRPr="00B34826">
        <w:t>, 100577.</w:t>
      </w:r>
    </w:p>
    <w:p w14:paraId="26BA8017" w14:textId="4551C4A9" w:rsidR="00DC5521" w:rsidRDefault="00DC5521" w:rsidP="00200C5D">
      <w:r w:rsidRPr="00DC5521">
        <w:t>Beer, S. (2002). What is cybernetics? Kybernetes, 31(2), 209–219. doi:10.1108/03684920210417283 </w:t>
      </w:r>
    </w:p>
    <w:p w14:paraId="6CF2649A" w14:textId="3C90EBB8" w:rsidR="00A21278" w:rsidRPr="00116A5B" w:rsidRDefault="00CA4063" w:rsidP="00200C5D">
      <w:r w:rsidRPr="00CA4063">
        <w:t>McCulloch, W. S., &amp; Pitts, W. (1943). A logical calculus of the ideas immanent in nervous activity. The bulletin of mathematical biophysics, 5, 115-133.</w:t>
      </w:r>
    </w:p>
    <w:p w14:paraId="4AD4FE24" w14:textId="0B185CAF" w:rsidR="00200C5D" w:rsidRPr="00737E78" w:rsidRDefault="001465AC" w:rsidP="00A71AD0">
      <w:pPr>
        <w:pStyle w:val="Heading1"/>
        <w:rPr>
          <w:lang w:val="fr-FR"/>
        </w:rPr>
      </w:pPr>
      <w:bookmarkStart w:id="50" w:name="_Toc156593668"/>
      <w:r w:rsidRPr="00737E78">
        <w:rPr>
          <w:lang w:val="fr-FR"/>
        </w:rPr>
        <w:lastRenderedPageBreak/>
        <w:t>Webographies :</w:t>
      </w:r>
      <w:bookmarkEnd w:id="50"/>
    </w:p>
    <w:p w14:paraId="71F2B276" w14:textId="46BFBD6C" w:rsidR="005C7592" w:rsidRDefault="005C7592" w:rsidP="005C7592">
      <w:pPr>
        <w:rPr>
          <w:lang w:val="fr-SN"/>
        </w:rPr>
      </w:pPr>
      <w:r w:rsidRPr="00737E78">
        <w:rPr>
          <w:lang w:val="fr-FR"/>
        </w:rPr>
        <w:t xml:space="preserve">Africa, A. I. (2023, Octobre 17). </w:t>
      </w:r>
      <w:r w:rsidRPr="005C7592">
        <w:rPr>
          <w:lang w:val="fr-SN"/>
        </w:rPr>
        <w:t xml:space="preserve">Révélation de la Stratégie IA du Sénégal : Une Vision pour un Avenir Prospère. Retrieved from Révélation de la Stratégie IA du Sénégal : Une Vision pour un Avenir Prospère: </w:t>
      </w:r>
      <w:hyperlink r:id="rId19" w:history="1">
        <w:r w:rsidR="00726D61" w:rsidRPr="00A21349">
          <w:rPr>
            <w:rStyle w:val="Hyperlink"/>
            <w:lang w:val="fr-SN"/>
          </w:rPr>
          <w:t>https://africa.ai4d.ai/blog/revelation-de-la-strategie-ia-du-senegal-une-vision-pour-un-avenir-prospere/</w:t>
        </w:r>
      </w:hyperlink>
    </w:p>
    <w:p w14:paraId="497EEF19" w14:textId="77777777" w:rsidR="00726D61" w:rsidRPr="00726D61" w:rsidRDefault="00726D61" w:rsidP="00726D61">
      <w:r w:rsidRPr="00726D61">
        <w:t>DER. (2017). Der. Retrieved from Der: https://www.der.sn/</w:t>
      </w:r>
    </w:p>
    <w:p w14:paraId="25A77105" w14:textId="77777777" w:rsidR="00726D61" w:rsidRPr="00726D61" w:rsidRDefault="00726D61" w:rsidP="00726D61">
      <w:r w:rsidRPr="00726D61">
        <w:rPr>
          <w:lang w:val="fr-SN"/>
        </w:rPr>
        <w:t xml:space="preserve">PPP, I. (2017, Novembre 10). 2ème édition du SEN PPP Finance à Dakar du 4 au 6 décembre 2017. </w:t>
      </w:r>
      <w:r w:rsidRPr="00726D61">
        <w:t>Retrieved from Initilave PPP: http://www.initiative-ppp-afrique.com/Actualites/Actualites/2eme-edition-du-SEN-PPP-Finance-a-Dakar-du-4-au-6-decembre-2017</w:t>
      </w:r>
    </w:p>
    <w:p w14:paraId="40B6DAAA" w14:textId="77777777" w:rsidR="00726D61" w:rsidRPr="00726D61" w:rsidRDefault="00726D61" w:rsidP="005C7592"/>
    <w:p w14:paraId="478B26ED" w14:textId="6AC4E6A9" w:rsidR="00EB1179" w:rsidRPr="00726D61" w:rsidRDefault="00EB1179"/>
    <w:sectPr w:rsidR="00EB1179" w:rsidRPr="00726D61" w:rsidSect="00572921">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D41C8" w14:textId="77777777" w:rsidR="00B94747" w:rsidRDefault="00B94747" w:rsidP="00BF2446">
      <w:pPr>
        <w:spacing w:after="0" w:line="240" w:lineRule="auto"/>
      </w:pPr>
      <w:r>
        <w:separator/>
      </w:r>
    </w:p>
  </w:endnote>
  <w:endnote w:type="continuationSeparator" w:id="0">
    <w:p w14:paraId="7EFAA1E3" w14:textId="77777777" w:rsidR="00B94747" w:rsidRDefault="00B94747" w:rsidP="00BF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5748"/>
      <w:docPartObj>
        <w:docPartGallery w:val="Page Numbers (Bottom of Page)"/>
        <w:docPartUnique/>
      </w:docPartObj>
    </w:sdtPr>
    <w:sdtEndPr>
      <w:rPr>
        <w:noProof/>
      </w:rPr>
    </w:sdtEndPr>
    <w:sdtContent>
      <w:p w14:paraId="7BC702D8" w14:textId="4FD795AA" w:rsidR="006A3CE0" w:rsidRDefault="006A3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B7460" w14:textId="77777777" w:rsidR="00BF2446" w:rsidRDefault="00BF2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A5082" w14:textId="77777777" w:rsidR="00B94747" w:rsidRDefault="00B94747" w:rsidP="00BF2446">
      <w:pPr>
        <w:spacing w:after="0" w:line="240" w:lineRule="auto"/>
      </w:pPr>
      <w:r>
        <w:separator/>
      </w:r>
    </w:p>
  </w:footnote>
  <w:footnote w:type="continuationSeparator" w:id="0">
    <w:p w14:paraId="6496F5F5" w14:textId="77777777" w:rsidR="00B94747" w:rsidRDefault="00B94747" w:rsidP="00BF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57D"/>
    <w:multiLevelType w:val="hybridMultilevel"/>
    <w:tmpl w:val="938E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4F9"/>
    <w:multiLevelType w:val="multilevel"/>
    <w:tmpl w:val="3C90B2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EE4802"/>
    <w:multiLevelType w:val="hybridMultilevel"/>
    <w:tmpl w:val="5322D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F9F180F"/>
    <w:multiLevelType w:val="hybridMultilevel"/>
    <w:tmpl w:val="658C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5B25CB"/>
    <w:multiLevelType w:val="hybridMultilevel"/>
    <w:tmpl w:val="6532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260FB"/>
    <w:multiLevelType w:val="hybridMultilevel"/>
    <w:tmpl w:val="42FE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B548E"/>
    <w:multiLevelType w:val="hybridMultilevel"/>
    <w:tmpl w:val="3338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84500"/>
    <w:multiLevelType w:val="hybridMultilevel"/>
    <w:tmpl w:val="A2788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9"/>
  </w:num>
  <w:num w:numId="6">
    <w:abstractNumId w:val="10"/>
  </w:num>
  <w:num w:numId="7">
    <w:abstractNumId w:val="2"/>
  </w:num>
  <w:num w:numId="8">
    <w:abstractNumId w:val="3"/>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5EC0"/>
    <w:rsid w:val="000077EB"/>
    <w:rsid w:val="0001155C"/>
    <w:rsid w:val="00017D5A"/>
    <w:rsid w:val="00020886"/>
    <w:rsid w:val="0002748F"/>
    <w:rsid w:val="00033B75"/>
    <w:rsid w:val="00035B2B"/>
    <w:rsid w:val="00041617"/>
    <w:rsid w:val="00044674"/>
    <w:rsid w:val="00044C49"/>
    <w:rsid w:val="00044C6B"/>
    <w:rsid w:val="00046638"/>
    <w:rsid w:val="00046AC8"/>
    <w:rsid w:val="00047420"/>
    <w:rsid w:val="00050D53"/>
    <w:rsid w:val="00051352"/>
    <w:rsid w:val="000527C6"/>
    <w:rsid w:val="00055634"/>
    <w:rsid w:val="00055828"/>
    <w:rsid w:val="000566F1"/>
    <w:rsid w:val="00056835"/>
    <w:rsid w:val="00056A08"/>
    <w:rsid w:val="00056AB3"/>
    <w:rsid w:val="00057B23"/>
    <w:rsid w:val="000619E3"/>
    <w:rsid w:val="000632D2"/>
    <w:rsid w:val="00064573"/>
    <w:rsid w:val="00065736"/>
    <w:rsid w:val="00082FE9"/>
    <w:rsid w:val="00087344"/>
    <w:rsid w:val="000875B5"/>
    <w:rsid w:val="00087E0D"/>
    <w:rsid w:val="00092DE3"/>
    <w:rsid w:val="000943E1"/>
    <w:rsid w:val="00095296"/>
    <w:rsid w:val="000972EC"/>
    <w:rsid w:val="00097DD9"/>
    <w:rsid w:val="000A0716"/>
    <w:rsid w:val="000A13A8"/>
    <w:rsid w:val="000A188A"/>
    <w:rsid w:val="000A2AE3"/>
    <w:rsid w:val="000A3CD3"/>
    <w:rsid w:val="000B2177"/>
    <w:rsid w:val="000B2CEE"/>
    <w:rsid w:val="000B35FA"/>
    <w:rsid w:val="000C0EC9"/>
    <w:rsid w:val="000C1F63"/>
    <w:rsid w:val="000C4F82"/>
    <w:rsid w:val="000C62C0"/>
    <w:rsid w:val="000D0892"/>
    <w:rsid w:val="000D203F"/>
    <w:rsid w:val="000D364D"/>
    <w:rsid w:val="000D6CA7"/>
    <w:rsid w:val="000D6F3F"/>
    <w:rsid w:val="000D7529"/>
    <w:rsid w:val="000E0991"/>
    <w:rsid w:val="000E2233"/>
    <w:rsid w:val="000E5264"/>
    <w:rsid w:val="000E6DAC"/>
    <w:rsid w:val="000E73D3"/>
    <w:rsid w:val="000E753E"/>
    <w:rsid w:val="000F0702"/>
    <w:rsid w:val="001005ED"/>
    <w:rsid w:val="0010103F"/>
    <w:rsid w:val="0010161B"/>
    <w:rsid w:val="00103B44"/>
    <w:rsid w:val="00105A9C"/>
    <w:rsid w:val="001100F3"/>
    <w:rsid w:val="00111939"/>
    <w:rsid w:val="0011426F"/>
    <w:rsid w:val="00116A5B"/>
    <w:rsid w:val="00116EC8"/>
    <w:rsid w:val="00125F10"/>
    <w:rsid w:val="00127676"/>
    <w:rsid w:val="0013733D"/>
    <w:rsid w:val="00140007"/>
    <w:rsid w:val="00142FA7"/>
    <w:rsid w:val="00144634"/>
    <w:rsid w:val="00145B4E"/>
    <w:rsid w:val="001465AC"/>
    <w:rsid w:val="00146E18"/>
    <w:rsid w:val="0014705A"/>
    <w:rsid w:val="0014769A"/>
    <w:rsid w:val="001505CE"/>
    <w:rsid w:val="00152188"/>
    <w:rsid w:val="00155B1C"/>
    <w:rsid w:val="001563B0"/>
    <w:rsid w:val="00156FF7"/>
    <w:rsid w:val="0015771A"/>
    <w:rsid w:val="00157958"/>
    <w:rsid w:val="00160069"/>
    <w:rsid w:val="001603CA"/>
    <w:rsid w:val="00162789"/>
    <w:rsid w:val="001637C0"/>
    <w:rsid w:val="001645F2"/>
    <w:rsid w:val="00165684"/>
    <w:rsid w:val="00172B2E"/>
    <w:rsid w:val="0017562F"/>
    <w:rsid w:val="0017675B"/>
    <w:rsid w:val="00177373"/>
    <w:rsid w:val="00183D76"/>
    <w:rsid w:val="001858EE"/>
    <w:rsid w:val="001868F9"/>
    <w:rsid w:val="001873FB"/>
    <w:rsid w:val="001919D3"/>
    <w:rsid w:val="001950A6"/>
    <w:rsid w:val="00196AC5"/>
    <w:rsid w:val="001A0B94"/>
    <w:rsid w:val="001A2D57"/>
    <w:rsid w:val="001A39F0"/>
    <w:rsid w:val="001A48ED"/>
    <w:rsid w:val="001B0AD3"/>
    <w:rsid w:val="001B0C90"/>
    <w:rsid w:val="001B1164"/>
    <w:rsid w:val="001B1845"/>
    <w:rsid w:val="001B2887"/>
    <w:rsid w:val="001B4C22"/>
    <w:rsid w:val="001B59CB"/>
    <w:rsid w:val="001B7BDF"/>
    <w:rsid w:val="001C66B2"/>
    <w:rsid w:val="001C67EB"/>
    <w:rsid w:val="001C7B6B"/>
    <w:rsid w:val="001D0B67"/>
    <w:rsid w:val="001D0EC9"/>
    <w:rsid w:val="001D14B7"/>
    <w:rsid w:val="001D1615"/>
    <w:rsid w:val="001D6958"/>
    <w:rsid w:val="001E2014"/>
    <w:rsid w:val="001E27A5"/>
    <w:rsid w:val="001E43E0"/>
    <w:rsid w:val="001E4831"/>
    <w:rsid w:val="001E6BEF"/>
    <w:rsid w:val="001F18C8"/>
    <w:rsid w:val="001F338F"/>
    <w:rsid w:val="001F62E2"/>
    <w:rsid w:val="001F6879"/>
    <w:rsid w:val="001F6E14"/>
    <w:rsid w:val="001F7BDA"/>
    <w:rsid w:val="00200C5D"/>
    <w:rsid w:val="00203FF7"/>
    <w:rsid w:val="00204061"/>
    <w:rsid w:val="00204D56"/>
    <w:rsid w:val="0020595F"/>
    <w:rsid w:val="002062FD"/>
    <w:rsid w:val="002108A5"/>
    <w:rsid w:val="00211997"/>
    <w:rsid w:val="00211B2A"/>
    <w:rsid w:val="00215F4B"/>
    <w:rsid w:val="002221C2"/>
    <w:rsid w:val="00223E82"/>
    <w:rsid w:val="002254E6"/>
    <w:rsid w:val="00231542"/>
    <w:rsid w:val="00233546"/>
    <w:rsid w:val="00235936"/>
    <w:rsid w:val="00236E0B"/>
    <w:rsid w:val="0024188A"/>
    <w:rsid w:val="002428D5"/>
    <w:rsid w:val="002430DE"/>
    <w:rsid w:val="00243359"/>
    <w:rsid w:val="00244E7E"/>
    <w:rsid w:val="00247B4D"/>
    <w:rsid w:val="0025233F"/>
    <w:rsid w:val="0025389C"/>
    <w:rsid w:val="00254251"/>
    <w:rsid w:val="00254B71"/>
    <w:rsid w:val="002559DB"/>
    <w:rsid w:val="00257236"/>
    <w:rsid w:val="0026045C"/>
    <w:rsid w:val="00261C55"/>
    <w:rsid w:val="0026357C"/>
    <w:rsid w:val="00264E8F"/>
    <w:rsid w:val="00267FEE"/>
    <w:rsid w:val="002707C1"/>
    <w:rsid w:val="002742BC"/>
    <w:rsid w:val="00274FD8"/>
    <w:rsid w:val="0027501D"/>
    <w:rsid w:val="00275295"/>
    <w:rsid w:val="00282AFD"/>
    <w:rsid w:val="002839D2"/>
    <w:rsid w:val="00284B66"/>
    <w:rsid w:val="00290028"/>
    <w:rsid w:val="00290241"/>
    <w:rsid w:val="002903F6"/>
    <w:rsid w:val="002906D8"/>
    <w:rsid w:val="00290960"/>
    <w:rsid w:val="00290D03"/>
    <w:rsid w:val="00293465"/>
    <w:rsid w:val="002934C0"/>
    <w:rsid w:val="002947E4"/>
    <w:rsid w:val="00294FFB"/>
    <w:rsid w:val="00295464"/>
    <w:rsid w:val="002A0DA7"/>
    <w:rsid w:val="002A1324"/>
    <w:rsid w:val="002A52F2"/>
    <w:rsid w:val="002B0F97"/>
    <w:rsid w:val="002C0066"/>
    <w:rsid w:val="002C0A30"/>
    <w:rsid w:val="002C100F"/>
    <w:rsid w:val="002C1CB5"/>
    <w:rsid w:val="002C5E94"/>
    <w:rsid w:val="002C6592"/>
    <w:rsid w:val="002C6F59"/>
    <w:rsid w:val="002D0180"/>
    <w:rsid w:val="002D363A"/>
    <w:rsid w:val="002D6AF8"/>
    <w:rsid w:val="002D78BD"/>
    <w:rsid w:val="002E04B7"/>
    <w:rsid w:val="002E2BBF"/>
    <w:rsid w:val="002E4056"/>
    <w:rsid w:val="002E7334"/>
    <w:rsid w:val="002F007C"/>
    <w:rsid w:val="002F1A11"/>
    <w:rsid w:val="002F259B"/>
    <w:rsid w:val="002F2877"/>
    <w:rsid w:val="002F2D3D"/>
    <w:rsid w:val="002F56C5"/>
    <w:rsid w:val="002F5CBA"/>
    <w:rsid w:val="002F5D09"/>
    <w:rsid w:val="00305139"/>
    <w:rsid w:val="0030658D"/>
    <w:rsid w:val="003105C5"/>
    <w:rsid w:val="0031138B"/>
    <w:rsid w:val="003115CB"/>
    <w:rsid w:val="00311B63"/>
    <w:rsid w:val="00312208"/>
    <w:rsid w:val="00313ED5"/>
    <w:rsid w:val="00314BF3"/>
    <w:rsid w:val="00316CE0"/>
    <w:rsid w:val="00332B81"/>
    <w:rsid w:val="00334731"/>
    <w:rsid w:val="003367E6"/>
    <w:rsid w:val="0033738D"/>
    <w:rsid w:val="003374F6"/>
    <w:rsid w:val="003374F8"/>
    <w:rsid w:val="003422CF"/>
    <w:rsid w:val="00343090"/>
    <w:rsid w:val="00343EB9"/>
    <w:rsid w:val="00345932"/>
    <w:rsid w:val="00346C61"/>
    <w:rsid w:val="0035050B"/>
    <w:rsid w:val="00355153"/>
    <w:rsid w:val="00357C99"/>
    <w:rsid w:val="003604B6"/>
    <w:rsid w:val="00360563"/>
    <w:rsid w:val="00360889"/>
    <w:rsid w:val="00363DD5"/>
    <w:rsid w:val="00370133"/>
    <w:rsid w:val="0037273E"/>
    <w:rsid w:val="0037623D"/>
    <w:rsid w:val="003801E0"/>
    <w:rsid w:val="00383C9B"/>
    <w:rsid w:val="00385942"/>
    <w:rsid w:val="00386934"/>
    <w:rsid w:val="003916E2"/>
    <w:rsid w:val="00393BD2"/>
    <w:rsid w:val="0039515F"/>
    <w:rsid w:val="0039556D"/>
    <w:rsid w:val="00397F8A"/>
    <w:rsid w:val="003A15A8"/>
    <w:rsid w:val="003B1CC2"/>
    <w:rsid w:val="003B5EDA"/>
    <w:rsid w:val="003B6F7F"/>
    <w:rsid w:val="003B79AA"/>
    <w:rsid w:val="003C2340"/>
    <w:rsid w:val="003C256F"/>
    <w:rsid w:val="003C26B6"/>
    <w:rsid w:val="003C63C4"/>
    <w:rsid w:val="003C764A"/>
    <w:rsid w:val="003C7927"/>
    <w:rsid w:val="003D11B6"/>
    <w:rsid w:val="003D3063"/>
    <w:rsid w:val="003D339E"/>
    <w:rsid w:val="003D6801"/>
    <w:rsid w:val="003D6A52"/>
    <w:rsid w:val="003E0318"/>
    <w:rsid w:val="003E164F"/>
    <w:rsid w:val="003F0D50"/>
    <w:rsid w:val="003F16E6"/>
    <w:rsid w:val="003F1895"/>
    <w:rsid w:val="003F2B57"/>
    <w:rsid w:val="003F319D"/>
    <w:rsid w:val="003F4F66"/>
    <w:rsid w:val="003F66FD"/>
    <w:rsid w:val="003F6902"/>
    <w:rsid w:val="0040473D"/>
    <w:rsid w:val="0040670B"/>
    <w:rsid w:val="004067AD"/>
    <w:rsid w:val="00410200"/>
    <w:rsid w:val="00411A10"/>
    <w:rsid w:val="00413C76"/>
    <w:rsid w:val="00414580"/>
    <w:rsid w:val="00414D7D"/>
    <w:rsid w:val="00415271"/>
    <w:rsid w:val="004153A2"/>
    <w:rsid w:val="00415B8A"/>
    <w:rsid w:val="00416A61"/>
    <w:rsid w:val="004173BD"/>
    <w:rsid w:val="00417839"/>
    <w:rsid w:val="00423B5F"/>
    <w:rsid w:val="004300A4"/>
    <w:rsid w:val="00430F0F"/>
    <w:rsid w:val="004311AD"/>
    <w:rsid w:val="00432C00"/>
    <w:rsid w:val="00432FD1"/>
    <w:rsid w:val="00434332"/>
    <w:rsid w:val="004353FD"/>
    <w:rsid w:val="004411F2"/>
    <w:rsid w:val="004416EF"/>
    <w:rsid w:val="00441D76"/>
    <w:rsid w:val="004422F9"/>
    <w:rsid w:val="0044342C"/>
    <w:rsid w:val="00443E0F"/>
    <w:rsid w:val="00444829"/>
    <w:rsid w:val="00446B88"/>
    <w:rsid w:val="004555ED"/>
    <w:rsid w:val="00456D4B"/>
    <w:rsid w:val="00457B58"/>
    <w:rsid w:val="00461E9C"/>
    <w:rsid w:val="004637A4"/>
    <w:rsid w:val="00464709"/>
    <w:rsid w:val="00464D6A"/>
    <w:rsid w:val="00467971"/>
    <w:rsid w:val="0047295B"/>
    <w:rsid w:val="0047359C"/>
    <w:rsid w:val="00473B09"/>
    <w:rsid w:val="004768E0"/>
    <w:rsid w:val="00477006"/>
    <w:rsid w:val="0047702D"/>
    <w:rsid w:val="004772B1"/>
    <w:rsid w:val="00481661"/>
    <w:rsid w:val="0048265D"/>
    <w:rsid w:val="00482F23"/>
    <w:rsid w:val="00482F8A"/>
    <w:rsid w:val="004847D6"/>
    <w:rsid w:val="0048756D"/>
    <w:rsid w:val="00490F14"/>
    <w:rsid w:val="0049131D"/>
    <w:rsid w:val="0049153D"/>
    <w:rsid w:val="00491CC6"/>
    <w:rsid w:val="0049268A"/>
    <w:rsid w:val="00492804"/>
    <w:rsid w:val="004A09AF"/>
    <w:rsid w:val="004A6294"/>
    <w:rsid w:val="004B0454"/>
    <w:rsid w:val="004B215E"/>
    <w:rsid w:val="004B5AFA"/>
    <w:rsid w:val="004B62E5"/>
    <w:rsid w:val="004C2180"/>
    <w:rsid w:val="004C2B80"/>
    <w:rsid w:val="004C4640"/>
    <w:rsid w:val="004C6E6B"/>
    <w:rsid w:val="004D4352"/>
    <w:rsid w:val="004D4735"/>
    <w:rsid w:val="004D540F"/>
    <w:rsid w:val="004D7373"/>
    <w:rsid w:val="004E1E0E"/>
    <w:rsid w:val="004E48A0"/>
    <w:rsid w:val="004E4BF9"/>
    <w:rsid w:val="004E4EC1"/>
    <w:rsid w:val="004E6F3C"/>
    <w:rsid w:val="004E7019"/>
    <w:rsid w:val="004E71C7"/>
    <w:rsid w:val="004F25FE"/>
    <w:rsid w:val="004F2BCE"/>
    <w:rsid w:val="004F389D"/>
    <w:rsid w:val="004F3F39"/>
    <w:rsid w:val="004F5068"/>
    <w:rsid w:val="004F7038"/>
    <w:rsid w:val="004F740C"/>
    <w:rsid w:val="00501A95"/>
    <w:rsid w:val="00503C05"/>
    <w:rsid w:val="00510256"/>
    <w:rsid w:val="00510738"/>
    <w:rsid w:val="005124C8"/>
    <w:rsid w:val="00512632"/>
    <w:rsid w:val="00512714"/>
    <w:rsid w:val="00517E5C"/>
    <w:rsid w:val="00521B71"/>
    <w:rsid w:val="00521EEC"/>
    <w:rsid w:val="00531CEE"/>
    <w:rsid w:val="00534560"/>
    <w:rsid w:val="00535027"/>
    <w:rsid w:val="0053581B"/>
    <w:rsid w:val="00536761"/>
    <w:rsid w:val="0053713C"/>
    <w:rsid w:val="005401EA"/>
    <w:rsid w:val="00540AC0"/>
    <w:rsid w:val="00542D8F"/>
    <w:rsid w:val="00542DE5"/>
    <w:rsid w:val="005436E8"/>
    <w:rsid w:val="00545A50"/>
    <w:rsid w:val="00547D40"/>
    <w:rsid w:val="00550634"/>
    <w:rsid w:val="005509F5"/>
    <w:rsid w:val="005514F4"/>
    <w:rsid w:val="0055229B"/>
    <w:rsid w:val="00554BE3"/>
    <w:rsid w:val="0055734D"/>
    <w:rsid w:val="00561FB0"/>
    <w:rsid w:val="00564BEA"/>
    <w:rsid w:val="00566BA6"/>
    <w:rsid w:val="00572921"/>
    <w:rsid w:val="00580657"/>
    <w:rsid w:val="00584188"/>
    <w:rsid w:val="005868B0"/>
    <w:rsid w:val="00587504"/>
    <w:rsid w:val="00590086"/>
    <w:rsid w:val="005908C4"/>
    <w:rsid w:val="005910A4"/>
    <w:rsid w:val="00591CF8"/>
    <w:rsid w:val="00592BFB"/>
    <w:rsid w:val="00592CCC"/>
    <w:rsid w:val="0059341E"/>
    <w:rsid w:val="00593D4A"/>
    <w:rsid w:val="005948A1"/>
    <w:rsid w:val="00596D1B"/>
    <w:rsid w:val="005A0D4B"/>
    <w:rsid w:val="005A0D99"/>
    <w:rsid w:val="005A1608"/>
    <w:rsid w:val="005A1769"/>
    <w:rsid w:val="005A3E19"/>
    <w:rsid w:val="005A525D"/>
    <w:rsid w:val="005B0A91"/>
    <w:rsid w:val="005B413D"/>
    <w:rsid w:val="005B4D57"/>
    <w:rsid w:val="005B7FF8"/>
    <w:rsid w:val="005C1330"/>
    <w:rsid w:val="005C35F9"/>
    <w:rsid w:val="005C7592"/>
    <w:rsid w:val="005D0C53"/>
    <w:rsid w:val="005E366F"/>
    <w:rsid w:val="005E4750"/>
    <w:rsid w:val="005E54F4"/>
    <w:rsid w:val="005E5865"/>
    <w:rsid w:val="005E6763"/>
    <w:rsid w:val="005F00AF"/>
    <w:rsid w:val="005F1E4B"/>
    <w:rsid w:val="005F2C06"/>
    <w:rsid w:val="005F4145"/>
    <w:rsid w:val="005F68F5"/>
    <w:rsid w:val="005F6AD5"/>
    <w:rsid w:val="00602EDB"/>
    <w:rsid w:val="006033D1"/>
    <w:rsid w:val="00604776"/>
    <w:rsid w:val="00611AB9"/>
    <w:rsid w:val="0061448F"/>
    <w:rsid w:val="006163BA"/>
    <w:rsid w:val="00617BCC"/>
    <w:rsid w:val="00617DEE"/>
    <w:rsid w:val="00620E9F"/>
    <w:rsid w:val="00622D6D"/>
    <w:rsid w:val="00623E6B"/>
    <w:rsid w:val="00624636"/>
    <w:rsid w:val="00624C8C"/>
    <w:rsid w:val="00627A64"/>
    <w:rsid w:val="0063137C"/>
    <w:rsid w:val="00631E56"/>
    <w:rsid w:val="00633926"/>
    <w:rsid w:val="00635CC2"/>
    <w:rsid w:val="006365F4"/>
    <w:rsid w:val="00640BF9"/>
    <w:rsid w:val="0064163B"/>
    <w:rsid w:val="006443D4"/>
    <w:rsid w:val="006457C4"/>
    <w:rsid w:val="006461CD"/>
    <w:rsid w:val="00646BBB"/>
    <w:rsid w:val="006521F4"/>
    <w:rsid w:val="00654527"/>
    <w:rsid w:val="00656D09"/>
    <w:rsid w:val="00660780"/>
    <w:rsid w:val="00663006"/>
    <w:rsid w:val="00664363"/>
    <w:rsid w:val="00666134"/>
    <w:rsid w:val="00666CEF"/>
    <w:rsid w:val="00673D90"/>
    <w:rsid w:val="0067620F"/>
    <w:rsid w:val="00676253"/>
    <w:rsid w:val="006768F5"/>
    <w:rsid w:val="006776D3"/>
    <w:rsid w:val="00682E09"/>
    <w:rsid w:val="00683733"/>
    <w:rsid w:val="0068473A"/>
    <w:rsid w:val="006855CD"/>
    <w:rsid w:val="006855E7"/>
    <w:rsid w:val="00685676"/>
    <w:rsid w:val="006A3414"/>
    <w:rsid w:val="006A387C"/>
    <w:rsid w:val="006A3CE0"/>
    <w:rsid w:val="006A5C9F"/>
    <w:rsid w:val="006A72CE"/>
    <w:rsid w:val="006B11E3"/>
    <w:rsid w:val="006B3130"/>
    <w:rsid w:val="006B4BD1"/>
    <w:rsid w:val="006C1278"/>
    <w:rsid w:val="006C1C56"/>
    <w:rsid w:val="006C1F9A"/>
    <w:rsid w:val="006C2E82"/>
    <w:rsid w:val="006C3C5A"/>
    <w:rsid w:val="006C4890"/>
    <w:rsid w:val="006C4C3E"/>
    <w:rsid w:val="006C5377"/>
    <w:rsid w:val="006D0154"/>
    <w:rsid w:val="006D1C03"/>
    <w:rsid w:val="006D5B55"/>
    <w:rsid w:val="006D7F4B"/>
    <w:rsid w:val="006E7350"/>
    <w:rsid w:val="006F370B"/>
    <w:rsid w:val="006F37DC"/>
    <w:rsid w:val="006F535F"/>
    <w:rsid w:val="006F581F"/>
    <w:rsid w:val="006F631C"/>
    <w:rsid w:val="006F6324"/>
    <w:rsid w:val="006F7F14"/>
    <w:rsid w:val="00701313"/>
    <w:rsid w:val="007102CD"/>
    <w:rsid w:val="007117B5"/>
    <w:rsid w:val="00715F04"/>
    <w:rsid w:val="00716C7A"/>
    <w:rsid w:val="00717634"/>
    <w:rsid w:val="007203E7"/>
    <w:rsid w:val="00720AAA"/>
    <w:rsid w:val="00721CF1"/>
    <w:rsid w:val="00724BEA"/>
    <w:rsid w:val="00726D61"/>
    <w:rsid w:val="00726D6B"/>
    <w:rsid w:val="00727777"/>
    <w:rsid w:val="00732AB3"/>
    <w:rsid w:val="00732E9F"/>
    <w:rsid w:val="00733FA0"/>
    <w:rsid w:val="0073574A"/>
    <w:rsid w:val="007358B0"/>
    <w:rsid w:val="00736682"/>
    <w:rsid w:val="00737845"/>
    <w:rsid w:val="00737E78"/>
    <w:rsid w:val="0074403F"/>
    <w:rsid w:val="0074404D"/>
    <w:rsid w:val="00744B84"/>
    <w:rsid w:val="00745B2C"/>
    <w:rsid w:val="007551E2"/>
    <w:rsid w:val="0075665D"/>
    <w:rsid w:val="00756D95"/>
    <w:rsid w:val="00760ADD"/>
    <w:rsid w:val="0076265D"/>
    <w:rsid w:val="00762CDA"/>
    <w:rsid w:val="00763CBB"/>
    <w:rsid w:val="007673B4"/>
    <w:rsid w:val="0077081C"/>
    <w:rsid w:val="007729FC"/>
    <w:rsid w:val="00774283"/>
    <w:rsid w:val="007807DC"/>
    <w:rsid w:val="00780F19"/>
    <w:rsid w:val="00781169"/>
    <w:rsid w:val="0078151C"/>
    <w:rsid w:val="00782CDC"/>
    <w:rsid w:val="007841CD"/>
    <w:rsid w:val="0078480D"/>
    <w:rsid w:val="0078502D"/>
    <w:rsid w:val="00786F3C"/>
    <w:rsid w:val="00790477"/>
    <w:rsid w:val="00791E66"/>
    <w:rsid w:val="00793F9D"/>
    <w:rsid w:val="00796793"/>
    <w:rsid w:val="007A199D"/>
    <w:rsid w:val="007A281A"/>
    <w:rsid w:val="007A30BD"/>
    <w:rsid w:val="007A562B"/>
    <w:rsid w:val="007A607E"/>
    <w:rsid w:val="007A6EAA"/>
    <w:rsid w:val="007A70B7"/>
    <w:rsid w:val="007B4960"/>
    <w:rsid w:val="007C14E0"/>
    <w:rsid w:val="007C1C89"/>
    <w:rsid w:val="007C4E2B"/>
    <w:rsid w:val="007C5E79"/>
    <w:rsid w:val="007C6521"/>
    <w:rsid w:val="007C7295"/>
    <w:rsid w:val="007D043E"/>
    <w:rsid w:val="007D05AC"/>
    <w:rsid w:val="007D1860"/>
    <w:rsid w:val="007D3AFC"/>
    <w:rsid w:val="007D4E13"/>
    <w:rsid w:val="007E1BB3"/>
    <w:rsid w:val="007E219E"/>
    <w:rsid w:val="007E601A"/>
    <w:rsid w:val="007E769F"/>
    <w:rsid w:val="007F2432"/>
    <w:rsid w:val="007F293A"/>
    <w:rsid w:val="007F2A9A"/>
    <w:rsid w:val="007F36B8"/>
    <w:rsid w:val="007F39F3"/>
    <w:rsid w:val="007F7884"/>
    <w:rsid w:val="00800144"/>
    <w:rsid w:val="008003C1"/>
    <w:rsid w:val="00807C42"/>
    <w:rsid w:val="0081343C"/>
    <w:rsid w:val="00816E63"/>
    <w:rsid w:val="00817480"/>
    <w:rsid w:val="00822B4F"/>
    <w:rsid w:val="00823C78"/>
    <w:rsid w:val="008251F7"/>
    <w:rsid w:val="0082760E"/>
    <w:rsid w:val="00830C52"/>
    <w:rsid w:val="00831AB0"/>
    <w:rsid w:val="0083343B"/>
    <w:rsid w:val="00835D70"/>
    <w:rsid w:val="00836AFE"/>
    <w:rsid w:val="00844FF1"/>
    <w:rsid w:val="0084522A"/>
    <w:rsid w:val="00845D02"/>
    <w:rsid w:val="00850ED1"/>
    <w:rsid w:val="00855ADE"/>
    <w:rsid w:val="0086326D"/>
    <w:rsid w:val="00867A4B"/>
    <w:rsid w:val="008703E0"/>
    <w:rsid w:val="00871F8F"/>
    <w:rsid w:val="008720F8"/>
    <w:rsid w:val="0087274A"/>
    <w:rsid w:val="00873409"/>
    <w:rsid w:val="008736EB"/>
    <w:rsid w:val="0087438F"/>
    <w:rsid w:val="00880C24"/>
    <w:rsid w:val="00880C44"/>
    <w:rsid w:val="00881D10"/>
    <w:rsid w:val="00882110"/>
    <w:rsid w:val="008825F9"/>
    <w:rsid w:val="008837B0"/>
    <w:rsid w:val="008848B4"/>
    <w:rsid w:val="00887CA4"/>
    <w:rsid w:val="0089333A"/>
    <w:rsid w:val="00896BDC"/>
    <w:rsid w:val="008A19BB"/>
    <w:rsid w:val="008A5F71"/>
    <w:rsid w:val="008A6570"/>
    <w:rsid w:val="008B1314"/>
    <w:rsid w:val="008B2652"/>
    <w:rsid w:val="008B2C29"/>
    <w:rsid w:val="008B3817"/>
    <w:rsid w:val="008B65E0"/>
    <w:rsid w:val="008B69F0"/>
    <w:rsid w:val="008C01F8"/>
    <w:rsid w:val="008C100C"/>
    <w:rsid w:val="008C13CB"/>
    <w:rsid w:val="008D2D16"/>
    <w:rsid w:val="008D56BE"/>
    <w:rsid w:val="008D7538"/>
    <w:rsid w:val="008E06EC"/>
    <w:rsid w:val="008E56F8"/>
    <w:rsid w:val="008E6749"/>
    <w:rsid w:val="008F17FE"/>
    <w:rsid w:val="008F2BD0"/>
    <w:rsid w:val="008F53F0"/>
    <w:rsid w:val="008F6AAE"/>
    <w:rsid w:val="0090206B"/>
    <w:rsid w:val="00905B9F"/>
    <w:rsid w:val="00905FD3"/>
    <w:rsid w:val="00906010"/>
    <w:rsid w:val="00906BA1"/>
    <w:rsid w:val="00907C3F"/>
    <w:rsid w:val="00911180"/>
    <w:rsid w:val="00915825"/>
    <w:rsid w:val="00916330"/>
    <w:rsid w:val="00916940"/>
    <w:rsid w:val="009205F2"/>
    <w:rsid w:val="00927BD9"/>
    <w:rsid w:val="00927DC2"/>
    <w:rsid w:val="00927F72"/>
    <w:rsid w:val="00930068"/>
    <w:rsid w:val="00932EBD"/>
    <w:rsid w:val="00936D72"/>
    <w:rsid w:val="00937A50"/>
    <w:rsid w:val="00944B82"/>
    <w:rsid w:val="00950EFA"/>
    <w:rsid w:val="00952128"/>
    <w:rsid w:val="009540F7"/>
    <w:rsid w:val="0096081F"/>
    <w:rsid w:val="00961451"/>
    <w:rsid w:val="009622BD"/>
    <w:rsid w:val="00964528"/>
    <w:rsid w:val="00964890"/>
    <w:rsid w:val="0096586F"/>
    <w:rsid w:val="00966A2A"/>
    <w:rsid w:val="00966ED1"/>
    <w:rsid w:val="009706DD"/>
    <w:rsid w:val="00973838"/>
    <w:rsid w:val="009750AD"/>
    <w:rsid w:val="0097688B"/>
    <w:rsid w:val="00977A90"/>
    <w:rsid w:val="00977F0F"/>
    <w:rsid w:val="0098005A"/>
    <w:rsid w:val="00981C71"/>
    <w:rsid w:val="00982726"/>
    <w:rsid w:val="00983B0F"/>
    <w:rsid w:val="0099031C"/>
    <w:rsid w:val="0099143A"/>
    <w:rsid w:val="0099170C"/>
    <w:rsid w:val="00991BEA"/>
    <w:rsid w:val="0099385B"/>
    <w:rsid w:val="00993FC6"/>
    <w:rsid w:val="00995C0F"/>
    <w:rsid w:val="009A0F26"/>
    <w:rsid w:val="009A2BD9"/>
    <w:rsid w:val="009A5C28"/>
    <w:rsid w:val="009A682B"/>
    <w:rsid w:val="009B1114"/>
    <w:rsid w:val="009B1D82"/>
    <w:rsid w:val="009B2BA8"/>
    <w:rsid w:val="009B53E2"/>
    <w:rsid w:val="009B6986"/>
    <w:rsid w:val="009C0063"/>
    <w:rsid w:val="009C191D"/>
    <w:rsid w:val="009C4D40"/>
    <w:rsid w:val="009D303F"/>
    <w:rsid w:val="009D5982"/>
    <w:rsid w:val="009E4347"/>
    <w:rsid w:val="009F455B"/>
    <w:rsid w:val="009F6741"/>
    <w:rsid w:val="00A01B3F"/>
    <w:rsid w:val="00A02C73"/>
    <w:rsid w:val="00A06D61"/>
    <w:rsid w:val="00A1284B"/>
    <w:rsid w:val="00A1414A"/>
    <w:rsid w:val="00A16CE8"/>
    <w:rsid w:val="00A17AB2"/>
    <w:rsid w:val="00A21278"/>
    <w:rsid w:val="00A21CA6"/>
    <w:rsid w:val="00A2233D"/>
    <w:rsid w:val="00A2351A"/>
    <w:rsid w:val="00A255B6"/>
    <w:rsid w:val="00A269F9"/>
    <w:rsid w:val="00A27A9E"/>
    <w:rsid w:val="00A27EBF"/>
    <w:rsid w:val="00A31363"/>
    <w:rsid w:val="00A319FA"/>
    <w:rsid w:val="00A348CD"/>
    <w:rsid w:val="00A35D8F"/>
    <w:rsid w:val="00A37FFD"/>
    <w:rsid w:val="00A51B51"/>
    <w:rsid w:val="00A524E7"/>
    <w:rsid w:val="00A54A01"/>
    <w:rsid w:val="00A568DF"/>
    <w:rsid w:val="00A5778A"/>
    <w:rsid w:val="00A611C6"/>
    <w:rsid w:val="00A62473"/>
    <w:rsid w:val="00A63BEE"/>
    <w:rsid w:val="00A67091"/>
    <w:rsid w:val="00A679DE"/>
    <w:rsid w:val="00A71AD0"/>
    <w:rsid w:val="00A73CFB"/>
    <w:rsid w:val="00A83383"/>
    <w:rsid w:val="00A87094"/>
    <w:rsid w:val="00A91BAD"/>
    <w:rsid w:val="00A937DF"/>
    <w:rsid w:val="00A978A8"/>
    <w:rsid w:val="00AA19B2"/>
    <w:rsid w:val="00AA57FD"/>
    <w:rsid w:val="00AB2C12"/>
    <w:rsid w:val="00AB49A8"/>
    <w:rsid w:val="00AC5596"/>
    <w:rsid w:val="00AC76EB"/>
    <w:rsid w:val="00AD0053"/>
    <w:rsid w:val="00AD0E81"/>
    <w:rsid w:val="00AD1B0F"/>
    <w:rsid w:val="00AD5310"/>
    <w:rsid w:val="00AD618E"/>
    <w:rsid w:val="00AD7163"/>
    <w:rsid w:val="00AE11FD"/>
    <w:rsid w:val="00AE13E6"/>
    <w:rsid w:val="00AE1769"/>
    <w:rsid w:val="00AE3ED4"/>
    <w:rsid w:val="00AE50E6"/>
    <w:rsid w:val="00AE5D24"/>
    <w:rsid w:val="00AE5E53"/>
    <w:rsid w:val="00AE7236"/>
    <w:rsid w:val="00AF23D3"/>
    <w:rsid w:val="00AF38D6"/>
    <w:rsid w:val="00AF6782"/>
    <w:rsid w:val="00AF68A4"/>
    <w:rsid w:val="00B006AF"/>
    <w:rsid w:val="00B025EA"/>
    <w:rsid w:val="00B0497C"/>
    <w:rsid w:val="00B04EF8"/>
    <w:rsid w:val="00B1453A"/>
    <w:rsid w:val="00B210A7"/>
    <w:rsid w:val="00B25DC6"/>
    <w:rsid w:val="00B309B3"/>
    <w:rsid w:val="00B31C30"/>
    <w:rsid w:val="00B31E33"/>
    <w:rsid w:val="00B3348C"/>
    <w:rsid w:val="00B334AB"/>
    <w:rsid w:val="00B34826"/>
    <w:rsid w:val="00B34BB7"/>
    <w:rsid w:val="00B3678D"/>
    <w:rsid w:val="00B37132"/>
    <w:rsid w:val="00B377E8"/>
    <w:rsid w:val="00B40947"/>
    <w:rsid w:val="00B4128E"/>
    <w:rsid w:val="00B47592"/>
    <w:rsid w:val="00B4767A"/>
    <w:rsid w:val="00B50EF8"/>
    <w:rsid w:val="00B516DC"/>
    <w:rsid w:val="00B51C48"/>
    <w:rsid w:val="00B51E79"/>
    <w:rsid w:val="00B548E5"/>
    <w:rsid w:val="00B55737"/>
    <w:rsid w:val="00B56BF7"/>
    <w:rsid w:val="00B629D5"/>
    <w:rsid w:val="00B64CF4"/>
    <w:rsid w:val="00B65469"/>
    <w:rsid w:val="00B6700C"/>
    <w:rsid w:val="00B67B00"/>
    <w:rsid w:val="00B67B62"/>
    <w:rsid w:val="00B67EC7"/>
    <w:rsid w:val="00B70EA9"/>
    <w:rsid w:val="00B75741"/>
    <w:rsid w:val="00B77B12"/>
    <w:rsid w:val="00B8027F"/>
    <w:rsid w:val="00B81E72"/>
    <w:rsid w:val="00B8264A"/>
    <w:rsid w:val="00B84959"/>
    <w:rsid w:val="00B84BFD"/>
    <w:rsid w:val="00B8597D"/>
    <w:rsid w:val="00B90505"/>
    <w:rsid w:val="00B91DCB"/>
    <w:rsid w:val="00B91FA2"/>
    <w:rsid w:val="00B94747"/>
    <w:rsid w:val="00B9731C"/>
    <w:rsid w:val="00BA1296"/>
    <w:rsid w:val="00BA1966"/>
    <w:rsid w:val="00BA2304"/>
    <w:rsid w:val="00BA29A6"/>
    <w:rsid w:val="00BA2B1C"/>
    <w:rsid w:val="00BA390D"/>
    <w:rsid w:val="00BB00A4"/>
    <w:rsid w:val="00BB0839"/>
    <w:rsid w:val="00BB2940"/>
    <w:rsid w:val="00BB2A58"/>
    <w:rsid w:val="00BB6F6B"/>
    <w:rsid w:val="00BC2E6B"/>
    <w:rsid w:val="00BD1CD7"/>
    <w:rsid w:val="00BD3055"/>
    <w:rsid w:val="00BD5BBB"/>
    <w:rsid w:val="00BE299C"/>
    <w:rsid w:val="00BE5D36"/>
    <w:rsid w:val="00BF2446"/>
    <w:rsid w:val="00BF4B50"/>
    <w:rsid w:val="00C038B1"/>
    <w:rsid w:val="00C04713"/>
    <w:rsid w:val="00C05C58"/>
    <w:rsid w:val="00C077AE"/>
    <w:rsid w:val="00C104EF"/>
    <w:rsid w:val="00C108C4"/>
    <w:rsid w:val="00C13CBD"/>
    <w:rsid w:val="00C17699"/>
    <w:rsid w:val="00C177C4"/>
    <w:rsid w:val="00C179F3"/>
    <w:rsid w:val="00C208A6"/>
    <w:rsid w:val="00C228DE"/>
    <w:rsid w:val="00C23FF5"/>
    <w:rsid w:val="00C31279"/>
    <w:rsid w:val="00C3164F"/>
    <w:rsid w:val="00C33015"/>
    <w:rsid w:val="00C356F5"/>
    <w:rsid w:val="00C37E97"/>
    <w:rsid w:val="00C45412"/>
    <w:rsid w:val="00C475C0"/>
    <w:rsid w:val="00C479F6"/>
    <w:rsid w:val="00C5150D"/>
    <w:rsid w:val="00C51741"/>
    <w:rsid w:val="00C52006"/>
    <w:rsid w:val="00C5346B"/>
    <w:rsid w:val="00C53ECD"/>
    <w:rsid w:val="00C57704"/>
    <w:rsid w:val="00C647A9"/>
    <w:rsid w:val="00C649F0"/>
    <w:rsid w:val="00C66DA7"/>
    <w:rsid w:val="00C67195"/>
    <w:rsid w:val="00C70D5C"/>
    <w:rsid w:val="00C7125E"/>
    <w:rsid w:val="00C734F1"/>
    <w:rsid w:val="00C761E1"/>
    <w:rsid w:val="00C77BC6"/>
    <w:rsid w:val="00C801F4"/>
    <w:rsid w:val="00C81F64"/>
    <w:rsid w:val="00C82B45"/>
    <w:rsid w:val="00C82BCD"/>
    <w:rsid w:val="00C82D1C"/>
    <w:rsid w:val="00C86BC1"/>
    <w:rsid w:val="00C874A7"/>
    <w:rsid w:val="00C90764"/>
    <w:rsid w:val="00C92BEA"/>
    <w:rsid w:val="00C94FD9"/>
    <w:rsid w:val="00C97E1B"/>
    <w:rsid w:val="00CA3A74"/>
    <w:rsid w:val="00CA3D30"/>
    <w:rsid w:val="00CA4063"/>
    <w:rsid w:val="00CA54D5"/>
    <w:rsid w:val="00CA74AC"/>
    <w:rsid w:val="00CB1C7D"/>
    <w:rsid w:val="00CB55BC"/>
    <w:rsid w:val="00CB6E18"/>
    <w:rsid w:val="00CC0423"/>
    <w:rsid w:val="00CC0434"/>
    <w:rsid w:val="00CC0CE0"/>
    <w:rsid w:val="00CC29F3"/>
    <w:rsid w:val="00CC5542"/>
    <w:rsid w:val="00CE0097"/>
    <w:rsid w:val="00CE37CD"/>
    <w:rsid w:val="00CE3952"/>
    <w:rsid w:val="00CE653B"/>
    <w:rsid w:val="00CE6FE9"/>
    <w:rsid w:val="00CF3381"/>
    <w:rsid w:val="00CF3CE5"/>
    <w:rsid w:val="00CF3E91"/>
    <w:rsid w:val="00CF70B6"/>
    <w:rsid w:val="00D00452"/>
    <w:rsid w:val="00D058FD"/>
    <w:rsid w:val="00D06353"/>
    <w:rsid w:val="00D064CE"/>
    <w:rsid w:val="00D11163"/>
    <w:rsid w:val="00D115B6"/>
    <w:rsid w:val="00D12E8E"/>
    <w:rsid w:val="00D149E9"/>
    <w:rsid w:val="00D20737"/>
    <w:rsid w:val="00D20A92"/>
    <w:rsid w:val="00D214C2"/>
    <w:rsid w:val="00D2282C"/>
    <w:rsid w:val="00D22BE5"/>
    <w:rsid w:val="00D246D2"/>
    <w:rsid w:val="00D24993"/>
    <w:rsid w:val="00D27358"/>
    <w:rsid w:val="00D276A6"/>
    <w:rsid w:val="00D30263"/>
    <w:rsid w:val="00D30A74"/>
    <w:rsid w:val="00D360CF"/>
    <w:rsid w:val="00D36650"/>
    <w:rsid w:val="00D36D21"/>
    <w:rsid w:val="00D43A8C"/>
    <w:rsid w:val="00D46128"/>
    <w:rsid w:val="00D47696"/>
    <w:rsid w:val="00D503A4"/>
    <w:rsid w:val="00D51EF2"/>
    <w:rsid w:val="00D56316"/>
    <w:rsid w:val="00D57826"/>
    <w:rsid w:val="00D60D0E"/>
    <w:rsid w:val="00D61D2E"/>
    <w:rsid w:val="00D63DF1"/>
    <w:rsid w:val="00D679C3"/>
    <w:rsid w:val="00D702C7"/>
    <w:rsid w:val="00D704CC"/>
    <w:rsid w:val="00D75881"/>
    <w:rsid w:val="00D76A15"/>
    <w:rsid w:val="00D771DF"/>
    <w:rsid w:val="00D81EED"/>
    <w:rsid w:val="00D834F3"/>
    <w:rsid w:val="00D83B8C"/>
    <w:rsid w:val="00D9143C"/>
    <w:rsid w:val="00DA0332"/>
    <w:rsid w:val="00DA0C53"/>
    <w:rsid w:val="00DA5039"/>
    <w:rsid w:val="00DB0F51"/>
    <w:rsid w:val="00DB26FD"/>
    <w:rsid w:val="00DB3380"/>
    <w:rsid w:val="00DB38F0"/>
    <w:rsid w:val="00DC0797"/>
    <w:rsid w:val="00DC24E6"/>
    <w:rsid w:val="00DC2F00"/>
    <w:rsid w:val="00DC3346"/>
    <w:rsid w:val="00DC532B"/>
    <w:rsid w:val="00DC5521"/>
    <w:rsid w:val="00DC6393"/>
    <w:rsid w:val="00DC6B7E"/>
    <w:rsid w:val="00DD2FA0"/>
    <w:rsid w:val="00DD3E95"/>
    <w:rsid w:val="00DD3EB5"/>
    <w:rsid w:val="00DD4747"/>
    <w:rsid w:val="00DD5A5A"/>
    <w:rsid w:val="00DE279E"/>
    <w:rsid w:val="00DE34E9"/>
    <w:rsid w:val="00DE3CB5"/>
    <w:rsid w:val="00DE4A93"/>
    <w:rsid w:val="00DE6BB9"/>
    <w:rsid w:val="00DE7587"/>
    <w:rsid w:val="00DE7C08"/>
    <w:rsid w:val="00DF0A1D"/>
    <w:rsid w:val="00DF1C1F"/>
    <w:rsid w:val="00E00E7C"/>
    <w:rsid w:val="00E010A8"/>
    <w:rsid w:val="00E07B52"/>
    <w:rsid w:val="00E1074D"/>
    <w:rsid w:val="00E11FDC"/>
    <w:rsid w:val="00E136EA"/>
    <w:rsid w:val="00E14CE4"/>
    <w:rsid w:val="00E16EC7"/>
    <w:rsid w:val="00E20221"/>
    <w:rsid w:val="00E20803"/>
    <w:rsid w:val="00E218D8"/>
    <w:rsid w:val="00E259D3"/>
    <w:rsid w:val="00E25A8B"/>
    <w:rsid w:val="00E2621A"/>
    <w:rsid w:val="00E31936"/>
    <w:rsid w:val="00E3271C"/>
    <w:rsid w:val="00E3300B"/>
    <w:rsid w:val="00E34251"/>
    <w:rsid w:val="00E34AE0"/>
    <w:rsid w:val="00E34F6C"/>
    <w:rsid w:val="00E35C56"/>
    <w:rsid w:val="00E37EF3"/>
    <w:rsid w:val="00E4159C"/>
    <w:rsid w:val="00E43A24"/>
    <w:rsid w:val="00E446C3"/>
    <w:rsid w:val="00E4477E"/>
    <w:rsid w:val="00E5003B"/>
    <w:rsid w:val="00E50474"/>
    <w:rsid w:val="00E51B15"/>
    <w:rsid w:val="00E51EE7"/>
    <w:rsid w:val="00E51EEC"/>
    <w:rsid w:val="00E56C6E"/>
    <w:rsid w:val="00E56E12"/>
    <w:rsid w:val="00E638E2"/>
    <w:rsid w:val="00E64655"/>
    <w:rsid w:val="00E67B11"/>
    <w:rsid w:val="00E702C2"/>
    <w:rsid w:val="00E7154C"/>
    <w:rsid w:val="00E73FEF"/>
    <w:rsid w:val="00E75A95"/>
    <w:rsid w:val="00E75E70"/>
    <w:rsid w:val="00E812CF"/>
    <w:rsid w:val="00E813D6"/>
    <w:rsid w:val="00E8167F"/>
    <w:rsid w:val="00E82FA9"/>
    <w:rsid w:val="00E835DE"/>
    <w:rsid w:val="00E8436C"/>
    <w:rsid w:val="00E855AA"/>
    <w:rsid w:val="00E877A1"/>
    <w:rsid w:val="00E911E6"/>
    <w:rsid w:val="00E91563"/>
    <w:rsid w:val="00E91965"/>
    <w:rsid w:val="00E93321"/>
    <w:rsid w:val="00E95F9B"/>
    <w:rsid w:val="00E977AC"/>
    <w:rsid w:val="00EA07C5"/>
    <w:rsid w:val="00EA0C6F"/>
    <w:rsid w:val="00EA154C"/>
    <w:rsid w:val="00EA38AB"/>
    <w:rsid w:val="00EA39AC"/>
    <w:rsid w:val="00EA3A5B"/>
    <w:rsid w:val="00EA53E1"/>
    <w:rsid w:val="00EB0592"/>
    <w:rsid w:val="00EB0AC9"/>
    <w:rsid w:val="00EB1179"/>
    <w:rsid w:val="00EB77D7"/>
    <w:rsid w:val="00EC03A5"/>
    <w:rsid w:val="00EC0683"/>
    <w:rsid w:val="00EC259B"/>
    <w:rsid w:val="00EC34EA"/>
    <w:rsid w:val="00EC3B4F"/>
    <w:rsid w:val="00EC5560"/>
    <w:rsid w:val="00EC6299"/>
    <w:rsid w:val="00EE1906"/>
    <w:rsid w:val="00EE2E9D"/>
    <w:rsid w:val="00EE3000"/>
    <w:rsid w:val="00EE4854"/>
    <w:rsid w:val="00EE4E2D"/>
    <w:rsid w:val="00EE6F36"/>
    <w:rsid w:val="00EE712A"/>
    <w:rsid w:val="00EE7C92"/>
    <w:rsid w:val="00EF4446"/>
    <w:rsid w:val="00F00B60"/>
    <w:rsid w:val="00F04572"/>
    <w:rsid w:val="00F04DC7"/>
    <w:rsid w:val="00F05C0D"/>
    <w:rsid w:val="00F07E5F"/>
    <w:rsid w:val="00F104AB"/>
    <w:rsid w:val="00F132BA"/>
    <w:rsid w:val="00F13B83"/>
    <w:rsid w:val="00F21980"/>
    <w:rsid w:val="00F22BF3"/>
    <w:rsid w:val="00F23084"/>
    <w:rsid w:val="00F26EEF"/>
    <w:rsid w:val="00F3092E"/>
    <w:rsid w:val="00F3127A"/>
    <w:rsid w:val="00F31488"/>
    <w:rsid w:val="00F3419E"/>
    <w:rsid w:val="00F360FF"/>
    <w:rsid w:val="00F363E8"/>
    <w:rsid w:val="00F36DBA"/>
    <w:rsid w:val="00F3757E"/>
    <w:rsid w:val="00F40D66"/>
    <w:rsid w:val="00F41643"/>
    <w:rsid w:val="00F42D5D"/>
    <w:rsid w:val="00F4373B"/>
    <w:rsid w:val="00F45D99"/>
    <w:rsid w:val="00F475D6"/>
    <w:rsid w:val="00F5139A"/>
    <w:rsid w:val="00F51AAE"/>
    <w:rsid w:val="00F5260D"/>
    <w:rsid w:val="00F54D79"/>
    <w:rsid w:val="00F55CEF"/>
    <w:rsid w:val="00F55F2D"/>
    <w:rsid w:val="00F561B2"/>
    <w:rsid w:val="00F577EC"/>
    <w:rsid w:val="00F70707"/>
    <w:rsid w:val="00F70F7C"/>
    <w:rsid w:val="00F7471D"/>
    <w:rsid w:val="00F756DC"/>
    <w:rsid w:val="00F76FDF"/>
    <w:rsid w:val="00F818F1"/>
    <w:rsid w:val="00F864A8"/>
    <w:rsid w:val="00F86DEA"/>
    <w:rsid w:val="00F9182B"/>
    <w:rsid w:val="00F91EBE"/>
    <w:rsid w:val="00F93C20"/>
    <w:rsid w:val="00F94ED1"/>
    <w:rsid w:val="00F9755E"/>
    <w:rsid w:val="00FA0284"/>
    <w:rsid w:val="00FA08AB"/>
    <w:rsid w:val="00FA0EEB"/>
    <w:rsid w:val="00FA1980"/>
    <w:rsid w:val="00FA310A"/>
    <w:rsid w:val="00FA3C6A"/>
    <w:rsid w:val="00FA69EB"/>
    <w:rsid w:val="00FA7E51"/>
    <w:rsid w:val="00FA7EDE"/>
    <w:rsid w:val="00FB1124"/>
    <w:rsid w:val="00FB13E3"/>
    <w:rsid w:val="00FB489D"/>
    <w:rsid w:val="00FC004D"/>
    <w:rsid w:val="00FC5659"/>
    <w:rsid w:val="00FC59D7"/>
    <w:rsid w:val="00FD197B"/>
    <w:rsid w:val="00FD5A6B"/>
    <w:rsid w:val="00FD5BDE"/>
    <w:rsid w:val="00FE0356"/>
    <w:rsid w:val="00FE4447"/>
    <w:rsid w:val="00FE6C6E"/>
    <w:rsid w:val="00FE7E10"/>
    <w:rsid w:val="00FF258B"/>
    <w:rsid w:val="00FF513B"/>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88"/>
  </w:style>
  <w:style w:type="paragraph" w:styleId="Heading1">
    <w:name w:val="heading 1"/>
    <w:basedOn w:val="Normal"/>
    <w:next w:val="Normal"/>
    <w:link w:val="Heading1Char"/>
    <w:uiPriority w:val="9"/>
    <w:qFormat/>
    <w:rsid w:val="00685676"/>
    <w:pPr>
      <w:keepNext/>
      <w:keepLines/>
      <w:spacing w:before="240" w:after="0"/>
      <w:outlineLvl w:val="0"/>
    </w:pPr>
    <w:rPr>
      <w:rFonts w:eastAsiaTheme="majorEastAsia" w:cstheme="majorBidi"/>
      <w:color w:val="ED7D31" w:themeColor="accent2"/>
      <w:sz w:val="32"/>
      <w:szCs w:val="32"/>
    </w:rPr>
  </w:style>
  <w:style w:type="paragraph" w:styleId="Heading2">
    <w:name w:val="heading 2"/>
    <w:basedOn w:val="Normal"/>
    <w:next w:val="Normal"/>
    <w:link w:val="Heading2Char"/>
    <w:uiPriority w:val="9"/>
    <w:unhideWhenUsed/>
    <w:qFormat/>
    <w:rsid w:val="00685676"/>
    <w:pPr>
      <w:keepNext/>
      <w:keepLines/>
      <w:spacing w:before="40" w:after="0"/>
      <w:outlineLvl w:val="1"/>
    </w:pPr>
    <w:rPr>
      <w:rFonts w:eastAsiaTheme="majorEastAsia" w:cstheme="majorBidi"/>
      <w:color w:val="ED7D31" w:themeColor="accent2"/>
      <w:sz w:val="28"/>
      <w:szCs w:val="26"/>
    </w:rPr>
  </w:style>
  <w:style w:type="paragraph" w:styleId="Heading3">
    <w:name w:val="heading 3"/>
    <w:basedOn w:val="Normal"/>
    <w:next w:val="Normal"/>
    <w:link w:val="Heading3Char"/>
    <w:uiPriority w:val="9"/>
    <w:unhideWhenUsed/>
    <w:qFormat/>
    <w:rsid w:val="00685676"/>
    <w:pPr>
      <w:keepNext/>
      <w:keepLines/>
      <w:spacing w:before="40" w:after="0"/>
      <w:outlineLvl w:val="2"/>
    </w:pPr>
    <w:rPr>
      <w:rFonts w:eastAsiaTheme="majorEastAsia"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685676"/>
    <w:rPr>
      <w:rFonts w:eastAsiaTheme="majorEastAsia" w:cstheme="majorBidi"/>
      <w:color w:val="ED7D31" w:themeColor="accent2"/>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 w:type="paragraph" w:styleId="Bibliography">
    <w:name w:val="Bibliography"/>
    <w:basedOn w:val="Normal"/>
    <w:next w:val="Normal"/>
    <w:uiPriority w:val="37"/>
    <w:unhideWhenUsed/>
    <w:rsid w:val="005C7592"/>
  </w:style>
  <w:style w:type="paragraph" w:styleId="Header">
    <w:name w:val="header"/>
    <w:basedOn w:val="Normal"/>
    <w:link w:val="HeaderChar"/>
    <w:uiPriority w:val="99"/>
    <w:unhideWhenUsed/>
    <w:rsid w:val="00BF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46"/>
  </w:style>
  <w:style w:type="paragraph" w:styleId="Footer">
    <w:name w:val="footer"/>
    <w:basedOn w:val="Normal"/>
    <w:link w:val="FooterChar"/>
    <w:uiPriority w:val="99"/>
    <w:unhideWhenUsed/>
    <w:rsid w:val="00BF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46"/>
  </w:style>
  <w:style w:type="character" w:customStyle="1" w:styleId="Heading2Char">
    <w:name w:val="Heading 2 Char"/>
    <w:basedOn w:val="DefaultParagraphFont"/>
    <w:link w:val="Heading2"/>
    <w:uiPriority w:val="9"/>
    <w:rsid w:val="00685676"/>
    <w:rPr>
      <w:rFonts w:eastAsiaTheme="majorEastAsia" w:cstheme="majorBidi"/>
      <w:color w:val="ED7D31" w:themeColor="accent2"/>
      <w:sz w:val="28"/>
      <w:szCs w:val="26"/>
    </w:rPr>
  </w:style>
  <w:style w:type="character" w:customStyle="1" w:styleId="Heading3Char">
    <w:name w:val="Heading 3 Char"/>
    <w:basedOn w:val="DefaultParagraphFont"/>
    <w:link w:val="Heading3"/>
    <w:uiPriority w:val="9"/>
    <w:rsid w:val="00685676"/>
    <w:rPr>
      <w:rFonts w:eastAsiaTheme="majorEastAsia" w:cstheme="majorBidi"/>
      <w:color w:val="ED7D31" w:themeColor="accent2"/>
    </w:rPr>
  </w:style>
  <w:style w:type="paragraph" w:styleId="TOCHeading">
    <w:name w:val="TOC Heading"/>
    <w:basedOn w:val="Heading1"/>
    <w:next w:val="Normal"/>
    <w:uiPriority w:val="39"/>
    <w:unhideWhenUsed/>
    <w:qFormat/>
    <w:rsid w:val="00334731"/>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334731"/>
    <w:pPr>
      <w:spacing w:after="100"/>
    </w:pPr>
  </w:style>
  <w:style w:type="paragraph" w:styleId="TOC2">
    <w:name w:val="toc 2"/>
    <w:basedOn w:val="Normal"/>
    <w:next w:val="Normal"/>
    <w:autoRedefine/>
    <w:uiPriority w:val="39"/>
    <w:unhideWhenUsed/>
    <w:rsid w:val="00334731"/>
    <w:pPr>
      <w:spacing w:after="100"/>
      <w:ind w:left="240"/>
    </w:pPr>
  </w:style>
  <w:style w:type="paragraph" w:styleId="TOC3">
    <w:name w:val="toc 3"/>
    <w:basedOn w:val="Normal"/>
    <w:next w:val="Normal"/>
    <w:autoRedefine/>
    <w:uiPriority w:val="39"/>
    <w:unhideWhenUsed/>
    <w:rsid w:val="00334731"/>
    <w:pPr>
      <w:spacing w:after="100"/>
      <w:ind w:left="480"/>
    </w:pPr>
  </w:style>
  <w:style w:type="paragraph" w:styleId="NoSpacing">
    <w:name w:val="No Spacing"/>
    <w:link w:val="NoSpacingChar"/>
    <w:uiPriority w:val="1"/>
    <w:qFormat/>
    <w:rsid w:val="00572921"/>
    <w:pPr>
      <w:spacing w:after="0" w:line="240" w:lineRule="auto"/>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7292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747194062">
      <w:bodyDiv w:val="1"/>
      <w:marLeft w:val="0"/>
      <w:marRight w:val="0"/>
      <w:marTop w:val="0"/>
      <w:marBottom w:val="0"/>
      <w:divBdr>
        <w:top w:val="none" w:sz="0" w:space="0" w:color="auto"/>
        <w:left w:val="none" w:sz="0" w:space="0" w:color="auto"/>
        <w:bottom w:val="none" w:sz="0" w:space="0" w:color="auto"/>
        <w:right w:val="none" w:sz="0" w:space="0" w:color="auto"/>
      </w:divBdr>
    </w:div>
    <w:div w:id="76503099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com/citations?user=ZCniP_MAAAAJ&amp;hl=en&amp;oi=ao" TargetMode="External"/><Relationship Id="rId18" Type="http://schemas.openxmlformats.org/officeDocument/2006/relationships/hyperlink" Target="https://doi.org/10.1007/978-3-031-21448-6_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holar.google.com/citations?user=G_KAOrQAAAAJ&amp;hl=en&amp;oi=ao" TargetMode="External"/><Relationship Id="rId17" Type="http://schemas.openxmlformats.org/officeDocument/2006/relationships/hyperlink" Target="https://doi.org/10.1007/s10699-021-09799-w" TargetMode="External"/><Relationship Id="rId2" Type="http://schemas.openxmlformats.org/officeDocument/2006/relationships/numbering" Target="numbering.xml"/><Relationship Id="rId16" Type="http://schemas.openxmlformats.org/officeDocument/2006/relationships/hyperlink" Target="https://www.ainvest.com/screen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eGtKYwAAAAJ&amp;hl=en&amp;oi=ao" TargetMode="External"/><Relationship Id="rId5" Type="http://schemas.openxmlformats.org/officeDocument/2006/relationships/webSettings" Target="webSettings.xml"/><Relationship Id="rId15" Type="http://schemas.openxmlformats.org/officeDocument/2006/relationships/hyperlink" Target="https://www.stockhero.ai/" TargetMode="External"/><Relationship Id="rId10" Type="http://schemas.openxmlformats.org/officeDocument/2006/relationships/hyperlink" Target="https://scholar.google.com/citations?user=5wuvTfoAAAAJ&amp;hl=en&amp;oi=ao" TargetMode="External"/><Relationship Id="rId19" Type="http://schemas.openxmlformats.org/officeDocument/2006/relationships/hyperlink" Target="https://africa.ai4d.ai/blog/revelation-de-la-strategie-ia-du-senegal-une-vision-pour-un-avenir-prospe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inves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Art23</b:Tag>
    <b:SourceType>InternetSite</b:SourceType>
    <b:Guid>{CB988976-7191-4E79-A92E-3D9331CB27F4}</b:Guid>
    <b:Author>
      <b:Author>
        <b:NameList>
          <b:Person>
            <b:Last>Africa</b:Last>
            <b:First>Artifical</b:First>
            <b:Middle>Intelligence Fro Development</b:Middle>
          </b:Person>
        </b:NameList>
      </b:Author>
    </b:Author>
    <b:Title>Révélation de la Stratégie IA du Sénégal : Une Vision pour un Avenir Prospère</b:Title>
    <b:InternetSiteTitle>Révélation de la Stratégie IA du Sénégal : Une Vision pour un Avenir Prospère</b:InternetSiteTitle>
    <b:Year>2023</b:Year>
    <b:Month>Octobre</b:Month>
    <b:Day>17</b:Day>
    <b:URL>https://africa.ai4d.ai/blog/revelation-de-la-strategie-ia-du-senegal-une-vision-pour-un-avenir-prospere/</b:URL>
    <b:RefOrder>1</b:RefOrder>
  </b:Source>
  <b:Source>
    <b:Tag>Flo17</b:Tag>
    <b:SourceType>BookSection</b:SourceType>
    <b:Guid>{C06EC756-99C6-43FD-9663-71305664F0B2}</b:Guid>
    <b:Author>
      <b:Author>
        <b:NameList>
          <b:Person>
            <b:Last>Deisting</b:Last>
            <b:First>Florent</b:First>
          </b:Person>
          <b:Person>
            <b:Last>Lahille</b:Last>
            <b:First>Jean-Pierre</b:First>
          </b:Person>
        </b:NameList>
      </b:Author>
      <b:BookAuthor>
        <b:NameList>
          <b:Person>
            <b:Last>Deisting</b:Last>
            <b:First>Florent</b:First>
          </b:Person>
          <b:Person>
            <b:Last>Lahille</b:Last>
            <b:First>Jean-Pierre</b:First>
          </b:Person>
        </b:NameList>
      </b:BookAuthor>
    </b:Author>
    <b:Title>Analyse</b:Title>
    <b:Year>2017</b:Year>
    <b:BookTitle>Analyse</b:BookTitle>
    <b:Publisher>DUNOS</b:Publisher>
    <b:RefOrder>1</b:RefOrder>
  </b:Source>
</b:Sources>
</file>

<file path=customXml/itemProps1.xml><?xml version="1.0" encoding="utf-8"?>
<ds:datastoreItem xmlns:ds="http://schemas.openxmlformats.org/officeDocument/2006/customXml" ds:itemID="{CA1C7252-5DF2-4BA8-A89B-9F6F922F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5672</TotalTime>
  <Pages>24</Pages>
  <Words>6468</Words>
  <Characters>36874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1170</cp:revision>
  <dcterms:created xsi:type="dcterms:W3CDTF">2023-11-27T16:22:00Z</dcterms:created>
  <dcterms:modified xsi:type="dcterms:W3CDTF">2024-06-12T10:46:00Z</dcterms:modified>
</cp:coreProperties>
</file>