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7565" w14:textId="6C093C39" w:rsidR="00390276" w:rsidRPr="00431707" w:rsidRDefault="00390276" w:rsidP="00390276">
      <w:pPr>
        <w:pStyle w:val="Project"/>
        <w:ind w:left="3600"/>
        <w:jc w:val="left"/>
      </w:pPr>
      <w:r>
        <w:t xml:space="preserve"> Arithmetic Expression Evaluator</w:t>
      </w:r>
    </w:p>
    <w:p w14:paraId="19C48FEB" w14:textId="77777777" w:rsidR="000D561C" w:rsidRPr="00431707" w:rsidRDefault="000D561C">
      <w:pPr>
        <w:pStyle w:val="BodyText1"/>
        <w:spacing w:after="0"/>
        <w:rPr>
          <w:lang w:val="en-US"/>
        </w:rPr>
      </w:pPr>
    </w:p>
    <w:p w14:paraId="24D1F514" w14:textId="2875DCD0" w:rsidR="000D561C" w:rsidRPr="00431707" w:rsidRDefault="00000000">
      <w:pPr>
        <w:pStyle w:val="Title"/>
        <w:jc w:val="right"/>
      </w:pPr>
      <w:fldSimple w:instr=" TITLE  \* MERGEFORMAT ">
        <w:r w:rsidR="008D3D1B">
          <w:t>Test Case</w:t>
        </w:r>
      </w:fldSimple>
      <w:r w:rsidR="00390276">
        <w:t xml:space="preserve"> Document</w:t>
      </w:r>
    </w:p>
    <w:p w14:paraId="25B3B76A" w14:textId="77777777" w:rsidR="000D561C" w:rsidRPr="00431707" w:rsidRDefault="000D561C"/>
    <w:p w14:paraId="7A902B5B" w14:textId="085EEA4B" w:rsidR="000D561C" w:rsidRPr="00431707" w:rsidRDefault="000D561C">
      <w:pPr>
        <w:pStyle w:val="Title"/>
        <w:jc w:val="right"/>
        <w:rPr>
          <w:sz w:val="28"/>
        </w:rPr>
      </w:pPr>
      <w:r w:rsidRPr="00431707">
        <w:rPr>
          <w:sz w:val="28"/>
        </w:rPr>
        <w:t>Version 1.0</w:t>
      </w:r>
      <w:r w:rsidR="00C86E97">
        <w:rPr>
          <w:sz w:val="28"/>
        </w:rPr>
        <w:t>.</w:t>
      </w:r>
      <w:r w:rsidR="00D34FD0">
        <w:rPr>
          <w:sz w:val="28"/>
        </w:rPr>
        <w:t>3</w:t>
      </w:r>
    </w:p>
    <w:p w14:paraId="07DC37B3" w14:textId="77777777" w:rsidR="000D561C" w:rsidRPr="00431707" w:rsidRDefault="000D561C">
      <w:pPr>
        <w:pStyle w:val="Title"/>
        <w:rPr>
          <w:sz w:val="28"/>
        </w:rPr>
      </w:pPr>
    </w:p>
    <w:p w14:paraId="3BB15DC6" w14:textId="77777777" w:rsidR="000D561C" w:rsidRPr="00431707" w:rsidRDefault="000D561C">
      <w:pPr>
        <w:pStyle w:val="InfoBlue"/>
        <w:sectPr w:rsidR="000D561C" w:rsidRPr="00431707">
          <w:headerReference w:type="default" r:id="rId7"/>
          <w:footerReference w:type="even" r:id="rId8"/>
          <w:pgSz w:w="12240" w:h="15840" w:code="1"/>
          <w:pgMar w:top="1440" w:right="1440" w:bottom="1440" w:left="1440" w:header="720" w:footer="720" w:gutter="0"/>
          <w:cols w:space="720"/>
          <w:vAlign w:val="center"/>
        </w:sectPr>
      </w:pPr>
    </w:p>
    <w:p w14:paraId="1E6755F7" w14:textId="77777777" w:rsidR="000D561C" w:rsidRPr="00431707" w:rsidRDefault="000D561C">
      <w:pPr>
        <w:pStyle w:val="Title"/>
      </w:pPr>
      <w:r w:rsidRPr="00431707">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561C" w:rsidRPr="00431707" w14:paraId="0460EE2B" w14:textId="77777777" w:rsidTr="00390276">
        <w:trPr>
          <w:trHeight w:val="408"/>
        </w:trPr>
        <w:tc>
          <w:tcPr>
            <w:tcW w:w="2304" w:type="dxa"/>
          </w:tcPr>
          <w:p w14:paraId="7D59A0D2" w14:textId="77777777" w:rsidR="000D561C" w:rsidRPr="00431707" w:rsidRDefault="000D561C">
            <w:pPr>
              <w:pStyle w:val="Tabletext"/>
              <w:jc w:val="center"/>
              <w:rPr>
                <w:b/>
              </w:rPr>
            </w:pPr>
            <w:r w:rsidRPr="00431707">
              <w:rPr>
                <w:b/>
              </w:rPr>
              <w:t>Date</w:t>
            </w:r>
          </w:p>
        </w:tc>
        <w:tc>
          <w:tcPr>
            <w:tcW w:w="1152" w:type="dxa"/>
          </w:tcPr>
          <w:p w14:paraId="727B8C0D" w14:textId="77777777" w:rsidR="000D561C" w:rsidRPr="00431707" w:rsidRDefault="000D561C">
            <w:pPr>
              <w:pStyle w:val="Tabletext"/>
              <w:jc w:val="center"/>
              <w:rPr>
                <w:b/>
              </w:rPr>
            </w:pPr>
            <w:r w:rsidRPr="00431707">
              <w:rPr>
                <w:b/>
              </w:rPr>
              <w:t>Version</w:t>
            </w:r>
          </w:p>
        </w:tc>
        <w:tc>
          <w:tcPr>
            <w:tcW w:w="3744" w:type="dxa"/>
          </w:tcPr>
          <w:p w14:paraId="08B8C0FE" w14:textId="77777777" w:rsidR="000D561C" w:rsidRPr="00431707" w:rsidRDefault="000D561C">
            <w:pPr>
              <w:pStyle w:val="Tabletext"/>
              <w:jc w:val="center"/>
              <w:rPr>
                <w:b/>
              </w:rPr>
            </w:pPr>
            <w:r w:rsidRPr="00431707">
              <w:rPr>
                <w:b/>
              </w:rPr>
              <w:t>Description</w:t>
            </w:r>
          </w:p>
        </w:tc>
        <w:tc>
          <w:tcPr>
            <w:tcW w:w="2304" w:type="dxa"/>
          </w:tcPr>
          <w:p w14:paraId="32D083E6" w14:textId="77777777" w:rsidR="000D561C" w:rsidRPr="00431707" w:rsidRDefault="000D561C">
            <w:pPr>
              <w:pStyle w:val="Tabletext"/>
              <w:jc w:val="center"/>
              <w:rPr>
                <w:b/>
              </w:rPr>
            </w:pPr>
            <w:r w:rsidRPr="00431707">
              <w:rPr>
                <w:b/>
              </w:rPr>
              <w:t>Author</w:t>
            </w:r>
          </w:p>
        </w:tc>
      </w:tr>
      <w:tr w:rsidR="000D561C" w:rsidRPr="00431707" w14:paraId="7625664D" w14:textId="77777777">
        <w:tc>
          <w:tcPr>
            <w:tcW w:w="2304" w:type="dxa"/>
          </w:tcPr>
          <w:p w14:paraId="159D9268" w14:textId="70AEDD4A" w:rsidR="000D561C" w:rsidRPr="00431707" w:rsidRDefault="00390276">
            <w:pPr>
              <w:pStyle w:val="Tabletext"/>
            </w:pPr>
            <w:r>
              <w:t>11/28/2023</w:t>
            </w:r>
          </w:p>
        </w:tc>
        <w:tc>
          <w:tcPr>
            <w:tcW w:w="1152" w:type="dxa"/>
          </w:tcPr>
          <w:p w14:paraId="59066EC1" w14:textId="5496DC3D" w:rsidR="000D561C" w:rsidRPr="00431707" w:rsidRDefault="00390276">
            <w:pPr>
              <w:pStyle w:val="Tabletext"/>
            </w:pPr>
            <w:r>
              <w:t>1.0</w:t>
            </w:r>
          </w:p>
        </w:tc>
        <w:tc>
          <w:tcPr>
            <w:tcW w:w="3744" w:type="dxa"/>
          </w:tcPr>
          <w:p w14:paraId="66D3CD2F" w14:textId="7D7C928D" w:rsidR="000D561C" w:rsidRPr="00431707" w:rsidRDefault="00390276">
            <w:pPr>
              <w:pStyle w:val="Tabletext"/>
            </w:pPr>
            <w:r>
              <w:t>Creation of document</w:t>
            </w:r>
          </w:p>
        </w:tc>
        <w:tc>
          <w:tcPr>
            <w:tcW w:w="2304" w:type="dxa"/>
          </w:tcPr>
          <w:p w14:paraId="66737391" w14:textId="56F3DD97" w:rsidR="000D561C" w:rsidRPr="00431707" w:rsidRDefault="00390276">
            <w:pPr>
              <w:pStyle w:val="Tabletext"/>
            </w:pPr>
            <w:r>
              <w:t>Charlie Gillund</w:t>
            </w:r>
          </w:p>
        </w:tc>
      </w:tr>
      <w:tr w:rsidR="000D561C" w:rsidRPr="00431707" w14:paraId="24FCE125" w14:textId="77777777">
        <w:tc>
          <w:tcPr>
            <w:tcW w:w="2304" w:type="dxa"/>
          </w:tcPr>
          <w:p w14:paraId="13D29601" w14:textId="05A4B3DD" w:rsidR="000D561C" w:rsidRPr="00431707" w:rsidRDefault="00C86E97">
            <w:pPr>
              <w:pStyle w:val="Tabletext"/>
            </w:pPr>
            <w:r>
              <w:t>11/30/2023</w:t>
            </w:r>
          </w:p>
        </w:tc>
        <w:tc>
          <w:tcPr>
            <w:tcW w:w="1152" w:type="dxa"/>
          </w:tcPr>
          <w:p w14:paraId="10D16BEC" w14:textId="37099B93" w:rsidR="000D561C" w:rsidRPr="00431707" w:rsidRDefault="00C86E97">
            <w:pPr>
              <w:pStyle w:val="Tabletext"/>
            </w:pPr>
            <w:r>
              <w:t>1.01</w:t>
            </w:r>
          </w:p>
        </w:tc>
        <w:tc>
          <w:tcPr>
            <w:tcW w:w="3744" w:type="dxa"/>
          </w:tcPr>
          <w:p w14:paraId="4D26021E" w14:textId="68F5911B" w:rsidR="000D561C" w:rsidRPr="00431707" w:rsidRDefault="00C86E97">
            <w:pPr>
              <w:pStyle w:val="Tabletext"/>
            </w:pPr>
            <w:r>
              <w:t>Updated parts 2,3,4,5</w:t>
            </w:r>
          </w:p>
        </w:tc>
        <w:tc>
          <w:tcPr>
            <w:tcW w:w="2304" w:type="dxa"/>
          </w:tcPr>
          <w:p w14:paraId="462C1A61" w14:textId="3DEF854E" w:rsidR="000D561C" w:rsidRPr="00431707" w:rsidRDefault="00C86E97">
            <w:pPr>
              <w:pStyle w:val="Tabletext"/>
            </w:pPr>
            <w:r>
              <w:t>Charlie Gillund</w:t>
            </w:r>
          </w:p>
        </w:tc>
      </w:tr>
      <w:tr w:rsidR="00D34FD0" w:rsidRPr="00431707" w14:paraId="37CFFC75" w14:textId="77777777">
        <w:tc>
          <w:tcPr>
            <w:tcW w:w="2304" w:type="dxa"/>
          </w:tcPr>
          <w:p w14:paraId="1455FD1E" w14:textId="7F4B9D6E" w:rsidR="00D34FD0" w:rsidRPr="00431707" w:rsidRDefault="00D34FD0" w:rsidP="00D34FD0">
            <w:pPr>
              <w:pStyle w:val="Tabletext"/>
            </w:pPr>
            <w:r>
              <w:t>12/3/2023</w:t>
            </w:r>
          </w:p>
        </w:tc>
        <w:tc>
          <w:tcPr>
            <w:tcW w:w="1152" w:type="dxa"/>
          </w:tcPr>
          <w:p w14:paraId="41DC35F9" w14:textId="3DDD098E" w:rsidR="00D34FD0" w:rsidRPr="00431707" w:rsidRDefault="00D34FD0" w:rsidP="00D34FD0">
            <w:pPr>
              <w:pStyle w:val="Tabletext"/>
            </w:pPr>
            <w:r>
              <w:t>1.02</w:t>
            </w:r>
          </w:p>
        </w:tc>
        <w:tc>
          <w:tcPr>
            <w:tcW w:w="3744" w:type="dxa"/>
          </w:tcPr>
          <w:p w14:paraId="380F75A3" w14:textId="7E41704C" w:rsidR="00D34FD0" w:rsidRPr="00431707" w:rsidRDefault="00D34FD0" w:rsidP="00D34FD0">
            <w:pPr>
              <w:pStyle w:val="Tabletext"/>
            </w:pPr>
            <w:r>
              <w:t>Updated Output Specification Test Cases</w:t>
            </w:r>
          </w:p>
        </w:tc>
        <w:tc>
          <w:tcPr>
            <w:tcW w:w="2304" w:type="dxa"/>
          </w:tcPr>
          <w:p w14:paraId="4420C26F" w14:textId="0F91E95B" w:rsidR="00D34FD0" w:rsidRPr="00431707" w:rsidRDefault="00D34FD0" w:rsidP="00D34FD0">
            <w:pPr>
              <w:pStyle w:val="Tabletext"/>
            </w:pPr>
            <w:r>
              <w:t>Drew Meyer</w:t>
            </w:r>
          </w:p>
        </w:tc>
      </w:tr>
      <w:tr w:rsidR="00D34FD0" w:rsidRPr="00431707" w14:paraId="7DC3A606" w14:textId="77777777">
        <w:tc>
          <w:tcPr>
            <w:tcW w:w="2304" w:type="dxa"/>
          </w:tcPr>
          <w:p w14:paraId="4114F011" w14:textId="3B3CAFC7" w:rsidR="00D34FD0" w:rsidRPr="00431707" w:rsidRDefault="00D34FD0" w:rsidP="00D34FD0">
            <w:pPr>
              <w:pStyle w:val="Tabletext"/>
            </w:pPr>
            <w:r>
              <w:t>12/3/2023</w:t>
            </w:r>
          </w:p>
        </w:tc>
        <w:tc>
          <w:tcPr>
            <w:tcW w:w="1152" w:type="dxa"/>
          </w:tcPr>
          <w:p w14:paraId="5B4A94AA" w14:textId="25003478" w:rsidR="00D34FD0" w:rsidRPr="00431707" w:rsidRDefault="00D34FD0" w:rsidP="00D34FD0">
            <w:pPr>
              <w:pStyle w:val="Tabletext"/>
            </w:pPr>
            <w:r>
              <w:t>1.0</w:t>
            </w:r>
            <w:r>
              <w:t>3</w:t>
            </w:r>
          </w:p>
        </w:tc>
        <w:tc>
          <w:tcPr>
            <w:tcW w:w="3744" w:type="dxa"/>
          </w:tcPr>
          <w:p w14:paraId="57362B74" w14:textId="30C78374" w:rsidR="00D34FD0" w:rsidRPr="00431707" w:rsidRDefault="00D34FD0" w:rsidP="00D34FD0">
            <w:pPr>
              <w:pStyle w:val="Tabletext"/>
            </w:pPr>
            <w:r>
              <w:t>Added results of test cases and fixed errors within document</w:t>
            </w:r>
          </w:p>
        </w:tc>
        <w:tc>
          <w:tcPr>
            <w:tcW w:w="2304" w:type="dxa"/>
          </w:tcPr>
          <w:p w14:paraId="542DD7FB" w14:textId="710AD47A" w:rsidR="00D34FD0" w:rsidRPr="00431707" w:rsidRDefault="00D34FD0" w:rsidP="00D34FD0">
            <w:pPr>
              <w:pStyle w:val="Tabletext"/>
            </w:pPr>
            <w:r>
              <w:t>Charlie Gillund</w:t>
            </w:r>
          </w:p>
        </w:tc>
      </w:tr>
    </w:tbl>
    <w:p w14:paraId="55C53F52" w14:textId="77777777" w:rsidR="000D561C" w:rsidRPr="00431707" w:rsidRDefault="000D561C"/>
    <w:p w14:paraId="0B1B1278" w14:textId="77777777" w:rsidR="000D561C" w:rsidRPr="00431707" w:rsidRDefault="000D561C">
      <w:pPr>
        <w:pStyle w:val="Title"/>
      </w:pPr>
      <w:r w:rsidRPr="00431707">
        <w:br w:type="page"/>
      </w:r>
      <w:r w:rsidRPr="00431707">
        <w:lastRenderedPageBreak/>
        <w:t>Table of Contents</w:t>
      </w:r>
    </w:p>
    <w:p w14:paraId="28A04BBA" w14:textId="77777777" w:rsidR="000D561C" w:rsidRPr="00431707" w:rsidRDefault="000D561C"/>
    <w:p w14:paraId="2885F903" w14:textId="062B8336" w:rsidR="000D561C" w:rsidRPr="00431707" w:rsidRDefault="000D561C">
      <w:pPr>
        <w:pStyle w:val="TOC1"/>
        <w:tabs>
          <w:tab w:val="left" w:pos="432"/>
        </w:tabs>
        <w:rPr>
          <w:sz w:val="24"/>
          <w:szCs w:val="24"/>
        </w:rPr>
      </w:pPr>
      <w:r w:rsidRPr="00431707">
        <w:fldChar w:fldCharType="begin"/>
      </w:r>
      <w:r w:rsidRPr="00431707">
        <w:instrText xml:space="preserve"> TOC \o "1-3" </w:instrText>
      </w:r>
      <w:r w:rsidRPr="00431707">
        <w:fldChar w:fldCharType="separate"/>
      </w:r>
      <w:r w:rsidRPr="00431707">
        <w:rPr>
          <w:szCs w:val="24"/>
        </w:rPr>
        <w:t>1.</w:t>
      </w:r>
      <w:r w:rsidRPr="00431707">
        <w:rPr>
          <w:sz w:val="24"/>
          <w:szCs w:val="24"/>
        </w:rPr>
        <w:tab/>
      </w:r>
      <w:r w:rsidRPr="00431707">
        <w:rPr>
          <w:szCs w:val="24"/>
        </w:rPr>
        <w:t>Purpos</w:t>
      </w:r>
      <w:r w:rsidR="00390276">
        <w:rPr>
          <w:szCs w:val="24"/>
        </w:rPr>
        <w:t>e</w:t>
      </w:r>
      <w:r w:rsidRPr="00431707">
        <w:tab/>
      </w:r>
      <w:r w:rsidRPr="00431707">
        <w:fldChar w:fldCharType="begin"/>
      </w:r>
      <w:r w:rsidRPr="00431707">
        <w:instrText xml:space="preserve"> PAGEREF _Toc5431510 \h </w:instrText>
      </w:r>
      <w:r w:rsidRPr="00431707">
        <w:fldChar w:fldCharType="separate"/>
      </w:r>
      <w:r w:rsidR="00431707">
        <w:rPr>
          <w:noProof/>
        </w:rPr>
        <w:t>4</w:t>
      </w:r>
      <w:r w:rsidRPr="00431707">
        <w:fldChar w:fldCharType="end"/>
      </w:r>
    </w:p>
    <w:p w14:paraId="36AEA4C8" w14:textId="77777777" w:rsidR="000D561C" w:rsidRPr="00431707" w:rsidRDefault="000D561C">
      <w:pPr>
        <w:pStyle w:val="TOC1"/>
        <w:tabs>
          <w:tab w:val="left" w:pos="432"/>
        </w:tabs>
        <w:rPr>
          <w:sz w:val="24"/>
          <w:szCs w:val="24"/>
        </w:rPr>
      </w:pPr>
      <w:r w:rsidRPr="00431707">
        <w:rPr>
          <w:szCs w:val="24"/>
        </w:rPr>
        <w:t>2.</w:t>
      </w:r>
      <w:r w:rsidRPr="00431707">
        <w:rPr>
          <w:sz w:val="24"/>
          <w:szCs w:val="24"/>
        </w:rPr>
        <w:tab/>
      </w:r>
      <w:r w:rsidRPr="00431707">
        <w:rPr>
          <w:szCs w:val="24"/>
        </w:rPr>
        <w:t>Test case identifier</w:t>
      </w:r>
      <w:r w:rsidRPr="00431707">
        <w:tab/>
      </w:r>
      <w:r w:rsidRPr="00431707">
        <w:fldChar w:fldCharType="begin"/>
      </w:r>
      <w:r w:rsidRPr="00431707">
        <w:instrText xml:space="preserve"> PAGEREF _Toc5431511 \h </w:instrText>
      </w:r>
      <w:r w:rsidRPr="00431707">
        <w:fldChar w:fldCharType="separate"/>
      </w:r>
      <w:r w:rsidR="00431707">
        <w:rPr>
          <w:noProof/>
        </w:rPr>
        <w:t>4</w:t>
      </w:r>
      <w:r w:rsidRPr="00431707">
        <w:fldChar w:fldCharType="end"/>
      </w:r>
    </w:p>
    <w:p w14:paraId="64F46B70" w14:textId="77777777" w:rsidR="000D561C" w:rsidRPr="00431707" w:rsidRDefault="000D561C">
      <w:pPr>
        <w:pStyle w:val="TOC1"/>
        <w:tabs>
          <w:tab w:val="left" w:pos="432"/>
        </w:tabs>
        <w:rPr>
          <w:sz w:val="24"/>
          <w:szCs w:val="24"/>
        </w:rPr>
      </w:pPr>
      <w:r w:rsidRPr="00431707">
        <w:rPr>
          <w:szCs w:val="24"/>
        </w:rPr>
        <w:t>3.</w:t>
      </w:r>
      <w:r w:rsidRPr="00431707">
        <w:rPr>
          <w:sz w:val="24"/>
          <w:szCs w:val="24"/>
        </w:rPr>
        <w:tab/>
      </w:r>
      <w:r w:rsidRPr="00431707">
        <w:rPr>
          <w:szCs w:val="24"/>
        </w:rPr>
        <w:t>Test item</w:t>
      </w:r>
      <w:r w:rsidRPr="00431707">
        <w:tab/>
      </w:r>
      <w:r w:rsidRPr="00431707">
        <w:fldChar w:fldCharType="begin"/>
      </w:r>
      <w:r w:rsidRPr="00431707">
        <w:instrText xml:space="preserve"> PAGEREF _Toc5431512 \h </w:instrText>
      </w:r>
      <w:r w:rsidRPr="00431707">
        <w:fldChar w:fldCharType="separate"/>
      </w:r>
      <w:r w:rsidR="00431707">
        <w:rPr>
          <w:noProof/>
        </w:rPr>
        <w:t>4</w:t>
      </w:r>
      <w:r w:rsidRPr="00431707">
        <w:fldChar w:fldCharType="end"/>
      </w:r>
    </w:p>
    <w:p w14:paraId="0FCA9F47" w14:textId="77777777" w:rsidR="000D561C" w:rsidRPr="00431707" w:rsidRDefault="000D561C">
      <w:pPr>
        <w:pStyle w:val="TOC1"/>
        <w:tabs>
          <w:tab w:val="left" w:pos="432"/>
        </w:tabs>
        <w:rPr>
          <w:sz w:val="24"/>
          <w:szCs w:val="24"/>
        </w:rPr>
      </w:pPr>
      <w:r w:rsidRPr="00431707">
        <w:rPr>
          <w:szCs w:val="24"/>
        </w:rPr>
        <w:t>4.</w:t>
      </w:r>
      <w:r w:rsidRPr="00431707">
        <w:rPr>
          <w:sz w:val="24"/>
          <w:szCs w:val="24"/>
        </w:rPr>
        <w:tab/>
      </w:r>
      <w:r w:rsidRPr="00431707">
        <w:rPr>
          <w:szCs w:val="24"/>
        </w:rPr>
        <w:t>Input specifications</w:t>
      </w:r>
      <w:r w:rsidRPr="00431707">
        <w:tab/>
      </w:r>
      <w:r w:rsidRPr="00431707">
        <w:fldChar w:fldCharType="begin"/>
      </w:r>
      <w:r w:rsidRPr="00431707">
        <w:instrText xml:space="preserve"> PAGEREF _Toc5431513 \h </w:instrText>
      </w:r>
      <w:r w:rsidRPr="00431707">
        <w:fldChar w:fldCharType="separate"/>
      </w:r>
      <w:r w:rsidR="00431707">
        <w:rPr>
          <w:noProof/>
        </w:rPr>
        <w:t>4</w:t>
      </w:r>
      <w:r w:rsidRPr="00431707">
        <w:fldChar w:fldCharType="end"/>
      </w:r>
    </w:p>
    <w:p w14:paraId="6B4D165F" w14:textId="77777777" w:rsidR="000D561C" w:rsidRPr="00431707" w:rsidRDefault="000D561C">
      <w:pPr>
        <w:pStyle w:val="TOC1"/>
        <w:tabs>
          <w:tab w:val="left" w:pos="432"/>
        </w:tabs>
        <w:rPr>
          <w:sz w:val="24"/>
          <w:szCs w:val="24"/>
        </w:rPr>
      </w:pPr>
      <w:r w:rsidRPr="00431707">
        <w:rPr>
          <w:szCs w:val="24"/>
        </w:rPr>
        <w:t>5.</w:t>
      </w:r>
      <w:r w:rsidRPr="00431707">
        <w:rPr>
          <w:sz w:val="24"/>
          <w:szCs w:val="24"/>
        </w:rPr>
        <w:tab/>
      </w:r>
      <w:r w:rsidRPr="00431707">
        <w:rPr>
          <w:szCs w:val="24"/>
        </w:rPr>
        <w:t>Output specifications</w:t>
      </w:r>
      <w:r w:rsidRPr="00431707">
        <w:tab/>
      </w:r>
      <w:r w:rsidRPr="00431707">
        <w:fldChar w:fldCharType="begin"/>
      </w:r>
      <w:r w:rsidRPr="00431707">
        <w:instrText xml:space="preserve"> PAGEREF _Toc5431514 \h </w:instrText>
      </w:r>
      <w:r w:rsidRPr="00431707">
        <w:fldChar w:fldCharType="separate"/>
      </w:r>
      <w:r w:rsidR="00431707">
        <w:rPr>
          <w:noProof/>
        </w:rPr>
        <w:t>4</w:t>
      </w:r>
      <w:r w:rsidRPr="00431707">
        <w:fldChar w:fldCharType="end"/>
      </w:r>
    </w:p>
    <w:p w14:paraId="07602178" w14:textId="77777777" w:rsidR="000D561C" w:rsidRPr="00431707" w:rsidRDefault="000D561C">
      <w:pPr>
        <w:pStyle w:val="TOC1"/>
        <w:tabs>
          <w:tab w:val="left" w:pos="432"/>
        </w:tabs>
        <w:rPr>
          <w:sz w:val="24"/>
          <w:szCs w:val="24"/>
        </w:rPr>
      </w:pPr>
      <w:r w:rsidRPr="00431707">
        <w:rPr>
          <w:szCs w:val="24"/>
        </w:rPr>
        <w:t>6.</w:t>
      </w:r>
      <w:r w:rsidRPr="00431707">
        <w:rPr>
          <w:sz w:val="24"/>
          <w:szCs w:val="24"/>
        </w:rPr>
        <w:tab/>
      </w:r>
      <w:r w:rsidRPr="00431707">
        <w:rPr>
          <w:szCs w:val="24"/>
        </w:rPr>
        <w:t>Environmental needs</w:t>
      </w:r>
      <w:r w:rsidRPr="00431707">
        <w:tab/>
      </w:r>
      <w:r w:rsidRPr="00431707">
        <w:fldChar w:fldCharType="begin"/>
      </w:r>
      <w:r w:rsidRPr="00431707">
        <w:instrText xml:space="preserve"> PAGEREF _Toc5431515 \h </w:instrText>
      </w:r>
      <w:r w:rsidRPr="00431707">
        <w:fldChar w:fldCharType="separate"/>
      </w:r>
      <w:r w:rsidR="00431707">
        <w:rPr>
          <w:noProof/>
        </w:rPr>
        <w:t>4</w:t>
      </w:r>
      <w:r w:rsidRPr="00431707">
        <w:fldChar w:fldCharType="end"/>
      </w:r>
    </w:p>
    <w:p w14:paraId="0DF09BE3" w14:textId="77777777" w:rsidR="000D561C" w:rsidRPr="00431707" w:rsidRDefault="000D561C">
      <w:pPr>
        <w:pStyle w:val="TOC3"/>
        <w:tabs>
          <w:tab w:val="left" w:pos="1600"/>
        </w:tabs>
        <w:rPr>
          <w:sz w:val="24"/>
          <w:szCs w:val="24"/>
        </w:rPr>
      </w:pPr>
      <w:r w:rsidRPr="00431707">
        <w:t>6.1.1</w:t>
      </w:r>
      <w:r w:rsidRPr="00431707">
        <w:rPr>
          <w:sz w:val="24"/>
          <w:szCs w:val="24"/>
        </w:rPr>
        <w:tab/>
      </w:r>
      <w:r w:rsidRPr="00431707">
        <w:t>Hardware</w:t>
      </w:r>
      <w:r w:rsidRPr="00431707">
        <w:tab/>
      </w:r>
      <w:r w:rsidRPr="00431707">
        <w:fldChar w:fldCharType="begin"/>
      </w:r>
      <w:r w:rsidRPr="00431707">
        <w:instrText xml:space="preserve"> PAGEREF _Toc5431516 \h </w:instrText>
      </w:r>
      <w:r w:rsidRPr="00431707">
        <w:fldChar w:fldCharType="separate"/>
      </w:r>
      <w:r w:rsidR="00431707">
        <w:rPr>
          <w:noProof/>
        </w:rPr>
        <w:t>4</w:t>
      </w:r>
      <w:r w:rsidRPr="00431707">
        <w:fldChar w:fldCharType="end"/>
      </w:r>
    </w:p>
    <w:p w14:paraId="62991C25" w14:textId="77777777" w:rsidR="000D561C" w:rsidRPr="00431707" w:rsidRDefault="000D561C">
      <w:pPr>
        <w:pStyle w:val="TOC3"/>
        <w:tabs>
          <w:tab w:val="left" w:pos="1600"/>
        </w:tabs>
        <w:rPr>
          <w:sz w:val="24"/>
          <w:szCs w:val="24"/>
        </w:rPr>
      </w:pPr>
      <w:r w:rsidRPr="00431707">
        <w:t>6.1.2</w:t>
      </w:r>
      <w:r w:rsidRPr="00431707">
        <w:rPr>
          <w:sz w:val="24"/>
          <w:szCs w:val="24"/>
        </w:rPr>
        <w:tab/>
      </w:r>
      <w:r w:rsidRPr="00431707">
        <w:t>Software</w:t>
      </w:r>
      <w:r w:rsidRPr="00431707">
        <w:tab/>
      </w:r>
      <w:r w:rsidRPr="00431707">
        <w:fldChar w:fldCharType="begin"/>
      </w:r>
      <w:r w:rsidRPr="00431707">
        <w:instrText xml:space="preserve"> PAGEREF _Toc5431517 \h </w:instrText>
      </w:r>
      <w:r w:rsidRPr="00431707">
        <w:fldChar w:fldCharType="separate"/>
      </w:r>
      <w:r w:rsidR="00431707">
        <w:rPr>
          <w:noProof/>
        </w:rPr>
        <w:t>4</w:t>
      </w:r>
      <w:r w:rsidRPr="00431707">
        <w:fldChar w:fldCharType="end"/>
      </w:r>
    </w:p>
    <w:p w14:paraId="26D998A0" w14:textId="77777777" w:rsidR="000D561C" w:rsidRPr="00431707" w:rsidRDefault="000D561C">
      <w:pPr>
        <w:pStyle w:val="TOC3"/>
        <w:tabs>
          <w:tab w:val="left" w:pos="1600"/>
        </w:tabs>
        <w:rPr>
          <w:sz w:val="24"/>
          <w:szCs w:val="24"/>
        </w:rPr>
      </w:pPr>
      <w:r w:rsidRPr="00431707">
        <w:t>6.1.3</w:t>
      </w:r>
      <w:r w:rsidRPr="00431707">
        <w:rPr>
          <w:sz w:val="24"/>
          <w:szCs w:val="24"/>
        </w:rPr>
        <w:tab/>
      </w:r>
      <w:r w:rsidRPr="00431707">
        <w:t>Other</w:t>
      </w:r>
      <w:r w:rsidRPr="00431707">
        <w:tab/>
      </w:r>
      <w:r w:rsidRPr="00431707">
        <w:fldChar w:fldCharType="begin"/>
      </w:r>
      <w:r w:rsidRPr="00431707">
        <w:instrText xml:space="preserve"> PAGEREF _Toc5431518 \h </w:instrText>
      </w:r>
      <w:r w:rsidRPr="00431707">
        <w:fldChar w:fldCharType="separate"/>
      </w:r>
      <w:r w:rsidR="00431707">
        <w:rPr>
          <w:noProof/>
        </w:rPr>
        <w:t>4</w:t>
      </w:r>
      <w:r w:rsidRPr="00431707">
        <w:fldChar w:fldCharType="end"/>
      </w:r>
    </w:p>
    <w:p w14:paraId="04C0FC28" w14:textId="77777777" w:rsidR="000D561C" w:rsidRPr="00431707" w:rsidRDefault="000D561C">
      <w:pPr>
        <w:pStyle w:val="TOC1"/>
        <w:tabs>
          <w:tab w:val="left" w:pos="432"/>
        </w:tabs>
        <w:rPr>
          <w:sz w:val="24"/>
          <w:szCs w:val="24"/>
        </w:rPr>
      </w:pPr>
      <w:r w:rsidRPr="00431707">
        <w:rPr>
          <w:szCs w:val="24"/>
        </w:rPr>
        <w:t>7.</w:t>
      </w:r>
      <w:r w:rsidRPr="00431707">
        <w:rPr>
          <w:sz w:val="24"/>
          <w:szCs w:val="24"/>
        </w:rPr>
        <w:tab/>
      </w:r>
      <w:r w:rsidRPr="00431707">
        <w:rPr>
          <w:szCs w:val="24"/>
        </w:rPr>
        <w:t>Special procedural requirements</w:t>
      </w:r>
      <w:r w:rsidRPr="00431707">
        <w:tab/>
      </w:r>
      <w:r w:rsidRPr="00431707">
        <w:fldChar w:fldCharType="begin"/>
      </w:r>
      <w:r w:rsidRPr="00431707">
        <w:instrText xml:space="preserve"> PAGEREF _Toc5431519 \h </w:instrText>
      </w:r>
      <w:r w:rsidRPr="00431707">
        <w:fldChar w:fldCharType="separate"/>
      </w:r>
      <w:r w:rsidR="00431707">
        <w:rPr>
          <w:noProof/>
        </w:rPr>
        <w:t>5</w:t>
      </w:r>
      <w:r w:rsidRPr="00431707">
        <w:fldChar w:fldCharType="end"/>
      </w:r>
    </w:p>
    <w:p w14:paraId="7A964FB0" w14:textId="77777777" w:rsidR="000D561C" w:rsidRPr="00431707" w:rsidRDefault="000D561C">
      <w:pPr>
        <w:pStyle w:val="TOC1"/>
        <w:tabs>
          <w:tab w:val="left" w:pos="432"/>
        </w:tabs>
        <w:rPr>
          <w:sz w:val="24"/>
          <w:szCs w:val="24"/>
        </w:rPr>
      </w:pPr>
      <w:r w:rsidRPr="00431707">
        <w:rPr>
          <w:szCs w:val="24"/>
        </w:rPr>
        <w:t>8.</w:t>
      </w:r>
      <w:r w:rsidRPr="00431707">
        <w:rPr>
          <w:sz w:val="24"/>
          <w:szCs w:val="24"/>
        </w:rPr>
        <w:tab/>
      </w:r>
      <w:r w:rsidRPr="00431707">
        <w:rPr>
          <w:szCs w:val="24"/>
        </w:rPr>
        <w:t>Intercase dependencies</w:t>
      </w:r>
      <w:r w:rsidRPr="00431707">
        <w:tab/>
      </w:r>
      <w:r w:rsidRPr="00431707">
        <w:fldChar w:fldCharType="begin"/>
      </w:r>
      <w:r w:rsidRPr="00431707">
        <w:instrText xml:space="preserve"> PAGEREF _Toc5431520 \h </w:instrText>
      </w:r>
      <w:r w:rsidRPr="00431707">
        <w:fldChar w:fldCharType="separate"/>
      </w:r>
      <w:r w:rsidR="00431707">
        <w:rPr>
          <w:noProof/>
        </w:rPr>
        <w:t>5</w:t>
      </w:r>
      <w:r w:rsidRPr="00431707">
        <w:fldChar w:fldCharType="end"/>
      </w:r>
    </w:p>
    <w:p w14:paraId="737C05E0" w14:textId="77777777" w:rsidR="000D561C" w:rsidRPr="00431707" w:rsidRDefault="000D561C">
      <w:pPr>
        <w:pStyle w:val="MainTitle"/>
      </w:pPr>
      <w:r w:rsidRPr="00431707">
        <w:fldChar w:fldCharType="end"/>
      </w:r>
      <w:r w:rsidRPr="00431707">
        <w:br w:type="page"/>
      </w:r>
      <w:fldSimple w:instr=" TITLE  \* MERGEFORMAT ">
        <w:r w:rsidR="008D3D1B">
          <w:t>Test Case</w:t>
        </w:r>
      </w:fldSimple>
    </w:p>
    <w:p w14:paraId="77FA54CA" w14:textId="77777777" w:rsidR="000D561C" w:rsidRPr="00431707" w:rsidRDefault="000D561C">
      <w:pPr>
        <w:pStyle w:val="Heading1"/>
      </w:pPr>
      <w:bookmarkStart w:id="0" w:name="_Toc314978528"/>
      <w:bookmarkStart w:id="1" w:name="_Toc324843634"/>
      <w:bookmarkStart w:id="2" w:name="_Toc324851941"/>
      <w:bookmarkStart w:id="3" w:name="_Toc324915524"/>
      <w:bookmarkStart w:id="4" w:name="_Toc433104437"/>
      <w:bookmarkStart w:id="5" w:name="_Toc5431510"/>
      <w:bookmarkStart w:id="6" w:name="_Toc433104436"/>
      <w:r w:rsidRPr="00431707">
        <w:t>Purpose</w:t>
      </w:r>
      <w:bookmarkEnd w:id="0"/>
      <w:bookmarkEnd w:id="1"/>
      <w:bookmarkEnd w:id="2"/>
      <w:bookmarkEnd w:id="3"/>
      <w:bookmarkEnd w:id="4"/>
      <w:bookmarkEnd w:id="5"/>
      <w:r w:rsidRPr="00431707">
        <w:t xml:space="preserve"> </w:t>
      </w:r>
      <w:bookmarkEnd w:id="6"/>
    </w:p>
    <w:p w14:paraId="1205FB25" w14:textId="3B4C0C75" w:rsidR="000D561C" w:rsidRPr="00390276" w:rsidRDefault="00390276">
      <w:pPr>
        <w:pStyle w:val="BodyText"/>
        <w:rPr>
          <w:iCs/>
        </w:rPr>
      </w:pPr>
      <w:r>
        <w:rPr>
          <w:iCs/>
        </w:rPr>
        <w:t xml:space="preserve">The purpose of the Test Case Document is to provide an overview of the test cases used to evaluate the effectiveness of the Arithmetic Expression Evaluator. </w:t>
      </w:r>
      <w:r w:rsidR="004529B6">
        <w:rPr>
          <w:iCs/>
        </w:rPr>
        <w:t xml:space="preserve">These Test cases are designed to evaluate the functionality of each facet of the program. </w:t>
      </w:r>
    </w:p>
    <w:p w14:paraId="7BE043B9" w14:textId="77777777" w:rsidR="000D561C" w:rsidRPr="00431707" w:rsidRDefault="000D561C">
      <w:pPr>
        <w:pStyle w:val="Heading1"/>
      </w:pPr>
      <w:bookmarkStart w:id="7" w:name="_Toc5431511"/>
      <w:r w:rsidRPr="00431707">
        <w:t>Test case identifier</w:t>
      </w:r>
      <w:bookmarkEnd w:id="7"/>
    </w:p>
    <w:p w14:paraId="525FE68E" w14:textId="47531441" w:rsidR="000D561C" w:rsidRPr="00431707" w:rsidRDefault="00E60C40" w:rsidP="00E60C40">
      <w:pPr>
        <w:pStyle w:val="BodyText1"/>
        <w:spacing w:after="0" w:line="240" w:lineRule="atLeast"/>
        <w:ind w:left="720"/>
        <w:rPr>
          <w:lang w:val="en-US"/>
        </w:rPr>
      </w:pPr>
      <w:bookmarkStart w:id="8" w:name="_Toc314978533"/>
      <w:bookmarkStart w:id="9" w:name="_Toc324843639"/>
      <w:bookmarkStart w:id="10" w:name="_Toc324851946"/>
      <w:bookmarkStart w:id="11" w:name="_Toc324915529"/>
      <w:bookmarkStart w:id="12" w:name="_Toc433104442"/>
      <w:r>
        <w:rPr>
          <w:lang w:val="en-US"/>
        </w:rPr>
        <w:t xml:space="preserve">There are </w:t>
      </w:r>
      <w:r w:rsidR="0044092C">
        <w:rPr>
          <w:lang w:val="en-US"/>
        </w:rPr>
        <w:t>three diff</w:t>
      </w:r>
      <w:r>
        <w:rPr>
          <w:lang w:val="en-US"/>
        </w:rPr>
        <w:t xml:space="preserve">erent test case identifiers for the following </w:t>
      </w:r>
      <w:r w:rsidR="008E7BAF">
        <w:rPr>
          <w:lang w:val="en-US"/>
        </w:rPr>
        <w:t>tests. The</w:t>
      </w:r>
      <w:r>
        <w:rPr>
          <w:lang w:val="en-US"/>
        </w:rPr>
        <w:t xml:space="preserve"> first identifier (BF) stands for basic function and tests a basic function based </w:t>
      </w:r>
      <w:r w:rsidR="008E7BAF">
        <w:rPr>
          <w:lang w:val="en-US"/>
        </w:rPr>
        <w:t>on the requirements document.</w:t>
      </w:r>
      <w:r w:rsidR="0044092C">
        <w:rPr>
          <w:lang w:val="en-US"/>
        </w:rPr>
        <w:t xml:space="preserve"> These are all tested using the eval function.</w:t>
      </w:r>
      <w:r w:rsidR="008E7BAF">
        <w:rPr>
          <w:lang w:val="en-US"/>
        </w:rPr>
        <w:t xml:space="preserve"> The second identifier is (ER) which stands for an error test case to ensure that errors are handled correctly and produce the right output according to the requirements document.</w:t>
      </w:r>
      <w:r w:rsidR="0044092C">
        <w:rPr>
          <w:lang w:val="en-US"/>
        </w:rPr>
        <w:t xml:space="preserve"> The third identifier(M) is the menu functions such as help, history, and exit.</w:t>
      </w:r>
    </w:p>
    <w:p w14:paraId="441CA8C2" w14:textId="77539807" w:rsidR="000D561C" w:rsidRDefault="000D561C">
      <w:pPr>
        <w:pStyle w:val="Heading1"/>
      </w:pPr>
      <w:bookmarkStart w:id="13" w:name="_Toc5431512"/>
      <w:r w:rsidRPr="00431707">
        <w:t>Test item</w:t>
      </w:r>
      <w:bookmarkEnd w:id="13"/>
      <w:r w:rsidR="00E60C40">
        <w:t>s</w:t>
      </w:r>
    </w:p>
    <w:p w14:paraId="10EA10AB" w14:textId="1109C83A" w:rsidR="006E0FDF" w:rsidRDefault="008E7BAF" w:rsidP="008E7BAF">
      <w:pPr>
        <w:ind w:left="720"/>
        <w:rPr>
          <w:iCs/>
        </w:rPr>
      </w:pPr>
      <w:r>
        <w:t xml:space="preserve">The items we are testing are the basic functions specified in the requirements document. (addition, subtraction, multiplication, division, modulo, </w:t>
      </w:r>
      <w:r w:rsidR="00B36F4D">
        <w:t>etc.</w:t>
      </w:r>
      <w:r>
        <w:t>)</w:t>
      </w:r>
      <w:r w:rsidR="005D34A5">
        <w:t xml:space="preserve"> and</w:t>
      </w:r>
      <w:r>
        <w:t xml:space="preserve"> the basic error cases also in the requirements document (Invalid operator, invalid parentheses, Invalid expression, </w:t>
      </w:r>
      <w:r w:rsidR="00B36F4D">
        <w:t>etc.</w:t>
      </w:r>
      <w:r>
        <w:t>)</w:t>
      </w:r>
      <w:r w:rsidR="005D34A5">
        <w:t>. We also test the menu functions which hare the help function, exit function, and history function.</w:t>
      </w:r>
    </w:p>
    <w:p w14:paraId="0554AD4A" w14:textId="262779B1" w:rsidR="006E0FDF" w:rsidRPr="006E0FDF" w:rsidRDefault="006E0FDF" w:rsidP="006E0FDF">
      <w:pPr>
        <w:pStyle w:val="BodyText1"/>
        <w:spacing w:after="0" w:line="240" w:lineRule="atLeast"/>
        <w:ind w:left="720"/>
        <w:rPr>
          <w:iCs/>
          <w:lang w:val="en-US"/>
        </w:rPr>
      </w:pPr>
    </w:p>
    <w:p w14:paraId="5D7A1631" w14:textId="77777777" w:rsidR="000D561C" w:rsidRDefault="000D561C">
      <w:pPr>
        <w:pStyle w:val="Heading1"/>
      </w:pPr>
      <w:bookmarkStart w:id="14" w:name="_Toc5431513"/>
      <w:r w:rsidRPr="00431707">
        <w:t>Input specifications</w:t>
      </w:r>
      <w:bookmarkEnd w:id="14"/>
    </w:p>
    <w:p w14:paraId="79C9C3FE" w14:textId="642FE8B6" w:rsidR="000D561C" w:rsidRPr="005D34A5" w:rsidRDefault="005D34A5" w:rsidP="005D34A5">
      <w:pPr>
        <w:pStyle w:val="BodyText1"/>
        <w:spacing w:after="0" w:line="240" w:lineRule="atLeast"/>
        <w:ind w:left="720"/>
        <w:rPr>
          <w:lang w:val="en-US"/>
        </w:rPr>
      </w:pPr>
      <w:r>
        <w:rPr>
          <w:lang w:val="en-US"/>
        </w:rPr>
        <w:t>There are two different inputs. The first type is the basic menu functions which include help, exit, and history which brings up the help menu, exits the program, and brings up the history respectfully. The second type is the expressions which requires the keyword eval followed by a valid expression.</w:t>
      </w:r>
    </w:p>
    <w:p w14:paraId="4C70EFDE" w14:textId="77777777" w:rsidR="000D561C" w:rsidRDefault="000D561C">
      <w:pPr>
        <w:pStyle w:val="Heading1"/>
      </w:pPr>
      <w:bookmarkStart w:id="15" w:name="_Toc5431514"/>
      <w:r w:rsidRPr="00431707">
        <w:t>Output specifications</w:t>
      </w:r>
      <w:bookmarkEnd w:id="15"/>
    </w:p>
    <w:p w14:paraId="6ECD9FCB" w14:textId="0A7B1C7E" w:rsidR="00B5514F" w:rsidRPr="00B5514F" w:rsidRDefault="00B5514F" w:rsidP="00B5514F">
      <w:pPr>
        <w:ind w:left="720"/>
      </w:pPr>
      <w:r>
        <w:t>The expected outputs and the test outputs are in the table below. The outputs for the menu functions is the menu or screen they output or the function of actually closing the program. The output for expressions should be a number or an explanation of an error.</w:t>
      </w:r>
    </w:p>
    <w:tbl>
      <w:tblPr>
        <w:tblpPr w:leftFromText="180" w:rightFromText="180" w:vertAnchor="text" w:horzAnchor="margin" w:tblpXSpec="center"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76"/>
        <w:gridCol w:w="1519"/>
        <w:gridCol w:w="1606"/>
        <w:gridCol w:w="1435"/>
        <w:gridCol w:w="1250"/>
      </w:tblGrid>
      <w:tr w:rsidR="000B7F23" w14:paraId="05ABE22B" w14:textId="77777777" w:rsidTr="00B5514F">
        <w:trPr>
          <w:trHeight w:val="484"/>
        </w:trPr>
        <w:tc>
          <w:tcPr>
            <w:tcW w:w="1277" w:type="dxa"/>
            <w:shd w:val="clear" w:color="auto" w:fill="auto"/>
          </w:tcPr>
          <w:p w14:paraId="445996AD" w14:textId="79409473" w:rsidR="000B7F23" w:rsidRPr="00B5514F" w:rsidRDefault="000B7F23" w:rsidP="000B7F23">
            <w:pPr>
              <w:rPr>
                <w:sz w:val="16"/>
                <w:szCs w:val="16"/>
              </w:rPr>
            </w:pPr>
            <w:r w:rsidRPr="00B5514F">
              <w:rPr>
                <w:sz w:val="16"/>
                <w:szCs w:val="16"/>
              </w:rPr>
              <w:t>Test Case ID</w:t>
            </w:r>
          </w:p>
        </w:tc>
        <w:tc>
          <w:tcPr>
            <w:tcW w:w="1876" w:type="dxa"/>
            <w:shd w:val="clear" w:color="auto" w:fill="auto"/>
          </w:tcPr>
          <w:p w14:paraId="3BF651F3" w14:textId="3FCE0796" w:rsidR="000B7F23" w:rsidRPr="00B5514F" w:rsidRDefault="000B7F23" w:rsidP="000B7F23">
            <w:pPr>
              <w:rPr>
                <w:sz w:val="16"/>
                <w:szCs w:val="16"/>
              </w:rPr>
            </w:pPr>
            <w:r w:rsidRPr="00B5514F">
              <w:rPr>
                <w:sz w:val="16"/>
                <w:szCs w:val="16"/>
              </w:rPr>
              <w:t>Test Case Description</w:t>
            </w:r>
          </w:p>
        </w:tc>
        <w:tc>
          <w:tcPr>
            <w:tcW w:w="1519" w:type="dxa"/>
            <w:shd w:val="clear" w:color="auto" w:fill="auto"/>
          </w:tcPr>
          <w:p w14:paraId="73B2AEB7" w14:textId="1FE5CD9E" w:rsidR="000B7F23" w:rsidRPr="00B5514F" w:rsidRDefault="000B7F23" w:rsidP="000B7F23">
            <w:pPr>
              <w:rPr>
                <w:sz w:val="16"/>
                <w:szCs w:val="16"/>
              </w:rPr>
            </w:pPr>
            <w:r w:rsidRPr="00B5514F">
              <w:rPr>
                <w:sz w:val="16"/>
                <w:szCs w:val="16"/>
              </w:rPr>
              <w:t>Input</w:t>
            </w:r>
          </w:p>
        </w:tc>
        <w:tc>
          <w:tcPr>
            <w:tcW w:w="1606" w:type="dxa"/>
            <w:shd w:val="clear" w:color="auto" w:fill="auto"/>
          </w:tcPr>
          <w:p w14:paraId="28E5A1B6" w14:textId="06240444" w:rsidR="000B7F23" w:rsidRPr="00B5514F" w:rsidRDefault="000B7F23" w:rsidP="000B7F23">
            <w:pPr>
              <w:rPr>
                <w:sz w:val="16"/>
                <w:szCs w:val="16"/>
              </w:rPr>
            </w:pPr>
            <w:r w:rsidRPr="00B5514F">
              <w:rPr>
                <w:sz w:val="16"/>
                <w:szCs w:val="16"/>
              </w:rPr>
              <w:t>Expected Output</w:t>
            </w:r>
          </w:p>
        </w:tc>
        <w:tc>
          <w:tcPr>
            <w:tcW w:w="1435" w:type="dxa"/>
            <w:shd w:val="clear" w:color="auto" w:fill="auto"/>
          </w:tcPr>
          <w:p w14:paraId="0C798715" w14:textId="3AE56C00" w:rsidR="000B7F23" w:rsidRPr="00B5514F" w:rsidRDefault="000B7F23" w:rsidP="000B7F23">
            <w:pPr>
              <w:rPr>
                <w:sz w:val="16"/>
                <w:szCs w:val="16"/>
              </w:rPr>
            </w:pPr>
            <w:r w:rsidRPr="00B5514F">
              <w:rPr>
                <w:sz w:val="16"/>
                <w:szCs w:val="16"/>
              </w:rPr>
              <w:t>Actual Output</w:t>
            </w:r>
          </w:p>
        </w:tc>
        <w:tc>
          <w:tcPr>
            <w:tcW w:w="1250" w:type="dxa"/>
            <w:shd w:val="clear" w:color="auto" w:fill="auto"/>
          </w:tcPr>
          <w:p w14:paraId="2D3FDA71" w14:textId="078D2612" w:rsidR="000B7F23" w:rsidRPr="00B5514F" w:rsidRDefault="000B7F23" w:rsidP="000B7F23">
            <w:pPr>
              <w:rPr>
                <w:sz w:val="16"/>
                <w:szCs w:val="16"/>
              </w:rPr>
            </w:pPr>
            <w:r w:rsidRPr="00B5514F">
              <w:rPr>
                <w:sz w:val="16"/>
                <w:szCs w:val="16"/>
              </w:rPr>
              <w:t>Pass/Fail</w:t>
            </w:r>
          </w:p>
        </w:tc>
      </w:tr>
      <w:tr w:rsidR="000B7F23" w14:paraId="02F528E8" w14:textId="77777777" w:rsidTr="00B5514F">
        <w:trPr>
          <w:trHeight w:val="484"/>
        </w:trPr>
        <w:tc>
          <w:tcPr>
            <w:tcW w:w="1277" w:type="dxa"/>
            <w:shd w:val="clear" w:color="auto" w:fill="auto"/>
          </w:tcPr>
          <w:p w14:paraId="06F6C1ED" w14:textId="2ADEE421" w:rsidR="000B7F23" w:rsidRPr="00B5514F" w:rsidRDefault="001F1F64" w:rsidP="000B7F23">
            <w:pPr>
              <w:rPr>
                <w:sz w:val="16"/>
                <w:szCs w:val="16"/>
              </w:rPr>
            </w:pPr>
            <w:r w:rsidRPr="00B5514F">
              <w:rPr>
                <w:sz w:val="16"/>
                <w:szCs w:val="16"/>
              </w:rPr>
              <w:t>M-01</w:t>
            </w:r>
          </w:p>
        </w:tc>
        <w:tc>
          <w:tcPr>
            <w:tcW w:w="1876" w:type="dxa"/>
            <w:shd w:val="clear" w:color="auto" w:fill="auto"/>
          </w:tcPr>
          <w:p w14:paraId="437A60A3" w14:textId="4C13762B" w:rsidR="000B7F23" w:rsidRPr="00B5514F" w:rsidRDefault="001F1F64" w:rsidP="000B7F23">
            <w:pPr>
              <w:rPr>
                <w:sz w:val="16"/>
                <w:szCs w:val="16"/>
              </w:rPr>
            </w:pPr>
            <w:r w:rsidRPr="00B5514F">
              <w:rPr>
                <w:sz w:val="16"/>
                <w:szCs w:val="16"/>
              </w:rPr>
              <w:t>Tests the help menu funciton</w:t>
            </w:r>
          </w:p>
        </w:tc>
        <w:tc>
          <w:tcPr>
            <w:tcW w:w="1519" w:type="dxa"/>
            <w:shd w:val="clear" w:color="auto" w:fill="auto"/>
          </w:tcPr>
          <w:p w14:paraId="48DA2841" w14:textId="077AB9C1" w:rsidR="000B7F23" w:rsidRPr="00B5514F" w:rsidRDefault="001F1F64" w:rsidP="000B7F23">
            <w:pPr>
              <w:rPr>
                <w:sz w:val="16"/>
                <w:szCs w:val="16"/>
              </w:rPr>
            </w:pPr>
            <w:r w:rsidRPr="00B5514F">
              <w:rPr>
                <w:sz w:val="16"/>
                <w:szCs w:val="16"/>
              </w:rPr>
              <w:t>help</w:t>
            </w:r>
          </w:p>
        </w:tc>
        <w:tc>
          <w:tcPr>
            <w:tcW w:w="1606" w:type="dxa"/>
            <w:shd w:val="clear" w:color="auto" w:fill="auto"/>
          </w:tcPr>
          <w:p w14:paraId="744713B0" w14:textId="7FF51670" w:rsidR="000B7F23" w:rsidRPr="00B5514F" w:rsidRDefault="001F1F64" w:rsidP="000B7F23">
            <w:pPr>
              <w:rPr>
                <w:sz w:val="16"/>
                <w:szCs w:val="16"/>
              </w:rPr>
            </w:pPr>
            <w:r w:rsidRPr="00B5514F">
              <w:rPr>
                <w:sz w:val="16"/>
                <w:szCs w:val="16"/>
              </w:rPr>
              <w:t>“The Help Menu”</w:t>
            </w:r>
          </w:p>
        </w:tc>
        <w:tc>
          <w:tcPr>
            <w:tcW w:w="1435" w:type="dxa"/>
            <w:shd w:val="clear" w:color="auto" w:fill="auto"/>
          </w:tcPr>
          <w:p w14:paraId="65CB2B1D" w14:textId="73E70EA3" w:rsidR="000B7F23" w:rsidRPr="00B5514F" w:rsidRDefault="001F1F64" w:rsidP="000B7F23">
            <w:pPr>
              <w:rPr>
                <w:sz w:val="16"/>
                <w:szCs w:val="16"/>
              </w:rPr>
            </w:pPr>
            <w:r w:rsidRPr="00B5514F">
              <w:rPr>
                <w:sz w:val="16"/>
                <w:szCs w:val="16"/>
              </w:rPr>
              <w:t>“The Help Menu</w:t>
            </w:r>
          </w:p>
        </w:tc>
        <w:tc>
          <w:tcPr>
            <w:tcW w:w="1250" w:type="dxa"/>
            <w:shd w:val="clear" w:color="auto" w:fill="auto"/>
          </w:tcPr>
          <w:p w14:paraId="3E41F231" w14:textId="1737A65A" w:rsidR="000B7F23" w:rsidRPr="00B5514F" w:rsidRDefault="001F1F64" w:rsidP="000B7F23">
            <w:pPr>
              <w:rPr>
                <w:sz w:val="16"/>
                <w:szCs w:val="16"/>
              </w:rPr>
            </w:pPr>
            <w:r w:rsidRPr="00B5514F">
              <w:rPr>
                <w:sz w:val="16"/>
                <w:szCs w:val="16"/>
              </w:rPr>
              <w:t>Pass</w:t>
            </w:r>
          </w:p>
        </w:tc>
      </w:tr>
      <w:tr w:rsidR="000B7F23" w14:paraId="0745B554" w14:textId="77777777" w:rsidTr="00B5514F">
        <w:trPr>
          <w:trHeight w:val="484"/>
        </w:trPr>
        <w:tc>
          <w:tcPr>
            <w:tcW w:w="1277" w:type="dxa"/>
            <w:shd w:val="clear" w:color="auto" w:fill="auto"/>
          </w:tcPr>
          <w:p w14:paraId="2A4BE388" w14:textId="6EC503A4" w:rsidR="000B7F23" w:rsidRPr="00B5514F" w:rsidRDefault="001F1F64" w:rsidP="000B7F23">
            <w:pPr>
              <w:rPr>
                <w:sz w:val="16"/>
                <w:szCs w:val="16"/>
              </w:rPr>
            </w:pPr>
            <w:r w:rsidRPr="00B5514F">
              <w:rPr>
                <w:sz w:val="16"/>
                <w:szCs w:val="16"/>
              </w:rPr>
              <w:t>M-02</w:t>
            </w:r>
          </w:p>
        </w:tc>
        <w:tc>
          <w:tcPr>
            <w:tcW w:w="1876" w:type="dxa"/>
            <w:shd w:val="clear" w:color="auto" w:fill="auto"/>
          </w:tcPr>
          <w:p w14:paraId="3C64A50F" w14:textId="35E10BC4" w:rsidR="000B7F23" w:rsidRPr="00B5514F" w:rsidRDefault="001F1F64" w:rsidP="000B7F23">
            <w:pPr>
              <w:rPr>
                <w:sz w:val="16"/>
                <w:szCs w:val="16"/>
              </w:rPr>
            </w:pPr>
            <w:r w:rsidRPr="00B5514F">
              <w:rPr>
                <w:sz w:val="16"/>
                <w:szCs w:val="16"/>
              </w:rPr>
              <w:t>Tests the history menu function</w:t>
            </w:r>
          </w:p>
        </w:tc>
        <w:tc>
          <w:tcPr>
            <w:tcW w:w="1519" w:type="dxa"/>
            <w:shd w:val="clear" w:color="auto" w:fill="auto"/>
          </w:tcPr>
          <w:p w14:paraId="7C1D0351" w14:textId="67D1DE65" w:rsidR="000B7F23" w:rsidRPr="00B5514F" w:rsidRDefault="001F1F64" w:rsidP="000B7F23">
            <w:pPr>
              <w:rPr>
                <w:sz w:val="16"/>
                <w:szCs w:val="16"/>
              </w:rPr>
            </w:pPr>
            <w:r w:rsidRPr="00B5514F">
              <w:rPr>
                <w:sz w:val="16"/>
                <w:szCs w:val="16"/>
              </w:rPr>
              <w:t>history</w:t>
            </w:r>
          </w:p>
        </w:tc>
        <w:tc>
          <w:tcPr>
            <w:tcW w:w="1606" w:type="dxa"/>
            <w:shd w:val="clear" w:color="auto" w:fill="auto"/>
          </w:tcPr>
          <w:p w14:paraId="00153696" w14:textId="7BDCAD94" w:rsidR="000B7F23" w:rsidRPr="00B5514F" w:rsidRDefault="001F1F64" w:rsidP="000B7F23">
            <w:pPr>
              <w:rPr>
                <w:sz w:val="16"/>
                <w:szCs w:val="16"/>
              </w:rPr>
            </w:pPr>
            <w:r w:rsidRPr="00B5514F">
              <w:rPr>
                <w:sz w:val="16"/>
                <w:szCs w:val="16"/>
              </w:rPr>
              <w:t>“The History Menu”</w:t>
            </w:r>
          </w:p>
        </w:tc>
        <w:tc>
          <w:tcPr>
            <w:tcW w:w="1435" w:type="dxa"/>
            <w:shd w:val="clear" w:color="auto" w:fill="auto"/>
          </w:tcPr>
          <w:p w14:paraId="48DBCB38" w14:textId="566E8337" w:rsidR="000B7F23" w:rsidRPr="00B5514F" w:rsidRDefault="001F1F64" w:rsidP="000B7F23">
            <w:pPr>
              <w:rPr>
                <w:sz w:val="16"/>
                <w:szCs w:val="16"/>
              </w:rPr>
            </w:pPr>
            <w:r w:rsidRPr="00B5514F">
              <w:rPr>
                <w:sz w:val="16"/>
                <w:szCs w:val="16"/>
              </w:rPr>
              <w:t>“The History Menu”</w:t>
            </w:r>
          </w:p>
        </w:tc>
        <w:tc>
          <w:tcPr>
            <w:tcW w:w="1250" w:type="dxa"/>
            <w:shd w:val="clear" w:color="auto" w:fill="auto"/>
          </w:tcPr>
          <w:p w14:paraId="330FFC10" w14:textId="17E5225A" w:rsidR="000B7F23" w:rsidRPr="00B5514F" w:rsidRDefault="001F1F64" w:rsidP="000B7F23">
            <w:pPr>
              <w:rPr>
                <w:sz w:val="16"/>
                <w:szCs w:val="16"/>
              </w:rPr>
            </w:pPr>
            <w:r w:rsidRPr="00B5514F">
              <w:rPr>
                <w:sz w:val="16"/>
                <w:szCs w:val="16"/>
              </w:rPr>
              <w:t>Pass</w:t>
            </w:r>
          </w:p>
        </w:tc>
      </w:tr>
      <w:tr w:rsidR="000B7F23" w14:paraId="4E9546BE" w14:textId="77777777" w:rsidTr="00B5514F">
        <w:trPr>
          <w:trHeight w:val="484"/>
        </w:trPr>
        <w:tc>
          <w:tcPr>
            <w:tcW w:w="1277" w:type="dxa"/>
            <w:shd w:val="clear" w:color="auto" w:fill="auto"/>
          </w:tcPr>
          <w:p w14:paraId="2EC32006" w14:textId="75B5117C" w:rsidR="000B7F23" w:rsidRPr="00B5514F" w:rsidRDefault="001F1F64" w:rsidP="000B7F23">
            <w:pPr>
              <w:rPr>
                <w:sz w:val="16"/>
                <w:szCs w:val="16"/>
              </w:rPr>
            </w:pPr>
            <w:r w:rsidRPr="00B5514F">
              <w:rPr>
                <w:sz w:val="16"/>
                <w:szCs w:val="16"/>
              </w:rPr>
              <w:t>M-03</w:t>
            </w:r>
          </w:p>
        </w:tc>
        <w:tc>
          <w:tcPr>
            <w:tcW w:w="1876" w:type="dxa"/>
            <w:shd w:val="clear" w:color="auto" w:fill="auto"/>
          </w:tcPr>
          <w:p w14:paraId="0EB040B4" w14:textId="36C94881" w:rsidR="000B7F23" w:rsidRPr="00B5514F" w:rsidRDefault="001F1F64" w:rsidP="000B7F23">
            <w:pPr>
              <w:rPr>
                <w:sz w:val="16"/>
                <w:szCs w:val="16"/>
              </w:rPr>
            </w:pPr>
            <w:r w:rsidRPr="00B5514F">
              <w:rPr>
                <w:sz w:val="16"/>
                <w:szCs w:val="16"/>
              </w:rPr>
              <w:t>Tests the exit menu function</w:t>
            </w:r>
          </w:p>
        </w:tc>
        <w:tc>
          <w:tcPr>
            <w:tcW w:w="1519" w:type="dxa"/>
            <w:shd w:val="clear" w:color="auto" w:fill="auto"/>
          </w:tcPr>
          <w:p w14:paraId="1AAEE78D" w14:textId="565F5FC5" w:rsidR="000B7F23" w:rsidRPr="00B5514F" w:rsidRDefault="001F1F64" w:rsidP="000B7F23">
            <w:pPr>
              <w:rPr>
                <w:sz w:val="16"/>
                <w:szCs w:val="16"/>
              </w:rPr>
            </w:pPr>
            <w:r w:rsidRPr="00B5514F">
              <w:rPr>
                <w:sz w:val="16"/>
                <w:szCs w:val="16"/>
              </w:rPr>
              <w:t>exit</w:t>
            </w:r>
          </w:p>
        </w:tc>
        <w:tc>
          <w:tcPr>
            <w:tcW w:w="1606" w:type="dxa"/>
            <w:shd w:val="clear" w:color="auto" w:fill="auto"/>
          </w:tcPr>
          <w:p w14:paraId="42F5BB81" w14:textId="24350F9E" w:rsidR="000B7F23" w:rsidRPr="00B5514F" w:rsidRDefault="001F1F64" w:rsidP="000B7F23">
            <w:pPr>
              <w:rPr>
                <w:sz w:val="16"/>
                <w:szCs w:val="16"/>
              </w:rPr>
            </w:pPr>
            <w:r w:rsidRPr="00B5514F">
              <w:rPr>
                <w:sz w:val="16"/>
                <w:szCs w:val="16"/>
              </w:rPr>
              <w:t>“Exits Program”</w:t>
            </w:r>
          </w:p>
        </w:tc>
        <w:tc>
          <w:tcPr>
            <w:tcW w:w="1435" w:type="dxa"/>
            <w:shd w:val="clear" w:color="auto" w:fill="auto"/>
          </w:tcPr>
          <w:p w14:paraId="68270EF0" w14:textId="27046176" w:rsidR="000B7F23" w:rsidRPr="00B5514F" w:rsidRDefault="001F1F64" w:rsidP="000B7F23">
            <w:pPr>
              <w:rPr>
                <w:sz w:val="16"/>
                <w:szCs w:val="16"/>
              </w:rPr>
            </w:pPr>
            <w:r w:rsidRPr="00B5514F">
              <w:rPr>
                <w:sz w:val="16"/>
                <w:szCs w:val="16"/>
              </w:rPr>
              <w:t xml:space="preserve">“Exits Program” </w:t>
            </w:r>
          </w:p>
        </w:tc>
        <w:tc>
          <w:tcPr>
            <w:tcW w:w="1250" w:type="dxa"/>
            <w:shd w:val="clear" w:color="auto" w:fill="auto"/>
          </w:tcPr>
          <w:p w14:paraId="3D750D8A" w14:textId="793A25EB" w:rsidR="000B7F23" w:rsidRPr="00B5514F" w:rsidRDefault="001F1F64" w:rsidP="000B7F23">
            <w:pPr>
              <w:rPr>
                <w:sz w:val="16"/>
                <w:szCs w:val="16"/>
              </w:rPr>
            </w:pPr>
            <w:r w:rsidRPr="00B5514F">
              <w:rPr>
                <w:sz w:val="16"/>
                <w:szCs w:val="16"/>
              </w:rPr>
              <w:t>Pass</w:t>
            </w:r>
          </w:p>
        </w:tc>
      </w:tr>
      <w:tr w:rsidR="000B7F23" w14:paraId="623A4447" w14:textId="77777777" w:rsidTr="00B5514F">
        <w:trPr>
          <w:trHeight w:val="251"/>
        </w:trPr>
        <w:tc>
          <w:tcPr>
            <w:tcW w:w="1277" w:type="dxa"/>
            <w:shd w:val="clear" w:color="auto" w:fill="auto"/>
          </w:tcPr>
          <w:p w14:paraId="1B61E768" w14:textId="33AD8604" w:rsidR="000B7F23" w:rsidRPr="00B5514F" w:rsidRDefault="000B7F23" w:rsidP="000B7F23">
            <w:pPr>
              <w:rPr>
                <w:sz w:val="16"/>
                <w:szCs w:val="16"/>
              </w:rPr>
            </w:pPr>
            <w:r w:rsidRPr="00B5514F">
              <w:rPr>
                <w:sz w:val="16"/>
                <w:szCs w:val="16"/>
              </w:rPr>
              <w:t>BF-01</w:t>
            </w:r>
          </w:p>
        </w:tc>
        <w:tc>
          <w:tcPr>
            <w:tcW w:w="1876" w:type="dxa"/>
            <w:shd w:val="clear" w:color="auto" w:fill="auto"/>
          </w:tcPr>
          <w:p w14:paraId="15F7535B" w14:textId="173BEBCB" w:rsidR="000B7F23" w:rsidRPr="00B5514F" w:rsidRDefault="000B7F23" w:rsidP="000B7F23">
            <w:pPr>
              <w:rPr>
                <w:sz w:val="16"/>
                <w:szCs w:val="16"/>
              </w:rPr>
            </w:pPr>
            <w:r w:rsidRPr="00B5514F">
              <w:rPr>
                <w:sz w:val="16"/>
                <w:szCs w:val="16"/>
              </w:rPr>
              <w:t xml:space="preserve">Test Addition </w:t>
            </w:r>
          </w:p>
        </w:tc>
        <w:tc>
          <w:tcPr>
            <w:tcW w:w="1519" w:type="dxa"/>
            <w:shd w:val="clear" w:color="auto" w:fill="auto"/>
          </w:tcPr>
          <w:p w14:paraId="4C4583FA" w14:textId="6D9D7354" w:rsidR="000B7F23" w:rsidRPr="00B5514F" w:rsidRDefault="00B5514F" w:rsidP="000B7F23">
            <w:pPr>
              <w:rPr>
                <w:sz w:val="16"/>
                <w:szCs w:val="16"/>
              </w:rPr>
            </w:pPr>
            <w:r>
              <w:rPr>
                <w:sz w:val="16"/>
                <w:szCs w:val="16"/>
              </w:rPr>
              <w:t xml:space="preserve">eval </w:t>
            </w:r>
            <w:r w:rsidR="000B7F23" w:rsidRPr="00B5514F">
              <w:rPr>
                <w:sz w:val="16"/>
                <w:szCs w:val="16"/>
              </w:rPr>
              <w:t>3+4</w:t>
            </w:r>
          </w:p>
        </w:tc>
        <w:tc>
          <w:tcPr>
            <w:tcW w:w="1606" w:type="dxa"/>
            <w:shd w:val="clear" w:color="auto" w:fill="auto"/>
          </w:tcPr>
          <w:p w14:paraId="21E4F752" w14:textId="3EA2F8AA" w:rsidR="000B7F23" w:rsidRPr="00B5514F" w:rsidRDefault="000B7F23" w:rsidP="000B7F23">
            <w:pPr>
              <w:rPr>
                <w:sz w:val="16"/>
                <w:szCs w:val="16"/>
              </w:rPr>
            </w:pPr>
            <w:r w:rsidRPr="00B5514F">
              <w:rPr>
                <w:sz w:val="16"/>
                <w:szCs w:val="16"/>
              </w:rPr>
              <w:t>7.00</w:t>
            </w:r>
          </w:p>
        </w:tc>
        <w:tc>
          <w:tcPr>
            <w:tcW w:w="1435" w:type="dxa"/>
            <w:shd w:val="clear" w:color="auto" w:fill="auto"/>
          </w:tcPr>
          <w:p w14:paraId="67F0D509" w14:textId="39C1156D" w:rsidR="000B7F23" w:rsidRPr="00B5514F" w:rsidRDefault="000B7F23" w:rsidP="000B7F23">
            <w:pPr>
              <w:rPr>
                <w:sz w:val="16"/>
                <w:szCs w:val="16"/>
              </w:rPr>
            </w:pPr>
            <w:r w:rsidRPr="00B5514F">
              <w:rPr>
                <w:sz w:val="16"/>
                <w:szCs w:val="16"/>
              </w:rPr>
              <w:t>7.00</w:t>
            </w:r>
          </w:p>
        </w:tc>
        <w:tc>
          <w:tcPr>
            <w:tcW w:w="1250" w:type="dxa"/>
            <w:shd w:val="clear" w:color="auto" w:fill="auto"/>
          </w:tcPr>
          <w:p w14:paraId="1D29A8B7" w14:textId="643D2DAD" w:rsidR="000B7F23" w:rsidRPr="00B5514F" w:rsidRDefault="000B7F23" w:rsidP="000B7F23">
            <w:pPr>
              <w:rPr>
                <w:sz w:val="16"/>
                <w:szCs w:val="16"/>
              </w:rPr>
            </w:pPr>
            <w:r w:rsidRPr="00B5514F">
              <w:rPr>
                <w:sz w:val="16"/>
                <w:szCs w:val="16"/>
              </w:rPr>
              <w:t>Pass</w:t>
            </w:r>
          </w:p>
        </w:tc>
      </w:tr>
      <w:tr w:rsidR="000B7F23" w14:paraId="0FF6F70B" w14:textId="77777777" w:rsidTr="00B5514F">
        <w:trPr>
          <w:trHeight w:val="251"/>
        </w:trPr>
        <w:tc>
          <w:tcPr>
            <w:tcW w:w="1277" w:type="dxa"/>
            <w:shd w:val="clear" w:color="auto" w:fill="auto"/>
          </w:tcPr>
          <w:p w14:paraId="4ADFEF75" w14:textId="2F3DC26F" w:rsidR="000B7F23" w:rsidRPr="00B5514F" w:rsidRDefault="000B7F23" w:rsidP="000B7F23">
            <w:pPr>
              <w:rPr>
                <w:sz w:val="16"/>
                <w:szCs w:val="16"/>
              </w:rPr>
            </w:pPr>
            <w:r w:rsidRPr="00B5514F">
              <w:rPr>
                <w:sz w:val="16"/>
                <w:szCs w:val="16"/>
              </w:rPr>
              <w:t>BF-02</w:t>
            </w:r>
          </w:p>
        </w:tc>
        <w:tc>
          <w:tcPr>
            <w:tcW w:w="1876" w:type="dxa"/>
            <w:shd w:val="clear" w:color="auto" w:fill="auto"/>
          </w:tcPr>
          <w:p w14:paraId="0BF23A4B" w14:textId="3EEEE8B6" w:rsidR="000B7F23" w:rsidRPr="00B5514F" w:rsidRDefault="000B7F23" w:rsidP="000B7F23">
            <w:pPr>
              <w:rPr>
                <w:sz w:val="16"/>
                <w:szCs w:val="16"/>
              </w:rPr>
            </w:pPr>
            <w:r w:rsidRPr="00B5514F">
              <w:rPr>
                <w:sz w:val="16"/>
                <w:szCs w:val="16"/>
              </w:rPr>
              <w:t xml:space="preserve">Test Subtraction </w:t>
            </w:r>
          </w:p>
        </w:tc>
        <w:tc>
          <w:tcPr>
            <w:tcW w:w="1519" w:type="dxa"/>
            <w:shd w:val="clear" w:color="auto" w:fill="auto"/>
          </w:tcPr>
          <w:p w14:paraId="66B2FA1A" w14:textId="3278A0BC" w:rsidR="000B7F23" w:rsidRPr="00B5514F" w:rsidRDefault="00B5514F" w:rsidP="000B7F23">
            <w:pPr>
              <w:rPr>
                <w:sz w:val="16"/>
                <w:szCs w:val="16"/>
              </w:rPr>
            </w:pPr>
            <w:r>
              <w:rPr>
                <w:sz w:val="16"/>
                <w:szCs w:val="16"/>
              </w:rPr>
              <w:t xml:space="preserve">eval </w:t>
            </w:r>
            <w:r w:rsidR="000B7F23" w:rsidRPr="00B5514F">
              <w:rPr>
                <w:sz w:val="16"/>
                <w:szCs w:val="16"/>
              </w:rPr>
              <w:t>4-1</w:t>
            </w:r>
          </w:p>
        </w:tc>
        <w:tc>
          <w:tcPr>
            <w:tcW w:w="1606" w:type="dxa"/>
            <w:shd w:val="clear" w:color="auto" w:fill="auto"/>
          </w:tcPr>
          <w:p w14:paraId="7B31B3C0" w14:textId="4A344F56" w:rsidR="000B7F23" w:rsidRPr="00B5514F" w:rsidRDefault="000B7F23" w:rsidP="000B7F23">
            <w:pPr>
              <w:rPr>
                <w:sz w:val="16"/>
                <w:szCs w:val="16"/>
              </w:rPr>
            </w:pPr>
            <w:r w:rsidRPr="00B5514F">
              <w:rPr>
                <w:sz w:val="16"/>
                <w:szCs w:val="16"/>
              </w:rPr>
              <w:t>3.00</w:t>
            </w:r>
          </w:p>
        </w:tc>
        <w:tc>
          <w:tcPr>
            <w:tcW w:w="1435" w:type="dxa"/>
            <w:shd w:val="clear" w:color="auto" w:fill="auto"/>
          </w:tcPr>
          <w:p w14:paraId="3CC9B3B4" w14:textId="1C0341E1" w:rsidR="000B7F23" w:rsidRPr="00B5514F" w:rsidRDefault="000B7F23" w:rsidP="000B7F23">
            <w:pPr>
              <w:rPr>
                <w:sz w:val="16"/>
                <w:szCs w:val="16"/>
              </w:rPr>
            </w:pPr>
            <w:r w:rsidRPr="00B5514F">
              <w:rPr>
                <w:sz w:val="16"/>
                <w:szCs w:val="16"/>
              </w:rPr>
              <w:t>3.00</w:t>
            </w:r>
          </w:p>
        </w:tc>
        <w:tc>
          <w:tcPr>
            <w:tcW w:w="1250" w:type="dxa"/>
            <w:shd w:val="clear" w:color="auto" w:fill="auto"/>
          </w:tcPr>
          <w:p w14:paraId="20FFCA0C" w14:textId="6D79DD2E" w:rsidR="000B7F23" w:rsidRPr="00B5514F" w:rsidRDefault="000B7F23" w:rsidP="000B7F23">
            <w:pPr>
              <w:rPr>
                <w:sz w:val="16"/>
                <w:szCs w:val="16"/>
              </w:rPr>
            </w:pPr>
            <w:r w:rsidRPr="00B5514F">
              <w:rPr>
                <w:sz w:val="16"/>
                <w:szCs w:val="16"/>
              </w:rPr>
              <w:t>Pass</w:t>
            </w:r>
          </w:p>
        </w:tc>
      </w:tr>
      <w:tr w:rsidR="000B7F23" w14:paraId="2407DDE4" w14:textId="77777777" w:rsidTr="00B5514F">
        <w:trPr>
          <w:trHeight w:val="251"/>
        </w:trPr>
        <w:tc>
          <w:tcPr>
            <w:tcW w:w="1277" w:type="dxa"/>
            <w:shd w:val="clear" w:color="auto" w:fill="auto"/>
          </w:tcPr>
          <w:p w14:paraId="2B9B8ECF" w14:textId="323C3CA9" w:rsidR="000B7F23" w:rsidRPr="00B5514F" w:rsidRDefault="000B7F23" w:rsidP="000B7F23">
            <w:pPr>
              <w:rPr>
                <w:sz w:val="16"/>
                <w:szCs w:val="16"/>
              </w:rPr>
            </w:pPr>
            <w:r w:rsidRPr="00B5514F">
              <w:rPr>
                <w:sz w:val="16"/>
                <w:szCs w:val="16"/>
              </w:rPr>
              <w:t>BF-03</w:t>
            </w:r>
          </w:p>
        </w:tc>
        <w:tc>
          <w:tcPr>
            <w:tcW w:w="1876" w:type="dxa"/>
            <w:shd w:val="clear" w:color="auto" w:fill="auto"/>
          </w:tcPr>
          <w:p w14:paraId="09C25606" w14:textId="4CACED56" w:rsidR="000B7F23" w:rsidRPr="00B5514F" w:rsidRDefault="000B7F23" w:rsidP="000B7F23">
            <w:pPr>
              <w:rPr>
                <w:sz w:val="16"/>
                <w:szCs w:val="16"/>
              </w:rPr>
            </w:pPr>
            <w:r w:rsidRPr="00B5514F">
              <w:rPr>
                <w:sz w:val="16"/>
                <w:szCs w:val="16"/>
              </w:rPr>
              <w:t>Test Multiplication</w:t>
            </w:r>
          </w:p>
        </w:tc>
        <w:tc>
          <w:tcPr>
            <w:tcW w:w="1519" w:type="dxa"/>
            <w:shd w:val="clear" w:color="auto" w:fill="auto"/>
          </w:tcPr>
          <w:p w14:paraId="7F6AC7D8" w14:textId="58BB26E2" w:rsidR="000B7F23" w:rsidRPr="00B5514F" w:rsidRDefault="00B5514F" w:rsidP="000B7F23">
            <w:pPr>
              <w:rPr>
                <w:sz w:val="16"/>
                <w:szCs w:val="16"/>
              </w:rPr>
            </w:pPr>
            <w:r>
              <w:rPr>
                <w:sz w:val="16"/>
                <w:szCs w:val="16"/>
              </w:rPr>
              <w:t xml:space="preserve">eval </w:t>
            </w:r>
            <w:r w:rsidR="000B7F23" w:rsidRPr="00B5514F">
              <w:rPr>
                <w:sz w:val="16"/>
                <w:szCs w:val="16"/>
              </w:rPr>
              <w:t>5*3</w:t>
            </w:r>
          </w:p>
        </w:tc>
        <w:tc>
          <w:tcPr>
            <w:tcW w:w="1606" w:type="dxa"/>
            <w:shd w:val="clear" w:color="auto" w:fill="auto"/>
          </w:tcPr>
          <w:p w14:paraId="3E8194FE" w14:textId="2C651EA5" w:rsidR="000B7F23" w:rsidRPr="00B5514F" w:rsidRDefault="000B7F23" w:rsidP="000B7F23">
            <w:pPr>
              <w:rPr>
                <w:sz w:val="16"/>
                <w:szCs w:val="16"/>
              </w:rPr>
            </w:pPr>
            <w:r w:rsidRPr="00B5514F">
              <w:rPr>
                <w:sz w:val="16"/>
                <w:szCs w:val="16"/>
              </w:rPr>
              <w:t>15.00</w:t>
            </w:r>
          </w:p>
        </w:tc>
        <w:tc>
          <w:tcPr>
            <w:tcW w:w="1435" w:type="dxa"/>
            <w:shd w:val="clear" w:color="auto" w:fill="auto"/>
          </w:tcPr>
          <w:p w14:paraId="0C3DA0EE" w14:textId="1C320744" w:rsidR="000B7F23" w:rsidRPr="00B5514F" w:rsidRDefault="000B7F23" w:rsidP="000B7F23">
            <w:pPr>
              <w:rPr>
                <w:sz w:val="16"/>
                <w:szCs w:val="16"/>
              </w:rPr>
            </w:pPr>
            <w:r w:rsidRPr="00B5514F">
              <w:rPr>
                <w:sz w:val="16"/>
                <w:szCs w:val="16"/>
              </w:rPr>
              <w:t>15.00</w:t>
            </w:r>
          </w:p>
        </w:tc>
        <w:tc>
          <w:tcPr>
            <w:tcW w:w="1250" w:type="dxa"/>
            <w:shd w:val="clear" w:color="auto" w:fill="auto"/>
          </w:tcPr>
          <w:p w14:paraId="335376F8" w14:textId="002DF7FD" w:rsidR="000B7F23" w:rsidRPr="00B5514F" w:rsidRDefault="000B7F23" w:rsidP="000B7F23">
            <w:pPr>
              <w:rPr>
                <w:sz w:val="16"/>
                <w:szCs w:val="16"/>
              </w:rPr>
            </w:pPr>
            <w:r w:rsidRPr="00B5514F">
              <w:rPr>
                <w:sz w:val="16"/>
                <w:szCs w:val="16"/>
              </w:rPr>
              <w:t>Pass</w:t>
            </w:r>
          </w:p>
        </w:tc>
      </w:tr>
      <w:tr w:rsidR="000B7F23" w14:paraId="1743357D" w14:textId="77777777" w:rsidTr="00B5514F">
        <w:trPr>
          <w:trHeight w:val="251"/>
        </w:trPr>
        <w:tc>
          <w:tcPr>
            <w:tcW w:w="1277" w:type="dxa"/>
            <w:shd w:val="clear" w:color="auto" w:fill="auto"/>
          </w:tcPr>
          <w:p w14:paraId="2E10392E" w14:textId="59AF3D20" w:rsidR="000B7F23" w:rsidRPr="00B5514F" w:rsidRDefault="000B7F23" w:rsidP="000B7F23">
            <w:pPr>
              <w:rPr>
                <w:sz w:val="16"/>
                <w:szCs w:val="16"/>
              </w:rPr>
            </w:pPr>
            <w:r w:rsidRPr="00B5514F">
              <w:rPr>
                <w:sz w:val="16"/>
                <w:szCs w:val="16"/>
              </w:rPr>
              <w:t>BF-04</w:t>
            </w:r>
          </w:p>
        </w:tc>
        <w:tc>
          <w:tcPr>
            <w:tcW w:w="1876" w:type="dxa"/>
            <w:shd w:val="clear" w:color="auto" w:fill="auto"/>
          </w:tcPr>
          <w:p w14:paraId="3F6E5DF9" w14:textId="5BD0C679" w:rsidR="000B7F23" w:rsidRPr="00B5514F" w:rsidRDefault="000B7F23" w:rsidP="000B7F23">
            <w:pPr>
              <w:rPr>
                <w:sz w:val="16"/>
                <w:szCs w:val="16"/>
              </w:rPr>
            </w:pPr>
            <w:r w:rsidRPr="00B5514F">
              <w:rPr>
                <w:sz w:val="16"/>
                <w:szCs w:val="16"/>
              </w:rPr>
              <w:t>Test Exponentiation</w:t>
            </w:r>
          </w:p>
        </w:tc>
        <w:tc>
          <w:tcPr>
            <w:tcW w:w="1519" w:type="dxa"/>
            <w:shd w:val="clear" w:color="auto" w:fill="auto"/>
          </w:tcPr>
          <w:p w14:paraId="0817DF25" w14:textId="1ECF9D19" w:rsidR="000B7F23" w:rsidRPr="00B5514F" w:rsidRDefault="00B5514F" w:rsidP="000B7F23">
            <w:pPr>
              <w:rPr>
                <w:sz w:val="16"/>
                <w:szCs w:val="16"/>
              </w:rPr>
            </w:pPr>
            <w:r>
              <w:rPr>
                <w:sz w:val="16"/>
                <w:szCs w:val="16"/>
              </w:rPr>
              <w:t xml:space="preserve">eval </w:t>
            </w:r>
            <w:r w:rsidR="000B7F23" w:rsidRPr="00B5514F">
              <w:rPr>
                <w:sz w:val="16"/>
                <w:szCs w:val="16"/>
              </w:rPr>
              <w:t>2^4</w:t>
            </w:r>
          </w:p>
        </w:tc>
        <w:tc>
          <w:tcPr>
            <w:tcW w:w="1606" w:type="dxa"/>
            <w:shd w:val="clear" w:color="auto" w:fill="auto"/>
          </w:tcPr>
          <w:p w14:paraId="16D83F13" w14:textId="3C86922C" w:rsidR="000B7F23" w:rsidRPr="00B5514F" w:rsidRDefault="000B7F23" w:rsidP="000B7F23">
            <w:pPr>
              <w:rPr>
                <w:sz w:val="16"/>
                <w:szCs w:val="16"/>
              </w:rPr>
            </w:pPr>
            <w:r w:rsidRPr="00B5514F">
              <w:rPr>
                <w:sz w:val="16"/>
                <w:szCs w:val="16"/>
              </w:rPr>
              <w:t>16.00</w:t>
            </w:r>
          </w:p>
        </w:tc>
        <w:tc>
          <w:tcPr>
            <w:tcW w:w="1435" w:type="dxa"/>
            <w:shd w:val="clear" w:color="auto" w:fill="auto"/>
          </w:tcPr>
          <w:p w14:paraId="00F86AF6" w14:textId="23DA7EC2" w:rsidR="000B7F23" w:rsidRPr="00B5514F" w:rsidRDefault="000B7F23" w:rsidP="000B7F23">
            <w:pPr>
              <w:rPr>
                <w:sz w:val="16"/>
                <w:szCs w:val="16"/>
              </w:rPr>
            </w:pPr>
            <w:r w:rsidRPr="00B5514F">
              <w:rPr>
                <w:sz w:val="16"/>
                <w:szCs w:val="16"/>
              </w:rPr>
              <w:t>16.00</w:t>
            </w:r>
          </w:p>
        </w:tc>
        <w:tc>
          <w:tcPr>
            <w:tcW w:w="1250" w:type="dxa"/>
            <w:shd w:val="clear" w:color="auto" w:fill="auto"/>
          </w:tcPr>
          <w:p w14:paraId="552C158A" w14:textId="7F0DED5F" w:rsidR="000B7F23" w:rsidRPr="00B5514F" w:rsidRDefault="000B7F23" w:rsidP="000B7F23">
            <w:pPr>
              <w:rPr>
                <w:sz w:val="16"/>
                <w:szCs w:val="16"/>
              </w:rPr>
            </w:pPr>
            <w:r w:rsidRPr="00B5514F">
              <w:rPr>
                <w:sz w:val="16"/>
                <w:szCs w:val="16"/>
              </w:rPr>
              <w:t>Pass</w:t>
            </w:r>
          </w:p>
        </w:tc>
      </w:tr>
      <w:tr w:rsidR="000B7F23" w14:paraId="603806B2" w14:textId="77777777" w:rsidTr="00B5514F">
        <w:trPr>
          <w:trHeight w:val="241"/>
        </w:trPr>
        <w:tc>
          <w:tcPr>
            <w:tcW w:w="1277" w:type="dxa"/>
            <w:shd w:val="clear" w:color="auto" w:fill="auto"/>
          </w:tcPr>
          <w:p w14:paraId="0867C000" w14:textId="5AFFC942" w:rsidR="000B7F23" w:rsidRPr="00B5514F" w:rsidRDefault="000B7F23" w:rsidP="000B7F23">
            <w:pPr>
              <w:rPr>
                <w:sz w:val="16"/>
                <w:szCs w:val="16"/>
              </w:rPr>
            </w:pPr>
            <w:r w:rsidRPr="00B5514F">
              <w:rPr>
                <w:sz w:val="16"/>
                <w:szCs w:val="16"/>
              </w:rPr>
              <w:t>BF-05</w:t>
            </w:r>
          </w:p>
        </w:tc>
        <w:tc>
          <w:tcPr>
            <w:tcW w:w="1876" w:type="dxa"/>
            <w:shd w:val="clear" w:color="auto" w:fill="auto"/>
          </w:tcPr>
          <w:p w14:paraId="0F3D6D56" w14:textId="174B9458" w:rsidR="000B7F23" w:rsidRPr="00B5514F" w:rsidRDefault="000B7F23" w:rsidP="000B7F23">
            <w:pPr>
              <w:rPr>
                <w:sz w:val="16"/>
                <w:szCs w:val="16"/>
              </w:rPr>
            </w:pPr>
            <w:r w:rsidRPr="00B5514F">
              <w:rPr>
                <w:sz w:val="16"/>
                <w:szCs w:val="16"/>
              </w:rPr>
              <w:t>Test Exponentiation(alt)</w:t>
            </w:r>
          </w:p>
        </w:tc>
        <w:tc>
          <w:tcPr>
            <w:tcW w:w="1519" w:type="dxa"/>
            <w:shd w:val="clear" w:color="auto" w:fill="auto"/>
          </w:tcPr>
          <w:p w14:paraId="42982B99" w14:textId="1DCA7843" w:rsidR="000B7F23" w:rsidRPr="00B5514F" w:rsidRDefault="00B5514F" w:rsidP="000B7F23">
            <w:pPr>
              <w:rPr>
                <w:sz w:val="16"/>
                <w:szCs w:val="16"/>
              </w:rPr>
            </w:pPr>
            <w:r>
              <w:rPr>
                <w:sz w:val="16"/>
                <w:szCs w:val="16"/>
              </w:rPr>
              <w:t xml:space="preserve">eval </w:t>
            </w:r>
            <w:r w:rsidR="000B7F23" w:rsidRPr="00B5514F">
              <w:rPr>
                <w:sz w:val="16"/>
                <w:szCs w:val="16"/>
              </w:rPr>
              <w:t>3**3</w:t>
            </w:r>
          </w:p>
        </w:tc>
        <w:tc>
          <w:tcPr>
            <w:tcW w:w="1606" w:type="dxa"/>
            <w:shd w:val="clear" w:color="auto" w:fill="auto"/>
          </w:tcPr>
          <w:p w14:paraId="62CD5EA0" w14:textId="504E4904" w:rsidR="000B7F23" w:rsidRPr="00B5514F" w:rsidRDefault="000B7F23" w:rsidP="000B7F23">
            <w:pPr>
              <w:rPr>
                <w:sz w:val="16"/>
                <w:szCs w:val="16"/>
              </w:rPr>
            </w:pPr>
            <w:r w:rsidRPr="00B5514F">
              <w:rPr>
                <w:sz w:val="16"/>
                <w:szCs w:val="16"/>
              </w:rPr>
              <w:t>27.00</w:t>
            </w:r>
          </w:p>
        </w:tc>
        <w:tc>
          <w:tcPr>
            <w:tcW w:w="1435" w:type="dxa"/>
            <w:shd w:val="clear" w:color="auto" w:fill="auto"/>
          </w:tcPr>
          <w:p w14:paraId="7BB41C5A" w14:textId="68DAA80F" w:rsidR="000B7F23" w:rsidRPr="00B5514F" w:rsidRDefault="000B7F23" w:rsidP="000B7F23">
            <w:pPr>
              <w:rPr>
                <w:sz w:val="16"/>
                <w:szCs w:val="16"/>
              </w:rPr>
            </w:pPr>
            <w:r w:rsidRPr="00B5514F">
              <w:rPr>
                <w:sz w:val="16"/>
                <w:szCs w:val="16"/>
              </w:rPr>
              <w:t>27.00</w:t>
            </w:r>
          </w:p>
        </w:tc>
        <w:tc>
          <w:tcPr>
            <w:tcW w:w="1250" w:type="dxa"/>
            <w:shd w:val="clear" w:color="auto" w:fill="auto"/>
          </w:tcPr>
          <w:p w14:paraId="47B0AF0B" w14:textId="1C405889" w:rsidR="000B7F23" w:rsidRPr="00B5514F" w:rsidRDefault="000B7F23" w:rsidP="000B7F23">
            <w:pPr>
              <w:rPr>
                <w:sz w:val="16"/>
                <w:szCs w:val="16"/>
              </w:rPr>
            </w:pPr>
            <w:r w:rsidRPr="00B5514F">
              <w:rPr>
                <w:sz w:val="16"/>
                <w:szCs w:val="16"/>
              </w:rPr>
              <w:t>Pass</w:t>
            </w:r>
          </w:p>
        </w:tc>
      </w:tr>
      <w:tr w:rsidR="000B7F23" w14:paraId="2BB4BF4F" w14:textId="77777777" w:rsidTr="00B5514F">
        <w:trPr>
          <w:trHeight w:val="241"/>
        </w:trPr>
        <w:tc>
          <w:tcPr>
            <w:tcW w:w="1277" w:type="dxa"/>
            <w:shd w:val="clear" w:color="auto" w:fill="auto"/>
          </w:tcPr>
          <w:p w14:paraId="6065C25D" w14:textId="3E0E620D" w:rsidR="000B7F23" w:rsidRPr="00B5514F" w:rsidRDefault="000B7F23" w:rsidP="000B7F23">
            <w:pPr>
              <w:rPr>
                <w:sz w:val="16"/>
                <w:szCs w:val="16"/>
              </w:rPr>
            </w:pPr>
            <w:r w:rsidRPr="00B5514F">
              <w:rPr>
                <w:sz w:val="16"/>
                <w:szCs w:val="16"/>
              </w:rPr>
              <w:t>BF-06</w:t>
            </w:r>
          </w:p>
        </w:tc>
        <w:tc>
          <w:tcPr>
            <w:tcW w:w="1876" w:type="dxa"/>
            <w:shd w:val="clear" w:color="auto" w:fill="auto"/>
          </w:tcPr>
          <w:p w14:paraId="3ADE529C" w14:textId="15084FAA" w:rsidR="000B7F23" w:rsidRPr="00B5514F" w:rsidRDefault="000B7F23" w:rsidP="000B7F23">
            <w:pPr>
              <w:rPr>
                <w:sz w:val="16"/>
                <w:szCs w:val="16"/>
              </w:rPr>
            </w:pPr>
            <w:r w:rsidRPr="00B5514F">
              <w:rPr>
                <w:sz w:val="16"/>
                <w:szCs w:val="16"/>
              </w:rPr>
              <w:t>Test Modulo</w:t>
            </w:r>
          </w:p>
        </w:tc>
        <w:tc>
          <w:tcPr>
            <w:tcW w:w="1519" w:type="dxa"/>
            <w:shd w:val="clear" w:color="auto" w:fill="auto"/>
          </w:tcPr>
          <w:p w14:paraId="7E1408EE" w14:textId="7B74744F" w:rsidR="000B7F23" w:rsidRPr="00B5514F" w:rsidRDefault="00B5514F" w:rsidP="000B7F23">
            <w:pPr>
              <w:rPr>
                <w:sz w:val="16"/>
                <w:szCs w:val="16"/>
              </w:rPr>
            </w:pPr>
            <w:r>
              <w:rPr>
                <w:sz w:val="16"/>
                <w:szCs w:val="16"/>
              </w:rPr>
              <w:t xml:space="preserve">eval </w:t>
            </w:r>
            <w:r w:rsidR="000B7F23" w:rsidRPr="00B5514F">
              <w:rPr>
                <w:sz w:val="16"/>
                <w:szCs w:val="16"/>
              </w:rPr>
              <w:t>12%10</w:t>
            </w:r>
          </w:p>
        </w:tc>
        <w:tc>
          <w:tcPr>
            <w:tcW w:w="1606" w:type="dxa"/>
            <w:shd w:val="clear" w:color="auto" w:fill="auto"/>
          </w:tcPr>
          <w:p w14:paraId="61A77FA1" w14:textId="2106CCE7" w:rsidR="000B7F23" w:rsidRPr="00B5514F" w:rsidRDefault="000B7F23" w:rsidP="000B7F23">
            <w:pPr>
              <w:rPr>
                <w:sz w:val="16"/>
                <w:szCs w:val="16"/>
              </w:rPr>
            </w:pPr>
            <w:r w:rsidRPr="00B5514F">
              <w:rPr>
                <w:sz w:val="16"/>
                <w:szCs w:val="16"/>
              </w:rPr>
              <w:t>2.00</w:t>
            </w:r>
          </w:p>
        </w:tc>
        <w:tc>
          <w:tcPr>
            <w:tcW w:w="1435" w:type="dxa"/>
            <w:shd w:val="clear" w:color="auto" w:fill="auto"/>
          </w:tcPr>
          <w:p w14:paraId="71D8365A" w14:textId="3A97236A" w:rsidR="000B7F23" w:rsidRPr="00B5514F" w:rsidRDefault="000B7F23" w:rsidP="000B7F23">
            <w:pPr>
              <w:rPr>
                <w:sz w:val="16"/>
                <w:szCs w:val="16"/>
              </w:rPr>
            </w:pPr>
            <w:r w:rsidRPr="00B5514F">
              <w:rPr>
                <w:sz w:val="16"/>
                <w:szCs w:val="16"/>
              </w:rPr>
              <w:t>2.00</w:t>
            </w:r>
          </w:p>
        </w:tc>
        <w:tc>
          <w:tcPr>
            <w:tcW w:w="1250" w:type="dxa"/>
            <w:shd w:val="clear" w:color="auto" w:fill="auto"/>
          </w:tcPr>
          <w:p w14:paraId="0EAA05FF" w14:textId="55F98123" w:rsidR="000B7F23" w:rsidRPr="00B5514F" w:rsidRDefault="000B7F23" w:rsidP="000B7F23">
            <w:pPr>
              <w:rPr>
                <w:sz w:val="16"/>
                <w:szCs w:val="16"/>
              </w:rPr>
            </w:pPr>
            <w:r w:rsidRPr="00B5514F">
              <w:rPr>
                <w:sz w:val="16"/>
                <w:szCs w:val="16"/>
              </w:rPr>
              <w:t>Pass</w:t>
            </w:r>
          </w:p>
        </w:tc>
      </w:tr>
      <w:tr w:rsidR="000B7F23" w14:paraId="546F4D8D" w14:textId="77777777" w:rsidTr="00B5514F">
        <w:trPr>
          <w:trHeight w:val="241"/>
        </w:trPr>
        <w:tc>
          <w:tcPr>
            <w:tcW w:w="1277" w:type="dxa"/>
            <w:shd w:val="clear" w:color="auto" w:fill="auto"/>
          </w:tcPr>
          <w:p w14:paraId="501C11F7" w14:textId="16AFA002" w:rsidR="000B7F23" w:rsidRPr="00B5514F" w:rsidRDefault="000B7F23" w:rsidP="000B7F23">
            <w:pPr>
              <w:rPr>
                <w:sz w:val="16"/>
                <w:szCs w:val="16"/>
              </w:rPr>
            </w:pPr>
            <w:r w:rsidRPr="00B5514F">
              <w:rPr>
                <w:sz w:val="16"/>
                <w:szCs w:val="16"/>
              </w:rPr>
              <w:t>BF-07</w:t>
            </w:r>
          </w:p>
        </w:tc>
        <w:tc>
          <w:tcPr>
            <w:tcW w:w="1876" w:type="dxa"/>
            <w:shd w:val="clear" w:color="auto" w:fill="auto"/>
          </w:tcPr>
          <w:p w14:paraId="5FEA0985" w14:textId="36DD9089" w:rsidR="000B7F23" w:rsidRPr="00B5514F" w:rsidRDefault="000B7F23" w:rsidP="000B7F23">
            <w:pPr>
              <w:rPr>
                <w:sz w:val="16"/>
                <w:szCs w:val="16"/>
              </w:rPr>
            </w:pPr>
            <w:r w:rsidRPr="00B5514F">
              <w:rPr>
                <w:sz w:val="16"/>
                <w:szCs w:val="16"/>
              </w:rPr>
              <w:t>Test Negative Numbers</w:t>
            </w:r>
          </w:p>
        </w:tc>
        <w:tc>
          <w:tcPr>
            <w:tcW w:w="1519" w:type="dxa"/>
            <w:shd w:val="clear" w:color="auto" w:fill="auto"/>
          </w:tcPr>
          <w:p w14:paraId="307C1686" w14:textId="3D9EEFF6" w:rsidR="000B7F23" w:rsidRPr="00B5514F" w:rsidRDefault="00B5514F" w:rsidP="000B7F23">
            <w:pPr>
              <w:rPr>
                <w:sz w:val="16"/>
                <w:szCs w:val="16"/>
              </w:rPr>
            </w:pPr>
            <w:r>
              <w:rPr>
                <w:sz w:val="16"/>
                <w:szCs w:val="16"/>
              </w:rPr>
              <w:t xml:space="preserve">eval </w:t>
            </w:r>
            <w:r w:rsidR="000B7F23" w:rsidRPr="00B5514F">
              <w:rPr>
                <w:sz w:val="16"/>
                <w:szCs w:val="16"/>
              </w:rPr>
              <w:t>-3+9</w:t>
            </w:r>
          </w:p>
        </w:tc>
        <w:tc>
          <w:tcPr>
            <w:tcW w:w="1606" w:type="dxa"/>
            <w:shd w:val="clear" w:color="auto" w:fill="auto"/>
          </w:tcPr>
          <w:p w14:paraId="2378D90A" w14:textId="1074ADD1" w:rsidR="000B7F23" w:rsidRPr="00B5514F" w:rsidRDefault="000B7F23" w:rsidP="000B7F23">
            <w:pPr>
              <w:rPr>
                <w:sz w:val="16"/>
                <w:szCs w:val="16"/>
              </w:rPr>
            </w:pPr>
            <w:r w:rsidRPr="00B5514F">
              <w:rPr>
                <w:sz w:val="16"/>
                <w:szCs w:val="16"/>
              </w:rPr>
              <w:t>6.00</w:t>
            </w:r>
          </w:p>
        </w:tc>
        <w:tc>
          <w:tcPr>
            <w:tcW w:w="1435" w:type="dxa"/>
            <w:shd w:val="clear" w:color="auto" w:fill="auto"/>
          </w:tcPr>
          <w:p w14:paraId="6E2B1D9C" w14:textId="4170D39D" w:rsidR="000B7F23" w:rsidRPr="00B5514F" w:rsidRDefault="000B7F23" w:rsidP="000B7F23">
            <w:pPr>
              <w:rPr>
                <w:sz w:val="16"/>
                <w:szCs w:val="16"/>
              </w:rPr>
            </w:pPr>
            <w:r w:rsidRPr="00B5514F">
              <w:rPr>
                <w:sz w:val="16"/>
                <w:szCs w:val="16"/>
              </w:rPr>
              <w:t>6.00</w:t>
            </w:r>
          </w:p>
        </w:tc>
        <w:tc>
          <w:tcPr>
            <w:tcW w:w="1250" w:type="dxa"/>
            <w:shd w:val="clear" w:color="auto" w:fill="auto"/>
          </w:tcPr>
          <w:p w14:paraId="071BE6BB" w14:textId="1F7EA770" w:rsidR="000B7F23" w:rsidRPr="00B5514F" w:rsidRDefault="000B7F23" w:rsidP="000B7F23">
            <w:pPr>
              <w:rPr>
                <w:sz w:val="16"/>
                <w:szCs w:val="16"/>
              </w:rPr>
            </w:pPr>
            <w:r w:rsidRPr="00B5514F">
              <w:rPr>
                <w:sz w:val="16"/>
                <w:szCs w:val="16"/>
              </w:rPr>
              <w:t>Pass</w:t>
            </w:r>
          </w:p>
        </w:tc>
      </w:tr>
      <w:tr w:rsidR="000B7F23" w14:paraId="353E33DD" w14:textId="77777777" w:rsidTr="00B5514F">
        <w:trPr>
          <w:trHeight w:val="493"/>
        </w:trPr>
        <w:tc>
          <w:tcPr>
            <w:tcW w:w="1277" w:type="dxa"/>
            <w:shd w:val="clear" w:color="auto" w:fill="auto"/>
          </w:tcPr>
          <w:p w14:paraId="4CFF0E36" w14:textId="2C79CA93" w:rsidR="000B7F23" w:rsidRPr="00B5514F" w:rsidRDefault="000B7F23" w:rsidP="000B7F23">
            <w:pPr>
              <w:rPr>
                <w:sz w:val="16"/>
                <w:szCs w:val="16"/>
              </w:rPr>
            </w:pPr>
            <w:r w:rsidRPr="00B5514F">
              <w:rPr>
                <w:sz w:val="16"/>
                <w:szCs w:val="16"/>
              </w:rPr>
              <w:t>BF-08</w:t>
            </w:r>
          </w:p>
        </w:tc>
        <w:tc>
          <w:tcPr>
            <w:tcW w:w="1876" w:type="dxa"/>
            <w:shd w:val="clear" w:color="auto" w:fill="auto"/>
          </w:tcPr>
          <w:p w14:paraId="6FD10E59" w14:textId="2DA1ED73" w:rsidR="000B7F23" w:rsidRPr="00B5514F" w:rsidRDefault="000B7F23" w:rsidP="000B7F23">
            <w:pPr>
              <w:rPr>
                <w:sz w:val="16"/>
                <w:szCs w:val="16"/>
              </w:rPr>
            </w:pPr>
            <w:r w:rsidRPr="00B5514F">
              <w:rPr>
                <w:sz w:val="16"/>
                <w:szCs w:val="16"/>
              </w:rPr>
              <w:t>Test Division</w:t>
            </w:r>
          </w:p>
        </w:tc>
        <w:tc>
          <w:tcPr>
            <w:tcW w:w="1519" w:type="dxa"/>
            <w:shd w:val="clear" w:color="auto" w:fill="auto"/>
          </w:tcPr>
          <w:p w14:paraId="42205947" w14:textId="5CBD6599" w:rsidR="000B7F23" w:rsidRPr="00B5514F" w:rsidRDefault="00B5514F" w:rsidP="000B7F23">
            <w:pPr>
              <w:rPr>
                <w:sz w:val="16"/>
                <w:szCs w:val="16"/>
              </w:rPr>
            </w:pPr>
            <w:r>
              <w:rPr>
                <w:sz w:val="16"/>
                <w:szCs w:val="16"/>
              </w:rPr>
              <w:t xml:space="preserve">eval </w:t>
            </w:r>
            <w:r w:rsidR="000B7F23" w:rsidRPr="00B5514F">
              <w:rPr>
                <w:sz w:val="16"/>
                <w:szCs w:val="16"/>
              </w:rPr>
              <w:t>9/3</w:t>
            </w:r>
          </w:p>
        </w:tc>
        <w:tc>
          <w:tcPr>
            <w:tcW w:w="1606" w:type="dxa"/>
            <w:shd w:val="clear" w:color="auto" w:fill="auto"/>
          </w:tcPr>
          <w:p w14:paraId="6E0DD6D3" w14:textId="6DEB2B17" w:rsidR="000B7F23" w:rsidRPr="00B5514F" w:rsidRDefault="000B7F23" w:rsidP="000B7F23">
            <w:pPr>
              <w:rPr>
                <w:sz w:val="16"/>
                <w:szCs w:val="16"/>
              </w:rPr>
            </w:pPr>
            <w:r w:rsidRPr="00B5514F">
              <w:rPr>
                <w:sz w:val="16"/>
                <w:szCs w:val="16"/>
              </w:rPr>
              <w:t>3.00</w:t>
            </w:r>
          </w:p>
        </w:tc>
        <w:tc>
          <w:tcPr>
            <w:tcW w:w="1435" w:type="dxa"/>
            <w:shd w:val="clear" w:color="auto" w:fill="auto"/>
          </w:tcPr>
          <w:p w14:paraId="23F75B49" w14:textId="410789A1" w:rsidR="000B7F23" w:rsidRPr="00B5514F" w:rsidRDefault="000B7F23" w:rsidP="000B7F23">
            <w:pPr>
              <w:rPr>
                <w:sz w:val="16"/>
                <w:szCs w:val="16"/>
              </w:rPr>
            </w:pPr>
            <w:r w:rsidRPr="00B5514F">
              <w:rPr>
                <w:sz w:val="16"/>
                <w:szCs w:val="16"/>
              </w:rPr>
              <w:t>3.00</w:t>
            </w:r>
          </w:p>
        </w:tc>
        <w:tc>
          <w:tcPr>
            <w:tcW w:w="1250" w:type="dxa"/>
            <w:shd w:val="clear" w:color="auto" w:fill="auto"/>
          </w:tcPr>
          <w:p w14:paraId="6375B218" w14:textId="6773D570" w:rsidR="000B7F23" w:rsidRPr="00B5514F" w:rsidRDefault="000B7F23" w:rsidP="000B7F23">
            <w:pPr>
              <w:rPr>
                <w:sz w:val="16"/>
                <w:szCs w:val="16"/>
              </w:rPr>
            </w:pPr>
            <w:r w:rsidRPr="00B5514F">
              <w:rPr>
                <w:sz w:val="16"/>
                <w:szCs w:val="16"/>
              </w:rPr>
              <w:t>Pass</w:t>
            </w:r>
          </w:p>
        </w:tc>
      </w:tr>
      <w:tr w:rsidR="001F1F64" w14:paraId="7FF52644" w14:textId="77777777" w:rsidTr="00B5514F">
        <w:trPr>
          <w:trHeight w:val="493"/>
        </w:trPr>
        <w:tc>
          <w:tcPr>
            <w:tcW w:w="1277" w:type="dxa"/>
            <w:shd w:val="clear" w:color="auto" w:fill="auto"/>
          </w:tcPr>
          <w:p w14:paraId="4B4A0F78" w14:textId="48FADE42" w:rsidR="001F1F64" w:rsidRPr="00B5514F" w:rsidRDefault="001F1F64" w:rsidP="001F1F64">
            <w:pPr>
              <w:rPr>
                <w:sz w:val="16"/>
                <w:szCs w:val="16"/>
              </w:rPr>
            </w:pPr>
            <w:r w:rsidRPr="00B5514F">
              <w:rPr>
                <w:sz w:val="16"/>
                <w:szCs w:val="16"/>
              </w:rPr>
              <w:t>BF-09</w:t>
            </w:r>
          </w:p>
        </w:tc>
        <w:tc>
          <w:tcPr>
            <w:tcW w:w="1876" w:type="dxa"/>
            <w:shd w:val="clear" w:color="auto" w:fill="auto"/>
          </w:tcPr>
          <w:p w14:paraId="73404F66" w14:textId="5B2D59C6" w:rsidR="001F1F64" w:rsidRPr="00B5514F" w:rsidRDefault="001F1F64" w:rsidP="001F1F64">
            <w:pPr>
              <w:rPr>
                <w:sz w:val="16"/>
                <w:szCs w:val="16"/>
              </w:rPr>
            </w:pPr>
            <w:r w:rsidRPr="00B5514F">
              <w:rPr>
                <w:sz w:val="16"/>
                <w:szCs w:val="16"/>
              </w:rPr>
              <w:t>Test Parentheses / Implicit Multiplication</w:t>
            </w:r>
          </w:p>
        </w:tc>
        <w:tc>
          <w:tcPr>
            <w:tcW w:w="1519" w:type="dxa"/>
            <w:shd w:val="clear" w:color="auto" w:fill="auto"/>
          </w:tcPr>
          <w:p w14:paraId="0532EFF9" w14:textId="59F769DF" w:rsidR="001F1F64" w:rsidRPr="00B5514F" w:rsidRDefault="00B5514F" w:rsidP="001F1F64">
            <w:pPr>
              <w:rPr>
                <w:sz w:val="16"/>
                <w:szCs w:val="16"/>
              </w:rPr>
            </w:pPr>
            <w:r>
              <w:rPr>
                <w:sz w:val="16"/>
                <w:szCs w:val="16"/>
              </w:rPr>
              <w:t xml:space="preserve">eval </w:t>
            </w:r>
            <w:r w:rsidR="001F1F64" w:rsidRPr="00B5514F">
              <w:rPr>
                <w:sz w:val="16"/>
                <w:szCs w:val="16"/>
              </w:rPr>
              <w:t>9(3*3)</w:t>
            </w:r>
          </w:p>
        </w:tc>
        <w:tc>
          <w:tcPr>
            <w:tcW w:w="1606" w:type="dxa"/>
            <w:shd w:val="clear" w:color="auto" w:fill="auto"/>
          </w:tcPr>
          <w:p w14:paraId="0E2CD6F0" w14:textId="443CCB9F" w:rsidR="001F1F64" w:rsidRPr="00B5514F" w:rsidRDefault="001F1F64" w:rsidP="001F1F64">
            <w:pPr>
              <w:rPr>
                <w:sz w:val="16"/>
                <w:szCs w:val="16"/>
              </w:rPr>
            </w:pPr>
            <w:r w:rsidRPr="00B5514F">
              <w:rPr>
                <w:sz w:val="16"/>
                <w:szCs w:val="16"/>
              </w:rPr>
              <w:t>81.00</w:t>
            </w:r>
          </w:p>
        </w:tc>
        <w:tc>
          <w:tcPr>
            <w:tcW w:w="1435" w:type="dxa"/>
            <w:shd w:val="clear" w:color="auto" w:fill="auto"/>
          </w:tcPr>
          <w:p w14:paraId="693E607E" w14:textId="6B5C7B96" w:rsidR="001F1F64" w:rsidRPr="00B5514F" w:rsidRDefault="001F1F64" w:rsidP="001F1F64">
            <w:pPr>
              <w:rPr>
                <w:sz w:val="16"/>
                <w:szCs w:val="16"/>
              </w:rPr>
            </w:pPr>
            <w:r w:rsidRPr="00B5514F">
              <w:rPr>
                <w:sz w:val="16"/>
                <w:szCs w:val="16"/>
              </w:rPr>
              <w:t>81.00</w:t>
            </w:r>
          </w:p>
        </w:tc>
        <w:tc>
          <w:tcPr>
            <w:tcW w:w="1250" w:type="dxa"/>
            <w:shd w:val="clear" w:color="auto" w:fill="auto"/>
          </w:tcPr>
          <w:p w14:paraId="1908C187" w14:textId="55FE07C0" w:rsidR="001F1F64" w:rsidRPr="00B5514F" w:rsidRDefault="001F1F64" w:rsidP="001F1F64">
            <w:pPr>
              <w:rPr>
                <w:sz w:val="16"/>
                <w:szCs w:val="16"/>
              </w:rPr>
            </w:pPr>
            <w:r w:rsidRPr="00B5514F">
              <w:rPr>
                <w:sz w:val="16"/>
                <w:szCs w:val="16"/>
              </w:rPr>
              <w:t>Pass</w:t>
            </w:r>
          </w:p>
        </w:tc>
      </w:tr>
      <w:tr w:rsidR="00B5514F" w14:paraId="104E2E16" w14:textId="77777777" w:rsidTr="00B5514F">
        <w:trPr>
          <w:trHeight w:val="493"/>
        </w:trPr>
        <w:tc>
          <w:tcPr>
            <w:tcW w:w="1277" w:type="dxa"/>
            <w:shd w:val="clear" w:color="auto" w:fill="auto"/>
          </w:tcPr>
          <w:p w14:paraId="4220DE01" w14:textId="339906C7" w:rsidR="00B5514F" w:rsidRPr="00B5514F" w:rsidRDefault="00B5514F" w:rsidP="001F1F64">
            <w:pPr>
              <w:rPr>
                <w:sz w:val="16"/>
                <w:szCs w:val="16"/>
              </w:rPr>
            </w:pPr>
            <w:r w:rsidRPr="00B5514F">
              <w:rPr>
                <w:sz w:val="16"/>
                <w:szCs w:val="16"/>
              </w:rPr>
              <w:lastRenderedPageBreak/>
              <w:t>BF-1</w:t>
            </w:r>
            <w:r>
              <w:rPr>
                <w:sz w:val="16"/>
                <w:szCs w:val="16"/>
              </w:rPr>
              <w:t>0</w:t>
            </w:r>
          </w:p>
        </w:tc>
        <w:tc>
          <w:tcPr>
            <w:tcW w:w="1876" w:type="dxa"/>
            <w:shd w:val="clear" w:color="auto" w:fill="auto"/>
          </w:tcPr>
          <w:p w14:paraId="01F1A768" w14:textId="794591EC" w:rsidR="00B5514F" w:rsidRPr="00B5514F" w:rsidRDefault="00B5514F" w:rsidP="001F1F64">
            <w:pPr>
              <w:rPr>
                <w:sz w:val="16"/>
                <w:szCs w:val="16"/>
              </w:rPr>
            </w:pPr>
            <w:r w:rsidRPr="00B5514F">
              <w:rPr>
                <w:sz w:val="16"/>
                <w:szCs w:val="16"/>
              </w:rPr>
              <w:t>Test Order of Operation</w:t>
            </w:r>
          </w:p>
        </w:tc>
        <w:tc>
          <w:tcPr>
            <w:tcW w:w="1519" w:type="dxa"/>
            <w:shd w:val="clear" w:color="auto" w:fill="auto"/>
          </w:tcPr>
          <w:p w14:paraId="2EAFE87F" w14:textId="6E9909B9" w:rsidR="00B5514F" w:rsidRPr="00B5514F" w:rsidRDefault="00B5514F" w:rsidP="001F1F64">
            <w:pPr>
              <w:rPr>
                <w:sz w:val="16"/>
                <w:szCs w:val="16"/>
              </w:rPr>
            </w:pPr>
            <w:r>
              <w:rPr>
                <w:sz w:val="16"/>
                <w:szCs w:val="16"/>
              </w:rPr>
              <w:t xml:space="preserve">eval </w:t>
            </w:r>
            <w:r w:rsidRPr="00B5514F">
              <w:rPr>
                <w:sz w:val="16"/>
                <w:szCs w:val="16"/>
              </w:rPr>
              <w:t>3/3*(2+1)</w:t>
            </w:r>
          </w:p>
        </w:tc>
        <w:tc>
          <w:tcPr>
            <w:tcW w:w="1606" w:type="dxa"/>
            <w:shd w:val="clear" w:color="auto" w:fill="auto"/>
          </w:tcPr>
          <w:p w14:paraId="2D770DF5" w14:textId="101A4259" w:rsidR="00B5514F" w:rsidRPr="00B5514F" w:rsidRDefault="00B5514F" w:rsidP="001F1F64">
            <w:pPr>
              <w:rPr>
                <w:sz w:val="16"/>
                <w:szCs w:val="16"/>
              </w:rPr>
            </w:pPr>
            <w:r w:rsidRPr="00B5514F">
              <w:rPr>
                <w:sz w:val="16"/>
                <w:szCs w:val="16"/>
              </w:rPr>
              <w:t>3.00</w:t>
            </w:r>
          </w:p>
        </w:tc>
        <w:tc>
          <w:tcPr>
            <w:tcW w:w="1435" w:type="dxa"/>
            <w:shd w:val="clear" w:color="auto" w:fill="auto"/>
          </w:tcPr>
          <w:p w14:paraId="4B5F34DD" w14:textId="19EF641A" w:rsidR="00B5514F" w:rsidRPr="00B5514F" w:rsidRDefault="00B5514F" w:rsidP="001F1F64">
            <w:pPr>
              <w:rPr>
                <w:sz w:val="16"/>
                <w:szCs w:val="16"/>
              </w:rPr>
            </w:pPr>
            <w:r w:rsidRPr="00B5514F">
              <w:rPr>
                <w:sz w:val="16"/>
                <w:szCs w:val="16"/>
              </w:rPr>
              <w:t>3.00</w:t>
            </w:r>
          </w:p>
        </w:tc>
        <w:tc>
          <w:tcPr>
            <w:tcW w:w="1250" w:type="dxa"/>
            <w:shd w:val="clear" w:color="auto" w:fill="auto"/>
          </w:tcPr>
          <w:p w14:paraId="1E7BD95B" w14:textId="1E3D3824" w:rsidR="00B5514F" w:rsidRPr="00B5514F" w:rsidRDefault="00B5514F" w:rsidP="001F1F64">
            <w:pPr>
              <w:rPr>
                <w:sz w:val="16"/>
                <w:szCs w:val="16"/>
              </w:rPr>
            </w:pPr>
            <w:r w:rsidRPr="00B5514F">
              <w:rPr>
                <w:sz w:val="16"/>
                <w:szCs w:val="16"/>
              </w:rPr>
              <w:t>Pass</w:t>
            </w:r>
          </w:p>
        </w:tc>
      </w:tr>
      <w:tr w:rsidR="00B5514F" w14:paraId="4163B939" w14:textId="77777777" w:rsidTr="00B5514F">
        <w:trPr>
          <w:trHeight w:val="587"/>
        </w:trPr>
        <w:tc>
          <w:tcPr>
            <w:tcW w:w="1277" w:type="dxa"/>
            <w:shd w:val="clear" w:color="auto" w:fill="auto"/>
          </w:tcPr>
          <w:p w14:paraId="2E586367" w14:textId="4626D697" w:rsidR="00B5514F" w:rsidRPr="00B5514F" w:rsidRDefault="00B5514F" w:rsidP="001F1F64">
            <w:pPr>
              <w:rPr>
                <w:sz w:val="16"/>
                <w:szCs w:val="16"/>
              </w:rPr>
            </w:pPr>
            <w:r w:rsidRPr="00B5514F">
              <w:rPr>
                <w:sz w:val="16"/>
                <w:szCs w:val="16"/>
              </w:rPr>
              <w:t>BF-1</w:t>
            </w:r>
            <w:r>
              <w:rPr>
                <w:sz w:val="16"/>
                <w:szCs w:val="16"/>
              </w:rPr>
              <w:t>1</w:t>
            </w:r>
          </w:p>
        </w:tc>
        <w:tc>
          <w:tcPr>
            <w:tcW w:w="1876" w:type="dxa"/>
            <w:shd w:val="clear" w:color="auto" w:fill="auto"/>
          </w:tcPr>
          <w:p w14:paraId="0FEA3027" w14:textId="19948C8D" w:rsidR="00B5514F" w:rsidRPr="00B5514F" w:rsidRDefault="00B5514F" w:rsidP="001F1F64">
            <w:pPr>
              <w:rPr>
                <w:sz w:val="16"/>
                <w:szCs w:val="16"/>
              </w:rPr>
            </w:pPr>
            <w:r w:rsidRPr="00B5514F">
              <w:rPr>
                <w:sz w:val="16"/>
                <w:szCs w:val="16"/>
              </w:rPr>
              <w:t>Precision and Rounding</w:t>
            </w:r>
          </w:p>
        </w:tc>
        <w:tc>
          <w:tcPr>
            <w:tcW w:w="1519" w:type="dxa"/>
            <w:shd w:val="clear" w:color="auto" w:fill="auto"/>
          </w:tcPr>
          <w:p w14:paraId="2645F175" w14:textId="26B3A4C4" w:rsidR="00B5514F" w:rsidRPr="00B5514F" w:rsidRDefault="00B5514F" w:rsidP="001F1F64">
            <w:pPr>
              <w:rPr>
                <w:sz w:val="16"/>
                <w:szCs w:val="16"/>
              </w:rPr>
            </w:pPr>
            <w:r>
              <w:rPr>
                <w:sz w:val="16"/>
                <w:szCs w:val="16"/>
              </w:rPr>
              <w:t xml:space="preserve">eval </w:t>
            </w:r>
            <w:r w:rsidRPr="00B5514F">
              <w:rPr>
                <w:sz w:val="16"/>
                <w:szCs w:val="16"/>
              </w:rPr>
              <w:t>10 / 3</w:t>
            </w:r>
          </w:p>
        </w:tc>
        <w:tc>
          <w:tcPr>
            <w:tcW w:w="1606" w:type="dxa"/>
            <w:shd w:val="clear" w:color="auto" w:fill="auto"/>
          </w:tcPr>
          <w:p w14:paraId="644CCC33" w14:textId="2D36069E" w:rsidR="00B5514F" w:rsidRPr="00B5514F" w:rsidRDefault="00B5514F" w:rsidP="001F1F64">
            <w:pPr>
              <w:rPr>
                <w:sz w:val="16"/>
                <w:szCs w:val="16"/>
              </w:rPr>
            </w:pPr>
            <w:r w:rsidRPr="00B5514F">
              <w:rPr>
                <w:sz w:val="16"/>
                <w:szCs w:val="16"/>
              </w:rPr>
              <w:t>3.33</w:t>
            </w:r>
          </w:p>
        </w:tc>
        <w:tc>
          <w:tcPr>
            <w:tcW w:w="1435" w:type="dxa"/>
            <w:shd w:val="clear" w:color="auto" w:fill="auto"/>
          </w:tcPr>
          <w:p w14:paraId="7142B14B" w14:textId="3EF8B9F0" w:rsidR="00B5514F" w:rsidRPr="00B5514F" w:rsidRDefault="00B5514F" w:rsidP="001F1F64">
            <w:pPr>
              <w:rPr>
                <w:sz w:val="16"/>
                <w:szCs w:val="16"/>
              </w:rPr>
            </w:pPr>
            <w:r w:rsidRPr="00B5514F">
              <w:rPr>
                <w:sz w:val="16"/>
                <w:szCs w:val="16"/>
              </w:rPr>
              <w:t>3.33</w:t>
            </w:r>
          </w:p>
        </w:tc>
        <w:tc>
          <w:tcPr>
            <w:tcW w:w="1250" w:type="dxa"/>
            <w:shd w:val="clear" w:color="auto" w:fill="auto"/>
          </w:tcPr>
          <w:p w14:paraId="26987240" w14:textId="512FE8ED" w:rsidR="00B5514F" w:rsidRPr="00B5514F" w:rsidRDefault="00B5514F" w:rsidP="001F1F64">
            <w:pPr>
              <w:rPr>
                <w:sz w:val="16"/>
                <w:szCs w:val="16"/>
              </w:rPr>
            </w:pPr>
            <w:r w:rsidRPr="00B5514F">
              <w:rPr>
                <w:sz w:val="16"/>
                <w:szCs w:val="16"/>
              </w:rPr>
              <w:t>Pass</w:t>
            </w:r>
          </w:p>
        </w:tc>
      </w:tr>
      <w:tr w:rsidR="00B5514F" w14:paraId="28D657F1" w14:textId="77777777" w:rsidTr="00B5514F">
        <w:trPr>
          <w:trHeight w:val="493"/>
        </w:trPr>
        <w:tc>
          <w:tcPr>
            <w:tcW w:w="1277" w:type="dxa"/>
            <w:shd w:val="clear" w:color="auto" w:fill="auto"/>
          </w:tcPr>
          <w:p w14:paraId="29C58D7C" w14:textId="286036C8" w:rsidR="00B5514F" w:rsidRPr="00B5514F" w:rsidRDefault="00B5514F" w:rsidP="001F1F64">
            <w:pPr>
              <w:rPr>
                <w:sz w:val="16"/>
                <w:szCs w:val="16"/>
              </w:rPr>
            </w:pPr>
            <w:r w:rsidRPr="00B5514F">
              <w:rPr>
                <w:sz w:val="16"/>
                <w:szCs w:val="16"/>
              </w:rPr>
              <w:t>BF-1</w:t>
            </w:r>
            <w:r>
              <w:rPr>
                <w:sz w:val="16"/>
                <w:szCs w:val="16"/>
              </w:rPr>
              <w:t>2</w:t>
            </w:r>
          </w:p>
        </w:tc>
        <w:tc>
          <w:tcPr>
            <w:tcW w:w="1876" w:type="dxa"/>
            <w:shd w:val="clear" w:color="auto" w:fill="auto"/>
          </w:tcPr>
          <w:p w14:paraId="1AD1965B" w14:textId="4DBCA841" w:rsidR="00B5514F" w:rsidRPr="00B5514F" w:rsidRDefault="00B5514F" w:rsidP="001F1F64">
            <w:pPr>
              <w:rPr>
                <w:sz w:val="16"/>
                <w:szCs w:val="16"/>
              </w:rPr>
            </w:pPr>
            <w:r w:rsidRPr="00B5514F">
              <w:rPr>
                <w:sz w:val="16"/>
                <w:szCs w:val="16"/>
              </w:rPr>
              <w:t>Associativity</w:t>
            </w:r>
          </w:p>
        </w:tc>
        <w:tc>
          <w:tcPr>
            <w:tcW w:w="1519" w:type="dxa"/>
            <w:shd w:val="clear" w:color="auto" w:fill="auto"/>
          </w:tcPr>
          <w:p w14:paraId="7581DF65" w14:textId="46118191" w:rsidR="00B5514F" w:rsidRPr="00B5514F" w:rsidRDefault="00B5514F" w:rsidP="001F1F64">
            <w:pPr>
              <w:rPr>
                <w:sz w:val="16"/>
                <w:szCs w:val="16"/>
              </w:rPr>
            </w:pPr>
            <w:r>
              <w:rPr>
                <w:sz w:val="16"/>
                <w:szCs w:val="16"/>
              </w:rPr>
              <w:t xml:space="preserve">eval </w:t>
            </w:r>
            <w:r w:rsidRPr="00B5514F">
              <w:rPr>
                <w:sz w:val="16"/>
                <w:szCs w:val="16"/>
              </w:rPr>
              <w:t>2^3^2</w:t>
            </w:r>
          </w:p>
        </w:tc>
        <w:tc>
          <w:tcPr>
            <w:tcW w:w="1606" w:type="dxa"/>
            <w:shd w:val="clear" w:color="auto" w:fill="auto"/>
          </w:tcPr>
          <w:p w14:paraId="12642AB1" w14:textId="6BA11CA0" w:rsidR="00B5514F" w:rsidRPr="00B5514F" w:rsidRDefault="00B5514F" w:rsidP="001F1F64">
            <w:pPr>
              <w:rPr>
                <w:sz w:val="16"/>
                <w:szCs w:val="16"/>
              </w:rPr>
            </w:pPr>
            <w:r w:rsidRPr="00B5514F">
              <w:rPr>
                <w:sz w:val="16"/>
                <w:szCs w:val="16"/>
              </w:rPr>
              <w:t>512.00</w:t>
            </w:r>
          </w:p>
        </w:tc>
        <w:tc>
          <w:tcPr>
            <w:tcW w:w="1435" w:type="dxa"/>
            <w:shd w:val="clear" w:color="auto" w:fill="auto"/>
          </w:tcPr>
          <w:p w14:paraId="27C68BAA" w14:textId="49D82CD2" w:rsidR="00B5514F" w:rsidRPr="00B5514F" w:rsidRDefault="00B5514F" w:rsidP="001F1F64">
            <w:pPr>
              <w:rPr>
                <w:sz w:val="16"/>
                <w:szCs w:val="16"/>
              </w:rPr>
            </w:pPr>
            <w:r w:rsidRPr="00B5514F">
              <w:rPr>
                <w:sz w:val="16"/>
                <w:szCs w:val="16"/>
              </w:rPr>
              <w:t>512.00</w:t>
            </w:r>
          </w:p>
        </w:tc>
        <w:tc>
          <w:tcPr>
            <w:tcW w:w="1250" w:type="dxa"/>
            <w:shd w:val="clear" w:color="auto" w:fill="auto"/>
          </w:tcPr>
          <w:p w14:paraId="06E8B78D" w14:textId="7454C7C1" w:rsidR="00B5514F" w:rsidRPr="00B5514F" w:rsidRDefault="00B5514F" w:rsidP="001F1F64">
            <w:pPr>
              <w:rPr>
                <w:sz w:val="16"/>
                <w:szCs w:val="16"/>
              </w:rPr>
            </w:pPr>
            <w:r w:rsidRPr="00B5514F">
              <w:rPr>
                <w:sz w:val="16"/>
                <w:szCs w:val="16"/>
              </w:rPr>
              <w:t>Pass</w:t>
            </w:r>
          </w:p>
        </w:tc>
      </w:tr>
      <w:tr w:rsidR="00B5514F" w14:paraId="3A7980E2" w14:textId="77777777" w:rsidTr="00B5514F">
        <w:trPr>
          <w:trHeight w:val="493"/>
        </w:trPr>
        <w:tc>
          <w:tcPr>
            <w:tcW w:w="1277" w:type="dxa"/>
            <w:shd w:val="clear" w:color="auto" w:fill="auto"/>
          </w:tcPr>
          <w:p w14:paraId="72F822A1" w14:textId="58FAD88D" w:rsidR="00B5514F" w:rsidRPr="00B5514F" w:rsidRDefault="00B5514F" w:rsidP="001F1F64">
            <w:pPr>
              <w:rPr>
                <w:sz w:val="16"/>
                <w:szCs w:val="16"/>
              </w:rPr>
            </w:pPr>
            <w:r w:rsidRPr="00B5514F">
              <w:rPr>
                <w:sz w:val="16"/>
                <w:szCs w:val="16"/>
              </w:rPr>
              <w:t>BF-1</w:t>
            </w:r>
            <w:r>
              <w:rPr>
                <w:sz w:val="16"/>
                <w:szCs w:val="16"/>
              </w:rPr>
              <w:t>3</w:t>
            </w:r>
          </w:p>
        </w:tc>
        <w:tc>
          <w:tcPr>
            <w:tcW w:w="1876" w:type="dxa"/>
            <w:shd w:val="clear" w:color="auto" w:fill="auto"/>
          </w:tcPr>
          <w:p w14:paraId="3455822F" w14:textId="2776E8A0" w:rsidR="00B5514F" w:rsidRPr="00B5514F" w:rsidRDefault="00B5514F" w:rsidP="001F1F64">
            <w:pPr>
              <w:rPr>
                <w:sz w:val="16"/>
                <w:szCs w:val="16"/>
              </w:rPr>
            </w:pPr>
            <w:r w:rsidRPr="00B5514F">
              <w:rPr>
                <w:sz w:val="16"/>
                <w:szCs w:val="16"/>
              </w:rPr>
              <w:t>Zero Exponent</w:t>
            </w:r>
          </w:p>
        </w:tc>
        <w:tc>
          <w:tcPr>
            <w:tcW w:w="1519" w:type="dxa"/>
            <w:shd w:val="clear" w:color="auto" w:fill="auto"/>
          </w:tcPr>
          <w:p w14:paraId="4F701D1D" w14:textId="47DFBE72" w:rsidR="00B5514F" w:rsidRPr="00B5514F" w:rsidRDefault="00B5514F" w:rsidP="001F1F64">
            <w:pPr>
              <w:rPr>
                <w:sz w:val="16"/>
                <w:szCs w:val="16"/>
              </w:rPr>
            </w:pPr>
            <w:r>
              <w:rPr>
                <w:sz w:val="16"/>
                <w:szCs w:val="16"/>
              </w:rPr>
              <w:t xml:space="preserve">eval </w:t>
            </w:r>
            <w:r w:rsidRPr="00B5514F">
              <w:rPr>
                <w:sz w:val="16"/>
                <w:szCs w:val="16"/>
              </w:rPr>
              <w:t>2^0</w:t>
            </w:r>
          </w:p>
        </w:tc>
        <w:tc>
          <w:tcPr>
            <w:tcW w:w="1606" w:type="dxa"/>
            <w:shd w:val="clear" w:color="auto" w:fill="auto"/>
          </w:tcPr>
          <w:p w14:paraId="1B19CBC9" w14:textId="5BEF45E0" w:rsidR="00B5514F" w:rsidRPr="00B5514F" w:rsidRDefault="00B5514F" w:rsidP="001F1F64">
            <w:pPr>
              <w:rPr>
                <w:sz w:val="16"/>
                <w:szCs w:val="16"/>
              </w:rPr>
            </w:pPr>
            <w:r w:rsidRPr="00B5514F">
              <w:rPr>
                <w:sz w:val="16"/>
                <w:szCs w:val="16"/>
              </w:rPr>
              <w:t>1.00</w:t>
            </w:r>
          </w:p>
        </w:tc>
        <w:tc>
          <w:tcPr>
            <w:tcW w:w="1435" w:type="dxa"/>
            <w:shd w:val="clear" w:color="auto" w:fill="auto"/>
          </w:tcPr>
          <w:p w14:paraId="47ABA739" w14:textId="2FC74E76" w:rsidR="00B5514F" w:rsidRPr="00B5514F" w:rsidRDefault="00B5514F" w:rsidP="001F1F64">
            <w:pPr>
              <w:rPr>
                <w:sz w:val="16"/>
                <w:szCs w:val="16"/>
              </w:rPr>
            </w:pPr>
            <w:r w:rsidRPr="00B5514F">
              <w:rPr>
                <w:sz w:val="16"/>
                <w:szCs w:val="16"/>
              </w:rPr>
              <w:t>1.00</w:t>
            </w:r>
          </w:p>
        </w:tc>
        <w:tc>
          <w:tcPr>
            <w:tcW w:w="1250" w:type="dxa"/>
            <w:shd w:val="clear" w:color="auto" w:fill="auto"/>
          </w:tcPr>
          <w:p w14:paraId="1F3B214E" w14:textId="57AF955B" w:rsidR="00B5514F" w:rsidRPr="00B5514F" w:rsidRDefault="00B5514F" w:rsidP="001F1F64">
            <w:pPr>
              <w:rPr>
                <w:sz w:val="16"/>
                <w:szCs w:val="16"/>
              </w:rPr>
            </w:pPr>
            <w:r w:rsidRPr="00B5514F">
              <w:rPr>
                <w:sz w:val="16"/>
                <w:szCs w:val="16"/>
              </w:rPr>
              <w:t>Pass</w:t>
            </w:r>
          </w:p>
        </w:tc>
      </w:tr>
      <w:tr w:rsidR="00B5514F" w14:paraId="21F1E20A" w14:textId="77777777" w:rsidTr="00B5514F">
        <w:trPr>
          <w:trHeight w:val="241"/>
        </w:trPr>
        <w:tc>
          <w:tcPr>
            <w:tcW w:w="1277" w:type="dxa"/>
            <w:shd w:val="clear" w:color="auto" w:fill="auto"/>
          </w:tcPr>
          <w:p w14:paraId="41F88979" w14:textId="396DEEF7" w:rsidR="00B5514F" w:rsidRPr="00B5514F" w:rsidRDefault="00B5514F" w:rsidP="001F1F64">
            <w:pPr>
              <w:rPr>
                <w:sz w:val="16"/>
                <w:szCs w:val="16"/>
              </w:rPr>
            </w:pPr>
            <w:r w:rsidRPr="00B5514F">
              <w:rPr>
                <w:sz w:val="16"/>
                <w:szCs w:val="16"/>
              </w:rPr>
              <w:t>BF-1</w:t>
            </w:r>
            <w:r>
              <w:rPr>
                <w:sz w:val="16"/>
                <w:szCs w:val="16"/>
              </w:rPr>
              <w:t>4</w:t>
            </w:r>
          </w:p>
        </w:tc>
        <w:tc>
          <w:tcPr>
            <w:tcW w:w="1876" w:type="dxa"/>
            <w:shd w:val="clear" w:color="auto" w:fill="auto"/>
          </w:tcPr>
          <w:p w14:paraId="76BEC763" w14:textId="6B463D12" w:rsidR="00B5514F" w:rsidRPr="00B5514F" w:rsidRDefault="00B5514F" w:rsidP="001F1F64">
            <w:pPr>
              <w:rPr>
                <w:sz w:val="16"/>
                <w:szCs w:val="16"/>
              </w:rPr>
            </w:pPr>
            <w:r w:rsidRPr="00B5514F">
              <w:rPr>
                <w:sz w:val="16"/>
                <w:szCs w:val="16"/>
              </w:rPr>
              <w:t>Negative Exponent</w:t>
            </w:r>
          </w:p>
        </w:tc>
        <w:tc>
          <w:tcPr>
            <w:tcW w:w="1519" w:type="dxa"/>
            <w:shd w:val="clear" w:color="auto" w:fill="auto"/>
          </w:tcPr>
          <w:p w14:paraId="0FF41867" w14:textId="2705894C" w:rsidR="00B5514F" w:rsidRPr="00B5514F" w:rsidRDefault="00B5514F" w:rsidP="001F1F64">
            <w:pPr>
              <w:rPr>
                <w:sz w:val="16"/>
                <w:szCs w:val="16"/>
              </w:rPr>
            </w:pPr>
            <w:r>
              <w:rPr>
                <w:sz w:val="16"/>
                <w:szCs w:val="16"/>
              </w:rPr>
              <w:t xml:space="preserve">eval </w:t>
            </w:r>
            <w:r w:rsidRPr="00B5514F">
              <w:rPr>
                <w:sz w:val="16"/>
                <w:szCs w:val="16"/>
              </w:rPr>
              <w:t>2^-2</w:t>
            </w:r>
          </w:p>
        </w:tc>
        <w:tc>
          <w:tcPr>
            <w:tcW w:w="1606" w:type="dxa"/>
            <w:shd w:val="clear" w:color="auto" w:fill="auto"/>
          </w:tcPr>
          <w:p w14:paraId="2258EF93" w14:textId="0C1E686D" w:rsidR="00B5514F" w:rsidRPr="00B5514F" w:rsidRDefault="00B5514F" w:rsidP="001F1F64">
            <w:pPr>
              <w:rPr>
                <w:sz w:val="16"/>
                <w:szCs w:val="16"/>
              </w:rPr>
            </w:pPr>
            <w:r w:rsidRPr="00B5514F">
              <w:rPr>
                <w:sz w:val="16"/>
                <w:szCs w:val="16"/>
              </w:rPr>
              <w:t>0.25</w:t>
            </w:r>
          </w:p>
        </w:tc>
        <w:tc>
          <w:tcPr>
            <w:tcW w:w="1435" w:type="dxa"/>
            <w:shd w:val="clear" w:color="auto" w:fill="auto"/>
          </w:tcPr>
          <w:p w14:paraId="48EBB12B" w14:textId="5209DE0A" w:rsidR="00B5514F" w:rsidRPr="00B5514F" w:rsidRDefault="00B5514F" w:rsidP="001F1F64">
            <w:pPr>
              <w:rPr>
                <w:sz w:val="16"/>
                <w:szCs w:val="16"/>
              </w:rPr>
            </w:pPr>
            <w:r w:rsidRPr="00B5514F">
              <w:rPr>
                <w:sz w:val="16"/>
                <w:szCs w:val="16"/>
              </w:rPr>
              <w:t>0.25</w:t>
            </w:r>
          </w:p>
        </w:tc>
        <w:tc>
          <w:tcPr>
            <w:tcW w:w="1250" w:type="dxa"/>
            <w:shd w:val="clear" w:color="auto" w:fill="auto"/>
          </w:tcPr>
          <w:p w14:paraId="14F8A580" w14:textId="67417ED5" w:rsidR="00B5514F" w:rsidRPr="00B5514F" w:rsidRDefault="00B5514F" w:rsidP="001F1F64">
            <w:pPr>
              <w:rPr>
                <w:sz w:val="16"/>
                <w:szCs w:val="16"/>
              </w:rPr>
            </w:pPr>
            <w:r w:rsidRPr="00B5514F">
              <w:rPr>
                <w:sz w:val="16"/>
                <w:szCs w:val="16"/>
              </w:rPr>
              <w:t>Pass</w:t>
            </w:r>
          </w:p>
        </w:tc>
      </w:tr>
      <w:tr w:rsidR="00B5514F" w14:paraId="0A92B79E" w14:textId="77777777" w:rsidTr="00B5514F">
        <w:trPr>
          <w:trHeight w:val="397"/>
        </w:trPr>
        <w:tc>
          <w:tcPr>
            <w:tcW w:w="1277" w:type="dxa"/>
            <w:shd w:val="clear" w:color="auto" w:fill="auto"/>
          </w:tcPr>
          <w:p w14:paraId="76E428AE" w14:textId="35A3933F" w:rsidR="00B5514F" w:rsidRPr="00B5514F" w:rsidRDefault="00B5514F" w:rsidP="001F1F64">
            <w:pPr>
              <w:rPr>
                <w:sz w:val="16"/>
                <w:szCs w:val="16"/>
              </w:rPr>
            </w:pPr>
            <w:r w:rsidRPr="00B5514F">
              <w:rPr>
                <w:sz w:val="16"/>
                <w:szCs w:val="16"/>
              </w:rPr>
              <w:t>BF-1</w:t>
            </w:r>
            <w:r>
              <w:rPr>
                <w:sz w:val="16"/>
                <w:szCs w:val="16"/>
              </w:rPr>
              <w:t>5</w:t>
            </w:r>
          </w:p>
        </w:tc>
        <w:tc>
          <w:tcPr>
            <w:tcW w:w="1876" w:type="dxa"/>
            <w:shd w:val="clear" w:color="auto" w:fill="auto"/>
          </w:tcPr>
          <w:p w14:paraId="29F98636" w14:textId="636E6ACF" w:rsidR="00B5514F" w:rsidRPr="00B5514F" w:rsidRDefault="00B5514F" w:rsidP="001F1F64">
            <w:pPr>
              <w:rPr>
                <w:sz w:val="16"/>
                <w:szCs w:val="16"/>
              </w:rPr>
            </w:pPr>
            <w:r w:rsidRPr="00B5514F">
              <w:rPr>
                <w:sz w:val="16"/>
                <w:szCs w:val="16"/>
              </w:rPr>
              <w:t>Exponentiation with parentheses</w:t>
            </w:r>
          </w:p>
        </w:tc>
        <w:tc>
          <w:tcPr>
            <w:tcW w:w="1519" w:type="dxa"/>
            <w:shd w:val="clear" w:color="auto" w:fill="auto"/>
          </w:tcPr>
          <w:p w14:paraId="649E87C7" w14:textId="666CCD4A" w:rsidR="00B5514F" w:rsidRPr="00B5514F" w:rsidRDefault="00B5514F" w:rsidP="001F1F64">
            <w:pPr>
              <w:rPr>
                <w:sz w:val="16"/>
                <w:szCs w:val="16"/>
              </w:rPr>
            </w:pPr>
            <w:r>
              <w:rPr>
                <w:sz w:val="16"/>
                <w:szCs w:val="16"/>
              </w:rPr>
              <w:t xml:space="preserve">eval </w:t>
            </w:r>
            <w:r w:rsidRPr="00B5514F">
              <w:rPr>
                <w:sz w:val="16"/>
                <w:szCs w:val="16"/>
              </w:rPr>
              <w:t>2^(3+2)</w:t>
            </w:r>
          </w:p>
        </w:tc>
        <w:tc>
          <w:tcPr>
            <w:tcW w:w="1606" w:type="dxa"/>
            <w:shd w:val="clear" w:color="auto" w:fill="auto"/>
          </w:tcPr>
          <w:p w14:paraId="30CBC60B" w14:textId="66F3E23B" w:rsidR="00B5514F" w:rsidRPr="00B5514F" w:rsidRDefault="00B5514F" w:rsidP="001F1F64">
            <w:pPr>
              <w:rPr>
                <w:sz w:val="16"/>
                <w:szCs w:val="16"/>
              </w:rPr>
            </w:pPr>
            <w:r w:rsidRPr="00B5514F">
              <w:rPr>
                <w:sz w:val="16"/>
                <w:szCs w:val="16"/>
              </w:rPr>
              <w:t>32.00</w:t>
            </w:r>
          </w:p>
        </w:tc>
        <w:tc>
          <w:tcPr>
            <w:tcW w:w="1435" w:type="dxa"/>
            <w:shd w:val="clear" w:color="auto" w:fill="auto"/>
          </w:tcPr>
          <w:p w14:paraId="14796B4A" w14:textId="2FD39D38" w:rsidR="00B5514F" w:rsidRPr="00B5514F" w:rsidRDefault="00B5514F" w:rsidP="001F1F64">
            <w:pPr>
              <w:rPr>
                <w:sz w:val="16"/>
                <w:szCs w:val="16"/>
              </w:rPr>
            </w:pPr>
            <w:r w:rsidRPr="00B5514F">
              <w:rPr>
                <w:sz w:val="16"/>
                <w:szCs w:val="16"/>
              </w:rPr>
              <w:t>32.00</w:t>
            </w:r>
          </w:p>
        </w:tc>
        <w:tc>
          <w:tcPr>
            <w:tcW w:w="1250" w:type="dxa"/>
            <w:shd w:val="clear" w:color="auto" w:fill="auto"/>
          </w:tcPr>
          <w:p w14:paraId="1115C0D0" w14:textId="0082509E" w:rsidR="00B5514F" w:rsidRPr="00B5514F" w:rsidRDefault="00B5514F" w:rsidP="001F1F64">
            <w:pPr>
              <w:rPr>
                <w:sz w:val="16"/>
                <w:szCs w:val="16"/>
              </w:rPr>
            </w:pPr>
            <w:r w:rsidRPr="00B5514F">
              <w:rPr>
                <w:sz w:val="16"/>
                <w:szCs w:val="16"/>
              </w:rPr>
              <w:t>Pass</w:t>
            </w:r>
          </w:p>
        </w:tc>
      </w:tr>
      <w:tr w:rsidR="00B5514F" w14:paraId="39306775" w14:textId="77777777" w:rsidTr="00B5514F">
        <w:trPr>
          <w:trHeight w:val="484"/>
        </w:trPr>
        <w:tc>
          <w:tcPr>
            <w:tcW w:w="1277" w:type="dxa"/>
            <w:shd w:val="clear" w:color="auto" w:fill="auto"/>
          </w:tcPr>
          <w:p w14:paraId="5779587F" w14:textId="4CFF9797" w:rsidR="00B5514F" w:rsidRPr="00B5514F" w:rsidRDefault="00B5514F" w:rsidP="001F1F64">
            <w:pPr>
              <w:rPr>
                <w:sz w:val="16"/>
                <w:szCs w:val="16"/>
              </w:rPr>
            </w:pPr>
            <w:r w:rsidRPr="00B5514F">
              <w:rPr>
                <w:sz w:val="16"/>
                <w:szCs w:val="16"/>
              </w:rPr>
              <w:t>BF-1</w:t>
            </w:r>
            <w:r>
              <w:rPr>
                <w:sz w:val="16"/>
                <w:szCs w:val="16"/>
              </w:rPr>
              <w:t>6</w:t>
            </w:r>
          </w:p>
        </w:tc>
        <w:tc>
          <w:tcPr>
            <w:tcW w:w="1876" w:type="dxa"/>
            <w:shd w:val="clear" w:color="auto" w:fill="auto"/>
          </w:tcPr>
          <w:p w14:paraId="6544E92F" w14:textId="0C5C053C" w:rsidR="00B5514F" w:rsidRPr="00B5514F" w:rsidRDefault="00B5514F" w:rsidP="001F1F64">
            <w:pPr>
              <w:rPr>
                <w:sz w:val="16"/>
                <w:szCs w:val="16"/>
              </w:rPr>
            </w:pPr>
            <w:r w:rsidRPr="00B5514F">
              <w:rPr>
                <w:sz w:val="16"/>
                <w:szCs w:val="16"/>
              </w:rPr>
              <w:t>Modulo with Negative Numbers</w:t>
            </w:r>
          </w:p>
        </w:tc>
        <w:tc>
          <w:tcPr>
            <w:tcW w:w="1519" w:type="dxa"/>
            <w:shd w:val="clear" w:color="auto" w:fill="auto"/>
          </w:tcPr>
          <w:p w14:paraId="1FB2A33E" w14:textId="2BE7F236" w:rsidR="00B5514F" w:rsidRPr="00B5514F" w:rsidRDefault="00B5514F" w:rsidP="001F1F64">
            <w:pPr>
              <w:rPr>
                <w:sz w:val="16"/>
                <w:szCs w:val="16"/>
              </w:rPr>
            </w:pPr>
            <w:r>
              <w:rPr>
                <w:sz w:val="16"/>
                <w:szCs w:val="16"/>
              </w:rPr>
              <w:t xml:space="preserve">eval </w:t>
            </w:r>
            <w:r w:rsidRPr="00B5514F">
              <w:rPr>
                <w:sz w:val="16"/>
                <w:szCs w:val="16"/>
              </w:rPr>
              <w:t>-2%3</w:t>
            </w:r>
          </w:p>
        </w:tc>
        <w:tc>
          <w:tcPr>
            <w:tcW w:w="1606" w:type="dxa"/>
            <w:shd w:val="clear" w:color="auto" w:fill="auto"/>
          </w:tcPr>
          <w:p w14:paraId="232D3BF8" w14:textId="62DB8E6E" w:rsidR="00B5514F" w:rsidRPr="00B5514F" w:rsidRDefault="00B5514F" w:rsidP="001F1F64">
            <w:pPr>
              <w:rPr>
                <w:sz w:val="16"/>
                <w:szCs w:val="16"/>
              </w:rPr>
            </w:pPr>
            <w:r w:rsidRPr="00B5514F">
              <w:rPr>
                <w:sz w:val="16"/>
                <w:szCs w:val="16"/>
              </w:rPr>
              <w:t>-2.00</w:t>
            </w:r>
          </w:p>
        </w:tc>
        <w:tc>
          <w:tcPr>
            <w:tcW w:w="1435" w:type="dxa"/>
            <w:shd w:val="clear" w:color="auto" w:fill="auto"/>
          </w:tcPr>
          <w:p w14:paraId="196266A6" w14:textId="7BEB5820" w:rsidR="00B5514F" w:rsidRPr="00B5514F" w:rsidRDefault="00B5514F" w:rsidP="001F1F64">
            <w:pPr>
              <w:rPr>
                <w:sz w:val="16"/>
                <w:szCs w:val="16"/>
              </w:rPr>
            </w:pPr>
            <w:r w:rsidRPr="00B5514F">
              <w:rPr>
                <w:sz w:val="16"/>
                <w:szCs w:val="16"/>
              </w:rPr>
              <w:t>-2.00</w:t>
            </w:r>
          </w:p>
        </w:tc>
        <w:tc>
          <w:tcPr>
            <w:tcW w:w="1250" w:type="dxa"/>
            <w:shd w:val="clear" w:color="auto" w:fill="auto"/>
          </w:tcPr>
          <w:p w14:paraId="6F08A1B4" w14:textId="4A1ABB74" w:rsidR="00B5514F" w:rsidRPr="00B5514F" w:rsidRDefault="00B5514F" w:rsidP="001F1F64">
            <w:pPr>
              <w:rPr>
                <w:sz w:val="16"/>
                <w:szCs w:val="16"/>
              </w:rPr>
            </w:pPr>
            <w:r w:rsidRPr="00B5514F">
              <w:rPr>
                <w:sz w:val="16"/>
                <w:szCs w:val="16"/>
              </w:rPr>
              <w:t>Pass</w:t>
            </w:r>
          </w:p>
        </w:tc>
      </w:tr>
      <w:tr w:rsidR="00B5514F" w14:paraId="5121241D" w14:textId="77777777" w:rsidTr="00B5514F">
        <w:trPr>
          <w:trHeight w:val="484"/>
        </w:trPr>
        <w:tc>
          <w:tcPr>
            <w:tcW w:w="1277" w:type="dxa"/>
            <w:shd w:val="clear" w:color="auto" w:fill="auto"/>
          </w:tcPr>
          <w:p w14:paraId="686C6C72" w14:textId="0B8E9C7F" w:rsidR="00B5514F" w:rsidRPr="00B5514F" w:rsidRDefault="00B5514F" w:rsidP="001F1F64">
            <w:pPr>
              <w:rPr>
                <w:sz w:val="16"/>
                <w:szCs w:val="16"/>
              </w:rPr>
            </w:pPr>
            <w:r w:rsidRPr="00B5514F">
              <w:rPr>
                <w:sz w:val="16"/>
                <w:szCs w:val="16"/>
              </w:rPr>
              <w:t>BF-1</w:t>
            </w:r>
            <w:r>
              <w:rPr>
                <w:sz w:val="16"/>
                <w:szCs w:val="16"/>
              </w:rPr>
              <w:t>7</w:t>
            </w:r>
          </w:p>
        </w:tc>
        <w:tc>
          <w:tcPr>
            <w:tcW w:w="1876" w:type="dxa"/>
            <w:shd w:val="clear" w:color="auto" w:fill="auto"/>
          </w:tcPr>
          <w:p w14:paraId="228941BC" w14:textId="466EA9F3" w:rsidR="00B5514F" w:rsidRPr="00B5514F" w:rsidRDefault="00B5514F" w:rsidP="001F1F64">
            <w:pPr>
              <w:rPr>
                <w:sz w:val="16"/>
                <w:szCs w:val="16"/>
              </w:rPr>
            </w:pPr>
            <w:r w:rsidRPr="00B5514F">
              <w:rPr>
                <w:sz w:val="16"/>
                <w:szCs w:val="16"/>
              </w:rPr>
              <w:t>Nested Parentheses</w:t>
            </w:r>
          </w:p>
        </w:tc>
        <w:tc>
          <w:tcPr>
            <w:tcW w:w="1519" w:type="dxa"/>
            <w:shd w:val="clear" w:color="auto" w:fill="auto"/>
          </w:tcPr>
          <w:p w14:paraId="06AB877E" w14:textId="50067AB9" w:rsidR="00B5514F" w:rsidRPr="00B5514F" w:rsidRDefault="00B5514F" w:rsidP="001F1F64">
            <w:pPr>
              <w:rPr>
                <w:sz w:val="16"/>
                <w:szCs w:val="16"/>
              </w:rPr>
            </w:pPr>
            <w:r>
              <w:rPr>
                <w:sz w:val="16"/>
                <w:szCs w:val="16"/>
              </w:rPr>
              <w:t xml:space="preserve">eval </w:t>
            </w:r>
            <w:r w:rsidRPr="00B5514F">
              <w:rPr>
                <w:sz w:val="16"/>
                <w:szCs w:val="16"/>
              </w:rPr>
              <w:t>((2+3)*2)</w:t>
            </w:r>
          </w:p>
        </w:tc>
        <w:tc>
          <w:tcPr>
            <w:tcW w:w="1606" w:type="dxa"/>
            <w:shd w:val="clear" w:color="auto" w:fill="auto"/>
          </w:tcPr>
          <w:p w14:paraId="7D79971B" w14:textId="4C75B521" w:rsidR="00B5514F" w:rsidRPr="00B5514F" w:rsidRDefault="00B5514F" w:rsidP="001F1F64">
            <w:pPr>
              <w:rPr>
                <w:sz w:val="16"/>
                <w:szCs w:val="16"/>
              </w:rPr>
            </w:pPr>
            <w:r w:rsidRPr="00B5514F">
              <w:rPr>
                <w:sz w:val="16"/>
                <w:szCs w:val="16"/>
              </w:rPr>
              <w:t>10.00</w:t>
            </w:r>
          </w:p>
        </w:tc>
        <w:tc>
          <w:tcPr>
            <w:tcW w:w="1435" w:type="dxa"/>
            <w:shd w:val="clear" w:color="auto" w:fill="auto"/>
          </w:tcPr>
          <w:p w14:paraId="3CA6D8B3" w14:textId="118353A7" w:rsidR="00B5514F" w:rsidRPr="00B5514F" w:rsidRDefault="00B5514F" w:rsidP="001F1F64">
            <w:pPr>
              <w:rPr>
                <w:sz w:val="16"/>
                <w:szCs w:val="16"/>
              </w:rPr>
            </w:pPr>
            <w:r w:rsidRPr="00B5514F">
              <w:rPr>
                <w:sz w:val="16"/>
                <w:szCs w:val="16"/>
              </w:rPr>
              <w:t>10.00</w:t>
            </w:r>
          </w:p>
        </w:tc>
        <w:tc>
          <w:tcPr>
            <w:tcW w:w="1250" w:type="dxa"/>
            <w:shd w:val="clear" w:color="auto" w:fill="auto"/>
          </w:tcPr>
          <w:p w14:paraId="67D42876" w14:textId="33F6CC68" w:rsidR="00B5514F" w:rsidRPr="00B5514F" w:rsidRDefault="00B5514F" w:rsidP="001F1F64">
            <w:pPr>
              <w:rPr>
                <w:sz w:val="16"/>
                <w:szCs w:val="16"/>
              </w:rPr>
            </w:pPr>
            <w:r w:rsidRPr="00B5514F">
              <w:rPr>
                <w:sz w:val="16"/>
                <w:szCs w:val="16"/>
              </w:rPr>
              <w:t>Pass</w:t>
            </w:r>
          </w:p>
        </w:tc>
      </w:tr>
      <w:tr w:rsidR="00B5514F" w14:paraId="678B2D94" w14:textId="77777777" w:rsidTr="00B5514F">
        <w:trPr>
          <w:trHeight w:val="493"/>
        </w:trPr>
        <w:tc>
          <w:tcPr>
            <w:tcW w:w="1277" w:type="dxa"/>
            <w:shd w:val="clear" w:color="auto" w:fill="auto"/>
          </w:tcPr>
          <w:p w14:paraId="10FDD118" w14:textId="7DC08279" w:rsidR="00B5514F" w:rsidRPr="00B5514F" w:rsidRDefault="00B5514F" w:rsidP="001F1F64">
            <w:pPr>
              <w:rPr>
                <w:sz w:val="16"/>
                <w:szCs w:val="16"/>
              </w:rPr>
            </w:pPr>
            <w:r w:rsidRPr="00B5514F">
              <w:rPr>
                <w:sz w:val="16"/>
                <w:szCs w:val="16"/>
              </w:rPr>
              <w:t>BF-</w:t>
            </w:r>
            <w:r>
              <w:rPr>
                <w:sz w:val="16"/>
                <w:szCs w:val="16"/>
              </w:rPr>
              <w:t>18</w:t>
            </w:r>
          </w:p>
        </w:tc>
        <w:tc>
          <w:tcPr>
            <w:tcW w:w="1876" w:type="dxa"/>
            <w:shd w:val="clear" w:color="auto" w:fill="auto"/>
          </w:tcPr>
          <w:p w14:paraId="744B342C" w14:textId="20BD4458" w:rsidR="00B5514F" w:rsidRPr="00B5514F" w:rsidRDefault="00B5514F" w:rsidP="001F1F64">
            <w:pPr>
              <w:rPr>
                <w:sz w:val="16"/>
                <w:szCs w:val="16"/>
              </w:rPr>
            </w:pPr>
            <w:r w:rsidRPr="00B5514F">
              <w:rPr>
                <w:sz w:val="16"/>
                <w:szCs w:val="16"/>
              </w:rPr>
              <w:t>Fractional Exponent</w:t>
            </w:r>
          </w:p>
        </w:tc>
        <w:tc>
          <w:tcPr>
            <w:tcW w:w="1519" w:type="dxa"/>
            <w:shd w:val="clear" w:color="auto" w:fill="auto"/>
          </w:tcPr>
          <w:p w14:paraId="041D6D81" w14:textId="4D63F258" w:rsidR="00B5514F" w:rsidRPr="00B5514F" w:rsidRDefault="00B5514F" w:rsidP="001F1F64">
            <w:pPr>
              <w:rPr>
                <w:sz w:val="16"/>
                <w:szCs w:val="16"/>
              </w:rPr>
            </w:pPr>
            <w:r>
              <w:rPr>
                <w:sz w:val="16"/>
                <w:szCs w:val="16"/>
              </w:rPr>
              <w:t xml:space="preserve">eval </w:t>
            </w:r>
            <w:r w:rsidRPr="00B5514F">
              <w:rPr>
                <w:sz w:val="16"/>
                <w:szCs w:val="16"/>
              </w:rPr>
              <w:t>4^(1/2)</w:t>
            </w:r>
          </w:p>
        </w:tc>
        <w:tc>
          <w:tcPr>
            <w:tcW w:w="1606" w:type="dxa"/>
            <w:shd w:val="clear" w:color="auto" w:fill="auto"/>
          </w:tcPr>
          <w:p w14:paraId="77FEA887" w14:textId="260FE636" w:rsidR="00B5514F" w:rsidRPr="00B5514F" w:rsidRDefault="00B5514F" w:rsidP="001F1F64">
            <w:pPr>
              <w:rPr>
                <w:sz w:val="16"/>
                <w:szCs w:val="16"/>
              </w:rPr>
            </w:pPr>
            <w:r w:rsidRPr="00B5514F">
              <w:rPr>
                <w:sz w:val="16"/>
                <w:szCs w:val="16"/>
              </w:rPr>
              <w:t>2.00</w:t>
            </w:r>
          </w:p>
        </w:tc>
        <w:tc>
          <w:tcPr>
            <w:tcW w:w="1435" w:type="dxa"/>
            <w:shd w:val="clear" w:color="auto" w:fill="auto"/>
          </w:tcPr>
          <w:p w14:paraId="7F944BDC" w14:textId="465C4217" w:rsidR="00B5514F" w:rsidRPr="00B5514F" w:rsidRDefault="00B5514F" w:rsidP="001F1F64">
            <w:pPr>
              <w:rPr>
                <w:sz w:val="16"/>
                <w:szCs w:val="16"/>
              </w:rPr>
            </w:pPr>
            <w:r w:rsidRPr="00B5514F">
              <w:rPr>
                <w:sz w:val="16"/>
                <w:szCs w:val="16"/>
              </w:rPr>
              <w:t>2.00</w:t>
            </w:r>
          </w:p>
        </w:tc>
        <w:tc>
          <w:tcPr>
            <w:tcW w:w="1250" w:type="dxa"/>
            <w:shd w:val="clear" w:color="auto" w:fill="auto"/>
          </w:tcPr>
          <w:p w14:paraId="772F2AD5" w14:textId="74D9392D" w:rsidR="00B5514F" w:rsidRPr="00B5514F" w:rsidRDefault="00B5514F" w:rsidP="001F1F64">
            <w:pPr>
              <w:rPr>
                <w:sz w:val="16"/>
                <w:szCs w:val="16"/>
              </w:rPr>
            </w:pPr>
            <w:r w:rsidRPr="00B5514F">
              <w:rPr>
                <w:sz w:val="16"/>
                <w:szCs w:val="16"/>
              </w:rPr>
              <w:t>Pass</w:t>
            </w:r>
          </w:p>
        </w:tc>
      </w:tr>
      <w:tr w:rsidR="00B5514F" w14:paraId="186040B2" w14:textId="77777777" w:rsidTr="00B5514F">
        <w:trPr>
          <w:trHeight w:val="1117"/>
        </w:trPr>
        <w:tc>
          <w:tcPr>
            <w:tcW w:w="1277" w:type="dxa"/>
            <w:shd w:val="clear" w:color="auto" w:fill="auto"/>
          </w:tcPr>
          <w:p w14:paraId="72236EEF" w14:textId="04D6F1F5" w:rsidR="00B5514F" w:rsidRPr="00B5514F" w:rsidRDefault="00B5514F" w:rsidP="001F1F64">
            <w:pPr>
              <w:rPr>
                <w:sz w:val="16"/>
                <w:szCs w:val="16"/>
              </w:rPr>
            </w:pPr>
            <w:r w:rsidRPr="00B5514F">
              <w:rPr>
                <w:sz w:val="16"/>
                <w:szCs w:val="16"/>
              </w:rPr>
              <w:t>ER-01</w:t>
            </w:r>
          </w:p>
        </w:tc>
        <w:tc>
          <w:tcPr>
            <w:tcW w:w="1876" w:type="dxa"/>
            <w:shd w:val="clear" w:color="auto" w:fill="auto"/>
          </w:tcPr>
          <w:p w14:paraId="5463BB09" w14:textId="1AAD7BD2" w:rsidR="00B5514F" w:rsidRPr="00B5514F" w:rsidRDefault="00B5514F" w:rsidP="001F1F64">
            <w:pPr>
              <w:rPr>
                <w:sz w:val="16"/>
                <w:szCs w:val="16"/>
              </w:rPr>
            </w:pPr>
            <w:r w:rsidRPr="00B5514F">
              <w:rPr>
                <w:sz w:val="16"/>
                <w:szCs w:val="16"/>
              </w:rPr>
              <w:t>Division by Zero</w:t>
            </w:r>
          </w:p>
        </w:tc>
        <w:tc>
          <w:tcPr>
            <w:tcW w:w="1519" w:type="dxa"/>
            <w:shd w:val="clear" w:color="auto" w:fill="auto"/>
          </w:tcPr>
          <w:p w14:paraId="110B3DFC" w14:textId="6CFB3C6E" w:rsidR="00B5514F" w:rsidRPr="00B5514F" w:rsidRDefault="00B5514F" w:rsidP="001F1F64">
            <w:pPr>
              <w:rPr>
                <w:sz w:val="16"/>
                <w:szCs w:val="16"/>
              </w:rPr>
            </w:pPr>
            <w:r>
              <w:rPr>
                <w:sz w:val="16"/>
                <w:szCs w:val="16"/>
              </w:rPr>
              <w:t xml:space="preserve">eval </w:t>
            </w:r>
            <w:r w:rsidRPr="00B5514F">
              <w:rPr>
                <w:sz w:val="16"/>
                <w:szCs w:val="16"/>
              </w:rPr>
              <w:t>9/0</w:t>
            </w:r>
          </w:p>
        </w:tc>
        <w:tc>
          <w:tcPr>
            <w:tcW w:w="1606" w:type="dxa"/>
            <w:shd w:val="clear" w:color="auto" w:fill="auto"/>
          </w:tcPr>
          <w:p w14:paraId="7755ADBB" w14:textId="4471CC5C" w:rsidR="00B5514F" w:rsidRPr="00B5514F" w:rsidRDefault="00B5514F" w:rsidP="001F1F64">
            <w:pPr>
              <w:rPr>
                <w:sz w:val="16"/>
                <w:szCs w:val="16"/>
              </w:rPr>
            </w:pPr>
            <w:r w:rsidRPr="00B5514F">
              <w:rPr>
                <w:sz w:val="16"/>
                <w:szCs w:val="16"/>
              </w:rPr>
              <w:t>Error: Division by zero encountered in expression</w:t>
            </w:r>
          </w:p>
        </w:tc>
        <w:tc>
          <w:tcPr>
            <w:tcW w:w="1435" w:type="dxa"/>
            <w:shd w:val="clear" w:color="auto" w:fill="auto"/>
          </w:tcPr>
          <w:p w14:paraId="2CF6E030" w14:textId="5C83C3AA" w:rsidR="00B5514F" w:rsidRPr="00B5514F" w:rsidRDefault="00B5514F" w:rsidP="001F1F64">
            <w:pPr>
              <w:rPr>
                <w:sz w:val="16"/>
                <w:szCs w:val="16"/>
              </w:rPr>
            </w:pPr>
            <w:r w:rsidRPr="00B5514F">
              <w:rPr>
                <w:sz w:val="16"/>
                <w:szCs w:val="16"/>
              </w:rPr>
              <w:t>Error: Division by zero encountered in expression</w:t>
            </w:r>
          </w:p>
        </w:tc>
        <w:tc>
          <w:tcPr>
            <w:tcW w:w="1250" w:type="dxa"/>
            <w:shd w:val="clear" w:color="auto" w:fill="auto"/>
          </w:tcPr>
          <w:p w14:paraId="160351A7" w14:textId="14B8089D" w:rsidR="00B5514F" w:rsidRPr="00B5514F" w:rsidRDefault="00B5514F" w:rsidP="001F1F64">
            <w:pPr>
              <w:rPr>
                <w:sz w:val="16"/>
                <w:szCs w:val="16"/>
              </w:rPr>
            </w:pPr>
            <w:r w:rsidRPr="00B5514F">
              <w:rPr>
                <w:sz w:val="16"/>
                <w:szCs w:val="16"/>
              </w:rPr>
              <w:t>Pass</w:t>
            </w:r>
          </w:p>
        </w:tc>
      </w:tr>
      <w:tr w:rsidR="00B5514F" w14:paraId="0A98856C" w14:textId="77777777" w:rsidTr="00B5514F">
        <w:trPr>
          <w:trHeight w:val="241"/>
        </w:trPr>
        <w:tc>
          <w:tcPr>
            <w:tcW w:w="1277" w:type="dxa"/>
            <w:shd w:val="clear" w:color="auto" w:fill="auto"/>
          </w:tcPr>
          <w:p w14:paraId="10096AB9" w14:textId="71EFD166" w:rsidR="00B5514F" w:rsidRPr="00B5514F" w:rsidRDefault="00B5514F" w:rsidP="001F1F64">
            <w:pPr>
              <w:rPr>
                <w:sz w:val="16"/>
                <w:szCs w:val="16"/>
              </w:rPr>
            </w:pPr>
            <w:r w:rsidRPr="00B5514F">
              <w:rPr>
                <w:sz w:val="16"/>
                <w:szCs w:val="16"/>
              </w:rPr>
              <w:t>ER-02</w:t>
            </w:r>
          </w:p>
        </w:tc>
        <w:tc>
          <w:tcPr>
            <w:tcW w:w="1876" w:type="dxa"/>
            <w:shd w:val="clear" w:color="auto" w:fill="auto"/>
          </w:tcPr>
          <w:p w14:paraId="544FED8F" w14:textId="1583F97D" w:rsidR="00B5514F" w:rsidRPr="00B5514F" w:rsidRDefault="00B5514F" w:rsidP="001F1F64">
            <w:pPr>
              <w:rPr>
                <w:sz w:val="16"/>
                <w:szCs w:val="16"/>
              </w:rPr>
            </w:pPr>
            <w:r w:rsidRPr="00B5514F">
              <w:rPr>
                <w:sz w:val="16"/>
                <w:szCs w:val="16"/>
              </w:rPr>
              <w:t>Modulo by Zero</w:t>
            </w:r>
          </w:p>
        </w:tc>
        <w:tc>
          <w:tcPr>
            <w:tcW w:w="1519" w:type="dxa"/>
            <w:shd w:val="clear" w:color="auto" w:fill="auto"/>
          </w:tcPr>
          <w:p w14:paraId="19596330" w14:textId="16DE3E56" w:rsidR="00B5514F" w:rsidRPr="00B5514F" w:rsidRDefault="00B5514F" w:rsidP="001F1F64">
            <w:pPr>
              <w:rPr>
                <w:sz w:val="16"/>
                <w:szCs w:val="16"/>
              </w:rPr>
            </w:pPr>
            <w:r>
              <w:rPr>
                <w:sz w:val="16"/>
                <w:szCs w:val="16"/>
              </w:rPr>
              <w:t xml:space="preserve">eval </w:t>
            </w:r>
            <w:r w:rsidRPr="00B5514F">
              <w:rPr>
                <w:sz w:val="16"/>
                <w:szCs w:val="16"/>
              </w:rPr>
              <w:t>3%0</w:t>
            </w:r>
          </w:p>
        </w:tc>
        <w:tc>
          <w:tcPr>
            <w:tcW w:w="1606" w:type="dxa"/>
            <w:shd w:val="clear" w:color="auto" w:fill="auto"/>
          </w:tcPr>
          <w:p w14:paraId="153EF2EB" w14:textId="4A6C45CC" w:rsidR="00B5514F" w:rsidRPr="00B5514F" w:rsidRDefault="00B5514F" w:rsidP="001F1F64">
            <w:pPr>
              <w:rPr>
                <w:sz w:val="16"/>
                <w:szCs w:val="16"/>
              </w:rPr>
            </w:pPr>
            <w:r w:rsidRPr="00B5514F">
              <w:rPr>
                <w:sz w:val="16"/>
                <w:szCs w:val="16"/>
              </w:rPr>
              <w:t>Error: Modulo by zero encountered in expression</w:t>
            </w:r>
          </w:p>
        </w:tc>
        <w:tc>
          <w:tcPr>
            <w:tcW w:w="1435" w:type="dxa"/>
            <w:shd w:val="clear" w:color="auto" w:fill="auto"/>
          </w:tcPr>
          <w:p w14:paraId="2AF9E9FA" w14:textId="45AC7DDD" w:rsidR="00B5514F" w:rsidRPr="00B5514F" w:rsidRDefault="00B5514F" w:rsidP="001F1F64">
            <w:pPr>
              <w:rPr>
                <w:sz w:val="16"/>
                <w:szCs w:val="16"/>
              </w:rPr>
            </w:pPr>
            <w:r w:rsidRPr="00B5514F">
              <w:rPr>
                <w:sz w:val="16"/>
                <w:szCs w:val="16"/>
              </w:rPr>
              <w:t>Error: Modulo by zero encountered in expression</w:t>
            </w:r>
          </w:p>
        </w:tc>
        <w:tc>
          <w:tcPr>
            <w:tcW w:w="1250" w:type="dxa"/>
            <w:shd w:val="clear" w:color="auto" w:fill="auto"/>
          </w:tcPr>
          <w:p w14:paraId="5091F609" w14:textId="1B0CF42A" w:rsidR="00B5514F" w:rsidRPr="00B5514F" w:rsidRDefault="00B5514F" w:rsidP="001F1F64">
            <w:pPr>
              <w:rPr>
                <w:sz w:val="16"/>
                <w:szCs w:val="16"/>
              </w:rPr>
            </w:pPr>
            <w:r w:rsidRPr="00B5514F">
              <w:rPr>
                <w:sz w:val="16"/>
                <w:szCs w:val="16"/>
              </w:rPr>
              <w:t>Pass</w:t>
            </w:r>
          </w:p>
        </w:tc>
      </w:tr>
      <w:tr w:rsidR="00B5514F" w14:paraId="6E00A5C8" w14:textId="77777777" w:rsidTr="00B5514F">
        <w:trPr>
          <w:trHeight w:val="241"/>
        </w:trPr>
        <w:tc>
          <w:tcPr>
            <w:tcW w:w="1277" w:type="dxa"/>
            <w:shd w:val="clear" w:color="auto" w:fill="auto"/>
          </w:tcPr>
          <w:p w14:paraId="61607EE0" w14:textId="1ECA78AD" w:rsidR="00B5514F" w:rsidRPr="00B5514F" w:rsidRDefault="00B5514F" w:rsidP="001F1F64">
            <w:pPr>
              <w:rPr>
                <w:sz w:val="16"/>
                <w:szCs w:val="16"/>
              </w:rPr>
            </w:pPr>
            <w:r w:rsidRPr="00B5514F">
              <w:rPr>
                <w:sz w:val="16"/>
                <w:szCs w:val="16"/>
              </w:rPr>
              <w:t>ER-03</w:t>
            </w:r>
          </w:p>
        </w:tc>
        <w:tc>
          <w:tcPr>
            <w:tcW w:w="1876" w:type="dxa"/>
            <w:shd w:val="clear" w:color="auto" w:fill="auto"/>
          </w:tcPr>
          <w:p w14:paraId="4DF037BB" w14:textId="63661A57" w:rsidR="00B5514F" w:rsidRPr="00B5514F" w:rsidRDefault="00B5514F" w:rsidP="001F1F64">
            <w:pPr>
              <w:rPr>
                <w:sz w:val="16"/>
                <w:szCs w:val="16"/>
              </w:rPr>
            </w:pPr>
            <w:r w:rsidRPr="00B5514F">
              <w:rPr>
                <w:sz w:val="16"/>
                <w:szCs w:val="16"/>
              </w:rPr>
              <w:t>Invalid Operator</w:t>
            </w:r>
          </w:p>
        </w:tc>
        <w:tc>
          <w:tcPr>
            <w:tcW w:w="1519" w:type="dxa"/>
            <w:shd w:val="clear" w:color="auto" w:fill="auto"/>
          </w:tcPr>
          <w:p w14:paraId="1396F167" w14:textId="1C2CEB12" w:rsidR="00B5514F" w:rsidRPr="00B5514F" w:rsidRDefault="00B5514F" w:rsidP="001F1F64">
            <w:pPr>
              <w:rPr>
                <w:sz w:val="16"/>
                <w:szCs w:val="16"/>
              </w:rPr>
            </w:pPr>
            <w:r>
              <w:rPr>
                <w:sz w:val="16"/>
                <w:szCs w:val="16"/>
              </w:rPr>
              <w:t xml:space="preserve">eval </w:t>
            </w:r>
            <w:r w:rsidRPr="00B5514F">
              <w:rPr>
                <w:sz w:val="16"/>
                <w:szCs w:val="16"/>
              </w:rPr>
              <w:t>3$9</w:t>
            </w:r>
          </w:p>
        </w:tc>
        <w:tc>
          <w:tcPr>
            <w:tcW w:w="1606" w:type="dxa"/>
            <w:shd w:val="clear" w:color="auto" w:fill="auto"/>
          </w:tcPr>
          <w:p w14:paraId="20B7C88C" w14:textId="22F20239" w:rsidR="00B5514F" w:rsidRPr="00B5514F" w:rsidRDefault="00B5514F" w:rsidP="001F1F64">
            <w:pPr>
              <w:rPr>
                <w:sz w:val="16"/>
                <w:szCs w:val="16"/>
              </w:rPr>
            </w:pPr>
            <w:r w:rsidRPr="00B5514F">
              <w:rPr>
                <w:sz w:val="16"/>
                <w:szCs w:val="16"/>
              </w:rPr>
              <w:t>Error: Unusable character '$' at position 1</w:t>
            </w:r>
          </w:p>
        </w:tc>
        <w:tc>
          <w:tcPr>
            <w:tcW w:w="1435" w:type="dxa"/>
            <w:shd w:val="clear" w:color="auto" w:fill="auto"/>
          </w:tcPr>
          <w:p w14:paraId="45956B51" w14:textId="32717544" w:rsidR="00B5514F" w:rsidRPr="00B5514F" w:rsidRDefault="00B5514F" w:rsidP="001F1F64">
            <w:pPr>
              <w:rPr>
                <w:sz w:val="16"/>
                <w:szCs w:val="16"/>
              </w:rPr>
            </w:pPr>
            <w:r w:rsidRPr="00B5514F">
              <w:rPr>
                <w:sz w:val="16"/>
                <w:szCs w:val="16"/>
              </w:rPr>
              <w:t>Error: Unusable character '$' at position 1</w:t>
            </w:r>
          </w:p>
        </w:tc>
        <w:tc>
          <w:tcPr>
            <w:tcW w:w="1250" w:type="dxa"/>
            <w:shd w:val="clear" w:color="auto" w:fill="auto"/>
          </w:tcPr>
          <w:p w14:paraId="1042CEB5" w14:textId="04198BB6" w:rsidR="00B5514F" w:rsidRPr="00B5514F" w:rsidRDefault="00B5514F" w:rsidP="001F1F64">
            <w:pPr>
              <w:rPr>
                <w:sz w:val="16"/>
                <w:szCs w:val="16"/>
              </w:rPr>
            </w:pPr>
            <w:r w:rsidRPr="00B5514F">
              <w:rPr>
                <w:sz w:val="16"/>
                <w:szCs w:val="16"/>
              </w:rPr>
              <w:t>Pass</w:t>
            </w:r>
          </w:p>
        </w:tc>
      </w:tr>
      <w:tr w:rsidR="00B5514F" w14:paraId="17663F53" w14:textId="77777777" w:rsidTr="00B5514F">
        <w:trPr>
          <w:trHeight w:val="241"/>
        </w:trPr>
        <w:tc>
          <w:tcPr>
            <w:tcW w:w="1277" w:type="dxa"/>
            <w:shd w:val="clear" w:color="auto" w:fill="auto"/>
          </w:tcPr>
          <w:p w14:paraId="49DBEE3A" w14:textId="304C30E4" w:rsidR="00B5514F" w:rsidRPr="00B5514F" w:rsidRDefault="00B5514F" w:rsidP="001F1F64">
            <w:pPr>
              <w:rPr>
                <w:sz w:val="16"/>
                <w:szCs w:val="16"/>
              </w:rPr>
            </w:pPr>
            <w:r w:rsidRPr="00B5514F">
              <w:rPr>
                <w:sz w:val="16"/>
                <w:szCs w:val="16"/>
              </w:rPr>
              <w:t>ER-04</w:t>
            </w:r>
          </w:p>
        </w:tc>
        <w:tc>
          <w:tcPr>
            <w:tcW w:w="1876" w:type="dxa"/>
            <w:shd w:val="clear" w:color="auto" w:fill="auto"/>
          </w:tcPr>
          <w:p w14:paraId="154F13A5" w14:textId="71035691" w:rsidR="00B5514F" w:rsidRPr="00B5514F" w:rsidRDefault="00B5514F" w:rsidP="001F1F64">
            <w:pPr>
              <w:rPr>
                <w:sz w:val="16"/>
                <w:szCs w:val="16"/>
              </w:rPr>
            </w:pPr>
            <w:r w:rsidRPr="00B5514F">
              <w:rPr>
                <w:sz w:val="16"/>
                <w:szCs w:val="16"/>
              </w:rPr>
              <w:t>Unmatched Parentheses (Left)</w:t>
            </w:r>
          </w:p>
        </w:tc>
        <w:tc>
          <w:tcPr>
            <w:tcW w:w="1519" w:type="dxa"/>
            <w:shd w:val="clear" w:color="auto" w:fill="auto"/>
          </w:tcPr>
          <w:p w14:paraId="15B15BFD" w14:textId="326227C4" w:rsidR="00B5514F" w:rsidRPr="00B5514F" w:rsidRDefault="00B5514F" w:rsidP="001F1F64">
            <w:pPr>
              <w:rPr>
                <w:sz w:val="16"/>
                <w:szCs w:val="16"/>
              </w:rPr>
            </w:pPr>
            <w:r>
              <w:rPr>
                <w:sz w:val="16"/>
                <w:szCs w:val="16"/>
              </w:rPr>
              <w:t xml:space="preserve">eval </w:t>
            </w:r>
            <w:r w:rsidRPr="00B5514F">
              <w:rPr>
                <w:sz w:val="16"/>
                <w:szCs w:val="16"/>
              </w:rPr>
              <w:t>(9+3</w:t>
            </w:r>
          </w:p>
        </w:tc>
        <w:tc>
          <w:tcPr>
            <w:tcW w:w="1606" w:type="dxa"/>
            <w:shd w:val="clear" w:color="auto" w:fill="auto"/>
          </w:tcPr>
          <w:p w14:paraId="5022B17B" w14:textId="70DC63EA" w:rsidR="00B5514F" w:rsidRPr="00B5514F" w:rsidRDefault="00B5514F" w:rsidP="001F1F64">
            <w:pPr>
              <w:rPr>
                <w:sz w:val="16"/>
                <w:szCs w:val="16"/>
              </w:rPr>
            </w:pPr>
            <w:r w:rsidRPr="00B5514F">
              <w:rPr>
                <w:sz w:val="16"/>
                <w:szCs w:val="16"/>
              </w:rPr>
              <w:t>Error: Parentheses in expression are not balanced</w:t>
            </w:r>
          </w:p>
        </w:tc>
        <w:tc>
          <w:tcPr>
            <w:tcW w:w="1435" w:type="dxa"/>
            <w:shd w:val="clear" w:color="auto" w:fill="auto"/>
          </w:tcPr>
          <w:p w14:paraId="5DFF9AD7" w14:textId="48F62232" w:rsidR="00B5514F" w:rsidRPr="00B5514F" w:rsidRDefault="00B5514F" w:rsidP="001F1F64">
            <w:pPr>
              <w:rPr>
                <w:sz w:val="16"/>
                <w:szCs w:val="16"/>
              </w:rPr>
            </w:pPr>
            <w:r w:rsidRPr="00B5514F">
              <w:rPr>
                <w:sz w:val="16"/>
                <w:szCs w:val="16"/>
              </w:rPr>
              <w:t>Error: Parentheses in expression are not balanced</w:t>
            </w:r>
          </w:p>
        </w:tc>
        <w:tc>
          <w:tcPr>
            <w:tcW w:w="1250" w:type="dxa"/>
            <w:shd w:val="clear" w:color="auto" w:fill="auto"/>
          </w:tcPr>
          <w:p w14:paraId="31E41E2C" w14:textId="53FE4BFE" w:rsidR="00B5514F" w:rsidRPr="00B5514F" w:rsidRDefault="00B5514F" w:rsidP="001F1F64">
            <w:pPr>
              <w:rPr>
                <w:sz w:val="16"/>
                <w:szCs w:val="16"/>
              </w:rPr>
            </w:pPr>
            <w:r w:rsidRPr="00B5514F">
              <w:rPr>
                <w:sz w:val="16"/>
                <w:szCs w:val="16"/>
              </w:rPr>
              <w:t>Pass</w:t>
            </w:r>
          </w:p>
        </w:tc>
      </w:tr>
      <w:tr w:rsidR="00B5514F" w14:paraId="679106F4" w14:textId="77777777" w:rsidTr="00B5514F">
        <w:trPr>
          <w:trHeight w:val="241"/>
        </w:trPr>
        <w:tc>
          <w:tcPr>
            <w:tcW w:w="1277" w:type="dxa"/>
            <w:shd w:val="clear" w:color="auto" w:fill="auto"/>
          </w:tcPr>
          <w:p w14:paraId="2DE99D03" w14:textId="31D25E02" w:rsidR="00B5514F" w:rsidRPr="00B5514F" w:rsidRDefault="00B5514F" w:rsidP="001F1F64">
            <w:pPr>
              <w:rPr>
                <w:sz w:val="16"/>
                <w:szCs w:val="16"/>
              </w:rPr>
            </w:pPr>
            <w:r w:rsidRPr="00B5514F">
              <w:rPr>
                <w:sz w:val="16"/>
                <w:szCs w:val="16"/>
              </w:rPr>
              <w:t>ER-05</w:t>
            </w:r>
          </w:p>
        </w:tc>
        <w:tc>
          <w:tcPr>
            <w:tcW w:w="1876" w:type="dxa"/>
            <w:shd w:val="clear" w:color="auto" w:fill="auto"/>
          </w:tcPr>
          <w:p w14:paraId="76393FF9" w14:textId="70675C22" w:rsidR="00B5514F" w:rsidRPr="00B5514F" w:rsidRDefault="00B5514F" w:rsidP="001F1F64">
            <w:pPr>
              <w:rPr>
                <w:sz w:val="16"/>
                <w:szCs w:val="16"/>
              </w:rPr>
            </w:pPr>
            <w:r w:rsidRPr="00B5514F">
              <w:rPr>
                <w:sz w:val="16"/>
                <w:szCs w:val="16"/>
              </w:rPr>
              <w:t>Unmatched Parenthesis (Right)</w:t>
            </w:r>
          </w:p>
        </w:tc>
        <w:tc>
          <w:tcPr>
            <w:tcW w:w="1519" w:type="dxa"/>
            <w:shd w:val="clear" w:color="auto" w:fill="auto"/>
          </w:tcPr>
          <w:p w14:paraId="0D582307" w14:textId="2705942B" w:rsidR="00B5514F" w:rsidRPr="00B5514F" w:rsidRDefault="00B5514F" w:rsidP="001F1F64">
            <w:pPr>
              <w:rPr>
                <w:sz w:val="16"/>
                <w:szCs w:val="16"/>
              </w:rPr>
            </w:pPr>
            <w:r>
              <w:rPr>
                <w:sz w:val="16"/>
                <w:szCs w:val="16"/>
              </w:rPr>
              <w:t xml:space="preserve">eval </w:t>
            </w:r>
            <w:r w:rsidRPr="00B5514F">
              <w:rPr>
                <w:sz w:val="16"/>
                <w:szCs w:val="16"/>
              </w:rPr>
              <w:t>9+3)</w:t>
            </w:r>
          </w:p>
        </w:tc>
        <w:tc>
          <w:tcPr>
            <w:tcW w:w="1606" w:type="dxa"/>
            <w:shd w:val="clear" w:color="auto" w:fill="auto"/>
          </w:tcPr>
          <w:p w14:paraId="094488DB" w14:textId="64C910A6" w:rsidR="00B5514F" w:rsidRPr="00B5514F" w:rsidRDefault="00B5514F" w:rsidP="001F1F64">
            <w:pPr>
              <w:rPr>
                <w:sz w:val="16"/>
                <w:szCs w:val="16"/>
              </w:rPr>
            </w:pPr>
            <w:r w:rsidRPr="00B5514F">
              <w:rPr>
                <w:sz w:val="16"/>
                <w:szCs w:val="16"/>
              </w:rPr>
              <w:t>Error: Mismatched parentheses at position 3</w:t>
            </w:r>
          </w:p>
        </w:tc>
        <w:tc>
          <w:tcPr>
            <w:tcW w:w="1435" w:type="dxa"/>
            <w:shd w:val="clear" w:color="auto" w:fill="auto"/>
          </w:tcPr>
          <w:p w14:paraId="2542EDB6" w14:textId="17B0F558" w:rsidR="00B5514F" w:rsidRPr="00B5514F" w:rsidRDefault="00B5514F" w:rsidP="001F1F64">
            <w:pPr>
              <w:rPr>
                <w:sz w:val="16"/>
                <w:szCs w:val="16"/>
              </w:rPr>
            </w:pPr>
            <w:r w:rsidRPr="00B5514F">
              <w:rPr>
                <w:sz w:val="16"/>
                <w:szCs w:val="16"/>
              </w:rPr>
              <w:t>Error: Mismatched parentheses at position 3</w:t>
            </w:r>
          </w:p>
        </w:tc>
        <w:tc>
          <w:tcPr>
            <w:tcW w:w="1250" w:type="dxa"/>
            <w:shd w:val="clear" w:color="auto" w:fill="auto"/>
          </w:tcPr>
          <w:p w14:paraId="13A622C8" w14:textId="56B507D1" w:rsidR="00B5514F" w:rsidRPr="00B5514F" w:rsidRDefault="00B5514F" w:rsidP="001F1F64">
            <w:pPr>
              <w:rPr>
                <w:sz w:val="16"/>
                <w:szCs w:val="16"/>
              </w:rPr>
            </w:pPr>
            <w:r w:rsidRPr="00B5514F">
              <w:rPr>
                <w:sz w:val="16"/>
                <w:szCs w:val="16"/>
              </w:rPr>
              <w:t>Pass</w:t>
            </w:r>
          </w:p>
        </w:tc>
      </w:tr>
      <w:tr w:rsidR="00B5514F" w14:paraId="1297A2D6" w14:textId="77777777" w:rsidTr="00B5514F">
        <w:trPr>
          <w:trHeight w:val="241"/>
        </w:trPr>
        <w:tc>
          <w:tcPr>
            <w:tcW w:w="1277" w:type="dxa"/>
            <w:shd w:val="clear" w:color="auto" w:fill="auto"/>
          </w:tcPr>
          <w:p w14:paraId="35D3689E" w14:textId="7BCE4FE8" w:rsidR="00B5514F" w:rsidRPr="00B5514F" w:rsidRDefault="00B5514F" w:rsidP="001F1F64">
            <w:pPr>
              <w:rPr>
                <w:sz w:val="16"/>
                <w:szCs w:val="16"/>
              </w:rPr>
            </w:pPr>
            <w:r w:rsidRPr="00B5514F">
              <w:rPr>
                <w:sz w:val="16"/>
                <w:szCs w:val="16"/>
              </w:rPr>
              <w:t>ER-06</w:t>
            </w:r>
          </w:p>
        </w:tc>
        <w:tc>
          <w:tcPr>
            <w:tcW w:w="1876" w:type="dxa"/>
            <w:shd w:val="clear" w:color="auto" w:fill="auto"/>
          </w:tcPr>
          <w:p w14:paraId="0A614234" w14:textId="08062BA0" w:rsidR="00B5514F" w:rsidRPr="00B5514F" w:rsidRDefault="00B5514F" w:rsidP="001F1F64">
            <w:pPr>
              <w:rPr>
                <w:sz w:val="16"/>
                <w:szCs w:val="16"/>
              </w:rPr>
            </w:pPr>
            <w:r w:rsidRPr="00B5514F">
              <w:rPr>
                <w:sz w:val="16"/>
                <w:szCs w:val="16"/>
              </w:rPr>
              <w:t>Fractional Exponent (Negative Base)</w:t>
            </w:r>
          </w:p>
        </w:tc>
        <w:tc>
          <w:tcPr>
            <w:tcW w:w="1519" w:type="dxa"/>
            <w:shd w:val="clear" w:color="auto" w:fill="auto"/>
          </w:tcPr>
          <w:p w14:paraId="50357F56" w14:textId="659C858A" w:rsidR="00B5514F" w:rsidRPr="00B5514F" w:rsidRDefault="00B5514F" w:rsidP="001F1F64">
            <w:pPr>
              <w:rPr>
                <w:sz w:val="16"/>
                <w:szCs w:val="16"/>
              </w:rPr>
            </w:pPr>
            <w:r>
              <w:rPr>
                <w:sz w:val="16"/>
                <w:szCs w:val="16"/>
              </w:rPr>
              <w:t xml:space="preserve">eval </w:t>
            </w:r>
            <w:r w:rsidRPr="00B5514F">
              <w:rPr>
                <w:sz w:val="16"/>
                <w:szCs w:val="16"/>
              </w:rPr>
              <w:t>-4^(1/2)</w:t>
            </w:r>
          </w:p>
        </w:tc>
        <w:tc>
          <w:tcPr>
            <w:tcW w:w="1606" w:type="dxa"/>
            <w:shd w:val="clear" w:color="auto" w:fill="auto"/>
          </w:tcPr>
          <w:p w14:paraId="2F62D3CB" w14:textId="6FC57D26" w:rsidR="00B5514F" w:rsidRPr="00B5514F" w:rsidRDefault="00B5514F" w:rsidP="001F1F64">
            <w:pPr>
              <w:rPr>
                <w:sz w:val="16"/>
                <w:szCs w:val="16"/>
              </w:rPr>
            </w:pPr>
            <w:r w:rsidRPr="00B5514F">
              <w:rPr>
                <w:sz w:val="16"/>
                <w:szCs w:val="16"/>
              </w:rPr>
              <w:t>Error: Expression generated NaN during evaluation</w:t>
            </w:r>
          </w:p>
        </w:tc>
        <w:tc>
          <w:tcPr>
            <w:tcW w:w="1435" w:type="dxa"/>
            <w:shd w:val="clear" w:color="auto" w:fill="auto"/>
          </w:tcPr>
          <w:p w14:paraId="7D63EC82" w14:textId="089EF8DC" w:rsidR="00B5514F" w:rsidRPr="00B5514F" w:rsidRDefault="00B5514F" w:rsidP="001F1F64">
            <w:pPr>
              <w:rPr>
                <w:sz w:val="16"/>
                <w:szCs w:val="16"/>
              </w:rPr>
            </w:pPr>
            <w:r w:rsidRPr="00B5514F">
              <w:rPr>
                <w:sz w:val="16"/>
                <w:szCs w:val="16"/>
              </w:rPr>
              <w:t>Error: Expression generated NaN during evaluation</w:t>
            </w:r>
          </w:p>
        </w:tc>
        <w:tc>
          <w:tcPr>
            <w:tcW w:w="1250" w:type="dxa"/>
            <w:shd w:val="clear" w:color="auto" w:fill="auto"/>
          </w:tcPr>
          <w:p w14:paraId="7D75284A" w14:textId="69D32AAF" w:rsidR="00B5514F" w:rsidRPr="00B5514F" w:rsidRDefault="00B5514F" w:rsidP="001F1F64">
            <w:pPr>
              <w:rPr>
                <w:sz w:val="16"/>
                <w:szCs w:val="16"/>
              </w:rPr>
            </w:pPr>
            <w:r w:rsidRPr="00B5514F">
              <w:rPr>
                <w:sz w:val="16"/>
                <w:szCs w:val="16"/>
              </w:rPr>
              <w:t>Pass</w:t>
            </w:r>
          </w:p>
        </w:tc>
      </w:tr>
      <w:tr w:rsidR="00B5514F" w14:paraId="27E631C9" w14:textId="77777777" w:rsidTr="00B5514F">
        <w:trPr>
          <w:trHeight w:val="736"/>
        </w:trPr>
        <w:tc>
          <w:tcPr>
            <w:tcW w:w="1277" w:type="dxa"/>
            <w:shd w:val="clear" w:color="auto" w:fill="auto"/>
          </w:tcPr>
          <w:p w14:paraId="29E4D40E" w14:textId="1C134576" w:rsidR="00B5514F" w:rsidRPr="00B5514F" w:rsidRDefault="00B5514F" w:rsidP="001F1F64">
            <w:pPr>
              <w:rPr>
                <w:sz w:val="16"/>
                <w:szCs w:val="16"/>
              </w:rPr>
            </w:pPr>
            <w:r w:rsidRPr="00B5514F">
              <w:rPr>
                <w:sz w:val="16"/>
                <w:szCs w:val="16"/>
              </w:rPr>
              <w:t>ER-07</w:t>
            </w:r>
          </w:p>
        </w:tc>
        <w:tc>
          <w:tcPr>
            <w:tcW w:w="1876" w:type="dxa"/>
            <w:shd w:val="clear" w:color="auto" w:fill="auto"/>
          </w:tcPr>
          <w:p w14:paraId="4AA7F43A" w14:textId="39C4517E" w:rsidR="00B5514F" w:rsidRPr="00B5514F" w:rsidRDefault="00B5514F" w:rsidP="001F1F64">
            <w:pPr>
              <w:rPr>
                <w:sz w:val="16"/>
                <w:szCs w:val="16"/>
              </w:rPr>
            </w:pPr>
            <w:r w:rsidRPr="00B5514F">
              <w:rPr>
                <w:sz w:val="16"/>
                <w:szCs w:val="16"/>
              </w:rPr>
              <w:t>Large Numbers and Overflow</w:t>
            </w:r>
          </w:p>
        </w:tc>
        <w:tc>
          <w:tcPr>
            <w:tcW w:w="1519" w:type="dxa"/>
            <w:shd w:val="clear" w:color="auto" w:fill="auto"/>
          </w:tcPr>
          <w:p w14:paraId="2851386D" w14:textId="41D2424F" w:rsidR="00B5514F" w:rsidRPr="00B5514F" w:rsidRDefault="00B5514F" w:rsidP="001F1F64">
            <w:pPr>
              <w:rPr>
                <w:sz w:val="16"/>
                <w:szCs w:val="16"/>
              </w:rPr>
            </w:pPr>
            <w:r>
              <w:rPr>
                <w:sz w:val="16"/>
                <w:szCs w:val="16"/>
              </w:rPr>
              <w:t xml:space="preserve">eval </w:t>
            </w:r>
            <w:r w:rsidRPr="00B5514F">
              <w:rPr>
                <w:sz w:val="16"/>
                <w:szCs w:val="16"/>
              </w:rPr>
              <w:t>10^100</w:t>
            </w:r>
          </w:p>
        </w:tc>
        <w:tc>
          <w:tcPr>
            <w:tcW w:w="1606" w:type="dxa"/>
            <w:shd w:val="clear" w:color="auto" w:fill="auto"/>
          </w:tcPr>
          <w:p w14:paraId="4EEE81E4" w14:textId="56F825BA" w:rsidR="00B5514F" w:rsidRPr="00B5514F" w:rsidRDefault="00B5514F" w:rsidP="001F1F64">
            <w:pPr>
              <w:rPr>
                <w:sz w:val="16"/>
                <w:szCs w:val="16"/>
              </w:rPr>
            </w:pPr>
            <w:r w:rsidRPr="00B5514F">
              <w:rPr>
                <w:sz w:val="16"/>
                <w:szCs w:val="16"/>
              </w:rPr>
              <w:t>Error: Exceeds floating point size limit (generated infinity during evaluation)</w:t>
            </w:r>
          </w:p>
        </w:tc>
        <w:tc>
          <w:tcPr>
            <w:tcW w:w="1435" w:type="dxa"/>
            <w:shd w:val="clear" w:color="auto" w:fill="auto"/>
          </w:tcPr>
          <w:p w14:paraId="2EF9EEEE" w14:textId="1B13B4DD" w:rsidR="00B5514F" w:rsidRPr="00B5514F" w:rsidRDefault="00B5514F" w:rsidP="001F1F64">
            <w:pPr>
              <w:rPr>
                <w:sz w:val="16"/>
                <w:szCs w:val="16"/>
              </w:rPr>
            </w:pPr>
            <w:r w:rsidRPr="00B5514F">
              <w:rPr>
                <w:sz w:val="16"/>
                <w:szCs w:val="16"/>
              </w:rPr>
              <w:t>Error: Exceeds floating point size limit (generated infinity during evaluation)</w:t>
            </w:r>
          </w:p>
        </w:tc>
        <w:tc>
          <w:tcPr>
            <w:tcW w:w="1250" w:type="dxa"/>
            <w:shd w:val="clear" w:color="auto" w:fill="auto"/>
          </w:tcPr>
          <w:p w14:paraId="454FF7E7" w14:textId="6336DFBE" w:rsidR="00B5514F" w:rsidRPr="00B5514F" w:rsidRDefault="00B5514F" w:rsidP="001F1F64">
            <w:pPr>
              <w:rPr>
                <w:sz w:val="16"/>
                <w:szCs w:val="16"/>
              </w:rPr>
            </w:pPr>
            <w:r w:rsidRPr="00B5514F">
              <w:rPr>
                <w:sz w:val="16"/>
                <w:szCs w:val="16"/>
              </w:rPr>
              <w:t>Pass</w:t>
            </w:r>
          </w:p>
        </w:tc>
      </w:tr>
      <w:tr w:rsidR="00B5514F" w14:paraId="4CB06D52" w14:textId="77777777" w:rsidTr="00B5514F">
        <w:trPr>
          <w:trHeight w:val="484"/>
        </w:trPr>
        <w:tc>
          <w:tcPr>
            <w:tcW w:w="1277" w:type="dxa"/>
            <w:shd w:val="clear" w:color="auto" w:fill="auto"/>
          </w:tcPr>
          <w:p w14:paraId="4510AFD4" w14:textId="664E22DC" w:rsidR="00B5514F" w:rsidRPr="00B5514F" w:rsidRDefault="00B5514F" w:rsidP="00B5514F">
            <w:pPr>
              <w:rPr>
                <w:sz w:val="16"/>
                <w:szCs w:val="16"/>
              </w:rPr>
            </w:pPr>
            <w:r w:rsidRPr="00B5514F">
              <w:rPr>
                <w:sz w:val="16"/>
                <w:szCs w:val="16"/>
              </w:rPr>
              <w:t>ER-08</w:t>
            </w:r>
          </w:p>
        </w:tc>
        <w:tc>
          <w:tcPr>
            <w:tcW w:w="1876" w:type="dxa"/>
            <w:shd w:val="clear" w:color="auto" w:fill="auto"/>
          </w:tcPr>
          <w:p w14:paraId="2C36409E" w14:textId="29E2B705" w:rsidR="00B5514F" w:rsidRPr="00B5514F" w:rsidRDefault="00B5514F" w:rsidP="00B5514F">
            <w:pPr>
              <w:rPr>
                <w:sz w:val="16"/>
                <w:szCs w:val="16"/>
              </w:rPr>
            </w:pPr>
            <w:r w:rsidRPr="00B5514F">
              <w:rPr>
                <w:sz w:val="16"/>
                <w:szCs w:val="16"/>
              </w:rPr>
              <w:t>Invalid Menu Function</w:t>
            </w:r>
          </w:p>
        </w:tc>
        <w:tc>
          <w:tcPr>
            <w:tcW w:w="1519" w:type="dxa"/>
            <w:shd w:val="clear" w:color="auto" w:fill="auto"/>
          </w:tcPr>
          <w:p w14:paraId="3859B6C1" w14:textId="3EC43B68" w:rsidR="00B5514F" w:rsidRPr="00B5514F" w:rsidRDefault="00B5514F" w:rsidP="00B5514F">
            <w:pPr>
              <w:rPr>
                <w:sz w:val="16"/>
                <w:szCs w:val="16"/>
              </w:rPr>
            </w:pPr>
            <w:r w:rsidRPr="00B5514F">
              <w:rPr>
                <w:sz w:val="16"/>
                <w:szCs w:val="16"/>
              </w:rPr>
              <w:t>string</w:t>
            </w:r>
          </w:p>
        </w:tc>
        <w:tc>
          <w:tcPr>
            <w:tcW w:w="1606" w:type="dxa"/>
            <w:shd w:val="clear" w:color="auto" w:fill="auto"/>
          </w:tcPr>
          <w:p w14:paraId="64C4DD48" w14:textId="56BFEC06" w:rsidR="00B5514F" w:rsidRPr="00B5514F" w:rsidRDefault="00B5514F" w:rsidP="00B5514F">
            <w:pPr>
              <w:rPr>
                <w:sz w:val="16"/>
                <w:szCs w:val="16"/>
              </w:rPr>
            </w:pPr>
            <w:r w:rsidRPr="00B5514F">
              <w:rPr>
                <w:sz w:val="16"/>
                <w:szCs w:val="16"/>
              </w:rPr>
              <w:t>Input was not understood, please try again</w:t>
            </w:r>
          </w:p>
        </w:tc>
        <w:tc>
          <w:tcPr>
            <w:tcW w:w="1435" w:type="dxa"/>
            <w:shd w:val="clear" w:color="auto" w:fill="auto"/>
          </w:tcPr>
          <w:p w14:paraId="6F6A04D2" w14:textId="5BCED99B" w:rsidR="00B5514F" w:rsidRPr="00B5514F" w:rsidRDefault="00B5514F" w:rsidP="00B5514F">
            <w:pPr>
              <w:rPr>
                <w:sz w:val="16"/>
                <w:szCs w:val="16"/>
              </w:rPr>
            </w:pPr>
            <w:r w:rsidRPr="00B5514F">
              <w:rPr>
                <w:sz w:val="16"/>
                <w:szCs w:val="16"/>
              </w:rPr>
              <w:t>Input was not understood, please try again</w:t>
            </w:r>
          </w:p>
        </w:tc>
        <w:tc>
          <w:tcPr>
            <w:tcW w:w="1250" w:type="dxa"/>
            <w:shd w:val="clear" w:color="auto" w:fill="auto"/>
          </w:tcPr>
          <w:p w14:paraId="5147DB2F" w14:textId="0929F5C9" w:rsidR="00B5514F" w:rsidRPr="00B5514F" w:rsidRDefault="00B5514F" w:rsidP="00B5514F">
            <w:pPr>
              <w:rPr>
                <w:sz w:val="16"/>
                <w:szCs w:val="16"/>
              </w:rPr>
            </w:pPr>
            <w:r w:rsidRPr="00B5514F">
              <w:rPr>
                <w:sz w:val="16"/>
                <w:szCs w:val="16"/>
              </w:rPr>
              <w:t>Pass</w:t>
            </w:r>
          </w:p>
        </w:tc>
      </w:tr>
      <w:tr w:rsidR="00B5514F" w14:paraId="39CB745E" w14:textId="77777777" w:rsidTr="00B5514F">
        <w:trPr>
          <w:trHeight w:val="241"/>
        </w:trPr>
        <w:tc>
          <w:tcPr>
            <w:tcW w:w="1277" w:type="dxa"/>
            <w:shd w:val="clear" w:color="auto" w:fill="auto"/>
          </w:tcPr>
          <w:p w14:paraId="275EB510" w14:textId="29C6CEDA" w:rsidR="00B5514F" w:rsidRPr="00B5514F" w:rsidRDefault="00B5514F" w:rsidP="00B5514F">
            <w:pPr>
              <w:rPr>
                <w:sz w:val="16"/>
                <w:szCs w:val="16"/>
              </w:rPr>
            </w:pPr>
          </w:p>
        </w:tc>
        <w:tc>
          <w:tcPr>
            <w:tcW w:w="1876" w:type="dxa"/>
            <w:shd w:val="clear" w:color="auto" w:fill="auto"/>
          </w:tcPr>
          <w:p w14:paraId="7754EB38" w14:textId="4AFA48D4" w:rsidR="00B5514F" w:rsidRPr="00B5514F" w:rsidRDefault="00B5514F" w:rsidP="00B5514F">
            <w:pPr>
              <w:rPr>
                <w:sz w:val="16"/>
                <w:szCs w:val="16"/>
              </w:rPr>
            </w:pPr>
          </w:p>
        </w:tc>
        <w:tc>
          <w:tcPr>
            <w:tcW w:w="1519" w:type="dxa"/>
            <w:shd w:val="clear" w:color="auto" w:fill="auto"/>
          </w:tcPr>
          <w:p w14:paraId="0FD0BD55" w14:textId="7EC8B95D" w:rsidR="00B5514F" w:rsidRPr="00B5514F" w:rsidRDefault="00B5514F" w:rsidP="00B5514F">
            <w:pPr>
              <w:rPr>
                <w:sz w:val="16"/>
                <w:szCs w:val="16"/>
              </w:rPr>
            </w:pPr>
          </w:p>
        </w:tc>
        <w:tc>
          <w:tcPr>
            <w:tcW w:w="1606" w:type="dxa"/>
            <w:shd w:val="clear" w:color="auto" w:fill="auto"/>
          </w:tcPr>
          <w:p w14:paraId="55FC0E44" w14:textId="757C2882" w:rsidR="00B5514F" w:rsidRPr="00B5514F" w:rsidRDefault="00B5514F" w:rsidP="00B5514F">
            <w:pPr>
              <w:rPr>
                <w:sz w:val="16"/>
                <w:szCs w:val="16"/>
              </w:rPr>
            </w:pPr>
          </w:p>
        </w:tc>
        <w:tc>
          <w:tcPr>
            <w:tcW w:w="1435" w:type="dxa"/>
            <w:shd w:val="clear" w:color="auto" w:fill="auto"/>
          </w:tcPr>
          <w:p w14:paraId="41BC1CDF" w14:textId="372AE9A8" w:rsidR="00B5514F" w:rsidRPr="00B5514F" w:rsidRDefault="00B5514F" w:rsidP="00B5514F">
            <w:pPr>
              <w:rPr>
                <w:sz w:val="16"/>
                <w:szCs w:val="16"/>
              </w:rPr>
            </w:pPr>
          </w:p>
        </w:tc>
        <w:tc>
          <w:tcPr>
            <w:tcW w:w="1250" w:type="dxa"/>
            <w:shd w:val="clear" w:color="auto" w:fill="auto"/>
          </w:tcPr>
          <w:p w14:paraId="68AC6C81" w14:textId="04529133" w:rsidR="00B5514F" w:rsidRPr="00B5514F" w:rsidRDefault="00B5514F" w:rsidP="00B5514F">
            <w:pPr>
              <w:rPr>
                <w:sz w:val="16"/>
                <w:szCs w:val="16"/>
              </w:rPr>
            </w:pPr>
          </w:p>
        </w:tc>
      </w:tr>
      <w:tr w:rsidR="00B5514F" w14:paraId="5E739D66" w14:textId="77777777" w:rsidTr="00B5514F">
        <w:trPr>
          <w:trHeight w:val="146"/>
        </w:trPr>
        <w:tc>
          <w:tcPr>
            <w:tcW w:w="1277" w:type="dxa"/>
            <w:shd w:val="clear" w:color="auto" w:fill="auto"/>
          </w:tcPr>
          <w:p w14:paraId="4D3C1C61" w14:textId="47FC69AE" w:rsidR="00B5514F" w:rsidRDefault="00B5514F" w:rsidP="00B5514F"/>
        </w:tc>
        <w:tc>
          <w:tcPr>
            <w:tcW w:w="1876" w:type="dxa"/>
            <w:shd w:val="clear" w:color="auto" w:fill="auto"/>
          </w:tcPr>
          <w:p w14:paraId="1619941A" w14:textId="6EAE1165" w:rsidR="00B5514F" w:rsidRDefault="00B5514F" w:rsidP="00B5514F"/>
        </w:tc>
        <w:tc>
          <w:tcPr>
            <w:tcW w:w="1519" w:type="dxa"/>
            <w:shd w:val="clear" w:color="auto" w:fill="auto"/>
          </w:tcPr>
          <w:p w14:paraId="6E535B45" w14:textId="26DE3A9E" w:rsidR="00B5514F" w:rsidRDefault="00B5514F" w:rsidP="00B5514F"/>
        </w:tc>
        <w:tc>
          <w:tcPr>
            <w:tcW w:w="1606" w:type="dxa"/>
            <w:shd w:val="clear" w:color="auto" w:fill="auto"/>
          </w:tcPr>
          <w:p w14:paraId="0EE15E41" w14:textId="367B7AAB" w:rsidR="00B5514F" w:rsidRDefault="00B5514F" w:rsidP="00B5514F"/>
        </w:tc>
        <w:tc>
          <w:tcPr>
            <w:tcW w:w="1435" w:type="dxa"/>
            <w:shd w:val="clear" w:color="auto" w:fill="auto"/>
          </w:tcPr>
          <w:p w14:paraId="76E9A493" w14:textId="3A1DBF99" w:rsidR="00B5514F" w:rsidRDefault="00B5514F" w:rsidP="00B5514F"/>
        </w:tc>
        <w:tc>
          <w:tcPr>
            <w:tcW w:w="1250" w:type="dxa"/>
            <w:shd w:val="clear" w:color="auto" w:fill="auto"/>
          </w:tcPr>
          <w:p w14:paraId="7C5B87BF" w14:textId="224C2361" w:rsidR="00B5514F" w:rsidRPr="00E72633" w:rsidRDefault="00B5514F" w:rsidP="00B5514F"/>
        </w:tc>
      </w:tr>
    </w:tbl>
    <w:p w14:paraId="6A709195" w14:textId="67C80629" w:rsidR="000D561C" w:rsidRPr="00B5514F" w:rsidRDefault="000D561C" w:rsidP="00B5514F">
      <w:pPr>
        <w:pStyle w:val="Heading1"/>
        <w:rPr>
          <w:b w:val="0"/>
          <w:bCs/>
        </w:rPr>
      </w:pPr>
      <w:bookmarkStart w:id="16" w:name="_Toc5431515"/>
      <w:r w:rsidRPr="00431707">
        <w:t>Environmental needs</w:t>
      </w:r>
      <w:bookmarkEnd w:id="16"/>
    </w:p>
    <w:p w14:paraId="0E29F5D8" w14:textId="7B37A7CA" w:rsidR="000D561C" w:rsidRPr="006E0FDF" w:rsidRDefault="000D561C" w:rsidP="006E0FDF">
      <w:pPr>
        <w:pStyle w:val="Heading3"/>
        <w:rPr>
          <w:rFonts w:ascii="CJDFIZ+Times-Roman+2" w:hAnsi="CJDFIZ+Times-Roman+2"/>
          <w:i w:val="0"/>
          <w:iCs/>
        </w:rPr>
      </w:pPr>
      <w:bookmarkStart w:id="17" w:name="_Toc5431516"/>
      <w:r w:rsidRPr="006E0FDF">
        <w:rPr>
          <w:i w:val="0"/>
          <w:iCs/>
        </w:rPr>
        <w:t>Hardware</w:t>
      </w:r>
      <w:bookmarkEnd w:id="17"/>
      <w:r w:rsidR="006E0FDF">
        <w:rPr>
          <w:i w:val="0"/>
          <w:iCs/>
        </w:rPr>
        <w:t xml:space="preserve"> </w:t>
      </w:r>
      <w:r w:rsidRPr="006E0FDF">
        <w:rPr>
          <w:rFonts w:ascii="CJDFIZ+Times-Roman+2" w:hAnsi="CJDFIZ+Times-Roman+2"/>
          <w:i w:val="0"/>
          <w:iCs/>
        </w:rPr>
        <w:t xml:space="preserve"> </w:t>
      </w:r>
      <w:r w:rsidR="006E0FDF">
        <w:rPr>
          <w:rFonts w:ascii="CJDFIZ+Times-Roman+2" w:hAnsi="CJDFIZ+Times-Roman+2"/>
          <w:i w:val="0"/>
          <w:iCs/>
        </w:rPr>
        <w:t>No special hardware is required.</w:t>
      </w:r>
    </w:p>
    <w:p w14:paraId="7AC91770" w14:textId="0176D8A6" w:rsidR="000D561C" w:rsidRPr="006E0FDF" w:rsidRDefault="009F025B">
      <w:pPr>
        <w:pStyle w:val="Heading3"/>
        <w:rPr>
          <w:b/>
          <w:bCs/>
          <w:i w:val="0"/>
          <w:iCs/>
        </w:rPr>
      </w:pPr>
      <w:r w:rsidRPr="006E0FDF">
        <w:rPr>
          <w:i w:val="0"/>
          <w:iCs/>
        </w:rPr>
        <w:lastRenderedPageBreak/>
        <w:t xml:space="preserve">Software </w:t>
      </w:r>
      <w:r>
        <w:rPr>
          <w:i w:val="0"/>
          <w:iCs/>
        </w:rPr>
        <w:t>No</w:t>
      </w:r>
      <w:r w:rsidR="006E0FDF">
        <w:rPr>
          <w:rFonts w:ascii="Times New Roman" w:hAnsi="Times New Roman"/>
          <w:i w:val="0"/>
          <w:iCs/>
        </w:rPr>
        <w:t xml:space="preserve"> outside software is needed to run the </w:t>
      </w:r>
      <w:r>
        <w:rPr>
          <w:rFonts w:ascii="Times New Roman" w:hAnsi="Times New Roman"/>
          <w:i w:val="0"/>
          <w:iCs/>
        </w:rPr>
        <w:t>program.</w:t>
      </w:r>
    </w:p>
    <w:p w14:paraId="65BFE878" w14:textId="77777777" w:rsidR="000D561C" w:rsidRPr="006E0FDF" w:rsidRDefault="000D561C">
      <w:pPr>
        <w:pStyle w:val="Heading3"/>
        <w:rPr>
          <w:b/>
          <w:bCs/>
        </w:rPr>
      </w:pPr>
      <w:bookmarkStart w:id="18" w:name="_Toc5431518"/>
      <w:r w:rsidRPr="006E0FDF">
        <w:t>Other</w:t>
      </w:r>
      <w:bookmarkEnd w:id="18"/>
    </w:p>
    <w:p w14:paraId="369B7231" w14:textId="77777777" w:rsidR="000D561C" w:rsidRDefault="000D561C">
      <w:pPr>
        <w:pStyle w:val="Heading1"/>
      </w:pPr>
      <w:bookmarkStart w:id="19" w:name="_Toc5431519"/>
      <w:r w:rsidRPr="006E0FDF">
        <w:t>Special procedural requirements</w:t>
      </w:r>
      <w:bookmarkEnd w:id="19"/>
    </w:p>
    <w:p w14:paraId="41D3F656" w14:textId="5A173021" w:rsidR="00B5514F" w:rsidRPr="00B5514F" w:rsidRDefault="00B5514F" w:rsidP="00B5514F">
      <w:pPr>
        <w:ind w:left="720"/>
      </w:pPr>
      <w:r>
        <w:t>No special procedural requirements.</w:t>
      </w:r>
    </w:p>
    <w:p w14:paraId="1EB339E3" w14:textId="77777777" w:rsidR="000D561C" w:rsidRPr="006E0FDF" w:rsidRDefault="000D561C">
      <w:pPr>
        <w:pStyle w:val="Heading1"/>
        <w:rPr>
          <w:b w:val="0"/>
          <w:bCs/>
        </w:rPr>
      </w:pPr>
      <w:bookmarkStart w:id="20" w:name="_Toc5431520"/>
      <w:r w:rsidRPr="006E0FDF">
        <w:t>Intercase dependencies</w:t>
      </w:r>
      <w:bookmarkEnd w:id="20"/>
    </w:p>
    <w:bookmarkEnd w:id="8"/>
    <w:bookmarkEnd w:id="9"/>
    <w:bookmarkEnd w:id="10"/>
    <w:bookmarkEnd w:id="11"/>
    <w:bookmarkEnd w:id="12"/>
    <w:p w14:paraId="5E8D3ACC" w14:textId="441B86CA" w:rsidR="000D561C" w:rsidRPr="00B36F4D" w:rsidRDefault="00B36F4D">
      <w:pPr>
        <w:pStyle w:val="BodyText"/>
        <w:rPr>
          <w:iCs/>
        </w:rPr>
      </w:pPr>
      <w:r>
        <w:rPr>
          <w:iCs/>
        </w:rPr>
        <w:t>There are no test cases which need another test case to be executed before the current test case.</w:t>
      </w:r>
    </w:p>
    <w:sectPr w:rsidR="000D561C" w:rsidRPr="00B36F4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2E651" w14:textId="77777777" w:rsidR="00925AC3" w:rsidRDefault="00925AC3">
      <w:pPr>
        <w:spacing w:line="240" w:lineRule="auto"/>
      </w:pPr>
      <w:r>
        <w:separator/>
      </w:r>
    </w:p>
  </w:endnote>
  <w:endnote w:type="continuationSeparator" w:id="0">
    <w:p w14:paraId="741092E7" w14:textId="77777777" w:rsidR="00925AC3" w:rsidRDefault="00925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JDFIZ+Times-Roman+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F3728" w14:textId="77777777" w:rsidR="000D561C" w:rsidRDefault="000D56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3BCD0" w14:textId="77777777" w:rsidR="000D561C" w:rsidRDefault="000D56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3696"/>
      <w:gridCol w:w="3162"/>
    </w:tblGrid>
    <w:tr w:rsidR="000D561C" w14:paraId="72DC0BE9" w14:textId="77777777" w:rsidTr="00390276">
      <w:trPr>
        <w:trHeight w:val="630"/>
      </w:trPr>
      <w:tc>
        <w:tcPr>
          <w:tcW w:w="2628" w:type="dxa"/>
          <w:tcBorders>
            <w:top w:val="nil"/>
            <w:left w:val="nil"/>
            <w:bottom w:val="nil"/>
            <w:right w:val="nil"/>
          </w:tcBorders>
        </w:tcPr>
        <w:p w14:paraId="4B0CB416" w14:textId="77777777" w:rsidR="000D561C" w:rsidRDefault="000D561C">
          <w:pPr>
            <w:ind w:right="360"/>
          </w:pPr>
          <w:r>
            <w:t>Confidential</w:t>
          </w:r>
        </w:p>
      </w:tc>
      <w:tc>
        <w:tcPr>
          <w:tcW w:w="3696" w:type="dxa"/>
          <w:tcBorders>
            <w:top w:val="nil"/>
            <w:left w:val="nil"/>
            <w:bottom w:val="nil"/>
            <w:right w:val="nil"/>
          </w:tcBorders>
        </w:tcPr>
        <w:p w14:paraId="41658F73" w14:textId="70859685" w:rsidR="000D561C" w:rsidRDefault="00390276">
          <w:pPr>
            <w:jc w:val="center"/>
          </w:pPr>
          <w:r>
            <w:t>Group Without a Name</w:t>
          </w:r>
        </w:p>
      </w:tc>
      <w:tc>
        <w:tcPr>
          <w:tcW w:w="3162" w:type="dxa"/>
          <w:tcBorders>
            <w:top w:val="nil"/>
            <w:left w:val="nil"/>
            <w:bottom w:val="nil"/>
            <w:right w:val="nil"/>
          </w:tcBorders>
        </w:tcPr>
        <w:p w14:paraId="703D1859" w14:textId="77777777" w:rsidR="000D561C" w:rsidRDefault="000D56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1707">
            <w:rPr>
              <w:rStyle w:val="PageNumber"/>
              <w:noProof/>
            </w:rPr>
            <w:t>5</w:t>
          </w:r>
          <w:r>
            <w:rPr>
              <w:rStyle w:val="PageNumber"/>
            </w:rPr>
            <w:fldChar w:fldCharType="end"/>
          </w:r>
        </w:p>
      </w:tc>
    </w:tr>
  </w:tbl>
  <w:p w14:paraId="7EC1D3F7" w14:textId="77777777" w:rsidR="000D561C" w:rsidRDefault="000D5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A7A27" w14:textId="77777777" w:rsidR="000D561C" w:rsidRDefault="000D5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9BAD8" w14:textId="77777777" w:rsidR="00925AC3" w:rsidRDefault="00925AC3">
      <w:pPr>
        <w:spacing w:line="240" w:lineRule="auto"/>
      </w:pPr>
      <w:r>
        <w:separator/>
      </w:r>
    </w:p>
  </w:footnote>
  <w:footnote w:type="continuationSeparator" w:id="0">
    <w:p w14:paraId="68BC751A" w14:textId="77777777" w:rsidR="00925AC3" w:rsidRDefault="00925A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0C63" w14:textId="77777777" w:rsidR="000D561C" w:rsidRDefault="000D561C">
    <w:pPr>
      <w:rPr>
        <w:sz w:val="24"/>
      </w:rPr>
    </w:pPr>
  </w:p>
  <w:p w14:paraId="7813261A" w14:textId="77777777" w:rsidR="000D561C" w:rsidRDefault="000D561C">
    <w:pPr>
      <w:pBdr>
        <w:top w:val="single" w:sz="6" w:space="1" w:color="auto"/>
      </w:pBdr>
      <w:rPr>
        <w:sz w:val="24"/>
      </w:rPr>
    </w:pPr>
  </w:p>
  <w:p w14:paraId="11A9A21E" w14:textId="4B7DB294" w:rsidR="000D561C" w:rsidRDefault="00390276">
    <w:pPr>
      <w:pBdr>
        <w:bottom w:val="single" w:sz="6" w:space="1" w:color="auto"/>
      </w:pBdr>
      <w:jc w:val="right"/>
      <w:rPr>
        <w:rFonts w:ascii="Arial" w:hAnsi="Arial"/>
        <w:b/>
        <w:sz w:val="36"/>
      </w:rPr>
    </w:pPr>
    <w:r>
      <w:rPr>
        <w:rFonts w:ascii="Arial" w:hAnsi="Arial"/>
        <w:b/>
        <w:sz w:val="36"/>
      </w:rPr>
      <w:t>Group Without a Name</w:t>
    </w:r>
  </w:p>
  <w:p w14:paraId="33BD1751" w14:textId="77777777" w:rsidR="000D561C" w:rsidRDefault="000D561C">
    <w:pPr>
      <w:pBdr>
        <w:bottom w:val="single" w:sz="6" w:space="1" w:color="auto"/>
      </w:pBdr>
      <w:jc w:val="right"/>
      <w:rPr>
        <w:sz w:val="24"/>
      </w:rPr>
    </w:pPr>
  </w:p>
  <w:p w14:paraId="78343DAA" w14:textId="77777777" w:rsidR="000D561C" w:rsidRDefault="000D5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561C" w14:paraId="03684815" w14:textId="77777777">
      <w:tc>
        <w:tcPr>
          <w:tcW w:w="6379" w:type="dxa"/>
        </w:tcPr>
        <w:p w14:paraId="76592472" w14:textId="08D28DDF" w:rsidR="000D561C" w:rsidRDefault="00390276">
          <w:r>
            <w:t>Arithmetic Expression Evaluator</w:t>
          </w:r>
        </w:p>
      </w:tc>
      <w:tc>
        <w:tcPr>
          <w:tcW w:w="3179" w:type="dxa"/>
        </w:tcPr>
        <w:p w14:paraId="54D8274B" w14:textId="103925EF" w:rsidR="000D561C" w:rsidRDefault="000D561C">
          <w:pPr>
            <w:tabs>
              <w:tab w:val="left" w:pos="1135"/>
            </w:tabs>
            <w:spacing w:before="40"/>
            <w:ind w:right="68"/>
          </w:pPr>
          <w:r>
            <w:t xml:space="preserve">  Version:           1.0</w:t>
          </w:r>
          <w:r w:rsidR="00C86E97">
            <w:t>.1</w:t>
          </w:r>
        </w:p>
      </w:tc>
    </w:tr>
    <w:tr w:rsidR="000D561C" w14:paraId="62D2C640" w14:textId="77777777">
      <w:tc>
        <w:tcPr>
          <w:tcW w:w="6379" w:type="dxa"/>
        </w:tcPr>
        <w:p w14:paraId="52A20D51" w14:textId="60F74ADB" w:rsidR="000D561C" w:rsidRDefault="00000000">
          <w:fldSimple w:instr=" TITLE  \* MERGEFORMAT ">
            <w:r w:rsidR="008D3D1B">
              <w:t>Test Case</w:t>
            </w:r>
          </w:fldSimple>
          <w:r w:rsidR="00390276">
            <w:t xml:space="preserve"> Document</w:t>
          </w:r>
        </w:p>
      </w:tc>
      <w:tc>
        <w:tcPr>
          <w:tcW w:w="3179" w:type="dxa"/>
        </w:tcPr>
        <w:p w14:paraId="2DE5C567" w14:textId="639F1AA1" w:rsidR="000D561C" w:rsidRDefault="000D561C">
          <w:r>
            <w:t xml:space="preserve">  Date:  </w:t>
          </w:r>
          <w:r w:rsidR="00390276">
            <w:t>11/28/2023</w:t>
          </w:r>
        </w:p>
      </w:tc>
    </w:tr>
    <w:tr w:rsidR="000D561C" w14:paraId="365233E3" w14:textId="77777777">
      <w:tc>
        <w:tcPr>
          <w:tcW w:w="9558" w:type="dxa"/>
          <w:gridSpan w:val="2"/>
        </w:tcPr>
        <w:p w14:paraId="4B0C6A2E" w14:textId="3A16889B" w:rsidR="000D561C" w:rsidRDefault="00390276">
          <w:r>
            <w:t>Test Case</w:t>
          </w:r>
        </w:p>
      </w:tc>
    </w:tr>
  </w:tbl>
  <w:p w14:paraId="0A9D68C1" w14:textId="77777777" w:rsidR="000D561C" w:rsidRDefault="000D5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3751F" w14:textId="77777777" w:rsidR="000D561C" w:rsidRDefault="000D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64763A"/>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57831560"/>
    <w:multiLevelType w:val="multilevel"/>
    <w:tmpl w:val="8146010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69707567">
    <w:abstractNumId w:val="0"/>
  </w:num>
  <w:num w:numId="2" w16cid:durableId="211439870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8D3D1B"/>
    <w:rsid w:val="000A0475"/>
    <w:rsid w:val="000B7F23"/>
    <w:rsid w:val="000D561C"/>
    <w:rsid w:val="001F1F64"/>
    <w:rsid w:val="002E365F"/>
    <w:rsid w:val="00390276"/>
    <w:rsid w:val="00431707"/>
    <w:rsid w:val="0044092C"/>
    <w:rsid w:val="004529B6"/>
    <w:rsid w:val="004B60BE"/>
    <w:rsid w:val="005613E0"/>
    <w:rsid w:val="005D34A5"/>
    <w:rsid w:val="006577B2"/>
    <w:rsid w:val="006E0FDF"/>
    <w:rsid w:val="008D3D1B"/>
    <w:rsid w:val="008E7BAF"/>
    <w:rsid w:val="00925AC3"/>
    <w:rsid w:val="00963569"/>
    <w:rsid w:val="00971CAC"/>
    <w:rsid w:val="009F025B"/>
    <w:rsid w:val="00B36F4D"/>
    <w:rsid w:val="00B5514F"/>
    <w:rsid w:val="00C86E97"/>
    <w:rsid w:val="00CA2A2B"/>
    <w:rsid w:val="00CB29CE"/>
    <w:rsid w:val="00CB3002"/>
    <w:rsid w:val="00D34FD0"/>
    <w:rsid w:val="00DF469D"/>
    <w:rsid w:val="00E21C1C"/>
    <w:rsid w:val="00E60C40"/>
    <w:rsid w:val="00E72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B6AC"/>
  <w15:docId w15:val="{E7D91E71-4C22-414C-84EF-1B058DB9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table" w:styleId="TableGrid">
    <w:name w:val="Table Grid"/>
    <w:basedOn w:val="TableNormal"/>
    <w:uiPriority w:val="39"/>
    <w:rsid w:val="006E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tst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upedu_tstcs</Template>
  <TotalTime>1877</TotalTime>
  <Pages>6</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cp:keywords/>
  <dc:description/>
  <cp:lastModifiedBy>Charlie Gillund</cp:lastModifiedBy>
  <cp:revision>3</cp:revision>
  <cp:lastPrinted>1900-01-01T06:00:00Z</cp:lastPrinted>
  <dcterms:created xsi:type="dcterms:W3CDTF">2023-11-28T22:06:00Z</dcterms:created>
  <dcterms:modified xsi:type="dcterms:W3CDTF">2023-12-03T23:04:00Z</dcterms:modified>
</cp:coreProperties>
</file>