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</w:t>
        <w:tab/>
        <w:tab/>
        <w:t>Raider Robotics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