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12746" w14:textId="77777777" w:rsidR="00630AC4" w:rsidRDefault="00630AC4">
      <w:pPr>
        <w:widowControl/>
        <w:snapToGrid/>
        <w:spacing w:line="360" w:lineRule="atLeast"/>
        <w:ind w:firstLineChars="0" w:firstLine="0"/>
        <w:jc w:val="center"/>
        <w:rPr>
          <w:rFonts w:ascii="华文仿宋" w:eastAsia="华文仿宋" w:hAnsi="华文仿宋" w:cs="华文仿宋"/>
          <w:b/>
          <w:sz w:val="44"/>
          <w:szCs w:val="44"/>
        </w:rPr>
      </w:pPr>
    </w:p>
    <w:p w14:paraId="46AC8305" w14:textId="77777777" w:rsidR="00630AC4" w:rsidRDefault="00000000">
      <w:pPr>
        <w:widowControl/>
        <w:snapToGrid/>
        <w:spacing w:line="360" w:lineRule="atLeast"/>
        <w:ind w:firstLineChars="0" w:firstLine="0"/>
        <w:jc w:val="center"/>
        <w:rPr>
          <w:rFonts w:ascii="华文仿宋" w:eastAsia="华文仿宋" w:hAnsi="华文仿宋" w:cs="华文仿宋"/>
          <w:b/>
          <w:sz w:val="44"/>
          <w:szCs w:val="44"/>
        </w:rPr>
      </w:pPr>
      <w:r>
        <w:rPr>
          <w:rFonts w:ascii="华文仿宋" w:eastAsia="华文仿宋" w:hAnsi="华文仿宋" w:cs="华文仿宋" w:hint="eastAsia"/>
          <w:b/>
          <w:sz w:val="44"/>
          <w:szCs w:val="44"/>
        </w:rPr>
        <w:t>CMIOT FOTA还原库适配使用说明</w:t>
      </w:r>
      <w:r>
        <w:rPr>
          <w:rFonts w:ascii="华文仿宋" w:eastAsia="华文仿宋" w:hAnsi="华文仿宋" w:cs="华文仿宋" w:hint="eastAsia"/>
          <w:b/>
          <w:noProof/>
          <w:sz w:val="44"/>
          <w:szCs w:val="44"/>
        </w:rPr>
        <mc:AlternateContent>
          <mc:Choice Requires="wps">
            <w:drawing>
              <wp:inline distT="0" distB="0" distL="114300" distR="114300" wp14:anchorId="33756DA9" wp14:editId="3AFCAE55">
                <wp:extent cx="5715000" cy="0"/>
                <wp:effectExtent l="0" t="9525" r="0" b="9525"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Rot="1"/>
                      </wps:cNvCnPr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E6694C4" id="直接连接符 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0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" strokeweight="1.5pt">
                <o:lock v:ext="edit" rotation="t" shapetype="f"/>
                <w10:anchorlock/>
              </v:line>
            </w:pict>
          </mc:Fallback>
        </mc:AlternateContent>
      </w:r>
    </w:p>
    <w:p w14:paraId="632B2171" w14:textId="77777777" w:rsidR="00630AC4" w:rsidRDefault="00630AC4">
      <w:pPr>
        <w:pStyle w:val="a9"/>
        <w:ind w:firstLine="960"/>
        <w:jc w:val="right"/>
        <w:rPr>
          <w:color w:val="000000"/>
          <w:highlight w:val="yellow"/>
        </w:rPr>
      </w:pPr>
    </w:p>
    <w:p w14:paraId="08AEE8F6" w14:textId="77777777" w:rsidR="00630AC4" w:rsidRDefault="00000000">
      <w:pPr>
        <w:pStyle w:val="aa"/>
        <w:ind w:firstLine="560"/>
        <w:rPr>
          <w:color w:val="000000"/>
        </w:rPr>
      </w:pPr>
      <w:r>
        <w:rPr>
          <w:rFonts w:hint="eastAsia"/>
          <w:color w:val="000000"/>
        </w:rPr>
        <w:t>Version: 1.3</w:t>
      </w:r>
    </w:p>
    <w:p w14:paraId="392BD0FA" w14:textId="77777777" w:rsidR="00630AC4" w:rsidRDefault="00000000">
      <w:pPr>
        <w:pStyle w:val="aa"/>
        <w:ind w:firstLine="560"/>
        <w:rPr>
          <w:color w:val="000000"/>
          <w:szCs w:val="24"/>
        </w:rPr>
      </w:pPr>
      <w:r>
        <w:rPr>
          <w:color w:val="000000"/>
          <w:szCs w:val="24"/>
        </w:rPr>
        <w:t xml:space="preserve">Date: </w:t>
      </w:r>
      <w:r>
        <w:rPr>
          <w:color w:val="000000"/>
        </w:rPr>
        <w:t>202</w:t>
      </w:r>
      <w:r>
        <w:rPr>
          <w:rFonts w:hint="eastAsia"/>
          <w:color w:val="000000"/>
        </w:rPr>
        <w:t>3</w:t>
      </w:r>
      <w:r>
        <w:rPr>
          <w:color w:val="000000"/>
        </w:rPr>
        <w:t>-</w:t>
      </w:r>
      <w:r>
        <w:rPr>
          <w:rFonts w:hint="eastAsia"/>
          <w:color w:val="000000"/>
        </w:rPr>
        <w:t>04</w:t>
      </w:r>
      <w:r>
        <w:rPr>
          <w:color w:val="000000"/>
        </w:rPr>
        <w:t>-</w:t>
      </w:r>
      <w:r>
        <w:rPr>
          <w:rFonts w:hint="eastAsia"/>
          <w:color w:val="000000"/>
        </w:rPr>
        <w:t>14</w:t>
      </w:r>
    </w:p>
    <w:p w14:paraId="60FCD5B8" w14:textId="77777777" w:rsidR="00630AC4" w:rsidRDefault="00630AC4">
      <w:pPr>
        <w:pStyle w:val="aa"/>
        <w:tabs>
          <w:tab w:val="left" w:pos="5567"/>
        </w:tabs>
        <w:wordWrap w:val="0"/>
        <w:ind w:firstLine="560"/>
        <w:rPr>
          <w:color w:val="000000"/>
        </w:rPr>
      </w:pPr>
    </w:p>
    <w:p w14:paraId="5E9FD7F2" w14:textId="77777777" w:rsidR="00630AC4" w:rsidRDefault="00630AC4">
      <w:pPr>
        <w:pStyle w:val="aa"/>
        <w:ind w:firstLine="560"/>
        <w:rPr>
          <w:color w:val="000000"/>
        </w:rPr>
      </w:pPr>
    </w:p>
    <w:p w14:paraId="352C5288" w14:textId="77777777" w:rsidR="00630AC4" w:rsidRDefault="00630AC4">
      <w:pPr>
        <w:pStyle w:val="aa"/>
        <w:ind w:firstLine="560"/>
        <w:rPr>
          <w:color w:val="000000"/>
        </w:rPr>
      </w:pPr>
    </w:p>
    <w:p w14:paraId="0066E94D" w14:textId="77777777" w:rsidR="00630AC4" w:rsidRDefault="00000000">
      <w:pPr>
        <w:ind w:firstLine="480"/>
        <w:jc w:val="right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 wp14:anchorId="0AB8C6BA" wp14:editId="6DAC8ADC">
            <wp:extent cx="2020570" cy="733425"/>
            <wp:effectExtent l="0" t="0" r="17780" b="9525"/>
            <wp:docPr id="2" name="图片 1" descr="Chinamobilelogo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hinamobilelogo标准"/>
                    <pic:cNvPicPr>
                      <a:picLocks noChangeAspect="1"/>
                    </pic:cNvPicPr>
                  </pic:nvPicPr>
                  <pic:blipFill>
                    <a:blip r:embed="rId8"/>
                    <a:srcRect l="22105" t="34344" r="21198" b="36461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E3CD" w14:textId="77777777" w:rsidR="00630AC4" w:rsidRDefault="00000000">
      <w:pPr>
        <w:ind w:firstLine="480"/>
        <w:jc w:val="right"/>
        <w:rPr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"http://www.spreadtrum.com" </w:instrText>
      </w:r>
      <w:r>
        <w:rPr>
          <w:color w:val="000000"/>
        </w:rPr>
      </w:r>
      <w:r>
        <w:rPr>
          <w:color w:val="000000"/>
        </w:rPr>
        <w:fldChar w:fldCharType="separate"/>
      </w:r>
      <w:hyperlink r:id="rId9" w:history="1">
        <w:r>
          <w:rPr>
            <w:rStyle w:val="a7"/>
            <w:rFonts w:ascii="Arial Black" w:hAnsi="Arial Black"/>
            <w:color w:val="000000"/>
            <w:spacing w:val="20"/>
            <w:sz w:val="32"/>
            <w:szCs w:val="32"/>
          </w:rPr>
          <w:t>iot.10086.cn</w:t>
        </w:r>
      </w:hyperlink>
      <w:bookmarkStart w:id="0" w:name="_Hlt34250009"/>
      <w:bookmarkStart w:id="1" w:name="_Hlt34250002"/>
      <w:bookmarkStart w:id="2" w:name="_Hlt34250001"/>
      <w:bookmarkStart w:id="3" w:name="_Hlt34250003"/>
      <w:bookmarkEnd w:id="0"/>
      <w:bookmarkEnd w:id="1"/>
      <w:bookmarkEnd w:id="2"/>
      <w:bookmarkEnd w:id="3"/>
    </w:p>
    <w:p w14:paraId="2DFFE520" w14:textId="77777777" w:rsidR="00630AC4" w:rsidRDefault="00000000">
      <w:pPr>
        <w:ind w:firstLine="480"/>
        <w:jc w:val="right"/>
        <w:rPr>
          <w:color w:val="000000"/>
        </w:rPr>
      </w:pPr>
      <w:r>
        <w:rPr>
          <w:color w:val="000000"/>
        </w:rPr>
        <w:fldChar w:fldCharType="end"/>
      </w:r>
    </w:p>
    <w:p w14:paraId="4D05C093" w14:textId="77777777" w:rsidR="00630AC4" w:rsidRDefault="00000000">
      <w:pPr>
        <w:spacing w:beforeLines="50" w:afterLines="50" w:line="320" w:lineRule="exact"/>
        <w:ind w:firstLineChars="0" w:firstLine="0"/>
        <w:jc w:val="center"/>
        <w:rPr>
          <w:b/>
          <w:color w:val="000000"/>
          <w:sz w:val="32"/>
          <w:szCs w:val="32"/>
        </w:rPr>
      </w:pPr>
      <w:bookmarkStart w:id="4" w:name="_Toc444713888"/>
      <w:bookmarkStart w:id="5" w:name="_Toc444713889"/>
      <w:bookmarkStart w:id="6" w:name="_Toc444713887"/>
      <w:bookmarkStart w:id="7" w:name="_Toc444676938"/>
      <w:bookmarkStart w:id="8" w:name="_Toc444678976"/>
      <w:bookmarkEnd w:id="4"/>
      <w:bookmarkEnd w:id="5"/>
      <w:bookmarkEnd w:id="6"/>
      <w:bookmarkEnd w:id="7"/>
      <w:bookmarkEnd w:id="8"/>
      <w:r>
        <w:rPr>
          <w:rFonts w:hint="eastAsia"/>
          <w:b/>
          <w:color w:val="000000"/>
          <w:sz w:val="32"/>
          <w:szCs w:val="32"/>
        </w:rPr>
        <w:t>修订记录</w:t>
      </w:r>
    </w:p>
    <w:tbl>
      <w:tblPr>
        <w:tblW w:w="81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19"/>
        <w:gridCol w:w="1427"/>
        <w:gridCol w:w="1606"/>
        <w:gridCol w:w="2741"/>
        <w:gridCol w:w="1605"/>
      </w:tblGrid>
      <w:tr w:rsidR="00630AC4" w14:paraId="28C818CC" w14:textId="77777777">
        <w:trPr>
          <w:trHeight w:val="436"/>
          <w:jc w:val="center"/>
        </w:trPr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0B9AEB0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rFonts w:ascii="New York" w:hAnsi="New York"/>
                <w:b/>
                <w:color w:val="000000"/>
                <w:szCs w:val="21"/>
              </w:rPr>
            </w:pPr>
            <w:r>
              <w:rPr>
                <w:rFonts w:ascii="New York" w:hAnsi="New York" w:hint="eastAsia"/>
                <w:b/>
                <w:color w:val="000000"/>
                <w:szCs w:val="21"/>
              </w:rPr>
              <w:t>编号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E6F9205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rFonts w:ascii="New York" w:hAnsi="New York"/>
                <w:b/>
                <w:color w:val="000000"/>
                <w:szCs w:val="21"/>
              </w:rPr>
            </w:pPr>
            <w:r>
              <w:rPr>
                <w:rFonts w:ascii="New York" w:hAnsi="New York" w:hint="eastAsia"/>
                <w:b/>
                <w:color w:val="000000"/>
                <w:szCs w:val="21"/>
              </w:rPr>
              <w:t>版本号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9419BDD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rFonts w:ascii="New York" w:hAnsi="New York"/>
                <w:b/>
                <w:color w:val="000000"/>
                <w:szCs w:val="21"/>
              </w:rPr>
            </w:pPr>
            <w:r>
              <w:rPr>
                <w:rFonts w:ascii="New York" w:hAnsi="New York" w:hint="eastAsia"/>
                <w:b/>
                <w:color w:val="000000"/>
                <w:szCs w:val="21"/>
              </w:rPr>
              <w:t>修订日期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5054328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rFonts w:ascii="New York" w:hAnsi="New York"/>
                <w:b/>
                <w:color w:val="000000"/>
                <w:szCs w:val="21"/>
              </w:rPr>
            </w:pPr>
            <w:r>
              <w:rPr>
                <w:rFonts w:ascii="New York" w:hAnsi="New York" w:hint="eastAsia"/>
                <w:b/>
                <w:color w:val="000000"/>
                <w:szCs w:val="21"/>
              </w:rPr>
              <w:t>修订描述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5EE0F26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rFonts w:ascii="New York" w:hAnsi="New York"/>
                <w:b/>
                <w:color w:val="000000"/>
                <w:szCs w:val="21"/>
              </w:rPr>
            </w:pPr>
            <w:r>
              <w:rPr>
                <w:rFonts w:ascii="New York" w:hAnsi="New York" w:hint="eastAsia"/>
                <w:b/>
                <w:color w:val="000000"/>
                <w:szCs w:val="21"/>
              </w:rPr>
              <w:t>修改人</w:t>
            </w:r>
          </w:p>
        </w:tc>
      </w:tr>
      <w:tr w:rsidR="00630AC4" w14:paraId="3943EC44" w14:textId="77777777">
        <w:trPr>
          <w:trHeight w:val="440"/>
          <w:jc w:val="center"/>
        </w:trPr>
        <w:tc>
          <w:tcPr>
            <w:tcW w:w="81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6C047B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</w:t>
            </w:r>
          </w:p>
        </w:tc>
        <w:tc>
          <w:tcPr>
            <w:tcW w:w="14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F4A945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V1.0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0E7396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2023-02-01</w:t>
            </w:r>
          </w:p>
        </w:tc>
        <w:tc>
          <w:tcPr>
            <w:tcW w:w="274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753230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初稿</w:t>
            </w:r>
          </w:p>
        </w:tc>
        <w:tc>
          <w:tcPr>
            <w:tcW w:w="16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13161C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21"/>
              </w:rPr>
              <w:t>OneOS</w:t>
            </w:r>
            <w:proofErr w:type="spellEnd"/>
            <w:r>
              <w:rPr>
                <w:rFonts w:hint="eastAsia"/>
                <w:color w:val="000000"/>
                <w:szCs w:val="21"/>
              </w:rPr>
              <w:t xml:space="preserve"> Team</w:t>
            </w:r>
          </w:p>
        </w:tc>
      </w:tr>
      <w:tr w:rsidR="00630AC4" w14:paraId="43FB7538" w14:textId="77777777">
        <w:trPr>
          <w:trHeight w:val="407"/>
          <w:jc w:val="center"/>
        </w:trPr>
        <w:tc>
          <w:tcPr>
            <w:tcW w:w="81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CBBA1A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14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AF69A4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V1.1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6529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2023-02-20</w:t>
            </w:r>
          </w:p>
        </w:tc>
        <w:tc>
          <w:tcPr>
            <w:tcW w:w="2741" w:type="dxa"/>
            <w:tcBorders>
              <w:left w:val="single" w:sz="4" w:space="0" w:color="auto"/>
              <w:right w:val="single" w:sz="4" w:space="0" w:color="auto"/>
            </w:tcBorders>
          </w:tcPr>
          <w:p w14:paraId="0359B2A9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增加</w:t>
            </w:r>
            <w:r>
              <w:rPr>
                <w:rFonts w:hint="eastAsia"/>
                <w:color w:val="000000"/>
                <w:szCs w:val="21"/>
              </w:rPr>
              <w:t>bootloader</w:t>
            </w:r>
            <w:r>
              <w:rPr>
                <w:rFonts w:hint="eastAsia"/>
                <w:color w:val="000000"/>
                <w:szCs w:val="21"/>
              </w:rPr>
              <w:t>适配</w:t>
            </w:r>
          </w:p>
        </w:tc>
        <w:tc>
          <w:tcPr>
            <w:tcW w:w="16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27ABED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21"/>
              </w:rPr>
              <w:t>OneOS</w:t>
            </w:r>
            <w:proofErr w:type="spellEnd"/>
            <w:r>
              <w:rPr>
                <w:rFonts w:hint="eastAsia"/>
                <w:color w:val="000000"/>
                <w:szCs w:val="21"/>
              </w:rPr>
              <w:t xml:space="preserve"> Team</w:t>
            </w:r>
          </w:p>
        </w:tc>
      </w:tr>
      <w:tr w:rsidR="00630AC4" w14:paraId="483BEBC6" w14:textId="77777777">
        <w:trPr>
          <w:trHeight w:val="407"/>
          <w:jc w:val="center"/>
        </w:trPr>
        <w:tc>
          <w:tcPr>
            <w:tcW w:w="81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CCC22F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14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423A92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V1.2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CDE768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2023-02-23</w:t>
            </w:r>
          </w:p>
        </w:tc>
        <w:tc>
          <w:tcPr>
            <w:tcW w:w="2741" w:type="dxa"/>
            <w:tcBorders>
              <w:left w:val="single" w:sz="4" w:space="0" w:color="auto"/>
              <w:right w:val="single" w:sz="4" w:space="0" w:color="auto"/>
            </w:tcBorders>
          </w:tcPr>
          <w:p w14:paraId="3B3337A1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更新平台使用说明</w:t>
            </w:r>
          </w:p>
        </w:tc>
        <w:tc>
          <w:tcPr>
            <w:tcW w:w="16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E9F3D4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21"/>
              </w:rPr>
              <w:t>OneOS</w:t>
            </w:r>
            <w:proofErr w:type="spellEnd"/>
            <w:r>
              <w:rPr>
                <w:rFonts w:hint="eastAsia"/>
                <w:color w:val="000000"/>
                <w:szCs w:val="21"/>
              </w:rPr>
              <w:t xml:space="preserve"> Team</w:t>
            </w:r>
          </w:p>
        </w:tc>
      </w:tr>
      <w:tr w:rsidR="00630AC4" w14:paraId="4E9CB6E9" w14:textId="77777777">
        <w:trPr>
          <w:trHeight w:val="407"/>
          <w:jc w:val="center"/>
        </w:trPr>
        <w:tc>
          <w:tcPr>
            <w:tcW w:w="81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D0EA04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14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AE6230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V1.3</w:t>
            </w: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F990E5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2023-04-14</w:t>
            </w:r>
          </w:p>
        </w:tc>
        <w:tc>
          <w:tcPr>
            <w:tcW w:w="2741" w:type="dxa"/>
            <w:tcBorders>
              <w:left w:val="single" w:sz="4" w:space="0" w:color="auto"/>
              <w:right w:val="single" w:sz="4" w:space="0" w:color="auto"/>
            </w:tcBorders>
          </w:tcPr>
          <w:p w14:paraId="6F3889A4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更新</w:t>
            </w:r>
            <w:proofErr w:type="spellStart"/>
            <w:r>
              <w:rPr>
                <w:rFonts w:hint="eastAsia"/>
                <w:color w:val="000000"/>
                <w:szCs w:val="21"/>
              </w:rPr>
              <w:t>fota_boot</w:t>
            </w:r>
            <w:proofErr w:type="spellEnd"/>
            <w:r>
              <w:rPr>
                <w:rFonts w:hint="eastAsia"/>
                <w:color w:val="000000"/>
                <w:szCs w:val="21"/>
              </w:rPr>
              <w:t xml:space="preserve"> V2.1.0</w:t>
            </w:r>
          </w:p>
        </w:tc>
        <w:tc>
          <w:tcPr>
            <w:tcW w:w="16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053A5C" w14:textId="77777777" w:rsidR="00630AC4" w:rsidRDefault="00000000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21"/>
              </w:rPr>
              <w:t>OneOS</w:t>
            </w:r>
            <w:proofErr w:type="spellEnd"/>
            <w:r>
              <w:rPr>
                <w:rFonts w:hint="eastAsia"/>
                <w:color w:val="000000"/>
                <w:szCs w:val="21"/>
              </w:rPr>
              <w:t xml:space="preserve"> Team</w:t>
            </w:r>
          </w:p>
        </w:tc>
      </w:tr>
      <w:tr w:rsidR="00630AC4" w14:paraId="534AFF77" w14:textId="77777777">
        <w:trPr>
          <w:trHeight w:val="407"/>
          <w:jc w:val="center"/>
        </w:trPr>
        <w:tc>
          <w:tcPr>
            <w:tcW w:w="81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21DA2A" w14:textId="77777777" w:rsidR="00630AC4" w:rsidRDefault="00630AC4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</w:p>
        </w:tc>
        <w:tc>
          <w:tcPr>
            <w:tcW w:w="14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BB6F13" w14:textId="77777777" w:rsidR="00630AC4" w:rsidRDefault="00630AC4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</w:p>
        </w:tc>
        <w:tc>
          <w:tcPr>
            <w:tcW w:w="160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A10272" w14:textId="77777777" w:rsidR="00630AC4" w:rsidRDefault="00630AC4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</w:p>
        </w:tc>
        <w:tc>
          <w:tcPr>
            <w:tcW w:w="2741" w:type="dxa"/>
            <w:tcBorders>
              <w:left w:val="single" w:sz="4" w:space="0" w:color="auto"/>
              <w:right w:val="single" w:sz="4" w:space="0" w:color="auto"/>
            </w:tcBorders>
          </w:tcPr>
          <w:p w14:paraId="7EE7A162" w14:textId="77777777" w:rsidR="00630AC4" w:rsidRDefault="00630AC4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</w:p>
        </w:tc>
        <w:tc>
          <w:tcPr>
            <w:tcW w:w="16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2721DE" w14:textId="77777777" w:rsidR="00630AC4" w:rsidRDefault="00630AC4">
            <w:pPr>
              <w:spacing w:before="0" w:after="0" w:line="240" w:lineRule="auto"/>
              <w:ind w:firstLineChars="0" w:firstLine="0"/>
              <w:jc w:val="center"/>
              <w:rPr>
                <w:color w:val="000000"/>
                <w:szCs w:val="21"/>
              </w:rPr>
            </w:pPr>
          </w:p>
        </w:tc>
      </w:tr>
    </w:tbl>
    <w:p w14:paraId="7F374C72" w14:textId="77777777" w:rsidR="00630AC4" w:rsidRDefault="00000000">
      <w:pPr>
        <w:ind w:firstLine="480"/>
        <w:jc w:val="center"/>
        <w:rPr>
          <w:rFonts w:cs="微软雅黑"/>
          <w:bCs/>
          <w:color w:val="000000"/>
          <w:kern w:val="0"/>
          <w:sz w:val="36"/>
          <w:szCs w:val="36"/>
        </w:rPr>
      </w:pPr>
      <w:r>
        <w:rPr>
          <w:rFonts w:hint="eastAsia"/>
        </w:rPr>
        <w:br w:type="page"/>
      </w:r>
      <w:r>
        <w:rPr>
          <w:rFonts w:ascii="仿宋_GB2312" w:hAnsi="Calibri" w:cs="宋体" w:hint="eastAsia"/>
          <w:sz w:val="44"/>
          <w:szCs w:val="44"/>
        </w:rPr>
        <w:lastRenderedPageBreak/>
        <w:t>目  录</w:t>
      </w:r>
    </w:p>
    <w:p w14:paraId="077CB7EA" w14:textId="5C934E98" w:rsidR="00630AC4" w:rsidRDefault="00000000">
      <w:pPr>
        <w:pStyle w:val="TOC1"/>
        <w:tabs>
          <w:tab w:val="clear" w:pos="9072"/>
          <w:tab w:val="right" w:leader="dot" w:pos="8305"/>
        </w:tabs>
      </w:pPr>
      <w:r>
        <w:rPr>
          <w:rFonts w:cs="微软雅黑"/>
          <w:kern w:val="20"/>
          <w:szCs w:val="24"/>
        </w:rPr>
        <w:fldChar w:fldCharType="begin"/>
      </w:r>
      <w:r>
        <w:rPr>
          <w:rFonts w:cs="微软雅黑"/>
          <w:kern w:val="20"/>
          <w:szCs w:val="24"/>
        </w:rPr>
        <w:instrText xml:space="preserve"> TOC \o "1-3" \h \z \u </w:instrText>
      </w:r>
      <w:r>
        <w:rPr>
          <w:rFonts w:cs="微软雅黑"/>
          <w:kern w:val="20"/>
          <w:szCs w:val="24"/>
        </w:rPr>
        <w:fldChar w:fldCharType="separate"/>
      </w:r>
      <w:hyperlink w:anchor="_Toc3010" w:history="1">
        <w:r>
          <w:rPr>
            <w:rFonts w:ascii="仿宋_GB2312" w:hAnsi="仿宋_GB2312"/>
            <w:bCs/>
            <w:szCs w:val="30"/>
          </w:rPr>
          <w:t xml:space="preserve">1 </w:t>
        </w:r>
        <w:r>
          <w:rPr>
            <w:rFonts w:hint="eastAsia"/>
          </w:rPr>
          <w:t>背景</w:t>
        </w:r>
        <w:r>
          <w:tab/>
        </w:r>
        <w:r>
          <w:fldChar w:fldCharType="begin"/>
        </w:r>
        <w:r>
          <w:instrText xml:space="preserve"> PAGEREF _Toc3010 \h </w:instrText>
        </w:r>
        <w:r>
          <w:fldChar w:fldCharType="separate"/>
        </w:r>
        <w:r w:rsidR="005442F2">
          <w:rPr>
            <w:noProof/>
          </w:rPr>
          <w:t>3</w:t>
        </w:r>
        <w:r>
          <w:fldChar w:fldCharType="end"/>
        </w:r>
      </w:hyperlink>
    </w:p>
    <w:p w14:paraId="56A84148" w14:textId="41956E9E" w:rsidR="00630AC4" w:rsidRDefault="00000000">
      <w:pPr>
        <w:pStyle w:val="TOC1"/>
        <w:tabs>
          <w:tab w:val="clear" w:pos="9072"/>
          <w:tab w:val="right" w:leader="dot" w:pos="8305"/>
        </w:tabs>
      </w:pPr>
      <w:hyperlink w:anchor="_Toc26284" w:history="1">
        <w:r>
          <w:rPr>
            <w:rFonts w:ascii="仿宋_GB2312" w:hAnsi="仿宋_GB2312"/>
            <w:bCs/>
            <w:szCs w:val="30"/>
          </w:rPr>
          <w:t xml:space="preserve">2 </w:t>
        </w:r>
        <w:r>
          <w:rPr>
            <w:rFonts w:hint="eastAsia"/>
          </w:rPr>
          <w:t>适配说明</w:t>
        </w:r>
        <w:r>
          <w:tab/>
        </w:r>
        <w:r>
          <w:fldChar w:fldCharType="begin"/>
        </w:r>
        <w:r>
          <w:instrText xml:space="preserve"> PAGEREF _Toc26284 \h </w:instrText>
        </w:r>
        <w:r>
          <w:fldChar w:fldCharType="separate"/>
        </w:r>
        <w:r w:rsidR="005442F2">
          <w:rPr>
            <w:noProof/>
          </w:rPr>
          <w:t>3</w:t>
        </w:r>
        <w:r>
          <w:fldChar w:fldCharType="end"/>
        </w:r>
      </w:hyperlink>
    </w:p>
    <w:p w14:paraId="0FDD469E" w14:textId="455325D1" w:rsidR="00630AC4" w:rsidRDefault="00000000">
      <w:pPr>
        <w:pStyle w:val="TOC2"/>
        <w:tabs>
          <w:tab w:val="clear" w:pos="9072"/>
          <w:tab w:val="right" w:leader="dot" w:pos="8305"/>
        </w:tabs>
      </w:pPr>
      <w:hyperlink w:anchor="_Toc5996" w:history="1">
        <w:r>
          <w:rPr>
            <w:rFonts w:ascii="仿宋_GB2312" w:hAnsi="仿宋_GB2312"/>
            <w:bCs/>
            <w:szCs w:val="30"/>
          </w:rPr>
          <w:t xml:space="preserve">2.1 </w:t>
        </w:r>
        <w:r>
          <w:rPr>
            <w:rFonts w:hint="eastAsia"/>
          </w:rPr>
          <w:t>Bootloader</w:t>
        </w:r>
        <w:r>
          <w:rPr>
            <w:rFonts w:hint="eastAsia"/>
          </w:rPr>
          <w:t>适配</w:t>
        </w:r>
        <w:r>
          <w:tab/>
        </w:r>
        <w:r>
          <w:fldChar w:fldCharType="begin"/>
        </w:r>
        <w:r>
          <w:instrText xml:space="preserve"> PAGEREF _Toc5996 \h </w:instrText>
        </w:r>
        <w:r>
          <w:fldChar w:fldCharType="separate"/>
        </w:r>
        <w:r w:rsidR="005442F2">
          <w:rPr>
            <w:noProof/>
          </w:rPr>
          <w:t>3</w:t>
        </w:r>
        <w:r>
          <w:fldChar w:fldCharType="end"/>
        </w:r>
      </w:hyperlink>
    </w:p>
    <w:p w14:paraId="36EADE9C" w14:textId="72FA6AD7" w:rsidR="00630AC4" w:rsidRDefault="00000000">
      <w:pPr>
        <w:pStyle w:val="TOC3"/>
        <w:tabs>
          <w:tab w:val="clear" w:pos="9072"/>
          <w:tab w:val="right" w:leader="dot" w:pos="8305"/>
        </w:tabs>
        <w:ind w:firstLine="480"/>
      </w:pPr>
      <w:hyperlink w:anchor="_Toc482" w:history="1">
        <w:r>
          <w:rPr>
            <w:rFonts w:ascii="仿宋_GB2312" w:hAnsi="仿宋_GB2312" w:cs="Times New Roman"/>
            <w:bCs/>
            <w:szCs w:val="30"/>
          </w:rPr>
          <w:t xml:space="preserve">2.1.1 </w:t>
        </w:r>
        <w:r>
          <w:rPr>
            <w:rFonts w:hint="eastAsia"/>
          </w:rPr>
          <w:t>资源</w:t>
        </w:r>
        <w:r>
          <w:tab/>
        </w:r>
        <w:r>
          <w:fldChar w:fldCharType="begin"/>
        </w:r>
        <w:r>
          <w:instrText xml:space="preserve"> PAGEREF _Toc482 \h </w:instrText>
        </w:r>
        <w:r>
          <w:fldChar w:fldCharType="separate"/>
        </w:r>
        <w:r w:rsidR="005442F2">
          <w:rPr>
            <w:noProof/>
          </w:rPr>
          <w:t>3</w:t>
        </w:r>
        <w:r>
          <w:fldChar w:fldCharType="end"/>
        </w:r>
      </w:hyperlink>
    </w:p>
    <w:p w14:paraId="6B6ADDE3" w14:textId="6B59959A" w:rsidR="00630AC4" w:rsidRDefault="00000000">
      <w:pPr>
        <w:pStyle w:val="TOC3"/>
        <w:tabs>
          <w:tab w:val="clear" w:pos="9072"/>
          <w:tab w:val="right" w:leader="dot" w:pos="8305"/>
        </w:tabs>
        <w:ind w:firstLine="480"/>
      </w:pPr>
      <w:hyperlink w:anchor="_Toc18643" w:history="1">
        <w:r>
          <w:rPr>
            <w:rFonts w:ascii="仿宋_GB2312" w:hAnsi="仿宋_GB2312" w:cs="Times New Roman"/>
            <w:bCs/>
            <w:szCs w:val="30"/>
          </w:rPr>
          <w:t xml:space="preserve">2.1.2 </w:t>
        </w:r>
        <w:r>
          <w:rPr>
            <w:rFonts w:hint="eastAsia"/>
          </w:rPr>
          <w:t>数据结构</w:t>
        </w:r>
        <w:r>
          <w:tab/>
        </w:r>
        <w:r>
          <w:fldChar w:fldCharType="begin"/>
        </w:r>
        <w:r>
          <w:instrText xml:space="preserve"> PAGEREF _Toc18643 \h </w:instrText>
        </w:r>
        <w:r>
          <w:fldChar w:fldCharType="separate"/>
        </w:r>
        <w:r w:rsidR="005442F2">
          <w:rPr>
            <w:noProof/>
          </w:rPr>
          <w:t>3</w:t>
        </w:r>
        <w:r>
          <w:fldChar w:fldCharType="end"/>
        </w:r>
      </w:hyperlink>
    </w:p>
    <w:p w14:paraId="7DCF37C9" w14:textId="67ED3673" w:rsidR="00630AC4" w:rsidRDefault="00000000">
      <w:pPr>
        <w:pStyle w:val="TOC3"/>
        <w:tabs>
          <w:tab w:val="clear" w:pos="9072"/>
          <w:tab w:val="right" w:leader="dot" w:pos="8305"/>
        </w:tabs>
        <w:ind w:firstLine="480"/>
      </w:pPr>
      <w:hyperlink w:anchor="_Toc11189" w:history="1">
        <w:r>
          <w:rPr>
            <w:rFonts w:ascii="仿宋_GB2312" w:hAnsi="仿宋_GB2312" w:cs="Times New Roman"/>
            <w:bCs/>
            <w:szCs w:val="30"/>
          </w:rPr>
          <w:t xml:space="preserve">2.1.3 </w:t>
        </w:r>
        <w:r>
          <w:rPr>
            <w:rFonts w:hint="eastAsia"/>
          </w:rPr>
          <w:t>接口描述</w:t>
        </w:r>
        <w:r>
          <w:tab/>
        </w:r>
        <w:r>
          <w:fldChar w:fldCharType="begin"/>
        </w:r>
        <w:r>
          <w:instrText xml:space="preserve"> PAGEREF _Toc11189 \h </w:instrText>
        </w:r>
        <w:r>
          <w:fldChar w:fldCharType="separate"/>
        </w:r>
        <w:r w:rsidR="005442F2">
          <w:rPr>
            <w:noProof/>
          </w:rPr>
          <w:t>4</w:t>
        </w:r>
        <w:r>
          <w:fldChar w:fldCharType="end"/>
        </w:r>
      </w:hyperlink>
    </w:p>
    <w:p w14:paraId="119C10A2" w14:textId="75976928" w:rsidR="00630AC4" w:rsidRDefault="00000000">
      <w:pPr>
        <w:pStyle w:val="TOC3"/>
        <w:tabs>
          <w:tab w:val="clear" w:pos="9072"/>
          <w:tab w:val="right" w:leader="dot" w:pos="8305"/>
        </w:tabs>
        <w:ind w:firstLine="480"/>
      </w:pPr>
      <w:hyperlink w:anchor="_Toc15321" w:history="1">
        <w:r>
          <w:rPr>
            <w:rFonts w:ascii="仿宋_GB2312" w:hAnsi="仿宋_GB2312" w:cs="Times New Roman"/>
            <w:bCs/>
            <w:szCs w:val="30"/>
          </w:rPr>
          <w:t xml:space="preserve">2.1.4 </w:t>
        </w:r>
        <w:r>
          <w:rPr>
            <w:rFonts w:hint="eastAsia"/>
          </w:rPr>
          <w:t>返回码表</w:t>
        </w:r>
        <w:r>
          <w:tab/>
        </w:r>
        <w:r>
          <w:fldChar w:fldCharType="begin"/>
        </w:r>
        <w:r>
          <w:instrText xml:space="preserve"> PAGEREF _Toc15321 \h </w:instrText>
        </w:r>
        <w:r>
          <w:fldChar w:fldCharType="separate"/>
        </w:r>
        <w:r w:rsidR="005442F2">
          <w:rPr>
            <w:noProof/>
          </w:rPr>
          <w:t>6</w:t>
        </w:r>
        <w:r>
          <w:fldChar w:fldCharType="end"/>
        </w:r>
      </w:hyperlink>
    </w:p>
    <w:p w14:paraId="2B36DF02" w14:textId="32ABBD31" w:rsidR="00630AC4" w:rsidRDefault="00000000">
      <w:pPr>
        <w:pStyle w:val="TOC3"/>
        <w:tabs>
          <w:tab w:val="clear" w:pos="9072"/>
          <w:tab w:val="right" w:leader="dot" w:pos="8305"/>
        </w:tabs>
        <w:ind w:firstLine="480"/>
      </w:pPr>
      <w:hyperlink w:anchor="_Toc319" w:history="1">
        <w:r>
          <w:rPr>
            <w:rFonts w:ascii="仿宋_GB2312" w:hAnsi="仿宋_GB2312" w:cs="Times New Roman"/>
            <w:bCs/>
            <w:szCs w:val="30"/>
          </w:rPr>
          <w:t xml:space="preserve">2.1.5 </w:t>
        </w:r>
        <w:r>
          <w:rPr>
            <w:rFonts w:hint="eastAsia"/>
          </w:rPr>
          <w:t>适配流程</w:t>
        </w:r>
        <w:r>
          <w:tab/>
        </w:r>
        <w:r>
          <w:fldChar w:fldCharType="begin"/>
        </w:r>
        <w:r>
          <w:instrText xml:space="preserve"> PAGEREF _Toc319 \h </w:instrText>
        </w:r>
        <w:r>
          <w:fldChar w:fldCharType="separate"/>
        </w:r>
        <w:r w:rsidR="005442F2">
          <w:rPr>
            <w:noProof/>
          </w:rPr>
          <w:t>7</w:t>
        </w:r>
        <w:r>
          <w:fldChar w:fldCharType="end"/>
        </w:r>
      </w:hyperlink>
    </w:p>
    <w:p w14:paraId="7316267E" w14:textId="03A95F37" w:rsidR="00630AC4" w:rsidRDefault="00000000">
      <w:pPr>
        <w:pStyle w:val="TOC3"/>
        <w:tabs>
          <w:tab w:val="clear" w:pos="9072"/>
          <w:tab w:val="right" w:leader="dot" w:pos="8305"/>
        </w:tabs>
        <w:ind w:firstLine="480"/>
      </w:pPr>
      <w:hyperlink w:anchor="_Toc12042" w:history="1">
        <w:r>
          <w:rPr>
            <w:rFonts w:ascii="仿宋_GB2312" w:hAnsi="仿宋_GB2312" w:cs="Times New Roman"/>
            <w:bCs/>
            <w:szCs w:val="30"/>
          </w:rPr>
          <w:t xml:space="preserve">2.1.6 </w:t>
        </w:r>
        <w:r>
          <w:rPr>
            <w:rFonts w:hint="eastAsia"/>
          </w:rPr>
          <w:t>参数配置</w:t>
        </w:r>
        <w:r>
          <w:tab/>
        </w:r>
        <w:r>
          <w:fldChar w:fldCharType="begin"/>
        </w:r>
        <w:r>
          <w:instrText xml:space="preserve"> PAGEREF _Toc12042 \h </w:instrText>
        </w:r>
        <w:r>
          <w:fldChar w:fldCharType="separate"/>
        </w:r>
        <w:r w:rsidR="005442F2">
          <w:rPr>
            <w:noProof/>
          </w:rPr>
          <w:t>9</w:t>
        </w:r>
        <w:r>
          <w:fldChar w:fldCharType="end"/>
        </w:r>
      </w:hyperlink>
    </w:p>
    <w:p w14:paraId="33CF96A7" w14:textId="5AA9DDA5" w:rsidR="00630AC4" w:rsidRDefault="00000000">
      <w:pPr>
        <w:pStyle w:val="TOC1"/>
        <w:tabs>
          <w:tab w:val="clear" w:pos="9072"/>
          <w:tab w:val="right" w:leader="dot" w:pos="8305"/>
        </w:tabs>
      </w:pPr>
      <w:hyperlink w:anchor="_Toc19813" w:history="1">
        <w:r>
          <w:rPr>
            <w:rFonts w:ascii="仿宋_GB2312" w:hAnsi="仿宋_GB2312"/>
            <w:bCs/>
            <w:szCs w:val="30"/>
          </w:rPr>
          <w:t xml:space="preserve">3 </w:t>
        </w:r>
        <w:r>
          <w:rPr>
            <w:rFonts w:hint="eastAsia"/>
            <w:szCs w:val="32"/>
          </w:rPr>
          <w:t>平台使用说</w:t>
        </w:r>
        <w:r>
          <w:rPr>
            <w:rFonts w:hint="eastAsia"/>
          </w:rPr>
          <w:t>明</w:t>
        </w:r>
        <w:r>
          <w:tab/>
        </w:r>
        <w:r>
          <w:fldChar w:fldCharType="begin"/>
        </w:r>
        <w:r>
          <w:instrText xml:space="preserve"> PAGEREF _Toc19813 \h </w:instrText>
        </w:r>
        <w:r>
          <w:fldChar w:fldCharType="separate"/>
        </w:r>
        <w:r w:rsidR="005442F2">
          <w:rPr>
            <w:noProof/>
          </w:rPr>
          <w:t>10</w:t>
        </w:r>
        <w:r>
          <w:fldChar w:fldCharType="end"/>
        </w:r>
      </w:hyperlink>
    </w:p>
    <w:p w14:paraId="3DD34748" w14:textId="0735525B" w:rsidR="00630AC4" w:rsidRDefault="00000000">
      <w:pPr>
        <w:pStyle w:val="TOC2"/>
        <w:tabs>
          <w:tab w:val="clear" w:pos="9072"/>
          <w:tab w:val="right" w:leader="dot" w:pos="8305"/>
        </w:tabs>
      </w:pPr>
      <w:hyperlink w:anchor="_Toc22037" w:history="1">
        <w:r>
          <w:rPr>
            <w:rFonts w:ascii="仿宋_GB2312" w:hAnsi="仿宋_GB2312"/>
            <w:bCs/>
            <w:szCs w:val="30"/>
          </w:rPr>
          <w:t xml:space="preserve">3.1 </w:t>
        </w:r>
        <w:r>
          <w:rPr>
            <w:rFonts w:hint="eastAsia"/>
            <w:szCs w:val="30"/>
          </w:rPr>
          <w:t>创建产品</w:t>
        </w:r>
        <w:r>
          <w:tab/>
        </w:r>
        <w:r>
          <w:fldChar w:fldCharType="begin"/>
        </w:r>
        <w:r>
          <w:instrText xml:space="preserve"> PAGEREF _Toc22037 \h </w:instrText>
        </w:r>
        <w:r>
          <w:fldChar w:fldCharType="separate"/>
        </w:r>
        <w:r w:rsidR="005442F2">
          <w:rPr>
            <w:noProof/>
          </w:rPr>
          <w:t>10</w:t>
        </w:r>
        <w:r>
          <w:fldChar w:fldCharType="end"/>
        </w:r>
      </w:hyperlink>
    </w:p>
    <w:p w14:paraId="6D625AFD" w14:textId="114574CA" w:rsidR="00630AC4" w:rsidRDefault="00000000">
      <w:pPr>
        <w:pStyle w:val="TOC2"/>
        <w:tabs>
          <w:tab w:val="clear" w:pos="9072"/>
          <w:tab w:val="right" w:leader="dot" w:pos="8305"/>
        </w:tabs>
      </w:pPr>
      <w:hyperlink w:anchor="_Toc16365" w:history="1">
        <w:r>
          <w:rPr>
            <w:rFonts w:ascii="仿宋_GB2312" w:hAnsi="仿宋_GB2312"/>
            <w:bCs/>
            <w:szCs w:val="30"/>
          </w:rPr>
          <w:t xml:space="preserve">3.2 </w:t>
        </w:r>
        <w:r>
          <w:rPr>
            <w:rFonts w:hint="eastAsia"/>
            <w:szCs w:val="30"/>
          </w:rPr>
          <w:t>制作版本包</w:t>
        </w:r>
        <w:r>
          <w:tab/>
        </w:r>
        <w:r>
          <w:fldChar w:fldCharType="begin"/>
        </w:r>
        <w:r>
          <w:instrText xml:space="preserve"> PAGEREF _Toc16365 \h </w:instrText>
        </w:r>
        <w:r>
          <w:fldChar w:fldCharType="separate"/>
        </w:r>
        <w:r w:rsidR="005442F2">
          <w:rPr>
            <w:noProof/>
          </w:rPr>
          <w:t>14</w:t>
        </w:r>
        <w:r>
          <w:fldChar w:fldCharType="end"/>
        </w:r>
      </w:hyperlink>
    </w:p>
    <w:p w14:paraId="714980D6" w14:textId="3D782D93" w:rsidR="00630AC4" w:rsidRDefault="00000000">
      <w:pPr>
        <w:pStyle w:val="TOC2"/>
        <w:tabs>
          <w:tab w:val="clear" w:pos="9072"/>
          <w:tab w:val="right" w:leader="dot" w:pos="8305"/>
        </w:tabs>
      </w:pPr>
      <w:hyperlink w:anchor="_Toc10521" w:history="1">
        <w:r>
          <w:rPr>
            <w:rFonts w:ascii="仿宋_GB2312" w:hAnsi="仿宋_GB2312"/>
            <w:bCs/>
            <w:szCs w:val="30"/>
          </w:rPr>
          <w:t xml:space="preserve">3.3 </w:t>
        </w:r>
        <w:r>
          <w:rPr>
            <w:rFonts w:hint="eastAsia"/>
            <w:szCs w:val="30"/>
          </w:rPr>
          <w:t>制作差分包</w:t>
        </w:r>
        <w:r>
          <w:tab/>
        </w:r>
        <w:r>
          <w:fldChar w:fldCharType="begin"/>
        </w:r>
        <w:r>
          <w:instrText xml:space="preserve"> PAGEREF _Toc10521 \h </w:instrText>
        </w:r>
        <w:r>
          <w:fldChar w:fldCharType="separate"/>
        </w:r>
        <w:r w:rsidR="005442F2">
          <w:rPr>
            <w:noProof/>
          </w:rPr>
          <w:t>15</w:t>
        </w:r>
        <w:r>
          <w:fldChar w:fldCharType="end"/>
        </w:r>
      </w:hyperlink>
    </w:p>
    <w:p w14:paraId="2BE0855C" w14:textId="359F1878" w:rsidR="00630AC4" w:rsidRDefault="00000000">
      <w:pPr>
        <w:pStyle w:val="TOC2"/>
        <w:tabs>
          <w:tab w:val="clear" w:pos="9072"/>
          <w:tab w:val="right" w:leader="dot" w:pos="8305"/>
        </w:tabs>
      </w:pPr>
      <w:hyperlink w:anchor="_Toc8749" w:history="1">
        <w:r>
          <w:rPr>
            <w:rFonts w:ascii="仿宋_GB2312" w:hAnsi="仿宋_GB2312"/>
            <w:bCs/>
            <w:szCs w:val="30"/>
          </w:rPr>
          <w:t xml:space="preserve">3.4 </w:t>
        </w:r>
        <w:r>
          <w:rPr>
            <w:rFonts w:hint="eastAsia"/>
            <w:szCs w:val="30"/>
          </w:rPr>
          <w:t>删除版本</w:t>
        </w:r>
        <w:r>
          <w:tab/>
        </w:r>
        <w:r>
          <w:fldChar w:fldCharType="begin"/>
        </w:r>
        <w:r>
          <w:instrText xml:space="preserve"> PAGEREF _Toc8749 \h </w:instrText>
        </w:r>
        <w:r>
          <w:fldChar w:fldCharType="separate"/>
        </w:r>
        <w:r w:rsidR="005442F2">
          <w:rPr>
            <w:noProof/>
          </w:rPr>
          <w:t>20</w:t>
        </w:r>
        <w:r>
          <w:fldChar w:fldCharType="end"/>
        </w:r>
      </w:hyperlink>
    </w:p>
    <w:p w14:paraId="5F68D863" w14:textId="7F3A70DF" w:rsidR="00630AC4" w:rsidRDefault="00000000">
      <w:pPr>
        <w:pStyle w:val="TOC1"/>
        <w:tabs>
          <w:tab w:val="clear" w:pos="9072"/>
          <w:tab w:val="right" w:leader="dot" w:pos="8305"/>
        </w:tabs>
      </w:pPr>
      <w:hyperlink w:anchor="_Toc24344" w:history="1">
        <w:r>
          <w:rPr>
            <w:rFonts w:ascii="仿宋_GB2312" w:hAnsi="仿宋_GB2312"/>
            <w:bCs/>
            <w:szCs w:val="30"/>
          </w:rPr>
          <w:t xml:space="preserve">4 </w:t>
        </w:r>
        <w:r>
          <w:rPr>
            <w:rFonts w:hint="eastAsia"/>
          </w:rPr>
          <w:t>注意事项</w:t>
        </w:r>
        <w:r>
          <w:tab/>
        </w:r>
        <w:r>
          <w:fldChar w:fldCharType="begin"/>
        </w:r>
        <w:r>
          <w:instrText xml:space="preserve"> PAGEREF _Toc24344 \h </w:instrText>
        </w:r>
        <w:r>
          <w:fldChar w:fldCharType="separate"/>
        </w:r>
        <w:r w:rsidR="005442F2">
          <w:rPr>
            <w:noProof/>
          </w:rPr>
          <w:t>20</w:t>
        </w:r>
        <w:r>
          <w:fldChar w:fldCharType="end"/>
        </w:r>
      </w:hyperlink>
    </w:p>
    <w:p w14:paraId="5442301F" w14:textId="799C50C2" w:rsidR="00630AC4" w:rsidRDefault="00000000">
      <w:pPr>
        <w:pStyle w:val="TOC1"/>
        <w:tabs>
          <w:tab w:val="clear" w:pos="9072"/>
          <w:tab w:val="right" w:leader="dot" w:pos="8305"/>
        </w:tabs>
      </w:pPr>
      <w:hyperlink w:anchor="_Toc7700" w:history="1">
        <w:r>
          <w:rPr>
            <w:rFonts w:ascii="仿宋_GB2312" w:hAnsi="仿宋_GB2312"/>
            <w:bCs/>
            <w:szCs w:val="30"/>
          </w:rPr>
          <w:t xml:space="preserve">5 </w:t>
        </w:r>
        <w:r>
          <w:rPr>
            <w:rFonts w:hint="eastAsia"/>
          </w:rPr>
          <w:t>参考资料</w:t>
        </w:r>
        <w:r>
          <w:tab/>
        </w:r>
        <w:r>
          <w:fldChar w:fldCharType="begin"/>
        </w:r>
        <w:r>
          <w:instrText xml:space="preserve"> PAGEREF _Toc7700 \h </w:instrText>
        </w:r>
        <w:r>
          <w:fldChar w:fldCharType="separate"/>
        </w:r>
        <w:r w:rsidR="005442F2">
          <w:rPr>
            <w:noProof/>
          </w:rPr>
          <w:t>21</w:t>
        </w:r>
        <w:r>
          <w:fldChar w:fldCharType="end"/>
        </w:r>
      </w:hyperlink>
    </w:p>
    <w:p w14:paraId="0A3CED28" w14:textId="486B0940" w:rsidR="00630AC4" w:rsidRDefault="00000000">
      <w:pPr>
        <w:pStyle w:val="TOC1"/>
        <w:tabs>
          <w:tab w:val="clear" w:pos="9072"/>
          <w:tab w:val="right" w:leader="dot" w:pos="8305"/>
        </w:tabs>
      </w:pPr>
      <w:hyperlink w:anchor="_Toc30038" w:history="1">
        <w:r>
          <w:rPr>
            <w:rFonts w:ascii="仿宋_GB2312" w:hAnsi="仿宋_GB2312"/>
            <w:bCs/>
            <w:szCs w:val="30"/>
          </w:rPr>
          <w:t xml:space="preserve">6 </w:t>
        </w:r>
        <w:r>
          <w:rPr>
            <w:rFonts w:hint="eastAsia"/>
          </w:rPr>
          <w:t>FAQ</w:t>
        </w:r>
        <w:r>
          <w:tab/>
        </w:r>
        <w:r>
          <w:fldChar w:fldCharType="begin"/>
        </w:r>
        <w:r>
          <w:instrText xml:space="preserve"> PAGEREF _Toc30038 \h </w:instrText>
        </w:r>
        <w:r>
          <w:fldChar w:fldCharType="separate"/>
        </w:r>
        <w:r w:rsidR="005442F2">
          <w:rPr>
            <w:noProof/>
          </w:rPr>
          <w:t>21</w:t>
        </w:r>
        <w:r>
          <w:fldChar w:fldCharType="end"/>
        </w:r>
      </w:hyperlink>
    </w:p>
    <w:p w14:paraId="5E62CD7A" w14:textId="77777777" w:rsidR="00630AC4" w:rsidRDefault="00000000">
      <w:pPr>
        <w:spacing w:line="240" w:lineRule="auto"/>
        <w:ind w:firstLine="480"/>
        <w:rPr>
          <w:rFonts w:cs="微软雅黑"/>
        </w:rPr>
      </w:pPr>
      <w:r>
        <w:rPr>
          <w:rFonts w:cs="微软雅黑"/>
        </w:rPr>
        <w:fldChar w:fldCharType="end"/>
      </w:r>
    </w:p>
    <w:p w14:paraId="0F71B922" w14:textId="77777777" w:rsidR="00630AC4" w:rsidRDefault="00000000">
      <w:pPr>
        <w:ind w:firstLine="480"/>
        <w:rPr>
          <w:rFonts w:cs="微软雅黑"/>
        </w:rPr>
      </w:pPr>
      <w:r>
        <w:rPr>
          <w:rFonts w:cs="微软雅黑"/>
        </w:rPr>
        <w:br w:type="page"/>
      </w:r>
    </w:p>
    <w:p w14:paraId="18D811D7" w14:textId="77777777" w:rsidR="00630AC4" w:rsidRDefault="00000000">
      <w:pPr>
        <w:pStyle w:val="1"/>
        <w:numPr>
          <w:ilvl w:val="0"/>
          <w:numId w:val="1"/>
        </w:numPr>
      </w:pPr>
      <w:bookmarkStart w:id="9" w:name="_Toc3010"/>
      <w:r>
        <w:rPr>
          <w:rFonts w:hint="eastAsia"/>
        </w:rPr>
        <w:lastRenderedPageBreak/>
        <w:t>背景</w:t>
      </w:r>
      <w:bookmarkEnd w:id="9"/>
    </w:p>
    <w:p w14:paraId="34311955" w14:textId="77777777" w:rsidR="00630AC4" w:rsidRDefault="00000000">
      <w:pPr>
        <w:ind w:firstLine="480"/>
      </w:pPr>
      <w:r>
        <w:rPr>
          <w:rFonts w:hint="eastAsia"/>
        </w:rPr>
        <w:t xml:space="preserve">CMIOT FOTA </w:t>
      </w:r>
      <w:r>
        <w:rPr>
          <w:rFonts w:hint="eastAsia"/>
        </w:rPr>
        <w:t>主要包含</w:t>
      </w:r>
      <w:r>
        <w:rPr>
          <w:rFonts w:hint="eastAsia"/>
        </w:rPr>
        <w:t>OTA</w:t>
      </w:r>
      <w:r>
        <w:rPr>
          <w:rFonts w:hint="eastAsia"/>
        </w:rPr>
        <w:t>组件，</w:t>
      </w:r>
      <w:r>
        <w:t>OTA_BOOTLOADER</w:t>
      </w:r>
      <w:r>
        <w:rPr>
          <w:rFonts w:hint="eastAsia"/>
        </w:rPr>
        <w:t>和云平台几个部分，各个模块均附有详细的接口及使用说明文档。该文档从初次使用</w:t>
      </w:r>
      <w:r>
        <w:rPr>
          <w:rFonts w:hint="eastAsia"/>
        </w:rPr>
        <w:t>CMIOT FOTA</w:t>
      </w:r>
      <w:r>
        <w:rPr>
          <w:rFonts w:hint="eastAsia"/>
        </w:rPr>
        <w:t>的角度，一步一步介绍全流程操作及注意事项，以及各个模块适配注意事项，旨在帮助用户快速的体验</w:t>
      </w:r>
      <w:r>
        <w:rPr>
          <w:rFonts w:hint="eastAsia"/>
        </w:rPr>
        <w:t>FOTA</w:t>
      </w:r>
      <w:r>
        <w:rPr>
          <w:rFonts w:hint="eastAsia"/>
        </w:rPr>
        <w:t>升级服务。文档目前仅适用于采用自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算法和</w:t>
      </w:r>
      <w:r>
        <w:rPr>
          <w:rFonts w:hint="eastAsia"/>
        </w:rPr>
        <w:t>CMS</w:t>
      </w:r>
      <w:r>
        <w:rPr>
          <w:rFonts w:hint="eastAsia"/>
        </w:rPr>
        <w:t>平台的升级服务场景</w:t>
      </w:r>
      <w:r>
        <w:rPr>
          <w:rFonts w:hint="eastAsia"/>
          <w:color w:val="auto"/>
        </w:rPr>
        <w:t>。</w:t>
      </w:r>
    </w:p>
    <w:p w14:paraId="5AA59C82" w14:textId="77777777" w:rsidR="00630AC4" w:rsidRDefault="00000000">
      <w:pPr>
        <w:pStyle w:val="1"/>
        <w:numPr>
          <w:ilvl w:val="0"/>
          <w:numId w:val="1"/>
        </w:numPr>
      </w:pPr>
      <w:bookmarkStart w:id="10" w:name="_Toc26284"/>
      <w:r>
        <w:rPr>
          <w:rFonts w:hint="eastAsia"/>
        </w:rPr>
        <w:t>适配说明</w:t>
      </w:r>
      <w:bookmarkEnd w:id="10"/>
    </w:p>
    <w:p w14:paraId="1E71FDC5" w14:textId="77777777" w:rsidR="00630AC4" w:rsidRDefault="00000000">
      <w:pPr>
        <w:pStyle w:val="2"/>
        <w:numPr>
          <w:ilvl w:val="1"/>
          <w:numId w:val="1"/>
        </w:numPr>
      </w:pPr>
      <w:bookmarkStart w:id="11" w:name="_Toc5996"/>
      <w:r>
        <w:rPr>
          <w:rFonts w:hint="eastAsia"/>
        </w:rPr>
        <w:t>Bootloader</w:t>
      </w:r>
      <w:r>
        <w:rPr>
          <w:rFonts w:hint="eastAsia"/>
        </w:rPr>
        <w:t>适配</w:t>
      </w:r>
      <w:bookmarkEnd w:id="11"/>
    </w:p>
    <w:p w14:paraId="1621408A" w14:textId="77777777" w:rsidR="00630AC4" w:rsidRDefault="00000000">
      <w:pPr>
        <w:pStyle w:val="3"/>
        <w:numPr>
          <w:ilvl w:val="2"/>
          <w:numId w:val="1"/>
        </w:numPr>
      </w:pPr>
      <w:bookmarkStart w:id="12" w:name="_Toc482"/>
      <w:r>
        <w:rPr>
          <w:rFonts w:hint="eastAsia"/>
        </w:rPr>
        <w:t>资源</w:t>
      </w:r>
      <w:bookmarkEnd w:id="12"/>
    </w:p>
    <w:p w14:paraId="14B5BD09" w14:textId="77777777" w:rsidR="00630AC4" w:rsidRDefault="0000000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bootloader</w:t>
      </w:r>
      <w:r>
        <w:rPr>
          <w:rFonts w:hint="eastAsia"/>
        </w:rPr>
        <w:t>阶段，需要依赖的资源有：</w:t>
      </w:r>
    </w:p>
    <w:p w14:paraId="1B21C003" w14:textId="77777777" w:rsidR="00630AC4" w:rsidRDefault="00000000">
      <w:pPr>
        <w:ind w:firstLine="480"/>
      </w:pPr>
      <w:r>
        <w:rPr>
          <w:rFonts w:hint="eastAsia"/>
        </w:rPr>
        <w:t>①内存，用于存放还原过程中的数据，通常内存空间越大越好；</w:t>
      </w:r>
    </w:p>
    <w:p w14:paraId="78D00056" w14:textId="77777777" w:rsidR="00630AC4" w:rsidRDefault="00000000">
      <w:pPr>
        <w:ind w:firstLine="480"/>
      </w:pPr>
      <w:r>
        <w:rPr>
          <w:rFonts w:hint="eastAsia"/>
        </w:rPr>
        <w:t>②堆栈，程序必须运行在堆栈已经完成正确初始化的</w:t>
      </w:r>
      <w:r>
        <w:rPr>
          <w:rFonts w:hint="eastAsia"/>
        </w:rPr>
        <w:t>C</w:t>
      </w:r>
      <w:r>
        <w:rPr>
          <w:rFonts w:hint="eastAsia"/>
        </w:rPr>
        <w:t>环境下；</w:t>
      </w:r>
    </w:p>
    <w:p w14:paraId="5EA9EDDC" w14:textId="77777777" w:rsidR="00630AC4" w:rsidRDefault="00000000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>flash</w:t>
      </w:r>
      <w:r>
        <w:rPr>
          <w:rFonts w:hint="eastAsia"/>
        </w:rPr>
        <w:t>操作接口，包括下载及升级相关的存储介质的读</w:t>
      </w:r>
      <w:r>
        <w:rPr>
          <w:rFonts w:hint="eastAsia"/>
        </w:rPr>
        <w:t>/</w:t>
      </w:r>
      <w:r>
        <w:rPr>
          <w:rFonts w:hint="eastAsia"/>
        </w:rPr>
        <w:t>写</w:t>
      </w:r>
      <w:r>
        <w:rPr>
          <w:rFonts w:hint="eastAsia"/>
        </w:rPr>
        <w:t>/</w:t>
      </w:r>
      <w:r>
        <w:rPr>
          <w:rFonts w:hint="eastAsia"/>
        </w:rPr>
        <w:t>擦除接口。</w:t>
      </w:r>
    </w:p>
    <w:p w14:paraId="3816EC43" w14:textId="77777777" w:rsidR="00630AC4" w:rsidRDefault="00000000">
      <w:pPr>
        <w:pStyle w:val="3"/>
        <w:numPr>
          <w:ilvl w:val="2"/>
          <w:numId w:val="1"/>
        </w:numPr>
      </w:pPr>
      <w:bookmarkStart w:id="13" w:name="_Toc18643"/>
      <w:r>
        <w:rPr>
          <w:rFonts w:hint="eastAsia"/>
        </w:rPr>
        <w:t>数据结构</w:t>
      </w:r>
      <w:bookmarkEnd w:id="13"/>
    </w:p>
    <w:p w14:paraId="627289EC" w14:textId="77777777" w:rsidR="00630AC4" w:rsidRDefault="00000000">
      <w:pPr>
        <w:ind w:firstLine="480"/>
      </w:pPr>
      <w:r>
        <w:t xml:space="preserve">typedef struct </w:t>
      </w:r>
      <w:proofErr w:type="spellStart"/>
      <w:r>
        <w:t>ota_fal_flash_ops</w:t>
      </w:r>
      <w:proofErr w:type="spellEnd"/>
    </w:p>
    <w:p w14:paraId="5F221CCA" w14:textId="77777777" w:rsidR="00630AC4" w:rsidRDefault="00000000">
      <w:pPr>
        <w:ind w:firstLine="480"/>
      </w:pPr>
      <w:r>
        <w:t>{</w:t>
      </w:r>
    </w:p>
    <w:p w14:paraId="3AB76D77" w14:textId="77777777" w:rsidR="00630AC4" w:rsidRDefault="00000000">
      <w:pPr>
        <w:ind w:firstLine="480"/>
      </w:pPr>
      <w:r>
        <w:t xml:space="preserve">    ota_int32</w:t>
      </w:r>
      <w:r>
        <w:rPr>
          <w:rFonts w:hint="eastAsia"/>
        </w:rPr>
        <w:t xml:space="preserve"> </w:t>
      </w:r>
      <w:r>
        <w:t>(*</w:t>
      </w:r>
      <w:proofErr w:type="spellStart"/>
      <w:proofErr w:type="gramStart"/>
      <w:r>
        <w:t>init</w:t>
      </w:r>
      <w:proofErr w:type="spellEnd"/>
      <w:r>
        <w:t>)(</w:t>
      </w:r>
      <w:proofErr w:type="gramEnd"/>
      <w:r>
        <w:t>void);</w:t>
      </w:r>
    </w:p>
    <w:p w14:paraId="29EF4047" w14:textId="77777777" w:rsidR="00630AC4" w:rsidRDefault="00000000">
      <w:pPr>
        <w:ind w:firstLine="480"/>
      </w:pPr>
      <w:r>
        <w:t xml:space="preserve">    ota_int32</w:t>
      </w:r>
      <w:r>
        <w:rPr>
          <w:rFonts w:hint="eastAsia"/>
        </w:rPr>
        <w:t xml:space="preserve"> </w:t>
      </w:r>
      <w:r>
        <w:t>(*</w:t>
      </w:r>
      <w:proofErr w:type="gramStart"/>
      <w:r>
        <w:t>read)(</w:t>
      </w:r>
      <w:proofErr w:type="gramEnd"/>
      <w:r>
        <w:t xml:space="preserve">ota_uint32 </w:t>
      </w:r>
      <w:proofErr w:type="spellStart"/>
      <w:r>
        <w:t>addr</w:t>
      </w:r>
      <w:proofErr w:type="spellEnd"/>
      <w:r>
        <w:t>, ota_uint8 *</w:t>
      </w:r>
      <w:proofErr w:type="spellStart"/>
      <w:r>
        <w:t>buf</w:t>
      </w:r>
      <w:proofErr w:type="spellEnd"/>
      <w:r>
        <w:t xml:space="preserve">, </w:t>
      </w:r>
      <w:proofErr w:type="spellStart"/>
      <w:r>
        <w:t>ota_size_t</w:t>
      </w:r>
      <w:proofErr w:type="spellEnd"/>
      <w:r>
        <w:t xml:space="preserve"> size);</w:t>
      </w:r>
    </w:p>
    <w:p w14:paraId="5A81B9A9" w14:textId="77777777" w:rsidR="00630AC4" w:rsidRDefault="00000000">
      <w:pPr>
        <w:ind w:firstLine="480"/>
      </w:pPr>
      <w:r>
        <w:t xml:space="preserve">    ota_int32</w:t>
      </w:r>
      <w:r>
        <w:rPr>
          <w:rFonts w:hint="eastAsia"/>
        </w:rPr>
        <w:t xml:space="preserve"> </w:t>
      </w:r>
      <w:r>
        <w:t>(*</w:t>
      </w:r>
      <w:proofErr w:type="gramStart"/>
      <w:r>
        <w:t>write)(</w:t>
      </w:r>
      <w:proofErr w:type="gramEnd"/>
      <w:r>
        <w:t xml:space="preserve">ota_uint32 </w:t>
      </w:r>
      <w:proofErr w:type="spellStart"/>
      <w:r>
        <w:t>addr</w:t>
      </w:r>
      <w:proofErr w:type="spellEnd"/>
      <w:r>
        <w:t>, const ota_uint8 *</w:t>
      </w:r>
      <w:proofErr w:type="spellStart"/>
      <w:r>
        <w:t>buf</w:t>
      </w:r>
      <w:proofErr w:type="spellEnd"/>
      <w:r>
        <w:t xml:space="preserve">, </w:t>
      </w:r>
      <w:proofErr w:type="spellStart"/>
      <w:r>
        <w:t>ota_size_t</w:t>
      </w:r>
      <w:proofErr w:type="spellEnd"/>
      <w:r>
        <w:t xml:space="preserve"> size);</w:t>
      </w:r>
    </w:p>
    <w:p w14:paraId="3DBC6861" w14:textId="77777777" w:rsidR="00630AC4" w:rsidRDefault="00000000">
      <w:pPr>
        <w:ind w:firstLine="480"/>
      </w:pPr>
      <w:r>
        <w:t xml:space="preserve">    ota_int32</w:t>
      </w:r>
      <w:r>
        <w:rPr>
          <w:rFonts w:hint="eastAsia"/>
        </w:rPr>
        <w:t xml:space="preserve"> </w:t>
      </w:r>
      <w:r>
        <w:t>(*</w:t>
      </w:r>
      <w:proofErr w:type="gramStart"/>
      <w:r>
        <w:t>erase)(</w:t>
      </w:r>
      <w:proofErr w:type="gramEnd"/>
      <w:r>
        <w:t xml:space="preserve">ota_uint32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ota_size_t</w:t>
      </w:r>
      <w:proofErr w:type="spellEnd"/>
      <w:r>
        <w:t xml:space="preserve"> size);</w:t>
      </w:r>
    </w:p>
    <w:p w14:paraId="7FFD1EDC" w14:textId="77777777" w:rsidR="00630AC4" w:rsidRDefault="00000000">
      <w:pPr>
        <w:ind w:firstLine="480"/>
      </w:pPr>
      <w:r>
        <w:t xml:space="preserve">} </w:t>
      </w:r>
      <w:proofErr w:type="spellStart"/>
      <w:r>
        <w:t>ota_fal_flash_ops_t</w:t>
      </w:r>
      <w:proofErr w:type="spellEnd"/>
      <w:r>
        <w:t>;</w:t>
      </w:r>
    </w:p>
    <w:p w14:paraId="2C95E505" w14:textId="77777777" w:rsidR="00630AC4" w:rsidRDefault="00630AC4">
      <w:pPr>
        <w:ind w:firstLine="480"/>
      </w:pPr>
    </w:p>
    <w:p w14:paraId="0D7FB77A" w14:textId="77777777" w:rsidR="00630AC4" w:rsidRDefault="00000000">
      <w:pPr>
        <w:ind w:firstLine="480"/>
      </w:pPr>
      <w:r>
        <w:t xml:space="preserve">typedef struct </w:t>
      </w:r>
      <w:proofErr w:type="spellStart"/>
      <w:r>
        <w:t>ota_fal_flash</w:t>
      </w:r>
      <w:proofErr w:type="spellEnd"/>
    </w:p>
    <w:p w14:paraId="77AE81CF" w14:textId="77777777" w:rsidR="00630AC4" w:rsidRDefault="00000000">
      <w:pPr>
        <w:ind w:firstLine="480"/>
      </w:pPr>
      <w:r>
        <w:t>{</w:t>
      </w:r>
    </w:p>
    <w:p w14:paraId="7CB6CEC4" w14:textId="77777777" w:rsidR="00630AC4" w:rsidRDefault="00000000">
      <w:pPr>
        <w:ind w:firstLine="480"/>
      </w:pPr>
      <w:r>
        <w:lastRenderedPageBreak/>
        <w:t xml:space="preserve">    ota_int8</w:t>
      </w:r>
      <w:r>
        <w:rPr>
          <w:rFonts w:hint="eastAsia"/>
        </w:rPr>
        <w:t xml:space="preserve"> </w:t>
      </w:r>
      <w:r>
        <w:t xml:space="preserve">name[FAL_NAME_MAX];       /* flash </w:t>
      </w:r>
      <w:r>
        <w:t>名称</w:t>
      </w:r>
      <w:r>
        <w:t xml:space="preserve"> */</w:t>
      </w:r>
    </w:p>
    <w:p w14:paraId="0C273D0D" w14:textId="77777777" w:rsidR="00630AC4" w:rsidRDefault="00000000">
      <w:pPr>
        <w:ind w:firstLine="480"/>
      </w:pPr>
      <w:r>
        <w:t xml:space="preserve">    </w:t>
      </w:r>
      <w:proofErr w:type="spellStart"/>
      <w:r>
        <w:t>ota_size_t</w:t>
      </w:r>
      <w:proofErr w:type="spellEnd"/>
      <w:r>
        <w:t xml:space="preserve"> size;                      </w:t>
      </w:r>
      <w:r>
        <w:rPr>
          <w:rFonts w:hint="eastAsia"/>
        </w:rPr>
        <w:t xml:space="preserve">   </w:t>
      </w:r>
      <w:r>
        <w:t xml:space="preserve">/* flash </w:t>
      </w:r>
      <w:r>
        <w:t>大小</w:t>
      </w:r>
      <w:r>
        <w:t xml:space="preserve"> */</w:t>
      </w:r>
    </w:p>
    <w:p w14:paraId="585DDB56" w14:textId="77777777" w:rsidR="00630AC4" w:rsidRDefault="00000000">
      <w:pPr>
        <w:ind w:firstLine="480"/>
      </w:pPr>
      <w:r>
        <w:t xml:space="preserve">    </w:t>
      </w:r>
      <w:proofErr w:type="spellStart"/>
      <w:r>
        <w:t>ota_size_t</w:t>
      </w:r>
      <w:proofErr w:type="spellEnd"/>
      <w:r>
        <w:t xml:space="preserve"> </w:t>
      </w:r>
      <w:proofErr w:type="spellStart"/>
      <w:r>
        <w:t>erase_size</w:t>
      </w:r>
      <w:proofErr w:type="spellEnd"/>
      <w:r>
        <w:t xml:space="preserve">;                </w:t>
      </w:r>
      <w:r>
        <w:rPr>
          <w:rFonts w:hint="eastAsia"/>
        </w:rPr>
        <w:t xml:space="preserve">    </w:t>
      </w:r>
      <w:r>
        <w:t xml:space="preserve">/* flash </w:t>
      </w:r>
      <w:r>
        <w:t>最小擦除单位</w:t>
      </w:r>
      <w:r>
        <w:t xml:space="preserve"> */</w:t>
      </w:r>
    </w:p>
    <w:p w14:paraId="23B45440" w14:textId="77777777" w:rsidR="00630AC4" w:rsidRDefault="00000000">
      <w:pPr>
        <w:ind w:firstLine="480"/>
      </w:pPr>
      <w:r>
        <w:t xml:space="preserve">    </w:t>
      </w:r>
      <w:proofErr w:type="spellStart"/>
      <w:r>
        <w:t>ota_fal_flash_ops_t</w:t>
      </w:r>
      <w:proofErr w:type="spellEnd"/>
      <w:r>
        <w:t xml:space="preserve"> ops;              </w:t>
      </w:r>
      <w:r>
        <w:rPr>
          <w:rFonts w:hint="eastAsia"/>
        </w:rPr>
        <w:t xml:space="preserve">    </w:t>
      </w:r>
      <w:r>
        <w:t xml:space="preserve">/* flash </w:t>
      </w:r>
      <w:r>
        <w:t>读写</w:t>
      </w:r>
      <w:proofErr w:type="gramStart"/>
      <w:r>
        <w:t>擦操作</w:t>
      </w:r>
      <w:proofErr w:type="gramEnd"/>
      <w:r>
        <w:t>函数</w:t>
      </w:r>
      <w:r>
        <w:t xml:space="preserve"> */</w:t>
      </w:r>
    </w:p>
    <w:p w14:paraId="5810E534" w14:textId="77777777" w:rsidR="00630AC4" w:rsidRDefault="00000000">
      <w:pPr>
        <w:ind w:firstLine="480"/>
      </w:pPr>
      <w:r>
        <w:t xml:space="preserve">} </w:t>
      </w:r>
      <w:proofErr w:type="spellStart"/>
      <w:r>
        <w:t>ota_fal_flash_t</w:t>
      </w:r>
      <w:proofErr w:type="spellEnd"/>
      <w:r>
        <w:t>;</w:t>
      </w:r>
    </w:p>
    <w:p w14:paraId="1B35E072" w14:textId="77777777" w:rsidR="00630AC4" w:rsidRDefault="00630AC4">
      <w:pPr>
        <w:ind w:firstLine="480"/>
      </w:pPr>
    </w:p>
    <w:p w14:paraId="7CF0461C" w14:textId="77777777" w:rsidR="00630AC4" w:rsidRDefault="00000000">
      <w:pPr>
        <w:ind w:firstLine="480"/>
      </w:pPr>
      <w:r>
        <w:t xml:space="preserve">typedef struct </w:t>
      </w:r>
      <w:proofErr w:type="spellStart"/>
      <w:r>
        <w:t>ota_fal_part_info</w:t>
      </w:r>
      <w:proofErr w:type="spellEnd"/>
    </w:p>
    <w:p w14:paraId="28BE9211" w14:textId="77777777" w:rsidR="00630AC4" w:rsidRDefault="00000000">
      <w:pPr>
        <w:ind w:firstLine="480"/>
      </w:pPr>
      <w:r>
        <w:t>{</w:t>
      </w:r>
    </w:p>
    <w:p w14:paraId="31F64D40" w14:textId="77777777" w:rsidR="00630AC4" w:rsidRDefault="00000000">
      <w:pPr>
        <w:ind w:firstLine="480"/>
      </w:pPr>
      <w:r>
        <w:t xml:space="preserve">    ota_int8</w:t>
      </w:r>
      <w:r>
        <w:rPr>
          <w:rFonts w:hint="eastAsia"/>
        </w:rPr>
        <w:t xml:space="preserve"> </w:t>
      </w:r>
      <w:r>
        <w:t xml:space="preserve">name[FAL_NAME_MAX];        /* </w:t>
      </w:r>
      <w:r>
        <w:t>分区</w:t>
      </w:r>
      <w:r>
        <w:t xml:space="preserve"> </w:t>
      </w:r>
      <w:r>
        <w:t>名称</w:t>
      </w:r>
      <w:r>
        <w:t xml:space="preserve"> */</w:t>
      </w:r>
    </w:p>
    <w:p w14:paraId="50FE5722" w14:textId="77777777" w:rsidR="00630AC4" w:rsidRDefault="00000000">
      <w:pPr>
        <w:ind w:firstLine="480"/>
      </w:pPr>
      <w:r>
        <w:t xml:space="preserve">    ota_int8</w:t>
      </w:r>
      <w:r>
        <w:rPr>
          <w:rFonts w:hint="eastAsia"/>
        </w:rPr>
        <w:t xml:space="preserve"> </w:t>
      </w:r>
      <w:proofErr w:type="spellStart"/>
      <w:r>
        <w:t>flash_name</w:t>
      </w:r>
      <w:proofErr w:type="spellEnd"/>
      <w:r>
        <w:t xml:space="preserve">[FAL_NAME_MAX];  </w:t>
      </w:r>
      <w:r>
        <w:rPr>
          <w:rFonts w:hint="eastAsia"/>
        </w:rPr>
        <w:t xml:space="preserve"> </w:t>
      </w:r>
      <w:r>
        <w:t xml:space="preserve">/* </w:t>
      </w:r>
      <w:r>
        <w:t>分区</w:t>
      </w:r>
      <w:r>
        <w:t xml:space="preserve"> </w:t>
      </w:r>
      <w:r>
        <w:t>所在</w:t>
      </w:r>
      <w:r>
        <w:t>flash</w:t>
      </w:r>
      <w:r>
        <w:t>名称</w:t>
      </w:r>
      <w:r>
        <w:t xml:space="preserve"> */</w:t>
      </w:r>
    </w:p>
    <w:p w14:paraId="486186BF" w14:textId="77777777" w:rsidR="00630AC4" w:rsidRDefault="00000000">
      <w:pPr>
        <w:ind w:firstLine="480"/>
      </w:pPr>
      <w:r>
        <w:t xml:space="preserve">    ota_uint32 address;                   </w:t>
      </w:r>
      <w:r>
        <w:rPr>
          <w:rFonts w:hint="eastAsia"/>
        </w:rPr>
        <w:t xml:space="preserve">   </w:t>
      </w:r>
      <w:r>
        <w:t xml:space="preserve">/* </w:t>
      </w:r>
      <w:r>
        <w:t>分区</w:t>
      </w:r>
      <w:r>
        <w:t xml:space="preserve"> </w:t>
      </w:r>
      <w:r>
        <w:t>地址</w:t>
      </w:r>
      <w:r>
        <w:t xml:space="preserve"> */</w:t>
      </w:r>
    </w:p>
    <w:p w14:paraId="607B2D98" w14:textId="77777777" w:rsidR="00630AC4" w:rsidRDefault="00000000">
      <w:pPr>
        <w:ind w:firstLine="480"/>
      </w:pPr>
      <w:r>
        <w:t xml:space="preserve">    ota_uint32 size;                      </w:t>
      </w:r>
      <w:r>
        <w:rPr>
          <w:rFonts w:hint="eastAsia"/>
        </w:rPr>
        <w:t xml:space="preserve">   </w:t>
      </w:r>
      <w:r>
        <w:t xml:space="preserve">/* </w:t>
      </w:r>
      <w:r>
        <w:t>分区</w:t>
      </w:r>
      <w:r>
        <w:t xml:space="preserve"> </w:t>
      </w:r>
      <w:r>
        <w:t>大小</w:t>
      </w:r>
      <w:r>
        <w:t xml:space="preserve"> */</w:t>
      </w:r>
    </w:p>
    <w:p w14:paraId="709102BF" w14:textId="77777777" w:rsidR="00630AC4" w:rsidRDefault="00000000">
      <w:pPr>
        <w:ind w:firstLine="480"/>
      </w:pPr>
      <w:r>
        <w:t xml:space="preserve">    ota_uint32 </w:t>
      </w:r>
      <w:proofErr w:type="spellStart"/>
      <w:r>
        <w:t>part_type</w:t>
      </w:r>
      <w:proofErr w:type="spellEnd"/>
      <w:r>
        <w:t xml:space="preserve">;                 </w:t>
      </w:r>
      <w:r>
        <w:rPr>
          <w:rFonts w:hint="eastAsia"/>
        </w:rPr>
        <w:t xml:space="preserve">   </w:t>
      </w:r>
      <w:r>
        <w:t xml:space="preserve">/* </w:t>
      </w:r>
      <w:r>
        <w:t>分区</w:t>
      </w:r>
      <w:r>
        <w:t xml:space="preserve"> </w:t>
      </w:r>
      <w:r>
        <w:t>类型</w:t>
      </w:r>
      <w:r>
        <w:t xml:space="preserve"> */</w:t>
      </w:r>
    </w:p>
    <w:p w14:paraId="06235420" w14:textId="77777777" w:rsidR="00630AC4" w:rsidRDefault="00000000">
      <w:pPr>
        <w:ind w:firstLine="480"/>
      </w:pPr>
      <w:r>
        <w:t xml:space="preserve">} </w:t>
      </w:r>
      <w:proofErr w:type="spellStart"/>
      <w:r>
        <w:t>ota_fal_part_info_t</w:t>
      </w:r>
      <w:proofErr w:type="spellEnd"/>
      <w:r>
        <w:t>;</w:t>
      </w:r>
    </w:p>
    <w:p w14:paraId="145EF11F" w14:textId="77777777" w:rsidR="00630AC4" w:rsidRDefault="00630AC4">
      <w:pPr>
        <w:ind w:firstLine="480"/>
      </w:pPr>
    </w:p>
    <w:p w14:paraId="1954ED28" w14:textId="77777777" w:rsidR="00630AC4" w:rsidRDefault="00000000">
      <w:pPr>
        <w:ind w:firstLine="480"/>
      </w:pPr>
      <w:r>
        <w:t xml:space="preserve">typedef struct </w:t>
      </w:r>
      <w:proofErr w:type="spellStart"/>
      <w:r>
        <w:t>ota_fal_map</w:t>
      </w:r>
      <w:proofErr w:type="spellEnd"/>
    </w:p>
    <w:p w14:paraId="6A1AE887" w14:textId="77777777" w:rsidR="00630AC4" w:rsidRDefault="00000000">
      <w:pPr>
        <w:ind w:firstLine="480"/>
      </w:pPr>
      <w:r>
        <w:t>{</w:t>
      </w:r>
    </w:p>
    <w:p w14:paraId="25576A72" w14:textId="77777777" w:rsidR="00630AC4" w:rsidRDefault="00000000">
      <w:pPr>
        <w:ind w:firstLine="480"/>
      </w:pPr>
      <w:r>
        <w:t xml:space="preserve">    ota_uint32  </w:t>
      </w:r>
      <w:proofErr w:type="spellStart"/>
      <w:r>
        <w:t>logic_addr</w:t>
      </w:r>
      <w:proofErr w:type="spellEnd"/>
      <w:r>
        <w:t xml:space="preserve">;     </w:t>
      </w:r>
      <w:r>
        <w:rPr>
          <w:rFonts w:hint="eastAsia"/>
        </w:rPr>
        <w:t xml:space="preserve">           </w:t>
      </w:r>
      <w:r>
        <w:t xml:space="preserve">/* </w:t>
      </w:r>
      <w:r>
        <w:rPr>
          <w:rFonts w:hint="eastAsia"/>
        </w:rPr>
        <w:t>分区</w:t>
      </w:r>
      <w:r>
        <w:rPr>
          <w:rFonts w:hint="eastAsia"/>
        </w:rPr>
        <w:t xml:space="preserve"> </w:t>
      </w:r>
      <w:r>
        <w:rPr>
          <w:rFonts w:hint="eastAsia"/>
        </w:rPr>
        <w:t>逻辑地址</w:t>
      </w:r>
      <w:r>
        <w:t xml:space="preserve"> */</w:t>
      </w:r>
    </w:p>
    <w:p w14:paraId="259B645E" w14:textId="77777777" w:rsidR="00630AC4" w:rsidRDefault="00000000">
      <w:pPr>
        <w:ind w:firstLine="480"/>
      </w:pPr>
      <w:r>
        <w:t xml:space="preserve">    ota_uint32  </w:t>
      </w:r>
      <w:proofErr w:type="spellStart"/>
      <w:r>
        <w:t>phy_addr</w:t>
      </w:r>
      <w:proofErr w:type="spellEnd"/>
      <w:r>
        <w:t xml:space="preserve">;       </w:t>
      </w:r>
      <w:r>
        <w:rPr>
          <w:rFonts w:hint="eastAsia"/>
        </w:rPr>
        <w:t xml:space="preserve">          </w:t>
      </w:r>
      <w:r>
        <w:t>/*</w:t>
      </w:r>
      <w:r>
        <w:rPr>
          <w:rFonts w:hint="eastAsia"/>
        </w:rPr>
        <w:t xml:space="preserve"> </w:t>
      </w:r>
      <w:r>
        <w:rPr>
          <w:rFonts w:hint="eastAsia"/>
        </w:rPr>
        <w:t>分区</w:t>
      </w:r>
      <w:r>
        <w:t xml:space="preserve"> </w:t>
      </w:r>
      <w:r>
        <w:rPr>
          <w:rFonts w:hint="eastAsia"/>
        </w:rPr>
        <w:t>物理地址</w:t>
      </w:r>
      <w:r>
        <w:t xml:space="preserve"> */</w:t>
      </w:r>
    </w:p>
    <w:p w14:paraId="55663287" w14:textId="77777777" w:rsidR="00630AC4" w:rsidRDefault="00000000">
      <w:pPr>
        <w:ind w:firstLine="480"/>
      </w:pPr>
      <w:r>
        <w:t xml:space="preserve">} </w:t>
      </w:r>
      <w:proofErr w:type="spellStart"/>
      <w:r>
        <w:t>ota_fal_map_t</w:t>
      </w:r>
      <w:proofErr w:type="spellEnd"/>
      <w:r>
        <w:t>;</w:t>
      </w:r>
    </w:p>
    <w:p w14:paraId="4CAD50B7" w14:textId="77777777" w:rsidR="00630AC4" w:rsidRDefault="00000000">
      <w:pPr>
        <w:pStyle w:val="3"/>
        <w:numPr>
          <w:ilvl w:val="2"/>
          <w:numId w:val="1"/>
        </w:numPr>
      </w:pPr>
      <w:bookmarkStart w:id="14" w:name="_Toc11189"/>
      <w:r>
        <w:rPr>
          <w:rFonts w:hint="eastAsia"/>
        </w:rPr>
        <w:t>接口描述</w:t>
      </w:r>
      <w:bookmarkEnd w:id="14"/>
    </w:p>
    <w:p w14:paraId="2FFE56FF" w14:textId="77777777" w:rsidR="00630AC4" w:rsidRDefault="00000000">
      <w:pPr>
        <w:numPr>
          <w:ilvl w:val="0"/>
          <w:numId w:val="2"/>
        </w:numPr>
        <w:ind w:left="420" w:firstLineChars="0" w:hanging="420"/>
        <w:outlineLvl w:val="4"/>
        <w:rPr>
          <w:i/>
          <w:iCs/>
          <w:color w:val="auto"/>
        </w:rPr>
      </w:pPr>
      <w:r>
        <w:rPr>
          <w:rFonts w:hint="eastAsia"/>
          <w:i/>
          <w:iCs/>
          <w:color w:val="auto"/>
        </w:rPr>
        <w:t xml:space="preserve">void </w:t>
      </w:r>
      <w:proofErr w:type="spellStart"/>
      <w:r>
        <w:rPr>
          <w:rFonts w:hint="eastAsia"/>
          <w:i/>
          <w:iCs/>
          <w:color w:val="auto"/>
        </w:rPr>
        <w:t>ota_</w:t>
      </w:r>
      <w:proofErr w:type="gramStart"/>
      <w:r>
        <w:rPr>
          <w:rFonts w:hint="eastAsia"/>
          <w:i/>
          <w:iCs/>
          <w:color w:val="auto"/>
        </w:rPr>
        <w:t>printf</w:t>
      </w:r>
      <w:proofErr w:type="spellEnd"/>
      <w:r>
        <w:rPr>
          <w:rFonts w:hint="eastAsia"/>
          <w:i/>
          <w:iCs/>
          <w:color w:val="auto"/>
        </w:rPr>
        <w:t>(</w:t>
      </w:r>
      <w:proofErr w:type="gramEnd"/>
      <w:r>
        <w:rPr>
          <w:rFonts w:hint="eastAsia"/>
          <w:i/>
          <w:iCs/>
          <w:color w:val="auto"/>
        </w:rPr>
        <w:t>const ota_int8 *</w:t>
      </w:r>
      <w:proofErr w:type="spellStart"/>
      <w:r>
        <w:rPr>
          <w:rFonts w:hint="eastAsia"/>
          <w:i/>
          <w:iCs/>
          <w:color w:val="auto"/>
        </w:rPr>
        <w:t>fmt</w:t>
      </w:r>
      <w:proofErr w:type="spellEnd"/>
      <w:r>
        <w:rPr>
          <w:rFonts w:hint="eastAsia"/>
          <w:i/>
          <w:iCs/>
          <w:color w:val="auto"/>
        </w:rPr>
        <w:t>, ...)</w:t>
      </w:r>
    </w:p>
    <w:p w14:paraId="4B5C384C" w14:textId="77777777" w:rsidR="00630AC4" w:rsidRDefault="00000000">
      <w:pPr>
        <w:ind w:firstLine="480"/>
      </w:pPr>
      <w:r>
        <w:rPr>
          <w:rFonts w:hint="eastAsia"/>
        </w:rPr>
        <w:t>功能描述：</w:t>
      </w:r>
      <w:r>
        <w:rPr>
          <w:rFonts w:hint="eastAsia"/>
        </w:rPr>
        <w:t>LOG</w:t>
      </w:r>
      <w:r>
        <w:rPr>
          <w:rFonts w:hint="eastAsia"/>
        </w:rPr>
        <w:t>格式化输出接口，升级过程中的</w:t>
      </w:r>
      <w:r>
        <w:rPr>
          <w:rFonts w:hint="eastAsia"/>
        </w:rPr>
        <w:t>LOG</w:t>
      </w:r>
      <w:r>
        <w:rPr>
          <w:rFonts w:hint="eastAsia"/>
        </w:rPr>
        <w:t>信息，以及返回</w:t>
      </w:r>
      <w:proofErr w:type="gramStart"/>
      <w:r>
        <w:rPr>
          <w:rFonts w:hint="eastAsia"/>
        </w:rPr>
        <w:t>值通过</w:t>
      </w:r>
      <w:proofErr w:type="gramEnd"/>
      <w:r>
        <w:rPr>
          <w:rFonts w:hint="eastAsia"/>
        </w:rPr>
        <w:t>该接口输出。</w:t>
      </w:r>
    </w:p>
    <w:p w14:paraId="2BE89646" w14:textId="77777777" w:rsidR="00630AC4" w:rsidRDefault="00000000">
      <w:pPr>
        <w:ind w:firstLine="480"/>
      </w:pPr>
      <w:r>
        <w:rPr>
          <w:rFonts w:ascii="楷体" w:eastAsia="楷体" w:hAnsi="楷体" w:cs="楷体" w:hint="eastAsia"/>
        </w:rPr>
        <w:t>该接口需用户实现</w:t>
      </w:r>
    </w:p>
    <w:p w14:paraId="14D9CD08" w14:textId="77777777" w:rsidR="00630AC4" w:rsidRDefault="00000000">
      <w:pPr>
        <w:numPr>
          <w:ilvl w:val="0"/>
          <w:numId w:val="2"/>
        </w:numPr>
        <w:ind w:left="420" w:firstLineChars="0" w:hanging="420"/>
        <w:outlineLvl w:val="4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 xml:space="preserve">void </w:t>
      </w:r>
      <w:proofErr w:type="spellStart"/>
      <w:r>
        <w:rPr>
          <w:i/>
          <w:iCs/>
          <w:color w:val="auto"/>
        </w:rPr>
        <w:t>ota_update_proc_</w:t>
      </w:r>
      <w:proofErr w:type="gramStart"/>
      <w:r>
        <w:rPr>
          <w:i/>
          <w:iCs/>
          <w:color w:val="auto"/>
        </w:rPr>
        <w:t>bar</w:t>
      </w:r>
      <w:proofErr w:type="spellEnd"/>
      <w:r>
        <w:rPr>
          <w:i/>
          <w:iCs/>
          <w:color w:val="auto"/>
        </w:rPr>
        <w:t>(</w:t>
      </w:r>
      <w:proofErr w:type="gramEnd"/>
      <w:r>
        <w:rPr>
          <w:i/>
          <w:iCs/>
          <w:color w:val="auto"/>
        </w:rPr>
        <w:t>ota_int32 percentage)</w:t>
      </w:r>
    </w:p>
    <w:p w14:paraId="029B57F8" w14:textId="77777777" w:rsidR="00630AC4" w:rsidRDefault="00000000">
      <w:pPr>
        <w:ind w:firstLine="480"/>
      </w:pPr>
      <w:r>
        <w:rPr>
          <w:rFonts w:hint="eastAsia"/>
        </w:rPr>
        <w:t>功能描述：升级进度条显示</w:t>
      </w:r>
    </w:p>
    <w:p w14:paraId="1C8A7114" w14:textId="77777777" w:rsidR="00630AC4" w:rsidRDefault="00000000">
      <w:pPr>
        <w:ind w:firstLine="480"/>
      </w:pPr>
      <w:r>
        <w:rPr>
          <w:rFonts w:hint="eastAsia"/>
        </w:rPr>
        <w:t>输入参数：</w:t>
      </w:r>
      <w:r>
        <w:t>ota_int32 percentage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当前升级进度：</w:t>
      </w:r>
      <w:r>
        <w:rPr>
          <w:rFonts w:hint="eastAsia"/>
        </w:rPr>
        <w:t>0~100</w:t>
      </w:r>
    </w:p>
    <w:p w14:paraId="0620D7A6" w14:textId="77777777" w:rsidR="00630AC4" w:rsidRDefault="00000000">
      <w:pPr>
        <w:ind w:firstLine="48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该接口需用户实现，在升级过程中被调用，不需要应用代码主动调用。通常是将进度</w:t>
      </w:r>
      <w:proofErr w:type="gramStart"/>
      <w:r>
        <w:rPr>
          <w:rFonts w:ascii="楷体" w:eastAsia="楷体" w:hAnsi="楷体" w:cs="楷体" w:hint="eastAsia"/>
        </w:rPr>
        <w:t>条通过</w:t>
      </w:r>
      <w:proofErr w:type="gramEnd"/>
      <w:r>
        <w:rPr>
          <w:rFonts w:ascii="楷体" w:eastAsia="楷体" w:hAnsi="楷体" w:cs="楷体" w:hint="eastAsia"/>
        </w:rPr>
        <w:t>屏幕显示，因此需要在该函数中实现屏幕显示进度条的功能。</w:t>
      </w:r>
    </w:p>
    <w:p w14:paraId="34FDBB72" w14:textId="77777777" w:rsidR="00630AC4" w:rsidRDefault="00000000">
      <w:pPr>
        <w:numPr>
          <w:ilvl w:val="0"/>
          <w:numId w:val="2"/>
        </w:numPr>
        <w:ind w:left="420" w:firstLineChars="0" w:hanging="420"/>
        <w:outlineLvl w:val="4"/>
        <w:rPr>
          <w:i/>
          <w:iCs/>
          <w:color w:val="auto"/>
        </w:rPr>
      </w:pPr>
      <w:r>
        <w:rPr>
          <w:i/>
          <w:iCs/>
          <w:color w:val="auto"/>
        </w:rPr>
        <w:t xml:space="preserve">ota_int32 </w:t>
      </w:r>
      <w:proofErr w:type="spellStart"/>
      <w:r>
        <w:rPr>
          <w:i/>
          <w:iCs/>
          <w:color w:val="auto"/>
        </w:rPr>
        <w:t>ota_heap_</w:t>
      </w:r>
      <w:proofErr w:type="gramStart"/>
      <w:r>
        <w:rPr>
          <w:i/>
          <w:iCs/>
          <w:color w:val="auto"/>
        </w:rPr>
        <w:t>init</w:t>
      </w:r>
      <w:proofErr w:type="spellEnd"/>
      <w:r>
        <w:rPr>
          <w:i/>
          <w:iCs/>
          <w:color w:val="auto"/>
        </w:rPr>
        <w:t>(</w:t>
      </w:r>
      <w:proofErr w:type="gramEnd"/>
      <w:r>
        <w:rPr>
          <w:i/>
          <w:iCs/>
          <w:color w:val="auto"/>
        </w:rPr>
        <w:t>ota_uint8 *</w:t>
      </w:r>
      <w:proofErr w:type="spellStart"/>
      <w:r>
        <w:rPr>
          <w:i/>
          <w:iCs/>
          <w:color w:val="auto"/>
        </w:rPr>
        <w:t>buf</w:t>
      </w:r>
      <w:proofErr w:type="spellEnd"/>
      <w:r>
        <w:rPr>
          <w:i/>
          <w:iCs/>
          <w:color w:val="auto"/>
        </w:rPr>
        <w:t xml:space="preserve">, </w:t>
      </w:r>
      <w:proofErr w:type="spellStart"/>
      <w:r>
        <w:rPr>
          <w:i/>
          <w:iCs/>
          <w:color w:val="auto"/>
        </w:rPr>
        <w:t>ota_size_t</w:t>
      </w:r>
      <w:proofErr w:type="spellEnd"/>
      <w:r>
        <w:rPr>
          <w:i/>
          <w:iCs/>
          <w:color w:val="auto"/>
        </w:rPr>
        <w:t xml:space="preserve"> </w:t>
      </w:r>
      <w:proofErr w:type="spellStart"/>
      <w:r>
        <w:rPr>
          <w:i/>
          <w:iCs/>
          <w:color w:val="auto"/>
        </w:rPr>
        <w:t>buf_size</w:t>
      </w:r>
      <w:proofErr w:type="spellEnd"/>
      <w:r>
        <w:rPr>
          <w:i/>
          <w:iCs/>
          <w:color w:val="auto"/>
        </w:rPr>
        <w:t xml:space="preserve">, </w:t>
      </w:r>
      <w:proofErr w:type="spellStart"/>
      <w:r>
        <w:rPr>
          <w:i/>
          <w:iCs/>
          <w:color w:val="auto"/>
        </w:rPr>
        <w:t>ota_size_t</w:t>
      </w:r>
      <w:proofErr w:type="spellEnd"/>
      <w:r>
        <w:rPr>
          <w:i/>
          <w:iCs/>
          <w:color w:val="auto"/>
        </w:rPr>
        <w:t xml:space="preserve"> </w:t>
      </w:r>
      <w:proofErr w:type="spellStart"/>
      <w:r>
        <w:rPr>
          <w:i/>
          <w:iCs/>
          <w:color w:val="auto"/>
        </w:rPr>
        <w:t>block_size</w:t>
      </w:r>
      <w:proofErr w:type="spellEnd"/>
      <w:r>
        <w:rPr>
          <w:i/>
          <w:iCs/>
          <w:color w:val="auto"/>
        </w:rPr>
        <w:t>)</w:t>
      </w:r>
    </w:p>
    <w:p w14:paraId="050CCA7A" w14:textId="77777777" w:rsidR="00630AC4" w:rsidRDefault="00000000">
      <w:pPr>
        <w:ind w:firstLine="480"/>
      </w:pPr>
      <w:r>
        <w:rPr>
          <w:rFonts w:hint="eastAsia"/>
        </w:rPr>
        <w:t>功能描述：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初始化接口</w:t>
      </w:r>
    </w:p>
    <w:p w14:paraId="56C0576D" w14:textId="77777777" w:rsidR="00630AC4" w:rsidRDefault="00000000">
      <w:pPr>
        <w:ind w:firstLine="480"/>
      </w:pPr>
      <w:r>
        <w:rPr>
          <w:rFonts w:hint="eastAsia"/>
        </w:rPr>
        <w:t>输入参数：</w:t>
      </w:r>
      <w:r>
        <w:t>ota_uint8 *</w:t>
      </w:r>
      <w:proofErr w:type="spellStart"/>
      <w:r>
        <w:t>buf</w:t>
      </w:r>
      <w:proofErr w:type="spellEnd"/>
      <w:r>
        <w:rPr>
          <w:rFonts w:hint="eastAsia"/>
        </w:rPr>
        <w:t>：用于</w:t>
      </w:r>
      <w:r>
        <w:rPr>
          <w:rFonts w:hint="eastAsia"/>
        </w:rPr>
        <w:t>OTA</w:t>
      </w:r>
      <w:r>
        <w:rPr>
          <w:rFonts w:hint="eastAsia"/>
        </w:rPr>
        <w:t>还原升级的内存起始地址；</w:t>
      </w:r>
    </w:p>
    <w:p w14:paraId="2BE6D7C7" w14:textId="77777777" w:rsidR="00630AC4" w:rsidRDefault="00000000">
      <w:pPr>
        <w:ind w:firstLineChars="700" w:firstLine="1680"/>
      </w:pPr>
      <w:proofErr w:type="spellStart"/>
      <w:r>
        <w:rPr>
          <w:color w:val="auto"/>
        </w:rPr>
        <w:t>ota_size_t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buf_size</w:t>
      </w:r>
      <w:proofErr w:type="spellEnd"/>
      <w:r>
        <w:rPr>
          <w:rFonts w:hint="eastAsia"/>
        </w:rPr>
        <w:t>：用于</w:t>
      </w:r>
      <w:r>
        <w:rPr>
          <w:rFonts w:hint="eastAsia"/>
        </w:rPr>
        <w:t>OTA</w:t>
      </w:r>
      <w:r>
        <w:rPr>
          <w:rFonts w:hint="eastAsia"/>
        </w:rPr>
        <w:t>还原升级的内存大小；</w:t>
      </w:r>
    </w:p>
    <w:p w14:paraId="51F0A557" w14:textId="77777777" w:rsidR="00630AC4" w:rsidRDefault="00000000">
      <w:pPr>
        <w:ind w:firstLineChars="700" w:firstLine="1680"/>
        <w:rPr>
          <w:color w:val="auto"/>
        </w:rPr>
      </w:pPr>
      <w:proofErr w:type="spellStart"/>
      <w:r>
        <w:rPr>
          <w:color w:val="auto"/>
        </w:rPr>
        <w:t>ota_size_t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block_size</w:t>
      </w:r>
      <w:proofErr w:type="spellEnd"/>
      <w:r>
        <w:rPr>
          <w:rFonts w:hint="eastAsia"/>
          <w:color w:val="auto"/>
        </w:rPr>
        <w:t>：内存块大小；</w:t>
      </w:r>
    </w:p>
    <w:p w14:paraId="1803CF5A" w14:textId="77777777" w:rsidR="00630AC4" w:rsidRDefault="00000000">
      <w:pPr>
        <w:ind w:firstLine="480"/>
        <w:rPr>
          <w:color w:val="auto"/>
        </w:rPr>
      </w:pPr>
      <w:r>
        <w:rPr>
          <w:rFonts w:hint="eastAsia"/>
          <w:color w:val="auto"/>
        </w:rPr>
        <w:t>返回值：</w:t>
      </w:r>
      <w:r>
        <w:rPr>
          <w:rFonts w:hint="eastAsia"/>
          <w:color w:val="auto"/>
        </w:rPr>
        <w:t xml:space="preserve">  0</w:t>
      </w:r>
      <w:r>
        <w:rPr>
          <w:rFonts w:hint="eastAsia"/>
          <w:color w:val="auto"/>
        </w:rPr>
        <w:t>：成功，小于</w:t>
      </w:r>
      <w:r>
        <w:rPr>
          <w:rFonts w:hint="eastAsia"/>
          <w:color w:val="auto"/>
        </w:rPr>
        <w:t>0</w:t>
      </w:r>
      <w:r>
        <w:rPr>
          <w:rFonts w:hint="eastAsia"/>
          <w:color w:val="auto"/>
        </w:rPr>
        <w:t>：失败</w:t>
      </w:r>
    </w:p>
    <w:p w14:paraId="653673E1" w14:textId="77777777" w:rsidR="00630AC4" w:rsidRDefault="00000000">
      <w:pPr>
        <w:ind w:firstLine="48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当bootloader中堆</w:t>
      </w:r>
      <w:proofErr w:type="gramStart"/>
      <w:r>
        <w:rPr>
          <w:rFonts w:ascii="楷体" w:eastAsia="楷体" w:hAnsi="楷体" w:cs="楷体" w:hint="eastAsia"/>
        </w:rPr>
        <w:t>不</w:t>
      </w:r>
      <w:proofErr w:type="gramEnd"/>
      <w:r>
        <w:rPr>
          <w:rFonts w:ascii="楷体" w:eastAsia="楷体" w:hAnsi="楷体" w:cs="楷体" w:hint="eastAsia"/>
        </w:rPr>
        <w:t>可用时，可以使用该接口使用内置堆管理。提供给还原升级的内存应尽可能大，除了系统</w:t>
      </w:r>
      <w:proofErr w:type="gramStart"/>
      <w:r>
        <w:rPr>
          <w:rFonts w:ascii="楷体" w:eastAsia="楷体" w:hAnsi="楷体" w:cs="楷体" w:hint="eastAsia"/>
        </w:rPr>
        <w:t>栈</w:t>
      </w:r>
      <w:proofErr w:type="gramEnd"/>
      <w:r>
        <w:rPr>
          <w:rFonts w:ascii="楷体" w:eastAsia="楷体" w:hAnsi="楷体" w:cs="楷体" w:hint="eastAsia"/>
        </w:rPr>
        <w:t>所需内存，和预留静态占用的内存外，剩余内存可以都用于还原升级。该内存可以通过定义一个静态数组的方式进行预分配。 为了提高内存的利用率，</w:t>
      </w:r>
      <w:proofErr w:type="spellStart"/>
      <w:r>
        <w:rPr>
          <w:rFonts w:ascii="楷体" w:eastAsia="楷体" w:hAnsi="楷体" w:cs="楷体" w:hint="eastAsia"/>
        </w:rPr>
        <w:t>block_size</w:t>
      </w:r>
      <w:proofErr w:type="spellEnd"/>
      <w:r>
        <w:rPr>
          <w:rFonts w:ascii="楷体" w:eastAsia="楷体" w:hAnsi="楷体" w:cs="楷体" w:hint="eastAsia"/>
        </w:rPr>
        <w:t>不宜过大，</w:t>
      </w:r>
      <w:proofErr w:type="spellStart"/>
      <w:r>
        <w:rPr>
          <w:rFonts w:ascii="楷体" w:eastAsia="楷体" w:hAnsi="楷体" w:cs="楷体" w:hint="eastAsia"/>
        </w:rPr>
        <w:t>buf_size</w:t>
      </w:r>
      <w:proofErr w:type="spellEnd"/>
      <w:r>
        <w:rPr>
          <w:rFonts w:ascii="楷体" w:eastAsia="楷体" w:hAnsi="楷体" w:cs="楷体" w:hint="eastAsia"/>
        </w:rPr>
        <w:t>需与CMIOT_FOTA_AVAILABLE_RAM_SIZE保持一致，内置堆管理模块会对</w:t>
      </w:r>
      <w:proofErr w:type="spellStart"/>
      <w:r>
        <w:rPr>
          <w:rFonts w:ascii="楷体" w:eastAsia="楷体" w:hAnsi="楷体" w:cs="楷体" w:hint="eastAsia"/>
        </w:rPr>
        <w:t>buf_size</w:t>
      </w:r>
      <w:proofErr w:type="spellEnd"/>
      <w:r>
        <w:rPr>
          <w:rFonts w:ascii="楷体" w:eastAsia="楷体" w:hAnsi="楷体" w:cs="楷体" w:hint="eastAsia"/>
        </w:rPr>
        <w:t xml:space="preserve"> 和</w:t>
      </w:r>
      <w:proofErr w:type="spellStart"/>
      <w:r>
        <w:rPr>
          <w:rFonts w:ascii="楷体" w:eastAsia="楷体" w:hAnsi="楷体" w:cs="楷体" w:hint="eastAsia"/>
        </w:rPr>
        <w:t>block_size</w:t>
      </w:r>
      <w:proofErr w:type="spellEnd"/>
      <w:r>
        <w:rPr>
          <w:rFonts w:ascii="楷体" w:eastAsia="楷体" w:hAnsi="楷体" w:cs="楷体" w:hint="eastAsia"/>
        </w:rPr>
        <w:t>进行合理性检查，当初始化返回失败时，根据提示log进行调整即可。</w:t>
      </w:r>
    </w:p>
    <w:p w14:paraId="750863D0" w14:textId="77777777" w:rsidR="00630AC4" w:rsidRDefault="00000000">
      <w:pPr>
        <w:numPr>
          <w:ilvl w:val="0"/>
          <w:numId w:val="2"/>
        </w:numPr>
        <w:ind w:left="420" w:firstLineChars="0" w:hanging="420"/>
        <w:outlineLvl w:val="4"/>
        <w:rPr>
          <w:color w:val="auto"/>
        </w:rPr>
      </w:pPr>
      <w:r>
        <w:rPr>
          <w:i/>
          <w:iCs/>
          <w:color w:val="auto"/>
        </w:rPr>
        <w:t xml:space="preserve">ota_int32 </w:t>
      </w:r>
      <w:proofErr w:type="spellStart"/>
      <w:r>
        <w:rPr>
          <w:i/>
          <w:iCs/>
          <w:color w:val="auto"/>
        </w:rPr>
        <w:t>ota_fal_</w:t>
      </w:r>
      <w:proofErr w:type="gramStart"/>
      <w:r>
        <w:rPr>
          <w:i/>
          <w:iCs/>
          <w:color w:val="auto"/>
        </w:rPr>
        <w:t>init</w:t>
      </w:r>
      <w:proofErr w:type="spellEnd"/>
      <w:r>
        <w:rPr>
          <w:i/>
          <w:iCs/>
          <w:color w:val="auto"/>
        </w:rPr>
        <w:t>(</w:t>
      </w:r>
      <w:proofErr w:type="spellStart"/>
      <w:proofErr w:type="gramEnd"/>
      <w:r>
        <w:rPr>
          <w:i/>
          <w:iCs/>
          <w:color w:val="auto"/>
        </w:rPr>
        <w:t>ota_fal_flash_t</w:t>
      </w:r>
      <w:proofErr w:type="spellEnd"/>
      <w:r>
        <w:rPr>
          <w:i/>
          <w:iCs/>
          <w:color w:val="auto"/>
        </w:rPr>
        <w:t xml:space="preserve"> *</w:t>
      </w:r>
      <w:proofErr w:type="spellStart"/>
      <w:r>
        <w:rPr>
          <w:i/>
          <w:iCs/>
          <w:color w:val="auto"/>
        </w:rPr>
        <w:t>flash_tab</w:t>
      </w:r>
      <w:proofErr w:type="spellEnd"/>
      <w:r>
        <w:rPr>
          <w:i/>
          <w:iCs/>
          <w:color w:val="auto"/>
        </w:rPr>
        <w:t xml:space="preserve">, </w:t>
      </w:r>
      <w:proofErr w:type="spellStart"/>
      <w:r>
        <w:rPr>
          <w:i/>
          <w:iCs/>
          <w:color w:val="auto"/>
        </w:rPr>
        <w:t>ota_size_t</w:t>
      </w:r>
      <w:proofErr w:type="spellEnd"/>
      <w:r>
        <w:rPr>
          <w:i/>
          <w:iCs/>
          <w:color w:val="auto"/>
        </w:rPr>
        <w:t xml:space="preserve"> </w:t>
      </w:r>
      <w:proofErr w:type="spellStart"/>
      <w:r>
        <w:rPr>
          <w:i/>
          <w:iCs/>
          <w:color w:val="auto"/>
        </w:rPr>
        <w:t>flash_tab_size</w:t>
      </w:r>
      <w:proofErr w:type="spellEnd"/>
      <w:r>
        <w:rPr>
          <w:i/>
          <w:iCs/>
          <w:color w:val="auto"/>
        </w:rPr>
        <w:t xml:space="preserve">, </w:t>
      </w:r>
      <w:proofErr w:type="spellStart"/>
      <w:r>
        <w:rPr>
          <w:i/>
          <w:iCs/>
          <w:color w:val="auto"/>
        </w:rPr>
        <w:t>ota_fal_part_info_t</w:t>
      </w:r>
      <w:proofErr w:type="spellEnd"/>
      <w:r>
        <w:rPr>
          <w:i/>
          <w:iCs/>
          <w:color w:val="auto"/>
        </w:rPr>
        <w:t xml:space="preserve"> *</w:t>
      </w:r>
      <w:proofErr w:type="spellStart"/>
      <w:r>
        <w:rPr>
          <w:i/>
          <w:iCs/>
          <w:color w:val="auto"/>
        </w:rPr>
        <w:t>part_tab</w:t>
      </w:r>
      <w:proofErr w:type="spellEnd"/>
      <w:r>
        <w:rPr>
          <w:i/>
          <w:iCs/>
          <w:color w:val="auto"/>
        </w:rPr>
        <w:t xml:space="preserve">, </w:t>
      </w:r>
      <w:proofErr w:type="spellStart"/>
      <w:r>
        <w:rPr>
          <w:i/>
          <w:iCs/>
          <w:color w:val="auto"/>
        </w:rPr>
        <w:t>ota_size_t</w:t>
      </w:r>
      <w:proofErr w:type="spellEnd"/>
      <w:r>
        <w:rPr>
          <w:i/>
          <w:iCs/>
          <w:color w:val="auto"/>
        </w:rPr>
        <w:t xml:space="preserve"> </w:t>
      </w:r>
      <w:proofErr w:type="spellStart"/>
      <w:r>
        <w:rPr>
          <w:i/>
          <w:iCs/>
          <w:color w:val="auto"/>
        </w:rPr>
        <w:t>part_tab_size</w:t>
      </w:r>
      <w:proofErr w:type="spellEnd"/>
      <w:r>
        <w:rPr>
          <w:i/>
          <w:iCs/>
          <w:color w:val="auto"/>
        </w:rPr>
        <w:t>)</w:t>
      </w:r>
    </w:p>
    <w:p w14:paraId="5DEA2409" w14:textId="77777777" w:rsidR="00630AC4" w:rsidRDefault="00000000">
      <w:pPr>
        <w:ind w:firstLine="480"/>
      </w:pPr>
      <w:r>
        <w:rPr>
          <w:rFonts w:hint="eastAsia"/>
        </w:rPr>
        <w:t>功能描述：注册分区信息</w:t>
      </w:r>
    </w:p>
    <w:p w14:paraId="7A7568AC" w14:textId="77777777" w:rsidR="00630AC4" w:rsidRDefault="00000000">
      <w:pPr>
        <w:ind w:firstLine="480"/>
      </w:pPr>
      <w:r>
        <w:rPr>
          <w:rFonts w:hint="eastAsia"/>
        </w:rPr>
        <w:t>输入参数：</w:t>
      </w:r>
      <w:proofErr w:type="spellStart"/>
      <w:r>
        <w:t>ota_fal_flash_t</w:t>
      </w:r>
      <w:proofErr w:type="spellEnd"/>
      <w:r>
        <w:t xml:space="preserve"> *</w:t>
      </w:r>
      <w:proofErr w:type="spellStart"/>
      <w:r>
        <w:t>flash_tab</w:t>
      </w:r>
      <w:proofErr w:type="spellEnd"/>
      <w:r>
        <w:rPr>
          <w:rFonts w:hint="eastAsia"/>
        </w:rPr>
        <w:t>：</w:t>
      </w:r>
      <w:r>
        <w:rPr>
          <w:rFonts w:hint="eastAsia"/>
        </w:rPr>
        <w:t>flash</w:t>
      </w:r>
      <w:r>
        <w:rPr>
          <w:rFonts w:hint="eastAsia"/>
        </w:rPr>
        <w:t>信息，包含</w:t>
      </w:r>
      <w:r>
        <w:rPr>
          <w:rFonts w:hint="eastAsia"/>
        </w:rPr>
        <w:t>flash</w:t>
      </w:r>
      <w:r>
        <w:rPr>
          <w:rFonts w:hint="eastAsia"/>
        </w:rPr>
        <w:t>名称，大小，擦除大小，读写</w:t>
      </w:r>
      <w:proofErr w:type="gramStart"/>
      <w:r>
        <w:rPr>
          <w:rFonts w:hint="eastAsia"/>
        </w:rPr>
        <w:t>擦操作</w:t>
      </w:r>
      <w:proofErr w:type="gramEnd"/>
      <w:r>
        <w:rPr>
          <w:rFonts w:hint="eastAsia"/>
        </w:rPr>
        <w:t>函数。</w:t>
      </w:r>
    </w:p>
    <w:p w14:paraId="053D94E9" w14:textId="77777777" w:rsidR="00630AC4" w:rsidRDefault="00000000">
      <w:pPr>
        <w:ind w:firstLine="480"/>
      </w:pPr>
      <w:r>
        <w:rPr>
          <w:rFonts w:hint="eastAsia"/>
        </w:rPr>
        <w:t xml:space="preserve">          </w:t>
      </w:r>
      <w:proofErr w:type="spellStart"/>
      <w:r>
        <w:t>ota_size_t</w:t>
      </w:r>
      <w:proofErr w:type="spellEnd"/>
      <w:r>
        <w:t xml:space="preserve"> </w:t>
      </w:r>
      <w:proofErr w:type="spellStart"/>
      <w:r>
        <w:t>flash_tab_size</w:t>
      </w:r>
      <w:proofErr w:type="spellEnd"/>
      <w:r>
        <w:rPr>
          <w:rFonts w:hint="eastAsia"/>
        </w:rPr>
        <w:t>：</w:t>
      </w:r>
      <w:r>
        <w:rPr>
          <w:rFonts w:hint="eastAsia"/>
        </w:rPr>
        <w:t>flash</w:t>
      </w:r>
      <w:r>
        <w:rPr>
          <w:rFonts w:hint="eastAsia"/>
        </w:rPr>
        <w:t>列表大小</w:t>
      </w:r>
    </w:p>
    <w:p w14:paraId="26865D07" w14:textId="77777777" w:rsidR="00630AC4" w:rsidRDefault="00000000">
      <w:pPr>
        <w:ind w:firstLineChars="700" w:firstLine="1680"/>
        <w:rPr>
          <w:color w:val="auto"/>
        </w:rPr>
      </w:pPr>
      <w:proofErr w:type="spellStart"/>
      <w:r>
        <w:rPr>
          <w:color w:val="auto"/>
        </w:rPr>
        <w:t>ota_fal_part_info_t</w:t>
      </w:r>
      <w:proofErr w:type="spellEnd"/>
      <w:r>
        <w:rPr>
          <w:color w:val="auto"/>
        </w:rPr>
        <w:t xml:space="preserve"> *</w:t>
      </w:r>
      <w:proofErr w:type="spellStart"/>
      <w:r>
        <w:rPr>
          <w:color w:val="auto"/>
        </w:rPr>
        <w:t>part_tab</w:t>
      </w:r>
      <w:proofErr w:type="spellEnd"/>
      <w:r>
        <w:rPr>
          <w:rFonts w:hint="eastAsia"/>
          <w:color w:val="auto"/>
        </w:rPr>
        <w:t>：分区信息，包含分区名称，分区所</w:t>
      </w:r>
      <w:r>
        <w:rPr>
          <w:rFonts w:hint="eastAsia"/>
          <w:color w:val="auto"/>
        </w:rPr>
        <w:lastRenderedPageBreak/>
        <w:t>在</w:t>
      </w:r>
      <w:r>
        <w:rPr>
          <w:rFonts w:hint="eastAsia"/>
          <w:color w:val="auto"/>
        </w:rPr>
        <w:t>flash</w:t>
      </w:r>
      <w:r>
        <w:rPr>
          <w:rFonts w:hint="eastAsia"/>
          <w:color w:val="auto"/>
        </w:rPr>
        <w:t>名称，分区起始地址，分区大小和分区类型</w:t>
      </w:r>
    </w:p>
    <w:p w14:paraId="0BAB99BB" w14:textId="77777777" w:rsidR="00630AC4" w:rsidRDefault="00000000">
      <w:pPr>
        <w:ind w:firstLineChars="700" w:firstLine="1680"/>
        <w:rPr>
          <w:color w:val="auto"/>
        </w:rPr>
      </w:pPr>
      <w:proofErr w:type="spellStart"/>
      <w:r>
        <w:rPr>
          <w:color w:val="auto"/>
        </w:rPr>
        <w:t>ota_size_t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part_tab_size</w:t>
      </w:r>
      <w:proofErr w:type="spellEnd"/>
      <w:r>
        <w:rPr>
          <w:rFonts w:hint="eastAsia"/>
          <w:color w:val="auto"/>
        </w:rPr>
        <w:t>：分区信息表大小</w:t>
      </w:r>
    </w:p>
    <w:p w14:paraId="513559A6" w14:textId="77777777" w:rsidR="00630AC4" w:rsidRDefault="00000000">
      <w:pPr>
        <w:ind w:firstLine="480"/>
        <w:rPr>
          <w:color w:val="auto"/>
        </w:rPr>
      </w:pPr>
      <w:r>
        <w:rPr>
          <w:rFonts w:hint="eastAsia"/>
          <w:color w:val="auto"/>
        </w:rPr>
        <w:t>返回值：</w:t>
      </w:r>
      <w:r>
        <w:rPr>
          <w:rFonts w:hint="eastAsia"/>
          <w:color w:val="auto"/>
        </w:rPr>
        <w:t xml:space="preserve">  0</w:t>
      </w:r>
      <w:r>
        <w:rPr>
          <w:rFonts w:hint="eastAsia"/>
          <w:color w:val="auto"/>
        </w:rPr>
        <w:t>：成功，小于</w:t>
      </w:r>
      <w:r>
        <w:rPr>
          <w:rFonts w:hint="eastAsia"/>
          <w:color w:val="auto"/>
        </w:rPr>
        <w:t>0</w:t>
      </w:r>
      <w:r>
        <w:rPr>
          <w:rFonts w:hint="eastAsia"/>
          <w:color w:val="auto"/>
        </w:rPr>
        <w:t>：失败</w:t>
      </w:r>
    </w:p>
    <w:p w14:paraId="06BD106C" w14:textId="77777777" w:rsidR="00630AC4" w:rsidRDefault="00000000">
      <w:pPr>
        <w:ind w:firstLine="480"/>
        <w:rPr>
          <w:rFonts w:ascii="楷体" w:eastAsia="楷体" w:hAnsi="楷体" w:cs="楷体"/>
          <w:color w:val="auto"/>
        </w:rPr>
      </w:pPr>
      <w:r>
        <w:rPr>
          <w:rFonts w:ascii="楷体" w:eastAsia="楷体" w:hAnsi="楷体" w:cs="楷体" w:hint="eastAsia"/>
          <w:color w:val="auto"/>
        </w:rPr>
        <w:t>当需要进行地址映射时，分区表中的地址应当使用逻辑地址。</w:t>
      </w:r>
    </w:p>
    <w:p w14:paraId="1E2BADEB" w14:textId="77777777" w:rsidR="00630AC4" w:rsidRDefault="00000000">
      <w:pPr>
        <w:numPr>
          <w:ilvl w:val="0"/>
          <w:numId w:val="2"/>
        </w:numPr>
        <w:ind w:left="420" w:firstLineChars="0" w:hanging="420"/>
        <w:outlineLvl w:val="4"/>
        <w:rPr>
          <w:i/>
          <w:iCs/>
          <w:color w:val="auto"/>
        </w:rPr>
      </w:pPr>
      <w:r>
        <w:rPr>
          <w:rFonts w:hint="eastAsia"/>
          <w:i/>
          <w:iCs/>
          <w:color w:val="auto"/>
        </w:rPr>
        <w:t xml:space="preserve">ota_int32 </w:t>
      </w:r>
      <w:proofErr w:type="spellStart"/>
      <w:r>
        <w:rPr>
          <w:rFonts w:hint="eastAsia"/>
          <w:i/>
          <w:iCs/>
          <w:color w:val="auto"/>
        </w:rPr>
        <w:t>ota_fal_map_</w:t>
      </w:r>
      <w:proofErr w:type="gramStart"/>
      <w:r>
        <w:rPr>
          <w:rFonts w:hint="eastAsia"/>
          <w:i/>
          <w:iCs/>
          <w:color w:val="auto"/>
        </w:rPr>
        <w:t>init</w:t>
      </w:r>
      <w:proofErr w:type="spellEnd"/>
      <w:r>
        <w:rPr>
          <w:rFonts w:hint="eastAsia"/>
          <w:i/>
          <w:iCs/>
          <w:color w:val="auto"/>
        </w:rPr>
        <w:t>(</w:t>
      </w:r>
      <w:proofErr w:type="spellStart"/>
      <w:proofErr w:type="gramEnd"/>
      <w:r>
        <w:rPr>
          <w:rFonts w:hint="eastAsia"/>
          <w:i/>
          <w:iCs/>
          <w:color w:val="auto"/>
        </w:rPr>
        <w:t>ota_fal_map_t</w:t>
      </w:r>
      <w:proofErr w:type="spellEnd"/>
      <w:r>
        <w:rPr>
          <w:rFonts w:hint="eastAsia"/>
          <w:i/>
          <w:iCs/>
          <w:color w:val="auto"/>
        </w:rPr>
        <w:t xml:space="preserve"> *</w:t>
      </w:r>
      <w:proofErr w:type="spellStart"/>
      <w:r>
        <w:rPr>
          <w:rFonts w:hint="eastAsia"/>
          <w:i/>
          <w:iCs/>
          <w:color w:val="auto"/>
        </w:rPr>
        <w:t>map_table</w:t>
      </w:r>
      <w:proofErr w:type="spellEnd"/>
      <w:r>
        <w:rPr>
          <w:rFonts w:hint="eastAsia"/>
          <w:i/>
          <w:iCs/>
          <w:color w:val="auto"/>
        </w:rPr>
        <w:t xml:space="preserve">, </w:t>
      </w:r>
      <w:proofErr w:type="spellStart"/>
      <w:r>
        <w:rPr>
          <w:rFonts w:hint="eastAsia"/>
          <w:i/>
          <w:iCs/>
          <w:color w:val="auto"/>
        </w:rPr>
        <w:t>ota_size_t</w:t>
      </w:r>
      <w:proofErr w:type="spellEnd"/>
      <w:r>
        <w:rPr>
          <w:rFonts w:hint="eastAsia"/>
          <w:i/>
          <w:iCs/>
          <w:color w:val="auto"/>
        </w:rPr>
        <w:t xml:space="preserve"> </w:t>
      </w:r>
      <w:proofErr w:type="spellStart"/>
      <w:r>
        <w:rPr>
          <w:rFonts w:hint="eastAsia"/>
          <w:i/>
          <w:iCs/>
          <w:color w:val="auto"/>
        </w:rPr>
        <w:t>map_table_size</w:t>
      </w:r>
      <w:proofErr w:type="spellEnd"/>
      <w:r>
        <w:rPr>
          <w:rFonts w:hint="eastAsia"/>
          <w:i/>
          <w:iCs/>
          <w:color w:val="auto"/>
        </w:rPr>
        <w:t>)</w:t>
      </w:r>
    </w:p>
    <w:p w14:paraId="0CBBCA12" w14:textId="77777777" w:rsidR="00630AC4" w:rsidRDefault="00000000">
      <w:pPr>
        <w:ind w:firstLine="480"/>
      </w:pPr>
      <w:r>
        <w:rPr>
          <w:rFonts w:hint="eastAsia"/>
        </w:rPr>
        <w:t>功能描述：分区地址映射初始化</w:t>
      </w:r>
    </w:p>
    <w:p w14:paraId="1B43C2C6" w14:textId="77777777" w:rsidR="00630AC4" w:rsidRDefault="00000000">
      <w:pPr>
        <w:ind w:firstLine="480"/>
        <w:rPr>
          <w:color w:val="auto"/>
        </w:rPr>
      </w:pPr>
      <w:r>
        <w:rPr>
          <w:rFonts w:hint="eastAsia"/>
        </w:rPr>
        <w:t>输入参数：</w:t>
      </w:r>
      <w:proofErr w:type="spellStart"/>
      <w:r>
        <w:rPr>
          <w:rFonts w:hint="eastAsia"/>
          <w:color w:val="auto"/>
        </w:rPr>
        <w:t>ota_fal_map_t</w:t>
      </w:r>
      <w:proofErr w:type="spellEnd"/>
      <w:r>
        <w:rPr>
          <w:rFonts w:hint="eastAsia"/>
          <w:color w:val="auto"/>
        </w:rPr>
        <w:t xml:space="preserve"> *</w:t>
      </w:r>
      <w:proofErr w:type="spellStart"/>
      <w:r>
        <w:rPr>
          <w:rFonts w:hint="eastAsia"/>
          <w:color w:val="auto"/>
        </w:rPr>
        <w:t>map_table</w:t>
      </w:r>
      <w:proofErr w:type="spellEnd"/>
      <w:r>
        <w:rPr>
          <w:rFonts w:hint="eastAsia"/>
          <w:color w:val="auto"/>
        </w:rPr>
        <w:t>：逻辑地址与物理地址映射表</w:t>
      </w:r>
    </w:p>
    <w:p w14:paraId="1193DC2E" w14:textId="77777777" w:rsidR="00630AC4" w:rsidRDefault="00000000">
      <w:pPr>
        <w:ind w:firstLineChars="500" w:firstLine="1200"/>
        <w:rPr>
          <w:color w:val="auto"/>
        </w:rPr>
      </w:pPr>
      <w:proofErr w:type="spellStart"/>
      <w:r>
        <w:rPr>
          <w:rFonts w:hint="eastAsia"/>
          <w:color w:val="auto"/>
        </w:rPr>
        <w:t>ota_size_t</w:t>
      </w:r>
      <w:proofErr w:type="spellEnd"/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map_table_size</w:t>
      </w:r>
      <w:proofErr w:type="spellEnd"/>
      <w:r>
        <w:rPr>
          <w:rFonts w:hint="eastAsia"/>
          <w:color w:val="auto"/>
        </w:rPr>
        <w:t>：逻辑地址与物理地址映射表大小</w:t>
      </w:r>
    </w:p>
    <w:p w14:paraId="707297AA" w14:textId="77777777" w:rsidR="00630AC4" w:rsidRDefault="00000000">
      <w:pPr>
        <w:ind w:firstLine="480"/>
        <w:rPr>
          <w:color w:val="auto"/>
        </w:rPr>
      </w:pPr>
      <w:r>
        <w:rPr>
          <w:rFonts w:hint="eastAsia"/>
          <w:color w:val="auto"/>
        </w:rPr>
        <w:t>返回值：</w:t>
      </w:r>
      <w:r>
        <w:rPr>
          <w:rFonts w:hint="eastAsia"/>
          <w:color w:val="auto"/>
        </w:rPr>
        <w:t xml:space="preserve">  0</w:t>
      </w:r>
      <w:r>
        <w:rPr>
          <w:rFonts w:hint="eastAsia"/>
          <w:color w:val="auto"/>
        </w:rPr>
        <w:t>：成功，小于</w:t>
      </w:r>
      <w:r>
        <w:rPr>
          <w:rFonts w:hint="eastAsia"/>
          <w:color w:val="auto"/>
        </w:rPr>
        <w:t>0</w:t>
      </w:r>
      <w:r>
        <w:rPr>
          <w:rFonts w:hint="eastAsia"/>
          <w:color w:val="auto"/>
        </w:rPr>
        <w:t>：失败</w:t>
      </w:r>
    </w:p>
    <w:p w14:paraId="7731557B" w14:textId="77777777" w:rsidR="00630AC4" w:rsidRDefault="00000000">
      <w:pPr>
        <w:ind w:firstLineChars="0" w:firstLine="0"/>
        <w:rPr>
          <w:rFonts w:ascii="楷体" w:eastAsia="楷体" w:hAnsi="楷体" w:cs="楷体"/>
          <w:color w:val="auto"/>
        </w:rPr>
      </w:pPr>
      <w:r>
        <w:rPr>
          <w:rFonts w:ascii="楷体" w:eastAsia="楷体" w:hAnsi="楷体" w:cs="楷体" w:hint="eastAsia"/>
          <w:color w:val="auto"/>
        </w:rPr>
        <w:t>若某些分区使用逻辑地址，某些分区使用物理地址，则使用物理地址的分区，逻辑地址与物理地址保持一致即可。</w:t>
      </w:r>
    </w:p>
    <w:p w14:paraId="3AA95249" w14:textId="77777777" w:rsidR="00630AC4" w:rsidRDefault="00000000">
      <w:pPr>
        <w:numPr>
          <w:ilvl w:val="0"/>
          <w:numId w:val="2"/>
        </w:numPr>
        <w:ind w:left="420" w:firstLineChars="0" w:hanging="420"/>
        <w:outlineLvl w:val="4"/>
        <w:rPr>
          <w:i/>
          <w:iCs/>
          <w:color w:val="auto"/>
        </w:rPr>
      </w:pPr>
      <w:r>
        <w:rPr>
          <w:rFonts w:hint="eastAsia"/>
          <w:i/>
          <w:iCs/>
          <w:color w:val="auto"/>
        </w:rPr>
        <w:t xml:space="preserve">ota_int32 </w:t>
      </w:r>
      <w:proofErr w:type="spellStart"/>
      <w:r>
        <w:rPr>
          <w:rFonts w:hint="eastAsia"/>
          <w:i/>
          <w:iCs/>
          <w:color w:val="auto"/>
        </w:rPr>
        <w:t>ota_start_</w:t>
      </w:r>
      <w:proofErr w:type="gramStart"/>
      <w:r>
        <w:rPr>
          <w:rFonts w:hint="eastAsia"/>
          <w:i/>
          <w:iCs/>
          <w:color w:val="auto"/>
        </w:rPr>
        <w:t>up</w:t>
      </w:r>
      <w:proofErr w:type="spellEnd"/>
      <w:r>
        <w:rPr>
          <w:rFonts w:hint="eastAsia"/>
          <w:i/>
          <w:iCs/>
          <w:color w:val="auto"/>
        </w:rPr>
        <w:t>(</w:t>
      </w:r>
      <w:proofErr w:type="gramEnd"/>
      <w:r>
        <w:rPr>
          <w:rFonts w:hint="eastAsia"/>
          <w:i/>
          <w:iCs/>
          <w:color w:val="auto"/>
        </w:rPr>
        <w:t xml:space="preserve">ota_uint32 </w:t>
      </w:r>
      <w:proofErr w:type="spellStart"/>
      <w:r>
        <w:rPr>
          <w:rFonts w:hint="eastAsia"/>
          <w:i/>
          <w:iCs/>
          <w:color w:val="auto"/>
        </w:rPr>
        <w:t>try_times</w:t>
      </w:r>
      <w:proofErr w:type="spellEnd"/>
      <w:r>
        <w:rPr>
          <w:rFonts w:hint="eastAsia"/>
          <w:i/>
          <w:iCs/>
          <w:color w:val="auto"/>
        </w:rPr>
        <w:t>)</w:t>
      </w:r>
    </w:p>
    <w:p w14:paraId="0CC68514" w14:textId="77777777" w:rsidR="00630AC4" w:rsidRDefault="00000000">
      <w:pPr>
        <w:ind w:firstLine="480"/>
      </w:pPr>
      <w:r>
        <w:rPr>
          <w:rFonts w:hint="eastAsia"/>
        </w:rPr>
        <w:t>功能描述：启动升级</w:t>
      </w:r>
    </w:p>
    <w:p w14:paraId="36EBF97A" w14:textId="77777777" w:rsidR="00630AC4" w:rsidRDefault="00000000">
      <w:pPr>
        <w:ind w:firstLine="480"/>
      </w:pPr>
      <w:r>
        <w:rPr>
          <w:rFonts w:hint="eastAsia"/>
        </w:rPr>
        <w:t>输入参数：</w:t>
      </w:r>
      <w:r>
        <w:rPr>
          <w:rFonts w:hint="eastAsia"/>
          <w:color w:val="auto"/>
        </w:rPr>
        <w:t xml:space="preserve">ota_uint32 </w:t>
      </w:r>
      <w:proofErr w:type="spellStart"/>
      <w:r>
        <w:rPr>
          <w:rFonts w:hint="eastAsia"/>
          <w:color w:val="auto"/>
        </w:rPr>
        <w:t>try_time</w:t>
      </w:r>
      <w:proofErr w:type="spellEnd"/>
      <w:r>
        <w:rPr>
          <w:rFonts w:hint="eastAsia"/>
          <w:color w:val="auto"/>
        </w:rPr>
        <w:t>：升级重试次数。建议至少重试一次</w:t>
      </w:r>
    </w:p>
    <w:p w14:paraId="15CE936A" w14:textId="77777777" w:rsidR="00630AC4" w:rsidRDefault="00000000">
      <w:pPr>
        <w:ind w:firstLine="480"/>
      </w:pPr>
      <w:r>
        <w:rPr>
          <w:rFonts w:ascii="楷体" w:eastAsia="楷体" w:hAnsi="楷体" w:cs="楷体" w:hint="eastAsia"/>
        </w:rPr>
        <w:t>返回值：  升级结果返回码</w:t>
      </w:r>
    </w:p>
    <w:p w14:paraId="30FA1809" w14:textId="77777777" w:rsidR="00630AC4" w:rsidRDefault="00000000">
      <w:pPr>
        <w:pStyle w:val="3"/>
        <w:numPr>
          <w:ilvl w:val="2"/>
          <w:numId w:val="1"/>
        </w:numPr>
      </w:pPr>
      <w:bookmarkStart w:id="15" w:name="_Toc15321"/>
      <w:r>
        <w:rPr>
          <w:rFonts w:hint="eastAsia"/>
        </w:rPr>
        <w:t>返回码表</w:t>
      </w:r>
      <w:bookmarkEnd w:id="15"/>
    </w:p>
    <w:p w14:paraId="0578D289" w14:textId="66BDCF00" w:rsidR="00630AC4" w:rsidRDefault="00000000">
      <w:pPr>
        <w:pStyle w:val="ad"/>
        <w:rPr>
          <w:rFonts w:hint="default"/>
        </w:rPr>
      </w:pPr>
      <w:r>
        <w:t>表</w:t>
      </w:r>
      <w:r>
        <w:t xml:space="preserve"> 1-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 w:rsidR="005442F2">
        <w:rPr>
          <w:rFonts w:hint="default"/>
          <w:noProof/>
        </w:rPr>
        <w:t>1</w:t>
      </w:r>
      <w:r>
        <w:fldChar w:fldCharType="end"/>
      </w:r>
      <w:r>
        <w:t xml:space="preserve"> </w:t>
      </w:r>
      <w:r>
        <w:t>返回码表</w:t>
      </w:r>
    </w:p>
    <w:tbl>
      <w:tblPr>
        <w:tblW w:w="66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0"/>
        <w:gridCol w:w="4360"/>
      </w:tblGrid>
      <w:tr w:rsidR="00A915CE" w:rsidRPr="00A915CE" w14:paraId="541597C7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1ECF35A9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**状态码**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0E4A5117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**说明**</w:t>
            </w:r>
          </w:p>
        </w:tc>
      </w:tr>
      <w:tr w:rsidR="00A915CE" w:rsidRPr="00A915CE" w14:paraId="308B2F25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5B6C7E84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**1000**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6C3E63E5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升级成功</w:t>
            </w:r>
          </w:p>
        </w:tc>
      </w:tr>
      <w:tr w:rsidR="00A915CE" w:rsidRPr="00A915CE" w14:paraId="05CACD07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669C6818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**1001**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19524FC4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不需要升级</w:t>
            </w:r>
          </w:p>
        </w:tc>
      </w:tr>
      <w:tr w:rsidR="00A915CE" w:rsidRPr="00A915CE" w14:paraId="3733BBDF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50282935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***1002***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2FC1C1C7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内存不足</w:t>
            </w:r>
          </w:p>
        </w:tc>
      </w:tr>
      <w:tr w:rsidR="00A915CE" w:rsidRPr="00A915CE" w14:paraId="7695455F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56BB25EA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***1003***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64AA5BEB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无效升级包</w:t>
            </w:r>
          </w:p>
        </w:tc>
      </w:tr>
      <w:tr w:rsidR="00A915CE" w:rsidRPr="00A915CE" w14:paraId="20A430F8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57934924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***1004***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4869DF31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前置版本校验错误</w:t>
            </w:r>
          </w:p>
        </w:tc>
      </w:tr>
      <w:tr w:rsidR="00A915CE" w:rsidRPr="00A915CE" w14:paraId="341308DE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55F76F96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***1005***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1080B100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升级</w:t>
            </w:r>
            <w:proofErr w:type="gramStart"/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包类型</w:t>
            </w:r>
            <w:proofErr w:type="gramEnd"/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错误</w:t>
            </w:r>
          </w:p>
        </w:tc>
      </w:tr>
      <w:tr w:rsidR="00A915CE" w:rsidRPr="00A915CE" w14:paraId="40DCA4B1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59480B82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***1006***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3BEE526B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升级包不存在</w:t>
            </w:r>
          </w:p>
        </w:tc>
      </w:tr>
      <w:tr w:rsidR="00A915CE" w:rsidRPr="00A915CE" w14:paraId="0287459D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6BA701A0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***1007***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00F6437A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DL分区空间不足</w:t>
            </w:r>
          </w:p>
        </w:tc>
      </w:tr>
      <w:tr w:rsidR="00A915CE" w:rsidRPr="00A915CE" w14:paraId="26E73B0C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1A86448C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***1008***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2C0069CA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未找到分区</w:t>
            </w:r>
          </w:p>
        </w:tc>
      </w:tr>
      <w:tr w:rsidR="00A915CE" w:rsidRPr="00A915CE" w14:paraId="58F4B7E0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0FD0F039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***1009***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5D9C8705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分区读取错误</w:t>
            </w:r>
          </w:p>
        </w:tc>
      </w:tr>
      <w:tr w:rsidR="00A915CE" w:rsidRPr="00A915CE" w14:paraId="20E2D9F3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3F3EE17E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***1010***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6A5D85CC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分区写入错误</w:t>
            </w:r>
          </w:p>
        </w:tc>
      </w:tr>
      <w:tr w:rsidR="00A915CE" w:rsidRPr="00A915CE" w14:paraId="3ADF02D1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39CFF5E7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***1011***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7A19625A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分区擦除错误</w:t>
            </w:r>
          </w:p>
        </w:tc>
      </w:tr>
      <w:tr w:rsidR="00A915CE" w:rsidRPr="00A915CE" w14:paraId="6860D1A4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187BE9F7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***1012***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64CB5AA1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分区数据备份错误</w:t>
            </w:r>
          </w:p>
        </w:tc>
      </w:tr>
      <w:tr w:rsidR="00A915CE" w:rsidRPr="00A915CE" w14:paraId="4A623E38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655763C8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***1013***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649BDC60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分区数据还原错误</w:t>
            </w:r>
          </w:p>
        </w:tc>
      </w:tr>
      <w:tr w:rsidR="00A915CE" w:rsidRPr="00A915CE" w14:paraId="4F49E95E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35F9C109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***1014***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496F562D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流信息</w:t>
            </w:r>
            <w:proofErr w:type="gramEnd"/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初始化错误</w:t>
            </w:r>
          </w:p>
        </w:tc>
      </w:tr>
      <w:tr w:rsidR="00A915CE" w:rsidRPr="00A915CE" w14:paraId="27D41E73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618AA000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***1015***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1E290C93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头信息初始化错误</w:t>
            </w:r>
          </w:p>
        </w:tc>
      </w:tr>
      <w:tr w:rsidR="00A915CE" w:rsidRPr="00A915CE" w14:paraId="03C01A7A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0FA0DA5A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***1016***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28E5677E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解压头错误</w:t>
            </w:r>
          </w:p>
        </w:tc>
      </w:tr>
      <w:tr w:rsidR="00A915CE" w:rsidRPr="00A915CE" w14:paraId="2034E3E5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7BC47BA8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***1017***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3BC8C4DB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解压数据体错误</w:t>
            </w:r>
          </w:p>
        </w:tc>
      </w:tr>
      <w:tr w:rsidR="00A915CE" w:rsidRPr="00A915CE" w14:paraId="74B214C1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281795F8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***1018***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2BE11367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还原块长度错误</w:t>
            </w:r>
          </w:p>
        </w:tc>
      </w:tr>
      <w:tr w:rsidR="00A915CE" w:rsidRPr="00A915CE" w14:paraId="775DA26B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6ED3351C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***1019***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37A95CE6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差分包数据校验错误</w:t>
            </w:r>
          </w:p>
        </w:tc>
      </w:tr>
      <w:tr w:rsidR="00A915CE" w:rsidRPr="00A915CE" w14:paraId="19ECCD52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5E2CCBEB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***1501***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7797E9AF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新APP</w:t>
            </w:r>
            <w:proofErr w:type="gramStart"/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块数据</w:t>
            </w:r>
            <w:proofErr w:type="gramEnd"/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校验错误</w:t>
            </w:r>
          </w:p>
        </w:tc>
      </w:tr>
      <w:tr w:rsidR="00A915CE" w:rsidRPr="00A915CE" w14:paraId="33F5E206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2C8D8840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***1502***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4CB0C156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覆盖线差值计算错误</w:t>
            </w:r>
          </w:p>
        </w:tc>
      </w:tr>
      <w:tr w:rsidR="00A915CE" w:rsidRPr="00A915CE" w14:paraId="05431B95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7AECDB97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***1503***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6BB120C5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构建新数据错误</w:t>
            </w:r>
          </w:p>
        </w:tc>
      </w:tr>
      <w:tr w:rsidR="00A915CE" w:rsidRPr="00A915CE" w14:paraId="7119AEE9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7A85D9E6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**1504**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7C054449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DL备份区域擦除失败</w:t>
            </w:r>
          </w:p>
        </w:tc>
      </w:tr>
      <w:tr w:rsidR="00A915CE" w:rsidRPr="00A915CE" w14:paraId="33ACE08E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01580D5F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**1505**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2A059835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解析块还原编号错误</w:t>
            </w:r>
          </w:p>
        </w:tc>
      </w:tr>
      <w:tr w:rsidR="00A915CE" w:rsidRPr="00A915CE" w14:paraId="5E8D1BCF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0A2F6884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**1506**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57C93F45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解析块覆盖线数量错误</w:t>
            </w:r>
          </w:p>
        </w:tc>
      </w:tr>
      <w:tr w:rsidR="00A915CE" w:rsidRPr="00A915CE" w14:paraId="01CA2179" w14:textId="77777777" w:rsidTr="00A915CE">
        <w:trPr>
          <w:trHeight w:val="285"/>
          <w:jc w:val="center"/>
        </w:trPr>
        <w:tc>
          <w:tcPr>
            <w:tcW w:w="2260" w:type="dxa"/>
            <w:shd w:val="clear" w:color="auto" w:fill="auto"/>
            <w:noWrap/>
            <w:vAlign w:val="center"/>
            <w:hideMark/>
          </w:tcPr>
          <w:p w14:paraId="6670BF58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**1507**</w:t>
            </w:r>
          </w:p>
        </w:tc>
        <w:tc>
          <w:tcPr>
            <w:tcW w:w="4360" w:type="dxa"/>
            <w:shd w:val="clear" w:color="auto" w:fill="auto"/>
            <w:noWrap/>
            <w:vAlign w:val="center"/>
            <w:hideMark/>
          </w:tcPr>
          <w:p w14:paraId="0E69896F" w14:textId="77777777" w:rsidR="00A915CE" w:rsidRPr="00A915CE" w:rsidRDefault="00A915CE" w:rsidP="00A915CE">
            <w:pPr>
              <w:widowControl/>
              <w:snapToGrid/>
              <w:spacing w:before="0" w:after="0" w:line="240" w:lineRule="auto"/>
              <w:ind w:firstLineChars="0" w:firstLine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15C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新APP分区数据校验错误</w:t>
            </w:r>
          </w:p>
        </w:tc>
      </w:tr>
    </w:tbl>
    <w:p w14:paraId="2055D4FC" w14:textId="77777777" w:rsidR="00A915CE" w:rsidRPr="00A915CE" w:rsidRDefault="00A915CE">
      <w:pPr>
        <w:pStyle w:val="ad"/>
      </w:pPr>
    </w:p>
    <w:p w14:paraId="17C74786" w14:textId="77777777" w:rsidR="00630AC4" w:rsidRDefault="00000000">
      <w:pPr>
        <w:pStyle w:val="3"/>
        <w:numPr>
          <w:ilvl w:val="2"/>
          <w:numId w:val="1"/>
        </w:numPr>
      </w:pPr>
      <w:bookmarkStart w:id="16" w:name="_Toc319"/>
      <w:r>
        <w:rPr>
          <w:rFonts w:hint="eastAsia"/>
        </w:rPr>
        <w:t>适配流程</w:t>
      </w:r>
      <w:bookmarkEnd w:id="16"/>
    </w:p>
    <w:p w14:paraId="530FAC1B" w14:textId="77777777" w:rsidR="00630AC4" w:rsidRDefault="00000000">
      <w:pPr>
        <w:numPr>
          <w:ilvl w:val="0"/>
          <w:numId w:val="3"/>
        </w:numPr>
        <w:ind w:firstLineChars="0"/>
      </w:pPr>
      <w:r>
        <w:rPr>
          <w:rFonts w:hint="eastAsia"/>
        </w:rPr>
        <w:t>Flash</w:t>
      </w:r>
      <w:r>
        <w:rPr>
          <w:rFonts w:hint="eastAsia"/>
        </w:rPr>
        <w:t>操作接口</w:t>
      </w:r>
    </w:p>
    <w:p w14:paraId="1B4A6C24" w14:textId="77777777" w:rsidR="00630AC4" w:rsidRDefault="00000000">
      <w:pPr>
        <w:ind w:firstLineChars="0" w:firstLine="420"/>
      </w:pPr>
      <w:r>
        <w:t>ota_int32</w:t>
      </w:r>
      <w:r>
        <w:rPr>
          <w:rFonts w:hint="eastAsia"/>
        </w:rPr>
        <w:t xml:space="preserve"> </w:t>
      </w:r>
      <w:r>
        <w:t>(*</w:t>
      </w:r>
      <w:proofErr w:type="spellStart"/>
      <w:proofErr w:type="gramStart"/>
      <w:r>
        <w:t>init</w:t>
      </w:r>
      <w:proofErr w:type="spellEnd"/>
      <w:r>
        <w:t>)(</w:t>
      </w:r>
      <w:proofErr w:type="gramEnd"/>
      <w:r>
        <w:t>void);</w:t>
      </w:r>
    </w:p>
    <w:p w14:paraId="11235CE0" w14:textId="77777777" w:rsidR="00630AC4" w:rsidRDefault="00000000">
      <w:pPr>
        <w:ind w:firstLineChars="0" w:firstLine="420"/>
      </w:pPr>
      <w:r>
        <w:rPr>
          <w:rFonts w:hint="eastAsia"/>
        </w:rPr>
        <w:t>flash</w:t>
      </w:r>
      <w:r>
        <w:rPr>
          <w:rFonts w:hint="eastAsia"/>
        </w:rPr>
        <w:t>的初始化一般在</w:t>
      </w:r>
      <w:r>
        <w:rPr>
          <w:rFonts w:hint="eastAsia"/>
        </w:rPr>
        <w:t>bootloader</w:t>
      </w:r>
      <w:r>
        <w:rPr>
          <w:rFonts w:hint="eastAsia"/>
        </w:rPr>
        <w:t>硬件初始化阶段已完成，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接口为</w:t>
      </w:r>
      <w:r>
        <w:rPr>
          <w:rFonts w:hint="eastAsia"/>
        </w:rPr>
        <w:t>NULL</w:t>
      </w:r>
      <w:r>
        <w:rPr>
          <w:rFonts w:hint="eastAsia"/>
        </w:rPr>
        <w:t>；若需要在</w:t>
      </w:r>
      <w:proofErr w:type="spellStart"/>
      <w:r>
        <w:rPr>
          <w:rFonts w:hint="eastAsia"/>
        </w:rPr>
        <w:t>fal</w:t>
      </w:r>
      <w:proofErr w:type="spellEnd"/>
      <w:r>
        <w:rPr>
          <w:rFonts w:hint="eastAsia"/>
        </w:rPr>
        <w:t>初始化中完成，则可以在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接口中完成</w:t>
      </w:r>
      <w:r>
        <w:rPr>
          <w:rFonts w:hint="eastAsia"/>
        </w:rPr>
        <w:t>flash</w:t>
      </w:r>
      <w:r>
        <w:rPr>
          <w:rFonts w:hint="eastAsia"/>
        </w:rPr>
        <w:t>的硬件初始化。成功返回</w:t>
      </w:r>
      <w:r>
        <w:rPr>
          <w:rFonts w:hint="eastAsia"/>
        </w:rPr>
        <w:t>0</w:t>
      </w:r>
      <w:r>
        <w:rPr>
          <w:rFonts w:hint="eastAsia"/>
        </w:rPr>
        <w:t>，失败返回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14AEAEE8" w14:textId="77777777" w:rsidR="00630AC4" w:rsidRDefault="00000000">
      <w:pPr>
        <w:ind w:firstLineChars="0" w:firstLine="420"/>
      </w:pPr>
      <w:r>
        <w:t>ota_int32</w:t>
      </w:r>
      <w:r>
        <w:rPr>
          <w:rFonts w:hint="eastAsia"/>
        </w:rPr>
        <w:t xml:space="preserve"> </w:t>
      </w:r>
      <w:r>
        <w:t>(*</w:t>
      </w:r>
      <w:proofErr w:type="gramStart"/>
      <w:r>
        <w:t>read)(</w:t>
      </w:r>
      <w:proofErr w:type="gramEnd"/>
      <w:r>
        <w:t xml:space="preserve">ota_uint32 </w:t>
      </w:r>
      <w:proofErr w:type="spellStart"/>
      <w:r>
        <w:t>addr</w:t>
      </w:r>
      <w:proofErr w:type="spellEnd"/>
      <w:r>
        <w:t>, ota_uint8 *</w:t>
      </w:r>
      <w:proofErr w:type="spellStart"/>
      <w:r>
        <w:t>buf</w:t>
      </w:r>
      <w:proofErr w:type="spellEnd"/>
      <w:r>
        <w:t xml:space="preserve">, </w:t>
      </w:r>
      <w:proofErr w:type="spellStart"/>
      <w:r>
        <w:t>ota_size_t</w:t>
      </w:r>
      <w:proofErr w:type="spellEnd"/>
      <w:r>
        <w:t xml:space="preserve"> size);</w:t>
      </w:r>
    </w:p>
    <w:p w14:paraId="0C78B03C" w14:textId="77777777" w:rsidR="00630AC4" w:rsidRDefault="00000000">
      <w:pPr>
        <w:ind w:firstLineChars="0" w:firstLine="420"/>
      </w:pPr>
      <w:r>
        <w:rPr>
          <w:rFonts w:hint="eastAsia"/>
        </w:rPr>
        <w:t>数据读取接口，成功返回读取长度，失败返回</w:t>
      </w:r>
      <w:r>
        <w:rPr>
          <w:rFonts w:hint="eastAsia"/>
        </w:rPr>
        <w:t>-1</w:t>
      </w:r>
    </w:p>
    <w:p w14:paraId="0D0D98E2" w14:textId="77777777" w:rsidR="00630AC4" w:rsidRDefault="00000000">
      <w:pPr>
        <w:ind w:firstLineChars="0" w:firstLine="420"/>
      </w:pPr>
      <w:r>
        <w:t>ota_int32</w:t>
      </w:r>
      <w:r>
        <w:rPr>
          <w:rFonts w:hint="eastAsia"/>
        </w:rPr>
        <w:t xml:space="preserve"> </w:t>
      </w:r>
      <w:r>
        <w:t>(*</w:t>
      </w:r>
      <w:proofErr w:type="gramStart"/>
      <w:r>
        <w:t>write)(</w:t>
      </w:r>
      <w:proofErr w:type="gramEnd"/>
      <w:r>
        <w:t xml:space="preserve">ota_uint32 </w:t>
      </w:r>
      <w:proofErr w:type="spellStart"/>
      <w:r>
        <w:t>addr</w:t>
      </w:r>
      <w:proofErr w:type="spellEnd"/>
      <w:r>
        <w:t>, const ota_uint8 *</w:t>
      </w:r>
      <w:proofErr w:type="spellStart"/>
      <w:r>
        <w:t>buf</w:t>
      </w:r>
      <w:proofErr w:type="spellEnd"/>
      <w:r>
        <w:t xml:space="preserve">, </w:t>
      </w:r>
      <w:proofErr w:type="spellStart"/>
      <w:r>
        <w:t>ota_size_t</w:t>
      </w:r>
      <w:proofErr w:type="spellEnd"/>
      <w:r>
        <w:t xml:space="preserve"> size);</w:t>
      </w:r>
    </w:p>
    <w:p w14:paraId="5DAEDA96" w14:textId="77777777" w:rsidR="00630AC4" w:rsidRDefault="00000000">
      <w:pPr>
        <w:ind w:firstLineChars="0" w:firstLine="420"/>
      </w:pPr>
      <w:r>
        <w:rPr>
          <w:rFonts w:hint="eastAsia"/>
        </w:rPr>
        <w:t>数据写入接口，成功返回写入长度，失败返回</w:t>
      </w:r>
      <w:r>
        <w:rPr>
          <w:rFonts w:hint="eastAsia"/>
        </w:rPr>
        <w:t>-1</w:t>
      </w:r>
    </w:p>
    <w:p w14:paraId="18048715" w14:textId="77777777" w:rsidR="00630AC4" w:rsidRDefault="00000000">
      <w:pPr>
        <w:ind w:firstLineChars="0" w:firstLine="420"/>
      </w:pPr>
      <w:r>
        <w:t>ota_int32</w:t>
      </w:r>
      <w:r>
        <w:rPr>
          <w:rFonts w:hint="eastAsia"/>
        </w:rPr>
        <w:t xml:space="preserve"> </w:t>
      </w:r>
      <w:r>
        <w:t>(*</w:t>
      </w:r>
      <w:proofErr w:type="gramStart"/>
      <w:r>
        <w:t>erase)(</w:t>
      </w:r>
      <w:proofErr w:type="gramEnd"/>
      <w:r>
        <w:t xml:space="preserve">ota_uint32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ota_size_t</w:t>
      </w:r>
      <w:proofErr w:type="spellEnd"/>
      <w:r>
        <w:t xml:space="preserve"> size);</w:t>
      </w:r>
    </w:p>
    <w:p w14:paraId="00BEFB43" w14:textId="77777777" w:rsidR="00630AC4" w:rsidRDefault="00000000">
      <w:pPr>
        <w:ind w:firstLineChars="0" w:firstLine="420"/>
      </w:pPr>
      <w:r>
        <w:rPr>
          <w:rFonts w:hint="eastAsia"/>
        </w:rPr>
        <w:t>数据擦除接口，其中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按</w:t>
      </w:r>
      <w:r>
        <w:rPr>
          <w:rFonts w:hint="eastAsia"/>
        </w:rPr>
        <w:t>block</w:t>
      </w:r>
      <w:r>
        <w:rPr>
          <w:rFonts w:hint="eastAsia"/>
        </w:rPr>
        <w:t>对齐，</w:t>
      </w:r>
      <w:r>
        <w:rPr>
          <w:rFonts w:hint="eastAsia"/>
        </w:rPr>
        <w:t>size</w:t>
      </w:r>
      <w:r>
        <w:rPr>
          <w:rFonts w:hint="eastAsia"/>
        </w:rPr>
        <w:t>不是</w:t>
      </w:r>
      <w:r>
        <w:rPr>
          <w:rFonts w:hint="eastAsia"/>
        </w:rPr>
        <w:t>block</w:t>
      </w:r>
      <w:r>
        <w:rPr>
          <w:rFonts w:hint="eastAsia"/>
        </w:rPr>
        <w:t>的整数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时，按照最小对齐</w:t>
      </w:r>
      <w:r>
        <w:rPr>
          <w:rFonts w:hint="eastAsia"/>
        </w:rPr>
        <w:t>block</w:t>
      </w:r>
      <w:r>
        <w:rPr>
          <w:rFonts w:hint="eastAsia"/>
        </w:rPr>
        <w:t>擦除，成功返回</w:t>
      </w:r>
      <w:r>
        <w:rPr>
          <w:rFonts w:hint="eastAsia"/>
        </w:rPr>
        <w:t>0</w:t>
      </w:r>
      <w:r>
        <w:rPr>
          <w:rFonts w:hint="eastAsia"/>
        </w:rPr>
        <w:t>，失败返回</w:t>
      </w:r>
      <w:r>
        <w:rPr>
          <w:rFonts w:hint="eastAsia"/>
        </w:rPr>
        <w:t>-1</w:t>
      </w:r>
    </w:p>
    <w:p w14:paraId="39B9E985" w14:textId="77777777" w:rsidR="00630AC4" w:rsidRDefault="00000000">
      <w:pPr>
        <w:ind w:firstLineChars="0" w:firstLine="420"/>
      </w:pPr>
      <w:r>
        <w:rPr>
          <w:rFonts w:hint="eastAsia"/>
        </w:rPr>
        <w:t>将操作函数，</w:t>
      </w:r>
      <w:r>
        <w:rPr>
          <w:rFonts w:hint="eastAsia"/>
        </w:rPr>
        <w:t>flash</w:t>
      </w:r>
      <w:r>
        <w:rPr>
          <w:rFonts w:hint="eastAsia"/>
        </w:rPr>
        <w:t>名称，容量，块大小（擦除大小）填写至</w:t>
      </w:r>
      <w:proofErr w:type="spellStart"/>
      <w:r>
        <w:rPr>
          <w:rFonts w:hint="eastAsia"/>
        </w:rPr>
        <w:t>ota_fal_flash_t</w:t>
      </w:r>
      <w:proofErr w:type="spellEnd"/>
      <w:r>
        <w:rPr>
          <w:rFonts w:hint="eastAsia"/>
        </w:rPr>
        <w:t>类型的表中。如果有多个不同的</w:t>
      </w:r>
      <w:r>
        <w:rPr>
          <w:rFonts w:hint="eastAsia"/>
        </w:rPr>
        <w:t>flash</w:t>
      </w:r>
      <w:r>
        <w:rPr>
          <w:rFonts w:hint="eastAsia"/>
        </w:rPr>
        <w:t>设备，根据实际情况，实现相应的操作函</w:t>
      </w:r>
      <w:r>
        <w:rPr>
          <w:rFonts w:hint="eastAsia"/>
        </w:rPr>
        <w:lastRenderedPageBreak/>
        <w:t>数，并将硬件信息添加到</w:t>
      </w:r>
      <w:r>
        <w:rPr>
          <w:rFonts w:hint="eastAsia"/>
        </w:rPr>
        <w:t>flash</w:t>
      </w:r>
      <w:r>
        <w:rPr>
          <w:rFonts w:hint="eastAsia"/>
        </w:rPr>
        <w:t>表中即可。</w:t>
      </w:r>
    </w:p>
    <w:p w14:paraId="2C40654A" w14:textId="77777777" w:rsidR="00630AC4" w:rsidRDefault="00000000">
      <w:pPr>
        <w:numPr>
          <w:ilvl w:val="0"/>
          <w:numId w:val="3"/>
        </w:numPr>
        <w:ind w:firstLineChars="0"/>
      </w:pPr>
      <w:r>
        <w:rPr>
          <w:rFonts w:hint="eastAsia"/>
        </w:rPr>
        <w:t>填写分区表</w:t>
      </w:r>
    </w:p>
    <w:p w14:paraId="3D7AA23F" w14:textId="77777777" w:rsidR="00630AC4" w:rsidRDefault="00000000">
      <w:pPr>
        <w:ind w:firstLineChars="0" w:firstLine="420"/>
      </w:pPr>
      <w:proofErr w:type="spellStart"/>
      <w:r>
        <w:rPr>
          <w:rFonts w:hint="eastAsia"/>
        </w:rPr>
        <w:t>ota_fal_part_info_t</w:t>
      </w:r>
      <w:proofErr w:type="spellEnd"/>
      <w:r>
        <w:rPr>
          <w:rFonts w:hint="eastAsia"/>
        </w:rPr>
        <w:t>类型的分区表中包含了需要升级的“</w:t>
      </w:r>
      <w:r>
        <w:rPr>
          <w:rFonts w:hint="eastAsia"/>
        </w:rPr>
        <w:t>APP</w:t>
      </w:r>
      <w:r>
        <w:rPr>
          <w:rFonts w:hint="eastAsia"/>
        </w:rPr>
        <w:t>”分区以及“</w:t>
      </w:r>
      <w:r>
        <w:rPr>
          <w:rFonts w:hint="eastAsia"/>
        </w:rPr>
        <w:t>download</w:t>
      </w:r>
      <w:r>
        <w:rPr>
          <w:rFonts w:hint="eastAsia"/>
        </w:rPr>
        <w:t>”分区，除了</w:t>
      </w:r>
      <w:r>
        <w:rPr>
          <w:rFonts w:hint="eastAsia"/>
        </w:rPr>
        <w:t>download</w:t>
      </w:r>
      <w:r>
        <w:rPr>
          <w:rFonts w:hint="eastAsia"/>
        </w:rPr>
        <w:t>分区名称是固定的，其他“</w:t>
      </w:r>
      <w:r>
        <w:rPr>
          <w:rFonts w:hint="eastAsia"/>
        </w:rPr>
        <w:t>APP</w:t>
      </w:r>
      <w:r>
        <w:rPr>
          <w:rFonts w:hint="eastAsia"/>
        </w:rPr>
        <w:t>”的名称可以任意命名。每个分区，包含了分区名称，所在</w:t>
      </w:r>
      <w:r>
        <w:rPr>
          <w:rFonts w:hint="eastAsia"/>
        </w:rPr>
        <w:t>flash</w:t>
      </w:r>
      <w:r>
        <w:rPr>
          <w:rFonts w:hint="eastAsia"/>
        </w:rPr>
        <w:t>名称，起始地址（如果使用了逻辑地址需填写逻辑地址），分区大小，分区类型（“</w:t>
      </w:r>
      <w:r>
        <w:rPr>
          <w:rFonts w:hint="eastAsia"/>
        </w:rPr>
        <w:t>APP</w:t>
      </w:r>
      <w:r>
        <w:rPr>
          <w:rFonts w:hint="eastAsia"/>
        </w:rPr>
        <w:t>”必须为</w:t>
      </w:r>
      <w:r>
        <w:rPr>
          <w:rFonts w:hint="eastAsia"/>
        </w:rPr>
        <w:t>FAL_UPGRADE_PART</w:t>
      </w:r>
      <w:r>
        <w:rPr>
          <w:rFonts w:hint="eastAsia"/>
        </w:rPr>
        <w:t>类型，“</w:t>
      </w:r>
      <w:r>
        <w:rPr>
          <w:rFonts w:hint="eastAsia"/>
        </w:rPr>
        <w:t>download</w:t>
      </w:r>
      <w:r>
        <w:rPr>
          <w:rFonts w:hint="eastAsia"/>
        </w:rPr>
        <w:t>”必须为</w:t>
      </w:r>
      <w:r>
        <w:rPr>
          <w:rFonts w:hint="eastAsia"/>
        </w:rPr>
        <w:t>FAL_DOWNLOAD_PART</w:t>
      </w:r>
      <w:r>
        <w:rPr>
          <w:rFonts w:hint="eastAsia"/>
        </w:rPr>
        <w:t>类型），分区名称不可重复。</w:t>
      </w:r>
    </w:p>
    <w:p w14:paraId="24AF26FA" w14:textId="77777777" w:rsidR="00630AC4" w:rsidRDefault="00000000">
      <w:pPr>
        <w:numPr>
          <w:ilvl w:val="0"/>
          <w:numId w:val="3"/>
        </w:numPr>
        <w:ind w:firstLineChars="0"/>
      </w:pPr>
      <w:r>
        <w:rPr>
          <w:rFonts w:hint="eastAsia"/>
        </w:rPr>
        <w:t>配置参数</w:t>
      </w:r>
    </w:p>
    <w:p w14:paraId="6E77015C" w14:textId="77777777" w:rsidR="00630AC4" w:rsidRDefault="00000000">
      <w:pPr>
        <w:ind w:firstLineChars="0" w:firstLine="420"/>
      </w:pPr>
      <w:r>
        <w:rPr>
          <w:rFonts w:hint="eastAsia"/>
        </w:rPr>
        <w:t>根据实际情况，修改</w:t>
      </w:r>
      <w:proofErr w:type="spellStart"/>
      <w:r>
        <w:rPr>
          <w:rFonts w:hint="eastAsia"/>
        </w:rPr>
        <w:t>oneos_config.h</w:t>
      </w:r>
      <w:proofErr w:type="spellEnd"/>
      <w:r>
        <w:rPr>
          <w:rFonts w:hint="eastAsia"/>
        </w:rPr>
        <w:t>中的配置参数（见</w:t>
      </w:r>
      <w:r>
        <w:rPr>
          <w:rFonts w:hint="eastAsia"/>
        </w:rPr>
        <w:t>2.1.6</w:t>
      </w:r>
      <w:r>
        <w:rPr>
          <w:rFonts w:hint="eastAsia"/>
        </w:rPr>
        <w:t>参数配置章节）</w:t>
      </w:r>
    </w:p>
    <w:p w14:paraId="667C1DA1" w14:textId="77777777" w:rsidR="00630AC4" w:rsidRDefault="00000000">
      <w:pPr>
        <w:numPr>
          <w:ilvl w:val="0"/>
          <w:numId w:val="3"/>
        </w:numPr>
        <w:ind w:firstLineChars="0"/>
      </w:pPr>
      <w:r>
        <w:rPr>
          <w:rFonts w:hint="eastAsia"/>
        </w:rPr>
        <w:t>初始化地址映射（必要时）</w:t>
      </w:r>
    </w:p>
    <w:p w14:paraId="4289A964" w14:textId="77777777" w:rsidR="00630AC4" w:rsidRDefault="00000000">
      <w:pPr>
        <w:ind w:firstLineChars="0" w:firstLine="420"/>
      </w:pPr>
      <w:r>
        <w:rPr>
          <w:rFonts w:hint="eastAsia"/>
        </w:rPr>
        <w:t>若使用逻辑地址，需要填写</w:t>
      </w:r>
      <w:proofErr w:type="spellStart"/>
      <w:r>
        <w:rPr>
          <w:rFonts w:hint="eastAsia"/>
        </w:rPr>
        <w:t>ota_fal_map_t</w:t>
      </w:r>
      <w:proofErr w:type="spellEnd"/>
      <w:r>
        <w:rPr>
          <w:rFonts w:hint="eastAsia"/>
        </w:rPr>
        <w:t>类型的地址映射表，表中必须包含分区表中所有的分区地址映射信息，若某些分区不使用逻辑地址，则逻辑地址与物理地址保持一致。通过</w:t>
      </w:r>
      <w:proofErr w:type="spellStart"/>
      <w:r>
        <w:rPr>
          <w:rFonts w:hint="eastAsia"/>
        </w:rPr>
        <w:t>ota_fal_map_init</w:t>
      </w:r>
      <w:proofErr w:type="spellEnd"/>
      <w:r>
        <w:rPr>
          <w:rFonts w:hint="eastAsia"/>
        </w:rPr>
        <w:t>接口完成地址映射初始化。</w:t>
      </w:r>
    </w:p>
    <w:p w14:paraId="36343D7E" w14:textId="77777777" w:rsidR="00630AC4" w:rsidRDefault="00000000">
      <w:pPr>
        <w:numPr>
          <w:ilvl w:val="0"/>
          <w:numId w:val="3"/>
        </w:numPr>
        <w:ind w:firstLineChars="0"/>
      </w:pPr>
      <w:r>
        <w:rPr>
          <w:rFonts w:hint="eastAsia"/>
        </w:rPr>
        <w:t>初始化分区信息</w:t>
      </w:r>
    </w:p>
    <w:p w14:paraId="0D27CE4A" w14:textId="77777777" w:rsidR="00630AC4" w:rsidRDefault="00000000">
      <w:pPr>
        <w:ind w:firstLineChars="0" w:firstLine="420"/>
      </w:pPr>
      <w:r>
        <w:rPr>
          <w:rFonts w:hint="eastAsia"/>
        </w:rPr>
        <w:t>将</w:t>
      </w:r>
      <w:r>
        <w:rPr>
          <w:rFonts w:hint="eastAsia"/>
        </w:rPr>
        <w:t>flash</w:t>
      </w:r>
      <w:r>
        <w:rPr>
          <w:rFonts w:hint="eastAsia"/>
        </w:rPr>
        <w:t>表和分区表作为参数，调用</w:t>
      </w:r>
      <w:proofErr w:type="spellStart"/>
      <w:r>
        <w:rPr>
          <w:rFonts w:hint="eastAsia"/>
        </w:rPr>
        <w:t>ota_fal_init</w:t>
      </w:r>
      <w:proofErr w:type="spellEnd"/>
      <w:r>
        <w:rPr>
          <w:rFonts w:hint="eastAsia"/>
        </w:rPr>
        <w:t>接口完成分区信息初始化。</w:t>
      </w:r>
    </w:p>
    <w:p w14:paraId="4B21933F" w14:textId="77777777" w:rsidR="00630AC4" w:rsidRDefault="00000000">
      <w:pPr>
        <w:numPr>
          <w:ilvl w:val="0"/>
          <w:numId w:val="3"/>
        </w:numPr>
        <w:ind w:firstLineChars="0"/>
      </w:pPr>
      <w:r>
        <w:rPr>
          <w:rFonts w:hint="eastAsia"/>
        </w:rPr>
        <w:t>初始化堆空间（必要时）</w:t>
      </w:r>
    </w:p>
    <w:p w14:paraId="621AB1B9" w14:textId="77777777" w:rsidR="00630AC4" w:rsidRDefault="00000000">
      <w:pPr>
        <w:ind w:firstLineChars="0" w:firstLine="420"/>
      </w:pPr>
      <w:r>
        <w:rPr>
          <w:rFonts w:hint="eastAsia"/>
        </w:rPr>
        <w:t>若使用内置堆管理，则需要调用</w:t>
      </w:r>
      <w:proofErr w:type="spellStart"/>
      <w:r>
        <w:rPr>
          <w:rFonts w:hint="eastAsia"/>
        </w:rPr>
        <w:t>ota_heap_init</w:t>
      </w:r>
      <w:proofErr w:type="spellEnd"/>
      <w:r>
        <w:rPr>
          <w:rFonts w:hint="eastAsia"/>
        </w:rPr>
        <w:t>接口进行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初始化。</w:t>
      </w:r>
    </w:p>
    <w:p w14:paraId="3520FE3E" w14:textId="77777777" w:rsidR="00630AC4" w:rsidRDefault="00000000">
      <w:pPr>
        <w:numPr>
          <w:ilvl w:val="0"/>
          <w:numId w:val="3"/>
        </w:numPr>
        <w:ind w:firstLineChars="0"/>
      </w:pPr>
      <w:r>
        <w:rPr>
          <w:rFonts w:hint="eastAsia"/>
        </w:rPr>
        <w:t>检查升级状态</w:t>
      </w:r>
    </w:p>
    <w:p w14:paraId="4DC669EA" w14:textId="77777777" w:rsidR="00630AC4" w:rsidRDefault="00000000">
      <w:pPr>
        <w:ind w:firstLineChars="0" w:firstLine="420"/>
      </w:pPr>
      <w:r>
        <w:rPr>
          <w:rFonts w:hint="eastAsia"/>
        </w:rPr>
        <w:t>在</w:t>
      </w:r>
      <w:r>
        <w:rPr>
          <w:rFonts w:hint="eastAsia"/>
        </w:rPr>
        <w:t>bootloader</w:t>
      </w:r>
      <w:r>
        <w:rPr>
          <w:rFonts w:hint="eastAsia"/>
        </w:rPr>
        <w:t>启动时，读取</w:t>
      </w:r>
      <w:r>
        <w:rPr>
          <w:rFonts w:hint="eastAsia"/>
        </w:rPr>
        <w:t>download</w:t>
      </w:r>
      <w:r>
        <w:rPr>
          <w:rFonts w:hint="eastAsia"/>
        </w:rPr>
        <w:t>分区最后一个块起始存放的前</w:t>
      </w:r>
      <w:r>
        <w:rPr>
          <w:rFonts w:hint="eastAsia"/>
        </w:rPr>
        <w:t>2</w:t>
      </w:r>
      <w:r>
        <w:rPr>
          <w:rFonts w:hint="eastAsia"/>
        </w:rPr>
        <w:t>个成员数值，判断是否需要进入还原升级：</w:t>
      </w:r>
    </w:p>
    <w:p w14:paraId="4FDA043B" w14:textId="77777777" w:rsidR="00630AC4" w:rsidRDefault="00000000">
      <w:pPr>
        <w:ind w:firstLineChars="0" w:firstLine="420"/>
      </w:pPr>
      <w:r>
        <w:t xml:space="preserve">struct </w:t>
      </w:r>
      <w:proofErr w:type="spellStart"/>
      <w:r>
        <w:t>cmiot_update_state</w:t>
      </w:r>
      <w:proofErr w:type="spellEnd"/>
    </w:p>
    <w:p w14:paraId="79E13D8C" w14:textId="77777777" w:rsidR="00630AC4" w:rsidRDefault="00000000">
      <w:pPr>
        <w:ind w:firstLineChars="0" w:firstLine="420"/>
      </w:pPr>
      <w:r>
        <w:t>{</w:t>
      </w:r>
    </w:p>
    <w:p w14:paraId="51031633" w14:textId="77777777" w:rsidR="00630AC4" w:rsidRDefault="00000000">
      <w:pPr>
        <w:ind w:firstLineChars="0" w:firstLine="420"/>
      </w:pPr>
      <w:r>
        <w:t xml:space="preserve">    unsigned </w:t>
      </w:r>
      <w:proofErr w:type="gramStart"/>
      <w:r>
        <w:t xml:space="preserve">char  </w:t>
      </w:r>
      <w:proofErr w:type="spellStart"/>
      <w:r>
        <w:t>inited</w:t>
      </w:r>
      <w:proofErr w:type="spellEnd"/>
      <w:proofErr w:type="gramEnd"/>
      <w:r>
        <w:t>;</w:t>
      </w:r>
    </w:p>
    <w:p w14:paraId="7E77838E" w14:textId="77777777" w:rsidR="00630AC4" w:rsidRDefault="00000000">
      <w:pPr>
        <w:ind w:firstLineChars="0" w:firstLine="420"/>
      </w:pPr>
      <w:r>
        <w:t xml:space="preserve">    unsigned short </w:t>
      </w:r>
      <w:proofErr w:type="spellStart"/>
      <w:r>
        <w:t>update_result</w:t>
      </w:r>
      <w:proofErr w:type="spellEnd"/>
      <w:r>
        <w:t>;</w:t>
      </w:r>
    </w:p>
    <w:p w14:paraId="49FEE768" w14:textId="77777777" w:rsidR="00630AC4" w:rsidRDefault="00000000">
      <w:pPr>
        <w:ind w:firstLineChars="0" w:firstLine="420"/>
      </w:pPr>
      <w:r>
        <w:t>};</w:t>
      </w:r>
    </w:p>
    <w:p w14:paraId="53004E55" w14:textId="77777777" w:rsidR="00630AC4" w:rsidRDefault="00000000">
      <w:pPr>
        <w:ind w:firstLineChars="0" w:firstLine="420"/>
      </w:pPr>
      <w:proofErr w:type="spellStart"/>
      <w:r>
        <w:lastRenderedPageBreak/>
        <w:t>update_result</w:t>
      </w:r>
      <w:proofErr w:type="spellEnd"/>
      <w:r>
        <w:rPr>
          <w:rFonts w:hint="eastAsia"/>
        </w:rPr>
        <w:t>等于</w:t>
      </w:r>
      <w:r>
        <w:rPr>
          <w:rFonts w:hint="eastAsia"/>
        </w:rPr>
        <w:t>100</w:t>
      </w:r>
      <w:r>
        <w:rPr>
          <w:rFonts w:hint="eastAsia"/>
        </w:rPr>
        <w:t>，表示需要进入还原升级</w:t>
      </w:r>
    </w:p>
    <w:p w14:paraId="4DC9ECA4" w14:textId="77777777" w:rsidR="00630AC4" w:rsidRDefault="00000000">
      <w:pPr>
        <w:numPr>
          <w:ilvl w:val="0"/>
          <w:numId w:val="3"/>
        </w:numPr>
        <w:ind w:firstLineChars="0"/>
      </w:pPr>
      <w:r>
        <w:rPr>
          <w:rFonts w:hint="eastAsia"/>
        </w:rPr>
        <w:t>启动升级</w:t>
      </w:r>
    </w:p>
    <w:p w14:paraId="568840A5" w14:textId="77777777" w:rsidR="00630AC4" w:rsidRDefault="00000000">
      <w:pPr>
        <w:ind w:firstLine="48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ota_start_up</w:t>
      </w:r>
      <w:proofErr w:type="spellEnd"/>
      <w:r>
        <w:rPr>
          <w:rFonts w:hint="eastAsia"/>
        </w:rPr>
        <w:t>接口，启动升级。对比返回码，可以查看升级结果以及错误码</w:t>
      </w:r>
    </w:p>
    <w:p w14:paraId="4424D774" w14:textId="77777777" w:rsidR="00630AC4" w:rsidRDefault="00000000">
      <w:pPr>
        <w:pStyle w:val="3"/>
        <w:numPr>
          <w:ilvl w:val="2"/>
          <w:numId w:val="1"/>
        </w:numPr>
      </w:pPr>
      <w:bookmarkStart w:id="17" w:name="_Toc12042"/>
      <w:r>
        <w:rPr>
          <w:rFonts w:hint="eastAsia"/>
        </w:rPr>
        <w:t>参数配置</w:t>
      </w:r>
      <w:bookmarkEnd w:id="17"/>
    </w:p>
    <w:p w14:paraId="546A4AFD" w14:textId="77777777" w:rsidR="00630AC4" w:rsidRDefault="00000000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oneos_config.h</w:t>
      </w:r>
      <w:proofErr w:type="spellEnd"/>
      <w:r>
        <w:rPr>
          <w:rFonts w:hint="eastAsia"/>
        </w:rPr>
        <w:t>中，用户可配置的</w:t>
      </w:r>
      <w:r>
        <w:rPr>
          <w:rFonts w:hint="eastAsia"/>
        </w:rPr>
        <w:t>FOTA</w:t>
      </w:r>
      <w:r>
        <w:rPr>
          <w:rFonts w:hint="eastAsia"/>
        </w:rPr>
        <w:t>相关的几个重要参数如下：</w:t>
      </w:r>
    </w:p>
    <w:p w14:paraId="0CCBC18D" w14:textId="77777777" w:rsidR="00630AC4" w:rsidRDefault="00000000">
      <w:pPr>
        <w:numPr>
          <w:ilvl w:val="0"/>
          <w:numId w:val="4"/>
        </w:numPr>
        <w:ind w:firstLineChars="0"/>
        <w:outlineLvl w:val="4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可用内存大小CMIOT_FOTA_AVAILABLE_RAM_SIZE</w:t>
      </w:r>
    </w:p>
    <w:p w14:paraId="7FCCF870" w14:textId="77777777" w:rsidR="00630AC4" w:rsidRDefault="00000000">
      <w:pPr>
        <w:ind w:firstLineChars="0" w:firstLine="0"/>
        <w:rPr>
          <w:rFonts w:ascii="楷体" w:eastAsia="楷体" w:hAnsi="楷体" w:cs="楷体"/>
          <w:color w:val="FF0000"/>
          <w:sz w:val="21"/>
          <w:szCs w:val="21"/>
        </w:rPr>
      </w:pPr>
      <w:r>
        <w:rPr>
          <w:rFonts w:ascii="楷体" w:eastAsia="楷体" w:hAnsi="楷体" w:cs="楷体" w:hint="eastAsia"/>
          <w:sz w:val="21"/>
          <w:szCs w:val="21"/>
        </w:rPr>
        <w:t>示例：</w:t>
      </w:r>
      <w:r>
        <w:rPr>
          <w:rFonts w:ascii="楷体" w:eastAsia="楷体" w:hAnsi="楷体" w:cs="楷体" w:hint="eastAsia"/>
          <w:color w:val="0070C0"/>
          <w:sz w:val="21"/>
          <w:szCs w:val="21"/>
        </w:rPr>
        <w:t>#define CMIOT_FOTA_AVAILABLE_RAM_SIZE 0x80000</w:t>
      </w:r>
    </w:p>
    <w:p w14:paraId="7563E60F" w14:textId="77777777" w:rsidR="00630AC4" w:rsidRDefault="00000000">
      <w:pPr>
        <w:ind w:firstLine="480"/>
      </w:pPr>
      <w:r>
        <w:rPr>
          <w:rFonts w:hint="eastAsia"/>
        </w:rPr>
        <w:t>支持十进制</w:t>
      </w:r>
      <w:r>
        <w:rPr>
          <w:rFonts w:hint="eastAsia"/>
        </w:rPr>
        <w:t>/</w:t>
      </w:r>
      <w:r>
        <w:rPr>
          <w:rFonts w:hint="eastAsia"/>
        </w:rPr>
        <w:t>十六进制，行尾注释前必须加空格。该宏定义了</w:t>
      </w:r>
      <w:proofErr w:type="spellStart"/>
      <w:r>
        <w:rPr>
          <w:rFonts w:hint="eastAsia"/>
        </w:rPr>
        <w:t>fota</w:t>
      </w:r>
      <w:proofErr w:type="spellEnd"/>
      <w:r>
        <w:rPr>
          <w:rFonts w:hint="eastAsia"/>
        </w:rPr>
        <w:t>还原升级时真实可用的内存大小，在条件允许的情况下，内存越大越好。</w:t>
      </w:r>
    </w:p>
    <w:p w14:paraId="147DB394" w14:textId="77777777" w:rsidR="00630AC4" w:rsidRDefault="00000000">
      <w:pPr>
        <w:numPr>
          <w:ilvl w:val="0"/>
          <w:numId w:val="4"/>
        </w:numPr>
        <w:ind w:firstLineChars="0"/>
        <w:outlineLvl w:val="4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Download分区大小CMIOT_UPDATE_SIZE</w:t>
      </w:r>
    </w:p>
    <w:p w14:paraId="355EFE6C" w14:textId="77777777" w:rsidR="00630AC4" w:rsidRDefault="00000000">
      <w:pPr>
        <w:ind w:firstLineChars="0" w:firstLine="0"/>
        <w:rPr>
          <w:rFonts w:ascii="楷体" w:eastAsia="楷体" w:hAnsi="楷体" w:cs="楷体"/>
          <w:color w:val="FF0000"/>
          <w:sz w:val="21"/>
          <w:szCs w:val="21"/>
        </w:rPr>
      </w:pPr>
      <w:r>
        <w:rPr>
          <w:rFonts w:ascii="楷体" w:eastAsia="楷体" w:hAnsi="楷体" w:cs="楷体" w:hint="eastAsia"/>
          <w:sz w:val="21"/>
          <w:szCs w:val="21"/>
        </w:rPr>
        <w:t>示例：</w:t>
      </w:r>
      <w:r>
        <w:rPr>
          <w:rFonts w:ascii="楷体" w:eastAsia="楷体" w:hAnsi="楷体" w:cs="楷体" w:hint="eastAsia"/>
          <w:color w:val="0070C0"/>
          <w:sz w:val="21"/>
          <w:szCs w:val="21"/>
        </w:rPr>
        <w:t>#define CMIOT_UPDATE_SIZE 0xA0000</w:t>
      </w:r>
    </w:p>
    <w:p w14:paraId="18533DEB" w14:textId="77777777" w:rsidR="00630AC4" w:rsidRDefault="00000000">
      <w:pPr>
        <w:ind w:firstLine="480"/>
      </w:pPr>
      <w:r>
        <w:rPr>
          <w:rFonts w:hint="eastAsia"/>
        </w:rPr>
        <w:t>支持十进制</w:t>
      </w:r>
      <w:r>
        <w:rPr>
          <w:rFonts w:hint="eastAsia"/>
        </w:rPr>
        <w:t>/</w:t>
      </w:r>
      <w:r>
        <w:rPr>
          <w:rFonts w:hint="eastAsia"/>
        </w:rPr>
        <w:t>十六进制，行尾注释前必须加空格。该宏定义了差分包下载空间（即</w:t>
      </w:r>
      <w:r>
        <w:rPr>
          <w:rFonts w:hint="eastAsia"/>
        </w:rPr>
        <w:t>download</w:t>
      </w:r>
      <w:r>
        <w:rPr>
          <w:rFonts w:hint="eastAsia"/>
        </w:rPr>
        <w:t>分区）大小，在制作差分包时会对其进行校验，如果差分包的实际大小超过该值定义的大小，会提示制作差分包失败，用户需提前规划好</w:t>
      </w:r>
      <w:r>
        <w:rPr>
          <w:rFonts w:hint="eastAsia"/>
        </w:rPr>
        <w:t>download</w:t>
      </w:r>
      <w:r>
        <w:rPr>
          <w:rFonts w:hint="eastAsia"/>
        </w:rPr>
        <w:t>分区大小，不允许升级版本时再作改变。如果空间有限，可以采取多次少量进行升级。</w:t>
      </w:r>
    </w:p>
    <w:p w14:paraId="4C7B1B30" w14:textId="77777777" w:rsidR="00630AC4" w:rsidRDefault="00000000">
      <w:pPr>
        <w:numPr>
          <w:ilvl w:val="0"/>
          <w:numId w:val="4"/>
        </w:numPr>
        <w:ind w:firstLineChars="0"/>
        <w:outlineLvl w:val="4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Flash擦除大小CMIOT_DEFAULT_SECTOR_SIZE</w:t>
      </w:r>
    </w:p>
    <w:p w14:paraId="29CEF0D5" w14:textId="77777777" w:rsidR="00630AC4" w:rsidRDefault="00000000">
      <w:pPr>
        <w:ind w:firstLineChars="0" w:firstLine="0"/>
        <w:rPr>
          <w:rFonts w:ascii="楷体" w:eastAsia="楷体" w:hAnsi="楷体" w:cs="楷体"/>
          <w:color w:val="FF0000"/>
          <w:sz w:val="21"/>
          <w:szCs w:val="21"/>
        </w:rPr>
      </w:pPr>
      <w:r>
        <w:rPr>
          <w:rFonts w:ascii="楷体" w:eastAsia="楷体" w:hAnsi="楷体" w:cs="楷体" w:hint="eastAsia"/>
          <w:sz w:val="21"/>
          <w:szCs w:val="21"/>
        </w:rPr>
        <w:t>示例：</w:t>
      </w:r>
      <w:r>
        <w:rPr>
          <w:rFonts w:ascii="楷体" w:eastAsia="楷体" w:hAnsi="楷体" w:cs="楷体" w:hint="eastAsia"/>
          <w:color w:val="0070C0"/>
          <w:sz w:val="21"/>
          <w:szCs w:val="21"/>
        </w:rPr>
        <w:t>#define CMIOT_DEFAULT_SECTOR_SIZE 0x10000</w:t>
      </w:r>
    </w:p>
    <w:p w14:paraId="02F9E08B" w14:textId="77777777" w:rsidR="00630AC4" w:rsidRDefault="00000000">
      <w:pPr>
        <w:ind w:firstLine="480"/>
        <w:rPr>
          <w:rFonts w:ascii="楷体" w:eastAsia="楷体" w:hAnsi="楷体" w:cs="楷体"/>
          <w:color w:val="auto"/>
          <w:szCs w:val="21"/>
        </w:rPr>
      </w:pPr>
      <w:r>
        <w:rPr>
          <w:rFonts w:hint="eastAsia"/>
        </w:rPr>
        <w:t>支持十进制</w:t>
      </w:r>
      <w:r>
        <w:rPr>
          <w:rFonts w:hint="eastAsia"/>
        </w:rPr>
        <w:t>/</w:t>
      </w:r>
      <w:r>
        <w:rPr>
          <w:rFonts w:hint="eastAsia"/>
        </w:rPr>
        <w:t>十六进制，行尾注释前必须加空格。该宏定义了</w:t>
      </w:r>
      <w:r>
        <w:rPr>
          <w:rFonts w:hint="eastAsia"/>
        </w:rPr>
        <w:t>FLASH</w:t>
      </w:r>
      <w:r>
        <w:rPr>
          <w:rFonts w:hint="eastAsia"/>
        </w:rPr>
        <w:t>的块擦除大小，必须和实际</w:t>
      </w:r>
      <w:r>
        <w:rPr>
          <w:rFonts w:hint="eastAsia"/>
        </w:rPr>
        <w:t>flash</w:t>
      </w:r>
      <w:r>
        <w:rPr>
          <w:rFonts w:hint="eastAsia"/>
        </w:rPr>
        <w:t>的块擦除大小一致。制作差分包和还原升级，会以此作为计算和存储的基本单位。</w:t>
      </w:r>
    </w:p>
    <w:p w14:paraId="4727DAB6" w14:textId="77777777" w:rsidR="00630AC4" w:rsidRDefault="00000000">
      <w:pPr>
        <w:numPr>
          <w:ilvl w:val="0"/>
          <w:numId w:val="4"/>
        </w:numPr>
        <w:ind w:firstLineChars="0"/>
        <w:outlineLvl w:val="4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固件版本CMIOT_FIRMWARE_VERSION</w:t>
      </w:r>
    </w:p>
    <w:p w14:paraId="5EFE4405" w14:textId="77777777" w:rsidR="00630AC4" w:rsidRDefault="00000000">
      <w:pPr>
        <w:ind w:firstLine="420"/>
        <w:rPr>
          <w:rFonts w:ascii="楷体" w:eastAsia="楷体" w:hAnsi="楷体" w:cs="楷体"/>
          <w:color w:val="0070C0"/>
          <w:sz w:val="21"/>
          <w:szCs w:val="21"/>
        </w:rPr>
      </w:pPr>
      <w:r>
        <w:rPr>
          <w:rFonts w:ascii="楷体" w:eastAsia="楷体" w:hAnsi="楷体" w:cs="楷体" w:hint="eastAsia"/>
          <w:sz w:val="21"/>
          <w:szCs w:val="21"/>
        </w:rPr>
        <w:t>示例：</w:t>
      </w:r>
      <w:r>
        <w:rPr>
          <w:rFonts w:ascii="楷体" w:eastAsia="楷体" w:hAnsi="楷体" w:cs="楷体" w:hint="eastAsia"/>
          <w:color w:val="0070C0"/>
          <w:sz w:val="21"/>
          <w:szCs w:val="21"/>
        </w:rPr>
        <w:t>#define CMIOT_FIRMWARE_VERSION "1.0"</w:t>
      </w:r>
    </w:p>
    <w:p w14:paraId="5B8464BB" w14:textId="77777777" w:rsidR="00630AC4" w:rsidRDefault="00000000">
      <w:pPr>
        <w:ind w:firstLine="480"/>
        <w:rPr>
          <w:rFonts w:ascii="宋体" w:eastAsia="宋体" w:hAnsi="宋体" w:cs="宋体"/>
          <w:sz w:val="21"/>
          <w:szCs w:val="21"/>
        </w:rPr>
      </w:pPr>
      <w:r>
        <w:rPr>
          <w:rFonts w:hint="eastAsia"/>
        </w:rPr>
        <w:t>字符串，行尾注释前必须加空格。该宏定义了固件版本，升级版本时，版本号需同时进行迭代。</w:t>
      </w:r>
    </w:p>
    <w:p w14:paraId="01194FE0" w14:textId="77777777" w:rsidR="00630AC4" w:rsidRDefault="00000000">
      <w:pPr>
        <w:numPr>
          <w:ilvl w:val="0"/>
          <w:numId w:val="4"/>
        </w:numPr>
        <w:ind w:firstLineChars="0"/>
        <w:outlineLvl w:val="4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lastRenderedPageBreak/>
        <w:t>下载块大小CMIOT_DEFAULT_SEGMENT_SIZE_INDEX</w:t>
      </w:r>
    </w:p>
    <w:p w14:paraId="4319F41B" w14:textId="77777777" w:rsidR="00630AC4" w:rsidRDefault="00000000">
      <w:pPr>
        <w:ind w:firstLine="420"/>
        <w:rPr>
          <w:rFonts w:ascii="楷体" w:eastAsia="楷体" w:hAnsi="楷体" w:cs="楷体"/>
          <w:color w:val="0070C0"/>
          <w:sz w:val="21"/>
          <w:szCs w:val="21"/>
        </w:rPr>
      </w:pPr>
      <w:r>
        <w:rPr>
          <w:rFonts w:ascii="楷体" w:eastAsia="楷体" w:hAnsi="楷体" w:cs="楷体" w:hint="eastAsia"/>
          <w:sz w:val="21"/>
          <w:szCs w:val="21"/>
        </w:rPr>
        <w:t>示例：</w:t>
      </w:r>
      <w:r>
        <w:rPr>
          <w:rFonts w:ascii="楷体" w:eastAsia="楷体" w:hAnsi="楷体" w:cs="楷体" w:hint="eastAsia"/>
          <w:color w:val="0070C0"/>
          <w:sz w:val="21"/>
          <w:szCs w:val="21"/>
        </w:rPr>
        <w:t>#define CMIOT_DEFAULT_SEGMENT_SIZE_INDEX 3</w:t>
      </w:r>
    </w:p>
    <w:p w14:paraId="55B67E55" w14:textId="77777777" w:rsidR="00630AC4" w:rsidRDefault="00000000">
      <w:pPr>
        <w:ind w:firstLine="480"/>
      </w:pPr>
      <w:r>
        <w:rPr>
          <w:rFonts w:hint="eastAsia"/>
        </w:rPr>
        <w:t>十进制</w:t>
      </w:r>
      <w:r>
        <w:rPr>
          <w:rFonts w:hint="eastAsia"/>
        </w:rPr>
        <w:t>/</w:t>
      </w:r>
      <w:r>
        <w:rPr>
          <w:rFonts w:hint="eastAsia"/>
        </w:rPr>
        <w:t>十六进制，行尾注释前必须加空格。该宏定义了</w:t>
      </w:r>
      <w:proofErr w:type="gramStart"/>
      <w:r>
        <w:rPr>
          <w:rFonts w:hint="eastAsia"/>
        </w:rPr>
        <w:t>下载差</w:t>
      </w:r>
      <w:proofErr w:type="gramEnd"/>
      <w:r>
        <w:rPr>
          <w:rFonts w:hint="eastAsia"/>
        </w:rPr>
        <w:t>分包时默认的</w:t>
      </w:r>
      <w:r>
        <w:rPr>
          <w:rFonts w:hint="eastAsia"/>
        </w:rPr>
        <w:t>buff</w:t>
      </w:r>
      <w:r>
        <w:rPr>
          <w:rFonts w:hint="eastAsia"/>
        </w:rPr>
        <w:t>大小，该值越大，单次下载的数据包长度更大，总的下载时间会减少，最大可设置为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551975F8" w14:textId="77777777" w:rsidR="00630AC4" w:rsidRDefault="00000000">
      <w:pPr>
        <w:numPr>
          <w:ilvl w:val="0"/>
          <w:numId w:val="4"/>
        </w:numPr>
        <w:ind w:firstLineChars="0"/>
        <w:outlineLvl w:val="4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升级文件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CMIOT_FOTA_FILENAMEx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，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CMIOT_FOTA_ADDRESSx</w:t>
      </w:r>
      <w:proofErr w:type="spellEnd"/>
    </w:p>
    <w:p w14:paraId="4CCF84EF" w14:textId="77777777" w:rsidR="00630AC4" w:rsidRDefault="00000000">
      <w:pPr>
        <w:ind w:firstLine="420"/>
        <w:rPr>
          <w:rFonts w:ascii="楷体" w:eastAsia="楷体" w:hAnsi="楷体" w:cs="楷体"/>
          <w:color w:val="0070C0"/>
          <w:sz w:val="21"/>
          <w:szCs w:val="21"/>
        </w:rPr>
      </w:pPr>
      <w:r>
        <w:rPr>
          <w:rFonts w:ascii="楷体" w:eastAsia="楷体" w:hAnsi="楷体" w:cs="楷体" w:hint="eastAsia"/>
          <w:sz w:val="21"/>
          <w:szCs w:val="21"/>
        </w:rPr>
        <w:t>示例：</w:t>
      </w:r>
      <w:r>
        <w:rPr>
          <w:rFonts w:ascii="楷体" w:eastAsia="楷体" w:hAnsi="楷体" w:cs="楷体" w:hint="eastAsia"/>
          <w:color w:val="0070C0"/>
          <w:sz w:val="21"/>
          <w:szCs w:val="21"/>
        </w:rPr>
        <w:t>#define CMIOT_FOTA_FILENAME1 "mmi_res_240x240_child_circular.bin"</w:t>
      </w:r>
    </w:p>
    <w:p w14:paraId="502B967F" w14:textId="77777777" w:rsidR="00630AC4" w:rsidRDefault="00000000">
      <w:pPr>
        <w:ind w:firstLineChars="300" w:firstLine="630"/>
        <w:rPr>
          <w:rFonts w:ascii="楷体" w:eastAsia="楷体" w:hAnsi="楷体" w:cs="楷体"/>
          <w:color w:val="0070C0"/>
          <w:sz w:val="21"/>
          <w:szCs w:val="21"/>
        </w:rPr>
      </w:pPr>
      <w:r>
        <w:rPr>
          <w:rFonts w:ascii="楷体" w:eastAsia="楷体" w:hAnsi="楷体" w:cs="楷体" w:hint="eastAsia"/>
          <w:color w:val="0070C0"/>
          <w:sz w:val="21"/>
          <w:szCs w:val="21"/>
        </w:rPr>
        <w:t>#define CMIOT_FOTA_ADDRESS1 0x90000004</w:t>
      </w:r>
    </w:p>
    <w:p w14:paraId="33395F87" w14:textId="77777777" w:rsidR="00630AC4" w:rsidRDefault="00000000">
      <w:pPr>
        <w:ind w:firstLine="420"/>
      </w:pPr>
      <w:proofErr w:type="spellStart"/>
      <w:r>
        <w:rPr>
          <w:rFonts w:ascii="宋体" w:eastAsia="宋体" w:hAnsi="宋体" w:cs="宋体" w:hint="eastAsia"/>
          <w:sz w:val="21"/>
          <w:szCs w:val="21"/>
        </w:rPr>
        <w:t>CMIOT_FOTA_FILENAMEx</w:t>
      </w:r>
      <w:proofErr w:type="spellEnd"/>
      <w:r>
        <w:rPr>
          <w:rFonts w:hint="eastAsia"/>
        </w:rPr>
        <w:t>文件名为字符串，行尾注释前必须加空格。与实际文件名称对应，制作版本包时，会根据该名称检索文件。如果是单</w:t>
      </w:r>
      <w:r>
        <w:rPr>
          <w:rFonts w:hint="eastAsia"/>
        </w:rPr>
        <w:t>bin</w:t>
      </w:r>
      <w:r>
        <w:rPr>
          <w:rFonts w:hint="eastAsia"/>
        </w:rPr>
        <w:t>，则</w:t>
      </w:r>
      <w:r>
        <w:rPr>
          <w:rFonts w:hint="eastAsia"/>
        </w:rPr>
        <w:t>x</w:t>
      </w:r>
      <w:r>
        <w:rPr>
          <w:rFonts w:hint="eastAsia"/>
        </w:rPr>
        <w:t>为空，如果是多</w:t>
      </w:r>
      <w:r>
        <w:rPr>
          <w:rFonts w:hint="eastAsia"/>
        </w:rPr>
        <w:t>bin</w:t>
      </w:r>
      <w:r>
        <w:rPr>
          <w:rFonts w:hint="eastAsia"/>
        </w:rPr>
        <w:t>，</w:t>
      </w:r>
      <w:r>
        <w:rPr>
          <w:rFonts w:hint="eastAsia"/>
        </w:rPr>
        <w:t>x=1</w:t>
      </w:r>
      <w:r>
        <w:rPr>
          <w:rFonts w:hint="eastAsia"/>
        </w:rPr>
        <w:t>，</w:t>
      </w:r>
      <w:r>
        <w:rPr>
          <w:rFonts w:hint="eastAsia"/>
        </w:rPr>
        <w:t>2.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，文件名必须是以常见的二进制文件结尾，如</w:t>
      </w:r>
      <w:r>
        <w:t>’</w:t>
      </w:r>
      <w:r>
        <w:rPr>
          <w:rFonts w:hint="eastAsia"/>
        </w:rPr>
        <w:t>*.bin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*.</w:t>
      </w:r>
      <w:proofErr w:type="spellStart"/>
      <w:r>
        <w:rPr>
          <w:rFonts w:hint="eastAsia"/>
        </w:rPr>
        <w:t>img</w:t>
      </w:r>
      <w:proofErr w:type="spellEnd"/>
      <w:r>
        <w:t>’</w:t>
      </w:r>
      <w:r>
        <w:rPr>
          <w:rFonts w:hint="eastAsia"/>
        </w:rPr>
        <w:t>等，若差分文件为其他后缀，可以在文件末尾添加</w:t>
      </w:r>
      <w:r>
        <w:t>’</w:t>
      </w:r>
      <w:r>
        <w:rPr>
          <w:rFonts w:hint="eastAsia"/>
        </w:rPr>
        <w:t>.bin</w:t>
      </w:r>
      <w:r>
        <w:t>’</w:t>
      </w:r>
      <w:r>
        <w:rPr>
          <w:rFonts w:hint="eastAsia"/>
        </w:rPr>
        <w:t>。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CMIOT_FOTA_ADDRESSx</w:t>
      </w:r>
      <w:proofErr w:type="spellEnd"/>
      <w:r>
        <w:rPr>
          <w:rFonts w:hint="eastAsia"/>
        </w:rPr>
        <w:t>文件地址，必须是十六进制格式，如果使用逻辑地址，也应当符合地址的特征，如长度为</w:t>
      </w:r>
      <w:r>
        <w:rPr>
          <w:rFonts w:hint="eastAsia"/>
        </w:rPr>
        <w:t>8</w:t>
      </w:r>
      <w:r>
        <w:rPr>
          <w:rFonts w:hint="eastAsia"/>
        </w:rPr>
        <w:t>位。</w:t>
      </w:r>
    </w:p>
    <w:p w14:paraId="3B128C45" w14:textId="77777777" w:rsidR="00630AC4" w:rsidRDefault="00000000">
      <w:pPr>
        <w:numPr>
          <w:ilvl w:val="0"/>
          <w:numId w:val="4"/>
        </w:numPr>
        <w:ind w:firstLineChars="0"/>
        <w:outlineLvl w:val="4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全量</w:t>
      </w:r>
      <w:r>
        <w:rPr>
          <w:rFonts w:ascii="宋体" w:eastAsia="宋体" w:hAnsi="宋体" w:cs="宋体"/>
          <w:sz w:val="21"/>
          <w:szCs w:val="21"/>
        </w:rPr>
        <w:t>/</w:t>
      </w:r>
      <w:r>
        <w:rPr>
          <w:rFonts w:ascii="宋体" w:eastAsia="宋体" w:hAnsi="宋体" w:cs="宋体" w:hint="eastAsia"/>
          <w:sz w:val="21"/>
          <w:szCs w:val="21"/>
        </w:rPr>
        <w:t>差分升级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CMIOT_FOTA_USE_FULLx</w:t>
      </w:r>
      <w:proofErr w:type="spellEnd"/>
    </w:p>
    <w:p w14:paraId="519BFED1" w14:textId="77777777" w:rsidR="00630AC4" w:rsidRDefault="00000000">
      <w:pPr>
        <w:ind w:firstLine="420"/>
        <w:rPr>
          <w:rFonts w:ascii="楷体" w:eastAsia="楷体" w:hAnsi="楷体" w:cs="楷体"/>
          <w:color w:val="0070C0"/>
          <w:sz w:val="21"/>
          <w:szCs w:val="21"/>
        </w:rPr>
      </w:pPr>
      <w:r>
        <w:rPr>
          <w:rFonts w:ascii="楷体" w:eastAsia="楷体" w:hAnsi="楷体" w:cs="楷体" w:hint="eastAsia"/>
          <w:sz w:val="21"/>
          <w:szCs w:val="21"/>
        </w:rPr>
        <w:t>示例：</w:t>
      </w:r>
      <w:r>
        <w:rPr>
          <w:rFonts w:ascii="楷体" w:eastAsia="楷体" w:hAnsi="楷体" w:cs="楷体" w:hint="eastAsia"/>
          <w:color w:val="0070C0"/>
          <w:sz w:val="21"/>
          <w:szCs w:val="21"/>
        </w:rPr>
        <w:t>#define CMIOT_FOTA_USE_FULL2</w:t>
      </w:r>
    </w:p>
    <w:p w14:paraId="688B8A44" w14:textId="77777777" w:rsidR="00630AC4" w:rsidRDefault="00000000">
      <w:pPr>
        <w:ind w:firstLine="420"/>
        <w:rPr>
          <w:rFonts w:ascii="宋体" w:eastAsia="宋体" w:hAnsi="宋体" w:cs="宋体"/>
          <w:sz w:val="21"/>
          <w:szCs w:val="21"/>
        </w:rPr>
      </w:pPr>
      <w:proofErr w:type="spellStart"/>
      <w:r>
        <w:rPr>
          <w:rFonts w:ascii="宋体" w:eastAsia="宋体" w:hAnsi="宋体" w:cs="宋体" w:hint="eastAsia"/>
          <w:sz w:val="21"/>
          <w:szCs w:val="21"/>
        </w:rPr>
        <w:t>CMIOT_FOTA_USE_FULLx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，表示对应的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CMIOT_FOTA_FILENAMEx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升级模式为全量升级。默认为差分升级。当目标版本</w:t>
      </w:r>
      <w:proofErr w:type="gramStart"/>
      <w:r>
        <w:rPr>
          <w:rFonts w:ascii="宋体" w:eastAsia="宋体" w:hAnsi="宋体" w:cs="宋体" w:hint="eastAsia"/>
          <w:sz w:val="21"/>
          <w:szCs w:val="21"/>
        </w:rPr>
        <w:t>需要做全量</w:t>
      </w:r>
      <w:proofErr w:type="gramEnd"/>
      <w:r>
        <w:rPr>
          <w:rFonts w:ascii="宋体" w:eastAsia="宋体" w:hAnsi="宋体" w:cs="宋体" w:hint="eastAsia"/>
          <w:sz w:val="21"/>
          <w:szCs w:val="21"/>
        </w:rPr>
        <w:t>升级时，可定义该宏。</w:t>
      </w:r>
    </w:p>
    <w:p w14:paraId="4C443396" w14:textId="77777777" w:rsidR="00630AC4" w:rsidRDefault="00000000">
      <w:pPr>
        <w:pStyle w:val="1"/>
        <w:numPr>
          <w:ilvl w:val="0"/>
          <w:numId w:val="1"/>
        </w:numPr>
      </w:pPr>
      <w:bookmarkStart w:id="18" w:name="_Toc19813"/>
      <w:r>
        <w:rPr>
          <w:rFonts w:hint="eastAsia"/>
          <w:sz w:val="32"/>
          <w:szCs w:val="32"/>
        </w:rPr>
        <w:t>平台使用说</w:t>
      </w:r>
      <w:r>
        <w:rPr>
          <w:rFonts w:hint="eastAsia"/>
        </w:rPr>
        <w:t>明</w:t>
      </w:r>
      <w:bookmarkEnd w:id="18"/>
    </w:p>
    <w:p w14:paraId="6F7BD602" w14:textId="77777777" w:rsidR="00630AC4" w:rsidRDefault="00000000">
      <w:pPr>
        <w:pStyle w:val="2"/>
        <w:numPr>
          <w:ilvl w:val="1"/>
          <w:numId w:val="1"/>
        </w:numPr>
      </w:pPr>
      <w:bookmarkStart w:id="19" w:name="_Toc22037"/>
      <w:r>
        <w:rPr>
          <w:rFonts w:hint="eastAsia"/>
          <w:b w:val="0"/>
          <w:szCs w:val="30"/>
        </w:rPr>
        <w:t>创建产品</w:t>
      </w:r>
      <w:bookmarkEnd w:id="19"/>
    </w:p>
    <w:p w14:paraId="7CCE06BB" w14:textId="77777777" w:rsidR="00630AC4" w:rsidRDefault="00000000">
      <w:pPr>
        <w:ind w:firstLineChars="0" w:firstLine="0"/>
      </w:pPr>
      <w:r>
        <w:rPr>
          <w:rFonts w:hint="eastAsia"/>
        </w:rPr>
        <w:t>①登录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工作台</w:t>
      </w:r>
      <w:r>
        <w:rPr>
          <w:rFonts w:hint="eastAsia"/>
        </w:rPr>
        <w:t>OTA</w:t>
      </w:r>
      <w:r>
        <w:rPr>
          <w:rFonts w:hint="eastAsia"/>
        </w:rPr>
        <w:t>升级服务平台</w:t>
      </w:r>
      <w:r>
        <w:rPr>
          <w:rFonts w:hint="eastAsia"/>
        </w:rPr>
        <w:t>:</w:t>
      </w:r>
    </w:p>
    <w:p w14:paraId="06E52574" w14:textId="77777777" w:rsidR="00630AC4" w:rsidRDefault="00000000">
      <w:pPr>
        <w:ind w:firstLineChars="0" w:firstLine="0"/>
        <w:rPr>
          <w:rFonts w:ascii="宋体" w:eastAsia="宋体" w:hAnsi="宋体" w:cs="宋体"/>
          <w:szCs w:val="24"/>
        </w:rPr>
      </w:pPr>
      <w:r>
        <w:rPr>
          <w:rFonts w:hint="eastAsia"/>
        </w:rPr>
        <w:t>https://os.iot.10086.cn/user-center#/user/login</w:t>
      </w:r>
    </w:p>
    <w:p w14:paraId="1FDA8DD0" w14:textId="77777777" w:rsidR="00630AC4" w:rsidRDefault="00000000">
      <w:pPr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0F580A18" wp14:editId="3F87EB0C">
            <wp:extent cx="5270500" cy="2588895"/>
            <wp:effectExtent l="0" t="0" r="635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20A8" w14:textId="77777777" w:rsidR="00630AC4" w:rsidRDefault="00000000">
      <w:pPr>
        <w:ind w:firstLineChars="0" w:firstLine="0"/>
      </w:pPr>
      <w:r>
        <w:rPr>
          <w:rFonts w:hint="eastAsia"/>
        </w:rPr>
        <w:t>②进入工作台首页</w:t>
      </w:r>
    </w:p>
    <w:p w14:paraId="0E149A70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5C510B44" wp14:editId="2C2A1CBA">
            <wp:extent cx="5277485" cy="2718435"/>
            <wp:effectExtent l="0" t="0" r="1841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027" w14:textId="77777777" w:rsidR="00630AC4" w:rsidRDefault="00000000">
      <w:pPr>
        <w:ind w:firstLineChars="0" w:firstLine="0"/>
      </w:pPr>
      <w:r>
        <w:rPr>
          <w:rFonts w:hint="eastAsia"/>
        </w:rPr>
        <w:t>③依次进入【产品开发】【产品管理】选项，点击【新建产品】</w:t>
      </w:r>
    </w:p>
    <w:p w14:paraId="7CF68B1C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669CCA0F" wp14:editId="28008E06">
            <wp:extent cx="5276215" cy="2330450"/>
            <wp:effectExtent l="0" t="0" r="635" b="1270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B44D" w14:textId="77777777" w:rsidR="00630AC4" w:rsidRDefault="00000000">
      <w:pPr>
        <w:ind w:firstLineChars="0" w:firstLine="0"/>
      </w:pPr>
      <w:r>
        <w:rPr>
          <w:rFonts w:hint="eastAsia"/>
        </w:rPr>
        <w:lastRenderedPageBreak/>
        <w:t>④完善产品信息</w:t>
      </w:r>
    </w:p>
    <w:p w14:paraId="55689CA7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38553739" wp14:editId="383464A4">
            <wp:extent cx="5270500" cy="2667000"/>
            <wp:effectExtent l="0" t="0" r="635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92BA" w14:textId="77777777" w:rsidR="00630AC4" w:rsidRDefault="00000000">
      <w:pPr>
        <w:ind w:firstLineChars="0" w:firstLine="0"/>
        <w:rPr>
          <w:rFonts w:eastAsiaTheme="minorEastAsia"/>
        </w:rPr>
      </w:pPr>
      <w:r>
        <w:rPr>
          <w:rFonts w:hint="eastAsia"/>
        </w:rPr>
        <w:t>⑤点击【完成创建】【完成】，即完成产品创建。记录</w:t>
      </w:r>
      <w:r>
        <w:rPr>
          <w:rFonts w:hint="eastAsia"/>
          <w:b/>
          <w:bCs/>
        </w:rPr>
        <w:t>产品</w:t>
      </w:r>
      <w:r>
        <w:rPr>
          <w:rFonts w:hint="eastAsia"/>
          <w:b/>
          <w:bCs/>
        </w:rPr>
        <w:t>ID</w:t>
      </w:r>
      <w:r>
        <w:rPr>
          <w:rFonts w:hint="eastAsia"/>
        </w:rPr>
        <w:t>和</w:t>
      </w:r>
      <w:r>
        <w:rPr>
          <w:rFonts w:hint="eastAsia"/>
          <w:b/>
          <w:bCs/>
        </w:rPr>
        <w:t>产品密钥</w:t>
      </w:r>
      <w:r>
        <w:rPr>
          <w:rFonts w:hint="eastAsia"/>
        </w:rPr>
        <w:t>备用。</w:t>
      </w:r>
    </w:p>
    <w:p w14:paraId="465FBE2A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4D05C6BD" wp14:editId="71A60E5C">
            <wp:extent cx="5272405" cy="5070475"/>
            <wp:effectExtent l="0" t="0" r="4445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2DDE" w14:textId="77777777" w:rsidR="00630AC4" w:rsidRDefault="00000000">
      <w:pPr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0A81C720" wp14:editId="2FC0D916">
            <wp:extent cx="5272405" cy="3298190"/>
            <wp:effectExtent l="0" t="0" r="4445" b="165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8AF7" w14:textId="77777777" w:rsidR="00630AC4" w:rsidRDefault="00000000">
      <w:pPr>
        <w:ind w:firstLineChars="0" w:firstLine="0"/>
      </w:pPr>
      <w:r>
        <w:rPr>
          <w:rFonts w:hint="eastAsia"/>
        </w:rPr>
        <w:t>创建完成产品后，可以在【产品开发】【产品管理】选项卡中，查询到产品信息</w:t>
      </w:r>
    </w:p>
    <w:p w14:paraId="1B632676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1454FF41" wp14:editId="1BD1276C">
            <wp:extent cx="5275580" cy="3382645"/>
            <wp:effectExtent l="0" t="0" r="1270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32BE" w14:textId="77777777" w:rsidR="00630AC4" w:rsidRDefault="00000000">
      <w:pPr>
        <w:ind w:firstLineChars="0" w:firstLine="0"/>
      </w:pPr>
      <w:r>
        <w:rPr>
          <w:rFonts w:hint="eastAsia"/>
        </w:rPr>
        <w:t>点击缩略信息可以进入产品详情页</w:t>
      </w:r>
    </w:p>
    <w:p w14:paraId="05F26D82" w14:textId="77777777" w:rsidR="00630AC4" w:rsidRDefault="00000000">
      <w:pPr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41E226A9" wp14:editId="1BF205BA">
            <wp:extent cx="5276215" cy="3035300"/>
            <wp:effectExtent l="0" t="0" r="635" b="1270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B678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2ED26C5D" wp14:editId="599403AD">
            <wp:extent cx="5267325" cy="2009140"/>
            <wp:effectExtent l="0" t="0" r="9525" b="1016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F3CF" w14:textId="77777777" w:rsidR="00630AC4" w:rsidRDefault="00000000">
      <w:pPr>
        <w:pStyle w:val="2"/>
        <w:numPr>
          <w:ilvl w:val="1"/>
          <w:numId w:val="1"/>
        </w:numPr>
      </w:pPr>
      <w:bookmarkStart w:id="20" w:name="_Toc16365"/>
      <w:r>
        <w:rPr>
          <w:rFonts w:hint="eastAsia"/>
          <w:b w:val="0"/>
          <w:szCs w:val="30"/>
        </w:rPr>
        <w:t>制作版本包</w:t>
      </w:r>
      <w:bookmarkEnd w:id="20"/>
    </w:p>
    <w:p w14:paraId="07811A5A" w14:textId="77777777" w:rsidR="00630AC4" w:rsidRDefault="00000000">
      <w:pPr>
        <w:ind w:firstLineChars="0" w:firstLine="0"/>
      </w:pPr>
      <w:r>
        <w:rPr>
          <w:rFonts w:hint="eastAsia"/>
        </w:rPr>
        <w:t>①在</w:t>
      </w:r>
      <w:proofErr w:type="spellStart"/>
      <w:r>
        <w:rPr>
          <w:rFonts w:hint="eastAsia"/>
        </w:rPr>
        <w:t>oneos_config.h</w:t>
      </w:r>
      <w:proofErr w:type="spellEnd"/>
      <w:r>
        <w:rPr>
          <w:rFonts w:hint="eastAsia"/>
        </w:rPr>
        <w:t>中修改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产品信息，如果支持</w:t>
      </w:r>
      <w:proofErr w:type="spellStart"/>
      <w:r>
        <w:rPr>
          <w:rFonts w:hint="eastAsia"/>
        </w:rPr>
        <w:t>OneOS</w:t>
      </w:r>
      <w:proofErr w:type="spellEnd"/>
      <w:r>
        <w:rPr>
          <w:rFonts w:hint="eastAsia"/>
        </w:rPr>
        <w:t xml:space="preserve"> Cube</w:t>
      </w:r>
      <w:r>
        <w:rPr>
          <w:rFonts w:hint="eastAsia"/>
        </w:rPr>
        <w:t>配置，则通过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进行修改。</w:t>
      </w:r>
    </w:p>
    <w:p w14:paraId="7EDCB37A" w14:textId="77777777" w:rsidR="00630AC4" w:rsidRDefault="00000000">
      <w:pPr>
        <w:widowControl/>
        <w:snapToGrid/>
        <w:spacing w:line="240" w:lineRule="exact"/>
        <w:ind w:firstLineChars="0" w:firstLine="0"/>
        <w:rPr>
          <w:rFonts w:cs="Times New Roman"/>
          <w:color w:val="808080" w:themeColor="background1" w:themeShade="80"/>
          <w:szCs w:val="24"/>
        </w:rPr>
      </w:pPr>
      <w:r>
        <w:rPr>
          <w:rFonts w:cs="Times New Roman"/>
          <w:color w:val="808080" w:themeColor="background1" w:themeShade="80"/>
          <w:szCs w:val="24"/>
        </w:rPr>
        <w:t>/* CMS ID */</w:t>
      </w:r>
    </w:p>
    <w:p w14:paraId="73DE45C7" w14:textId="77777777" w:rsidR="00630AC4" w:rsidRDefault="00000000">
      <w:pPr>
        <w:widowControl/>
        <w:snapToGrid/>
        <w:spacing w:line="240" w:lineRule="exact"/>
        <w:ind w:firstLineChars="0" w:firstLine="0"/>
        <w:rPr>
          <w:rFonts w:cs="Times New Roman"/>
          <w:szCs w:val="24"/>
        </w:rPr>
      </w:pPr>
      <w:r>
        <w:rPr>
          <w:rFonts w:cs="Times New Roman"/>
          <w:color w:val="00B050"/>
          <w:szCs w:val="24"/>
        </w:rPr>
        <w:t>#define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color w:val="0070C0"/>
          <w:szCs w:val="24"/>
        </w:rPr>
        <w:t>CMS_USING_ID</w:t>
      </w:r>
    </w:p>
    <w:p w14:paraId="3127EA3D" w14:textId="77777777" w:rsidR="00630AC4" w:rsidRDefault="00000000">
      <w:pPr>
        <w:widowControl/>
        <w:snapToGrid/>
        <w:spacing w:line="240" w:lineRule="exact"/>
        <w:ind w:firstLineChars="0" w:firstLine="0"/>
        <w:rPr>
          <w:rFonts w:cs="Times New Roman"/>
          <w:color w:val="808080" w:themeColor="background1" w:themeShade="80"/>
          <w:szCs w:val="24"/>
        </w:rPr>
      </w:pPr>
      <w:r>
        <w:rPr>
          <w:rFonts w:cs="Times New Roman"/>
          <w:color w:val="00B050"/>
          <w:szCs w:val="24"/>
        </w:rPr>
        <w:t>#define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color w:val="0070C0"/>
          <w:szCs w:val="24"/>
        </w:rPr>
        <w:t>CMS_ID_SET_PID</w:t>
      </w:r>
      <w:r>
        <w:rPr>
          <w:rFonts w:cs="Times New Roman"/>
          <w:szCs w:val="24"/>
        </w:rPr>
        <w:t xml:space="preserve"> "QGLmfK7b73"</w:t>
      </w:r>
      <w:r>
        <w:rPr>
          <w:rFonts w:cs="Times New Roman"/>
          <w:color w:val="808080" w:themeColor="background1" w:themeShade="80"/>
          <w:szCs w:val="24"/>
        </w:rPr>
        <w:t>/*</w:t>
      </w:r>
      <w:r>
        <w:rPr>
          <w:rFonts w:cs="Times New Roman"/>
          <w:color w:val="808080" w:themeColor="background1" w:themeShade="80"/>
          <w:szCs w:val="24"/>
        </w:rPr>
        <w:t>产品</w:t>
      </w:r>
      <w:r>
        <w:rPr>
          <w:rFonts w:cs="Times New Roman"/>
          <w:color w:val="808080" w:themeColor="background1" w:themeShade="80"/>
          <w:szCs w:val="24"/>
        </w:rPr>
        <w:t>ID*/</w:t>
      </w:r>
    </w:p>
    <w:p w14:paraId="6352053E" w14:textId="77777777" w:rsidR="00630AC4" w:rsidRDefault="00000000">
      <w:pPr>
        <w:widowControl/>
        <w:snapToGrid/>
        <w:spacing w:line="240" w:lineRule="exact"/>
        <w:ind w:firstLineChars="0" w:firstLine="0"/>
        <w:rPr>
          <w:rFonts w:cs="Times New Roman"/>
          <w:szCs w:val="24"/>
        </w:rPr>
      </w:pPr>
      <w:r>
        <w:rPr>
          <w:rFonts w:cs="Times New Roman"/>
          <w:color w:val="00B050"/>
          <w:szCs w:val="24"/>
        </w:rPr>
        <w:t>#define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color w:val="0070C0"/>
          <w:szCs w:val="24"/>
        </w:rPr>
        <w:t>CMS_ID_KEY</w:t>
      </w:r>
      <w:r>
        <w:rPr>
          <w:rFonts w:cs="Times New Roman"/>
          <w:szCs w:val="24"/>
        </w:rPr>
        <w:t xml:space="preserve"> "5C807941630B487ACE3C2802E814BCE7" </w:t>
      </w:r>
      <w:r>
        <w:rPr>
          <w:rFonts w:cs="Times New Roman"/>
          <w:color w:val="808080" w:themeColor="background1" w:themeShade="80"/>
          <w:szCs w:val="24"/>
          <w:shd w:val="clear" w:color="FFFFFF" w:fill="D9D9D9"/>
        </w:rPr>
        <w:t>/*</w:t>
      </w:r>
      <w:r>
        <w:rPr>
          <w:rFonts w:cs="Times New Roman"/>
          <w:color w:val="808080" w:themeColor="background1" w:themeShade="80"/>
          <w:szCs w:val="24"/>
          <w:shd w:val="clear" w:color="FFFFFF" w:fill="D9D9D9"/>
        </w:rPr>
        <w:t>产品密钥</w:t>
      </w:r>
      <w:r>
        <w:rPr>
          <w:rFonts w:cs="Times New Roman"/>
          <w:color w:val="808080" w:themeColor="background1" w:themeShade="80"/>
          <w:szCs w:val="24"/>
          <w:shd w:val="clear" w:color="FFFFFF" w:fill="D9D9D9"/>
        </w:rPr>
        <w:t>*/</w:t>
      </w:r>
    </w:p>
    <w:p w14:paraId="5CA0089E" w14:textId="77777777" w:rsidR="00630AC4" w:rsidRDefault="00000000">
      <w:pPr>
        <w:widowControl/>
        <w:snapToGrid/>
        <w:spacing w:line="240" w:lineRule="exact"/>
        <w:ind w:firstLineChars="0" w:firstLine="0"/>
        <w:rPr>
          <w:rFonts w:cs="Times New Roman"/>
          <w:szCs w:val="24"/>
        </w:rPr>
      </w:pPr>
      <w:r>
        <w:rPr>
          <w:rFonts w:cs="Times New Roman"/>
          <w:color w:val="00B050"/>
          <w:szCs w:val="24"/>
        </w:rPr>
        <w:t>#define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color w:val="0070C0"/>
          <w:szCs w:val="24"/>
        </w:rPr>
        <w:t>UNILATERALISM_AUTH</w:t>
      </w:r>
    </w:p>
    <w:p w14:paraId="02778139" w14:textId="77777777" w:rsidR="00630AC4" w:rsidRDefault="00000000">
      <w:pPr>
        <w:widowControl/>
        <w:snapToGrid/>
        <w:spacing w:line="240" w:lineRule="exact"/>
        <w:ind w:firstLineChars="0" w:firstLine="0"/>
        <w:rPr>
          <w:rFonts w:cs="Times New Roman"/>
          <w:color w:val="808080" w:themeColor="background1" w:themeShade="80"/>
          <w:szCs w:val="24"/>
        </w:rPr>
      </w:pPr>
      <w:r>
        <w:rPr>
          <w:rFonts w:cs="Times New Roman"/>
          <w:color w:val="808080" w:themeColor="background1" w:themeShade="80"/>
          <w:szCs w:val="24"/>
        </w:rPr>
        <w:t>/* end of CMS ID */</w:t>
      </w:r>
    </w:p>
    <w:p w14:paraId="3DA529CB" w14:textId="77777777" w:rsidR="00630AC4" w:rsidRDefault="00000000">
      <w:pPr>
        <w:ind w:firstLineChars="0" w:firstLine="0"/>
      </w:pPr>
      <w:r>
        <w:rPr>
          <w:rFonts w:hint="eastAsia"/>
        </w:rPr>
        <w:t>②在</w:t>
      </w:r>
      <w:proofErr w:type="spellStart"/>
      <w:r>
        <w:rPr>
          <w:rFonts w:hint="eastAsia"/>
        </w:rPr>
        <w:t>oneos_config.h</w:t>
      </w:r>
      <w:proofErr w:type="spellEnd"/>
      <w:r>
        <w:rPr>
          <w:rFonts w:hint="eastAsia"/>
        </w:rPr>
        <w:t>中修改固件版本，如果支持</w:t>
      </w:r>
      <w:proofErr w:type="spellStart"/>
      <w:r>
        <w:rPr>
          <w:rFonts w:hint="eastAsia"/>
        </w:rPr>
        <w:t>OneOS</w:t>
      </w:r>
      <w:proofErr w:type="spellEnd"/>
      <w:r>
        <w:rPr>
          <w:rFonts w:hint="eastAsia"/>
        </w:rPr>
        <w:t xml:space="preserve"> Cube</w:t>
      </w:r>
      <w:r>
        <w:rPr>
          <w:rFonts w:hint="eastAsia"/>
        </w:rPr>
        <w:t>配置，则通过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进行修改。</w:t>
      </w:r>
    </w:p>
    <w:p w14:paraId="04413289" w14:textId="77777777" w:rsidR="00630AC4" w:rsidRDefault="00000000">
      <w:pPr>
        <w:ind w:firstLineChars="0" w:firstLine="0"/>
      </w:pPr>
      <w:r>
        <w:rPr>
          <w:color w:val="00B050"/>
        </w:rPr>
        <w:t>#define</w:t>
      </w:r>
      <w:r>
        <w:t xml:space="preserve"> </w:t>
      </w:r>
      <w:r>
        <w:rPr>
          <w:color w:val="0070C0"/>
        </w:rPr>
        <w:t>CMIOT_FIRMWARE_VERSION</w:t>
      </w:r>
      <w:r>
        <w:t xml:space="preserve"> "1.0"</w:t>
      </w:r>
    </w:p>
    <w:p w14:paraId="543C5775" w14:textId="77777777" w:rsidR="00630AC4" w:rsidRDefault="00000000">
      <w:pPr>
        <w:ind w:firstLineChars="0" w:firstLine="0"/>
      </w:pPr>
      <w:r>
        <w:rPr>
          <w:rFonts w:hint="eastAsia"/>
        </w:rPr>
        <w:lastRenderedPageBreak/>
        <w:t>③</w:t>
      </w:r>
      <w:r>
        <w:rPr>
          <w:rFonts w:hint="eastAsia"/>
        </w:rPr>
        <w:t>PC</w:t>
      </w:r>
      <w:r>
        <w:rPr>
          <w:rFonts w:hint="eastAsia"/>
        </w:rPr>
        <w:t>上安装压缩软件</w:t>
      </w:r>
      <w:r>
        <w:rPr>
          <w:rFonts w:hint="eastAsia"/>
        </w:rPr>
        <w:t>WinRAR</w:t>
      </w:r>
      <w:r>
        <w:rPr>
          <w:rFonts w:hint="eastAsia"/>
        </w:rPr>
        <w:t>，通过</w:t>
      </w:r>
      <w:r>
        <w:t>cmiot_pack.bat</w:t>
      </w:r>
      <w:r>
        <w:rPr>
          <w:rFonts w:hint="eastAsia"/>
        </w:rPr>
        <w:t>脚本完成版本包制作，在</w:t>
      </w:r>
      <w:proofErr w:type="spellStart"/>
      <w:r>
        <w:rPr>
          <w:rFonts w:hint="eastAsia"/>
        </w:rPr>
        <w:t>oneos_config.h</w:t>
      </w:r>
      <w:proofErr w:type="spellEnd"/>
      <w:r>
        <w:rPr>
          <w:rFonts w:hint="eastAsia"/>
        </w:rPr>
        <w:t>所在目录，打开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，执行如下指令</w:t>
      </w:r>
    </w:p>
    <w:p w14:paraId="29F40B5B" w14:textId="77777777" w:rsidR="00630AC4" w:rsidRDefault="00000000">
      <w:pPr>
        <w:ind w:firstLineChars="0" w:firstLine="0"/>
      </w:pPr>
      <w:proofErr w:type="spellStart"/>
      <w:r>
        <w:rPr>
          <w:color w:val="002060"/>
        </w:rPr>
        <w:t>ota</w:t>
      </w:r>
      <w:proofErr w:type="spellEnd"/>
      <w:r>
        <w:rPr>
          <w:color w:val="002060"/>
        </w:rPr>
        <w:t>\</w:t>
      </w:r>
      <w:proofErr w:type="spellStart"/>
      <w:r>
        <w:rPr>
          <w:color w:val="002060"/>
        </w:rPr>
        <w:t>cmiot</w:t>
      </w:r>
      <w:proofErr w:type="spellEnd"/>
      <w:r>
        <w:rPr>
          <w:color w:val="002060"/>
        </w:rPr>
        <w:t xml:space="preserve">\pack\cmiot_pack.bat "C:\Program Files\WinRAR\WinRAR.exe" </w:t>
      </w:r>
      <w:proofErr w:type="spellStart"/>
      <w:r>
        <w:rPr>
          <w:color w:val="002060"/>
        </w:rPr>
        <w:t>oneos_config.h</w:t>
      </w:r>
      <w:proofErr w:type="spellEnd"/>
      <w:r>
        <w:rPr>
          <w:color w:val="002060"/>
        </w:rPr>
        <w:t xml:space="preserve"> v1.0</w:t>
      </w:r>
    </w:p>
    <w:p w14:paraId="12647276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1E5DE029" wp14:editId="126D5658">
            <wp:extent cx="5277485" cy="2758440"/>
            <wp:effectExtent l="0" t="0" r="18415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C886" w14:textId="77777777" w:rsidR="00630AC4" w:rsidRDefault="00000000">
      <w:pPr>
        <w:ind w:firstLineChars="0" w:firstLine="0"/>
      </w:pPr>
      <w:r>
        <w:rPr>
          <w:rFonts w:hint="eastAsia"/>
        </w:rPr>
        <w:t>生成的版本包名称的前缀为版本和日期</w:t>
      </w:r>
    </w:p>
    <w:p w14:paraId="1E24843D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07963275" wp14:editId="281A66BB">
            <wp:extent cx="1743075" cy="228600"/>
            <wp:effectExtent l="0" t="0" r="952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DD8A" w14:textId="77777777" w:rsidR="00630AC4" w:rsidRDefault="00000000">
      <w:pPr>
        <w:ind w:firstLineChars="0" w:firstLine="0"/>
      </w:pPr>
      <w:r>
        <w:rPr>
          <w:rFonts w:hint="eastAsia"/>
        </w:rPr>
        <w:t>④修改源码，同时在</w:t>
      </w:r>
      <w:proofErr w:type="spellStart"/>
      <w:r>
        <w:rPr>
          <w:rFonts w:hint="eastAsia"/>
        </w:rPr>
        <w:t>oneos_config.h</w:t>
      </w:r>
      <w:proofErr w:type="spellEnd"/>
      <w:r>
        <w:rPr>
          <w:rFonts w:hint="eastAsia"/>
        </w:rPr>
        <w:t>中修改版本号：例如修改为</w:t>
      </w:r>
      <w:r>
        <w:rPr>
          <w:rFonts w:hint="eastAsia"/>
        </w:rPr>
        <w:t>2.0</w:t>
      </w:r>
      <w:r>
        <w:rPr>
          <w:rFonts w:hint="eastAsia"/>
        </w:rPr>
        <w:t>，并执行步骤③中的指令，生成</w:t>
      </w:r>
      <w:r>
        <w:rPr>
          <w:rFonts w:hint="eastAsia"/>
        </w:rPr>
        <w:t>2.0</w:t>
      </w:r>
      <w:r>
        <w:rPr>
          <w:rFonts w:hint="eastAsia"/>
        </w:rPr>
        <w:t>的版本包</w:t>
      </w:r>
    </w:p>
    <w:p w14:paraId="4ECCFEFA" w14:textId="77777777" w:rsidR="00630AC4" w:rsidRDefault="00000000">
      <w:pPr>
        <w:ind w:firstLineChars="0" w:firstLine="0"/>
      </w:pPr>
      <w:r>
        <w:rPr>
          <w:color w:val="00B050"/>
        </w:rPr>
        <w:t>#define</w:t>
      </w:r>
      <w:r>
        <w:t xml:space="preserve"> </w:t>
      </w:r>
      <w:r>
        <w:rPr>
          <w:color w:val="0070C0"/>
        </w:rPr>
        <w:t>CMIOT_FIRMWARE_VERSION</w:t>
      </w:r>
      <w:r>
        <w:t xml:space="preserve"> "</w:t>
      </w:r>
      <w:r>
        <w:rPr>
          <w:rFonts w:hint="eastAsia"/>
        </w:rPr>
        <w:t>2</w:t>
      </w:r>
      <w:r>
        <w:t>.0"</w:t>
      </w:r>
    </w:p>
    <w:p w14:paraId="584EDEEF" w14:textId="29EFAFB2" w:rsidR="00715648" w:rsidRDefault="00000000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114300" distR="114300" wp14:anchorId="17E3DE91" wp14:editId="1BDE10DB">
            <wp:extent cx="1762125" cy="228600"/>
            <wp:effectExtent l="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4E1E" w14:textId="77777777" w:rsidR="00630AC4" w:rsidRDefault="00000000">
      <w:pPr>
        <w:pStyle w:val="2"/>
        <w:numPr>
          <w:ilvl w:val="1"/>
          <w:numId w:val="1"/>
        </w:numPr>
      </w:pPr>
      <w:bookmarkStart w:id="21" w:name="_Toc10521"/>
      <w:r>
        <w:rPr>
          <w:rFonts w:hint="eastAsia"/>
          <w:b w:val="0"/>
          <w:szCs w:val="30"/>
        </w:rPr>
        <w:t>制作差分包</w:t>
      </w:r>
      <w:bookmarkEnd w:id="21"/>
    </w:p>
    <w:p w14:paraId="23F99EDB" w14:textId="77777777" w:rsidR="00630AC4" w:rsidRDefault="00000000">
      <w:pPr>
        <w:ind w:firstLine="480"/>
      </w:pPr>
      <w:r>
        <w:rPr>
          <w:rFonts w:hint="eastAsia"/>
        </w:rPr>
        <w:t>版本</w:t>
      </w:r>
      <w:proofErr w:type="gramStart"/>
      <w:r>
        <w:rPr>
          <w:rFonts w:hint="eastAsia"/>
        </w:rPr>
        <w:t>包制作</w:t>
      </w:r>
      <w:proofErr w:type="gramEnd"/>
      <w:r>
        <w:rPr>
          <w:rFonts w:hint="eastAsia"/>
        </w:rPr>
        <w:t>完成后，通过平台生成差分包并发布。</w:t>
      </w:r>
    </w:p>
    <w:p w14:paraId="3A4FF5C0" w14:textId="77777777" w:rsidR="00630AC4" w:rsidRDefault="00000000">
      <w:pPr>
        <w:ind w:firstLine="480"/>
      </w:pPr>
      <w:r>
        <w:rPr>
          <w:rFonts w:hint="eastAsia"/>
        </w:rPr>
        <w:t>①登录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工作台</w:t>
      </w:r>
      <w:r>
        <w:rPr>
          <w:rFonts w:hint="eastAsia"/>
        </w:rPr>
        <w:t>OTA</w:t>
      </w:r>
      <w:r>
        <w:rPr>
          <w:rFonts w:hint="eastAsia"/>
        </w:rPr>
        <w:t>升级服务平台，并选择【</w:t>
      </w:r>
      <w:r>
        <w:rPr>
          <w:rFonts w:hint="eastAsia"/>
        </w:rPr>
        <w:t>CMS</w:t>
      </w:r>
      <w:r>
        <w:rPr>
          <w:rFonts w:hint="eastAsia"/>
        </w:rPr>
        <w:t>服务】【</w:t>
      </w:r>
      <w:r>
        <w:rPr>
          <w:rFonts w:hint="eastAsia"/>
        </w:rPr>
        <w:t>OTA</w:t>
      </w:r>
      <w:r>
        <w:rPr>
          <w:rFonts w:hint="eastAsia"/>
        </w:rPr>
        <w:t>升级服务】选项卡，进入</w:t>
      </w:r>
      <w:r>
        <w:rPr>
          <w:rFonts w:hint="eastAsia"/>
        </w:rPr>
        <w:t>OTA</w:t>
      </w:r>
      <w:r>
        <w:rPr>
          <w:rFonts w:hint="eastAsia"/>
        </w:rPr>
        <w:t>页面</w:t>
      </w:r>
    </w:p>
    <w:p w14:paraId="28939773" w14:textId="77777777" w:rsidR="00630AC4" w:rsidRDefault="00000000">
      <w:pPr>
        <w:ind w:firstLine="480"/>
      </w:pPr>
      <w:r>
        <w:rPr>
          <w:noProof/>
        </w:rPr>
        <w:lastRenderedPageBreak/>
        <w:drawing>
          <wp:inline distT="0" distB="0" distL="114300" distR="114300" wp14:anchorId="31397388" wp14:editId="0411F74F">
            <wp:extent cx="5270500" cy="2226945"/>
            <wp:effectExtent l="0" t="0" r="6350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E24E" w14:textId="77777777" w:rsidR="00630AC4" w:rsidRDefault="00000000">
      <w:pPr>
        <w:ind w:firstLine="480"/>
      </w:pPr>
      <w:r>
        <w:rPr>
          <w:noProof/>
        </w:rPr>
        <w:drawing>
          <wp:inline distT="0" distB="0" distL="114300" distR="114300" wp14:anchorId="40494F71" wp14:editId="57796F4D">
            <wp:extent cx="5264150" cy="1668780"/>
            <wp:effectExtent l="0" t="0" r="12700" b="762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A7C5" w14:textId="77777777" w:rsidR="00630AC4" w:rsidRDefault="00000000">
      <w:pPr>
        <w:ind w:firstLine="480"/>
      </w:pPr>
      <w:r>
        <w:rPr>
          <w:rFonts w:hint="eastAsia"/>
        </w:rPr>
        <w:t>②找到产品选项卡，并点击【版本管理】</w:t>
      </w:r>
    </w:p>
    <w:p w14:paraId="549C1DD0" w14:textId="77777777" w:rsidR="00630AC4" w:rsidRDefault="00000000">
      <w:pPr>
        <w:ind w:firstLine="480"/>
      </w:pPr>
      <w:r>
        <w:rPr>
          <w:noProof/>
        </w:rPr>
        <w:drawing>
          <wp:inline distT="0" distB="0" distL="114300" distR="114300" wp14:anchorId="68AFC139" wp14:editId="3994A942">
            <wp:extent cx="5276215" cy="1078865"/>
            <wp:effectExtent l="0" t="0" r="635" b="698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87F6" w14:textId="77777777" w:rsidR="00630AC4" w:rsidRDefault="00000000">
      <w:pPr>
        <w:ind w:firstLine="480"/>
      </w:pPr>
      <w:r>
        <w:rPr>
          <w:rFonts w:hint="eastAsia"/>
        </w:rPr>
        <w:t>③点击【添加版本】</w:t>
      </w:r>
    </w:p>
    <w:p w14:paraId="54DCA236" w14:textId="77777777" w:rsidR="00630AC4" w:rsidRDefault="00000000">
      <w:pPr>
        <w:ind w:firstLine="480"/>
      </w:pPr>
      <w:r>
        <w:rPr>
          <w:noProof/>
        </w:rPr>
        <w:drawing>
          <wp:inline distT="0" distB="0" distL="114300" distR="114300" wp14:anchorId="172E24FE" wp14:editId="604DD9D8">
            <wp:extent cx="5273040" cy="1120775"/>
            <wp:effectExtent l="0" t="0" r="3810" b="317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D426" w14:textId="77777777" w:rsidR="00630AC4" w:rsidRDefault="00000000">
      <w:pPr>
        <w:ind w:firstLine="480"/>
      </w:pPr>
      <w:r>
        <w:rPr>
          <w:rFonts w:hint="eastAsia"/>
        </w:rPr>
        <w:t>④完善版本信息，并上传版本包</w:t>
      </w:r>
    </w:p>
    <w:p w14:paraId="71A28A2C" w14:textId="77777777" w:rsidR="00630AC4" w:rsidRDefault="00000000">
      <w:pPr>
        <w:ind w:firstLine="480"/>
      </w:pPr>
      <w:r>
        <w:rPr>
          <w:noProof/>
        </w:rPr>
        <w:lastRenderedPageBreak/>
        <w:drawing>
          <wp:inline distT="0" distB="0" distL="114300" distR="114300" wp14:anchorId="25AB2ECD" wp14:editId="332F4790">
            <wp:extent cx="4746625" cy="7369810"/>
            <wp:effectExtent l="0" t="0" r="15875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A80F" w14:textId="77777777" w:rsidR="00630AC4" w:rsidRDefault="00000000">
      <w:pPr>
        <w:ind w:firstLine="480"/>
      </w:pPr>
      <w:r>
        <w:rPr>
          <w:rFonts w:hint="eastAsia"/>
        </w:rPr>
        <w:t>⑤按照步骤④的操作，完成</w:t>
      </w:r>
      <w:r>
        <w:rPr>
          <w:rFonts w:hint="eastAsia"/>
        </w:rPr>
        <w:t>2.0</w:t>
      </w:r>
      <w:r>
        <w:rPr>
          <w:rFonts w:hint="eastAsia"/>
        </w:rPr>
        <w:t>版本的固件上传，即可看到两个版本的信息。</w:t>
      </w:r>
    </w:p>
    <w:p w14:paraId="058AF47C" w14:textId="77777777" w:rsidR="00630AC4" w:rsidRDefault="00000000">
      <w:pPr>
        <w:ind w:firstLine="480"/>
      </w:pPr>
      <w:r>
        <w:rPr>
          <w:noProof/>
        </w:rPr>
        <w:lastRenderedPageBreak/>
        <w:drawing>
          <wp:inline distT="0" distB="0" distL="114300" distR="114300" wp14:anchorId="37D93807" wp14:editId="234740C8">
            <wp:extent cx="5274945" cy="944880"/>
            <wp:effectExtent l="0" t="0" r="1905" b="762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F2E4" w14:textId="77777777" w:rsidR="00630AC4" w:rsidRDefault="00000000">
      <w:pPr>
        <w:ind w:firstLine="480"/>
      </w:pPr>
      <w:r>
        <w:rPr>
          <w:rFonts w:hint="eastAsia"/>
        </w:rPr>
        <w:t>⑥点击【配置升级任务】【配置】，进入配置页面，点击【确定】。</w:t>
      </w:r>
    </w:p>
    <w:p w14:paraId="175FF75D" w14:textId="77777777" w:rsidR="00630AC4" w:rsidRDefault="00000000">
      <w:pPr>
        <w:ind w:firstLine="480"/>
      </w:pPr>
      <w:r>
        <w:rPr>
          <w:noProof/>
        </w:rPr>
        <w:drawing>
          <wp:inline distT="0" distB="0" distL="114300" distR="114300" wp14:anchorId="7F8D0322" wp14:editId="5FBE1E52">
            <wp:extent cx="5263515" cy="952500"/>
            <wp:effectExtent l="0" t="0" r="13335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58CA" w14:textId="77777777" w:rsidR="00630AC4" w:rsidRDefault="00000000">
      <w:pPr>
        <w:ind w:firstLine="480"/>
      </w:pPr>
      <w:r>
        <w:rPr>
          <w:noProof/>
        </w:rPr>
        <w:drawing>
          <wp:inline distT="0" distB="0" distL="114300" distR="114300" wp14:anchorId="1B9E0A15" wp14:editId="18F57663">
            <wp:extent cx="5272405" cy="832485"/>
            <wp:effectExtent l="0" t="0" r="4445" b="571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2B73" w14:textId="77777777" w:rsidR="00630AC4" w:rsidRDefault="00000000">
      <w:pPr>
        <w:ind w:firstLine="480"/>
      </w:pPr>
      <w:r>
        <w:rPr>
          <w:noProof/>
        </w:rPr>
        <w:lastRenderedPageBreak/>
        <w:drawing>
          <wp:inline distT="0" distB="0" distL="114300" distR="114300" wp14:anchorId="1BCB74A1" wp14:editId="674614F6">
            <wp:extent cx="4182110" cy="6607810"/>
            <wp:effectExtent l="0" t="0" r="8890" b="254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660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D475" w14:textId="77777777" w:rsidR="00630AC4" w:rsidRDefault="00000000">
      <w:pPr>
        <w:ind w:firstLine="480"/>
      </w:pPr>
      <w:r>
        <w:rPr>
          <w:rFonts w:hint="eastAsia"/>
        </w:rPr>
        <w:t>⑦稍作等待，即可完成差分包的制作接下来进入发布测试发布流程，依次点击【开始测试】【测试通过】【发布】</w:t>
      </w:r>
    </w:p>
    <w:p w14:paraId="026E8C1C" w14:textId="77777777" w:rsidR="00630AC4" w:rsidRDefault="00000000">
      <w:pPr>
        <w:ind w:firstLine="480"/>
      </w:pPr>
      <w:r>
        <w:rPr>
          <w:noProof/>
        </w:rPr>
        <w:drawing>
          <wp:inline distT="0" distB="0" distL="114300" distR="114300" wp14:anchorId="069EFE5B" wp14:editId="1C90AC7F">
            <wp:extent cx="5272405" cy="994410"/>
            <wp:effectExtent l="0" t="0" r="4445" b="1524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CE89" w14:textId="77777777" w:rsidR="00630AC4" w:rsidRDefault="00000000">
      <w:pPr>
        <w:ind w:firstLine="480"/>
      </w:pPr>
      <w:r>
        <w:rPr>
          <w:noProof/>
        </w:rPr>
        <w:lastRenderedPageBreak/>
        <w:drawing>
          <wp:inline distT="0" distB="0" distL="114300" distR="114300" wp14:anchorId="753649E4" wp14:editId="3EBDB427">
            <wp:extent cx="5276215" cy="994410"/>
            <wp:effectExtent l="0" t="0" r="635" b="1524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38BB" w14:textId="77777777" w:rsidR="00630AC4" w:rsidRDefault="00000000">
      <w:pPr>
        <w:ind w:firstLine="480"/>
      </w:pPr>
      <w:r>
        <w:rPr>
          <w:noProof/>
        </w:rPr>
        <w:drawing>
          <wp:inline distT="0" distB="0" distL="114300" distR="114300" wp14:anchorId="0EB50D9E" wp14:editId="52D82AE2">
            <wp:extent cx="5269865" cy="997585"/>
            <wp:effectExtent l="0" t="0" r="6985" b="1206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6269" w14:textId="77777777" w:rsidR="00630AC4" w:rsidRDefault="00000000">
      <w:pPr>
        <w:ind w:firstLine="480"/>
        <w:rPr>
          <w:rFonts w:eastAsiaTheme="minorEastAsia"/>
        </w:rPr>
      </w:pPr>
      <w:r>
        <w:rPr>
          <w:rFonts w:hint="eastAsia"/>
        </w:rPr>
        <w:t>注意，新版本发布需等待几分钟后，设备端方可检测到新的版本。</w:t>
      </w:r>
    </w:p>
    <w:p w14:paraId="520A0F04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49F1FAB1" wp14:editId="632B22ED">
            <wp:extent cx="5274945" cy="1000125"/>
            <wp:effectExtent l="0" t="0" r="1905" b="952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E11F" w14:textId="77777777" w:rsidR="00630AC4" w:rsidRDefault="00000000">
      <w:pPr>
        <w:pStyle w:val="2"/>
        <w:numPr>
          <w:ilvl w:val="1"/>
          <w:numId w:val="1"/>
        </w:numPr>
      </w:pPr>
      <w:bookmarkStart w:id="22" w:name="_Toc8749"/>
      <w:r>
        <w:rPr>
          <w:rFonts w:hint="eastAsia"/>
          <w:b w:val="0"/>
          <w:szCs w:val="30"/>
        </w:rPr>
        <w:t>删除版本</w:t>
      </w:r>
      <w:bookmarkEnd w:id="22"/>
    </w:p>
    <w:p w14:paraId="753F45D7" w14:textId="77777777" w:rsidR="00630AC4" w:rsidRDefault="00000000">
      <w:pPr>
        <w:ind w:firstLine="480"/>
      </w:pPr>
      <w:r>
        <w:rPr>
          <w:rFonts w:hint="eastAsia"/>
        </w:rPr>
        <w:t>在【版本管理】页面，点击【更多操作】可进行已发布版本的删除。</w:t>
      </w:r>
    </w:p>
    <w:p w14:paraId="1767324F" w14:textId="77777777" w:rsidR="00630AC4" w:rsidRDefault="00000000">
      <w:pPr>
        <w:ind w:firstLineChars="0" w:firstLine="0"/>
      </w:pPr>
      <w:r>
        <w:rPr>
          <w:noProof/>
        </w:rPr>
        <w:drawing>
          <wp:inline distT="0" distB="0" distL="114300" distR="114300" wp14:anchorId="08E7DB02" wp14:editId="41C98756">
            <wp:extent cx="5267325" cy="1010920"/>
            <wp:effectExtent l="0" t="0" r="9525" b="17780"/>
            <wp:docPr id="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B512" w14:textId="77777777" w:rsidR="00630AC4" w:rsidRDefault="00000000">
      <w:pPr>
        <w:pStyle w:val="1"/>
        <w:numPr>
          <w:ilvl w:val="0"/>
          <w:numId w:val="1"/>
        </w:numPr>
      </w:pPr>
      <w:bookmarkStart w:id="23" w:name="_Toc24344"/>
      <w:r>
        <w:rPr>
          <w:rFonts w:hint="eastAsia"/>
        </w:rPr>
        <w:t>注意事项</w:t>
      </w:r>
      <w:bookmarkEnd w:id="23"/>
    </w:p>
    <w:p w14:paraId="758C7277" w14:textId="77777777" w:rsidR="00630AC4" w:rsidRDefault="00000000">
      <w:pPr>
        <w:ind w:firstLine="480"/>
      </w:pPr>
      <w:r>
        <w:rPr>
          <w:rFonts w:hint="eastAsia"/>
        </w:rPr>
        <w:t>①压缩软件推荐使用</w:t>
      </w:r>
      <w:r>
        <w:rPr>
          <w:rFonts w:hint="eastAsia"/>
        </w:rPr>
        <w:t>WinRAR</w:t>
      </w:r>
      <w:r>
        <w:rPr>
          <w:rFonts w:hint="eastAsia"/>
        </w:rPr>
        <w:t>；</w:t>
      </w:r>
    </w:p>
    <w:p w14:paraId="2810340C" w14:textId="77777777" w:rsidR="00630AC4" w:rsidRDefault="00000000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>download</w:t>
      </w:r>
      <w:proofErr w:type="gramStart"/>
      <w:r>
        <w:rPr>
          <w:rFonts w:hint="eastAsia"/>
        </w:rPr>
        <w:t>分区除差分包</w:t>
      </w:r>
      <w:proofErr w:type="gramEnd"/>
      <w:r>
        <w:rPr>
          <w:rFonts w:hint="eastAsia"/>
        </w:rPr>
        <w:t>存放区域外，还另外需要两个区域用于备份和存放信息，所以</w:t>
      </w:r>
      <w:r>
        <w:rPr>
          <w:rFonts w:hint="eastAsia"/>
        </w:rPr>
        <w:t>download</w:t>
      </w:r>
      <w:r>
        <w:rPr>
          <w:rFonts w:hint="eastAsia"/>
        </w:rPr>
        <w:t>分区大小至少需要三个扇区；</w:t>
      </w:r>
    </w:p>
    <w:p w14:paraId="10A96ABB" w14:textId="77777777" w:rsidR="00630AC4" w:rsidRDefault="00000000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>flash</w:t>
      </w:r>
      <w:r>
        <w:rPr>
          <w:rFonts w:hint="eastAsia"/>
        </w:rPr>
        <w:t>操作接口适配时，当读写成功时返回读写数据的长度，读写失败时，返回</w:t>
      </w:r>
      <w:r>
        <w:rPr>
          <w:rFonts w:hint="eastAsia"/>
        </w:rPr>
        <w:t>-1</w:t>
      </w:r>
      <w:r>
        <w:rPr>
          <w:rFonts w:hint="eastAsia"/>
        </w:rPr>
        <w:t>；擦除失败时返回</w:t>
      </w:r>
      <w:r>
        <w:rPr>
          <w:rFonts w:hint="eastAsia"/>
        </w:rPr>
        <w:t>-1</w:t>
      </w:r>
      <w:r>
        <w:rPr>
          <w:rFonts w:hint="eastAsia"/>
        </w:rPr>
        <w:t>，擦除成功返回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4E704E84" w14:textId="77777777" w:rsidR="00630AC4" w:rsidRDefault="00000000">
      <w:pPr>
        <w:ind w:firstLine="480"/>
      </w:pPr>
      <w:r>
        <w:rPr>
          <w:rFonts w:hint="eastAsia"/>
        </w:rPr>
        <w:t>④在没有</w:t>
      </w:r>
      <w:proofErr w:type="gramStart"/>
      <w:r>
        <w:rPr>
          <w:rFonts w:hint="eastAsia"/>
        </w:rPr>
        <w:t>完善堆可使用</w:t>
      </w:r>
      <w:proofErr w:type="spellStart"/>
      <w:proofErr w:type="gramEnd"/>
      <w:r>
        <w:rPr>
          <w:rFonts w:hint="eastAsia"/>
        </w:rPr>
        <w:t>ota_heap_init</w:t>
      </w:r>
      <w:proofErr w:type="spellEnd"/>
      <w:r>
        <w:rPr>
          <w:rFonts w:hint="eastAsia"/>
        </w:rPr>
        <w:t>初始化升级使用内存，有完善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时可不使用。</w:t>
      </w:r>
    </w:p>
    <w:p w14:paraId="4580FBD7" w14:textId="77777777" w:rsidR="00630AC4" w:rsidRDefault="00000000">
      <w:pPr>
        <w:pStyle w:val="1"/>
        <w:numPr>
          <w:ilvl w:val="0"/>
          <w:numId w:val="1"/>
        </w:numPr>
      </w:pPr>
      <w:bookmarkStart w:id="24" w:name="_Toc7700"/>
      <w:r>
        <w:rPr>
          <w:rFonts w:hint="eastAsia"/>
        </w:rPr>
        <w:lastRenderedPageBreak/>
        <w:t>参考资料</w:t>
      </w:r>
      <w:bookmarkEnd w:id="24"/>
    </w:p>
    <w:p w14:paraId="004A3170" w14:textId="77777777" w:rsidR="00630AC4" w:rsidRDefault="00000000">
      <w:pPr>
        <w:ind w:firstLine="480"/>
      </w:pPr>
      <w:r>
        <w:rPr>
          <w:rFonts w:hint="eastAsia"/>
        </w:rPr>
        <w:t>[</w:t>
      </w:r>
      <w:r>
        <w:t>1]</w:t>
      </w:r>
      <w:r>
        <w:rPr>
          <w:rFonts w:hint="eastAsia"/>
        </w:rPr>
        <w:t>CMS</w:t>
      </w:r>
      <w:r>
        <w:rPr>
          <w:rFonts w:hint="eastAsia"/>
        </w:rPr>
        <w:t>工作台：</w:t>
      </w:r>
      <w:r>
        <w:rPr>
          <w:rFonts w:ascii="宋体" w:eastAsia="宋体" w:hAnsi="宋体" w:cs="宋体"/>
          <w:szCs w:val="24"/>
        </w:rPr>
        <w:fldChar w:fldCharType="begin"/>
      </w:r>
      <w:r>
        <w:rPr>
          <w:rFonts w:ascii="宋体" w:eastAsia="宋体" w:hAnsi="宋体" w:cs="宋体"/>
          <w:szCs w:val="24"/>
        </w:rPr>
        <w:instrText xml:space="preserve"> HYPERLINK "https://os.iot.10086.cn/v2/doc/detailPage/documentHtml?proId=2000000002&amp;proName=CMS%E5%B7%A5%E4%BD%9C%E5%8F%B0&amp;idss=177&amp;versionName=v1.0&amp;versionId=3000000002" </w:instrText>
      </w:r>
      <w:r>
        <w:rPr>
          <w:rFonts w:ascii="宋体" w:eastAsia="宋体" w:hAnsi="宋体" w:cs="宋体"/>
          <w:szCs w:val="24"/>
        </w:rPr>
      </w:r>
      <w:r>
        <w:rPr>
          <w:rFonts w:ascii="宋体" w:eastAsia="宋体" w:hAnsi="宋体" w:cs="宋体"/>
          <w:szCs w:val="24"/>
        </w:rPr>
        <w:fldChar w:fldCharType="separate"/>
      </w:r>
      <w:r>
        <w:rPr>
          <w:rStyle w:val="a7"/>
          <w:rFonts w:ascii="宋体" w:eastAsia="宋体" w:hAnsi="宋体" w:cs="宋体"/>
          <w:szCs w:val="24"/>
        </w:rPr>
        <w:t>文档中心 (10086.cn)</w:t>
      </w:r>
      <w:r>
        <w:rPr>
          <w:rFonts w:ascii="宋体" w:eastAsia="宋体" w:hAnsi="宋体" w:cs="宋体"/>
          <w:szCs w:val="24"/>
        </w:rPr>
        <w:fldChar w:fldCharType="end"/>
      </w:r>
    </w:p>
    <w:p w14:paraId="3957505B" w14:textId="77777777" w:rsidR="00630AC4" w:rsidRDefault="00000000">
      <w:pPr>
        <w:ind w:firstLine="480"/>
      </w:pPr>
      <w:r>
        <w:rPr>
          <w:rFonts w:hint="eastAsia"/>
        </w:rPr>
        <w:t>[</w:t>
      </w:r>
      <w:r>
        <w:t>2]</w:t>
      </w:r>
      <w:r>
        <w:rPr>
          <w:rFonts w:hint="eastAsia"/>
        </w:rPr>
        <w:t>FOTA</w:t>
      </w:r>
      <w:r>
        <w:rPr>
          <w:rFonts w:hint="eastAsia"/>
        </w:rPr>
        <w:t>服务</w:t>
      </w:r>
      <w:r>
        <w:t>：</w:t>
      </w:r>
      <w:hyperlink r:id="rId36" w:history="1">
        <w:r>
          <w:rPr>
            <w:rStyle w:val="a7"/>
            <w:rFonts w:ascii="宋体" w:eastAsia="宋体" w:hAnsi="宋体" w:cs="宋体"/>
            <w:szCs w:val="24"/>
          </w:rPr>
          <w:t>文档中心 (10086.cn)</w:t>
        </w:r>
      </w:hyperlink>
    </w:p>
    <w:p w14:paraId="65B29584" w14:textId="77777777" w:rsidR="00630AC4" w:rsidRDefault="00000000">
      <w:pPr>
        <w:ind w:firstLine="480"/>
      </w:pPr>
      <w:r>
        <w:rPr>
          <w:rFonts w:hint="eastAsia"/>
        </w:rPr>
        <w:t>[</w:t>
      </w:r>
      <w:r>
        <w:t>3]</w:t>
      </w:r>
      <w:r>
        <w:rPr>
          <w:rFonts w:hint="eastAsia"/>
        </w:rPr>
        <w:t>视频教程</w:t>
      </w:r>
      <w:r>
        <w:t>：</w:t>
      </w:r>
      <w:hyperlink r:id="rId37" w:history="1">
        <w:r>
          <w:rPr>
            <w:rStyle w:val="a7"/>
          </w:rPr>
          <w:t>OneOS</w:t>
        </w:r>
        <w:r>
          <w:rPr>
            <w:rStyle w:val="a7"/>
          </w:rPr>
          <w:t>学院</w:t>
        </w:r>
        <w:r>
          <w:rPr>
            <w:rStyle w:val="a7"/>
          </w:rPr>
          <w:t xml:space="preserve"> (10086.cn)</w:t>
        </w:r>
      </w:hyperlink>
    </w:p>
    <w:p w14:paraId="0F1EC4BE" w14:textId="77777777" w:rsidR="00630AC4" w:rsidRDefault="00000000">
      <w:pPr>
        <w:pStyle w:val="1"/>
        <w:numPr>
          <w:ilvl w:val="0"/>
          <w:numId w:val="1"/>
        </w:numPr>
      </w:pPr>
      <w:bookmarkStart w:id="25" w:name="_Toc30038"/>
      <w:r>
        <w:rPr>
          <w:rFonts w:hint="eastAsia"/>
        </w:rPr>
        <w:t>FAQ</w:t>
      </w:r>
      <w:bookmarkEnd w:id="25"/>
    </w:p>
    <w:p w14:paraId="2A6E740F" w14:textId="77777777" w:rsidR="00630AC4" w:rsidRDefault="00000000">
      <w:pPr>
        <w:ind w:firstLine="480"/>
        <w:rPr>
          <w:rStyle w:val="a8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Q</w:t>
      </w:r>
      <w:r>
        <w:rPr>
          <w:rStyle w:val="a8"/>
          <w:rFonts w:hint="eastAsia"/>
          <w:color w:val="auto"/>
          <w:u w:val="none"/>
        </w:rPr>
        <w:t>：如何合理的配置</w:t>
      </w:r>
      <w:r>
        <w:rPr>
          <w:rStyle w:val="a8"/>
          <w:rFonts w:hint="eastAsia"/>
          <w:color w:val="auto"/>
          <w:u w:val="none"/>
        </w:rPr>
        <w:t>download</w:t>
      </w:r>
      <w:r>
        <w:rPr>
          <w:rStyle w:val="a8"/>
          <w:rFonts w:hint="eastAsia"/>
          <w:color w:val="auto"/>
          <w:u w:val="none"/>
        </w:rPr>
        <w:t>分区大小？</w:t>
      </w:r>
    </w:p>
    <w:p w14:paraId="6A671E6A" w14:textId="77777777" w:rsidR="00630AC4" w:rsidRDefault="00000000">
      <w:pPr>
        <w:ind w:firstLine="480"/>
        <w:rPr>
          <w:rStyle w:val="a8"/>
          <w:rFonts w:ascii="楷体" w:eastAsia="楷体" w:hAnsi="楷体" w:cs="楷体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Style w:val="a8"/>
          <w:rFonts w:ascii="楷体" w:eastAsia="楷体" w:hAnsi="楷体" w:cs="楷体" w:hint="eastAsia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download分区配置为需要升级的尺寸总和的10~50%之间，若空间非常紧张，建议设置为最大应用尺寸的20%。</w:t>
      </w:r>
    </w:p>
    <w:p w14:paraId="1106C6D7" w14:textId="77777777" w:rsidR="00630AC4" w:rsidRDefault="00000000">
      <w:pPr>
        <w:ind w:firstLine="480"/>
        <w:rPr>
          <w:rStyle w:val="a8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Q</w:t>
      </w:r>
      <w:r>
        <w:rPr>
          <w:rStyle w:val="a8"/>
          <w:rFonts w:hint="eastAsia"/>
          <w:color w:val="auto"/>
          <w:u w:val="none"/>
        </w:rPr>
        <w:t>：可用</w:t>
      </w:r>
      <w:r>
        <w:rPr>
          <w:rStyle w:val="a8"/>
          <w:rFonts w:hint="eastAsia"/>
          <w:color w:val="auto"/>
          <w:u w:val="none"/>
        </w:rPr>
        <w:t>RAM</w:t>
      </w:r>
      <w:r>
        <w:rPr>
          <w:rStyle w:val="a8"/>
          <w:rFonts w:hint="eastAsia"/>
          <w:color w:val="auto"/>
          <w:u w:val="none"/>
        </w:rPr>
        <w:t>大小会对性能有哪些影响？</w:t>
      </w:r>
    </w:p>
    <w:p w14:paraId="4C06E306" w14:textId="77777777" w:rsidR="00630AC4" w:rsidRDefault="00000000">
      <w:pPr>
        <w:ind w:firstLine="480"/>
        <w:rPr>
          <w:rStyle w:val="a8"/>
          <w:rFonts w:ascii="楷体" w:eastAsia="楷体" w:hAnsi="楷体" w:cs="楷体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Style w:val="a8"/>
          <w:rFonts w:ascii="楷体" w:eastAsia="楷体" w:hAnsi="楷体" w:cs="楷体" w:hint="eastAsia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ram空间不足时，第一，可能导致还原过程中内存分配失败，从而增加升级失败的风险；第二，不会启用二次压缩，相同的版本，制作的差分包会更大，分配给算法</w:t>
      </w:r>
      <w:proofErr w:type="spellStart"/>
      <w:r>
        <w:rPr>
          <w:rStyle w:val="a8"/>
          <w:rFonts w:ascii="楷体" w:eastAsia="楷体" w:hAnsi="楷体" w:cs="楷体" w:hint="eastAsia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ram</w:t>
      </w:r>
      <w:proofErr w:type="spellEnd"/>
      <w:r>
        <w:rPr>
          <w:rStyle w:val="a8"/>
          <w:rFonts w:ascii="楷体" w:eastAsia="楷体" w:hAnsi="楷体" w:cs="楷体" w:hint="eastAsia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空间配置尽可能大，最小不低于3个block（最小擦除）大小。</w:t>
      </w:r>
    </w:p>
    <w:p w14:paraId="3F402A82" w14:textId="77777777" w:rsidR="00630AC4" w:rsidRDefault="00000000">
      <w:pPr>
        <w:ind w:firstLine="480"/>
        <w:rPr>
          <w:rStyle w:val="a8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Q</w:t>
      </w:r>
      <w:r>
        <w:rPr>
          <w:rStyle w:val="a8"/>
          <w:rFonts w:hint="eastAsia"/>
          <w:color w:val="auto"/>
          <w:u w:val="none"/>
        </w:rPr>
        <w:t>：升级过程中断电会有什么后果？</w:t>
      </w:r>
    </w:p>
    <w:p w14:paraId="1BAB8217" w14:textId="77777777" w:rsidR="00630AC4" w:rsidRDefault="00000000">
      <w:pPr>
        <w:ind w:firstLine="480"/>
        <w:rPr>
          <w:rStyle w:val="a8"/>
          <w:rFonts w:ascii="楷体" w:eastAsia="楷体" w:hAnsi="楷体" w:cs="楷体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Style w:val="a8"/>
          <w:rFonts w:ascii="楷体" w:eastAsia="楷体" w:hAnsi="楷体" w:cs="楷体" w:hint="eastAsia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升级过程中断电，重新上电后会继续升级。但是升级过程中断电有可能带来其他风险，因此推荐在升级在点亮充足的条件下进行，并且过程中明确的提示用户不要断电。</w:t>
      </w:r>
    </w:p>
    <w:p w14:paraId="1DAA5D10" w14:textId="77777777" w:rsidR="00630AC4" w:rsidRDefault="00000000">
      <w:pPr>
        <w:ind w:firstLine="480"/>
        <w:rPr>
          <w:rStyle w:val="a8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Q</w:t>
      </w:r>
      <w:r>
        <w:rPr>
          <w:rStyle w:val="a8"/>
          <w:rFonts w:hint="eastAsia"/>
          <w:color w:val="auto"/>
          <w:u w:val="none"/>
        </w:rPr>
        <w:t>：哪些因素会影响升级的时间？</w:t>
      </w:r>
    </w:p>
    <w:p w14:paraId="2BC0E4D6" w14:textId="77777777" w:rsidR="00630AC4" w:rsidRDefault="00000000">
      <w:pPr>
        <w:ind w:firstLine="480"/>
        <w:rPr>
          <w:rStyle w:val="a8"/>
          <w:rFonts w:ascii="楷体" w:eastAsia="楷体" w:hAnsi="楷体" w:cs="楷体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Style w:val="a8"/>
          <w:rFonts w:ascii="楷体" w:eastAsia="楷体" w:hAnsi="楷体" w:cs="楷体" w:hint="eastAsia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第一，版本差异大小。升级前后版本差异越小，需要更新的flash越少，擦写flash的总次数越少，耗时也就越少；第二，存储介质擦写耗时，升级相同的版本，存储介质擦写耗时越少，总的耗时越少。</w:t>
      </w:r>
    </w:p>
    <w:p w14:paraId="2217BE29" w14:textId="77777777" w:rsidR="00630AC4" w:rsidRDefault="00000000">
      <w:pPr>
        <w:ind w:firstLine="480"/>
        <w:rPr>
          <w:rStyle w:val="a8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Q</w:t>
      </w:r>
      <w:r>
        <w:rPr>
          <w:rStyle w:val="a8"/>
          <w:rFonts w:hint="eastAsia"/>
          <w:color w:val="auto"/>
          <w:u w:val="none"/>
        </w:rPr>
        <w:t>：在一个平台上适配的还原库，可以直接应用到其他项目上吗？</w:t>
      </w:r>
    </w:p>
    <w:p w14:paraId="03E6EB43" w14:textId="77777777" w:rsidR="00630AC4" w:rsidRDefault="00000000">
      <w:pPr>
        <w:ind w:firstLine="480"/>
      </w:pPr>
      <w:r>
        <w:rPr>
          <w:rStyle w:val="a8"/>
          <w:rFonts w:ascii="楷体" w:eastAsia="楷体" w:hAnsi="楷体" w:cs="楷体" w:hint="eastAsia"/>
          <w:color w:val="00B050"/>
          <w:u w:val="none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主要取决于以下几个方面：1.芯片架构，2.编译工具，3.算法配置；如果这几项都一样即可可以直接应用到其他项目上。</w:t>
      </w:r>
    </w:p>
    <w:p w14:paraId="4CDC1DF0" w14:textId="77777777" w:rsidR="00630AC4" w:rsidRDefault="00630AC4">
      <w:pPr>
        <w:ind w:firstLine="480"/>
      </w:pPr>
    </w:p>
    <w:sectPr w:rsidR="00630AC4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5" w:h="16838"/>
      <w:pgMar w:top="1440" w:right="1800" w:bottom="1440" w:left="1800" w:header="850" w:footer="56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D924D" w14:textId="77777777" w:rsidR="00037807" w:rsidRDefault="00037807">
      <w:pPr>
        <w:spacing w:line="240" w:lineRule="auto"/>
        <w:ind w:firstLine="480"/>
      </w:pPr>
      <w:r>
        <w:separator/>
      </w:r>
    </w:p>
  </w:endnote>
  <w:endnote w:type="continuationSeparator" w:id="0">
    <w:p w14:paraId="56E734EC" w14:textId="77777777" w:rsidR="00037807" w:rsidRDefault="0003780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9" w:usb3="00000000" w:csb0="400001FF" w:csb1="FFFF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ew York">
    <w:altName w:val="Times New Roman"/>
    <w:panose1 w:val="02040503060506020304"/>
    <w:charset w:val="00"/>
    <w:family w:val="roman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E4AAA" w14:textId="77777777" w:rsidR="00630AC4" w:rsidRDefault="00630AC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A1F4B" w14:textId="77777777" w:rsidR="00630AC4" w:rsidRDefault="00000000">
    <w:pPr>
      <w:pStyle w:val="a4"/>
      <w:spacing w:before="0" w:after="0" w:line="360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DD71922" wp14:editId="1FEC1F18">
              <wp:simplePos x="0" y="0"/>
              <wp:positionH relativeFrom="margin">
                <wp:align>center</wp:align>
              </wp:positionH>
              <wp:positionV relativeFrom="paragraph">
                <wp:posOffset>250190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E2983E" w14:textId="77777777" w:rsidR="00630AC4" w:rsidRDefault="00000000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D71922" id="_x0000_t202" coordsize="21600,21600" o:spt="202" path="m,l,21600r21600,l21600,xe">
              <v:stroke joinstyle="miter"/>
              <v:path gradientshapeok="t" o:connecttype="rect"/>
            </v:shapetype>
            <v:shape id="文本框 32" o:spid="_x0000_s1026" type="#_x0000_t202" style="position:absolute;margin-left:0;margin-top:19.7pt;width:2in;height:2in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" filled="f" stroked="f" strokeweight=".5pt">
              <v:textbox style="mso-fit-shape-to-text:t" inset="0,0,0,0">
                <w:txbxContent>
                  <w:p w14:paraId="30E2983E" w14:textId="77777777" w:rsidR="00630AC4" w:rsidRDefault="00000000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4071AB38" wp14:editId="63C25277">
          <wp:extent cx="612775" cy="207010"/>
          <wp:effectExtent l="0" t="0" r="15875" b="2540"/>
          <wp:docPr id="7" name="图片 7" descr="585a7d1bab5f478d4abd8c6c53f584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585a7d1bab5f478d4abd8c6c53f5843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179"/>
                  <a:stretch>
                    <a:fillRect/>
                  </a:stretch>
                </pic:blipFill>
                <pic:spPr>
                  <a:xfrm>
                    <a:off x="0" y="0"/>
                    <a:ext cx="612775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hint="eastAsia"/>
        <w:color w:val="A6A6A6" w:themeColor="background1" w:themeShade="A6"/>
      </w:rPr>
      <w:t xml:space="preserve">    </w:t>
    </w:r>
    <w:r>
      <w:rPr>
        <w:rFonts w:hint="eastAsia"/>
        <w:color w:val="A6A6A6" w:themeColor="background1" w:themeShade="A6"/>
      </w:rPr>
      <w:t>中移</w:t>
    </w:r>
    <w:r>
      <w:rPr>
        <w:color w:val="A6A6A6" w:themeColor="background1" w:themeShade="A6"/>
      </w:rPr>
      <w:t>物联</w:t>
    </w:r>
    <w:r>
      <w:rPr>
        <w:rFonts w:hint="eastAsia"/>
        <w:color w:val="A6A6A6" w:themeColor="background1" w:themeShade="A6"/>
      </w:rPr>
      <w:t>网</w:t>
    </w:r>
    <w:r>
      <w:rPr>
        <w:color w:val="A6A6A6" w:themeColor="background1" w:themeShade="A6"/>
      </w:rPr>
      <w:t>有限公司</w:t>
    </w:r>
    <w:r>
      <w:rPr>
        <w:rFonts w:hint="eastAsia"/>
        <w:color w:val="A6A6A6" w:themeColor="background1" w:themeShade="A6"/>
      </w:rPr>
      <w:t xml:space="preserve">    </w:t>
    </w:r>
    <w:r>
      <w:rPr>
        <w:rFonts w:hint="eastAsia"/>
      </w:rPr>
      <w:t xml:space="preserve">                   </w:t>
    </w:r>
  </w:p>
  <w:p w14:paraId="4B0F513E" w14:textId="77777777" w:rsidR="00630AC4" w:rsidRDefault="00630AC4">
    <w:pPr>
      <w:pStyle w:val="a4"/>
      <w:spacing w:before="0" w:after="0" w:line="36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86F1E" w14:textId="77777777" w:rsidR="00630AC4" w:rsidRDefault="00630AC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B31F5" w14:textId="77777777" w:rsidR="00037807" w:rsidRDefault="00037807">
      <w:pPr>
        <w:spacing w:before="0" w:after="0"/>
        <w:ind w:firstLine="480"/>
      </w:pPr>
      <w:r>
        <w:separator/>
      </w:r>
    </w:p>
  </w:footnote>
  <w:footnote w:type="continuationSeparator" w:id="0">
    <w:p w14:paraId="63BEC158" w14:textId="77777777" w:rsidR="00037807" w:rsidRDefault="00037807">
      <w:pPr>
        <w:spacing w:before="0" w:after="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B860E" w14:textId="77777777" w:rsidR="00630AC4" w:rsidRDefault="00630AC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6F437" w14:textId="77777777" w:rsidR="00630AC4" w:rsidRDefault="00000000">
    <w:pPr>
      <w:pStyle w:val="a5"/>
      <w:spacing w:before="0" w:after="0"/>
      <w:jc w:val="left"/>
    </w:pPr>
    <w:r>
      <w:pict w14:anchorId="36C5A6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03" o:spid="_x0000_s1025" type="#_x0000_t136" style="position:absolute;margin-left:0;margin-top:0;width:403.4pt;height:183.75pt;rotation:-45;z-index:-251658240;mso-position-horizontal:center;mso-position-horizontal-relative:margin;mso-position-vertical:center;mso-position-vertical-relative:margin;mso-width-relative:page;mso-height-relative:page" fillcolor="silver" stroked="f">
          <v:fill opacity=".5"/>
          <v:textpath style="font-family:&quot;宋体&quot;" trim="t" fitpath="t" string="CMIOT"/>
          <o:lock v:ext="edit" aspectratio="t"/>
          <w10:wrap anchorx="margin" anchory="margin"/>
        </v:shape>
      </w:pict>
    </w:r>
    <w:r>
      <w:rPr>
        <w:noProof/>
      </w:rPr>
      <w:drawing>
        <wp:inline distT="0" distB="0" distL="0" distR="0" wp14:anchorId="5789101E" wp14:editId="403C2152">
          <wp:extent cx="753110" cy="254000"/>
          <wp:effectExtent l="0" t="0" r="0" b="0"/>
          <wp:docPr id="31" name="图片 31" descr="585a7d1bab5f478d4abd8c6c53f584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图片 31" descr="585a7d1bab5f478d4abd8c6c53f5843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179"/>
                  <a:stretch>
                    <a:fillRect/>
                  </a:stretch>
                </pic:blipFill>
                <pic:spPr>
                  <a:xfrm>
                    <a:off x="0" y="0"/>
                    <a:ext cx="757913" cy="2560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</w:t>
    </w:r>
    <w:r>
      <w:rPr>
        <w:rFonts w:hint="eastAsia"/>
        <w:color w:val="A6A6A6" w:themeColor="background1" w:themeShade="A6"/>
        <w:szCs w:val="21"/>
      </w:rPr>
      <w:t>中移</w:t>
    </w:r>
    <w:r>
      <w:rPr>
        <w:color w:val="A6A6A6" w:themeColor="background1" w:themeShade="A6"/>
        <w:szCs w:val="21"/>
      </w:rPr>
      <w:t>物联</w:t>
    </w:r>
    <w:r>
      <w:rPr>
        <w:rFonts w:hint="eastAsia"/>
        <w:color w:val="A6A6A6" w:themeColor="background1" w:themeShade="A6"/>
        <w:szCs w:val="21"/>
      </w:rPr>
      <w:t>网</w:t>
    </w:r>
    <w:r>
      <w:rPr>
        <w:color w:val="A6A6A6" w:themeColor="background1" w:themeShade="A6"/>
        <w:szCs w:val="21"/>
      </w:rPr>
      <w:t>有限公司</w:t>
    </w:r>
    <w:r>
      <w:rPr>
        <w:rFonts w:hint="eastAsia"/>
        <w:color w:val="A6A6A6" w:themeColor="background1" w:themeShade="A6"/>
      </w:rPr>
      <w:t xml:space="preserve">   </w:t>
    </w:r>
    <w:r>
      <w:rPr>
        <w:rFonts w:hint="eastAsia"/>
      </w:rPr>
      <w:t xml:space="preserve">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9B70C" w14:textId="77777777" w:rsidR="00630AC4" w:rsidRDefault="00630AC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E347A4"/>
    <w:multiLevelType w:val="singleLevel"/>
    <w:tmpl w:val="E0E347A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2DF85EF6"/>
    <w:multiLevelType w:val="singleLevel"/>
    <w:tmpl w:val="2DF85EF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4043EEC8"/>
    <w:multiLevelType w:val="singleLevel"/>
    <w:tmpl w:val="4043EEC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61C9ABF1"/>
    <w:multiLevelType w:val="multilevel"/>
    <w:tmpl w:val="61C9ABF1"/>
    <w:lvl w:ilvl="0">
      <w:start w:val="1"/>
      <w:numFmt w:val="decimal"/>
      <w:suff w:val="space"/>
      <w:lvlText w:val="%1"/>
      <w:lvlJc w:val="left"/>
      <w:pPr>
        <w:tabs>
          <w:tab w:val="left" w:pos="0"/>
        </w:tabs>
        <w:ind w:left="420" w:hanging="420"/>
      </w:pPr>
      <w:rPr>
        <w:rFonts w:ascii="仿宋_GB2312" w:eastAsia="仿宋_GB2312" w:hAnsi="仿宋_GB2312" w:hint="default"/>
        <w:b/>
        <w:bCs/>
        <w:i w:val="0"/>
        <w:color w:val="auto"/>
        <w:spacing w:val="0"/>
        <w:position w:val="0"/>
        <w:sz w:val="30"/>
        <w:szCs w:val="30"/>
        <w:u w:val="none"/>
      </w:rPr>
    </w:lvl>
    <w:lvl w:ilvl="1">
      <w:start w:val="1"/>
      <w:numFmt w:val="decimal"/>
      <w:isLgl/>
      <w:suff w:val="space"/>
      <w:lvlText w:val="%1.%2"/>
      <w:lvlJc w:val="left"/>
      <w:pPr>
        <w:tabs>
          <w:tab w:val="left" w:pos="0"/>
        </w:tabs>
        <w:ind w:left="0" w:firstLine="0"/>
      </w:pPr>
      <w:rPr>
        <w:rFonts w:ascii="仿宋_GB2312" w:eastAsia="仿宋_GB2312" w:hAnsi="仿宋_GB2312" w:hint="default"/>
        <w:b/>
        <w:bCs/>
        <w:i w:val="0"/>
        <w:sz w:val="30"/>
        <w:szCs w:val="30"/>
      </w:rPr>
    </w:lvl>
    <w:lvl w:ilvl="2">
      <w:start w:val="1"/>
      <w:numFmt w:val="decimal"/>
      <w:isLgl/>
      <w:suff w:val="space"/>
      <w:lvlText w:val="%1.%2.%3"/>
      <w:lvlJc w:val="left"/>
      <w:pPr>
        <w:tabs>
          <w:tab w:val="left" w:pos="0"/>
        </w:tabs>
        <w:ind w:left="0" w:firstLine="0"/>
      </w:pPr>
      <w:rPr>
        <w:rFonts w:ascii="仿宋_GB2312" w:eastAsia="仿宋_GB2312" w:hAnsi="仿宋_GB2312" w:cs="Times New Roman" w:hint="default"/>
        <w:b/>
        <w:bCs/>
        <w:i w:val="0"/>
        <w:sz w:val="30"/>
        <w:szCs w:val="30"/>
      </w:rPr>
    </w:lvl>
    <w:lvl w:ilvl="3">
      <w:start w:val="1"/>
      <w:numFmt w:val="decimal"/>
      <w:isLgl/>
      <w:suff w:val="space"/>
      <w:lvlText w:val="%1.%2.%3.%4"/>
      <w:lvlJc w:val="left"/>
      <w:pPr>
        <w:tabs>
          <w:tab w:val="left" w:pos="0"/>
        </w:tabs>
        <w:ind w:left="6664" w:hanging="6664"/>
      </w:pPr>
      <w:rPr>
        <w:rFonts w:ascii="仿宋_GB2312" w:eastAsia="仿宋_GB2312" w:hAnsi="仿宋_GB2312" w:hint="default"/>
        <w:b/>
        <w:bCs/>
        <w:i w:val="0"/>
        <w:sz w:val="28"/>
        <w:szCs w:val="28"/>
      </w:rPr>
    </w:lvl>
    <w:lvl w:ilvl="4">
      <w:start w:val="1"/>
      <w:numFmt w:val="decimal"/>
      <w:isLgl/>
      <w:suff w:val="space"/>
      <w:lvlText w:val="%1.%2.%3.%4.%5"/>
      <w:lvlJc w:val="left"/>
      <w:pPr>
        <w:tabs>
          <w:tab w:val="left" w:pos="420"/>
        </w:tabs>
        <w:ind w:left="0" w:firstLine="0"/>
      </w:pPr>
      <w:rPr>
        <w:rFonts w:ascii="宋体" w:eastAsia="宋体" w:hAnsi="宋体" w:cs="宋体" w:hint="default"/>
        <w:sz w:val="21"/>
      </w:rPr>
    </w:lvl>
    <w:lvl w:ilvl="5">
      <w:start w:val="1"/>
      <w:numFmt w:val="decimal"/>
      <w:isLgl/>
      <w:suff w:val="space"/>
      <w:lvlText w:val="%1.%2.%3.%4.%5.%6"/>
      <w:lvlJc w:val="left"/>
      <w:pPr>
        <w:tabs>
          <w:tab w:val="left" w:pos="420"/>
        </w:tabs>
        <w:ind w:left="113" w:hanging="113"/>
      </w:pPr>
      <w:rPr>
        <w:rFonts w:ascii="宋体" w:eastAsia="宋体" w:hAnsi="宋体" w:cs="宋体" w:hint="default"/>
      </w:rPr>
    </w:lvl>
    <w:lvl w:ilvl="6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</w:abstractNum>
  <w:num w:numId="1" w16cid:durableId="213733232">
    <w:abstractNumId w:val="3"/>
  </w:num>
  <w:num w:numId="2" w16cid:durableId="1595942073">
    <w:abstractNumId w:val="0"/>
  </w:num>
  <w:num w:numId="3" w16cid:durableId="1596552721">
    <w:abstractNumId w:val="2"/>
  </w:num>
  <w:num w:numId="4" w16cid:durableId="1169368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489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0B9B"/>
    <w:rsid w:val="00037807"/>
    <w:rsid w:val="00190B9B"/>
    <w:rsid w:val="00221C38"/>
    <w:rsid w:val="005442F2"/>
    <w:rsid w:val="00630AC4"/>
    <w:rsid w:val="00715648"/>
    <w:rsid w:val="00A915CE"/>
    <w:rsid w:val="00C83367"/>
    <w:rsid w:val="017436F8"/>
    <w:rsid w:val="01E65CA9"/>
    <w:rsid w:val="03BD44EF"/>
    <w:rsid w:val="0469198F"/>
    <w:rsid w:val="046D6330"/>
    <w:rsid w:val="04C7043A"/>
    <w:rsid w:val="05ED4B45"/>
    <w:rsid w:val="0618319C"/>
    <w:rsid w:val="070774B1"/>
    <w:rsid w:val="07655731"/>
    <w:rsid w:val="07B14073"/>
    <w:rsid w:val="08245D26"/>
    <w:rsid w:val="088738FE"/>
    <w:rsid w:val="08F63D61"/>
    <w:rsid w:val="09302FDB"/>
    <w:rsid w:val="09331ABF"/>
    <w:rsid w:val="0AA2244C"/>
    <w:rsid w:val="0CF629B7"/>
    <w:rsid w:val="0D7A7B4E"/>
    <w:rsid w:val="0E370F62"/>
    <w:rsid w:val="0F295F6C"/>
    <w:rsid w:val="0F320B24"/>
    <w:rsid w:val="0FAB0740"/>
    <w:rsid w:val="1008467D"/>
    <w:rsid w:val="1011306D"/>
    <w:rsid w:val="102B1C9E"/>
    <w:rsid w:val="104B514A"/>
    <w:rsid w:val="10B6001E"/>
    <w:rsid w:val="117A1FB8"/>
    <w:rsid w:val="120859E4"/>
    <w:rsid w:val="125D7C00"/>
    <w:rsid w:val="139C6737"/>
    <w:rsid w:val="14126712"/>
    <w:rsid w:val="14887F26"/>
    <w:rsid w:val="1686034A"/>
    <w:rsid w:val="17C13281"/>
    <w:rsid w:val="19C07A87"/>
    <w:rsid w:val="19D94077"/>
    <w:rsid w:val="1A0A00C9"/>
    <w:rsid w:val="1A80358B"/>
    <w:rsid w:val="1ABD72AA"/>
    <w:rsid w:val="1B3767F9"/>
    <w:rsid w:val="1BA17139"/>
    <w:rsid w:val="1FB16770"/>
    <w:rsid w:val="201956D2"/>
    <w:rsid w:val="20431583"/>
    <w:rsid w:val="20525B2E"/>
    <w:rsid w:val="20633B36"/>
    <w:rsid w:val="20937A41"/>
    <w:rsid w:val="20AC3352"/>
    <w:rsid w:val="22EC262E"/>
    <w:rsid w:val="23B86870"/>
    <w:rsid w:val="23EA710C"/>
    <w:rsid w:val="24DB0907"/>
    <w:rsid w:val="26955359"/>
    <w:rsid w:val="26E262DE"/>
    <w:rsid w:val="275E4DA2"/>
    <w:rsid w:val="276D705D"/>
    <w:rsid w:val="2A9A007E"/>
    <w:rsid w:val="2B6C3370"/>
    <w:rsid w:val="2BC53A12"/>
    <w:rsid w:val="2C7574ED"/>
    <w:rsid w:val="2E2603E5"/>
    <w:rsid w:val="2E7C0A53"/>
    <w:rsid w:val="2F8A4BF5"/>
    <w:rsid w:val="30031BE7"/>
    <w:rsid w:val="3216448E"/>
    <w:rsid w:val="34135293"/>
    <w:rsid w:val="34A04DF9"/>
    <w:rsid w:val="35BB70A3"/>
    <w:rsid w:val="36545F35"/>
    <w:rsid w:val="386A7E13"/>
    <w:rsid w:val="396E2536"/>
    <w:rsid w:val="39F96E2B"/>
    <w:rsid w:val="3B56056B"/>
    <w:rsid w:val="3BAD1C7F"/>
    <w:rsid w:val="3C0B586D"/>
    <w:rsid w:val="3C5F2A50"/>
    <w:rsid w:val="3C8D7F9B"/>
    <w:rsid w:val="3CDD2778"/>
    <w:rsid w:val="3D6200C1"/>
    <w:rsid w:val="3E6B3DEA"/>
    <w:rsid w:val="40FA08F2"/>
    <w:rsid w:val="40FC41EA"/>
    <w:rsid w:val="42577BE4"/>
    <w:rsid w:val="45827EE1"/>
    <w:rsid w:val="46426D23"/>
    <w:rsid w:val="46C46E49"/>
    <w:rsid w:val="475E78F1"/>
    <w:rsid w:val="47E239FE"/>
    <w:rsid w:val="490162C2"/>
    <w:rsid w:val="49B45578"/>
    <w:rsid w:val="49BD3C89"/>
    <w:rsid w:val="49C32B59"/>
    <w:rsid w:val="4A4A608F"/>
    <w:rsid w:val="4B4B5777"/>
    <w:rsid w:val="4B6E678E"/>
    <w:rsid w:val="4BC70E5A"/>
    <w:rsid w:val="4BDB62A2"/>
    <w:rsid w:val="4CF643A0"/>
    <w:rsid w:val="4D7B7EAC"/>
    <w:rsid w:val="4E300A7D"/>
    <w:rsid w:val="4E9F4DD5"/>
    <w:rsid w:val="4F0C6410"/>
    <w:rsid w:val="510A2F41"/>
    <w:rsid w:val="528662F0"/>
    <w:rsid w:val="535556C4"/>
    <w:rsid w:val="53874F99"/>
    <w:rsid w:val="54B70B2A"/>
    <w:rsid w:val="55024486"/>
    <w:rsid w:val="564B1E40"/>
    <w:rsid w:val="56A81E55"/>
    <w:rsid w:val="56C54AC2"/>
    <w:rsid w:val="584C221C"/>
    <w:rsid w:val="587A2F1D"/>
    <w:rsid w:val="5AB27055"/>
    <w:rsid w:val="5C2B61C1"/>
    <w:rsid w:val="5D8473E1"/>
    <w:rsid w:val="5E8D1957"/>
    <w:rsid w:val="5F7D1497"/>
    <w:rsid w:val="5FEA016C"/>
    <w:rsid w:val="6043407E"/>
    <w:rsid w:val="60937300"/>
    <w:rsid w:val="62623BED"/>
    <w:rsid w:val="62DD44E1"/>
    <w:rsid w:val="652F0BE1"/>
    <w:rsid w:val="654C6FBE"/>
    <w:rsid w:val="65E27686"/>
    <w:rsid w:val="666E2D20"/>
    <w:rsid w:val="67A77295"/>
    <w:rsid w:val="67C3566A"/>
    <w:rsid w:val="694D7E65"/>
    <w:rsid w:val="695B1C23"/>
    <w:rsid w:val="6A083105"/>
    <w:rsid w:val="6B8511DC"/>
    <w:rsid w:val="6C8F3DA8"/>
    <w:rsid w:val="6E240FF2"/>
    <w:rsid w:val="6F5239AA"/>
    <w:rsid w:val="71400858"/>
    <w:rsid w:val="71A648E6"/>
    <w:rsid w:val="72902B04"/>
    <w:rsid w:val="72F27511"/>
    <w:rsid w:val="73A94EAF"/>
    <w:rsid w:val="73AE1314"/>
    <w:rsid w:val="73B9169B"/>
    <w:rsid w:val="73D220AE"/>
    <w:rsid w:val="73D65D3D"/>
    <w:rsid w:val="74396BCB"/>
    <w:rsid w:val="756B3596"/>
    <w:rsid w:val="773553C0"/>
    <w:rsid w:val="783778A0"/>
    <w:rsid w:val="7A436DCB"/>
    <w:rsid w:val="7ADD01B7"/>
    <w:rsid w:val="7BAF02C3"/>
    <w:rsid w:val="7BDB39AB"/>
    <w:rsid w:val="7C452403"/>
    <w:rsid w:val="7CAD2152"/>
    <w:rsid w:val="7CC63144"/>
    <w:rsid w:val="7CF341EB"/>
    <w:rsid w:val="7D44192D"/>
    <w:rsid w:val="7D756758"/>
    <w:rsid w:val="7E6671D0"/>
    <w:rsid w:val="7F731AA8"/>
    <w:rsid w:val="7F95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8903DC4"/>
  <w15:docId w15:val="{52BFC070-59D4-47A2-888F-D05235145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qFormat="1"/>
    <w:lsdException w:name="header" w:unhideWhenUsed="1" w:qFormat="1"/>
    <w:lsdException w:name="footer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napToGrid w:val="0"/>
      <w:spacing w:before="120" w:after="120" w:line="360" w:lineRule="auto"/>
      <w:ind w:firstLineChars="200" w:firstLine="883"/>
    </w:pPr>
    <w:rPr>
      <w:rFonts w:eastAsia="仿宋_GB2312" w:cstheme="minorBidi"/>
      <w:color w:val="333333"/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ind w:firstLineChars="0" w:firstLine="0"/>
      <w:outlineLvl w:val="0"/>
    </w:pPr>
    <w:rPr>
      <w:b/>
      <w:kern w:val="44"/>
      <w:sz w:val="30"/>
    </w:rPr>
  </w:style>
  <w:style w:type="paragraph" w:styleId="2">
    <w:name w:val="heading 2"/>
    <w:basedOn w:val="a"/>
    <w:next w:val="a"/>
    <w:uiPriority w:val="9"/>
    <w:qFormat/>
    <w:pPr>
      <w:keepNext/>
      <w:keepLines/>
      <w:ind w:firstLineChars="0" w:firstLine="0"/>
      <w:outlineLvl w:val="1"/>
    </w:pPr>
    <w:rPr>
      <w:b/>
      <w:bCs/>
      <w:color w:val="1A1A1A"/>
      <w:sz w:val="30"/>
      <w:szCs w:val="32"/>
    </w:rPr>
  </w:style>
  <w:style w:type="paragraph" w:styleId="3">
    <w:name w:val="heading 3"/>
    <w:basedOn w:val="a"/>
    <w:next w:val="a"/>
    <w:qFormat/>
    <w:pPr>
      <w:keepNext/>
      <w:keepLines/>
      <w:ind w:firstLineChars="0" w:firstLine="0"/>
      <w:outlineLvl w:val="2"/>
    </w:pPr>
    <w:rPr>
      <w:b/>
      <w:sz w:val="30"/>
    </w:rPr>
  </w:style>
  <w:style w:type="paragraph" w:styleId="4">
    <w:name w:val="heading 4"/>
    <w:basedOn w:val="a"/>
    <w:next w:val="a"/>
    <w:unhideWhenUsed/>
    <w:qFormat/>
    <w:pPr>
      <w:keepNext/>
      <w:keepLines/>
      <w:ind w:firstLineChars="0" w:firstLine="0"/>
      <w:outlineLvl w:val="3"/>
    </w:pPr>
    <w:rPr>
      <w:rFonts w:ascii="Arial" w:hAnsi="Arial"/>
      <w:b/>
      <w:sz w:val="30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qFormat/>
    <w:pPr>
      <w:tabs>
        <w:tab w:val="right" w:leader="dot" w:pos="9072"/>
      </w:tabs>
      <w:spacing w:line="400" w:lineRule="exact"/>
    </w:pPr>
  </w:style>
  <w:style w:type="paragraph" w:styleId="a4">
    <w:name w:val="footer"/>
    <w:basedOn w:val="a"/>
    <w:next w:val="a"/>
    <w:unhideWhenUsed/>
    <w:qFormat/>
    <w:pPr>
      <w:tabs>
        <w:tab w:val="center" w:pos="4153"/>
        <w:tab w:val="right" w:pos="8306"/>
      </w:tabs>
      <w:spacing w:line="240" w:lineRule="auto"/>
      <w:ind w:firstLineChars="0" w:firstLine="0"/>
    </w:pPr>
    <w:rPr>
      <w:rFonts w:eastAsia="宋体"/>
      <w:sz w:val="18"/>
      <w:szCs w:val="18"/>
    </w:rPr>
  </w:style>
  <w:style w:type="paragraph" w:styleId="a5">
    <w:name w:val="header"/>
    <w:basedOn w:val="a"/>
    <w:next w:val="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ind w:firstLineChars="0" w:firstLine="0"/>
      <w:jc w:val="center"/>
    </w:pPr>
    <w:rPr>
      <w:rFonts w:eastAsia="宋体"/>
      <w:sz w:val="21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right" w:leader="dot" w:pos="9072"/>
      </w:tabs>
      <w:spacing w:line="400" w:lineRule="exact"/>
      <w:ind w:firstLineChars="0" w:firstLine="0"/>
    </w:pPr>
    <w:rPr>
      <w:b/>
    </w:rPr>
  </w:style>
  <w:style w:type="paragraph" w:styleId="TOC2">
    <w:name w:val="toc 2"/>
    <w:basedOn w:val="a"/>
    <w:next w:val="a"/>
    <w:uiPriority w:val="39"/>
    <w:unhideWhenUsed/>
    <w:qFormat/>
    <w:pPr>
      <w:tabs>
        <w:tab w:val="right" w:leader="dot" w:pos="9072"/>
      </w:tabs>
      <w:spacing w:line="400" w:lineRule="exact"/>
      <w:ind w:left="283" w:firstLineChars="0" w:firstLine="0"/>
    </w:pPr>
  </w:style>
  <w:style w:type="table" w:styleId="a6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qFormat/>
    <w:rPr>
      <w:color w:val="800080"/>
      <w:u w:val="single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a9">
    <w:name w:val="封面正文"/>
    <w:basedOn w:val="a"/>
    <w:qFormat/>
    <w:rPr>
      <w:sz w:val="48"/>
    </w:rPr>
  </w:style>
  <w:style w:type="paragraph" w:customStyle="1" w:styleId="aa">
    <w:name w:val="文档版本"/>
    <w:basedOn w:val="a"/>
    <w:qFormat/>
    <w:pPr>
      <w:jc w:val="right"/>
    </w:pPr>
    <w:rPr>
      <w:rFonts w:ascii="Arial" w:hAnsi="Arial" w:cs="宋体"/>
      <w:sz w:val="28"/>
    </w:rPr>
  </w:style>
  <w:style w:type="paragraph" w:customStyle="1" w:styleId="ab">
    <w:name w:val="前言"/>
    <w:basedOn w:val="a"/>
    <w:qFormat/>
    <w:pPr>
      <w:tabs>
        <w:tab w:val="left" w:leader="dot" w:pos="1701"/>
        <w:tab w:val="left" w:pos="9072"/>
      </w:tabs>
      <w:adjustRightInd w:val="0"/>
      <w:spacing w:before="360" w:after="360" w:line="240" w:lineRule="atLeast"/>
      <w:jc w:val="center"/>
    </w:pPr>
    <w:rPr>
      <w:rFonts w:eastAsia="黑体"/>
      <w:b/>
      <w:kern w:val="36"/>
      <w:sz w:val="44"/>
    </w:rPr>
  </w:style>
  <w:style w:type="paragraph" w:customStyle="1" w:styleId="ac">
    <w:name w:val="图"/>
    <w:basedOn w:val="a"/>
    <w:qFormat/>
    <w:pPr>
      <w:snapToGrid/>
      <w:spacing w:before="0" w:after="0" w:line="240" w:lineRule="auto"/>
      <w:ind w:firstLineChars="0" w:firstLine="0"/>
      <w:jc w:val="center"/>
    </w:pPr>
    <w:rPr>
      <w:rFonts w:ascii="Times New Roman Bold" w:eastAsia="楷体" w:hAnsi="Times New Roman Bold" w:cs="Arial" w:hint="eastAsia"/>
      <w:b/>
      <w:sz w:val="21"/>
      <w:szCs w:val="24"/>
    </w:rPr>
  </w:style>
  <w:style w:type="paragraph" w:customStyle="1" w:styleId="ad">
    <w:name w:val="表"/>
    <w:basedOn w:val="a"/>
    <w:qFormat/>
    <w:pPr>
      <w:ind w:firstLineChars="0" w:firstLine="0"/>
      <w:jc w:val="center"/>
    </w:pPr>
    <w:rPr>
      <w:rFonts w:ascii="Times New Roman Bold" w:eastAsia="楷体" w:hAnsi="Times New Roman Bold" w:cs="Arial" w:hint="eastAsia"/>
      <w:b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os.iot.10086.cn/college/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os.iot.10086.cn/v2/doc/detailPage/documentHtml?proId=2000000004&amp;proName=FOTA%E6%9C%8D%E5%8A%A1&amp;idss=199&amp;versionName=v1.0&amp;versionId=300000000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iot.10086.c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1496</Words>
  <Characters>8529</Characters>
  <Application>Microsoft Office Word</Application>
  <DocSecurity>0</DocSecurity>
  <Lines>71</Lines>
  <Paragraphs>20</Paragraphs>
  <ScaleCrop>false</ScaleCrop>
  <Company/>
  <LinksUpToDate>false</LinksUpToDate>
  <CharactersWithSpaces>10005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97367</dc:creator>
  <cp:lastModifiedBy>建华 周</cp:lastModifiedBy>
  <cp:revision>6</cp:revision>
  <cp:lastPrinted>2023-06-08T01:53:00Z</cp:lastPrinted>
  <dcterms:created xsi:type="dcterms:W3CDTF">2023-03-31T10:07:00Z</dcterms:created>
  <dcterms:modified xsi:type="dcterms:W3CDTF">2023-06-08T01:55:00Z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2052-11.8.2.11716</vt:lpwstr>
  </property>
  <property fmtid="{D5CDD505-2E9C-101B-9397-08002B2CF9AE}" pid="3" name="ICV">
    <vt:lpwstr>2532B82AAAF940EF87996AE087828006</vt:lpwstr>
  </property>
</Properties>
</file>