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Products Module — Backend Spec (Laravel)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Yeh document Figma ke </w:t>
      </w:r>
      <w:r>
        <w:rPr>
          <w:b/>
          <w:bCs/>
          <w:i/>
          <w:iCs/>
        </w:rPr>
        <w:t xml:space="preserve">"Products"</w:t>
      </w:r>
      <w:r>
        <w:rPr>
          <w:i/>
          <w:iCs/>
        </w:rPr>
        <w:t xml:space="preserve"> frame (node 384-635, 1440 × 5256) aur website ke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/products</w:t>
      </w:r>
      <w:r>
        <w:rPr>
          <w:i/>
          <w:iCs/>
        </w:rPr>
        <w:t xml:space="preserve"> page ke mutabiq hai. Isme 4 hisse hain: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(A) Products</w:t>
      </w:r>
      <w:r>
        <w:rPr>
          <w:i/>
          <w:iCs/>
        </w:rPr>
        <w:t xml:space="preserve"> — product cards (Featured Products + Product Showcase) aur product detail page.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(B) Solution Categories</w:t>
      </w:r>
      <w:r>
        <w:rPr>
          <w:i/>
          <w:iCs/>
        </w:rPr>
        <w:t xml:space="preserve"> — "Solution Categories" section ke tag pills (products ki categories bhi yahi).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(C) Deployable Solutions</w:t>
      </w:r>
      <w:r>
        <w:rPr>
          <w:i/>
          <w:iCs/>
        </w:rPr>
        <w:t xml:space="preserve"> — "Ready-to-Deploy / Customizable Solutions" ke 3 cards.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(D) Products Page Content</w:t>
      </w:r>
      <w:r>
        <w:rPr>
          <w:i/>
          <w:iCs/>
        </w:rPr>
        <w:t xml:space="preserve"> — headings, text, Use Cases industries aur CTA, sirf 1 row.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1. Page Sections (Figma ke mutabiq)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"/>
        <w:gridCol w:w="3093"/>
        <w:gridCol w:w="3093"/>
        <w:gridCol w:w="3096"/>
      </w:tblGrid>
      <w:tr>
        <w:trPr>
          <w:tblHeader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(Figma)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Kya dikhta hai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kahan se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Header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"Products" title + breadcrumb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"SERVICES OVERVIEW", heading "Innovative and modern IT </w:t>
            </w:r>
            <w:r>
              <w:rPr>
                <w:b/>
                <w:bCs/>
                <w:sz w:val="18"/>
                <w:szCs w:val="18"/>
              </w:rPr>
              <w:t xml:space="preserve">Products</w:t>
            </w:r>
            <w:r>
              <w:rPr>
                <w:sz w:val="18"/>
                <w:szCs w:val="18"/>
              </w:rPr>
              <w:t xml:space="preserve"> &amp; solutions", paragraph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D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Featured Products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"LATEST WORK", heading "Featured </w:t>
            </w:r>
            <w:r>
              <w:rPr>
                <w:b/>
                <w:bCs/>
                <w:sz w:val="18"/>
                <w:szCs w:val="18"/>
              </w:rPr>
              <w:t xml:space="preserve">Products</w:t>
            </w:r>
            <w:r>
              <w:rPr>
                <w:sz w:val="18"/>
                <w:szCs w:val="18"/>
              </w:rPr>
              <w:t xml:space="preserve">" + </w:t>
            </w:r>
            <w:r>
              <w:rPr>
                <w:b/>
                <w:bCs/>
                <w:sz w:val="18"/>
                <w:szCs w:val="18"/>
              </w:rPr>
              <w:t xml:space="preserve">2 bade cards</w:t>
            </w:r>
            <w:r>
              <w:rPr>
                <w:sz w:val="18"/>
                <w:szCs w:val="18"/>
              </w:rPr>
              <w:t xml:space="preserve">: badge, title, description, tag pills, "VIEW DETAILS" button, image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D</w:t>
            </w:r>
            <w:r>
              <w:rPr>
                <w:sz w:val="18"/>
                <w:szCs w:val="18"/>
              </w:rPr>
              <w:t xml:space="preserve">, cards: </w:t>
            </w:r>
            <w:r>
              <w:rPr>
                <w:b/>
                <w:bCs/>
                <w:sz w:val="18"/>
                <w:szCs w:val="18"/>
              </w:rPr>
              <w:t xml:space="preserve">Part 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is_featured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Solution Categories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"HOW IT WORK", heading "Solution </w:t>
            </w:r>
            <w:r>
              <w:rPr>
                <w:b/>
                <w:bCs/>
                <w:sz w:val="18"/>
                <w:szCs w:val="18"/>
              </w:rPr>
              <w:t xml:space="preserve">Categories</w:t>
            </w:r>
            <w:r>
              <w:rPr>
                <w:sz w:val="18"/>
                <w:szCs w:val="18"/>
              </w:rPr>
              <w:t xml:space="preserve">", paragraph + </w:t>
            </w:r>
            <w:r>
              <w:rPr>
                <w:b/>
                <w:bCs/>
                <w:sz w:val="18"/>
                <w:szCs w:val="18"/>
              </w:rPr>
              <w:t xml:space="preserve">category pills</w:t>
            </w:r>
            <w:r>
              <w:rPr>
                <w:sz w:val="18"/>
                <w:szCs w:val="18"/>
              </w:rPr>
              <w:t xml:space="preserve"> (Software Development, SaaS Products, AI &amp; Automation, Mobile Applications, Web Solutions)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D</w:t>
            </w:r>
            <w:r>
              <w:rPr>
                <w:sz w:val="18"/>
                <w:szCs w:val="18"/>
              </w:rPr>
              <w:t xml:space="preserve">, pills: </w:t>
            </w:r>
            <w:r>
              <w:rPr>
                <w:b/>
                <w:bCs/>
                <w:sz w:val="18"/>
                <w:szCs w:val="18"/>
              </w:rPr>
              <w:t xml:space="preserve">Part B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Ready-to-Deploy / Customizable Solutions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"FOCUSED", heading "Ready-to-Deploy / </w:t>
            </w:r>
            <w:r>
              <w:rPr>
                <w:b/>
                <w:bCs/>
                <w:sz w:val="18"/>
                <w:szCs w:val="18"/>
              </w:rPr>
              <w:t xml:space="preserve">Customizable Solutions</w:t>
            </w:r>
            <w:r>
              <w:rPr>
                <w:sz w:val="18"/>
                <w:szCs w:val="18"/>
              </w:rPr>
              <w:t xml:space="preserve">" + </w:t>
            </w:r>
            <w:r>
              <w:rPr>
                <w:b/>
                <w:bCs/>
                <w:sz w:val="18"/>
                <w:szCs w:val="18"/>
              </w:rPr>
              <w:t xml:space="preserve">3 cards</w:t>
            </w:r>
            <w:r>
              <w:rPr>
                <w:sz w:val="18"/>
                <w:szCs w:val="18"/>
              </w:rPr>
              <w:t xml:space="preserve"> (icon, title, description)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D</w:t>
            </w:r>
            <w:r>
              <w:rPr>
                <w:sz w:val="18"/>
                <w:szCs w:val="18"/>
              </w:rPr>
              <w:t xml:space="preserve">, cards: </w:t>
            </w:r>
            <w:r>
              <w:rPr>
                <w:b/>
                <w:bCs/>
                <w:sz w:val="18"/>
                <w:szCs w:val="18"/>
              </w:rPr>
              <w:t xml:space="preserve">Part C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 / Use Cases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"FOCUSED", heading "Industries / </w:t>
            </w:r>
            <w:r>
              <w:rPr>
                <w:b/>
                <w:bCs/>
                <w:sz w:val="18"/>
                <w:szCs w:val="18"/>
              </w:rPr>
              <w:t xml:space="preserve">Use Cases</w:t>
            </w:r>
            <w:r>
              <w:rPr>
                <w:sz w:val="18"/>
                <w:szCs w:val="18"/>
              </w:rPr>
              <w:t xml:space="preserve">", "VIEW ALL" + </w:t>
            </w:r>
            <w:r>
              <w:rPr>
                <w:b/>
                <w:bCs/>
                <w:sz w:val="18"/>
                <w:szCs w:val="18"/>
              </w:rPr>
              <w:t xml:space="preserve">2 rows</w:t>
            </w:r>
            <w:r>
              <w:rPr>
                <w:sz w:val="18"/>
                <w:szCs w:val="18"/>
              </w:rPr>
              <w:t xml:space="preserve"> (icon, title, description, "DISCOVER")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D</w:t>
            </w:r>
            <w:r>
              <w:rPr>
                <w:sz w:val="18"/>
                <w:szCs w:val="18"/>
              </w:rPr>
              <w:t xml:space="preserve">, rows: </w:t>
            </w:r>
            <w:r>
              <w:rPr>
                <w:b/>
                <w:bCs/>
                <w:sz w:val="18"/>
                <w:szCs w:val="18"/>
              </w:rPr>
              <w:t xml:space="preserve">Industries module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use_case_industry_ids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Showcase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Eyebrow "OUR RECENT WORKS", heading "Product </w:t>
            </w:r>
            <w:r>
              <w:rPr>
                <w:b/>
                <w:bCs/>
                <w:sz w:val="18"/>
                <w:szCs w:val="18"/>
              </w:rPr>
              <w:t xml:space="preserve">Showcase</w:t>
            </w:r>
            <w:r>
              <w:rPr>
                <w:sz w:val="18"/>
                <w:szCs w:val="18"/>
              </w:rPr>
              <w:t xml:space="preserve">" + </w:t>
            </w:r>
            <w:r>
              <w:rPr>
                <w:b/>
                <w:bCs/>
                <w:sz w:val="18"/>
                <w:szCs w:val="18"/>
              </w:rPr>
              <w:t xml:space="preserve">2 cards</w:t>
            </w:r>
            <w:r>
              <w:rPr>
                <w:sz w:val="18"/>
                <w:szCs w:val="18"/>
              </w:rPr>
              <w:t xml:space="preserve"> (same card design, button "VIEW DEMO")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Heading: </w:t>
            </w:r>
            <w:r>
              <w:rPr>
                <w:b/>
                <w:bCs/>
                <w:sz w:val="18"/>
                <w:szCs w:val="18"/>
              </w:rPr>
              <w:t xml:space="preserve">Part D</w:t>
            </w:r>
            <w:r>
              <w:rPr>
                <w:sz w:val="18"/>
                <w:szCs w:val="18"/>
              </w:rPr>
              <w:t xml:space="preserve">, cards: </w:t>
            </w:r>
            <w:r>
              <w:rPr>
                <w:b/>
                <w:bCs/>
                <w:sz w:val="18"/>
                <w:szCs w:val="18"/>
              </w:rPr>
              <w:t xml:space="preserve">Part 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show_in_showcase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Banner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"Become a Partner or Discuss Integration" + text + "BECOME A PARTNER"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D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Links, social icons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Links:</w:t>
      </w:r>
    </w:p>
    <w:p>
      <w:pPr>
        <w:pStyle w:val="ListParagraph"/>
        <w:numPr>
          <w:ilvl w:val="0"/>
          <w:numId w:val="2"/>
        </w:numPr>
      </w:pPr>
      <w:r>
        <w:t xml:space="preserve">Featured card "VIEW DETAILS"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/products/{slug}</w:t>
      </w:r>
      <w:r>
        <w:t xml:space="preserve"> (product detail page).</w:t>
      </w:r>
    </w:p>
    <w:p>
      <w:pPr>
        <w:pStyle w:val="ListParagraph"/>
        <w:numPr>
          <w:ilvl w:val="0"/>
          <w:numId w:val="2"/>
        </w:numPr>
      </w:pPr>
      <w:r>
        <w:t xml:space="preserve">Showcase card "VIEW DEMO"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demo_url</w:t>
      </w:r>
      <w:r>
        <w:t xml:space="preserve"> (live demo link) — na ho 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/products/{slug}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Use Case row "DISCOVER"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/industries/{slug}</w:t>
      </w:r>
      <w:r>
        <w:t xml:space="preserve">; "VIEW ALL"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/industries</w:t>
      </w:r>
      <w:r>
        <w:t xml:space="preserve">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b/>
          <w:bCs/>
          <w:i/>
          <w:iCs/>
        </w:rPr>
        <w:t xml:space="preserve">Product detail page</w:t>
      </w:r>
      <w:r>
        <w:rPr>
          <w:i/>
          <w:iCs/>
        </w:rPr>
        <w:t xml:space="preserve"> (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/products/{slug}</w:t>
      </w:r>
      <w:r>
        <w:rPr>
          <w:i/>
          <w:iCs/>
        </w:rPr>
        <w:t xml:space="preserve">) ka alag Figma frame nahi hai — detail fields Part A mein </w:t>
      </w:r>
      <w:r>
        <w:rPr>
          <w:b/>
          <w:bCs/>
          <w:i/>
          <w:iCs/>
        </w:rPr>
        <w:t xml:space="preserve">optional</w:t>
      </w:r>
      <w:r>
        <w:rPr>
          <w:i/>
          <w:iCs/>
        </w:rPr>
        <w:t xml:space="preserve"> rakhe gaye hain.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A — Products (Admin CRUD)</w:t>
      </w:r>
    </w:p>
    <w:p>
      <w:pPr>
        <w:pStyle w:val="Heading1"/>
      </w:pPr>
      <w:r>
        <w:t xml:space="preserve">2.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4"/>
        <w:gridCol w:w="2452"/>
        <w:gridCol w:w="628"/>
        <w:gridCol w:w="2515"/>
        <w:gridCol w:w="2517"/>
      </w:tblGrid>
      <w:tr>
        <w:trPr>
          <w:tblHeader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Intellivex POS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title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varchar(180), </w:t>
            </w: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(auto)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intellivex-pos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/products/{slug}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badge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Branding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SaaS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ke upar chhota label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solution_categories.id</w:t>
            </w:r>
            <w:r>
              <w:rPr>
                <w:sz w:val="18"/>
                <w:szCs w:val="18"/>
              </w:rPr>
              <w:t xml:space="preserve">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ki category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text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tags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(array of string)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["Light", "Stationery Items", "Letterhead"]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pills, </w:t>
            </w:r>
            <w:r>
              <w:rPr>
                <w:b/>
                <w:bCs/>
                <w:sz w:val="18"/>
                <w:szCs w:val="18"/>
              </w:rPr>
              <w:t xml:space="preserve">max 5</w:t>
            </w:r>
            <w:r>
              <w:rPr>
                <w:sz w:val="18"/>
                <w:szCs w:val="18"/>
              </w:rPr>
              <w:t xml:space="preserve">, har tag max 30 chars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 image (screenshot / mockup), ~ 16:10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image_alt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demo_url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https://demo.intellivex.com/pos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"VIEW DEMO" button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`is_featured`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3 — Featured Products (</w:t>
            </w:r>
            <w:r>
              <w:rPr>
                <w:b/>
                <w:bCs/>
                <w:sz w:val="18"/>
                <w:szCs w:val="18"/>
              </w:rPr>
              <w:t xml:space="preserve">max 2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`show_in_showcase`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7 — Product Showcase (</w:t>
            </w:r>
            <w:r>
              <w:rPr>
                <w:b/>
                <w:bCs/>
                <w:sz w:val="18"/>
                <w:szCs w:val="18"/>
              </w:rPr>
              <w:t xml:space="preserve">max 2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`status`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Sirf published website par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Chhota number pehle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longText,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Paragraphs (blank line = naya paragraph)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features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(array of string),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["Offline mode", "Multi-branch"]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bullet list (optional)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gallery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alag table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product_images</w:t>
            </w:r>
          </w:p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screenshots (optional)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varchar(160),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slug</w:t>
      </w:r>
      <w:r>
        <w:t xml:space="preserve"> (unique),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show_in_showcase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category_id</w:t>
      </w:r>
    </w:p>
    <w:p>
      <w:pPr>
        <w:pStyle w:val="Heading2"/>
      </w:pPr>
      <w:r>
        <w:t xml:space="preserve">2.1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product_images</w:t>
      </w:r>
      <w:r>
        <w:t xml:space="preserve"> — Detail page gallery (optional)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3808"/>
        <w:gridCol w:w="1680"/>
        <w:gridCol w:w="2914"/>
      </w:tblGrid>
      <w:tr>
        <w:trPr>
          <w:tblHeader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product_id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products.id</w:t>
            </w:r>
            <w:r>
              <w:rPr>
                <w:sz w:val="18"/>
                <w:szCs w:val="18"/>
              </w:rPr>
              <w:t xml:space="preserve">, cascade delete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jpg / png / webp, max 3 MB</w:t>
            </w:r>
          </w:p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alt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varchar(150), nullable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(default 0)</w:t>
            </w:r>
          </w:p>
        </w:tc>
        <w:tc>
          <w:tcPr>
            <w:tcW w:type="dxa" w:w="2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3. Admin Form &amp; Validation — Product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8"/>
        <w:gridCol w:w="1613"/>
        <w:gridCol w:w="2352"/>
        <w:gridCol w:w="1613"/>
        <w:gridCol w:w="2690"/>
      </w:tblGrid>
      <w:tr>
        <w:trPr>
          <w:tblHeader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(Laravel)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Basic Info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Title *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required|string|max:150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Slug *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(title se auto)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required|alpha_dash|max:180|unique:products,slug,{id}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Badge *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badge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required|string|max:50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nullable|exists:solution_categories,id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Card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 Description *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 (counter 300)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required|string|max:300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Tags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tags[]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 input (Enter se add)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nullable|array|max:5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tags.*: string|max:30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 *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required|image|mimes:jpg,jpeg,png,webp|max:3072</w:t>
            </w:r>
            <w:r>
              <w:rPr>
                <w:sz w:val="18"/>
                <w:szCs w:val="18"/>
              </w:rPr>
              <w:t xml:space="preserve"> · Update: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nullable|…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 Alt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image_alt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nullable|string|max:150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 URL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demo_url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nullable|url|max:255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Where to show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Featured Products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Showcase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show_in_showcase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boolean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*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required|in:draft,published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Sort Order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integer|min:0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Page (optional)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textarea / rich text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nullable|string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Features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features[]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repeater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nullable|array|max:12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features.*: string|max:150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Gallery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gallery[]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id?, image, alt }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 image upload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nullable|array|max:8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gallery.*.image: image|mimes:jpg,jpeg,png,webp|max:3072</w:t>
            </w:r>
          </w:p>
        </w:tc>
      </w:tr>
      <w:tr>
        <w:trPr>
          <w:tblHeader w:val="off"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Title / Description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/ textarea</w:t>
            </w:r>
          </w:p>
        </w:tc>
        <w:tc>
          <w:tcPr>
            <w:tcW w:type="dxa" w:w="2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nullable|max:70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nullable|max:160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Gallery save logic:</w:t>
      </w:r>
      <w:r>
        <w:t xml:space="preserve"> Poora array aata hai —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wale rakhein (alt / order update), naye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</w:t>
      </w:r>
      <w:r>
        <w:t xml:space="preserve"> files add, jo payload mein nahi → delete. Multipart keys: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gallery[0][id]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gallery[0][image]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gallery[0][alt]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Image remove: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remove_image=1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B — Solution Categories (Admin CRUD)</w:t>
      </w:r>
    </w:p>
    <w:p>
      <w:pPr>
        <w:pStyle w:val="Heading1"/>
      </w:pPr>
      <w:r>
        <w:t xml:space="preserve">4.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solution_categories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9"/>
        <w:gridCol w:w="2129"/>
        <w:gridCol w:w="818"/>
        <w:gridCol w:w="1392"/>
        <w:gridCol w:w="3278"/>
      </w:tblGrid>
      <w:tr>
        <w:trPr>
          <w:tblHeader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name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SaaS Products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Pill text</w:t>
            </w:r>
          </w:p>
        </w:tc>
      </w:tr>
      <w:tr>
        <w:trPr>
          <w:tblHeader w:val="off"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slug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varchar(120), </w:t>
            </w: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(auto)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saas-products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Future filter URL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/products?category=saas-products</w:t>
            </w:r>
          </w:p>
        </w:tc>
      </w:tr>
      <w:tr>
        <w:trPr>
          <w:tblHeader w:val="off"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Pills ka order</w:t>
            </w:r>
          </w:p>
        </w:tc>
      </w:tr>
      <w:tr>
        <w:trPr>
          <w:tblHeader w:val="off"/>
        </w:trPr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name: required|string|max:100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slug: required|alpha_dash|max:120|unique:solution_categories,slug,{id}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status: required|in:draft,published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sort_order: integer|min:0</w:t>
      </w:r>
      <w:r>
        <w:t xml:space="preserve">.</w:t>
      </w:r>
    </w:p>
    <w:p>
      <w:pPr>
        <w:pBdr>
          <w:left w:val="single" w:color="2E75B6" w:sz="18" w:space="8"/>
        </w:pBdr>
        <w:shd w:fill="EAF1FB" w:color="auto" w:val="clear"/>
        <w:spacing w:after="120" w:before="80"/>
        <w:ind w:left="200"/>
      </w:pPr>
      <w:r>
        <w:rPr>
          <w:i/>
          <w:iCs/>
        </w:rPr>
        <w:t xml:space="preserve">Category delete → us ke products ka </w:t>
      </w:r>
      <w:r>
        <w:rPr>
          <w:rFonts w:ascii="Consolas" w:cs="Consolas" w:eastAsia="Consolas" w:hAnsi="Consolas"/>
          <w:i/>
          <w:iCs/>
          <w:color w:val="A31515"/>
          <w:sz w:val="19"/>
          <w:szCs w:val="19"/>
        </w:rPr>
        <w:t xml:space="preserve">category_id = null</w:t>
      </w:r>
      <w:r>
        <w:rPr>
          <w:i/>
          <w:iCs/>
        </w:rPr>
        <w:t xml:space="preserve"> (products delete na hon).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C — Deployable Solutions (Admin CRUD)</w:t>
      </w:r>
    </w:p>
    <w:p>
      <w:pPr>
        <w:pStyle w:val="Heading1"/>
      </w:pPr>
      <w:r>
        <w:t xml:space="preserve">5.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deployable_solutions</w:t>
      </w:r>
    </w:p>
    <w:p>
      <w:pPr>
        <w:spacing w:after="120"/>
      </w:pPr>
      <w:r>
        <w:t xml:space="preserve">"Ready-to-Deploy / Customizable Solutions" ke cards.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4"/>
        <w:gridCol w:w="2324"/>
        <w:gridCol w:w="715"/>
        <w:gridCol w:w="2324"/>
        <w:gridCol w:w="2059"/>
      </w:tblGrid>
      <w:tr>
        <w:trPr>
          <w:tblHeader/>
        </w:trPr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Example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id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bigint, PK</w:t>
            </w:r>
          </w:p>
        </w:tc>
        <w:tc>
          <w:tcPr>
            <w:tcW w:type="dxa" w:w="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title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Cloud &amp; Security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icon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 (file path)</w:t>
            </w:r>
          </w:p>
        </w:tc>
        <w:tc>
          <w:tcPr>
            <w:tcW w:type="dxa" w:w="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png / svg / webp, max 1 MB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link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varchar(255), nullable</w:t>
            </w:r>
          </w:p>
        </w:tc>
        <w:tc>
          <w:tcPr>
            <w:tcW w:type="dxa" w:w="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/services/cloud-security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card click</w:t>
            </w:r>
          </w:p>
        </w:tc>
      </w:tr>
      <w:tr>
        <w:trPr>
          <w:tblHeader w:val="off"/>
        </w:trPr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enum(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published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 mein </w:t>
            </w:r>
            <w:r>
              <w:rPr>
                <w:b/>
                <w:bCs/>
                <w:sz w:val="18"/>
                <w:szCs w:val="18"/>
              </w:rPr>
              <w:t xml:space="preserve">3 cards</w:t>
            </w:r>
          </w:p>
        </w:tc>
      </w:tr>
      <w:tr>
        <w:trPr>
          <w:tblHeader w:val="off"/>
        </w:trPr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title: required|string|max:100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description: required|string|max:300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icon: required(create)|image|mimes:png,svg,webp|max:1024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link: nullable|string|max:255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status: required|in:draft,published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sort_order: integer|min:0</w:t>
      </w:r>
      <w:r>
        <w:t xml:space="preserve">. Icon remove: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remove_icon=1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6. Admin API — Parts A, B, C (Login required — Bearer token)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1"/>
        <w:gridCol w:w="4211"/>
        <w:gridCol w:w="4814"/>
      </w:tblGrid>
      <w:tr>
        <w:trPr>
          <w:tblHeader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[...], meta: { current_page, per_page, total, last_page } }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/api/admin/{resource}/{id}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 →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data: {...} }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—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multipart/form-data</w:t>
            </w:r>
            <w:r>
              <w:rPr>
                <w:sz w:val="18"/>
                <w:szCs w:val="18"/>
              </w:rPr>
              <w:t xml:space="preserve"> (images) → 201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/api/admin/{resource}/{id}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— file ho to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_method=PUT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/api/admin/{resource}/{id}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(products: soft delete) → 204</w:t>
            </w:r>
          </w:p>
        </w:tc>
      </w:tr>
      <w:tr>
        <w:trPr>
          <w:tblHeader w:val="off"/>
        </w:trPr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4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/api/admin/{resource}/{id}/status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{ "status": "published" 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{resource}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solution-categories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deployable-solutions</w:t>
      </w:r>
    </w:p>
    <w:p>
      <w:pPr>
        <w:spacing w:after="120"/>
      </w:pPr>
      <w:r>
        <w:rPr>
          <w:b/>
          <w:bCs/>
        </w:rPr>
        <w:t xml:space="preserve">List query params: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8"/>
        <w:gridCol w:w="6288"/>
      </w:tblGrid>
      <w:tr>
        <w:trPr>
          <w:tblHeader/>
        </w:trPr>
        <w:tc>
          <w:tcPr>
            <w:tcW w:type="dxa" w:w="3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</w:tr>
      <w:tr>
        <w:trPr>
          <w:tblHeader w:val="off"/>
        </w:trPr>
        <w:tc>
          <w:tcPr>
            <w:tcW w:type="dxa" w:w="3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products</w:t>
            </w:r>
          </w:p>
        </w:tc>
        <w:tc>
          <w:tcPr>
            <w:tcW w:type="dxa" w:w="6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</w:t>
            </w:r>
            <w:r>
              <w:rPr>
                <w:sz w:val="18"/>
                <w:szCs w:val="18"/>
              </w:rPr>
              <w:t xml:space="preserve"> (title, badge, slug),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category_id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is_featured</w:t>
            </w:r>
            <w:r>
              <w:rPr>
                <w:sz w:val="18"/>
                <w:szCs w:val="18"/>
              </w:rPr>
              <w:t xml:space="preserve"> (1/0),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show_in_showcase</w:t>
            </w:r>
            <w:r>
              <w:rPr>
                <w:sz w:val="18"/>
                <w:szCs w:val="18"/>
              </w:rPr>
              <w:t xml:space="preserve"> (1/0),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per_page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</w:t>
            </w:r>
          </w:p>
        </w:tc>
      </w:tr>
      <w:tr>
        <w:trPr>
          <w:tblHeader w:val="off"/>
        </w:trPr>
        <w:tc>
          <w:tcPr>
            <w:tcW w:type="dxa" w:w="3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solution-categories</w:t>
            </w:r>
          </w:p>
        </w:tc>
        <w:tc>
          <w:tcPr>
            <w:tcW w:type="dxa" w:w="6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</w:t>
            </w:r>
          </w:p>
        </w:tc>
      </w:tr>
      <w:tr>
        <w:trPr>
          <w:tblHeader w:val="off"/>
        </w:trPr>
        <w:tc>
          <w:tcPr>
            <w:tcW w:type="dxa" w:w="3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deployable-solutions</w:t>
            </w:r>
          </w:p>
        </w:tc>
        <w:tc>
          <w:tcPr>
            <w:tcW w:type="dxa" w:w="6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sort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Admin product response — `GET /api/admin/products/1`: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"id": 1,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"title": "Intellivex POS",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"intellivex-pos",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"badge": "SaaS",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"category_id": 2,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"category": { "id": 2, "name": "SaaS Products"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"short_description": "Advanced POS and CRM platform for retail chains.",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"tags": ["POS", "CRM", "Multi-branch"],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"image_url": "https://api.theintellivex.com/storage/products/pos.webp",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"image_alt": "Intellivex Advanced POS and CRM Platform",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"demo_url": "https://demo.intellivex.com/pos",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"is_featured": true,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"show_in_showcase": false,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"status": "published",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"sort_order": 0,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"description": "Paragraph one...\n\nParagraph two...",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"features": ["Offline mode", "Multi-branch inventory"],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"gallery":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 "id": 11, "image_url": "https://api.theintellivex.com/storage/products/pos-1.webp", "alt": "Dashboard", "sort_order": 0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"meta_title":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"meta_description": null,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"created_at": "2026-09-28T10:00:00Z",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"updated_at": "2026-09-28T10:00:00Z"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Validation error — 422: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"The given data was invalid.",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"errors": { "title": ["The title field is required."], "tags.5": ["The tags may not have more than 5 items."]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</w:pPr>
      <w:r>
        <w:t xml:space="preserve">PART D — Products Page Content (single row)</w:t>
      </w:r>
    </w:p>
    <w:p>
      <w:pPr>
        <w:pStyle w:val="Heading1"/>
      </w:pPr>
      <w:r>
        <w:t xml:space="preserve">7. Database Table: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products_page</w:t>
      </w:r>
    </w:p>
    <w:p>
      <w:pPr>
        <w:spacing w:after="120"/>
      </w:pPr>
      <w:r>
        <w:t xml:space="preserve">Sirf </w:t>
      </w:r>
      <w:r>
        <w:rPr>
          <w:b/>
          <w:bCs/>
        </w:rPr>
        <w:t xml:space="preserve">ek record</w:t>
      </w:r>
      <w:r>
        <w:t xml:space="preserve"> (id = 1), seeder se default values ke saath.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1864"/>
        <w:gridCol w:w="2457"/>
        <w:gridCol w:w="3392"/>
      </w:tblGrid>
      <w:tr>
        <w:trPr>
          <w:tblHeader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(Figma)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overview_eyebrow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SERVICES OVERVIEW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overview_title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Innovative and modern IT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overview_highlight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(gradient)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overview_title_tail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&amp; solutions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overview_description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featured_eyebrow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LATEST WORK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featured_title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featured_highlight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featured_button_label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VIEW DETAILS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— card button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categories_eyebrow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HOW IT WORK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categories_title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categories_highlight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categories_description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solutions_eyebrow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FOCUSED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solutions_title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Ready-to-Deploy /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solutions_highlight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Customizable Solutions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use_cases_eyebrow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FOCUSED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use_cases_title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 /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use_cases_highlight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 Cases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use_cases_button_label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VIEW ALL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use_cases_button_link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/industries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use_case_industry_ids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 (array of int)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[1, 2]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— kaunsi industries dikhein (</w:t>
            </w:r>
            <w:r>
              <w:rPr>
                <w:b/>
                <w:bCs/>
                <w:sz w:val="18"/>
                <w:szCs w:val="18"/>
              </w:rPr>
              <w:t xml:space="preserve">max 2</w:t>
            </w:r>
            <w:r>
              <w:rPr>
                <w:sz w:val="18"/>
                <w:szCs w:val="18"/>
              </w:rPr>
              <w:t xml:space="preserve">, Industries module se)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showcase_eyebrow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OUR RECENT WORKS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showcase_title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showcase_highlight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Showcase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showcase_button_label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VIEW DEMO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— card button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cta_title_line1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Become a Partner or Discuss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cta_title_line2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cta_description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Paragraph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cta_button_label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BECOME A PARTNER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cta_button_link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/contact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meta_title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varchar(70), nullable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Products | Intellivex</w:t>
            </w:r>
          </w:p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varchar(160), nullable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</w:tr>
      <w:tr>
        <w:trPr>
          <w:tblHeader w:val="off"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Validation:</w:t>
      </w:r>
      <w:r>
        <w:t xml:space="preserve"> titles / labels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required|string|max:{length}</w:t>
      </w:r>
      <w:r>
        <w:t xml:space="preserve">, descriptions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nullable|string|max:1000</w:t>
      </w:r>
      <w:r>
        <w:t xml:space="preserve">, links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required|string|max:255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use_case_industry_ids: array|max:2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use_case_industry_ids.*: exists:industries,id</w:t>
      </w:r>
      <w:r>
        <w:t xml:space="preserve">.</w:t>
      </w:r>
    </w:p>
    <w:p>
      <w:pPr>
        <w:pStyle w:val="Heading1"/>
      </w:pPr>
      <w:r>
        <w:t xml:space="preserve">8. Page Content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3"/>
        <w:gridCol w:w="4607"/>
        <w:gridCol w:w="1063"/>
        <w:gridCol w:w="3013"/>
      </w:tblGrid>
      <w:tr>
        <w:trPr>
          <w:tblHeader/>
        </w:trPr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</w:tr>
      <w:tr>
        <w:trPr>
          <w:tblHeader w:val="off"/>
        </w:trPr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/api/admin/products-page</w:t>
            </w:r>
          </w:p>
        </w:tc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form values</w:t>
            </w:r>
          </w:p>
        </w:tc>
      </w:tr>
      <w:tr>
        <w:trPr>
          <w:tblHeader w:val="off"/>
        </w:trPr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4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/api/admin/products-page</w:t>
            </w:r>
          </w:p>
        </w:tc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(JSON)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9. Public API (Website — login nahi chahiye)</w:t>
      </w:r>
    </w:p>
    <w:p>
      <w:pPr>
        <w:spacing w:after="120"/>
      </w:pPr>
      <w:r>
        <w:t xml:space="preserve">Sirf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status = published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 sorted.</w:t>
      </w:r>
    </w:p>
    <w:p>
      <w:pPr>
        <w:spacing w:after="120"/>
      </w:pPr>
      <w:r>
        <w:rPr>
          <w:b/>
          <w:bCs/>
        </w:rPr>
        <w:t xml:space="preserve">`GET /api/products-page`</w:t>
      </w:r>
      <w:r>
        <w:t xml:space="preserve"> — poora Products page ek call mein: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"overview": { "eyebrow": "SERVICES OVERVIEW", "title": "Innovative and modern IT", "highlight": "Products", "title_tail": "&amp; solutions", "description": "Lorem ipsum..."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"featured_products":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"LATEST WORK",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"Featured",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"Products",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"title": "Intellivex POS",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"slug": "intellivex-pos",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"badge": "SaaS",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"description": "Advanced POS and CRM platform for retail chains.",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"tags": ["POS", "CRM", "Multi-branch"],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"image_url": "https://api.theintellivex.com/storage/products/pos.webp",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"image_alt": "Intellivex Advanced POS and CRM Platform",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"button": { "label": "VIEW DETAILS", "link": "/products/intellivex-pos"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"solution_categories":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"HOW IT WORK",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"Solution",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"Categories",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"description": "Lorem ipsum...",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 { "name": "Software Development", "slug": "software-development" }, { "name": "SaaS Products", "slug": "saas-products" }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"deployable_solutions":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"FOCUSED",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"Ready-to-Deploy /",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"Customizable Solutions",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 { "title": "Engineering", "description": "Lorem ipsum...", "icon_url": "https://api.theintellivex.com/storage/solutions/engineering.png", "link": null }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"use_cases":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"FOCUSED",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"Industries /",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"Use Cases",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"button": { "label": "VIEW ALL", "link": "/industries"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 { "title": "Financial Services &amp; FinTech", "slug": "financial-services-fintech", "icon_url": "https://api.theintellivex.com/storage/industries/fintech.png", "short_description": "Lorem ipsum...", "button_label": "DISCOVER" }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"product_showcase":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"eyebrow": "OUR RECENT WORKS",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"title": "Product",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"highlight": "Showcase",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"items":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 "title": "Intellivex CRM", "slug": "intellivex-crm", "badge": "SaaS", "description": "Lorem ipsum...", "tags": ["CRM"], "image_url": "https://api.theintellivex.com/storage/products/crm.webp", "image_alt": null, "button": { "label": "VIEW DEMO", "link": "https://demo.intellivex.com/crm" }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"cta": { "title_line1": "Become a Partner or Discuss", "title_line2": "Integration", "description": "Lorem ipsum...", "button": { "label": "BECOME A PARTNER", "link": "/contact" }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 "meta_title": "Products | Intellivex", "meta_description":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`GET /api/products/{slug}`</w:t>
      </w:r>
      <w:r>
        <w:t xml:space="preserve"> — Product detail page (optional):</w:t>
      </w:r>
    </w:p>
    <w:p>
      <w:pPr>
        <w:shd w:fill="F2F2F2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"title": "Intellivex POS",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"intellivex-pos",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"badge": "SaaS",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"category": { "name": "SaaS Products", "slug": "saas-products"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"short_description": "Advanced POS and CRM platform for retail chains.",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"paragraphs": ["Paragraph one...", "Paragraph two..."],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"features": ["Offline mode", "Multi-branch inventory"],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"tags": ["POS", "CRM"],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"image_url": "https://api.theintellivex.com/storage/products/pos.webp",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"gallery": [ { "image_url": "https://api.theintellivex.com/storage/products/pos-1.webp", "alt": "Dashboard" } ],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"demo_url": "https://demo.intellivex.com/pos",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"seo": { "meta_title": null, "meta_description": null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`GET /api/products?category=saas-products`</w:t>
      </w:r>
      <w:r>
        <w:t xml:space="preserve"> *(optional)* — category filter list (future).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10. Business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Featured Products: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is_featured = true</w:t>
      </w:r>
      <w:r>
        <w:t xml:space="preserve"> + published,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se, </w:t>
      </w:r>
      <w:r>
        <w:rPr>
          <w:b/>
          <w:bCs/>
        </w:rPr>
        <w:t xml:space="preserve">max 2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Showcase: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show_in_showcase = true</w:t>
      </w:r>
      <w:r>
        <w:t xml:space="preserve"> + published, </w:t>
      </w:r>
      <w:r>
        <w:rPr>
          <w:b/>
          <w:bCs/>
        </w:rPr>
        <w:t xml:space="preserve">max 2</w:t>
      </w:r>
      <w:r>
        <w:t xml:space="preserve">. Ek product dono sections mein ho sakta hai.</w:t>
      </w:r>
    </w:p>
    <w:p>
      <w:pPr>
        <w:pStyle w:val="ListParagraph"/>
        <w:numPr>
          <w:ilvl w:val="0"/>
          <w:numId w:val="3"/>
        </w:numPr>
      </w:pPr>
      <w:r>
        <w:t xml:space="preserve">Showcase button link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demo_url</w:t>
      </w:r>
      <w:r>
        <w:t xml:space="preserve">; khali ho 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/products/{slug}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Solution Categories:</w:t>
      </w:r>
      <w:r>
        <w:t xml:space="preserve"> published,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sort_order</w:t>
      </w:r>
      <w:r>
        <w:t xml:space="preserve"> se — saari pills dikhein.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Deployable Solutions:</w:t>
      </w:r>
      <w:r>
        <w:t xml:space="preserve"> published, </w:t>
      </w:r>
      <w:r>
        <w:rPr>
          <w:b/>
          <w:bCs/>
        </w:rPr>
        <w:t xml:space="preserve">max 3</w:t>
      </w:r>
      <w:r>
        <w:t xml:space="preserve"> cards.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Cases: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use_case_industry_ids</w:t>
      </w:r>
      <w:r>
        <w:t xml:space="preserve"> ke order mein, sirf </w:t>
      </w:r>
      <w:r>
        <w:rPr>
          <w:b/>
          <w:bCs/>
        </w:rPr>
        <w:t xml:space="preserve">published</w:t>
      </w:r>
      <w:r>
        <w:t xml:space="preserve"> industries, max 2.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tags</w:t>
      </w:r>
      <w:r>
        <w:t xml:space="preserve"> max 5, khali strings save na hon; duplicates hata dein.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paragraphs</w:t>
      </w:r>
      <w:r>
        <w:t xml:space="preserve">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description</w:t>
      </w:r>
      <w:r>
        <w:t xml:space="preserve"> ko blank line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\n\n</w:t>
      </w:r>
      <w:r>
        <w:t xml:space="preserve">) par split karke.</w:t>
      </w:r>
    </w:p>
    <w:p>
      <w:pPr>
        <w:pStyle w:val="ListParagraph"/>
        <w:numPr>
          <w:ilvl w:val="0"/>
          <w:numId w:val="3"/>
        </w:numPr>
      </w:pPr>
      <w:r>
        <w:t xml:space="preserve">Images response mein </w:t>
      </w:r>
      <w:r>
        <w:rPr>
          <w:b/>
          <w:bCs/>
        </w:rPr>
        <w:t xml:space="preserve">full URL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image_url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icon_url</w:t>
      </w:r>
      <w:r>
        <w:t xml:space="preserve">, gallery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image_url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products_page</w:t>
      </w:r>
      <w:r>
        <w:t xml:space="preserve"> hamesha 1 row — create / delete API nahi.</w:t>
      </w:r>
    </w:p>
    <w:p>
      <w:pPr>
        <w:pStyle w:val="ListParagraph"/>
        <w:numPr>
          <w:ilvl w:val="0"/>
          <w:numId w:val="3"/>
        </w:numPr>
      </w:pPr>
      <w:r>
        <w:t xml:space="preserve">Draft ya missing product slug → 404.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</w:pPr>
      <w:r>
        <w:t xml:space="preserve">11. Frontend Field Mapping (reference)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data/products.js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, abhi hardcoded)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field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PRODUCTS_OVERVIEW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overview.*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FEATURED_PRODUCTS</w:t>
            </w:r>
            <w:r>
              <w:rPr>
                <w:sz w:val="18"/>
                <w:szCs w:val="18"/>
              </w:rPr>
              <w:t xml:space="preserve"> heading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featured_products.*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FEATURED_PRODUCTS.cards[] { badge, title, description, tags, action, image, imageAlt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featured_products.items[] { badge, title, description, tags, button, image_url, image_alt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SOLUTION_CATEGORIES</w:t>
            </w:r>
            <w:r>
              <w:rPr>
                <w:sz w:val="18"/>
                <w:szCs w:val="18"/>
              </w:rPr>
              <w:t xml:space="preserve"> (heading, description)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solution_categories.*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SOLUTION_CATEGORIES.categories[]</w:t>
            </w:r>
            <w:r>
              <w:rPr>
                <w:sz w:val="18"/>
                <w:szCs w:val="18"/>
              </w:rPr>
              <w:t xml:space="preserve"> (strings)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solution_categories.items[].name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CUSTOMIZABLE_SOLUTIONS.items[] { icon, title, description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deployable_solutions.items[] { icon_url, title, description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INDUSTRIES_USE_CASES</w:t>
            </w:r>
            <w:r>
              <w:rPr>
                <w:sz w:val="18"/>
                <w:szCs w:val="18"/>
              </w:rPr>
              <w:t xml:space="preserve"> heading + action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use_cases.*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INDUSTRIES_USE_CASES.items[] { icon, title, description, action }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use_cases.items[] { icon_url, title, short_description, slug }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PRODUCT_SHOWCASE.cards[]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product_showcase.items[]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PRODUCTS_CTA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cta.*</w:t>
            </w:r>
          </w:p>
        </w:tc>
      </w:tr>
      <w:tr>
        <w:trPr>
          <w:tblHeader w:val="off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/products/details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/products/{slug}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Seeder ke liye (frontend se):</w:t>
      </w:r>
    </w:p>
    <w:p>
      <w:pPr>
        <w:pStyle w:val="ListParagraph"/>
        <w:numPr>
          <w:ilvl w:val="0"/>
          <w:numId w:val="2"/>
        </w:numPr>
      </w:pPr>
      <w:r>
        <w:t xml:space="preserve">Products: 2 featured + 2 showcase ("Intellivex", badge "Branding", tags Light / Stationery Items / Letterhead)</w:t>
      </w:r>
    </w:p>
    <w:p>
      <w:pPr>
        <w:pStyle w:val="ListParagraph"/>
        <w:numPr>
          <w:ilvl w:val="0"/>
          <w:numId w:val="2"/>
        </w:numPr>
      </w:pPr>
      <w:r>
        <w:t xml:space="preserve">Solution Categories (5): Software Development, SaaS Products, AI &amp; Automation, Mobile Applications, Web Solutions</w:t>
      </w:r>
    </w:p>
    <w:p>
      <w:pPr>
        <w:pStyle w:val="ListParagraph"/>
        <w:numPr>
          <w:ilvl w:val="0"/>
          <w:numId w:val="2"/>
        </w:numPr>
      </w:pPr>
      <w:r>
        <w:t xml:space="preserve">Deployable Solutions (3): Engineering, Mobile Development, Cloud &amp; Security</w:t>
      </w:r>
    </w:p>
    <w:p>
      <w:pPr>
        <w:pStyle w:val="ListParagraph"/>
        <w:numPr>
          <w:ilvl w:val="0"/>
          <w:numId w:val="2"/>
        </w:numPr>
      </w:pPr>
      <w:r>
        <w:t xml:space="preserve">Use Cases: pehli 2 published industries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Intellivex</dc:creator>
  <cp:lastModifiedBy>Un-named</cp:lastModifiedBy>
  <cp:revision>1</cp:revision>
  <dcterms:created xsi:type="dcterms:W3CDTF">2026-09-28T09:48:34.541Z</dcterms:created>
  <dcterms:modified xsi:type="dcterms:W3CDTF">2026-09-28T09:48:34.554Z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