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James Farrow</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CS 360 Mobile Programming and Architect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Submit Project Three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 I developed for this project is a weight tracker. This program is designed for users to inspect their body weight and track results over time. The intention is to design a program that is simple and prioritizes privacy security. This app helps users stay focused on their goals and future endeavors for fitness. Users are able to log into their accounts using SQLite.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Within the app's design, I wanted to focus on a minimal themed environment. Throughout the process of designing apps, I’ve always wanted to keep the attention on simplicity and easy to use features.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and green coloring around the logo</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white background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intention of having my logo be green with a white background consists of wanting to keep the simplicity within my applications interaction features. One of the critiques I’ve had with some apps consists of the complexity of using the apps. I wanted my application (that’s focused on fitness and health) to convey that simplicity throughout the functionality performances.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API 21 in order to build my application for the weight tracker. I wanted to make sure that my app focused on a bigger scale of data and files. I also used Java within my program as well.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Within my program, the app is asking for SEND_SMS and WRITE_EXTERNAL_STORAGE. I used these files to provide options for users when using the app. Whether the user decides to use it or not, the app is still functional throughout the experience.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monetization, I will be implementing a price for ad-free experiences. I will charge $2.99 a month in order to remove ads and experience the application ad free. This way, it would support the app's design and allow space for improvements throughout the span period of it being released to the public. The app will be free overall.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launch plan, I will be first testing in the android emulator. This would allow me to have an idea of how my program responds. Once the testing has been successful, I will be designing the app and sharing it on social media for marketing.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Store Description:</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your goals with the WeightTracker app. This app allows users to login, scan, and view health information. The data provided gives personalized weight tracking to users.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