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71366" w:rsidTr="00871366">
        <w:trPr>
          <w:trHeight w:val="416"/>
        </w:trPr>
        <w:tc>
          <w:tcPr>
            <w:tcW w:w="4621" w:type="dxa"/>
            <w:shd w:val="clear" w:color="auto" w:fill="D9D9D9" w:themeFill="background1" w:themeFillShade="D9"/>
          </w:tcPr>
          <w:p w:rsidR="00871366" w:rsidRPr="00871366" w:rsidRDefault="00871366" w:rsidP="00871366">
            <w:pPr>
              <w:jc w:val="center"/>
              <w:rPr>
                <w:b/>
              </w:rPr>
            </w:pPr>
            <w:r w:rsidRPr="00871366">
              <w:rPr>
                <w:b/>
              </w:rPr>
              <w:t>Risk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871366" w:rsidRPr="00871366" w:rsidRDefault="00871366" w:rsidP="00871366">
            <w:pPr>
              <w:jc w:val="center"/>
              <w:rPr>
                <w:b/>
              </w:rPr>
            </w:pPr>
            <w:r w:rsidRPr="00871366">
              <w:rPr>
                <w:b/>
              </w:rPr>
              <w:t>Mitigation</w:t>
            </w:r>
          </w:p>
        </w:tc>
      </w:tr>
      <w:tr w:rsidR="00871366" w:rsidTr="00871366">
        <w:trPr>
          <w:trHeight w:val="737"/>
        </w:trPr>
        <w:tc>
          <w:tcPr>
            <w:tcW w:w="4621" w:type="dxa"/>
          </w:tcPr>
          <w:p w:rsidR="00871366" w:rsidRDefault="00A079A9" w:rsidP="00871366">
            <w:r>
              <w:t>Schedule slip</w:t>
            </w:r>
            <w:r w:rsidR="00871366">
              <w:t xml:space="preserve"> due to deadlines for other projects.</w:t>
            </w:r>
          </w:p>
        </w:tc>
        <w:tc>
          <w:tcPr>
            <w:tcW w:w="4621" w:type="dxa"/>
          </w:tcPr>
          <w:p w:rsidR="00871366" w:rsidRDefault="00871366" w:rsidP="00871366">
            <w:r>
              <w:t>Carefully plan project work around other deadlines and ensure we are aware of when other project deliverables are due. Reduction of project scope if schedule clash is unavoidable.</w:t>
            </w:r>
          </w:p>
        </w:tc>
      </w:tr>
      <w:tr w:rsidR="00871366" w:rsidTr="00871366">
        <w:trPr>
          <w:trHeight w:val="737"/>
        </w:trPr>
        <w:tc>
          <w:tcPr>
            <w:tcW w:w="4621" w:type="dxa"/>
          </w:tcPr>
          <w:p w:rsidR="00871366" w:rsidRDefault="00A079A9" w:rsidP="00871366">
            <w:r>
              <w:t>Schedule slip</w:t>
            </w:r>
            <w:r w:rsidR="00871366">
              <w:t xml:space="preserve"> due to team member dropping out</w:t>
            </w:r>
          </w:p>
        </w:tc>
        <w:tc>
          <w:tcPr>
            <w:tcW w:w="4621" w:type="dxa"/>
          </w:tcPr>
          <w:p w:rsidR="00871366" w:rsidRDefault="00871366" w:rsidP="00871366">
            <w:r>
              <w:t>Regular communication and meetings with team to keep everyone involved. Reduce scope of project if drop-out occurs.</w:t>
            </w:r>
          </w:p>
        </w:tc>
      </w:tr>
      <w:tr w:rsidR="00871366" w:rsidTr="00871366">
        <w:trPr>
          <w:trHeight w:val="1040"/>
        </w:trPr>
        <w:tc>
          <w:tcPr>
            <w:tcW w:w="4621" w:type="dxa"/>
          </w:tcPr>
          <w:p w:rsidR="00871366" w:rsidRDefault="00A079A9" w:rsidP="00871366">
            <w:r>
              <w:t>Schedule slip</w:t>
            </w:r>
            <w:r w:rsidR="00871366">
              <w:t xml:space="preserve"> due to steep learning curve of  certain development areas</w:t>
            </w:r>
          </w:p>
        </w:tc>
        <w:tc>
          <w:tcPr>
            <w:tcW w:w="4621" w:type="dxa"/>
          </w:tcPr>
          <w:p w:rsidR="00871366" w:rsidRDefault="00871366" w:rsidP="00871366">
            <w:r>
              <w:t>Analysis of difficult development bottlenecks, ensure the tasks assigned to team-members match their skill level. More team-members assigned to task if it proves very difficult.</w:t>
            </w:r>
          </w:p>
        </w:tc>
      </w:tr>
      <w:tr w:rsidR="00871366" w:rsidTr="00871366">
        <w:trPr>
          <w:trHeight w:val="737"/>
        </w:trPr>
        <w:tc>
          <w:tcPr>
            <w:tcW w:w="4621" w:type="dxa"/>
          </w:tcPr>
          <w:p w:rsidR="00871366" w:rsidRDefault="00871366" w:rsidP="00871366">
            <w:r>
              <w:t>Buggy code that proves difficult to debug</w:t>
            </w:r>
          </w:p>
        </w:tc>
        <w:tc>
          <w:tcPr>
            <w:tcW w:w="4621" w:type="dxa"/>
          </w:tcPr>
          <w:p w:rsidR="00871366" w:rsidRDefault="00871366" w:rsidP="00871366">
            <w:r>
              <w:t>Regular and continual testing throughout development. Analysis of areas prone to bugs or errors.</w:t>
            </w:r>
          </w:p>
        </w:tc>
      </w:tr>
      <w:tr w:rsidR="00871366" w:rsidTr="00871366">
        <w:trPr>
          <w:trHeight w:val="737"/>
        </w:trPr>
        <w:tc>
          <w:tcPr>
            <w:tcW w:w="4621" w:type="dxa"/>
          </w:tcPr>
          <w:p w:rsidR="00871366" w:rsidRDefault="00A079A9" w:rsidP="00A079A9">
            <w:r>
              <w:t>Incoherent integration of system due to lack of communication and collaboration</w:t>
            </w:r>
          </w:p>
        </w:tc>
        <w:tc>
          <w:tcPr>
            <w:tcW w:w="4621" w:type="dxa"/>
          </w:tcPr>
          <w:p w:rsidR="00871366" w:rsidRDefault="00A079A9" w:rsidP="00871366">
            <w:r>
              <w:t>Regular levelling meetings to ensure individually created sections are created with integration in mind. Regular integration and whole system testing.</w:t>
            </w:r>
          </w:p>
        </w:tc>
      </w:tr>
    </w:tbl>
    <w:p w:rsidR="00CB113E" w:rsidRPr="00871366" w:rsidRDefault="00CB113E" w:rsidP="00871366">
      <w:r w:rsidRPr="00871366">
        <w:t xml:space="preserve"> </w:t>
      </w:r>
      <w:bookmarkStart w:id="0" w:name="_GoBack"/>
      <w:bookmarkEnd w:id="0"/>
    </w:p>
    <w:sectPr w:rsidR="00CB113E" w:rsidRPr="0087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44"/>
    <w:rsid w:val="00495826"/>
    <w:rsid w:val="00871366"/>
    <w:rsid w:val="00A079A9"/>
    <w:rsid w:val="00C55982"/>
    <w:rsid w:val="00CB113E"/>
    <w:rsid w:val="00D3503E"/>
    <w:rsid w:val="00D8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13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713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871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713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713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">
    <w:name w:val="Light Grid"/>
    <w:basedOn w:val="TableNormal"/>
    <w:uiPriority w:val="62"/>
    <w:rsid w:val="008713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McDonald</dc:creator>
  <cp:lastModifiedBy>Dean McDonald</cp:lastModifiedBy>
  <cp:revision>1</cp:revision>
  <dcterms:created xsi:type="dcterms:W3CDTF">2017-02-01T12:39:00Z</dcterms:created>
  <dcterms:modified xsi:type="dcterms:W3CDTF">2017-02-02T14:51:00Z</dcterms:modified>
</cp:coreProperties>
</file>