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C1C29" w14:textId="77777777" w:rsidR="00C96694" w:rsidRPr="00C96694" w:rsidRDefault="00C96694" w:rsidP="00C96694">
      <w:pPr>
        <w:jc w:val="center"/>
        <w:rPr>
          <w:rFonts w:ascii="Times New Roman" w:hAnsi="Times New Roman" w:cs="Times New Roman"/>
          <w:b/>
          <w:bCs/>
          <w:sz w:val="40"/>
          <w:szCs w:val="40"/>
        </w:rPr>
      </w:pPr>
      <w:r w:rsidRPr="00C96694">
        <w:rPr>
          <w:rFonts w:ascii="Times New Roman" w:hAnsi="Times New Roman" w:cs="Times New Roman"/>
          <w:b/>
          <w:bCs/>
          <w:sz w:val="40"/>
          <w:szCs w:val="40"/>
        </w:rPr>
        <w:t xml:space="preserve">KHAN INSTITUTE OF COMPUTER SCIENCE  </w:t>
      </w:r>
    </w:p>
    <w:p w14:paraId="5061153A" w14:textId="77777777" w:rsidR="00C96694" w:rsidRPr="00C96694" w:rsidRDefault="00C96694" w:rsidP="00C96694">
      <w:pPr>
        <w:jc w:val="center"/>
        <w:rPr>
          <w:rFonts w:ascii="Times New Roman" w:hAnsi="Times New Roman" w:cs="Times New Roman"/>
          <w:b/>
          <w:bCs/>
          <w:sz w:val="40"/>
          <w:szCs w:val="40"/>
        </w:rPr>
      </w:pPr>
      <w:r w:rsidRPr="00C96694">
        <w:rPr>
          <w:rFonts w:ascii="Times New Roman" w:hAnsi="Times New Roman" w:cs="Times New Roman"/>
          <w:b/>
          <w:bCs/>
          <w:sz w:val="40"/>
          <w:szCs w:val="40"/>
        </w:rPr>
        <w:t xml:space="preserve">AND INFORMATION TECHNOLOGY </w:t>
      </w:r>
    </w:p>
    <w:p w14:paraId="1304B78A" w14:textId="77777777" w:rsidR="00C96694" w:rsidRPr="00C96694" w:rsidRDefault="00C96694" w:rsidP="00C96694">
      <w:pPr>
        <w:jc w:val="center"/>
        <w:rPr>
          <w:rFonts w:ascii="Times New Roman" w:hAnsi="Times New Roman" w:cs="Times New Roman"/>
          <w:sz w:val="32"/>
          <w:szCs w:val="32"/>
        </w:rPr>
      </w:pPr>
    </w:p>
    <w:p w14:paraId="37784516" w14:textId="77777777" w:rsidR="00C96694" w:rsidRPr="00C96694" w:rsidRDefault="00C96694" w:rsidP="00C96694">
      <w:pPr>
        <w:jc w:val="center"/>
        <w:rPr>
          <w:rFonts w:ascii="Times New Roman" w:hAnsi="Times New Roman" w:cs="Times New Roman"/>
          <w:sz w:val="28"/>
          <w:szCs w:val="28"/>
        </w:rPr>
      </w:pPr>
      <w:r w:rsidRPr="00C96694">
        <w:rPr>
          <w:rFonts w:ascii="Times New Roman" w:hAnsi="Times New Roman" w:cs="Times New Roman"/>
          <w:sz w:val="28"/>
          <w:szCs w:val="28"/>
        </w:rPr>
        <w:t xml:space="preserve">COMPUTER SCIENCE DEPARTMENT </w:t>
      </w:r>
    </w:p>
    <w:p w14:paraId="5F2E0AAF" w14:textId="77777777" w:rsidR="00C96694" w:rsidRPr="00C96694" w:rsidRDefault="00C96694" w:rsidP="00C96694">
      <w:pPr>
        <w:jc w:val="center"/>
        <w:rPr>
          <w:rFonts w:ascii="Times New Roman" w:hAnsi="Times New Roman" w:cs="Times New Roman"/>
          <w:sz w:val="32"/>
          <w:szCs w:val="32"/>
        </w:rPr>
      </w:pPr>
    </w:p>
    <w:p w14:paraId="1BFF2FDE" w14:textId="19484A29" w:rsidR="00C96694" w:rsidRPr="00C96694" w:rsidRDefault="00C96694" w:rsidP="00C96694">
      <w:pPr>
        <w:jc w:val="center"/>
        <w:rPr>
          <w:rFonts w:ascii="Times New Roman" w:hAnsi="Times New Roman" w:cs="Times New Roman"/>
          <w:b/>
          <w:bCs/>
          <w:sz w:val="32"/>
          <w:szCs w:val="32"/>
        </w:rPr>
      </w:pPr>
      <w:r w:rsidRPr="00C96694">
        <w:rPr>
          <w:rFonts w:ascii="Times New Roman" w:hAnsi="Times New Roman" w:cs="Times New Roman"/>
          <w:b/>
          <w:bCs/>
          <w:sz w:val="32"/>
          <w:szCs w:val="32"/>
        </w:rPr>
        <w:t xml:space="preserve">Advanced Visual Programming (Theory) </w:t>
      </w:r>
    </w:p>
    <w:p w14:paraId="77740977" w14:textId="77777777" w:rsidR="00C96694" w:rsidRPr="00C96694" w:rsidRDefault="00C96694" w:rsidP="00C96694">
      <w:pPr>
        <w:jc w:val="center"/>
        <w:rPr>
          <w:rFonts w:ascii="Times New Roman" w:hAnsi="Times New Roman" w:cs="Times New Roman"/>
          <w:sz w:val="32"/>
          <w:szCs w:val="32"/>
        </w:rPr>
      </w:pPr>
    </w:p>
    <w:p w14:paraId="3F086348" w14:textId="7EF9D940" w:rsidR="00C96694" w:rsidRDefault="00C96694" w:rsidP="00C96694">
      <w:pPr>
        <w:jc w:val="center"/>
        <w:rPr>
          <w:rFonts w:ascii="Times New Roman" w:hAnsi="Times New Roman" w:cs="Times New Roman"/>
          <w:sz w:val="32"/>
          <w:szCs w:val="32"/>
        </w:rPr>
      </w:pPr>
      <w:r w:rsidRPr="00C96694">
        <w:rPr>
          <w:rFonts w:ascii="Times New Roman" w:hAnsi="Times New Roman" w:cs="Times New Roman"/>
          <w:sz w:val="32"/>
          <w:szCs w:val="32"/>
        </w:rPr>
        <w:t>BSCS V</w:t>
      </w:r>
      <w:r>
        <w:rPr>
          <w:rFonts w:ascii="Times New Roman" w:hAnsi="Times New Roman" w:cs="Times New Roman"/>
          <w:sz w:val="32"/>
          <w:szCs w:val="32"/>
        </w:rPr>
        <w:t>I</w:t>
      </w:r>
      <w:r w:rsidRPr="00C96694">
        <w:rPr>
          <w:rFonts w:ascii="Times New Roman" w:hAnsi="Times New Roman" w:cs="Times New Roman"/>
          <w:sz w:val="32"/>
          <w:szCs w:val="32"/>
        </w:rPr>
        <w:t xml:space="preserve"> _ A </w:t>
      </w:r>
    </w:p>
    <w:p w14:paraId="32D77B48" w14:textId="77777777" w:rsidR="00C96694" w:rsidRPr="00C96694" w:rsidRDefault="00C96694" w:rsidP="00C96694">
      <w:pPr>
        <w:jc w:val="center"/>
        <w:rPr>
          <w:rFonts w:ascii="Times New Roman" w:hAnsi="Times New Roman" w:cs="Times New Roman"/>
          <w:sz w:val="32"/>
          <w:szCs w:val="32"/>
        </w:rPr>
      </w:pPr>
    </w:p>
    <w:p w14:paraId="3FD592E7" w14:textId="77777777" w:rsidR="00C96694" w:rsidRPr="00C96694" w:rsidRDefault="00C96694" w:rsidP="00C96694">
      <w:pPr>
        <w:jc w:val="center"/>
        <w:rPr>
          <w:rFonts w:ascii="Times New Roman" w:hAnsi="Times New Roman" w:cs="Times New Roman"/>
          <w:sz w:val="32"/>
          <w:szCs w:val="32"/>
        </w:rPr>
      </w:pPr>
      <w:r w:rsidRPr="00C96694">
        <w:rPr>
          <w:rFonts w:ascii="Times New Roman" w:hAnsi="Times New Roman" w:cs="Times New Roman"/>
          <w:sz w:val="32"/>
          <w:szCs w:val="32"/>
        </w:rPr>
        <w:t xml:space="preserve">Submitted by:  </w:t>
      </w:r>
    </w:p>
    <w:p w14:paraId="7F718846" w14:textId="77777777" w:rsidR="00C96694" w:rsidRPr="00C96694" w:rsidRDefault="00C96694" w:rsidP="00C96694">
      <w:pPr>
        <w:jc w:val="center"/>
        <w:rPr>
          <w:rFonts w:ascii="Times New Roman" w:hAnsi="Times New Roman" w:cs="Times New Roman"/>
          <w:b/>
          <w:bCs/>
          <w:sz w:val="32"/>
          <w:szCs w:val="32"/>
        </w:rPr>
      </w:pPr>
      <w:r w:rsidRPr="00C96694">
        <w:rPr>
          <w:rFonts w:ascii="Times New Roman" w:hAnsi="Times New Roman" w:cs="Times New Roman"/>
          <w:b/>
          <w:bCs/>
          <w:sz w:val="32"/>
          <w:szCs w:val="32"/>
        </w:rPr>
        <w:t xml:space="preserve">Jamila Ansar  </w:t>
      </w:r>
    </w:p>
    <w:p w14:paraId="39C08068" w14:textId="77777777" w:rsidR="00C96694" w:rsidRPr="00C96694" w:rsidRDefault="00C96694" w:rsidP="00C96694">
      <w:pPr>
        <w:jc w:val="center"/>
        <w:rPr>
          <w:rFonts w:ascii="Times New Roman" w:hAnsi="Times New Roman" w:cs="Times New Roman"/>
          <w:sz w:val="32"/>
          <w:szCs w:val="32"/>
        </w:rPr>
      </w:pPr>
    </w:p>
    <w:p w14:paraId="4185D5E6" w14:textId="77777777" w:rsidR="00C96694" w:rsidRPr="00C96694" w:rsidRDefault="00C96694" w:rsidP="00C96694">
      <w:pPr>
        <w:jc w:val="center"/>
        <w:rPr>
          <w:rFonts w:ascii="Times New Roman" w:hAnsi="Times New Roman" w:cs="Times New Roman"/>
          <w:sz w:val="32"/>
          <w:szCs w:val="32"/>
        </w:rPr>
      </w:pPr>
      <w:r w:rsidRPr="00C96694">
        <w:rPr>
          <w:rFonts w:ascii="Times New Roman" w:hAnsi="Times New Roman" w:cs="Times New Roman"/>
          <w:sz w:val="32"/>
          <w:szCs w:val="32"/>
        </w:rPr>
        <w:t xml:space="preserve">Reg# No. </w:t>
      </w:r>
    </w:p>
    <w:p w14:paraId="466BA4C2" w14:textId="77777777" w:rsidR="00C96694" w:rsidRPr="00C96694" w:rsidRDefault="00C96694" w:rsidP="00C96694">
      <w:pPr>
        <w:jc w:val="center"/>
        <w:rPr>
          <w:rFonts w:ascii="Times New Roman" w:hAnsi="Times New Roman" w:cs="Times New Roman"/>
          <w:b/>
          <w:bCs/>
          <w:sz w:val="32"/>
          <w:szCs w:val="32"/>
        </w:rPr>
      </w:pPr>
      <w:r w:rsidRPr="00C96694">
        <w:rPr>
          <w:rFonts w:ascii="Times New Roman" w:hAnsi="Times New Roman" w:cs="Times New Roman"/>
          <w:b/>
          <w:bCs/>
          <w:sz w:val="32"/>
          <w:szCs w:val="32"/>
        </w:rPr>
        <w:t xml:space="preserve">232201013  </w:t>
      </w:r>
    </w:p>
    <w:p w14:paraId="21D9EC7B" w14:textId="77777777" w:rsidR="00C96694" w:rsidRPr="00C96694" w:rsidRDefault="00C96694" w:rsidP="00C96694">
      <w:pPr>
        <w:jc w:val="center"/>
        <w:rPr>
          <w:rFonts w:ascii="Times New Roman" w:hAnsi="Times New Roman" w:cs="Times New Roman"/>
          <w:sz w:val="32"/>
          <w:szCs w:val="32"/>
        </w:rPr>
      </w:pPr>
    </w:p>
    <w:p w14:paraId="2A9C75E7" w14:textId="77777777" w:rsidR="00C96694" w:rsidRPr="00C96694" w:rsidRDefault="00C96694" w:rsidP="00C96694">
      <w:pPr>
        <w:jc w:val="center"/>
        <w:rPr>
          <w:rFonts w:ascii="Times New Roman" w:hAnsi="Times New Roman" w:cs="Times New Roman"/>
          <w:sz w:val="32"/>
          <w:szCs w:val="32"/>
        </w:rPr>
      </w:pPr>
      <w:r w:rsidRPr="00C96694">
        <w:rPr>
          <w:rFonts w:ascii="Times New Roman" w:hAnsi="Times New Roman" w:cs="Times New Roman"/>
          <w:sz w:val="32"/>
          <w:szCs w:val="32"/>
        </w:rPr>
        <w:t xml:space="preserve">Submitted to:  </w:t>
      </w:r>
    </w:p>
    <w:p w14:paraId="2B75FF8A" w14:textId="54372BA0" w:rsidR="00C96694" w:rsidRDefault="00C96694" w:rsidP="00C96694">
      <w:pPr>
        <w:jc w:val="center"/>
        <w:rPr>
          <w:rFonts w:ascii="Times New Roman" w:hAnsi="Times New Roman" w:cs="Times New Roman"/>
          <w:b/>
          <w:bCs/>
          <w:sz w:val="32"/>
          <w:szCs w:val="32"/>
        </w:rPr>
      </w:pPr>
      <w:r w:rsidRPr="00C96694">
        <w:rPr>
          <w:rFonts w:ascii="Times New Roman" w:hAnsi="Times New Roman" w:cs="Times New Roman"/>
          <w:b/>
          <w:bCs/>
          <w:sz w:val="32"/>
          <w:szCs w:val="32"/>
        </w:rPr>
        <w:t xml:space="preserve">Sir Uzair Hassan  </w:t>
      </w:r>
    </w:p>
    <w:p w14:paraId="6B2AA878" w14:textId="77777777" w:rsidR="00C96694" w:rsidRDefault="00C96694" w:rsidP="00C96694">
      <w:pPr>
        <w:jc w:val="center"/>
        <w:rPr>
          <w:rFonts w:ascii="Times New Roman" w:hAnsi="Times New Roman" w:cs="Times New Roman"/>
          <w:b/>
          <w:bCs/>
          <w:sz w:val="32"/>
          <w:szCs w:val="32"/>
        </w:rPr>
      </w:pPr>
    </w:p>
    <w:p w14:paraId="0474917D" w14:textId="32A08C67" w:rsidR="00C96694" w:rsidRPr="00C96694" w:rsidRDefault="00C96694" w:rsidP="00C96694">
      <w:pPr>
        <w:jc w:val="center"/>
        <w:rPr>
          <w:rFonts w:ascii="Times New Roman" w:hAnsi="Times New Roman" w:cs="Times New Roman"/>
          <w:sz w:val="32"/>
          <w:szCs w:val="32"/>
        </w:rPr>
      </w:pPr>
      <w:r w:rsidRPr="00C96694">
        <w:rPr>
          <w:rFonts w:ascii="Times New Roman" w:hAnsi="Times New Roman" w:cs="Times New Roman"/>
          <w:sz w:val="32"/>
          <w:szCs w:val="32"/>
        </w:rPr>
        <w:t>Assignment No.1</w:t>
      </w:r>
    </w:p>
    <w:p w14:paraId="6BCA335E" w14:textId="77777777" w:rsidR="00C96694" w:rsidRDefault="00C96694" w:rsidP="00C96694">
      <w:pPr>
        <w:rPr>
          <w:rFonts w:ascii="Times New Roman" w:hAnsi="Times New Roman" w:cs="Times New Roman"/>
          <w:sz w:val="32"/>
          <w:szCs w:val="32"/>
        </w:rPr>
      </w:pPr>
    </w:p>
    <w:p w14:paraId="6ABBEF9F" w14:textId="77777777" w:rsidR="00C96694" w:rsidRPr="00C96694" w:rsidRDefault="00C96694" w:rsidP="00C96694">
      <w:pPr>
        <w:jc w:val="center"/>
        <w:rPr>
          <w:rFonts w:ascii="Times New Roman" w:hAnsi="Times New Roman" w:cs="Times New Roman"/>
          <w:sz w:val="32"/>
          <w:szCs w:val="32"/>
        </w:rPr>
      </w:pPr>
    </w:p>
    <w:p w14:paraId="7D007897" w14:textId="78736BC2" w:rsidR="00C96694" w:rsidRPr="00C96694" w:rsidRDefault="00C96694" w:rsidP="00C96694">
      <w:pPr>
        <w:jc w:val="center"/>
        <w:rPr>
          <w:rFonts w:ascii="Times New Roman" w:hAnsi="Times New Roman" w:cs="Times New Roman"/>
          <w:sz w:val="24"/>
          <w:szCs w:val="24"/>
        </w:rPr>
      </w:pPr>
      <w:r>
        <w:rPr>
          <w:rFonts w:ascii="Times New Roman" w:hAnsi="Times New Roman" w:cs="Times New Roman"/>
          <w:sz w:val="24"/>
          <w:szCs w:val="24"/>
        </w:rPr>
        <w:t>March,29,</w:t>
      </w:r>
      <w:r w:rsidRPr="00C96694">
        <w:rPr>
          <w:rFonts w:ascii="Times New Roman" w:hAnsi="Times New Roman" w:cs="Times New Roman"/>
          <w:sz w:val="24"/>
          <w:szCs w:val="24"/>
        </w:rPr>
        <w:t>2026</w:t>
      </w:r>
    </w:p>
    <w:p w14:paraId="19607579" w14:textId="77777777" w:rsidR="00C96694" w:rsidRDefault="00C96694" w:rsidP="00C96694">
      <w:pPr>
        <w:rPr>
          <w:rFonts w:ascii="Times New Roman" w:hAnsi="Times New Roman" w:cs="Times New Roman"/>
          <w:b/>
          <w:bCs/>
          <w:sz w:val="32"/>
          <w:szCs w:val="32"/>
        </w:rPr>
      </w:pPr>
    </w:p>
    <w:p w14:paraId="3A5E18CD" w14:textId="102292A5" w:rsidR="00CA5966" w:rsidRPr="001B09F5" w:rsidRDefault="00CE6506" w:rsidP="00C96694">
      <w:pPr>
        <w:jc w:val="center"/>
        <w:rPr>
          <w:rFonts w:ascii="Times New Roman" w:hAnsi="Times New Roman" w:cs="Times New Roman"/>
          <w:b/>
          <w:bCs/>
          <w:sz w:val="32"/>
          <w:szCs w:val="32"/>
        </w:rPr>
      </w:pPr>
      <w:r w:rsidRPr="001B09F5">
        <w:rPr>
          <w:rFonts w:ascii="Times New Roman" w:hAnsi="Times New Roman" w:cs="Times New Roman"/>
          <w:b/>
          <w:bCs/>
          <w:sz w:val="32"/>
          <w:szCs w:val="32"/>
        </w:rPr>
        <w:lastRenderedPageBreak/>
        <w:t>AI-Based Application Development</w:t>
      </w:r>
    </w:p>
    <w:p w14:paraId="157EFD0F" w14:textId="77777777" w:rsidR="00CE6506" w:rsidRPr="001B09F5" w:rsidRDefault="00CE6506" w:rsidP="00CE6506">
      <w:pPr>
        <w:jc w:val="center"/>
        <w:rPr>
          <w:rFonts w:ascii="Times New Roman" w:hAnsi="Times New Roman" w:cs="Times New Roman"/>
          <w:sz w:val="24"/>
          <w:szCs w:val="24"/>
        </w:rPr>
      </w:pPr>
    </w:p>
    <w:p w14:paraId="31BF8F0A"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1. Introduction to AI-Based Applications</w:t>
      </w:r>
    </w:p>
    <w:p w14:paraId="368A14DB" w14:textId="77777777" w:rsidR="00F667A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What is Artificial Intelligence?</w:t>
      </w:r>
      <w:r w:rsidRPr="00CE6506">
        <w:rPr>
          <w:rFonts w:ascii="Times New Roman" w:hAnsi="Times New Roman" w:cs="Times New Roman"/>
          <w:sz w:val="24"/>
          <w:szCs w:val="24"/>
        </w:rPr>
        <w:t xml:space="preserve"> </w:t>
      </w:r>
    </w:p>
    <w:p w14:paraId="1CDF3027" w14:textId="18635A40"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Artificial Intelligence (AI) is a branch of computer science focused on creating systems that can perform tasks requiring human-like intelligence, such as reasoning, learning, problem-solving, and language understanding.</w:t>
      </w:r>
    </w:p>
    <w:p w14:paraId="6D187DB4" w14:textId="77777777" w:rsidR="00F667A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What are AI-Based Applications?</w:t>
      </w:r>
      <w:r w:rsidRPr="00CE6506">
        <w:rPr>
          <w:rFonts w:ascii="Times New Roman" w:hAnsi="Times New Roman" w:cs="Times New Roman"/>
          <w:sz w:val="24"/>
          <w:szCs w:val="24"/>
        </w:rPr>
        <w:t xml:space="preserve"> </w:t>
      </w:r>
    </w:p>
    <w:p w14:paraId="39470084" w14:textId="6A4ED399"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AI-based applications are software solutions that use AI techniques to deliver intelligent functionality. Unlike traditional apps that follow fixed rules, AI apps learn from data and adapt over time. They are adaptive, predictive, automated, and personalized.</w:t>
      </w:r>
    </w:p>
    <w:p w14:paraId="73EB9234"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Real-World Examples:</w:t>
      </w:r>
    </w:p>
    <w:p w14:paraId="2F54D552" w14:textId="77777777" w:rsidR="00CE6506" w:rsidRPr="00CE6506" w:rsidRDefault="00CE6506" w:rsidP="00CE6506">
      <w:pPr>
        <w:numPr>
          <w:ilvl w:val="0"/>
          <w:numId w:val="1"/>
        </w:numPr>
        <w:rPr>
          <w:rFonts w:ascii="Times New Roman" w:hAnsi="Times New Roman" w:cs="Times New Roman"/>
          <w:sz w:val="24"/>
          <w:szCs w:val="24"/>
        </w:rPr>
      </w:pPr>
      <w:r w:rsidRPr="00CE6506">
        <w:rPr>
          <w:rFonts w:ascii="Times New Roman" w:hAnsi="Times New Roman" w:cs="Times New Roman"/>
          <w:sz w:val="24"/>
          <w:szCs w:val="24"/>
        </w:rPr>
        <w:t>Chatbots — ChatGPT, Siri (uses NLP)</w:t>
      </w:r>
    </w:p>
    <w:p w14:paraId="64886B27" w14:textId="77777777" w:rsidR="00CE6506" w:rsidRPr="00CE6506" w:rsidRDefault="00CE6506" w:rsidP="00CE6506">
      <w:pPr>
        <w:numPr>
          <w:ilvl w:val="0"/>
          <w:numId w:val="1"/>
        </w:numPr>
        <w:rPr>
          <w:rFonts w:ascii="Times New Roman" w:hAnsi="Times New Roman" w:cs="Times New Roman"/>
          <w:sz w:val="24"/>
          <w:szCs w:val="24"/>
        </w:rPr>
      </w:pPr>
      <w:r w:rsidRPr="00CE6506">
        <w:rPr>
          <w:rFonts w:ascii="Times New Roman" w:hAnsi="Times New Roman" w:cs="Times New Roman"/>
          <w:sz w:val="24"/>
          <w:szCs w:val="24"/>
        </w:rPr>
        <w:t>Recommendation Systems — Netflix, Amazon (uses Collaborative Filtering)</w:t>
      </w:r>
    </w:p>
    <w:p w14:paraId="60839221" w14:textId="77777777" w:rsidR="00CE6506" w:rsidRPr="00CE6506" w:rsidRDefault="00CE6506" w:rsidP="00CE6506">
      <w:pPr>
        <w:numPr>
          <w:ilvl w:val="0"/>
          <w:numId w:val="1"/>
        </w:numPr>
        <w:rPr>
          <w:rFonts w:ascii="Times New Roman" w:hAnsi="Times New Roman" w:cs="Times New Roman"/>
          <w:sz w:val="24"/>
          <w:szCs w:val="24"/>
        </w:rPr>
      </w:pPr>
      <w:r w:rsidRPr="00CE6506">
        <w:rPr>
          <w:rFonts w:ascii="Times New Roman" w:hAnsi="Times New Roman" w:cs="Times New Roman"/>
          <w:sz w:val="24"/>
          <w:szCs w:val="24"/>
        </w:rPr>
        <w:t>Image Recognition — Google Photos, Face ID (uses Deep Learning)</w:t>
      </w:r>
    </w:p>
    <w:p w14:paraId="3289E976" w14:textId="77777777" w:rsidR="00CE6506" w:rsidRPr="00CE6506" w:rsidRDefault="00CE6506" w:rsidP="00CE6506">
      <w:pPr>
        <w:numPr>
          <w:ilvl w:val="0"/>
          <w:numId w:val="1"/>
        </w:numPr>
        <w:rPr>
          <w:rFonts w:ascii="Times New Roman" w:hAnsi="Times New Roman" w:cs="Times New Roman"/>
          <w:sz w:val="24"/>
          <w:szCs w:val="24"/>
        </w:rPr>
      </w:pPr>
      <w:r w:rsidRPr="00CE6506">
        <w:rPr>
          <w:rFonts w:ascii="Times New Roman" w:hAnsi="Times New Roman" w:cs="Times New Roman"/>
          <w:sz w:val="24"/>
          <w:szCs w:val="24"/>
        </w:rPr>
        <w:t>Fraud Detection — Banking apps, PayPal (uses Anomaly Detection)</w:t>
      </w:r>
    </w:p>
    <w:p w14:paraId="6FCE15CD" w14:textId="77777777" w:rsidR="00CE6506" w:rsidRPr="00CE6506" w:rsidRDefault="00CE6506" w:rsidP="00CE6506">
      <w:pPr>
        <w:numPr>
          <w:ilvl w:val="0"/>
          <w:numId w:val="1"/>
        </w:numPr>
        <w:rPr>
          <w:rFonts w:ascii="Times New Roman" w:hAnsi="Times New Roman" w:cs="Times New Roman"/>
          <w:sz w:val="24"/>
          <w:szCs w:val="24"/>
        </w:rPr>
      </w:pPr>
      <w:r w:rsidRPr="00CE6506">
        <w:rPr>
          <w:rFonts w:ascii="Times New Roman" w:hAnsi="Times New Roman" w:cs="Times New Roman"/>
          <w:sz w:val="24"/>
          <w:szCs w:val="24"/>
        </w:rPr>
        <w:t>Virtual Assistants — Alexa, Google Assistant (uses Speech Recognition)</w:t>
      </w:r>
    </w:p>
    <w:p w14:paraId="0F3DFFC9" w14:textId="77777777" w:rsidR="00CE6506" w:rsidRPr="001B09F5" w:rsidRDefault="00CE6506" w:rsidP="00CE6506">
      <w:pPr>
        <w:rPr>
          <w:rFonts w:ascii="Times New Roman" w:hAnsi="Times New Roman" w:cs="Times New Roman"/>
          <w:sz w:val="24"/>
          <w:szCs w:val="24"/>
        </w:rPr>
      </w:pPr>
    </w:p>
    <w:p w14:paraId="3DA42619"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2. AI in the .NET Ecosystem</w:t>
      </w:r>
    </w:p>
    <w:p w14:paraId="37426D73" w14:textId="77777777" w:rsidR="00F12641" w:rsidRDefault="00CE6506" w:rsidP="00CE6506">
      <w:pPr>
        <w:rPr>
          <w:rFonts w:ascii="Times New Roman" w:hAnsi="Times New Roman" w:cs="Times New Roman"/>
          <w:b/>
          <w:bCs/>
          <w:sz w:val="24"/>
          <w:szCs w:val="24"/>
        </w:rPr>
      </w:pPr>
      <w:r w:rsidRPr="00CE6506">
        <w:rPr>
          <w:rFonts w:ascii="Times New Roman" w:hAnsi="Times New Roman" w:cs="Times New Roman"/>
          <w:b/>
          <w:bCs/>
          <w:sz w:val="24"/>
          <w:szCs w:val="24"/>
        </w:rPr>
        <w:t>How AI is Integrated in .NET:</w:t>
      </w:r>
    </w:p>
    <w:p w14:paraId="5D565EAE" w14:textId="0A6DA853"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 xml:space="preserve"> .NET supports AI through native libraries (ML.NET), REST API calls to external services (OpenAI, Azure AI), and official cloud SDKs. Developers can build intelligent apps using familiar C# syntax.</w:t>
      </w:r>
    </w:p>
    <w:p w14:paraId="0B1AC4B3" w14:textId="77777777" w:rsidR="00F12641"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ML.NET:</w:t>
      </w:r>
      <w:r w:rsidRPr="00CE6506">
        <w:rPr>
          <w:rFonts w:ascii="Times New Roman" w:hAnsi="Times New Roman" w:cs="Times New Roman"/>
          <w:sz w:val="24"/>
          <w:szCs w:val="24"/>
        </w:rPr>
        <w:t xml:space="preserve"> </w:t>
      </w:r>
    </w:p>
    <w:p w14:paraId="557B1718" w14:textId="1CF8B13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 xml:space="preserve">ML.NET is Microsoft's open-source machine learning framework for .NET. It allows developers to train and deploy custom ML models directly in C# without needing Python. It supports tasks like classification, regression, clustering, and anomaly detection. Key tools include </w:t>
      </w:r>
      <w:proofErr w:type="spellStart"/>
      <w:r w:rsidRPr="00CE6506">
        <w:rPr>
          <w:rFonts w:ascii="Times New Roman" w:hAnsi="Times New Roman" w:cs="Times New Roman"/>
          <w:sz w:val="24"/>
          <w:szCs w:val="24"/>
        </w:rPr>
        <w:t>AutoML</w:t>
      </w:r>
      <w:proofErr w:type="spellEnd"/>
      <w:r w:rsidRPr="00CE6506">
        <w:rPr>
          <w:rFonts w:ascii="Times New Roman" w:hAnsi="Times New Roman" w:cs="Times New Roman"/>
          <w:sz w:val="24"/>
          <w:szCs w:val="24"/>
        </w:rPr>
        <w:t xml:space="preserve"> and the Visual Studio Model Builder.</w:t>
      </w:r>
    </w:p>
    <w:p w14:paraId="77F3EEB7" w14:textId="77777777" w:rsidR="00F12641"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REST APIs for AI (OpenAI):</w:t>
      </w:r>
      <w:r w:rsidRPr="00CE6506">
        <w:rPr>
          <w:rFonts w:ascii="Times New Roman" w:hAnsi="Times New Roman" w:cs="Times New Roman"/>
          <w:sz w:val="24"/>
          <w:szCs w:val="24"/>
        </w:rPr>
        <w:t xml:space="preserve"> </w:t>
      </w:r>
    </w:p>
    <w:p w14:paraId="6E31E469" w14:textId="0BB34893"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.NET apps can call the OpenAI API to access GPT models for text generation, summarization, and translation. Integration involves installing a NuGet package, storing the API key securely, and calling the API using async/await.</w:t>
      </w:r>
    </w:p>
    <w:p w14:paraId="0B14712E"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lastRenderedPageBreak/>
        <w:t>Benefits of .NET for AI:</w:t>
      </w:r>
    </w:p>
    <w:p w14:paraId="2A46ADE1" w14:textId="77777777" w:rsidR="00CE6506" w:rsidRPr="00CE6506" w:rsidRDefault="00CE6506" w:rsidP="00CE6506">
      <w:pPr>
        <w:numPr>
          <w:ilvl w:val="0"/>
          <w:numId w:val="2"/>
        </w:numPr>
        <w:rPr>
          <w:rFonts w:ascii="Times New Roman" w:hAnsi="Times New Roman" w:cs="Times New Roman"/>
          <w:sz w:val="24"/>
          <w:szCs w:val="24"/>
        </w:rPr>
      </w:pPr>
      <w:r w:rsidRPr="00CE6506">
        <w:rPr>
          <w:rFonts w:ascii="Times New Roman" w:hAnsi="Times New Roman" w:cs="Times New Roman"/>
          <w:sz w:val="24"/>
          <w:szCs w:val="24"/>
        </w:rPr>
        <w:t>High performance with .NET 8</w:t>
      </w:r>
    </w:p>
    <w:p w14:paraId="7489651B" w14:textId="77777777" w:rsidR="00CE6506" w:rsidRPr="00CE6506" w:rsidRDefault="00CE6506" w:rsidP="00CE6506">
      <w:pPr>
        <w:numPr>
          <w:ilvl w:val="0"/>
          <w:numId w:val="2"/>
        </w:numPr>
        <w:rPr>
          <w:rFonts w:ascii="Times New Roman" w:hAnsi="Times New Roman" w:cs="Times New Roman"/>
          <w:sz w:val="24"/>
          <w:szCs w:val="24"/>
        </w:rPr>
      </w:pPr>
      <w:r w:rsidRPr="00CE6506">
        <w:rPr>
          <w:rFonts w:ascii="Times New Roman" w:hAnsi="Times New Roman" w:cs="Times New Roman"/>
          <w:sz w:val="24"/>
          <w:szCs w:val="24"/>
        </w:rPr>
        <w:t>Type-safe, strongly typed models</w:t>
      </w:r>
    </w:p>
    <w:p w14:paraId="55F8AAE1" w14:textId="77777777" w:rsidR="00CE6506" w:rsidRPr="00CE6506" w:rsidRDefault="00CE6506" w:rsidP="00CE6506">
      <w:pPr>
        <w:numPr>
          <w:ilvl w:val="0"/>
          <w:numId w:val="2"/>
        </w:numPr>
        <w:rPr>
          <w:rFonts w:ascii="Times New Roman" w:hAnsi="Times New Roman" w:cs="Times New Roman"/>
          <w:sz w:val="24"/>
          <w:szCs w:val="24"/>
        </w:rPr>
      </w:pPr>
      <w:r w:rsidRPr="00CE6506">
        <w:rPr>
          <w:rFonts w:ascii="Times New Roman" w:hAnsi="Times New Roman" w:cs="Times New Roman"/>
          <w:sz w:val="24"/>
          <w:szCs w:val="24"/>
        </w:rPr>
        <w:t>Cross-platform (Windows, Linux, macOS)</w:t>
      </w:r>
    </w:p>
    <w:p w14:paraId="3FC04D22" w14:textId="77777777" w:rsidR="00CE6506" w:rsidRPr="00CE6506" w:rsidRDefault="00CE6506" w:rsidP="00CE6506">
      <w:pPr>
        <w:numPr>
          <w:ilvl w:val="0"/>
          <w:numId w:val="2"/>
        </w:numPr>
        <w:rPr>
          <w:rFonts w:ascii="Times New Roman" w:hAnsi="Times New Roman" w:cs="Times New Roman"/>
          <w:sz w:val="24"/>
          <w:szCs w:val="24"/>
        </w:rPr>
      </w:pPr>
      <w:r w:rsidRPr="00CE6506">
        <w:rPr>
          <w:rFonts w:ascii="Times New Roman" w:hAnsi="Times New Roman" w:cs="Times New Roman"/>
          <w:sz w:val="24"/>
          <w:szCs w:val="24"/>
        </w:rPr>
        <w:t>Rich NuGet package ecosystem</w:t>
      </w:r>
    </w:p>
    <w:p w14:paraId="4F5BF18F" w14:textId="77777777" w:rsidR="00CE6506" w:rsidRDefault="00CE6506" w:rsidP="00CE6506">
      <w:pPr>
        <w:numPr>
          <w:ilvl w:val="0"/>
          <w:numId w:val="2"/>
        </w:numPr>
        <w:rPr>
          <w:rFonts w:ascii="Times New Roman" w:hAnsi="Times New Roman" w:cs="Times New Roman"/>
          <w:sz w:val="24"/>
          <w:szCs w:val="24"/>
        </w:rPr>
      </w:pPr>
      <w:r w:rsidRPr="00CE6506">
        <w:rPr>
          <w:rFonts w:ascii="Times New Roman" w:hAnsi="Times New Roman" w:cs="Times New Roman"/>
          <w:sz w:val="24"/>
          <w:szCs w:val="24"/>
        </w:rPr>
        <w:t>Enterprise-ready with built-in security and logging</w:t>
      </w:r>
    </w:p>
    <w:p w14:paraId="1BE3D31C" w14:textId="77777777" w:rsidR="001B09F5" w:rsidRPr="00CE6506" w:rsidRDefault="001B09F5" w:rsidP="001B09F5">
      <w:pPr>
        <w:ind w:left="720"/>
        <w:rPr>
          <w:rFonts w:ascii="Times New Roman" w:hAnsi="Times New Roman" w:cs="Times New Roman"/>
          <w:sz w:val="24"/>
          <w:szCs w:val="24"/>
        </w:rPr>
      </w:pPr>
    </w:p>
    <w:p w14:paraId="60D1A7B9" w14:textId="77777777" w:rsidR="00CE6506" w:rsidRDefault="00CE6506" w:rsidP="00CE6506">
      <w:pPr>
        <w:spacing w:before="100" w:beforeAutospacing="1" w:after="100" w:afterAutospacing="1" w:line="240" w:lineRule="auto"/>
        <w:outlineLvl w:val="1"/>
        <w:rPr>
          <w:rFonts w:ascii="Times New Roman" w:eastAsia="Times New Roman" w:hAnsi="Times New Roman" w:cs="Times New Roman"/>
          <w:b/>
          <w:bCs/>
          <w:sz w:val="28"/>
          <w:szCs w:val="28"/>
        </w:rPr>
      </w:pPr>
      <w:r w:rsidRPr="00CE6506">
        <w:rPr>
          <w:rFonts w:ascii="Times New Roman" w:eastAsia="Times New Roman" w:hAnsi="Times New Roman" w:cs="Times New Roman"/>
          <w:b/>
          <w:bCs/>
          <w:sz w:val="28"/>
          <w:szCs w:val="28"/>
        </w:rPr>
        <w:t>3. AI Application Development Lifecycle</w:t>
      </w:r>
    </w:p>
    <w:p w14:paraId="34FCB7DF" w14:textId="19C67FE5" w:rsidR="00347B72" w:rsidRPr="00CE6506" w:rsidRDefault="00347B72" w:rsidP="00CE6506">
      <w:pPr>
        <w:spacing w:before="100" w:beforeAutospacing="1" w:after="100" w:afterAutospacing="1" w:line="240" w:lineRule="auto"/>
        <w:outlineLvl w:val="1"/>
        <w:rPr>
          <w:rFonts w:ascii="Times New Roman" w:eastAsia="Times New Roman" w:hAnsi="Times New Roman" w:cs="Times New Roman"/>
          <w:b/>
          <w:bCs/>
          <w:sz w:val="28"/>
          <w:szCs w:val="28"/>
        </w:rPr>
      </w:pPr>
      <w:r w:rsidRPr="00347B72">
        <w:rPr>
          <w:rFonts w:ascii="Times New Roman" w:eastAsia="Times New Roman" w:hAnsi="Times New Roman" w:cs="Times New Roman"/>
          <w:b/>
          <w:bCs/>
          <w:noProof/>
          <w:sz w:val="28"/>
          <w:szCs w:val="28"/>
        </w:rPr>
        <w:drawing>
          <wp:inline distT="0" distB="0" distL="0" distR="0" wp14:anchorId="6F25390C" wp14:editId="0A339AB5">
            <wp:extent cx="5610225" cy="462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7393" cy="4626547"/>
                    </a:xfrm>
                    <a:prstGeom prst="rect">
                      <a:avLst/>
                    </a:prstGeom>
                  </pic:spPr>
                </pic:pic>
              </a:graphicData>
            </a:graphic>
          </wp:inline>
        </w:drawing>
      </w:r>
    </w:p>
    <w:tbl>
      <w:tblPr>
        <w:tblStyle w:val="GridTable4-Accent3"/>
        <w:tblW w:w="0" w:type="auto"/>
        <w:tblLook w:val="04A0" w:firstRow="1" w:lastRow="0" w:firstColumn="1" w:lastColumn="0" w:noHBand="0" w:noVBand="1"/>
      </w:tblPr>
      <w:tblGrid>
        <w:gridCol w:w="670"/>
        <w:gridCol w:w="2317"/>
        <w:gridCol w:w="5255"/>
      </w:tblGrid>
      <w:tr w:rsidR="00CE6506" w:rsidRPr="00CE6506" w14:paraId="51C95D30" w14:textId="77777777" w:rsidTr="00CE6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C423D" w14:textId="77777777" w:rsidR="00CE6506" w:rsidRPr="00CE6506" w:rsidRDefault="00CE6506" w:rsidP="00CE6506">
            <w:pPr>
              <w:jc w:val="cente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Step</w:t>
            </w:r>
          </w:p>
        </w:tc>
        <w:tc>
          <w:tcPr>
            <w:tcW w:w="2317" w:type="dxa"/>
            <w:hideMark/>
          </w:tcPr>
          <w:p w14:paraId="65261CC9" w14:textId="77777777" w:rsidR="00CE6506" w:rsidRPr="00CE6506" w:rsidRDefault="00CE6506" w:rsidP="00CE6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Phase</w:t>
            </w:r>
          </w:p>
        </w:tc>
        <w:tc>
          <w:tcPr>
            <w:tcW w:w="0" w:type="auto"/>
            <w:hideMark/>
          </w:tcPr>
          <w:p w14:paraId="022B4A2D" w14:textId="77777777" w:rsidR="00CE6506" w:rsidRPr="00CE6506" w:rsidRDefault="00CE6506" w:rsidP="00CE6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Description</w:t>
            </w:r>
          </w:p>
        </w:tc>
      </w:tr>
      <w:tr w:rsidR="00CE6506" w:rsidRPr="00CE6506" w14:paraId="0D45C885" w14:textId="77777777" w:rsidTr="00CE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8E729"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1</w:t>
            </w:r>
          </w:p>
        </w:tc>
        <w:tc>
          <w:tcPr>
            <w:tcW w:w="2317" w:type="dxa"/>
            <w:hideMark/>
          </w:tcPr>
          <w:p w14:paraId="3198EFE1"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Problem Identification</w:t>
            </w:r>
          </w:p>
        </w:tc>
        <w:tc>
          <w:tcPr>
            <w:tcW w:w="0" w:type="auto"/>
            <w:hideMark/>
          </w:tcPr>
          <w:p w14:paraId="5337585D"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Define the business goal and AI objective</w:t>
            </w:r>
          </w:p>
        </w:tc>
      </w:tr>
      <w:tr w:rsidR="00CE6506" w:rsidRPr="00CE6506" w14:paraId="6CFC2845" w14:textId="77777777" w:rsidTr="00CE6506">
        <w:tc>
          <w:tcPr>
            <w:cnfStyle w:val="001000000000" w:firstRow="0" w:lastRow="0" w:firstColumn="1" w:lastColumn="0" w:oddVBand="0" w:evenVBand="0" w:oddHBand="0" w:evenHBand="0" w:firstRowFirstColumn="0" w:firstRowLastColumn="0" w:lastRowFirstColumn="0" w:lastRowLastColumn="0"/>
            <w:tcW w:w="0" w:type="auto"/>
            <w:hideMark/>
          </w:tcPr>
          <w:p w14:paraId="492A5CE6"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2</w:t>
            </w:r>
          </w:p>
        </w:tc>
        <w:tc>
          <w:tcPr>
            <w:tcW w:w="2317" w:type="dxa"/>
            <w:hideMark/>
          </w:tcPr>
          <w:p w14:paraId="793AC170"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Data Collection</w:t>
            </w:r>
          </w:p>
        </w:tc>
        <w:tc>
          <w:tcPr>
            <w:tcW w:w="0" w:type="auto"/>
            <w:hideMark/>
          </w:tcPr>
          <w:p w14:paraId="5E1BD661"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Gather structured/unstructured datasets</w:t>
            </w:r>
          </w:p>
        </w:tc>
      </w:tr>
      <w:tr w:rsidR="00CE6506" w:rsidRPr="00CE6506" w14:paraId="70D7F361" w14:textId="77777777" w:rsidTr="00CE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1C186"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3</w:t>
            </w:r>
          </w:p>
        </w:tc>
        <w:tc>
          <w:tcPr>
            <w:tcW w:w="2317" w:type="dxa"/>
            <w:hideMark/>
          </w:tcPr>
          <w:p w14:paraId="7889FF3A"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Data Preprocessing</w:t>
            </w:r>
          </w:p>
        </w:tc>
        <w:tc>
          <w:tcPr>
            <w:tcW w:w="0" w:type="auto"/>
            <w:hideMark/>
          </w:tcPr>
          <w:p w14:paraId="61115432"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Clean, normalize, and transform data</w:t>
            </w:r>
          </w:p>
        </w:tc>
      </w:tr>
      <w:tr w:rsidR="00CE6506" w:rsidRPr="00CE6506" w14:paraId="2346A16D" w14:textId="77777777" w:rsidTr="00CE6506">
        <w:tc>
          <w:tcPr>
            <w:cnfStyle w:val="001000000000" w:firstRow="0" w:lastRow="0" w:firstColumn="1" w:lastColumn="0" w:oddVBand="0" w:evenVBand="0" w:oddHBand="0" w:evenHBand="0" w:firstRowFirstColumn="0" w:firstRowLastColumn="0" w:lastRowFirstColumn="0" w:lastRowLastColumn="0"/>
            <w:tcW w:w="0" w:type="auto"/>
            <w:hideMark/>
          </w:tcPr>
          <w:p w14:paraId="27A0BBB0"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lastRenderedPageBreak/>
              <w:t>4</w:t>
            </w:r>
          </w:p>
        </w:tc>
        <w:tc>
          <w:tcPr>
            <w:tcW w:w="2317" w:type="dxa"/>
            <w:hideMark/>
          </w:tcPr>
          <w:p w14:paraId="5C4D14B2"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Model Selection</w:t>
            </w:r>
          </w:p>
        </w:tc>
        <w:tc>
          <w:tcPr>
            <w:tcW w:w="0" w:type="auto"/>
            <w:hideMark/>
          </w:tcPr>
          <w:p w14:paraId="141FCEA1"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Choose the right algorithm (ML.NET, OpenAI, etc.)</w:t>
            </w:r>
          </w:p>
        </w:tc>
      </w:tr>
      <w:tr w:rsidR="00CE6506" w:rsidRPr="00CE6506" w14:paraId="4A278A49" w14:textId="77777777" w:rsidTr="00CE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B8925"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5</w:t>
            </w:r>
          </w:p>
        </w:tc>
        <w:tc>
          <w:tcPr>
            <w:tcW w:w="2317" w:type="dxa"/>
            <w:hideMark/>
          </w:tcPr>
          <w:p w14:paraId="3AB93346"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Model Training</w:t>
            </w:r>
          </w:p>
        </w:tc>
        <w:tc>
          <w:tcPr>
            <w:tcW w:w="0" w:type="auto"/>
            <w:hideMark/>
          </w:tcPr>
          <w:p w14:paraId="6DF0CE4E"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Train the model on the prepared dataset</w:t>
            </w:r>
          </w:p>
        </w:tc>
      </w:tr>
      <w:tr w:rsidR="00CE6506" w:rsidRPr="00CE6506" w14:paraId="66B10C03" w14:textId="77777777" w:rsidTr="00CE6506">
        <w:tc>
          <w:tcPr>
            <w:cnfStyle w:val="001000000000" w:firstRow="0" w:lastRow="0" w:firstColumn="1" w:lastColumn="0" w:oddVBand="0" w:evenVBand="0" w:oddHBand="0" w:evenHBand="0" w:firstRowFirstColumn="0" w:firstRowLastColumn="0" w:lastRowFirstColumn="0" w:lastRowLastColumn="0"/>
            <w:tcW w:w="0" w:type="auto"/>
            <w:hideMark/>
          </w:tcPr>
          <w:p w14:paraId="69F0E769"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6</w:t>
            </w:r>
          </w:p>
        </w:tc>
        <w:tc>
          <w:tcPr>
            <w:tcW w:w="2317" w:type="dxa"/>
            <w:hideMark/>
          </w:tcPr>
          <w:p w14:paraId="59EA9FA1"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Model Evaluation</w:t>
            </w:r>
          </w:p>
        </w:tc>
        <w:tc>
          <w:tcPr>
            <w:tcW w:w="0" w:type="auto"/>
            <w:hideMark/>
          </w:tcPr>
          <w:p w14:paraId="18FAC054"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Test accuracy, precision, and recall</w:t>
            </w:r>
          </w:p>
        </w:tc>
      </w:tr>
      <w:tr w:rsidR="00CE6506" w:rsidRPr="00CE6506" w14:paraId="73996006" w14:textId="77777777" w:rsidTr="00CE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6C374"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7</w:t>
            </w:r>
          </w:p>
        </w:tc>
        <w:tc>
          <w:tcPr>
            <w:tcW w:w="2317" w:type="dxa"/>
            <w:hideMark/>
          </w:tcPr>
          <w:p w14:paraId="3725165A"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Integration</w:t>
            </w:r>
          </w:p>
        </w:tc>
        <w:tc>
          <w:tcPr>
            <w:tcW w:w="0" w:type="auto"/>
            <w:hideMark/>
          </w:tcPr>
          <w:p w14:paraId="24D7530A"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Connect the model with the .NET application</w:t>
            </w:r>
          </w:p>
        </w:tc>
      </w:tr>
      <w:tr w:rsidR="00CE6506" w:rsidRPr="00CE6506" w14:paraId="1F31039A" w14:textId="77777777" w:rsidTr="00CE6506">
        <w:tc>
          <w:tcPr>
            <w:cnfStyle w:val="001000000000" w:firstRow="0" w:lastRow="0" w:firstColumn="1" w:lastColumn="0" w:oddVBand="0" w:evenVBand="0" w:oddHBand="0" w:evenHBand="0" w:firstRowFirstColumn="0" w:firstRowLastColumn="0" w:lastRowFirstColumn="0" w:lastRowLastColumn="0"/>
            <w:tcW w:w="0" w:type="auto"/>
            <w:hideMark/>
          </w:tcPr>
          <w:p w14:paraId="5E05CBA0" w14:textId="77777777" w:rsidR="00CE6506" w:rsidRPr="00CE6506" w:rsidRDefault="00CE6506" w:rsidP="00CE6506">
            <w:pPr>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8</w:t>
            </w:r>
          </w:p>
        </w:tc>
        <w:tc>
          <w:tcPr>
            <w:tcW w:w="2317" w:type="dxa"/>
            <w:hideMark/>
          </w:tcPr>
          <w:p w14:paraId="1F61A64C"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Deployment</w:t>
            </w:r>
          </w:p>
        </w:tc>
        <w:tc>
          <w:tcPr>
            <w:tcW w:w="0" w:type="auto"/>
            <w:hideMark/>
          </w:tcPr>
          <w:p w14:paraId="00357E0A"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6506">
              <w:rPr>
                <w:rFonts w:ascii="Times New Roman" w:eastAsia="Times New Roman" w:hAnsi="Times New Roman" w:cs="Times New Roman"/>
                <w:sz w:val="24"/>
                <w:szCs w:val="24"/>
              </w:rPr>
              <w:t>Host on cloud, Docker, or on-premise</w:t>
            </w:r>
          </w:p>
        </w:tc>
      </w:tr>
    </w:tbl>
    <w:p w14:paraId="4D6C3D2B" w14:textId="77777777" w:rsidR="00CE6506" w:rsidRPr="001B09F5" w:rsidRDefault="00CE6506" w:rsidP="00CE6506">
      <w:pPr>
        <w:rPr>
          <w:rFonts w:ascii="Times New Roman" w:hAnsi="Times New Roman" w:cs="Times New Roman"/>
          <w:sz w:val="24"/>
          <w:szCs w:val="24"/>
        </w:rPr>
      </w:pPr>
    </w:p>
    <w:p w14:paraId="271B8790"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Brief explanation of each phase:</w:t>
      </w:r>
    </w:p>
    <w:p w14:paraId="662C5915" w14:textId="4D262742"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Problem Identification</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Clearly define what the AI should solve. Identify data availability and feasibility.</w:t>
      </w:r>
    </w:p>
    <w:p w14:paraId="4E625631" w14:textId="2A9DFBB1"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Data Collection</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Gather data from databases, APIs, or third-party sources. Data can be structured (CSV, SQL) or unstructured (images, text).</w:t>
      </w:r>
    </w:p>
    <w:p w14:paraId="2D916E4B" w14:textId="2CAE98A0"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Data Preprocessing</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Handle missing values, normalize numeric data, engineer features, and split data into training/testing sets.</w:t>
      </w:r>
    </w:p>
    <w:p w14:paraId="3F40FA94" w14:textId="4E691FFC"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Model Selection</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Choose algorithm based on problem type. Classification uses Random Forest or SVM; Regression uses Linear Regression; NLP tasks use Transformer models.</w:t>
      </w:r>
    </w:p>
    <w:p w14:paraId="3AD9D69C" w14:textId="4E4FDB17"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Model Training</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Feed preprocessed data into the algorithm. In ML.NET, build a pipeline and call the Fit() method.</w:t>
      </w:r>
    </w:p>
    <w:p w14:paraId="520AE627" w14:textId="34EE5934"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Model Evaluation</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Test on unseen data. Key metrics: Accuracy, Precision, Recall, F1-Score for classification; MAE and RMSE for regression.</w:t>
      </w:r>
    </w:p>
    <w:p w14:paraId="072C4AF3" w14:textId="6E49BE94"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Integration</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Save the model as a .zip (ML.NET) or call it via API. Connect it to the .NET backend through a service class.</w:t>
      </w:r>
    </w:p>
    <w:p w14:paraId="49440B84" w14:textId="7A5DA837" w:rsidR="00CE6506" w:rsidRPr="00CE6506" w:rsidRDefault="00CE6506" w:rsidP="00CE6506">
      <w:pPr>
        <w:numPr>
          <w:ilvl w:val="0"/>
          <w:numId w:val="3"/>
        </w:numPr>
        <w:rPr>
          <w:rFonts w:ascii="Times New Roman" w:hAnsi="Times New Roman" w:cs="Times New Roman"/>
          <w:sz w:val="24"/>
          <w:szCs w:val="24"/>
        </w:rPr>
      </w:pPr>
      <w:r w:rsidRPr="00CE6506">
        <w:rPr>
          <w:rFonts w:ascii="Times New Roman" w:hAnsi="Times New Roman" w:cs="Times New Roman"/>
          <w:b/>
          <w:bCs/>
          <w:sz w:val="24"/>
          <w:szCs w:val="24"/>
        </w:rPr>
        <w:t>Deployment</w:t>
      </w:r>
      <w:r w:rsidRPr="00CE6506">
        <w:rPr>
          <w:rFonts w:ascii="Times New Roman" w:hAnsi="Times New Roman" w:cs="Times New Roman"/>
          <w:sz w:val="24"/>
          <w:szCs w:val="24"/>
        </w:rPr>
        <w:t xml:space="preserve"> </w:t>
      </w:r>
      <w:r w:rsidR="00F12641">
        <w:rPr>
          <w:rFonts w:ascii="Times New Roman" w:hAnsi="Times New Roman" w:cs="Times New Roman"/>
          <w:sz w:val="24"/>
          <w:szCs w:val="24"/>
        </w:rPr>
        <w:t>:</w:t>
      </w:r>
      <w:r w:rsidRPr="00CE6506">
        <w:rPr>
          <w:rFonts w:ascii="Times New Roman" w:hAnsi="Times New Roman" w:cs="Times New Roman"/>
          <w:sz w:val="24"/>
          <w:szCs w:val="24"/>
        </w:rPr>
        <w:t xml:space="preserve"> Deploy on Azure App Service, Docker containers, or on-premise servers. Use GitHub Actions for CI/CD automation.</w:t>
      </w:r>
    </w:p>
    <w:p w14:paraId="5ED9DBA1" w14:textId="77777777" w:rsidR="00CE6506" w:rsidRPr="001B09F5" w:rsidRDefault="00CE6506" w:rsidP="00CE6506">
      <w:pPr>
        <w:rPr>
          <w:rFonts w:ascii="Times New Roman" w:hAnsi="Times New Roman" w:cs="Times New Roman"/>
          <w:sz w:val="24"/>
          <w:szCs w:val="24"/>
        </w:rPr>
      </w:pPr>
    </w:p>
    <w:p w14:paraId="0818E9D0"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4. Architecture of an AI-Based Application</w:t>
      </w:r>
    </w:p>
    <w:p w14:paraId="3ECE8922" w14:textId="77777777" w:rsid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An AI application follows a layered architecture:</w:t>
      </w:r>
    </w:p>
    <w:p w14:paraId="139672DD" w14:textId="4D091CDB" w:rsidR="00A942EC" w:rsidRPr="00CE6506" w:rsidRDefault="00347B72" w:rsidP="00CE6506">
      <w:pPr>
        <w:rPr>
          <w:rFonts w:ascii="Times New Roman" w:hAnsi="Times New Roman" w:cs="Times New Roman"/>
          <w:sz w:val="24"/>
          <w:szCs w:val="24"/>
        </w:rPr>
      </w:pPr>
      <w:r w:rsidRPr="00347B72">
        <w:rPr>
          <w:rFonts w:ascii="Times New Roman" w:hAnsi="Times New Roman" w:cs="Times New Roman"/>
          <w:noProof/>
          <w:sz w:val="24"/>
          <w:szCs w:val="24"/>
        </w:rPr>
        <w:lastRenderedPageBreak/>
        <w:drawing>
          <wp:inline distT="0" distB="0" distL="0" distR="0" wp14:anchorId="3F2441FA" wp14:editId="7B88E012">
            <wp:extent cx="5239960" cy="4010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3942" cy="4013073"/>
                    </a:xfrm>
                    <a:prstGeom prst="rect">
                      <a:avLst/>
                    </a:prstGeom>
                  </pic:spPr>
                </pic:pic>
              </a:graphicData>
            </a:graphic>
          </wp:inline>
        </w:drawing>
      </w:r>
    </w:p>
    <w:p w14:paraId="146FBC83" w14:textId="45FDEF89"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Layer 1 Presentation Layer (Frontend)</w:t>
      </w:r>
      <w:r w:rsidRPr="00CE6506">
        <w:rPr>
          <w:rFonts w:ascii="Times New Roman" w:hAnsi="Times New Roman" w:cs="Times New Roman"/>
          <w:sz w:val="24"/>
          <w:szCs w:val="24"/>
        </w:rPr>
        <w:t xml:space="preserve"> The user-facing part built with Windows Forms, ASP.NET Core, or </w:t>
      </w:r>
      <w:proofErr w:type="spellStart"/>
      <w:r w:rsidRPr="00CE6506">
        <w:rPr>
          <w:rFonts w:ascii="Times New Roman" w:hAnsi="Times New Roman" w:cs="Times New Roman"/>
          <w:sz w:val="24"/>
          <w:szCs w:val="24"/>
        </w:rPr>
        <w:t>Blazor</w:t>
      </w:r>
      <w:proofErr w:type="spellEnd"/>
      <w:r w:rsidRPr="00CE6506">
        <w:rPr>
          <w:rFonts w:ascii="Times New Roman" w:hAnsi="Times New Roman" w:cs="Times New Roman"/>
          <w:sz w:val="24"/>
          <w:szCs w:val="24"/>
        </w:rPr>
        <w:t>. It takes user input and displays AI-generated results.</w:t>
      </w:r>
    </w:p>
    <w:p w14:paraId="1D9FBB4B" w14:textId="1EA1F342"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Layer 2 Application / Backend Layer</w:t>
      </w:r>
      <w:r w:rsidRPr="00CE6506">
        <w:rPr>
          <w:rFonts w:ascii="Times New Roman" w:hAnsi="Times New Roman" w:cs="Times New Roman"/>
          <w:sz w:val="24"/>
          <w:szCs w:val="24"/>
        </w:rPr>
        <w:t xml:space="preserve"> Built with ASP.NET Core. Contains business logic, controllers, and service classes that coordinate communication between the UI and the AI model.</w:t>
      </w:r>
    </w:p>
    <w:p w14:paraId="13E0ED96" w14:textId="2AA62906"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Layer 3 AI / Model Layer</w:t>
      </w:r>
      <w:r w:rsidRPr="00CE6506">
        <w:rPr>
          <w:rFonts w:ascii="Times New Roman" w:hAnsi="Times New Roman" w:cs="Times New Roman"/>
          <w:sz w:val="24"/>
          <w:szCs w:val="24"/>
        </w:rPr>
        <w:t xml:space="preserve"> The intelligence of the application. Can be an ML.NET model loaded from disk, an ONNX model, or an external AI API like OpenAI or Azure Cognitive Services.</w:t>
      </w:r>
    </w:p>
    <w:p w14:paraId="370755F4" w14:textId="5DB42108" w:rsid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Layer 4 Data Layer (Optional)</w:t>
      </w:r>
      <w:r w:rsidRPr="00CE6506">
        <w:rPr>
          <w:rFonts w:ascii="Times New Roman" w:hAnsi="Times New Roman" w:cs="Times New Roman"/>
          <w:sz w:val="24"/>
          <w:szCs w:val="24"/>
        </w:rPr>
        <w:t xml:space="preserve"> Stores user interactions, AI responses, and datasets for retraining. Uses Entity Framework Core with SQL Server or SQLite</w:t>
      </w:r>
      <w:r w:rsidR="00347B72">
        <w:rPr>
          <w:rFonts w:ascii="Times New Roman" w:hAnsi="Times New Roman" w:cs="Times New Roman"/>
          <w:sz w:val="24"/>
          <w:szCs w:val="24"/>
        </w:rPr>
        <w:t>.</w:t>
      </w:r>
    </w:p>
    <w:p w14:paraId="377700C7" w14:textId="77777777" w:rsidR="00347B72" w:rsidRPr="00CE6506" w:rsidRDefault="00347B72" w:rsidP="00CE6506">
      <w:pPr>
        <w:rPr>
          <w:rFonts w:ascii="Times New Roman" w:hAnsi="Times New Roman" w:cs="Times New Roman"/>
          <w:sz w:val="24"/>
          <w:szCs w:val="24"/>
        </w:rPr>
      </w:pPr>
    </w:p>
    <w:p w14:paraId="0EDE87D5" w14:textId="77777777" w:rsidR="00CE6506" w:rsidRPr="001B09F5" w:rsidRDefault="00CE6506" w:rsidP="00CE6506">
      <w:pPr>
        <w:rPr>
          <w:rFonts w:ascii="Times New Roman" w:hAnsi="Times New Roman" w:cs="Times New Roman"/>
          <w:b/>
          <w:bCs/>
          <w:sz w:val="24"/>
          <w:szCs w:val="24"/>
        </w:rPr>
      </w:pPr>
    </w:p>
    <w:p w14:paraId="000DCA39"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5. API Integration Concept</w:t>
      </w:r>
    </w:p>
    <w:p w14:paraId="4E2837CC" w14:textId="77777777" w:rsidR="005335CC"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What is an API?</w:t>
      </w:r>
      <w:r w:rsidRPr="00CE6506">
        <w:rPr>
          <w:rFonts w:ascii="Times New Roman" w:hAnsi="Times New Roman" w:cs="Times New Roman"/>
          <w:sz w:val="24"/>
          <w:szCs w:val="24"/>
        </w:rPr>
        <w:t xml:space="preserve"> </w:t>
      </w:r>
    </w:p>
    <w:p w14:paraId="2C13929F" w14:textId="161F69BD" w:rsid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An API (Application Programming Interface) defines how two software systems communicate. It specifies the methods, data formats, and protocols for requests and responses.</w:t>
      </w:r>
    </w:p>
    <w:p w14:paraId="39EDC417" w14:textId="77777777" w:rsidR="00F12641" w:rsidRPr="00CE6506" w:rsidRDefault="00F12641" w:rsidP="00CE6506">
      <w:pPr>
        <w:rPr>
          <w:rFonts w:ascii="Times New Roman" w:hAnsi="Times New Roman" w:cs="Times New Roman"/>
          <w:sz w:val="24"/>
          <w:szCs w:val="24"/>
        </w:rPr>
      </w:pPr>
    </w:p>
    <w:p w14:paraId="2828FB10" w14:textId="77777777" w:rsidR="00F12641"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lastRenderedPageBreak/>
        <w:t>How AI APIs are used in .NET:</w:t>
      </w:r>
      <w:r w:rsidRPr="00CE6506">
        <w:rPr>
          <w:rFonts w:ascii="Times New Roman" w:hAnsi="Times New Roman" w:cs="Times New Roman"/>
          <w:sz w:val="24"/>
          <w:szCs w:val="24"/>
        </w:rPr>
        <w:t xml:space="preserve"> </w:t>
      </w:r>
    </w:p>
    <w:p w14:paraId="05ECB429" w14:textId="760B3CD0" w:rsid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 xml:space="preserve">AI APIs are called over HTTPS using </w:t>
      </w:r>
      <w:proofErr w:type="spellStart"/>
      <w:r w:rsidRPr="00CE6506">
        <w:rPr>
          <w:rFonts w:ascii="Times New Roman" w:hAnsi="Times New Roman" w:cs="Times New Roman"/>
          <w:sz w:val="24"/>
          <w:szCs w:val="24"/>
        </w:rPr>
        <w:t>HttpClient</w:t>
      </w:r>
      <w:proofErr w:type="spellEnd"/>
      <w:r w:rsidRPr="00CE6506">
        <w:rPr>
          <w:rFonts w:ascii="Times New Roman" w:hAnsi="Times New Roman" w:cs="Times New Roman"/>
          <w:sz w:val="24"/>
          <w:szCs w:val="24"/>
        </w:rPr>
        <w:t xml:space="preserve"> or SDK packages. The client sends a JSON request with the prompt and API key, and receives a JSON response with the AI-generated result.</w:t>
      </w:r>
    </w:p>
    <w:p w14:paraId="46E7C627" w14:textId="77777777" w:rsidR="00F12641" w:rsidRPr="00CE6506" w:rsidRDefault="00F12641" w:rsidP="00CE6506">
      <w:pPr>
        <w:rPr>
          <w:rFonts w:ascii="Times New Roman" w:hAnsi="Times New Roman" w:cs="Times New Roman"/>
          <w:sz w:val="24"/>
          <w:szCs w:val="24"/>
        </w:rPr>
      </w:pPr>
    </w:p>
    <w:p w14:paraId="64C83433" w14:textId="77777777" w:rsidR="00CE6506" w:rsidRDefault="00CE6506" w:rsidP="00CE6506">
      <w:pPr>
        <w:rPr>
          <w:rFonts w:ascii="Times New Roman" w:hAnsi="Times New Roman" w:cs="Times New Roman"/>
          <w:b/>
          <w:bCs/>
          <w:sz w:val="24"/>
          <w:szCs w:val="24"/>
        </w:rPr>
      </w:pPr>
      <w:r w:rsidRPr="00CE6506">
        <w:rPr>
          <w:rFonts w:ascii="Times New Roman" w:hAnsi="Times New Roman" w:cs="Times New Roman"/>
          <w:b/>
          <w:bCs/>
          <w:sz w:val="24"/>
          <w:szCs w:val="24"/>
        </w:rPr>
        <w:t>Request/Response Flow:</w:t>
      </w:r>
    </w:p>
    <w:p w14:paraId="6E66D59F" w14:textId="27588003" w:rsidR="00A67B98" w:rsidRPr="00CE6506" w:rsidRDefault="00A67B98" w:rsidP="00CE6506">
      <w:pPr>
        <w:rPr>
          <w:rFonts w:ascii="Times New Roman" w:hAnsi="Times New Roman" w:cs="Times New Roman"/>
          <w:sz w:val="24"/>
          <w:szCs w:val="24"/>
        </w:rPr>
      </w:pPr>
      <w:r w:rsidRPr="00A67B98">
        <w:rPr>
          <w:rFonts w:ascii="Times New Roman" w:hAnsi="Times New Roman" w:cs="Times New Roman"/>
          <w:noProof/>
          <w:sz w:val="24"/>
          <w:szCs w:val="24"/>
        </w:rPr>
        <w:drawing>
          <wp:inline distT="0" distB="0" distL="0" distR="0" wp14:anchorId="0933CBA9" wp14:editId="02B562F5">
            <wp:extent cx="4800600" cy="1353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1995" cy="1356467"/>
                    </a:xfrm>
                    <a:prstGeom prst="rect">
                      <a:avLst/>
                    </a:prstGeom>
                  </pic:spPr>
                </pic:pic>
              </a:graphicData>
            </a:graphic>
          </wp:inline>
        </w:drawing>
      </w:r>
    </w:p>
    <w:p w14:paraId="6F878847" w14:textId="77777777" w:rsidR="00CE6506" w:rsidRPr="00CE6506" w:rsidRDefault="00CE6506" w:rsidP="00CE6506">
      <w:pPr>
        <w:numPr>
          <w:ilvl w:val="0"/>
          <w:numId w:val="4"/>
        </w:numPr>
        <w:rPr>
          <w:rFonts w:ascii="Times New Roman" w:hAnsi="Times New Roman" w:cs="Times New Roman"/>
          <w:sz w:val="24"/>
          <w:szCs w:val="24"/>
        </w:rPr>
      </w:pPr>
      <w:r w:rsidRPr="00CE6506">
        <w:rPr>
          <w:rFonts w:ascii="Times New Roman" w:hAnsi="Times New Roman" w:cs="Times New Roman"/>
          <w:sz w:val="24"/>
          <w:szCs w:val="24"/>
        </w:rPr>
        <w:t>User triggers an action in the app</w:t>
      </w:r>
    </w:p>
    <w:p w14:paraId="3D840062" w14:textId="77777777" w:rsidR="00CE6506" w:rsidRPr="00CE6506" w:rsidRDefault="00CE6506" w:rsidP="00CE6506">
      <w:pPr>
        <w:numPr>
          <w:ilvl w:val="0"/>
          <w:numId w:val="4"/>
        </w:numPr>
        <w:rPr>
          <w:rFonts w:ascii="Times New Roman" w:hAnsi="Times New Roman" w:cs="Times New Roman"/>
          <w:sz w:val="24"/>
          <w:szCs w:val="24"/>
        </w:rPr>
      </w:pPr>
      <w:r w:rsidRPr="00CE6506">
        <w:rPr>
          <w:rFonts w:ascii="Times New Roman" w:hAnsi="Times New Roman" w:cs="Times New Roman"/>
          <w:sz w:val="24"/>
          <w:szCs w:val="24"/>
        </w:rPr>
        <w:t>App sends HTTP POST request with JSON body and API key</w:t>
      </w:r>
    </w:p>
    <w:p w14:paraId="0C0F7B5C" w14:textId="77777777" w:rsidR="00CE6506" w:rsidRPr="00CE6506" w:rsidRDefault="00CE6506" w:rsidP="00CE6506">
      <w:pPr>
        <w:numPr>
          <w:ilvl w:val="0"/>
          <w:numId w:val="4"/>
        </w:numPr>
        <w:rPr>
          <w:rFonts w:ascii="Times New Roman" w:hAnsi="Times New Roman" w:cs="Times New Roman"/>
          <w:sz w:val="24"/>
          <w:szCs w:val="24"/>
        </w:rPr>
      </w:pPr>
      <w:r w:rsidRPr="00CE6506">
        <w:rPr>
          <w:rFonts w:ascii="Times New Roman" w:hAnsi="Times New Roman" w:cs="Times New Roman"/>
          <w:sz w:val="24"/>
          <w:szCs w:val="24"/>
        </w:rPr>
        <w:t>AI server processes the request and runs inference</w:t>
      </w:r>
    </w:p>
    <w:p w14:paraId="48FC1E09" w14:textId="77777777" w:rsidR="00CE6506" w:rsidRPr="00CE6506" w:rsidRDefault="00CE6506" w:rsidP="00CE6506">
      <w:pPr>
        <w:numPr>
          <w:ilvl w:val="0"/>
          <w:numId w:val="4"/>
        </w:numPr>
        <w:rPr>
          <w:rFonts w:ascii="Times New Roman" w:hAnsi="Times New Roman" w:cs="Times New Roman"/>
          <w:sz w:val="24"/>
          <w:szCs w:val="24"/>
        </w:rPr>
      </w:pPr>
      <w:r w:rsidRPr="00CE6506">
        <w:rPr>
          <w:rFonts w:ascii="Times New Roman" w:hAnsi="Times New Roman" w:cs="Times New Roman"/>
          <w:sz w:val="24"/>
          <w:szCs w:val="24"/>
        </w:rPr>
        <w:t>Server returns JSON response with the result</w:t>
      </w:r>
    </w:p>
    <w:p w14:paraId="0B192028" w14:textId="77777777" w:rsidR="00CE6506" w:rsidRPr="00CE6506" w:rsidRDefault="00CE6506" w:rsidP="00CE6506">
      <w:pPr>
        <w:numPr>
          <w:ilvl w:val="0"/>
          <w:numId w:val="4"/>
        </w:numPr>
        <w:rPr>
          <w:rFonts w:ascii="Times New Roman" w:hAnsi="Times New Roman" w:cs="Times New Roman"/>
          <w:sz w:val="24"/>
          <w:szCs w:val="24"/>
        </w:rPr>
      </w:pPr>
      <w:r w:rsidRPr="00CE6506">
        <w:rPr>
          <w:rFonts w:ascii="Times New Roman" w:hAnsi="Times New Roman" w:cs="Times New Roman"/>
          <w:sz w:val="24"/>
          <w:szCs w:val="24"/>
        </w:rPr>
        <w:t>App parses the response and displays output to the user</w:t>
      </w:r>
    </w:p>
    <w:p w14:paraId="5DF34CB0"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Key considerations:</w:t>
      </w:r>
      <w:r w:rsidRPr="00CE6506">
        <w:rPr>
          <w:rFonts w:ascii="Times New Roman" w:hAnsi="Times New Roman" w:cs="Times New Roman"/>
          <w:sz w:val="24"/>
          <w:szCs w:val="24"/>
        </w:rPr>
        <w:t xml:space="preserve"> Handle rate limits with retry logic, never expose API keys in code, use async/await for all API calls, and cache frequent responses to reduce cost</w:t>
      </w:r>
    </w:p>
    <w:p w14:paraId="435A5D9C" w14:textId="77777777" w:rsidR="00CE6506" w:rsidRPr="001B09F5" w:rsidRDefault="00CE6506" w:rsidP="00CE6506">
      <w:pPr>
        <w:rPr>
          <w:rFonts w:ascii="Times New Roman" w:hAnsi="Times New Roman" w:cs="Times New Roman"/>
          <w:sz w:val="24"/>
          <w:szCs w:val="24"/>
        </w:rPr>
      </w:pPr>
    </w:p>
    <w:p w14:paraId="3C7FD66C"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6. Introduction to Docker</w:t>
      </w:r>
    </w:p>
    <w:p w14:paraId="05D029E1" w14:textId="77777777" w:rsidR="005335CC"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What is Docker?</w:t>
      </w:r>
      <w:r w:rsidRPr="00CE6506">
        <w:rPr>
          <w:rFonts w:ascii="Times New Roman" w:hAnsi="Times New Roman" w:cs="Times New Roman"/>
          <w:sz w:val="24"/>
          <w:szCs w:val="24"/>
        </w:rPr>
        <w:t xml:space="preserve"> </w:t>
      </w:r>
    </w:p>
    <w:p w14:paraId="0F51BDEF" w14:textId="77F1798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Docker is an open-source platform that packages applications and their dependencies into lightweight, portable units called containers. Containers share the host OS kernel, making them fast and resource-efficient.</w:t>
      </w:r>
    </w:p>
    <w:p w14:paraId="4DF0455A"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Key Concepts:</w:t>
      </w:r>
    </w:p>
    <w:p w14:paraId="15A16B22" w14:textId="77777777" w:rsidR="00CE6506" w:rsidRPr="00CE6506" w:rsidRDefault="00CE6506" w:rsidP="00CE6506">
      <w:pPr>
        <w:numPr>
          <w:ilvl w:val="0"/>
          <w:numId w:val="5"/>
        </w:numPr>
        <w:rPr>
          <w:rFonts w:ascii="Times New Roman" w:hAnsi="Times New Roman" w:cs="Times New Roman"/>
          <w:sz w:val="24"/>
          <w:szCs w:val="24"/>
        </w:rPr>
      </w:pPr>
      <w:r w:rsidRPr="00CE6506">
        <w:rPr>
          <w:rFonts w:ascii="Times New Roman" w:hAnsi="Times New Roman" w:cs="Times New Roman"/>
          <w:b/>
          <w:bCs/>
          <w:sz w:val="24"/>
          <w:szCs w:val="24"/>
        </w:rPr>
        <w:t>Image</w:t>
      </w:r>
      <w:r w:rsidRPr="00CE6506">
        <w:rPr>
          <w:rFonts w:ascii="Times New Roman" w:hAnsi="Times New Roman" w:cs="Times New Roman"/>
          <w:sz w:val="24"/>
          <w:szCs w:val="24"/>
        </w:rPr>
        <w:t xml:space="preserve"> — A read-only blueprint for creating containers</w:t>
      </w:r>
    </w:p>
    <w:p w14:paraId="6C97BE3B" w14:textId="77777777" w:rsidR="00CE6506" w:rsidRPr="00CE6506" w:rsidRDefault="00CE6506" w:rsidP="00CE6506">
      <w:pPr>
        <w:numPr>
          <w:ilvl w:val="0"/>
          <w:numId w:val="5"/>
        </w:numPr>
        <w:rPr>
          <w:rFonts w:ascii="Times New Roman" w:hAnsi="Times New Roman" w:cs="Times New Roman"/>
          <w:sz w:val="24"/>
          <w:szCs w:val="24"/>
        </w:rPr>
      </w:pPr>
      <w:r w:rsidRPr="00CE6506">
        <w:rPr>
          <w:rFonts w:ascii="Times New Roman" w:hAnsi="Times New Roman" w:cs="Times New Roman"/>
          <w:b/>
          <w:bCs/>
          <w:sz w:val="24"/>
          <w:szCs w:val="24"/>
        </w:rPr>
        <w:t>Container</w:t>
      </w:r>
      <w:r w:rsidRPr="00CE6506">
        <w:rPr>
          <w:rFonts w:ascii="Times New Roman" w:hAnsi="Times New Roman" w:cs="Times New Roman"/>
          <w:sz w:val="24"/>
          <w:szCs w:val="24"/>
        </w:rPr>
        <w:t xml:space="preserve"> — A running instance of an image</w:t>
      </w:r>
    </w:p>
    <w:p w14:paraId="1469D732" w14:textId="77777777" w:rsidR="00CE6506" w:rsidRPr="00CE6506" w:rsidRDefault="00CE6506" w:rsidP="00CE6506">
      <w:pPr>
        <w:numPr>
          <w:ilvl w:val="0"/>
          <w:numId w:val="5"/>
        </w:numPr>
        <w:rPr>
          <w:rFonts w:ascii="Times New Roman" w:hAnsi="Times New Roman" w:cs="Times New Roman"/>
          <w:sz w:val="24"/>
          <w:szCs w:val="24"/>
        </w:rPr>
      </w:pPr>
      <w:proofErr w:type="spellStart"/>
      <w:r w:rsidRPr="00CE6506">
        <w:rPr>
          <w:rFonts w:ascii="Times New Roman" w:hAnsi="Times New Roman" w:cs="Times New Roman"/>
          <w:b/>
          <w:bCs/>
          <w:sz w:val="24"/>
          <w:szCs w:val="24"/>
        </w:rPr>
        <w:t>Dockerfile</w:t>
      </w:r>
      <w:proofErr w:type="spellEnd"/>
      <w:r w:rsidRPr="00CE6506">
        <w:rPr>
          <w:rFonts w:ascii="Times New Roman" w:hAnsi="Times New Roman" w:cs="Times New Roman"/>
          <w:sz w:val="24"/>
          <w:szCs w:val="24"/>
        </w:rPr>
        <w:t xml:space="preserve"> — A script with instructions to build an image</w:t>
      </w:r>
    </w:p>
    <w:p w14:paraId="3B715316" w14:textId="77777777" w:rsidR="00CE6506" w:rsidRDefault="00CE6506" w:rsidP="00CE6506">
      <w:pPr>
        <w:numPr>
          <w:ilvl w:val="0"/>
          <w:numId w:val="5"/>
        </w:numPr>
        <w:rPr>
          <w:rFonts w:ascii="Times New Roman" w:hAnsi="Times New Roman" w:cs="Times New Roman"/>
          <w:sz w:val="24"/>
          <w:szCs w:val="24"/>
        </w:rPr>
      </w:pPr>
      <w:r w:rsidRPr="00CE6506">
        <w:rPr>
          <w:rFonts w:ascii="Times New Roman" w:hAnsi="Times New Roman" w:cs="Times New Roman"/>
          <w:b/>
          <w:bCs/>
          <w:sz w:val="24"/>
          <w:szCs w:val="24"/>
        </w:rPr>
        <w:t>Docker Hub</w:t>
      </w:r>
      <w:r w:rsidRPr="00CE6506">
        <w:rPr>
          <w:rFonts w:ascii="Times New Roman" w:hAnsi="Times New Roman" w:cs="Times New Roman"/>
          <w:sz w:val="24"/>
          <w:szCs w:val="24"/>
        </w:rPr>
        <w:t xml:space="preserve"> — A public registry for sharing images</w:t>
      </w:r>
    </w:p>
    <w:p w14:paraId="408EF2B2" w14:textId="77777777" w:rsidR="00F12641" w:rsidRPr="00CE6506" w:rsidRDefault="00F12641" w:rsidP="00F12641">
      <w:pPr>
        <w:ind w:left="720"/>
        <w:rPr>
          <w:rFonts w:ascii="Times New Roman" w:hAnsi="Times New Roman" w:cs="Times New Roman"/>
          <w:sz w:val="24"/>
          <w:szCs w:val="24"/>
        </w:rPr>
      </w:pPr>
    </w:p>
    <w:p w14:paraId="368E8860" w14:textId="77777777" w:rsidR="005335CC"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lastRenderedPageBreak/>
        <w:t>Why Docker is Used:</w:t>
      </w:r>
      <w:r w:rsidRPr="00CE6506">
        <w:rPr>
          <w:rFonts w:ascii="Times New Roman" w:hAnsi="Times New Roman" w:cs="Times New Roman"/>
          <w:sz w:val="24"/>
          <w:szCs w:val="24"/>
        </w:rPr>
        <w:t xml:space="preserve"> </w:t>
      </w:r>
    </w:p>
    <w:p w14:paraId="058D3622" w14:textId="1DE35DB4" w:rsid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 xml:space="preserve">Docker solves the "works on my machine" problem by packaging the app with its entire runtime environment, ensuring identical </w:t>
      </w:r>
      <w:proofErr w:type="spellStart"/>
      <w:r w:rsidRPr="00CE6506">
        <w:rPr>
          <w:rFonts w:ascii="Times New Roman" w:hAnsi="Times New Roman" w:cs="Times New Roman"/>
          <w:sz w:val="24"/>
          <w:szCs w:val="24"/>
        </w:rPr>
        <w:t>behaviour</w:t>
      </w:r>
      <w:proofErr w:type="spellEnd"/>
      <w:r w:rsidRPr="00CE6506">
        <w:rPr>
          <w:rFonts w:ascii="Times New Roman" w:hAnsi="Times New Roman" w:cs="Times New Roman"/>
          <w:sz w:val="24"/>
          <w:szCs w:val="24"/>
        </w:rPr>
        <w:t xml:space="preserve"> across all environments.</w:t>
      </w:r>
    </w:p>
    <w:p w14:paraId="51AF0EF9" w14:textId="77777777" w:rsidR="00F12641" w:rsidRPr="00CE6506" w:rsidRDefault="00F12641" w:rsidP="00CE6506">
      <w:pPr>
        <w:rPr>
          <w:rFonts w:ascii="Times New Roman" w:hAnsi="Times New Roman" w:cs="Times New Roman"/>
          <w:sz w:val="24"/>
          <w:szCs w:val="24"/>
        </w:rPr>
      </w:pPr>
    </w:p>
    <w:p w14:paraId="6CBE10BC"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Benefits:</w:t>
      </w:r>
    </w:p>
    <w:tbl>
      <w:tblPr>
        <w:tblStyle w:val="GridTable4-Accent3"/>
        <w:tblW w:w="0" w:type="auto"/>
        <w:tblLook w:val="04A0" w:firstRow="1" w:lastRow="0" w:firstColumn="1" w:lastColumn="0" w:noHBand="0" w:noVBand="1"/>
      </w:tblPr>
      <w:tblGrid>
        <w:gridCol w:w="1577"/>
        <w:gridCol w:w="2163"/>
        <w:gridCol w:w="2456"/>
      </w:tblGrid>
      <w:tr w:rsidR="00CE6506" w:rsidRPr="00CE6506" w14:paraId="1E69007E" w14:textId="77777777" w:rsidTr="00CE6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4E977" w14:textId="77777777" w:rsidR="00CE6506" w:rsidRPr="00CE6506" w:rsidRDefault="00CE6506" w:rsidP="00CE6506">
            <w:pPr>
              <w:spacing w:after="160" w:line="259" w:lineRule="auto"/>
              <w:rPr>
                <w:rFonts w:ascii="Times New Roman" w:hAnsi="Times New Roman" w:cs="Times New Roman"/>
                <w:sz w:val="24"/>
                <w:szCs w:val="24"/>
              </w:rPr>
            </w:pPr>
            <w:r w:rsidRPr="00CE6506">
              <w:rPr>
                <w:rFonts w:ascii="Times New Roman" w:hAnsi="Times New Roman" w:cs="Times New Roman"/>
                <w:sz w:val="24"/>
                <w:szCs w:val="24"/>
              </w:rPr>
              <w:t>Aspect</w:t>
            </w:r>
          </w:p>
        </w:tc>
        <w:tc>
          <w:tcPr>
            <w:tcW w:w="0" w:type="auto"/>
            <w:hideMark/>
          </w:tcPr>
          <w:p w14:paraId="35CD6D19" w14:textId="77777777" w:rsidR="00CE6506" w:rsidRPr="00CE6506" w:rsidRDefault="00CE6506" w:rsidP="00CE650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Without Docker</w:t>
            </w:r>
          </w:p>
        </w:tc>
        <w:tc>
          <w:tcPr>
            <w:tcW w:w="0" w:type="auto"/>
            <w:hideMark/>
          </w:tcPr>
          <w:p w14:paraId="24DF1D05" w14:textId="77777777" w:rsidR="00CE6506" w:rsidRPr="00CE6506" w:rsidRDefault="00CE6506" w:rsidP="00CE650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With Docker</w:t>
            </w:r>
          </w:p>
        </w:tc>
      </w:tr>
      <w:tr w:rsidR="00CE6506" w:rsidRPr="00CE6506" w14:paraId="5B9B9197" w14:textId="77777777" w:rsidTr="00CE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493AD" w14:textId="77777777" w:rsidR="00CE6506" w:rsidRPr="00CE6506" w:rsidRDefault="00CE6506" w:rsidP="00CE6506">
            <w:pPr>
              <w:spacing w:after="160" w:line="259" w:lineRule="auto"/>
              <w:rPr>
                <w:rFonts w:ascii="Times New Roman" w:hAnsi="Times New Roman" w:cs="Times New Roman"/>
                <w:sz w:val="24"/>
                <w:szCs w:val="24"/>
              </w:rPr>
            </w:pPr>
            <w:r w:rsidRPr="00CE6506">
              <w:rPr>
                <w:rFonts w:ascii="Times New Roman" w:hAnsi="Times New Roman" w:cs="Times New Roman"/>
                <w:sz w:val="24"/>
                <w:szCs w:val="24"/>
              </w:rPr>
              <w:t>Environment</w:t>
            </w:r>
          </w:p>
        </w:tc>
        <w:tc>
          <w:tcPr>
            <w:tcW w:w="0" w:type="auto"/>
            <w:hideMark/>
          </w:tcPr>
          <w:p w14:paraId="0AE22CA4"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Machine-specific</w:t>
            </w:r>
          </w:p>
        </w:tc>
        <w:tc>
          <w:tcPr>
            <w:tcW w:w="0" w:type="auto"/>
            <w:hideMark/>
          </w:tcPr>
          <w:p w14:paraId="21D74C6C"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Runs anywhere</w:t>
            </w:r>
          </w:p>
        </w:tc>
      </w:tr>
      <w:tr w:rsidR="00CE6506" w:rsidRPr="00CE6506" w14:paraId="4258DC24" w14:textId="77777777" w:rsidTr="00CE6506">
        <w:tc>
          <w:tcPr>
            <w:cnfStyle w:val="001000000000" w:firstRow="0" w:lastRow="0" w:firstColumn="1" w:lastColumn="0" w:oddVBand="0" w:evenVBand="0" w:oddHBand="0" w:evenHBand="0" w:firstRowFirstColumn="0" w:firstRowLastColumn="0" w:lastRowFirstColumn="0" w:lastRowLastColumn="0"/>
            <w:tcW w:w="0" w:type="auto"/>
            <w:hideMark/>
          </w:tcPr>
          <w:p w14:paraId="7A2D3D32"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Setup Time</w:t>
            </w:r>
          </w:p>
        </w:tc>
        <w:tc>
          <w:tcPr>
            <w:tcW w:w="0" w:type="auto"/>
            <w:hideMark/>
          </w:tcPr>
          <w:p w14:paraId="3491A438"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Hours of config</w:t>
            </w:r>
          </w:p>
        </w:tc>
        <w:tc>
          <w:tcPr>
            <w:tcW w:w="0" w:type="auto"/>
            <w:hideMark/>
          </w:tcPr>
          <w:p w14:paraId="5255D853"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Minutes</w:t>
            </w:r>
          </w:p>
        </w:tc>
      </w:tr>
      <w:tr w:rsidR="00CE6506" w:rsidRPr="00CE6506" w14:paraId="18DD7CEC" w14:textId="77777777" w:rsidTr="00CE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231CF"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Portability</w:t>
            </w:r>
          </w:p>
        </w:tc>
        <w:tc>
          <w:tcPr>
            <w:tcW w:w="0" w:type="auto"/>
            <w:hideMark/>
          </w:tcPr>
          <w:p w14:paraId="7D3DBF24"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OS-dependent</w:t>
            </w:r>
          </w:p>
        </w:tc>
        <w:tc>
          <w:tcPr>
            <w:tcW w:w="0" w:type="auto"/>
            <w:hideMark/>
          </w:tcPr>
          <w:p w14:paraId="44DACC54" w14:textId="77777777" w:rsidR="00CE6506" w:rsidRPr="00CE6506" w:rsidRDefault="00CE6506" w:rsidP="00CE65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Platform-independent</w:t>
            </w:r>
          </w:p>
        </w:tc>
      </w:tr>
      <w:tr w:rsidR="00CE6506" w:rsidRPr="00CE6506" w14:paraId="7C1F33F9" w14:textId="77777777" w:rsidTr="00CE6506">
        <w:tc>
          <w:tcPr>
            <w:cnfStyle w:val="001000000000" w:firstRow="0" w:lastRow="0" w:firstColumn="1" w:lastColumn="0" w:oddVBand="0" w:evenVBand="0" w:oddHBand="0" w:evenHBand="0" w:firstRowFirstColumn="0" w:firstRowLastColumn="0" w:lastRowFirstColumn="0" w:lastRowLastColumn="0"/>
            <w:tcW w:w="0" w:type="auto"/>
            <w:hideMark/>
          </w:tcPr>
          <w:p w14:paraId="040E2B60"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Scaling</w:t>
            </w:r>
          </w:p>
        </w:tc>
        <w:tc>
          <w:tcPr>
            <w:tcW w:w="0" w:type="auto"/>
            <w:hideMark/>
          </w:tcPr>
          <w:p w14:paraId="2EA2B9D9"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Manual server setup</w:t>
            </w:r>
          </w:p>
        </w:tc>
        <w:tc>
          <w:tcPr>
            <w:tcW w:w="0" w:type="auto"/>
            <w:hideMark/>
          </w:tcPr>
          <w:p w14:paraId="33C0879C" w14:textId="77777777" w:rsidR="00CE6506" w:rsidRPr="00CE6506" w:rsidRDefault="00CE6506" w:rsidP="00CE65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6506">
              <w:rPr>
                <w:rFonts w:ascii="Times New Roman" w:hAnsi="Times New Roman" w:cs="Times New Roman"/>
                <w:sz w:val="24"/>
                <w:szCs w:val="24"/>
              </w:rPr>
              <w:t>Easy horizontal scaling</w:t>
            </w:r>
          </w:p>
        </w:tc>
      </w:tr>
    </w:tbl>
    <w:p w14:paraId="1C780CE9" w14:textId="77777777" w:rsidR="00CE6506" w:rsidRDefault="00CE6506" w:rsidP="00CE6506">
      <w:pPr>
        <w:rPr>
          <w:rFonts w:ascii="Times New Roman" w:hAnsi="Times New Roman" w:cs="Times New Roman"/>
          <w:sz w:val="24"/>
          <w:szCs w:val="24"/>
        </w:rPr>
      </w:pPr>
    </w:p>
    <w:p w14:paraId="10B48AF7" w14:textId="77777777" w:rsidR="007D03AC" w:rsidRPr="001B09F5" w:rsidRDefault="007D03AC" w:rsidP="00CE6506">
      <w:pPr>
        <w:rPr>
          <w:rFonts w:ascii="Times New Roman" w:hAnsi="Times New Roman" w:cs="Times New Roman"/>
          <w:sz w:val="24"/>
          <w:szCs w:val="24"/>
        </w:rPr>
      </w:pPr>
    </w:p>
    <w:p w14:paraId="77229C1B"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7. Version Control Using GitHub</w:t>
      </w:r>
    </w:p>
    <w:p w14:paraId="0546292D" w14:textId="77777777" w:rsidR="005335CC"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Importance of GitHub:</w:t>
      </w:r>
      <w:r w:rsidRPr="00CE6506">
        <w:rPr>
          <w:rFonts w:ascii="Times New Roman" w:hAnsi="Times New Roman" w:cs="Times New Roman"/>
          <w:sz w:val="24"/>
          <w:szCs w:val="24"/>
        </w:rPr>
        <w:t xml:space="preserve"> </w:t>
      </w:r>
    </w:p>
    <w:p w14:paraId="05CBB4DE" w14:textId="15129761"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GitHub is the leading platform for hosting Git repositories. It enables teams to collaborate, track changes, manage issues, and automate workflows. For AI projects, it is essential because models, datasets, and code all evolve over time.</w:t>
      </w:r>
    </w:p>
    <w:p w14:paraId="72E66244"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Basic Workflow:</w:t>
      </w:r>
    </w:p>
    <w:p w14:paraId="0B54BEB2"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Create a repository on GitHub</w:t>
      </w:r>
    </w:p>
    <w:p w14:paraId="4D246D08"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Clone it locally: git clone &lt;</w:t>
      </w:r>
      <w:proofErr w:type="spellStart"/>
      <w:r w:rsidRPr="00CE6506">
        <w:rPr>
          <w:rFonts w:ascii="Times New Roman" w:hAnsi="Times New Roman" w:cs="Times New Roman"/>
          <w:sz w:val="24"/>
          <w:szCs w:val="24"/>
        </w:rPr>
        <w:t>url</w:t>
      </w:r>
      <w:proofErr w:type="spellEnd"/>
      <w:r w:rsidRPr="00CE6506">
        <w:rPr>
          <w:rFonts w:ascii="Times New Roman" w:hAnsi="Times New Roman" w:cs="Times New Roman"/>
          <w:sz w:val="24"/>
          <w:szCs w:val="24"/>
        </w:rPr>
        <w:t>&gt;</w:t>
      </w:r>
    </w:p>
    <w:p w14:paraId="0977B8DB"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Create a branch: git checkout -b feature/ai-feature</w:t>
      </w:r>
    </w:p>
    <w:p w14:paraId="50FB6114"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Make changes and stage them: git add .</w:t>
      </w:r>
    </w:p>
    <w:p w14:paraId="56C82CF5"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Commit: git commit -m "Add AI integration"</w:t>
      </w:r>
    </w:p>
    <w:p w14:paraId="58719409"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Push to GitHub: git push origin feature/ai-feature</w:t>
      </w:r>
    </w:p>
    <w:p w14:paraId="1848FFBA" w14:textId="77777777" w:rsidR="00CE6506" w:rsidRPr="00CE6506" w:rsidRDefault="00CE6506" w:rsidP="00CE6506">
      <w:pPr>
        <w:numPr>
          <w:ilvl w:val="0"/>
          <w:numId w:val="6"/>
        </w:numPr>
        <w:rPr>
          <w:rFonts w:ascii="Times New Roman" w:hAnsi="Times New Roman" w:cs="Times New Roman"/>
          <w:sz w:val="24"/>
          <w:szCs w:val="24"/>
        </w:rPr>
      </w:pPr>
      <w:r w:rsidRPr="00CE6506">
        <w:rPr>
          <w:rFonts w:ascii="Times New Roman" w:hAnsi="Times New Roman" w:cs="Times New Roman"/>
          <w:sz w:val="24"/>
          <w:szCs w:val="24"/>
        </w:rPr>
        <w:t>Open a Pull Request and merge to main</w:t>
      </w:r>
    </w:p>
    <w:p w14:paraId="5BFEA715" w14:textId="77777777" w:rsidR="005335CC"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README File:</w:t>
      </w:r>
      <w:r w:rsidRPr="00CE6506">
        <w:rPr>
          <w:rFonts w:ascii="Times New Roman" w:hAnsi="Times New Roman" w:cs="Times New Roman"/>
          <w:sz w:val="24"/>
          <w:szCs w:val="24"/>
        </w:rPr>
        <w:t xml:space="preserve"> </w:t>
      </w:r>
    </w:p>
    <w:p w14:paraId="43874FF9" w14:textId="6FA65B04"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Every repository should include a README.md with the project title, description, setup instructions, and usage examples. It is the front page of your project on GitHub.</w:t>
      </w:r>
    </w:p>
    <w:p w14:paraId="4F937A37" w14:textId="77777777" w:rsidR="00CE6506" w:rsidRPr="001B09F5" w:rsidRDefault="00CE6506" w:rsidP="00CE6506">
      <w:pPr>
        <w:rPr>
          <w:rFonts w:ascii="Times New Roman" w:hAnsi="Times New Roman" w:cs="Times New Roman"/>
          <w:sz w:val="24"/>
          <w:szCs w:val="24"/>
        </w:rPr>
      </w:pPr>
    </w:p>
    <w:p w14:paraId="78CF3400"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8. Ethical Considerations in AI</w:t>
      </w:r>
    </w:p>
    <w:p w14:paraId="400AE5DA"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lastRenderedPageBreak/>
        <w:t>Bias in AI:</w:t>
      </w:r>
      <w:r w:rsidRPr="00CE6506">
        <w:rPr>
          <w:rFonts w:ascii="Times New Roman" w:hAnsi="Times New Roman" w:cs="Times New Roman"/>
          <w:sz w:val="24"/>
          <w:szCs w:val="24"/>
        </w:rPr>
        <w:t xml:space="preserve"> AI bias occurs when an algorithm produces unfair results due to flawed training data or model design. Types include:</w:t>
      </w:r>
    </w:p>
    <w:p w14:paraId="7D20ADCA" w14:textId="77777777" w:rsidR="00CE6506" w:rsidRPr="00CE6506" w:rsidRDefault="00CE6506" w:rsidP="00CE6506">
      <w:pPr>
        <w:numPr>
          <w:ilvl w:val="0"/>
          <w:numId w:val="7"/>
        </w:numPr>
        <w:rPr>
          <w:rFonts w:ascii="Times New Roman" w:hAnsi="Times New Roman" w:cs="Times New Roman"/>
          <w:sz w:val="24"/>
          <w:szCs w:val="24"/>
        </w:rPr>
      </w:pPr>
      <w:r w:rsidRPr="00CE6506">
        <w:rPr>
          <w:rFonts w:ascii="Times New Roman" w:hAnsi="Times New Roman" w:cs="Times New Roman"/>
          <w:b/>
          <w:bCs/>
          <w:sz w:val="24"/>
          <w:szCs w:val="24"/>
        </w:rPr>
        <w:t>Historical Bias</w:t>
      </w:r>
      <w:r w:rsidRPr="00CE6506">
        <w:rPr>
          <w:rFonts w:ascii="Times New Roman" w:hAnsi="Times New Roman" w:cs="Times New Roman"/>
          <w:sz w:val="24"/>
          <w:szCs w:val="24"/>
        </w:rPr>
        <w:t xml:space="preserve"> — Training data reflects past inequalities</w:t>
      </w:r>
    </w:p>
    <w:p w14:paraId="69B8172A" w14:textId="77777777" w:rsidR="00CE6506" w:rsidRPr="00CE6506" w:rsidRDefault="00CE6506" w:rsidP="00CE6506">
      <w:pPr>
        <w:numPr>
          <w:ilvl w:val="0"/>
          <w:numId w:val="7"/>
        </w:numPr>
        <w:rPr>
          <w:rFonts w:ascii="Times New Roman" w:hAnsi="Times New Roman" w:cs="Times New Roman"/>
          <w:sz w:val="24"/>
          <w:szCs w:val="24"/>
        </w:rPr>
      </w:pPr>
      <w:r w:rsidRPr="00CE6506">
        <w:rPr>
          <w:rFonts w:ascii="Times New Roman" w:hAnsi="Times New Roman" w:cs="Times New Roman"/>
          <w:b/>
          <w:bCs/>
          <w:sz w:val="24"/>
          <w:szCs w:val="24"/>
        </w:rPr>
        <w:t>Sampling Bias</w:t>
      </w:r>
      <w:r w:rsidRPr="00CE6506">
        <w:rPr>
          <w:rFonts w:ascii="Times New Roman" w:hAnsi="Times New Roman" w:cs="Times New Roman"/>
          <w:sz w:val="24"/>
          <w:szCs w:val="24"/>
        </w:rPr>
        <w:t xml:space="preserve"> — Dataset does not represent the full population</w:t>
      </w:r>
    </w:p>
    <w:p w14:paraId="565D9EF7" w14:textId="77777777" w:rsidR="00CE6506" w:rsidRPr="00CE6506" w:rsidRDefault="00CE6506" w:rsidP="00CE6506">
      <w:pPr>
        <w:numPr>
          <w:ilvl w:val="0"/>
          <w:numId w:val="7"/>
        </w:numPr>
        <w:rPr>
          <w:rFonts w:ascii="Times New Roman" w:hAnsi="Times New Roman" w:cs="Times New Roman"/>
          <w:sz w:val="24"/>
          <w:szCs w:val="24"/>
        </w:rPr>
      </w:pPr>
      <w:r w:rsidRPr="00CE6506">
        <w:rPr>
          <w:rFonts w:ascii="Times New Roman" w:hAnsi="Times New Roman" w:cs="Times New Roman"/>
          <w:b/>
          <w:bCs/>
          <w:sz w:val="24"/>
          <w:szCs w:val="24"/>
        </w:rPr>
        <w:t>Algorithmic Bias</w:t>
      </w:r>
      <w:r w:rsidRPr="00CE6506">
        <w:rPr>
          <w:rFonts w:ascii="Times New Roman" w:hAnsi="Times New Roman" w:cs="Times New Roman"/>
          <w:sz w:val="24"/>
          <w:szCs w:val="24"/>
        </w:rPr>
        <w:t xml:space="preserve"> — The model amplifies certain patterns</w:t>
      </w:r>
    </w:p>
    <w:p w14:paraId="60A85B78"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Mitigation: Audit datasets for diversity, test across demographic groups, and include diverse development teams.</w:t>
      </w:r>
    </w:p>
    <w:p w14:paraId="35CA0075"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Data Privacy:</w:t>
      </w:r>
      <w:r w:rsidRPr="00CE6506">
        <w:rPr>
          <w:rFonts w:ascii="Times New Roman" w:hAnsi="Times New Roman" w:cs="Times New Roman"/>
          <w:sz w:val="24"/>
          <w:szCs w:val="24"/>
        </w:rPr>
        <w:t xml:space="preserve"> AI systems often require large amounts of personal data, creating privacy risks. Key regulations include GDPR (EU), CCPA (California), and HIPAA (healthcare). Best practices: collect only necessary data, anonymize PII, encrypt data, and always obtain user consent.</w:t>
      </w:r>
    </w:p>
    <w:p w14:paraId="218057A1" w14:textId="77777777"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b/>
          <w:bCs/>
          <w:sz w:val="24"/>
          <w:szCs w:val="24"/>
        </w:rPr>
        <w:t>Responsible AI Usage:</w:t>
      </w:r>
      <w:r w:rsidRPr="00CE6506">
        <w:rPr>
          <w:rFonts w:ascii="Times New Roman" w:hAnsi="Times New Roman" w:cs="Times New Roman"/>
          <w:sz w:val="24"/>
          <w:szCs w:val="24"/>
        </w:rPr>
        <w:t xml:space="preserve"> Core principles:</w:t>
      </w:r>
    </w:p>
    <w:p w14:paraId="53AE8E22" w14:textId="77777777" w:rsidR="00CE6506" w:rsidRPr="00CE6506" w:rsidRDefault="00CE6506" w:rsidP="00CE6506">
      <w:pPr>
        <w:numPr>
          <w:ilvl w:val="0"/>
          <w:numId w:val="8"/>
        </w:numPr>
        <w:rPr>
          <w:rFonts w:ascii="Times New Roman" w:hAnsi="Times New Roman" w:cs="Times New Roman"/>
          <w:sz w:val="24"/>
          <w:szCs w:val="24"/>
        </w:rPr>
      </w:pPr>
      <w:r w:rsidRPr="00CE6506">
        <w:rPr>
          <w:rFonts w:ascii="Times New Roman" w:hAnsi="Times New Roman" w:cs="Times New Roman"/>
          <w:b/>
          <w:bCs/>
          <w:sz w:val="24"/>
          <w:szCs w:val="24"/>
        </w:rPr>
        <w:t>Fairness</w:t>
      </w:r>
      <w:r w:rsidRPr="00CE6506">
        <w:rPr>
          <w:rFonts w:ascii="Times New Roman" w:hAnsi="Times New Roman" w:cs="Times New Roman"/>
          <w:sz w:val="24"/>
          <w:szCs w:val="24"/>
        </w:rPr>
        <w:t xml:space="preserve"> — Treat all users equitably</w:t>
      </w:r>
    </w:p>
    <w:p w14:paraId="6A8F959A" w14:textId="77777777" w:rsidR="00CE6506" w:rsidRPr="00CE6506" w:rsidRDefault="00CE6506" w:rsidP="00CE6506">
      <w:pPr>
        <w:numPr>
          <w:ilvl w:val="0"/>
          <w:numId w:val="8"/>
        </w:numPr>
        <w:rPr>
          <w:rFonts w:ascii="Times New Roman" w:hAnsi="Times New Roman" w:cs="Times New Roman"/>
          <w:sz w:val="24"/>
          <w:szCs w:val="24"/>
        </w:rPr>
      </w:pPr>
      <w:r w:rsidRPr="00CE6506">
        <w:rPr>
          <w:rFonts w:ascii="Times New Roman" w:hAnsi="Times New Roman" w:cs="Times New Roman"/>
          <w:b/>
          <w:bCs/>
          <w:sz w:val="24"/>
          <w:szCs w:val="24"/>
        </w:rPr>
        <w:t>Transparency</w:t>
      </w:r>
      <w:r w:rsidRPr="00CE6506">
        <w:rPr>
          <w:rFonts w:ascii="Times New Roman" w:hAnsi="Times New Roman" w:cs="Times New Roman"/>
          <w:sz w:val="24"/>
          <w:szCs w:val="24"/>
        </w:rPr>
        <w:t xml:space="preserve"> — Users should understand AI decisions</w:t>
      </w:r>
    </w:p>
    <w:p w14:paraId="216B1A53" w14:textId="77777777" w:rsidR="00CE6506" w:rsidRPr="00CE6506" w:rsidRDefault="00CE6506" w:rsidP="00CE6506">
      <w:pPr>
        <w:numPr>
          <w:ilvl w:val="0"/>
          <w:numId w:val="8"/>
        </w:numPr>
        <w:rPr>
          <w:rFonts w:ascii="Times New Roman" w:hAnsi="Times New Roman" w:cs="Times New Roman"/>
          <w:sz w:val="24"/>
          <w:szCs w:val="24"/>
        </w:rPr>
      </w:pPr>
      <w:r w:rsidRPr="00CE6506">
        <w:rPr>
          <w:rFonts w:ascii="Times New Roman" w:hAnsi="Times New Roman" w:cs="Times New Roman"/>
          <w:b/>
          <w:bCs/>
          <w:sz w:val="24"/>
          <w:szCs w:val="24"/>
        </w:rPr>
        <w:t>Accountability</w:t>
      </w:r>
      <w:r w:rsidRPr="00CE6506">
        <w:rPr>
          <w:rFonts w:ascii="Times New Roman" w:hAnsi="Times New Roman" w:cs="Times New Roman"/>
          <w:sz w:val="24"/>
          <w:szCs w:val="24"/>
        </w:rPr>
        <w:t xml:space="preserve"> — Developers are responsible for AI </w:t>
      </w:r>
      <w:proofErr w:type="spellStart"/>
      <w:r w:rsidRPr="00CE6506">
        <w:rPr>
          <w:rFonts w:ascii="Times New Roman" w:hAnsi="Times New Roman" w:cs="Times New Roman"/>
          <w:sz w:val="24"/>
          <w:szCs w:val="24"/>
        </w:rPr>
        <w:t>behaviour</w:t>
      </w:r>
      <w:proofErr w:type="spellEnd"/>
    </w:p>
    <w:p w14:paraId="24DDB2C7" w14:textId="77777777" w:rsidR="00CE6506" w:rsidRPr="00CE6506" w:rsidRDefault="00CE6506" w:rsidP="00CE6506">
      <w:pPr>
        <w:numPr>
          <w:ilvl w:val="0"/>
          <w:numId w:val="8"/>
        </w:numPr>
        <w:rPr>
          <w:rFonts w:ascii="Times New Roman" w:hAnsi="Times New Roman" w:cs="Times New Roman"/>
          <w:sz w:val="24"/>
          <w:szCs w:val="24"/>
        </w:rPr>
      </w:pPr>
      <w:r w:rsidRPr="00CE6506">
        <w:rPr>
          <w:rFonts w:ascii="Times New Roman" w:hAnsi="Times New Roman" w:cs="Times New Roman"/>
          <w:b/>
          <w:bCs/>
          <w:sz w:val="24"/>
          <w:szCs w:val="24"/>
        </w:rPr>
        <w:t>Safety</w:t>
      </w:r>
      <w:r w:rsidRPr="00CE6506">
        <w:rPr>
          <w:rFonts w:ascii="Times New Roman" w:hAnsi="Times New Roman" w:cs="Times New Roman"/>
          <w:sz w:val="24"/>
          <w:szCs w:val="24"/>
        </w:rPr>
        <w:t xml:space="preserve"> — Thoroughly test before deployment</w:t>
      </w:r>
    </w:p>
    <w:p w14:paraId="682040DA" w14:textId="77777777" w:rsidR="00CE6506" w:rsidRPr="00CE6506" w:rsidRDefault="00CE6506" w:rsidP="00CE6506">
      <w:pPr>
        <w:numPr>
          <w:ilvl w:val="0"/>
          <w:numId w:val="8"/>
        </w:numPr>
        <w:rPr>
          <w:rFonts w:ascii="Times New Roman" w:hAnsi="Times New Roman" w:cs="Times New Roman"/>
          <w:sz w:val="24"/>
          <w:szCs w:val="24"/>
        </w:rPr>
      </w:pPr>
      <w:r w:rsidRPr="00CE6506">
        <w:rPr>
          <w:rFonts w:ascii="Times New Roman" w:hAnsi="Times New Roman" w:cs="Times New Roman"/>
          <w:b/>
          <w:bCs/>
          <w:sz w:val="24"/>
          <w:szCs w:val="24"/>
        </w:rPr>
        <w:t>Human Oversight</w:t>
      </w:r>
      <w:r w:rsidRPr="00CE6506">
        <w:rPr>
          <w:rFonts w:ascii="Times New Roman" w:hAnsi="Times New Roman" w:cs="Times New Roman"/>
          <w:sz w:val="24"/>
          <w:szCs w:val="24"/>
        </w:rPr>
        <w:t xml:space="preserve"> — Critical decisions must involve human review</w:t>
      </w:r>
    </w:p>
    <w:p w14:paraId="24E210D2" w14:textId="77777777" w:rsidR="005335CC" w:rsidRPr="001B09F5" w:rsidRDefault="005335CC" w:rsidP="00CE6506">
      <w:pPr>
        <w:rPr>
          <w:rFonts w:ascii="Times New Roman" w:hAnsi="Times New Roman" w:cs="Times New Roman"/>
          <w:sz w:val="24"/>
          <w:szCs w:val="24"/>
        </w:rPr>
      </w:pPr>
    </w:p>
    <w:p w14:paraId="6BB369F3" w14:textId="77777777" w:rsidR="00CE6506" w:rsidRPr="00CE6506" w:rsidRDefault="00CE6506" w:rsidP="00CE6506">
      <w:pPr>
        <w:rPr>
          <w:rFonts w:ascii="Times New Roman" w:hAnsi="Times New Roman" w:cs="Times New Roman"/>
          <w:b/>
          <w:bCs/>
          <w:sz w:val="28"/>
          <w:szCs w:val="28"/>
        </w:rPr>
      </w:pPr>
      <w:r w:rsidRPr="00CE6506">
        <w:rPr>
          <w:rFonts w:ascii="Times New Roman" w:hAnsi="Times New Roman" w:cs="Times New Roman"/>
          <w:b/>
          <w:bCs/>
          <w:sz w:val="28"/>
          <w:szCs w:val="28"/>
        </w:rPr>
        <w:t>Conclusion</w:t>
      </w:r>
    </w:p>
    <w:p w14:paraId="5CF47674" w14:textId="16465E31" w:rsidR="00CE6506" w:rsidRPr="00CE6506" w:rsidRDefault="00CE6506" w:rsidP="00CE6506">
      <w:pPr>
        <w:rPr>
          <w:rFonts w:ascii="Times New Roman" w:hAnsi="Times New Roman" w:cs="Times New Roman"/>
          <w:sz w:val="24"/>
          <w:szCs w:val="24"/>
        </w:rPr>
      </w:pPr>
      <w:r w:rsidRPr="00CE6506">
        <w:rPr>
          <w:rFonts w:ascii="Times New Roman" w:hAnsi="Times New Roman" w:cs="Times New Roman"/>
          <w:sz w:val="24"/>
          <w:szCs w:val="24"/>
        </w:rPr>
        <w:t>This assignment covered the complete landscape of AI-based application development in .NET from foundational AI concepts and the development lifecycle to architecture design, API integration, Docker, GitHub, and ethical considerations. Developers working with .NET are well-positioned to build powerful, responsible AI applications using tools like ML.NET, OpenAI APIs, Docker, and GitHub.</w:t>
      </w:r>
    </w:p>
    <w:p w14:paraId="4741B86E" w14:textId="77777777" w:rsidR="00CE6506" w:rsidRPr="001B09F5" w:rsidRDefault="00CE6506" w:rsidP="00CE6506">
      <w:pPr>
        <w:rPr>
          <w:rFonts w:ascii="Times New Roman" w:hAnsi="Times New Roman" w:cs="Times New Roman"/>
          <w:sz w:val="24"/>
          <w:szCs w:val="24"/>
        </w:rPr>
      </w:pPr>
    </w:p>
    <w:p w14:paraId="05F53EA7" w14:textId="77777777" w:rsidR="00CE6506" w:rsidRPr="00CE6506" w:rsidRDefault="00CE6506" w:rsidP="00CE6506">
      <w:pPr>
        <w:rPr>
          <w:rFonts w:ascii="Times New Roman" w:hAnsi="Times New Roman" w:cs="Times New Roman"/>
          <w:b/>
          <w:bCs/>
          <w:i/>
          <w:iCs/>
          <w:sz w:val="28"/>
          <w:szCs w:val="28"/>
        </w:rPr>
      </w:pPr>
      <w:r w:rsidRPr="00CE6506">
        <w:rPr>
          <w:rFonts w:ascii="Times New Roman" w:hAnsi="Times New Roman" w:cs="Times New Roman"/>
          <w:b/>
          <w:bCs/>
          <w:i/>
          <w:iCs/>
          <w:sz w:val="28"/>
          <w:szCs w:val="28"/>
        </w:rPr>
        <w:t>References:</w:t>
      </w:r>
    </w:p>
    <w:p w14:paraId="0E9A09EB" w14:textId="77777777" w:rsidR="00CE6506" w:rsidRPr="00CE6506" w:rsidRDefault="00CE6506" w:rsidP="00CE6506">
      <w:pPr>
        <w:numPr>
          <w:ilvl w:val="0"/>
          <w:numId w:val="9"/>
        </w:numPr>
        <w:rPr>
          <w:rFonts w:ascii="Times New Roman" w:hAnsi="Times New Roman" w:cs="Times New Roman"/>
          <w:sz w:val="24"/>
          <w:szCs w:val="24"/>
        </w:rPr>
      </w:pPr>
      <w:r w:rsidRPr="00CE6506">
        <w:rPr>
          <w:rFonts w:ascii="Times New Roman" w:hAnsi="Times New Roman" w:cs="Times New Roman"/>
          <w:sz w:val="24"/>
          <w:szCs w:val="24"/>
        </w:rPr>
        <w:t>OpenAI API Docs: platform.openai.com/docs</w:t>
      </w:r>
    </w:p>
    <w:p w14:paraId="467B47C0" w14:textId="77777777" w:rsidR="00CE6506" w:rsidRPr="00CE6506" w:rsidRDefault="00CE6506" w:rsidP="00CE6506">
      <w:pPr>
        <w:numPr>
          <w:ilvl w:val="0"/>
          <w:numId w:val="9"/>
        </w:numPr>
        <w:rPr>
          <w:rFonts w:ascii="Times New Roman" w:hAnsi="Times New Roman" w:cs="Times New Roman"/>
          <w:sz w:val="24"/>
          <w:szCs w:val="24"/>
        </w:rPr>
      </w:pPr>
      <w:r w:rsidRPr="00CE6506">
        <w:rPr>
          <w:rFonts w:ascii="Times New Roman" w:hAnsi="Times New Roman" w:cs="Times New Roman"/>
          <w:sz w:val="24"/>
          <w:szCs w:val="24"/>
        </w:rPr>
        <w:t>Docker Docs: docs.docker.com</w:t>
      </w:r>
    </w:p>
    <w:p w14:paraId="0FC8F547" w14:textId="6980E655" w:rsidR="00CE6506" w:rsidRPr="00347B72" w:rsidRDefault="00CE6506" w:rsidP="00CE6506">
      <w:pPr>
        <w:numPr>
          <w:ilvl w:val="0"/>
          <w:numId w:val="9"/>
        </w:numPr>
        <w:rPr>
          <w:rFonts w:ascii="Times New Roman" w:hAnsi="Times New Roman" w:cs="Times New Roman"/>
          <w:sz w:val="24"/>
          <w:szCs w:val="24"/>
        </w:rPr>
      </w:pPr>
      <w:r w:rsidRPr="00CE6506">
        <w:rPr>
          <w:rFonts w:ascii="Times New Roman" w:hAnsi="Times New Roman" w:cs="Times New Roman"/>
          <w:sz w:val="24"/>
          <w:szCs w:val="24"/>
        </w:rPr>
        <w:t>GitHub Docs: docs.github.com</w:t>
      </w:r>
    </w:p>
    <w:sectPr w:rsidR="00CE6506" w:rsidRPr="00347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4B05"/>
    <w:multiLevelType w:val="multilevel"/>
    <w:tmpl w:val="6C6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2167"/>
    <w:multiLevelType w:val="multilevel"/>
    <w:tmpl w:val="2CA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304F0"/>
    <w:multiLevelType w:val="multilevel"/>
    <w:tmpl w:val="121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23FC5"/>
    <w:multiLevelType w:val="multilevel"/>
    <w:tmpl w:val="43C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93B2C"/>
    <w:multiLevelType w:val="multilevel"/>
    <w:tmpl w:val="689E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303590"/>
    <w:multiLevelType w:val="multilevel"/>
    <w:tmpl w:val="1DF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363EA"/>
    <w:multiLevelType w:val="multilevel"/>
    <w:tmpl w:val="B790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817219"/>
    <w:multiLevelType w:val="multilevel"/>
    <w:tmpl w:val="F1A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2533C"/>
    <w:multiLevelType w:val="multilevel"/>
    <w:tmpl w:val="E43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671681">
    <w:abstractNumId w:val="0"/>
  </w:num>
  <w:num w:numId="2" w16cid:durableId="1383750074">
    <w:abstractNumId w:val="8"/>
  </w:num>
  <w:num w:numId="3" w16cid:durableId="1186168577">
    <w:abstractNumId w:val="1"/>
  </w:num>
  <w:num w:numId="4" w16cid:durableId="1957255503">
    <w:abstractNumId w:val="6"/>
  </w:num>
  <w:num w:numId="5" w16cid:durableId="1865705626">
    <w:abstractNumId w:val="2"/>
  </w:num>
  <w:num w:numId="6" w16cid:durableId="969021087">
    <w:abstractNumId w:val="4"/>
  </w:num>
  <w:num w:numId="7" w16cid:durableId="669144440">
    <w:abstractNumId w:val="7"/>
  </w:num>
  <w:num w:numId="8" w16cid:durableId="476802396">
    <w:abstractNumId w:val="5"/>
  </w:num>
  <w:num w:numId="9" w16cid:durableId="2004889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06"/>
    <w:rsid w:val="0000443A"/>
    <w:rsid w:val="001B09F5"/>
    <w:rsid w:val="001D6E01"/>
    <w:rsid w:val="00347B72"/>
    <w:rsid w:val="005335CC"/>
    <w:rsid w:val="007D03AC"/>
    <w:rsid w:val="00A67B98"/>
    <w:rsid w:val="00A942EC"/>
    <w:rsid w:val="00AD412F"/>
    <w:rsid w:val="00C96694"/>
    <w:rsid w:val="00CA5966"/>
    <w:rsid w:val="00CE6506"/>
    <w:rsid w:val="00F12641"/>
    <w:rsid w:val="00F66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8846"/>
  <w15:chartTrackingRefBased/>
  <w15:docId w15:val="{C8855A7A-0201-4D53-8B8B-2948C4AD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E65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6506"/>
    <w:rPr>
      <w:rFonts w:ascii="Times New Roman" w:eastAsia="Times New Roman" w:hAnsi="Times New Roman" w:cs="Times New Roman"/>
      <w:b/>
      <w:bCs/>
      <w:sz w:val="36"/>
      <w:szCs w:val="36"/>
    </w:rPr>
  </w:style>
  <w:style w:type="table" w:styleId="GridTable4-Accent3">
    <w:name w:val="Grid Table 4 Accent 3"/>
    <w:basedOn w:val="TableNormal"/>
    <w:uiPriority w:val="49"/>
    <w:rsid w:val="00CE650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1534">
      <w:bodyDiv w:val="1"/>
      <w:marLeft w:val="0"/>
      <w:marRight w:val="0"/>
      <w:marTop w:val="0"/>
      <w:marBottom w:val="0"/>
      <w:divBdr>
        <w:top w:val="none" w:sz="0" w:space="0" w:color="auto"/>
        <w:left w:val="none" w:sz="0" w:space="0" w:color="auto"/>
        <w:bottom w:val="none" w:sz="0" w:space="0" w:color="auto"/>
        <w:right w:val="none" w:sz="0" w:space="0" w:color="auto"/>
      </w:divBdr>
    </w:div>
    <w:div w:id="71976205">
      <w:bodyDiv w:val="1"/>
      <w:marLeft w:val="0"/>
      <w:marRight w:val="0"/>
      <w:marTop w:val="0"/>
      <w:marBottom w:val="0"/>
      <w:divBdr>
        <w:top w:val="none" w:sz="0" w:space="0" w:color="auto"/>
        <w:left w:val="none" w:sz="0" w:space="0" w:color="auto"/>
        <w:bottom w:val="none" w:sz="0" w:space="0" w:color="auto"/>
        <w:right w:val="none" w:sz="0" w:space="0" w:color="auto"/>
      </w:divBdr>
    </w:div>
    <w:div w:id="625694129">
      <w:bodyDiv w:val="1"/>
      <w:marLeft w:val="0"/>
      <w:marRight w:val="0"/>
      <w:marTop w:val="0"/>
      <w:marBottom w:val="0"/>
      <w:divBdr>
        <w:top w:val="none" w:sz="0" w:space="0" w:color="auto"/>
        <w:left w:val="none" w:sz="0" w:space="0" w:color="auto"/>
        <w:bottom w:val="none" w:sz="0" w:space="0" w:color="auto"/>
        <w:right w:val="none" w:sz="0" w:space="0" w:color="auto"/>
      </w:divBdr>
    </w:div>
    <w:div w:id="807433021">
      <w:bodyDiv w:val="1"/>
      <w:marLeft w:val="0"/>
      <w:marRight w:val="0"/>
      <w:marTop w:val="0"/>
      <w:marBottom w:val="0"/>
      <w:divBdr>
        <w:top w:val="none" w:sz="0" w:space="0" w:color="auto"/>
        <w:left w:val="none" w:sz="0" w:space="0" w:color="auto"/>
        <w:bottom w:val="none" w:sz="0" w:space="0" w:color="auto"/>
        <w:right w:val="none" w:sz="0" w:space="0" w:color="auto"/>
      </w:divBdr>
    </w:div>
    <w:div w:id="812061352">
      <w:bodyDiv w:val="1"/>
      <w:marLeft w:val="0"/>
      <w:marRight w:val="0"/>
      <w:marTop w:val="0"/>
      <w:marBottom w:val="0"/>
      <w:divBdr>
        <w:top w:val="none" w:sz="0" w:space="0" w:color="auto"/>
        <w:left w:val="none" w:sz="0" w:space="0" w:color="auto"/>
        <w:bottom w:val="none" w:sz="0" w:space="0" w:color="auto"/>
        <w:right w:val="none" w:sz="0" w:space="0" w:color="auto"/>
      </w:divBdr>
      <w:divsChild>
        <w:div w:id="1163661221">
          <w:marLeft w:val="0"/>
          <w:marRight w:val="0"/>
          <w:marTop w:val="0"/>
          <w:marBottom w:val="0"/>
          <w:divBdr>
            <w:top w:val="none" w:sz="0" w:space="0" w:color="auto"/>
            <w:left w:val="none" w:sz="0" w:space="0" w:color="auto"/>
            <w:bottom w:val="none" w:sz="0" w:space="0" w:color="auto"/>
            <w:right w:val="none" w:sz="0" w:space="0" w:color="auto"/>
          </w:divBdr>
        </w:div>
      </w:divsChild>
    </w:div>
    <w:div w:id="847718402">
      <w:bodyDiv w:val="1"/>
      <w:marLeft w:val="0"/>
      <w:marRight w:val="0"/>
      <w:marTop w:val="0"/>
      <w:marBottom w:val="0"/>
      <w:divBdr>
        <w:top w:val="none" w:sz="0" w:space="0" w:color="auto"/>
        <w:left w:val="none" w:sz="0" w:space="0" w:color="auto"/>
        <w:bottom w:val="none" w:sz="0" w:space="0" w:color="auto"/>
        <w:right w:val="none" w:sz="0" w:space="0" w:color="auto"/>
      </w:divBdr>
    </w:div>
    <w:div w:id="1067413821">
      <w:bodyDiv w:val="1"/>
      <w:marLeft w:val="0"/>
      <w:marRight w:val="0"/>
      <w:marTop w:val="0"/>
      <w:marBottom w:val="0"/>
      <w:divBdr>
        <w:top w:val="none" w:sz="0" w:space="0" w:color="auto"/>
        <w:left w:val="none" w:sz="0" w:space="0" w:color="auto"/>
        <w:bottom w:val="none" w:sz="0" w:space="0" w:color="auto"/>
        <w:right w:val="none" w:sz="0" w:space="0" w:color="auto"/>
      </w:divBdr>
    </w:div>
    <w:div w:id="1133324610">
      <w:bodyDiv w:val="1"/>
      <w:marLeft w:val="0"/>
      <w:marRight w:val="0"/>
      <w:marTop w:val="0"/>
      <w:marBottom w:val="0"/>
      <w:divBdr>
        <w:top w:val="none" w:sz="0" w:space="0" w:color="auto"/>
        <w:left w:val="none" w:sz="0" w:space="0" w:color="auto"/>
        <w:bottom w:val="none" w:sz="0" w:space="0" w:color="auto"/>
        <w:right w:val="none" w:sz="0" w:space="0" w:color="auto"/>
      </w:divBdr>
    </w:div>
    <w:div w:id="1199195276">
      <w:bodyDiv w:val="1"/>
      <w:marLeft w:val="0"/>
      <w:marRight w:val="0"/>
      <w:marTop w:val="0"/>
      <w:marBottom w:val="0"/>
      <w:divBdr>
        <w:top w:val="none" w:sz="0" w:space="0" w:color="auto"/>
        <w:left w:val="none" w:sz="0" w:space="0" w:color="auto"/>
        <w:bottom w:val="none" w:sz="0" w:space="0" w:color="auto"/>
        <w:right w:val="none" w:sz="0" w:space="0" w:color="auto"/>
      </w:divBdr>
    </w:div>
    <w:div w:id="1593390899">
      <w:bodyDiv w:val="1"/>
      <w:marLeft w:val="0"/>
      <w:marRight w:val="0"/>
      <w:marTop w:val="0"/>
      <w:marBottom w:val="0"/>
      <w:divBdr>
        <w:top w:val="none" w:sz="0" w:space="0" w:color="auto"/>
        <w:left w:val="none" w:sz="0" w:space="0" w:color="auto"/>
        <w:bottom w:val="none" w:sz="0" w:space="0" w:color="auto"/>
        <w:right w:val="none" w:sz="0" w:space="0" w:color="auto"/>
      </w:divBdr>
      <w:divsChild>
        <w:div w:id="810052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449944">
      <w:bodyDiv w:val="1"/>
      <w:marLeft w:val="0"/>
      <w:marRight w:val="0"/>
      <w:marTop w:val="0"/>
      <w:marBottom w:val="0"/>
      <w:divBdr>
        <w:top w:val="none" w:sz="0" w:space="0" w:color="auto"/>
        <w:left w:val="none" w:sz="0" w:space="0" w:color="auto"/>
        <w:bottom w:val="none" w:sz="0" w:space="0" w:color="auto"/>
        <w:right w:val="none" w:sz="0" w:space="0" w:color="auto"/>
      </w:divBdr>
      <w:divsChild>
        <w:div w:id="1552383604">
          <w:marLeft w:val="0"/>
          <w:marRight w:val="0"/>
          <w:marTop w:val="0"/>
          <w:marBottom w:val="0"/>
          <w:divBdr>
            <w:top w:val="none" w:sz="0" w:space="0" w:color="auto"/>
            <w:left w:val="none" w:sz="0" w:space="0" w:color="auto"/>
            <w:bottom w:val="none" w:sz="0" w:space="0" w:color="auto"/>
            <w:right w:val="none" w:sz="0" w:space="0" w:color="auto"/>
          </w:divBdr>
        </w:div>
      </w:divsChild>
    </w:div>
    <w:div w:id="1812400274">
      <w:bodyDiv w:val="1"/>
      <w:marLeft w:val="0"/>
      <w:marRight w:val="0"/>
      <w:marTop w:val="0"/>
      <w:marBottom w:val="0"/>
      <w:divBdr>
        <w:top w:val="none" w:sz="0" w:space="0" w:color="auto"/>
        <w:left w:val="none" w:sz="0" w:space="0" w:color="auto"/>
        <w:bottom w:val="none" w:sz="0" w:space="0" w:color="auto"/>
        <w:right w:val="none" w:sz="0" w:space="0" w:color="auto"/>
      </w:divBdr>
      <w:divsChild>
        <w:div w:id="1395616745">
          <w:marLeft w:val="0"/>
          <w:marRight w:val="0"/>
          <w:marTop w:val="0"/>
          <w:marBottom w:val="0"/>
          <w:divBdr>
            <w:top w:val="none" w:sz="0" w:space="0" w:color="auto"/>
            <w:left w:val="none" w:sz="0" w:space="0" w:color="auto"/>
            <w:bottom w:val="none" w:sz="0" w:space="0" w:color="auto"/>
            <w:right w:val="none" w:sz="0" w:space="0" w:color="auto"/>
          </w:divBdr>
        </w:div>
      </w:divsChild>
    </w:div>
    <w:div w:id="202035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2026-03-29T11:40:00Z</dcterms:created>
  <dcterms:modified xsi:type="dcterms:W3CDTF">2026-03-29T12:41:00Z</dcterms:modified>
</cp:coreProperties>
</file>