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757478" w14:textId="41F58850" w:rsidR="00E83F34" w:rsidRDefault="00215A5F" w:rsidP="00374C69">
      <w:pPr>
        <w:rPr>
          <w:lang w:val="en-US"/>
        </w:rPr>
      </w:pPr>
      <w:r w:rsidRPr="00FC09BB">
        <w:rPr>
          <w:b/>
          <w:noProof/>
          <w:sz w:val="24"/>
          <w:lang w:val="en-US" w:eastAsia="en-US"/>
        </w:rPr>
        <mc:AlternateContent>
          <mc:Choice Requires="wps">
            <w:drawing>
              <wp:inline distT="0" distB="0" distL="0" distR="0" wp14:anchorId="037B2DBF" wp14:editId="0DF3185B">
                <wp:extent cx="6257160" cy="828360"/>
                <wp:effectExtent l="0" t="0" r="10795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7160" cy="828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D7EC8" w14:textId="77777777" w:rsidR="00215A5F" w:rsidRPr="00FC09BB" w:rsidRDefault="00215A5F" w:rsidP="00215A5F">
                            <w:pPr>
                              <w:spacing w:after="0" w:line="286" w:lineRule="auto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${photo}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37B2D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92.7pt;height:6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" filled="f" stroked="f">
                <v:textbox inset="0,0,0,0">
                  <w:txbxContent>
                    <w:p w14:paraId="32FD7EC8" w14:textId="77777777" w:rsidR="00215A5F" w:rsidRPr="00FC09BB" w:rsidRDefault="00215A5F" w:rsidP="00215A5F">
                      <w:pPr>
                        <w:spacing w:after="0" w:line="286" w:lineRule="auto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${photo}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TableGridLight"/>
        <w:tblpPr w:leftFromText="180" w:rightFromText="180" w:vertAnchor="text" w:horzAnchor="margin" w:tblpY="251"/>
        <w:tblW w:w="4987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96"/>
        <w:gridCol w:w="2951"/>
        <w:gridCol w:w="3380"/>
      </w:tblGrid>
      <w:tr w:rsidR="008F6FF0" w14:paraId="4CBAD1C7" w14:textId="77777777" w:rsidTr="00215A5F">
        <w:trPr>
          <w:trHeight w:val="570"/>
        </w:trPr>
        <w:tc>
          <w:tcPr>
            <w:tcW w:w="1779" w:type="pct"/>
            <w:vAlign w:val="bottom"/>
          </w:tcPr>
          <w:p w14:paraId="2012A914" w14:textId="23C5B26A" w:rsidR="008F6FF0" w:rsidRPr="0064589C" w:rsidRDefault="00425B74" w:rsidP="00215A5F">
            <w:pPr>
              <w:spacing w:after="0" w:line="240" w:lineRule="auto"/>
              <w:rPr>
                <w:b/>
                <w:lang w:val="en-US"/>
              </w:rPr>
            </w:pPr>
            <w:r>
              <w:rPr>
                <w:rFonts w:ascii="Arial" w:hAnsi="Arial" w:cs="Arial"/>
                <w:b/>
                <w:color w:val="auto"/>
                <w:sz w:val="24"/>
                <w:szCs w:val="24"/>
                <w:lang w:val="en-US"/>
                <w14:ligatures w14:val="none"/>
              </w:rPr>
              <w:t>${command_date}</w:t>
            </w:r>
          </w:p>
        </w:tc>
        <w:tc>
          <w:tcPr>
            <w:tcW w:w="1501" w:type="pct"/>
          </w:tcPr>
          <w:p w14:paraId="06ED2395" w14:textId="3D94AF32" w:rsidR="008F6FF0" w:rsidRPr="0064589C" w:rsidRDefault="008F6FF0" w:rsidP="00215A5F">
            <w:pPr>
              <w:spacing w:after="0" w:line="240" w:lineRule="auto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BUYRUQ</w:t>
            </w:r>
            <w:r>
              <w:rPr>
                <w:b/>
                <w:sz w:val="28"/>
                <w:lang w:val="en-US"/>
              </w:rPr>
              <w:br/>
            </w:r>
            <w:r w:rsidRPr="00DA5D15">
              <w:rPr>
                <w:rFonts w:ascii="Arial" w:hAnsi="Arial" w:cs="Arial"/>
                <w:b/>
                <w:sz w:val="24"/>
              </w:rPr>
              <w:t>№</w:t>
            </w:r>
            <w:r w:rsidRPr="00DA5D15">
              <w:rPr>
                <w:rFonts w:ascii="Arial" w:hAnsi="Arial" w:cs="Arial"/>
                <w:b/>
                <w:sz w:val="24"/>
                <w:lang w:val="en-US"/>
              </w:rPr>
              <w:t>${command_number}</w:t>
            </w:r>
          </w:p>
        </w:tc>
        <w:tc>
          <w:tcPr>
            <w:tcW w:w="1720" w:type="pct"/>
            <w:vAlign w:val="bottom"/>
          </w:tcPr>
          <w:p w14:paraId="527AD143" w14:textId="0D8B07B8" w:rsidR="008F6FF0" w:rsidRPr="00DA5D15" w:rsidRDefault="008F6FF0" w:rsidP="00215A5F">
            <w:pPr>
              <w:spacing w:after="0" w:line="240" w:lineRule="auto"/>
              <w:jc w:val="right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b/>
                <w:sz w:val="28"/>
                <w:lang w:val="en-US"/>
              </w:rPr>
              <w:t>${address}</w:t>
            </w:r>
          </w:p>
        </w:tc>
      </w:tr>
    </w:tbl>
    <w:p w14:paraId="5760DAC0" w14:textId="51D731AF" w:rsidR="0064589C" w:rsidRDefault="0064589C" w:rsidP="000A3B9D">
      <w:pPr>
        <w:rPr>
          <w:rFonts w:ascii="Arial" w:hAnsi="Arial" w:cs="Arial"/>
          <w:b/>
          <w:lang w:val="en-US"/>
        </w:rPr>
      </w:pPr>
    </w:p>
    <w:p w14:paraId="5D46446D" w14:textId="54733E70" w:rsidR="00A2758F" w:rsidRDefault="00A2758F" w:rsidP="00215A5F">
      <w:pPr>
        <w:spacing w:after="240" w:line="286" w:lineRule="auto"/>
        <w:ind w:firstLine="709"/>
        <w:rPr>
          <w:rFonts w:ascii="Arial" w:hAnsi="Arial" w:cs="Arial"/>
          <w:b/>
          <w:sz w:val="28"/>
          <w:lang w:val="en-US"/>
        </w:rPr>
      </w:pPr>
      <w:r>
        <w:rPr>
          <w:rFonts w:ascii="Arial" w:hAnsi="Arial" w:cs="Arial"/>
          <w:b/>
          <w:sz w:val="28"/>
          <w:lang w:val="en-US"/>
        </w:rPr>
        <w:t>“</w:t>
      </w:r>
      <w:r w:rsidR="00C30EB1" w:rsidRPr="00C30EB1">
        <w:rPr>
          <w:rFonts w:ascii="Arial" w:hAnsi="Arial" w:cs="Arial"/>
          <w:b/>
          <w:sz w:val="28"/>
          <w:lang w:val="en-US"/>
        </w:rPr>
        <w:t>Intizomiy jazo chorasini qo‘llash toʻgʻrisida</w:t>
      </w:r>
      <w:r>
        <w:rPr>
          <w:rFonts w:ascii="Arial" w:hAnsi="Arial" w:cs="Arial"/>
          <w:b/>
          <w:sz w:val="28"/>
          <w:lang w:val="en-US"/>
        </w:rPr>
        <w:t>”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B13ADF" w:rsidRPr="00D87BF2" w14:paraId="2A65E941" w14:textId="77777777" w:rsidTr="00B13ADF">
        <w:tc>
          <w:tcPr>
            <w:tcW w:w="9853" w:type="dxa"/>
          </w:tcPr>
          <w:p w14:paraId="5972F676" w14:textId="7998091E" w:rsidR="00B13ADF" w:rsidRPr="00C265A4" w:rsidRDefault="00B13ADF" w:rsidP="00E03C76">
            <w:pPr>
              <w:pStyle w:val="ListParagraph"/>
              <w:numPr>
                <w:ilvl w:val="0"/>
                <w:numId w:val="1"/>
              </w:numPr>
              <w:spacing w:line="240" w:lineRule="auto"/>
              <w:ind w:left="-90" w:firstLine="810"/>
              <w:jc w:val="both"/>
              <w:rPr>
                <w:rFonts w:ascii="Arial" w:hAnsi="Arial" w:cs="Arial"/>
                <w:sz w:val="28"/>
                <w:lang w:val="en-US"/>
              </w:rPr>
            </w:pPr>
            <w:bookmarkStart w:id="0" w:name="_GoBack"/>
            <w:r w:rsidRPr="00C265A4">
              <w:rPr>
                <w:rFonts w:ascii="Arial" w:hAnsi="Arial" w:cs="Arial"/>
                <w:b/>
                <w:color w:val="auto"/>
                <w:sz w:val="28"/>
                <w:lang w:val="en-US"/>
              </w:rPr>
              <w:t>${worker_full_name}</w:t>
            </w:r>
            <w:r w:rsidRPr="00C265A4">
              <w:rPr>
                <w:rFonts w:ascii="Arial" w:hAnsi="Arial" w:cs="Arial"/>
                <w:color w:val="auto"/>
                <w:sz w:val="28"/>
                <w:lang w:val="en-US"/>
              </w:rPr>
              <w:t> </w:t>
            </w:r>
            <w:r w:rsidR="00F91CE6">
              <w:rPr>
                <w:rFonts w:ascii="Arial" w:hAnsi="Arial" w:cs="Arial"/>
                <w:sz w:val="28"/>
                <w:lang w:val="en-US"/>
              </w:rPr>
              <w:t>– ${post_name}</w:t>
            </w:r>
            <w:r w:rsidR="00E447DA">
              <w:rPr>
                <w:rFonts w:ascii="Arial" w:hAnsi="Arial" w:cs="Arial"/>
                <w:sz w:val="28"/>
                <w:lang w:val="en-US"/>
              </w:rPr>
              <w:t>ga</w:t>
            </w:r>
            <w:r w:rsidR="0004368B">
              <w:rPr>
                <w:rFonts w:ascii="Arial" w:hAnsi="Arial" w:cs="Arial"/>
                <w:sz w:val="28"/>
                <w:lang w:val="en-US"/>
              </w:rPr>
              <w:t xml:space="preserve"> ${reason}</w:t>
            </w:r>
            <w:r w:rsidR="00D87BF2">
              <w:rPr>
                <w:rFonts w:ascii="Arial" w:hAnsi="Arial" w:cs="Arial"/>
                <w:sz w:val="28"/>
                <w:lang w:val="en-US"/>
              </w:rPr>
              <w:t xml:space="preserve"> Mehnat kodeksining 312</w:t>
            </w:r>
            <w:r w:rsidR="00D87BF2">
              <w:rPr>
                <w:rFonts w:ascii="Arial" w:hAnsi="Arial" w:cs="Arial"/>
                <w:sz w:val="28"/>
                <w:lang w:val="en-US"/>
              </w:rPr>
              <w:noBreakHyphen/>
            </w:r>
            <w:r w:rsidR="00E447DA">
              <w:rPr>
                <w:rFonts w:ascii="Arial" w:hAnsi="Arial" w:cs="Arial"/>
                <w:sz w:val="28"/>
                <w:lang w:val="en-US"/>
              </w:rPr>
              <w:t xml:space="preserve">moddasiga asosan, </w:t>
            </w:r>
            <w:r w:rsidR="00E447DA" w:rsidRPr="00D87BF2">
              <w:rPr>
                <w:rFonts w:ascii="Arial" w:hAnsi="Arial" w:cs="Arial"/>
                <w:b/>
                <w:sz w:val="28"/>
                <w:lang w:val="en-US"/>
              </w:rPr>
              <w:t>${fine</w:t>
            </w:r>
            <w:bookmarkEnd w:id="0"/>
            <w:r w:rsidR="00E447DA" w:rsidRPr="00D87BF2">
              <w:rPr>
                <w:rFonts w:ascii="Arial" w:hAnsi="Arial" w:cs="Arial"/>
                <w:b/>
                <w:sz w:val="28"/>
                <w:lang w:val="en-US"/>
              </w:rPr>
              <w:t>}</w:t>
            </w:r>
            <w:r w:rsidR="00E447DA">
              <w:rPr>
                <w:rFonts w:ascii="Arial" w:hAnsi="Arial" w:cs="Arial"/>
                <w:sz w:val="28"/>
                <w:lang w:val="en-US"/>
              </w:rPr>
              <w:t xml:space="preserve"> intizomiy jazo chorasi qo‘llanilsin</w:t>
            </w:r>
            <w:r w:rsidRPr="00C265A4">
              <w:rPr>
                <w:rFonts w:ascii="Arial" w:hAnsi="Arial" w:cs="Arial"/>
                <w:sz w:val="28"/>
                <w:lang w:val="en-US"/>
              </w:rPr>
              <w:t>.</w:t>
            </w:r>
          </w:p>
        </w:tc>
      </w:tr>
    </w:tbl>
    <w:p w14:paraId="1B9C58D8" w14:textId="2C5147DF" w:rsidR="00A2758F" w:rsidRPr="0086301A" w:rsidRDefault="00901AA2" w:rsidP="0004368B">
      <w:pPr>
        <w:ind w:firstLine="708"/>
        <w:jc w:val="both"/>
        <w:rPr>
          <w:rFonts w:ascii="Arial" w:hAnsi="Arial" w:cs="Arial"/>
          <w:sz w:val="24"/>
          <w:lang w:val="en-US"/>
        </w:rPr>
      </w:pPr>
      <w:r w:rsidRPr="0086301A">
        <w:rPr>
          <w:rFonts w:ascii="Arial" w:hAnsi="Arial" w:cs="Arial"/>
          <w:b/>
          <w:sz w:val="24"/>
          <w:lang w:val="en-US"/>
        </w:rPr>
        <w:t>Asos:</w:t>
      </w:r>
      <w:r w:rsidR="001459FE" w:rsidRPr="0086301A">
        <w:rPr>
          <w:rFonts w:ascii="Arial" w:hAnsi="Arial" w:cs="Arial"/>
          <w:sz w:val="24"/>
          <w:lang w:val="en-US"/>
        </w:rPr>
        <w:t xml:space="preserve"> </w:t>
      </w:r>
      <w:r w:rsidR="00E447DA" w:rsidRPr="0086301A">
        <w:rPr>
          <w:rFonts w:ascii="Arial" w:hAnsi="Arial" w:cs="Arial"/>
          <w:sz w:val="24"/>
          <w:lang w:val="en-US"/>
        </w:rPr>
        <w:t>Mehnat kodeksining 312-moddasi</w:t>
      </w:r>
      <w:r w:rsidR="00F91CE6" w:rsidRPr="0086301A">
        <w:rPr>
          <w:rFonts w:ascii="Arial" w:hAnsi="Arial" w:cs="Arial"/>
          <w:sz w:val="24"/>
          <w:lang w:val="en-US"/>
        </w:rPr>
        <w:t>.</w:t>
      </w:r>
    </w:p>
    <w:p w14:paraId="0ECE1155" w14:textId="77777777" w:rsidR="000B662A" w:rsidRDefault="000B662A" w:rsidP="000B662A">
      <w:pPr>
        <w:ind w:firstLine="708"/>
        <w:jc w:val="both"/>
        <w:rPr>
          <w:rFonts w:ascii="Arial" w:hAnsi="Arial" w:cs="Arial"/>
          <w:sz w:val="28"/>
          <w:lang w:val="en-US"/>
        </w:rPr>
      </w:pPr>
    </w:p>
    <w:tbl>
      <w:tblPr>
        <w:tblStyle w:val="TableGridLigh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2"/>
        <w:gridCol w:w="3215"/>
        <w:gridCol w:w="3376"/>
      </w:tblGrid>
      <w:tr w:rsidR="00A2758F" w14:paraId="27E78C2A" w14:textId="77777777" w:rsidTr="00DA0B59">
        <w:tc>
          <w:tcPr>
            <w:tcW w:w="3262" w:type="dxa"/>
          </w:tcPr>
          <w:p w14:paraId="01F30881" w14:textId="744B7468" w:rsidR="00A2758F" w:rsidRPr="00A2758F" w:rsidRDefault="00E0782B" w:rsidP="00A2758F">
            <w:pPr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${director_position}</w:t>
            </w:r>
          </w:p>
        </w:tc>
        <w:tc>
          <w:tcPr>
            <w:tcW w:w="3215" w:type="dxa"/>
            <w:vAlign w:val="center"/>
          </w:tcPr>
          <w:p w14:paraId="6399FD60" w14:textId="7AAC2250" w:rsidR="00A2758F" w:rsidRDefault="008F6FF0" w:rsidP="00A2758F">
            <w:pPr>
              <w:jc w:val="center"/>
              <w:rPr>
                <w:rFonts w:ascii="Arial" w:hAnsi="Arial" w:cs="Arial"/>
                <w:sz w:val="28"/>
                <w:lang w:val="en-US"/>
              </w:rPr>
            </w:pPr>
            <w:r>
              <w:rPr>
                <w:b/>
                <w:bCs/>
                <w:noProof/>
                <w:sz w:val="28"/>
                <w:szCs w:val="28"/>
                <w:lang w:val="en-US" w:eastAsia="en-US"/>
              </w:rPr>
              <mc:AlternateContent>
                <mc:Choice Requires="wps">
                  <w:drawing>
                    <wp:inline distT="0" distB="0" distL="0" distR="0" wp14:anchorId="38AD449C" wp14:editId="3A3F6CD7">
                      <wp:extent cx="570230" cy="175260"/>
                      <wp:effectExtent l="0" t="0" r="8255" b="6350"/>
                      <wp:docPr id="3" name="Rectangle 64" descr="Подпись: photo bvhjgh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70230" cy="1752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/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3795DCFF" w14:textId="3E865610" w:rsidR="008F6FF0" w:rsidRPr="008F6FF0" w:rsidRDefault="00E9696C" w:rsidP="008F6FF0">
                                  <w:pPr>
                                    <w:tabs>
                                      <w:tab w:val="left" w:pos="180"/>
                                    </w:tabs>
                                    <w:ind w:right="-810"/>
                                    <w:jc w:val="both"/>
                                    <w:rPr>
                                      <w:b/>
                                      <w:bCs/>
                                      <w:lang w:val="en-US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${signature_director</w:t>
                                  </w:r>
                                  <w:r w:rsidR="008F6FF0" w:rsidRPr="008F6FF0">
                                    <w:rPr>
                                      <w:b/>
                                      <w:bCs/>
                                      <w:noProof/>
                                      <w:lang w:val="en-US"/>
                                    </w:rPr>
                                    <w:t>}</w:t>
                                  </w:r>
                                </w:p>
                              </w:txbxContent>
                            </wps:txbx>
                            <wps:bodyPr rot="0" vert="horz" wrap="none" lIns="0" tIns="0" rIns="0" bIns="0" anchor="t" anchorCtr="0" upright="1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8AD449C" id="Rectangle 64" o:spid="_x0000_s1027" alt="Подпись: photo bvhjgh" style="width:44.9pt;height:13.8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" filled="f" stroked="f" strokeweight="0">
                      <v:textbox style="mso-fit-shape-to-text:t" inset="0,0,0,0">
                        <w:txbxContent>
                          <w:p w14:paraId="3795DCFF" w14:textId="3E865610" w:rsidR="008F6FF0" w:rsidRPr="008F6FF0" w:rsidRDefault="00E9696C" w:rsidP="008F6FF0">
                            <w:pPr>
                              <w:tabs>
                                <w:tab w:val="left" w:pos="180"/>
                              </w:tabs>
                              <w:ind w:right="-810"/>
                              <w:jc w:val="both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${signature_director</w:t>
                            </w:r>
                            <w:r w:rsidR="008F6FF0" w:rsidRPr="008F6FF0">
                              <w:rPr>
                                <w:b/>
                                <w:bCs/>
                                <w:noProof/>
                                <w:lang w:val="en-US"/>
                              </w:rPr>
                              <w:t>}</w:t>
                            </w: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</w:p>
        </w:tc>
        <w:tc>
          <w:tcPr>
            <w:tcW w:w="3376" w:type="dxa"/>
          </w:tcPr>
          <w:p w14:paraId="259A34C7" w14:textId="37BD8BA0" w:rsidR="00A2758F" w:rsidRPr="00A2758F" w:rsidRDefault="00E0782B" w:rsidP="00A2758F">
            <w:pPr>
              <w:jc w:val="right"/>
              <w:rPr>
                <w:rFonts w:ascii="Arial" w:hAnsi="Arial" w:cs="Arial"/>
                <w:b/>
                <w:bCs/>
                <w:sz w:val="28"/>
                <w:lang w:val="en-US"/>
              </w:rPr>
            </w:pP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${directo</w:t>
            </w:r>
            <w:r w:rsidR="007C3E7A">
              <w:rPr>
                <w:rFonts w:ascii="Arial" w:hAnsi="Arial" w:cs="Arial"/>
                <w:b/>
                <w:bCs/>
                <w:sz w:val="28"/>
                <w:lang w:val="en-US"/>
              </w:rPr>
              <w:t>r</w:t>
            </w:r>
            <w:r>
              <w:rPr>
                <w:rFonts w:ascii="Arial" w:hAnsi="Arial" w:cs="Arial"/>
                <w:b/>
                <w:bCs/>
                <w:sz w:val="28"/>
                <w:lang w:val="en-US"/>
              </w:rPr>
              <w:t>_short_name}</w:t>
            </w:r>
          </w:p>
        </w:tc>
      </w:tr>
    </w:tbl>
    <w:p w14:paraId="6BD54E83" w14:textId="409AEE4D" w:rsidR="00A2758F" w:rsidRPr="00A4193D" w:rsidRDefault="00A2758F" w:rsidP="00FC5830">
      <w:pPr>
        <w:jc w:val="both"/>
        <w:rPr>
          <w:rFonts w:ascii="Arial" w:hAnsi="Arial" w:cs="Arial"/>
          <w:sz w:val="28"/>
          <w:lang w:val="en-US"/>
        </w:rPr>
      </w:pPr>
    </w:p>
    <w:sectPr w:rsidR="00A2758F" w:rsidRPr="00A4193D" w:rsidSect="00215A5F">
      <w:pgSz w:w="11906" w:h="16838"/>
      <w:pgMar w:top="284" w:right="851" w:bottom="360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C72BCE"/>
    <w:multiLevelType w:val="hybridMultilevel"/>
    <w:tmpl w:val="0E1CA682"/>
    <w:lvl w:ilvl="0" w:tplc="6C36D950">
      <w:start w:val="1"/>
      <w:numFmt w:val="decimal"/>
      <w:lvlText w:val="%1."/>
      <w:lvlJc w:val="left"/>
      <w:pPr>
        <w:ind w:left="117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4C69"/>
    <w:rsid w:val="00026505"/>
    <w:rsid w:val="00027DF4"/>
    <w:rsid w:val="0004368B"/>
    <w:rsid w:val="00067A6F"/>
    <w:rsid w:val="00090493"/>
    <w:rsid w:val="000A3B9D"/>
    <w:rsid w:val="000B662A"/>
    <w:rsid w:val="001459FE"/>
    <w:rsid w:val="001C0A23"/>
    <w:rsid w:val="00215A5F"/>
    <w:rsid w:val="00251E00"/>
    <w:rsid w:val="002E66F6"/>
    <w:rsid w:val="00313BCF"/>
    <w:rsid w:val="003432CA"/>
    <w:rsid w:val="00374C69"/>
    <w:rsid w:val="00377AA5"/>
    <w:rsid w:val="00394B38"/>
    <w:rsid w:val="003F3DFB"/>
    <w:rsid w:val="00425B74"/>
    <w:rsid w:val="004325E4"/>
    <w:rsid w:val="00512239"/>
    <w:rsid w:val="00513073"/>
    <w:rsid w:val="00513D13"/>
    <w:rsid w:val="0053037A"/>
    <w:rsid w:val="0053449C"/>
    <w:rsid w:val="00536B21"/>
    <w:rsid w:val="00595C05"/>
    <w:rsid w:val="005F2BDA"/>
    <w:rsid w:val="0060240A"/>
    <w:rsid w:val="00620CAE"/>
    <w:rsid w:val="0064589C"/>
    <w:rsid w:val="00681EF0"/>
    <w:rsid w:val="006D1EE1"/>
    <w:rsid w:val="007C3E7A"/>
    <w:rsid w:val="007E38CF"/>
    <w:rsid w:val="00823999"/>
    <w:rsid w:val="00824562"/>
    <w:rsid w:val="0086301A"/>
    <w:rsid w:val="00892E8C"/>
    <w:rsid w:val="008C29AA"/>
    <w:rsid w:val="008F6FF0"/>
    <w:rsid w:val="00901AA2"/>
    <w:rsid w:val="00920F95"/>
    <w:rsid w:val="009A074D"/>
    <w:rsid w:val="00A16041"/>
    <w:rsid w:val="00A26648"/>
    <w:rsid w:val="00A2758F"/>
    <w:rsid w:val="00A35041"/>
    <w:rsid w:val="00A4193D"/>
    <w:rsid w:val="00A4239F"/>
    <w:rsid w:val="00A431BB"/>
    <w:rsid w:val="00A94391"/>
    <w:rsid w:val="00AD72B5"/>
    <w:rsid w:val="00B0425E"/>
    <w:rsid w:val="00B13ADF"/>
    <w:rsid w:val="00B230A1"/>
    <w:rsid w:val="00BA5FCA"/>
    <w:rsid w:val="00BB20AB"/>
    <w:rsid w:val="00BC424D"/>
    <w:rsid w:val="00C240C3"/>
    <w:rsid w:val="00C265A4"/>
    <w:rsid w:val="00C30EB1"/>
    <w:rsid w:val="00C84259"/>
    <w:rsid w:val="00C8760D"/>
    <w:rsid w:val="00C92245"/>
    <w:rsid w:val="00CA22A2"/>
    <w:rsid w:val="00CA416A"/>
    <w:rsid w:val="00D04938"/>
    <w:rsid w:val="00D07306"/>
    <w:rsid w:val="00D3524F"/>
    <w:rsid w:val="00D522E9"/>
    <w:rsid w:val="00D87BF2"/>
    <w:rsid w:val="00DA0B59"/>
    <w:rsid w:val="00DA5D15"/>
    <w:rsid w:val="00E03C76"/>
    <w:rsid w:val="00E0782B"/>
    <w:rsid w:val="00E447DA"/>
    <w:rsid w:val="00E5045C"/>
    <w:rsid w:val="00E65207"/>
    <w:rsid w:val="00E820B5"/>
    <w:rsid w:val="00E826FF"/>
    <w:rsid w:val="00E83F34"/>
    <w:rsid w:val="00E9696C"/>
    <w:rsid w:val="00EA4EE1"/>
    <w:rsid w:val="00EE6DC0"/>
    <w:rsid w:val="00F91CE6"/>
    <w:rsid w:val="00FA001B"/>
    <w:rsid w:val="00FC5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1E1EA"/>
  <w15:docId w15:val="{3F892BA8-980D-4261-94E0-C14CC5D50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4C69"/>
    <w:pPr>
      <w:spacing w:after="120" w:line="285" w:lineRule="auto"/>
    </w:pPr>
    <w:rPr>
      <w:rFonts w:ascii="Calibri" w:eastAsia="Times New Roman" w:hAnsi="Calibri" w:cs="Calibri"/>
      <w:color w:val="000000"/>
      <w:kern w:val="28"/>
      <w:sz w:val="20"/>
      <w:szCs w:val="20"/>
      <w:lang w:eastAsia="ru-RU"/>
      <w14:ligatures w14:val="standard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E6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92245"/>
    <w:pPr>
      <w:ind w:left="720"/>
      <w:contextualSpacing/>
    </w:pPr>
  </w:style>
  <w:style w:type="table" w:styleId="TableGridLight">
    <w:name w:val="Grid Table Light"/>
    <w:basedOn w:val="TableNormal"/>
    <w:uiPriority w:val="40"/>
    <w:rsid w:val="00A2758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51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6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9D0DE1-CA88-4ED1-B500-FE822D061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Jobir Boboqulov</cp:lastModifiedBy>
  <cp:revision>76</cp:revision>
  <dcterms:created xsi:type="dcterms:W3CDTF">2024-02-06T05:39:00Z</dcterms:created>
  <dcterms:modified xsi:type="dcterms:W3CDTF">2026-01-08T11:37:00Z</dcterms:modified>
</cp:coreProperties>
</file>