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4AE" w:rsidRPr="00C274AE" w:rsidRDefault="00C274AE" w:rsidP="00C274AE">
      <w:pPr>
        <w:pStyle w:val="Subtitle"/>
        <w:jc w:val="center"/>
        <w:rPr>
          <w:sz w:val="32"/>
        </w:rPr>
      </w:pPr>
      <w:r w:rsidRPr="00C274AE">
        <w:rPr>
          <w:sz w:val="32"/>
        </w:rPr>
        <w:t xml:space="preserve">ISYS2077 </w:t>
      </w:r>
      <w:r w:rsidR="00B86A3F">
        <w:rPr>
          <w:sz w:val="32"/>
        </w:rPr>
        <w:t>Database Concepts</w:t>
      </w:r>
    </w:p>
    <w:p w:rsidR="00C274AE" w:rsidRPr="0021717C" w:rsidRDefault="00B86A3F" w:rsidP="0021717C">
      <w:pPr>
        <w:pStyle w:val="Title"/>
        <w:jc w:val="center"/>
        <w:rPr>
          <w:b/>
        </w:rPr>
      </w:pPr>
      <w:r w:rsidRPr="00B86A3F">
        <w:rPr>
          <w:b/>
        </w:rPr>
        <w:t>TUTORIAL  - RELATIONAL ALGEBRA</w:t>
      </w:r>
    </w:p>
    <w:p w:rsidR="00603F5F" w:rsidRPr="00912125" w:rsidRDefault="005C7C18" w:rsidP="00287622">
      <w:pPr>
        <w:jc w:val="center"/>
      </w:pPr>
      <w:r w:rsidRPr="00912125">
        <w:rPr>
          <w:noProof/>
        </w:rPr>
        <w:drawing>
          <wp:inline distT="0" distB="0" distL="0" distR="0" wp14:anchorId="548E68C3" wp14:editId="405DC295">
            <wp:extent cx="4895032" cy="3619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6598" cy="36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33" w:rsidRPr="00912125" w:rsidRDefault="005E4E33" w:rsidP="00912125">
      <w:pPr>
        <w:pStyle w:val="Heading1"/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</w:pPr>
      <w:r w:rsidRPr="00912125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 xml:space="preserve">1. </w:t>
      </w:r>
      <w:r w:rsidR="005C7C18" w:rsidRPr="00912125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>Give relational algebra expressions for the following queries</w:t>
      </w:r>
    </w:p>
    <w:p w:rsidR="005C7C18" w:rsidRPr="001347D0" w:rsidRDefault="005C7C18" w:rsidP="001347D0">
      <w:pPr>
        <w:pStyle w:val="Heading2"/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1347D0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a) What are names of the clients that bought, at least, one item?</w:t>
      </w:r>
    </w:p>
    <w:p w:rsidR="005C7C18" w:rsidRPr="00912125" w:rsidRDefault="00EE3CF7" w:rsidP="00912125">
      <w:pPr>
        <w:rPr>
          <w:rStyle w:val="fontstyle01"/>
          <w:sz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Client</m:t>
              </m:r>
            </m:sub>
          </m:sSub>
          <m:r>
            <w:rPr>
              <w:rStyle w:val="fontstyle01"/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NumSold≥1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</w:rPr>
                <m:t>SALE</m:t>
              </m:r>
            </m:e>
          </m:d>
          <m:r>
            <w:rPr>
              <w:rStyle w:val="fontstyle01"/>
              <w:rFonts w:ascii="Cambria Math" w:hAnsi="Cambria Math"/>
              <w:sz w:val="24"/>
            </w:rPr>
            <m:t>)</m:t>
          </m:r>
        </m:oMath>
      </m:oMathPara>
    </w:p>
    <w:p w:rsidR="005C7C18" w:rsidRPr="001347D0" w:rsidRDefault="005C7C18" w:rsidP="001347D0">
      <w:pPr>
        <w:pStyle w:val="Heading2"/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1347D0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b) What has Cilla bought?</w:t>
      </w:r>
    </w:p>
    <w:p w:rsidR="009C562E" w:rsidRPr="00912125" w:rsidRDefault="00EE3CF7" w:rsidP="00912125">
      <w:pPr>
        <w:rPr>
          <w:rStyle w:val="fontstyle01"/>
          <w:sz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Item</m:t>
              </m:r>
            </m:sub>
          </m:sSub>
          <m:r>
            <w:rPr>
              <w:rStyle w:val="fontstyle01"/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Client="Cilla"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</w:rPr>
                <m:t>SALE</m:t>
              </m:r>
            </m:e>
          </m:d>
          <m:r>
            <w:rPr>
              <w:rStyle w:val="fontstyle01"/>
              <w:rFonts w:ascii="Cambria Math" w:hAnsi="Cambria Math"/>
              <w:sz w:val="24"/>
            </w:rPr>
            <m:t>)</m:t>
          </m:r>
        </m:oMath>
      </m:oMathPara>
    </w:p>
    <w:p w:rsidR="005411D4" w:rsidRPr="00912125" w:rsidRDefault="00EE3CF7" w:rsidP="00912125">
      <w:pPr>
        <w:rPr>
          <w:rStyle w:val="fontstyle01"/>
          <w:sz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Descrip</m:t>
              </m:r>
            </m:sub>
          </m:sSub>
          <m:r>
            <w:rPr>
              <w:rStyle w:val="fontstyle01"/>
              <w:rFonts w:ascii="Cambria Math" w:hAnsi="Cambria Math"/>
              <w:sz w:val="24"/>
            </w:rPr>
            <m:t>(ITEM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⋈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i.Type=s.Item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 xml:space="preserve"> Client="Cilla"</m:t>
              </m:r>
            </m:sub>
          </m:sSub>
          <m:r>
            <w:rPr>
              <w:rStyle w:val="fontstyle01"/>
              <w:rFonts w:ascii="Cambria Math" w:hAnsi="Cambria Math"/>
              <w:sz w:val="24"/>
            </w:rPr>
            <m:t>(SALE)</m:t>
          </m:r>
        </m:oMath>
      </m:oMathPara>
    </w:p>
    <w:p w:rsidR="00C4242C" w:rsidRPr="00912125" w:rsidRDefault="00EE3CF7" w:rsidP="00912125">
      <w:pPr>
        <w:rPr>
          <w:rStyle w:val="fontstyle01"/>
          <w:sz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Descrip</m:t>
              </m:r>
            </m:sub>
          </m:sSub>
          <m:r>
            <w:rPr>
              <w:rStyle w:val="fontstyle01"/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 xml:space="preserve"> Client="Cilla"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</w:rPr>
                <m:t>ITEM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4"/>
                    </w:rPr>
                    <m:t>⋈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4"/>
                    </w:rPr>
                    <m:t>i.Type=s.Item</m:t>
                  </m:r>
                </m:sub>
              </m:sSub>
              <m:r>
                <w:rPr>
                  <w:rStyle w:val="fontstyle01"/>
                  <w:rFonts w:ascii="Cambria Math" w:hAnsi="Cambria Math"/>
                  <w:sz w:val="24"/>
                </w:rPr>
                <m:t>SALE</m:t>
              </m:r>
            </m:e>
          </m:d>
          <m:r>
            <w:rPr>
              <w:rStyle w:val="fontstyle01"/>
              <w:rFonts w:ascii="Cambria Math" w:hAnsi="Cambria Math"/>
              <w:sz w:val="24"/>
            </w:rPr>
            <m:t>)</m:t>
          </m:r>
        </m:oMath>
      </m:oMathPara>
    </w:p>
    <w:p w:rsidR="005C7C18" w:rsidRPr="001347D0" w:rsidRDefault="005C7C18" w:rsidP="001347D0">
      <w:pPr>
        <w:pStyle w:val="Heading2"/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1347D0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c) Which staff made sales on March 11 1998?</w:t>
      </w:r>
    </w:p>
    <w:p w:rsidR="009C562E" w:rsidRPr="00912125" w:rsidRDefault="00EE3CF7" w:rsidP="00912125">
      <w:pPr>
        <w:rPr>
          <w:rStyle w:val="fontstyle01"/>
          <w:sz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Staff</m:t>
              </m:r>
            </m:sub>
          </m:sSub>
          <m:r>
            <w:rPr>
              <w:rStyle w:val="fontstyle01"/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SDate="19980311"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</w:rPr>
                <m:t>SALE</m:t>
              </m:r>
            </m:e>
          </m:d>
          <m:r>
            <w:rPr>
              <w:rStyle w:val="fontstyle01"/>
              <w:rFonts w:ascii="Cambria Math" w:hAnsi="Cambria Math"/>
              <w:sz w:val="24"/>
            </w:rPr>
            <m:t>)</m:t>
          </m:r>
        </m:oMath>
      </m:oMathPara>
    </w:p>
    <w:p w:rsidR="005C7C18" w:rsidRPr="001347D0" w:rsidRDefault="005C7C18" w:rsidP="001347D0">
      <w:pPr>
        <w:pStyle w:val="Heading2"/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1347D0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d) What items are out of stock?</w:t>
      </w:r>
    </w:p>
    <w:p w:rsidR="009C562E" w:rsidRPr="00912125" w:rsidRDefault="00EE3CF7" w:rsidP="00912125">
      <w:pPr>
        <w:rPr>
          <w:rStyle w:val="fontstyle01"/>
          <w:sz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Type</m:t>
              </m:r>
            </m:sub>
          </m:sSub>
          <m:r>
            <w:rPr>
              <w:rStyle w:val="fontstyle01"/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NumStock=0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</w:rPr>
                <m:t>STOCK</m:t>
              </m:r>
            </m:e>
          </m:d>
          <m:r>
            <w:rPr>
              <w:rStyle w:val="fontstyle01"/>
              <w:rFonts w:ascii="Cambria Math" w:hAnsi="Cambria Math"/>
              <w:sz w:val="24"/>
            </w:rPr>
            <m:t>)</m:t>
          </m:r>
        </m:oMath>
      </m:oMathPara>
    </w:p>
    <w:p w:rsidR="00C4242C" w:rsidRPr="00912125" w:rsidRDefault="00EE3CF7" w:rsidP="00912125">
      <w:pPr>
        <w:rPr>
          <w:rStyle w:val="fontstyle01"/>
          <w:sz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Descrip</m:t>
              </m:r>
            </m:sub>
          </m:sSub>
          <m:r>
            <w:rPr>
              <w:rStyle w:val="fontstyle01"/>
              <w:rFonts w:ascii="Cambria Math" w:hAnsi="Cambria Math"/>
              <w:sz w:val="24"/>
            </w:rPr>
            <m:t>(ITEM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⋈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i.Type=s.Type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 xml:space="preserve"> NumStock=0</m:t>
              </m:r>
            </m:sub>
          </m:sSub>
          <m:r>
            <w:rPr>
              <w:rStyle w:val="fontstyle01"/>
              <w:rFonts w:ascii="Cambria Math" w:hAnsi="Cambria Math"/>
              <w:sz w:val="24"/>
            </w:rPr>
            <m:t>(STOCK)</m:t>
          </m:r>
        </m:oMath>
      </m:oMathPara>
    </w:p>
    <w:p w:rsidR="00C4242C" w:rsidRPr="00912125" w:rsidRDefault="00EE3CF7" w:rsidP="00912125">
      <w:pPr>
        <w:rPr>
          <w:rStyle w:val="fontstyle01"/>
          <w:sz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Descrip</m:t>
              </m:r>
            </m:sub>
          </m:sSub>
          <m:r>
            <w:rPr>
              <w:rStyle w:val="fontstyle01"/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 xml:space="preserve"> NumStock=0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</w:rPr>
                <m:t>ITEM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4"/>
                    </w:rPr>
                    <m:t>⋈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4"/>
                    </w:rPr>
                    <m:t>i.Type=s.Item</m:t>
                  </m:r>
                </m:sub>
              </m:sSub>
              <m:r>
                <w:rPr>
                  <w:rStyle w:val="fontstyle01"/>
                  <w:rFonts w:ascii="Cambria Math" w:hAnsi="Cambria Math"/>
                  <w:sz w:val="24"/>
                </w:rPr>
                <m:t>SALE</m:t>
              </m:r>
            </m:e>
          </m:d>
          <m:r>
            <w:rPr>
              <w:rStyle w:val="fontstyle01"/>
              <w:rFonts w:ascii="Cambria Math" w:hAnsi="Cambria Math"/>
              <w:sz w:val="24"/>
            </w:rPr>
            <m:t>)</m:t>
          </m:r>
        </m:oMath>
      </m:oMathPara>
    </w:p>
    <w:p w:rsidR="005C7C18" w:rsidRPr="001347D0" w:rsidRDefault="005C7C18" w:rsidP="001347D0">
      <w:pPr>
        <w:pStyle w:val="Heading2"/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1347D0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e) What items haven’t been sold?</w:t>
      </w:r>
    </w:p>
    <w:p w:rsidR="00912125" w:rsidRPr="00912125" w:rsidRDefault="00EE3CF7" w:rsidP="00912125">
      <w:pPr>
        <w:rPr>
          <w:rStyle w:val="fontstyle01"/>
          <w:sz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b/>
                  <w:i/>
                  <w:color w:val="FF000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color w:val="FF0000"/>
                  <w:sz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color w:val="FF0000"/>
                  <w:sz w:val="24"/>
                </w:rPr>
                <m:t>Type→Item</m:t>
              </m:r>
            </m:sub>
          </m:sSub>
          <m:r>
            <w:rPr>
              <w:rStyle w:val="fontstyle01"/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Type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</w:rPr>
                <m:t>ITEM</m:t>
              </m:r>
            </m:e>
          </m:d>
          <m:r>
            <w:rPr>
              <w:rStyle w:val="fontstyle01"/>
              <w:rFonts w:ascii="Cambria Math" w:hAnsi="Cambria Math"/>
              <w:sz w:val="24"/>
            </w:rPr>
            <m:t>)-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Item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</w:rPr>
                <m:t>SALE</m:t>
              </m:r>
            </m:e>
          </m:d>
        </m:oMath>
      </m:oMathPara>
    </w:p>
    <w:p w:rsidR="005C7C18" w:rsidRPr="001347D0" w:rsidRDefault="005C7C18" w:rsidP="001347D0">
      <w:pPr>
        <w:pStyle w:val="Heading2"/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1347D0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f) Which clerks don’t have any sales?</w:t>
      </w:r>
    </w:p>
    <w:p w:rsidR="009C562E" w:rsidRPr="00912125" w:rsidRDefault="00EE3CF7" w:rsidP="00912125">
      <w:pPr>
        <w:rPr>
          <w:rStyle w:val="fontstyle01"/>
          <w:sz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Name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4"/>
                    </w:rPr>
                    <m:t>Position="Clerk"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sz w:val="24"/>
                    </w:rPr>
                    <m:t>STAFF</m:t>
                  </m:r>
                </m:e>
              </m:d>
            </m:e>
          </m:d>
          <m:r>
            <w:rPr>
              <w:rStyle w:val="fontstyle01"/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/>
                  <w:b/>
                  <w:i/>
                  <w:color w:val="FF000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color w:val="FF0000"/>
                  <w:sz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color w:val="FF0000"/>
                  <w:sz w:val="24"/>
                </w:rPr>
                <m:t>Staff→Name</m:t>
              </m:r>
            </m:sub>
          </m:sSub>
          <m:r>
            <w:rPr>
              <w:rStyle w:val="fontstyle01"/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Staff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</w:rPr>
                <m:t>SALE</m:t>
              </m:r>
            </m:e>
          </m:d>
          <m:r>
            <w:rPr>
              <w:rStyle w:val="fontstyle01"/>
              <w:rFonts w:ascii="Cambria Math" w:hAnsi="Cambria Math"/>
              <w:sz w:val="24"/>
            </w:rPr>
            <m:t>)</m:t>
          </m:r>
        </m:oMath>
      </m:oMathPara>
    </w:p>
    <w:p w:rsidR="005C7C18" w:rsidRPr="001347D0" w:rsidRDefault="005C7C18" w:rsidP="001347D0">
      <w:pPr>
        <w:pStyle w:val="Heading2"/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1347D0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g) What categories of staff have made sales?</w:t>
      </w:r>
    </w:p>
    <w:p w:rsidR="009C562E" w:rsidRPr="00912125" w:rsidRDefault="00EE3CF7" w:rsidP="00912125">
      <w:pPr>
        <w:rPr>
          <w:rStyle w:val="fontstyle01"/>
          <w:sz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Position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</w:rPr>
                <m:t>STAFF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4"/>
                    </w:rPr>
                    <m:t>⋈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4"/>
                    </w:rPr>
                    <m:t>st.Name=sa.Staff</m:t>
                  </m:r>
                </m:sub>
              </m:sSub>
              <m:r>
                <w:rPr>
                  <w:rStyle w:val="fontstyle01"/>
                  <w:rFonts w:ascii="Cambria Math" w:hAnsi="Cambria Math"/>
                  <w:sz w:val="24"/>
                </w:rPr>
                <m:t>SALE</m:t>
              </m:r>
            </m:e>
          </m:d>
        </m:oMath>
      </m:oMathPara>
    </w:p>
    <w:p w:rsidR="005C7C18" w:rsidRPr="001347D0" w:rsidRDefault="005C7C18" w:rsidP="001347D0">
      <w:pPr>
        <w:pStyle w:val="Heading2"/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1347D0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h) Have any sales of any item exceeded the current stock of that item?</w:t>
      </w:r>
    </w:p>
    <w:p w:rsidR="00C4242C" w:rsidRPr="00912125" w:rsidRDefault="00EE3CF7" w:rsidP="00912125">
      <w:pPr>
        <w:rPr>
          <w:rStyle w:val="fontstyle01"/>
          <w:sz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</w:rPr>
                <m:t>Item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</w:rPr>
                <m:t>STOCK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4"/>
                    </w:rPr>
                    <m:t>⋈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4"/>
                    </w:rPr>
                    <m:t>st.Type=sa.Item &amp; st.NumStock&lt;sa.NumSold</m:t>
                  </m:r>
                </m:sub>
              </m:sSub>
              <m:r>
                <w:rPr>
                  <w:rStyle w:val="fontstyle01"/>
                  <w:rFonts w:ascii="Cambria Math" w:hAnsi="Cambria Math"/>
                  <w:sz w:val="24"/>
                </w:rPr>
                <m:t>SALE</m:t>
              </m:r>
            </m:e>
          </m:d>
        </m:oMath>
      </m:oMathPara>
    </w:p>
    <w:p w:rsidR="005411D4" w:rsidRPr="00912125" w:rsidRDefault="005411D4" w:rsidP="00912125">
      <w:pPr>
        <w:rPr>
          <w:rStyle w:val="fontstyle01"/>
          <w:sz w:val="24"/>
        </w:rPr>
      </w:pPr>
    </w:p>
    <w:p w:rsidR="00C4242C" w:rsidRPr="00912125" w:rsidRDefault="00C4242C" w:rsidP="00912125">
      <w:pPr>
        <w:pStyle w:val="Heading1"/>
      </w:pPr>
      <w:r w:rsidRPr="00912125">
        <w:t xml:space="preserve">2. Give English expressions for the following queries and determine the respective </w:t>
      </w:r>
      <w:r w:rsidR="00912125">
        <w:t>resulting relations</w:t>
      </w:r>
    </w:p>
    <w:p w:rsidR="00912125" w:rsidRPr="00912125" w:rsidRDefault="00C4242C" w:rsidP="00912125">
      <w:pPr>
        <w:rPr>
          <w:rFonts w:ascii="Calibri" w:hAnsi="Calibri" w:cs="Calibri"/>
          <w:color w:val="000000"/>
          <w:sz w:val="24"/>
          <w:szCs w:val="30"/>
        </w:rPr>
      </w:pPr>
      <w:r w:rsidRPr="00912125">
        <w:rPr>
          <w:rFonts w:ascii="Calibri" w:hAnsi="Calibri" w:cs="Calibri"/>
          <w:color w:val="000000"/>
          <w:sz w:val="24"/>
          <w:szCs w:val="30"/>
        </w:rPr>
        <w:t xml:space="preserve">a) </w:t>
      </w:r>
      <w:r w:rsidR="005E4E33" w:rsidRPr="00912125">
        <w:rPr>
          <w:noProof/>
          <w:sz w:val="20"/>
        </w:rPr>
        <w:drawing>
          <wp:inline distT="0" distB="0" distL="0" distR="0" wp14:anchorId="64A16AA4" wp14:editId="4E9BD719">
            <wp:extent cx="3327400" cy="473354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659" cy="4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2C" w:rsidRPr="00912125" w:rsidRDefault="00C4242C" w:rsidP="00912125">
      <w:pPr>
        <w:rPr>
          <w:rFonts w:ascii="Calibri" w:hAnsi="Calibri" w:cs="Calibri"/>
          <w:color w:val="000000"/>
          <w:sz w:val="24"/>
          <w:szCs w:val="30"/>
        </w:rPr>
      </w:pPr>
      <w:r w:rsidRPr="00912125">
        <w:rPr>
          <w:rFonts w:ascii="Calibri" w:hAnsi="Calibri" w:cs="Calibri"/>
          <w:color w:val="000000"/>
          <w:sz w:val="24"/>
          <w:szCs w:val="30"/>
        </w:rPr>
        <w:t xml:space="preserve">b) </w:t>
      </w:r>
      <w:r w:rsidR="00912125" w:rsidRPr="00912125">
        <w:rPr>
          <w:noProof/>
          <w:sz w:val="20"/>
        </w:rPr>
        <w:drawing>
          <wp:inline distT="0" distB="0" distL="0" distR="0" wp14:anchorId="257F0812" wp14:editId="6F45A962">
            <wp:extent cx="2362200" cy="309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9961" cy="31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25" w:rsidRPr="00912125" w:rsidRDefault="00912125" w:rsidP="00912125">
      <w:pPr>
        <w:rPr>
          <w:sz w:val="24"/>
        </w:rPr>
      </w:pPr>
      <w:r w:rsidRPr="00912125">
        <w:rPr>
          <w:sz w:val="24"/>
        </w:rPr>
        <w:t>Which clients have sales from 1</w:t>
      </w:r>
      <w:r w:rsidRPr="00912125">
        <w:rPr>
          <w:sz w:val="24"/>
          <w:vertAlign w:val="superscript"/>
        </w:rPr>
        <w:t>st</w:t>
      </w:r>
      <w:r w:rsidRPr="00912125">
        <w:rPr>
          <w:sz w:val="24"/>
        </w:rPr>
        <w:t xml:space="preserve"> January 1998?</w:t>
      </w:r>
    </w:p>
    <w:p w:rsidR="00C4242C" w:rsidRDefault="00C4242C" w:rsidP="00912125">
      <w:pPr>
        <w:rPr>
          <w:rFonts w:ascii="Calibri" w:hAnsi="Calibri" w:cs="Calibri"/>
          <w:color w:val="000000"/>
          <w:sz w:val="24"/>
          <w:szCs w:val="30"/>
        </w:rPr>
      </w:pPr>
      <w:r w:rsidRPr="00912125">
        <w:rPr>
          <w:rFonts w:ascii="Calibri" w:hAnsi="Calibri" w:cs="Calibri"/>
          <w:color w:val="000000"/>
          <w:sz w:val="24"/>
          <w:szCs w:val="30"/>
        </w:rPr>
        <w:t xml:space="preserve">c) </w:t>
      </w:r>
      <w:r w:rsidR="00912125" w:rsidRPr="00912125">
        <w:rPr>
          <w:noProof/>
          <w:sz w:val="20"/>
        </w:rPr>
        <w:drawing>
          <wp:inline distT="0" distB="0" distL="0" distR="0" wp14:anchorId="0052C38A" wp14:editId="02F7C697">
            <wp:extent cx="1822450" cy="26348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2512" cy="2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25" w:rsidRPr="00912125" w:rsidRDefault="00912125" w:rsidP="00912125">
      <w:pPr>
        <w:rPr>
          <w:rFonts w:ascii="CambriaMath" w:hAnsi="CambriaMath" w:hint="eastAsia"/>
          <w:color w:val="000000"/>
          <w:sz w:val="24"/>
          <w:szCs w:val="30"/>
        </w:rPr>
      </w:pPr>
      <w:r>
        <w:rPr>
          <w:rFonts w:ascii="Calibri" w:hAnsi="Calibri" w:cs="Calibri"/>
          <w:color w:val="000000"/>
          <w:sz w:val="24"/>
          <w:szCs w:val="30"/>
        </w:rPr>
        <w:t>Wh</w:t>
      </w:r>
      <w:r w:rsidRPr="00912125">
        <w:t>at</w:t>
      </w:r>
      <w:r>
        <w:rPr>
          <w:sz w:val="24"/>
        </w:rPr>
        <w:t xml:space="preserve"> is the description of item K3?</w:t>
      </w:r>
    </w:p>
    <w:p w:rsidR="00C4242C" w:rsidRDefault="00C4242C" w:rsidP="00912125">
      <w:pPr>
        <w:rPr>
          <w:rFonts w:ascii="Calibri" w:hAnsi="Calibri" w:cs="Calibri"/>
          <w:color w:val="000000"/>
          <w:sz w:val="24"/>
          <w:szCs w:val="30"/>
        </w:rPr>
      </w:pPr>
      <w:r w:rsidRPr="00912125">
        <w:rPr>
          <w:rFonts w:ascii="Calibri" w:hAnsi="Calibri" w:cs="Calibri"/>
          <w:color w:val="000000"/>
          <w:sz w:val="24"/>
          <w:szCs w:val="30"/>
        </w:rPr>
        <w:t xml:space="preserve">d) </w:t>
      </w:r>
      <w:r w:rsidR="00912125" w:rsidRPr="00912125">
        <w:rPr>
          <w:noProof/>
          <w:sz w:val="20"/>
        </w:rPr>
        <w:drawing>
          <wp:inline distT="0" distB="0" distL="0" distR="0" wp14:anchorId="41F58719" wp14:editId="51E473EA">
            <wp:extent cx="4864100" cy="22814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326" cy="2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2D" w:rsidRPr="00912125" w:rsidRDefault="00017D2D" w:rsidP="00912125">
      <w:pPr>
        <w:rPr>
          <w:rFonts w:ascii="CambriaMath" w:hAnsi="CambriaMath" w:hint="eastAsia"/>
          <w:color w:val="000000"/>
          <w:sz w:val="24"/>
          <w:szCs w:val="30"/>
        </w:rPr>
      </w:pPr>
      <w:r>
        <w:rPr>
          <w:rFonts w:ascii="Calibri" w:hAnsi="Calibri" w:cs="Calibri"/>
          <w:color w:val="000000"/>
          <w:sz w:val="24"/>
          <w:szCs w:val="30"/>
        </w:rPr>
        <w:t>Which staff positions sold item K11?</w:t>
      </w:r>
    </w:p>
    <w:p w:rsidR="00C4242C" w:rsidRDefault="00C4242C" w:rsidP="00912125">
      <w:pPr>
        <w:rPr>
          <w:rFonts w:ascii="Calibri" w:hAnsi="Calibri" w:cs="Calibri"/>
          <w:color w:val="000000"/>
          <w:sz w:val="24"/>
          <w:szCs w:val="30"/>
        </w:rPr>
      </w:pPr>
      <w:r w:rsidRPr="00912125">
        <w:rPr>
          <w:rFonts w:ascii="Calibri" w:hAnsi="Calibri" w:cs="Calibri"/>
          <w:color w:val="000000"/>
          <w:sz w:val="24"/>
          <w:szCs w:val="30"/>
        </w:rPr>
        <w:t xml:space="preserve">e) </w:t>
      </w:r>
      <w:r w:rsidR="00912125" w:rsidRPr="00912125">
        <w:rPr>
          <w:noProof/>
          <w:sz w:val="20"/>
        </w:rPr>
        <w:drawing>
          <wp:inline distT="0" distB="0" distL="0" distR="0" wp14:anchorId="70C2D869" wp14:editId="4B51AB63">
            <wp:extent cx="4794250" cy="3897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835" cy="4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2D" w:rsidRPr="007F2EC1" w:rsidRDefault="00017D2D" w:rsidP="00912125">
      <w:pPr>
        <w:rPr>
          <w:rFonts w:cstheme="minorHAnsi"/>
          <w:color w:val="000000"/>
          <w:sz w:val="24"/>
          <w:szCs w:val="30"/>
        </w:rPr>
      </w:pPr>
      <w:r w:rsidRPr="007F2EC1">
        <w:rPr>
          <w:rFonts w:cstheme="minorHAnsi"/>
          <w:color w:val="000000"/>
          <w:sz w:val="24"/>
          <w:szCs w:val="30"/>
        </w:rPr>
        <w:t>Which staff sold item Ladle to clients from Kent St?</w:t>
      </w:r>
    </w:p>
    <w:p w:rsidR="00C4242C" w:rsidRDefault="00C4242C" w:rsidP="00912125">
      <w:pPr>
        <w:rPr>
          <w:rFonts w:ascii="Calibri" w:hAnsi="Calibri" w:cs="Calibri"/>
          <w:color w:val="000000"/>
          <w:szCs w:val="28"/>
        </w:rPr>
      </w:pPr>
      <w:r w:rsidRPr="00912125">
        <w:rPr>
          <w:rFonts w:ascii="Calibri" w:hAnsi="Calibri" w:cs="Calibri"/>
          <w:color w:val="000000"/>
          <w:szCs w:val="28"/>
        </w:rPr>
        <w:t xml:space="preserve">f) </w:t>
      </w:r>
      <w:r w:rsidR="00912125" w:rsidRPr="00912125">
        <w:rPr>
          <w:noProof/>
          <w:sz w:val="20"/>
        </w:rPr>
        <w:drawing>
          <wp:inline distT="0" distB="0" distL="0" distR="0" wp14:anchorId="2ABA9AF4" wp14:editId="222E02FD">
            <wp:extent cx="4737100" cy="30619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106" cy="3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2D" w:rsidRPr="007F2EC1" w:rsidRDefault="00017D2D" w:rsidP="00912125">
      <w:pPr>
        <w:rPr>
          <w:rFonts w:cstheme="minorHAnsi"/>
          <w:color w:val="000000"/>
          <w:sz w:val="24"/>
          <w:szCs w:val="30"/>
        </w:rPr>
      </w:pPr>
      <w:r w:rsidRPr="007F2EC1">
        <w:rPr>
          <w:rFonts w:cstheme="minorHAnsi"/>
          <w:color w:val="000000"/>
          <w:sz w:val="24"/>
          <w:szCs w:val="30"/>
        </w:rPr>
        <w:lastRenderedPageBreak/>
        <w:t>Which staff sold item Ladle to clients from Kent St?</w:t>
      </w:r>
    </w:p>
    <w:p w:rsidR="00C4242C" w:rsidRDefault="00C4242C" w:rsidP="00912125">
      <w:pPr>
        <w:rPr>
          <w:rFonts w:ascii="Calibri" w:hAnsi="Calibri" w:cs="Calibri"/>
          <w:color w:val="000000"/>
          <w:sz w:val="24"/>
          <w:szCs w:val="30"/>
        </w:rPr>
      </w:pPr>
      <w:r w:rsidRPr="00912125">
        <w:rPr>
          <w:rFonts w:ascii="Calibri" w:hAnsi="Calibri" w:cs="Calibri"/>
          <w:color w:val="000000"/>
          <w:sz w:val="24"/>
          <w:szCs w:val="30"/>
        </w:rPr>
        <w:t xml:space="preserve">g) </w:t>
      </w:r>
      <w:r w:rsidR="00912125" w:rsidRPr="00912125">
        <w:rPr>
          <w:noProof/>
          <w:sz w:val="20"/>
        </w:rPr>
        <w:drawing>
          <wp:inline distT="0" distB="0" distL="0" distR="0" wp14:anchorId="6ABE17F1" wp14:editId="26A10CA7">
            <wp:extent cx="3073400" cy="251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665" cy="2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2D" w:rsidRDefault="00842A2F" w:rsidP="00912125">
      <w:pPr>
        <w:rPr>
          <w:rFonts w:ascii="Calibri" w:hAnsi="Calibri" w:cs="Calibri"/>
          <w:color w:val="000000"/>
          <w:sz w:val="24"/>
          <w:szCs w:val="30"/>
        </w:rPr>
      </w:pPr>
      <w:r>
        <w:rPr>
          <w:rFonts w:ascii="Calibri" w:hAnsi="Calibri" w:cs="Calibri"/>
          <w:color w:val="000000"/>
          <w:sz w:val="24"/>
          <w:szCs w:val="30"/>
        </w:rPr>
        <w:t>What are the descriptions of items in ITEM but not in STOCK?</w:t>
      </w:r>
    </w:p>
    <w:p w:rsidR="00CE596E" w:rsidRDefault="00CE596E" w:rsidP="00912125">
      <w:pPr>
        <w:rPr>
          <w:rStyle w:val="fontstyle01"/>
          <w:sz w:val="22"/>
        </w:rPr>
      </w:pPr>
    </w:p>
    <w:p w:rsidR="007A7F2A" w:rsidRDefault="007A7F2A" w:rsidP="007A7F2A">
      <w:pPr>
        <w:pStyle w:val="Heading1"/>
      </w:pPr>
      <w:r w:rsidRPr="007A7F2A">
        <w:t>3. What integrity constraints might reasonably be expected to hold for this data?</w:t>
      </w:r>
    </w:p>
    <w:p w:rsidR="007A7F2A" w:rsidRDefault="007A7F2A" w:rsidP="007A7F2A">
      <w:pPr>
        <w:rPr>
          <w:b/>
          <w:i/>
          <w:sz w:val="24"/>
        </w:rPr>
      </w:pPr>
      <w:r w:rsidRPr="007A7F2A">
        <w:rPr>
          <w:b/>
          <w:i/>
          <w:sz w:val="24"/>
        </w:rPr>
        <w:t>One example: “All the columns of the table “SALE” must be NOT NULL”</w:t>
      </w:r>
    </w:p>
    <w:p w:rsidR="001347D0" w:rsidRPr="001347D0" w:rsidRDefault="001347D0" w:rsidP="007A7F2A">
      <w:pPr>
        <w:rPr>
          <w:b/>
          <w:sz w:val="24"/>
        </w:rPr>
      </w:pPr>
      <w:r>
        <w:rPr>
          <w:b/>
          <w:sz w:val="24"/>
        </w:rPr>
        <w:t>PRIMARY KEY</w:t>
      </w:r>
    </w:p>
    <w:p w:rsidR="001347D0" w:rsidRDefault="001347D0" w:rsidP="007A7F2A">
      <w:pPr>
        <w:rPr>
          <w:sz w:val="24"/>
        </w:rPr>
      </w:pPr>
      <w:r>
        <w:rPr>
          <w:i/>
          <w:sz w:val="24"/>
        </w:rPr>
        <w:t xml:space="preserve">Table </w:t>
      </w:r>
      <w:r>
        <w:rPr>
          <w:sz w:val="24"/>
        </w:rPr>
        <w:t xml:space="preserve">SALE </w:t>
      </w:r>
      <w:r>
        <w:rPr>
          <w:i/>
          <w:sz w:val="24"/>
        </w:rPr>
        <w:t xml:space="preserve">New Primary Key </w:t>
      </w:r>
      <w:r>
        <w:rPr>
          <w:sz w:val="24"/>
        </w:rPr>
        <w:t>SaleID</w:t>
      </w:r>
    </w:p>
    <w:p w:rsidR="001347D0" w:rsidRDefault="001347D0" w:rsidP="007A7F2A">
      <w:pPr>
        <w:rPr>
          <w:sz w:val="24"/>
        </w:rPr>
      </w:pPr>
      <w:r>
        <w:rPr>
          <w:i/>
          <w:sz w:val="24"/>
        </w:rPr>
        <w:t xml:space="preserve">Table </w:t>
      </w:r>
      <w:r>
        <w:rPr>
          <w:sz w:val="24"/>
        </w:rPr>
        <w:t>STAFF</w:t>
      </w:r>
      <w:r>
        <w:rPr>
          <w:sz w:val="24"/>
        </w:rPr>
        <w:t xml:space="preserve"> </w:t>
      </w:r>
      <w:r>
        <w:rPr>
          <w:i/>
          <w:sz w:val="24"/>
        </w:rPr>
        <w:t xml:space="preserve">New Primary Key </w:t>
      </w:r>
      <w:r>
        <w:rPr>
          <w:sz w:val="24"/>
        </w:rPr>
        <w:t>StaffID</w:t>
      </w:r>
    </w:p>
    <w:p w:rsidR="001347D0" w:rsidRDefault="001347D0" w:rsidP="001347D0">
      <w:pPr>
        <w:rPr>
          <w:sz w:val="24"/>
        </w:rPr>
      </w:pPr>
      <w:r>
        <w:rPr>
          <w:i/>
          <w:sz w:val="24"/>
        </w:rPr>
        <w:t xml:space="preserve">Table </w:t>
      </w:r>
      <w:r>
        <w:rPr>
          <w:sz w:val="24"/>
        </w:rPr>
        <w:t>CLIENT</w:t>
      </w:r>
      <w:r>
        <w:rPr>
          <w:sz w:val="24"/>
        </w:rPr>
        <w:t xml:space="preserve"> </w:t>
      </w:r>
      <w:r>
        <w:rPr>
          <w:i/>
          <w:sz w:val="24"/>
        </w:rPr>
        <w:t xml:space="preserve">New Primary Key </w:t>
      </w:r>
      <w:r>
        <w:rPr>
          <w:sz w:val="24"/>
        </w:rPr>
        <w:t>ClientID</w:t>
      </w:r>
    </w:p>
    <w:p w:rsidR="001347D0" w:rsidRPr="001347D0" w:rsidRDefault="001347D0" w:rsidP="001347D0">
      <w:pPr>
        <w:rPr>
          <w:b/>
          <w:sz w:val="24"/>
        </w:rPr>
      </w:pPr>
      <w:r>
        <w:rPr>
          <w:b/>
          <w:sz w:val="24"/>
        </w:rPr>
        <w:t>FOREIGN KEY</w:t>
      </w:r>
    </w:p>
    <w:p w:rsidR="007A7F2A" w:rsidRDefault="007A7F2A" w:rsidP="007A7F2A">
      <w:pPr>
        <w:rPr>
          <w:sz w:val="24"/>
        </w:rPr>
      </w:pPr>
      <w:r>
        <w:rPr>
          <w:i/>
          <w:sz w:val="24"/>
        </w:rPr>
        <w:t xml:space="preserve">Table </w:t>
      </w:r>
      <w:r>
        <w:rPr>
          <w:sz w:val="24"/>
        </w:rPr>
        <w:t xml:space="preserve">SALE </w:t>
      </w:r>
      <w:r>
        <w:rPr>
          <w:i/>
          <w:sz w:val="24"/>
        </w:rPr>
        <w:t xml:space="preserve">Foreign Key </w:t>
      </w:r>
      <w:r>
        <w:rPr>
          <w:sz w:val="24"/>
        </w:rPr>
        <w:t xml:space="preserve">Item </w:t>
      </w:r>
      <w:r>
        <w:rPr>
          <w:i/>
          <w:sz w:val="24"/>
        </w:rPr>
        <w:t>References</w:t>
      </w:r>
      <w:r>
        <w:rPr>
          <w:sz w:val="24"/>
        </w:rPr>
        <w:t xml:space="preserve"> ITEM(Type)</w:t>
      </w:r>
    </w:p>
    <w:p w:rsidR="007A7F2A" w:rsidRPr="007A7F2A" w:rsidRDefault="007A7F2A" w:rsidP="007A7F2A">
      <w:pPr>
        <w:rPr>
          <w:sz w:val="24"/>
        </w:rPr>
      </w:pPr>
      <w:r>
        <w:rPr>
          <w:i/>
          <w:sz w:val="24"/>
        </w:rPr>
        <w:t xml:space="preserve">Table </w:t>
      </w:r>
      <w:r>
        <w:rPr>
          <w:sz w:val="24"/>
        </w:rPr>
        <w:t xml:space="preserve">SALE </w:t>
      </w:r>
      <w:r>
        <w:rPr>
          <w:i/>
          <w:sz w:val="24"/>
        </w:rPr>
        <w:t xml:space="preserve">Foreign Key </w:t>
      </w:r>
      <w:r>
        <w:rPr>
          <w:sz w:val="24"/>
        </w:rPr>
        <w:t>Staff</w:t>
      </w:r>
      <w:r>
        <w:rPr>
          <w:sz w:val="24"/>
        </w:rPr>
        <w:t xml:space="preserve"> </w:t>
      </w:r>
      <w:r>
        <w:rPr>
          <w:i/>
          <w:sz w:val="24"/>
        </w:rPr>
        <w:t>References</w:t>
      </w:r>
      <w:r>
        <w:rPr>
          <w:sz w:val="24"/>
        </w:rPr>
        <w:t xml:space="preserve"> </w:t>
      </w:r>
      <w:r>
        <w:rPr>
          <w:sz w:val="24"/>
        </w:rPr>
        <w:t>STAFF</w:t>
      </w:r>
      <w:r>
        <w:rPr>
          <w:sz w:val="24"/>
        </w:rPr>
        <w:t>(</w:t>
      </w:r>
      <w:r>
        <w:rPr>
          <w:sz w:val="24"/>
        </w:rPr>
        <w:t>Name</w:t>
      </w:r>
      <w:r>
        <w:rPr>
          <w:sz w:val="24"/>
        </w:rPr>
        <w:t>)</w:t>
      </w:r>
    </w:p>
    <w:p w:rsidR="007A7F2A" w:rsidRPr="007A7F2A" w:rsidRDefault="007A7F2A" w:rsidP="007A7F2A">
      <w:pPr>
        <w:rPr>
          <w:sz w:val="24"/>
        </w:rPr>
      </w:pPr>
      <w:r>
        <w:rPr>
          <w:i/>
          <w:sz w:val="24"/>
        </w:rPr>
        <w:t xml:space="preserve">Table </w:t>
      </w:r>
      <w:r>
        <w:rPr>
          <w:sz w:val="24"/>
        </w:rPr>
        <w:t>STOCK</w:t>
      </w:r>
      <w:r>
        <w:rPr>
          <w:sz w:val="24"/>
        </w:rPr>
        <w:t xml:space="preserve"> </w:t>
      </w:r>
      <w:r>
        <w:rPr>
          <w:i/>
          <w:sz w:val="24"/>
        </w:rPr>
        <w:t xml:space="preserve">Foreign Key </w:t>
      </w:r>
      <w:r>
        <w:rPr>
          <w:sz w:val="24"/>
        </w:rPr>
        <w:t xml:space="preserve">Type </w:t>
      </w:r>
      <w:r>
        <w:rPr>
          <w:i/>
          <w:sz w:val="24"/>
        </w:rPr>
        <w:t>References</w:t>
      </w:r>
      <w:r>
        <w:rPr>
          <w:sz w:val="24"/>
        </w:rPr>
        <w:t xml:space="preserve"> ITEM(Type)</w:t>
      </w:r>
    </w:p>
    <w:p w:rsidR="007A7F2A" w:rsidRDefault="007A7F2A" w:rsidP="007A7F2A">
      <w:pPr>
        <w:rPr>
          <w:sz w:val="24"/>
        </w:rPr>
      </w:pPr>
      <w:r>
        <w:rPr>
          <w:i/>
          <w:sz w:val="24"/>
        </w:rPr>
        <w:t xml:space="preserve">Table </w:t>
      </w:r>
      <w:r w:rsidR="001347D0">
        <w:rPr>
          <w:sz w:val="24"/>
        </w:rPr>
        <w:t>SALE</w:t>
      </w:r>
      <w:r>
        <w:rPr>
          <w:sz w:val="24"/>
        </w:rPr>
        <w:t xml:space="preserve"> </w:t>
      </w:r>
      <w:r>
        <w:rPr>
          <w:i/>
          <w:sz w:val="24"/>
        </w:rPr>
        <w:t xml:space="preserve">Foreign Key </w:t>
      </w:r>
      <w:r>
        <w:rPr>
          <w:sz w:val="24"/>
        </w:rPr>
        <w:t>Name</w:t>
      </w:r>
      <w:r>
        <w:rPr>
          <w:sz w:val="24"/>
        </w:rPr>
        <w:t xml:space="preserve"> </w:t>
      </w:r>
      <w:r>
        <w:rPr>
          <w:i/>
          <w:sz w:val="24"/>
        </w:rPr>
        <w:t>References</w:t>
      </w:r>
      <w:r>
        <w:rPr>
          <w:sz w:val="24"/>
        </w:rPr>
        <w:t xml:space="preserve"> </w:t>
      </w:r>
      <w:r w:rsidR="001347D0">
        <w:rPr>
          <w:sz w:val="24"/>
        </w:rPr>
        <w:t>CLIENT</w:t>
      </w:r>
      <w:r>
        <w:rPr>
          <w:sz w:val="24"/>
        </w:rPr>
        <w:t>(</w:t>
      </w:r>
      <w:r w:rsidR="001347D0">
        <w:rPr>
          <w:sz w:val="24"/>
        </w:rPr>
        <w:t>Name</w:t>
      </w:r>
      <w:r>
        <w:rPr>
          <w:sz w:val="24"/>
        </w:rPr>
        <w:t>)</w:t>
      </w:r>
    </w:p>
    <w:p w:rsidR="001347D0" w:rsidRDefault="002C253C" w:rsidP="007A7F2A">
      <w:pPr>
        <w:rPr>
          <w:b/>
          <w:sz w:val="24"/>
        </w:rPr>
      </w:pPr>
      <w:r>
        <w:rPr>
          <w:b/>
          <w:sz w:val="24"/>
        </w:rPr>
        <w:t>OTHERS</w:t>
      </w:r>
    </w:p>
    <w:p w:rsidR="001347D0" w:rsidRDefault="002C253C" w:rsidP="007A7F2A">
      <w:pPr>
        <w:rPr>
          <w:sz w:val="24"/>
        </w:rPr>
      </w:pPr>
      <w:r>
        <w:rPr>
          <w:sz w:val="24"/>
        </w:rPr>
        <w:t xml:space="preserve">STOCK.NumStock NOT NULL </w:t>
      </w:r>
      <m:oMath>
        <m:r>
          <w:rPr>
            <w:rFonts w:ascii="Cambria Math" w:hAnsi="Cambria Math"/>
            <w:sz w:val="24"/>
          </w:rPr>
          <m:t>≥</m:t>
        </m:r>
      </m:oMath>
      <w:r>
        <w:rPr>
          <w:sz w:val="24"/>
        </w:rPr>
        <w:t xml:space="preserve"> 0</w:t>
      </w:r>
    </w:p>
    <w:p w:rsidR="002C253C" w:rsidRDefault="002C253C" w:rsidP="007A7F2A">
      <w:pPr>
        <w:rPr>
          <w:sz w:val="24"/>
        </w:rPr>
      </w:pPr>
      <w:r>
        <w:rPr>
          <w:sz w:val="24"/>
        </w:rPr>
        <w:t xml:space="preserve">ITEM.Price NOT NULL </w:t>
      </w:r>
      <m:oMath>
        <m:r>
          <w:rPr>
            <w:rFonts w:ascii="Cambria Math" w:hAnsi="Cambria Math"/>
            <w:sz w:val="24"/>
          </w:rPr>
          <m:t>≥</m:t>
        </m:r>
      </m:oMath>
      <w:r w:rsidR="00CA2000">
        <w:rPr>
          <w:sz w:val="24"/>
        </w:rPr>
        <w:t xml:space="preserve"> 0</w:t>
      </w:r>
    </w:p>
    <w:p w:rsidR="002C253C" w:rsidRDefault="00CA2000" w:rsidP="007A7F2A">
      <w:pPr>
        <w:rPr>
          <w:sz w:val="24"/>
        </w:rPr>
      </w:pPr>
      <w:r>
        <w:rPr>
          <w:sz w:val="24"/>
        </w:rPr>
        <w:t xml:space="preserve">SALE.NumSold </w:t>
      </w:r>
      <w:r>
        <w:rPr>
          <w:sz w:val="24"/>
        </w:rPr>
        <w:t xml:space="preserve">NOT NULL </w:t>
      </w:r>
      <m:oMath>
        <m:r>
          <w:rPr>
            <w:rFonts w:ascii="Cambria Math" w:hAnsi="Cambria Math"/>
            <w:sz w:val="24"/>
          </w:rPr>
          <m:t>&gt;</m:t>
        </m:r>
      </m:oMath>
      <w:r>
        <w:rPr>
          <w:sz w:val="24"/>
        </w:rPr>
        <w:t xml:space="preserve"> 0</w:t>
      </w:r>
    </w:p>
    <w:p w:rsidR="00CA2000" w:rsidRDefault="00CA2000" w:rsidP="007A7F2A">
      <w:pPr>
        <w:rPr>
          <w:sz w:val="24"/>
        </w:rPr>
      </w:pPr>
      <w:r>
        <w:rPr>
          <w:sz w:val="24"/>
        </w:rPr>
        <w:t xml:space="preserve">SALE.SDate </w:t>
      </w:r>
      <w:r>
        <w:rPr>
          <w:sz w:val="24"/>
        </w:rPr>
        <w:t xml:space="preserve">NOT NULL </w:t>
      </w:r>
      <m:oMath>
        <m:r>
          <w:rPr>
            <w:rFonts w:ascii="Cambria Math" w:hAnsi="Cambria Math"/>
            <w:sz w:val="24"/>
          </w:rPr>
          <m:t>≤</m:t>
        </m:r>
      </m:oMath>
      <w:r>
        <w:rPr>
          <w:sz w:val="24"/>
        </w:rPr>
        <w:t xml:space="preserve"> today</w:t>
      </w:r>
    </w:p>
    <w:p w:rsidR="003146A1" w:rsidRPr="002C253C" w:rsidRDefault="003146A1" w:rsidP="007A7F2A">
      <w:pPr>
        <w:rPr>
          <w:sz w:val="24"/>
        </w:rPr>
      </w:pPr>
    </w:p>
    <w:p w:rsidR="007A7F2A" w:rsidRDefault="007A7F2A" w:rsidP="007A7F2A">
      <w:pPr>
        <w:pStyle w:val="Heading1"/>
      </w:pPr>
      <w:r w:rsidRPr="007A7F2A">
        <w:t>4. Which of the following updates violates a likely integrity constraint?</w:t>
      </w:r>
    </w:p>
    <w:p w:rsidR="007A7F2A" w:rsidRPr="007A7F2A" w:rsidRDefault="007A7F2A" w:rsidP="001347D0">
      <w:pPr>
        <w:pStyle w:val="Heading2"/>
      </w:pPr>
      <w:r w:rsidRPr="007A7F2A">
        <w:t xml:space="preserve">a) Add the tuple </w:t>
      </w:r>
      <w:r w:rsidRPr="007A7F2A">
        <w:rPr>
          <w:rFonts w:ascii="SymbolMT" w:hAnsi="SymbolMT"/>
        </w:rPr>
        <w:t xml:space="preserve">( </w:t>
      </w:r>
      <w:r w:rsidRPr="007A7F2A">
        <w:t xml:space="preserve">Null, Simon, 1, Clark, Null </w:t>
      </w:r>
      <w:r w:rsidRPr="007A7F2A">
        <w:rPr>
          <w:rFonts w:ascii="SymbolMT" w:hAnsi="SymbolMT"/>
        </w:rPr>
        <w:t xml:space="preserve">) </w:t>
      </w:r>
      <w:r w:rsidRPr="007A7F2A">
        <w:t>to SALE.</w:t>
      </w:r>
    </w:p>
    <w:p w:rsidR="007A7F2A" w:rsidRPr="007A7F2A" w:rsidRDefault="007A7F2A" w:rsidP="007A7F2A">
      <w:pPr>
        <w:rPr>
          <w:b/>
          <w:i/>
          <w:sz w:val="24"/>
        </w:rPr>
      </w:pPr>
      <w:r w:rsidRPr="007A7F2A">
        <w:rPr>
          <w:b/>
          <w:i/>
          <w:sz w:val="24"/>
        </w:rPr>
        <w:t>Sample Solution: It violates because the columns Item and SDate cannot be NULL.</w:t>
      </w:r>
    </w:p>
    <w:p w:rsidR="007A7F2A" w:rsidRPr="007A7F2A" w:rsidRDefault="007A7F2A" w:rsidP="001347D0">
      <w:pPr>
        <w:pStyle w:val="Heading2"/>
      </w:pPr>
      <w:r w:rsidRPr="007A7F2A">
        <w:lastRenderedPageBreak/>
        <w:t xml:space="preserve">b) Add the tuple </w:t>
      </w:r>
      <w:r w:rsidRPr="007A7F2A">
        <w:rPr>
          <w:rFonts w:ascii="SymbolMT" w:hAnsi="SymbolMT"/>
        </w:rPr>
        <w:t xml:space="preserve">( </w:t>
      </w:r>
      <w:r w:rsidRPr="007A7F2A">
        <w:t xml:space="preserve">Null, Spanners, $11.95 </w:t>
      </w:r>
      <w:r w:rsidRPr="007A7F2A">
        <w:rPr>
          <w:rFonts w:ascii="SymbolMT" w:hAnsi="SymbolMT"/>
        </w:rPr>
        <w:t xml:space="preserve">) </w:t>
      </w:r>
      <w:r w:rsidRPr="007A7F2A">
        <w:t>to ITEM.</w:t>
      </w:r>
    </w:p>
    <w:p w:rsidR="007A7F2A" w:rsidRPr="007A7F2A" w:rsidRDefault="007A7F2A" w:rsidP="007A7F2A">
      <w:pPr>
        <w:rPr>
          <w:color w:val="000000"/>
          <w:sz w:val="24"/>
        </w:rPr>
      </w:pPr>
      <w:r>
        <w:rPr>
          <w:color w:val="000000"/>
          <w:sz w:val="24"/>
        </w:rPr>
        <w:t>VIOLATE: PK Type cannot be null</w:t>
      </w:r>
    </w:p>
    <w:p w:rsidR="007A7F2A" w:rsidRPr="007A7F2A" w:rsidRDefault="007A7F2A" w:rsidP="001347D0">
      <w:pPr>
        <w:pStyle w:val="Heading2"/>
      </w:pPr>
      <w:r w:rsidRPr="007A7F2A">
        <w:t xml:space="preserve">c) Add the tuple </w:t>
      </w:r>
      <w:r w:rsidRPr="007A7F2A">
        <w:rPr>
          <w:rFonts w:ascii="SymbolMT" w:hAnsi="SymbolMT"/>
        </w:rPr>
        <w:t xml:space="preserve">( </w:t>
      </w:r>
      <w:r w:rsidRPr="007A7F2A">
        <w:t xml:space="preserve">Simon, Packer </w:t>
      </w:r>
      <w:r w:rsidRPr="007A7F2A">
        <w:rPr>
          <w:rFonts w:ascii="SymbolMT" w:hAnsi="SymbolMT"/>
        </w:rPr>
        <w:t xml:space="preserve">) </w:t>
      </w:r>
      <w:r w:rsidRPr="007A7F2A">
        <w:t>to STAFF.</w:t>
      </w:r>
    </w:p>
    <w:p w:rsidR="007A7F2A" w:rsidRPr="007A7F2A" w:rsidRDefault="007A7F2A" w:rsidP="007A7F2A">
      <w:pPr>
        <w:rPr>
          <w:color w:val="000000"/>
          <w:sz w:val="24"/>
        </w:rPr>
      </w:pPr>
      <w:r>
        <w:rPr>
          <w:color w:val="000000"/>
          <w:sz w:val="24"/>
        </w:rPr>
        <w:t>VIOLATE: Duplicate of PK Name “Simon”</w:t>
      </w:r>
    </w:p>
    <w:p w:rsidR="007A7F2A" w:rsidRPr="007A7F2A" w:rsidRDefault="007A7F2A" w:rsidP="001347D0">
      <w:pPr>
        <w:pStyle w:val="Heading2"/>
      </w:pPr>
      <w:r w:rsidRPr="007A7F2A">
        <w:t xml:space="preserve">d) Delete the tuple </w:t>
      </w:r>
      <w:r w:rsidRPr="007A7F2A">
        <w:rPr>
          <w:rFonts w:ascii="SymbolMT" w:hAnsi="SymbolMT"/>
        </w:rPr>
        <w:t xml:space="preserve">( </w:t>
      </w:r>
      <w:r w:rsidRPr="007A7F2A">
        <w:t xml:space="preserve">Simon, Clerk </w:t>
      </w:r>
      <w:r w:rsidRPr="007A7F2A">
        <w:rPr>
          <w:rFonts w:ascii="SymbolMT" w:hAnsi="SymbolMT"/>
        </w:rPr>
        <w:t xml:space="preserve">) </w:t>
      </w:r>
      <w:r w:rsidRPr="007A7F2A">
        <w:t>from STAFF.</w:t>
      </w:r>
    </w:p>
    <w:p w:rsidR="007A7F2A" w:rsidRPr="007A7F2A" w:rsidRDefault="007A7F2A" w:rsidP="007A7F2A">
      <w:pPr>
        <w:rPr>
          <w:color w:val="000000"/>
          <w:sz w:val="24"/>
        </w:rPr>
      </w:pPr>
      <w:r>
        <w:rPr>
          <w:color w:val="000000"/>
          <w:sz w:val="24"/>
        </w:rPr>
        <w:t xml:space="preserve">VIOLATE: </w:t>
      </w:r>
      <w:r w:rsidR="00713B79">
        <w:rPr>
          <w:color w:val="000000"/>
          <w:sz w:val="24"/>
        </w:rPr>
        <w:t>Name is referenced in SALE</w:t>
      </w:r>
    </w:p>
    <w:p w:rsidR="007A7F2A" w:rsidRPr="007A7F2A" w:rsidRDefault="007A7F2A" w:rsidP="001347D0">
      <w:pPr>
        <w:pStyle w:val="Heading2"/>
      </w:pPr>
      <w:r w:rsidRPr="007A7F2A">
        <w:t xml:space="preserve">e) Add the tuple </w:t>
      </w:r>
      <w:r w:rsidRPr="007A7F2A">
        <w:rPr>
          <w:rFonts w:ascii="SymbolMT" w:hAnsi="SymbolMT"/>
        </w:rPr>
        <w:t xml:space="preserve">( </w:t>
      </w:r>
      <w:r w:rsidRPr="007A7F2A">
        <w:t xml:space="preserve">Cindy, Null </w:t>
      </w:r>
      <w:r w:rsidRPr="007A7F2A">
        <w:rPr>
          <w:rFonts w:ascii="SymbolMT" w:hAnsi="SymbolMT"/>
        </w:rPr>
        <w:t xml:space="preserve">) </w:t>
      </w:r>
      <w:r w:rsidRPr="007A7F2A">
        <w:t>to CLIENT.</w:t>
      </w:r>
    </w:p>
    <w:p w:rsidR="007A7F2A" w:rsidRPr="007A7F2A" w:rsidRDefault="00287622" w:rsidP="007A7F2A">
      <w:pPr>
        <w:rPr>
          <w:color w:val="000000"/>
          <w:sz w:val="24"/>
        </w:rPr>
      </w:pPr>
      <w:r>
        <w:rPr>
          <w:color w:val="000000"/>
          <w:sz w:val="24"/>
        </w:rPr>
        <w:t>VIOLATE</w:t>
      </w:r>
      <w:r w:rsidR="00BB7D43">
        <w:rPr>
          <w:color w:val="000000"/>
          <w:sz w:val="24"/>
        </w:rPr>
        <w:t>: Address NOT NULL</w:t>
      </w:r>
    </w:p>
    <w:p w:rsidR="007A7F2A" w:rsidRPr="007A7F2A" w:rsidRDefault="007A7F2A" w:rsidP="001347D0">
      <w:pPr>
        <w:pStyle w:val="Heading2"/>
      </w:pPr>
      <w:r w:rsidRPr="007A7F2A">
        <w:t xml:space="preserve">f) Add the tuple </w:t>
      </w:r>
      <w:r w:rsidRPr="007A7F2A">
        <w:rPr>
          <w:rFonts w:ascii="SymbolMT" w:hAnsi="SymbolMT"/>
        </w:rPr>
        <w:t xml:space="preserve">( </w:t>
      </w:r>
      <w:r w:rsidRPr="007A7F2A">
        <w:t xml:space="preserve">L3, 5 </w:t>
      </w:r>
      <w:r w:rsidRPr="007A7F2A">
        <w:rPr>
          <w:rFonts w:ascii="SymbolMT" w:hAnsi="SymbolMT"/>
        </w:rPr>
        <w:t xml:space="preserve">) </w:t>
      </w:r>
      <w:r w:rsidRPr="007A7F2A">
        <w:t>to STOCK.</w:t>
      </w:r>
    </w:p>
    <w:p w:rsidR="007A7F2A" w:rsidRPr="007A7F2A" w:rsidRDefault="00713B79" w:rsidP="007A7F2A">
      <w:pPr>
        <w:rPr>
          <w:color w:val="000000"/>
          <w:sz w:val="24"/>
        </w:rPr>
      </w:pPr>
      <w:r>
        <w:rPr>
          <w:color w:val="000000"/>
          <w:sz w:val="24"/>
        </w:rPr>
        <w:t>VIOLATE</w:t>
      </w:r>
      <w:r w:rsidR="00EE3CF7">
        <w:rPr>
          <w:color w:val="000000"/>
          <w:sz w:val="24"/>
        </w:rPr>
        <w:t>: Duplicate of PK Type “L3”</w:t>
      </w:r>
    </w:p>
    <w:p w:rsidR="007A7F2A" w:rsidRPr="007A7F2A" w:rsidRDefault="007A7F2A" w:rsidP="001347D0">
      <w:pPr>
        <w:pStyle w:val="Heading2"/>
      </w:pPr>
      <w:r w:rsidRPr="007A7F2A">
        <w:t xml:space="preserve">g) Add the tuple </w:t>
      </w:r>
      <w:r w:rsidRPr="007A7F2A">
        <w:rPr>
          <w:rFonts w:ascii="SymbolMT" w:hAnsi="SymbolMT"/>
        </w:rPr>
        <w:t xml:space="preserve">( </w:t>
      </w:r>
      <w:r w:rsidRPr="007A7F2A">
        <w:t xml:space="preserve">K3, Simon, 1, Conrad, 19980301 </w:t>
      </w:r>
      <w:r w:rsidRPr="007A7F2A">
        <w:rPr>
          <w:rFonts w:ascii="SymbolMT" w:hAnsi="SymbolMT"/>
        </w:rPr>
        <w:t xml:space="preserve">) </w:t>
      </w:r>
      <w:r w:rsidRPr="007A7F2A">
        <w:t>to SALE.</w:t>
      </w:r>
    </w:p>
    <w:p w:rsidR="007A7F2A" w:rsidRPr="007A7F2A" w:rsidRDefault="00713B79" w:rsidP="007A7F2A">
      <w:pPr>
        <w:rPr>
          <w:color w:val="000000"/>
          <w:sz w:val="24"/>
        </w:rPr>
      </w:pPr>
      <w:r>
        <w:rPr>
          <w:color w:val="000000"/>
          <w:sz w:val="24"/>
        </w:rPr>
        <w:t>VIOLATE</w:t>
      </w:r>
      <w:r w:rsidR="00EE3CF7">
        <w:rPr>
          <w:color w:val="000000"/>
          <w:sz w:val="24"/>
        </w:rPr>
        <w:t>: No record of “Conrad” in CLIENT</w:t>
      </w:r>
    </w:p>
    <w:p w:rsidR="007A7F2A" w:rsidRDefault="007A7F2A" w:rsidP="001347D0">
      <w:pPr>
        <w:pStyle w:val="Heading2"/>
      </w:pPr>
      <w:r w:rsidRPr="007A7F2A">
        <w:t xml:space="preserve">h) Change the STOCK tuple </w:t>
      </w:r>
      <w:r w:rsidRPr="007A7F2A">
        <w:rPr>
          <w:rFonts w:ascii="SymbolMT" w:hAnsi="SymbolMT"/>
        </w:rPr>
        <w:t xml:space="preserve">( </w:t>
      </w:r>
      <w:r w:rsidRPr="007A7F2A">
        <w:t xml:space="preserve">K3, 105 </w:t>
      </w:r>
      <w:r w:rsidRPr="007A7F2A">
        <w:rPr>
          <w:rFonts w:ascii="SymbolMT" w:hAnsi="SymbolMT"/>
        </w:rPr>
        <w:t xml:space="preserve">) </w:t>
      </w:r>
      <w:r w:rsidRPr="007A7F2A">
        <w:t xml:space="preserve">to </w:t>
      </w:r>
      <w:r w:rsidRPr="007A7F2A">
        <w:rPr>
          <w:rFonts w:ascii="SymbolMT" w:hAnsi="SymbolMT"/>
        </w:rPr>
        <w:t xml:space="preserve">( </w:t>
      </w:r>
      <w:r w:rsidRPr="007A7F2A">
        <w:t xml:space="preserve">K3, 95 </w:t>
      </w:r>
      <w:r w:rsidRPr="007A7F2A">
        <w:rPr>
          <w:rFonts w:ascii="SymbolMT" w:hAnsi="SymbolMT"/>
        </w:rPr>
        <w:t>)</w:t>
      </w:r>
      <w:r w:rsidRPr="007A7F2A">
        <w:t>.</w:t>
      </w:r>
    </w:p>
    <w:p w:rsidR="00713B79" w:rsidRPr="007A7F2A" w:rsidRDefault="00713B79" w:rsidP="007A7F2A">
      <w:pPr>
        <w:rPr>
          <w:rStyle w:val="fontstyle01"/>
          <w:sz w:val="24"/>
        </w:rPr>
      </w:pPr>
      <w:r>
        <w:rPr>
          <w:color w:val="000000"/>
          <w:sz w:val="24"/>
        </w:rPr>
        <w:t>NOT VIOLATE</w:t>
      </w:r>
      <w:bookmarkStart w:id="0" w:name="_GoBack"/>
      <w:bookmarkEnd w:id="0"/>
    </w:p>
    <w:sectPr w:rsidR="00713B79" w:rsidRPr="007A7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18"/>
    <w:rsid w:val="00017D2D"/>
    <w:rsid w:val="001347D0"/>
    <w:rsid w:val="0021717C"/>
    <w:rsid w:val="00287622"/>
    <w:rsid w:val="002C253C"/>
    <w:rsid w:val="003146A1"/>
    <w:rsid w:val="005411D4"/>
    <w:rsid w:val="005B64A3"/>
    <w:rsid w:val="005C7C18"/>
    <w:rsid w:val="005E4E33"/>
    <w:rsid w:val="005F2E00"/>
    <w:rsid w:val="00603F5F"/>
    <w:rsid w:val="00713B79"/>
    <w:rsid w:val="007A7F2A"/>
    <w:rsid w:val="007F2EC1"/>
    <w:rsid w:val="00842A2F"/>
    <w:rsid w:val="00912125"/>
    <w:rsid w:val="009C562E"/>
    <w:rsid w:val="00B86A3F"/>
    <w:rsid w:val="00BB7D43"/>
    <w:rsid w:val="00C274AE"/>
    <w:rsid w:val="00C4242C"/>
    <w:rsid w:val="00CA2000"/>
    <w:rsid w:val="00CE596E"/>
    <w:rsid w:val="00E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A3F7"/>
  <w15:chartTrackingRefBased/>
  <w15:docId w15:val="{61C06466-37A6-4139-A9C2-193C0B1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125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7D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C7C18"/>
    <w:rPr>
      <w:rFonts w:ascii="Calibri" w:hAnsi="Calibri" w:cs="Calibri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5C7C18"/>
    <w:rPr>
      <w:rFonts w:ascii="CambriaMath" w:hAnsi="CambriaMath" w:hint="default"/>
      <w:b w:val="0"/>
      <w:bCs w:val="0"/>
      <w:i w:val="0"/>
      <w:iCs w:val="0"/>
      <w:color w:val="000000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5C7C18"/>
    <w:rPr>
      <w:color w:val="808080"/>
    </w:rPr>
  </w:style>
  <w:style w:type="paragraph" w:styleId="ListParagraph">
    <w:name w:val="List Paragraph"/>
    <w:basedOn w:val="Normal"/>
    <w:uiPriority w:val="34"/>
    <w:qFormat/>
    <w:rsid w:val="005E4E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12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47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4A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74AE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27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Trần</dc:creator>
  <cp:keywords/>
  <dc:description/>
  <cp:lastModifiedBy>Phương Trần</cp:lastModifiedBy>
  <cp:revision>14</cp:revision>
  <dcterms:created xsi:type="dcterms:W3CDTF">2018-07-17T05:22:00Z</dcterms:created>
  <dcterms:modified xsi:type="dcterms:W3CDTF">2018-07-18T08:07:00Z</dcterms:modified>
</cp:coreProperties>
</file>