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E3940DC" w14:textId="4BA26977" w:rsidR="00FB06F9" w:rsidRDefault="007F4DF9" w:rsidP="007F4DF9">
      <w:pPr>
        <w:pStyle w:val="a3"/>
      </w:pPr>
      <w:r>
        <w:rPr>
          <w:rFonts w:hint="eastAsia"/>
        </w:rPr>
        <w:t>P</w:t>
      </w:r>
      <w:r>
        <w:t>L/SQL</w:t>
      </w:r>
    </w:p>
    <w:p w14:paraId="30B4D160" w14:textId="69FCA419" w:rsidR="007F4DF9" w:rsidRDefault="007F4DF9" w:rsidP="00895638">
      <w:pPr>
        <w:pStyle w:val="2"/>
        <w:keepNext w:val="0"/>
        <w:keepLines w:val="0"/>
        <w:spacing w:line="415" w:lineRule="auto"/>
      </w:pPr>
      <w:r>
        <w:rPr>
          <w:rFonts w:hint="eastAsia"/>
        </w:rPr>
        <w:t>安装</w:t>
      </w:r>
    </w:p>
    <w:p w14:paraId="1C3037DD" w14:textId="56FF569B" w:rsidR="00323DE0" w:rsidRPr="00323DE0" w:rsidRDefault="00323DE0" w:rsidP="004D109A">
      <w:pPr>
        <w:ind w:left="420" w:firstLine="420"/>
      </w:pPr>
      <w:r>
        <w:rPr>
          <w:rFonts w:hint="eastAsia"/>
        </w:rPr>
        <w:t>打开共享文件夹</w:t>
      </w:r>
      <w:r>
        <w:rPr>
          <w:rFonts w:hint="eastAsia"/>
        </w:rPr>
        <w:t xml:space="preserve"> </w:t>
      </w:r>
      <w:r>
        <w:t xml:space="preserve">-&gt; </w:t>
      </w:r>
      <w:r w:rsidRPr="00323DE0">
        <w:rPr>
          <w:rFonts w:hint="eastAsia"/>
        </w:rPr>
        <w:t>安装包</w:t>
      </w:r>
      <w:r>
        <w:rPr>
          <w:rFonts w:hint="eastAsia"/>
        </w:rPr>
        <w:t xml:space="preserve"> -</w:t>
      </w:r>
      <w:r>
        <w:t xml:space="preserve">&gt; </w:t>
      </w:r>
      <w:r w:rsidRPr="00323DE0">
        <w:rPr>
          <w:rFonts w:hint="eastAsia"/>
        </w:rPr>
        <w:t>工具软件</w:t>
      </w:r>
      <w:r>
        <w:rPr>
          <w:rFonts w:hint="eastAsia"/>
        </w:rPr>
        <w:t>，找到</w:t>
      </w:r>
      <w:r w:rsidRPr="00323DE0">
        <w:t>plsqldeveloper14.zip</w:t>
      </w:r>
      <w:r>
        <w:rPr>
          <w:rFonts w:hint="eastAsia"/>
        </w:rPr>
        <w:t>文件，拷贝并解压到自己电脑上</w:t>
      </w:r>
      <w:r w:rsidR="00532A69">
        <w:rPr>
          <w:rFonts w:hint="eastAsia"/>
        </w:rPr>
        <w:t>，破解前请关闭网络连接，否则会破解失败。</w:t>
      </w:r>
    </w:p>
    <w:p w14:paraId="03088F65" w14:textId="68D038FD" w:rsidR="007F4DF9" w:rsidRDefault="007F4DF9" w:rsidP="007F4DF9">
      <w:r>
        <w:rPr>
          <w:noProof/>
        </w:rPr>
        <w:drawing>
          <wp:inline distT="0" distB="0" distL="0" distR="0" wp14:anchorId="19904DEF" wp14:editId="0568380A">
            <wp:extent cx="6288563" cy="6800291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6406" cy="68303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272B7D" w14:textId="54BC0B43" w:rsidR="00323DE0" w:rsidRDefault="00323DE0" w:rsidP="007F4DF9"/>
    <w:p w14:paraId="4D08F3AA" w14:textId="36914D60" w:rsidR="00323DE0" w:rsidRDefault="00323DE0" w:rsidP="007F4DF9">
      <w:r>
        <w:rPr>
          <w:noProof/>
        </w:rPr>
        <w:lastRenderedPageBreak/>
        <w:drawing>
          <wp:inline distT="0" distB="0" distL="0" distR="0" wp14:anchorId="16F93E4E" wp14:editId="2887D372">
            <wp:extent cx="6810375" cy="7213456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35376" cy="723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2200E" w14:textId="0B7FC0F3" w:rsidR="008B421E" w:rsidRDefault="008B421E" w:rsidP="007F4DF9">
      <w:r>
        <w:rPr>
          <w:noProof/>
        </w:rPr>
        <w:lastRenderedPageBreak/>
        <w:drawing>
          <wp:inline distT="0" distB="0" distL="0" distR="0" wp14:anchorId="5322125A" wp14:editId="51D7D012">
            <wp:extent cx="6858000" cy="7399421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91591" cy="7435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19D00B" w14:textId="2FEAA397" w:rsidR="008B421E" w:rsidRDefault="008B421E" w:rsidP="007F4DF9">
      <w:r>
        <w:rPr>
          <w:noProof/>
        </w:rPr>
        <w:lastRenderedPageBreak/>
        <w:drawing>
          <wp:inline distT="0" distB="0" distL="0" distR="0" wp14:anchorId="23C95EB3" wp14:editId="6F132867">
            <wp:extent cx="6553200" cy="8715233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92379" cy="8767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929884" w14:textId="044E2897" w:rsidR="008B421E" w:rsidRDefault="008B421E" w:rsidP="00895638">
      <w:pPr>
        <w:pStyle w:val="2"/>
        <w:keepNext w:val="0"/>
        <w:keepLines w:val="0"/>
        <w:spacing w:line="415" w:lineRule="auto"/>
      </w:pPr>
      <w:r>
        <w:rPr>
          <w:rFonts w:hint="eastAsia"/>
        </w:rPr>
        <w:lastRenderedPageBreak/>
        <w:t>连接远程数据库</w:t>
      </w:r>
    </w:p>
    <w:p w14:paraId="1D6D5E3B" w14:textId="7B9773D9" w:rsidR="008B421E" w:rsidRDefault="008B421E" w:rsidP="001671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先用本地数据库登录</w:t>
      </w:r>
      <w:r>
        <w:t>PL/SQL</w:t>
      </w:r>
    </w:p>
    <w:p w14:paraId="05789823" w14:textId="06BA9477" w:rsidR="001671AB" w:rsidRDefault="008B421E" w:rsidP="007F4DF9">
      <w:r>
        <w:rPr>
          <w:noProof/>
        </w:rPr>
        <w:drawing>
          <wp:inline distT="0" distB="0" distL="0" distR="0" wp14:anchorId="6ACCB9EE" wp14:editId="5566CE13">
            <wp:extent cx="3901575" cy="227584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01919" cy="2334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67FD58" w14:textId="54C4B0D3" w:rsidR="00E14A94" w:rsidRDefault="00E14A94" w:rsidP="00E14A94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将</w:t>
      </w:r>
      <w:r w:rsidR="00532A69">
        <w:rPr>
          <w:rFonts w:hint="eastAsia"/>
        </w:rPr>
        <w:t>共享文件夹中</w:t>
      </w:r>
      <w:proofErr w:type="gramStart"/>
      <w:r>
        <w:rPr>
          <w:rFonts w:hint="eastAsia"/>
        </w:rPr>
        <w:t>此说明</w:t>
      </w:r>
      <w:proofErr w:type="gramEnd"/>
      <w:r>
        <w:rPr>
          <w:rFonts w:hint="eastAsia"/>
        </w:rPr>
        <w:t>所在文件夹里的</w:t>
      </w:r>
      <w:r w:rsidRPr="00E14A94">
        <w:t>instantclient_19_11.rar</w:t>
      </w:r>
      <w:r>
        <w:t xml:space="preserve"> </w:t>
      </w:r>
      <w:r>
        <w:rPr>
          <w:rFonts w:hint="eastAsia"/>
        </w:rPr>
        <w:t>拷贝到自己电脑上并解压</w:t>
      </w:r>
    </w:p>
    <w:p w14:paraId="037490BE" w14:textId="257E5E49" w:rsidR="001671AB" w:rsidRDefault="00532A69" w:rsidP="001671AB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在解压后的文件夹中找到</w:t>
      </w:r>
      <w:r w:rsidR="001671AB">
        <w:rPr>
          <w:rFonts w:hint="eastAsia"/>
        </w:rPr>
        <w:t>oci</w:t>
      </w:r>
      <w:r w:rsidR="00E14A94">
        <w:rPr>
          <w:rFonts w:hint="eastAsia"/>
        </w:rPr>
        <w:t>.dll</w:t>
      </w:r>
      <w:r w:rsidR="001671AB">
        <w:t xml:space="preserve"> </w:t>
      </w:r>
      <w:r w:rsidR="001671AB">
        <w:rPr>
          <w:rFonts w:hint="eastAsia"/>
        </w:rPr>
        <w:t>文件</w:t>
      </w:r>
      <w:r>
        <w:rPr>
          <w:rFonts w:hint="eastAsia"/>
        </w:rPr>
        <w:t>，并按下图所示配置</w:t>
      </w:r>
      <w:r w:rsidR="001671AB">
        <w:rPr>
          <w:rFonts w:hint="eastAsia"/>
        </w:rPr>
        <w:t>路径</w:t>
      </w:r>
    </w:p>
    <w:p w14:paraId="57F0DF74" w14:textId="66853F34" w:rsidR="001671AB" w:rsidRDefault="001671AB" w:rsidP="007F4DF9">
      <w:r>
        <w:rPr>
          <w:noProof/>
        </w:rPr>
        <w:drawing>
          <wp:inline distT="0" distB="0" distL="0" distR="0" wp14:anchorId="40A76C2B" wp14:editId="46BEED29">
            <wp:extent cx="4257675" cy="1029819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39690" cy="1073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B5039" w14:textId="350D274F" w:rsidR="001671AB" w:rsidRDefault="001671AB" w:rsidP="007F4DF9">
      <w:r>
        <w:rPr>
          <w:noProof/>
        </w:rPr>
        <w:lastRenderedPageBreak/>
        <w:drawing>
          <wp:inline distT="0" distB="0" distL="0" distR="0" wp14:anchorId="2A0E6ADD" wp14:editId="03F53734">
            <wp:extent cx="5424930" cy="3933825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76478" cy="397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9D744" w14:textId="77777777" w:rsidR="00D76090" w:rsidRDefault="00D76090" w:rsidP="007F4DF9">
      <w:pPr>
        <w:rPr>
          <w:rFonts w:hint="eastAsia"/>
        </w:rPr>
      </w:pPr>
    </w:p>
    <w:p w14:paraId="7102C189" w14:textId="3307009C" w:rsidR="00532A69" w:rsidRDefault="00532A69" w:rsidP="00532A69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**</w:t>
      </w:r>
      <w:r w:rsidRPr="00532A69">
        <w:t>\instantclient_19_11\NETWORK\ADMIN</w:t>
      </w:r>
      <w:r>
        <w:rPr>
          <w:rFonts w:hint="eastAsia"/>
        </w:rPr>
        <w:t>中找到</w:t>
      </w:r>
      <w:proofErr w:type="spellStart"/>
      <w:r w:rsidRPr="00532A69">
        <w:t>tnsnames.ora</w:t>
      </w:r>
      <w:proofErr w:type="spellEnd"/>
      <w:r>
        <w:rPr>
          <w:rFonts w:hint="eastAsia"/>
        </w:rPr>
        <w:t>文件，打开并编辑相应的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和端口</w:t>
      </w:r>
      <w:r w:rsidR="002718EE">
        <w:rPr>
          <w:rFonts w:hint="eastAsia"/>
        </w:rPr>
        <w:t>。</w:t>
      </w:r>
    </w:p>
    <w:p w14:paraId="0E14E3E2" w14:textId="12B4362E" w:rsidR="004D109A" w:rsidRDefault="00D76090" w:rsidP="00D76090">
      <w:pPr>
        <w:pStyle w:val="a5"/>
        <w:ind w:left="420" w:firstLineChars="0" w:firstLine="0"/>
      </w:pPr>
      <w:r>
        <w:rPr>
          <w:noProof/>
        </w:rPr>
        <w:drawing>
          <wp:inline distT="0" distB="0" distL="0" distR="0" wp14:anchorId="47DAD330" wp14:editId="323E14BF">
            <wp:extent cx="5274310" cy="3578312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783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8F3A76" w14:textId="5FC279BC" w:rsidR="00D76090" w:rsidRDefault="00D76090" w:rsidP="00D76090">
      <w:pPr>
        <w:pStyle w:val="a5"/>
        <w:ind w:left="420" w:firstLineChars="0" w:firstLine="0"/>
      </w:pPr>
    </w:p>
    <w:p w14:paraId="42C51C54" w14:textId="77777777" w:rsidR="00D76090" w:rsidRDefault="00D76090" w:rsidP="00D76090">
      <w:pPr>
        <w:pStyle w:val="a5"/>
        <w:ind w:left="420" w:firstLineChars="0" w:firstLine="0"/>
        <w:rPr>
          <w:rFonts w:hint="eastAsia"/>
        </w:rPr>
      </w:pPr>
      <w:bookmarkStart w:id="0" w:name="_GoBack"/>
      <w:bookmarkEnd w:id="0"/>
    </w:p>
    <w:p w14:paraId="06DE44F1" w14:textId="27BE0092" w:rsidR="004D109A" w:rsidRDefault="002718EE" w:rsidP="004D109A">
      <w:pPr>
        <w:pStyle w:val="a5"/>
        <w:numPr>
          <w:ilvl w:val="0"/>
          <w:numId w:val="1"/>
        </w:numPr>
        <w:ind w:firstLineChars="0"/>
      </w:pPr>
      <w:r>
        <w:rPr>
          <w:rFonts w:hint="eastAsia"/>
        </w:rPr>
        <w:lastRenderedPageBreak/>
        <w:t>重新启动</w:t>
      </w:r>
      <w:r>
        <w:rPr>
          <w:rFonts w:hint="eastAsia"/>
        </w:rPr>
        <w:t>PL/</w:t>
      </w:r>
      <w:r>
        <w:t xml:space="preserve">SQL </w:t>
      </w:r>
      <w:r>
        <w:rPr>
          <w:rFonts w:hint="eastAsia"/>
        </w:rPr>
        <w:t>并填入</w:t>
      </w:r>
      <w:proofErr w:type="spellStart"/>
      <w:r w:rsidRPr="00532A69">
        <w:t>tnsnames.ora</w:t>
      </w:r>
      <w:proofErr w:type="spellEnd"/>
      <w:r>
        <w:rPr>
          <w:rFonts w:hint="eastAsia"/>
        </w:rPr>
        <w:t>文件中配置的数据库的账户和密码，即可连接不同的</w:t>
      </w:r>
      <w:r>
        <w:rPr>
          <w:rFonts w:hint="eastAsia"/>
        </w:rPr>
        <w:t>oracle</w:t>
      </w:r>
      <w:r>
        <w:rPr>
          <w:rFonts w:hint="eastAsia"/>
        </w:rPr>
        <w:t>数据库。</w:t>
      </w:r>
    </w:p>
    <w:p w14:paraId="534F640C" w14:textId="6D6FDB0D" w:rsidR="002718EE" w:rsidRDefault="004D109A" w:rsidP="004D109A">
      <w:pPr>
        <w:widowControl/>
        <w:jc w:val="left"/>
      </w:pPr>
      <w:r>
        <w:br w:type="page"/>
      </w:r>
    </w:p>
    <w:p w14:paraId="29988794" w14:textId="3F6046C1" w:rsidR="002718EE" w:rsidRDefault="002718EE" w:rsidP="00895638">
      <w:pPr>
        <w:pStyle w:val="2"/>
        <w:keepNext w:val="0"/>
        <w:keepLines w:val="0"/>
        <w:spacing w:line="415" w:lineRule="auto"/>
      </w:pPr>
      <w:r>
        <w:rPr>
          <w:rFonts w:hint="eastAsia"/>
        </w:rPr>
        <w:lastRenderedPageBreak/>
        <w:t>导出与导入数据</w:t>
      </w:r>
    </w:p>
    <w:p w14:paraId="6B872A6F" w14:textId="61D89487" w:rsidR="00B93946" w:rsidRDefault="00B93946" w:rsidP="00895638">
      <w:pPr>
        <w:pStyle w:val="3"/>
        <w:keepNext w:val="0"/>
        <w:keepLines w:val="0"/>
        <w:numPr>
          <w:ilvl w:val="1"/>
          <w:numId w:val="6"/>
        </w:numPr>
      </w:pPr>
      <w:r>
        <w:rPr>
          <w:rFonts w:hint="eastAsia"/>
        </w:rPr>
        <w:t>导出用户对象</w:t>
      </w:r>
    </w:p>
    <w:p w14:paraId="4CC6DB81" w14:textId="61B34DED" w:rsidR="00B93946" w:rsidRDefault="00B93946" w:rsidP="00B93946">
      <w:r>
        <w:rPr>
          <w:noProof/>
        </w:rPr>
        <w:drawing>
          <wp:inline distT="0" distB="0" distL="0" distR="0" wp14:anchorId="0C3C4FC8" wp14:editId="783259AD">
            <wp:extent cx="3624019" cy="116205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29937" cy="116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DB7FA" w14:textId="5353F802" w:rsidR="00895638" w:rsidRDefault="0080267C" w:rsidP="00B93946">
      <w:r>
        <w:rPr>
          <w:noProof/>
        </w:rPr>
        <w:drawing>
          <wp:inline distT="0" distB="0" distL="0" distR="0" wp14:anchorId="2A225261" wp14:editId="752CD0D2">
            <wp:extent cx="5274310" cy="577018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7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61DBA" w14:textId="77777777" w:rsidR="0080267C" w:rsidRDefault="0080267C" w:rsidP="00D76090"/>
    <w:p w14:paraId="29F80847" w14:textId="575E37F9" w:rsidR="00895638" w:rsidRDefault="00895638" w:rsidP="00895638">
      <w:pPr>
        <w:pStyle w:val="3"/>
        <w:keepNext w:val="0"/>
        <w:keepLines w:val="0"/>
      </w:pPr>
      <w:r>
        <w:rPr>
          <w:rFonts w:hint="eastAsia"/>
        </w:rPr>
        <w:lastRenderedPageBreak/>
        <w:t>3</w:t>
      </w:r>
      <w:r>
        <w:t>.2</w:t>
      </w:r>
      <w:r>
        <w:rPr>
          <w:rFonts w:hint="eastAsia"/>
        </w:rPr>
        <w:t>导入用户对象</w:t>
      </w:r>
    </w:p>
    <w:p w14:paraId="1C5E63EA" w14:textId="0C61B7E5" w:rsidR="00895638" w:rsidRDefault="00895638" w:rsidP="00895638">
      <w:r>
        <w:rPr>
          <w:noProof/>
        </w:rPr>
        <w:drawing>
          <wp:inline distT="0" distB="0" distL="0" distR="0" wp14:anchorId="5A6FCBE7" wp14:editId="0814432D">
            <wp:extent cx="5274310" cy="10013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D8758E" w14:textId="06734DB9" w:rsidR="00895638" w:rsidRDefault="00895638" w:rsidP="00895638">
      <w:r>
        <w:rPr>
          <w:noProof/>
        </w:rPr>
        <w:drawing>
          <wp:inline distT="0" distB="0" distL="0" distR="0" wp14:anchorId="1B9F5616" wp14:editId="1A6B99FE">
            <wp:extent cx="6015947" cy="378079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86294" cy="382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963D0" w14:textId="23676A2C" w:rsidR="004D109A" w:rsidRPr="004D109A" w:rsidRDefault="004D109A" w:rsidP="004D109A">
      <w:pPr>
        <w:widowControl/>
        <w:ind w:firstLineChars="200" w:firstLine="480"/>
        <w:jc w:val="left"/>
        <w:rPr>
          <w:rFonts w:ascii="宋体" w:eastAsia="宋体" w:hAnsi="宋体" w:cs="宋体"/>
          <w:kern w:val="0"/>
          <w:szCs w:val="24"/>
        </w:rPr>
      </w:pPr>
      <w:r>
        <w:rPr>
          <w:rFonts w:ascii="宋体" w:eastAsia="宋体" w:hAnsi="宋体" w:cs="宋体" w:hint="eastAsia"/>
          <w:kern w:val="0"/>
          <w:szCs w:val="24"/>
        </w:rPr>
        <w:t>注：如果</w:t>
      </w:r>
      <w:r w:rsidRPr="004D109A">
        <w:rPr>
          <w:rFonts w:ascii="宋体" w:eastAsia="宋体" w:hAnsi="宋体" w:cs="宋体"/>
          <w:kern w:val="0"/>
          <w:szCs w:val="24"/>
        </w:rPr>
        <w:t>需要导出</w:t>
      </w:r>
      <w:r>
        <w:rPr>
          <w:rFonts w:ascii="宋体" w:eastAsia="宋体" w:hAnsi="宋体" w:cs="宋体" w:hint="eastAsia"/>
          <w:kern w:val="0"/>
          <w:szCs w:val="24"/>
        </w:rPr>
        <w:t>表</w:t>
      </w:r>
      <w:r w:rsidRPr="004D109A">
        <w:rPr>
          <w:rFonts w:ascii="宋体" w:eastAsia="宋体" w:hAnsi="宋体" w:cs="宋体"/>
          <w:kern w:val="0"/>
          <w:szCs w:val="24"/>
        </w:rPr>
        <w:t>数据请用数据泵在命令行导出，</w:t>
      </w:r>
      <w:r>
        <w:rPr>
          <w:rFonts w:ascii="宋体" w:eastAsia="宋体" w:hAnsi="宋体" w:cs="宋体" w:hint="eastAsia"/>
          <w:kern w:val="0"/>
          <w:szCs w:val="24"/>
        </w:rPr>
        <w:t>数据泵支持表结构、表数据、序列、包、视图、触发器等对象的导入导出，</w:t>
      </w:r>
      <w:r w:rsidR="00376924">
        <w:rPr>
          <w:rFonts w:ascii="宋体" w:eastAsia="宋体" w:hAnsi="宋体" w:cs="宋体" w:hint="eastAsia"/>
          <w:kern w:val="0"/>
          <w:szCs w:val="24"/>
        </w:rPr>
        <w:t>数据泵导出/入数据的方法见共享文件夹中O</w:t>
      </w:r>
      <w:r w:rsidR="00376924">
        <w:rPr>
          <w:rFonts w:ascii="宋体" w:eastAsia="宋体" w:hAnsi="宋体" w:cs="宋体"/>
          <w:kern w:val="0"/>
          <w:szCs w:val="24"/>
        </w:rPr>
        <w:t>racle</w:t>
      </w:r>
      <w:r w:rsidR="00376924">
        <w:rPr>
          <w:rFonts w:ascii="宋体" w:eastAsia="宋体" w:hAnsi="宋体" w:cs="宋体" w:hint="eastAsia"/>
          <w:kern w:val="0"/>
          <w:szCs w:val="24"/>
        </w:rPr>
        <w:t>资料，</w:t>
      </w:r>
      <w:r w:rsidRPr="004D109A">
        <w:rPr>
          <w:rFonts w:ascii="宋体" w:eastAsia="宋体" w:hAnsi="宋体" w:cs="宋体"/>
          <w:kern w:val="0"/>
          <w:szCs w:val="24"/>
        </w:rPr>
        <w:t>用PL/SQL的话遇到问题会</w:t>
      </w:r>
      <w:r>
        <w:rPr>
          <w:rFonts w:ascii="宋体" w:eastAsia="宋体" w:hAnsi="宋体" w:cs="宋体" w:hint="eastAsia"/>
          <w:kern w:val="0"/>
          <w:szCs w:val="24"/>
        </w:rPr>
        <w:t>出现命令窗口</w:t>
      </w:r>
      <w:r w:rsidRPr="004D109A">
        <w:rPr>
          <w:rFonts w:ascii="宋体" w:eastAsia="宋体" w:hAnsi="宋体" w:cs="宋体"/>
          <w:kern w:val="0"/>
          <w:szCs w:val="24"/>
        </w:rPr>
        <w:t>闪退</w:t>
      </w:r>
      <w:r>
        <w:rPr>
          <w:rFonts w:ascii="宋体" w:eastAsia="宋体" w:hAnsi="宋体" w:cs="宋体" w:hint="eastAsia"/>
          <w:kern w:val="0"/>
          <w:szCs w:val="24"/>
        </w:rPr>
        <w:t>的情况，不容易找到错误原因。</w:t>
      </w:r>
    </w:p>
    <w:sectPr w:rsidR="004D109A" w:rsidRPr="004D109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331CF0"/>
    <w:multiLevelType w:val="multilevel"/>
    <w:tmpl w:val="BD3E94CC"/>
    <w:lvl w:ilvl="0">
      <w:start w:val="1"/>
      <w:numFmt w:val="decimal"/>
      <w:pStyle w:val="2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 w15:restartNumberingAfterBreak="0">
    <w:nsid w:val="15480FC1"/>
    <w:multiLevelType w:val="hybridMultilevel"/>
    <w:tmpl w:val="27544E8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34C3618D"/>
    <w:multiLevelType w:val="hybridMultilevel"/>
    <w:tmpl w:val="47A26872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" w15:restartNumberingAfterBreak="0">
    <w:nsid w:val="434F685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" w15:restartNumberingAfterBreak="0">
    <w:nsid w:val="4D575622"/>
    <w:multiLevelType w:val="hybridMultilevel"/>
    <w:tmpl w:val="793C8D64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7CC73C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 w15:restartNumberingAfterBreak="0">
    <w:nsid w:val="62BD3279"/>
    <w:multiLevelType w:val="hybridMultilevel"/>
    <w:tmpl w:val="13F4FFBA"/>
    <w:lvl w:ilvl="0" w:tplc="0A6AFDBC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79422E5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 w15:restartNumberingAfterBreak="0">
    <w:nsid w:val="7CD5421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  <w:rPr>
        <w:rFonts w:hint="eastAsia"/>
      </w:r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4"/>
  </w:num>
  <w:num w:numId="2">
    <w:abstractNumId w:val="1"/>
  </w:num>
  <w:num w:numId="3">
    <w:abstractNumId w:val="2"/>
  </w:num>
  <w:num w:numId="4">
    <w:abstractNumId w:val="6"/>
  </w:num>
  <w:num w:numId="5">
    <w:abstractNumId w:val="8"/>
  </w:num>
  <w:num w:numId="6">
    <w:abstractNumId w:val="0"/>
  </w:num>
  <w:num w:numId="7">
    <w:abstractNumId w:val="3"/>
  </w:num>
  <w:num w:numId="8">
    <w:abstractNumId w:val="5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0"/>
  </w:compat>
  <w:rsids>
    <w:rsidRoot w:val="007A3658"/>
    <w:rsid w:val="001671AB"/>
    <w:rsid w:val="002718EE"/>
    <w:rsid w:val="00323DE0"/>
    <w:rsid w:val="00376924"/>
    <w:rsid w:val="004D109A"/>
    <w:rsid w:val="00532A69"/>
    <w:rsid w:val="007A3658"/>
    <w:rsid w:val="007F4DF9"/>
    <w:rsid w:val="0080267C"/>
    <w:rsid w:val="00895638"/>
    <w:rsid w:val="008B421E"/>
    <w:rsid w:val="00B93946"/>
    <w:rsid w:val="00D76090"/>
    <w:rsid w:val="00E14A94"/>
    <w:rsid w:val="00FB06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AEF264"/>
  <w15:chartTrackingRefBased/>
  <w15:docId w15:val="{A795238A-7E23-474E-B3FE-C883DF07F6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D109A"/>
    <w:pPr>
      <w:widowControl w:val="0"/>
      <w:jc w:val="both"/>
    </w:pPr>
    <w:rPr>
      <w:sz w:val="24"/>
    </w:rPr>
  </w:style>
  <w:style w:type="paragraph" w:styleId="1">
    <w:name w:val="heading 1"/>
    <w:basedOn w:val="a"/>
    <w:next w:val="a"/>
    <w:link w:val="10"/>
    <w:uiPriority w:val="9"/>
    <w:qFormat/>
    <w:rsid w:val="007F4DF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B93946"/>
    <w:pPr>
      <w:keepNext/>
      <w:keepLines/>
      <w:numPr>
        <w:numId w:val="6"/>
      </w:numPr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2718EE"/>
    <w:pPr>
      <w:keepNext/>
      <w:keepLines/>
      <w:spacing w:before="260" w:after="260" w:line="415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7F4DF9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7F4DF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10">
    <w:name w:val="标题 1 字符"/>
    <w:basedOn w:val="a0"/>
    <w:link w:val="1"/>
    <w:uiPriority w:val="9"/>
    <w:rsid w:val="007F4DF9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8B421E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List Paragraph"/>
    <w:basedOn w:val="a"/>
    <w:uiPriority w:val="34"/>
    <w:qFormat/>
    <w:rsid w:val="001671AB"/>
    <w:pPr>
      <w:ind w:firstLineChars="200" w:firstLine="420"/>
    </w:pPr>
  </w:style>
  <w:style w:type="character" w:customStyle="1" w:styleId="30">
    <w:name w:val="标题 3 字符"/>
    <w:basedOn w:val="a0"/>
    <w:link w:val="3"/>
    <w:uiPriority w:val="9"/>
    <w:rsid w:val="002718EE"/>
    <w:rPr>
      <w:b/>
      <w:bCs/>
      <w:sz w:val="32"/>
      <w:szCs w:val="32"/>
    </w:rPr>
  </w:style>
  <w:style w:type="paragraph" w:styleId="a6">
    <w:name w:val="Normal (Web)"/>
    <w:basedOn w:val="a"/>
    <w:uiPriority w:val="99"/>
    <w:semiHidden/>
    <w:unhideWhenUsed/>
    <w:rsid w:val="004D109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1823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126</TotalTime>
  <Pages>1</Pages>
  <Words>75</Words>
  <Characters>432</Characters>
  <Application>Microsoft Office Word</Application>
  <DocSecurity>0</DocSecurity>
  <Lines>3</Lines>
  <Paragraphs>1</Paragraphs>
  <ScaleCrop>false</ScaleCrop>
  <Company/>
  <LinksUpToDate>false</LinksUpToDate>
  <CharactersWithSpaces>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吴皖刚</dc:creator>
  <cp:keywords/>
  <dc:description/>
  <cp:lastModifiedBy>吴皖刚</cp:lastModifiedBy>
  <cp:revision>11</cp:revision>
  <dcterms:created xsi:type="dcterms:W3CDTF">2021-08-24T08:34:00Z</dcterms:created>
  <dcterms:modified xsi:type="dcterms:W3CDTF">2021-08-25T02:45:00Z</dcterms:modified>
</cp:coreProperties>
</file>