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4.3.4 </w:t>
      </w:r>
      <w:r>
        <w:rPr>
          <w:rFonts w:ascii="Courier New" w:hAnsi="Courier New" w:eastAsia="Courier New" w:cs="Courier New"/>
          <w:b/>
          <w:rtl w:val="0"/>
        </w:rPr>
        <w:t>(act434.html/act434.css)</w:t>
      </w:r>
    </w:p>
    <w:p>
      <w:r>
        <w:rPr>
          <w:rtl w:val="0"/>
        </w:rPr>
        <w:t>Specify that the background image should be shown once, in the top right corner.</w:t>
      </w:r>
    </w:p>
    <w:p>
      <w:bookmarkStart w:id="0" w:name="_GoBack"/>
      <w:bookmarkEnd w:id="0"/>
    </w:p>
    <w:p>
      <w:r>
        <w:rPr>
          <w:rtl w:val="0"/>
        </w:rPr>
        <w:t xml:space="preserve">Asset URL: </w:t>
      </w:r>
      <w:r>
        <w:fldChar w:fldCharType="begin"/>
      </w:r>
      <w:r>
        <w:instrText xml:space="preserve"> HYPERLINK "https://cbatuic.github.io/assets/img_tree.png" \h </w:instrText>
      </w:r>
      <w:r>
        <w:fldChar w:fldCharType="separate"/>
      </w:r>
      <w:r>
        <w:rPr>
          <w:color w:val="1155CC"/>
          <w:u w:val="single"/>
          <w:rtl w:val="0"/>
        </w:rPr>
        <w:t>https://cbatuic.github.io/assets/img_tree.png</w:t>
      </w:r>
      <w:r>
        <w:rPr>
          <w:color w:val="1155CC"/>
          <w:u w:val="single"/>
          <w:rtl w:val="0"/>
        </w:rPr>
        <w:fldChar w:fldCharType="end"/>
      </w:r>
    </w:p>
    <w:p/>
    <w:tbl>
      <w:tblPr>
        <w:tblStyle w:val="4"/>
        <w:tblW w:w="96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0"/>
        <w:gridCol w:w="4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4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4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2" w:hRule="atLeast"/>
        </w:trPr>
        <w:tc>
          <w:tcPr>
            <w:tcW w:w="48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48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943100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6" w:hRule="atLeast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href=”act434.css”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48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2" w:hRule="atLeast"/>
        </w:trPr>
        <w:tc>
          <w:tcPr>
            <w:tcW w:w="48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48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77" w:hRule="atLeast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 w:cs="Courier New"/>
                <w:lang w:val="en-US"/>
              </w:rPr>
              <w:t xml:space="preserve">body </w:t>
            </w:r>
            <w:r>
              <w:rPr>
                <w:rFonts w:hint="default" w:ascii="Courier New" w:hAnsi="Courier New" w:eastAsia="Courier New"/>
                <w:lang w:val="en-US"/>
              </w:rPr>
              <w:t>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background-image: url(“https://cbatuic.github.io/assets/img_tree.png”);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background-repeat: no-repeat;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lang w:val="en-US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background position: top right;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  <w:lang w:val="en-US"/>
              </w:rPr>
              <w:t>}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48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4" w:hRule="atLeast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https://cbatuic.github.io/Balaman_WebDev_Midterm/act43/act434.html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C31EE"/>
    <w:rsid w:val="185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7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2020-09-20T11:52:00Z</dcterms:created>
  <dc:creator>google1592443433</dc:creator>
  <cp:lastModifiedBy>google1592443433</cp:lastModifiedBy>
  <dcterms:modified xsi:type="dcterms:W3CDTF">2020-09-20T12:59:26Z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