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E2FC0" w14:textId="771FD56C" w:rsidR="000812DB" w:rsidRDefault="00A147D4">
      <w:pPr>
        <w:rPr>
          <w:sz w:val="22"/>
        </w:rPr>
      </w:pPr>
      <w:r w:rsidRPr="00A147D4">
        <w:rPr>
          <w:sz w:val="22"/>
        </w:rPr>
        <w:t>Ranoa, Julius</w:t>
      </w:r>
    </w:p>
    <w:p w14:paraId="1B4B8127" w14:textId="214222FD" w:rsidR="00A147D4" w:rsidRDefault="00A147D4">
      <w:pPr>
        <w:rPr>
          <w:sz w:val="22"/>
        </w:rPr>
      </w:pPr>
      <w:r>
        <w:rPr>
          <w:sz w:val="22"/>
        </w:rPr>
        <w:t>CSC 121 001 Computer Science I</w:t>
      </w:r>
    </w:p>
    <w:p w14:paraId="3AA684D1" w14:textId="564E40B7" w:rsidR="00A147D4" w:rsidRDefault="005D268B" w:rsidP="005D268B">
      <w:pPr>
        <w:tabs>
          <w:tab w:val="left" w:pos="2300"/>
        </w:tabs>
        <w:rPr>
          <w:sz w:val="22"/>
        </w:rPr>
      </w:pPr>
      <w:r>
        <w:rPr>
          <w:sz w:val="22"/>
        </w:rPr>
        <w:tab/>
      </w:r>
    </w:p>
    <w:p w14:paraId="01450E51" w14:textId="6B559D8C" w:rsidR="00A147D4" w:rsidRDefault="00D975E5">
      <w:pPr>
        <w:rPr>
          <w:sz w:val="22"/>
        </w:rPr>
      </w:pPr>
      <w:r>
        <w:rPr>
          <w:sz w:val="22"/>
        </w:rPr>
        <w:t>Homework. Part I</w:t>
      </w:r>
      <w:r w:rsidR="005D268B">
        <w:rPr>
          <w:sz w:val="22"/>
        </w:rPr>
        <w:t xml:space="preserve"> – Review Questions.</w:t>
      </w:r>
    </w:p>
    <w:p w14:paraId="5142FB10" w14:textId="7526212B" w:rsidR="00A147D4" w:rsidRDefault="0067784C">
      <w:pPr>
        <w:rPr>
          <w:sz w:val="22"/>
        </w:rPr>
      </w:pPr>
      <w:r>
        <w:rPr>
          <w:sz w:val="22"/>
        </w:rPr>
        <w:t>Chapter 5. Page 311</w:t>
      </w:r>
      <w:r w:rsidR="004C22A6">
        <w:rPr>
          <w:sz w:val="22"/>
        </w:rPr>
        <w:t xml:space="preserve"> – 312</w:t>
      </w:r>
      <w:r>
        <w:rPr>
          <w:sz w:val="22"/>
        </w:rPr>
        <w:t>. Qn. 1 – 4, 14 – 16, 19 – 26.</w:t>
      </w:r>
    </w:p>
    <w:p w14:paraId="6C98509B" w14:textId="77777777" w:rsidR="0067784C" w:rsidRDefault="0067784C">
      <w:pPr>
        <w:rPr>
          <w:sz w:val="22"/>
        </w:rPr>
      </w:pPr>
    </w:p>
    <w:p w14:paraId="2A59450B" w14:textId="02C85987" w:rsidR="0067784C" w:rsidRDefault="00D474BE" w:rsidP="00E41CCF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To </w:t>
      </w:r>
      <w:r>
        <w:rPr>
          <w:color w:val="538135" w:themeColor="accent6" w:themeShade="BF"/>
          <w:sz w:val="22"/>
        </w:rPr>
        <w:t>increment</w:t>
      </w:r>
      <w:r w:rsidR="00583F5F">
        <w:rPr>
          <w:sz w:val="22"/>
        </w:rPr>
        <w:t xml:space="preserve"> a value means to increase it by one.</w:t>
      </w:r>
    </w:p>
    <w:p w14:paraId="72A29FD8" w14:textId="389F6C20" w:rsidR="00583F5F" w:rsidRDefault="00D474BE" w:rsidP="00E41CCF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To </w:t>
      </w:r>
      <w:r>
        <w:rPr>
          <w:color w:val="538135" w:themeColor="accent6" w:themeShade="BF"/>
          <w:sz w:val="22"/>
        </w:rPr>
        <w:t>decrement</w:t>
      </w:r>
      <w:r w:rsidR="00583F5F">
        <w:rPr>
          <w:sz w:val="22"/>
        </w:rPr>
        <w:t xml:space="preserve"> a value means to decrease it by one.</w:t>
      </w:r>
    </w:p>
    <w:p w14:paraId="6762C3EB" w14:textId="33B0B7A2" w:rsidR="00583F5F" w:rsidRDefault="00583F5F" w:rsidP="00E41CCF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When the increment or decrement operator is placed before the operand (or to the operand’s left),</w:t>
      </w:r>
      <w:r w:rsidR="00D474BE">
        <w:rPr>
          <w:sz w:val="22"/>
        </w:rPr>
        <w:t xml:space="preserve"> the operator is being used in </w:t>
      </w:r>
      <w:r w:rsidR="00D474BE">
        <w:rPr>
          <w:color w:val="538135" w:themeColor="accent6" w:themeShade="BF"/>
          <w:sz w:val="22"/>
        </w:rPr>
        <w:t>prefix</w:t>
      </w:r>
      <w:r>
        <w:rPr>
          <w:sz w:val="22"/>
        </w:rPr>
        <w:t xml:space="preserve"> mode.</w:t>
      </w:r>
    </w:p>
    <w:p w14:paraId="68346F88" w14:textId="7F6FC64A" w:rsidR="00583F5F" w:rsidRPr="00D474BE" w:rsidRDefault="00583F5F" w:rsidP="00583F5F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When the increment or decrement operator is placed </w:t>
      </w:r>
      <w:r>
        <w:rPr>
          <w:sz w:val="22"/>
        </w:rPr>
        <w:t>after</w:t>
      </w:r>
      <w:r>
        <w:rPr>
          <w:sz w:val="22"/>
        </w:rPr>
        <w:t xml:space="preserve"> the operand (or to the operand’s </w:t>
      </w:r>
      <w:r>
        <w:rPr>
          <w:sz w:val="22"/>
        </w:rPr>
        <w:t>right</w:t>
      </w:r>
      <w:r>
        <w:rPr>
          <w:sz w:val="22"/>
        </w:rPr>
        <w:t>),</w:t>
      </w:r>
      <w:r w:rsidR="00D474BE">
        <w:rPr>
          <w:sz w:val="22"/>
        </w:rPr>
        <w:t xml:space="preserve"> the operator is being used in </w:t>
      </w:r>
      <w:r w:rsidR="00D474BE">
        <w:rPr>
          <w:color w:val="538135" w:themeColor="accent6" w:themeShade="BF"/>
          <w:sz w:val="22"/>
        </w:rPr>
        <w:t>postfix</w:t>
      </w:r>
      <w:r>
        <w:rPr>
          <w:sz w:val="22"/>
        </w:rPr>
        <w:t xml:space="preserve"> mode.</w:t>
      </w:r>
    </w:p>
    <w:p w14:paraId="4C3980F4" w14:textId="05B1FDB0" w:rsidR="00583F5F" w:rsidRDefault="00D00255" w:rsidP="007546DE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T</w:t>
      </w:r>
      <w:r w:rsidR="00256AA7">
        <w:rPr>
          <w:sz w:val="22"/>
        </w:rPr>
        <w:t xml:space="preserve">he </w:t>
      </w:r>
      <w:r w:rsidR="00256AA7">
        <w:rPr>
          <w:color w:val="538135" w:themeColor="accent6" w:themeShade="BF"/>
          <w:sz w:val="22"/>
        </w:rPr>
        <w:t>for</w:t>
      </w:r>
      <w:r>
        <w:rPr>
          <w:sz w:val="22"/>
        </w:rPr>
        <w:t xml:space="preserve"> loop is ideal for situations that require a counter.</w:t>
      </w:r>
    </w:p>
    <w:p w14:paraId="1668A4D3" w14:textId="0C078154" w:rsidR="00D00255" w:rsidRDefault="00256AA7" w:rsidP="007546DE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The </w:t>
      </w:r>
      <w:r>
        <w:rPr>
          <w:color w:val="538135" w:themeColor="accent6" w:themeShade="BF"/>
          <w:sz w:val="22"/>
        </w:rPr>
        <w:t>do-while</w:t>
      </w:r>
      <w:r w:rsidR="00D00255">
        <w:rPr>
          <w:sz w:val="22"/>
        </w:rPr>
        <w:t xml:space="preserve"> loop always iterates at least once.</w:t>
      </w:r>
    </w:p>
    <w:p w14:paraId="4E24B5C2" w14:textId="5329D370" w:rsidR="00D00255" w:rsidRPr="00C32539" w:rsidRDefault="00256AA7" w:rsidP="00D00255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The </w:t>
      </w:r>
      <w:r>
        <w:rPr>
          <w:color w:val="538135" w:themeColor="accent6" w:themeShade="BF"/>
          <w:sz w:val="22"/>
        </w:rPr>
        <w:t>while</w:t>
      </w:r>
      <w:r>
        <w:rPr>
          <w:sz w:val="22"/>
        </w:rPr>
        <w:t xml:space="preserve"> and </w:t>
      </w:r>
      <w:r w:rsidR="00C32539">
        <w:rPr>
          <w:color w:val="538135" w:themeColor="accent6" w:themeShade="BF"/>
          <w:sz w:val="22"/>
        </w:rPr>
        <w:t>for</w:t>
      </w:r>
      <w:r w:rsidR="00D00255">
        <w:rPr>
          <w:sz w:val="22"/>
        </w:rPr>
        <w:t xml:space="preserve"> loops will not iterate at all if their test expressions are false to start with.</w:t>
      </w:r>
    </w:p>
    <w:p w14:paraId="37CDC26C" w14:textId="268B463C" w:rsidR="00D00255" w:rsidRDefault="00901DEE" w:rsidP="00D00255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T</w:t>
      </w:r>
      <w:r w:rsidR="00476045">
        <w:rPr>
          <w:sz w:val="22"/>
        </w:rPr>
        <w:t xml:space="preserve">he </w:t>
      </w:r>
      <w:r w:rsidR="00476045">
        <w:rPr>
          <w:color w:val="538135" w:themeColor="accent6" w:themeShade="BF"/>
          <w:sz w:val="22"/>
        </w:rPr>
        <w:t>break</w:t>
      </w:r>
      <w:r>
        <w:rPr>
          <w:sz w:val="22"/>
        </w:rPr>
        <w:t xml:space="preserve"> statement causes a loop to terminate immediately.</w:t>
      </w:r>
    </w:p>
    <w:p w14:paraId="74428C9B" w14:textId="122EE56B" w:rsidR="00901DEE" w:rsidRDefault="00476045" w:rsidP="00D00255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The </w:t>
      </w:r>
      <w:r>
        <w:rPr>
          <w:color w:val="538135" w:themeColor="accent6" w:themeShade="BF"/>
          <w:sz w:val="22"/>
        </w:rPr>
        <w:t>continue</w:t>
      </w:r>
      <w:r w:rsidR="00901DEE">
        <w:rPr>
          <w:sz w:val="22"/>
        </w:rPr>
        <w:t xml:space="preserve"> statement causes a loop to skip the remaining statements in the current iteration.</w:t>
      </w:r>
    </w:p>
    <w:p w14:paraId="3206596E" w14:textId="0B25FD2A" w:rsidR="00901DEE" w:rsidRDefault="00901DEE" w:rsidP="00D00255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What header file do you need to include in a program that performs file operations?</w:t>
      </w:r>
      <w:r w:rsidR="00476045">
        <w:rPr>
          <w:sz w:val="22"/>
        </w:rPr>
        <w:t xml:space="preserve"> </w:t>
      </w:r>
      <w:proofErr w:type="spellStart"/>
      <w:r w:rsidR="00476045">
        <w:rPr>
          <w:color w:val="538135" w:themeColor="accent6" w:themeShade="BF"/>
          <w:sz w:val="22"/>
        </w:rPr>
        <w:t>fstream</w:t>
      </w:r>
      <w:proofErr w:type="spellEnd"/>
    </w:p>
    <w:p w14:paraId="2A174F32" w14:textId="7A527A41" w:rsidR="00901DEE" w:rsidRDefault="00901DEE" w:rsidP="00D00255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What data type do you use when you want to create a file stream object that can write data to a file?</w:t>
      </w:r>
      <w:r w:rsidR="00476045">
        <w:rPr>
          <w:sz w:val="22"/>
        </w:rPr>
        <w:t xml:space="preserve"> </w:t>
      </w:r>
      <w:proofErr w:type="spellStart"/>
      <w:r w:rsidR="00546750">
        <w:rPr>
          <w:color w:val="538135" w:themeColor="accent6" w:themeShade="BF"/>
          <w:sz w:val="22"/>
        </w:rPr>
        <w:t>o</w:t>
      </w:r>
      <w:r w:rsidR="00B16712">
        <w:rPr>
          <w:color w:val="538135" w:themeColor="accent6" w:themeShade="BF"/>
          <w:sz w:val="22"/>
        </w:rPr>
        <w:t>f</w:t>
      </w:r>
      <w:r w:rsidR="00546750">
        <w:rPr>
          <w:color w:val="538135" w:themeColor="accent6" w:themeShade="BF"/>
          <w:sz w:val="22"/>
        </w:rPr>
        <w:t>stream</w:t>
      </w:r>
      <w:proofErr w:type="spellEnd"/>
    </w:p>
    <w:p w14:paraId="23F3D2A8" w14:textId="40BAABEC" w:rsidR="00901DEE" w:rsidRDefault="00901DEE" w:rsidP="00D00255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What happens if you open an output file and the file already exists?</w:t>
      </w:r>
      <w:r w:rsidR="00476045">
        <w:rPr>
          <w:sz w:val="22"/>
        </w:rPr>
        <w:t xml:space="preserve"> </w:t>
      </w:r>
      <w:r w:rsidR="00476045">
        <w:rPr>
          <w:color w:val="538135" w:themeColor="accent6" w:themeShade="BF"/>
          <w:sz w:val="22"/>
        </w:rPr>
        <w:t>The existing file will be erased and new file will be created.</w:t>
      </w:r>
    </w:p>
    <w:p w14:paraId="7259FDEF" w14:textId="5F15F071" w:rsidR="00901DEE" w:rsidRPr="009B1EC4" w:rsidRDefault="00901DEE" w:rsidP="00D00255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What data type do you use when you want to create a file stream object that can read data from a file?</w:t>
      </w:r>
      <w:r w:rsidR="00B16712">
        <w:rPr>
          <w:sz w:val="22"/>
        </w:rPr>
        <w:t xml:space="preserve"> </w:t>
      </w:r>
      <w:proofErr w:type="spellStart"/>
      <w:r w:rsidR="00B16712">
        <w:rPr>
          <w:color w:val="538135" w:themeColor="accent6" w:themeShade="BF"/>
          <w:sz w:val="22"/>
        </w:rPr>
        <w:t>ifstream</w:t>
      </w:r>
      <w:proofErr w:type="spellEnd"/>
    </w:p>
    <w:p w14:paraId="6B00D589" w14:textId="77777777" w:rsidR="009B1EC4" w:rsidRDefault="009B1EC4" w:rsidP="009B1EC4">
      <w:pPr>
        <w:rPr>
          <w:sz w:val="22"/>
        </w:rPr>
      </w:pPr>
    </w:p>
    <w:p w14:paraId="1A0CC7EE" w14:textId="65485069" w:rsidR="009B1EC4" w:rsidRDefault="00AD0E06" w:rsidP="009B1EC4">
      <w:pPr>
        <w:rPr>
          <w:sz w:val="22"/>
        </w:rPr>
      </w:pPr>
      <w:r>
        <w:rPr>
          <w:sz w:val="22"/>
        </w:rPr>
        <w:t xml:space="preserve">Homework. Part II </w:t>
      </w:r>
      <w:r w:rsidR="00334AF2">
        <w:rPr>
          <w:sz w:val="22"/>
        </w:rPr>
        <w:t>–</w:t>
      </w:r>
      <w:r>
        <w:rPr>
          <w:sz w:val="22"/>
        </w:rPr>
        <w:t xml:space="preserve"> </w:t>
      </w:r>
      <w:r w:rsidR="00334AF2">
        <w:rPr>
          <w:sz w:val="22"/>
        </w:rPr>
        <w:t>Programming Challenge.</w:t>
      </w:r>
    </w:p>
    <w:p w14:paraId="3A49C04E" w14:textId="2767DE35" w:rsidR="00C125C5" w:rsidRDefault="00334AF2" w:rsidP="009B1EC4">
      <w:pPr>
        <w:rPr>
          <w:sz w:val="22"/>
        </w:rPr>
      </w:pPr>
      <w:r>
        <w:rPr>
          <w:sz w:val="22"/>
        </w:rPr>
        <w:t>Chapter 5. Page 321. Qn. 26 – Using Files – Total and Average Rainfall</w:t>
      </w:r>
    </w:p>
    <w:p w14:paraId="587BFB63" w14:textId="77777777" w:rsidR="00334AF2" w:rsidRDefault="00334AF2" w:rsidP="009B1EC4">
      <w:pPr>
        <w:rPr>
          <w:sz w:val="22"/>
        </w:rPr>
      </w:pPr>
    </w:p>
    <w:p w14:paraId="56C4578B" w14:textId="1E02E8AF" w:rsidR="00334AF2" w:rsidRDefault="007E1AF6" w:rsidP="009B1EC4">
      <w:pPr>
        <w:rPr>
          <w:sz w:val="22"/>
        </w:rPr>
      </w:pPr>
      <w:r>
        <w:rPr>
          <w:sz w:val="22"/>
        </w:rPr>
        <w:t>Files:</w:t>
      </w:r>
      <w:r>
        <w:rPr>
          <w:sz w:val="22"/>
        </w:rPr>
        <w:tab/>
        <w:t>main.cpp</w:t>
      </w:r>
    </w:p>
    <w:p w14:paraId="7A620912" w14:textId="1BBE8B7F" w:rsidR="007E1AF6" w:rsidRDefault="007E1AF6" w:rsidP="009B1EC4">
      <w:pPr>
        <w:rPr>
          <w:sz w:val="22"/>
        </w:rPr>
      </w:pPr>
      <w:r>
        <w:rPr>
          <w:sz w:val="22"/>
        </w:rPr>
        <w:tab/>
      </w:r>
      <w:proofErr w:type="spellStart"/>
      <w:r w:rsidR="008206B2">
        <w:rPr>
          <w:sz w:val="22"/>
        </w:rPr>
        <w:t>RainfallReader.h</w:t>
      </w:r>
      <w:proofErr w:type="spellEnd"/>
    </w:p>
    <w:p w14:paraId="1537E0FA" w14:textId="59A3DCCC" w:rsidR="008206B2" w:rsidRDefault="008206B2" w:rsidP="009B1EC4">
      <w:pPr>
        <w:rPr>
          <w:sz w:val="22"/>
        </w:rPr>
      </w:pPr>
      <w:r>
        <w:rPr>
          <w:sz w:val="22"/>
        </w:rPr>
        <w:tab/>
        <w:t>RainfallReader.cpp</w:t>
      </w:r>
    </w:p>
    <w:p w14:paraId="77FA5535" w14:textId="6A182084" w:rsidR="008206B2" w:rsidRDefault="008206B2" w:rsidP="009B1EC4">
      <w:pPr>
        <w:rPr>
          <w:sz w:val="22"/>
        </w:rPr>
      </w:pPr>
      <w:r>
        <w:rPr>
          <w:sz w:val="22"/>
        </w:rPr>
        <w:tab/>
        <w:t>Rainfall.txt</w:t>
      </w:r>
    </w:p>
    <w:p w14:paraId="7E5A5266" w14:textId="77777777" w:rsidR="008206B2" w:rsidRDefault="008206B2" w:rsidP="009B1EC4">
      <w:pPr>
        <w:rPr>
          <w:sz w:val="22"/>
        </w:rPr>
      </w:pPr>
    </w:p>
    <w:p w14:paraId="3AA465C2" w14:textId="14B1AF36" w:rsidR="008206B2" w:rsidRDefault="00302B5A" w:rsidP="009B1EC4">
      <w:pPr>
        <w:rPr>
          <w:sz w:val="22"/>
        </w:rPr>
      </w:pPr>
      <w:r>
        <w:rPr>
          <w:sz w:val="22"/>
        </w:rPr>
        <w:t>Screenshot of Runtime:</w:t>
      </w:r>
    </w:p>
    <w:p w14:paraId="610B4092" w14:textId="77777777" w:rsidR="00FF1203" w:rsidRDefault="00DA6547" w:rsidP="009B1EC4">
      <w:pPr>
        <w:rPr>
          <w:sz w:val="22"/>
        </w:rPr>
      </w:pPr>
      <w:bookmarkStart w:id="0" w:name="_GoBack"/>
      <w:r w:rsidRPr="00DA6547">
        <w:rPr>
          <w:sz w:val="22"/>
        </w:rPr>
        <w:drawing>
          <wp:inline distT="0" distB="0" distL="0" distR="0" wp14:anchorId="60591044" wp14:editId="147F0901">
            <wp:extent cx="4166235" cy="1003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6786" cy="113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362A306" w14:textId="77777777" w:rsidR="00FF1203" w:rsidRDefault="00FF1203" w:rsidP="009B1EC4">
      <w:pPr>
        <w:rPr>
          <w:sz w:val="22"/>
        </w:rPr>
      </w:pPr>
    </w:p>
    <w:p w14:paraId="56422A60" w14:textId="77777777" w:rsidR="00FF1203" w:rsidRDefault="00FF1203">
      <w:pPr>
        <w:rPr>
          <w:sz w:val="22"/>
        </w:rPr>
      </w:pPr>
      <w:r>
        <w:rPr>
          <w:sz w:val="22"/>
        </w:rPr>
        <w:br w:type="page"/>
      </w:r>
    </w:p>
    <w:p w14:paraId="596CC928" w14:textId="5DE5DC52" w:rsidR="00302B5A" w:rsidRDefault="00021BF6" w:rsidP="009B1EC4">
      <w:pPr>
        <w:rPr>
          <w:sz w:val="22"/>
        </w:rPr>
      </w:pPr>
      <w:r>
        <w:rPr>
          <w:sz w:val="22"/>
        </w:rPr>
        <w:lastRenderedPageBreak/>
        <w:t>Source Files:</w:t>
      </w:r>
    </w:p>
    <w:p w14:paraId="093D8592" w14:textId="77777777" w:rsidR="00021BF6" w:rsidRDefault="00021BF6" w:rsidP="009B1EC4">
      <w:pPr>
        <w:rPr>
          <w:sz w:val="22"/>
        </w:rPr>
      </w:pPr>
    </w:p>
    <w:p w14:paraId="558AC03C" w14:textId="57D309E0" w:rsidR="0056258F" w:rsidRDefault="0056258F" w:rsidP="009B1EC4">
      <w:pPr>
        <w:rPr>
          <w:b/>
          <w:sz w:val="22"/>
        </w:rPr>
      </w:pPr>
      <w:r>
        <w:rPr>
          <w:b/>
          <w:sz w:val="22"/>
        </w:rPr>
        <w:t>main.cpp</w:t>
      </w:r>
    </w:p>
    <w:bookmarkStart w:id="1" w:name="_MON_1567290010"/>
    <w:bookmarkStart w:id="2" w:name="_MON_1567290016"/>
    <w:bookmarkStart w:id="3" w:name="_MON_1567290034"/>
    <w:bookmarkEnd w:id="1"/>
    <w:bookmarkEnd w:id="2"/>
    <w:bookmarkEnd w:id="3"/>
    <w:p w14:paraId="28D6E9C6" w14:textId="78C98CA9" w:rsidR="0056258F" w:rsidRDefault="00FF1203" w:rsidP="009B1EC4">
      <w:pPr>
        <w:rPr>
          <w:b/>
          <w:sz w:val="22"/>
        </w:rPr>
      </w:pPr>
      <w:r>
        <w:rPr>
          <w:b/>
          <w:sz w:val="22"/>
        </w:rPr>
        <w:object w:dxaOrig="9360" w:dyaOrig="2040" w14:anchorId="67262A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55pt;height:102.1pt" o:ole="">
            <v:imagedata r:id="rId6" o:title=""/>
          </v:shape>
          <o:OLEObject Type="Embed" ProgID="Word.Document.12" ShapeID="_x0000_i1025" DrawAspect="Content" ObjectID="_1567290341" r:id="rId7">
            <o:FieldCodes>\s</o:FieldCodes>
          </o:OLEObject>
        </w:object>
      </w:r>
    </w:p>
    <w:p w14:paraId="0BDAD4B9" w14:textId="77777777" w:rsidR="00CC75F4" w:rsidRDefault="00CC75F4" w:rsidP="009B1EC4">
      <w:pPr>
        <w:rPr>
          <w:b/>
          <w:sz w:val="22"/>
        </w:rPr>
      </w:pPr>
    </w:p>
    <w:p w14:paraId="651F7361" w14:textId="3FB73F7D" w:rsidR="00CC75F4" w:rsidRDefault="00FF1203" w:rsidP="009B1EC4">
      <w:pPr>
        <w:rPr>
          <w:b/>
          <w:sz w:val="22"/>
        </w:rPr>
      </w:pPr>
      <w:r>
        <w:rPr>
          <w:b/>
          <w:sz w:val="22"/>
        </w:rPr>
        <w:t xml:space="preserve">Header File: </w:t>
      </w:r>
      <w:proofErr w:type="spellStart"/>
      <w:r w:rsidR="00CC75F4">
        <w:rPr>
          <w:b/>
          <w:sz w:val="22"/>
        </w:rPr>
        <w:t>RainfallReader.h</w:t>
      </w:r>
      <w:proofErr w:type="spellEnd"/>
    </w:p>
    <w:p w14:paraId="436096FE" w14:textId="77A6D9C8" w:rsidR="00FF1203" w:rsidRDefault="00FF1203" w:rsidP="009B1EC4">
      <w:pPr>
        <w:rPr>
          <w:b/>
          <w:sz w:val="22"/>
        </w:rPr>
      </w:pPr>
      <w:r>
        <w:rPr>
          <w:b/>
          <w:sz w:val="22"/>
        </w:rPr>
        <w:object w:dxaOrig="9360" w:dyaOrig="2940" w14:anchorId="56FDCCA9">
          <v:shape id="_x0000_i1026" type="#_x0000_t75" style="width:468.55pt;height:147.2pt" o:ole="">
            <v:imagedata r:id="rId8" o:title=""/>
          </v:shape>
          <o:OLEObject Type="Embed" ProgID="Word.Document.12" ShapeID="_x0000_i1026" DrawAspect="Content" ObjectID="_1567290342" r:id="rId9">
            <o:FieldCodes>\s</o:FieldCodes>
          </o:OLEObject>
        </w:object>
      </w:r>
    </w:p>
    <w:p w14:paraId="029A3698" w14:textId="77777777" w:rsidR="00CC75F4" w:rsidRDefault="00CC75F4" w:rsidP="009B1EC4">
      <w:pPr>
        <w:rPr>
          <w:b/>
          <w:sz w:val="22"/>
        </w:rPr>
      </w:pPr>
    </w:p>
    <w:p w14:paraId="61A144BC" w14:textId="740B7104" w:rsidR="00FF1203" w:rsidRDefault="00FF1203" w:rsidP="009B1EC4">
      <w:pPr>
        <w:rPr>
          <w:b/>
          <w:sz w:val="22"/>
        </w:rPr>
      </w:pPr>
      <w:r>
        <w:rPr>
          <w:b/>
          <w:sz w:val="22"/>
        </w:rPr>
        <w:t>Implementation File: RainfallReader.cpp</w:t>
      </w:r>
    </w:p>
    <w:bookmarkStart w:id="4" w:name="_MON_1567290191"/>
    <w:bookmarkStart w:id="5" w:name="_MON_1567290200"/>
    <w:bookmarkEnd w:id="4"/>
    <w:bookmarkEnd w:id="5"/>
    <w:p w14:paraId="02D6DC3B" w14:textId="2F4F0A11" w:rsidR="00FF1203" w:rsidRPr="00CC75F4" w:rsidRDefault="00F6651A" w:rsidP="009B1EC4">
      <w:pPr>
        <w:rPr>
          <w:b/>
          <w:sz w:val="22"/>
        </w:rPr>
      </w:pPr>
      <w:r>
        <w:rPr>
          <w:b/>
          <w:sz w:val="22"/>
        </w:rPr>
        <w:object w:dxaOrig="9360" w:dyaOrig="4980" w14:anchorId="0641F37D">
          <v:shape id="_x0000_i1027" type="#_x0000_t75" style="width:468.55pt;height:249.3pt" o:ole="">
            <v:imagedata r:id="rId10" o:title=""/>
          </v:shape>
          <o:OLEObject Type="Embed" ProgID="Word.Document.12" ShapeID="_x0000_i1027" DrawAspect="Content" ObjectID="_1567290343" r:id="rId11">
            <o:FieldCodes>\s</o:FieldCodes>
          </o:OLEObject>
        </w:object>
      </w:r>
    </w:p>
    <w:p w14:paraId="7EEA98D9" w14:textId="77777777" w:rsidR="00021BF6" w:rsidRDefault="00021BF6" w:rsidP="009B1EC4">
      <w:pPr>
        <w:rPr>
          <w:sz w:val="22"/>
        </w:rPr>
      </w:pPr>
    </w:p>
    <w:p w14:paraId="3D6DEED4" w14:textId="77777777" w:rsidR="00302B5A" w:rsidRDefault="00302B5A" w:rsidP="009B1EC4">
      <w:pPr>
        <w:rPr>
          <w:sz w:val="22"/>
        </w:rPr>
      </w:pPr>
    </w:p>
    <w:p w14:paraId="555B60FB" w14:textId="77777777" w:rsidR="00F6651A" w:rsidRDefault="00F6651A" w:rsidP="009B1EC4">
      <w:pPr>
        <w:rPr>
          <w:sz w:val="22"/>
        </w:rPr>
      </w:pPr>
    </w:p>
    <w:p w14:paraId="2DA46B54" w14:textId="77777777" w:rsidR="00F6651A" w:rsidRDefault="00F6651A" w:rsidP="009B1EC4">
      <w:pPr>
        <w:rPr>
          <w:sz w:val="22"/>
        </w:rPr>
      </w:pPr>
    </w:p>
    <w:p w14:paraId="17B64FCF" w14:textId="38FBD359" w:rsidR="00F6651A" w:rsidRDefault="00F6651A" w:rsidP="009B1EC4">
      <w:pPr>
        <w:rPr>
          <w:sz w:val="22"/>
        </w:rPr>
      </w:pPr>
      <w:r>
        <w:rPr>
          <w:sz w:val="22"/>
        </w:rPr>
        <w:object w:dxaOrig="9360" w:dyaOrig="4300" w14:anchorId="2FE7C15E">
          <v:shape id="_x0000_i1028" type="#_x0000_t75" style="width:468.55pt;height:214.95pt" o:ole="">
            <v:imagedata r:id="rId12" o:title=""/>
          </v:shape>
          <o:OLEObject Type="Embed" ProgID="Word.Document.12" ShapeID="_x0000_i1028" DrawAspect="Content" ObjectID="_1567290344" r:id="rId13">
            <o:FieldCodes>\s</o:FieldCodes>
          </o:OLEObject>
        </w:object>
      </w:r>
    </w:p>
    <w:p w14:paraId="18AC6AF8" w14:textId="77777777" w:rsidR="005316D8" w:rsidRDefault="005316D8" w:rsidP="009B1EC4">
      <w:pPr>
        <w:rPr>
          <w:sz w:val="22"/>
        </w:rPr>
      </w:pPr>
    </w:p>
    <w:p w14:paraId="29905E99" w14:textId="383E4163" w:rsidR="005316D8" w:rsidRDefault="005316D8" w:rsidP="009B1EC4">
      <w:pPr>
        <w:rPr>
          <w:b/>
          <w:sz w:val="22"/>
        </w:rPr>
      </w:pPr>
      <w:r>
        <w:rPr>
          <w:b/>
          <w:sz w:val="22"/>
        </w:rPr>
        <w:t>Data File: Rainfall.txt</w:t>
      </w:r>
    </w:p>
    <w:p w14:paraId="3ABB2319" w14:textId="07E19FF2" w:rsidR="005316D8" w:rsidRPr="005316D8" w:rsidRDefault="00A61ABA" w:rsidP="009B1EC4">
      <w:pPr>
        <w:rPr>
          <w:b/>
          <w:sz w:val="22"/>
        </w:rPr>
      </w:pPr>
      <w:r>
        <w:rPr>
          <w:b/>
          <w:sz w:val="22"/>
        </w:rPr>
        <w:object w:dxaOrig="9360" w:dyaOrig="680" w14:anchorId="75C1C1E1">
          <v:shape id="_x0000_i1029" type="#_x0000_t75" style="width:468.55pt;height:34.4pt" o:ole="">
            <v:imagedata r:id="rId14" o:title=""/>
          </v:shape>
          <o:OLEObject Type="Embed" ProgID="Word.Document.12" ShapeID="_x0000_i1029" DrawAspect="Content" ObjectID="_1567290345" r:id="rId15">
            <o:FieldCodes>\s</o:FieldCodes>
          </o:OLEObject>
        </w:object>
      </w:r>
    </w:p>
    <w:sectPr w:rsidR="005316D8" w:rsidRPr="005316D8" w:rsidSect="002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24F43"/>
    <w:multiLevelType w:val="hybridMultilevel"/>
    <w:tmpl w:val="1E3C3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44E24"/>
    <w:multiLevelType w:val="hybridMultilevel"/>
    <w:tmpl w:val="1D966962"/>
    <w:lvl w:ilvl="0" w:tplc="B744361C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3655F"/>
    <w:multiLevelType w:val="hybridMultilevel"/>
    <w:tmpl w:val="239208AA"/>
    <w:lvl w:ilvl="0" w:tplc="70226AC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B55"/>
    <w:rsid w:val="00021BF6"/>
    <w:rsid w:val="000812DB"/>
    <w:rsid w:val="00256AA7"/>
    <w:rsid w:val="002608A7"/>
    <w:rsid w:val="00302B5A"/>
    <w:rsid w:val="00334AF2"/>
    <w:rsid w:val="00476045"/>
    <w:rsid w:val="004C22A6"/>
    <w:rsid w:val="005316D8"/>
    <w:rsid w:val="00546750"/>
    <w:rsid w:val="0056258F"/>
    <w:rsid w:val="00583F5F"/>
    <w:rsid w:val="005D268B"/>
    <w:rsid w:val="0067784C"/>
    <w:rsid w:val="007546DE"/>
    <w:rsid w:val="007E1AF6"/>
    <w:rsid w:val="008206B2"/>
    <w:rsid w:val="00901DEE"/>
    <w:rsid w:val="009B1EC4"/>
    <w:rsid w:val="009C2B55"/>
    <w:rsid w:val="00A147D4"/>
    <w:rsid w:val="00A61ABA"/>
    <w:rsid w:val="00A744AA"/>
    <w:rsid w:val="00AD0E06"/>
    <w:rsid w:val="00B16712"/>
    <w:rsid w:val="00C125C5"/>
    <w:rsid w:val="00C32539"/>
    <w:rsid w:val="00CC75F4"/>
    <w:rsid w:val="00D00255"/>
    <w:rsid w:val="00D4075C"/>
    <w:rsid w:val="00D474BE"/>
    <w:rsid w:val="00D975E5"/>
    <w:rsid w:val="00DA6547"/>
    <w:rsid w:val="00E41CCF"/>
    <w:rsid w:val="00F6651A"/>
    <w:rsid w:val="00FF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54F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Word_Document3.docx"/><Relationship Id="rId12" Type="http://schemas.openxmlformats.org/officeDocument/2006/relationships/image" Target="media/image5.emf"/><Relationship Id="rId13" Type="http://schemas.openxmlformats.org/officeDocument/2006/relationships/package" Target="embeddings/Microsoft_Word_Document4.docx"/><Relationship Id="rId14" Type="http://schemas.openxmlformats.org/officeDocument/2006/relationships/image" Target="media/image6.emf"/><Relationship Id="rId15" Type="http://schemas.openxmlformats.org/officeDocument/2006/relationships/package" Target="embeddings/Microsoft_Word_Document5.docx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package" Target="embeddings/Microsoft_Word_Document1.docx"/><Relationship Id="rId8" Type="http://schemas.openxmlformats.org/officeDocument/2006/relationships/image" Target="media/image3.emf"/><Relationship Id="rId9" Type="http://schemas.openxmlformats.org/officeDocument/2006/relationships/package" Target="embeddings/Microsoft_Word_Document2.docx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273</Words>
  <Characters>1561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Ranoa</dc:creator>
  <cp:keywords/>
  <dc:description/>
  <cp:lastModifiedBy>Jason Ranoa</cp:lastModifiedBy>
  <cp:revision>31</cp:revision>
  <dcterms:created xsi:type="dcterms:W3CDTF">2017-09-19T05:41:00Z</dcterms:created>
  <dcterms:modified xsi:type="dcterms:W3CDTF">2017-09-19T06:39:00Z</dcterms:modified>
</cp:coreProperties>
</file>