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0C9" w14:textId="77777777" w:rsidR="00B2440A" w:rsidRDefault="00B2440A" w:rsidP="00B2440A"/>
    <w:p w14:paraId="200F7F3C" w14:textId="77777777" w:rsidR="00B2440A" w:rsidRDefault="00B2440A" w:rsidP="00B2440A">
      <w:r>
        <w:t>Angular Notes</w:t>
      </w:r>
    </w:p>
    <w:p w14:paraId="0D90EDD4" w14:textId="77777777" w:rsidR="00B2440A" w:rsidRDefault="00B2440A" w:rsidP="00B2440A"/>
    <w:p w14:paraId="0C008701" w14:textId="77777777" w:rsidR="00B2440A" w:rsidRDefault="00B2440A" w:rsidP="00B2440A">
      <w:r>
        <w:t xml:space="preserve">-&gt; install Angular Essentials extension, that is pack of more than 5 extensions that </w:t>
      </w:r>
      <w:proofErr w:type="spellStart"/>
      <w:r>
        <w:t>usefull</w:t>
      </w:r>
      <w:proofErr w:type="spellEnd"/>
      <w:r>
        <w:t xml:space="preserve"> for development in VS code.</w:t>
      </w:r>
    </w:p>
    <w:p w14:paraId="0B47F28E" w14:textId="77777777" w:rsidR="00B2440A" w:rsidRDefault="00B2440A" w:rsidP="00B2440A">
      <w:r>
        <w:t xml:space="preserve">-&gt; TO run your Angular project hit </w:t>
      </w:r>
      <w:proofErr w:type="spellStart"/>
      <w:r>
        <w:t>npm</w:t>
      </w:r>
      <w:proofErr w:type="spellEnd"/>
      <w:r>
        <w:t xml:space="preserve"> start command</w:t>
      </w:r>
    </w:p>
    <w:p w14:paraId="6230E61C" w14:textId="77777777" w:rsidR="00B2440A" w:rsidRDefault="00B2440A" w:rsidP="00B2440A"/>
    <w:p w14:paraId="73ED8DDB" w14:textId="54ABC5D4" w:rsidR="00C2092B" w:rsidRDefault="00B2440A" w:rsidP="00B2440A">
      <w:r>
        <w:t xml:space="preserve">-&gt; ACADEMIND_JETBRAINS is the code for free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edditor</w:t>
      </w:r>
      <w:proofErr w:type="spellEnd"/>
      <w:r>
        <w:t xml:space="preserve"> for six months.</w:t>
      </w:r>
    </w:p>
    <w:p w14:paraId="62C37819" w14:textId="77777777" w:rsidR="00B2440A" w:rsidRDefault="00B2440A" w:rsidP="00B2440A"/>
    <w:p w14:paraId="2A59A738" w14:textId="4E94F82C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are the Configuration files for TypeScript, generally no need to change. They are generally for the </w:t>
      </w:r>
      <w:proofErr w:type="gramStart"/>
      <w:r>
        <w:t>in built</w:t>
      </w:r>
      <w:proofErr w:type="gramEnd"/>
      <w:r>
        <w:t xml:space="preserve"> use to convert TypeScript code to JavaScript when software runs in browser.</w:t>
      </w:r>
    </w:p>
    <w:p w14:paraId="6E955868" w14:textId="5DE416E2" w:rsidR="00B2440A" w:rsidRDefault="00B2440A" w:rsidP="00B2440A">
      <w:r w:rsidRPr="00B2440A">
        <w:drawing>
          <wp:inline distT="0" distB="0" distL="0" distR="0" wp14:anchorId="124EC587" wp14:editId="72FC9552">
            <wp:extent cx="3772227" cy="3802710"/>
            <wp:effectExtent l="0" t="0" r="0" b="7620"/>
            <wp:docPr id="3524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B8F" w14:textId="552C9891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files are main files about project introduction and for identify the project dependency for various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pakages</w:t>
      </w:r>
      <w:proofErr w:type="spellEnd"/>
      <w:r>
        <w:t>.</w:t>
      </w:r>
    </w:p>
    <w:p w14:paraId="4C5F7B93" w14:textId="30EED343" w:rsidR="00B2440A" w:rsidRDefault="00B2440A" w:rsidP="00B2440A">
      <w:pPr>
        <w:pStyle w:val="ListParagraph"/>
      </w:pPr>
      <w:r w:rsidRPr="00B2440A">
        <w:lastRenderedPageBreak/>
        <w:drawing>
          <wp:inline distT="0" distB="0" distL="0" distR="0" wp14:anchorId="552B7AB2" wp14:editId="000EE8D7">
            <wp:extent cx="3718882" cy="3802710"/>
            <wp:effectExtent l="0" t="0" r="0" b="7620"/>
            <wp:docPr id="5767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353" w14:textId="77777777" w:rsidR="00B2440A" w:rsidRDefault="00B2440A" w:rsidP="00B2440A">
      <w:pPr>
        <w:pStyle w:val="ListParagraph"/>
      </w:pPr>
    </w:p>
    <w:p w14:paraId="353185EB" w14:textId="6C581100" w:rsidR="00B2440A" w:rsidRDefault="00CF3D8A" w:rsidP="00CF3D8A">
      <w:pPr>
        <w:pStyle w:val="ListParagraph"/>
        <w:numPr>
          <w:ilvl w:val="0"/>
          <w:numId w:val="2"/>
        </w:numPr>
      </w:pPr>
      <w:r>
        <w:t xml:space="preserve">Below file is generally use of the configuration of </w:t>
      </w:r>
      <w:proofErr w:type="gramStart"/>
      <w:r>
        <w:t>Angular  and</w:t>
      </w:r>
      <w:proofErr w:type="gramEnd"/>
      <w:r>
        <w:t xml:space="preserve"> it’s various tools.</w:t>
      </w:r>
    </w:p>
    <w:p w14:paraId="6EC6B127" w14:textId="00EFB0A4" w:rsidR="00CF3D8A" w:rsidRDefault="00CF3D8A" w:rsidP="00CF3D8A">
      <w:pPr>
        <w:pStyle w:val="ListParagraph"/>
      </w:pPr>
      <w:r>
        <w:t xml:space="preserve">File name is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0D2D784D" w14:textId="01B6BCAE" w:rsidR="00CF3D8A" w:rsidRDefault="00CF3D8A" w:rsidP="00CF3D8A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src</w:t>
      </w:r>
      <w:proofErr w:type="spellEnd"/>
      <w:r>
        <w:t xml:space="preserve"> folder is main and important folder for your development code. </w:t>
      </w:r>
      <w:proofErr w:type="gramStart"/>
      <w:r>
        <w:t>Generally</w:t>
      </w:r>
      <w:proofErr w:type="gramEnd"/>
      <w:r>
        <w:t xml:space="preserve"> all files and folders comes under this folder.</w:t>
      </w:r>
    </w:p>
    <w:p w14:paraId="3BDBBEA9" w14:textId="25D273FB" w:rsidR="00CF3D8A" w:rsidRDefault="00CF3D8A" w:rsidP="00CF3D8A">
      <w:pPr>
        <w:ind w:left="360"/>
      </w:pPr>
      <w:r w:rsidRPr="00CF3D8A">
        <w:lastRenderedPageBreak/>
        <w:drawing>
          <wp:inline distT="0" distB="0" distL="0" distR="0" wp14:anchorId="15B83688" wp14:editId="5710CAC8">
            <wp:extent cx="3825572" cy="3863675"/>
            <wp:effectExtent l="0" t="0" r="3810" b="3810"/>
            <wp:docPr id="781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D71" w14:textId="77777777" w:rsidR="00CF3D8A" w:rsidRDefault="00CF3D8A" w:rsidP="00CF3D8A">
      <w:pPr>
        <w:ind w:left="360"/>
      </w:pPr>
    </w:p>
    <w:p w14:paraId="129F5CEA" w14:textId="60AEE160" w:rsidR="00756C38" w:rsidRDefault="00756C38" w:rsidP="00756C38">
      <w:r>
        <w:t xml:space="preserve">==== How Angular project </w:t>
      </w:r>
      <w:proofErr w:type="gramStart"/>
      <w:r>
        <w:t>runs.=</w:t>
      </w:r>
      <w:proofErr w:type="gramEnd"/>
      <w:r>
        <w:t>===</w:t>
      </w:r>
    </w:p>
    <w:p w14:paraId="64214A7C" w14:textId="4143474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First code file that execute after all configuration files is </w:t>
      </w:r>
      <w:proofErr w:type="spellStart"/>
      <w:r>
        <w:t>main.ts</w:t>
      </w:r>
      <w:proofErr w:type="spellEnd"/>
      <w:r>
        <w:t xml:space="preserve"> file.</w:t>
      </w:r>
    </w:p>
    <w:p w14:paraId="644DC7A4" w14:textId="1D870F46" w:rsidR="00756C38" w:rsidRDefault="00756C38" w:rsidP="00756C38">
      <w:pPr>
        <w:ind w:left="360"/>
      </w:pPr>
      <w:r w:rsidRPr="00756C38">
        <w:drawing>
          <wp:inline distT="0" distB="0" distL="0" distR="0" wp14:anchorId="6161AACC" wp14:editId="7BD58811">
            <wp:extent cx="5731510" cy="2122170"/>
            <wp:effectExtent l="0" t="0" r="2540" b="0"/>
            <wp:docPr id="279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3AE" w14:textId="77777777" w:rsidR="00756C38" w:rsidRDefault="00756C38" w:rsidP="00756C38">
      <w:pPr>
        <w:ind w:left="360"/>
      </w:pPr>
    </w:p>
    <w:p w14:paraId="24BA12F2" w14:textId="3670EEE9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we imported </w:t>
      </w:r>
      <w:proofErr w:type="spellStart"/>
      <w:r>
        <w:t>bootstrapApplication</w:t>
      </w:r>
      <w:proofErr w:type="spellEnd"/>
      <w:r>
        <w:t xml:space="preserve"> object from @angular/plarform-browser </w:t>
      </w:r>
      <w:proofErr w:type="spellStart"/>
      <w:r>
        <w:t>pakage</w:t>
      </w:r>
      <w:proofErr w:type="spellEnd"/>
      <w:r>
        <w:t>.</w:t>
      </w:r>
    </w:p>
    <w:p w14:paraId="43E9AD99" w14:textId="617C403C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And another object imported is </w:t>
      </w:r>
      <w:proofErr w:type="spellStart"/>
      <w:r>
        <w:t>AppComponent</w:t>
      </w:r>
      <w:proofErr w:type="spellEnd"/>
      <w:r>
        <w:t xml:space="preserve"> that is from in built folder app/</w:t>
      </w:r>
      <w:proofErr w:type="spellStart"/>
      <w:r>
        <w:t>app.component.ts</w:t>
      </w:r>
      <w:proofErr w:type="spellEnd"/>
      <w:r>
        <w:t xml:space="preserve"> file.</w:t>
      </w:r>
    </w:p>
    <w:p w14:paraId="11758259" w14:textId="7789F206" w:rsidR="00756C38" w:rsidRDefault="00756C38" w:rsidP="00756C3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When </w:t>
      </w:r>
      <w:proofErr w:type="spellStart"/>
      <w:r>
        <w:t>bootstrapApplication</w:t>
      </w:r>
      <w:proofErr w:type="spellEnd"/>
      <w:r>
        <w:t xml:space="preserve"> try to load </w:t>
      </w:r>
      <w:proofErr w:type="spellStart"/>
      <w:r>
        <w:t>AppComponent</w:t>
      </w:r>
      <w:proofErr w:type="spellEnd"/>
      <w:r>
        <w:t xml:space="preserve"> it will go to that app/</w:t>
      </w:r>
      <w:proofErr w:type="spellStart"/>
      <w:r>
        <w:t>app.component.ts</w:t>
      </w:r>
      <w:proofErr w:type="spellEnd"/>
      <w:r>
        <w:t xml:space="preserve"> file as per settings it loads it.</w:t>
      </w:r>
    </w:p>
    <w:p w14:paraId="3D1D55C4" w14:textId="65D9E022" w:rsidR="00756C38" w:rsidRDefault="00756C38" w:rsidP="00756C38">
      <w:r w:rsidRPr="00756C38">
        <w:lastRenderedPageBreak/>
        <w:drawing>
          <wp:inline distT="0" distB="0" distL="0" distR="0" wp14:anchorId="72785B67" wp14:editId="4DD87E10">
            <wp:extent cx="5731510" cy="1976755"/>
            <wp:effectExtent l="0" t="0" r="2540" b="4445"/>
            <wp:docPr id="12051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2E0" w14:textId="77777777" w:rsidR="00756C38" w:rsidRDefault="00756C38" w:rsidP="00756C38"/>
    <w:p w14:paraId="1F317A01" w14:textId="42438EE3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Component object is imported from @angular/core </w:t>
      </w:r>
      <w:proofErr w:type="spellStart"/>
      <w:r>
        <w:t>pakage</w:t>
      </w:r>
      <w:proofErr w:type="spellEnd"/>
      <w:r>
        <w:t>.</w:t>
      </w:r>
    </w:p>
    <w:p w14:paraId="5CCC0BA3" w14:textId="18D9AEEF" w:rsidR="00756C38" w:rsidRDefault="00756C38" w:rsidP="00756C38">
      <w:pPr>
        <w:pStyle w:val="ListParagraph"/>
        <w:numPr>
          <w:ilvl w:val="0"/>
          <w:numId w:val="2"/>
        </w:numPr>
      </w:pPr>
      <w:r>
        <w:t>@Component that is a decorative. This is TypeScript feature.</w:t>
      </w:r>
    </w:p>
    <w:p w14:paraId="3A56A625" w14:textId="78A347B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Once this decorative is implemented with certain options, it will pass this all options or settings to below </w:t>
      </w:r>
      <w:proofErr w:type="spellStart"/>
      <w:r>
        <w:t>Javascript</w:t>
      </w:r>
      <w:proofErr w:type="spellEnd"/>
      <w:r>
        <w:t xml:space="preserve"> class that exported in same file </w:t>
      </w:r>
      <w:proofErr w:type="spellStart"/>
      <w:r>
        <w:t>AppComponent</w:t>
      </w:r>
      <w:proofErr w:type="spellEnd"/>
      <w:r>
        <w:t>.</w:t>
      </w:r>
    </w:p>
    <w:p w14:paraId="458A8D63" w14:textId="6C2C037F" w:rsidR="00756C38" w:rsidRDefault="00756C38" w:rsidP="00756C38">
      <w:pPr>
        <w:pStyle w:val="ListParagraph"/>
        <w:numPr>
          <w:ilvl w:val="0"/>
          <w:numId w:val="2"/>
        </w:numPr>
      </w:pPr>
      <w:r>
        <w:t>Here one setting is “Selector</w:t>
      </w:r>
      <w:proofErr w:type="gramStart"/>
      <w:r>
        <w:t>” ,</w:t>
      </w:r>
      <w:proofErr w:type="gramEnd"/>
      <w:r>
        <w:t xml:space="preserve"> it means browser will check for element in index.html file that is mentioned here in “selector” settings.</w:t>
      </w:r>
    </w:p>
    <w:p w14:paraId="5FDD67EC" w14:textId="75715DA5" w:rsidR="00756C38" w:rsidRDefault="00756C38" w:rsidP="00756C38">
      <w:pPr>
        <w:pStyle w:val="ListParagraph"/>
        <w:numPr>
          <w:ilvl w:val="0"/>
          <w:numId w:val="2"/>
        </w:numPr>
      </w:pPr>
      <w:r>
        <w:t>And now in place of that element, for example here element is ‘jack-root</w:t>
      </w:r>
      <w:proofErr w:type="gramStart"/>
      <w:r>
        <w:t>’ ,</w:t>
      </w:r>
      <w:proofErr w:type="gramEnd"/>
      <w:r>
        <w:t xml:space="preserve"> so browser finds the element ‘jack-root’ and replace it will what ever code return in file that is mentioned in “</w:t>
      </w:r>
      <w:proofErr w:type="spellStart"/>
      <w:r>
        <w:t>templateUrl</w:t>
      </w:r>
      <w:proofErr w:type="spellEnd"/>
      <w:r>
        <w:t xml:space="preserve">” settings. Here in this </w:t>
      </w:r>
      <w:proofErr w:type="gramStart"/>
      <w:r>
        <w:t>case</w:t>
      </w:r>
      <w:proofErr w:type="gramEnd"/>
      <w:r>
        <w:t xml:space="preserve"> it is app.component.html.</w:t>
      </w:r>
    </w:p>
    <w:p w14:paraId="5B393DC2" w14:textId="7FA69EE8" w:rsidR="00756C38" w:rsidRDefault="0054265A" w:rsidP="00756C38">
      <w:r w:rsidRPr="0054265A">
        <w:drawing>
          <wp:inline distT="0" distB="0" distL="0" distR="0" wp14:anchorId="362B1774" wp14:editId="43FAAECE">
            <wp:extent cx="5731510" cy="1925320"/>
            <wp:effectExtent l="0" t="0" r="2540" b="0"/>
            <wp:docPr id="312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B78" w14:textId="77777777" w:rsidR="0054265A" w:rsidRDefault="0054265A" w:rsidP="00756C38"/>
    <w:p w14:paraId="5B6E122D" w14:textId="0620E716" w:rsidR="0054265A" w:rsidRDefault="0054265A" w:rsidP="0054265A">
      <w:pPr>
        <w:pStyle w:val="ListParagraph"/>
        <w:numPr>
          <w:ilvl w:val="0"/>
          <w:numId w:val="2"/>
        </w:numPr>
      </w:pPr>
      <w:r>
        <w:t>While rendering this content it applies the style that is define in “</w:t>
      </w:r>
      <w:proofErr w:type="spellStart"/>
      <w:r>
        <w:t>styleUrl</w:t>
      </w:r>
      <w:proofErr w:type="spellEnd"/>
      <w:r>
        <w:t>” settings file.</w:t>
      </w:r>
    </w:p>
    <w:p w14:paraId="41BF24FA" w14:textId="77777777" w:rsidR="0054265A" w:rsidRDefault="0054265A" w:rsidP="0054265A"/>
    <w:p w14:paraId="36B84F48" w14:textId="77777777" w:rsidR="00756C38" w:rsidRDefault="00756C38" w:rsidP="00756C38"/>
    <w:p w14:paraId="18D0FD9F" w14:textId="77777777" w:rsidR="00756C38" w:rsidRDefault="00756C38" w:rsidP="00756C38"/>
    <w:p w14:paraId="6EE57314" w14:textId="77777777" w:rsidR="00756C38" w:rsidRDefault="00756C38" w:rsidP="00756C38"/>
    <w:p w14:paraId="3A02278D" w14:textId="77777777" w:rsidR="00B2440A" w:rsidRDefault="00B2440A" w:rsidP="00B2440A"/>
    <w:sectPr w:rsidR="00B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CE5"/>
    <w:multiLevelType w:val="hybridMultilevel"/>
    <w:tmpl w:val="2AE609AC"/>
    <w:lvl w:ilvl="0" w:tplc="0A20C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1B9"/>
    <w:multiLevelType w:val="hybridMultilevel"/>
    <w:tmpl w:val="DE0AB8C8"/>
    <w:lvl w:ilvl="0" w:tplc="F416903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3044">
    <w:abstractNumId w:val="1"/>
  </w:num>
  <w:num w:numId="2" w16cid:durableId="311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A"/>
    <w:rsid w:val="00041F54"/>
    <w:rsid w:val="00354411"/>
    <w:rsid w:val="0054265A"/>
    <w:rsid w:val="005D1B3D"/>
    <w:rsid w:val="00756C38"/>
    <w:rsid w:val="00AF531D"/>
    <w:rsid w:val="00B2440A"/>
    <w:rsid w:val="00C2092B"/>
    <w:rsid w:val="00CF3D8A"/>
    <w:rsid w:val="00E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98D"/>
  <w15:chartTrackingRefBased/>
  <w15:docId w15:val="{DB916C77-6537-449D-9FD8-E084CCA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Vyas</dc:creator>
  <cp:keywords/>
  <dc:description/>
  <cp:lastModifiedBy>Jatin Vyas</cp:lastModifiedBy>
  <cp:revision>3</cp:revision>
  <dcterms:created xsi:type="dcterms:W3CDTF">2025-03-28T17:07:00Z</dcterms:created>
  <dcterms:modified xsi:type="dcterms:W3CDTF">2025-03-28T18:56:00Z</dcterms:modified>
</cp:coreProperties>
</file>