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A09BD" w14:textId="0DE515C7" w:rsidR="00545099" w:rsidRPr="007A646D" w:rsidRDefault="00545099" w:rsidP="007E136D">
      <w:pPr>
        <w:spacing w:after="67"/>
        <w:jc w:val="both"/>
        <w:rPr>
          <w:lang w:val="ca-ES"/>
        </w:rPr>
      </w:pPr>
    </w:p>
    <w:p w14:paraId="19047F97" w14:textId="69AD2B6E" w:rsidR="00545099" w:rsidRPr="007A646D" w:rsidRDefault="007A646D" w:rsidP="007E136D">
      <w:pPr>
        <w:spacing w:after="0"/>
        <w:ind w:left="893"/>
        <w:jc w:val="both"/>
        <w:rPr>
          <w:lang w:val="ca-ES"/>
        </w:rPr>
      </w:pPr>
      <w:r w:rsidRPr="007A646D">
        <w:rPr>
          <w:rFonts w:ascii="Cambria" w:eastAsia="Cambria" w:hAnsi="Cambria" w:cs="Cambria"/>
          <w:b/>
          <w:color w:val="365F91"/>
          <w:sz w:val="28"/>
          <w:lang w:val="ca-ES"/>
        </w:rPr>
        <w:t xml:space="preserve">Introducció </w:t>
      </w:r>
      <w:r>
        <w:rPr>
          <w:rFonts w:ascii="Cambria" w:eastAsia="Cambria" w:hAnsi="Cambria" w:cs="Cambria"/>
          <w:b/>
          <w:color w:val="365F91"/>
          <w:sz w:val="28"/>
          <w:lang w:val="ca-ES"/>
        </w:rPr>
        <w:t xml:space="preserve">a </w:t>
      </w:r>
      <w:r w:rsidR="002D3B31">
        <w:rPr>
          <w:rFonts w:ascii="Cambria" w:eastAsia="Cambria" w:hAnsi="Cambria" w:cs="Cambria"/>
          <w:b/>
          <w:color w:val="365F91"/>
          <w:sz w:val="28"/>
          <w:lang w:val="ca-ES"/>
        </w:rPr>
        <w:t>RTL-SDR</w:t>
      </w:r>
    </w:p>
    <w:p w14:paraId="6C52EDD1" w14:textId="365E617B" w:rsidR="00545099" w:rsidRPr="007A646D" w:rsidRDefault="00000000" w:rsidP="007E136D">
      <w:pPr>
        <w:spacing w:after="20"/>
        <w:jc w:val="both"/>
        <w:rPr>
          <w:lang w:val="ca-ES"/>
        </w:rPr>
      </w:pPr>
      <w:r w:rsidRPr="007A646D">
        <w:rPr>
          <w:rFonts w:ascii="Cambria" w:eastAsia="Cambria" w:hAnsi="Cambria" w:cs="Cambria"/>
          <w:b/>
          <w:color w:val="4F82BD"/>
          <w:sz w:val="26"/>
          <w:lang w:val="ca-ES"/>
        </w:rPr>
        <w:t xml:space="preserve">  </w:t>
      </w:r>
    </w:p>
    <w:p w14:paraId="447A5938" w14:textId="5B6E45D6" w:rsidR="00545099" w:rsidRPr="007A646D" w:rsidRDefault="00000000" w:rsidP="007E136D">
      <w:pPr>
        <w:tabs>
          <w:tab w:val="center" w:pos="1279"/>
        </w:tabs>
        <w:spacing w:after="0"/>
        <w:ind w:left="-15"/>
        <w:jc w:val="both"/>
        <w:rPr>
          <w:lang w:val="ca-ES"/>
        </w:rPr>
      </w:pPr>
      <w:r w:rsidRPr="007A646D">
        <w:rPr>
          <w:rFonts w:ascii="Cambria" w:eastAsia="Cambria" w:hAnsi="Cambria" w:cs="Cambria"/>
          <w:b/>
          <w:color w:val="4F82BD"/>
          <w:lang w:val="ca-ES"/>
        </w:rPr>
        <w:t>1.1.</w:t>
      </w:r>
      <w:r w:rsidRPr="007A646D">
        <w:rPr>
          <w:rFonts w:ascii="Arial" w:eastAsia="Arial" w:hAnsi="Arial" w:cs="Arial"/>
          <w:b/>
          <w:color w:val="4F82BD"/>
          <w:lang w:val="ca-ES"/>
        </w:rPr>
        <w:t xml:space="preserve"> </w:t>
      </w:r>
      <w:r w:rsidRPr="007A646D">
        <w:rPr>
          <w:rFonts w:ascii="Arial" w:eastAsia="Arial" w:hAnsi="Arial" w:cs="Arial"/>
          <w:b/>
          <w:color w:val="4F82BD"/>
          <w:lang w:val="ca-ES"/>
        </w:rPr>
        <w:tab/>
      </w:r>
      <w:r w:rsidR="007A646D">
        <w:rPr>
          <w:rFonts w:ascii="Cambria" w:eastAsia="Cambria" w:hAnsi="Cambria" w:cs="Cambria"/>
          <w:b/>
          <w:color w:val="4F82BD"/>
          <w:lang w:val="ca-ES"/>
        </w:rPr>
        <w:t>Objectius</w:t>
      </w:r>
      <w:r w:rsidRPr="007A646D">
        <w:rPr>
          <w:rFonts w:ascii="Cambria" w:eastAsia="Cambria" w:hAnsi="Cambria" w:cs="Cambria"/>
          <w:b/>
          <w:color w:val="4F82BD"/>
          <w:lang w:val="ca-ES"/>
        </w:rPr>
        <w:t xml:space="preserve">: </w:t>
      </w:r>
    </w:p>
    <w:p w14:paraId="24BDA192" w14:textId="77777777" w:rsidR="00545099" w:rsidRPr="007A646D" w:rsidRDefault="00000000" w:rsidP="007E136D">
      <w:pPr>
        <w:spacing w:after="0"/>
        <w:jc w:val="both"/>
        <w:rPr>
          <w:lang w:val="ca-ES"/>
        </w:rPr>
      </w:pPr>
      <w:r w:rsidRPr="007A646D">
        <w:rPr>
          <w:lang w:val="ca-ES"/>
        </w:rPr>
        <w:t xml:space="preserve"> </w:t>
      </w:r>
    </w:p>
    <w:p w14:paraId="3EACE494" w14:textId="03A5C7FC" w:rsidR="0059773F" w:rsidRDefault="0059773F" w:rsidP="007E136D">
      <w:pPr>
        <w:spacing w:after="21"/>
        <w:ind w:left="103"/>
        <w:jc w:val="both"/>
      </w:pPr>
      <w:r w:rsidRPr="0059773F">
        <w:rPr>
          <w:lang w:val="ca-ES"/>
        </w:rPr>
        <w:t xml:space="preserve">En aquesta sessió, introduirem el dispositiu RTL-SDR i, amb </w:t>
      </w:r>
      <w:proofErr w:type="spellStart"/>
      <w:r w:rsidRPr="0059773F">
        <w:rPr>
          <w:rStyle w:val="hiddenspellerror"/>
          <w:lang w:val="ca-ES"/>
        </w:rPr>
        <w:t>Simulink</w:t>
      </w:r>
      <w:proofErr w:type="spellEnd"/>
      <w:r w:rsidRPr="0059773F">
        <w:rPr>
          <w:lang w:val="ca-ES"/>
        </w:rPr>
        <w:t xml:space="preserve">, </w:t>
      </w:r>
      <w:proofErr w:type="spellStart"/>
      <w:r w:rsidRPr="0059773F">
        <w:rPr>
          <w:rStyle w:val="hiddenspellerror"/>
          <w:lang w:val="ca-ES"/>
        </w:rPr>
        <w:t>vitsualitzarem</w:t>
      </w:r>
      <w:proofErr w:type="spellEnd"/>
      <w:r w:rsidRPr="0059773F">
        <w:rPr>
          <w:lang w:val="ca-ES"/>
        </w:rPr>
        <w:t xml:space="preserve"> l'espectre corresponent a l'emissió d'FM. Per a fer això, primerament mirarem els diferents parts del RTL-SDR i les seves capacitats, després farem un petit model de </w:t>
      </w:r>
      <w:proofErr w:type="spellStart"/>
      <w:r w:rsidRPr="0059773F">
        <w:rPr>
          <w:rStyle w:val="hiddenspellerror"/>
          <w:lang w:val="ca-ES"/>
        </w:rPr>
        <w:t>Simulink</w:t>
      </w:r>
      <w:proofErr w:type="spellEnd"/>
      <w:r w:rsidRPr="0059773F">
        <w:rPr>
          <w:lang w:val="ca-ES"/>
        </w:rPr>
        <w:t xml:space="preserve"> on puguem veure l'espectre centrat al voltant de 90MHz (</w:t>
      </w:r>
      <w:r w:rsidRPr="0059773F">
        <w:rPr>
          <w:rStyle w:val="hiddengrammarerror"/>
          <w:lang w:val="ca-ES"/>
        </w:rPr>
        <w:t>87.5</w:t>
      </w:r>
      <w:r w:rsidRPr="0059773F">
        <w:rPr>
          <w:lang w:val="ca-ES"/>
        </w:rPr>
        <w:t xml:space="preserve">MHz a 108MHz). </w:t>
      </w:r>
      <w:proofErr w:type="spellStart"/>
      <w:r>
        <w:t>Aquesta</w:t>
      </w:r>
      <w:proofErr w:type="spellEnd"/>
      <w:r>
        <w:t xml:space="preserve"> </w:t>
      </w:r>
      <w:proofErr w:type="spellStart"/>
      <w:r>
        <w:t>sessió</w:t>
      </w:r>
      <w:proofErr w:type="spellEnd"/>
      <w:r>
        <w:t xml:space="preserve"> de </w:t>
      </w:r>
      <w:proofErr w:type="spellStart"/>
      <w:r>
        <w:t>laboratori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semblant</w:t>
      </w:r>
      <w:proofErr w:type="spellEnd"/>
      <w:r>
        <w:t xml:space="preserve"> a </w:t>
      </w:r>
      <w:proofErr w:type="spellStart"/>
      <w:r>
        <w:t>l'anterior</w:t>
      </w:r>
      <w:proofErr w:type="spellEnd"/>
      <w:r>
        <w:t xml:space="preserve">. Hi ha </w:t>
      </w:r>
      <w:proofErr w:type="spellStart"/>
      <w:r>
        <w:t>exercicis</w:t>
      </w:r>
      <w:proofErr w:type="spellEnd"/>
      <w:r>
        <w:t xml:space="preserve"> </w:t>
      </w:r>
      <w:proofErr w:type="spellStart"/>
      <w:r>
        <w:t>guiats</w:t>
      </w:r>
      <w:proofErr w:type="spellEnd"/>
      <w:r>
        <w:t xml:space="preserve">, </w:t>
      </w:r>
      <w:proofErr w:type="spellStart"/>
      <w:r>
        <w:t>però</w:t>
      </w:r>
      <w:proofErr w:type="spellEnd"/>
      <w:r>
        <w:t xml:space="preserve">, a cada tasca hi ha </w:t>
      </w:r>
      <w:proofErr w:type="spellStart"/>
      <w:r>
        <w:t>parts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haureu</w:t>
      </w:r>
      <w:proofErr w:type="spellEnd"/>
      <w:r>
        <w:t xml:space="preserve"> de </w:t>
      </w:r>
      <w:proofErr w:type="spellStart"/>
      <w:r>
        <w:t>fer</w:t>
      </w:r>
      <w:proofErr w:type="spellEnd"/>
      <w:r>
        <w:t xml:space="preserve"> </w:t>
      </w:r>
      <w:proofErr w:type="spellStart"/>
      <w:r>
        <w:t>feina</w:t>
      </w:r>
      <w:proofErr w:type="spellEnd"/>
      <w:r>
        <w:t>.</w:t>
      </w:r>
    </w:p>
    <w:p w14:paraId="01709129" w14:textId="36498CD7" w:rsidR="00545099" w:rsidRPr="007A646D" w:rsidRDefault="00000000" w:rsidP="007E136D">
      <w:pPr>
        <w:spacing w:after="21"/>
        <w:ind w:left="103"/>
        <w:jc w:val="both"/>
        <w:rPr>
          <w:lang w:val="ca-ES"/>
        </w:rPr>
      </w:pPr>
      <w:r w:rsidRPr="007A646D">
        <w:rPr>
          <w:lang w:val="ca-ES"/>
        </w:rPr>
        <w:t xml:space="preserve"> </w:t>
      </w:r>
    </w:p>
    <w:p w14:paraId="567D7E67" w14:textId="77777777" w:rsidR="00545099" w:rsidRPr="007A646D" w:rsidRDefault="00000000" w:rsidP="007E136D">
      <w:pPr>
        <w:tabs>
          <w:tab w:val="center" w:pos="1180"/>
        </w:tabs>
        <w:spacing w:after="209"/>
        <w:ind w:left="-15"/>
        <w:jc w:val="both"/>
        <w:rPr>
          <w:lang w:val="ca-ES"/>
        </w:rPr>
      </w:pPr>
      <w:r w:rsidRPr="007A646D">
        <w:rPr>
          <w:rFonts w:ascii="Cambria" w:eastAsia="Cambria" w:hAnsi="Cambria" w:cs="Cambria"/>
          <w:b/>
          <w:color w:val="4F82BD"/>
          <w:lang w:val="ca-ES"/>
        </w:rPr>
        <w:t>1.2.</w:t>
      </w:r>
      <w:r w:rsidRPr="007A646D">
        <w:rPr>
          <w:rFonts w:ascii="Arial" w:eastAsia="Arial" w:hAnsi="Arial" w:cs="Arial"/>
          <w:b/>
          <w:color w:val="4F82BD"/>
          <w:lang w:val="ca-ES"/>
        </w:rPr>
        <w:t xml:space="preserve"> </w:t>
      </w:r>
      <w:r w:rsidRPr="007A646D">
        <w:rPr>
          <w:rFonts w:ascii="Arial" w:eastAsia="Arial" w:hAnsi="Arial" w:cs="Arial"/>
          <w:b/>
          <w:color w:val="4F82BD"/>
          <w:lang w:val="ca-ES"/>
        </w:rPr>
        <w:tab/>
      </w:r>
      <w:r w:rsidRPr="007A646D">
        <w:rPr>
          <w:rFonts w:ascii="Cambria" w:eastAsia="Cambria" w:hAnsi="Cambria" w:cs="Cambria"/>
          <w:b/>
          <w:color w:val="4F82BD"/>
          <w:lang w:val="ca-ES"/>
        </w:rPr>
        <w:t xml:space="preserve">Material: </w:t>
      </w:r>
    </w:p>
    <w:p w14:paraId="0272D3CF" w14:textId="663CC985" w:rsidR="005C707A" w:rsidRDefault="00000000" w:rsidP="005C707A">
      <w:pPr>
        <w:spacing w:after="10" w:line="444" w:lineRule="auto"/>
        <w:ind w:left="993" w:right="232" w:hanging="10"/>
        <w:jc w:val="both"/>
        <w:rPr>
          <w:lang w:val="ca-ES"/>
        </w:rPr>
      </w:pPr>
      <w:r w:rsidRPr="007A646D">
        <w:rPr>
          <w:lang w:val="ca-ES"/>
        </w:rPr>
        <w:t>•</w:t>
      </w:r>
      <w:r w:rsidR="005C707A">
        <w:rPr>
          <w:lang w:val="ca-ES"/>
        </w:rPr>
        <w:t xml:space="preserve"> dispositiu RTL-SDR New Gen. RTL2832 de </w:t>
      </w:r>
      <w:proofErr w:type="spellStart"/>
      <w:r w:rsidR="005C707A">
        <w:rPr>
          <w:lang w:val="ca-ES"/>
        </w:rPr>
        <w:t>Nooelec</w:t>
      </w:r>
      <w:proofErr w:type="spellEnd"/>
    </w:p>
    <w:p w14:paraId="7844525A" w14:textId="77777777" w:rsidR="005C707A" w:rsidRDefault="005C707A" w:rsidP="005C707A">
      <w:pPr>
        <w:spacing w:after="10" w:line="444" w:lineRule="auto"/>
        <w:ind w:left="993" w:right="232" w:hanging="10"/>
        <w:jc w:val="both"/>
        <w:rPr>
          <w:lang w:val="ca-ES"/>
        </w:rPr>
      </w:pPr>
      <w:r w:rsidRPr="007A646D">
        <w:rPr>
          <w:lang w:val="ca-ES"/>
        </w:rPr>
        <w:t>•</w:t>
      </w:r>
      <w:r>
        <w:rPr>
          <w:lang w:val="ca-ES"/>
        </w:rPr>
        <w:t xml:space="preserve"> </w:t>
      </w:r>
      <w:proofErr w:type="spellStart"/>
      <w:r w:rsidRPr="007A646D">
        <w:rPr>
          <w:lang w:val="ca-ES"/>
        </w:rPr>
        <w:t>Matlab</w:t>
      </w:r>
      <w:proofErr w:type="spellEnd"/>
      <w:r>
        <w:rPr>
          <w:lang w:val="ca-ES"/>
        </w:rPr>
        <w:t xml:space="preserve"> &amp; </w:t>
      </w:r>
      <w:proofErr w:type="spellStart"/>
      <w:r>
        <w:rPr>
          <w:lang w:val="ca-ES"/>
        </w:rPr>
        <w:t>Simulink</w:t>
      </w:r>
      <w:proofErr w:type="spellEnd"/>
    </w:p>
    <w:p w14:paraId="3F243AA3" w14:textId="77777777" w:rsidR="004A7F3E" w:rsidRDefault="005C707A" w:rsidP="005C707A">
      <w:pPr>
        <w:spacing w:after="10" w:line="444" w:lineRule="auto"/>
        <w:ind w:left="993" w:right="232" w:hanging="10"/>
        <w:jc w:val="both"/>
        <w:rPr>
          <w:lang w:val="ca-ES"/>
        </w:rPr>
      </w:pPr>
      <w:r w:rsidRPr="007A646D">
        <w:rPr>
          <w:lang w:val="ca-ES"/>
        </w:rPr>
        <w:t>•</w:t>
      </w:r>
      <w:r>
        <w:rPr>
          <w:lang w:val="ca-ES"/>
        </w:rPr>
        <w:t xml:space="preserve"> </w:t>
      </w:r>
      <w:proofErr w:type="spellStart"/>
      <w:r w:rsidR="004A7F3E">
        <w:rPr>
          <w:lang w:val="ca-ES"/>
        </w:rPr>
        <w:t>Communciation</w:t>
      </w:r>
      <w:proofErr w:type="spellEnd"/>
      <w:r w:rsidR="004A7F3E">
        <w:rPr>
          <w:lang w:val="ca-ES"/>
        </w:rPr>
        <w:t xml:space="preserve"> </w:t>
      </w:r>
      <w:proofErr w:type="spellStart"/>
      <w:r w:rsidR="004A7F3E">
        <w:rPr>
          <w:lang w:val="ca-ES"/>
        </w:rPr>
        <w:t>Toolbox</w:t>
      </w:r>
      <w:proofErr w:type="spellEnd"/>
      <w:r w:rsidR="004A7F3E">
        <w:rPr>
          <w:lang w:val="ca-ES"/>
        </w:rPr>
        <w:t xml:space="preserve"> </w:t>
      </w:r>
      <w:proofErr w:type="spellStart"/>
      <w:r w:rsidR="004A7F3E">
        <w:rPr>
          <w:lang w:val="ca-ES"/>
        </w:rPr>
        <w:t>Support</w:t>
      </w:r>
      <w:proofErr w:type="spellEnd"/>
      <w:r w:rsidR="004A7F3E">
        <w:rPr>
          <w:lang w:val="ca-ES"/>
        </w:rPr>
        <w:t xml:space="preserve"> Package for RTL-SDR radio</w:t>
      </w:r>
    </w:p>
    <w:p w14:paraId="3725FB19" w14:textId="55677DAB" w:rsidR="00545099" w:rsidRPr="007A646D" w:rsidRDefault="004A7F3E" w:rsidP="005C707A">
      <w:pPr>
        <w:spacing w:after="10" w:line="444" w:lineRule="auto"/>
        <w:ind w:left="993" w:right="232" w:hanging="10"/>
        <w:jc w:val="both"/>
        <w:rPr>
          <w:lang w:val="ca-ES"/>
        </w:rPr>
      </w:pPr>
      <w:r w:rsidRPr="007A646D">
        <w:rPr>
          <w:lang w:val="ca-ES"/>
        </w:rPr>
        <w:t>•</w:t>
      </w:r>
      <w:r>
        <w:rPr>
          <w:lang w:val="ca-ES"/>
        </w:rPr>
        <w:t xml:space="preserve"> RTL-SDR </w:t>
      </w:r>
      <w:proofErr w:type="spellStart"/>
      <w:r>
        <w:rPr>
          <w:lang w:val="ca-ES"/>
        </w:rPr>
        <w:t>Book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Library</w:t>
      </w:r>
      <w:proofErr w:type="spellEnd"/>
      <w:r w:rsidRPr="007A646D">
        <w:rPr>
          <w:lang w:val="ca-ES"/>
        </w:rPr>
        <w:t xml:space="preserve"> </w:t>
      </w:r>
    </w:p>
    <w:p w14:paraId="1BE24C0C" w14:textId="1E8382BC" w:rsidR="004A7F3E" w:rsidRDefault="004A7F3E" w:rsidP="004A7F3E">
      <w:pPr>
        <w:spacing w:after="0"/>
        <w:ind w:left="-5" w:hanging="10"/>
        <w:jc w:val="both"/>
        <w:rPr>
          <w:rFonts w:ascii="Cambria" w:eastAsia="Cambria" w:hAnsi="Cambria" w:cs="Cambria"/>
          <w:b/>
          <w:color w:val="4F82BD"/>
          <w:lang w:val="ca-ES"/>
        </w:rPr>
      </w:pPr>
      <w:r w:rsidRPr="007A646D">
        <w:rPr>
          <w:rFonts w:ascii="Cambria" w:eastAsia="Cambria" w:hAnsi="Cambria" w:cs="Cambria"/>
          <w:b/>
          <w:color w:val="4F82BD"/>
          <w:lang w:val="ca-ES"/>
        </w:rPr>
        <w:t>2.</w:t>
      </w:r>
      <w:r>
        <w:rPr>
          <w:rFonts w:ascii="Cambria" w:eastAsia="Cambria" w:hAnsi="Cambria" w:cs="Cambria"/>
          <w:b/>
          <w:color w:val="4F82BD"/>
          <w:lang w:val="ca-ES"/>
        </w:rPr>
        <w:t xml:space="preserve"> RTL-SDR</w:t>
      </w:r>
      <w:r w:rsidRPr="007A646D">
        <w:rPr>
          <w:rFonts w:ascii="Cambria" w:eastAsia="Cambria" w:hAnsi="Cambria" w:cs="Cambria"/>
          <w:b/>
          <w:color w:val="4F82BD"/>
          <w:lang w:val="ca-ES"/>
        </w:rPr>
        <w:t xml:space="preserve"> </w:t>
      </w:r>
    </w:p>
    <w:p w14:paraId="163DAD45" w14:textId="77777777" w:rsidR="004A7F3E" w:rsidRPr="004A7F3E" w:rsidRDefault="004A7F3E" w:rsidP="004A7F3E">
      <w:pPr>
        <w:spacing w:after="0"/>
        <w:ind w:left="-5" w:hanging="10"/>
        <w:jc w:val="both"/>
        <w:rPr>
          <w:rFonts w:ascii="Cambria" w:eastAsia="Cambria" w:hAnsi="Cambria" w:cs="Cambria"/>
          <w:b/>
          <w:color w:val="4F82BD"/>
          <w:lang w:val="ca-ES"/>
        </w:rPr>
      </w:pPr>
    </w:p>
    <w:p w14:paraId="21AA5835" w14:textId="110E103A" w:rsidR="004A7F3E" w:rsidRDefault="004A7F3E" w:rsidP="004A7F3E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 xml:space="preserve">El dispositiu New Gen. RTL2832 de </w:t>
      </w:r>
      <w:proofErr w:type="spellStart"/>
      <w:r>
        <w:rPr>
          <w:lang w:val="ca-ES"/>
        </w:rPr>
        <w:t>Nooelec</w:t>
      </w:r>
      <w:proofErr w:type="spellEnd"/>
      <w:r>
        <w:rPr>
          <w:lang w:val="ca-ES"/>
        </w:rPr>
        <w:t xml:space="preserve"> t</w:t>
      </w:r>
      <w:r w:rsidR="003C4AB1">
        <w:rPr>
          <w:lang w:val="ca-ES"/>
        </w:rPr>
        <w:t>é</w:t>
      </w:r>
      <w:r>
        <w:rPr>
          <w:lang w:val="ca-ES"/>
        </w:rPr>
        <w:t xml:space="preserve"> una estructura com la de la figura següent:</w:t>
      </w:r>
    </w:p>
    <w:p w14:paraId="0DD1F57A" w14:textId="77777777" w:rsidR="00E41191" w:rsidRDefault="00E41191" w:rsidP="004A7F3E">
      <w:pPr>
        <w:spacing w:after="0"/>
        <w:ind w:left="-5" w:hanging="10"/>
        <w:jc w:val="both"/>
        <w:rPr>
          <w:lang w:val="ca-ES"/>
        </w:rPr>
      </w:pPr>
    </w:p>
    <w:p w14:paraId="7002DA54" w14:textId="77777777" w:rsidR="00E41191" w:rsidRDefault="00E41191" w:rsidP="004A7F3E">
      <w:pPr>
        <w:spacing w:after="0"/>
        <w:ind w:left="-5" w:hanging="10"/>
        <w:jc w:val="both"/>
        <w:rPr>
          <w:lang w:val="ca-ES"/>
        </w:rPr>
      </w:pPr>
      <w:r w:rsidRPr="00E41191">
        <w:rPr>
          <w:noProof/>
          <w:lang w:val="ca-ES"/>
        </w:rPr>
        <w:drawing>
          <wp:inline distT="0" distB="0" distL="0" distR="0" wp14:anchorId="3AD4BA48" wp14:editId="732C33DD">
            <wp:extent cx="5547995" cy="3345180"/>
            <wp:effectExtent l="0" t="0" r="0" b="7620"/>
            <wp:docPr id="2038064676" name="Imagen 1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64676" name="Imagen 1" descr="Escala de tiemp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1319" w14:textId="2D7BE218" w:rsidR="00DC4301" w:rsidRDefault="003C4AB1" w:rsidP="004A7F3E">
      <w:pPr>
        <w:spacing w:after="0"/>
        <w:ind w:left="-5" w:hanging="10"/>
        <w:jc w:val="both"/>
      </w:pPr>
      <w:proofErr w:type="spellStart"/>
      <w:r>
        <w:t>On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veure</w:t>
      </w:r>
      <w:proofErr w:type="spellEnd"/>
      <w:r>
        <w:t xml:space="preserve"> la </w:t>
      </w:r>
      <w:proofErr w:type="spellStart"/>
      <w:r>
        <w:t>part</w:t>
      </w:r>
      <w:proofErr w:type="spellEnd"/>
      <w:r>
        <w:t xml:space="preserve"> de </w:t>
      </w:r>
      <w:proofErr w:type="spellStart"/>
      <w:r>
        <w:t>Radiofreqüència</w:t>
      </w:r>
      <w:proofErr w:type="spellEnd"/>
      <w:r>
        <w:t xml:space="preserve"> </w:t>
      </w:r>
      <w:r>
        <w:rPr>
          <w:rStyle w:val="hiddengrammarerror"/>
        </w:rPr>
        <w:t>y</w:t>
      </w:r>
      <w:r>
        <w:t xml:space="preserve"> la </w:t>
      </w:r>
      <w:proofErr w:type="spellStart"/>
      <w:r>
        <w:t>part</w:t>
      </w:r>
      <w:proofErr w:type="spellEnd"/>
      <w:r>
        <w:t xml:space="preserve"> de </w:t>
      </w:r>
      <w:proofErr w:type="spellStart"/>
      <w:r>
        <w:t>freqüència</w:t>
      </w:r>
      <w:proofErr w:type="spellEnd"/>
      <w:r>
        <w:t xml:space="preserve"> </w:t>
      </w:r>
      <w:proofErr w:type="spellStart"/>
      <w:r>
        <w:t>intermèdia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a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d'un</w:t>
      </w:r>
      <w:proofErr w:type="spellEnd"/>
      <w:r>
        <w:t xml:space="preserve"> </w:t>
      </w:r>
      <w:proofErr w:type="spellStart"/>
      <w:r>
        <w:t>equipament</w:t>
      </w:r>
      <w:proofErr w:type="spellEnd"/>
      <w:r>
        <w:t xml:space="preserve"> </w:t>
      </w:r>
      <w:proofErr w:type="spellStart"/>
      <w:r>
        <w:t>analògic</w:t>
      </w:r>
      <w:proofErr w:type="spellEnd"/>
      <w:r>
        <w:t xml:space="preserve">, el filtre </w:t>
      </w:r>
      <w:proofErr w:type="spellStart"/>
      <w:r>
        <w:t>antialiàsing</w:t>
      </w:r>
      <w:proofErr w:type="spellEnd"/>
      <w:r>
        <w:t xml:space="preserve"> i la </w:t>
      </w:r>
      <w:proofErr w:type="spellStart"/>
      <w:r>
        <w:t>part</w:t>
      </w:r>
      <w:proofErr w:type="spellEnd"/>
      <w:r>
        <w:t xml:space="preserve"> de </w:t>
      </w:r>
      <w:proofErr w:type="spellStart"/>
      <w:r>
        <w:t>desmodulació</w:t>
      </w:r>
      <w:proofErr w:type="spellEnd"/>
      <w:r>
        <w:t xml:space="preserve"> I/Q </w:t>
      </w:r>
      <w:proofErr w:type="spellStart"/>
      <w:r>
        <w:t>després</w:t>
      </w:r>
      <w:proofErr w:type="spellEnd"/>
      <w:r>
        <w:t xml:space="preserve"> del convertidor A/D. La </w:t>
      </w:r>
      <w:proofErr w:type="spellStart"/>
      <w:r>
        <w:t>freqüència</w:t>
      </w:r>
      <w:proofErr w:type="spellEnd"/>
      <w:r>
        <w:t xml:space="preserve"> </w:t>
      </w:r>
      <w:proofErr w:type="spellStart"/>
      <w:r>
        <w:t>intermèdia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de </w:t>
      </w:r>
      <w:r>
        <w:rPr>
          <w:rStyle w:val="hiddengrammarerror"/>
        </w:rPr>
        <w:t>3.57MHz</w:t>
      </w:r>
      <w:r>
        <w:t xml:space="preserve"> </w:t>
      </w:r>
      <w:proofErr w:type="spellStart"/>
      <w:r>
        <w:t>amb</w:t>
      </w:r>
      <w:proofErr w:type="spellEnd"/>
      <w:r>
        <w:t xml:space="preserve"> un </w:t>
      </w:r>
      <w:proofErr w:type="spellStart"/>
      <w:r>
        <w:t>amplada</w:t>
      </w:r>
      <w:proofErr w:type="spellEnd"/>
      <w:r>
        <w:t xml:space="preserve"> de banda de </w:t>
      </w:r>
      <w:r>
        <w:rPr>
          <w:rStyle w:val="hiddengrammarerror"/>
        </w:rPr>
        <w:t>6MHz</w:t>
      </w:r>
      <w:r>
        <w:t xml:space="preserve">, i la </w:t>
      </w:r>
      <w:proofErr w:type="spellStart"/>
      <w:r>
        <w:t>conversió</w:t>
      </w:r>
      <w:proofErr w:type="spellEnd"/>
      <w:r>
        <w:t xml:space="preserve"> A/D es fa a </w:t>
      </w:r>
      <w:r>
        <w:rPr>
          <w:rStyle w:val="hiddengrammarerror"/>
        </w:rPr>
        <w:t>28.8MHz</w:t>
      </w:r>
      <w:r>
        <w:t xml:space="preserve">. La </w:t>
      </w:r>
      <w:proofErr w:type="spellStart"/>
      <w:r>
        <w:t>desmodulació</w:t>
      </w:r>
      <w:proofErr w:type="spellEnd"/>
      <w:r>
        <w:t xml:space="preserve"> I/Q </w:t>
      </w:r>
      <w:proofErr w:type="spellStart"/>
      <w:r>
        <w:t>produeix</w:t>
      </w:r>
      <w:proofErr w:type="spellEnd"/>
      <w:r>
        <w:t xml:space="preserve"> dos </w:t>
      </w:r>
      <w:proofErr w:type="spellStart"/>
      <w:r>
        <w:t>senyals</w:t>
      </w:r>
      <w:proofErr w:type="spellEnd"/>
      <w:r>
        <w:t xml:space="preserve"> que es filtren </w:t>
      </w:r>
      <w:proofErr w:type="spellStart"/>
      <w:r>
        <w:t>amb</w:t>
      </w:r>
      <w:proofErr w:type="spellEnd"/>
      <w:r>
        <w:t xml:space="preserve"> una </w:t>
      </w:r>
      <w:proofErr w:type="spellStart"/>
      <w:r>
        <w:rPr>
          <w:rStyle w:val="hiddenspellerror"/>
        </w:rPr>
        <w:t>decimació</w:t>
      </w:r>
      <w:proofErr w:type="spellEnd"/>
      <w:r>
        <w:t xml:space="preserve"> de L=10, </w:t>
      </w:r>
      <w:proofErr w:type="spellStart"/>
      <w:r>
        <w:t>resultant</w:t>
      </w:r>
      <w:proofErr w:type="spellEnd"/>
      <w:r>
        <w:t xml:space="preserve"> una </w:t>
      </w:r>
      <w:proofErr w:type="spellStart"/>
      <w:r>
        <w:t>freqüència</w:t>
      </w:r>
      <w:proofErr w:type="spellEnd"/>
      <w:r>
        <w:t xml:space="preserve"> de </w:t>
      </w:r>
      <w:proofErr w:type="spellStart"/>
      <w:r>
        <w:t>mostreig</w:t>
      </w:r>
      <w:proofErr w:type="spellEnd"/>
      <w:r>
        <w:t xml:space="preserve"> final de </w:t>
      </w:r>
      <w:r>
        <w:rPr>
          <w:rStyle w:val="hiddengrammarerror"/>
        </w:rPr>
        <w:t>2.8MHz</w:t>
      </w:r>
      <w:r>
        <w:t xml:space="preserve"> i </w:t>
      </w:r>
      <w:proofErr w:type="spellStart"/>
      <w:r>
        <w:t>paraules</w:t>
      </w:r>
      <w:proofErr w:type="spellEnd"/>
      <w:r>
        <w:t xml:space="preserve"> de 8-bit per nombre.</w:t>
      </w:r>
    </w:p>
    <w:p w14:paraId="793AD911" w14:textId="77777777" w:rsidR="003C4AB1" w:rsidRDefault="003C4AB1" w:rsidP="004A7F3E">
      <w:pPr>
        <w:spacing w:after="0"/>
        <w:ind w:left="-5" w:hanging="10"/>
        <w:jc w:val="both"/>
        <w:rPr>
          <w:lang w:val="ca-ES"/>
        </w:rPr>
      </w:pPr>
    </w:p>
    <w:p w14:paraId="51412A4E" w14:textId="77777777" w:rsidR="00800A78" w:rsidRDefault="00800A78" w:rsidP="004A7F3E">
      <w:pPr>
        <w:spacing w:after="0"/>
        <w:ind w:left="-5" w:hanging="10"/>
        <w:jc w:val="both"/>
        <w:rPr>
          <w:lang w:val="ca-ES"/>
        </w:rPr>
      </w:pPr>
    </w:p>
    <w:p w14:paraId="5618A6D8" w14:textId="77777777" w:rsidR="00800A78" w:rsidRDefault="00800A78" w:rsidP="004A7F3E">
      <w:pPr>
        <w:spacing w:after="0"/>
        <w:ind w:left="-5" w:hanging="10"/>
        <w:jc w:val="both"/>
        <w:rPr>
          <w:lang w:val="ca-ES"/>
        </w:rPr>
      </w:pPr>
    </w:p>
    <w:p w14:paraId="1E3036A6" w14:textId="5A4A93F0" w:rsidR="00800A78" w:rsidRDefault="003C4AB1" w:rsidP="004A7F3E">
      <w:pPr>
        <w:spacing w:after="0"/>
        <w:ind w:left="-5" w:hanging="10"/>
        <w:jc w:val="both"/>
      </w:pPr>
      <w:r>
        <w:lastRenderedPageBreak/>
        <w:t xml:space="preserve">La figura </w:t>
      </w:r>
      <w:proofErr w:type="spellStart"/>
      <w:r>
        <w:t>següent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l'evolució</w:t>
      </w:r>
      <w:proofErr w:type="spellEnd"/>
      <w:r>
        <w:t xml:space="preserve"> de </w:t>
      </w:r>
      <w:proofErr w:type="spellStart"/>
      <w:r>
        <w:t>l'espectre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el </w:t>
      </w:r>
      <w:proofErr w:type="spellStart"/>
      <w:r>
        <w:t>senyal</w:t>
      </w:r>
      <w:proofErr w:type="spellEnd"/>
      <w:r>
        <w:t xml:space="preserve"> va des de </w:t>
      </w:r>
      <w:proofErr w:type="spellStart"/>
      <w:r>
        <w:t>l'antena</w:t>
      </w:r>
      <w:proofErr w:type="spellEnd"/>
      <w:r>
        <w:t xml:space="preserve"> </w:t>
      </w:r>
      <w:proofErr w:type="spellStart"/>
      <w:r>
        <w:t>fins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senyals</w:t>
      </w:r>
      <w:proofErr w:type="spellEnd"/>
      <w:r>
        <w:t xml:space="preserve"> I/Q:</w:t>
      </w:r>
    </w:p>
    <w:p w14:paraId="37F7AB50" w14:textId="77777777" w:rsidR="003C4AB1" w:rsidRDefault="003C4AB1" w:rsidP="004A7F3E">
      <w:pPr>
        <w:spacing w:after="0"/>
        <w:ind w:left="-5" w:hanging="10"/>
        <w:jc w:val="both"/>
        <w:rPr>
          <w:lang w:val="ca-ES"/>
        </w:rPr>
      </w:pPr>
    </w:p>
    <w:p w14:paraId="4BA57306" w14:textId="77777777" w:rsidR="00800A78" w:rsidRDefault="00800A78" w:rsidP="004A7F3E">
      <w:pPr>
        <w:spacing w:after="0"/>
        <w:ind w:left="-5" w:hanging="10"/>
        <w:jc w:val="both"/>
        <w:rPr>
          <w:lang w:val="ca-ES"/>
        </w:rPr>
      </w:pPr>
      <w:r w:rsidRPr="00800A78">
        <w:rPr>
          <w:noProof/>
          <w:lang w:val="ca-ES"/>
        </w:rPr>
        <w:drawing>
          <wp:inline distT="0" distB="0" distL="0" distR="0" wp14:anchorId="30DC3F39" wp14:editId="1CC354C9">
            <wp:extent cx="5547995" cy="3808730"/>
            <wp:effectExtent l="0" t="0" r="0" b="1270"/>
            <wp:docPr id="610116700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16700" name="Imagen 1" descr="Diagram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BB95" w14:textId="77777777" w:rsidR="00800A78" w:rsidRDefault="00800A78" w:rsidP="004A7F3E">
      <w:pPr>
        <w:spacing w:after="0"/>
        <w:ind w:left="-5" w:hanging="10"/>
        <w:jc w:val="both"/>
        <w:rPr>
          <w:lang w:val="ca-ES"/>
        </w:rPr>
      </w:pPr>
    </w:p>
    <w:p w14:paraId="415DC76E" w14:textId="77777777" w:rsidR="003C4AB1" w:rsidRDefault="003C4AB1" w:rsidP="00800A78">
      <w:pPr>
        <w:spacing w:after="0"/>
        <w:jc w:val="both"/>
      </w:pPr>
      <w:r>
        <w:t xml:space="preserve">Tot </w:t>
      </w:r>
      <w:proofErr w:type="spellStart"/>
      <w:r>
        <w:t>això</w:t>
      </w:r>
      <w:proofErr w:type="spellEnd"/>
      <w:r>
        <w:t xml:space="preserve"> </w:t>
      </w:r>
      <w:proofErr w:type="spellStart"/>
      <w:r>
        <w:t>està</w:t>
      </w:r>
      <w:proofErr w:type="spellEnd"/>
      <w:r>
        <w:t xml:space="preserve"> </w:t>
      </w:r>
      <w:proofErr w:type="spellStart"/>
      <w:r>
        <w:t>contingut</w:t>
      </w:r>
      <w:proofErr w:type="spellEnd"/>
      <w:r>
        <w:t xml:space="preserve"> al </w:t>
      </w:r>
      <w:proofErr w:type="spellStart"/>
      <w:r>
        <w:t>petit</w:t>
      </w:r>
      <w:proofErr w:type="spellEnd"/>
      <w:r>
        <w:t xml:space="preserve"> </w:t>
      </w:r>
      <w:proofErr w:type="spellStart"/>
      <w:r>
        <w:t>dispositiu</w:t>
      </w:r>
      <w:proofErr w:type="spellEnd"/>
      <w:r>
        <w:t xml:space="preserve"> </w:t>
      </w:r>
      <w:proofErr w:type="spellStart"/>
      <w:r>
        <w:t>blau</w:t>
      </w:r>
      <w:proofErr w:type="spellEnd"/>
      <w:r>
        <w:t xml:space="preserve"> que </w:t>
      </w:r>
      <w:proofErr w:type="spellStart"/>
      <w:r>
        <w:t>teniu</w:t>
      </w:r>
      <w:proofErr w:type="spellEnd"/>
      <w:r>
        <w:t xml:space="preserve"> al </w:t>
      </w:r>
      <w:proofErr w:type="spellStart"/>
      <w:r>
        <w:t>costat</w:t>
      </w:r>
      <w:proofErr w:type="spellEnd"/>
      <w:r>
        <w:t xml:space="preserve"> de </w:t>
      </w:r>
      <w:proofErr w:type="spellStart"/>
      <w:r>
        <w:t>l'ordinador</w:t>
      </w:r>
      <w:proofErr w:type="spellEnd"/>
      <w:r>
        <w:t>.</w:t>
      </w:r>
    </w:p>
    <w:p w14:paraId="01A1FF58" w14:textId="6B915459" w:rsidR="004A7F3E" w:rsidRDefault="00800A78" w:rsidP="00800A78">
      <w:pPr>
        <w:spacing w:after="0"/>
        <w:jc w:val="both"/>
        <w:rPr>
          <w:rFonts w:ascii="Cambria" w:eastAsia="Cambria" w:hAnsi="Cambria" w:cs="Cambria"/>
          <w:b/>
          <w:color w:val="4F82BD"/>
          <w:lang w:val="ca-ES"/>
        </w:rPr>
      </w:pPr>
      <w:r>
        <w:rPr>
          <w:lang w:val="ca-ES"/>
        </w:rPr>
        <w:t xml:space="preserve"> </w:t>
      </w:r>
      <w:r w:rsidR="00E41191">
        <w:rPr>
          <w:lang w:val="ca-ES"/>
        </w:rPr>
        <w:t xml:space="preserve">    </w:t>
      </w:r>
    </w:p>
    <w:p w14:paraId="471EB7D0" w14:textId="0F2E633E" w:rsidR="00545099" w:rsidRPr="004A7F3E" w:rsidRDefault="00000000" w:rsidP="004A7F3E">
      <w:pPr>
        <w:spacing w:after="0"/>
        <w:ind w:left="-5" w:hanging="10"/>
        <w:jc w:val="both"/>
        <w:rPr>
          <w:rFonts w:ascii="Cambria" w:eastAsia="Cambria" w:hAnsi="Cambria" w:cs="Cambria"/>
          <w:b/>
          <w:color w:val="4F82BD"/>
          <w:lang w:val="ca-ES"/>
        </w:rPr>
      </w:pPr>
      <w:r w:rsidRPr="007A646D">
        <w:rPr>
          <w:rFonts w:ascii="Cambria" w:eastAsia="Cambria" w:hAnsi="Cambria" w:cs="Cambria"/>
          <w:b/>
          <w:color w:val="4F82BD"/>
          <w:lang w:val="ca-ES"/>
        </w:rPr>
        <w:t>2.</w:t>
      </w:r>
      <w:r w:rsidR="00F7045A">
        <w:rPr>
          <w:rFonts w:ascii="Cambria" w:eastAsia="Cambria" w:hAnsi="Cambria" w:cs="Cambria"/>
          <w:b/>
          <w:color w:val="4F82BD"/>
          <w:lang w:val="ca-ES"/>
        </w:rPr>
        <w:t xml:space="preserve"> </w:t>
      </w:r>
      <w:r w:rsidRPr="007A646D">
        <w:rPr>
          <w:rFonts w:ascii="Cambria" w:eastAsia="Cambria" w:hAnsi="Cambria" w:cs="Cambria"/>
          <w:b/>
          <w:color w:val="4F82BD"/>
          <w:lang w:val="ca-ES"/>
        </w:rPr>
        <w:t>T</w:t>
      </w:r>
      <w:r w:rsidR="00A07DBB">
        <w:rPr>
          <w:rFonts w:ascii="Cambria" w:eastAsia="Cambria" w:hAnsi="Cambria" w:cs="Cambria"/>
          <w:b/>
          <w:color w:val="4F82BD"/>
          <w:lang w:val="ca-ES"/>
        </w:rPr>
        <w:t>asques</w:t>
      </w:r>
      <w:r w:rsidRPr="007A646D">
        <w:rPr>
          <w:rFonts w:ascii="Cambria" w:eastAsia="Cambria" w:hAnsi="Cambria" w:cs="Cambria"/>
          <w:b/>
          <w:color w:val="4F82BD"/>
          <w:lang w:val="ca-ES"/>
        </w:rPr>
        <w:t xml:space="preserve"> </w:t>
      </w:r>
    </w:p>
    <w:p w14:paraId="007E7637" w14:textId="77777777" w:rsidR="00545099" w:rsidRPr="007A646D" w:rsidRDefault="00000000" w:rsidP="007E136D">
      <w:pPr>
        <w:spacing w:after="12"/>
        <w:jc w:val="both"/>
        <w:rPr>
          <w:lang w:val="ca-ES"/>
        </w:rPr>
      </w:pPr>
      <w:r w:rsidRPr="007A646D">
        <w:rPr>
          <w:rFonts w:ascii="Cambria" w:eastAsia="Cambria" w:hAnsi="Cambria" w:cs="Cambria"/>
          <w:b/>
          <w:color w:val="4F82BD"/>
          <w:lang w:val="ca-ES"/>
        </w:rPr>
        <w:t xml:space="preserve"> </w:t>
      </w:r>
    </w:p>
    <w:p w14:paraId="0E89D2AE" w14:textId="225767D5" w:rsidR="00545099" w:rsidRPr="007A646D" w:rsidRDefault="00000000" w:rsidP="007E136D">
      <w:pPr>
        <w:spacing w:after="0"/>
        <w:ind w:left="96" w:hanging="10"/>
        <w:jc w:val="both"/>
        <w:rPr>
          <w:lang w:val="ca-ES"/>
        </w:rPr>
      </w:pPr>
      <w:r w:rsidRPr="007A646D">
        <w:rPr>
          <w:b/>
          <w:color w:val="4F81BD"/>
          <w:lang w:val="ca-ES"/>
        </w:rPr>
        <w:t>a)</w:t>
      </w:r>
      <w:r w:rsidRPr="007A646D">
        <w:rPr>
          <w:rFonts w:ascii="Arial" w:eastAsia="Arial" w:hAnsi="Arial" w:cs="Arial"/>
          <w:b/>
          <w:color w:val="4F81BD"/>
          <w:lang w:val="ca-ES"/>
        </w:rPr>
        <w:t xml:space="preserve"> </w:t>
      </w:r>
      <w:r w:rsidR="00800A78">
        <w:rPr>
          <w:b/>
          <w:color w:val="4F81BD"/>
          <w:lang w:val="ca-ES"/>
        </w:rPr>
        <w:t xml:space="preserve">Preparació de </w:t>
      </w:r>
      <w:proofErr w:type="spellStart"/>
      <w:r w:rsidR="00800A78">
        <w:rPr>
          <w:b/>
          <w:color w:val="4F81BD"/>
          <w:lang w:val="ca-ES"/>
        </w:rPr>
        <w:t>Matlab</w:t>
      </w:r>
      <w:proofErr w:type="spellEnd"/>
      <w:r w:rsidR="00800A78">
        <w:rPr>
          <w:b/>
          <w:color w:val="4F81BD"/>
          <w:lang w:val="ca-ES"/>
        </w:rPr>
        <w:t xml:space="preserve"> i </w:t>
      </w:r>
      <w:proofErr w:type="spellStart"/>
      <w:r w:rsidR="00800A78">
        <w:rPr>
          <w:b/>
          <w:color w:val="4F81BD"/>
          <w:lang w:val="ca-ES"/>
        </w:rPr>
        <w:t>Simulink</w:t>
      </w:r>
      <w:proofErr w:type="spellEnd"/>
      <w:r w:rsidRPr="007A646D">
        <w:rPr>
          <w:b/>
          <w:color w:val="4F81BD"/>
          <w:lang w:val="ca-ES"/>
        </w:rPr>
        <w:t xml:space="preserve">. </w:t>
      </w:r>
    </w:p>
    <w:p w14:paraId="71EEF7CE" w14:textId="77777777" w:rsidR="00800A78" w:rsidRDefault="00800A78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49456874" w14:textId="3256AE28" w:rsidR="00F7045A" w:rsidRPr="003C4AB1" w:rsidRDefault="00A07DBB" w:rsidP="007E136D">
      <w:pPr>
        <w:spacing w:after="10" w:line="247" w:lineRule="auto"/>
        <w:ind w:left="-5" w:hanging="10"/>
        <w:jc w:val="both"/>
        <w:rPr>
          <w:lang w:val="ca-ES"/>
        </w:rPr>
      </w:pPr>
      <w:r>
        <w:rPr>
          <w:lang w:val="ca-ES"/>
        </w:rPr>
        <w:t>En aquesta tasca</w:t>
      </w:r>
      <w:r w:rsidR="00B134FD">
        <w:rPr>
          <w:lang w:val="ca-ES"/>
        </w:rPr>
        <w:t xml:space="preserve"> confirmarem que </w:t>
      </w:r>
      <w:proofErr w:type="spellStart"/>
      <w:r w:rsidR="00B134FD">
        <w:rPr>
          <w:lang w:val="ca-ES"/>
        </w:rPr>
        <w:t>Matlab</w:t>
      </w:r>
      <w:proofErr w:type="spellEnd"/>
      <w:r w:rsidR="00B134FD">
        <w:rPr>
          <w:lang w:val="ca-ES"/>
        </w:rPr>
        <w:t xml:space="preserve"> reconeix el dispositiu RTL-SDR i que tenim les eines </w:t>
      </w:r>
      <w:r w:rsidR="00B134FD" w:rsidRPr="003C4AB1">
        <w:rPr>
          <w:lang w:val="ca-ES"/>
        </w:rPr>
        <w:t xml:space="preserve">necessàries para generar models de </w:t>
      </w:r>
      <w:proofErr w:type="spellStart"/>
      <w:r w:rsidR="00B134FD" w:rsidRPr="003C4AB1">
        <w:rPr>
          <w:lang w:val="ca-ES"/>
        </w:rPr>
        <w:t>Simulink</w:t>
      </w:r>
      <w:proofErr w:type="spellEnd"/>
      <w:r w:rsidR="00B134FD" w:rsidRPr="003C4AB1">
        <w:rPr>
          <w:lang w:val="ca-ES"/>
        </w:rPr>
        <w:t xml:space="preserve"> amb aquest dispositiu</w:t>
      </w:r>
      <w:r w:rsidR="00F7045A" w:rsidRPr="003C4AB1">
        <w:rPr>
          <w:lang w:val="ca-ES"/>
        </w:rPr>
        <w:t>.</w:t>
      </w:r>
      <w:r w:rsidR="001E3C71" w:rsidRPr="003C4AB1">
        <w:rPr>
          <w:lang w:val="ca-ES"/>
        </w:rPr>
        <w:t xml:space="preserve"> </w:t>
      </w:r>
    </w:p>
    <w:p w14:paraId="07F247F7" w14:textId="77777777" w:rsidR="00F7045A" w:rsidRDefault="00F7045A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298DE0B5" w14:textId="4EC375F9" w:rsidR="00F7045A" w:rsidRDefault="00F7045A" w:rsidP="007E136D">
      <w:pPr>
        <w:spacing w:after="10" w:line="247" w:lineRule="auto"/>
        <w:ind w:left="-5" w:hanging="10"/>
        <w:jc w:val="both"/>
        <w:rPr>
          <w:lang w:val="ca-ES"/>
        </w:rPr>
      </w:pPr>
      <w:r>
        <w:rPr>
          <w:lang w:val="ca-ES"/>
        </w:rPr>
        <w:t>a.1) C</w:t>
      </w:r>
      <w:r w:rsidR="00B134FD">
        <w:rPr>
          <w:lang w:val="ca-ES"/>
        </w:rPr>
        <w:t>onfirmació del SDR-RTL reconegut</w:t>
      </w:r>
      <w:r>
        <w:rPr>
          <w:lang w:val="ca-ES"/>
        </w:rPr>
        <w:t>:</w:t>
      </w:r>
    </w:p>
    <w:p w14:paraId="62E3163D" w14:textId="77777777" w:rsidR="00F7045A" w:rsidRDefault="00F7045A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20CB6F3E" w14:textId="77777777" w:rsidR="00B134FD" w:rsidRDefault="00B134FD" w:rsidP="007E136D">
      <w:pPr>
        <w:spacing w:after="10" w:line="247" w:lineRule="auto"/>
        <w:ind w:left="-5" w:hanging="10"/>
        <w:jc w:val="both"/>
        <w:rPr>
          <w:lang w:val="ca-ES"/>
        </w:rPr>
      </w:pPr>
      <w:r>
        <w:rPr>
          <w:lang w:val="ca-ES"/>
        </w:rPr>
        <w:t xml:space="preserve">Feu connexió del RTL-SDR a qualsevol port USB de l’ordinador i aneu a </w:t>
      </w:r>
      <w:proofErr w:type="spellStart"/>
      <w:r>
        <w:rPr>
          <w:lang w:val="ca-ES"/>
        </w:rPr>
        <w:t>Matlab</w:t>
      </w:r>
      <w:proofErr w:type="spellEnd"/>
      <w:r>
        <w:rPr>
          <w:lang w:val="ca-ES"/>
        </w:rPr>
        <w:t>.</w:t>
      </w:r>
    </w:p>
    <w:p w14:paraId="42B5DCEE" w14:textId="77777777" w:rsidR="000B5612" w:rsidRDefault="00B134FD" w:rsidP="007E136D">
      <w:pPr>
        <w:spacing w:after="10" w:line="247" w:lineRule="auto"/>
        <w:ind w:left="-5" w:hanging="10"/>
        <w:jc w:val="both"/>
        <w:rPr>
          <w:lang w:val="ca-ES"/>
        </w:rPr>
      </w:pPr>
      <w:r>
        <w:rPr>
          <w:lang w:val="ca-ES"/>
        </w:rPr>
        <w:t xml:space="preserve">Una vegada </w:t>
      </w:r>
      <w:proofErr w:type="spellStart"/>
      <w:r>
        <w:rPr>
          <w:lang w:val="ca-ES"/>
        </w:rPr>
        <w:t>Matlab</w:t>
      </w:r>
      <w:proofErr w:type="spellEnd"/>
      <w:r>
        <w:rPr>
          <w:lang w:val="ca-ES"/>
        </w:rPr>
        <w:t xml:space="preserve"> obert, a la línia de coman</w:t>
      </w:r>
      <w:r w:rsidR="000B5612">
        <w:rPr>
          <w:lang w:val="ca-ES"/>
        </w:rPr>
        <w:t>daments introdueix:</w:t>
      </w:r>
    </w:p>
    <w:p w14:paraId="3E3744E2" w14:textId="77777777" w:rsidR="000B5612" w:rsidRDefault="000B5612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22D17826" w14:textId="77777777" w:rsidR="000B5612" w:rsidRPr="003B13A3" w:rsidRDefault="000B5612" w:rsidP="007E136D">
      <w:pPr>
        <w:spacing w:after="10" w:line="247" w:lineRule="auto"/>
        <w:ind w:left="-5" w:hanging="10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3B13A3">
        <w:rPr>
          <w:rFonts w:ascii="Courier New" w:hAnsi="Courier New" w:cs="Courier New"/>
          <w:sz w:val="18"/>
          <w:szCs w:val="18"/>
          <w:lang w:val="ca-ES"/>
        </w:rPr>
        <w:t>rtlSdr</w:t>
      </w:r>
      <w:proofErr w:type="spellEnd"/>
      <w:r w:rsidRPr="003B13A3">
        <w:rPr>
          <w:rFonts w:ascii="Courier New" w:hAnsi="Courier New" w:cs="Courier New"/>
          <w:sz w:val="18"/>
          <w:szCs w:val="18"/>
          <w:lang w:val="ca-ES"/>
        </w:rPr>
        <w:t xml:space="preserve"> = </w:t>
      </w:r>
      <w:proofErr w:type="spellStart"/>
      <w:r w:rsidRPr="003B13A3">
        <w:rPr>
          <w:rFonts w:ascii="Courier New" w:hAnsi="Courier New" w:cs="Courier New"/>
          <w:sz w:val="18"/>
          <w:szCs w:val="18"/>
          <w:lang w:val="ca-ES"/>
        </w:rPr>
        <w:t>sdrinfo</w:t>
      </w:r>
      <w:proofErr w:type="spellEnd"/>
    </w:p>
    <w:p w14:paraId="3376DAED" w14:textId="77777777" w:rsidR="000B5612" w:rsidRDefault="000B5612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02936575" w14:textId="33210332" w:rsidR="000B5612" w:rsidRDefault="00B134FD" w:rsidP="007E136D">
      <w:pPr>
        <w:spacing w:after="10" w:line="247" w:lineRule="auto"/>
        <w:ind w:left="-5" w:hanging="10"/>
        <w:jc w:val="both"/>
        <w:rPr>
          <w:lang w:val="ca-ES"/>
        </w:rPr>
      </w:pPr>
      <w:r>
        <w:rPr>
          <w:lang w:val="ca-ES"/>
        </w:rPr>
        <w:t xml:space="preserve"> </w:t>
      </w:r>
      <w:r w:rsidR="000B5612">
        <w:rPr>
          <w:lang w:val="ca-ES"/>
        </w:rPr>
        <w:t xml:space="preserve">La resposta de </w:t>
      </w:r>
      <w:proofErr w:type="spellStart"/>
      <w:r w:rsidR="000B5612">
        <w:rPr>
          <w:lang w:val="ca-ES"/>
        </w:rPr>
        <w:t>Matlab</w:t>
      </w:r>
      <w:proofErr w:type="spellEnd"/>
      <w:r w:rsidR="000B5612">
        <w:rPr>
          <w:lang w:val="ca-ES"/>
        </w:rPr>
        <w:t xml:space="preserve"> ha de ser semblant al següent:</w:t>
      </w:r>
    </w:p>
    <w:p w14:paraId="25C7D903" w14:textId="77777777" w:rsidR="000B5612" w:rsidRDefault="000B5612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53A8EF1A" w14:textId="77777777" w:rsidR="000B5612" w:rsidRPr="000B5612" w:rsidRDefault="000B5612" w:rsidP="000B5612">
      <w:pPr>
        <w:spacing w:after="10" w:line="247" w:lineRule="auto"/>
        <w:ind w:left="-5" w:hanging="10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0B5612">
        <w:rPr>
          <w:rFonts w:ascii="Courier New" w:hAnsi="Courier New" w:cs="Courier New"/>
          <w:sz w:val="18"/>
          <w:szCs w:val="18"/>
          <w:lang w:val="ca-ES"/>
        </w:rPr>
        <w:t>rtlsdr</w:t>
      </w:r>
      <w:proofErr w:type="spellEnd"/>
      <w:r w:rsidRPr="000B5612">
        <w:rPr>
          <w:rFonts w:ascii="Courier New" w:hAnsi="Courier New" w:cs="Courier New"/>
          <w:sz w:val="18"/>
          <w:szCs w:val="18"/>
          <w:lang w:val="ca-ES"/>
        </w:rPr>
        <w:t xml:space="preserve"> =</w:t>
      </w:r>
    </w:p>
    <w:p w14:paraId="12E994FC" w14:textId="77777777" w:rsidR="000B5612" w:rsidRPr="000B5612" w:rsidRDefault="000B5612" w:rsidP="000B5612">
      <w:pPr>
        <w:spacing w:after="10" w:line="247" w:lineRule="auto"/>
        <w:ind w:left="-5" w:firstLine="713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0B5612">
        <w:rPr>
          <w:rFonts w:ascii="Courier New" w:hAnsi="Courier New" w:cs="Courier New"/>
          <w:sz w:val="18"/>
          <w:szCs w:val="18"/>
          <w:lang w:val="ca-ES"/>
        </w:rPr>
        <w:t>RadioName</w:t>
      </w:r>
      <w:proofErr w:type="spellEnd"/>
      <w:r w:rsidRPr="000B5612">
        <w:rPr>
          <w:rFonts w:ascii="Courier New" w:hAnsi="Courier New" w:cs="Courier New"/>
          <w:sz w:val="18"/>
          <w:szCs w:val="18"/>
          <w:lang w:val="ca-ES"/>
        </w:rPr>
        <w:t>: '</w:t>
      </w:r>
      <w:proofErr w:type="spellStart"/>
      <w:r w:rsidRPr="000B5612">
        <w:rPr>
          <w:rFonts w:ascii="Courier New" w:hAnsi="Courier New" w:cs="Courier New"/>
          <w:sz w:val="18"/>
          <w:szCs w:val="18"/>
          <w:lang w:val="ca-ES"/>
        </w:rPr>
        <w:t>Generic</w:t>
      </w:r>
      <w:proofErr w:type="spellEnd"/>
      <w:r w:rsidRPr="000B5612">
        <w:rPr>
          <w:rFonts w:ascii="Courier New" w:hAnsi="Courier New" w:cs="Courier New"/>
          <w:sz w:val="18"/>
          <w:szCs w:val="18"/>
          <w:lang w:val="ca-ES"/>
        </w:rPr>
        <w:t xml:space="preserve"> RTL2832U OEM'</w:t>
      </w:r>
    </w:p>
    <w:p w14:paraId="2605478A" w14:textId="77777777" w:rsidR="000B5612" w:rsidRPr="000B5612" w:rsidRDefault="000B5612" w:rsidP="000B5612">
      <w:pPr>
        <w:spacing w:after="10" w:line="247" w:lineRule="auto"/>
        <w:ind w:left="-5" w:firstLine="713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0B5612">
        <w:rPr>
          <w:rFonts w:ascii="Courier New" w:hAnsi="Courier New" w:cs="Courier New"/>
          <w:sz w:val="18"/>
          <w:szCs w:val="18"/>
          <w:lang w:val="ca-ES"/>
        </w:rPr>
        <w:t>RadioAddress</w:t>
      </w:r>
      <w:proofErr w:type="spellEnd"/>
      <w:r w:rsidRPr="000B5612">
        <w:rPr>
          <w:rFonts w:ascii="Courier New" w:hAnsi="Courier New" w:cs="Courier New"/>
          <w:sz w:val="18"/>
          <w:szCs w:val="18"/>
          <w:lang w:val="ca-ES"/>
        </w:rPr>
        <w:t>: '0'</w:t>
      </w:r>
    </w:p>
    <w:p w14:paraId="33963141" w14:textId="77777777" w:rsidR="000B5612" w:rsidRPr="000B5612" w:rsidRDefault="000B5612" w:rsidP="000B5612">
      <w:pPr>
        <w:spacing w:after="10" w:line="247" w:lineRule="auto"/>
        <w:ind w:left="-5" w:firstLine="713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0B5612">
        <w:rPr>
          <w:rFonts w:ascii="Courier New" w:hAnsi="Courier New" w:cs="Courier New"/>
          <w:sz w:val="18"/>
          <w:szCs w:val="18"/>
          <w:lang w:val="ca-ES"/>
        </w:rPr>
        <w:t>RadioIsOpen</w:t>
      </w:r>
      <w:proofErr w:type="spellEnd"/>
      <w:r w:rsidRPr="000B5612">
        <w:rPr>
          <w:rFonts w:ascii="Courier New" w:hAnsi="Courier New" w:cs="Courier New"/>
          <w:sz w:val="18"/>
          <w:szCs w:val="18"/>
          <w:lang w:val="ca-ES"/>
        </w:rPr>
        <w:t>: 0</w:t>
      </w:r>
    </w:p>
    <w:p w14:paraId="23EC6654" w14:textId="77777777" w:rsidR="000B5612" w:rsidRPr="000B5612" w:rsidRDefault="000B5612" w:rsidP="000B5612">
      <w:pPr>
        <w:spacing w:after="10" w:line="247" w:lineRule="auto"/>
        <w:ind w:left="-5" w:firstLine="713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0B5612">
        <w:rPr>
          <w:rFonts w:ascii="Courier New" w:hAnsi="Courier New" w:cs="Courier New"/>
          <w:sz w:val="18"/>
          <w:szCs w:val="18"/>
          <w:lang w:val="ca-ES"/>
        </w:rPr>
        <w:t>TunerName</w:t>
      </w:r>
      <w:proofErr w:type="spellEnd"/>
      <w:r w:rsidRPr="000B5612">
        <w:rPr>
          <w:rFonts w:ascii="Courier New" w:hAnsi="Courier New" w:cs="Courier New"/>
          <w:sz w:val="18"/>
          <w:szCs w:val="18"/>
          <w:lang w:val="ca-ES"/>
        </w:rPr>
        <w:t>: 'R820T'</w:t>
      </w:r>
    </w:p>
    <w:p w14:paraId="3F1E6494" w14:textId="77777777" w:rsidR="000B5612" w:rsidRPr="000B5612" w:rsidRDefault="000B5612" w:rsidP="000B5612">
      <w:pPr>
        <w:spacing w:after="10" w:line="247" w:lineRule="auto"/>
        <w:ind w:left="-5" w:firstLine="713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0B5612">
        <w:rPr>
          <w:rFonts w:ascii="Courier New" w:hAnsi="Courier New" w:cs="Courier New"/>
          <w:sz w:val="18"/>
          <w:szCs w:val="18"/>
          <w:lang w:val="ca-ES"/>
        </w:rPr>
        <w:t>Manufacturer: '</w:t>
      </w:r>
      <w:proofErr w:type="spellStart"/>
      <w:r w:rsidRPr="000B5612">
        <w:rPr>
          <w:rFonts w:ascii="Courier New" w:hAnsi="Courier New" w:cs="Courier New"/>
          <w:sz w:val="18"/>
          <w:szCs w:val="18"/>
          <w:lang w:val="ca-ES"/>
        </w:rPr>
        <w:t>Realtek</w:t>
      </w:r>
      <w:proofErr w:type="spellEnd"/>
      <w:r w:rsidRPr="000B5612">
        <w:rPr>
          <w:rFonts w:ascii="Courier New" w:hAnsi="Courier New" w:cs="Courier New"/>
          <w:sz w:val="18"/>
          <w:szCs w:val="18"/>
          <w:lang w:val="ca-ES"/>
        </w:rPr>
        <w:t>'</w:t>
      </w:r>
    </w:p>
    <w:p w14:paraId="0C056739" w14:textId="77777777" w:rsidR="000B5612" w:rsidRPr="000B5612" w:rsidRDefault="000B5612" w:rsidP="000B5612">
      <w:pPr>
        <w:spacing w:after="10" w:line="247" w:lineRule="auto"/>
        <w:ind w:left="-5" w:firstLine="713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0B5612">
        <w:rPr>
          <w:rFonts w:ascii="Courier New" w:hAnsi="Courier New" w:cs="Courier New"/>
          <w:sz w:val="18"/>
          <w:szCs w:val="18"/>
          <w:lang w:val="ca-ES"/>
        </w:rPr>
        <w:t>Product</w:t>
      </w:r>
      <w:proofErr w:type="spellEnd"/>
      <w:r w:rsidRPr="000B5612">
        <w:rPr>
          <w:rFonts w:ascii="Courier New" w:hAnsi="Courier New" w:cs="Courier New"/>
          <w:sz w:val="18"/>
          <w:szCs w:val="18"/>
          <w:lang w:val="ca-ES"/>
        </w:rPr>
        <w:t>: 'RTL2841UHIDIR'</w:t>
      </w:r>
    </w:p>
    <w:p w14:paraId="4655A6EF" w14:textId="77777777" w:rsidR="000B5612" w:rsidRPr="000B5612" w:rsidRDefault="000B5612" w:rsidP="000B5612">
      <w:pPr>
        <w:spacing w:after="10" w:line="247" w:lineRule="auto"/>
        <w:ind w:left="-5" w:firstLine="713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0B5612">
        <w:rPr>
          <w:rFonts w:ascii="Courier New" w:hAnsi="Courier New" w:cs="Courier New"/>
          <w:sz w:val="18"/>
          <w:szCs w:val="18"/>
          <w:lang w:val="ca-ES"/>
        </w:rPr>
        <w:t>GainValues</w:t>
      </w:r>
      <w:proofErr w:type="spellEnd"/>
      <w:r w:rsidRPr="000B5612">
        <w:rPr>
          <w:rFonts w:ascii="Courier New" w:hAnsi="Courier New" w:cs="Courier New"/>
          <w:sz w:val="18"/>
          <w:szCs w:val="18"/>
          <w:lang w:val="ca-ES"/>
        </w:rPr>
        <w:t xml:space="preserve">: [29x1 </w:t>
      </w:r>
      <w:proofErr w:type="spellStart"/>
      <w:r w:rsidRPr="000B5612">
        <w:rPr>
          <w:rFonts w:ascii="Courier New" w:hAnsi="Courier New" w:cs="Courier New"/>
          <w:sz w:val="18"/>
          <w:szCs w:val="18"/>
          <w:lang w:val="ca-ES"/>
        </w:rPr>
        <w:t>double</w:t>
      </w:r>
      <w:proofErr w:type="spellEnd"/>
      <w:r w:rsidRPr="000B5612">
        <w:rPr>
          <w:rFonts w:ascii="Courier New" w:hAnsi="Courier New" w:cs="Courier New"/>
          <w:sz w:val="18"/>
          <w:szCs w:val="18"/>
          <w:lang w:val="ca-ES"/>
        </w:rPr>
        <w:t>]</w:t>
      </w:r>
    </w:p>
    <w:p w14:paraId="5EF205A0" w14:textId="77777777" w:rsidR="000B5612" w:rsidRPr="000B5612" w:rsidRDefault="000B5612" w:rsidP="000B5612">
      <w:pPr>
        <w:spacing w:after="10" w:line="247" w:lineRule="auto"/>
        <w:ind w:left="-5" w:firstLine="713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0B5612">
        <w:rPr>
          <w:rFonts w:ascii="Courier New" w:hAnsi="Courier New" w:cs="Courier New"/>
          <w:sz w:val="18"/>
          <w:szCs w:val="18"/>
          <w:lang w:val="ca-ES"/>
        </w:rPr>
        <w:t>RTLCrystalFrequency</w:t>
      </w:r>
      <w:proofErr w:type="spellEnd"/>
      <w:r w:rsidRPr="000B5612">
        <w:rPr>
          <w:rFonts w:ascii="Courier New" w:hAnsi="Courier New" w:cs="Courier New"/>
          <w:sz w:val="18"/>
          <w:szCs w:val="18"/>
          <w:lang w:val="ca-ES"/>
        </w:rPr>
        <w:t>: 28800000</w:t>
      </w:r>
    </w:p>
    <w:p w14:paraId="05CEAD0F" w14:textId="77777777" w:rsidR="000B5612" w:rsidRPr="000B5612" w:rsidRDefault="000B5612" w:rsidP="000B5612">
      <w:pPr>
        <w:spacing w:after="10" w:line="247" w:lineRule="auto"/>
        <w:ind w:left="-5" w:firstLine="713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0B5612">
        <w:rPr>
          <w:rFonts w:ascii="Courier New" w:hAnsi="Courier New" w:cs="Courier New"/>
          <w:sz w:val="18"/>
          <w:szCs w:val="18"/>
          <w:lang w:val="ca-ES"/>
        </w:rPr>
        <w:t>TunerCrystalFrequency</w:t>
      </w:r>
      <w:proofErr w:type="spellEnd"/>
      <w:r w:rsidRPr="000B5612">
        <w:rPr>
          <w:rFonts w:ascii="Courier New" w:hAnsi="Courier New" w:cs="Courier New"/>
          <w:sz w:val="18"/>
          <w:szCs w:val="18"/>
          <w:lang w:val="ca-ES"/>
        </w:rPr>
        <w:t>: 28800000</w:t>
      </w:r>
    </w:p>
    <w:p w14:paraId="64D1DB6F" w14:textId="77777777" w:rsidR="000B5612" w:rsidRPr="000B5612" w:rsidRDefault="000B5612" w:rsidP="000B5612">
      <w:pPr>
        <w:spacing w:after="10" w:line="247" w:lineRule="auto"/>
        <w:ind w:left="-5" w:firstLine="713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0B5612">
        <w:rPr>
          <w:rFonts w:ascii="Courier New" w:hAnsi="Courier New" w:cs="Courier New"/>
          <w:sz w:val="18"/>
          <w:szCs w:val="18"/>
          <w:lang w:val="ca-ES"/>
        </w:rPr>
        <w:t>SamplingMode</w:t>
      </w:r>
      <w:proofErr w:type="spellEnd"/>
      <w:r w:rsidRPr="000B5612">
        <w:rPr>
          <w:rFonts w:ascii="Courier New" w:hAnsi="Courier New" w:cs="Courier New"/>
          <w:sz w:val="18"/>
          <w:szCs w:val="18"/>
          <w:lang w:val="ca-ES"/>
        </w:rPr>
        <w:t>: '</w:t>
      </w:r>
      <w:proofErr w:type="spellStart"/>
      <w:r w:rsidRPr="000B5612">
        <w:rPr>
          <w:rFonts w:ascii="Courier New" w:hAnsi="Courier New" w:cs="Courier New"/>
          <w:sz w:val="18"/>
          <w:szCs w:val="18"/>
          <w:lang w:val="ca-ES"/>
        </w:rPr>
        <w:t>Quadrature</w:t>
      </w:r>
      <w:proofErr w:type="spellEnd"/>
      <w:r w:rsidRPr="000B5612">
        <w:rPr>
          <w:rFonts w:ascii="Courier New" w:hAnsi="Courier New" w:cs="Courier New"/>
          <w:sz w:val="18"/>
          <w:szCs w:val="18"/>
          <w:lang w:val="ca-ES"/>
        </w:rPr>
        <w:t>'</w:t>
      </w:r>
    </w:p>
    <w:p w14:paraId="426C4D62" w14:textId="61DC19FF" w:rsidR="00F7045A" w:rsidRPr="000B5612" w:rsidRDefault="000B5612" w:rsidP="000B5612">
      <w:pPr>
        <w:spacing w:after="10" w:line="247" w:lineRule="auto"/>
        <w:ind w:left="-5" w:firstLine="713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0B5612">
        <w:rPr>
          <w:rFonts w:ascii="Courier New" w:hAnsi="Courier New" w:cs="Courier New"/>
          <w:sz w:val="18"/>
          <w:szCs w:val="18"/>
          <w:lang w:val="ca-ES"/>
        </w:rPr>
        <w:t>OffsetTuning</w:t>
      </w:r>
      <w:proofErr w:type="spellEnd"/>
      <w:r w:rsidRPr="000B5612">
        <w:rPr>
          <w:rFonts w:ascii="Courier New" w:hAnsi="Courier New" w:cs="Courier New"/>
          <w:sz w:val="18"/>
          <w:szCs w:val="18"/>
          <w:lang w:val="ca-ES"/>
        </w:rPr>
        <w:t>: '</w:t>
      </w:r>
      <w:proofErr w:type="spellStart"/>
      <w:r w:rsidRPr="000B5612">
        <w:rPr>
          <w:rFonts w:ascii="Courier New" w:hAnsi="Courier New" w:cs="Courier New"/>
          <w:sz w:val="18"/>
          <w:szCs w:val="18"/>
          <w:lang w:val="ca-ES"/>
        </w:rPr>
        <w:t>Disabled</w:t>
      </w:r>
      <w:proofErr w:type="spellEnd"/>
      <w:r w:rsidRPr="000B5612">
        <w:rPr>
          <w:rFonts w:ascii="Courier New" w:hAnsi="Courier New" w:cs="Courier New"/>
          <w:sz w:val="18"/>
          <w:szCs w:val="18"/>
          <w:lang w:val="ca-ES"/>
        </w:rPr>
        <w:t>'</w:t>
      </w:r>
      <w:r w:rsidR="00B134FD" w:rsidRPr="000B5612">
        <w:rPr>
          <w:rFonts w:ascii="Courier New" w:hAnsi="Courier New" w:cs="Courier New"/>
          <w:sz w:val="18"/>
          <w:szCs w:val="18"/>
          <w:lang w:val="ca-ES"/>
        </w:rPr>
        <w:t xml:space="preserve"> </w:t>
      </w:r>
    </w:p>
    <w:p w14:paraId="0094F992" w14:textId="77777777" w:rsidR="00F7045A" w:rsidRDefault="00F7045A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0090B14D" w14:textId="064AF38A" w:rsidR="003B13A3" w:rsidRDefault="001A5C5E" w:rsidP="007E136D">
      <w:pPr>
        <w:spacing w:after="10" w:line="247" w:lineRule="auto"/>
        <w:ind w:left="-5" w:hanging="10"/>
        <w:jc w:val="both"/>
        <w:rPr>
          <w:lang w:val="ca-ES"/>
        </w:rPr>
      </w:pPr>
      <w:r>
        <w:rPr>
          <w:lang w:val="ca-ES"/>
        </w:rPr>
        <w:t xml:space="preserve">a.2) RTL-SDR reconegut al </w:t>
      </w:r>
      <w:proofErr w:type="spellStart"/>
      <w:r>
        <w:rPr>
          <w:lang w:val="ca-ES"/>
        </w:rPr>
        <w:t>Simulink</w:t>
      </w:r>
      <w:proofErr w:type="spellEnd"/>
      <w:r>
        <w:rPr>
          <w:lang w:val="ca-ES"/>
        </w:rPr>
        <w:t>:</w:t>
      </w:r>
    </w:p>
    <w:p w14:paraId="79D4EBC9" w14:textId="77777777" w:rsidR="001A5C5E" w:rsidRDefault="001A5C5E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44A91122" w14:textId="068CFD25" w:rsidR="001A5C5E" w:rsidRDefault="001A5C5E" w:rsidP="001A5C5E">
      <w:pPr>
        <w:spacing w:after="10" w:line="247" w:lineRule="auto"/>
        <w:ind w:left="-5" w:hanging="10"/>
        <w:jc w:val="both"/>
        <w:rPr>
          <w:lang w:val="ca-ES"/>
        </w:rPr>
      </w:pPr>
      <w:r>
        <w:rPr>
          <w:lang w:val="ca-ES"/>
        </w:rPr>
        <w:t xml:space="preserve">Una vegada que hem vist que el RTL-SDR </w:t>
      </w:r>
      <w:r w:rsidR="003C4AB1">
        <w:rPr>
          <w:lang w:val="ca-ES"/>
        </w:rPr>
        <w:t>é</w:t>
      </w:r>
      <w:r>
        <w:rPr>
          <w:lang w:val="ca-ES"/>
        </w:rPr>
        <w:t xml:space="preserve">s reconegut per </w:t>
      </w:r>
      <w:proofErr w:type="spellStart"/>
      <w:r>
        <w:rPr>
          <w:lang w:val="ca-ES"/>
        </w:rPr>
        <w:t>Matlab</w:t>
      </w:r>
      <w:proofErr w:type="spellEnd"/>
      <w:r>
        <w:rPr>
          <w:lang w:val="ca-ES"/>
        </w:rPr>
        <w:t xml:space="preserve">, mireu si el bloc del RTL-SDR està a la biblioteca de </w:t>
      </w:r>
      <w:proofErr w:type="spellStart"/>
      <w:r>
        <w:rPr>
          <w:lang w:val="ca-ES"/>
        </w:rPr>
        <w:t>Simulink</w:t>
      </w:r>
      <w:proofErr w:type="spellEnd"/>
      <w:r>
        <w:rPr>
          <w:lang w:val="ca-ES"/>
        </w:rPr>
        <w:t>. Per això, a la línia de comandaments introduïm:</w:t>
      </w:r>
    </w:p>
    <w:p w14:paraId="52134859" w14:textId="77777777" w:rsidR="001A5C5E" w:rsidRDefault="001A5C5E" w:rsidP="001A5C5E">
      <w:pPr>
        <w:spacing w:after="10" w:line="247" w:lineRule="auto"/>
        <w:ind w:left="-5" w:hanging="10"/>
        <w:jc w:val="both"/>
        <w:rPr>
          <w:lang w:val="ca-ES"/>
        </w:rPr>
      </w:pPr>
    </w:p>
    <w:p w14:paraId="097398F9" w14:textId="10100818" w:rsidR="001A5C5E" w:rsidRDefault="001A5C5E" w:rsidP="001A5C5E">
      <w:pPr>
        <w:spacing w:after="10" w:line="247" w:lineRule="auto"/>
        <w:ind w:left="-5" w:hanging="10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1A5C5E">
        <w:rPr>
          <w:rFonts w:ascii="Courier New" w:hAnsi="Courier New" w:cs="Courier New"/>
          <w:sz w:val="18"/>
          <w:szCs w:val="18"/>
          <w:lang w:val="ca-ES"/>
        </w:rPr>
        <w:t>slLibraryBrowser</w:t>
      </w:r>
      <w:proofErr w:type="spellEnd"/>
      <w:r w:rsidRPr="001A5C5E">
        <w:rPr>
          <w:rFonts w:ascii="Courier New" w:hAnsi="Courier New" w:cs="Courier New"/>
          <w:sz w:val="18"/>
          <w:szCs w:val="18"/>
          <w:lang w:val="ca-ES"/>
        </w:rPr>
        <w:t xml:space="preserve"> </w:t>
      </w:r>
    </w:p>
    <w:p w14:paraId="01EB4FC4" w14:textId="77777777" w:rsidR="001A5C5E" w:rsidRDefault="001A5C5E" w:rsidP="001A5C5E">
      <w:pPr>
        <w:spacing w:after="10" w:line="247" w:lineRule="auto"/>
        <w:ind w:left="-5" w:hanging="10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650CCBED" w14:textId="08AD7280" w:rsidR="001A5C5E" w:rsidRDefault="001A5C5E" w:rsidP="001A5C5E">
      <w:pPr>
        <w:spacing w:after="10" w:line="247" w:lineRule="auto"/>
        <w:ind w:left="-5" w:hanging="10"/>
        <w:jc w:val="both"/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 xml:space="preserve">Aneu al </w:t>
      </w:r>
      <w:proofErr w:type="spellStart"/>
      <w:r>
        <w:rPr>
          <w:rFonts w:asciiTheme="minorHAnsi" w:hAnsiTheme="minorHAnsi" w:cstheme="minorHAnsi"/>
          <w:b/>
          <w:bCs/>
          <w:i/>
          <w:iCs/>
          <w:lang w:val="ca-ES"/>
        </w:rPr>
        <w:t>Communication</w:t>
      </w:r>
      <w:proofErr w:type="spellEnd"/>
      <w:r>
        <w:rPr>
          <w:rFonts w:asciiTheme="minorHAnsi" w:hAnsiTheme="minorHAnsi" w:cstheme="minorHAnsi"/>
          <w:b/>
          <w:bCs/>
          <w:i/>
          <w:iCs/>
          <w:lang w:val="ca-E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lang w:val="ca-ES"/>
        </w:rPr>
        <w:t>Toolbox</w:t>
      </w:r>
      <w:proofErr w:type="spellEnd"/>
      <w:r>
        <w:rPr>
          <w:rFonts w:asciiTheme="minorHAnsi" w:hAnsiTheme="minorHAnsi" w:cstheme="minorHAnsi"/>
          <w:b/>
          <w:bCs/>
          <w:i/>
          <w:iCs/>
          <w:lang w:val="ca-E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lang w:val="ca-ES"/>
        </w:rPr>
        <w:t>Support</w:t>
      </w:r>
      <w:proofErr w:type="spellEnd"/>
      <w:r>
        <w:rPr>
          <w:rFonts w:asciiTheme="minorHAnsi" w:hAnsiTheme="minorHAnsi" w:cstheme="minorHAnsi"/>
          <w:b/>
          <w:bCs/>
          <w:i/>
          <w:iCs/>
          <w:lang w:val="ca-ES"/>
        </w:rPr>
        <w:t xml:space="preserve"> Package for RTL-SDR Radio</w:t>
      </w:r>
      <w:r>
        <w:rPr>
          <w:rFonts w:asciiTheme="minorHAnsi" w:hAnsiTheme="minorHAnsi" w:cstheme="minorHAnsi"/>
          <w:lang w:val="ca-ES"/>
        </w:rPr>
        <w:t xml:space="preserve"> </w:t>
      </w:r>
      <w:r w:rsidR="003C4AB1">
        <w:rPr>
          <w:rFonts w:asciiTheme="minorHAnsi" w:hAnsiTheme="minorHAnsi" w:cstheme="minorHAnsi"/>
          <w:lang w:val="ca-ES"/>
        </w:rPr>
        <w:t>i</w:t>
      </w:r>
      <w:r>
        <w:rPr>
          <w:rFonts w:asciiTheme="minorHAnsi" w:hAnsiTheme="minorHAnsi" w:cstheme="minorHAnsi"/>
          <w:lang w:val="ca-ES"/>
        </w:rPr>
        <w:t xml:space="preserve"> fixeu-vos si surt un bloc com aquest:</w:t>
      </w:r>
    </w:p>
    <w:p w14:paraId="36C8D3CE" w14:textId="77777777" w:rsidR="001A5C5E" w:rsidRDefault="001A5C5E" w:rsidP="001A5C5E">
      <w:pPr>
        <w:spacing w:after="10" w:line="247" w:lineRule="auto"/>
        <w:ind w:left="-5" w:hanging="10"/>
        <w:jc w:val="both"/>
        <w:rPr>
          <w:rFonts w:asciiTheme="minorHAnsi" w:hAnsiTheme="minorHAnsi" w:cstheme="minorHAnsi"/>
          <w:lang w:val="ca-ES"/>
        </w:rPr>
      </w:pPr>
    </w:p>
    <w:p w14:paraId="0D3049C6" w14:textId="05CBF584" w:rsidR="001A5C5E" w:rsidRDefault="001A5C5E" w:rsidP="001A5C5E">
      <w:pPr>
        <w:spacing w:after="10" w:line="247" w:lineRule="auto"/>
        <w:ind w:left="-5" w:firstLine="713"/>
        <w:jc w:val="both"/>
        <w:rPr>
          <w:rFonts w:asciiTheme="minorHAnsi" w:hAnsiTheme="minorHAnsi" w:cstheme="minorHAnsi"/>
          <w:lang w:val="ca-ES"/>
        </w:rPr>
      </w:pPr>
      <w:r w:rsidRPr="001A5C5E">
        <w:rPr>
          <w:rFonts w:asciiTheme="minorHAnsi" w:hAnsiTheme="minorHAnsi" w:cstheme="minorHAnsi"/>
          <w:noProof/>
          <w:lang w:val="ca-ES"/>
        </w:rPr>
        <w:drawing>
          <wp:inline distT="0" distB="0" distL="0" distR="0" wp14:anchorId="7C967143" wp14:editId="4444C4FC">
            <wp:extent cx="4320989" cy="1955993"/>
            <wp:effectExtent l="0" t="0" r="3810" b="6350"/>
            <wp:docPr id="30902242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2242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8215" cy="196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8D57" w14:textId="77777777" w:rsidR="001A5C5E" w:rsidRDefault="001A5C5E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2CC19687" w14:textId="5470C2E9" w:rsidR="001A5C5E" w:rsidRDefault="00D50DEA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>A més, podeu veure si la documentació d</w:t>
      </w:r>
      <w:r w:rsidR="003C4AB1">
        <w:rPr>
          <w:rFonts w:asciiTheme="minorHAnsi" w:hAnsiTheme="minorHAnsi" w:cstheme="minorHAnsi"/>
          <w:lang w:val="ca-ES"/>
        </w:rPr>
        <w:t>’</w:t>
      </w:r>
      <w:r>
        <w:rPr>
          <w:rFonts w:asciiTheme="minorHAnsi" w:hAnsiTheme="minorHAnsi" w:cstheme="minorHAnsi"/>
          <w:lang w:val="ca-ES"/>
        </w:rPr>
        <w:t>aquest paquet està instal·lada:</w:t>
      </w:r>
    </w:p>
    <w:p w14:paraId="2E84A224" w14:textId="77777777" w:rsidR="006214CD" w:rsidRDefault="006214CD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52D0353F" w14:textId="06DC46EB" w:rsidR="00D50DEA" w:rsidRPr="006214CD" w:rsidRDefault="006214CD" w:rsidP="001A5C5E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6214CD">
        <w:rPr>
          <w:rFonts w:ascii="Courier New" w:hAnsi="Courier New" w:cs="Courier New"/>
          <w:sz w:val="18"/>
          <w:szCs w:val="18"/>
          <w:lang w:val="ca-ES"/>
        </w:rPr>
        <w:t>sdrrdoc</w:t>
      </w:r>
      <w:proofErr w:type="spellEnd"/>
    </w:p>
    <w:p w14:paraId="7603DE11" w14:textId="77777777" w:rsidR="006214CD" w:rsidRDefault="006214CD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3BF29D69" w14:textId="7BA906EB" w:rsidR="006214CD" w:rsidRDefault="006214CD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>I la finestra d’ajuda ha de sortir.</w:t>
      </w:r>
    </w:p>
    <w:p w14:paraId="1307E48C" w14:textId="72C9A5CF" w:rsidR="006C5A45" w:rsidRDefault="006C5A45" w:rsidP="001A5C5E">
      <w:pPr>
        <w:spacing w:after="10" w:line="247" w:lineRule="auto"/>
        <w:jc w:val="both"/>
      </w:pPr>
      <w:r>
        <w:br/>
        <w:t xml:space="preserve">Si </w:t>
      </w:r>
      <w:proofErr w:type="spellStart"/>
      <w:r>
        <w:t>tot</w:t>
      </w:r>
      <w:proofErr w:type="spellEnd"/>
      <w:r>
        <w:t xml:space="preserve"> ha </w:t>
      </w:r>
      <w:proofErr w:type="spellStart"/>
      <w:r>
        <w:t>anat</w:t>
      </w:r>
      <w:proofErr w:type="spellEnd"/>
      <w:r>
        <w:t xml:space="preserve"> </w:t>
      </w:r>
      <w:proofErr w:type="spellStart"/>
      <w:r>
        <w:t>bé</w:t>
      </w:r>
      <w:proofErr w:type="spellEnd"/>
      <w:r>
        <w:t xml:space="preserve">, el </w:t>
      </w:r>
      <w:proofErr w:type="spellStart"/>
      <w:r>
        <w:t>dispositiu</w:t>
      </w:r>
      <w:proofErr w:type="spellEnd"/>
      <w:r>
        <w:t xml:space="preserve"> </w:t>
      </w:r>
      <w:proofErr w:type="spellStart"/>
      <w:r>
        <w:t>està</w:t>
      </w:r>
      <w:proofErr w:type="spellEnd"/>
      <w:r>
        <w:t xml:space="preserve"> </w:t>
      </w:r>
      <w:proofErr w:type="spellStart"/>
      <w:r>
        <w:t>preparat</w:t>
      </w:r>
      <w:proofErr w:type="spellEnd"/>
      <w:r>
        <w:t xml:space="preserve"> per les </w:t>
      </w:r>
      <w:proofErr w:type="spellStart"/>
      <w:r>
        <w:t>següents</w:t>
      </w:r>
      <w:proofErr w:type="spellEnd"/>
      <w:r>
        <w:t xml:space="preserve"> tasques. Si </w:t>
      </w:r>
      <w:proofErr w:type="spellStart"/>
      <w:r>
        <w:t>heu</w:t>
      </w:r>
      <w:proofErr w:type="spellEnd"/>
      <w:r>
        <w:t xml:space="preserve"> </w:t>
      </w:r>
      <w:proofErr w:type="spellStart"/>
      <w:r>
        <w:t>tingut</w:t>
      </w:r>
      <w:proofErr w:type="spellEnd"/>
      <w:r>
        <w:t xml:space="preserve"> </w:t>
      </w:r>
      <w:proofErr w:type="spellStart"/>
      <w:r>
        <w:t>qualsevol</w:t>
      </w:r>
      <w:proofErr w:type="spellEnd"/>
      <w:r>
        <w:t xml:space="preserve"> problema, </w:t>
      </w:r>
      <w:proofErr w:type="spellStart"/>
      <w:r>
        <w:t>contacteu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el </w:t>
      </w:r>
      <w:proofErr w:type="spellStart"/>
      <w:r>
        <w:t>professor</w:t>
      </w:r>
      <w:proofErr w:type="spellEnd"/>
      <w:r>
        <w:t xml:space="preserve"> per </w:t>
      </w:r>
      <w:proofErr w:type="spellStart"/>
      <w:r>
        <w:t>fer</w:t>
      </w:r>
      <w:proofErr w:type="spellEnd"/>
      <w:r>
        <w:t xml:space="preserve"> una </w:t>
      </w:r>
      <w:proofErr w:type="spellStart"/>
      <w:r>
        <w:t>reinstal·lació</w:t>
      </w:r>
      <w:proofErr w:type="spellEnd"/>
      <w:r>
        <w:t xml:space="preserve"> del </w:t>
      </w:r>
      <w:proofErr w:type="spellStart"/>
      <w:r>
        <w:t>paquet</w:t>
      </w:r>
      <w:proofErr w:type="spellEnd"/>
      <w:r>
        <w:t xml:space="preserve"> de suport.</w:t>
      </w:r>
    </w:p>
    <w:p w14:paraId="597E8E95" w14:textId="77777777" w:rsidR="006C5A45" w:rsidRDefault="006C5A45" w:rsidP="001A5C5E">
      <w:pPr>
        <w:spacing w:after="10" w:line="247" w:lineRule="auto"/>
        <w:jc w:val="both"/>
      </w:pPr>
    </w:p>
    <w:p w14:paraId="2C873028" w14:textId="30D79512" w:rsidR="00B84FC3" w:rsidRDefault="006214CD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 xml:space="preserve">Si tot ha anat bé, </w:t>
      </w:r>
      <w:r w:rsidR="00B84FC3">
        <w:rPr>
          <w:rFonts w:asciiTheme="minorHAnsi" w:hAnsiTheme="minorHAnsi" w:cstheme="minorHAnsi"/>
          <w:lang w:val="ca-ES"/>
        </w:rPr>
        <w:t>el dispositiu està preparat per les següents tasques. Si heu tingut qualsevol problema, contacteu amb el professor per fer una re-instal·lació del paquet de suport.</w:t>
      </w:r>
    </w:p>
    <w:p w14:paraId="51C913FC" w14:textId="77777777" w:rsidR="00B84FC3" w:rsidRDefault="00B84FC3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284B01CD" w14:textId="77777777" w:rsidR="00E86054" w:rsidRDefault="00E86054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2E0C7D5B" w14:textId="77777777" w:rsidR="00E86054" w:rsidRDefault="00E86054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027BFAB1" w14:textId="77777777" w:rsidR="00E86054" w:rsidRDefault="00E86054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4B81C633" w14:textId="77777777" w:rsidR="00E86054" w:rsidRDefault="00E86054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4FE591B7" w14:textId="77777777" w:rsidR="00E86054" w:rsidRDefault="00E86054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591FA5D2" w14:textId="77777777" w:rsidR="00E86054" w:rsidRDefault="00E86054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047EE6EF" w14:textId="77777777" w:rsidR="00E86054" w:rsidRDefault="00E86054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00DDA45B" w14:textId="77777777" w:rsidR="00E86054" w:rsidRDefault="00E86054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0811E123" w14:textId="77777777" w:rsidR="00E86054" w:rsidRDefault="00E86054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02BFDB92" w14:textId="77777777" w:rsidR="00E86054" w:rsidRDefault="00E86054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4C5620FA" w14:textId="77777777" w:rsidR="00E86054" w:rsidRDefault="00E86054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5CF06E02" w14:textId="77777777" w:rsidR="00E86054" w:rsidRDefault="00E86054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71AE9422" w14:textId="77777777" w:rsidR="00E86054" w:rsidRDefault="00E86054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3116CB48" w14:textId="77777777" w:rsidR="00E86054" w:rsidRDefault="00E86054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49637AF0" w14:textId="77777777" w:rsidR="00E86054" w:rsidRDefault="00E86054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50363E23" w14:textId="77777777" w:rsidR="00E86054" w:rsidRDefault="00E86054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6AEEC4BE" w14:textId="77777777" w:rsidR="00E86054" w:rsidRDefault="00E86054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19177E18" w14:textId="77777777" w:rsidR="00E86054" w:rsidRDefault="00E86054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69C56E11" w14:textId="77777777" w:rsidR="00E86054" w:rsidRDefault="00E86054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043AEA89" w14:textId="2D79CE21" w:rsidR="00B84FC3" w:rsidRPr="007A646D" w:rsidRDefault="00B84FC3" w:rsidP="00B84FC3">
      <w:pPr>
        <w:spacing w:after="0"/>
        <w:jc w:val="both"/>
        <w:rPr>
          <w:lang w:val="ca-ES"/>
        </w:rPr>
      </w:pPr>
      <w:r>
        <w:rPr>
          <w:b/>
          <w:color w:val="4F81BD"/>
          <w:lang w:val="ca-ES"/>
        </w:rPr>
        <w:t>b</w:t>
      </w:r>
      <w:r w:rsidRPr="007A646D">
        <w:rPr>
          <w:b/>
          <w:color w:val="4F81BD"/>
          <w:lang w:val="ca-ES"/>
        </w:rPr>
        <w:t>)</w:t>
      </w:r>
      <w:r w:rsidRPr="007A646D">
        <w:rPr>
          <w:rFonts w:ascii="Arial" w:eastAsia="Arial" w:hAnsi="Arial" w:cs="Arial"/>
          <w:b/>
          <w:color w:val="4F81BD"/>
          <w:lang w:val="ca-ES"/>
        </w:rPr>
        <w:t xml:space="preserve"> </w:t>
      </w:r>
      <w:r>
        <w:rPr>
          <w:b/>
          <w:color w:val="4F81BD"/>
          <w:lang w:val="ca-ES"/>
        </w:rPr>
        <w:t>Generació del Model Analitzador d’Espectres</w:t>
      </w:r>
      <w:r w:rsidRPr="007A646D">
        <w:rPr>
          <w:b/>
          <w:color w:val="4F81BD"/>
          <w:lang w:val="ca-ES"/>
        </w:rPr>
        <w:t xml:space="preserve">. </w:t>
      </w:r>
    </w:p>
    <w:p w14:paraId="0B104C13" w14:textId="63442A5D" w:rsidR="006214CD" w:rsidRDefault="006214CD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4072EB7A" w14:textId="700FD903" w:rsidR="00B84FC3" w:rsidRDefault="00E86054" w:rsidP="001A5C5E">
      <w:pPr>
        <w:spacing w:after="10" w:line="247" w:lineRule="auto"/>
        <w:jc w:val="both"/>
      </w:pPr>
      <w:r>
        <w:t xml:space="preserve">En </w:t>
      </w:r>
      <w:proofErr w:type="spellStart"/>
      <w:r>
        <w:t>aquesta</w:t>
      </w:r>
      <w:proofErr w:type="spellEnd"/>
      <w:r>
        <w:t xml:space="preserve"> tasca </w:t>
      </w:r>
      <w:proofErr w:type="spellStart"/>
      <w:r>
        <w:t>generarem</w:t>
      </w:r>
      <w:proofErr w:type="spellEnd"/>
      <w:r>
        <w:t xml:space="preserve"> un </w:t>
      </w:r>
      <w:proofErr w:type="spellStart"/>
      <w:r>
        <w:t>model</w:t>
      </w:r>
      <w:proofErr w:type="spellEnd"/>
      <w:r>
        <w:t xml:space="preserve"> per la </w:t>
      </w:r>
      <w:proofErr w:type="spellStart"/>
      <w:r>
        <w:t>visualització</w:t>
      </w:r>
      <w:proofErr w:type="spellEnd"/>
      <w:r>
        <w:t xml:space="preserve"> de </w:t>
      </w:r>
      <w:proofErr w:type="spellStart"/>
      <w:r>
        <w:t>l'espectre</w:t>
      </w:r>
      <w:proofErr w:type="spellEnd"/>
      <w:r>
        <w:t xml:space="preserve"> </w:t>
      </w:r>
      <w:proofErr w:type="spellStart"/>
      <w:r>
        <w:t>d'FM</w:t>
      </w:r>
      <w:proofErr w:type="spellEnd"/>
      <w:r>
        <w:t xml:space="preserve">. També </w:t>
      </w:r>
      <w:proofErr w:type="spellStart"/>
      <w:r>
        <w:t>intentarem</w:t>
      </w:r>
      <w:proofErr w:type="spellEnd"/>
      <w:r>
        <w:t xml:space="preserve"> </w:t>
      </w:r>
      <w:proofErr w:type="spellStart"/>
      <w:r>
        <w:t>fer</w:t>
      </w:r>
      <w:proofErr w:type="spellEnd"/>
      <w:r>
        <w:t xml:space="preserve"> un </w:t>
      </w:r>
      <w:proofErr w:type="spellStart"/>
      <w:r>
        <w:t>escaneig</w:t>
      </w:r>
      <w:proofErr w:type="spellEnd"/>
      <w:r>
        <w:t xml:space="preserve"> no </w:t>
      </w:r>
      <w:proofErr w:type="spellStart"/>
      <w:r>
        <w:t>interactiu</w:t>
      </w:r>
      <w:proofErr w:type="spellEnd"/>
      <w:r>
        <w:t xml:space="preserve"> </w:t>
      </w:r>
      <w:proofErr w:type="spellStart"/>
      <w:r>
        <w:t>d'aquest</w:t>
      </w:r>
      <w:proofErr w:type="spellEnd"/>
      <w:r>
        <w:t xml:space="preserve"> </w:t>
      </w:r>
      <w:proofErr w:type="spellStart"/>
      <w:r>
        <w:t>espectre</w:t>
      </w:r>
      <w:proofErr w:type="spellEnd"/>
      <w:r>
        <w:t>.</w:t>
      </w:r>
    </w:p>
    <w:p w14:paraId="7EB0B7C1" w14:textId="77777777" w:rsidR="00E86054" w:rsidRDefault="00E86054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5B27D391" w14:textId="4F207AD2" w:rsidR="00B84FC3" w:rsidRDefault="00B84FC3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>b.1) Generació del model:</w:t>
      </w:r>
    </w:p>
    <w:p w14:paraId="2E8A7BEE" w14:textId="77777777" w:rsidR="00B84FC3" w:rsidRDefault="00B84FC3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392AE18E" w14:textId="771BE0A3" w:rsidR="00B84FC3" w:rsidRDefault="00B84FC3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>Tenim que generar un model com aquest:</w:t>
      </w:r>
    </w:p>
    <w:p w14:paraId="3F5CF13C" w14:textId="77777777" w:rsidR="00B84FC3" w:rsidRDefault="00B84FC3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5EAD9E53" w14:textId="0787ECC8" w:rsidR="00B84FC3" w:rsidRDefault="00B84FC3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 w:rsidRPr="00B84FC3">
        <w:rPr>
          <w:rFonts w:asciiTheme="minorHAnsi" w:hAnsiTheme="minorHAnsi" w:cstheme="minorHAnsi"/>
          <w:noProof/>
          <w:lang w:val="ca-ES"/>
        </w:rPr>
        <w:drawing>
          <wp:inline distT="0" distB="0" distL="0" distR="0" wp14:anchorId="0493789F" wp14:editId="230B15A3">
            <wp:extent cx="5547995" cy="1904365"/>
            <wp:effectExtent l="0" t="0" r="0" b="635"/>
            <wp:docPr id="1590210785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10785" name="Imagen 1" descr="Diagram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F58C" w14:textId="77777777" w:rsidR="00B84FC3" w:rsidRDefault="00B84FC3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70464D33" w14:textId="60DC27F2" w:rsidR="00B84FC3" w:rsidRDefault="00B84FC3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>Heu de tenir en compte que el bloc RTL-SDR té una finestra de configuració com aquesta:</w:t>
      </w:r>
    </w:p>
    <w:p w14:paraId="75ACDD81" w14:textId="77777777" w:rsidR="00B84FC3" w:rsidRDefault="00B84FC3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29FB3C2A" w14:textId="6D5AC149" w:rsidR="00B84FC3" w:rsidRDefault="00AE5263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noProof/>
          <w:lang w:val="ca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B60255" wp14:editId="10CD8C48">
                <wp:simplePos x="0" y="0"/>
                <wp:positionH relativeFrom="column">
                  <wp:posOffset>189118</wp:posOffset>
                </wp:positionH>
                <wp:positionV relativeFrom="paragraph">
                  <wp:posOffset>3276563</wp:posOffset>
                </wp:positionV>
                <wp:extent cx="1887071" cy="732790"/>
                <wp:effectExtent l="0" t="0" r="18415" b="10160"/>
                <wp:wrapNone/>
                <wp:docPr id="117029011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071" cy="7327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ADE6E3" id="Rectángulo 1" o:spid="_x0000_s1026" style="position:absolute;margin-left:14.9pt;margin-top:258pt;width:148.6pt;height:57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" fillcolor="white [3212]" strokecolor="white [3212]" strokeweight="1pt"/>
            </w:pict>
          </mc:Fallback>
        </mc:AlternateContent>
      </w:r>
      <w:r w:rsidR="00B84FC3" w:rsidRPr="00B84FC3">
        <w:rPr>
          <w:rFonts w:asciiTheme="minorHAnsi" w:hAnsiTheme="minorHAnsi" w:cstheme="minorHAnsi"/>
          <w:noProof/>
          <w:lang w:val="ca-ES"/>
        </w:rPr>
        <w:drawing>
          <wp:inline distT="0" distB="0" distL="0" distR="0" wp14:anchorId="4B7B558B" wp14:editId="1CCECD5F">
            <wp:extent cx="5547995" cy="4009390"/>
            <wp:effectExtent l="0" t="0" r="0" b="0"/>
            <wp:docPr id="28237148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7148" name="Imagen 1" descr="Diagram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A58F" w14:textId="77777777" w:rsidR="00AE5263" w:rsidRDefault="00AE5263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35E7A439" w14:textId="5C75DAE7" w:rsidR="003F6F16" w:rsidRDefault="00E86054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>
        <w:t xml:space="preserve">En </w:t>
      </w:r>
      <w:proofErr w:type="spellStart"/>
      <w:r>
        <w:t>aquest</w:t>
      </w:r>
      <w:proofErr w:type="spellEnd"/>
      <w:r>
        <w:t xml:space="preserve"> cas, </w:t>
      </w:r>
      <w:proofErr w:type="spellStart"/>
      <w:r>
        <w:t>farem</w:t>
      </w:r>
      <w:proofErr w:type="spellEnd"/>
      <w:r>
        <w:t xml:space="preserve"> servir una </w:t>
      </w:r>
      <w:proofErr w:type="spellStart"/>
      <w:r>
        <w:t>freqüència</w:t>
      </w:r>
      <w:proofErr w:type="spellEnd"/>
      <w:r>
        <w:t xml:space="preserve"> de </w:t>
      </w:r>
      <w:proofErr w:type="spellStart"/>
      <w:r>
        <w:t>mostreig</w:t>
      </w:r>
      <w:proofErr w:type="spellEnd"/>
      <w:r>
        <w:t xml:space="preserve"> de </w:t>
      </w:r>
      <w:r>
        <w:rPr>
          <w:rStyle w:val="hiddengrammarerror"/>
        </w:rPr>
        <w:t>2.4MHz</w:t>
      </w:r>
      <w:r>
        <w:t xml:space="preserve"> (una mica </w:t>
      </w:r>
      <w:proofErr w:type="spellStart"/>
      <w:r>
        <w:t>més</w:t>
      </w:r>
      <w:proofErr w:type="spellEnd"/>
      <w:r>
        <w:t xml:space="preserve"> </w:t>
      </w:r>
      <w:proofErr w:type="spellStart"/>
      <w:r>
        <w:t>baixa</w:t>
      </w:r>
      <w:proofErr w:type="spellEnd"/>
      <w:r>
        <w:t xml:space="preserve"> de </w:t>
      </w:r>
      <w:r>
        <w:rPr>
          <w:rStyle w:val="hiddengrammarerror"/>
        </w:rPr>
        <w:t>2.8MHz</w:t>
      </w:r>
      <w:r>
        <w:t xml:space="preserve"> per </w:t>
      </w:r>
      <w:proofErr w:type="spellStart"/>
      <w:r>
        <w:t>seguretat</w:t>
      </w:r>
      <w:proofErr w:type="spellEnd"/>
      <w:r>
        <w:t xml:space="preserve">) i </w:t>
      </w:r>
      <w:proofErr w:type="spellStart"/>
      <w:r>
        <w:t>heu</w:t>
      </w:r>
      <w:proofErr w:type="spellEnd"/>
      <w:r>
        <w:t xml:space="preserve"> de definir la </w:t>
      </w:r>
      <w:proofErr w:type="spellStart"/>
      <w:r>
        <w:t>freqüència</w:t>
      </w:r>
      <w:proofErr w:type="spellEnd"/>
      <w:r>
        <w:t xml:space="preserve"> central i el </w:t>
      </w:r>
      <w:proofErr w:type="spellStart"/>
      <w:r>
        <w:t>guany</w:t>
      </w:r>
      <w:proofErr w:type="spellEnd"/>
      <w:r>
        <w:t xml:space="preserve"> des </w:t>
      </w:r>
      <w:r>
        <w:rPr>
          <w:rStyle w:val="hiddengrammarerror"/>
        </w:rPr>
        <w:t>de un</w:t>
      </w:r>
      <w:r>
        <w:t xml:space="preserve"> input </w:t>
      </w:r>
      <w:proofErr w:type="spellStart"/>
      <w:r>
        <w:t>port</w:t>
      </w:r>
      <w:proofErr w:type="spellEnd"/>
      <w:r>
        <w:t xml:space="preserve">. Si la </w:t>
      </w:r>
      <w:proofErr w:type="spellStart"/>
      <w:r>
        <w:t>freqüència</w:t>
      </w:r>
      <w:proofErr w:type="spellEnd"/>
      <w:r>
        <w:t xml:space="preserve"> de </w:t>
      </w:r>
      <w:proofErr w:type="spellStart"/>
      <w:r>
        <w:t>mostreig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de </w:t>
      </w:r>
      <w:r>
        <w:rPr>
          <w:rStyle w:val="hiddengrammarerror"/>
        </w:rPr>
        <w:t>2.4MHz</w:t>
      </w:r>
      <w:r>
        <w:t xml:space="preserve">, </w:t>
      </w:r>
      <w:proofErr w:type="spellStart"/>
      <w:r>
        <w:t>quins</w:t>
      </w:r>
      <w:proofErr w:type="spellEnd"/>
      <w:r>
        <w:t xml:space="preserve"> </w:t>
      </w:r>
      <w:proofErr w:type="spellStart"/>
      <w:r>
        <w:t>seran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límits</w:t>
      </w:r>
      <w:proofErr w:type="spellEnd"/>
      <w:r>
        <w:t xml:space="preserve"> de la </w:t>
      </w:r>
      <w:proofErr w:type="spellStart"/>
      <w:r>
        <w:t>nostra</w:t>
      </w:r>
      <w:proofErr w:type="spellEnd"/>
      <w:r>
        <w:t xml:space="preserve"> </w:t>
      </w:r>
      <w:proofErr w:type="spellStart"/>
      <w:r>
        <w:t>visualització</w:t>
      </w:r>
      <w:proofErr w:type="spellEnd"/>
      <w:r>
        <w:t xml:space="preserve"> en </w:t>
      </w:r>
      <w:proofErr w:type="spellStart"/>
      <w:r>
        <w:t>l'analitzador</w:t>
      </w:r>
      <w:proofErr w:type="spellEnd"/>
      <w:r>
        <w:t xml:space="preserve"> </w:t>
      </w:r>
      <w:proofErr w:type="spellStart"/>
      <w:r>
        <w:t>d'espectres</w:t>
      </w:r>
      <w:proofErr w:type="spellEnd"/>
      <w:r>
        <w:t xml:space="preserve">? </w:t>
      </w:r>
      <w:proofErr w:type="spellStart"/>
      <w:r>
        <w:t>Quantes</w:t>
      </w:r>
      <w:proofErr w:type="spellEnd"/>
      <w:r>
        <w:t xml:space="preserve"> </w:t>
      </w:r>
      <w:proofErr w:type="spellStart"/>
      <w:r>
        <w:t>freqüències</w:t>
      </w:r>
      <w:proofErr w:type="spellEnd"/>
      <w:r>
        <w:t xml:space="preserve"> </w:t>
      </w:r>
      <w:proofErr w:type="spellStart"/>
      <w:r>
        <w:t>centrals</w:t>
      </w:r>
      <w:proofErr w:type="spellEnd"/>
      <w:r>
        <w:t xml:space="preserve"> </w:t>
      </w:r>
      <w:proofErr w:type="spellStart"/>
      <w:r>
        <w:t>hem</w:t>
      </w:r>
      <w:proofErr w:type="spellEnd"/>
      <w:r>
        <w:t xml:space="preserve"> de </w:t>
      </w:r>
      <w:proofErr w:type="spellStart"/>
      <w:r>
        <w:t>fer</w:t>
      </w:r>
      <w:proofErr w:type="spellEnd"/>
      <w:r>
        <w:t xml:space="preserve"> servir per </w:t>
      </w:r>
      <w:proofErr w:type="spellStart"/>
      <w:r>
        <w:t>obtenir</w:t>
      </w:r>
      <w:proofErr w:type="spellEnd"/>
      <w:r>
        <w:t xml:space="preserve"> una </w:t>
      </w:r>
      <w:proofErr w:type="spellStart"/>
      <w:r>
        <w:t>imatge</w:t>
      </w:r>
      <w:proofErr w:type="spellEnd"/>
      <w:r>
        <w:t xml:space="preserve"> de </w:t>
      </w:r>
      <w:proofErr w:type="spellStart"/>
      <w:r>
        <w:t>l'espectre</w:t>
      </w:r>
      <w:proofErr w:type="spellEnd"/>
      <w:r>
        <w:t xml:space="preserve"> </w:t>
      </w:r>
      <w:proofErr w:type="spellStart"/>
      <w:r>
        <w:t>d'FM</w:t>
      </w:r>
      <w:proofErr w:type="spellEnd"/>
      <w:r>
        <w:t>?</w:t>
      </w:r>
    </w:p>
    <w:p w14:paraId="35CD2785" w14:textId="1A71E452" w:rsidR="003F6F16" w:rsidRDefault="003F6F16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lastRenderedPageBreak/>
        <w:t>b.2) post-processat:</w:t>
      </w:r>
    </w:p>
    <w:p w14:paraId="223318EE" w14:textId="77777777" w:rsidR="003F6F16" w:rsidRDefault="003F6F16" w:rsidP="001A5C5E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119D1135" w14:textId="2B1D97E3" w:rsidR="008E5E0B" w:rsidRPr="008E5E0B" w:rsidRDefault="003F6F16" w:rsidP="003F6F16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 xml:space="preserve">Una vegada que tenim el dispositiu RTL-SDR inclòs a dins d’un model de </w:t>
      </w:r>
      <w:proofErr w:type="spellStart"/>
      <w:r>
        <w:rPr>
          <w:rFonts w:asciiTheme="minorHAnsi" w:hAnsiTheme="minorHAnsi" w:cstheme="minorHAnsi"/>
          <w:lang w:val="ca-ES"/>
        </w:rPr>
        <w:t>Simulink</w:t>
      </w:r>
      <w:proofErr w:type="spellEnd"/>
      <w:r>
        <w:rPr>
          <w:rFonts w:asciiTheme="minorHAnsi" w:hAnsiTheme="minorHAnsi" w:cstheme="minorHAnsi"/>
          <w:lang w:val="ca-ES"/>
        </w:rPr>
        <w:t xml:space="preserve">, podem accedir a les mostres I/Q i importar-les al </w:t>
      </w:r>
      <w:proofErr w:type="spellStart"/>
      <w:r w:rsidRPr="003F6F16">
        <w:rPr>
          <w:rFonts w:asciiTheme="minorHAnsi" w:hAnsiTheme="minorHAnsi" w:cstheme="minorHAnsi"/>
          <w:i/>
          <w:iCs/>
          <w:lang w:val="ca-ES"/>
        </w:rPr>
        <w:t>workspace</w:t>
      </w:r>
      <w:proofErr w:type="spellEnd"/>
      <w:r>
        <w:rPr>
          <w:rFonts w:asciiTheme="minorHAnsi" w:hAnsiTheme="minorHAnsi" w:cstheme="minorHAnsi"/>
          <w:lang w:val="ca-ES"/>
        </w:rPr>
        <w:t xml:space="preserve"> de </w:t>
      </w:r>
      <w:proofErr w:type="spellStart"/>
      <w:r>
        <w:rPr>
          <w:rFonts w:asciiTheme="minorHAnsi" w:hAnsiTheme="minorHAnsi" w:cstheme="minorHAnsi"/>
          <w:lang w:val="ca-ES"/>
        </w:rPr>
        <w:t>Matlab</w:t>
      </w:r>
      <w:proofErr w:type="spellEnd"/>
      <w:r>
        <w:rPr>
          <w:rFonts w:asciiTheme="minorHAnsi" w:hAnsiTheme="minorHAnsi" w:cstheme="minorHAnsi"/>
          <w:lang w:val="ca-ES"/>
        </w:rPr>
        <w:t xml:space="preserve">. Amb els mètodes vists a la </w:t>
      </w:r>
      <w:r w:rsidR="00E61CF4">
        <w:rPr>
          <w:rFonts w:asciiTheme="minorHAnsi" w:hAnsiTheme="minorHAnsi" w:cstheme="minorHAnsi"/>
          <w:lang w:val="ca-ES"/>
        </w:rPr>
        <w:t>sessió anterior, importeu a una variable anomenada</w:t>
      </w:r>
      <w:r>
        <w:rPr>
          <w:rFonts w:asciiTheme="minorHAnsi" w:hAnsiTheme="minorHAnsi" w:cstheme="minorHAnsi"/>
          <w:lang w:val="ca-ES"/>
        </w:rPr>
        <w:t xml:space="preserve"> </w:t>
      </w:r>
      <w:proofErr w:type="spellStart"/>
      <w:r w:rsidR="00E61CF4" w:rsidRPr="00E61CF4">
        <w:rPr>
          <w:rFonts w:asciiTheme="minorHAnsi" w:hAnsiTheme="minorHAnsi" w:cstheme="minorHAnsi"/>
          <w:i/>
          <w:iCs/>
          <w:lang w:val="ca-ES"/>
        </w:rPr>
        <w:t>iqSignals</w:t>
      </w:r>
      <w:proofErr w:type="spellEnd"/>
      <w:r w:rsidR="00E61CF4">
        <w:rPr>
          <w:rFonts w:asciiTheme="minorHAnsi" w:hAnsiTheme="minorHAnsi" w:cstheme="minorHAnsi"/>
          <w:lang w:val="ca-ES"/>
        </w:rPr>
        <w:t xml:space="preserve"> com una estructura. </w:t>
      </w:r>
      <w:r w:rsidR="008E5E0B">
        <w:rPr>
          <w:rFonts w:asciiTheme="minorHAnsi" w:hAnsiTheme="minorHAnsi" w:cstheme="minorHAnsi"/>
          <w:lang w:val="ca-ES"/>
        </w:rPr>
        <w:t xml:space="preserve">Per a fer això, limiteu el temps de simulació a 1 segon. Si el nombre de mostres per </w:t>
      </w:r>
      <w:proofErr w:type="spellStart"/>
      <w:r w:rsidR="008E5E0B">
        <w:rPr>
          <w:rFonts w:asciiTheme="minorHAnsi" w:hAnsiTheme="minorHAnsi" w:cstheme="minorHAnsi"/>
          <w:i/>
          <w:iCs/>
          <w:lang w:val="ca-ES"/>
        </w:rPr>
        <w:t>frame</w:t>
      </w:r>
      <w:proofErr w:type="spellEnd"/>
      <w:r w:rsidR="008E5E0B">
        <w:rPr>
          <w:rFonts w:asciiTheme="minorHAnsi" w:hAnsiTheme="minorHAnsi" w:cstheme="minorHAnsi"/>
          <w:lang w:val="ca-ES"/>
        </w:rPr>
        <w:t xml:space="preserve"> està limitat a 4096, això hauria de resultar en una matriu de 586x4096. Per què? D’on surt aquest 586?</w:t>
      </w:r>
    </w:p>
    <w:p w14:paraId="7E665BFE" w14:textId="77777777" w:rsidR="008E5E0B" w:rsidRDefault="008E5E0B" w:rsidP="003F6F16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75450AB0" w14:textId="63D8EFF3" w:rsidR="00B20199" w:rsidRDefault="008E5E0B" w:rsidP="003F6F16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 xml:space="preserve">Fixeu-vos que les dades en </w:t>
      </w:r>
      <w:proofErr w:type="spellStart"/>
      <w:r>
        <w:rPr>
          <w:rFonts w:asciiTheme="minorHAnsi" w:hAnsiTheme="minorHAnsi" w:cstheme="minorHAnsi"/>
          <w:i/>
          <w:iCs/>
          <w:lang w:val="ca-ES"/>
        </w:rPr>
        <w:t>iqSignals</w:t>
      </w:r>
      <w:proofErr w:type="spellEnd"/>
      <w:r>
        <w:rPr>
          <w:rFonts w:asciiTheme="minorHAnsi" w:hAnsiTheme="minorHAnsi" w:cstheme="minorHAnsi"/>
          <w:lang w:val="ca-ES"/>
        </w:rPr>
        <w:t xml:space="preserve"> s</w:t>
      </w:r>
      <w:r w:rsidR="00E86054">
        <w:rPr>
          <w:rFonts w:asciiTheme="minorHAnsi" w:hAnsiTheme="minorHAnsi" w:cstheme="minorHAnsi"/>
          <w:lang w:val="ca-ES"/>
        </w:rPr>
        <w:t>ó</w:t>
      </w:r>
      <w:r>
        <w:rPr>
          <w:rFonts w:asciiTheme="minorHAnsi" w:hAnsiTheme="minorHAnsi" w:cstheme="minorHAnsi"/>
          <w:lang w:val="ca-ES"/>
        </w:rPr>
        <w:t xml:space="preserve">n nombres complexos. La part real correspon al senyal en fase (I) i la part imaginària al senyal en quadratura (q). </w:t>
      </w:r>
      <w:r w:rsidR="00B20199">
        <w:rPr>
          <w:rFonts w:asciiTheme="minorHAnsi" w:hAnsiTheme="minorHAnsi" w:cstheme="minorHAnsi"/>
          <w:lang w:val="ca-ES"/>
        </w:rPr>
        <w:t>Llavors, la densitat espectral de pot</w:t>
      </w:r>
      <w:r w:rsidR="00E86054">
        <w:rPr>
          <w:rFonts w:asciiTheme="minorHAnsi" w:hAnsiTheme="minorHAnsi" w:cstheme="minorHAnsi"/>
          <w:lang w:val="ca-ES"/>
        </w:rPr>
        <w:t>è</w:t>
      </w:r>
      <w:r w:rsidR="00B20199">
        <w:rPr>
          <w:rFonts w:asciiTheme="minorHAnsi" w:hAnsiTheme="minorHAnsi" w:cstheme="minorHAnsi"/>
          <w:lang w:val="ca-ES"/>
        </w:rPr>
        <w:t>ncia es pot calcular de la següent manera:</w:t>
      </w:r>
    </w:p>
    <w:p w14:paraId="4E967A86" w14:textId="77777777" w:rsidR="00B20199" w:rsidRDefault="00B20199" w:rsidP="003F6F16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102E1E81" w14:textId="422D8446" w:rsidR="00B20199" w:rsidRDefault="00B20199" w:rsidP="00B20199">
      <w:pPr>
        <w:pStyle w:val="Prrafodelista"/>
        <w:numPr>
          <w:ilvl w:val="0"/>
          <w:numId w:val="10"/>
        </w:num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>Càlcul de</w:t>
      </w:r>
      <w:r w:rsidR="00E92DAD">
        <w:rPr>
          <w:rFonts w:asciiTheme="minorHAnsi" w:hAnsiTheme="minorHAnsi" w:cstheme="minorHAnsi"/>
          <w:lang w:val="ca-ES"/>
        </w:rPr>
        <w:t xml:space="preserve"> l’espectre :</w:t>
      </w:r>
    </w:p>
    <w:p w14:paraId="514D0F08" w14:textId="77777777" w:rsidR="00E92DAD" w:rsidRDefault="00E92DAD" w:rsidP="00E92DAD">
      <w:pPr>
        <w:pStyle w:val="Prrafodelista"/>
        <w:numPr>
          <w:ilvl w:val="1"/>
          <w:numId w:val="10"/>
        </w:num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>
        <w:rPr>
          <w:rFonts w:ascii="Courier New" w:hAnsi="Courier New" w:cs="Courier New"/>
          <w:sz w:val="18"/>
          <w:szCs w:val="18"/>
          <w:lang w:val="ca-ES"/>
        </w:rPr>
        <w:t>Fs</w:t>
      </w:r>
      <w:proofErr w:type="spellEnd"/>
      <w:r>
        <w:rPr>
          <w:rFonts w:ascii="Courier New" w:hAnsi="Courier New" w:cs="Courier New"/>
          <w:sz w:val="18"/>
          <w:szCs w:val="18"/>
          <w:lang w:val="ca-ES"/>
        </w:rPr>
        <w:t xml:space="preserve"> = 2.4e6;</w:t>
      </w:r>
    </w:p>
    <w:p w14:paraId="14468059" w14:textId="77777777" w:rsidR="00E92DAD" w:rsidRDefault="00E92DAD" w:rsidP="00E92DAD">
      <w:pPr>
        <w:pStyle w:val="Prrafodelista"/>
        <w:numPr>
          <w:ilvl w:val="1"/>
          <w:numId w:val="10"/>
        </w:num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>
        <w:rPr>
          <w:rFonts w:ascii="Courier New" w:hAnsi="Courier New" w:cs="Courier New"/>
          <w:sz w:val="18"/>
          <w:szCs w:val="18"/>
          <w:lang w:val="ca-ES"/>
        </w:rPr>
        <w:t>N = 4096;</w:t>
      </w:r>
    </w:p>
    <w:p w14:paraId="6FB69305" w14:textId="77777777" w:rsidR="00E92DAD" w:rsidRDefault="00E92DAD" w:rsidP="00E92DAD">
      <w:pPr>
        <w:pStyle w:val="Prrafodelista"/>
        <w:numPr>
          <w:ilvl w:val="1"/>
          <w:numId w:val="10"/>
        </w:num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>
        <w:rPr>
          <w:rFonts w:ascii="Courier New" w:hAnsi="Courier New" w:cs="Courier New"/>
          <w:sz w:val="18"/>
          <w:szCs w:val="18"/>
          <w:lang w:val="ca-ES"/>
        </w:rPr>
        <w:t>M = 586;</w:t>
      </w:r>
    </w:p>
    <w:p w14:paraId="4A332BF7" w14:textId="6B937D3F" w:rsidR="00E92DAD" w:rsidRDefault="00E92DAD" w:rsidP="00E92DAD">
      <w:pPr>
        <w:pStyle w:val="Prrafodelista"/>
        <w:numPr>
          <w:ilvl w:val="1"/>
          <w:numId w:val="10"/>
        </w:num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B20199">
        <w:rPr>
          <w:rFonts w:ascii="Courier New" w:hAnsi="Courier New" w:cs="Courier New"/>
          <w:sz w:val="18"/>
          <w:szCs w:val="18"/>
          <w:lang w:val="ca-ES"/>
        </w:rPr>
        <w:t>spectra</w:t>
      </w:r>
      <w:proofErr w:type="spellEnd"/>
      <w:r w:rsidRPr="00B20199">
        <w:rPr>
          <w:rFonts w:ascii="Courier New" w:hAnsi="Courier New" w:cs="Courier New"/>
          <w:sz w:val="18"/>
          <w:szCs w:val="18"/>
          <w:lang w:val="ca-ES"/>
        </w:rPr>
        <w:t xml:space="preserve"> = </w:t>
      </w:r>
      <w:proofErr w:type="spellStart"/>
      <w:r w:rsidRPr="00B20199">
        <w:rPr>
          <w:rFonts w:ascii="Courier New" w:hAnsi="Courier New" w:cs="Courier New"/>
          <w:sz w:val="18"/>
          <w:szCs w:val="18"/>
          <w:lang w:val="ca-ES"/>
        </w:rPr>
        <w:t>out.</w:t>
      </w:r>
      <w:r w:rsidR="007E2CD3">
        <w:rPr>
          <w:rFonts w:ascii="Courier New" w:hAnsi="Courier New" w:cs="Courier New"/>
          <w:sz w:val="18"/>
          <w:szCs w:val="18"/>
          <w:lang w:val="ca-ES"/>
        </w:rPr>
        <w:t>iqSignals</w:t>
      </w:r>
      <w:r w:rsidRPr="00B20199">
        <w:rPr>
          <w:rFonts w:ascii="Courier New" w:hAnsi="Courier New" w:cs="Courier New"/>
          <w:sz w:val="18"/>
          <w:szCs w:val="18"/>
          <w:lang w:val="ca-ES"/>
        </w:rPr>
        <w:t>.signals.values</w:t>
      </w:r>
      <w:proofErr w:type="spellEnd"/>
      <w:r w:rsidRPr="00B20199">
        <w:rPr>
          <w:rFonts w:ascii="Courier New" w:hAnsi="Courier New" w:cs="Courier New"/>
          <w:sz w:val="18"/>
          <w:szCs w:val="18"/>
          <w:lang w:val="ca-ES"/>
        </w:rPr>
        <w:t xml:space="preserve">;  </w:t>
      </w:r>
    </w:p>
    <w:p w14:paraId="282A7408" w14:textId="77777777" w:rsidR="00E92DAD" w:rsidRDefault="00E92DAD" w:rsidP="00E92DAD">
      <w:pPr>
        <w:pStyle w:val="Prrafodelista"/>
        <w:numPr>
          <w:ilvl w:val="1"/>
          <w:numId w:val="10"/>
        </w:num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B20199">
        <w:rPr>
          <w:rFonts w:ascii="Courier New" w:hAnsi="Courier New" w:cs="Courier New"/>
          <w:sz w:val="18"/>
          <w:szCs w:val="18"/>
          <w:lang w:val="ca-ES"/>
        </w:rPr>
        <w:t>fftSpectra</w:t>
      </w:r>
      <w:proofErr w:type="spellEnd"/>
      <w:r w:rsidRPr="00B20199">
        <w:rPr>
          <w:rFonts w:ascii="Courier New" w:hAnsi="Courier New" w:cs="Courier New"/>
          <w:sz w:val="18"/>
          <w:szCs w:val="18"/>
          <w:lang w:val="ca-ES"/>
        </w:rPr>
        <w:t xml:space="preserve"> = </w:t>
      </w:r>
      <w:proofErr w:type="spellStart"/>
      <w:r w:rsidRPr="00B20199">
        <w:rPr>
          <w:rFonts w:ascii="Courier New" w:hAnsi="Courier New" w:cs="Courier New"/>
          <w:sz w:val="18"/>
          <w:szCs w:val="18"/>
          <w:lang w:val="ca-ES"/>
        </w:rPr>
        <w:t>fftshift</w:t>
      </w:r>
      <w:proofErr w:type="spellEnd"/>
      <w:r w:rsidRPr="00B20199">
        <w:rPr>
          <w:rFonts w:ascii="Courier New" w:hAnsi="Courier New" w:cs="Courier New"/>
          <w:sz w:val="18"/>
          <w:szCs w:val="18"/>
          <w:lang w:val="ca-ES"/>
        </w:rPr>
        <w:t>(</w:t>
      </w:r>
      <w:proofErr w:type="spellStart"/>
      <w:r w:rsidRPr="00B20199">
        <w:rPr>
          <w:rFonts w:ascii="Courier New" w:hAnsi="Courier New" w:cs="Courier New"/>
          <w:sz w:val="18"/>
          <w:szCs w:val="18"/>
          <w:lang w:val="ca-ES"/>
        </w:rPr>
        <w:t>fft</w:t>
      </w:r>
      <w:proofErr w:type="spellEnd"/>
      <w:r w:rsidRPr="00B20199">
        <w:rPr>
          <w:rFonts w:ascii="Courier New" w:hAnsi="Courier New" w:cs="Courier New"/>
          <w:sz w:val="18"/>
          <w:szCs w:val="18"/>
          <w:lang w:val="ca-ES"/>
        </w:rPr>
        <w:t>(spectra,</w:t>
      </w:r>
      <w:r>
        <w:rPr>
          <w:rFonts w:ascii="Courier New" w:hAnsi="Courier New" w:cs="Courier New"/>
          <w:sz w:val="18"/>
          <w:szCs w:val="18"/>
          <w:lang w:val="ca-ES"/>
        </w:rPr>
        <w:t>N</w:t>
      </w:r>
      <w:r w:rsidRPr="00B20199">
        <w:rPr>
          <w:rFonts w:ascii="Courier New" w:hAnsi="Courier New" w:cs="Courier New"/>
          <w:sz w:val="18"/>
          <w:szCs w:val="18"/>
          <w:lang w:val="ca-ES"/>
        </w:rPr>
        <w:t>,2));</w:t>
      </w:r>
    </w:p>
    <w:p w14:paraId="282591AE" w14:textId="6CA5C426" w:rsidR="00E92DAD" w:rsidRPr="007E2CD3" w:rsidRDefault="00E92DAD" w:rsidP="00E92DAD">
      <w:pPr>
        <w:pStyle w:val="Prrafodelista"/>
        <w:numPr>
          <w:ilvl w:val="1"/>
          <w:numId w:val="10"/>
        </w:num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B20199">
        <w:rPr>
          <w:rFonts w:ascii="Courier New" w:hAnsi="Courier New" w:cs="Courier New"/>
          <w:sz w:val="18"/>
          <w:szCs w:val="18"/>
          <w:lang w:val="ca-ES"/>
        </w:rPr>
        <w:t>absSpectra</w:t>
      </w:r>
      <w:proofErr w:type="spellEnd"/>
      <w:r w:rsidRPr="00B20199">
        <w:rPr>
          <w:rFonts w:ascii="Courier New" w:hAnsi="Courier New" w:cs="Courier New"/>
          <w:sz w:val="18"/>
          <w:szCs w:val="18"/>
          <w:lang w:val="ca-ES"/>
        </w:rPr>
        <w:t xml:space="preserve"> = </w:t>
      </w:r>
      <w:proofErr w:type="spellStart"/>
      <w:r w:rsidRPr="00B20199">
        <w:rPr>
          <w:rFonts w:ascii="Courier New" w:hAnsi="Courier New" w:cs="Courier New"/>
          <w:sz w:val="18"/>
          <w:szCs w:val="18"/>
          <w:lang w:val="ca-ES"/>
        </w:rPr>
        <w:t>sum</w:t>
      </w:r>
      <w:proofErr w:type="spellEnd"/>
      <w:r w:rsidRPr="00B20199">
        <w:rPr>
          <w:rFonts w:ascii="Courier New" w:hAnsi="Courier New" w:cs="Courier New"/>
          <w:sz w:val="18"/>
          <w:szCs w:val="18"/>
          <w:lang w:val="ca-ES"/>
        </w:rPr>
        <w:t>(</w:t>
      </w:r>
      <w:proofErr w:type="spellStart"/>
      <w:r w:rsidRPr="00B20199">
        <w:rPr>
          <w:rFonts w:ascii="Courier New" w:hAnsi="Courier New" w:cs="Courier New"/>
          <w:sz w:val="18"/>
          <w:szCs w:val="18"/>
          <w:lang w:val="ca-ES"/>
        </w:rPr>
        <w:t>abs</w:t>
      </w:r>
      <w:proofErr w:type="spellEnd"/>
      <w:r w:rsidRPr="00B20199">
        <w:rPr>
          <w:rFonts w:ascii="Courier New" w:hAnsi="Courier New" w:cs="Courier New"/>
          <w:sz w:val="18"/>
          <w:szCs w:val="18"/>
          <w:lang w:val="ca-ES"/>
        </w:rPr>
        <w:t>(</w:t>
      </w:r>
      <w:proofErr w:type="spellStart"/>
      <w:r w:rsidRPr="00B20199">
        <w:rPr>
          <w:rFonts w:ascii="Courier New" w:hAnsi="Courier New" w:cs="Courier New"/>
          <w:sz w:val="18"/>
          <w:szCs w:val="18"/>
          <w:lang w:val="ca-ES"/>
        </w:rPr>
        <w:t>fftSpectra</w:t>
      </w:r>
      <w:proofErr w:type="spellEnd"/>
      <w:r w:rsidRPr="00B20199">
        <w:rPr>
          <w:rFonts w:ascii="Courier New" w:hAnsi="Courier New" w:cs="Courier New"/>
          <w:sz w:val="18"/>
          <w:szCs w:val="18"/>
          <w:lang w:val="ca-ES"/>
        </w:rPr>
        <w:t>),1)./</w:t>
      </w:r>
      <w:r>
        <w:rPr>
          <w:rFonts w:ascii="Courier New" w:hAnsi="Courier New" w:cs="Courier New"/>
          <w:sz w:val="18"/>
          <w:szCs w:val="18"/>
          <w:lang w:val="ca-ES"/>
        </w:rPr>
        <w:t>M</w:t>
      </w:r>
      <w:r w:rsidRPr="00B20199">
        <w:rPr>
          <w:rFonts w:ascii="Courier New" w:hAnsi="Courier New" w:cs="Courier New"/>
          <w:sz w:val="18"/>
          <w:szCs w:val="18"/>
          <w:lang w:val="ca-ES"/>
        </w:rPr>
        <w:t>;</w:t>
      </w:r>
    </w:p>
    <w:p w14:paraId="2E68A7DB" w14:textId="77777777" w:rsidR="00E92DAD" w:rsidRDefault="00E92DAD" w:rsidP="00E92DAD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0B9D1A7C" w14:textId="77777777" w:rsidR="00E92DAD" w:rsidRPr="00E92DAD" w:rsidRDefault="00E92DAD" w:rsidP="00E92DAD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09357E98" w14:textId="46E70961" w:rsidR="00E92DAD" w:rsidRDefault="00E92DAD" w:rsidP="00B20199">
      <w:pPr>
        <w:pStyle w:val="Prrafodelista"/>
        <w:numPr>
          <w:ilvl w:val="0"/>
          <w:numId w:val="10"/>
        </w:num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>Càlcul de la densitat espectral de pot</w:t>
      </w:r>
      <w:r w:rsidR="00E86054">
        <w:rPr>
          <w:rFonts w:asciiTheme="minorHAnsi" w:hAnsiTheme="minorHAnsi" w:cstheme="minorHAnsi"/>
          <w:lang w:val="ca-ES"/>
        </w:rPr>
        <w:t>è</w:t>
      </w:r>
      <w:r>
        <w:rPr>
          <w:rFonts w:asciiTheme="minorHAnsi" w:hAnsiTheme="minorHAnsi" w:cstheme="minorHAnsi"/>
          <w:lang w:val="ca-ES"/>
        </w:rPr>
        <w:t>ncia:</w:t>
      </w:r>
    </w:p>
    <w:p w14:paraId="70C35845" w14:textId="25C5C6BB" w:rsidR="00E92DAD" w:rsidRDefault="00E92DAD" w:rsidP="00E92DAD">
      <w:pPr>
        <w:pStyle w:val="Prrafodelista"/>
        <w:numPr>
          <w:ilvl w:val="1"/>
          <w:numId w:val="10"/>
        </w:num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>
        <w:rPr>
          <w:rFonts w:ascii="Courier New" w:hAnsi="Courier New" w:cs="Courier New"/>
          <w:sz w:val="18"/>
          <w:szCs w:val="18"/>
          <w:lang w:val="ca-ES"/>
        </w:rPr>
        <w:t>Psd</w:t>
      </w:r>
      <w:proofErr w:type="spellEnd"/>
      <w:r>
        <w:rPr>
          <w:rFonts w:ascii="Courier New" w:hAnsi="Courier New" w:cs="Courier New"/>
          <w:sz w:val="18"/>
          <w:szCs w:val="18"/>
          <w:lang w:val="ca-ES"/>
        </w:rPr>
        <w:t xml:space="preserve"> = (1/(</w:t>
      </w:r>
      <w:proofErr w:type="spellStart"/>
      <w:r w:rsidR="004A7726">
        <w:rPr>
          <w:rFonts w:ascii="Courier New" w:hAnsi="Courier New" w:cs="Courier New"/>
          <w:sz w:val="18"/>
          <w:szCs w:val="18"/>
          <w:lang w:val="ca-ES"/>
        </w:rPr>
        <w:t>F</w:t>
      </w:r>
      <w:r>
        <w:rPr>
          <w:rFonts w:ascii="Courier New" w:hAnsi="Courier New" w:cs="Courier New"/>
          <w:sz w:val="18"/>
          <w:szCs w:val="18"/>
          <w:lang w:val="ca-ES"/>
        </w:rPr>
        <w:t>s</w:t>
      </w:r>
      <w:proofErr w:type="spellEnd"/>
      <w:r>
        <w:rPr>
          <w:rFonts w:ascii="Courier New" w:hAnsi="Courier New" w:cs="Courier New"/>
          <w:sz w:val="18"/>
          <w:szCs w:val="18"/>
          <w:lang w:val="ca-ES"/>
        </w:rPr>
        <w:t>*N))*absSpectra.^2;</w:t>
      </w:r>
    </w:p>
    <w:p w14:paraId="111E4528" w14:textId="37D2A629" w:rsidR="00E92DAD" w:rsidRDefault="00E92DAD" w:rsidP="00E92DAD">
      <w:pPr>
        <w:pStyle w:val="Prrafodelista"/>
        <w:numPr>
          <w:ilvl w:val="1"/>
          <w:numId w:val="10"/>
        </w:num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>
        <w:rPr>
          <w:rFonts w:ascii="Courier New" w:hAnsi="Courier New" w:cs="Courier New"/>
          <w:sz w:val="18"/>
          <w:szCs w:val="18"/>
          <w:lang w:val="ca-ES"/>
        </w:rPr>
        <w:t>freqAxis</w:t>
      </w:r>
      <w:proofErr w:type="spellEnd"/>
      <w:r>
        <w:rPr>
          <w:rFonts w:ascii="Courier New" w:hAnsi="Courier New" w:cs="Courier New"/>
          <w:sz w:val="18"/>
          <w:szCs w:val="18"/>
          <w:lang w:val="ca-ES"/>
        </w:rPr>
        <w:t xml:space="preserve"> = -</w:t>
      </w:r>
      <w:proofErr w:type="spellStart"/>
      <w:r w:rsidR="004A7726">
        <w:rPr>
          <w:rFonts w:ascii="Courier New" w:hAnsi="Courier New" w:cs="Courier New"/>
          <w:sz w:val="18"/>
          <w:szCs w:val="18"/>
          <w:lang w:val="ca-ES"/>
        </w:rPr>
        <w:t>F</w:t>
      </w:r>
      <w:r>
        <w:rPr>
          <w:rFonts w:ascii="Courier New" w:hAnsi="Courier New" w:cs="Courier New"/>
          <w:sz w:val="18"/>
          <w:szCs w:val="18"/>
          <w:lang w:val="ca-ES"/>
        </w:rPr>
        <w:t>s</w:t>
      </w:r>
      <w:proofErr w:type="spellEnd"/>
      <w:r>
        <w:rPr>
          <w:rFonts w:ascii="Courier New" w:hAnsi="Courier New" w:cs="Courier New"/>
          <w:sz w:val="18"/>
          <w:szCs w:val="18"/>
          <w:lang w:val="ca-ES"/>
        </w:rPr>
        <w:t>/2:</w:t>
      </w:r>
      <w:r w:rsidR="004A7726">
        <w:rPr>
          <w:rFonts w:ascii="Courier New" w:hAnsi="Courier New" w:cs="Courier New"/>
          <w:sz w:val="18"/>
          <w:szCs w:val="18"/>
          <w:lang w:val="ca-ES"/>
        </w:rPr>
        <w:t>F</w:t>
      </w:r>
      <w:r>
        <w:rPr>
          <w:rFonts w:ascii="Courier New" w:hAnsi="Courier New" w:cs="Courier New"/>
          <w:sz w:val="18"/>
          <w:szCs w:val="18"/>
          <w:lang w:val="ca-ES"/>
        </w:rPr>
        <w:t>s/(N-1):</w:t>
      </w:r>
      <w:proofErr w:type="spellStart"/>
      <w:r w:rsidR="004A7726">
        <w:rPr>
          <w:rFonts w:ascii="Courier New" w:hAnsi="Courier New" w:cs="Courier New"/>
          <w:sz w:val="18"/>
          <w:szCs w:val="18"/>
          <w:lang w:val="ca-ES"/>
        </w:rPr>
        <w:t>F</w:t>
      </w:r>
      <w:r>
        <w:rPr>
          <w:rFonts w:ascii="Courier New" w:hAnsi="Courier New" w:cs="Courier New"/>
          <w:sz w:val="18"/>
          <w:szCs w:val="18"/>
          <w:lang w:val="ca-ES"/>
        </w:rPr>
        <w:t>s</w:t>
      </w:r>
      <w:proofErr w:type="spellEnd"/>
      <w:r>
        <w:rPr>
          <w:rFonts w:ascii="Courier New" w:hAnsi="Courier New" w:cs="Courier New"/>
          <w:sz w:val="18"/>
          <w:szCs w:val="18"/>
          <w:lang w:val="ca-ES"/>
        </w:rPr>
        <w:t>/2;</w:t>
      </w:r>
    </w:p>
    <w:p w14:paraId="1D195AF6" w14:textId="06F68F45" w:rsidR="00E92DAD" w:rsidRPr="00E92DAD" w:rsidRDefault="00E92DAD" w:rsidP="00E92DAD">
      <w:pPr>
        <w:spacing w:after="10" w:line="247" w:lineRule="auto"/>
        <w:ind w:left="1080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6024B88D" w14:textId="6221749B" w:rsidR="00E92DAD" w:rsidRDefault="00E92DAD" w:rsidP="00B20199">
      <w:pPr>
        <w:pStyle w:val="Prrafodelista"/>
        <w:numPr>
          <w:ilvl w:val="0"/>
          <w:numId w:val="10"/>
        </w:num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>Visualització:</w:t>
      </w:r>
    </w:p>
    <w:p w14:paraId="3290D730" w14:textId="083E5BB3" w:rsidR="00E92DAD" w:rsidRDefault="00E92DAD" w:rsidP="00E92DAD">
      <w:pPr>
        <w:pStyle w:val="Prrafodelista"/>
        <w:numPr>
          <w:ilvl w:val="1"/>
          <w:numId w:val="10"/>
        </w:num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>
        <w:rPr>
          <w:rFonts w:ascii="Courier New" w:hAnsi="Courier New" w:cs="Courier New"/>
          <w:sz w:val="18"/>
          <w:szCs w:val="18"/>
          <w:lang w:val="ca-ES"/>
        </w:rPr>
        <w:t>figure</w:t>
      </w:r>
      <w:proofErr w:type="spellEnd"/>
      <w:r>
        <w:rPr>
          <w:rFonts w:ascii="Courier New" w:hAnsi="Courier New" w:cs="Courier New"/>
          <w:sz w:val="18"/>
          <w:szCs w:val="18"/>
          <w:lang w:val="ca-ES"/>
        </w:rPr>
        <w:t>;</w:t>
      </w:r>
    </w:p>
    <w:p w14:paraId="3D170C73" w14:textId="7B5DDF43" w:rsidR="00E92DAD" w:rsidRDefault="00E92DAD" w:rsidP="00E92DAD">
      <w:pPr>
        <w:pStyle w:val="Prrafodelista"/>
        <w:numPr>
          <w:ilvl w:val="1"/>
          <w:numId w:val="10"/>
        </w:num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>
        <w:rPr>
          <w:rFonts w:ascii="Courier New" w:hAnsi="Courier New" w:cs="Courier New"/>
          <w:sz w:val="18"/>
          <w:szCs w:val="18"/>
          <w:lang w:val="ca-ES"/>
        </w:rPr>
        <w:t>plot(</w:t>
      </w:r>
      <w:proofErr w:type="spellStart"/>
      <w:r>
        <w:rPr>
          <w:rFonts w:ascii="Courier New" w:hAnsi="Courier New" w:cs="Courier New"/>
          <w:sz w:val="18"/>
          <w:szCs w:val="18"/>
          <w:lang w:val="ca-ES"/>
        </w:rPr>
        <w:t>freqAxis</w:t>
      </w:r>
      <w:proofErr w:type="spellEnd"/>
      <w:r>
        <w:rPr>
          <w:rFonts w:ascii="Courier New" w:hAnsi="Courier New" w:cs="Courier New"/>
          <w:sz w:val="18"/>
          <w:szCs w:val="18"/>
          <w:lang w:val="ca-ES"/>
        </w:rPr>
        <w:t>, 10*log10(</w:t>
      </w:r>
      <w:proofErr w:type="spellStart"/>
      <w:r>
        <w:rPr>
          <w:rFonts w:ascii="Courier New" w:hAnsi="Courier New" w:cs="Courier New"/>
          <w:sz w:val="18"/>
          <w:szCs w:val="18"/>
          <w:lang w:val="ca-ES"/>
        </w:rPr>
        <w:t>Psd</w:t>
      </w:r>
      <w:proofErr w:type="spellEnd"/>
      <w:r w:rsidR="00C451FF">
        <w:rPr>
          <w:rFonts w:ascii="Courier New" w:hAnsi="Courier New" w:cs="Courier New"/>
          <w:sz w:val="18"/>
          <w:szCs w:val="18"/>
          <w:lang w:val="ca-ES"/>
        </w:rPr>
        <w:t>/50</w:t>
      </w:r>
      <w:r>
        <w:rPr>
          <w:rFonts w:ascii="Courier New" w:hAnsi="Courier New" w:cs="Courier New"/>
          <w:sz w:val="18"/>
          <w:szCs w:val="18"/>
          <w:lang w:val="ca-ES"/>
        </w:rPr>
        <w:t>));</w:t>
      </w:r>
    </w:p>
    <w:p w14:paraId="6E6C38A7" w14:textId="24E9A5F8" w:rsidR="00E92DAD" w:rsidRDefault="00E92DAD" w:rsidP="00E92DAD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624D27D7" w14:textId="77777777" w:rsidR="00E86054" w:rsidRDefault="00E86054" w:rsidP="00E92DAD">
      <w:pPr>
        <w:spacing w:after="10" w:line="247" w:lineRule="auto"/>
        <w:jc w:val="both"/>
      </w:pPr>
      <w:proofErr w:type="spellStart"/>
      <w:r>
        <w:t>Fixeu</w:t>
      </w:r>
      <w:proofErr w:type="spellEnd"/>
      <w:r>
        <w:t xml:space="preserve">-vos que </w:t>
      </w:r>
      <w:proofErr w:type="spellStart"/>
      <w:r>
        <w:t>hem</w:t>
      </w:r>
      <w:proofErr w:type="spellEnd"/>
      <w:r>
        <w:t xml:space="preserve"> </w:t>
      </w:r>
      <w:proofErr w:type="spellStart"/>
      <w:r>
        <w:t>fet</w:t>
      </w:r>
      <w:proofErr w:type="spellEnd"/>
      <w:r>
        <w:t xml:space="preserve"> el valor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mitjà</w:t>
      </w:r>
      <w:proofErr w:type="spellEnd"/>
      <w:r>
        <w:t xml:space="preserve"> de </w:t>
      </w:r>
      <w:proofErr w:type="spellStart"/>
      <w:r>
        <w:t>tot</w:t>
      </w:r>
      <w:proofErr w:type="spellEnd"/>
      <w:r>
        <w:t xml:space="preserve"> el </w:t>
      </w:r>
      <w:proofErr w:type="spellStart"/>
      <w:r>
        <w:t>senyal</w:t>
      </w:r>
      <w:proofErr w:type="spellEnd"/>
      <w:r>
        <w:t xml:space="preserve"> </w:t>
      </w:r>
      <w:proofErr w:type="spellStart"/>
      <w:r>
        <w:t>importat</w:t>
      </w:r>
      <w:proofErr w:type="spellEnd"/>
      <w:r>
        <w:t xml:space="preserve"> al </w:t>
      </w:r>
      <w:proofErr w:type="spellStart"/>
      <w:r>
        <w:rPr>
          <w:rStyle w:val="hiddenspellerror"/>
        </w:rPr>
        <w:t>workspace</w:t>
      </w:r>
      <w:proofErr w:type="spellEnd"/>
      <w:r>
        <w:t xml:space="preserve"> (1.e i 1.f). Després </w:t>
      </w:r>
      <w:proofErr w:type="spellStart"/>
      <w:r>
        <w:t>fem</w:t>
      </w:r>
      <w:proofErr w:type="spellEnd"/>
      <w:r>
        <w:t xml:space="preserve"> el </w:t>
      </w:r>
      <w:proofErr w:type="spellStart"/>
      <w:r>
        <w:t>càlcul</w:t>
      </w:r>
      <w:proofErr w:type="spellEnd"/>
      <w:r>
        <w:t xml:space="preserve"> de la </w:t>
      </w:r>
      <w:proofErr w:type="spellStart"/>
      <w:r>
        <w:t>densitat</w:t>
      </w:r>
      <w:proofErr w:type="spellEnd"/>
      <w:r>
        <w:t xml:space="preserve"> espectral de </w:t>
      </w:r>
      <w:proofErr w:type="spellStart"/>
      <w:r>
        <w:t>potència</w:t>
      </w:r>
      <w:proofErr w:type="spellEnd"/>
      <w:r>
        <w:t xml:space="preserve"> sobre </w:t>
      </w:r>
      <w:proofErr w:type="spellStart"/>
      <w:r>
        <w:t>aquest</w:t>
      </w:r>
      <w:proofErr w:type="spellEnd"/>
      <w:r>
        <w:t xml:space="preserve"> </w:t>
      </w:r>
      <w:proofErr w:type="spellStart"/>
      <w:r>
        <w:t>espectre</w:t>
      </w:r>
      <w:proofErr w:type="spellEnd"/>
      <w:r>
        <w:t xml:space="preserve"> </w:t>
      </w:r>
      <w:proofErr w:type="spellStart"/>
      <w:r>
        <w:t>mitjà</w:t>
      </w:r>
      <w:proofErr w:type="spellEnd"/>
      <w:r>
        <w:t xml:space="preserve">. </w:t>
      </w:r>
      <w:proofErr w:type="spellStart"/>
      <w:r>
        <w:t>Quines</w:t>
      </w:r>
      <w:proofErr w:type="spellEnd"/>
      <w:r>
        <w:t xml:space="preserve"> </w:t>
      </w:r>
      <w:proofErr w:type="spellStart"/>
      <w:r>
        <w:t>diferències</w:t>
      </w:r>
      <w:proofErr w:type="spellEnd"/>
      <w:r>
        <w:t xml:space="preserve"> </w:t>
      </w:r>
      <w:proofErr w:type="spellStart"/>
      <w:r>
        <w:t>trobeu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la </w:t>
      </w:r>
      <w:proofErr w:type="spellStart"/>
      <w:r>
        <w:t>representació</w:t>
      </w:r>
      <w:proofErr w:type="spellEnd"/>
      <w:r>
        <w:t xml:space="preserve"> de </w:t>
      </w:r>
      <w:proofErr w:type="spellStart"/>
      <w:r>
        <w:rPr>
          <w:rStyle w:val="hiddenspellerror"/>
        </w:rPr>
        <w:t>Simulink</w:t>
      </w:r>
      <w:proofErr w:type="spellEnd"/>
      <w:r>
        <w:t>?</w:t>
      </w:r>
    </w:p>
    <w:p w14:paraId="6BB0BC56" w14:textId="77777777" w:rsidR="00E86054" w:rsidRDefault="00E86054" w:rsidP="00E92DAD">
      <w:pPr>
        <w:spacing w:after="10" w:line="247" w:lineRule="auto"/>
        <w:jc w:val="both"/>
      </w:pPr>
    </w:p>
    <w:p w14:paraId="2FB8673B" w14:textId="64D08274" w:rsidR="00E409E1" w:rsidRDefault="00E409E1" w:rsidP="00E92DAD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>b.3) Visualització de l’espectre d</w:t>
      </w:r>
      <w:r w:rsidR="00E86054">
        <w:rPr>
          <w:rFonts w:asciiTheme="minorHAnsi" w:hAnsiTheme="minorHAnsi" w:cstheme="minorHAnsi"/>
          <w:lang w:val="ca-ES"/>
        </w:rPr>
        <w:t>’</w:t>
      </w:r>
      <w:r>
        <w:rPr>
          <w:rFonts w:asciiTheme="minorHAnsi" w:hAnsiTheme="minorHAnsi" w:cstheme="minorHAnsi"/>
          <w:lang w:val="ca-ES"/>
        </w:rPr>
        <w:t>FM:</w:t>
      </w:r>
    </w:p>
    <w:p w14:paraId="1E4F03E6" w14:textId="77777777" w:rsidR="00E409E1" w:rsidRDefault="00E409E1" w:rsidP="00E92DAD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64A515FA" w14:textId="55C9691F" w:rsidR="0047083D" w:rsidRDefault="00851FF9" w:rsidP="00E92DAD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>Si volem fer una visualització de l’espectre d</w:t>
      </w:r>
      <w:r w:rsidR="00321AAF">
        <w:rPr>
          <w:rFonts w:asciiTheme="minorHAnsi" w:hAnsiTheme="minorHAnsi" w:cstheme="minorHAnsi"/>
          <w:lang w:val="ca-ES"/>
        </w:rPr>
        <w:t>’</w:t>
      </w:r>
      <w:r>
        <w:rPr>
          <w:rFonts w:asciiTheme="minorHAnsi" w:hAnsiTheme="minorHAnsi" w:cstheme="minorHAnsi"/>
          <w:lang w:val="ca-ES"/>
        </w:rPr>
        <w:t>FM sencer, necessitare</w:t>
      </w:r>
      <w:r w:rsidR="0047083D">
        <w:rPr>
          <w:rFonts w:asciiTheme="minorHAnsi" w:hAnsiTheme="minorHAnsi" w:cstheme="minorHAnsi"/>
          <w:lang w:val="ca-ES"/>
        </w:rPr>
        <w:t>u</w:t>
      </w:r>
      <w:r>
        <w:rPr>
          <w:rFonts w:asciiTheme="minorHAnsi" w:hAnsiTheme="minorHAnsi" w:cstheme="minorHAnsi"/>
          <w:lang w:val="ca-ES"/>
        </w:rPr>
        <w:t xml:space="preserve"> importar al </w:t>
      </w:r>
      <w:proofErr w:type="spellStart"/>
      <w:r>
        <w:rPr>
          <w:rFonts w:asciiTheme="minorHAnsi" w:hAnsiTheme="minorHAnsi" w:cstheme="minorHAnsi"/>
          <w:i/>
          <w:iCs/>
          <w:lang w:val="ca-ES"/>
        </w:rPr>
        <w:t>workspace</w:t>
      </w:r>
      <w:proofErr w:type="spellEnd"/>
      <w:r>
        <w:rPr>
          <w:rFonts w:asciiTheme="minorHAnsi" w:hAnsiTheme="minorHAnsi" w:cstheme="minorHAnsi"/>
          <w:lang w:val="ca-ES"/>
        </w:rPr>
        <w:t xml:space="preserve"> de </w:t>
      </w:r>
      <w:proofErr w:type="spellStart"/>
      <w:r>
        <w:rPr>
          <w:rFonts w:asciiTheme="minorHAnsi" w:hAnsiTheme="minorHAnsi" w:cstheme="minorHAnsi"/>
          <w:lang w:val="ca-ES"/>
        </w:rPr>
        <w:t>Matlab</w:t>
      </w:r>
      <w:proofErr w:type="spellEnd"/>
      <w:r>
        <w:rPr>
          <w:rFonts w:asciiTheme="minorHAnsi" w:hAnsiTheme="minorHAnsi" w:cstheme="minorHAnsi"/>
          <w:lang w:val="ca-ES"/>
        </w:rPr>
        <w:t xml:space="preserve"> tot</w:t>
      </w:r>
      <w:r w:rsidR="0047083D">
        <w:rPr>
          <w:rFonts w:asciiTheme="minorHAnsi" w:hAnsiTheme="minorHAnsi" w:cstheme="minorHAnsi"/>
          <w:lang w:val="ca-ES"/>
        </w:rPr>
        <w:t>e</w:t>
      </w:r>
      <w:r>
        <w:rPr>
          <w:rFonts w:asciiTheme="minorHAnsi" w:hAnsiTheme="minorHAnsi" w:cstheme="minorHAnsi"/>
          <w:lang w:val="ca-ES"/>
        </w:rPr>
        <w:t>s l</w:t>
      </w:r>
      <w:r w:rsidR="0047083D">
        <w:rPr>
          <w:rFonts w:asciiTheme="minorHAnsi" w:hAnsiTheme="minorHAnsi" w:cstheme="minorHAnsi"/>
          <w:lang w:val="ca-ES"/>
        </w:rPr>
        <w:t>e</w:t>
      </w:r>
      <w:r>
        <w:rPr>
          <w:rFonts w:asciiTheme="minorHAnsi" w:hAnsiTheme="minorHAnsi" w:cstheme="minorHAnsi"/>
          <w:lang w:val="ca-ES"/>
        </w:rPr>
        <w:t xml:space="preserve">s porcions d’espectre </w:t>
      </w:r>
      <w:r w:rsidR="0047083D">
        <w:rPr>
          <w:rFonts w:asciiTheme="minorHAnsi" w:hAnsiTheme="minorHAnsi" w:cstheme="minorHAnsi"/>
          <w:lang w:val="ca-ES"/>
        </w:rPr>
        <w:t>que heu previst</w:t>
      </w:r>
      <w:r>
        <w:rPr>
          <w:rFonts w:asciiTheme="minorHAnsi" w:hAnsiTheme="minorHAnsi" w:cstheme="minorHAnsi"/>
          <w:lang w:val="ca-ES"/>
        </w:rPr>
        <w:t xml:space="preserve"> a</w:t>
      </w:r>
      <w:r w:rsidR="00321AAF">
        <w:rPr>
          <w:rFonts w:asciiTheme="minorHAnsi" w:hAnsiTheme="minorHAnsi" w:cstheme="minorHAnsi"/>
          <w:lang w:val="ca-ES"/>
        </w:rPr>
        <w:t xml:space="preserve"> </w:t>
      </w:r>
      <w:r>
        <w:rPr>
          <w:rFonts w:asciiTheme="minorHAnsi" w:hAnsiTheme="minorHAnsi" w:cstheme="minorHAnsi"/>
          <w:lang w:val="ca-ES"/>
        </w:rPr>
        <w:t>l</w:t>
      </w:r>
      <w:r w:rsidR="00321AAF">
        <w:rPr>
          <w:rFonts w:asciiTheme="minorHAnsi" w:hAnsiTheme="minorHAnsi" w:cstheme="minorHAnsi"/>
          <w:lang w:val="ca-ES"/>
        </w:rPr>
        <w:t>’</w:t>
      </w:r>
      <w:r>
        <w:rPr>
          <w:rFonts w:asciiTheme="minorHAnsi" w:hAnsiTheme="minorHAnsi" w:cstheme="minorHAnsi"/>
          <w:lang w:val="ca-ES"/>
        </w:rPr>
        <w:t xml:space="preserve">apartat b.1. </w:t>
      </w:r>
      <w:r w:rsidR="0047083D">
        <w:rPr>
          <w:rFonts w:asciiTheme="minorHAnsi" w:hAnsiTheme="minorHAnsi" w:cstheme="minorHAnsi"/>
          <w:lang w:val="ca-ES"/>
        </w:rPr>
        <w:t>Per cadascuna dels</w:t>
      </w:r>
      <w:r>
        <w:rPr>
          <w:rFonts w:asciiTheme="minorHAnsi" w:hAnsiTheme="minorHAnsi" w:cstheme="minorHAnsi"/>
          <w:lang w:val="ca-ES"/>
        </w:rPr>
        <w:t xml:space="preserve"> senyals I/Q corresponent</w:t>
      </w:r>
      <w:r w:rsidR="0047083D">
        <w:rPr>
          <w:rFonts w:asciiTheme="minorHAnsi" w:hAnsiTheme="minorHAnsi" w:cstheme="minorHAnsi"/>
          <w:lang w:val="ca-ES"/>
        </w:rPr>
        <w:t>s</w:t>
      </w:r>
      <w:r>
        <w:rPr>
          <w:rFonts w:asciiTheme="minorHAnsi" w:hAnsiTheme="minorHAnsi" w:cstheme="minorHAnsi"/>
          <w:lang w:val="ca-ES"/>
        </w:rPr>
        <w:t>, heu de calcular</w:t>
      </w:r>
      <w:r w:rsidR="0047083D">
        <w:rPr>
          <w:rFonts w:asciiTheme="minorHAnsi" w:hAnsiTheme="minorHAnsi" w:cstheme="minorHAnsi"/>
          <w:lang w:val="ca-ES"/>
        </w:rPr>
        <w:t xml:space="preserve"> la seva densitat espectral de potència i, quan tingueu totes les densitats heu d’afegir-les a una densitat sencera. De tal mena, que tindreu un espectre </w:t>
      </w:r>
      <w:r w:rsidR="00B069A5">
        <w:rPr>
          <w:rFonts w:asciiTheme="minorHAnsi" w:hAnsiTheme="minorHAnsi" w:cstheme="minorHAnsi"/>
          <w:lang w:val="ca-ES"/>
        </w:rPr>
        <w:t>semblant a la següent figura</w:t>
      </w:r>
      <w:r w:rsidR="0047083D">
        <w:rPr>
          <w:rFonts w:asciiTheme="minorHAnsi" w:hAnsiTheme="minorHAnsi" w:cstheme="minorHAnsi"/>
          <w:lang w:val="ca-ES"/>
        </w:rPr>
        <w:t>:</w:t>
      </w:r>
    </w:p>
    <w:p w14:paraId="0ADDD359" w14:textId="77777777" w:rsidR="0047083D" w:rsidRDefault="0047083D" w:rsidP="00E92DAD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3C31E56F" w14:textId="77777777" w:rsidR="00035866" w:rsidRDefault="00035866" w:rsidP="00E92DAD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 w:rsidRPr="00035866">
        <w:rPr>
          <w:rFonts w:asciiTheme="minorHAnsi" w:hAnsiTheme="minorHAnsi" w:cstheme="minorHAnsi"/>
          <w:noProof/>
          <w:lang w:val="ca-ES"/>
        </w:rPr>
        <w:drawing>
          <wp:inline distT="0" distB="0" distL="0" distR="0" wp14:anchorId="7D9EE7F2" wp14:editId="10BAA2CE">
            <wp:extent cx="5547995" cy="1511935"/>
            <wp:effectExtent l="0" t="0" r="0" b="0"/>
            <wp:docPr id="1885434004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34004" name="Imagen 1" descr="Gráfic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B17A" w14:textId="77777777" w:rsidR="00035866" w:rsidRDefault="00035866" w:rsidP="00E92DAD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120B6729" w14:textId="3045A6E6" w:rsidR="00E409E1" w:rsidRDefault="0047083D" w:rsidP="00E92DAD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 xml:space="preserve">   </w:t>
      </w:r>
    </w:p>
    <w:p w14:paraId="2EDF7119" w14:textId="77777777" w:rsidR="004A7726" w:rsidRDefault="004A7726" w:rsidP="00E92DAD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78E0A932" w14:textId="77777777" w:rsidR="004A7726" w:rsidRDefault="004A7726" w:rsidP="00E92DAD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21096327" w14:textId="7A7F5950" w:rsidR="004A7726" w:rsidRPr="007A646D" w:rsidRDefault="004A7726" w:rsidP="004A7726">
      <w:pPr>
        <w:spacing w:after="0"/>
        <w:jc w:val="both"/>
        <w:rPr>
          <w:lang w:val="ca-ES"/>
        </w:rPr>
      </w:pPr>
      <w:r>
        <w:rPr>
          <w:b/>
          <w:color w:val="4F81BD"/>
          <w:lang w:val="ca-ES"/>
        </w:rPr>
        <w:lastRenderedPageBreak/>
        <w:t>c</w:t>
      </w:r>
      <w:r w:rsidRPr="007A646D">
        <w:rPr>
          <w:b/>
          <w:color w:val="4F81BD"/>
          <w:lang w:val="ca-ES"/>
        </w:rPr>
        <w:t>)</w:t>
      </w:r>
      <w:r w:rsidRPr="007A646D">
        <w:rPr>
          <w:rFonts w:ascii="Arial" w:eastAsia="Arial" w:hAnsi="Arial" w:cs="Arial"/>
          <w:b/>
          <w:color w:val="4F81BD"/>
          <w:lang w:val="ca-ES"/>
        </w:rPr>
        <w:t xml:space="preserve"> </w:t>
      </w:r>
      <w:r>
        <w:rPr>
          <w:b/>
          <w:color w:val="4F81BD"/>
          <w:lang w:val="ca-ES"/>
        </w:rPr>
        <w:t xml:space="preserve">Generació del </w:t>
      </w:r>
      <w:r>
        <w:rPr>
          <w:b/>
          <w:color w:val="4F81BD"/>
          <w:lang w:val="ca-ES"/>
        </w:rPr>
        <w:t>script</w:t>
      </w:r>
      <w:r>
        <w:rPr>
          <w:b/>
          <w:color w:val="4F81BD"/>
          <w:lang w:val="ca-ES"/>
        </w:rPr>
        <w:t xml:space="preserve"> Analitzador d’Espectres</w:t>
      </w:r>
      <w:r w:rsidRPr="007A646D">
        <w:rPr>
          <w:b/>
          <w:color w:val="4F81BD"/>
          <w:lang w:val="ca-ES"/>
        </w:rPr>
        <w:t xml:space="preserve">. </w:t>
      </w:r>
    </w:p>
    <w:p w14:paraId="5A198B7F" w14:textId="77777777" w:rsidR="004A7726" w:rsidRDefault="004A7726" w:rsidP="00E92DAD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78FFCD41" w14:textId="52E75A60" w:rsidR="00226574" w:rsidRDefault="004A7726" w:rsidP="00E92DAD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>En aquesta tasca</w:t>
      </w:r>
      <w:r w:rsidR="00226574">
        <w:rPr>
          <w:rFonts w:asciiTheme="minorHAnsi" w:hAnsiTheme="minorHAnsi" w:cstheme="minorHAnsi"/>
          <w:lang w:val="ca-ES"/>
        </w:rPr>
        <w:t xml:space="preserve"> mirarem de repetir el treball fet pel nostre model de </w:t>
      </w:r>
      <w:proofErr w:type="spellStart"/>
      <w:r w:rsidR="00226574">
        <w:rPr>
          <w:rFonts w:asciiTheme="minorHAnsi" w:hAnsiTheme="minorHAnsi" w:cstheme="minorHAnsi"/>
          <w:lang w:val="ca-ES"/>
        </w:rPr>
        <w:t>Simulink</w:t>
      </w:r>
      <w:proofErr w:type="spellEnd"/>
      <w:r w:rsidR="00226574">
        <w:rPr>
          <w:rFonts w:asciiTheme="minorHAnsi" w:hAnsiTheme="minorHAnsi" w:cstheme="minorHAnsi"/>
          <w:lang w:val="ca-ES"/>
        </w:rPr>
        <w:t>, però fent servir una funció de MATLAB.</w:t>
      </w:r>
      <w:r w:rsidR="00340B08">
        <w:rPr>
          <w:rFonts w:asciiTheme="minorHAnsi" w:hAnsiTheme="minorHAnsi" w:cstheme="minorHAnsi"/>
          <w:lang w:val="ca-ES"/>
        </w:rPr>
        <w:t xml:space="preserve"> Quan volem construir un sistema de recepció de radio amb el nostre receptor RTLSDR, el que tenim que fer és construir una funció en MATLAB que tingui el següent aspecte:</w:t>
      </w:r>
    </w:p>
    <w:p w14:paraId="7BB7FD8C" w14:textId="77777777" w:rsid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4C18B46C" w14:textId="2C5CB5D2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function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P2_matlabCode</w:t>
      </w:r>
    </w:p>
    <w:p w14:paraId="6ACE78E9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0E016F25" w14:textId="3AC5FA8C" w:rsid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%% </w:t>
      </w:r>
      <w:r>
        <w:rPr>
          <w:rFonts w:ascii="Courier New" w:hAnsi="Courier New" w:cs="Courier New"/>
          <w:sz w:val="18"/>
          <w:szCs w:val="18"/>
          <w:lang w:val="ca-ES"/>
        </w:rPr>
        <w:t>P</w:t>
      </w:r>
      <w:r w:rsidR="00340B08">
        <w:rPr>
          <w:rFonts w:ascii="Courier New" w:hAnsi="Courier New" w:cs="Courier New"/>
          <w:sz w:val="18"/>
          <w:szCs w:val="18"/>
          <w:lang w:val="ca-ES"/>
        </w:rPr>
        <w:t>ARÀMETRES</w:t>
      </w:r>
    </w:p>
    <w:p w14:paraId="4E800EA2" w14:textId="77777777" w:rsidR="00340B08" w:rsidRDefault="00340B08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028FF866" w14:textId="22C291C1" w:rsid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>
        <w:rPr>
          <w:rFonts w:ascii="Courier New" w:hAnsi="Courier New" w:cs="Courier New"/>
          <w:sz w:val="18"/>
          <w:szCs w:val="18"/>
          <w:lang w:val="ca-ES"/>
        </w:rPr>
        <w:t>% Aquí definim tots els paràmetres necessaris per a declarar els objectes i per</w:t>
      </w:r>
      <w:r w:rsidR="00340B08">
        <w:rPr>
          <w:rFonts w:ascii="Courier New" w:hAnsi="Courier New" w:cs="Courier New"/>
          <w:sz w:val="18"/>
          <w:szCs w:val="18"/>
          <w:lang w:val="ca-ES"/>
        </w:rPr>
        <w:t xml:space="preserve"> a</w:t>
      </w:r>
      <w:r>
        <w:rPr>
          <w:rFonts w:ascii="Courier New" w:hAnsi="Courier New" w:cs="Courier New"/>
          <w:sz w:val="18"/>
          <w:szCs w:val="18"/>
          <w:lang w:val="ca-ES"/>
        </w:rPr>
        <w:t xml:space="preserve"> </w:t>
      </w:r>
    </w:p>
    <w:p w14:paraId="0CA1D690" w14:textId="7011FFDF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>
        <w:rPr>
          <w:rFonts w:ascii="Courier New" w:hAnsi="Courier New" w:cs="Courier New"/>
          <w:sz w:val="18"/>
          <w:szCs w:val="18"/>
          <w:lang w:val="ca-ES"/>
        </w:rPr>
        <w:t>% dur a terme la simulació</w:t>
      </w:r>
    </w:p>
    <w:p w14:paraId="68119284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rtlsdr_id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       = '0';          % RTL-SDR ID</w:t>
      </w:r>
    </w:p>
    <w:p w14:paraId="052EB503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rtlsdr_tunerfreq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= 100e6;        % RTL-SDR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tuner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frequency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in Hz</w:t>
      </w:r>
    </w:p>
    <w:p w14:paraId="6BE2EC82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rtlsdr_gain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     = 25;           % RTL-SDR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tuner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gain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in dB</w:t>
      </w:r>
    </w:p>
    <w:p w14:paraId="7B982ECF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rtlsdr_fs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       = 2.4e6;        % RTL-SDR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sampling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rate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in Hz</w:t>
      </w:r>
    </w:p>
    <w:p w14:paraId="1848B782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rtlsdr_frmlen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   = 4096;         % RTL-SDR output data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frame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size</w:t>
      </w:r>
      <w:proofErr w:type="spellEnd"/>
    </w:p>
    <w:p w14:paraId="38B4B6E4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rtlsdr_datatype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 = 'single';     % RTL-SDR output data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type</w:t>
      </w:r>
      <w:proofErr w:type="spellEnd"/>
    </w:p>
    <w:p w14:paraId="07D9194E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rtlsdr_ppm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      = 0;            % RTL-SDR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tuner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parts per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million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correction</w:t>
      </w:r>
      <w:proofErr w:type="spellEnd"/>
    </w:p>
    <w:p w14:paraId="2EAC7BF6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sim_time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        = 60;           %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simulation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time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in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seconds</w:t>
      </w:r>
      <w:proofErr w:type="spellEnd"/>
    </w:p>
    <w:p w14:paraId="2A1C4FCE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1B2E5799" w14:textId="72A70301" w:rsid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%% </w:t>
      </w:r>
      <w:r>
        <w:rPr>
          <w:rFonts w:ascii="Courier New" w:hAnsi="Courier New" w:cs="Courier New"/>
          <w:sz w:val="18"/>
          <w:szCs w:val="18"/>
          <w:lang w:val="ca-ES"/>
        </w:rPr>
        <w:t>O</w:t>
      </w:r>
      <w:r w:rsidR="00340B08">
        <w:rPr>
          <w:rFonts w:ascii="Courier New" w:hAnsi="Courier New" w:cs="Courier New"/>
          <w:sz w:val="18"/>
          <w:szCs w:val="18"/>
          <w:lang w:val="ca-ES"/>
        </w:rPr>
        <w:t>BJECTES DE SISTEMA</w:t>
      </w:r>
    </w:p>
    <w:p w14:paraId="71309D7E" w14:textId="77777777" w:rsidR="00340B08" w:rsidRDefault="00340B08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473D751C" w14:textId="09AF48B6" w:rsid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>
        <w:rPr>
          <w:rFonts w:ascii="Courier New" w:hAnsi="Courier New" w:cs="Courier New"/>
          <w:sz w:val="18"/>
          <w:szCs w:val="18"/>
          <w:lang w:val="ca-ES"/>
        </w:rPr>
        <w:t>% Aqu</w:t>
      </w:r>
      <w:r w:rsidR="00340B08">
        <w:rPr>
          <w:rFonts w:ascii="Courier New" w:hAnsi="Courier New" w:cs="Courier New"/>
          <w:sz w:val="18"/>
          <w:szCs w:val="18"/>
          <w:lang w:val="ca-ES"/>
        </w:rPr>
        <w:t>í</w:t>
      </w:r>
      <w:r>
        <w:rPr>
          <w:rFonts w:ascii="Courier New" w:hAnsi="Courier New" w:cs="Courier New"/>
          <w:sz w:val="18"/>
          <w:szCs w:val="18"/>
          <w:lang w:val="ca-ES"/>
        </w:rPr>
        <w:t xml:space="preserve"> declararem els objectes que té el nostre model. Al nostre cas, veiem que </w:t>
      </w:r>
    </w:p>
    <w:p w14:paraId="669A0CC3" w14:textId="14CBB8AC" w:rsid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>
        <w:rPr>
          <w:rFonts w:ascii="Courier New" w:hAnsi="Courier New" w:cs="Courier New"/>
          <w:sz w:val="18"/>
          <w:szCs w:val="18"/>
          <w:lang w:val="ca-ES"/>
        </w:rPr>
        <w:t xml:space="preserve">% tenim tres objectes: </w:t>
      </w:r>
    </w:p>
    <w:p w14:paraId="31D311B2" w14:textId="652F0B7D" w:rsid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>
        <w:rPr>
          <w:rFonts w:ascii="Courier New" w:hAnsi="Courier New" w:cs="Courier New"/>
          <w:sz w:val="18"/>
          <w:szCs w:val="18"/>
          <w:lang w:val="ca-ES"/>
        </w:rPr>
        <w:t>% 1) El receptor RTLSDR.</w:t>
      </w:r>
    </w:p>
    <w:p w14:paraId="07B94D0E" w14:textId="538EA7E1" w:rsid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>
        <w:rPr>
          <w:rFonts w:ascii="Courier New" w:hAnsi="Courier New" w:cs="Courier New"/>
          <w:sz w:val="18"/>
          <w:szCs w:val="18"/>
          <w:lang w:val="ca-ES"/>
        </w:rPr>
        <w:t>% 2) El analitzador d’espectres on es fa la FFT.</w:t>
      </w:r>
    </w:p>
    <w:p w14:paraId="6D88E146" w14:textId="2247490C" w:rsid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>
        <w:rPr>
          <w:rFonts w:ascii="Courier New" w:hAnsi="Courier New" w:cs="Courier New"/>
          <w:sz w:val="18"/>
          <w:szCs w:val="18"/>
          <w:lang w:val="ca-ES"/>
        </w:rPr>
        <w:t xml:space="preserve">% 3) El analitzador d’espectres on es fa el </w:t>
      </w:r>
      <w:proofErr w:type="spellStart"/>
      <w:r>
        <w:rPr>
          <w:rFonts w:ascii="Courier New" w:hAnsi="Courier New" w:cs="Courier New"/>
          <w:sz w:val="18"/>
          <w:szCs w:val="18"/>
          <w:lang w:val="ca-ES"/>
        </w:rPr>
        <w:t>waterfall</w:t>
      </w:r>
      <w:proofErr w:type="spellEnd"/>
      <w:r>
        <w:rPr>
          <w:rFonts w:ascii="Courier New" w:hAnsi="Courier New" w:cs="Courier New"/>
          <w:sz w:val="18"/>
          <w:szCs w:val="18"/>
          <w:lang w:val="ca-ES"/>
        </w:rPr>
        <w:t>.</w:t>
      </w:r>
    </w:p>
    <w:p w14:paraId="1B80F0E1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5BE3402D" w14:textId="52D8CED9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>% object</w:t>
      </w:r>
      <w:r>
        <w:rPr>
          <w:rFonts w:ascii="Courier New" w:hAnsi="Courier New" w:cs="Courier New"/>
          <w:sz w:val="18"/>
          <w:szCs w:val="18"/>
          <w:lang w:val="ca-ES"/>
        </w:rPr>
        <w:t>e RTLSDR</w:t>
      </w:r>
      <w:r w:rsidR="00340B08">
        <w:rPr>
          <w:rFonts w:ascii="Courier New" w:hAnsi="Courier New" w:cs="Courier New"/>
          <w:sz w:val="18"/>
          <w:szCs w:val="18"/>
          <w:lang w:val="ca-ES"/>
        </w:rPr>
        <w:t>.</w:t>
      </w:r>
    </w:p>
    <w:p w14:paraId="3821F602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obj_rtlsdr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=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comm.SDRRTLReceiver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(...</w:t>
      </w:r>
    </w:p>
    <w:p w14:paraId="09E787A4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rtlsdr_id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,...</w:t>
      </w:r>
    </w:p>
    <w:p w14:paraId="124B5B0C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'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CenterFrequency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',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rtlsdr_tunerfreq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,...</w:t>
      </w:r>
    </w:p>
    <w:p w14:paraId="6FF0A53C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'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EnableTunerAGC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',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false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,...</w:t>
      </w:r>
    </w:p>
    <w:p w14:paraId="7DFFF2BE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'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TunerGain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',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rtlsdr_gain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,...</w:t>
      </w:r>
    </w:p>
    <w:p w14:paraId="5F105E47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'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SampleRate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',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rtlsdr_fs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, ...</w:t>
      </w:r>
    </w:p>
    <w:p w14:paraId="11FDC25B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'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SamplesPerFrame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',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rtlsdr_frmlen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,...</w:t>
      </w:r>
    </w:p>
    <w:p w14:paraId="4F15DA80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'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OutputDataType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',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rtlsdr_datatype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,...</w:t>
      </w:r>
    </w:p>
    <w:p w14:paraId="146C383E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'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FrequencyCorrection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',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rtlsdr_ppm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);</w:t>
      </w:r>
    </w:p>
    <w:p w14:paraId="16B670E7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7016013E" w14:textId="1F386DCB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% </w:t>
      </w:r>
      <w:r>
        <w:rPr>
          <w:rFonts w:ascii="Courier New" w:hAnsi="Courier New" w:cs="Courier New"/>
          <w:sz w:val="18"/>
          <w:szCs w:val="18"/>
          <w:lang w:val="ca-ES"/>
        </w:rPr>
        <w:t>Analitzador d’espectres on es fa la FFT</w:t>
      </w:r>
      <w:r w:rsidR="00340B08">
        <w:rPr>
          <w:rFonts w:ascii="Courier New" w:hAnsi="Courier New" w:cs="Courier New"/>
          <w:sz w:val="18"/>
          <w:szCs w:val="18"/>
          <w:lang w:val="ca-ES"/>
        </w:rPr>
        <w:t>.</w:t>
      </w:r>
    </w:p>
    <w:p w14:paraId="173A91A0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obj_specfft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=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dsp.SpectrumAnalyzer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(...</w:t>
      </w:r>
    </w:p>
    <w:p w14:paraId="3CF16265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'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Name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', '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Spectrum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Analyzer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FFT',...</w:t>
      </w:r>
    </w:p>
    <w:p w14:paraId="13588A2C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'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Title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', '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Spectrum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Analyzer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FFT',...</w:t>
      </w:r>
    </w:p>
    <w:p w14:paraId="46B9666B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'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SpectrumType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', '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Power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density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',...</w:t>
      </w:r>
    </w:p>
    <w:p w14:paraId="519AE5B2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'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FrequencySpan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', 'Full',...</w:t>
      </w:r>
    </w:p>
    <w:p w14:paraId="3E6ABACD" w14:textId="77777777" w:rsid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'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SampleRate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',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rtlsdr_fs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);</w:t>
      </w:r>
    </w:p>
    <w:p w14:paraId="00890710" w14:textId="62562E3B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>
        <w:rPr>
          <w:rFonts w:ascii="Courier New" w:hAnsi="Courier New" w:cs="Courier New"/>
          <w:sz w:val="18"/>
          <w:szCs w:val="18"/>
          <w:lang w:val="ca-ES"/>
        </w:rPr>
        <w:t xml:space="preserve">% Analitzador d’espectres on es fa el </w:t>
      </w:r>
      <w:proofErr w:type="spellStart"/>
      <w:r>
        <w:rPr>
          <w:rFonts w:ascii="Courier New" w:hAnsi="Courier New" w:cs="Courier New"/>
          <w:sz w:val="18"/>
          <w:szCs w:val="18"/>
          <w:lang w:val="ca-ES"/>
        </w:rPr>
        <w:t>waterfall</w:t>
      </w:r>
      <w:proofErr w:type="spellEnd"/>
      <w:r w:rsidR="00340B08">
        <w:rPr>
          <w:rFonts w:ascii="Courier New" w:hAnsi="Courier New" w:cs="Courier New"/>
          <w:sz w:val="18"/>
          <w:szCs w:val="18"/>
          <w:lang w:val="ca-ES"/>
        </w:rPr>
        <w:t>.</w:t>
      </w:r>
    </w:p>
    <w:p w14:paraId="1F8D1BD9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obj_specwaterfall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=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dsp.SpectrumAnalyzer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(...</w:t>
      </w:r>
    </w:p>
    <w:p w14:paraId="0372115A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'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Name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', '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Spectrum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Analyzer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Waterfall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',...</w:t>
      </w:r>
    </w:p>
    <w:p w14:paraId="4A10620B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'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Title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', '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Spectrum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Analyzer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Waterfall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',...</w:t>
      </w:r>
    </w:p>
    <w:p w14:paraId="718E0A3F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'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SpectrumType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', '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Spectrogram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',...</w:t>
      </w:r>
    </w:p>
    <w:p w14:paraId="712C1350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'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FrequencySpan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', 'Full',...</w:t>
      </w:r>
    </w:p>
    <w:p w14:paraId="42EDCACA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'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SampleRate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',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rtlsdr_fs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);</w:t>
      </w:r>
    </w:p>
    <w:p w14:paraId="3789826C" w14:textId="77777777" w:rsid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48D7AA0F" w14:textId="77777777" w:rsidR="00340B08" w:rsidRDefault="00340B08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6B600BBA" w14:textId="77777777" w:rsidR="00340B08" w:rsidRDefault="00340B08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742F747C" w14:textId="77777777" w:rsidR="00340B08" w:rsidRDefault="00340B08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7459F4FF" w14:textId="77777777" w:rsidR="00340B08" w:rsidRDefault="00340B08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642077FD" w14:textId="77777777" w:rsidR="00340B08" w:rsidRDefault="00340B08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67B35194" w14:textId="77777777" w:rsidR="00340B08" w:rsidRDefault="00340B08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6AC96A16" w14:textId="77777777" w:rsidR="00340B08" w:rsidRDefault="00340B08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79E2662F" w14:textId="77777777" w:rsidR="00340B08" w:rsidRDefault="00340B08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5DA42404" w14:textId="77777777" w:rsidR="00340B08" w:rsidRDefault="00340B08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0388DFFC" w14:textId="77777777" w:rsidR="00340B08" w:rsidRPr="00226574" w:rsidRDefault="00340B08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315D3750" w14:textId="2C346A86" w:rsid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lastRenderedPageBreak/>
        <w:t>%% C</w:t>
      </w:r>
      <w:r w:rsidR="00340B08">
        <w:rPr>
          <w:rFonts w:ascii="Courier New" w:hAnsi="Courier New" w:cs="Courier New"/>
          <w:sz w:val="18"/>
          <w:szCs w:val="18"/>
          <w:lang w:val="ca-ES"/>
        </w:rPr>
        <w:t>ÀLCULS</w:t>
      </w:r>
    </w:p>
    <w:p w14:paraId="15D9FAD0" w14:textId="77777777" w:rsidR="00340B08" w:rsidRDefault="00340B08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178DACCB" w14:textId="6BC7AA73" w:rsidR="00340B08" w:rsidRPr="00226574" w:rsidRDefault="00340B08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>
        <w:rPr>
          <w:rFonts w:ascii="Courier New" w:hAnsi="Courier New" w:cs="Courier New"/>
          <w:sz w:val="18"/>
          <w:szCs w:val="18"/>
          <w:lang w:val="ca-ES"/>
        </w:rPr>
        <w:t xml:space="preserve">% Aquí es fan els càlculs necessaris per a dur a terme la simulació. Un dels càlculs que es fa sempre és, el temps que triga un </w:t>
      </w:r>
      <w:proofErr w:type="spellStart"/>
      <w:r>
        <w:rPr>
          <w:rFonts w:ascii="Courier New" w:hAnsi="Courier New" w:cs="Courier New"/>
          <w:i/>
          <w:iCs/>
          <w:sz w:val="18"/>
          <w:szCs w:val="18"/>
          <w:lang w:val="ca-ES"/>
        </w:rPr>
        <w:t>frame</w:t>
      </w:r>
      <w:proofErr w:type="spellEnd"/>
      <w:r>
        <w:rPr>
          <w:rFonts w:ascii="Courier New" w:hAnsi="Courier New" w:cs="Courier New"/>
          <w:sz w:val="18"/>
          <w:szCs w:val="18"/>
          <w:lang w:val="ca-ES"/>
        </w:rPr>
        <w:t xml:space="preserve"> de dades en sortir del receptor RTLSDR.</w:t>
      </w:r>
    </w:p>
    <w:p w14:paraId="601FB5E0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rtlsdr_frmtime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=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rtlsdr_frmlen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/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rtlsdr_fs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;</w:t>
      </w:r>
    </w:p>
    <w:p w14:paraId="3B914CF5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50423323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16B0A148" w14:textId="2472133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>%% SIMULA</w:t>
      </w:r>
      <w:r w:rsidR="00340B08">
        <w:rPr>
          <w:rFonts w:ascii="Courier New" w:hAnsi="Courier New" w:cs="Courier New"/>
          <w:sz w:val="18"/>
          <w:szCs w:val="18"/>
          <w:lang w:val="ca-ES"/>
        </w:rPr>
        <w:t>CIÓ</w:t>
      </w:r>
    </w:p>
    <w:p w14:paraId="1127F949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45932CDA" w14:textId="4A89DE71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% </w:t>
      </w:r>
      <w:r w:rsidR="00340B08">
        <w:rPr>
          <w:rFonts w:ascii="Courier New" w:hAnsi="Courier New" w:cs="Courier New"/>
          <w:sz w:val="18"/>
          <w:szCs w:val="18"/>
          <w:lang w:val="ca-ES"/>
        </w:rPr>
        <w:t>Sempre hem de comprovar que el receptor RTLSDR és actiu.</w:t>
      </w:r>
    </w:p>
    <w:p w14:paraId="3A2C7E0A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if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isempty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(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sdrinfo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(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obj_rtlsdr.RadioAddress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))</w:t>
      </w:r>
    </w:p>
    <w:p w14:paraId="57EC0D1D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error(['RTL-SDR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failure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.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Please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check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connection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to ',...</w:t>
      </w:r>
    </w:p>
    <w:p w14:paraId="15BFF651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    'MATLAB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using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the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"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sdrinfo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"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command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.']);</w:t>
      </w:r>
    </w:p>
    <w:p w14:paraId="005940AB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end</w:t>
      </w:r>
      <w:proofErr w:type="spellEnd"/>
    </w:p>
    <w:p w14:paraId="7B129F48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14759215" w14:textId="734D7091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% </w:t>
      </w:r>
      <w:r w:rsidR="00340B08">
        <w:rPr>
          <w:rFonts w:ascii="Courier New" w:hAnsi="Courier New" w:cs="Courier New"/>
          <w:sz w:val="18"/>
          <w:szCs w:val="18"/>
          <w:lang w:val="ca-ES"/>
        </w:rPr>
        <w:t xml:space="preserve">Fem un </w:t>
      </w:r>
      <w:proofErr w:type="spellStart"/>
      <w:r w:rsidR="00340B08">
        <w:rPr>
          <w:rFonts w:ascii="Courier New" w:hAnsi="Courier New" w:cs="Courier New"/>
          <w:sz w:val="18"/>
          <w:szCs w:val="18"/>
          <w:lang w:val="ca-ES"/>
        </w:rPr>
        <w:t>reset</w:t>
      </w:r>
      <w:proofErr w:type="spellEnd"/>
      <w:r w:rsidR="00340B08">
        <w:rPr>
          <w:rFonts w:ascii="Courier New" w:hAnsi="Courier New" w:cs="Courier New"/>
          <w:sz w:val="18"/>
          <w:szCs w:val="18"/>
          <w:lang w:val="ca-ES"/>
        </w:rPr>
        <w:t xml:space="preserve"> del temps de simulació</w:t>
      </w: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0 (secs)</w:t>
      </w:r>
    </w:p>
    <w:p w14:paraId="7D71FA54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run_time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= 0;</w:t>
      </w:r>
    </w:p>
    <w:p w14:paraId="189D6C64" w14:textId="77777777" w:rsidR="00226574" w:rsidRPr="00226574" w:rsidRDefault="00226574" w:rsidP="00226574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6A54062D" w14:textId="111D0F1C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% </w:t>
      </w:r>
      <w:r w:rsidR="00340B08">
        <w:rPr>
          <w:rFonts w:ascii="Courier New" w:hAnsi="Courier New" w:cs="Courier New"/>
          <w:sz w:val="18"/>
          <w:szCs w:val="18"/>
          <w:lang w:val="ca-ES"/>
        </w:rPr>
        <w:t xml:space="preserve">Fins que el temps de simulació no arribi fins la durada de simulació definida no parem de treure </w:t>
      </w:r>
      <w:proofErr w:type="spellStart"/>
      <w:r w:rsidR="00340B08">
        <w:rPr>
          <w:rFonts w:ascii="Courier New" w:hAnsi="Courier New" w:cs="Courier New"/>
          <w:i/>
          <w:iCs/>
          <w:sz w:val="18"/>
          <w:szCs w:val="18"/>
          <w:lang w:val="ca-ES"/>
        </w:rPr>
        <w:t>frames</w:t>
      </w:r>
      <w:proofErr w:type="spellEnd"/>
      <w:r w:rsidR="00340B08">
        <w:rPr>
          <w:rFonts w:ascii="Courier New" w:hAnsi="Courier New" w:cs="Courier New"/>
          <w:sz w:val="18"/>
          <w:szCs w:val="18"/>
          <w:lang w:val="ca-ES"/>
        </w:rPr>
        <w:t xml:space="preserve"> del receptor RTLSDR</w:t>
      </w:r>
    </w:p>
    <w:p w14:paraId="347DE1FC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while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run_time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&lt;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sim_time</w:t>
      </w:r>
      <w:proofErr w:type="spellEnd"/>
    </w:p>
    <w:p w14:paraId="5C536121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</w:t>
      </w:r>
    </w:p>
    <w:p w14:paraId="05C20E00" w14:textId="302ED71D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% </w:t>
      </w:r>
      <w:r w:rsidR="00340B08">
        <w:rPr>
          <w:rFonts w:ascii="Courier New" w:hAnsi="Courier New" w:cs="Courier New"/>
          <w:sz w:val="18"/>
          <w:szCs w:val="18"/>
          <w:lang w:val="ca-ES"/>
        </w:rPr>
        <w:t xml:space="preserve">Obtenim un </w:t>
      </w:r>
      <w:proofErr w:type="spellStart"/>
      <w:r w:rsidR="00340B08">
        <w:rPr>
          <w:rFonts w:ascii="Courier New" w:hAnsi="Courier New" w:cs="Courier New"/>
          <w:sz w:val="18"/>
          <w:szCs w:val="18"/>
          <w:lang w:val="ca-ES"/>
        </w:rPr>
        <w:t>frame</w:t>
      </w:r>
      <w:proofErr w:type="spellEnd"/>
    </w:p>
    <w:p w14:paraId="009FD5C5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rtlsdr_data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=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step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(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obj_rtlsdr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);</w:t>
      </w:r>
    </w:p>
    <w:p w14:paraId="0ED889C9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</w:t>
      </w:r>
    </w:p>
    <w:p w14:paraId="242AA5BC" w14:textId="4DA94D95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% </w:t>
      </w:r>
      <w:r w:rsidR="00340B08">
        <w:rPr>
          <w:rFonts w:ascii="Courier New" w:hAnsi="Courier New" w:cs="Courier New"/>
          <w:sz w:val="18"/>
          <w:szCs w:val="18"/>
          <w:lang w:val="ca-ES"/>
        </w:rPr>
        <w:t>Fem Update dels objectes de visualització</w:t>
      </w:r>
    </w:p>
    <w:p w14:paraId="1324E7BE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step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(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obj_specfft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,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rtlsdr_data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);</w:t>
      </w:r>
    </w:p>
    <w:p w14:paraId="09DB15F7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step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(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obj_specwaterfall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,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rtlsdr_data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);</w:t>
      </w:r>
    </w:p>
    <w:p w14:paraId="34E66DD3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</w:t>
      </w:r>
    </w:p>
    <w:p w14:paraId="0710059E" w14:textId="68EFF9DA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% </w:t>
      </w:r>
      <w:r w:rsidR="00340B08">
        <w:rPr>
          <w:rFonts w:ascii="Courier New" w:hAnsi="Courier New" w:cs="Courier New"/>
          <w:sz w:val="18"/>
          <w:szCs w:val="18"/>
          <w:lang w:val="ca-ES"/>
        </w:rPr>
        <w:t>Fem Update del temps de simulació</w:t>
      </w:r>
    </w:p>
    <w:p w14:paraId="0CB444F2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run_time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=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run_time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+ </w:t>
      </w: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rtlsdr_frmtime</w:t>
      </w:r>
      <w:proofErr w:type="spellEnd"/>
      <w:r w:rsidRPr="00226574">
        <w:rPr>
          <w:rFonts w:ascii="Courier New" w:hAnsi="Courier New" w:cs="Courier New"/>
          <w:sz w:val="18"/>
          <w:szCs w:val="18"/>
          <w:lang w:val="ca-ES"/>
        </w:rPr>
        <w:t>;</w:t>
      </w:r>
    </w:p>
    <w:p w14:paraId="7AC5BF21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r w:rsidRPr="00226574">
        <w:rPr>
          <w:rFonts w:ascii="Courier New" w:hAnsi="Courier New" w:cs="Courier New"/>
          <w:sz w:val="18"/>
          <w:szCs w:val="18"/>
          <w:lang w:val="ca-ES"/>
        </w:rPr>
        <w:t xml:space="preserve">    </w:t>
      </w:r>
    </w:p>
    <w:p w14:paraId="0F425AED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end</w:t>
      </w:r>
      <w:proofErr w:type="spellEnd"/>
    </w:p>
    <w:p w14:paraId="7FA6F09D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4269B1EB" w14:textId="0E28B4CC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  <w:proofErr w:type="spellStart"/>
      <w:r w:rsidRPr="00226574">
        <w:rPr>
          <w:rFonts w:ascii="Courier New" w:hAnsi="Courier New" w:cs="Courier New"/>
          <w:sz w:val="18"/>
          <w:szCs w:val="18"/>
          <w:lang w:val="ca-ES"/>
        </w:rPr>
        <w:t>end</w:t>
      </w:r>
      <w:proofErr w:type="spellEnd"/>
      <w:r w:rsidR="00340B08">
        <w:rPr>
          <w:rFonts w:ascii="Courier New" w:hAnsi="Courier New" w:cs="Courier New"/>
          <w:sz w:val="18"/>
          <w:szCs w:val="18"/>
          <w:lang w:val="ca-ES"/>
        </w:rPr>
        <w:t xml:space="preserve"> %Acaba la funció. Ara si guardem aquesta funció al arxiu P2_matlabCode.</w:t>
      </w:r>
    </w:p>
    <w:p w14:paraId="6BDB5A03" w14:textId="77777777" w:rsidR="00226574" w:rsidRPr="00226574" w:rsidRDefault="00226574" w:rsidP="00226574">
      <w:pPr>
        <w:spacing w:after="10" w:line="247" w:lineRule="auto"/>
        <w:jc w:val="both"/>
        <w:rPr>
          <w:rFonts w:ascii="Courier New" w:hAnsi="Courier New" w:cs="Courier New"/>
          <w:sz w:val="18"/>
          <w:szCs w:val="18"/>
          <w:lang w:val="ca-ES"/>
        </w:rPr>
      </w:pPr>
    </w:p>
    <w:p w14:paraId="0DA68669" w14:textId="77777777" w:rsidR="00291A26" w:rsidRDefault="00226574" w:rsidP="00E92DAD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 xml:space="preserve"> </w:t>
      </w:r>
      <w:r w:rsidR="00340B08">
        <w:rPr>
          <w:rFonts w:asciiTheme="minorHAnsi" w:hAnsiTheme="minorHAnsi" w:cstheme="minorHAnsi"/>
          <w:lang w:val="ca-ES"/>
        </w:rPr>
        <w:t>Ara, si guardem aquesta funció al arxiu P2_matlabCode.m, podem cridar quan vulguem al nostre analitzador de l’espectre radioelèctric. Fixeu-vos que les parts PARÀMETRES, OBJECTES, CÀLCULS i SIMULACIÓ, sempre hi seran a la funció del sistema. A més, el que canviarà d’un sistema a l’altre serà</w:t>
      </w:r>
      <w:r w:rsidR="00291A26">
        <w:rPr>
          <w:rFonts w:asciiTheme="minorHAnsi" w:hAnsiTheme="minorHAnsi" w:cstheme="minorHAnsi"/>
          <w:lang w:val="ca-ES"/>
        </w:rPr>
        <w:t>, per una banda els objectes i per l’altra la simulació (també els valors dels paràmetres i potser hem d’afegir algun paràmetres de més).</w:t>
      </w:r>
    </w:p>
    <w:p w14:paraId="4FFC2A4B" w14:textId="77777777" w:rsidR="00291A26" w:rsidRDefault="00291A26" w:rsidP="00E92DAD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7DE1C48C" w14:textId="336D94A7" w:rsidR="00291A26" w:rsidRDefault="00291A26" w:rsidP="00E92DAD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 w:rsidRPr="00291A26">
        <w:rPr>
          <w:rFonts w:asciiTheme="minorHAnsi" w:hAnsiTheme="minorHAnsi" w:cstheme="minorHAnsi"/>
          <w:lang w:val="ca-ES"/>
        </w:rPr>
        <w:drawing>
          <wp:anchor distT="0" distB="0" distL="114300" distR="114300" simplePos="0" relativeHeight="251661312" behindDoc="0" locked="0" layoutInCell="1" allowOverlap="1" wp14:anchorId="6FE88198" wp14:editId="58E3BE46">
            <wp:simplePos x="0" y="0"/>
            <wp:positionH relativeFrom="column">
              <wp:posOffset>2602704</wp:posOffset>
            </wp:positionH>
            <wp:positionV relativeFrom="paragraph">
              <wp:posOffset>306070</wp:posOffset>
            </wp:positionV>
            <wp:extent cx="2728595" cy="1799590"/>
            <wp:effectExtent l="0" t="0" r="0" b="0"/>
            <wp:wrapTopAndBottom/>
            <wp:docPr id="1460535009" name="Imagen 1" descr="Interfaz de usuario gráfica,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35009" name="Imagen 1" descr="Interfaz de usuario gráfica, Gráfico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59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1A26">
        <w:rPr>
          <w:rFonts w:asciiTheme="minorHAnsi" w:hAnsiTheme="minorHAnsi" w:cstheme="minorHAnsi"/>
          <w:lang w:val="ca-ES"/>
        </w:rPr>
        <w:drawing>
          <wp:anchor distT="0" distB="0" distL="114300" distR="114300" simplePos="0" relativeHeight="251660288" behindDoc="0" locked="0" layoutInCell="1" allowOverlap="1" wp14:anchorId="4D730984" wp14:editId="64818BF9">
            <wp:simplePos x="0" y="0"/>
            <wp:positionH relativeFrom="column">
              <wp:posOffset>-272415</wp:posOffset>
            </wp:positionH>
            <wp:positionV relativeFrom="paragraph">
              <wp:posOffset>306070</wp:posOffset>
            </wp:positionV>
            <wp:extent cx="2720340" cy="1799590"/>
            <wp:effectExtent l="0" t="0" r="3810" b="0"/>
            <wp:wrapTopAndBottom/>
            <wp:docPr id="185208749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87493" name="Imagen 1" descr="Captura de pantalla de computadora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lang w:val="ca-ES"/>
        </w:rPr>
        <w:t xml:space="preserve">En tot cas, si fem servir aquest codi hauríem de veure dos analitzadors com aquests. </w:t>
      </w:r>
      <w:r w:rsidR="00340B08">
        <w:rPr>
          <w:rFonts w:asciiTheme="minorHAnsi" w:hAnsiTheme="minorHAnsi" w:cstheme="minorHAnsi"/>
          <w:lang w:val="ca-ES"/>
        </w:rPr>
        <w:t xml:space="preserve">  </w:t>
      </w:r>
    </w:p>
    <w:p w14:paraId="42484E01" w14:textId="01C49C7A" w:rsidR="004A7726" w:rsidRDefault="00340B08" w:rsidP="00E92DAD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 xml:space="preserve"> </w:t>
      </w:r>
    </w:p>
    <w:p w14:paraId="4673E538" w14:textId="23FC68DF" w:rsidR="00291A26" w:rsidRDefault="00291A26" w:rsidP="00E92DAD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>Quan el temps de simulació s’esgota, els analitzadors es tanquen. Anem a fer algunes cosetes amb aquesta funció.</w:t>
      </w:r>
    </w:p>
    <w:p w14:paraId="36614978" w14:textId="77777777" w:rsidR="00291A26" w:rsidRDefault="00291A26" w:rsidP="00E92DAD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06F947B0" w14:textId="77777777" w:rsidR="00291A26" w:rsidRDefault="00291A26" w:rsidP="00E92DAD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408C6275" w14:textId="77777777" w:rsidR="00291A26" w:rsidRDefault="00291A26" w:rsidP="00E92DAD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677956B1" w14:textId="77777777" w:rsidR="00291A26" w:rsidRDefault="00291A26" w:rsidP="00E92DAD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05756328" w14:textId="46C3F670" w:rsidR="00291A26" w:rsidRDefault="00291A26" w:rsidP="00E92DAD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 xml:space="preserve">c.1) Es demana modificar la funció P2_matlabCode per a generar una matriu de dades amb tots els </w:t>
      </w:r>
      <w:proofErr w:type="spellStart"/>
      <w:r>
        <w:rPr>
          <w:rFonts w:asciiTheme="minorHAnsi" w:hAnsiTheme="minorHAnsi" w:cstheme="minorHAnsi"/>
          <w:i/>
          <w:iCs/>
          <w:lang w:val="ca-ES"/>
        </w:rPr>
        <w:t>frames</w:t>
      </w:r>
      <w:proofErr w:type="spellEnd"/>
      <w:r>
        <w:rPr>
          <w:rFonts w:asciiTheme="minorHAnsi" w:hAnsiTheme="minorHAnsi" w:cstheme="minorHAnsi"/>
          <w:lang w:val="ca-ES"/>
        </w:rPr>
        <w:t xml:space="preserve"> corresponents a 1 segon de simulació. Podries generar la mateixa figura obtinguda l’apartat b.2)?</w:t>
      </w:r>
    </w:p>
    <w:p w14:paraId="227660B1" w14:textId="77777777" w:rsidR="00291A26" w:rsidRDefault="00291A26" w:rsidP="00E92DAD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</w:p>
    <w:p w14:paraId="5EAED918" w14:textId="7B5B6AFF" w:rsidR="00291A26" w:rsidRPr="00291A26" w:rsidRDefault="00291A26" w:rsidP="00E92DAD">
      <w:pPr>
        <w:spacing w:after="10" w:line="247" w:lineRule="auto"/>
        <w:jc w:val="both"/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>c.2) Una vegada podem trobar el PSD de un tros de l’espectre de FM. Podries modificar la funció P2_matlabCode</w:t>
      </w:r>
      <w:r w:rsidR="00BA2ADE">
        <w:rPr>
          <w:rFonts w:asciiTheme="minorHAnsi" w:hAnsiTheme="minorHAnsi" w:cstheme="minorHAnsi"/>
          <w:lang w:val="ca-ES"/>
        </w:rPr>
        <w:t xml:space="preserve"> per a escanejar tot l’espectre de FM i fer el càlcul del PSD? Compte que és més viable fer el càlcul del PSD per un tros i guardar només aquesta informació que no pas guardar totes les matrius de dades corresponents a cadascun dels trossos. </w:t>
      </w:r>
    </w:p>
    <w:sectPr w:rsidR="00291A26" w:rsidRPr="00291A26">
      <w:headerReference w:type="default" r:id="rId15"/>
      <w:pgSz w:w="11911" w:h="16841"/>
      <w:pgMar w:top="1580" w:right="1573" w:bottom="306" w:left="1601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C4170" w14:textId="77777777" w:rsidR="00934EEA" w:rsidRDefault="00934EEA">
      <w:pPr>
        <w:spacing w:after="0" w:line="240" w:lineRule="auto"/>
      </w:pPr>
      <w:r>
        <w:separator/>
      </w:r>
    </w:p>
  </w:endnote>
  <w:endnote w:type="continuationSeparator" w:id="0">
    <w:p w14:paraId="110F3841" w14:textId="77777777" w:rsidR="00934EEA" w:rsidRDefault="00934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606E4" w14:textId="77777777" w:rsidR="00934EEA" w:rsidRDefault="00934EEA">
      <w:pPr>
        <w:spacing w:after="0" w:line="240" w:lineRule="auto"/>
      </w:pPr>
      <w:r>
        <w:separator/>
      </w:r>
    </w:p>
  </w:footnote>
  <w:footnote w:type="continuationSeparator" w:id="0">
    <w:p w14:paraId="45E1B8B5" w14:textId="77777777" w:rsidR="00934EEA" w:rsidRDefault="00934E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EC4AD" w14:textId="4AF2C979" w:rsidR="00140424" w:rsidRDefault="007A646D" w:rsidP="007A646D">
    <w:pPr>
      <w:spacing w:after="0"/>
      <w:ind w:right="-619"/>
    </w:pPr>
    <w:r w:rsidRPr="007A646D">
      <w:rPr>
        <w:noProof/>
        <w:lang w:val="ca-E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1B753E1" wp14:editId="2CE328EE">
              <wp:simplePos x="0" y="0"/>
              <wp:positionH relativeFrom="page">
                <wp:posOffset>868680</wp:posOffset>
              </wp:positionH>
              <wp:positionV relativeFrom="page">
                <wp:posOffset>449580</wp:posOffset>
              </wp:positionV>
              <wp:extent cx="5844540" cy="387985"/>
              <wp:effectExtent l="0" t="0" r="22860" b="12065"/>
              <wp:wrapNone/>
              <wp:docPr id="1" name="Group 105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4540" cy="387985"/>
                        <a:chOff x="0" y="0"/>
                        <a:chExt cx="5555610" cy="387989"/>
                      </a:xfrm>
                    </wpg:grpSpPr>
                    <wps:wsp>
                      <wps:cNvPr id="2" name="Shape 10557"/>
                      <wps:cNvSpPr/>
                      <wps:spPr>
                        <a:xfrm>
                          <a:off x="0" y="374007"/>
                          <a:ext cx="4839974" cy="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4839970"/>
                            <a:gd name="f4" fmla="*/ f0 1 4839970"/>
                            <a:gd name="f5" fmla="*/ f1 1 0"/>
                            <a:gd name="f6" fmla="val f2"/>
                            <a:gd name="f7" fmla="val f3"/>
                            <a:gd name="f8" fmla="+- f6 0 f6"/>
                            <a:gd name="f9" fmla="+- f7 0 f6"/>
                            <a:gd name="f10" fmla="*/ f9 1 4839970"/>
                            <a:gd name="f11" fmla="*/ f8 1 0"/>
                            <a:gd name="f12" fmla="*/ 0 1 f10"/>
                            <a:gd name="f13" fmla="*/ 4839970 1 f10"/>
                            <a:gd name="f14" fmla="*/ 0 1 f11"/>
                            <a:gd name="f15" fmla="*/ f12 f4 1"/>
                            <a:gd name="f16" fmla="*/ f13 f4 1"/>
                            <a:gd name="f17" fmla="*/ f14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15" t="f17" r="f16" b="f17"/>
                          <a:pathLst>
                            <a:path w="4839970">
                              <a:moveTo>
                                <a:pt x="f2" y="f2"/>
                              </a:moveTo>
                              <a:lnTo>
                                <a:pt x="f3" y="f2"/>
                              </a:lnTo>
                            </a:path>
                          </a:pathLst>
                        </a:custGeom>
                        <a:noFill/>
                        <a:ln w="28190" cap="flat">
                          <a:solidFill>
                            <a:srgbClr val="7F7F7F"/>
                          </a:solidFill>
                          <a:prstDash val="solid"/>
                          <a:round/>
                        </a:ln>
                      </wps:spPr>
                      <wps:bodyPr lIns="0" tIns="0" rIns="0" bIns="0"/>
                    </wps:wsp>
                    <wps:wsp>
                      <wps:cNvPr id="3" name="Shape 10558"/>
                      <wps:cNvSpPr/>
                      <wps:spPr>
                        <a:xfrm>
                          <a:off x="4854567" y="0"/>
                          <a:ext cx="0" cy="387989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387985"/>
                            <a:gd name="f4" fmla="*/ f0 1 0"/>
                            <a:gd name="f5" fmla="*/ f1 1 387985"/>
                            <a:gd name="f6" fmla="val f2"/>
                            <a:gd name="f7" fmla="val f3"/>
                            <a:gd name="f8" fmla="+- f7 0 f6"/>
                            <a:gd name="f9" fmla="+- f6 0 f6"/>
                            <a:gd name="f10" fmla="*/ f9 1 0"/>
                            <a:gd name="f11" fmla="*/ f8 1 387985"/>
                            <a:gd name="f12" fmla="*/ 0 1 f10"/>
                            <a:gd name="f13" fmla="*/ 0 1 f11"/>
                            <a:gd name="f14" fmla="*/ 387985 1 f11"/>
                            <a:gd name="f15" fmla="*/ f12 f4 1"/>
                            <a:gd name="f16" fmla="*/ f14 f5 1"/>
                            <a:gd name="f17" fmla="*/ f13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15" t="f17" r="f15" b="f16"/>
                          <a:pathLst>
                            <a:path h="387985">
                              <a:moveTo>
                                <a:pt x="f2" y="f2"/>
                              </a:moveTo>
                              <a:lnTo>
                                <a:pt x="f2" y="f3"/>
                              </a:lnTo>
                            </a:path>
                          </a:pathLst>
                        </a:custGeom>
                        <a:noFill/>
                        <a:ln w="28190" cap="flat">
                          <a:solidFill>
                            <a:srgbClr val="7F7F7F"/>
                          </a:solidFill>
                          <a:prstDash val="solid"/>
                          <a:round/>
                        </a:ln>
                      </wps:spPr>
                      <wps:bodyPr lIns="0" tIns="0" rIns="0" bIns="0"/>
                    </wps:wsp>
                    <wps:wsp>
                      <wps:cNvPr id="4" name="Shape 10559"/>
                      <wps:cNvSpPr/>
                      <wps:spPr>
                        <a:xfrm>
                          <a:off x="4868539" y="374007"/>
                          <a:ext cx="687071" cy="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687070"/>
                            <a:gd name="f4" fmla="*/ f0 1 687070"/>
                            <a:gd name="f5" fmla="*/ f1 1 0"/>
                            <a:gd name="f6" fmla="val f2"/>
                            <a:gd name="f7" fmla="val f3"/>
                            <a:gd name="f8" fmla="+- f6 0 f6"/>
                            <a:gd name="f9" fmla="+- f7 0 f6"/>
                            <a:gd name="f10" fmla="*/ f9 1 687070"/>
                            <a:gd name="f11" fmla="*/ f8 1 0"/>
                            <a:gd name="f12" fmla="*/ 0 1 f10"/>
                            <a:gd name="f13" fmla="*/ 687070 1 f10"/>
                            <a:gd name="f14" fmla="*/ 0 1 f11"/>
                            <a:gd name="f15" fmla="*/ f12 f4 1"/>
                            <a:gd name="f16" fmla="*/ f13 f4 1"/>
                            <a:gd name="f17" fmla="*/ f14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15" t="f17" r="f16" b="f17"/>
                          <a:pathLst>
                            <a:path w="687070">
                              <a:moveTo>
                                <a:pt x="f2" y="f2"/>
                              </a:moveTo>
                              <a:lnTo>
                                <a:pt x="f3" y="f2"/>
                              </a:lnTo>
                            </a:path>
                          </a:pathLst>
                        </a:custGeom>
                        <a:noFill/>
                        <a:ln w="28190" cap="flat">
                          <a:solidFill>
                            <a:srgbClr val="7F7F7F"/>
                          </a:solidFill>
                          <a:prstDash val="solid"/>
                          <a:round/>
                        </a:ln>
                      </wps:spPr>
                      <wps:bodyPr lIns="0" tIns="0" rIns="0" bIns="0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162BC1C" id="Group 10556" o:spid="_x0000_s1026" style="position:absolute;margin-left:68.4pt;margin-top:35.4pt;width:460.2pt;height:30.55pt;z-index:-251657216;mso-position-horizontal-relative:page;mso-position-vertical-relative:page;mso-width-relative:margin" coordsize="55556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">
              <v:shape id="Shape 10557" o:spid="_x0000_s1027" style="position:absolute;top:3740;width:48399;height:0;visibility:visible;mso-wrap-style:square;v-text-anchor:top" coordsize="48399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" path="m,l4839970,e" filled="f" strokecolor="#7f7f7f" strokeweight=".78306mm">
                <v:path arrowok="t" o:connecttype="custom" o:connectlocs="2419987,0;4839974,1;2419987,1;0,1" o:connectangles="270,0,90,180" textboxrect="0,0,4839970,0"/>
              </v:shape>
              <v:shape id="Shape 10558" o:spid="_x0000_s1028" style="position:absolute;left:48545;width:0;height:3879;visibility:visible;mso-wrap-style:square;v-text-anchor:top" coordsize="0,387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" path="m,l,387985e" filled="f" strokecolor="#7f7f7f" strokeweight=".78306mm">
                <v:path arrowok="t" o:connecttype="custom" o:connectlocs="1,0;1,193995;1,387989;0,193995" o:connectangles="270,0,90,180" textboxrect="0,0,0,387985"/>
              </v:shape>
              <v:shape id="Shape 10559" o:spid="_x0000_s1029" style="position:absolute;left:48685;top:3740;width:6871;height:0;visibility:visible;mso-wrap-style:square;v-text-anchor:top" coordsize="687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" path="m,l687070,e" filled="f" strokecolor="#7f7f7f" strokeweight=".78306mm">
                <v:path arrowok="t" o:connecttype="custom" o:connectlocs="343536,0;687071,1;343536,1;0,1" o:connectangles="270,0,90,180" textboxrect="0,0,687070,0"/>
              </v:shape>
              <w10:wrap anchorx="page" anchory="pag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  <w:p w14:paraId="704C0D91" w14:textId="66A76143" w:rsidR="00140424" w:rsidRPr="007A646D" w:rsidRDefault="007A646D" w:rsidP="007A646D">
    <w:pPr>
      <w:spacing w:after="0"/>
      <w:ind w:left="-142"/>
      <w:rPr>
        <w:lang w:val="ca-ES"/>
      </w:rPr>
    </w:pPr>
    <w:r w:rsidRPr="007A646D">
      <w:rPr>
        <w:rFonts w:ascii="Cambria" w:eastAsia="Cambria" w:hAnsi="Cambria" w:cs="Cambria"/>
        <w:sz w:val="36"/>
        <w:lang w:val="ca-ES"/>
      </w:rPr>
      <w:t>Sistemes</w:t>
    </w:r>
    <w:r>
      <w:rPr>
        <w:rFonts w:ascii="Cambria" w:eastAsia="Cambria" w:hAnsi="Cambria" w:cs="Cambria"/>
        <w:sz w:val="36"/>
        <w:lang w:val="ca-ES"/>
      </w:rPr>
      <w:t xml:space="preserve"> de Comunicació</w:t>
    </w:r>
    <w:r w:rsidRPr="007A646D">
      <w:rPr>
        <w:rFonts w:ascii="Cambria" w:eastAsia="Cambria" w:hAnsi="Cambria" w:cs="Cambria"/>
        <w:sz w:val="36"/>
        <w:lang w:val="ca-ES"/>
      </w:rPr>
      <w:t xml:space="preserve"> : Universitat de Barcelona</w:t>
    </w:r>
    <w:r>
      <w:rPr>
        <w:rFonts w:ascii="Cambria" w:eastAsia="Cambria" w:hAnsi="Cambria" w:cs="Cambria"/>
        <w:sz w:val="36"/>
        <w:lang w:val="ca-ES"/>
      </w:rPr>
      <w:t xml:space="preserve"> </w:t>
    </w:r>
    <w:r w:rsidRPr="007A646D">
      <w:rPr>
        <w:rFonts w:ascii="Cambria" w:eastAsia="Cambria" w:hAnsi="Cambria" w:cs="Cambria"/>
        <w:b/>
        <w:color w:val="4F82BD"/>
        <w:sz w:val="36"/>
        <w:lang w:val="ca-ES"/>
      </w:rPr>
      <w:t>202</w:t>
    </w:r>
    <w:r w:rsidR="00291A26">
      <w:rPr>
        <w:rFonts w:ascii="Cambria" w:eastAsia="Cambria" w:hAnsi="Cambria" w:cs="Cambria"/>
        <w:b/>
        <w:color w:val="4F82BD"/>
        <w:sz w:val="36"/>
        <w:lang w:val="ca-ES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5DF4"/>
    <w:multiLevelType w:val="multilevel"/>
    <w:tmpl w:val="2C9228B6"/>
    <w:lvl w:ilvl="0"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14A40391"/>
    <w:multiLevelType w:val="multilevel"/>
    <w:tmpl w:val="ECFE6C70"/>
    <w:lvl w:ilvl="0"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35E84E8E"/>
    <w:multiLevelType w:val="hybridMultilevel"/>
    <w:tmpl w:val="26C0E240"/>
    <w:lvl w:ilvl="0" w:tplc="69B82F3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788" w:hanging="360"/>
      </w:pPr>
    </w:lvl>
    <w:lvl w:ilvl="2" w:tplc="0403001B" w:tentative="1">
      <w:start w:val="1"/>
      <w:numFmt w:val="lowerRoman"/>
      <w:lvlText w:val="%3."/>
      <w:lvlJc w:val="right"/>
      <w:pPr>
        <w:ind w:left="2508" w:hanging="180"/>
      </w:pPr>
    </w:lvl>
    <w:lvl w:ilvl="3" w:tplc="0403000F" w:tentative="1">
      <w:start w:val="1"/>
      <w:numFmt w:val="decimal"/>
      <w:lvlText w:val="%4."/>
      <w:lvlJc w:val="left"/>
      <w:pPr>
        <w:ind w:left="3228" w:hanging="360"/>
      </w:pPr>
    </w:lvl>
    <w:lvl w:ilvl="4" w:tplc="04030019" w:tentative="1">
      <w:start w:val="1"/>
      <w:numFmt w:val="lowerLetter"/>
      <w:lvlText w:val="%5."/>
      <w:lvlJc w:val="left"/>
      <w:pPr>
        <w:ind w:left="3948" w:hanging="360"/>
      </w:pPr>
    </w:lvl>
    <w:lvl w:ilvl="5" w:tplc="0403001B" w:tentative="1">
      <w:start w:val="1"/>
      <w:numFmt w:val="lowerRoman"/>
      <w:lvlText w:val="%6."/>
      <w:lvlJc w:val="right"/>
      <w:pPr>
        <w:ind w:left="4668" w:hanging="180"/>
      </w:pPr>
    </w:lvl>
    <w:lvl w:ilvl="6" w:tplc="0403000F" w:tentative="1">
      <w:start w:val="1"/>
      <w:numFmt w:val="decimal"/>
      <w:lvlText w:val="%7."/>
      <w:lvlJc w:val="left"/>
      <w:pPr>
        <w:ind w:left="5388" w:hanging="360"/>
      </w:pPr>
    </w:lvl>
    <w:lvl w:ilvl="7" w:tplc="04030019" w:tentative="1">
      <w:start w:val="1"/>
      <w:numFmt w:val="lowerLetter"/>
      <w:lvlText w:val="%8."/>
      <w:lvlJc w:val="left"/>
      <w:pPr>
        <w:ind w:left="6108" w:hanging="360"/>
      </w:pPr>
    </w:lvl>
    <w:lvl w:ilvl="8" w:tplc="040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3210FA2"/>
    <w:multiLevelType w:val="multilevel"/>
    <w:tmpl w:val="B8DC5F80"/>
    <w:lvl w:ilvl="0"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45DE2A74"/>
    <w:multiLevelType w:val="multilevel"/>
    <w:tmpl w:val="D7E62930"/>
    <w:lvl w:ilvl="0">
      <w:start w:val="1"/>
      <w:numFmt w:val="lowerLetter"/>
      <w:lvlText w:val="%1"/>
      <w:lvlJc w:val="left"/>
      <w:pPr>
        <w:ind w:left="2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5" w15:restartNumberingAfterBreak="0">
    <w:nsid w:val="5050538D"/>
    <w:multiLevelType w:val="multilevel"/>
    <w:tmpl w:val="FA24BA9A"/>
    <w:lvl w:ilvl="0"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6" w15:restartNumberingAfterBreak="0">
    <w:nsid w:val="513F1F9C"/>
    <w:multiLevelType w:val="multilevel"/>
    <w:tmpl w:val="B5B20330"/>
    <w:lvl w:ilvl="0">
      <w:numFmt w:val="bullet"/>
      <w:lvlText w:val="-"/>
      <w:lvlJc w:val="left"/>
      <w:pPr>
        <w:ind w:left="108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180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numFmt w:val="bullet"/>
      <w:lvlText w:val="▪"/>
      <w:lvlJc w:val="left"/>
      <w:pPr>
        <w:ind w:left="252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324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396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468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540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612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684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7" w15:restartNumberingAfterBreak="0">
    <w:nsid w:val="53837CD6"/>
    <w:multiLevelType w:val="hybridMultilevel"/>
    <w:tmpl w:val="A07C5140"/>
    <w:lvl w:ilvl="0" w:tplc="040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D6081F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  <w:sz w:val="22"/>
        <w:szCs w:val="22"/>
      </w:r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746420"/>
    <w:multiLevelType w:val="multilevel"/>
    <w:tmpl w:val="ED44E860"/>
    <w:lvl w:ilvl="0">
      <w:numFmt w:val="bullet"/>
      <w:lvlText w:val="-"/>
      <w:lvlJc w:val="left"/>
      <w:pPr>
        <w:ind w:left="1558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252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numFmt w:val="bullet"/>
      <w:lvlText w:val="▪"/>
      <w:lvlJc w:val="left"/>
      <w:pPr>
        <w:ind w:left="324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396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468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540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612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684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756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9" w15:restartNumberingAfterBreak="0">
    <w:nsid w:val="7E2E0578"/>
    <w:multiLevelType w:val="multilevel"/>
    <w:tmpl w:val="1B68B90C"/>
    <w:lvl w:ilvl="0"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num w:numId="1" w16cid:durableId="597829349">
    <w:abstractNumId w:val="8"/>
  </w:num>
  <w:num w:numId="2" w16cid:durableId="987709220">
    <w:abstractNumId w:val="9"/>
  </w:num>
  <w:num w:numId="3" w16cid:durableId="983895969">
    <w:abstractNumId w:val="1"/>
  </w:num>
  <w:num w:numId="4" w16cid:durableId="1174106047">
    <w:abstractNumId w:val="6"/>
  </w:num>
  <w:num w:numId="5" w16cid:durableId="588194128">
    <w:abstractNumId w:val="3"/>
  </w:num>
  <w:num w:numId="6" w16cid:durableId="1357585851">
    <w:abstractNumId w:val="4"/>
  </w:num>
  <w:num w:numId="7" w16cid:durableId="320425864">
    <w:abstractNumId w:val="0"/>
  </w:num>
  <w:num w:numId="8" w16cid:durableId="437256687">
    <w:abstractNumId w:val="5"/>
  </w:num>
  <w:num w:numId="9" w16cid:durableId="631442994">
    <w:abstractNumId w:val="2"/>
  </w:num>
  <w:num w:numId="10" w16cid:durableId="3219355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099"/>
    <w:rsid w:val="00016B01"/>
    <w:rsid w:val="00035866"/>
    <w:rsid w:val="0003619C"/>
    <w:rsid w:val="000B5612"/>
    <w:rsid w:val="000C049D"/>
    <w:rsid w:val="000C6733"/>
    <w:rsid w:val="000C6F45"/>
    <w:rsid w:val="000D4551"/>
    <w:rsid w:val="001145AA"/>
    <w:rsid w:val="00140424"/>
    <w:rsid w:val="001601FB"/>
    <w:rsid w:val="001A5C5E"/>
    <w:rsid w:val="001E3C71"/>
    <w:rsid w:val="00205768"/>
    <w:rsid w:val="00226574"/>
    <w:rsid w:val="00241829"/>
    <w:rsid w:val="00273B7B"/>
    <w:rsid w:val="00291A26"/>
    <w:rsid w:val="002A07D5"/>
    <w:rsid w:val="002C2AE2"/>
    <w:rsid w:val="002D3B31"/>
    <w:rsid w:val="003120F9"/>
    <w:rsid w:val="00321AAF"/>
    <w:rsid w:val="0033647A"/>
    <w:rsid w:val="00340B08"/>
    <w:rsid w:val="00354B7A"/>
    <w:rsid w:val="003A4DF3"/>
    <w:rsid w:val="003A5453"/>
    <w:rsid w:val="003B13A3"/>
    <w:rsid w:val="003C4AB1"/>
    <w:rsid w:val="003F2C5D"/>
    <w:rsid w:val="003F6F16"/>
    <w:rsid w:val="00417215"/>
    <w:rsid w:val="00432EA4"/>
    <w:rsid w:val="00436CF6"/>
    <w:rsid w:val="0047083D"/>
    <w:rsid w:val="004A7726"/>
    <w:rsid w:val="004A7F3E"/>
    <w:rsid w:val="004C7BDE"/>
    <w:rsid w:val="004E3B4A"/>
    <w:rsid w:val="00545099"/>
    <w:rsid w:val="0059773F"/>
    <w:rsid w:val="005C2866"/>
    <w:rsid w:val="005C707A"/>
    <w:rsid w:val="005E1CC9"/>
    <w:rsid w:val="005E43AC"/>
    <w:rsid w:val="005F5FD5"/>
    <w:rsid w:val="006214CD"/>
    <w:rsid w:val="00677760"/>
    <w:rsid w:val="006A6B49"/>
    <w:rsid w:val="006C5A45"/>
    <w:rsid w:val="006E6B75"/>
    <w:rsid w:val="007822FE"/>
    <w:rsid w:val="007A646D"/>
    <w:rsid w:val="007E136D"/>
    <w:rsid w:val="007E2CD3"/>
    <w:rsid w:val="00800A78"/>
    <w:rsid w:val="00844019"/>
    <w:rsid w:val="00851FF9"/>
    <w:rsid w:val="0087365E"/>
    <w:rsid w:val="008E5E0B"/>
    <w:rsid w:val="00934EEA"/>
    <w:rsid w:val="009540DC"/>
    <w:rsid w:val="00976E4D"/>
    <w:rsid w:val="00987E7E"/>
    <w:rsid w:val="00A07DBB"/>
    <w:rsid w:val="00A14982"/>
    <w:rsid w:val="00A60369"/>
    <w:rsid w:val="00AB17E1"/>
    <w:rsid w:val="00AD00AE"/>
    <w:rsid w:val="00AE5263"/>
    <w:rsid w:val="00AF5FD8"/>
    <w:rsid w:val="00AF7D4F"/>
    <w:rsid w:val="00B01800"/>
    <w:rsid w:val="00B01E9B"/>
    <w:rsid w:val="00B05B21"/>
    <w:rsid w:val="00B069A5"/>
    <w:rsid w:val="00B134FD"/>
    <w:rsid w:val="00B20199"/>
    <w:rsid w:val="00B3526F"/>
    <w:rsid w:val="00B561D3"/>
    <w:rsid w:val="00B84FC3"/>
    <w:rsid w:val="00BA2ADE"/>
    <w:rsid w:val="00BE137F"/>
    <w:rsid w:val="00C43233"/>
    <w:rsid w:val="00C451FF"/>
    <w:rsid w:val="00CC7E9C"/>
    <w:rsid w:val="00D1780F"/>
    <w:rsid w:val="00D50DEA"/>
    <w:rsid w:val="00D7578C"/>
    <w:rsid w:val="00D85B49"/>
    <w:rsid w:val="00DC4301"/>
    <w:rsid w:val="00E409E1"/>
    <w:rsid w:val="00E41191"/>
    <w:rsid w:val="00E61CF4"/>
    <w:rsid w:val="00E86054"/>
    <w:rsid w:val="00E92DAD"/>
    <w:rsid w:val="00EE379E"/>
    <w:rsid w:val="00F7045A"/>
    <w:rsid w:val="00FC24E9"/>
    <w:rsid w:val="00FD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C702D"/>
  <w15:docId w15:val="{D37E2DF8-BAB6-495C-BEDF-0A3C14047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s-ES" w:eastAsia="es-E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Calibri" w:cs="Calibri"/>
      <w:color w:val="000000"/>
    </w:rPr>
  </w:style>
  <w:style w:type="paragraph" w:styleId="Ttulo1">
    <w:name w:val="heading 1"/>
    <w:next w:val="Normal"/>
    <w:uiPriority w:val="9"/>
    <w:qFormat/>
    <w:pPr>
      <w:keepNext/>
      <w:keepLines/>
      <w:suppressAutoHyphens/>
      <w:spacing w:after="0"/>
      <w:ind w:left="1102" w:hanging="10"/>
      <w:jc w:val="center"/>
      <w:outlineLvl w:val="0"/>
    </w:pPr>
    <w:rPr>
      <w:rFonts w:ascii="Cambria Math" w:eastAsia="Cambria Math" w:hAnsi="Cambria Math" w:cs="Cambria Math"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rPr>
      <w:rFonts w:ascii="Cambria Math" w:eastAsia="Cambria Math" w:hAnsi="Cambria Math" w:cs="Cambria Math"/>
      <w:color w:val="000000"/>
      <w:sz w:val="22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rPr>
      <w:rFonts w:ascii="Calibri" w:eastAsia="Calibri" w:hAnsi="Calibri" w:cs="Calibri"/>
      <w:color w:val="000000"/>
    </w:rPr>
  </w:style>
  <w:style w:type="character" w:styleId="Textodelmarcadordeposicin">
    <w:name w:val="Placeholder Text"/>
    <w:basedOn w:val="Fuentedeprrafopredeter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eastAsia="Calibri" w:cs="Calibri"/>
      <w:color w:val="000000"/>
    </w:rPr>
  </w:style>
  <w:style w:type="paragraph" w:styleId="Prrafodelista">
    <w:name w:val="List Paragraph"/>
    <w:basedOn w:val="Normal"/>
    <w:uiPriority w:val="34"/>
    <w:qFormat/>
    <w:rsid w:val="00F7045A"/>
    <w:pPr>
      <w:ind w:left="720"/>
      <w:contextualSpacing/>
    </w:pPr>
  </w:style>
  <w:style w:type="character" w:customStyle="1" w:styleId="hiddenspellerror">
    <w:name w:val="hiddenspellerror"/>
    <w:basedOn w:val="Fuentedeprrafopredeter"/>
    <w:rsid w:val="0059773F"/>
  </w:style>
  <w:style w:type="character" w:customStyle="1" w:styleId="hiddengrammarerror">
    <w:name w:val="hiddengrammarerror"/>
    <w:basedOn w:val="Fuentedeprrafopredeter"/>
    <w:rsid w:val="005977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8</Pages>
  <Words>1494</Words>
  <Characters>8517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Session X: Alignment methods and signal-averaging techniques to high-resolution electrocardiogram signals</vt:lpstr>
    </vt:vector>
  </TitlesOfParts>
  <Company/>
  <LinksUpToDate>false</LinksUpToDate>
  <CharactersWithSpaces>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X: Alignment methods and signal-averaging techniques to high-resolution electrocardiogram signals</dc:title>
  <dc:subject/>
  <dc:creator>Greta</dc:creator>
  <cp:lastModifiedBy>Javier Alonso Valdesueiro</cp:lastModifiedBy>
  <cp:revision>27</cp:revision>
  <dcterms:created xsi:type="dcterms:W3CDTF">2024-04-01T16:59:00Z</dcterms:created>
  <dcterms:modified xsi:type="dcterms:W3CDTF">2026-01-12T12:05:00Z</dcterms:modified>
</cp:coreProperties>
</file>