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240" w:after="240"/>
        <w:jc w:val="center"/>
        <w:rPr/>
      </w:pPr>
      <w:r>
        <w:rPr>
          <w:b/>
        </w:rPr>
        <w:t>ZeroDayPulse</w:t>
      </w:r>
      <w:r>
        <w:rPr/>
        <w:t xml:space="preserve"> – AI-Based Real-Time Vulnerability Prediction System</w:t>
      </w:r>
    </w:p>
    <w:p>
      <w:pPr>
        <w:pStyle w:val="normal1"/>
        <w:spacing w:lineRule="auto" w:line="240" w:before="240" w:after="240"/>
        <w:jc w:val="both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jc w:val="both"/>
        <w:rPr>
          <w:b/>
          <w:sz w:val="34"/>
          <w:szCs w:val="34"/>
        </w:rPr>
      </w:pPr>
      <w:bookmarkStart w:id="0" w:name="_9lxg8mb4zd3r"/>
      <w:bookmarkEnd w:id="0"/>
      <w:r>
        <w:rPr>
          <w:b/>
          <w:sz w:val="34"/>
          <w:szCs w:val="34"/>
        </w:rPr>
        <w:t>1. What is this project?</w:t>
      </w:r>
    </w:p>
    <w:p>
      <w:pPr>
        <w:pStyle w:val="normal1"/>
        <w:spacing w:lineRule="auto" w:line="240" w:before="240" w:after="240"/>
        <w:jc w:val="both"/>
        <w:rPr>
          <w:b/>
        </w:rPr>
      </w:pPr>
      <w:r>
        <w:rPr/>
        <w:t xml:space="preserve">Imagine you have a superhero robot that watches the internet for problems in software programs. Every time it sees a </w:t>
      </w:r>
      <w:r>
        <w:rPr>
          <w:b/>
        </w:rPr>
        <w:t>bug or vulnerability</w:t>
      </w:r>
      <w:r>
        <w:rPr/>
        <w:t xml:space="preserve"> in software, it checks how dangerous it is and tells you </w:t>
      </w:r>
      <w:r>
        <w:rPr>
          <w:b/>
        </w:rPr>
        <w:t>“Hey! This one is really bad, fix it fast!”</w:t>
      </w:r>
    </w:p>
    <w:p>
      <w:pPr>
        <w:pStyle w:val="normal1"/>
        <w:spacing w:lineRule="auto" w:line="240" w:before="240" w:after="240"/>
        <w:jc w:val="both"/>
        <w:rPr/>
      </w:pPr>
      <w:r>
        <w:rPr/>
        <w:t xml:space="preserve">This is exactly what </w:t>
      </w:r>
      <w:r>
        <w:rPr>
          <w:b/>
        </w:rPr>
        <w:t>ZeroDayPulse</w:t>
      </w:r>
      <w:r>
        <w:rPr/>
        <w:t xml:space="preserve"> does. It’s a </w:t>
      </w:r>
      <w:r>
        <w:rPr>
          <w:b/>
        </w:rPr>
        <w:t>real-time AI-based dashboard</w:t>
      </w:r>
      <w:r>
        <w:rPr/>
        <w:t xml:space="preserve"> that fetches the latest known vulnerabilities (CVE data), predicts which ones are serious, and shows them in a </w:t>
      </w:r>
      <w:r>
        <w:rPr>
          <w:b/>
        </w:rPr>
        <w:t>colorful, easy-to-read dashboard</w:t>
      </w:r>
      <w:r>
        <w:rPr/>
        <w:t>.</w:t>
      </w:r>
    </w:p>
    <w:p>
      <w:pPr>
        <w:pStyle w:val="normal1"/>
        <w:numPr>
          <w:ilvl w:val="0"/>
          <w:numId w:val="27"/>
        </w:numPr>
        <w:spacing w:lineRule="auto" w:line="240" w:before="240" w:afterAutospacing="0" w:after="0"/>
        <w:ind w:hanging="360" w:left="720"/>
        <w:rPr/>
      </w:pPr>
      <w:r>
        <w:rPr/>
        <w:t xml:space="preserve">Think of it like </w:t>
      </w:r>
      <w:r>
        <w:rPr>
          <w:b/>
        </w:rPr>
        <w:t>your personal cybersecurity crystal ball</w:t>
      </w:r>
      <w:r>
        <w:rPr/>
        <w:t>. 🔮</w:t>
        <w:br/>
      </w:r>
    </w:p>
    <w:p>
      <w:pPr>
        <w:pStyle w:val="normal1"/>
        <w:numPr>
          <w:ilvl w:val="0"/>
          <w:numId w:val="27"/>
        </w:numPr>
        <w:spacing w:lineRule="auto" w:line="240" w:beforeAutospacing="0" w:before="0" w:after="240"/>
        <w:ind w:hanging="360" w:left="720"/>
        <w:rPr/>
      </w:pPr>
      <w:r>
        <w:rPr/>
        <w:t xml:space="preserve">It shows </w:t>
      </w:r>
      <w:r>
        <w:rPr>
          <w:b/>
        </w:rPr>
        <w:t>high/critical bugs</w:t>
      </w:r>
      <w:r>
        <w:rPr/>
        <w:t xml:space="preserve"> in red, and </w:t>
      </w:r>
      <w:r>
        <w:rPr>
          <w:b/>
        </w:rPr>
        <w:t>low/medium bugs</w:t>
      </w:r>
      <w:r>
        <w:rPr/>
        <w:t xml:space="preserve"> in green.</w:t>
        <w:br/>
      </w:r>
    </w:p>
    <w:p>
      <w:pPr>
        <w:pStyle w:val="normal1"/>
        <w:spacing w:lineRule="auto" w:line="240" w:before="240" w:after="240"/>
        <w:jc w:val="both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jc w:val="both"/>
        <w:rPr>
          <w:b/>
          <w:sz w:val="34"/>
          <w:szCs w:val="34"/>
        </w:rPr>
      </w:pPr>
      <w:bookmarkStart w:id="1" w:name="_oasakt7j9vg4"/>
      <w:bookmarkEnd w:id="1"/>
      <w:r>
        <w:rPr>
          <w:b/>
          <w:sz w:val="34"/>
          <w:szCs w:val="34"/>
        </w:rPr>
        <w:t>2. When do we use this project?</w:t>
      </w:r>
    </w:p>
    <w:p>
      <w:pPr>
        <w:pStyle w:val="normal1"/>
        <w:spacing w:lineRule="auto" w:line="240" w:before="240" w:after="240"/>
        <w:jc w:val="both"/>
        <w:rPr/>
      </w:pPr>
      <w:r>
        <w:rPr/>
        <w:t>You use ZeroDayPulse whenever:</w:t>
      </w:r>
    </w:p>
    <w:p>
      <w:pPr>
        <w:pStyle w:val="normal1"/>
        <w:numPr>
          <w:ilvl w:val="0"/>
          <w:numId w:val="21"/>
        </w:numPr>
        <w:spacing w:lineRule="auto" w:line="240" w:before="240" w:afterAutospacing="0" w:after="0"/>
        <w:ind w:hanging="360" w:left="720"/>
        <w:rPr/>
      </w:pPr>
      <w:r>
        <w:rPr/>
        <w:t xml:space="preserve">You manage a software system or network and want to </w:t>
      </w:r>
      <w:r>
        <w:rPr>
          <w:b/>
        </w:rPr>
        <w:t>know vulnerabilities before hackers do</w:t>
      </w:r>
      <w:r>
        <w:rPr/>
        <w:t>.</w:t>
        <w:br/>
      </w:r>
    </w:p>
    <w:p>
      <w:pPr>
        <w:pStyle w:val="normal1"/>
        <w:numPr>
          <w:ilvl w:val="0"/>
          <w:numId w:val="21"/>
        </w:numPr>
        <w:spacing w:lineRule="auto" w:line="240" w:beforeAutospacing="0" w:before="0" w:afterAutospacing="0" w:after="0"/>
        <w:ind w:hanging="360" w:left="720"/>
        <w:rPr/>
      </w:pPr>
      <w:r>
        <w:rPr/>
        <w:t xml:space="preserve">You are a </w:t>
      </w:r>
      <w:r>
        <w:rPr>
          <w:b/>
        </w:rPr>
        <w:t>cybersecurity analyst</w:t>
      </w:r>
      <w:r>
        <w:rPr/>
        <w:t xml:space="preserve"> who needs to quickly </w:t>
      </w:r>
      <w:r>
        <w:rPr>
          <w:b/>
        </w:rPr>
        <w:t>prioritize fixing software bugs</w:t>
      </w:r>
      <w:r>
        <w:rPr/>
        <w:t>.</w:t>
        <w:br/>
      </w:r>
    </w:p>
    <w:p>
      <w:pPr>
        <w:pStyle w:val="normal1"/>
        <w:numPr>
          <w:ilvl w:val="0"/>
          <w:numId w:val="21"/>
        </w:numPr>
        <w:spacing w:lineRule="auto" w:line="240" w:beforeAutospacing="0" w:before="0" w:after="240"/>
        <w:ind w:hanging="360" w:left="720"/>
        <w:rPr/>
      </w:pPr>
      <w:r>
        <w:rPr/>
        <w:t xml:space="preserve">You want to </w:t>
      </w:r>
      <w:r>
        <w:rPr>
          <w:b/>
        </w:rPr>
        <w:t>predict risky vulnerabilities</w:t>
      </w:r>
      <w:r>
        <w:rPr/>
        <w:t xml:space="preserve"> without reading hundreds of pages of reports.</w:t>
        <w:br/>
      </w:r>
    </w:p>
    <w:p>
      <w:pPr>
        <w:pStyle w:val="normal1"/>
        <w:spacing w:lineRule="auto" w:line="240" w:before="240" w:after="240"/>
        <w:jc w:val="both"/>
        <w:rPr/>
      </w:pPr>
      <w:r>
        <w:rPr/>
        <w:t xml:space="preserve">Basically, anytime you want to </w:t>
      </w:r>
      <w:r>
        <w:rPr>
          <w:b/>
        </w:rPr>
        <w:t>prevent software hacks before they happen</w:t>
      </w:r>
      <w:r>
        <w:rPr/>
        <w:t>, this tool is helpful.</w:t>
      </w:r>
    </w:p>
    <w:p>
      <w:pPr>
        <w:pStyle w:val="normal1"/>
        <w:spacing w:lineRule="auto" w:line="240" w:before="240" w:after="240"/>
        <w:jc w:val="both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jc w:val="both"/>
        <w:rPr>
          <w:b/>
          <w:sz w:val="34"/>
          <w:szCs w:val="34"/>
        </w:rPr>
      </w:pPr>
      <w:bookmarkStart w:id="2" w:name="_ovycxd8h6n0n"/>
      <w:bookmarkEnd w:id="2"/>
      <w:r>
        <w:rPr>
          <w:b/>
          <w:sz w:val="34"/>
          <w:szCs w:val="34"/>
        </w:rPr>
        <w:t>3. Where can we use this project?</w:t>
      </w:r>
    </w:p>
    <w:p>
      <w:pPr>
        <w:pStyle w:val="normal1"/>
        <w:spacing w:lineRule="auto" w:line="240" w:before="240" w:after="240"/>
        <w:jc w:val="both"/>
        <w:rPr/>
      </w:pPr>
      <w:r>
        <w:rPr/>
        <w:t>Anywhere software exists! Examples:</w:t>
      </w:r>
    </w:p>
    <w:p>
      <w:pPr>
        <w:pStyle w:val="normal1"/>
        <w:numPr>
          <w:ilvl w:val="0"/>
          <w:numId w:val="28"/>
        </w:numPr>
        <w:spacing w:lineRule="auto" w:line="240" w:before="240" w:afterAutospacing="0" w:after="0"/>
        <w:ind w:hanging="360" w:left="720"/>
        <w:rPr/>
      </w:pPr>
      <w:r>
        <w:rPr>
          <w:b/>
        </w:rPr>
        <w:t>Companies running web apps or servers</w:t>
      </w:r>
      <w:r>
        <w:rPr>
          <w:rFonts w:eastAsia="Arial Unicode MS" w:cs="Arial Unicode MS" w:ascii="Arial Unicode MS" w:hAnsi="Arial Unicode MS"/>
        </w:rPr>
        <w:t xml:space="preserve"> → monitor their software for CVEs.</w:t>
        <w:br/>
      </w:r>
    </w:p>
    <w:p>
      <w:pPr>
        <w:pStyle w:val="normal1"/>
        <w:numPr>
          <w:ilvl w:val="0"/>
          <w:numId w:val="28"/>
        </w:numPr>
        <w:spacing w:lineRule="auto" w:line="240" w:beforeAutospacing="0" w:before="0" w:afterAutospacing="0" w:after="0"/>
        <w:ind w:hanging="360" w:left="720"/>
        <w:rPr/>
      </w:pPr>
      <w:r>
        <w:rPr>
          <w:b/>
        </w:rPr>
        <w:t>Banks and financial apps</w:t>
      </w:r>
      <w:r>
        <w:rPr>
          <w:rFonts w:eastAsia="Arial Unicode MS" w:cs="Arial Unicode MS" w:ascii="Arial Unicode MS" w:hAnsi="Arial Unicode MS"/>
        </w:rPr>
        <w:t xml:space="preserve"> → protect against hackers stealing money.</w:t>
        <w:br/>
      </w:r>
    </w:p>
    <w:p>
      <w:pPr>
        <w:pStyle w:val="normal1"/>
        <w:numPr>
          <w:ilvl w:val="0"/>
          <w:numId w:val="28"/>
        </w:numPr>
        <w:spacing w:lineRule="auto" w:line="240" w:beforeAutospacing="0" w:before="0" w:afterAutospacing="0" w:after="0"/>
        <w:ind w:hanging="360" w:left="720"/>
        <w:rPr/>
      </w:pPr>
      <w:r>
        <w:rPr>
          <w:b/>
        </w:rPr>
        <w:t>Schools, hospitals, or government systems</w:t>
      </w:r>
      <w:r>
        <w:rPr>
          <w:rFonts w:eastAsia="Arial Unicode MS" w:cs="Arial Unicode MS" w:ascii="Arial Unicode MS" w:hAnsi="Arial Unicode MS"/>
        </w:rPr>
        <w:t xml:space="preserve"> → keep sensitive data safe.</w:t>
        <w:br/>
      </w:r>
    </w:p>
    <w:p>
      <w:pPr>
        <w:pStyle w:val="normal1"/>
        <w:numPr>
          <w:ilvl w:val="0"/>
          <w:numId w:val="28"/>
        </w:numPr>
        <w:spacing w:lineRule="auto" w:line="240" w:beforeAutospacing="0" w:before="0" w:after="240"/>
        <w:ind w:hanging="360" w:left="720"/>
        <w:rPr/>
      </w:pPr>
      <w:r>
        <w:rPr>
          <w:b/>
        </w:rPr>
        <w:t>Software developers</w:t>
      </w:r>
      <w:r>
        <w:rPr>
          <w:rFonts w:eastAsia="Arial Unicode MS" w:cs="Arial Unicode MS" w:ascii="Arial Unicode MS" w:hAnsi="Arial Unicode MS"/>
        </w:rPr>
        <w:t xml:space="preserve"> → get alerts about new vulnerabilities in libraries they use.</w:t>
        <w:br/>
      </w:r>
    </w:p>
    <w:p>
      <w:pPr>
        <w:pStyle w:val="normal1"/>
        <w:spacing w:lineRule="auto" w:line="240" w:before="240" w:after="240"/>
        <w:jc w:val="both"/>
        <w:rPr/>
      </w:pPr>
      <w:r>
        <w:rPr/>
        <w:t xml:space="preserve">In short, </w:t>
      </w:r>
      <w:r>
        <w:rPr>
          <w:b/>
        </w:rPr>
        <w:t>anywhere there’s software, ZeroDayPulse is like a watchdog.</w:t>
      </w:r>
      <w:r>
        <w:rPr/>
        <w:t xml:space="preserve"> 🐶</w:t>
      </w:r>
    </w:p>
    <w:p>
      <w:pPr>
        <w:pStyle w:val="normal1"/>
        <w:spacing w:lineRule="auto" w:line="240" w:before="240" w:after="240"/>
        <w:jc w:val="both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jc w:val="both"/>
        <w:rPr>
          <w:b/>
          <w:sz w:val="34"/>
          <w:szCs w:val="34"/>
        </w:rPr>
      </w:pPr>
      <w:bookmarkStart w:id="3" w:name="_utmirs5b9y46"/>
      <w:bookmarkEnd w:id="3"/>
      <w:r>
        <w:rPr>
          <w:b/>
          <w:sz w:val="34"/>
          <w:szCs w:val="34"/>
        </w:rPr>
        <w:t>4. Why this project is helpful / needed?</w:t>
      </w:r>
    </w:p>
    <w:p>
      <w:pPr>
        <w:pStyle w:val="normal1"/>
        <w:spacing w:lineRule="auto" w:line="240" w:before="240" w:after="240"/>
        <w:jc w:val="both"/>
        <w:rPr/>
      </w:pPr>
      <w:r>
        <w:rPr/>
        <w:t>Hackers are sneaky. Some vulnerabilities: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hanging="360" w:left="720"/>
        <w:rPr/>
      </w:pPr>
      <w:r>
        <w:rPr/>
        <w:t xml:space="preserve">Can let hackers </w:t>
      </w:r>
      <w:r>
        <w:rPr>
          <w:b/>
        </w:rPr>
        <w:t>steal data</w:t>
      </w:r>
      <w:r>
        <w:rPr/>
        <w:t xml:space="preserve"> (passwords, credit cards).</w:t>
        <w:br/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/>
      </w:pPr>
      <w:r>
        <w:rPr/>
        <w:t xml:space="preserve">Can </w:t>
      </w:r>
      <w:r>
        <w:rPr>
          <w:b/>
        </w:rPr>
        <w:t>take over systems</w:t>
      </w:r>
      <w:r>
        <w:rPr/>
        <w:t xml:space="preserve"> (like your smart fridge becoming part of a hacker army!).</w:t>
        <w:br/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240"/>
        <w:ind w:hanging="360" w:left="720"/>
        <w:rPr/>
      </w:pPr>
      <w:r>
        <w:rPr/>
        <w:t xml:space="preserve">Can spread </w:t>
      </w:r>
      <w:r>
        <w:rPr>
          <w:b/>
        </w:rPr>
        <w:t>malware or ransomware</w:t>
      </w:r>
      <w:r>
        <w:rPr/>
        <w:t>.</w:t>
        <w:br/>
      </w:r>
    </w:p>
    <w:p>
      <w:pPr>
        <w:pStyle w:val="normal1"/>
        <w:spacing w:lineRule="auto" w:line="240" w:before="240" w:after="240"/>
        <w:jc w:val="both"/>
        <w:rPr/>
      </w:pPr>
      <w:r>
        <w:rPr/>
        <w:t>ZeroDayPulse helps by:</w:t>
      </w:r>
    </w:p>
    <w:p>
      <w:pPr>
        <w:pStyle w:val="normal1"/>
        <w:numPr>
          <w:ilvl w:val="0"/>
          <w:numId w:val="8"/>
        </w:numPr>
        <w:spacing w:lineRule="auto" w:line="240" w:before="240" w:afterAutospacing="0" w:after="0"/>
        <w:ind w:hanging="360" w:left="720"/>
        <w:rPr/>
      </w:pPr>
      <w:r>
        <w:rPr>
          <w:b/>
        </w:rPr>
        <w:t>Automatically fetching CVE data</w:t>
      </w:r>
      <w:r>
        <w:rPr/>
        <w:t xml:space="preserve"> (no need to search manually).</w:t>
        <w:br/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left="720"/>
        <w:rPr/>
      </w:pPr>
      <w:r>
        <w:rPr>
          <w:b/>
        </w:rPr>
        <w:t>Predicting severity</w:t>
      </w:r>
      <w:r>
        <w:rPr/>
        <w:t xml:space="preserve"> using AI – tells you which bugs are dangerous first.</w:t>
        <w:br/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left="720"/>
        <w:rPr/>
      </w:pPr>
      <w:r>
        <w:rPr>
          <w:b/>
        </w:rPr>
        <w:t>Visualizing data</w:t>
      </w:r>
      <w:r>
        <w:rPr/>
        <w:t xml:space="preserve"> in a dashboard with charts and tables – easy to understand.</w:t>
        <w:br/>
      </w:r>
    </w:p>
    <w:p>
      <w:pPr>
        <w:pStyle w:val="normal1"/>
        <w:numPr>
          <w:ilvl w:val="0"/>
          <w:numId w:val="8"/>
        </w:numPr>
        <w:spacing w:lineRule="auto" w:line="240" w:beforeAutospacing="0" w:before="0" w:after="240"/>
        <w:ind w:hanging="360" w:left="720"/>
        <w:rPr/>
      </w:pPr>
      <w:r>
        <w:rPr>
          <w:b/>
        </w:rPr>
        <w:t>Prioritizing fixes</w:t>
      </w:r>
      <w:r>
        <w:rPr/>
        <w:t xml:space="preserve"> – you fix the most dangerous issues first.</w:t>
        <w:br/>
      </w:r>
    </w:p>
    <w:p>
      <w:pPr>
        <w:pStyle w:val="normal1"/>
        <w:spacing w:lineRule="auto" w:line="240" w:before="240" w:after="240"/>
        <w:jc w:val="both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jc w:val="both"/>
        <w:rPr>
          <w:b/>
          <w:sz w:val="34"/>
          <w:szCs w:val="34"/>
        </w:rPr>
      </w:pPr>
      <w:bookmarkStart w:id="4" w:name="_z0mweimxebvw"/>
      <w:bookmarkEnd w:id="4"/>
      <w:r>
        <w:rPr>
          <w:b/>
          <w:sz w:val="34"/>
          <w:szCs w:val="34"/>
        </w:rPr>
        <w:t>5. Key Concepts You Must Know</w:t>
      </w:r>
    </w:p>
    <w:p>
      <w:pPr>
        <w:pStyle w:val="Heading3"/>
        <w:keepNext w:val="false"/>
        <w:keepLines w:val="false"/>
        <w:spacing w:lineRule="auto" w:line="240" w:before="280" w:after="80"/>
        <w:jc w:val="both"/>
        <w:rPr>
          <w:b/>
          <w:color w:val="000000"/>
          <w:sz w:val="26"/>
          <w:szCs w:val="26"/>
        </w:rPr>
      </w:pPr>
      <w:bookmarkStart w:id="5" w:name="_w9ev16klh4iu"/>
      <w:bookmarkEnd w:id="5"/>
      <w:r>
        <w:rPr>
          <w:b/>
          <w:color w:val="000000"/>
          <w:sz w:val="26"/>
          <w:szCs w:val="26"/>
        </w:rPr>
        <w:t>5.1 CVE (Common Vulnerabilities and Exposures)</w:t>
      </w:r>
    </w:p>
    <w:p>
      <w:pPr>
        <w:pStyle w:val="normal1"/>
        <w:numPr>
          <w:ilvl w:val="0"/>
          <w:numId w:val="22"/>
        </w:numPr>
        <w:spacing w:lineRule="auto" w:line="240" w:before="240" w:afterAutospacing="0" w:after="0"/>
        <w:ind w:hanging="360" w:left="720"/>
        <w:rPr/>
      </w:pPr>
      <w:r>
        <w:rPr/>
        <w:t xml:space="preserve">Think of it as a </w:t>
      </w:r>
      <w:r>
        <w:rPr>
          <w:b/>
        </w:rPr>
        <w:t>library of all known software bugs</w:t>
      </w:r>
      <w:r>
        <w:rPr/>
        <w:t xml:space="preserve"> in the world.</w:t>
        <w:br/>
      </w:r>
    </w:p>
    <w:p>
      <w:pPr>
        <w:pStyle w:val="normal1"/>
        <w:numPr>
          <w:ilvl w:val="0"/>
          <w:numId w:val="22"/>
        </w:numPr>
        <w:spacing w:lineRule="auto" w:line="240" w:beforeAutospacing="0" w:before="0" w:afterAutospacing="0" w:after="0"/>
        <w:ind w:hanging="360" w:left="720"/>
        <w:rPr/>
      </w:pPr>
      <w:r>
        <w:rPr/>
        <w:t xml:space="preserve">Every CVE has an ID (like CVE-2025-12345) and a </w:t>
      </w:r>
      <w:r>
        <w:rPr>
          <w:b/>
        </w:rPr>
        <w:t>description of the bug</w:t>
      </w:r>
      <w:r>
        <w:rPr/>
        <w:t>.</w:t>
        <w:br/>
      </w:r>
    </w:p>
    <w:p>
      <w:pPr>
        <w:pStyle w:val="normal1"/>
        <w:numPr>
          <w:ilvl w:val="0"/>
          <w:numId w:val="22"/>
        </w:numPr>
        <w:spacing w:lineRule="auto" w:line="240" w:beforeAutospacing="0" w:before="0" w:after="240"/>
        <w:ind w:hanging="360" w:left="720"/>
        <w:rPr/>
      </w:pPr>
      <w:r>
        <w:rPr/>
        <w:t xml:space="preserve">It helps security people </w:t>
      </w:r>
      <w:r>
        <w:rPr>
          <w:b/>
        </w:rPr>
        <w:t>talk about vulnerabilities without confusion</w:t>
      </w:r>
      <w:r>
        <w:rPr/>
        <w:t>.</w:t>
        <w:br/>
      </w:r>
    </w:p>
    <w:p>
      <w:pPr>
        <w:pStyle w:val="normal1"/>
        <w:spacing w:lineRule="auto" w:line="240" w:before="240" w:after="240"/>
        <w:jc w:val="both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jc w:val="both"/>
        <w:rPr>
          <w:b/>
          <w:color w:val="000000"/>
          <w:sz w:val="26"/>
          <w:szCs w:val="26"/>
        </w:rPr>
      </w:pPr>
      <w:bookmarkStart w:id="6" w:name="_fb22eoxwyulh"/>
      <w:bookmarkEnd w:id="6"/>
      <w:r>
        <w:rPr>
          <w:b/>
          <w:color w:val="000000"/>
          <w:sz w:val="26"/>
          <w:szCs w:val="26"/>
        </w:rPr>
        <w:t>5.2 Zero-Day Attack</w:t>
      </w:r>
    </w:p>
    <w:p>
      <w:pPr>
        <w:pStyle w:val="normal1"/>
        <w:numPr>
          <w:ilvl w:val="0"/>
          <w:numId w:val="10"/>
        </w:numPr>
        <w:spacing w:lineRule="auto" w:line="240" w:before="240" w:afterAutospacing="0" w:after="0"/>
        <w:ind w:hanging="360" w:left="720"/>
        <w:rPr/>
      </w:pPr>
      <w:r>
        <w:rPr/>
        <w:t xml:space="preserve">A </w:t>
      </w:r>
      <w:r>
        <w:rPr>
          <w:b/>
        </w:rPr>
        <w:t>zero-day attack</w:t>
      </w:r>
      <w:r>
        <w:rPr/>
        <w:t xml:space="preserve"> happens </w:t>
      </w:r>
      <w:r>
        <w:rPr>
          <w:b/>
        </w:rPr>
        <w:t>before anyone knows about a bug</w:t>
      </w:r>
      <w:r>
        <w:rPr/>
        <w:t>.</w:t>
        <w:br/>
      </w:r>
    </w:p>
    <w:p>
      <w:pPr>
        <w:pStyle w:val="normal1"/>
        <w:numPr>
          <w:ilvl w:val="0"/>
          <w:numId w:val="10"/>
        </w:numPr>
        <w:spacing w:lineRule="auto" w:line="240" w:beforeAutospacing="0" w:before="0" w:afterAutospacing="0" w:after="0"/>
        <w:ind w:hanging="360" w:left="720"/>
        <w:rPr/>
      </w:pPr>
      <w:r>
        <w:rPr/>
        <w:t>“</w:t>
      </w:r>
      <w:r>
        <w:rPr/>
        <w:t xml:space="preserve">Zero-day” = </w:t>
      </w:r>
      <w:r>
        <w:rPr>
          <w:b/>
        </w:rPr>
        <w:t>the developers have zero days to fix it</w:t>
      </w:r>
      <w:r>
        <w:rPr/>
        <w:t>.</w:t>
        <w:br/>
      </w:r>
    </w:p>
    <w:p>
      <w:pPr>
        <w:pStyle w:val="normal1"/>
        <w:numPr>
          <w:ilvl w:val="0"/>
          <w:numId w:val="10"/>
        </w:numPr>
        <w:spacing w:lineRule="auto" w:line="240" w:beforeAutospacing="0" w:before="0" w:after="240"/>
        <w:ind w:hanging="360" w:left="720"/>
        <w:rPr/>
      </w:pPr>
      <w:r>
        <w:rPr/>
        <w:t>Hackers exploit it before a patch is released.</w:t>
        <w:br/>
      </w:r>
    </w:p>
    <w:p>
      <w:pPr>
        <w:pStyle w:val="normal1"/>
        <w:spacing w:lineRule="auto" w:line="240" w:before="240" w:after="240"/>
        <w:jc w:val="both"/>
        <w:rPr/>
      </w:pPr>
      <w:r>
        <w:rPr>
          <w:b/>
        </w:rPr>
        <w:t>Analogy:</w:t>
      </w:r>
      <w:r>
        <w:rPr/>
        <w:t xml:space="preserve"> You find a trapdoor in your school floor that no one knows about yet. A mischievous kid falls in before the janitor can fix it. That’s a zero-day attack. 😱</w:t>
      </w:r>
    </w:p>
    <w:p>
      <w:pPr>
        <w:pStyle w:val="normal1"/>
        <w:spacing w:lineRule="auto" w:line="240" w:before="240" w:after="240"/>
        <w:jc w:val="both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jc w:val="both"/>
        <w:rPr>
          <w:b/>
          <w:color w:val="000000"/>
          <w:sz w:val="26"/>
          <w:szCs w:val="26"/>
        </w:rPr>
      </w:pPr>
      <w:bookmarkStart w:id="7" w:name="_d1uplum6liy4"/>
      <w:bookmarkEnd w:id="7"/>
      <w:r>
        <w:rPr>
          <w:b/>
          <w:color w:val="000000"/>
          <w:sz w:val="26"/>
          <w:szCs w:val="26"/>
        </w:rPr>
        <w:t>5.3 Why prevent zero-day attacks</w:t>
      </w:r>
    </w:p>
    <w:p>
      <w:pPr>
        <w:pStyle w:val="normal1"/>
        <w:numPr>
          <w:ilvl w:val="0"/>
          <w:numId w:val="5"/>
        </w:numPr>
        <w:spacing w:lineRule="auto" w:line="240" w:before="240" w:afterAutospacing="0" w:after="0"/>
        <w:ind w:hanging="360" w:left="720"/>
        <w:rPr/>
      </w:pPr>
      <w:r>
        <w:rPr/>
        <w:t>Prevents hackers from stealing secrets, money, or breaking systems.</w:t>
        <w:br/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left="720"/>
        <w:rPr/>
      </w:pPr>
      <w:r>
        <w:rPr/>
        <w:t>Keeps personal, business, and national data safe.</w:t>
        <w:br/>
      </w:r>
    </w:p>
    <w:p>
      <w:pPr>
        <w:pStyle w:val="normal1"/>
        <w:numPr>
          <w:ilvl w:val="0"/>
          <w:numId w:val="5"/>
        </w:numPr>
        <w:spacing w:lineRule="auto" w:line="240" w:beforeAutospacing="0" w:before="0" w:after="240"/>
        <w:ind w:hanging="360" w:left="720"/>
        <w:rPr/>
      </w:pPr>
      <w:r>
        <w:rPr/>
        <w:t xml:space="preserve">Protects your software’s </w:t>
      </w:r>
      <w:r>
        <w:rPr>
          <w:b/>
        </w:rPr>
        <w:t>reputation</w:t>
      </w:r>
      <w:r>
        <w:rPr/>
        <w:t>.</w:t>
        <w:br/>
      </w:r>
    </w:p>
    <w:p>
      <w:pPr>
        <w:pStyle w:val="normal1"/>
        <w:spacing w:lineRule="auto" w:line="240" w:before="240" w:after="240"/>
        <w:jc w:val="both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jc w:val="both"/>
        <w:rPr>
          <w:b/>
          <w:color w:val="000000"/>
          <w:sz w:val="26"/>
          <w:szCs w:val="26"/>
        </w:rPr>
      </w:pPr>
      <w:bookmarkStart w:id="8" w:name="_a2lrdvedgih7"/>
      <w:bookmarkEnd w:id="8"/>
      <w:r>
        <w:rPr>
          <w:b/>
          <w:color w:val="000000"/>
          <w:sz w:val="26"/>
          <w:szCs w:val="26"/>
        </w:rPr>
        <w:t>5.4 Causes of Vulnerabilities</w:t>
      </w:r>
    </w:p>
    <w:p>
      <w:pPr>
        <w:pStyle w:val="normal1"/>
        <w:numPr>
          <w:ilvl w:val="0"/>
          <w:numId w:val="13"/>
        </w:numPr>
        <w:spacing w:lineRule="auto" w:line="240" w:before="240" w:afterAutospacing="0" w:after="0"/>
        <w:ind w:hanging="360" w:left="720"/>
        <w:rPr/>
      </w:pPr>
      <w:r>
        <w:rPr>
          <w:b/>
        </w:rPr>
        <w:t>Coding mistakes</w:t>
      </w:r>
      <w:r>
        <w:rPr>
          <w:rFonts w:eastAsia="Arial Unicode MS" w:cs="Arial Unicode MS" w:ascii="Arial Unicode MS" w:hAnsi="Arial Unicode MS"/>
        </w:rPr>
        <w:t xml:space="preserve"> → a programmer forgot a security check.</w:t>
        <w:br/>
      </w:r>
    </w:p>
    <w:p>
      <w:pPr>
        <w:pStyle w:val="normal1"/>
        <w:numPr>
          <w:ilvl w:val="0"/>
          <w:numId w:val="13"/>
        </w:numPr>
        <w:spacing w:lineRule="auto" w:line="240" w:beforeAutospacing="0" w:before="0" w:afterAutospacing="0" w:after="0"/>
        <w:ind w:hanging="360" w:left="720"/>
        <w:rPr/>
      </w:pPr>
      <w:r>
        <w:rPr>
          <w:b/>
        </w:rPr>
        <w:t>Old software</w:t>
      </w:r>
      <w:r>
        <w:rPr>
          <w:rFonts w:eastAsia="Arial Unicode MS" w:cs="Arial Unicode MS" w:ascii="Arial Unicode MS" w:hAnsi="Arial Unicode MS"/>
        </w:rPr>
        <w:t xml:space="preserve"> → outdated versions may have known bugs.</w:t>
        <w:br/>
      </w:r>
    </w:p>
    <w:p>
      <w:pPr>
        <w:pStyle w:val="normal1"/>
        <w:numPr>
          <w:ilvl w:val="0"/>
          <w:numId w:val="13"/>
        </w:numPr>
        <w:spacing w:lineRule="auto" w:line="240" w:beforeAutospacing="0" w:before="0" w:after="240"/>
        <w:ind w:hanging="360" w:left="720"/>
        <w:rPr/>
      </w:pPr>
      <w:r>
        <w:rPr>
          <w:b/>
        </w:rPr>
        <w:t>Poor design</w:t>
      </w:r>
      <w:r>
        <w:rPr>
          <w:rFonts w:eastAsia="Arial Unicode MS" w:cs="Arial Unicode MS" w:ascii="Arial Unicode MS" w:hAnsi="Arial Unicode MS"/>
        </w:rPr>
        <w:t xml:space="preserve"> → software not built to handle attacks.</w:t>
        <w:br/>
      </w:r>
    </w:p>
    <w:p>
      <w:pPr>
        <w:pStyle w:val="normal1"/>
        <w:spacing w:lineRule="auto" w:line="240" w:before="240" w:after="240"/>
        <w:jc w:val="both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jc w:val="both"/>
        <w:rPr>
          <w:b/>
          <w:color w:val="000000"/>
          <w:sz w:val="26"/>
          <w:szCs w:val="26"/>
        </w:rPr>
      </w:pPr>
      <w:bookmarkStart w:id="9" w:name="_gjaoqpvikckl"/>
      <w:bookmarkEnd w:id="9"/>
      <w:r>
        <w:rPr>
          <w:b/>
          <w:color w:val="000000"/>
          <w:sz w:val="26"/>
          <w:szCs w:val="26"/>
        </w:rPr>
        <w:t>5.5 How AI helps here</w:t>
      </w:r>
    </w:p>
    <w:p>
      <w:pPr>
        <w:pStyle w:val="normal1"/>
        <w:spacing w:lineRule="auto" w:line="240" w:before="240" w:after="240"/>
        <w:jc w:val="both"/>
        <w:rPr/>
      </w:pPr>
      <w:r>
        <w:rPr/>
        <w:t xml:space="preserve">ZeroDayPulse uses </w:t>
      </w:r>
      <w:r>
        <w:rPr>
          <w:b/>
        </w:rPr>
        <w:t>Artificial Intelligence (AI)</w:t>
      </w:r>
      <w:r>
        <w:rPr/>
        <w:t>:</w:t>
      </w:r>
    </w:p>
    <w:p>
      <w:pPr>
        <w:pStyle w:val="normal1"/>
        <w:numPr>
          <w:ilvl w:val="0"/>
          <w:numId w:val="25"/>
        </w:numPr>
        <w:spacing w:lineRule="auto" w:line="240" w:before="240" w:afterAutospacing="0" w:after="0"/>
        <w:ind w:hanging="360" w:left="720"/>
        <w:rPr/>
      </w:pPr>
      <w:r>
        <w:rPr/>
        <w:t>Reads CVE descriptions like a human.</w:t>
        <w:br/>
      </w:r>
    </w:p>
    <w:p>
      <w:pPr>
        <w:pStyle w:val="normal1"/>
        <w:numPr>
          <w:ilvl w:val="0"/>
          <w:numId w:val="25"/>
        </w:numPr>
        <w:spacing w:lineRule="auto" w:line="240" w:beforeAutospacing="0" w:before="0" w:afterAutospacing="0" w:after="0"/>
        <w:ind w:hanging="360" w:left="720"/>
        <w:rPr/>
      </w:pPr>
      <w:r>
        <w:rPr/>
        <w:t xml:space="preserve">Predicts </w:t>
      </w:r>
      <w:r>
        <w:rPr>
          <w:b/>
        </w:rPr>
        <w:t>severity of vulnerability</w:t>
      </w:r>
      <w:r>
        <w:rPr/>
        <w:t xml:space="preserve"> (HIGH/CRITICAL or LOW/MEDIUM).</w:t>
        <w:br/>
      </w:r>
    </w:p>
    <w:p>
      <w:pPr>
        <w:pStyle w:val="normal1"/>
        <w:numPr>
          <w:ilvl w:val="0"/>
          <w:numId w:val="25"/>
        </w:numPr>
        <w:spacing w:lineRule="auto" w:line="240" w:beforeAutospacing="0" w:before="0" w:after="240"/>
        <w:ind w:hanging="360" w:left="720"/>
        <w:rPr/>
      </w:pPr>
      <w:r>
        <w:rPr/>
        <w:t xml:space="preserve">Learns patterns from past vulnerabilities using </w:t>
      </w:r>
      <w:r>
        <w:rPr>
          <w:b/>
        </w:rPr>
        <w:t>machine learning algorithms</w:t>
      </w:r>
      <w:r>
        <w:rPr/>
        <w:t>.</w:t>
        <w:br/>
      </w:r>
    </w:p>
    <w:p>
      <w:pPr>
        <w:pStyle w:val="normal1"/>
        <w:spacing w:lineRule="auto" w:line="240" w:before="240" w:after="240"/>
        <w:jc w:val="both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jc w:val="both"/>
        <w:rPr>
          <w:b/>
          <w:color w:val="000000"/>
          <w:sz w:val="26"/>
          <w:szCs w:val="26"/>
        </w:rPr>
      </w:pPr>
      <w:bookmarkStart w:id="10" w:name="_1ciamrhogxfn"/>
      <w:bookmarkEnd w:id="10"/>
      <w:r>
        <w:rPr>
          <w:b/>
          <w:color w:val="000000"/>
          <w:sz w:val="26"/>
          <w:szCs w:val="26"/>
        </w:rPr>
        <w:t>6. Algorithms Used</w:t>
      </w:r>
    </w:p>
    <w:p>
      <w:pPr>
        <w:pStyle w:val="Heading4"/>
        <w:keepNext w:val="false"/>
        <w:keepLines w:val="false"/>
        <w:spacing w:lineRule="auto" w:line="240" w:before="240" w:after="40"/>
        <w:jc w:val="both"/>
        <w:rPr>
          <w:b/>
          <w:color w:val="000000"/>
          <w:sz w:val="22"/>
          <w:szCs w:val="22"/>
        </w:rPr>
      </w:pPr>
      <w:bookmarkStart w:id="11" w:name="_61srjqzi3tt4"/>
      <w:bookmarkEnd w:id="11"/>
      <w:r>
        <w:rPr>
          <w:b/>
          <w:color w:val="000000"/>
          <w:sz w:val="22"/>
          <w:szCs w:val="22"/>
        </w:rPr>
        <w:t>6.1 RandomForestClassifier</w:t>
      </w:r>
    </w:p>
    <w:p>
      <w:pPr>
        <w:pStyle w:val="normal1"/>
        <w:numPr>
          <w:ilvl w:val="0"/>
          <w:numId w:val="18"/>
        </w:numPr>
        <w:spacing w:lineRule="auto" w:line="240" w:before="240" w:afterAutospacing="0" w:after="0"/>
        <w:ind w:hanging="360" w:left="720"/>
        <w:rPr/>
      </w:pPr>
      <w:r>
        <w:rPr/>
        <w:t>Imagine a forest with many decision trees. 🌳🌳🌳</w:t>
        <w:br/>
      </w:r>
    </w:p>
    <w:p>
      <w:pPr>
        <w:pStyle w:val="normal1"/>
        <w:numPr>
          <w:ilvl w:val="0"/>
          <w:numId w:val="18"/>
        </w:numPr>
        <w:spacing w:lineRule="auto" w:line="240" w:beforeAutospacing="0" w:before="0" w:afterAutospacing="0" w:after="0"/>
        <w:ind w:hanging="360" w:left="720"/>
        <w:rPr/>
      </w:pPr>
      <w:r>
        <w:rPr/>
        <w:t>Each tree votes: “Is this bug high risk?”</w:t>
        <w:br/>
      </w:r>
    </w:p>
    <w:p>
      <w:pPr>
        <w:pStyle w:val="normal1"/>
        <w:numPr>
          <w:ilvl w:val="0"/>
          <w:numId w:val="18"/>
        </w:numPr>
        <w:spacing w:lineRule="auto" w:line="240" w:beforeAutospacing="0" w:before="0" w:after="240"/>
        <w:ind w:hanging="360" w:left="720"/>
        <w:rPr/>
      </w:pPr>
      <w:r>
        <w:rPr/>
        <w:t>Majority vote = final prediction.</w:t>
        <w:br/>
      </w:r>
    </w:p>
    <w:p>
      <w:pPr>
        <w:pStyle w:val="normal1"/>
        <w:spacing w:lineRule="auto" w:line="240" w:before="240" w:after="240"/>
        <w:jc w:val="both"/>
        <w:rPr>
          <w:b/>
        </w:rPr>
      </w:pPr>
      <w:r>
        <w:rPr>
          <w:b/>
        </w:rPr>
        <w:t>Why Random Forest:</w:t>
      </w:r>
    </w:p>
    <w:p>
      <w:pPr>
        <w:pStyle w:val="normal1"/>
        <w:numPr>
          <w:ilvl w:val="0"/>
          <w:numId w:val="32"/>
        </w:numPr>
        <w:spacing w:lineRule="auto" w:line="240" w:before="240" w:afterAutospacing="0" w:after="0"/>
        <w:ind w:hanging="360" w:left="720"/>
        <w:rPr/>
      </w:pPr>
      <w:r>
        <w:rPr/>
        <w:t>Handles lots of features (text + categorical data).</w:t>
        <w:br/>
      </w:r>
    </w:p>
    <w:p>
      <w:pPr>
        <w:pStyle w:val="normal1"/>
        <w:numPr>
          <w:ilvl w:val="0"/>
          <w:numId w:val="32"/>
        </w:numPr>
        <w:spacing w:lineRule="auto" w:line="240" w:beforeAutospacing="0" w:before="0" w:afterAutospacing="0" w:after="0"/>
        <w:ind w:hanging="360" w:left="720"/>
        <w:rPr/>
      </w:pPr>
      <w:r>
        <w:rPr/>
        <w:t>Gives probability of HIGH/CRITICAL severity.</w:t>
        <w:br/>
      </w:r>
    </w:p>
    <w:p>
      <w:pPr>
        <w:pStyle w:val="normal1"/>
        <w:numPr>
          <w:ilvl w:val="0"/>
          <w:numId w:val="32"/>
        </w:numPr>
        <w:spacing w:lineRule="auto" w:line="240" w:beforeAutospacing="0" w:before="0" w:after="240"/>
        <w:ind w:hanging="360" w:left="720"/>
        <w:rPr/>
      </w:pPr>
      <w:r>
        <w:rPr/>
        <w:t>Robust against mistakes in single trees.</w:t>
        <w:br/>
      </w:r>
    </w:p>
    <w:p>
      <w:pPr>
        <w:pStyle w:val="Heading4"/>
        <w:keepNext w:val="false"/>
        <w:keepLines w:val="false"/>
        <w:spacing w:lineRule="auto" w:line="240" w:before="240" w:after="40"/>
        <w:jc w:val="both"/>
        <w:rPr>
          <w:b/>
          <w:color w:val="000000"/>
          <w:sz w:val="22"/>
          <w:szCs w:val="22"/>
        </w:rPr>
      </w:pPr>
      <w:bookmarkStart w:id="12" w:name="_8u3cwayz3y2"/>
      <w:bookmarkEnd w:id="12"/>
      <w:r>
        <w:rPr>
          <w:b/>
          <w:color w:val="000000"/>
          <w:sz w:val="22"/>
          <w:szCs w:val="22"/>
        </w:rPr>
        <w:t>6.2 TF-IDF (Text Vectorization)</w:t>
      </w:r>
    </w:p>
    <w:p>
      <w:pPr>
        <w:pStyle w:val="normal1"/>
        <w:numPr>
          <w:ilvl w:val="0"/>
          <w:numId w:val="14"/>
        </w:numPr>
        <w:spacing w:lineRule="auto" w:line="240" w:before="240" w:afterAutospacing="0" w:after="0"/>
        <w:ind w:hanging="360" w:left="720"/>
        <w:rPr/>
      </w:pPr>
      <w:r>
        <w:rPr/>
        <w:t>Converts CVE description (words) into numbers the AI can understand.</w:t>
        <w:br/>
      </w:r>
    </w:p>
    <w:p>
      <w:pPr>
        <w:pStyle w:val="normal1"/>
        <w:numPr>
          <w:ilvl w:val="0"/>
          <w:numId w:val="14"/>
        </w:numPr>
        <w:spacing w:lineRule="auto" w:line="240" w:beforeAutospacing="0" w:before="0" w:after="240"/>
        <w:ind w:hanging="360" w:left="720"/>
        <w:rPr/>
      </w:pPr>
      <w:r>
        <w:rPr/>
        <w:t xml:space="preserve">Helps the model figure out </w:t>
      </w:r>
      <w:r>
        <w:rPr>
          <w:b/>
        </w:rPr>
        <w:t>how dangerous a CVE is based on words used</w:t>
      </w:r>
      <w:r>
        <w:rPr/>
        <w:t>.</w:t>
        <w:br/>
      </w:r>
    </w:p>
    <w:p>
      <w:pPr>
        <w:pStyle w:val="normal1"/>
        <w:spacing w:lineRule="auto" w:line="240" w:before="240" w:after="240"/>
        <w:jc w:val="both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jc w:val="both"/>
        <w:rPr>
          <w:b/>
          <w:color w:val="000000"/>
          <w:sz w:val="26"/>
          <w:szCs w:val="26"/>
        </w:rPr>
      </w:pPr>
      <w:bookmarkStart w:id="13" w:name="_u146msycbf0b"/>
      <w:bookmarkEnd w:id="13"/>
      <w:r>
        <w:rPr>
          <w:b/>
          <w:color w:val="000000"/>
          <w:sz w:val="26"/>
          <w:szCs w:val="26"/>
        </w:rPr>
        <w:t>7. Technical Stack</w:t>
      </w:r>
    </w:p>
    <w:p>
      <w:pPr>
        <w:pStyle w:val="normal1"/>
        <w:numPr>
          <w:ilvl w:val="0"/>
          <w:numId w:val="6"/>
        </w:numPr>
        <w:spacing w:lineRule="auto" w:line="240" w:before="240" w:afterAutospacing="0" w:after="0"/>
        <w:ind w:hanging="360" w:left="720"/>
        <w:rPr/>
      </w:pPr>
      <w:r>
        <w:rPr>
          <w:b/>
        </w:rPr>
        <w:t>Programming Language:</w:t>
      </w:r>
      <w:r>
        <w:rPr/>
        <w:t xml:space="preserve"> Python</w:t>
        <w:br/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left="720"/>
        <w:rPr/>
      </w:pPr>
      <w:r>
        <w:rPr>
          <w:b/>
        </w:rPr>
        <w:t>Libraries:</w:t>
        <w:br/>
      </w:r>
    </w:p>
    <w:p>
      <w:pPr>
        <w:pStyle w:val="normal1"/>
        <w:numPr>
          <w:ilvl w:val="1"/>
          <w:numId w:val="6"/>
        </w:numPr>
        <w:spacing w:lineRule="auto" w:line="240" w:beforeAutospacing="0" w:before="0" w:afterAutospacing="0" w:after="0"/>
        <w:ind w:hanging="360" w:left="1440"/>
        <w:rPr/>
      </w:pPr>
      <w:r>
        <w:rPr>
          <w:rFonts w:eastAsia="Arial Unicode MS" w:cs="Arial Unicode MS" w:ascii="Arial Unicode MS" w:hAnsi="Arial Unicode MS"/>
        </w:rPr>
        <w:t>Streamlit → Dashboard UI</w:t>
        <w:br/>
      </w:r>
    </w:p>
    <w:p>
      <w:pPr>
        <w:pStyle w:val="normal1"/>
        <w:numPr>
          <w:ilvl w:val="1"/>
          <w:numId w:val="6"/>
        </w:numPr>
        <w:spacing w:lineRule="auto" w:line="240" w:beforeAutospacing="0" w:before="0" w:afterAutospacing="0" w:after="0"/>
        <w:ind w:hanging="360" w:left="1440"/>
        <w:rPr/>
      </w:pPr>
      <w:r>
        <w:rPr>
          <w:rFonts w:eastAsia="Arial Unicode MS" w:cs="Arial Unicode MS" w:ascii="Arial Unicode MS" w:hAnsi="Arial Unicode MS"/>
        </w:rPr>
        <w:t>Pandas &amp; NumPy → Data handling</w:t>
        <w:br/>
      </w:r>
    </w:p>
    <w:p>
      <w:pPr>
        <w:pStyle w:val="normal1"/>
        <w:numPr>
          <w:ilvl w:val="1"/>
          <w:numId w:val="6"/>
        </w:numPr>
        <w:spacing w:lineRule="auto" w:line="240" w:beforeAutospacing="0" w:before="0" w:afterAutospacing="0" w:after="0"/>
        <w:ind w:hanging="360" w:left="1440"/>
        <w:rPr/>
      </w:pPr>
      <w:r>
        <w:rPr>
          <w:rFonts w:eastAsia="Arial Unicode MS" w:cs="Arial Unicode MS" w:ascii="Arial Unicode MS" w:hAnsi="Arial Unicode MS"/>
        </w:rPr>
        <w:t>Joblib → Save/load model and features</w:t>
        <w:br/>
      </w:r>
    </w:p>
    <w:p>
      <w:pPr>
        <w:pStyle w:val="normal1"/>
        <w:numPr>
          <w:ilvl w:val="1"/>
          <w:numId w:val="6"/>
        </w:numPr>
        <w:spacing w:lineRule="auto" w:line="240" w:beforeAutospacing="0" w:before="0" w:afterAutospacing="0" w:after="0"/>
        <w:ind w:hanging="360" w:left="1440"/>
        <w:rPr/>
      </w:pPr>
      <w:r>
        <w:rPr>
          <w:rFonts w:eastAsia="Arial Unicode MS" w:cs="Arial Unicode MS" w:ascii="Arial Unicode MS" w:hAnsi="Arial Unicode MS"/>
        </w:rPr>
        <w:t>Plotly → Charts</w:t>
        <w:br/>
      </w:r>
    </w:p>
    <w:p>
      <w:pPr>
        <w:pStyle w:val="normal1"/>
        <w:numPr>
          <w:ilvl w:val="1"/>
          <w:numId w:val="6"/>
        </w:numPr>
        <w:spacing w:lineRule="auto" w:line="240" w:beforeAutospacing="0" w:before="0" w:afterAutospacing="0" w:after="0"/>
        <w:ind w:hanging="360" w:left="1440"/>
        <w:rPr/>
      </w:pPr>
      <w:r>
        <w:rPr>
          <w:rFonts w:eastAsia="Arial Unicode MS" w:cs="Arial Unicode MS" w:ascii="Arial Unicode MS" w:hAnsi="Arial Unicode MS"/>
        </w:rPr>
        <w:t>Requests → Fetch CVEs from NVD API</w:t>
        <w:br/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left="720"/>
        <w:rPr/>
      </w:pPr>
      <w:r>
        <w:rPr>
          <w:b/>
        </w:rPr>
        <w:t>Machine Learning:</w:t>
      </w:r>
      <w:r>
        <w:rPr/>
        <w:t xml:space="preserve"> Random Forest Classifier</w:t>
        <w:br/>
      </w:r>
    </w:p>
    <w:p>
      <w:pPr>
        <w:pStyle w:val="normal1"/>
        <w:numPr>
          <w:ilvl w:val="0"/>
          <w:numId w:val="6"/>
        </w:numPr>
        <w:spacing w:lineRule="auto" w:line="240" w:beforeAutospacing="0" w:before="0" w:after="240"/>
        <w:ind w:hanging="360" w:left="720"/>
        <w:rPr/>
      </w:pPr>
      <w:r>
        <w:rPr>
          <w:b/>
        </w:rPr>
        <w:t>Data:</w:t>
      </w:r>
      <w:r>
        <w:rPr/>
        <w:t xml:space="preserve"> CVE data from </w:t>
      </w:r>
      <w:r>
        <w:rPr>
          <w:b/>
        </w:rPr>
        <w:t>NVD API</w:t>
        <w:br/>
      </w:r>
    </w:p>
    <w:p>
      <w:pPr>
        <w:pStyle w:val="normal1"/>
        <w:spacing w:lineRule="auto" w:line="240" w:before="240" w:after="240"/>
        <w:jc w:val="both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jc w:val="both"/>
        <w:rPr>
          <w:b/>
          <w:color w:val="000000"/>
          <w:sz w:val="26"/>
          <w:szCs w:val="26"/>
        </w:rPr>
      </w:pPr>
      <w:bookmarkStart w:id="14" w:name="_6h9l80o3jkc8"/>
      <w:bookmarkEnd w:id="14"/>
      <w:r>
        <w:rPr>
          <w:b/>
          <w:color w:val="000000"/>
          <w:sz w:val="26"/>
          <w:szCs w:val="26"/>
        </w:rPr>
        <w:t>8. How it works step-by-step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left="720"/>
        <w:rPr/>
      </w:pPr>
      <w:r>
        <w:rPr>
          <w:b/>
        </w:rPr>
        <w:t>Launch dashboard</w:t>
      </w:r>
      <w:r>
        <w:rPr>
          <w:rFonts w:eastAsia="Arial Unicode MS" w:cs="Arial Unicode MS" w:ascii="Arial Unicode MS" w:hAnsi="Arial Unicode MS"/>
        </w:rPr>
        <w:t xml:space="preserve"> → Streamlit web app opens.</w:t>
        <w:br/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/>
      </w:pPr>
      <w:r>
        <w:rPr>
          <w:b/>
        </w:rPr>
        <w:t>Fetch CVEs</w:t>
      </w:r>
      <w:r>
        <w:rPr>
          <w:rFonts w:eastAsia="Arial Unicode MS" w:cs="Arial Unicode MS" w:ascii="Arial Unicode MS" w:hAnsi="Arial Unicode MS"/>
        </w:rPr>
        <w:t xml:space="preserve"> → Requests API for latest vulnerabilities.</w:t>
        <w:br/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/>
      </w:pPr>
      <w:r>
        <w:rPr>
          <w:b/>
        </w:rPr>
        <w:t>Process data</w:t>
      </w:r>
      <w:r>
        <w:rPr>
          <w:rFonts w:eastAsia="Arial Unicode MS" w:cs="Arial Unicode MS" w:ascii="Arial Unicode MS" w:hAnsi="Arial Unicode MS"/>
        </w:rPr>
        <w:t xml:space="preserve"> → TF-IDF + categorical encoding.</w:t>
        <w:br/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/>
      </w:pPr>
      <w:r>
        <w:rPr>
          <w:b/>
        </w:rPr>
        <w:t>Predict severity</w:t>
      </w:r>
      <w:r>
        <w:rPr>
          <w:rFonts w:eastAsia="Arial Unicode MS" w:cs="Arial Unicode MS" w:ascii="Arial Unicode MS" w:hAnsi="Arial Unicode MS"/>
        </w:rPr>
        <w:t xml:space="preserve"> → Random Forest predicts HIGH/CRITICAL vs LOW/MEDIUM.</w:t>
        <w:br/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/>
      </w:pPr>
      <w:r>
        <w:rPr>
          <w:b/>
        </w:rPr>
        <w:t>Visualize</w:t>
      </w:r>
      <w:r>
        <w:rPr>
          <w:rFonts w:eastAsia="Arial Unicode MS" w:cs="Arial Unicode MS" w:ascii="Arial Unicode MS" w:hAnsi="Arial Unicode MS"/>
        </w:rPr>
        <w:t xml:space="preserve"> → Tables, bar charts, pie charts.</w:t>
        <w:br/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hanging="360" w:left="720"/>
        <w:rPr/>
      </w:pPr>
      <w:r>
        <w:rPr>
          <w:b/>
        </w:rPr>
        <w:t>Export</w:t>
      </w:r>
      <w:r>
        <w:rPr>
          <w:rFonts w:eastAsia="Arial Unicode MS" w:cs="Arial Unicode MS" w:ascii="Arial Unicode MS" w:hAnsi="Arial Unicode MS"/>
        </w:rPr>
        <w:t xml:space="preserve"> → Download predictions as CSV.</w:t>
        <w:br/>
      </w:r>
    </w:p>
    <w:p>
      <w:pPr>
        <w:pStyle w:val="normal1"/>
        <w:spacing w:lineRule="auto" w:line="240" w:before="240" w:after="240"/>
        <w:jc w:val="both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jc w:val="both"/>
        <w:rPr>
          <w:b/>
          <w:color w:val="000000"/>
          <w:sz w:val="26"/>
          <w:szCs w:val="26"/>
        </w:rPr>
      </w:pPr>
      <w:bookmarkStart w:id="15" w:name="_eoe6j1dfi4pe"/>
      <w:bookmarkEnd w:id="15"/>
      <w:r>
        <w:rPr>
          <w:b/>
          <w:color w:val="000000"/>
          <w:sz w:val="26"/>
          <w:szCs w:val="26"/>
        </w:rPr>
        <w:t>9. Fun Example for Kids</w:t>
      </w:r>
    </w:p>
    <w:p>
      <w:pPr>
        <w:pStyle w:val="normal1"/>
        <w:spacing w:lineRule="auto" w:line="240" w:before="240" w:after="240"/>
        <w:ind w:hanging="0" w:left="600" w:right="600"/>
        <w:jc w:val="both"/>
        <w:rPr/>
      </w:pPr>
      <w:r>
        <w:rPr/>
        <w:t>Imagine your toys are software programs.</w:t>
        <w:br/>
        <w:t xml:space="preserve"> Some toys have </w:t>
      </w:r>
      <w:r>
        <w:rPr>
          <w:b/>
        </w:rPr>
        <w:t>hidden weak points</w:t>
      </w:r>
      <w:r>
        <w:rPr/>
        <w:t xml:space="preserve"> (like a Lego piece that falls off easily).</w:t>
        <w:br/>
        <w:t xml:space="preserve"> Hackers are like naughty siblings who can break your toys if they know the weak points.</w:t>
        <w:br/>
        <w:t xml:space="preserve"> ZeroDayPulse = </w:t>
      </w:r>
      <w:r>
        <w:rPr>
          <w:b/>
        </w:rPr>
        <w:t>super smart robot friend</w:t>
      </w:r>
      <w:r>
        <w:rPr/>
        <w:t xml:space="preserve"> that spots weak Lego pieces before anyone breaks them, and tells you “Fix this!”</w:t>
      </w:r>
    </w:p>
    <w:p>
      <w:pPr>
        <w:pStyle w:val="normal1"/>
        <w:spacing w:lineRule="auto" w:line="240" w:before="240" w:after="240"/>
        <w:jc w:val="both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jc w:val="both"/>
        <w:rPr>
          <w:b/>
          <w:color w:val="000000"/>
          <w:sz w:val="26"/>
          <w:szCs w:val="26"/>
        </w:rPr>
      </w:pPr>
      <w:bookmarkStart w:id="16" w:name="_mfyao3jfdkxx"/>
      <w:bookmarkEnd w:id="16"/>
      <w:r>
        <w:rPr>
          <w:b/>
          <w:color w:val="000000"/>
          <w:sz w:val="26"/>
          <w:szCs w:val="26"/>
        </w:rPr>
        <w:t>10. Benefits</w:t>
      </w:r>
    </w:p>
    <w:p>
      <w:pPr>
        <w:pStyle w:val="normal1"/>
        <w:numPr>
          <w:ilvl w:val="0"/>
          <w:numId w:val="23"/>
        </w:numPr>
        <w:spacing w:lineRule="auto" w:line="240" w:before="240" w:afterAutospacing="0" w:after="0"/>
        <w:ind w:hanging="360" w:left="720"/>
        <w:rPr/>
      </w:pPr>
      <w:r>
        <w:rPr>
          <w:rFonts w:eastAsia="Arial Unicode MS" w:cs="Arial Unicode MS" w:ascii="Arial Unicode MS" w:hAnsi="Arial Unicode MS"/>
        </w:rPr>
        <w:t>Saves time → no manual CVE checking</w:t>
        <w:br/>
      </w:r>
    </w:p>
    <w:p>
      <w:pPr>
        <w:pStyle w:val="normal1"/>
        <w:numPr>
          <w:ilvl w:val="0"/>
          <w:numId w:val="23"/>
        </w:numPr>
        <w:spacing w:lineRule="auto" w:line="240" w:beforeAutospacing="0" w:before="0" w:afterAutospacing="0" w:after="0"/>
        <w:ind w:hanging="360" w:left="720"/>
        <w:rPr/>
      </w:pPr>
      <w:r>
        <w:rPr/>
        <w:t>Prevents major security incidents</w:t>
        <w:br/>
      </w:r>
    </w:p>
    <w:p>
      <w:pPr>
        <w:pStyle w:val="normal1"/>
        <w:numPr>
          <w:ilvl w:val="0"/>
          <w:numId w:val="23"/>
        </w:numPr>
        <w:spacing w:lineRule="auto" w:line="240" w:beforeAutospacing="0" w:before="0" w:afterAutospacing="0" w:after="0"/>
        <w:ind w:hanging="360" w:left="720"/>
        <w:rPr/>
      </w:pPr>
      <w:r>
        <w:rPr/>
        <w:t xml:space="preserve">Makes complex cybersecurity data </w:t>
      </w:r>
      <w:r>
        <w:rPr>
          <w:b/>
        </w:rPr>
        <w:t>easy to understand</w:t>
        <w:br/>
      </w:r>
    </w:p>
    <w:p>
      <w:pPr>
        <w:pStyle w:val="normal1"/>
        <w:numPr>
          <w:ilvl w:val="0"/>
          <w:numId w:val="23"/>
        </w:numPr>
        <w:spacing w:lineRule="auto" w:line="240" w:beforeAutospacing="0" w:before="0" w:after="240"/>
        <w:ind w:hanging="360" w:left="720"/>
        <w:rPr/>
      </w:pPr>
      <w:r>
        <w:rPr/>
        <w:t xml:space="preserve">Gives </w:t>
      </w:r>
      <w:r>
        <w:rPr>
          <w:b/>
        </w:rPr>
        <w:t>real-time AI insights</w:t>
        <w:br/>
      </w:r>
    </w:p>
    <w:p>
      <w:pPr>
        <w:pStyle w:val="normal1"/>
        <w:spacing w:lineRule="auto" w:line="240" w:before="240" w:after="240"/>
        <w:jc w:val="both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jc w:val="both"/>
        <w:rPr>
          <w:b/>
          <w:color w:val="000000"/>
          <w:sz w:val="26"/>
          <w:szCs w:val="26"/>
        </w:rPr>
      </w:pPr>
      <w:bookmarkStart w:id="17" w:name="_oktfxnwksl6n"/>
      <w:bookmarkEnd w:id="17"/>
      <w:r>
        <w:rPr>
          <w:b/>
          <w:color w:val="000000"/>
          <w:sz w:val="26"/>
          <w:szCs w:val="26"/>
        </w:rPr>
        <w:t>11. Possible Questions from Mentors</w:t>
      </w:r>
    </w:p>
    <w:p>
      <w:pPr>
        <w:pStyle w:val="normal1"/>
        <w:spacing w:lineRule="auto" w:line="240" w:before="240" w:after="240"/>
        <w:jc w:val="both"/>
        <w:rPr/>
      </w:pPr>
      <w:r>
        <w:rPr>
          <w:b/>
        </w:rPr>
        <w:t>Q:</w:t>
      </w:r>
      <w:r>
        <w:rPr/>
        <w:t xml:space="preserve"> What is CVE?</w:t>
        <w:br/>
        <w:t xml:space="preserve"> </w:t>
      </w:r>
      <w:r>
        <w:rPr>
          <w:b/>
        </w:rPr>
        <w:t>A:</w:t>
      </w:r>
      <w:r>
        <w:rPr/>
        <w:t xml:space="preserve"> Library of software bugs with unique IDs and descriptions.</w:t>
      </w:r>
    </w:p>
    <w:p>
      <w:pPr>
        <w:pStyle w:val="normal1"/>
        <w:spacing w:lineRule="auto" w:line="240" w:before="240" w:after="240"/>
        <w:jc w:val="both"/>
        <w:rPr/>
      </w:pPr>
      <w:r>
        <w:rPr>
          <w:b/>
        </w:rPr>
        <w:t>Q:</w:t>
      </w:r>
      <w:r>
        <w:rPr/>
        <w:t xml:space="preserve"> What is a zero-day attack?</w:t>
        <w:br/>
        <w:t xml:space="preserve"> </w:t>
      </w:r>
      <w:r>
        <w:rPr>
          <w:b/>
        </w:rPr>
        <w:t>A:</w:t>
      </w:r>
      <w:r>
        <w:rPr/>
        <w:t xml:space="preserve"> Exploit of a vulnerability before anyone knows about it.</w:t>
      </w:r>
    </w:p>
    <w:p>
      <w:pPr>
        <w:pStyle w:val="normal1"/>
        <w:spacing w:lineRule="auto" w:line="240" w:before="240" w:after="240"/>
        <w:jc w:val="both"/>
        <w:rPr/>
      </w:pPr>
      <w:r>
        <w:rPr>
          <w:b/>
        </w:rPr>
        <w:t>Q:</w:t>
      </w:r>
      <w:r>
        <w:rPr/>
        <w:t xml:space="preserve"> Why Random Forest?</w:t>
        <w:br/>
        <w:t xml:space="preserve"> </w:t>
      </w:r>
      <w:r>
        <w:rPr>
          <w:b/>
        </w:rPr>
        <w:t>A:</w:t>
      </w:r>
      <w:r>
        <w:rPr/>
        <w:t xml:space="preserve"> Combines many decision trees, robust, gives probability for severity.</w:t>
      </w:r>
    </w:p>
    <w:p>
      <w:pPr>
        <w:pStyle w:val="normal1"/>
        <w:spacing w:lineRule="auto" w:line="240" w:before="240" w:after="240"/>
        <w:jc w:val="both"/>
        <w:rPr/>
      </w:pPr>
      <w:r>
        <w:rPr>
          <w:b/>
        </w:rPr>
        <w:t>Q:</w:t>
      </w:r>
      <w:r>
        <w:rPr/>
        <w:t xml:space="preserve"> How does AI know if a bug is dangerous?</w:t>
        <w:br/>
        <w:t xml:space="preserve"> </w:t>
      </w:r>
      <w:r>
        <w:rPr>
          <w:b/>
        </w:rPr>
        <w:t>A:</w:t>
      </w:r>
      <w:r>
        <w:rPr/>
        <w:t xml:space="preserve"> It learned patterns from past CVEs using features like attack vector, complexity, and TF-IDF of description.</w:t>
      </w:r>
    </w:p>
    <w:p>
      <w:pPr>
        <w:pStyle w:val="normal1"/>
        <w:spacing w:lineRule="auto" w:line="240" w:before="240" w:after="240"/>
        <w:jc w:val="both"/>
        <w:rPr/>
      </w:pPr>
      <w:r>
        <w:rPr>
          <w:b/>
        </w:rPr>
        <w:t>Q:</w:t>
      </w:r>
      <w:r>
        <w:rPr/>
        <w:t xml:space="preserve"> Why use Streamlit?</w:t>
        <w:br/>
        <w:t xml:space="preserve"> </w:t>
      </w:r>
      <w:r>
        <w:rPr>
          <w:b/>
        </w:rPr>
        <w:t>A:</w:t>
      </w:r>
      <w:r>
        <w:rPr/>
        <w:t xml:space="preserve"> Fast, interactive dashboard with charts and download options.</w:t>
      </w:r>
    </w:p>
    <w:p>
      <w:pPr>
        <w:pStyle w:val="normal1"/>
        <w:spacing w:lineRule="auto" w:line="240" w:before="240" w:after="240"/>
        <w:jc w:val="both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jc w:val="both"/>
        <w:rPr>
          <w:sz w:val="22"/>
          <w:szCs w:val="22"/>
        </w:rPr>
      </w:pPr>
      <w:r>
        <w:rPr>
          <w:sz w:val="22"/>
          <w:szCs w:val="22"/>
        </w:rPr>
      </w:r>
      <w:bookmarkStart w:id="18" w:name="_igbxdv5vycrf"/>
      <w:bookmarkStart w:id="19" w:name="_igbxdv5vycrf"/>
      <w:bookmarkEnd w:id="19"/>
    </w:p>
    <w:p>
      <w:pPr>
        <w:pStyle w:val="Heading1"/>
        <w:keepNext w:val="false"/>
        <w:keepLines w:val="false"/>
        <w:spacing w:lineRule="auto" w:line="240" w:before="480" w:after="120"/>
        <w:jc w:val="both"/>
        <w:rPr>
          <w:b/>
          <w:sz w:val="46"/>
          <w:szCs w:val="46"/>
        </w:rPr>
      </w:pPr>
      <w:bookmarkStart w:id="20" w:name="_f9cl16wxpvst"/>
      <w:bookmarkEnd w:id="20"/>
      <w:r>
        <w:rPr>
          <w:b/>
          <w:sz w:val="46"/>
          <w:szCs w:val="46"/>
        </w:rPr>
        <w:t>ZeroDayPulse – Deep Explanation</w:t>
      </w:r>
    </w:p>
    <w:p>
      <w:pPr>
        <w:pStyle w:val="normal1"/>
        <w:jc w:val="both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jc w:val="both"/>
        <w:rPr>
          <w:b/>
          <w:sz w:val="34"/>
          <w:szCs w:val="34"/>
        </w:rPr>
      </w:pPr>
      <w:bookmarkStart w:id="21" w:name="_jnsyli37yhmd"/>
      <w:bookmarkEnd w:id="21"/>
      <w:r>
        <w:rPr>
          <w:b/>
          <w:sz w:val="34"/>
          <w:szCs w:val="34"/>
        </w:rPr>
        <w:t>3. Why this project is needed (in detail)</w:t>
      </w:r>
    </w:p>
    <w:p>
      <w:pPr>
        <w:pStyle w:val="normal1"/>
        <w:spacing w:lineRule="auto" w:line="240" w:before="240" w:after="240"/>
        <w:jc w:val="both"/>
        <w:rPr/>
      </w:pPr>
      <w:r>
        <w:rPr/>
        <w:t xml:space="preserve">Imagine your computer or website is like a </w:t>
      </w:r>
      <w:r>
        <w:rPr>
          <w:b/>
        </w:rPr>
        <w:t>castle</w:t>
      </w:r>
      <w:r>
        <w:rPr/>
        <w:t xml:space="preserve">. Hackers are sneaky burglars. Every software bug or vulnerability is like a </w:t>
      </w:r>
      <w:r>
        <w:rPr>
          <w:b/>
        </w:rPr>
        <w:t>small crack or unlocked window</w:t>
      </w:r>
      <w:r>
        <w:rPr/>
        <w:t xml:space="preserve"> in your castle.</w:t>
      </w:r>
    </w:p>
    <w:p>
      <w:pPr>
        <w:pStyle w:val="normal1"/>
        <w:numPr>
          <w:ilvl w:val="0"/>
          <w:numId w:val="9"/>
        </w:numPr>
        <w:spacing w:lineRule="auto" w:line="240" w:before="240" w:afterAutospacing="0" w:after="0"/>
        <w:ind w:hanging="360" w:left="720"/>
        <w:rPr/>
      </w:pPr>
      <w:r>
        <w:rPr>
          <w:b/>
        </w:rPr>
        <w:t>Problem:</w:t>
        <w:br/>
      </w:r>
    </w:p>
    <w:p>
      <w:pPr>
        <w:pStyle w:val="normal1"/>
        <w:numPr>
          <w:ilvl w:val="1"/>
          <w:numId w:val="9"/>
        </w:numPr>
        <w:spacing w:lineRule="auto" w:line="240" w:beforeAutospacing="0" w:before="0" w:afterAutospacing="0" w:after="0"/>
        <w:ind w:hanging="360" w:left="1440"/>
        <w:rPr/>
      </w:pPr>
      <w:r>
        <w:rPr/>
        <w:t>Hackers constantly look for these cracks.</w:t>
        <w:br/>
      </w:r>
    </w:p>
    <w:p>
      <w:pPr>
        <w:pStyle w:val="normal1"/>
        <w:numPr>
          <w:ilvl w:val="1"/>
          <w:numId w:val="9"/>
        </w:numPr>
        <w:spacing w:lineRule="auto" w:line="240" w:beforeAutospacing="0" w:before="0" w:afterAutospacing="0" w:after="0"/>
        <w:ind w:hanging="360" w:left="1440"/>
        <w:rPr/>
      </w:pPr>
      <w:r>
        <w:rPr/>
        <w:t xml:space="preserve">Some bugs are “zero-day” – meaning no one knows about them yet, so there’s </w:t>
      </w:r>
      <w:r>
        <w:rPr>
          <w:b/>
        </w:rPr>
        <w:t>no patch available</w:t>
      </w:r>
      <w:r>
        <w:rPr/>
        <w:t>.</w:t>
        <w:br/>
      </w:r>
    </w:p>
    <w:p>
      <w:pPr>
        <w:pStyle w:val="normal1"/>
        <w:numPr>
          <w:ilvl w:val="1"/>
          <w:numId w:val="9"/>
        </w:numPr>
        <w:spacing w:lineRule="auto" w:line="240" w:beforeAutospacing="0" w:before="0" w:afterAutospacing="0" w:after="0"/>
        <w:ind w:hanging="360" w:left="1440"/>
        <w:rPr/>
      </w:pPr>
      <w:r>
        <w:rPr/>
        <w:t xml:space="preserve">Security teams manually checking hundreds or thousands of CVEs (vulnerabilities) is </w:t>
      </w:r>
      <w:r>
        <w:rPr>
          <w:b/>
        </w:rPr>
        <w:t>slow and error-prone</w:t>
      </w:r>
      <w:r>
        <w:rPr/>
        <w:t>.</w:t>
        <w:br/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hanging="360" w:left="720"/>
        <w:rPr/>
      </w:pPr>
      <w:r>
        <w:rPr>
          <w:b/>
        </w:rPr>
        <w:t>Solution:</w:t>
        <w:br/>
      </w:r>
      <w:r>
        <w:rPr/>
        <w:t xml:space="preserve"> ZeroDayPulse </w:t>
      </w:r>
      <w:r>
        <w:rPr>
          <w:b/>
        </w:rPr>
        <w:t>automates the detection</w:t>
      </w:r>
      <w:r>
        <w:rPr/>
        <w:t xml:space="preserve">, </w:t>
      </w:r>
      <w:r>
        <w:rPr>
          <w:b/>
        </w:rPr>
        <w:t>predicts which vulnerabilities are critical</w:t>
      </w:r>
      <w:r>
        <w:rPr/>
        <w:t xml:space="preserve">, and </w:t>
      </w:r>
      <w:r>
        <w:rPr>
          <w:b/>
        </w:rPr>
        <w:t>shows everything in an easy dashboard</w:t>
      </w:r>
      <w:r>
        <w:rPr/>
        <w:t>.</w:t>
        <w:br/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hanging="360" w:left="720"/>
        <w:rPr/>
      </w:pPr>
      <w:r>
        <w:rPr>
          <w:b/>
        </w:rPr>
        <w:t>Benefit:</w:t>
        <w:br/>
      </w:r>
    </w:p>
    <w:p>
      <w:pPr>
        <w:pStyle w:val="normal1"/>
        <w:numPr>
          <w:ilvl w:val="1"/>
          <w:numId w:val="9"/>
        </w:numPr>
        <w:spacing w:lineRule="auto" w:line="240" w:beforeAutospacing="0" w:before="0" w:afterAutospacing="0" w:after="0"/>
        <w:ind w:hanging="360" w:left="1440"/>
        <w:rPr/>
      </w:pPr>
      <w:r>
        <w:rPr>
          <w:b/>
        </w:rPr>
        <w:t>Save time</w:t>
      </w:r>
      <w:r>
        <w:rPr>
          <w:rFonts w:eastAsia="Arial Unicode MS" w:cs="Arial Unicode MS" w:ascii="Arial Unicode MS" w:hAnsi="Arial Unicode MS"/>
        </w:rPr>
        <w:t xml:space="preserve"> → you don’t check each CVE manually.</w:t>
        <w:br/>
      </w:r>
    </w:p>
    <w:p>
      <w:pPr>
        <w:pStyle w:val="normal1"/>
        <w:numPr>
          <w:ilvl w:val="1"/>
          <w:numId w:val="9"/>
        </w:numPr>
        <w:spacing w:lineRule="auto" w:line="240" w:beforeAutospacing="0" w:before="0" w:afterAutospacing="0" w:after="0"/>
        <w:ind w:hanging="360" w:left="1440"/>
        <w:rPr/>
      </w:pPr>
      <w:r>
        <w:rPr>
          <w:b/>
        </w:rPr>
        <w:t>Prioritize fixes</w:t>
      </w:r>
      <w:r>
        <w:rPr>
          <w:rFonts w:eastAsia="Arial Unicode MS" w:cs="Arial Unicode MS" w:ascii="Arial Unicode MS" w:hAnsi="Arial Unicode MS"/>
        </w:rPr>
        <w:t xml:space="preserve"> → HIGH/CRITICAL vulnerabilities first.</w:t>
        <w:br/>
      </w:r>
    </w:p>
    <w:p>
      <w:pPr>
        <w:pStyle w:val="normal1"/>
        <w:numPr>
          <w:ilvl w:val="1"/>
          <w:numId w:val="9"/>
        </w:numPr>
        <w:spacing w:lineRule="auto" w:line="240" w:beforeAutospacing="0" w:before="0" w:after="240"/>
        <w:ind w:hanging="360" w:left="1440"/>
        <w:rPr/>
      </w:pPr>
      <w:r>
        <w:rPr>
          <w:b/>
        </w:rPr>
        <w:t>Prevent attacks</w:t>
      </w:r>
      <w:r>
        <w:rPr>
          <w:rFonts w:eastAsia="Arial Unicode MS" w:cs="Arial Unicode MS" w:ascii="Arial Unicode MS" w:hAnsi="Arial Unicode MS"/>
        </w:rPr>
        <w:t xml:space="preserve"> → reduces the chance hackers exploit unknown bugs.</w:t>
        <w:br/>
      </w:r>
    </w:p>
    <w:p>
      <w:pPr>
        <w:pStyle w:val="normal1"/>
        <w:spacing w:lineRule="auto" w:line="240" w:before="240" w:after="240"/>
        <w:jc w:val="both"/>
        <w:rPr>
          <w:b/>
        </w:rPr>
      </w:pPr>
      <w:r>
        <w:rPr>
          <w:b/>
        </w:rPr>
        <w:t>Analogy:</w:t>
      </w:r>
    </w:p>
    <w:p>
      <w:pPr>
        <w:pStyle w:val="normal1"/>
        <w:spacing w:lineRule="auto" w:line="240" w:before="240" w:after="240"/>
        <w:ind w:hanging="0" w:left="600" w:right="600"/>
        <w:jc w:val="both"/>
        <w:rPr/>
      </w:pPr>
      <w:r>
        <w:rPr/>
        <w:t xml:space="preserve">Imagine if your castle had </w:t>
      </w:r>
      <w:r>
        <w:rPr>
          <w:b/>
        </w:rPr>
        <w:t>a smart robot</w:t>
      </w:r>
      <w:r>
        <w:rPr/>
        <w:t xml:space="preserve"> that scans every wall, window, and gate, and tells you which cracks could let burglars in TODAY. That’s ZeroDayPulse. 🤖🛡️</w:t>
      </w:r>
    </w:p>
    <w:p>
      <w:pPr>
        <w:pStyle w:val="normal1"/>
        <w:jc w:val="both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jc w:val="both"/>
        <w:rPr>
          <w:b/>
          <w:sz w:val="34"/>
          <w:szCs w:val="34"/>
        </w:rPr>
      </w:pPr>
      <w:bookmarkStart w:id="22" w:name="_en0gohuuj9hn"/>
      <w:bookmarkEnd w:id="22"/>
      <w:r>
        <w:rPr>
          <w:b/>
          <w:sz w:val="34"/>
          <w:szCs w:val="34"/>
        </w:rPr>
        <w:t>5. AI &amp; Algorithms (explained clearly)</w:t>
      </w:r>
    </w:p>
    <w:p>
      <w:pPr>
        <w:pStyle w:val="Heading3"/>
        <w:keepNext w:val="false"/>
        <w:keepLines w:val="false"/>
        <w:spacing w:lineRule="auto" w:line="240" w:before="280" w:after="80"/>
        <w:jc w:val="both"/>
        <w:rPr>
          <w:b/>
          <w:color w:val="000000"/>
          <w:sz w:val="26"/>
          <w:szCs w:val="26"/>
        </w:rPr>
      </w:pPr>
      <w:bookmarkStart w:id="23" w:name="_fcpo8iwl3ct9"/>
      <w:bookmarkEnd w:id="23"/>
      <w:r>
        <w:rPr>
          <w:b/>
          <w:color w:val="000000"/>
          <w:sz w:val="26"/>
          <w:szCs w:val="26"/>
        </w:rPr>
        <w:t>Random Forest Classifier</w:t>
      </w:r>
    </w:p>
    <w:p>
      <w:pPr>
        <w:pStyle w:val="normal1"/>
        <w:numPr>
          <w:ilvl w:val="0"/>
          <w:numId w:val="20"/>
        </w:numPr>
        <w:spacing w:lineRule="auto" w:line="240" w:before="240" w:afterAutospacing="0" w:after="0"/>
        <w:ind w:hanging="360" w:left="720"/>
        <w:rPr/>
      </w:pPr>
      <w:r>
        <w:rPr/>
        <w:t xml:space="preserve">Think of it like a </w:t>
      </w:r>
      <w:r>
        <w:rPr>
          <w:b/>
        </w:rPr>
        <w:t>forest full of decision trees</w:t>
      </w:r>
      <w:r>
        <w:rPr/>
        <w:t>.</w:t>
        <w:br/>
      </w:r>
    </w:p>
    <w:p>
      <w:pPr>
        <w:pStyle w:val="normal1"/>
        <w:numPr>
          <w:ilvl w:val="0"/>
          <w:numId w:val="20"/>
        </w:numPr>
        <w:spacing w:lineRule="auto" w:line="240" w:beforeAutospacing="0" w:before="0" w:afterAutospacing="0" w:after="0"/>
        <w:ind w:hanging="360" w:left="720"/>
        <w:rPr/>
      </w:pPr>
      <w:r>
        <w:rPr/>
        <w:t xml:space="preserve">Each </w:t>
      </w:r>
      <w:r>
        <w:rPr>
          <w:b/>
        </w:rPr>
        <w:t>decision tree</w:t>
      </w:r>
      <w:r>
        <w:rPr/>
        <w:t xml:space="preserve"> asks a series of yes/no questions to predict if a vulnerability is HIGH/CRITICAL or LOW/MEDIUM.</w:t>
        <w:br/>
      </w:r>
    </w:p>
    <w:p>
      <w:pPr>
        <w:pStyle w:val="normal1"/>
        <w:numPr>
          <w:ilvl w:val="0"/>
          <w:numId w:val="20"/>
        </w:numPr>
        <w:spacing w:lineRule="auto" w:line="240" w:beforeAutospacing="0" w:before="0" w:after="240"/>
        <w:ind w:hanging="360" w:left="720"/>
        <w:rPr/>
      </w:pPr>
      <w:r>
        <w:rPr/>
        <w:t xml:space="preserve">Random Forest combines </w:t>
      </w:r>
      <w:r>
        <w:rPr>
          <w:b/>
        </w:rPr>
        <w:t>many trees’ decisions</w:t>
      </w:r>
      <w:r>
        <w:rPr/>
        <w:t xml:space="preserve"> to get a more accurate prediction.</w:t>
        <w:br/>
      </w:r>
    </w:p>
    <w:p>
      <w:pPr>
        <w:pStyle w:val="normal1"/>
        <w:spacing w:lineRule="auto" w:line="240" w:before="240" w:after="240"/>
        <w:jc w:val="both"/>
        <w:rPr>
          <w:b/>
        </w:rPr>
      </w:pPr>
      <w:r>
        <w:rPr>
          <w:b/>
        </w:rPr>
        <w:t>Why Random Forest?</w:t>
      </w:r>
    </w:p>
    <w:p>
      <w:pPr>
        <w:pStyle w:val="normal1"/>
        <w:numPr>
          <w:ilvl w:val="0"/>
          <w:numId w:val="3"/>
        </w:numPr>
        <w:spacing w:lineRule="auto" w:line="240" w:before="240" w:afterAutospacing="0" w:after="0"/>
        <w:ind w:hanging="360" w:left="720"/>
        <w:rPr/>
      </w:pPr>
      <w:r>
        <w:rPr/>
        <w:t xml:space="preserve">Works well with both </w:t>
      </w:r>
      <w:r>
        <w:rPr>
          <w:b/>
        </w:rPr>
        <w:t>numerical (text features converted) and categorical features</w:t>
      </w:r>
      <w:r>
        <w:rPr/>
        <w:t>.</w:t>
        <w:br/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left="720"/>
        <w:rPr/>
      </w:pPr>
      <w:r>
        <w:rPr/>
        <w:t xml:space="preserve">Handles </w:t>
      </w:r>
      <w:r>
        <w:rPr>
          <w:b/>
        </w:rPr>
        <w:t>large datasets</w:t>
      </w:r>
      <w:r>
        <w:rPr/>
        <w:t xml:space="preserve"> efficiently.</w:t>
        <w:br/>
      </w:r>
    </w:p>
    <w:p>
      <w:pPr>
        <w:pStyle w:val="normal1"/>
        <w:numPr>
          <w:ilvl w:val="0"/>
          <w:numId w:val="3"/>
        </w:numPr>
        <w:spacing w:lineRule="auto" w:line="240" w:beforeAutospacing="0" w:before="0" w:after="240"/>
        <w:ind w:hanging="360" w:left="720"/>
        <w:rPr/>
      </w:pPr>
      <w:r>
        <w:rPr/>
        <w:t xml:space="preserve">Less prone to </w:t>
      </w:r>
      <w:r>
        <w:rPr>
          <w:b/>
        </w:rPr>
        <w:t>overfitting</w:t>
      </w:r>
      <w:r>
        <w:rPr/>
        <w:t xml:space="preserve"> (compared to a single tree).</w:t>
        <w:br/>
      </w:r>
    </w:p>
    <w:p>
      <w:pPr>
        <w:pStyle w:val="normal1"/>
        <w:spacing w:lineRule="auto" w:line="240" w:before="240" w:after="240"/>
        <w:jc w:val="both"/>
        <w:rPr>
          <w:b/>
        </w:rPr>
      </w:pPr>
      <w:r>
        <w:rPr>
          <w:b/>
        </w:rPr>
        <w:t>Analogy:</w:t>
      </w:r>
    </w:p>
    <w:p>
      <w:pPr>
        <w:pStyle w:val="normal1"/>
        <w:spacing w:lineRule="auto" w:line="240" w:before="240" w:after="240"/>
        <w:ind w:hanging="0" w:left="600" w:right="600"/>
        <w:jc w:val="both"/>
        <w:rPr/>
      </w:pPr>
      <w:r>
        <w:rPr/>
        <w:t xml:space="preserve">It’s like asking </w:t>
      </w:r>
      <w:r>
        <w:rPr>
          <w:b/>
        </w:rPr>
        <w:t>20 friends</w:t>
      </w:r>
      <w:r>
        <w:rPr/>
        <w:t xml:space="preserve"> whether a bug is dangerous. Each friend gives an opinion, then you take the </w:t>
      </w:r>
      <w:r>
        <w:rPr>
          <w:b/>
        </w:rPr>
        <w:t>majority vote</w:t>
      </w:r>
      <w:r>
        <w:rPr/>
        <w:t>. That’s more reliable than trusting just one friend.</w:t>
      </w:r>
    </w:p>
    <w:p>
      <w:pPr>
        <w:pStyle w:val="normal1"/>
        <w:jc w:val="both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jc w:val="both"/>
        <w:rPr>
          <w:b/>
          <w:color w:val="000000"/>
          <w:sz w:val="26"/>
          <w:szCs w:val="26"/>
        </w:rPr>
      </w:pPr>
      <w:bookmarkStart w:id="24" w:name="_c1b70xvlqoyq"/>
      <w:bookmarkEnd w:id="24"/>
      <w:r>
        <w:rPr>
          <w:b/>
          <w:color w:val="000000"/>
          <w:sz w:val="26"/>
          <w:szCs w:val="26"/>
        </w:rPr>
        <w:t>TF-IDF (Text Features)</w:t>
      </w:r>
    </w:p>
    <w:p>
      <w:pPr>
        <w:pStyle w:val="normal1"/>
        <w:numPr>
          <w:ilvl w:val="0"/>
          <w:numId w:val="11"/>
        </w:numPr>
        <w:spacing w:lineRule="auto" w:line="240" w:before="240" w:afterAutospacing="0" w:after="0"/>
        <w:ind w:hanging="360" w:left="720"/>
        <w:rPr/>
      </w:pPr>
      <w:r>
        <w:rPr>
          <w:b/>
        </w:rPr>
        <w:t>TF-IDF = Term Frequency – Inverse Document Frequency</w:t>
      </w:r>
      <w:r>
        <w:rPr/>
        <w:t>.</w:t>
        <w:br/>
      </w:r>
    </w:p>
    <w:p>
      <w:pPr>
        <w:pStyle w:val="normal1"/>
        <w:numPr>
          <w:ilvl w:val="0"/>
          <w:numId w:val="11"/>
        </w:numPr>
        <w:spacing w:lineRule="auto" w:line="240" w:beforeAutospacing="0" w:before="0" w:after="240"/>
        <w:ind w:hanging="360" w:left="720"/>
        <w:rPr/>
      </w:pPr>
      <w:r>
        <w:rPr/>
        <w:t xml:space="preserve">Converts </w:t>
      </w:r>
      <w:r>
        <w:rPr>
          <w:b/>
        </w:rPr>
        <w:t>text descriptions of CVEs</w:t>
      </w:r>
      <w:r>
        <w:rPr/>
        <w:t xml:space="preserve"> into numbers that the AI can understand.</w:t>
        <w:br/>
      </w:r>
    </w:p>
    <w:p>
      <w:pPr>
        <w:pStyle w:val="normal1"/>
        <w:spacing w:lineRule="auto" w:line="240" w:before="240" w:after="240"/>
        <w:jc w:val="both"/>
        <w:rPr>
          <w:b/>
        </w:rPr>
      </w:pPr>
      <w:r>
        <w:rPr>
          <w:b/>
        </w:rPr>
        <w:t>How it works:</w:t>
      </w:r>
    </w:p>
    <w:p>
      <w:pPr>
        <w:pStyle w:val="normal1"/>
        <w:numPr>
          <w:ilvl w:val="0"/>
          <w:numId w:val="34"/>
        </w:numPr>
        <w:spacing w:lineRule="auto" w:line="240" w:before="240" w:afterAutospacing="0" w:after="0"/>
        <w:ind w:hanging="360" w:left="720"/>
        <w:rPr/>
      </w:pPr>
      <w:r>
        <w:rPr/>
        <w:t>Counts how often a word appears in a CVE description.</w:t>
        <w:br/>
      </w:r>
    </w:p>
    <w:p>
      <w:pPr>
        <w:pStyle w:val="normal1"/>
        <w:numPr>
          <w:ilvl w:val="0"/>
          <w:numId w:val="34"/>
        </w:numPr>
        <w:spacing w:lineRule="auto" w:line="240" w:beforeAutospacing="0" w:before="0" w:afterAutospacing="0" w:after="0"/>
        <w:ind w:hanging="360" w:left="720"/>
        <w:rPr/>
      </w:pPr>
      <w:r>
        <w:rPr/>
        <w:t>Reduces importance for common words (like “the”, “and”) and increases importance for rare but meaningful words (“remote”, “buffer overflow”).</w:t>
        <w:br/>
      </w:r>
    </w:p>
    <w:p>
      <w:pPr>
        <w:pStyle w:val="normal1"/>
        <w:numPr>
          <w:ilvl w:val="0"/>
          <w:numId w:val="34"/>
        </w:numPr>
        <w:spacing w:lineRule="auto" w:line="240" w:beforeAutospacing="0" w:before="0" w:after="240"/>
        <w:ind w:hanging="360" w:left="720"/>
        <w:rPr/>
      </w:pPr>
      <w:r>
        <w:rPr>
          <w:rFonts w:eastAsia="Arial Unicode MS" w:cs="Arial Unicode MS" w:ascii="Arial Unicode MS" w:hAnsi="Arial Unicode MS"/>
        </w:rPr>
        <w:t xml:space="preserve">Turns text → </w:t>
      </w:r>
      <w:r>
        <w:rPr>
          <w:b/>
        </w:rPr>
        <w:t>numerical vector</w:t>
      </w:r>
      <w:r>
        <w:rPr>
          <w:rFonts w:eastAsia="Arial Unicode MS" w:cs="Arial Unicode MS" w:ascii="Arial Unicode MS" w:hAnsi="Arial Unicode MS"/>
        </w:rPr>
        <w:t xml:space="preserve"> → Random Forest can process it.</w:t>
        <w:br/>
      </w:r>
    </w:p>
    <w:p>
      <w:pPr>
        <w:pStyle w:val="normal1"/>
        <w:spacing w:lineRule="auto" w:line="240" w:before="240" w:after="240"/>
        <w:jc w:val="both"/>
        <w:rPr>
          <w:b/>
        </w:rPr>
      </w:pPr>
      <w:r>
        <w:rPr>
          <w:b/>
        </w:rPr>
        <w:t>Analogy:</w:t>
      </w:r>
    </w:p>
    <w:p>
      <w:pPr>
        <w:pStyle w:val="normal1"/>
        <w:spacing w:lineRule="auto" w:line="240" w:before="240" w:after="240"/>
        <w:ind w:hanging="0" w:left="600" w:right="600"/>
        <w:jc w:val="both"/>
        <w:rPr/>
      </w:pPr>
      <w:r>
        <w:rPr/>
        <w:t xml:space="preserve">It’s like turning a paragraph into a </w:t>
      </w:r>
      <w:r>
        <w:rPr>
          <w:b/>
        </w:rPr>
        <w:t>map of important keywords</w:t>
      </w:r>
      <w:r>
        <w:rPr/>
        <w:t xml:space="preserve"> so your AI knows what to focus on.</w:t>
      </w:r>
    </w:p>
    <w:p>
      <w:pPr>
        <w:pStyle w:val="normal1"/>
        <w:jc w:val="both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jc w:val="both"/>
        <w:rPr>
          <w:b/>
          <w:sz w:val="34"/>
          <w:szCs w:val="34"/>
        </w:rPr>
      </w:pPr>
      <w:bookmarkStart w:id="25" w:name="_64pm66uwx0zg"/>
      <w:bookmarkEnd w:id="25"/>
      <w:r>
        <w:rPr>
          <w:b/>
          <w:sz w:val="34"/>
          <w:szCs w:val="34"/>
        </w:rPr>
        <w:t>6. Technical Stack (deep explanation)</w:t>
      </w:r>
    </w:p>
    <w:p>
      <w:pPr>
        <w:pStyle w:val="Heading3"/>
        <w:keepNext w:val="false"/>
        <w:keepLines w:val="false"/>
        <w:spacing w:lineRule="auto" w:line="240" w:before="280" w:after="80"/>
        <w:jc w:val="both"/>
        <w:rPr>
          <w:b/>
          <w:color w:val="000000"/>
          <w:sz w:val="26"/>
          <w:szCs w:val="26"/>
        </w:rPr>
      </w:pPr>
      <w:bookmarkStart w:id="26" w:name="_gdswq79z88x1"/>
      <w:bookmarkEnd w:id="26"/>
      <w:r>
        <w:rPr>
          <w:b/>
          <w:color w:val="000000"/>
          <w:sz w:val="26"/>
          <w:szCs w:val="26"/>
        </w:rPr>
        <w:t>Language: Python</w:t>
      </w:r>
    </w:p>
    <w:p>
      <w:pPr>
        <w:pStyle w:val="normal1"/>
        <w:numPr>
          <w:ilvl w:val="0"/>
          <w:numId w:val="19"/>
        </w:numPr>
        <w:spacing w:lineRule="auto" w:line="240" w:before="240" w:afterAutospacing="0" w:after="0"/>
        <w:ind w:hanging="360" w:left="720"/>
        <w:rPr/>
      </w:pPr>
      <w:r>
        <w:rPr/>
        <w:t>Why Python?</w:t>
        <w:br/>
      </w:r>
    </w:p>
    <w:p>
      <w:pPr>
        <w:pStyle w:val="normal1"/>
        <w:numPr>
          <w:ilvl w:val="1"/>
          <w:numId w:val="19"/>
        </w:numPr>
        <w:spacing w:lineRule="auto" w:line="240" w:beforeAutospacing="0" w:before="0" w:afterAutospacing="0" w:after="0"/>
        <w:ind w:hanging="360" w:left="1440"/>
        <w:rPr/>
      </w:pPr>
      <w:r>
        <w:rPr>
          <w:rFonts w:eastAsia="Arial Unicode MS" w:cs="Arial Unicode MS" w:ascii="Arial Unicode MS" w:hAnsi="Arial Unicode MS"/>
        </w:rPr>
        <w:t>Easy to read and write → good for rapid development.</w:t>
        <w:br/>
      </w:r>
    </w:p>
    <w:p>
      <w:pPr>
        <w:pStyle w:val="normal1"/>
        <w:numPr>
          <w:ilvl w:val="1"/>
          <w:numId w:val="19"/>
        </w:numPr>
        <w:spacing w:lineRule="auto" w:line="240" w:beforeAutospacing="0" w:before="0" w:afterAutospacing="0" w:after="0"/>
        <w:ind w:hanging="360" w:left="1440"/>
        <w:rPr/>
      </w:pPr>
      <w:r>
        <w:rPr/>
        <w:t xml:space="preserve">Large ecosystem of </w:t>
      </w:r>
      <w:r>
        <w:rPr>
          <w:b/>
        </w:rPr>
        <w:t>AI/ML libraries</w:t>
      </w:r>
      <w:r>
        <w:rPr/>
        <w:t xml:space="preserve"> (scikit-learn, pandas, numpy).</w:t>
        <w:br/>
      </w:r>
    </w:p>
    <w:p>
      <w:pPr>
        <w:pStyle w:val="normal1"/>
        <w:numPr>
          <w:ilvl w:val="1"/>
          <w:numId w:val="19"/>
        </w:numPr>
        <w:spacing w:lineRule="auto" w:line="240" w:beforeAutospacing="0" w:before="0" w:afterAutospacing="0" w:after="0"/>
        <w:ind w:hanging="360" w:left="1440"/>
        <w:rPr/>
      </w:pPr>
      <w:r>
        <w:rPr/>
        <w:t xml:space="preserve">Works well with </w:t>
      </w:r>
      <w:r>
        <w:rPr>
          <w:b/>
        </w:rPr>
        <w:t>web dashboards</w:t>
      </w:r>
      <w:r>
        <w:rPr/>
        <w:t xml:space="preserve"> (Streamlit).</w:t>
        <w:br/>
      </w:r>
    </w:p>
    <w:p>
      <w:pPr>
        <w:pStyle w:val="normal1"/>
        <w:numPr>
          <w:ilvl w:val="1"/>
          <w:numId w:val="19"/>
        </w:numPr>
        <w:spacing w:lineRule="auto" w:line="240" w:beforeAutospacing="0" w:before="0" w:after="240"/>
        <w:ind w:hanging="360" w:left="1440"/>
        <w:rPr/>
      </w:pPr>
      <w:r>
        <w:rPr/>
        <w:t>Handles APIs, CSVs, charts easily.</w:t>
        <w:br/>
      </w:r>
    </w:p>
    <w:p>
      <w:pPr>
        <w:pStyle w:val="normal1"/>
        <w:jc w:val="both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jc w:val="both"/>
        <w:rPr>
          <w:b/>
          <w:color w:val="000000"/>
          <w:sz w:val="26"/>
          <w:szCs w:val="26"/>
        </w:rPr>
      </w:pPr>
      <w:bookmarkStart w:id="27" w:name="_p4o3n7l8hy2"/>
      <w:bookmarkEnd w:id="27"/>
      <w:r>
        <w:rPr>
          <w:b/>
          <w:color w:val="000000"/>
          <w:sz w:val="26"/>
          <w:szCs w:val="26"/>
        </w:rPr>
        <w:t>Dashboard: Streamlit</w:t>
      </w:r>
    </w:p>
    <w:p>
      <w:pPr>
        <w:pStyle w:val="normal1"/>
        <w:numPr>
          <w:ilvl w:val="0"/>
          <w:numId w:val="29"/>
        </w:numPr>
        <w:spacing w:lineRule="auto" w:line="240" w:before="240" w:afterAutospacing="0" w:after="0"/>
        <w:ind w:hanging="360" w:left="720"/>
        <w:rPr/>
      </w:pPr>
      <w:r>
        <w:rPr/>
        <w:t xml:space="preserve">Streamlit is a </w:t>
      </w:r>
      <w:r>
        <w:rPr>
          <w:b/>
        </w:rPr>
        <w:t>Python framework</w:t>
      </w:r>
      <w:r>
        <w:rPr/>
        <w:t xml:space="preserve"> for building </w:t>
      </w:r>
      <w:r>
        <w:rPr>
          <w:b/>
        </w:rPr>
        <w:t>interactive web apps</w:t>
      </w:r>
      <w:r>
        <w:rPr/>
        <w:t xml:space="preserve"> for data and AI.</w:t>
        <w:br/>
      </w:r>
    </w:p>
    <w:p>
      <w:pPr>
        <w:pStyle w:val="normal1"/>
        <w:numPr>
          <w:ilvl w:val="0"/>
          <w:numId w:val="29"/>
        </w:numPr>
        <w:spacing w:lineRule="auto" w:line="240" w:beforeAutospacing="0" w:before="0" w:afterAutospacing="0" w:after="0"/>
        <w:ind w:hanging="360" w:left="720"/>
        <w:rPr/>
      </w:pPr>
      <w:r>
        <w:rPr/>
        <w:t>Why Streamlit?</w:t>
        <w:br/>
      </w:r>
    </w:p>
    <w:p>
      <w:pPr>
        <w:pStyle w:val="normal1"/>
        <w:numPr>
          <w:ilvl w:val="1"/>
          <w:numId w:val="29"/>
        </w:numPr>
        <w:spacing w:lineRule="auto" w:line="240" w:beforeAutospacing="0" w:before="0" w:afterAutospacing="0" w:after="0"/>
        <w:ind w:hanging="360" w:left="1440"/>
        <w:rPr/>
      </w:pPr>
      <w:r>
        <w:rPr/>
        <w:t xml:space="preserve">Turns Python scripts into </w:t>
      </w:r>
      <w:r>
        <w:rPr>
          <w:b/>
        </w:rPr>
        <w:t>web apps in minutes</w:t>
      </w:r>
      <w:r>
        <w:rPr/>
        <w:t>.</w:t>
        <w:br/>
      </w:r>
    </w:p>
    <w:p>
      <w:pPr>
        <w:pStyle w:val="normal1"/>
        <w:numPr>
          <w:ilvl w:val="1"/>
          <w:numId w:val="29"/>
        </w:numPr>
        <w:spacing w:lineRule="auto" w:line="240" w:beforeAutospacing="0" w:before="0" w:afterAutospacing="0" w:after="0"/>
        <w:ind w:hanging="360" w:left="1440"/>
        <w:rPr/>
      </w:pPr>
      <w:r>
        <w:rPr/>
        <w:t xml:space="preserve">Supports </w:t>
      </w:r>
      <w:r>
        <w:rPr>
          <w:b/>
        </w:rPr>
        <w:t>tables, charts, filters, and interactive widgets</w:t>
      </w:r>
      <w:r>
        <w:rPr/>
        <w:t>.</w:t>
        <w:br/>
      </w:r>
    </w:p>
    <w:p>
      <w:pPr>
        <w:pStyle w:val="normal1"/>
        <w:numPr>
          <w:ilvl w:val="1"/>
          <w:numId w:val="29"/>
        </w:numPr>
        <w:spacing w:lineRule="auto" w:line="240" w:beforeAutospacing="0" w:before="0" w:after="240"/>
        <w:ind w:hanging="360" w:left="1440"/>
        <w:rPr/>
      </w:pPr>
      <w:r>
        <w:rPr/>
        <w:t>No need for HTML/CSS/JS.</w:t>
        <w:br/>
      </w:r>
    </w:p>
    <w:p>
      <w:pPr>
        <w:pStyle w:val="normal1"/>
        <w:spacing w:lineRule="auto" w:line="240" w:before="240" w:after="240"/>
        <w:jc w:val="both"/>
        <w:rPr>
          <w:b/>
        </w:rPr>
      </w:pPr>
      <w:r>
        <w:rPr>
          <w:b/>
        </w:rPr>
        <w:t>Analogy:</w:t>
      </w:r>
    </w:p>
    <w:p>
      <w:pPr>
        <w:pStyle w:val="normal1"/>
        <w:spacing w:lineRule="auto" w:line="240" w:before="240" w:after="240"/>
        <w:ind w:hanging="0" w:left="600" w:right="600"/>
        <w:jc w:val="both"/>
        <w:rPr/>
      </w:pPr>
      <w:r>
        <w:rPr>
          <w:rFonts w:eastAsia="Arial Unicode MS" w:cs="Arial Unicode MS" w:ascii="Arial Unicode MS" w:hAnsi="Arial Unicode MS"/>
        </w:rPr>
        <w:t>Streamlit is like a magic wand: Python code → live dashboard with just a few lines.</w:t>
      </w:r>
    </w:p>
    <w:p>
      <w:pPr>
        <w:pStyle w:val="normal1"/>
        <w:jc w:val="both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jc w:val="both"/>
        <w:rPr>
          <w:b/>
          <w:color w:val="000000"/>
          <w:sz w:val="26"/>
          <w:szCs w:val="26"/>
        </w:rPr>
      </w:pPr>
      <w:bookmarkStart w:id="28" w:name="_5nt5kkxdwn6"/>
      <w:bookmarkEnd w:id="28"/>
      <w:r>
        <w:rPr>
          <w:b/>
          <w:color w:val="000000"/>
          <w:sz w:val="26"/>
          <w:szCs w:val="26"/>
        </w:rPr>
        <w:t>Data Handling: Pandas &amp; NumPy</w:t>
      </w:r>
    </w:p>
    <w:p>
      <w:pPr>
        <w:pStyle w:val="normal1"/>
        <w:numPr>
          <w:ilvl w:val="0"/>
          <w:numId w:val="30"/>
        </w:numPr>
        <w:spacing w:lineRule="auto" w:line="240" w:before="240" w:afterAutospacing="0" w:after="0"/>
        <w:ind w:hanging="360" w:left="720"/>
        <w:rPr/>
      </w:pPr>
      <w:r>
        <w:rPr>
          <w:b/>
        </w:rPr>
        <w:t>Pandas:</w:t>
        <w:br/>
      </w:r>
    </w:p>
    <w:p>
      <w:pPr>
        <w:pStyle w:val="normal1"/>
        <w:numPr>
          <w:ilvl w:val="1"/>
          <w:numId w:val="30"/>
        </w:numPr>
        <w:spacing w:lineRule="auto" w:line="240" w:beforeAutospacing="0" w:before="0" w:afterAutospacing="0" w:after="0"/>
        <w:ind w:hanging="360" w:left="1440"/>
        <w:rPr/>
      </w:pPr>
      <w:r>
        <w:rPr>
          <w:rFonts w:eastAsia="Arial Unicode MS" w:cs="Arial Unicode MS" w:ascii="Arial Unicode MS" w:hAnsi="Arial Unicode MS"/>
        </w:rPr>
        <w:t>Handles tabular data (like Excel sheets) → CVEs, predictions, filters.</w:t>
        <w:br/>
      </w:r>
    </w:p>
    <w:p>
      <w:pPr>
        <w:pStyle w:val="normal1"/>
        <w:numPr>
          <w:ilvl w:val="1"/>
          <w:numId w:val="30"/>
        </w:numPr>
        <w:spacing w:lineRule="auto" w:line="240" w:beforeAutospacing="0" w:before="0" w:afterAutospacing="0" w:after="0"/>
        <w:ind w:hanging="360" w:left="1440"/>
        <w:rPr/>
      </w:pPr>
      <w:r>
        <w:rPr/>
        <w:t xml:space="preserve">Allows easy </w:t>
      </w:r>
      <w:r>
        <w:rPr>
          <w:b/>
        </w:rPr>
        <w:t>search, filter, sort, join</w:t>
      </w:r>
      <w:r>
        <w:rPr/>
        <w:t xml:space="preserve"> operations.</w:t>
        <w:br/>
      </w:r>
    </w:p>
    <w:p>
      <w:pPr>
        <w:pStyle w:val="normal1"/>
        <w:numPr>
          <w:ilvl w:val="0"/>
          <w:numId w:val="30"/>
        </w:numPr>
        <w:spacing w:lineRule="auto" w:line="240" w:beforeAutospacing="0" w:before="0" w:afterAutospacing="0" w:after="0"/>
        <w:ind w:hanging="360" w:left="720"/>
        <w:rPr/>
      </w:pPr>
      <w:r>
        <w:rPr>
          <w:b/>
        </w:rPr>
        <w:t>NumPy:</w:t>
        <w:br/>
      </w:r>
    </w:p>
    <w:p>
      <w:pPr>
        <w:pStyle w:val="normal1"/>
        <w:numPr>
          <w:ilvl w:val="1"/>
          <w:numId w:val="30"/>
        </w:numPr>
        <w:spacing w:lineRule="auto" w:line="240" w:beforeAutospacing="0" w:before="0" w:afterAutospacing="0" w:after="0"/>
        <w:ind w:hanging="360" w:left="1440"/>
        <w:rPr/>
      </w:pPr>
      <w:r>
        <w:rPr/>
        <w:t>Handles numerical arrays efficiently.</w:t>
        <w:br/>
      </w:r>
    </w:p>
    <w:p>
      <w:pPr>
        <w:pStyle w:val="normal1"/>
        <w:numPr>
          <w:ilvl w:val="1"/>
          <w:numId w:val="30"/>
        </w:numPr>
        <w:spacing w:lineRule="auto" w:line="240" w:beforeAutospacing="0" w:before="0" w:after="240"/>
        <w:ind w:hanging="360" w:left="1440"/>
        <w:rPr/>
      </w:pPr>
      <w:r>
        <w:rPr/>
        <w:t xml:space="preserve">Used for </w:t>
      </w:r>
      <w:r>
        <w:rPr>
          <w:b/>
        </w:rPr>
        <w:t>matrix operations</w:t>
      </w:r>
      <w:r>
        <w:rPr/>
        <w:t>, like combining TF-IDF text features with categorical features for AI.</w:t>
        <w:br/>
      </w:r>
    </w:p>
    <w:p>
      <w:pPr>
        <w:pStyle w:val="normal1"/>
        <w:spacing w:lineRule="auto" w:line="240" w:before="240" w:after="240"/>
        <w:jc w:val="both"/>
        <w:rPr>
          <w:b/>
        </w:rPr>
      </w:pPr>
      <w:r>
        <w:rPr>
          <w:b/>
        </w:rPr>
        <w:t>Analogy:</w:t>
      </w:r>
    </w:p>
    <w:p>
      <w:pPr>
        <w:pStyle w:val="normal1"/>
        <w:spacing w:lineRule="auto" w:line="240" w:before="240" w:after="240"/>
        <w:ind w:hanging="0" w:left="600" w:right="600"/>
        <w:jc w:val="both"/>
        <w:rPr/>
      </w:pPr>
      <w:r>
        <w:rPr/>
        <w:t xml:space="preserve">Pandas = your </w:t>
      </w:r>
      <w:r>
        <w:rPr>
          <w:b/>
        </w:rPr>
        <w:t>data notebook</w:t>
      </w:r>
      <w:r>
        <w:rPr/>
        <w:t xml:space="preserve">, NumPy = your </w:t>
      </w:r>
      <w:r>
        <w:rPr>
          <w:b/>
        </w:rPr>
        <w:t>calculator for big numbers</w:t>
      </w:r>
      <w:r>
        <w:rPr/>
        <w:t>.</w:t>
      </w:r>
    </w:p>
    <w:p>
      <w:pPr>
        <w:pStyle w:val="normal1"/>
        <w:jc w:val="both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jc w:val="both"/>
        <w:rPr>
          <w:b/>
          <w:color w:val="000000"/>
          <w:sz w:val="26"/>
          <w:szCs w:val="26"/>
        </w:rPr>
      </w:pPr>
      <w:bookmarkStart w:id="29" w:name="_2pwgbyfys94u"/>
      <w:bookmarkEnd w:id="29"/>
      <w:r>
        <w:rPr>
          <w:b/>
          <w:color w:val="000000"/>
          <w:sz w:val="26"/>
          <w:szCs w:val="26"/>
        </w:rPr>
        <w:t>Charts: Plotly</w:t>
      </w:r>
    </w:p>
    <w:p>
      <w:pPr>
        <w:pStyle w:val="normal1"/>
        <w:numPr>
          <w:ilvl w:val="0"/>
          <w:numId w:val="26"/>
        </w:numPr>
        <w:spacing w:lineRule="auto" w:line="240" w:before="240" w:afterAutospacing="0" w:after="0"/>
        <w:ind w:hanging="360" w:left="720"/>
        <w:rPr/>
      </w:pPr>
      <w:r>
        <w:rPr/>
        <w:t xml:space="preserve">Plotly is a </w:t>
      </w:r>
      <w:r>
        <w:rPr>
          <w:b/>
        </w:rPr>
        <w:t>Python library</w:t>
      </w:r>
      <w:r>
        <w:rPr/>
        <w:t xml:space="preserve"> for interactive charts (bar, pie, scatter).</w:t>
        <w:br/>
      </w:r>
    </w:p>
    <w:p>
      <w:pPr>
        <w:pStyle w:val="normal1"/>
        <w:numPr>
          <w:ilvl w:val="0"/>
          <w:numId w:val="26"/>
        </w:numPr>
        <w:spacing w:lineRule="auto" w:line="240" w:beforeAutospacing="0" w:before="0" w:afterAutospacing="0" w:after="0"/>
        <w:ind w:hanging="360" w:left="720"/>
        <w:rPr/>
      </w:pPr>
      <w:r>
        <w:rPr/>
        <w:t>Why Plotly?</w:t>
        <w:br/>
      </w:r>
    </w:p>
    <w:p>
      <w:pPr>
        <w:pStyle w:val="normal1"/>
        <w:numPr>
          <w:ilvl w:val="1"/>
          <w:numId w:val="26"/>
        </w:numPr>
        <w:spacing w:lineRule="auto" w:line="240" w:beforeAutospacing="0" w:before="0" w:afterAutospacing="0" w:after="0"/>
        <w:ind w:hanging="360" w:left="1440"/>
        <w:rPr/>
      </w:pPr>
      <w:r>
        <w:rPr>
          <w:rFonts w:eastAsia="Arial Unicode MS" w:cs="Arial Unicode MS" w:ascii="Arial Unicode MS" w:hAnsi="Arial Unicode MS"/>
        </w:rPr>
        <w:t>Interactive → hover for info, zoom, click.</w:t>
        <w:br/>
      </w:r>
    </w:p>
    <w:p>
      <w:pPr>
        <w:pStyle w:val="normal1"/>
        <w:numPr>
          <w:ilvl w:val="1"/>
          <w:numId w:val="26"/>
        </w:numPr>
        <w:spacing w:lineRule="auto" w:line="240" w:beforeAutospacing="0" w:before="0" w:after="240"/>
        <w:ind w:hanging="360" w:left="1440"/>
        <w:rPr/>
      </w:pPr>
      <w:r>
        <w:rPr/>
        <w:t xml:space="preserve">Good for </w:t>
      </w:r>
      <w:r>
        <w:rPr>
          <w:b/>
        </w:rPr>
        <w:t>visualizing probabilities and severity distributions</w:t>
      </w:r>
      <w:r>
        <w:rPr/>
        <w:t>.</w:t>
        <w:br/>
      </w:r>
    </w:p>
    <w:p>
      <w:pPr>
        <w:pStyle w:val="normal1"/>
        <w:spacing w:lineRule="auto" w:line="240" w:before="240" w:after="240"/>
        <w:jc w:val="both"/>
        <w:rPr>
          <w:b/>
        </w:rPr>
      </w:pPr>
      <w:r>
        <w:rPr>
          <w:b/>
        </w:rPr>
        <w:t>Analogy:</w:t>
      </w:r>
    </w:p>
    <w:p>
      <w:pPr>
        <w:pStyle w:val="normal1"/>
        <w:spacing w:lineRule="auto" w:line="240" w:before="240" w:after="240"/>
        <w:ind w:hanging="0" w:left="600" w:right="600"/>
        <w:jc w:val="both"/>
        <w:rPr/>
      </w:pPr>
      <w:r>
        <w:rPr/>
        <w:t>Plotly = magic colored charts that move and react when you touch them.</w:t>
      </w:r>
    </w:p>
    <w:p>
      <w:pPr>
        <w:pStyle w:val="normal1"/>
        <w:jc w:val="both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jc w:val="both"/>
        <w:rPr>
          <w:b/>
          <w:color w:val="000000"/>
          <w:sz w:val="26"/>
          <w:szCs w:val="26"/>
        </w:rPr>
      </w:pPr>
      <w:bookmarkStart w:id="30" w:name="_jgwsmy3te8v"/>
      <w:bookmarkEnd w:id="30"/>
      <w:r>
        <w:rPr>
          <w:b/>
          <w:color w:val="000000"/>
          <w:sz w:val="26"/>
          <w:szCs w:val="26"/>
        </w:rPr>
        <w:t>AI/ML: scikit-learn Random Forest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left="720"/>
        <w:rPr/>
      </w:pPr>
      <w:r>
        <w:rPr>
          <w:rFonts w:eastAsia="Arial Unicode MS" w:cs="Arial Unicode MS" w:ascii="Arial Unicode MS" w:hAnsi="Arial Unicode MS"/>
        </w:rPr>
        <w:t xml:space="preserve">Library: scikit-learn → provides </w:t>
      </w:r>
      <w:r>
        <w:rPr>
          <w:b/>
        </w:rPr>
        <w:t>Random Forest Classifier</w:t>
      </w:r>
      <w:r>
        <w:rPr/>
        <w:t>.</w:t>
        <w:br/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/>
      </w:pPr>
      <w:r>
        <w:rPr/>
        <w:t>Why?</w:t>
        <w:br/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hanging="360" w:left="1440"/>
        <w:rPr/>
      </w:pPr>
      <w:r>
        <w:rPr/>
        <w:t xml:space="preserve">Well-tested, optimized for </w:t>
      </w:r>
      <w:r>
        <w:rPr>
          <w:b/>
        </w:rPr>
        <w:t>medium-sized AI projects</w:t>
      </w:r>
      <w:r>
        <w:rPr/>
        <w:t>.</w:t>
        <w:br/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hanging="360" w:left="1440"/>
        <w:rPr/>
      </w:pPr>
      <w:r>
        <w:rPr/>
        <w:t xml:space="preserve">Handles </w:t>
      </w:r>
      <w:r>
        <w:rPr>
          <w:b/>
        </w:rPr>
        <w:t>categorical + numerical data</w:t>
      </w:r>
      <w:r>
        <w:rPr/>
        <w:t>.</w:t>
        <w:br/>
      </w:r>
    </w:p>
    <w:p>
      <w:pPr>
        <w:pStyle w:val="normal1"/>
        <w:numPr>
          <w:ilvl w:val="1"/>
          <w:numId w:val="1"/>
        </w:numPr>
        <w:spacing w:lineRule="auto" w:line="240" w:beforeAutospacing="0" w:before="0" w:after="240"/>
        <w:ind w:hanging="360" w:left="1440"/>
        <w:rPr/>
      </w:pPr>
      <w:r>
        <w:rPr/>
        <w:t>Easy to save/load models.</w:t>
        <w:br/>
      </w:r>
    </w:p>
    <w:p>
      <w:pPr>
        <w:pStyle w:val="normal1"/>
        <w:jc w:val="both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jc w:val="both"/>
        <w:rPr>
          <w:b/>
          <w:color w:val="000000"/>
          <w:sz w:val="26"/>
          <w:szCs w:val="26"/>
        </w:rPr>
      </w:pPr>
      <w:bookmarkStart w:id="31" w:name="_oxixo3vy3c0v"/>
      <w:bookmarkEnd w:id="31"/>
      <w:r>
        <w:rPr>
          <w:b/>
          <w:color w:val="000000"/>
          <w:sz w:val="26"/>
          <w:szCs w:val="26"/>
        </w:rPr>
        <w:t>Model Storage: Joblib</w:t>
      </w:r>
    </w:p>
    <w:p>
      <w:pPr>
        <w:pStyle w:val="normal1"/>
        <w:numPr>
          <w:ilvl w:val="0"/>
          <w:numId w:val="7"/>
        </w:numPr>
        <w:spacing w:lineRule="auto" w:line="240" w:before="240" w:afterAutospacing="0" w:after="0"/>
        <w:ind w:hanging="360" w:left="720"/>
        <w:rPr/>
      </w:pPr>
      <w:r>
        <w:rPr/>
        <w:t>Saves trained models and related objects (like TF-IDF vectorizer, categorical columns).</w:t>
        <w:br/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left="720"/>
        <w:rPr/>
      </w:pPr>
      <w:r>
        <w:rPr/>
        <w:t>Why?</w:t>
        <w:br/>
      </w:r>
    </w:p>
    <w:p>
      <w:pPr>
        <w:pStyle w:val="normal1"/>
        <w:numPr>
          <w:ilvl w:val="1"/>
          <w:numId w:val="7"/>
        </w:numPr>
        <w:spacing w:lineRule="auto" w:line="240" w:beforeAutospacing="0" w:before="0" w:afterAutospacing="0" w:after="0"/>
        <w:ind w:hanging="360" w:left="1440"/>
        <w:rPr/>
      </w:pPr>
      <w:r>
        <w:rPr/>
        <w:t xml:space="preserve">So you </w:t>
      </w:r>
      <w:r>
        <w:rPr>
          <w:b/>
        </w:rPr>
        <w:t>don’t train every time</w:t>
      </w:r>
      <w:r>
        <w:rPr/>
        <w:t>.</w:t>
        <w:br/>
      </w:r>
    </w:p>
    <w:p>
      <w:pPr>
        <w:pStyle w:val="normal1"/>
        <w:numPr>
          <w:ilvl w:val="1"/>
          <w:numId w:val="7"/>
        </w:numPr>
        <w:spacing w:lineRule="auto" w:line="240" w:beforeAutospacing="0" w:before="0" w:after="240"/>
        <w:ind w:hanging="360" w:left="1440"/>
        <w:rPr/>
      </w:pPr>
      <w:r>
        <w:rPr>
          <w:rFonts w:eastAsia="Arial Unicode MS" w:cs="Arial Unicode MS" w:ascii="Arial Unicode MS" w:hAnsi="Arial Unicode MS"/>
        </w:rPr>
        <w:t xml:space="preserve">Quick load → dashboard runs </w:t>
      </w:r>
      <w:r>
        <w:rPr>
          <w:b/>
        </w:rPr>
        <w:t>instantly</w:t>
      </w:r>
      <w:r>
        <w:rPr/>
        <w:t>.</w:t>
        <w:br/>
      </w:r>
    </w:p>
    <w:p>
      <w:pPr>
        <w:pStyle w:val="normal1"/>
        <w:spacing w:lineRule="auto" w:line="240" w:before="240" w:after="240"/>
        <w:jc w:val="both"/>
        <w:rPr>
          <w:b/>
        </w:rPr>
      </w:pPr>
      <w:r>
        <w:rPr>
          <w:b/>
        </w:rPr>
        <w:t>Analogy:</w:t>
      </w:r>
    </w:p>
    <w:p>
      <w:pPr>
        <w:pStyle w:val="normal1"/>
        <w:spacing w:lineRule="auto" w:line="240" w:before="240" w:after="240"/>
        <w:ind w:hanging="0" w:left="600" w:right="600"/>
        <w:jc w:val="both"/>
        <w:rPr/>
      </w:pPr>
      <w:r>
        <w:rPr/>
        <w:t xml:space="preserve">Joblib = your </w:t>
      </w:r>
      <w:r>
        <w:rPr>
          <w:b/>
        </w:rPr>
        <w:t>AI fridge</w:t>
      </w:r>
      <w:r>
        <w:rPr/>
        <w:t>. Put the trained model inside, open it anytime without cooking again.</w:t>
      </w:r>
    </w:p>
    <w:p>
      <w:pPr>
        <w:pStyle w:val="normal1"/>
        <w:jc w:val="both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jc w:val="both"/>
        <w:rPr>
          <w:b/>
          <w:color w:val="000000"/>
          <w:sz w:val="26"/>
          <w:szCs w:val="26"/>
        </w:rPr>
      </w:pPr>
      <w:bookmarkStart w:id="32" w:name="_z2cu58m9nzaw"/>
      <w:bookmarkEnd w:id="32"/>
      <w:r>
        <w:rPr>
          <w:b/>
          <w:color w:val="000000"/>
          <w:sz w:val="26"/>
          <w:szCs w:val="26"/>
        </w:rPr>
        <w:t>API Fetching: Requests + NVD API</w:t>
      </w:r>
    </w:p>
    <w:p>
      <w:pPr>
        <w:pStyle w:val="normal1"/>
        <w:numPr>
          <w:ilvl w:val="0"/>
          <w:numId w:val="24"/>
        </w:numPr>
        <w:spacing w:lineRule="auto" w:line="240" w:before="240" w:afterAutospacing="0" w:after="0"/>
        <w:ind w:hanging="360" w:left="720"/>
        <w:rPr/>
      </w:pPr>
      <w:r>
        <w:rPr>
          <w:b/>
        </w:rPr>
        <w:t>Requests:</w:t>
      </w:r>
      <w:r>
        <w:rPr/>
        <w:t xml:space="preserve"> Python library to make HTTP requests.</w:t>
        <w:br/>
      </w:r>
    </w:p>
    <w:p>
      <w:pPr>
        <w:pStyle w:val="normal1"/>
        <w:numPr>
          <w:ilvl w:val="0"/>
          <w:numId w:val="24"/>
        </w:numPr>
        <w:spacing w:lineRule="auto" w:line="240" w:beforeAutospacing="0" w:before="0" w:afterAutospacing="0" w:after="0"/>
        <w:ind w:hanging="360" w:left="720"/>
        <w:rPr/>
      </w:pPr>
      <w:r>
        <w:rPr>
          <w:b/>
        </w:rPr>
        <w:t>NVD (National Vulnerability Database):</w:t>
        <w:br/>
      </w:r>
    </w:p>
    <w:p>
      <w:pPr>
        <w:pStyle w:val="normal1"/>
        <w:numPr>
          <w:ilvl w:val="1"/>
          <w:numId w:val="24"/>
        </w:numPr>
        <w:spacing w:lineRule="auto" w:line="240" w:beforeAutospacing="0" w:before="0" w:afterAutospacing="0" w:after="0"/>
        <w:ind w:hanging="360" w:left="1440"/>
        <w:rPr/>
      </w:pPr>
      <w:r>
        <w:rPr/>
        <w:t>Official database of all known CVEs.</w:t>
        <w:br/>
      </w:r>
    </w:p>
    <w:p>
      <w:pPr>
        <w:pStyle w:val="normal1"/>
        <w:numPr>
          <w:ilvl w:val="1"/>
          <w:numId w:val="24"/>
        </w:numPr>
        <w:spacing w:lineRule="auto" w:line="240" w:beforeAutospacing="0" w:before="0" w:after="240"/>
        <w:ind w:hanging="360" w:left="1440"/>
        <w:rPr/>
      </w:pPr>
      <w:r>
        <w:rPr/>
        <w:t>Provides CVE ID, description, CVSS scores, attack vector, complexity, and required privileges.</w:t>
        <w:br/>
      </w:r>
    </w:p>
    <w:p>
      <w:pPr>
        <w:pStyle w:val="normal1"/>
        <w:spacing w:lineRule="auto" w:line="240" w:before="240" w:after="240"/>
        <w:jc w:val="both"/>
        <w:rPr>
          <w:b/>
        </w:rPr>
      </w:pPr>
      <w:r>
        <w:rPr>
          <w:b/>
        </w:rPr>
        <w:t>Why this matters:</w:t>
      </w:r>
    </w:p>
    <w:p>
      <w:pPr>
        <w:pStyle w:val="normal1"/>
        <w:numPr>
          <w:ilvl w:val="0"/>
          <w:numId w:val="12"/>
        </w:numPr>
        <w:spacing w:lineRule="auto" w:line="240" w:before="240" w:afterAutospacing="0" w:after="0"/>
        <w:ind w:hanging="360" w:left="720"/>
        <w:rPr/>
      </w:pPr>
      <w:r>
        <w:rPr/>
        <w:t xml:space="preserve">Lets your dashboard fetch </w:t>
      </w:r>
      <w:r>
        <w:rPr>
          <w:b/>
        </w:rPr>
        <w:t>real-time vulnerabilities</w:t>
      </w:r>
      <w:r>
        <w:rPr/>
        <w:t>.</w:t>
        <w:br/>
      </w:r>
    </w:p>
    <w:p>
      <w:pPr>
        <w:pStyle w:val="normal1"/>
        <w:numPr>
          <w:ilvl w:val="0"/>
          <w:numId w:val="12"/>
        </w:numPr>
        <w:spacing w:lineRule="auto" w:line="240" w:beforeAutospacing="0" w:before="0" w:after="240"/>
        <w:ind w:hanging="360" w:left="720"/>
        <w:rPr/>
      </w:pPr>
      <w:r>
        <w:rPr/>
        <w:t xml:space="preserve">Ensures predictions are always </w:t>
      </w:r>
      <w:r>
        <w:rPr>
          <w:b/>
        </w:rPr>
        <w:t>up-to-date</w:t>
      </w:r>
      <w:r>
        <w:rPr/>
        <w:t>.</w:t>
        <w:br/>
      </w:r>
    </w:p>
    <w:p>
      <w:pPr>
        <w:pStyle w:val="normal1"/>
        <w:spacing w:lineRule="auto" w:line="240" w:before="240" w:after="240"/>
        <w:jc w:val="both"/>
        <w:rPr>
          <w:b/>
        </w:rPr>
      </w:pPr>
      <w:r>
        <w:rPr>
          <w:b/>
        </w:rPr>
        <w:t>Analogy:</w:t>
      </w:r>
    </w:p>
    <w:p>
      <w:pPr>
        <w:pStyle w:val="normal1"/>
        <w:spacing w:lineRule="auto" w:line="240" w:before="240" w:after="240"/>
        <w:ind w:hanging="0" w:left="600" w:right="600"/>
        <w:jc w:val="both"/>
        <w:rPr/>
      </w:pPr>
      <w:r>
        <w:rPr/>
        <w:t>Requests = your delivery boy; NVD = giant CVE library. Fetches new bugs every day for your robot to analyze.</w:t>
      </w:r>
    </w:p>
    <w:p>
      <w:pPr>
        <w:pStyle w:val="normal1"/>
        <w:jc w:val="both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jc w:val="both"/>
        <w:rPr/>
      </w:pPr>
      <w:r>
        <w:rPr>
          <w:rFonts w:eastAsia="Arial Unicode MS" w:cs="Arial Unicode MS" w:ascii="Arial Unicode MS" w:hAnsi="Arial Unicode MS"/>
        </w:rPr>
        <w:t xml:space="preserve">✅ </w:t>
      </w:r>
      <w:r>
        <w:rPr>
          <w:rFonts w:eastAsia="Arial Unicode MS" w:cs="Arial Unicode MS" w:ascii="Arial Unicode MS" w:hAnsi="Arial Unicode MS"/>
        </w:rPr>
        <w:t xml:space="preserve">With this, you now understand </w:t>
      </w:r>
      <w:r>
        <w:rPr>
          <w:b/>
        </w:rPr>
        <w:t>everything about the project, its AI, libraries, algorithms, and workflow</w:t>
      </w:r>
      <w:r>
        <w:rPr/>
        <w:t>.</w:t>
      </w:r>
    </w:p>
    <w:p>
      <w:pPr>
        <w:pStyle w:val="normal1"/>
        <w:spacing w:lineRule="auto" w:line="240" w:before="240" w:after="240"/>
        <w:jc w:val="both"/>
        <w:rPr/>
      </w:pPr>
      <w:r>
        <w:rPr/>
        <w:t xml:space="preserve">If you want, I can also make a </w:t>
      </w:r>
      <w:r>
        <w:rPr>
          <w:b/>
        </w:rPr>
        <w:t>fun “5th-grade story version” where the AI, CVEs, and dashboard are characters</w:t>
      </w:r>
      <w:r>
        <w:rPr/>
        <w:t xml:space="preserve"> so it’s easy to </w:t>
      </w:r>
      <w:r>
        <w:rPr>
          <w:b/>
        </w:rPr>
        <w:t>remember for interviews or mentoring sessions</w:t>
      </w:r>
      <w:r>
        <w:rPr/>
        <w:t>.</w:t>
      </w:r>
    </w:p>
    <w:p>
      <w:pPr>
        <w:pStyle w:val="normal1"/>
        <w:spacing w:lineRule="auto" w:line="240" w:before="240" w:after="240"/>
        <w:jc w:val="both"/>
        <w:rPr/>
      </w:pPr>
      <w:r>
        <w:rPr/>
        <w:t>Do you want me to make that?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spacing w:lineRule="auto" w:line="240" w:before="240" w:after="240"/>
        <w:jc w:val="both"/>
        <w:rPr/>
      </w:pPr>
      <w:r>
        <w:rPr/>
        <w:t xml:space="preserve">Excellent question — this is </w:t>
      </w:r>
      <w:r>
        <w:rPr>
          <w:b/>
        </w:rPr>
        <w:t>one of the most important parts</w:t>
      </w:r>
      <w:r>
        <w:rPr/>
        <w:t xml:space="preserve"> of your project!</w:t>
        <w:br/>
        <w:t xml:space="preserve"> Let’s go step-by-step in a </w:t>
      </w:r>
      <w:r>
        <w:rPr>
          <w:b/>
        </w:rPr>
        <w:t>very simple, clear, and interesting way</w:t>
      </w:r>
      <w:r>
        <w:rPr/>
        <w:t xml:space="preserve"> — as if I’m teaching a 5th grader 😊</w:t>
      </w:r>
    </w:p>
    <w:p>
      <w:pPr>
        <w:pStyle w:val="normal1"/>
        <w:jc w:val="both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jc w:val="both"/>
        <w:rPr>
          <w:b/>
          <w:sz w:val="34"/>
          <w:szCs w:val="34"/>
        </w:rPr>
      </w:pPr>
      <w:bookmarkStart w:id="33" w:name="_90cpczbal979"/>
      <w:bookmarkEnd w:id="33"/>
      <w:r>
        <w:rPr>
          <w:b/>
          <w:sz w:val="34"/>
          <w:szCs w:val="34"/>
        </w:rPr>
        <w:t xml:space="preserve">🧠 </w:t>
      </w:r>
      <w:r>
        <w:rPr>
          <w:b/>
          <w:sz w:val="34"/>
          <w:szCs w:val="34"/>
        </w:rPr>
        <w:t>Step 1: What is the NVD?</w:t>
      </w:r>
    </w:p>
    <w:p>
      <w:pPr>
        <w:pStyle w:val="normal1"/>
        <w:spacing w:lineRule="auto" w:line="240" w:before="240" w:after="240"/>
        <w:jc w:val="both"/>
        <w:rPr/>
      </w:pPr>
      <w:r>
        <w:rPr>
          <w:b/>
        </w:rPr>
        <w:t>NVD</w:t>
      </w:r>
      <w:r>
        <w:rPr/>
        <w:t xml:space="preserve"> stands for </w:t>
      </w:r>
      <w:r>
        <w:rPr>
          <w:b/>
        </w:rPr>
        <w:t>National Vulnerability Database</w:t>
      </w:r>
      <w:r>
        <w:rPr/>
        <w:t xml:space="preserve"> —</w:t>
        <w:br/>
        <w:t xml:space="preserve"> it’s like a big </w:t>
      </w:r>
      <w:r>
        <w:rPr>
          <w:b/>
        </w:rPr>
        <w:t>online library</w:t>
      </w:r>
      <w:r>
        <w:rPr/>
        <w:t xml:space="preserve"> where all the world’s software “bugs and security problems” (called </w:t>
      </w:r>
      <w:r>
        <w:rPr>
          <w:b/>
        </w:rPr>
        <w:t>vulnerabilities</w:t>
      </w:r>
      <w:r>
        <w:rPr/>
        <w:t>) are collected and published.</w:t>
      </w:r>
    </w:p>
    <w:p>
      <w:pPr>
        <w:pStyle w:val="normal1"/>
        <w:spacing w:lineRule="auto" w:line="240" w:before="240" w:after="240"/>
        <w:jc w:val="both"/>
        <w:rPr/>
      </w:pPr>
      <w:r>
        <w:rPr/>
        <w:t>Each bug has a unique ID like this:</w:t>
      </w:r>
    </w:p>
    <w:p>
      <w:pPr>
        <w:pStyle w:val="normal1"/>
        <w:spacing w:lineRule="auto" w:line="240" w:before="240" w:after="240"/>
        <w:ind w:hanging="0" w:left="600" w:right="600"/>
        <w:jc w:val="both"/>
        <w:rPr/>
      </w:pPr>
      <w:r>
        <w:rPr/>
        <w:t>CVE-2025-12345</w:t>
      </w:r>
    </w:p>
    <w:p>
      <w:pPr>
        <w:pStyle w:val="normal1"/>
        <w:spacing w:lineRule="auto" w:line="240" w:before="240" w:after="240"/>
        <w:jc w:val="both"/>
        <w:rPr/>
      </w:pPr>
      <w:r>
        <w:rPr/>
        <w:t xml:space="preserve">That’s called a </w:t>
      </w:r>
      <w:r>
        <w:rPr>
          <w:b/>
        </w:rPr>
        <w:t>CVE ID</w:t>
      </w:r>
      <w:r>
        <w:rPr/>
        <w:t xml:space="preserve"> — it means “Common Vulnerabilities and Exposures.”</w:t>
      </w:r>
    </w:p>
    <w:p>
      <w:pPr>
        <w:pStyle w:val="normal1"/>
        <w:spacing w:lineRule="auto" w:line="240" w:before="240" w:after="240"/>
        <w:jc w:val="both"/>
        <w:rPr/>
      </w:pPr>
      <w:r>
        <w:rPr/>
        <w:t>So basically:</w:t>
      </w:r>
    </w:p>
    <w:p>
      <w:pPr>
        <w:pStyle w:val="normal1"/>
        <w:numPr>
          <w:ilvl w:val="0"/>
          <w:numId w:val="33"/>
        </w:numPr>
        <w:spacing w:lineRule="auto" w:line="240" w:before="240" w:afterAutospacing="0" w:after="0"/>
        <w:ind w:hanging="360" w:left="720"/>
        <w:rPr/>
      </w:pPr>
      <w:r>
        <w:rPr>
          <w:b/>
        </w:rPr>
        <w:t>NVD</w:t>
      </w:r>
      <w:r>
        <w:rPr/>
        <w:t xml:space="preserve"> = the website that stores all known vulnerabilities.</w:t>
        <w:br/>
      </w:r>
    </w:p>
    <w:p>
      <w:pPr>
        <w:pStyle w:val="normal1"/>
        <w:numPr>
          <w:ilvl w:val="0"/>
          <w:numId w:val="33"/>
        </w:numPr>
        <w:spacing w:lineRule="auto" w:line="240" w:beforeAutospacing="0" w:before="0" w:after="240"/>
        <w:ind w:hanging="360" w:left="720"/>
        <w:rPr/>
      </w:pPr>
      <w:r>
        <w:rPr>
          <w:b/>
        </w:rPr>
        <w:t>CVE</w:t>
      </w:r>
      <w:r>
        <w:rPr/>
        <w:t xml:space="preserve"> = the ID/name of each vulnerability.</w:t>
        <w:br/>
      </w:r>
    </w:p>
    <w:p>
      <w:pPr>
        <w:pStyle w:val="normal1"/>
        <w:jc w:val="both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jc w:val="both"/>
        <w:rPr>
          <w:b/>
          <w:sz w:val="34"/>
          <w:szCs w:val="34"/>
        </w:rPr>
      </w:pPr>
      <w:bookmarkStart w:id="34" w:name="_eakhaxvik1co"/>
      <w:bookmarkEnd w:id="34"/>
      <w:r>
        <w:rPr>
          <w:b/>
          <w:sz w:val="34"/>
          <w:szCs w:val="34"/>
        </w:rPr>
        <w:t xml:space="preserve">🌐 </w:t>
      </w:r>
      <w:r>
        <w:rPr>
          <w:b/>
          <w:sz w:val="34"/>
          <w:szCs w:val="34"/>
        </w:rPr>
        <w:t>Step 2: What is the NVD API?</w:t>
      </w:r>
    </w:p>
    <w:p>
      <w:pPr>
        <w:pStyle w:val="normal1"/>
        <w:spacing w:lineRule="auto" w:line="240" w:before="240" w:after="240"/>
        <w:jc w:val="both"/>
        <w:rPr/>
      </w:pPr>
      <w:r>
        <w:rPr/>
        <w:t>Just like you can browse a website with your eyes,</w:t>
        <w:br/>
        <w:t xml:space="preserve"> a </w:t>
      </w:r>
      <w:r>
        <w:rPr>
          <w:b/>
        </w:rPr>
        <w:t>computer program</w:t>
      </w:r>
      <w:r>
        <w:rPr/>
        <w:t xml:space="preserve"> can “browse” using an </w:t>
      </w:r>
      <w:r>
        <w:rPr>
          <w:b/>
        </w:rPr>
        <w:t>API</w:t>
      </w:r>
      <w:r>
        <w:rPr/>
        <w:t>.</w:t>
      </w:r>
    </w:p>
    <w:p>
      <w:pPr>
        <w:pStyle w:val="normal1"/>
        <w:spacing w:lineRule="auto" w:line="240" w:before="240" w:after="240"/>
        <w:ind w:hanging="0" w:left="600" w:right="600"/>
        <w:jc w:val="both"/>
        <w:rPr/>
      </w:pPr>
      <w:r>
        <w:rPr/>
        <w:t>API = Application Programming Interface</w:t>
        <w:br/>
        <w:t xml:space="preserve"> It lets programs “talk” to other websites automatically.</w:t>
      </w:r>
    </w:p>
    <w:p>
      <w:pPr>
        <w:pStyle w:val="normal1"/>
        <w:spacing w:lineRule="auto" w:line="240" w:before="240" w:after="240"/>
        <w:jc w:val="both"/>
        <w:rPr/>
      </w:pPr>
      <w:r>
        <w:rPr/>
        <w:t xml:space="preserve">The </w:t>
      </w:r>
      <w:r>
        <w:rPr>
          <w:b/>
        </w:rPr>
        <w:t>NVD API</w:t>
      </w:r>
      <w:r>
        <w:rPr/>
        <w:t xml:space="preserve"> lets your project </w:t>
      </w:r>
      <w:r>
        <w:rPr>
          <w:b/>
        </w:rPr>
        <w:t>fetch the latest CVEs</w:t>
      </w:r>
      <w:r>
        <w:rPr/>
        <w:t xml:space="preserve"> automatically — like saying:</w:t>
      </w:r>
    </w:p>
    <w:p>
      <w:pPr>
        <w:pStyle w:val="normal1"/>
        <w:spacing w:lineRule="auto" w:line="240" w:before="240" w:after="240"/>
        <w:ind w:hanging="0" w:left="600" w:right="600"/>
        <w:jc w:val="both"/>
        <w:rPr/>
      </w:pPr>
      <w:r>
        <w:rPr/>
        <w:t>“</w:t>
      </w:r>
      <w:r>
        <w:rPr/>
        <w:t>Hey NVD! Give me the latest 2000 vulnerabilities!”</w:t>
      </w:r>
    </w:p>
    <w:p>
      <w:pPr>
        <w:pStyle w:val="normal1"/>
        <w:spacing w:lineRule="auto" w:line="240" w:before="240" w:after="240"/>
        <w:jc w:val="both"/>
        <w:rPr/>
      </w:pPr>
      <w:r>
        <w:rPr/>
        <w:t xml:space="preserve">And NVD replies with data in </w:t>
      </w:r>
      <w:r>
        <w:rPr>
          <w:b/>
        </w:rPr>
        <w:t>JSON format</w:t>
      </w:r>
      <w:r>
        <w:rPr/>
        <w:t xml:space="preserve"> (like a big text file full of data).</w:t>
      </w:r>
    </w:p>
    <w:p>
      <w:pPr>
        <w:pStyle w:val="normal1"/>
        <w:jc w:val="both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jc w:val="both"/>
        <w:rPr>
          <w:b/>
          <w:sz w:val="34"/>
          <w:szCs w:val="34"/>
        </w:rPr>
      </w:pPr>
      <w:bookmarkStart w:id="35" w:name="_ouuhp899wjtc"/>
      <w:bookmarkEnd w:id="35"/>
      <w:r>
        <w:rPr>
          <w:b/>
          <w:sz w:val="34"/>
          <w:szCs w:val="34"/>
        </w:rPr>
        <w:t xml:space="preserve">⚙️ </w:t>
      </w:r>
      <w:r>
        <w:rPr>
          <w:b/>
          <w:sz w:val="34"/>
          <w:szCs w:val="34"/>
        </w:rPr>
        <w:t>Step 3: How It Works in Your Project</w:t>
      </w:r>
    </w:p>
    <w:p>
      <w:pPr>
        <w:pStyle w:val="normal1"/>
        <w:spacing w:lineRule="auto" w:line="240" w:before="240" w:after="240"/>
        <w:jc w:val="both"/>
        <w:rPr/>
      </w:pPr>
      <w:r>
        <w:rPr/>
        <w:t>Your project already includes this part:</w:t>
      </w:r>
    </w:p>
    <w:p>
      <w:pPr>
        <w:pStyle w:val="normal1"/>
        <w:jc w:val="both"/>
        <w:rPr/>
      </w:pPr>
      <w:r>
        <w:rPr/>
        <w:t>url = "https://services.nvd.nist.gov/rest/json/cves/2.0"</w:t>
      </w:r>
    </w:p>
    <w:p>
      <w:pPr>
        <w:pStyle w:val="normal1"/>
        <w:jc w:val="both"/>
        <w:rPr/>
      </w:pPr>
      <w:r>
        <w:rPr/>
        <w:t>params = {"resultsPerPage": 2000}</w:t>
      </w:r>
    </w:p>
    <w:p>
      <w:pPr>
        <w:pStyle w:val="normal1"/>
        <w:jc w:val="both"/>
        <w:rPr/>
      </w:pPr>
      <w:r>
        <w:rPr/>
        <w:t>response = requests.get(url, params=params, timeout=30)</w:t>
      </w:r>
    </w:p>
    <w:p>
      <w:pPr>
        <w:pStyle w:val="normal1"/>
        <w:jc w:val="both"/>
        <w:rPr/>
      </w:pPr>
      <w:r>
        <w:rPr/>
        <w:t>data = response.json()</w:t>
      </w:r>
    </w:p>
    <w:p>
      <w:pPr>
        <w:pStyle w:val="normal1"/>
        <w:jc w:val="both"/>
        <w:rPr/>
      </w:pPr>
      <w:r>
        <w:rPr/>
      </w:r>
    </w:p>
    <w:p>
      <w:pPr>
        <w:pStyle w:val="Heading3"/>
        <w:keepNext w:val="false"/>
        <w:keepLines w:val="false"/>
        <w:spacing w:lineRule="auto" w:line="240" w:before="280" w:after="80"/>
        <w:jc w:val="both"/>
        <w:rPr>
          <w:b/>
          <w:color w:val="000000"/>
          <w:sz w:val="26"/>
          <w:szCs w:val="26"/>
        </w:rPr>
      </w:pPr>
      <w:bookmarkStart w:id="36" w:name="_z64yljz6ca9s"/>
      <w:bookmarkEnd w:id="36"/>
      <w:r>
        <w:rPr>
          <w:b/>
          <w:color w:val="000000"/>
          <w:sz w:val="26"/>
          <w:szCs w:val="26"/>
        </w:rPr>
        <w:t>Here’s what happens:</w:t>
      </w:r>
    </w:p>
    <w:p>
      <w:pPr>
        <w:pStyle w:val="normal1"/>
        <w:numPr>
          <w:ilvl w:val="0"/>
          <w:numId w:val="31"/>
        </w:numPr>
        <w:spacing w:lineRule="auto" w:line="240" w:before="240" w:afterAutospacing="0" w:after="0"/>
        <w:ind w:hanging="360" w:left="720"/>
        <w:rPr/>
      </w:pPr>
      <w:r>
        <w:rPr>
          <w:rFonts w:eastAsia="Roboto Mono" w:cs="Roboto Mono" w:ascii="Roboto Mono" w:hAnsi="Roboto Mono"/>
          <w:color w:val="188038"/>
        </w:rPr>
        <w:t>requests.get()</w:t>
      </w:r>
      <w:r>
        <w:rPr/>
        <w:t xml:space="preserve"> – sends a message to the NVD API saying “Give me data!”</w:t>
        <w:br/>
      </w:r>
    </w:p>
    <w:p>
      <w:pPr>
        <w:pStyle w:val="normal1"/>
        <w:numPr>
          <w:ilvl w:val="0"/>
          <w:numId w:val="31"/>
        </w:numPr>
        <w:spacing w:lineRule="auto" w:line="240" w:beforeAutospacing="0" w:before="0" w:afterAutospacing="0" w:after="0"/>
        <w:ind w:hanging="360" w:left="720"/>
        <w:rPr/>
      </w:pPr>
      <w:r>
        <w:rPr>
          <w:rFonts w:eastAsia="Roboto Mono" w:cs="Roboto Mono" w:ascii="Roboto Mono" w:hAnsi="Roboto Mono"/>
          <w:color w:val="188038"/>
        </w:rPr>
        <w:t>response.json()</w:t>
      </w:r>
      <w:r>
        <w:rPr/>
        <w:t xml:space="preserve"> – converts the NVD’s reply into a Python dictionary.</w:t>
        <w:br/>
      </w:r>
    </w:p>
    <w:p>
      <w:pPr>
        <w:pStyle w:val="normal1"/>
        <w:numPr>
          <w:ilvl w:val="0"/>
          <w:numId w:val="31"/>
        </w:numPr>
        <w:spacing w:lineRule="auto" w:line="240" w:beforeAutospacing="0" w:before="0" w:afterAutospacing="0" w:after="0"/>
        <w:ind w:hanging="360" w:left="720"/>
        <w:rPr/>
      </w:pPr>
      <w:r>
        <w:rPr/>
        <w:t xml:space="preserve">The code then </w:t>
      </w:r>
      <w:r>
        <w:rPr>
          <w:b/>
        </w:rPr>
        <w:t>loops through all CVEs</w:t>
      </w:r>
      <w:r>
        <w:rPr/>
        <w:t>, collecting:</w:t>
        <w:br/>
      </w:r>
    </w:p>
    <w:p>
      <w:pPr>
        <w:pStyle w:val="normal1"/>
        <w:numPr>
          <w:ilvl w:val="1"/>
          <w:numId w:val="31"/>
        </w:numPr>
        <w:spacing w:lineRule="auto" w:line="240" w:beforeAutospacing="0" w:before="0" w:afterAutospacing="0" w:after="0"/>
        <w:ind w:hanging="360" w:left="1440"/>
        <w:rPr/>
      </w:pPr>
      <w:r>
        <w:rPr/>
        <w:t>CVE ID (</w:t>
      </w:r>
      <w:r>
        <w:rPr>
          <w:rFonts w:eastAsia="Roboto Mono" w:cs="Roboto Mono" w:ascii="Roboto Mono" w:hAnsi="Roboto Mono"/>
          <w:color w:val="188038"/>
        </w:rPr>
        <w:t>CVE-2025-12345</w:t>
      </w:r>
      <w:r>
        <w:rPr/>
        <w:t>)</w:t>
        <w:br/>
      </w:r>
    </w:p>
    <w:p>
      <w:pPr>
        <w:pStyle w:val="normal1"/>
        <w:numPr>
          <w:ilvl w:val="1"/>
          <w:numId w:val="31"/>
        </w:numPr>
        <w:spacing w:lineRule="auto" w:line="240" w:beforeAutospacing="0" w:before="0" w:afterAutospacing="0" w:after="0"/>
        <w:ind w:hanging="360" w:left="1440"/>
        <w:rPr/>
      </w:pPr>
      <w:r>
        <w:rPr/>
        <w:t>Description (what’s the bug about)</w:t>
        <w:br/>
      </w:r>
    </w:p>
    <w:p>
      <w:pPr>
        <w:pStyle w:val="normal1"/>
        <w:numPr>
          <w:ilvl w:val="1"/>
          <w:numId w:val="31"/>
        </w:numPr>
        <w:spacing w:lineRule="auto" w:line="240" w:beforeAutospacing="0" w:before="0" w:afterAutospacing="0" w:after="0"/>
        <w:ind w:hanging="360" w:left="1440"/>
        <w:rPr/>
      </w:pPr>
      <w:r>
        <w:rPr/>
        <w:t>Impact score (how serious)</w:t>
        <w:br/>
      </w:r>
    </w:p>
    <w:p>
      <w:pPr>
        <w:pStyle w:val="normal1"/>
        <w:numPr>
          <w:ilvl w:val="1"/>
          <w:numId w:val="31"/>
        </w:numPr>
        <w:spacing w:lineRule="auto" w:line="240" w:beforeAutospacing="0" w:before="0" w:afterAutospacing="0" w:after="0"/>
        <w:ind w:hanging="360" w:left="1440"/>
        <w:rPr/>
      </w:pPr>
      <w:r>
        <w:rPr/>
        <w:t>Attack Vector (where the attack can happen — network/local)</w:t>
        <w:br/>
      </w:r>
    </w:p>
    <w:p>
      <w:pPr>
        <w:pStyle w:val="normal1"/>
        <w:numPr>
          <w:ilvl w:val="1"/>
          <w:numId w:val="31"/>
        </w:numPr>
        <w:spacing w:lineRule="auto" w:line="240" w:beforeAutospacing="0" w:before="0" w:afterAutospacing="0" w:after="0"/>
        <w:ind w:hanging="360" w:left="1440"/>
        <w:rPr/>
      </w:pPr>
      <w:r>
        <w:rPr/>
        <w:t>Attack Complexity</w:t>
        <w:br/>
      </w:r>
    </w:p>
    <w:p>
      <w:pPr>
        <w:pStyle w:val="normal1"/>
        <w:numPr>
          <w:ilvl w:val="1"/>
          <w:numId w:val="31"/>
        </w:numPr>
        <w:spacing w:lineRule="auto" w:line="240" w:beforeAutospacing="0" w:before="0" w:after="240"/>
        <w:ind w:hanging="360" w:left="1440"/>
        <w:rPr/>
      </w:pPr>
      <w:r>
        <w:rPr/>
        <w:t>Privileges Required</w:t>
        <w:br/>
      </w:r>
    </w:p>
    <w:p>
      <w:pPr>
        <w:pStyle w:val="normal1"/>
        <w:spacing w:lineRule="auto" w:line="240" w:before="240" w:after="240"/>
        <w:jc w:val="both"/>
        <w:rPr/>
      </w:pPr>
      <w:r>
        <w:rPr/>
        <w:t xml:space="preserve">Then your app </w:t>
      </w:r>
      <w:r>
        <w:rPr>
          <w:b/>
        </w:rPr>
        <w:t>stores all of this in a pandas DataFrame</w:t>
      </w:r>
      <w:r>
        <w:rPr/>
        <w:t xml:space="preserve"> (like an Excel table) for analysis and prediction.</w:t>
      </w:r>
    </w:p>
    <w:p>
      <w:pPr>
        <w:pStyle w:val="normal1"/>
        <w:jc w:val="both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jc w:val="both"/>
        <w:rPr>
          <w:b/>
          <w:sz w:val="34"/>
          <w:szCs w:val="34"/>
        </w:rPr>
      </w:pPr>
      <w:bookmarkStart w:id="37" w:name="_a9n9xpth5jj1"/>
      <w:bookmarkEnd w:id="37"/>
      <w:r>
        <w:rPr>
          <w:b/>
          <w:sz w:val="34"/>
          <w:szCs w:val="34"/>
        </w:rPr>
        <w:t xml:space="preserve">🤖 </w:t>
      </w:r>
      <w:r>
        <w:rPr>
          <w:b/>
          <w:sz w:val="34"/>
          <w:szCs w:val="34"/>
        </w:rPr>
        <w:t>Step 4: How Integration Helps</w:t>
      </w:r>
    </w:p>
    <w:p>
      <w:pPr>
        <w:pStyle w:val="normal1"/>
        <w:spacing w:lineRule="auto" w:line="240" w:before="240" w:after="240"/>
        <w:jc w:val="both"/>
        <w:rPr/>
      </w:pPr>
      <w:r>
        <w:rPr/>
        <w:t>Your app automatically:</w:t>
      </w:r>
    </w:p>
    <w:p>
      <w:pPr>
        <w:pStyle w:val="normal1"/>
        <w:numPr>
          <w:ilvl w:val="0"/>
          <w:numId w:val="16"/>
        </w:numPr>
        <w:spacing w:lineRule="auto" w:line="240" w:before="240" w:afterAutospacing="0" w:after="0"/>
        <w:ind w:hanging="360" w:left="720"/>
        <w:rPr/>
      </w:pPr>
      <w:r>
        <w:rPr/>
        <w:t>Connects to NVD API.</w:t>
        <w:br/>
      </w:r>
    </w:p>
    <w:p>
      <w:pPr>
        <w:pStyle w:val="normal1"/>
        <w:numPr>
          <w:ilvl w:val="0"/>
          <w:numId w:val="16"/>
        </w:numPr>
        <w:spacing w:lineRule="auto" w:line="240" w:beforeAutospacing="0" w:before="0" w:afterAutospacing="0" w:after="0"/>
        <w:ind w:hanging="360" w:left="720"/>
        <w:rPr/>
      </w:pPr>
      <w:r>
        <w:rPr/>
        <w:t>Fetches all latest CVEs (new vulnerabilities).</w:t>
        <w:br/>
      </w:r>
    </w:p>
    <w:p>
      <w:pPr>
        <w:pStyle w:val="normal1"/>
        <w:numPr>
          <w:ilvl w:val="0"/>
          <w:numId w:val="16"/>
        </w:numPr>
        <w:spacing w:lineRule="auto" w:line="240" w:beforeAutospacing="0" w:before="0" w:afterAutospacing="0" w:after="0"/>
        <w:ind w:hanging="360" w:left="720"/>
        <w:rPr/>
      </w:pPr>
      <w:r>
        <w:rPr/>
        <w:t xml:space="preserve">Passes them through your </w:t>
      </w:r>
      <w:r>
        <w:rPr>
          <w:b/>
        </w:rPr>
        <w:t>AI model</w:t>
      </w:r>
      <w:r>
        <w:rPr/>
        <w:t xml:space="preserve"> (Random Forest + TF-IDF).</w:t>
        <w:br/>
      </w:r>
    </w:p>
    <w:p>
      <w:pPr>
        <w:pStyle w:val="normal1"/>
        <w:numPr>
          <w:ilvl w:val="0"/>
          <w:numId w:val="16"/>
        </w:numPr>
        <w:spacing w:lineRule="auto" w:line="240" w:beforeAutospacing="0" w:before="0" w:afterAutospacing="0" w:after="0"/>
        <w:ind w:hanging="360" w:left="720"/>
        <w:rPr/>
      </w:pPr>
      <w:r>
        <w:rPr/>
        <w:t xml:space="preserve">Predicts which ones are </w:t>
      </w:r>
      <w:r>
        <w:rPr>
          <w:b/>
        </w:rPr>
        <w:t>High/Critical</w:t>
      </w:r>
      <w:r>
        <w:rPr/>
        <w:t>.</w:t>
        <w:br/>
      </w:r>
    </w:p>
    <w:p>
      <w:pPr>
        <w:pStyle w:val="normal1"/>
        <w:numPr>
          <w:ilvl w:val="0"/>
          <w:numId w:val="16"/>
        </w:numPr>
        <w:spacing w:lineRule="auto" w:line="240" w:beforeAutospacing="0" w:before="0" w:after="240"/>
        <w:ind w:hanging="360" w:left="720"/>
        <w:rPr/>
      </w:pPr>
      <w:r>
        <w:rPr/>
        <w:t xml:space="preserve">Displays results in your </w:t>
      </w:r>
      <w:r>
        <w:rPr>
          <w:b/>
        </w:rPr>
        <w:t>Streamlit Dashboard</w:t>
      </w:r>
      <w:r>
        <w:rPr/>
        <w:t xml:space="preserve"> with charts &amp; filters.</w:t>
        <w:br/>
      </w:r>
    </w:p>
    <w:p>
      <w:pPr>
        <w:pStyle w:val="normal1"/>
        <w:spacing w:lineRule="auto" w:line="240" w:before="240" w:after="240"/>
        <w:jc w:val="both"/>
        <w:rPr/>
      </w:pPr>
      <w:r>
        <w:rPr/>
        <w:t xml:space="preserve">So you have a </w:t>
      </w:r>
      <w:r>
        <w:rPr>
          <w:b/>
        </w:rPr>
        <w:t>live vulnerability monitoring system</w:t>
      </w:r>
      <w:r>
        <w:rPr/>
        <w:t xml:space="preserve"> —</w:t>
        <w:br/>
        <w:t xml:space="preserve"> like a “security radar” that scans the NVD every hour.</w:t>
      </w:r>
    </w:p>
    <w:p>
      <w:pPr>
        <w:pStyle w:val="normal1"/>
        <w:jc w:val="both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jc w:val="both"/>
        <w:rPr>
          <w:b/>
          <w:sz w:val="34"/>
          <w:szCs w:val="34"/>
        </w:rPr>
      </w:pPr>
      <w:bookmarkStart w:id="38" w:name="_3su18lko2w6n"/>
      <w:bookmarkEnd w:id="38"/>
      <w:r>
        <w:rPr>
          <w:b/>
          <w:sz w:val="34"/>
          <w:szCs w:val="34"/>
        </w:rPr>
        <w:t xml:space="preserve">🔍 </w:t>
      </w:r>
      <w:r>
        <w:rPr>
          <w:b/>
          <w:sz w:val="34"/>
          <w:szCs w:val="34"/>
        </w:rPr>
        <w:t>Step 5: Why It’s Useful</w:t>
      </w:r>
    </w:p>
    <w:p>
      <w:pPr>
        <w:pStyle w:val="normal1"/>
        <w:numPr>
          <w:ilvl w:val="0"/>
          <w:numId w:val="17"/>
        </w:numPr>
        <w:spacing w:lineRule="auto" w:line="240" w:before="240" w:afterAutospacing="0" w:after="0"/>
        <w:ind w:hanging="360" w:left="720"/>
        <w:rPr/>
      </w:pPr>
      <w:r>
        <w:rPr>
          <w:b/>
        </w:rPr>
        <w:t>Real-time updates</w:t>
      </w:r>
      <w:r>
        <w:rPr/>
        <w:t>: You don’t have to manually check websites.</w:t>
        <w:br/>
      </w:r>
    </w:p>
    <w:p>
      <w:pPr>
        <w:pStyle w:val="normal1"/>
        <w:numPr>
          <w:ilvl w:val="0"/>
          <w:numId w:val="17"/>
        </w:numPr>
        <w:spacing w:lineRule="auto" w:line="240" w:beforeAutospacing="0" w:before="0" w:afterAutospacing="0" w:after="0"/>
        <w:ind w:hanging="360" w:left="720"/>
        <w:rPr/>
      </w:pPr>
      <w:r>
        <w:rPr>
          <w:b/>
        </w:rPr>
        <w:t>Early warning system</w:t>
      </w:r>
      <w:r>
        <w:rPr/>
        <w:t>: Know about dangerous bugs early.</w:t>
        <w:br/>
      </w:r>
    </w:p>
    <w:p>
      <w:pPr>
        <w:pStyle w:val="normal1"/>
        <w:numPr>
          <w:ilvl w:val="0"/>
          <w:numId w:val="17"/>
        </w:numPr>
        <w:spacing w:lineRule="auto" w:line="240" w:beforeAutospacing="0" w:before="0" w:afterAutospacing="0" w:after="0"/>
        <w:ind w:hanging="360" w:left="720"/>
        <w:rPr/>
      </w:pPr>
      <w:r>
        <w:rPr>
          <w:b/>
        </w:rPr>
        <w:t>AI predictions</w:t>
      </w:r>
      <w:r>
        <w:rPr/>
        <w:t>: Quickly find which vulnerabilities are most risky.</w:t>
        <w:br/>
      </w:r>
    </w:p>
    <w:p>
      <w:pPr>
        <w:pStyle w:val="normal1"/>
        <w:numPr>
          <w:ilvl w:val="0"/>
          <w:numId w:val="17"/>
        </w:numPr>
        <w:spacing w:lineRule="auto" w:line="240" w:beforeAutospacing="0" w:before="0" w:after="240"/>
        <w:ind w:hanging="360" w:left="720"/>
        <w:rPr/>
      </w:pPr>
      <w:r>
        <w:rPr>
          <w:b/>
        </w:rPr>
        <w:t>Visualization</w:t>
      </w:r>
      <w:r>
        <w:rPr/>
        <w:t>: Charts make it easy to explain to your team or management.</w:t>
        <w:br/>
      </w:r>
    </w:p>
    <w:p>
      <w:pPr>
        <w:pStyle w:val="normal1"/>
        <w:jc w:val="both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jc w:val="both"/>
        <w:rPr>
          <w:b/>
          <w:sz w:val="34"/>
          <w:szCs w:val="34"/>
        </w:rPr>
      </w:pPr>
      <w:bookmarkStart w:id="39" w:name="_6ljxg0bimxee"/>
      <w:bookmarkEnd w:id="39"/>
      <w:r>
        <w:rPr>
          <w:b/>
          <w:sz w:val="34"/>
          <w:szCs w:val="34"/>
        </w:rPr>
        <w:t xml:space="preserve">💡 </w:t>
      </w:r>
      <w:r>
        <w:rPr>
          <w:b/>
          <w:sz w:val="34"/>
          <w:szCs w:val="34"/>
        </w:rPr>
        <w:t>In Simple Words</w:t>
      </w:r>
    </w:p>
    <w:p>
      <w:pPr>
        <w:pStyle w:val="normal1"/>
        <w:spacing w:lineRule="auto" w:line="240" w:before="240" w:after="240"/>
        <w:jc w:val="both"/>
        <w:rPr/>
      </w:pPr>
      <w:r>
        <w:rPr/>
        <w:t xml:space="preserve">Think of your app like a </w:t>
      </w:r>
      <w:r>
        <w:rPr>
          <w:b/>
        </w:rPr>
        <w:t>news reader for hackers and defenders</w:t>
      </w:r>
      <w:r>
        <w:rPr/>
        <w:t>.</w:t>
        <w:br/>
        <w:t xml:space="preserve"> But instead of reading “sports news,” it reads “security bug news.”</w:t>
        <w:br/>
        <w:t xml:space="preserve"> It uses </w:t>
      </w:r>
      <w:r>
        <w:rPr>
          <w:b/>
        </w:rPr>
        <w:t>AI</w:t>
      </w:r>
      <w:r>
        <w:rPr/>
        <w:t xml:space="preserve"> to say:</w:t>
      </w:r>
    </w:p>
    <w:p>
      <w:pPr>
        <w:pStyle w:val="normal1"/>
        <w:spacing w:lineRule="auto" w:line="240" w:before="240" w:after="240"/>
        <w:ind w:hanging="0" w:left="600" w:right="600"/>
        <w:jc w:val="both"/>
        <w:rPr/>
      </w:pPr>
      <w:r>
        <w:rPr/>
        <w:t>“</w:t>
      </w:r>
      <w:r>
        <w:rPr/>
        <w:t>Hey, this new bug looks dangerous — be careful!”</w:t>
      </w:r>
    </w:p>
    <w:p>
      <w:pPr>
        <w:pStyle w:val="normal1"/>
        <w:jc w:val="both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jc w:val="both"/>
        <w:rPr>
          <w:b/>
          <w:sz w:val="34"/>
          <w:szCs w:val="34"/>
        </w:rPr>
      </w:pPr>
      <w:bookmarkStart w:id="40" w:name="_21gsplbft9hk"/>
      <w:bookmarkEnd w:id="40"/>
      <w:r>
        <w:rPr>
          <w:b/>
          <w:sz w:val="34"/>
          <w:szCs w:val="34"/>
        </w:rPr>
        <w:t xml:space="preserve">🔗 </w:t>
      </w:r>
      <w:r>
        <w:rPr>
          <w:b/>
          <w:sz w:val="34"/>
          <w:szCs w:val="34"/>
        </w:rPr>
        <w:t>Step 6: Optional — Custom Integration</w:t>
      </w:r>
    </w:p>
    <w:p>
      <w:pPr>
        <w:pStyle w:val="normal1"/>
        <w:spacing w:lineRule="auto" w:line="240" w:before="240" w:after="240"/>
        <w:jc w:val="both"/>
        <w:rPr/>
      </w:pPr>
      <w:r>
        <w:rPr/>
        <w:t>If you want to make it more powerful:</w:t>
      </w:r>
    </w:p>
    <w:p>
      <w:pPr>
        <w:pStyle w:val="normal1"/>
        <w:numPr>
          <w:ilvl w:val="0"/>
          <w:numId w:val="15"/>
        </w:numPr>
        <w:spacing w:lineRule="auto" w:line="240" w:before="240" w:afterAutospacing="0" w:after="0"/>
        <w:ind w:hanging="360" w:left="720"/>
        <w:rPr/>
      </w:pPr>
      <w:r>
        <w:rPr/>
        <w:t xml:space="preserve">You can set up a </w:t>
      </w:r>
      <w:r>
        <w:rPr>
          <w:b/>
        </w:rPr>
        <w:t>scheduled task (cron job)</w:t>
      </w:r>
      <w:r>
        <w:rPr/>
        <w:t xml:space="preserve"> to fetch new CVEs every day.</w:t>
        <w:br/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hanging="360" w:left="720"/>
        <w:rPr/>
      </w:pPr>
      <w:r>
        <w:rPr/>
        <w:t xml:space="preserve">You can let users </w:t>
      </w:r>
      <w:r>
        <w:rPr>
          <w:b/>
        </w:rPr>
        <w:t>search</w:t>
      </w:r>
      <w:r>
        <w:rPr/>
        <w:t xml:space="preserve"> by CVE ID, vendor, or keyword.</w:t>
        <w:br/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hanging="360" w:left="720"/>
        <w:rPr/>
      </w:pPr>
      <w:r>
        <w:rPr/>
        <w:t xml:space="preserve">You can filter by </w:t>
      </w:r>
      <w:r>
        <w:rPr>
          <w:b/>
        </w:rPr>
        <w:t>date published</w:t>
      </w:r>
      <w:r>
        <w:rPr/>
        <w:t xml:space="preserve">, </w:t>
      </w:r>
      <w:r>
        <w:rPr>
          <w:b/>
        </w:rPr>
        <w:t>impact score</w:t>
      </w:r>
      <w:r>
        <w:rPr/>
        <w:t>, etc.</w:t>
        <w:br/>
      </w:r>
    </w:p>
    <w:p>
      <w:pPr>
        <w:pStyle w:val="normal1"/>
        <w:numPr>
          <w:ilvl w:val="0"/>
          <w:numId w:val="15"/>
        </w:numPr>
        <w:spacing w:lineRule="auto" w:line="240" w:beforeAutospacing="0" w:before="0" w:after="240"/>
        <w:ind w:hanging="360" w:left="720"/>
        <w:rPr/>
      </w:pPr>
      <w:r>
        <w:rPr/>
        <w:t xml:space="preserve">You can even integrate </w:t>
      </w:r>
      <w:r>
        <w:rPr>
          <w:b/>
        </w:rPr>
        <w:t>email alerts</w:t>
      </w:r>
      <w:r>
        <w:rPr/>
        <w:t xml:space="preserve"> when a new high-severity CVE is found.</w:t>
        <w:br/>
      </w:r>
    </w:p>
    <w:p>
      <w:pPr>
        <w:pStyle w:val="normal1"/>
        <w:jc w:val="both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jc w:val="both"/>
        <w:rPr/>
      </w:pPr>
      <w:r>
        <w:rPr/>
        <w:t xml:space="preserve">Would you like me to make a </w:t>
      </w:r>
      <w:r>
        <w:rPr>
          <w:b/>
        </w:rPr>
        <w:t>diagram (image)</w:t>
      </w:r>
      <w:r>
        <w:rPr/>
        <w:t xml:space="preserve"> that visually explains</w:t>
        <w:br/>
        <w:t xml:space="preserve"> how your app connects to the NVD API and flows data into the AI prediction system?</w:t>
        <w:br/>
        <w:t xml:space="preserve"> It’ll make it super easy to explain during reviews or presentations.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>API Key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>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</w:t>
      </w:r>
    </w:p>
    <w:p>
      <w:pPr>
        <w:pStyle w:val="normal1"/>
        <w:jc w:val="both"/>
        <w:rPr/>
      </w:pPr>
      <w:r>
        <w:rPr/>
        <w:drawing>
          <wp:inline distT="0" distB="0" distL="0" distR="0">
            <wp:extent cx="5943600" cy="8915400"/>
            <wp:effectExtent l="0" t="0" r="0" b="0"/>
            <wp:docPr id="7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1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Unicode MS">
    <w:charset w:val="01"/>
    <w:family w:val="roman"/>
    <w:pitch w:val="variable"/>
  </w:font>
  <w:font w:name="Roboto Mono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15</Pages>
  <Words>2261</Words>
  <Characters>11741</Characters>
  <CharactersWithSpaces>13796</CharactersWithSpaces>
  <Paragraphs>278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2025-12-17T18:38:54Z</dcterms:modified>
  <cp:revision>1</cp:revision>
  <dc:subject/>
  <dc:title/>
</cp:coreProperties>
</file>