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6834" w14:textId="77777777" w:rsidR="00C9271C" w:rsidRPr="00C9271C" w:rsidRDefault="00C9271C" w:rsidP="00C9271C">
      <w:pPr>
        <w:shd w:val="clear" w:color="auto" w:fill="FFFFFF"/>
        <w:spacing w:after="0" w:line="240" w:lineRule="auto"/>
        <w:rPr>
          <w:rFonts w:ascii="Times New Roman" w:eastAsia="Times New Roman" w:hAnsi="Times New Roman" w:cs="Times New Roman"/>
          <w:b/>
          <w:bCs/>
          <w:color w:val="000000"/>
          <w:kern w:val="0"/>
          <w:sz w:val="48"/>
          <w:szCs w:val="48"/>
          <w:lang w:eastAsia="en-IN"/>
          <w14:ligatures w14:val="none"/>
        </w:rPr>
      </w:pPr>
      <w:r w:rsidRPr="00C9271C">
        <w:rPr>
          <w:rFonts w:ascii="Times New Roman" w:eastAsia="Times New Roman" w:hAnsi="Times New Roman" w:cs="Times New Roman"/>
          <w:b/>
          <w:bCs/>
          <w:color w:val="000000"/>
          <w:kern w:val="0"/>
          <w:sz w:val="48"/>
          <w:szCs w:val="48"/>
          <w:lang w:eastAsia="en-IN"/>
          <w14:ligatures w14:val="none"/>
        </w:rPr>
        <w:t>Success Roll Forward to Spring</w:t>
      </w:r>
    </w:p>
    <w:p w14:paraId="61C76AC8" w14:textId="5D70D8A1" w:rsidR="00C9271C" w:rsidRPr="00C9271C" w:rsidRDefault="00C9271C" w:rsidP="00C9271C">
      <w:pPr>
        <w:spacing w:after="0" w:line="240" w:lineRule="auto"/>
        <w:jc w:val="center"/>
        <w:rPr>
          <w:rFonts w:ascii="Segoe UI" w:eastAsia="Times New Roman" w:hAnsi="Segoe UI" w:cs="Segoe UI"/>
          <w:color w:val="000000"/>
          <w:kern w:val="0"/>
          <w:sz w:val="21"/>
          <w:szCs w:val="21"/>
          <w:lang w:eastAsia="en-IN"/>
          <w14:ligatures w14:val="none"/>
        </w:rPr>
      </w:pPr>
    </w:p>
    <w:p w14:paraId="6A0D398A" w14:textId="77777777" w:rsidR="00C9271C" w:rsidRPr="00C9271C" w:rsidRDefault="00C9271C" w:rsidP="00C9271C">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C9271C">
        <w:rPr>
          <w:rFonts w:ascii="Times New Roman" w:eastAsia="Times New Roman" w:hAnsi="Times New Roman" w:cs="Times New Roman"/>
          <w:b/>
          <w:bCs/>
          <w:color w:val="242424"/>
          <w:kern w:val="0"/>
          <w:sz w:val="36"/>
          <w:szCs w:val="36"/>
          <w:lang w:eastAsia="en-IN"/>
          <w14:ligatures w14:val="none"/>
        </w:rPr>
        <w:t>Overview:</w:t>
      </w:r>
    </w:p>
    <w:p w14:paraId="18654DFC" w14:textId="77777777" w:rsidR="00C9271C" w:rsidRPr="00C9271C" w:rsidRDefault="00C9271C" w:rsidP="00C9271C">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This is a miniature version of the roll forward from one year to another for Success. Rather than rolling the Success class from one academic year to another, this is just the mid-year change from Fall to Spring. Basically, this is to update some overall data on the Program Record based on the current semester. The trigger for this is changing the Current Academic Semester from Fall to Spring. This change triggers the Process Builder </w:t>
      </w:r>
      <w:hyperlink r:id="rId5" w:tgtFrame="_blank" w:tooltip="https://tbl500amory.sharepoint.com/sites/NationalDataTeamDocumentation/SitePages/Salesforce-Automations.aspx" w:history="1">
        <w:r w:rsidRPr="00C9271C">
          <w:rPr>
            <w:rFonts w:ascii="Times New Roman" w:eastAsia="Times New Roman" w:hAnsi="Times New Roman" w:cs="Times New Roman"/>
            <w:color w:val="8764B8"/>
            <w:kern w:val="0"/>
            <w:sz w:val="27"/>
            <w:szCs w:val="27"/>
            <w:u w:val="single"/>
            <w:lang w:eastAsia="en-IN"/>
            <w14:ligatures w14:val="none"/>
          </w:rPr>
          <w:t>Current Academic Term is Changed</w:t>
        </w:r>
      </w:hyperlink>
      <w:r w:rsidRPr="00C9271C">
        <w:rPr>
          <w:rFonts w:ascii="Times New Roman" w:eastAsia="Times New Roman" w:hAnsi="Times New Roman" w:cs="Times New Roman"/>
          <w:color w:val="242424"/>
          <w:kern w:val="0"/>
          <w:sz w:val="27"/>
          <w:szCs w:val="27"/>
          <w:lang w:eastAsia="en-IN"/>
          <w14:ligatures w14:val="none"/>
        </w:rPr>
        <w:t> which in turn triggers the </w:t>
      </w:r>
      <w:hyperlink r:id="rId6" w:tgtFrame="_blank" w:tooltip="https://tbl500amory.sharepoint.com/sites/NationalDataTeamDocumentation/SitePages/Salesforce-Automations.aspx" w:history="1">
        <w:r w:rsidRPr="00C9271C">
          <w:rPr>
            <w:rFonts w:ascii="Times New Roman" w:eastAsia="Times New Roman" w:hAnsi="Times New Roman" w:cs="Times New Roman"/>
            <w:color w:val="8764B8"/>
            <w:kern w:val="0"/>
            <w:sz w:val="27"/>
            <w:szCs w:val="27"/>
            <w:u w:val="single"/>
            <w:lang w:eastAsia="en-IN"/>
            <w14:ligatures w14:val="none"/>
          </w:rPr>
          <w:t>Current Academic Semester is Updated</w:t>
        </w:r>
      </w:hyperlink>
      <w:r w:rsidRPr="00C9271C">
        <w:rPr>
          <w:rFonts w:ascii="Times New Roman" w:eastAsia="Times New Roman" w:hAnsi="Times New Roman" w:cs="Times New Roman"/>
          <w:color w:val="242424"/>
          <w:kern w:val="0"/>
          <w:sz w:val="27"/>
          <w:szCs w:val="27"/>
          <w:lang w:eastAsia="en-IN"/>
          <w14:ligatures w14:val="none"/>
        </w:rPr>
        <w:t> process builder. The net results is that Program Record fields like College Attending and Enrollment Status are updated with data from the Spring semester record, which replaces the Fall semester data.</w:t>
      </w:r>
      <w:r w:rsidRPr="00C9271C">
        <w:rPr>
          <w:rFonts w:ascii="Times New Roman" w:eastAsia="Times New Roman" w:hAnsi="Times New Roman" w:cs="Times New Roman"/>
          <w:color w:val="242424"/>
          <w:kern w:val="0"/>
          <w:sz w:val="27"/>
          <w:szCs w:val="27"/>
          <w:lang w:eastAsia="en-IN"/>
          <w14:ligatures w14:val="none"/>
        </w:rPr>
        <w:br/>
      </w:r>
      <w:r w:rsidRPr="00C9271C">
        <w:rPr>
          <w:rFonts w:ascii="Times New Roman" w:eastAsia="Times New Roman" w:hAnsi="Times New Roman" w:cs="Times New Roman"/>
          <w:color w:val="242424"/>
          <w:kern w:val="0"/>
          <w:sz w:val="27"/>
          <w:szCs w:val="27"/>
          <w:lang w:eastAsia="en-IN"/>
          <w14:ligatures w14:val="none"/>
        </w:rPr>
        <w:br/>
        <w:t>This process should happen *after* the March </w:t>
      </w:r>
      <w:hyperlink r:id="rId7" w:tgtFrame="_blank" w:tooltip="https://tbl500amory.sharepoint.com/sites/NationalDataTeamDocumentation/SitePages/NSC-Data-Pulls.aspx" w:history="1">
        <w:r w:rsidRPr="00C9271C">
          <w:rPr>
            <w:rFonts w:ascii="Times New Roman" w:eastAsia="Times New Roman" w:hAnsi="Times New Roman" w:cs="Times New Roman"/>
            <w:color w:val="8764B8"/>
            <w:kern w:val="0"/>
            <w:sz w:val="27"/>
            <w:szCs w:val="27"/>
            <w:u w:val="single"/>
            <w:lang w:eastAsia="en-IN"/>
            <w14:ligatures w14:val="none"/>
          </w:rPr>
          <w:t>NSC Data Pull</w:t>
        </w:r>
      </w:hyperlink>
      <w:r w:rsidRPr="00C9271C">
        <w:rPr>
          <w:rFonts w:ascii="Times New Roman" w:eastAsia="Times New Roman" w:hAnsi="Times New Roman" w:cs="Times New Roman"/>
          <w:color w:val="242424"/>
          <w:kern w:val="0"/>
          <w:sz w:val="27"/>
          <w:szCs w:val="27"/>
          <w:lang w:eastAsia="en-IN"/>
          <w14:ligatures w14:val="none"/>
        </w:rPr>
        <w:t> to exclude Fall grads who will not be working with Bottom Line in the spring.</w:t>
      </w:r>
      <w:r w:rsidRPr="00C9271C">
        <w:rPr>
          <w:rFonts w:ascii="Times New Roman" w:eastAsia="Times New Roman" w:hAnsi="Times New Roman" w:cs="Times New Roman"/>
          <w:color w:val="242424"/>
          <w:kern w:val="0"/>
          <w:sz w:val="27"/>
          <w:szCs w:val="27"/>
          <w:lang w:eastAsia="en-IN"/>
          <w14:ligatures w14:val="none"/>
        </w:rPr>
        <w:br/>
      </w:r>
      <w:r w:rsidRPr="00C9271C">
        <w:rPr>
          <w:rFonts w:ascii="Times New Roman" w:eastAsia="Times New Roman" w:hAnsi="Times New Roman" w:cs="Times New Roman"/>
          <w:color w:val="242424"/>
          <w:kern w:val="0"/>
          <w:sz w:val="27"/>
          <w:szCs w:val="27"/>
          <w:lang w:eastAsia="en-IN"/>
          <w14:ligatures w14:val="none"/>
        </w:rPr>
        <w:br/>
      </w:r>
      <w:r w:rsidRPr="00C9271C">
        <w:rPr>
          <w:rFonts w:ascii="Times New Roman" w:eastAsia="Times New Roman" w:hAnsi="Times New Roman" w:cs="Times New Roman"/>
          <w:b/>
          <w:bCs/>
          <w:color w:val="242424"/>
          <w:kern w:val="0"/>
          <w:sz w:val="27"/>
          <w:szCs w:val="27"/>
          <w:lang w:eastAsia="en-IN"/>
          <w14:ligatures w14:val="none"/>
        </w:rPr>
        <w:t>Make sure that you have a recent Salesforce backup before proceeding.</w:t>
      </w:r>
    </w:p>
    <w:p w14:paraId="016D70C7" w14:textId="77777777" w:rsidR="00C9271C" w:rsidRPr="00C9271C" w:rsidRDefault="00C9271C" w:rsidP="00C9271C">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5E8C268F" w14:textId="77777777" w:rsidR="00C9271C" w:rsidRPr="00C9271C" w:rsidRDefault="00C9271C" w:rsidP="00C9271C">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br/>
      </w:r>
      <w:r w:rsidRPr="00C9271C">
        <w:rPr>
          <w:rFonts w:ascii="Times New Roman" w:eastAsia="Times New Roman" w:hAnsi="Times New Roman" w:cs="Times New Roman"/>
          <w:b/>
          <w:bCs/>
          <w:color w:val="242424"/>
          <w:kern w:val="0"/>
          <w:sz w:val="27"/>
          <w:szCs w:val="27"/>
          <w:lang w:eastAsia="en-IN"/>
          <w14:ligatures w14:val="none"/>
        </w:rPr>
        <w:t>Spring Roll Forward Tech Steps:</w:t>
      </w:r>
    </w:p>
    <w:p w14:paraId="41B0127E" w14:textId="77777777" w:rsidR="00C9271C" w:rsidRPr="00C9271C" w:rsidRDefault="00C9271C" w:rsidP="00C9271C">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Identify the Success students who were served in the Fall who will continue to be served in the Spring. In this case, it should be all  current Active/Inactive, excluding any students who Graduated.</w:t>
      </w:r>
    </w:p>
    <w:p w14:paraId="1AC24936" w14:textId="77777777" w:rsidR="00C9271C" w:rsidRPr="00C9271C" w:rsidRDefault="00C9271C" w:rsidP="00C9271C">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Run a Contacts with Program Records (report type) report with the following filters:</w:t>
      </w:r>
    </w:p>
    <w:p w14:paraId="2A7F6380" w14:textId="77777777" w:rsidR="00C9271C" w:rsidRPr="00C9271C" w:rsidRDefault="00C9271C" w:rsidP="00C9271C">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Show Me: All Organizations</w:t>
      </w:r>
    </w:p>
    <w:p w14:paraId="7418F8E4" w14:textId="77777777" w:rsidR="00C9271C" w:rsidRPr="00C9271C" w:rsidRDefault="00C9271C" w:rsidP="00C9271C">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Last Activity: All Time</w:t>
      </w:r>
    </w:p>
    <w:p w14:paraId="7D114965" w14:textId="77777777" w:rsidR="00C9271C" w:rsidRPr="00C9271C" w:rsidRDefault="00C9271C" w:rsidP="00C9271C">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Program Record: Record Type = Success</w:t>
      </w:r>
    </w:p>
    <w:p w14:paraId="1B39B097" w14:textId="77777777" w:rsidR="00C9271C" w:rsidRPr="00C9271C" w:rsidRDefault="00C9271C" w:rsidP="00C9271C">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Test Application = False</w:t>
      </w:r>
    </w:p>
    <w:p w14:paraId="0F383EF1" w14:textId="77777777" w:rsidR="00C9271C" w:rsidRPr="00C9271C" w:rsidRDefault="00C9271C" w:rsidP="00C9271C">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Stage = Active, Inactive</w:t>
      </w:r>
    </w:p>
    <w:p w14:paraId="7BD34BDC" w14:textId="77777777" w:rsidR="00C9271C" w:rsidRPr="00C9271C" w:rsidRDefault="00C9271C" w:rsidP="00C9271C">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Current Academic Year = [the current academic year, e.g. 2020 - 21 if it is spring 2021]</w:t>
      </w:r>
    </w:p>
    <w:p w14:paraId="74122C7B" w14:textId="77777777" w:rsidR="00C9271C" w:rsidRPr="00C9271C" w:rsidRDefault="00C9271C" w:rsidP="00C9271C">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Must be included in the columns/export:</w:t>
      </w:r>
    </w:p>
    <w:p w14:paraId="78416ABC" w14:textId="77777777" w:rsidR="00C9271C" w:rsidRPr="00C9271C" w:rsidRDefault="00C9271C" w:rsidP="00C9271C">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ProgramRecordID18</w:t>
      </w:r>
    </w:p>
    <w:p w14:paraId="00A89879" w14:textId="77777777" w:rsidR="00C9271C" w:rsidRPr="00C9271C" w:rsidRDefault="00C9271C" w:rsidP="00C9271C">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​​​​​​Current Academic Term</w:t>
      </w:r>
    </w:p>
    <w:p w14:paraId="5EEE1C44" w14:textId="77777777" w:rsidR="00C9271C" w:rsidRPr="00C9271C" w:rsidRDefault="00C9271C" w:rsidP="00C9271C">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lastRenderedPageBreak/>
        <w:t>You can also set yourself up for Success for the Roll Forward Part 1 by unchecking the following fields in the same update:</w:t>
      </w:r>
    </w:p>
    <w:p w14:paraId="6FBF5363" w14:textId="77777777" w:rsidR="00C9271C" w:rsidRPr="00C9271C" w:rsidRDefault="00C9271C" w:rsidP="00C9271C">
      <w:pPr>
        <w:numPr>
          <w:ilvl w:val="1"/>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Create Next Year Academic History Record</w:t>
      </w:r>
    </w:p>
    <w:p w14:paraId="19EEFDD8" w14:textId="77777777" w:rsidR="00C9271C" w:rsidRPr="00C9271C" w:rsidRDefault="00C9271C" w:rsidP="00C9271C">
      <w:pPr>
        <w:numPr>
          <w:ilvl w:val="1"/>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Perform Next Year Roll Forward</w:t>
      </w:r>
    </w:p>
    <w:p w14:paraId="008D0B22" w14:textId="77777777" w:rsidR="00C9271C" w:rsidRPr="00C9271C" w:rsidRDefault="00C9271C" w:rsidP="00C9271C">
      <w:pPr>
        <w:numPr>
          <w:ilvl w:val="1"/>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See steps 5 and 6 of</w:t>
      </w:r>
      <w:hyperlink r:id="rId8" w:tgtFrame="_blank" w:tooltip="https://tbl500amory.sharepoint.com/sites/NationalDataTeamDocumentation/SitePages/Success-Roll-Forward.aspx" w:history="1">
        <w:r w:rsidRPr="00C9271C">
          <w:rPr>
            <w:rFonts w:ascii="Times New Roman" w:eastAsia="Times New Roman" w:hAnsi="Times New Roman" w:cs="Times New Roman"/>
            <w:color w:val="8764B8"/>
            <w:kern w:val="0"/>
            <w:sz w:val="27"/>
            <w:szCs w:val="27"/>
            <w:u w:val="single"/>
            <w:lang w:eastAsia="en-IN"/>
            <w14:ligatures w14:val="none"/>
          </w:rPr>
          <w:t> Roll Forward Part 1</w:t>
        </w:r>
      </w:hyperlink>
      <w:r w:rsidRPr="00C9271C">
        <w:rPr>
          <w:rFonts w:ascii="Times New Roman" w:eastAsia="Times New Roman" w:hAnsi="Times New Roman" w:cs="Times New Roman"/>
          <w:color w:val="242424"/>
          <w:kern w:val="0"/>
          <w:sz w:val="27"/>
          <w:szCs w:val="27"/>
          <w:lang w:eastAsia="en-IN"/>
          <w14:ligatures w14:val="none"/>
        </w:rPr>
        <w:t> regarding blanking out/unchecking the checkboxes before running part 1. </w:t>
      </w:r>
    </w:p>
    <w:p w14:paraId="3DF0CBA7" w14:textId="77777777" w:rsidR="00C9271C" w:rsidRPr="00C9271C" w:rsidRDefault="00C9271C" w:rsidP="00C9271C">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You can also update this existing report for the current year: </w:t>
      </w:r>
      <w:hyperlink r:id="rId9" w:tgtFrame="_blank" w:tooltip="https://na88.lightning.force.com/lightning/r/Report/00O1Y000006q5U3UAI/view" w:history="1">
        <w:r w:rsidRPr="00C9271C">
          <w:rPr>
            <w:rFonts w:ascii="Times New Roman" w:eastAsia="Times New Roman" w:hAnsi="Times New Roman" w:cs="Times New Roman"/>
            <w:color w:val="8764B8"/>
            <w:kern w:val="0"/>
            <w:sz w:val="27"/>
            <w:szCs w:val="27"/>
            <w:u w:val="single"/>
            <w:lang w:eastAsia="en-IN"/>
            <w14:ligatures w14:val="none"/>
          </w:rPr>
          <w:t>Success Roll Forward to Spring</w:t>
        </w:r>
      </w:hyperlink>
    </w:p>
    <w:p w14:paraId="59C19744" w14:textId="77777777" w:rsidR="00C9271C" w:rsidRPr="00C9271C" w:rsidRDefault="00C9271C" w:rsidP="00C9271C">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Export the report into Excel (CSV) and change the value in Current Academic Term from "Fall" to "Spring." Optionally, change the values in Create Next Year Academic History Record and Perform Next Year Roll Forward from 1 to 0. </w:t>
      </w:r>
    </w:p>
    <w:p w14:paraId="72D4E996" w14:textId="77777777" w:rsidR="00C9271C" w:rsidRPr="00C9271C" w:rsidRDefault="00C9271C" w:rsidP="00C9271C">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Login to Dataloader.io and run a Program Record update mapping ProgramRecordID18 to Record ID and the Current Academic Term and Create Next Year Academic History Record and Perform Next Year Roll Forward fields from the excel spreadsheet to the Salesforce fields. This should be automatic for the latter 3 fields because the names came directly from Salesforce. </w:t>
      </w:r>
    </w:p>
    <w:p w14:paraId="6D12102F" w14:textId="77777777" w:rsidR="00C9271C" w:rsidRPr="00C9271C" w:rsidRDefault="00C9271C" w:rsidP="00C9271C">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If you run the optional update to null uncheck the checkbox fields Create Next Year Academic History Record and Perform Next Year Roll Forward, in the </w:t>
      </w:r>
      <w:r w:rsidRPr="00C9271C">
        <w:rPr>
          <w:rFonts w:ascii="Times New Roman" w:eastAsia="Times New Roman" w:hAnsi="Times New Roman" w:cs="Times New Roman"/>
          <w:b/>
          <w:bCs/>
          <w:color w:val="242424"/>
          <w:kern w:val="0"/>
          <w:sz w:val="27"/>
          <w:szCs w:val="27"/>
          <w:lang w:eastAsia="en-IN"/>
          <w14:ligatures w14:val="none"/>
        </w:rPr>
        <w:t>Advanced options just before running the upload, check the box for "Insert Null Values." Replacing a check with "uncheck" is replacing a 1 with a 0.</w:t>
      </w:r>
    </w:p>
    <w:p w14:paraId="6903BC1B" w14:textId="77777777" w:rsidR="00C9271C" w:rsidRPr="00C9271C" w:rsidRDefault="00C9271C" w:rsidP="00C9271C">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b/>
          <w:bCs/>
          <w:color w:val="242424"/>
          <w:kern w:val="0"/>
          <w:sz w:val="27"/>
          <w:szCs w:val="27"/>
          <w:lang w:eastAsia="en-IN"/>
          <w14:ligatures w14:val="none"/>
        </w:rPr>
        <w:t>You must also run this update in very small batch sizes (roughly 5 at a time) and preferably after business hours when advisors are not logged in. The update will fail if the advisor is updating the Program Record at the same time you are running the update.</w:t>
      </w:r>
    </w:p>
    <w:p w14:paraId="4F543A57" w14:textId="77777777" w:rsidR="00C9271C" w:rsidRPr="00C9271C" w:rsidRDefault="00C9271C" w:rsidP="00C9271C">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C9271C">
        <w:rPr>
          <w:rFonts w:ascii="Times New Roman" w:eastAsia="Times New Roman" w:hAnsi="Times New Roman" w:cs="Times New Roman"/>
          <w:color w:val="242424"/>
          <w:kern w:val="0"/>
          <w:sz w:val="27"/>
          <w:szCs w:val="27"/>
          <w:lang w:eastAsia="en-IN"/>
          <w14:ligatures w14:val="none"/>
        </w:rPr>
        <w:t>When the update finishes confirm that the data was updated. Current Academic Term should now say "Spring" and Create Next Year Academic History Record and Perform Next Year Roll Forward fields are "unchecked" in Salesforce.</w:t>
      </w:r>
    </w:p>
    <w:p w14:paraId="6D4EEFF9" w14:textId="77777777" w:rsidR="00C9271C" w:rsidRPr="00C9271C" w:rsidRDefault="00C9271C" w:rsidP="00C9271C">
      <w:pPr>
        <w:shd w:val="clear" w:color="auto" w:fill="FFFFFF"/>
        <w:spacing w:line="336" w:lineRule="atLeast"/>
        <w:rPr>
          <w:rFonts w:ascii="Times New Roman" w:eastAsia="Times New Roman" w:hAnsi="Times New Roman" w:cs="Times New Roman"/>
          <w:color w:val="242424"/>
          <w:kern w:val="0"/>
          <w:sz w:val="27"/>
          <w:szCs w:val="27"/>
          <w:lang w:eastAsia="en-IN"/>
          <w14:ligatures w14:val="none"/>
        </w:rPr>
      </w:pPr>
    </w:p>
    <w:p w14:paraId="1FE657BB" w14:textId="77777777" w:rsidR="003860C8" w:rsidRDefault="003860C8"/>
    <w:sectPr w:rsidR="00386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77536"/>
    <w:multiLevelType w:val="multilevel"/>
    <w:tmpl w:val="F1DC1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7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0D"/>
    <w:rsid w:val="001856DA"/>
    <w:rsid w:val="003860C8"/>
    <w:rsid w:val="00741979"/>
    <w:rsid w:val="008F42CD"/>
    <w:rsid w:val="00BF0B0D"/>
    <w:rsid w:val="00C9271C"/>
    <w:rsid w:val="00CC0469"/>
    <w:rsid w:val="00E91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2F4D4-47BA-475F-A4F0-89B51BBA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27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271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9271C"/>
    <w:rPr>
      <w:color w:val="0000FF"/>
      <w:u w:val="single"/>
    </w:rPr>
  </w:style>
  <w:style w:type="paragraph" w:styleId="NormalWeb">
    <w:name w:val="Normal (Web)"/>
    <w:basedOn w:val="Normal"/>
    <w:uiPriority w:val="99"/>
    <w:semiHidden/>
    <w:unhideWhenUsed/>
    <w:rsid w:val="00C927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27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36396">
      <w:bodyDiv w:val="1"/>
      <w:marLeft w:val="0"/>
      <w:marRight w:val="0"/>
      <w:marTop w:val="0"/>
      <w:marBottom w:val="0"/>
      <w:divBdr>
        <w:top w:val="none" w:sz="0" w:space="0" w:color="auto"/>
        <w:left w:val="none" w:sz="0" w:space="0" w:color="auto"/>
        <w:bottom w:val="none" w:sz="0" w:space="0" w:color="auto"/>
        <w:right w:val="none" w:sz="0" w:space="0" w:color="auto"/>
      </w:divBdr>
      <w:divsChild>
        <w:div w:id="462578568">
          <w:marLeft w:val="0"/>
          <w:marRight w:val="0"/>
          <w:marTop w:val="0"/>
          <w:marBottom w:val="0"/>
          <w:divBdr>
            <w:top w:val="none" w:sz="0" w:space="0" w:color="auto"/>
            <w:left w:val="none" w:sz="0" w:space="0" w:color="auto"/>
            <w:bottom w:val="none" w:sz="0" w:space="0" w:color="auto"/>
            <w:right w:val="none" w:sz="0" w:space="0" w:color="auto"/>
          </w:divBdr>
          <w:divsChild>
            <w:div w:id="1733498892">
              <w:marLeft w:val="0"/>
              <w:marRight w:val="0"/>
              <w:marTop w:val="0"/>
              <w:marBottom w:val="0"/>
              <w:divBdr>
                <w:top w:val="none" w:sz="0" w:space="0" w:color="auto"/>
                <w:left w:val="none" w:sz="0" w:space="0" w:color="auto"/>
                <w:bottom w:val="none" w:sz="0" w:space="0" w:color="auto"/>
                <w:right w:val="none" w:sz="0" w:space="0" w:color="auto"/>
              </w:divBdr>
              <w:divsChild>
                <w:div w:id="1603686662">
                  <w:marLeft w:val="0"/>
                  <w:marRight w:val="0"/>
                  <w:marTop w:val="0"/>
                  <w:marBottom w:val="0"/>
                  <w:divBdr>
                    <w:top w:val="none" w:sz="0" w:space="0" w:color="auto"/>
                    <w:left w:val="none" w:sz="0" w:space="0" w:color="auto"/>
                    <w:bottom w:val="none" w:sz="0" w:space="0" w:color="auto"/>
                    <w:right w:val="none" w:sz="0" w:space="0" w:color="auto"/>
                  </w:divBdr>
                  <w:divsChild>
                    <w:div w:id="1675716541">
                      <w:marLeft w:val="0"/>
                      <w:marRight w:val="0"/>
                      <w:marTop w:val="0"/>
                      <w:marBottom w:val="0"/>
                      <w:divBdr>
                        <w:top w:val="none" w:sz="0" w:space="0" w:color="auto"/>
                        <w:left w:val="none" w:sz="0" w:space="0" w:color="auto"/>
                        <w:bottom w:val="none" w:sz="0" w:space="0" w:color="auto"/>
                        <w:right w:val="none" w:sz="0" w:space="0" w:color="auto"/>
                      </w:divBdr>
                      <w:divsChild>
                        <w:div w:id="1301038087">
                          <w:marLeft w:val="0"/>
                          <w:marRight w:val="0"/>
                          <w:marTop w:val="0"/>
                          <w:marBottom w:val="0"/>
                          <w:divBdr>
                            <w:top w:val="none" w:sz="0" w:space="0" w:color="auto"/>
                            <w:left w:val="none" w:sz="0" w:space="0" w:color="auto"/>
                            <w:bottom w:val="none" w:sz="0" w:space="0" w:color="auto"/>
                            <w:right w:val="none" w:sz="0" w:space="0" w:color="auto"/>
                          </w:divBdr>
                          <w:divsChild>
                            <w:div w:id="1035348637">
                              <w:marLeft w:val="0"/>
                              <w:marRight w:val="0"/>
                              <w:marTop w:val="0"/>
                              <w:marBottom w:val="0"/>
                              <w:divBdr>
                                <w:top w:val="none" w:sz="0" w:space="0" w:color="auto"/>
                                <w:left w:val="none" w:sz="0" w:space="0" w:color="auto"/>
                                <w:bottom w:val="none" w:sz="0" w:space="0" w:color="auto"/>
                                <w:right w:val="none" w:sz="0" w:space="0" w:color="auto"/>
                              </w:divBdr>
                              <w:divsChild>
                                <w:div w:id="744449353">
                                  <w:marLeft w:val="0"/>
                                  <w:marRight w:val="0"/>
                                  <w:marTop w:val="0"/>
                                  <w:marBottom w:val="0"/>
                                  <w:divBdr>
                                    <w:top w:val="none" w:sz="0" w:space="0" w:color="auto"/>
                                    <w:left w:val="none" w:sz="0" w:space="0" w:color="auto"/>
                                    <w:bottom w:val="none" w:sz="0" w:space="0" w:color="auto"/>
                                    <w:right w:val="none" w:sz="0" w:space="0" w:color="auto"/>
                                  </w:divBdr>
                                  <w:divsChild>
                                    <w:div w:id="882979264">
                                      <w:marLeft w:val="0"/>
                                      <w:marRight w:val="0"/>
                                      <w:marTop w:val="0"/>
                                      <w:marBottom w:val="0"/>
                                      <w:divBdr>
                                        <w:top w:val="none" w:sz="0" w:space="0" w:color="auto"/>
                                        <w:left w:val="none" w:sz="0" w:space="0" w:color="auto"/>
                                        <w:bottom w:val="none" w:sz="0" w:space="0" w:color="auto"/>
                                        <w:right w:val="none" w:sz="0" w:space="0" w:color="auto"/>
                                      </w:divBdr>
                                      <w:divsChild>
                                        <w:div w:id="713693237">
                                          <w:marLeft w:val="-300"/>
                                          <w:marRight w:val="-300"/>
                                          <w:marTop w:val="0"/>
                                          <w:marBottom w:val="0"/>
                                          <w:divBdr>
                                            <w:top w:val="none" w:sz="0" w:space="0" w:color="auto"/>
                                            <w:left w:val="none" w:sz="0" w:space="0" w:color="auto"/>
                                            <w:bottom w:val="none" w:sz="0" w:space="0" w:color="auto"/>
                                            <w:right w:val="none" w:sz="0" w:space="0" w:color="auto"/>
                                          </w:divBdr>
                                          <w:divsChild>
                                            <w:div w:id="1151867553">
                                              <w:marLeft w:val="0"/>
                                              <w:marRight w:val="0"/>
                                              <w:marTop w:val="0"/>
                                              <w:marBottom w:val="0"/>
                                              <w:divBdr>
                                                <w:top w:val="none" w:sz="0" w:space="0" w:color="auto"/>
                                                <w:left w:val="none" w:sz="0" w:space="0" w:color="auto"/>
                                                <w:bottom w:val="none" w:sz="0" w:space="0" w:color="auto"/>
                                                <w:right w:val="none" w:sz="0" w:space="0" w:color="auto"/>
                                              </w:divBdr>
                                              <w:divsChild>
                                                <w:div w:id="1891725803">
                                                  <w:marLeft w:val="0"/>
                                                  <w:marRight w:val="0"/>
                                                  <w:marTop w:val="0"/>
                                                  <w:marBottom w:val="0"/>
                                                  <w:divBdr>
                                                    <w:top w:val="none" w:sz="0" w:space="0" w:color="auto"/>
                                                    <w:left w:val="none" w:sz="0" w:space="0" w:color="auto"/>
                                                    <w:bottom w:val="none" w:sz="0" w:space="0" w:color="auto"/>
                                                    <w:right w:val="none" w:sz="0" w:space="0" w:color="auto"/>
                                                  </w:divBdr>
                                                </w:div>
                                                <w:div w:id="2012295977">
                                                  <w:marLeft w:val="0"/>
                                                  <w:marRight w:val="0"/>
                                                  <w:marTop w:val="150"/>
                                                  <w:marBottom w:val="0"/>
                                                  <w:divBdr>
                                                    <w:top w:val="none" w:sz="0" w:space="0" w:color="auto"/>
                                                    <w:left w:val="none" w:sz="0" w:space="0" w:color="auto"/>
                                                    <w:bottom w:val="none" w:sz="0" w:space="0" w:color="auto"/>
                                                    <w:right w:val="none" w:sz="0" w:space="0" w:color="auto"/>
                                                  </w:divBdr>
                                                  <w:divsChild>
                                                    <w:div w:id="928388648">
                                                      <w:marLeft w:val="0"/>
                                                      <w:marRight w:val="0"/>
                                                      <w:marTop w:val="0"/>
                                                      <w:marBottom w:val="0"/>
                                                      <w:divBdr>
                                                        <w:top w:val="none" w:sz="0" w:space="0" w:color="auto"/>
                                                        <w:left w:val="none" w:sz="0" w:space="0" w:color="auto"/>
                                                        <w:bottom w:val="none" w:sz="0" w:space="0" w:color="auto"/>
                                                        <w:right w:val="none" w:sz="0" w:space="0" w:color="auto"/>
                                                      </w:divBdr>
                                                      <w:divsChild>
                                                        <w:div w:id="1552228452">
                                                          <w:marLeft w:val="0"/>
                                                          <w:marRight w:val="0"/>
                                                          <w:marTop w:val="0"/>
                                                          <w:marBottom w:val="0"/>
                                                          <w:divBdr>
                                                            <w:top w:val="none" w:sz="0" w:space="0" w:color="auto"/>
                                                            <w:left w:val="none" w:sz="0" w:space="0" w:color="auto"/>
                                                            <w:bottom w:val="none" w:sz="0" w:space="0" w:color="auto"/>
                                                            <w:right w:val="none" w:sz="0" w:space="0" w:color="auto"/>
                                                          </w:divBdr>
                                                          <w:divsChild>
                                                            <w:div w:id="1403797511">
                                                              <w:marLeft w:val="0"/>
                                                              <w:marRight w:val="0"/>
                                                              <w:marTop w:val="0"/>
                                                              <w:marBottom w:val="0"/>
                                                              <w:divBdr>
                                                                <w:top w:val="none" w:sz="0" w:space="0" w:color="auto"/>
                                                                <w:left w:val="none" w:sz="0" w:space="0" w:color="auto"/>
                                                                <w:bottom w:val="none" w:sz="0" w:space="0" w:color="auto"/>
                                                                <w:right w:val="none" w:sz="0" w:space="0" w:color="auto"/>
                                                              </w:divBdr>
                                                              <w:divsChild>
                                                                <w:div w:id="816410799">
                                                                  <w:marLeft w:val="0"/>
                                                                  <w:marRight w:val="0"/>
                                                                  <w:marTop w:val="0"/>
                                                                  <w:marBottom w:val="0"/>
                                                                  <w:divBdr>
                                                                    <w:top w:val="none" w:sz="0" w:space="0" w:color="auto"/>
                                                                    <w:left w:val="none" w:sz="0" w:space="0" w:color="auto"/>
                                                                    <w:bottom w:val="none" w:sz="0" w:space="0" w:color="auto"/>
                                                                    <w:right w:val="none" w:sz="0" w:space="0" w:color="auto"/>
                                                                  </w:divBdr>
                                                                  <w:divsChild>
                                                                    <w:div w:id="1815371527">
                                                                      <w:marLeft w:val="0"/>
                                                                      <w:marRight w:val="150"/>
                                                                      <w:marTop w:val="0"/>
                                                                      <w:marBottom w:val="0"/>
                                                                      <w:divBdr>
                                                                        <w:top w:val="none" w:sz="0" w:space="0" w:color="auto"/>
                                                                        <w:left w:val="none" w:sz="0" w:space="0" w:color="auto"/>
                                                                        <w:bottom w:val="none" w:sz="0" w:space="0" w:color="auto"/>
                                                                        <w:right w:val="none" w:sz="0" w:space="0" w:color="auto"/>
                                                                      </w:divBdr>
                                                                    </w:div>
                                                                  </w:divsChild>
                                                                </w:div>
                                                                <w:div w:id="544876572">
                                                                  <w:marLeft w:val="0"/>
                                                                  <w:marRight w:val="0"/>
                                                                  <w:marTop w:val="0"/>
                                                                  <w:marBottom w:val="0"/>
                                                                  <w:divBdr>
                                                                    <w:top w:val="none" w:sz="0" w:space="0" w:color="auto"/>
                                                                    <w:left w:val="none" w:sz="0" w:space="0" w:color="auto"/>
                                                                    <w:bottom w:val="none" w:sz="0" w:space="0" w:color="auto"/>
                                                                    <w:right w:val="none" w:sz="0" w:space="0" w:color="auto"/>
                                                                  </w:divBdr>
                                                                  <w:divsChild>
                                                                    <w:div w:id="1236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8501199">
          <w:marLeft w:val="0"/>
          <w:marRight w:val="0"/>
          <w:marTop w:val="0"/>
          <w:marBottom w:val="0"/>
          <w:divBdr>
            <w:top w:val="none" w:sz="0" w:space="0" w:color="auto"/>
            <w:left w:val="none" w:sz="0" w:space="0" w:color="auto"/>
            <w:bottom w:val="none" w:sz="0" w:space="0" w:color="auto"/>
            <w:right w:val="none" w:sz="0" w:space="0" w:color="auto"/>
          </w:divBdr>
          <w:divsChild>
            <w:div w:id="811991603">
              <w:marLeft w:val="0"/>
              <w:marRight w:val="0"/>
              <w:marTop w:val="0"/>
              <w:marBottom w:val="0"/>
              <w:divBdr>
                <w:top w:val="none" w:sz="0" w:space="0" w:color="auto"/>
                <w:left w:val="none" w:sz="0" w:space="0" w:color="auto"/>
                <w:bottom w:val="none" w:sz="0" w:space="0" w:color="auto"/>
                <w:right w:val="none" w:sz="0" w:space="0" w:color="auto"/>
              </w:divBdr>
              <w:divsChild>
                <w:div w:id="743651336">
                  <w:marLeft w:val="0"/>
                  <w:marRight w:val="0"/>
                  <w:marTop w:val="0"/>
                  <w:marBottom w:val="0"/>
                  <w:divBdr>
                    <w:top w:val="none" w:sz="0" w:space="0" w:color="auto"/>
                    <w:left w:val="none" w:sz="0" w:space="0" w:color="auto"/>
                    <w:bottom w:val="none" w:sz="0" w:space="0" w:color="auto"/>
                    <w:right w:val="none" w:sz="0" w:space="0" w:color="auto"/>
                  </w:divBdr>
                  <w:divsChild>
                    <w:div w:id="1672368758">
                      <w:marLeft w:val="0"/>
                      <w:marRight w:val="0"/>
                      <w:marTop w:val="0"/>
                      <w:marBottom w:val="0"/>
                      <w:divBdr>
                        <w:top w:val="none" w:sz="0" w:space="0" w:color="auto"/>
                        <w:left w:val="none" w:sz="0" w:space="0" w:color="auto"/>
                        <w:bottom w:val="none" w:sz="0" w:space="0" w:color="auto"/>
                        <w:right w:val="none" w:sz="0" w:space="0" w:color="auto"/>
                      </w:divBdr>
                      <w:divsChild>
                        <w:div w:id="1275166184">
                          <w:marLeft w:val="0"/>
                          <w:marRight w:val="0"/>
                          <w:marTop w:val="0"/>
                          <w:marBottom w:val="0"/>
                          <w:divBdr>
                            <w:top w:val="none" w:sz="0" w:space="0" w:color="auto"/>
                            <w:left w:val="none" w:sz="0" w:space="0" w:color="auto"/>
                            <w:bottom w:val="none" w:sz="0" w:space="0" w:color="auto"/>
                            <w:right w:val="none" w:sz="0" w:space="0" w:color="auto"/>
                          </w:divBdr>
                          <w:divsChild>
                            <w:div w:id="1227762930">
                              <w:marLeft w:val="0"/>
                              <w:marRight w:val="0"/>
                              <w:marTop w:val="0"/>
                              <w:marBottom w:val="0"/>
                              <w:divBdr>
                                <w:top w:val="none" w:sz="0" w:space="0" w:color="auto"/>
                                <w:left w:val="none" w:sz="0" w:space="0" w:color="auto"/>
                                <w:bottom w:val="none" w:sz="0" w:space="0" w:color="auto"/>
                                <w:right w:val="none" w:sz="0" w:space="0" w:color="auto"/>
                              </w:divBdr>
                              <w:divsChild>
                                <w:div w:id="2075666296">
                                  <w:marLeft w:val="0"/>
                                  <w:marRight w:val="0"/>
                                  <w:marTop w:val="0"/>
                                  <w:marBottom w:val="0"/>
                                  <w:divBdr>
                                    <w:top w:val="none" w:sz="0" w:space="0" w:color="auto"/>
                                    <w:left w:val="none" w:sz="0" w:space="0" w:color="auto"/>
                                    <w:bottom w:val="none" w:sz="0" w:space="0" w:color="auto"/>
                                    <w:right w:val="none" w:sz="0" w:space="0" w:color="auto"/>
                                  </w:divBdr>
                                  <w:divsChild>
                                    <w:div w:id="1352222324">
                                      <w:marLeft w:val="0"/>
                                      <w:marRight w:val="0"/>
                                      <w:marTop w:val="0"/>
                                      <w:marBottom w:val="0"/>
                                      <w:divBdr>
                                        <w:top w:val="none" w:sz="0" w:space="0" w:color="auto"/>
                                        <w:left w:val="none" w:sz="0" w:space="0" w:color="auto"/>
                                        <w:bottom w:val="none" w:sz="0" w:space="0" w:color="auto"/>
                                        <w:right w:val="none" w:sz="0" w:space="0" w:color="auto"/>
                                      </w:divBdr>
                                      <w:divsChild>
                                        <w:div w:id="2143841593">
                                          <w:marLeft w:val="0"/>
                                          <w:marRight w:val="0"/>
                                          <w:marTop w:val="0"/>
                                          <w:marBottom w:val="0"/>
                                          <w:divBdr>
                                            <w:top w:val="none" w:sz="0" w:space="0" w:color="auto"/>
                                            <w:left w:val="none" w:sz="0" w:space="0" w:color="auto"/>
                                            <w:bottom w:val="none" w:sz="0" w:space="0" w:color="auto"/>
                                            <w:right w:val="none" w:sz="0" w:space="0" w:color="auto"/>
                                          </w:divBdr>
                                          <w:divsChild>
                                            <w:div w:id="193546792">
                                              <w:marLeft w:val="0"/>
                                              <w:marRight w:val="0"/>
                                              <w:marTop w:val="0"/>
                                              <w:marBottom w:val="0"/>
                                              <w:divBdr>
                                                <w:top w:val="none" w:sz="0" w:space="0" w:color="auto"/>
                                                <w:left w:val="none" w:sz="0" w:space="0" w:color="auto"/>
                                                <w:bottom w:val="none" w:sz="0" w:space="0" w:color="auto"/>
                                                <w:right w:val="none" w:sz="0" w:space="0" w:color="auto"/>
                                              </w:divBdr>
                                              <w:divsChild>
                                                <w:div w:id="1349604205">
                                                  <w:marLeft w:val="0"/>
                                                  <w:marRight w:val="0"/>
                                                  <w:marTop w:val="360"/>
                                                  <w:marBottom w:val="360"/>
                                                  <w:divBdr>
                                                    <w:top w:val="none" w:sz="0" w:space="0" w:color="auto"/>
                                                    <w:left w:val="none" w:sz="0" w:space="0" w:color="auto"/>
                                                    <w:bottom w:val="none" w:sz="0" w:space="0" w:color="auto"/>
                                                    <w:right w:val="none" w:sz="0" w:space="0" w:color="auto"/>
                                                  </w:divBdr>
                                                  <w:divsChild>
                                                    <w:div w:id="619842683">
                                                      <w:marLeft w:val="0"/>
                                                      <w:marRight w:val="0"/>
                                                      <w:marTop w:val="0"/>
                                                      <w:marBottom w:val="0"/>
                                                      <w:divBdr>
                                                        <w:top w:val="none" w:sz="0" w:space="0" w:color="auto"/>
                                                        <w:left w:val="none" w:sz="0" w:space="0" w:color="auto"/>
                                                        <w:bottom w:val="none" w:sz="0" w:space="0" w:color="auto"/>
                                                        <w:right w:val="none" w:sz="0" w:space="0" w:color="auto"/>
                                                      </w:divBdr>
                                                      <w:divsChild>
                                                        <w:div w:id="1989823604">
                                                          <w:marLeft w:val="0"/>
                                                          <w:marRight w:val="0"/>
                                                          <w:marTop w:val="0"/>
                                                          <w:marBottom w:val="0"/>
                                                          <w:divBdr>
                                                            <w:top w:val="none" w:sz="0" w:space="0" w:color="auto"/>
                                                            <w:left w:val="none" w:sz="0" w:space="0" w:color="auto"/>
                                                            <w:bottom w:val="none" w:sz="0" w:space="0" w:color="auto"/>
                                                            <w:right w:val="none" w:sz="0" w:space="0" w:color="auto"/>
                                                          </w:divBdr>
                                                          <w:divsChild>
                                                            <w:div w:id="204420816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NationalDataTeamDocumentation/SitePages/Success-Roll-Forward.aspx" TargetMode="External"/><Relationship Id="rId3" Type="http://schemas.openxmlformats.org/officeDocument/2006/relationships/settings" Target="settings.xml"/><Relationship Id="rId7" Type="http://schemas.openxmlformats.org/officeDocument/2006/relationships/hyperlink" Target="https://tbl500amory.sharepoint.com/sites/NationalDataTeamDocumentation/SitePages/NSC-Data-Pull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sites/NationalDataTeamDocumentation/SitePages/Salesforce-Automations.aspx" TargetMode="External"/><Relationship Id="rId11" Type="http://schemas.openxmlformats.org/officeDocument/2006/relationships/theme" Target="theme/theme1.xml"/><Relationship Id="rId5" Type="http://schemas.openxmlformats.org/officeDocument/2006/relationships/hyperlink" Target="https://tbl500amory.sharepoint.com/sites/NationalDataTeamDocumentation/SitePages/Salesforce-Automations.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88.lightning.force.com/lightning/r/Report/00O1Y000006q5U3UAI/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Perambakam</dc:creator>
  <cp:keywords/>
  <dc:description/>
  <cp:lastModifiedBy>Lokesh Perambakam</cp:lastModifiedBy>
  <cp:revision>3</cp:revision>
  <dcterms:created xsi:type="dcterms:W3CDTF">2023-08-02T12:01:00Z</dcterms:created>
  <dcterms:modified xsi:type="dcterms:W3CDTF">2023-08-03T09:25:00Z</dcterms:modified>
</cp:coreProperties>
</file>