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00FD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D9DAF6C" wp14:editId="655FA92F">
                <wp:simplePos x="0" y="0"/>
                <wp:positionH relativeFrom="column">
                  <wp:posOffset>12064</wp:posOffset>
                </wp:positionH>
                <wp:positionV relativeFrom="line">
                  <wp:posOffset>26034</wp:posOffset>
                </wp:positionV>
                <wp:extent cx="1689737" cy="1552575"/>
                <wp:effectExtent l="0" t="0" r="0" b="0"/>
                <wp:wrapSquare wrapText="bothSides" distT="0" distB="0" distL="0" distR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737" cy="1552575"/>
                          <a:chOff x="0" y="0"/>
                          <a:chExt cx="1689736" cy="155257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689738" cy="155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737" cy="15525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9pt;margin-top:2.0pt;width:133.1pt;height:122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689737,1552575">
                <w10:wrap type="square" side="bothSides" anchorx="text"/>
                <v:rect id="_x0000_s1027" style="position:absolute;left:0;top:0;width:1689737;height:155257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1689737;height:1552575;">
                  <v:imagedata r:id="rId8" o:title="image1.jpeg"/>
                </v:shape>
              </v:group>
            </w:pict>
          </mc:Fallback>
        </mc:AlternateContent>
      </w:r>
      <w:proofErr w:type="spellStart"/>
      <w:r>
        <w:rPr>
          <w:sz w:val="28"/>
          <w:szCs w:val="28"/>
        </w:rPr>
        <w:t>Farmers</w:t>
      </w:r>
      <w:proofErr w:type="spellEnd"/>
      <w:r>
        <w:rPr>
          <w:sz w:val="28"/>
          <w:szCs w:val="28"/>
        </w:rPr>
        <w:t xml:space="preserve"> Cooperative Association of Guam</w:t>
      </w:r>
    </w:p>
    <w:p w14:paraId="6BC6D91A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t>144 W. Santa Monica Ave, Dededo, GU 96929</w:t>
      </w:r>
    </w:p>
    <w:p w14:paraId="4683A990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t>fcaguam@gmail.com</w:t>
      </w:r>
    </w:p>
    <w:p w14:paraId="440CE18A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14:paraId="3D353802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3DB28C81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5C4FA4C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0C2E962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0804227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537674DC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26DF996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December 3, 2021</w:t>
      </w:r>
    </w:p>
    <w:p w14:paraId="500CB061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1D75E9F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Farmer’s Cooperative Association of Guam, Inc.</w:t>
      </w:r>
    </w:p>
    <w:p w14:paraId="0E55BB07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A non-profit Corporation</w:t>
      </w:r>
    </w:p>
    <w:p w14:paraId="09F4B70A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C1EB6A7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The Farmer’</w:t>
      </w:r>
      <w:r>
        <w:t xml:space="preserve">s Cooperative Association of Guam (FCAG) with the assistance of its advisors from University of Guam (UOG) Cooperative Extension &amp; Outreach (E&amp;O) (Dr. Barber &amp; Mr. Bamba) are offering this list of produce items for </w:t>
      </w:r>
      <w:proofErr w:type="gramStart"/>
      <w:r>
        <w:t>the  “</w:t>
      </w:r>
      <w:proofErr w:type="gramEnd"/>
      <w:r>
        <w:t>Mixed local produce bag initiative”</w:t>
      </w:r>
      <w:r>
        <w:t xml:space="preserve"> to the Department of Public Health &amp; Social Services (DPHSS), Division of Senior Citizens (DSC.)  This service offer is for 2,700 bags (Congregate Nutrition Program (C1) 1,275 bags and Home-Delivered Nutrition Program (C2) 1,425 bags.)  The price will be </w:t>
      </w:r>
      <w:r>
        <w:t>$8 a bag.</w:t>
      </w:r>
    </w:p>
    <w:p w14:paraId="1151EB1B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The following produce items will be options for the proposed $8.00 bag during this </w:t>
      </w:r>
      <w:proofErr w:type="gramStart"/>
      <w:r>
        <w:t>time period</w:t>
      </w:r>
      <w:proofErr w:type="gramEnd"/>
      <w:r>
        <w:t xml:space="preserve">. </w:t>
      </w:r>
    </w:p>
    <w:p w14:paraId="0EB51466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1. Bean sprouts</w:t>
      </w:r>
    </w:p>
    <w:p w14:paraId="53DC3943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2. Cucumber</w:t>
      </w:r>
    </w:p>
    <w:p w14:paraId="428D9F9F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3. Eggplant</w:t>
      </w:r>
    </w:p>
    <w:p w14:paraId="4E318043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4. </w:t>
      </w:r>
      <w:proofErr w:type="spellStart"/>
      <w:r>
        <w:t>Kangkung</w:t>
      </w:r>
      <w:proofErr w:type="spellEnd"/>
    </w:p>
    <w:p w14:paraId="5C125A96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ab/>
      </w:r>
    </w:p>
    <w:p w14:paraId="472A1AF0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Possible Substitutes:</w:t>
      </w:r>
    </w:p>
    <w:p w14:paraId="355838FD" w14:textId="77777777" w:rsidR="00040802" w:rsidRDefault="000C71AA">
      <w:pPr>
        <w:pStyle w:val="Default"/>
        <w:numPr>
          <w:ilvl w:val="1"/>
          <w:numId w:val="2"/>
        </w:numPr>
      </w:pPr>
      <w:proofErr w:type="spellStart"/>
      <w:r>
        <w:t>Pechay</w:t>
      </w:r>
      <w:proofErr w:type="spellEnd"/>
    </w:p>
    <w:p w14:paraId="148F068C" w14:textId="77777777" w:rsidR="00040802" w:rsidRDefault="000C71AA">
      <w:pPr>
        <w:pStyle w:val="Default"/>
        <w:numPr>
          <w:ilvl w:val="1"/>
          <w:numId w:val="2"/>
        </w:numPr>
      </w:pPr>
      <w:r>
        <w:t>Bok choy</w:t>
      </w:r>
    </w:p>
    <w:p w14:paraId="4DFAEB05" w14:textId="77777777" w:rsidR="00040802" w:rsidRDefault="000C71AA">
      <w:pPr>
        <w:pStyle w:val="Default"/>
        <w:numPr>
          <w:ilvl w:val="1"/>
          <w:numId w:val="2"/>
        </w:numPr>
      </w:pPr>
      <w:r>
        <w:t>Green beans</w:t>
      </w:r>
    </w:p>
    <w:p w14:paraId="2E170791" w14:textId="77777777" w:rsidR="00040802" w:rsidRDefault="000C71AA">
      <w:pPr>
        <w:pStyle w:val="Default"/>
        <w:numPr>
          <w:ilvl w:val="1"/>
          <w:numId w:val="2"/>
        </w:numPr>
      </w:pPr>
      <w:r>
        <w:t>Radish</w:t>
      </w:r>
    </w:p>
    <w:p w14:paraId="448A1CF8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1862107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Should purchase order </w:t>
      </w:r>
      <w:r>
        <w:t>approval take longer substitutions may need to be made based on availability but this will not change the price of the bags.</w:t>
      </w:r>
    </w:p>
    <w:p w14:paraId="11ADAF3C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F285249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 "Delivery for the congregate group of </w:t>
      </w:r>
      <w:proofErr w:type="gramStart"/>
      <w:r>
        <w:t>senior's</w:t>
      </w:r>
      <w:proofErr w:type="gramEnd"/>
      <w:r>
        <w:t xml:space="preserve"> will be to the respective village Mayor's Office over three days in the first week</w:t>
      </w:r>
      <w:r>
        <w:t>.  Delivery for home-delivered group of seniors will be to the vendor, S.H. Enterprises, Inc., who will assist with distribution to clients.  Proposed delivery will be on December 20-22, 2021."</w:t>
      </w:r>
    </w:p>
    <w:p w14:paraId="58E9966B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43C6B94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If you have any questions, please call me at 671-797-1844.</w:t>
      </w:r>
    </w:p>
    <w:p w14:paraId="6CF7C509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84ED3EA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S</w:t>
      </w:r>
      <w:r>
        <w:t xml:space="preserve">i </w:t>
      </w:r>
      <w:proofErr w:type="spellStart"/>
      <w:r>
        <w:t>Yu'us</w:t>
      </w:r>
      <w:proofErr w:type="spellEnd"/>
      <w:r>
        <w:t xml:space="preserve"> </w:t>
      </w:r>
      <w:proofErr w:type="spellStart"/>
      <w:r>
        <w:t>Ma'ase</w:t>
      </w:r>
      <w:proofErr w:type="spellEnd"/>
      <w:r>
        <w:t xml:space="preserve">, </w:t>
      </w:r>
    </w:p>
    <w:p w14:paraId="0324BCB6" w14:textId="77777777" w:rsidR="00040802" w:rsidRDefault="0004080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3368399B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proofErr w:type="spellStart"/>
      <w:r>
        <w:rPr>
          <w:rFonts w:ascii="필기체" w:hAnsi="필기체"/>
          <w:u w:val="single"/>
        </w:rPr>
        <w:t>Kathrina</w:t>
      </w:r>
      <w:proofErr w:type="spellEnd"/>
      <w:r>
        <w:rPr>
          <w:rFonts w:ascii="필기체" w:hAnsi="필기체"/>
          <w:u w:val="single"/>
        </w:rPr>
        <w:t xml:space="preserve"> Reyes  </w:t>
      </w:r>
    </w:p>
    <w:p w14:paraId="4076BE96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proofErr w:type="spellStart"/>
      <w:r>
        <w:t>Kathrina</w:t>
      </w:r>
      <w:proofErr w:type="spellEnd"/>
      <w:r>
        <w:t xml:space="preserve"> S.N Reyes</w:t>
      </w:r>
    </w:p>
    <w:p w14:paraId="267A51B7" w14:textId="77777777" w:rsidR="00040802" w:rsidRDefault="000C71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FCAG Treasurer</w:t>
      </w:r>
    </w:p>
    <w:sectPr w:rsidR="00040802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563E" w14:textId="77777777" w:rsidR="000C71AA" w:rsidRDefault="000C71AA">
      <w:r>
        <w:separator/>
      </w:r>
    </w:p>
  </w:endnote>
  <w:endnote w:type="continuationSeparator" w:id="0">
    <w:p w14:paraId="3A1CC748" w14:textId="77777777" w:rsidR="000C71AA" w:rsidRDefault="000C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필기체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F19E" w14:textId="77777777" w:rsidR="00040802" w:rsidRDefault="0004080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222E" w14:textId="77777777" w:rsidR="000C71AA" w:rsidRDefault="000C71AA">
      <w:r>
        <w:separator/>
      </w:r>
    </w:p>
  </w:footnote>
  <w:footnote w:type="continuationSeparator" w:id="0">
    <w:p w14:paraId="485EB011" w14:textId="77777777" w:rsidR="000C71AA" w:rsidRDefault="000C7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9926" w14:textId="77777777" w:rsidR="00040802" w:rsidRDefault="0004080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434B"/>
    <w:multiLevelType w:val="hybridMultilevel"/>
    <w:tmpl w:val="CD4A1440"/>
    <w:styleLink w:val="ImportedStyle1"/>
    <w:lvl w:ilvl="0" w:tplc="3F589A2A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789EA0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BAEF96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CE232C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CA68CE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7065C6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C2281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C171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F8C398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8C21D0E"/>
    <w:multiLevelType w:val="hybridMultilevel"/>
    <w:tmpl w:val="CD4A1440"/>
    <w:numStyleLink w:val="ImportedStyle1"/>
  </w:abstractNum>
  <w:num w:numId="1" w16cid:durableId="1479497801">
    <w:abstractNumId w:val="0"/>
  </w:num>
  <w:num w:numId="2" w16cid:durableId="43760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02"/>
    <w:rsid w:val="00040802"/>
    <w:rsid w:val="000C71AA"/>
    <w:rsid w:val="00F5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C1E7"/>
  <w15:docId w15:val="{9C12A7C1-B312-4358-867E-E14C7158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JESSE P BAMBA</cp:lastModifiedBy>
  <cp:revision>2</cp:revision>
  <dcterms:created xsi:type="dcterms:W3CDTF">2022-04-06T23:02:00Z</dcterms:created>
  <dcterms:modified xsi:type="dcterms:W3CDTF">2022-04-06T23:02:00Z</dcterms:modified>
</cp:coreProperties>
</file>