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CB3" w:rsidRDefault="001E40CB" w:rsidP="00E01D3D">
      <w:pPr>
        <w:jc w:val="center"/>
        <w:rPr>
          <w:rFonts w:ascii="楷体" w:eastAsia="楷体" w:hAnsi="楷体"/>
          <w:b/>
          <w:sz w:val="28"/>
        </w:rPr>
      </w:pPr>
      <w:r w:rsidRPr="00DE2CB3">
        <w:rPr>
          <w:rFonts w:ascii="楷体" w:eastAsia="楷体" w:hAnsi="楷体" w:hint="eastAsia"/>
          <w:b/>
          <w:sz w:val="28"/>
        </w:rPr>
        <w:t>“智能</w:t>
      </w:r>
      <w:r w:rsidRPr="00DE2CB3">
        <w:rPr>
          <w:rFonts w:ascii="楷体" w:eastAsia="楷体" w:hAnsi="楷体"/>
          <w:b/>
          <w:sz w:val="28"/>
        </w:rPr>
        <w:t>营销体系</w:t>
      </w:r>
      <w:r w:rsidRPr="00DE2CB3">
        <w:rPr>
          <w:rFonts w:ascii="楷体" w:eastAsia="楷体" w:hAnsi="楷体" w:hint="eastAsia"/>
          <w:b/>
          <w:sz w:val="28"/>
        </w:rPr>
        <w:t>3.0”落地</w:t>
      </w:r>
      <w:r w:rsidRPr="00DE2CB3">
        <w:rPr>
          <w:rFonts w:ascii="楷体" w:eastAsia="楷体" w:hAnsi="楷体"/>
          <w:b/>
          <w:sz w:val="28"/>
        </w:rPr>
        <w:t>建设及青年人才星火计划</w:t>
      </w:r>
      <w:r w:rsidRPr="00DE2CB3">
        <w:rPr>
          <w:rFonts w:ascii="楷体" w:eastAsia="楷体" w:hAnsi="楷体" w:hint="eastAsia"/>
          <w:b/>
          <w:sz w:val="28"/>
        </w:rPr>
        <w:t>项目周例会</w:t>
      </w:r>
    </w:p>
    <w:p w:rsidR="001E40CB" w:rsidRPr="00DE2CB3" w:rsidRDefault="001E40CB" w:rsidP="00E01D3D">
      <w:pPr>
        <w:jc w:val="center"/>
        <w:rPr>
          <w:rFonts w:ascii="楷体" w:eastAsia="楷体" w:hAnsi="楷体"/>
          <w:b/>
          <w:sz w:val="28"/>
        </w:rPr>
      </w:pPr>
      <w:r w:rsidRPr="00DE2CB3">
        <w:rPr>
          <w:rFonts w:ascii="楷体" w:eastAsia="楷体" w:hAnsi="楷体" w:hint="eastAsia"/>
          <w:b/>
          <w:sz w:val="28"/>
        </w:rPr>
        <w:t>第一</w:t>
      </w:r>
      <w:r w:rsidRPr="00DE2CB3">
        <w:rPr>
          <w:rFonts w:ascii="楷体" w:eastAsia="楷体" w:hAnsi="楷体"/>
          <w:b/>
          <w:sz w:val="28"/>
        </w:rPr>
        <w:t>周</w:t>
      </w:r>
      <w:r w:rsidRPr="00DE2CB3">
        <w:rPr>
          <w:rFonts w:ascii="楷体" w:eastAsia="楷体" w:hAnsi="楷体" w:hint="eastAsia"/>
          <w:b/>
          <w:sz w:val="28"/>
        </w:rPr>
        <w:t xml:space="preserve"> 会议纪要</w:t>
      </w:r>
      <w:r w:rsidR="001D2910" w:rsidRPr="00E01D3D">
        <w:rPr>
          <w:rFonts w:ascii="楷体" w:eastAsia="楷体" w:hAnsi="楷体" w:hint="eastAsia"/>
          <w:sz w:val="28"/>
        </w:rPr>
        <w:t>（2019.10.24-11.03）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4140"/>
        <w:gridCol w:w="900"/>
        <w:gridCol w:w="2700"/>
      </w:tblGrid>
      <w:tr w:rsidR="001E40CB" w:rsidRPr="002D57E9" w:rsidTr="00765FCC">
        <w:trPr>
          <w:trHeight w:val="242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/>
                <w:sz w:val="24"/>
              </w:rPr>
            </w:pPr>
            <w:r w:rsidRPr="002D57E9">
              <w:rPr>
                <w:rFonts w:ascii="楷体" w:eastAsia="楷体" w:hAnsi="楷体" w:hint="eastAsia"/>
                <w:b/>
                <w:sz w:val="24"/>
              </w:rPr>
              <w:t>时   间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Cs/>
                <w:sz w:val="24"/>
              </w:rPr>
            </w:pPr>
            <w:r w:rsidRPr="002D57E9">
              <w:rPr>
                <w:rFonts w:ascii="楷体" w:eastAsia="楷体" w:hAnsi="楷体" w:hint="eastAsia"/>
                <w:bCs/>
                <w:sz w:val="24"/>
              </w:rPr>
              <w:t>201</w:t>
            </w:r>
            <w:r w:rsidRPr="002D57E9">
              <w:rPr>
                <w:rFonts w:ascii="楷体" w:eastAsia="楷体" w:hAnsi="楷体"/>
                <w:bCs/>
                <w:sz w:val="24"/>
              </w:rPr>
              <w:t>9</w:t>
            </w:r>
            <w:r w:rsidRPr="002D57E9">
              <w:rPr>
                <w:rFonts w:ascii="楷体" w:eastAsia="楷体" w:hAnsi="楷体" w:hint="eastAsia"/>
                <w:bCs/>
                <w:sz w:val="24"/>
              </w:rPr>
              <w:t>年</w:t>
            </w:r>
            <w:r w:rsidRPr="002D57E9">
              <w:rPr>
                <w:rFonts w:ascii="楷体" w:eastAsia="楷体" w:hAnsi="楷体"/>
                <w:bCs/>
                <w:sz w:val="24"/>
              </w:rPr>
              <w:t>1</w:t>
            </w:r>
            <w:r w:rsidR="001D2910" w:rsidRPr="002D57E9">
              <w:rPr>
                <w:rFonts w:ascii="楷体" w:eastAsia="楷体" w:hAnsi="楷体"/>
                <w:bCs/>
                <w:sz w:val="24"/>
              </w:rPr>
              <w:t>1</w:t>
            </w:r>
            <w:r w:rsidRPr="002D57E9">
              <w:rPr>
                <w:rFonts w:ascii="楷体" w:eastAsia="楷体" w:hAnsi="楷体" w:hint="eastAsia"/>
                <w:bCs/>
                <w:sz w:val="24"/>
              </w:rPr>
              <w:t>月</w:t>
            </w:r>
            <w:r w:rsidR="001D2910" w:rsidRPr="002D57E9">
              <w:rPr>
                <w:rFonts w:ascii="楷体" w:eastAsia="楷体" w:hAnsi="楷体"/>
                <w:bCs/>
                <w:sz w:val="24"/>
              </w:rPr>
              <w:t>4</w:t>
            </w:r>
            <w:r w:rsidRPr="002D57E9">
              <w:rPr>
                <w:rFonts w:ascii="楷体" w:eastAsia="楷体" w:hAnsi="楷体" w:hint="eastAsia"/>
                <w:bCs/>
                <w:sz w:val="24"/>
              </w:rPr>
              <w:t>日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/>
                <w:bCs/>
                <w:sz w:val="24"/>
              </w:rPr>
            </w:pPr>
            <w:r w:rsidRPr="002D57E9">
              <w:rPr>
                <w:rFonts w:ascii="楷体" w:eastAsia="楷体" w:hAnsi="楷体" w:hint="eastAsia"/>
                <w:b/>
                <w:bCs/>
                <w:sz w:val="24"/>
              </w:rPr>
              <w:t>地点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/>
                <w:bCs/>
                <w:sz w:val="24"/>
              </w:rPr>
            </w:pPr>
            <w:r w:rsidRPr="002D57E9">
              <w:rPr>
                <w:rFonts w:ascii="楷体" w:eastAsia="楷体" w:hAnsi="楷体" w:hint="eastAsia"/>
                <w:bCs/>
                <w:sz w:val="24"/>
              </w:rPr>
              <w:t>营销</w:t>
            </w:r>
            <w:r w:rsidRPr="002D57E9">
              <w:rPr>
                <w:rFonts w:ascii="楷体" w:eastAsia="楷体" w:hAnsi="楷体"/>
                <w:bCs/>
                <w:sz w:val="24"/>
              </w:rPr>
              <w:t>中心315</w:t>
            </w:r>
            <w:r w:rsidRPr="002D57E9">
              <w:rPr>
                <w:rFonts w:ascii="楷体" w:eastAsia="楷体" w:hAnsi="楷体" w:hint="eastAsia"/>
                <w:bCs/>
                <w:sz w:val="24"/>
              </w:rPr>
              <w:t>会议室</w:t>
            </w:r>
          </w:p>
        </w:tc>
      </w:tr>
      <w:tr w:rsidR="001E40CB" w:rsidRPr="002D57E9" w:rsidTr="00765FCC">
        <w:trPr>
          <w:trHeight w:val="217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/>
                <w:color w:val="000000"/>
                <w:sz w:val="24"/>
              </w:rPr>
            </w:pPr>
            <w:r w:rsidRPr="002D57E9">
              <w:rPr>
                <w:rFonts w:ascii="楷体" w:eastAsia="楷体" w:hAnsi="楷体" w:hint="eastAsia"/>
                <w:b/>
                <w:color w:val="000000"/>
                <w:sz w:val="24"/>
              </w:rPr>
              <w:t>主持人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F24670" w:rsidP="00765FCC">
            <w:pPr>
              <w:spacing w:line="360" w:lineRule="auto"/>
              <w:rPr>
                <w:rFonts w:ascii="楷体" w:eastAsia="楷体" w:hAnsi="楷体" w:hint="eastAsia"/>
                <w:bCs/>
                <w:color w:val="00000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sz w:val="24"/>
              </w:rPr>
              <w:t>黄</w:t>
            </w:r>
            <w:r>
              <w:rPr>
                <w:rFonts w:ascii="楷体" w:eastAsia="楷体" w:hAnsi="楷体"/>
                <w:bCs/>
                <w:color w:val="000000"/>
                <w:sz w:val="24"/>
              </w:rPr>
              <w:t>智</w:t>
            </w:r>
            <w:r>
              <w:rPr>
                <w:rFonts w:ascii="楷体" w:eastAsia="楷体" w:hAnsi="楷体" w:hint="eastAsia"/>
                <w:bCs/>
                <w:color w:val="000000"/>
                <w:sz w:val="24"/>
              </w:rPr>
              <w:t>刚</w:t>
            </w:r>
          </w:p>
        </w:tc>
      </w:tr>
      <w:tr w:rsidR="001E40CB" w:rsidRPr="002D57E9" w:rsidTr="00765FCC">
        <w:trPr>
          <w:trHeight w:val="424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/>
                <w:color w:val="000000"/>
                <w:sz w:val="24"/>
              </w:rPr>
            </w:pPr>
            <w:r w:rsidRPr="002D57E9">
              <w:rPr>
                <w:rFonts w:ascii="楷体" w:eastAsia="楷体" w:hAnsi="楷体" w:hint="eastAsia"/>
                <w:b/>
                <w:color w:val="000000"/>
                <w:sz w:val="24"/>
              </w:rPr>
              <w:t>参加人员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Cs/>
                <w:color w:val="000000"/>
                <w:sz w:val="24"/>
              </w:rPr>
            </w:pP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黄智刚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、</w:t>
            </w:r>
            <w:r w:rsidR="001D2910"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胡兴忠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、焦桐、谢</w:t>
            </w: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振湘、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刘群、</w:t>
            </w: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梁郁桐、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李</w:t>
            </w: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星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雨</w:t>
            </w: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、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周</w:t>
            </w: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帅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屹、刘瑞、</w:t>
            </w: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龙</w:t>
            </w:r>
            <w:r w:rsidRPr="002D57E9">
              <w:rPr>
                <w:rFonts w:ascii="楷体" w:eastAsia="楷体" w:hAnsi="楷体"/>
                <w:bCs/>
                <w:color w:val="000000"/>
                <w:sz w:val="24"/>
              </w:rPr>
              <w:t>辉宇</w:t>
            </w:r>
          </w:p>
        </w:tc>
      </w:tr>
      <w:tr w:rsidR="001E40CB" w:rsidRPr="002D57E9" w:rsidTr="00765FCC">
        <w:trPr>
          <w:trHeight w:val="424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/>
                <w:color w:val="000000"/>
                <w:sz w:val="24"/>
              </w:rPr>
            </w:pPr>
            <w:r w:rsidRPr="002D57E9">
              <w:rPr>
                <w:rFonts w:ascii="楷体" w:eastAsia="楷体" w:hAnsi="楷体" w:hint="eastAsia"/>
                <w:b/>
                <w:color w:val="000000"/>
                <w:sz w:val="24"/>
              </w:rPr>
              <w:t>请假人员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E805B4" w:rsidP="00765FCC">
            <w:pPr>
              <w:spacing w:line="360" w:lineRule="auto"/>
              <w:rPr>
                <w:rFonts w:ascii="楷体" w:eastAsia="楷体" w:hAnsi="楷体"/>
                <w:bCs/>
                <w:color w:val="000000"/>
                <w:sz w:val="24"/>
              </w:rPr>
            </w:pPr>
            <w:r w:rsidRPr="002D57E9">
              <w:rPr>
                <w:rFonts w:ascii="楷体" w:eastAsia="楷体" w:hAnsi="楷体" w:hint="eastAsia"/>
                <w:bCs/>
                <w:color w:val="000000"/>
                <w:sz w:val="24"/>
              </w:rPr>
              <w:t>无</w:t>
            </w:r>
          </w:p>
        </w:tc>
      </w:tr>
      <w:tr w:rsidR="001E40CB" w:rsidRPr="00E01D3D" w:rsidTr="00765FCC">
        <w:trPr>
          <w:trHeight w:val="894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1E40CB" w:rsidP="00765FCC">
            <w:pPr>
              <w:spacing w:line="360" w:lineRule="auto"/>
              <w:rPr>
                <w:rFonts w:ascii="楷体" w:eastAsia="楷体" w:hAnsi="楷体"/>
                <w:b/>
                <w:sz w:val="24"/>
              </w:rPr>
            </w:pPr>
            <w:r w:rsidRPr="002D57E9">
              <w:rPr>
                <w:rFonts w:ascii="楷体" w:eastAsia="楷体" w:hAnsi="楷体" w:hint="eastAsia"/>
                <w:b/>
                <w:sz w:val="24"/>
              </w:rPr>
              <w:t>会议议程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0CB" w:rsidRPr="002D57E9" w:rsidRDefault="00540656" w:rsidP="00765FCC">
            <w:pPr>
              <w:numPr>
                <w:ilvl w:val="0"/>
                <w:numId w:val="6"/>
              </w:numPr>
              <w:tabs>
                <w:tab w:val="left" w:pos="600"/>
              </w:tabs>
              <w:rPr>
                <w:rFonts w:ascii="楷体" w:eastAsia="楷体" w:hAnsi="楷体"/>
                <w:sz w:val="24"/>
              </w:rPr>
            </w:pPr>
            <w:r w:rsidRPr="002D57E9">
              <w:rPr>
                <w:rFonts w:ascii="楷体" w:eastAsia="楷体" w:hAnsi="楷体" w:hint="eastAsia"/>
                <w:sz w:val="24"/>
              </w:rPr>
              <w:t>由胡</w:t>
            </w:r>
            <w:r w:rsidRPr="002D57E9">
              <w:rPr>
                <w:rFonts w:ascii="楷体" w:eastAsia="楷体" w:hAnsi="楷体"/>
                <w:sz w:val="24"/>
              </w:rPr>
              <w:t>兴</w:t>
            </w:r>
            <w:r w:rsidRPr="002D57E9">
              <w:rPr>
                <w:rFonts w:ascii="楷体" w:eastAsia="楷体" w:hAnsi="楷体" w:hint="eastAsia"/>
                <w:sz w:val="24"/>
              </w:rPr>
              <w:t>忠</w:t>
            </w:r>
            <w:r w:rsidR="009B4E2C" w:rsidRPr="002D57E9">
              <w:rPr>
                <w:rFonts w:ascii="楷体" w:eastAsia="楷体" w:hAnsi="楷体" w:hint="eastAsia"/>
                <w:sz w:val="24"/>
              </w:rPr>
              <w:t>组长重点</w:t>
            </w:r>
            <w:r w:rsidRPr="002D57E9">
              <w:rPr>
                <w:rFonts w:ascii="楷体" w:eastAsia="楷体" w:hAnsi="楷体" w:hint="eastAsia"/>
                <w:sz w:val="24"/>
              </w:rPr>
              <w:t>从</w:t>
            </w:r>
            <w:r w:rsidRPr="002D57E9">
              <w:rPr>
                <w:rFonts w:ascii="楷体" w:eastAsia="楷体" w:hAnsi="楷体"/>
                <w:sz w:val="24"/>
              </w:rPr>
              <w:t>人力资源的角度</w:t>
            </w:r>
            <w:r w:rsidRPr="002D57E9">
              <w:rPr>
                <w:rFonts w:ascii="楷体" w:eastAsia="楷体" w:hAnsi="楷体" w:hint="eastAsia"/>
                <w:sz w:val="24"/>
              </w:rPr>
              <w:t>解读</w:t>
            </w:r>
            <w:r w:rsidR="001E40CB" w:rsidRPr="002D57E9">
              <w:rPr>
                <w:rFonts w:ascii="楷体" w:eastAsia="楷体" w:hAnsi="楷体" w:hint="eastAsia"/>
                <w:sz w:val="24"/>
              </w:rPr>
              <w:t>项目</w:t>
            </w:r>
            <w:r w:rsidR="00F733C4" w:rsidRPr="002D57E9">
              <w:rPr>
                <w:rFonts w:ascii="楷体" w:eastAsia="楷体" w:hAnsi="楷体" w:hint="eastAsia"/>
                <w:sz w:val="24"/>
              </w:rPr>
              <w:t>规划</w:t>
            </w:r>
            <w:r w:rsidR="00073361" w:rsidRPr="002D57E9">
              <w:rPr>
                <w:rFonts w:ascii="楷体" w:eastAsia="楷体" w:hAnsi="楷体" w:hint="eastAsia"/>
                <w:sz w:val="24"/>
              </w:rPr>
              <w:t>及</w:t>
            </w:r>
            <w:r w:rsidR="00073361" w:rsidRPr="002D57E9">
              <w:rPr>
                <w:rFonts w:ascii="楷体" w:eastAsia="楷体" w:hAnsi="楷体"/>
                <w:sz w:val="24"/>
              </w:rPr>
              <w:t>要求</w:t>
            </w:r>
          </w:p>
          <w:p w:rsidR="00F733C4" w:rsidRPr="002D57E9" w:rsidRDefault="00F733C4" w:rsidP="00765FCC">
            <w:pPr>
              <w:numPr>
                <w:ilvl w:val="0"/>
                <w:numId w:val="6"/>
              </w:numPr>
              <w:tabs>
                <w:tab w:val="left" w:pos="600"/>
              </w:tabs>
              <w:rPr>
                <w:rFonts w:ascii="楷体" w:eastAsia="楷体" w:hAnsi="楷体"/>
                <w:sz w:val="24"/>
              </w:rPr>
            </w:pPr>
            <w:r w:rsidRPr="002D57E9">
              <w:rPr>
                <w:rFonts w:ascii="楷体" w:eastAsia="楷体" w:hAnsi="楷体" w:hint="eastAsia"/>
                <w:sz w:val="24"/>
              </w:rPr>
              <w:t>由8名</w:t>
            </w:r>
            <w:r w:rsidRPr="002D57E9">
              <w:rPr>
                <w:rFonts w:ascii="楷体" w:eastAsia="楷体" w:hAnsi="楷体"/>
                <w:sz w:val="24"/>
              </w:rPr>
              <w:t>大</w:t>
            </w:r>
            <w:r w:rsidRPr="002D57E9">
              <w:rPr>
                <w:rFonts w:ascii="楷体" w:eastAsia="楷体" w:hAnsi="楷体" w:hint="eastAsia"/>
                <w:sz w:val="24"/>
              </w:rPr>
              <w:t>区</w:t>
            </w:r>
            <w:r w:rsidRPr="002D57E9">
              <w:rPr>
                <w:rFonts w:ascii="楷体" w:eastAsia="楷体" w:hAnsi="楷体"/>
                <w:sz w:val="24"/>
              </w:rPr>
              <w:t>对接人汇报上周工作情况</w:t>
            </w:r>
          </w:p>
          <w:p w:rsidR="001E40CB" w:rsidRPr="002D57E9" w:rsidRDefault="007F0FB5" w:rsidP="00765FCC">
            <w:pPr>
              <w:numPr>
                <w:ilvl w:val="0"/>
                <w:numId w:val="6"/>
              </w:numPr>
              <w:tabs>
                <w:tab w:val="left" w:pos="600"/>
              </w:tabs>
              <w:rPr>
                <w:rFonts w:ascii="楷体" w:eastAsia="楷体" w:hAnsi="楷体"/>
                <w:sz w:val="24"/>
              </w:rPr>
            </w:pPr>
            <w:r w:rsidRPr="002D57E9">
              <w:rPr>
                <w:rFonts w:ascii="楷体" w:eastAsia="楷体" w:hAnsi="楷体" w:hint="eastAsia"/>
                <w:sz w:val="24"/>
              </w:rPr>
              <w:t>由</w:t>
            </w:r>
            <w:r w:rsidR="00F733C4" w:rsidRPr="002D57E9">
              <w:rPr>
                <w:rFonts w:ascii="楷体" w:eastAsia="楷体" w:hAnsi="楷体" w:hint="eastAsia"/>
                <w:sz w:val="24"/>
              </w:rPr>
              <w:t>黄</w:t>
            </w:r>
            <w:r w:rsidR="00817B61">
              <w:rPr>
                <w:rFonts w:ascii="楷体" w:eastAsia="楷体" w:hAnsi="楷体" w:hint="eastAsia"/>
                <w:sz w:val="24"/>
              </w:rPr>
              <w:t>智</w:t>
            </w:r>
            <w:r w:rsidR="00F733C4" w:rsidRPr="002D57E9">
              <w:rPr>
                <w:rFonts w:ascii="楷体" w:eastAsia="楷体" w:hAnsi="楷体"/>
                <w:sz w:val="24"/>
              </w:rPr>
              <w:t>刚</w:t>
            </w:r>
            <w:r w:rsidR="009B4E2C" w:rsidRPr="002D57E9">
              <w:rPr>
                <w:rFonts w:ascii="楷体" w:eastAsia="楷体" w:hAnsi="楷体" w:hint="eastAsia"/>
                <w:sz w:val="24"/>
              </w:rPr>
              <w:t>组长</w:t>
            </w:r>
            <w:r w:rsidR="00164ABB" w:rsidRPr="002D57E9">
              <w:rPr>
                <w:rFonts w:ascii="楷体" w:eastAsia="楷体" w:hAnsi="楷体" w:hint="eastAsia"/>
                <w:sz w:val="24"/>
              </w:rPr>
              <w:t>指示</w:t>
            </w:r>
            <w:r w:rsidR="00F733C4" w:rsidRPr="002D57E9">
              <w:rPr>
                <w:rFonts w:ascii="楷体" w:eastAsia="楷体" w:hAnsi="楷体"/>
                <w:sz w:val="24"/>
              </w:rPr>
              <w:t>安排</w:t>
            </w:r>
            <w:r w:rsidR="001E40CB" w:rsidRPr="002D57E9">
              <w:rPr>
                <w:rFonts w:ascii="楷体" w:eastAsia="楷体" w:hAnsi="楷体" w:hint="eastAsia"/>
                <w:sz w:val="24"/>
              </w:rPr>
              <w:t>下</w:t>
            </w:r>
            <w:r w:rsidR="001E40CB" w:rsidRPr="002D57E9">
              <w:rPr>
                <w:rFonts w:ascii="楷体" w:eastAsia="楷体" w:hAnsi="楷体"/>
                <w:sz w:val="24"/>
              </w:rPr>
              <w:t>一步工作</w:t>
            </w:r>
          </w:p>
        </w:tc>
      </w:tr>
    </w:tbl>
    <w:p w:rsidR="00097F5E" w:rsidRPr="00DE2CB3" w:rsidRDefault="00097F5E" w:rsidP="00097F5E">
      <w:pPr>
        <w:rPr>
          <w:rFonts w:ascii="楷体" w:eastAsia="楷体" w:hAnsi="楷体"/>
          <w:b/>
          <w:sz w:val="24"/>
        </w:rPr>
      </w:pPr>
    </w:p>
    <w:p w:rsidR="00462F46" w:rsidRPr="00F24670" w:rsidRDefault="00202291" w:rsidP="000776C0">
      <w:pPr>
        <w:widowControl/>
        <w:ind w:firstLine="60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会议</w:t>
      </w:r>
      <w:r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就</w:t>
      </w:r>
      <w:r w:rsidR="00745604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本项目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计划展开解读</w:t>
      </w:r>
      <w:r w:rsidR="00D8725B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，</w:t>
      </w:r>
      <w:r w:rsidR="000204A2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并</w:t>
      </w:r>
      <w:r w:rsidR="000204A2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对项目组成员提出了</w:t>
      </w:r>
      <w:r w:rsidR="000204A2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工作</w:t>
      </w:r>
      <w:r w:rsidR="000204A2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要求，</w:t>
      </w:r>
      <w:r w:rsidR="000204A2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通过</w:t>
      </w:r>
      <w:r w:rsidR="000204A2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交流</w:t>
      </w:r>
      <w:r w:rsidR="00550ABA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各</w:t>
      </w:r>
      <w:r w:rsidR="000204A2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大区</w:t>
      </w:r>
      <w:r w:rsidR="00550ABA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工作</w:t>
      </w:r>
      <w:r w:rsidR="00550ABA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推进</w:t>
      </w:r>
      <w:r w:rsidR="000204A2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情况，最后形成下周工作安排</w:t>
      </w:r>
      <w:r w:rsidR="000204A2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，</w:t>
      </w:r>
      <w:r w:rsidR="00462F46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纪要如下：</w:t>
      </w:r>
    </w:p>
    <w:p w:rsidR="00AF2107" w:rsidRPr="00F24670" w:rsidRDefault="00202291" w:rsidP="00202291">
      <w:pPr>
        <w:pStyle w:val="a3"/>
        <w:widowControl/>
        <w:numPr>
          <w:ilvl w:val="0"/>
          <w:numId w:val="3"/>
        </w:numPr>
        <w:ind w:firstLineChars="0"/>
        <w:rPr>
          <w:rFonts w:ascii="楷体" w:eastAsia="楷体" w:hAnsi="楷体" w:cs="宋体"/>
          <w:b/>
          <w:color w:val="000000"/>
          <w:kern w:val="0"/>
          <w:sz w:val="28"/>
          <w:szCs w:val="28"/>
        </w:rPr>
      </w:pPr>
      <w:r w:rsidRPr="00F24670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解读青年</w:t>
      </w:r>
      <w:r w:rsidR="00C60B61" w:rsidRPr="00F24670">
        <w:rPr>
          <w:rFonts w:ascii="楷体" w:eastAsia="楷体" w:hAnsi="楷体" w:cs="宋体"/>
          <w:b/>
          <w:color w:val="000000"/>
          <w:kern w:val="0"/>
          <w:sz w:val="28"/>
          <w:szCs w:val="28"/>
        </w:rPr>
        <w:t>人才星火计划</w:t>
      </w:r>
    </w:p>
    <w:p w:rsidR="007E39E3" w:rsidRPr="00DE2CB3" w:rsidRDefault="000D6AB9" w:rsidP="00737301">
      <w:pPr>
        <w:widowControl/>
        <w:ind w:firstLineChars="200" w:firstLine="56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胡兴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忠</w:t>
      </w:r>
      <w:r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组长</w:t>
      </w:r>
      <w:r w:rsidR="003F2363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介绍了</w:t>
      </w:r>
      <w:r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本项目的奖励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计划及</w:t>
      </w:r>
      <w:r w:rsidR="00F01484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人资</w:t>
      </w:r>
      <w:r w:rsidR="00F01484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方面</w:t>
      </w:r>
      <w:r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对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青年</w:t>
      </w:r>
      <w:r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人才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培养</w:t>
      </w:r>
      <w:r w:rsidR="00F01484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的规划安排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，</w:t>
      </w:r>
      <w:r w:rsidR="00F01484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并</w:t>
      </w:r>
      <w:r w:rsidR="007E39E3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提醒</w:t>
      </w:r>
      <w:r w:rsidR="007E39E3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大家要</w:t>
      </w:r>
      <w:r w:rsidR="007E39E3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珍惜此次</w:t>
      </w:r>
      <w:r w:rsidR="007E39E3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项目</w:t>
      </w:r>
      <w:r w:rsidR="007E39E3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机会</w:t>
      </w:r>
      <w:r w:rsidR="007E39E3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，做好</w:t>
      </w:r>
      <w:r w:rsidR="00236311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与大区</w:t>
      </w:r>
      <w:r w:rsidR="00236311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关于“智能营销体系</w:t>
      </w:r>
      <w:r w:rsidR="00236311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3.0</w:t>
      </w:r>
      <w:r w:rsidR="00236311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”</w:t>
      </w:r>
      <w:r w:rsidR="00236311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落地</w:t>
      </w:r>
      <w:r w:rsidR="00236311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建设</w:t>
      </w:r>
      <w:r w:rsidR="00236311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的服务</w:t>
      </w:r>
      <w:r w:rsidR="007E39E3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工作</w:t>
      </w:r>
      <w:r w:rsidR="007E39E3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，</w:t>
      </w:r>
      <w:r w:rsidR="00F01484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相互</w:t>
      </w:r>
      <w:r w:rsidR="00F01484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多学习交流</w:t>
      </w:r>
      <w:r w:rsidR="00F01484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，</w:t>
      </w:r>
      <w:r w:rsidR="007E39E3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做好</w:t>
      </w:r>
      <w:r w:rsidR="007E39E3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阶段性的工作总结</w:t>
      </w:r>
      <w:r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，</w:t>
      </w:r>
      <w:r w:rsidR="001B5F09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希望</w:t>
      </w:r>
      <w:r w:rsidR="001B5F09"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大家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在项目</w:t>
      </w:r>
      <w:r w:rsidR="003F2363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工作</w:t>
      </w:r>
      <w:r w:rsidRPr="00F24670">
        <w:rPr>
          <w:rFonts w:ascii="楷体" w:eastAsia="楷体" w:hAnsi="楷体" w:cs="宋体"/>
          <w:color w:val="000000"/>
          <w:kern w:val="0"/>
          <w:sz w:val="28"/>
          <w:szCs w:val="28"/>
        </w:rPr>
        <w:t>中能有所成长</w:t>
      </w:r>
      <w:r w:rsidR="00236311" w:rsidRPr="00F24670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。</w:t>
      </w:r>
    </w:p>
    <w:p w:rsidR="00435B23" w:rsidRPr="00DE2CB3" w:rsidRDefault="00202291" w:rsidP="00202291">
      <w:pPr>
        <w:pStyle w:val="a3"/>
        <w:widowControl/>
        <w:numPr>
          <w:ilvl w:val="0"/>
          <w:numId w:val="3"/>
        </w:numPr>
        <w:ind w:firstLineChars="0"/>
        <w:rPr>
          <w:rFonts w:ascii="楷体" w:eastAsia="楷体" w:hAnsi="楷体" w:cs="宋体"/>
          <w:b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各销区</w:t>
      </w:r>
      <w:r w:rsidRPr="00DE2CB3">
        <w:rPr>
          <w:rFonts w:ascii="楷体" w:eastAsia="楷体" w:hAnsi="楷体" w:cs="宋体"/>
          <w:b/>
          <w:color w:val="000000"/>
          <w:kern w:val="0"/>
          <w:sz w:val="28"/>
          <w:szCs w:val="28"/>
        </w:rPr>
        <w:t>对接人汇报上周工作</w:t>
      </w:r>
    </w:p>
    <w:p w:rsidR="00737301" w:rsidRPr="00DE2CB3" w:rsidRDefault="00737301" w:rsidP="00737301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东北大区：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 xml:space="preserve"> 目前整体推进良好，近期目标“确保位势，力争榜首”，在攻坚市场：保2争3进前5，即吉林、黑龙江两省重点做好K群维护，加快其他活动执行，跟进大连市三圈三会活动及芙蓉王高端上柜率工作；在潜力市场：辽宁、内蒙继续推进活动执行，保持绝对引领位势。下周将对接销区，重点了解销区物资库存、现行活动改善建议、百强县推进过程难点与建议等。</w:t>
      </w:r>
    </w:p>
    <w:p w:rsidR="00737301" w:rsidRPr="00DE2CB3" w:rsidRDefault="00737301" w:rsidP="00737301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lastRenderedPageBreak/>
        <w:t>华中</w:t>
      </w:r>
      <w:r w:rsidRPr="00DE2CB3">
        <w:rPr>
          <w:rFonts w:ascii="楷体" w:eastAsia="楷体" w:hAnsi="楷体" w:cs="宋体"/>
          <w:b/>
          <w:color w:val="000000"/>
          <w:kern w:val="0"/>
          <w:sz w:val="28"/>
          <w:szCs w:val="28"/>
        </w:rPr>
        <w:t>大区：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华中大区“智能营销体系3.0”落地建设中，浙江、江西执行情况良好，得益于对“智能营销体系3.0”的深刻解读，虽然江西销区受当地政策影响较大，但还是克服了困难。福建销区分数较低，是11月的工作重点。</w:t>
      </w:r>
    </w:p>
    <w:p w:rsidR="00737301" w:rsidRPr="00DE2CB3" w:rsidRDefault="00737301" w:rsidP="00737301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湖南大区：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 xml:space="preserve"> 目前各项工作平稳、有序推进，特色陈列活动和品牌专项推广基本完成，下阶段重点做好K群群活动，保障活动在各群内良好开展，零售户问题及时解答，在新群建设后尽快清理重复零售户数，活跃未注册户数进到和联盟注册；重点了解销区物资样烟库存，督促清理“僵尸”库存；先选择一到两个地市进行调研，宣贯“智能营销体系3.0”，收集地方问题和建议。</w:t>
      </w:r>
    </w:p>
    <w:p w:rsidR="00737301" w:rsidRPr="00DE2CB3" w:rsidRDefault="00737301" w:rsidP="00737301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华东大区：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目前山东、江苏推进良好，近期目标“确保位势，力争榜首”。安徽销区月度会议上再次统一思想：“响鼓不用重锤，了解了评分细则，必将迎头赶上”，力争小组前三。湖北、上海：“克服困难、力争上游”，在现有得分基础上寻找新增长点。下周工作将对接销区，重点了解销区物资样烟库存、现行活动改善建议、百强县推进过程销区创新点与建议等。有条件将去湖北、上海销区进行实地宣贯。</w:t>
      </w:r>
    </w:p>
    <w:p w:rsidR="00737301" w:rsidRPr="00DE2CB3" w:rsidRDefault="00737301" w:rsidP="00737301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西北</w:t>
      </w:r>
      <w:r w:rsidRPr="00DE2CB3">
        <w:rPr>
          <w:rFonts w:ascii="楷体" w:eastAsia="楷体" w:hAnsi="楷体" w:cs="宋体"/>
          <w:b/>
          <w:color w:val="000000"/>
          <w:kern w:val="0"/>
          <w:sz w:val="28"/>
          <w:szCs w:val="28"/>
        </w:rPr>
        <w:t>大区：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与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西北大区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各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销区经理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进行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了座谈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，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传达了“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智能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营销体系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3.0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”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落地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建设的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重要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精神和相关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内容，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同时与各销区品牌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专员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进行了详细对接，对各销区的活动开展情况进行了摸底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并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针对当前存在的问题提出了相应的解决思路。</w:t>
      </w:r>
    </w:p>
    <w:p w:rsidR="00737301" w:rsidRPr="00DE2CB3" w:rsidRDefault="00737301" w:rsidP="00737301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/>
          <w:b/>
          <w:color w:val="000000"/>
          <w:kern w:val="0"/>
          <w:sz w:val="28"/>
          <w:szCs w:val="28"/>
        </w:rPr>
        <w:lastRenderedPageBreak/>
        <w:t>西南大区</w:t>
      </w: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：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目前各项活动均在如火如荼的开展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中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，从当前进度来看，西南三圈三会、特色陈列执行进度较快，价格自律小组及品牌专项推广活动执行进度偏慢，但是各省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均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表示能够在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11月份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完成，百强县建设，目前已在四川、重庆、云南、西藏启动，贵州也将于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11月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启动，微信群营销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，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由于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西藏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商业要求不能建群，暂未开展，其他四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省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均已建立K群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。</w:t>
      </w:r>
    </w:p>
    <w:p w:rsidR="00737301" w:rsidRPr="00DE2CB3" w:rsidRDefault="00737301" w:rsidP="00737301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华南大区：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目前全区推进状态良好，11月目标，“查漏补缺，确保位势”，广东，广西销区开展进度良好，继续跟进已申请的活动执行进度，“变本加厉”将微信群的活跃度提升上来；深圳，海南销区，“争分夺秒”必拿分项目全部执行，加大品牌专项活动的活动的推进，三圈三会及价格自律互助小组的加量申请。下周将前往销区，结合销区实际，应用各区促销品及样烟库存，进行面对面问题解答及工作下达。</w:t>
      </w:r>
    </w:p>
    <w:p w:rsidR="00A162EC" w:rsidRPr="00DE2CB3" w:rsidRDefault="00A162EC" w:rsidP="00A162EC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华北大区：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战略市场方面：河南、山西推进情况良好，各项指标正稳步推进，河南目标保三争二，山西力争进入前五。</w:t>
      </w:r>
    </w:p>
    <w:p w:rsidR="00A162EC" w:rsidRPr="00DE2CB3" w:rsidRDefault="00A162EC" w:rsidP="00A162EC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核心市场方面：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河北力争第一，但</w:t>
      </w:r>
      <w:r w:rsidR="0085497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存在以下问题：第一，三圈三会申报数量过少，需继续申报；第二，重购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率得分太低，相应地市需调整投放策略；第三，邢台未获得非市场服务人员市场排名资格，需在后台申请调整。</w:t>
      </w:r>
      <w:bookmarkStart w:id="0" w:name="_GoBack"/>
      <w:bookmarkEnd w:id="0"/>
    </w:p>
    <w:p w:rsidR="00A162EC" w:rsidRPr="00DE2CB3" w:rsidRDefault="00A162EC" w:rsidP="00A162EC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潜力市场方面：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北京稳住前五位势，价格自律互助小组会议需抓紧推进，目前进度偏慢。</w:t>
      </w:r>
    </w:p>
    <w:p w:rsidR="00A162EC" w:rsidRPr="00DE2CB3" w:rsidRDefault="00A162EC" w:rsidP="00A162EC">
      <w:pPr>
        <w:widowControl/>
        <w:ind w:firstLineChars="200" w:firstLine="562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lastRenderedPageBreak/>
        <w:t>攻坚市场方面：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天津各项指标执行进度都偏慢，需调动销区积极性加快执行进度。</w:t>
      </w:r>
    </w:p>
    <w:p w:rsidR="000776C0" w:rsidRPr="00DE2CB3" w:rsidRDefault="00202291" w:rsidP="00737301">
      <w:pPr>
        <w:pStyle w:val="a3"/>
        <w:widowControl/>
        <w:numPr>
          <w:ilvl w:val="0"/>
          <w:numId w:val="3"/>
        </w:numPr>
        <w:ind w:firstLineChars="0"/>
        <w:rPr>
          <w:rFonts w:ascii="楷体" w:eastAsia="楷体" w:hAnsi="楷体" w:cs="宋体"/>
          <w:b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b/>
          <w:color w:val="000000"/>
          <w:kern w:val="0"/>
          <w:sz w:val="28"/>
          <w:szCs w:val="28"/>
        </w:rPr>
        <w:t>下一步工作</w:t>
      </w:r>
      <w:r w:rsidRPr="00DE2CB3">
        <w:rPr>
          <w:rFonts w:ascii="楷体" w:eastAsia="楷体" w:hAnsi="楷体" w:cs="宋体"/>
          <w:b/>
          <w:color w:val="000000"/>
          <w:kern w:val="0"/>
          <w:sz w:val="28"/>
          <w:szCs w:val="28"/>
        </w:rPr>
        <w:t>安排</w:t>
      </w:r>
    </w:p>
    <w:p w:rsidR="00737301" w:rsidRPr="00DE2CB3" w:rsidRDefault="00737301" w:rsidP="00E01D3D">
      <w:pPr>
        <w:widowControl/>
        <w:ind w:firstLine="42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1、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整理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并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归档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所有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资料（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项目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申请报告、中心会议纪要、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借调令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、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项目组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方案、每周会议纪要、调研报告、每周个人工作汇报）</w:t>
      </w:r>
    </w:p>
    <w:p w:rsidR="00737301" w:rsidRPr="00DE2CB3" w:rsidRDefault="00737301" w:rsidP="00E01D3D">
      <w:pPr>
        <w:widowControl/>
        <w:ind w:firstLine="42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2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、以大区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为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单位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，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负责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人记录在“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智能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营销体系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3.0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”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落地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建设过程中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的亮点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，以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文字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、图片或者图文的形式记录</w:t>
      </w:r>
    </w:p>
    <w:p w:rsidR="00737301" w:rsidRPr="00DE2CB3" w:rsidRDefault="00737301" w:rsidP="00E01D3D">
      <w:pPr>
        <w:widowControl/>
        <w:ind w:firstLine="42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3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、每个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项目组成员必须进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一个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相应省区的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K群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和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C群。</w:t>
      </w:r>
    </w:p>
    <w:p w:rsidR="00737301" w:rsidRPr="00DE2CB3" w:rsidRDefault="00737301" w:rsidP="00E01D3D">
      <w:pPr>
        <w:widowControl/>
        <w:ind w:firstLine="42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4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、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K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群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建设主要针对于百强县，地市上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暂不会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增加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K群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数量，优化现有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K群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和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C群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。</w:t>
      </w:r>
    </w:p>
    <w:p w:rsidR="00737301" w:rsidRPr="00DE2CB3" w:rsidRDefault="00737301" w:rsidP="00E01D3D">
      <w:pPr>
        <w:widowControl/>
        <w:ind w:firstLine="42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5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、统计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各销区物资、样烟的数量与规格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。</w:t>
      </w:r>
    </w:p>
    <w:p w:rsidR="00737301" w:rsidRPr="00DE2CB3" w:rsidRDefault="00737301" w:rsidP="00E01D3D">
      <w:pPr>
        <w:widowControl/>
        <w:ind w:firstLine="42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6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、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12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月将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会出新的“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智能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营销体系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3.0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”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方案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，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收集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各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销区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的意见和建议。</w:t>
      </w:r>
    </w:p>
    <w:p w:rsidR="00737301" w:rsidRPr="00DE2CB3" w:rsidRDefault="00737301" w:rsidP="00E01D3D">
      <w:pPr>
        <w:widowControl/>
        <w:ind w:firstLine="42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7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、调研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各销区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在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品牌推广活动（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三圈三会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）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中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喜欢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哪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种价位段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、什么类型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的物资</w:t>
      </w:r>
      <w:r w:rsidR="00706FFA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。</w:t>
      </w:r>
    </w:p>
    <w:p w:rsidR="00737301" w:rsidRPr="00DE2CB3" w:rsidRDefault="00737301" w:rsidP="00737301">
      <w:pPr>
        <w:pStyle w:val="a3"/>
        <w:widowControl/>
        <w:ind w:left="1282" w:firstLineChars="0" w:firstLine="0"/>
        <w:rPr>
          <w:rFonts w:ascii="楷体" w:eastAsia="楷体" w:hAnsi="楷体" w:cs="宋体"/>
          <w:color w:val="000000"/>
          <w:kern w:val="0"/>
          <w:sz w:val="28"/>
          <w:szCs w:val="28"/>
        </w:rPr>
      </w:pPr>
    </w:p>
    <w:p w:rsidR="00652A79" w:rsidRPr="00DE2CB3" w:rsidRDefault="00652A79" w:rsidP="00652A79">
      <w:pPr>
        <w:widowControl/>
        <w:ind w:firstLine="600"/>
        <w:rPr>
          <w:rFonts w:ascii="楷体" w:eastAsia="楷体" w:hAnsi="楷体" w:cs="宋体"/>
          <w:color w:val="000000"/>
          <w:kern w:val="0"/>
          <w:sz w:val="28"/>
          <w:szCs w:val="28"/>
        </w:rPr>
      </w:pPr>
    </w:p>
    <w:p w:rsidR="007B5610" w:rsidRPr="00DE2CB3" w:rsidRDefault="00737301" w:rsidP="007B5610">
      <w:pPr>
        <w:widowControl/>
        <w:ind w:firstLine="600"/>
        <w:jc w:val="right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 xml:space="preserve">                  </w:t>
      </w:r>
      <w:r w:rsidR="007B5610"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 xml:space="preserve"> 湖南中烟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“智能</w:t>
      </w:r>
      <w:r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营销体系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3.0”项目组</w:t>
      </w:r>
    </w:p>
    <w:p w:rsidR="00AF2107" w:rsidRPr="00DE2CB3" w:rsidRDefault="007B5610" w:rsidP="00652A79">
      <w:pPr>
        <w:widowControl/>
        <w:ind w:right="560" w:firstLineChars="1750" w:firstLine="4900"/>
        <w:rPr>
          <w:rFonts w:ascii="楷体" w:eastAsia="楷体" w:hAnsi="楷体" w:cs="宋体"/>
          <w:color w:val="000000"/>
          <w:kern w:val="0"/>
          <w:sz w:val="28"/>
          <w:szCs w:val="28"/>
        </w:rPr>
      </w:pP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2019年</w:t>
      </w:r>
      <w:r w:rsidR="00737301"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11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月</w:t>
      </w:r>
      <w:r w:rsidR="00737301" w:rsidRPr="00DE2CB3">
        <w:rPr>
          <w:rFonts w:ascii="楷体" w:eastAsia="楷体" w:hAnsi="楷体" w:cs="宋体"/>
          <w:color w:val="000000"/>
          <w:kern w:val="0"/>
          <w:sz w:val="28"/>
          <w:szCs w:val="28"/>
        </w:rPr>
        <w:t>4</w:t>
      </w:r>
      <w:r w:rsidRPr="00DE2CB3">
        <w:rPr>
          <w:rFonts w:ascii="楷体" w:eastAsia="楷体" w:hAnsi="楷体" w:cs="宋体" w:hint="eastAsia"/>
          <w:color w:val="000000"/>
          <w:kern w:val="0"/>
          <w:sz w:val="28"/>
          <w:szCs w:val="28"/>
        </w:rPr>
        <w:t>日</w:t>
      </w:r>
    </w:p>
    <w:p w:rsidR="00462F46" w:rsidRPr="00DE2CB3" w:rsidRDefault="00462F46" w:rsidP="00AF2107">
      <w:pPr>
        <w:ind w:firstLine="482"/>
        <w:rPr>
          <w:rFonts w:ascii="楷体" w:eastAsia="楷体" w:hAnsi="楷体"/>
          <w:sz w:val="24"/>
        </w:rPr>
      </w:pPr>
    </w:p>
    <w:p w:rsidR="00652A79" w:rsidRPr="00DE2CB3" w:rsidRDefault="00652A79" w:rsidP="00AF2107">
      <w:pPr>
        <w:ind w:firstLine="482"/>
        <w:rPr>
          <w:rFonts w:ascii="楷体" w:eastAsia="楷体" w:hAnsi="楷体"/>
          <w:sz w:val="24"/>
        </w:rPr>
      </w:pPr>
    </w:p>
    <w:p w:rsidR="00652A79" w:rsidRPr="00DE2CB3" w:rsidRDefault="00652A79" w:rsidP="00AF2107">
      <w:pPr>
        <w:ind w:firstLine="482"/>
        <w:rPr>
          <w:rFonts w:ascii="楷体" w:eastAsia="楷体" w:hAnsi="楷体"/>
          <w:sz w:val="24"/>
        </w:rPr>
      </w:pPr>
    </w:p>
    <w:p w:rsidR="00652A79" w:rsidRPr="00DE2CB3" w:rsidRDefault="00652A79" w:rsidP="00AF2107">
      <w:pPr>
        <w:ind w:firstLine="482"/>
        <w:rPr>
          <w:rFonts w:ascii="楷体" w:eastAsia="楷体" w:hAnsi="楷体"/>
          <w:sz w:val="24"/>
        </w:rPr>
      </w:pPr>
    </w:p>
    <w:p w:rsidR="00652A79" w:rsidRPr="00DE2CB3" w:rsidRDefault="00652A79" w:rsidP="00AF2107">
      <w:pPr>
        <w:ind w:firstLine="482"/>
        <w:rPr>
          <w:rFonts w:ascii="楷体" w:eastAsia="楷体" w:hAnsi="楷体"/>
          <w:sz w:val="24"/>
        </w:rPr>
      </w:pPr>
    </w:p>
    <w:p w:rsidR="00652A79" w:rsidRPr="00DE2CB3" w:rsidRDefault="00652A79" w:rsidP="00AF2107">
      <w:pPr>
        <w:ind w:firstLine="482"/>
        <w:rPr>
          <w:rFonts w:ascii="楷体" w:eastAsia="楷体" w:hAnsi="楷体"/>
          <w:sz w:val="24"/>
        </w:rPr>
      </w:pPr>
    </w:p>
    <w:p w:rsidR="00652A79" w:rsidRPr="00DE2CB3" w:rsidRDefault="00B55212" w:rsidP="00B55212">
      <w:pPr>
        <w:ind w:firstLine="482"/>
        <w:rPr>
          <w:rFonts w:ascii="楷体" w:eastAsia="楷体" w:hAnsi="楷体"/>
          <w:sz w:val="24"/>
        </w:rPr>
      </w:pPr>
      <w:r w:rsidRPr="00B55212">
        <w:rPr>
          <w:rFonts w:ascii="楷体" w:eastAsia="楷体" w:hAnsi="楷体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142240</wp:posOffset>
            </wp:positionH>
            <wp:positionV relativeFrom="margin">
              <wp:posOffset>4307205</wp:posOffset>
            </wp:positionV>
            <wp:extent cx="5000625" cy="3750310"/>
            <wp:effectExtent l="0" t="0" r="9525" b="2540"/>
            <wp:wrapSquare wrapText="bothSides"/>
            <wp:docPr id="2" name="图片 2" descr="C:\Users\PC\AppData\Local\Temp\WeChat Files\bf9e7308f936e629fc66a52d8517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bf9e7308f936e629fc66a52d8517ec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A79" w:rsidRPr="00DE2CB3">
        <w:rPr>
          <w:rFonts w:ascii="楷体" w:eastAsia="楷体" w:hAnsi="楷体"/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85725</wp:posOffset>
            </wp:positionV>
            <wp:extent cx="5000625" cy="3751580"/>
            <wp:effectExtent l="0" t="0" r="9525" b="1270"/>
            <wp:wrapTight wrapText="bothSides">
              <wp:wrapPolygon edited="0">
                <wp:start x="0" y="0"/>
                <wp:lineTo x="0" y="21498"/>
                <wp:lineTo x="21559" y="21498"/>
                <wp:lineTo x="21559" y="0"/>
                <wp:lineTo x="0" y="0"/>
              </wp:wrapPolygon>
            </wp:wrapTight>
            <wp:docPr id="1" name="图片 1" descr="C:\Users\PC0984RY\AppData\Local\Temp\WeChat Files\e78d7be1cbc71b6c83571b35faab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0984RY\AppData\Local\Temp\WeChat Files\e78d7be1cbc71b6c83571b35faab2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5212" w:rsidRDefault="00652A79" w:rsidP="00652A79">
      <w:pPr>
        <w:jc w:val="center"/>
        <w:rPr>
          <w:rFonts w:ascii="楷体" w:eastAsia="楷体" w:hAnsi="楷体" w:cs="宋体"/>
          <w:color w:val="000000"/>
          <w:kern w:val="0"/>
          <w:sz w:val="22"/>
          <w:szCs w:val="20"/>
        </w:rPr>
      </w:pPr>
      <w:r w:rsidRPr="005608FA">
        <w:rPr>
          <w:rFonts w:ascii="楷体" w:eastAsia="楷体" w:hAnsi="楷体" w:cs="宋体" w:hint="eastAsia"/>
          <w:color w:val="000000"/>
          <w:kern w:val="0"/>
          <w:szCs w:val="20"/>
        </w:rPr>
        <w:t xml:space="preserve"> </w:t>
      </w:r>
      <w:r w:rsidRPr="005608FA">
        <w:rPr>
          <w:rFonts w:ascii="楷体" w:eastAsia="楷体" w:hAnsi="楷体" w:cs="宋体" w:hint="eastAsia"/>
          <w:color w:val="000000"/>
          <w:kern w:val="0"/>
          <w:sz w:val="22"/>
          <w:szCs w:val="20"/>
        </w:rPr>
        <w:t xml:space="preserve"> </w:t>
      </w:r>
    </w:p>
    <w:p w:rsidR="00652A79" w:rsidRPr="005608FA" w:rsidRDefault="00652A79" w:rsidP="00652A79">
      <w:pPr>
        <w:jc w:val="center"/>
        <w:rPr>
          <w:rFonts w:ascii="楷体" w:eastAsia="楷体" w:hAnsi="楷体"/>
          <w:b/>
          <w:szCs w:val="20"/>
        </w:rPr>
      </w:pPr>
      <w:r w:rsidRPr="005608FA">
        <w:rPr>
          <w:rFonts w:ascii="楷体" w:eastAsia="楷体" w:hAnsi="楷体" w:cs="宋体"/>
          <w:color w:val="000000"/>
          <w:kern w:val="0"/>
          <w:sz w:val="22"/>
          <w:szCs w:val="20"/>
        </w:rPr>
        <w:t xml:space="preserve">   </w:t>
      </w:r>
      <w:r w:rsidRPr="005608FA">
        <w:rPr>
          <w:rFonts w:ascii="楷体" w:eastAsia="楷体" w:hAnsi="楷体" w:cs="宋体" w:hint="eastAsia"/>
          <w:color w:val="000000"/>
          <w:kern w:val="0"/>
          <w:sz w:val="22"/>
          <w:szCs w:val="20"/>
        </w:rPr>
        <w:t>第一</w:t>
      </w:r>
      <w:r w:rsidR="00DC38CB" w:rsidRPr="005608FA">
        <w:rPr>
          <w:rFonts w:ascii="楷体" w:eastAsia="楷体" w:hAnsi="楷体" w:cs="宋体" w:hint="eastAsia"/>
          <w:color w:val="000000"/>
          <w:kern w:val="0"/>
          <w:sz w:val="22"/>
          <w:szCs w:val="20"/>
        </w:rPr>
        <w:t>周</w:t>
      </w:r>
      <w:r w:rsidRPr="005608FA">
        <w:rPr>
          <w:rFonts w:ascii="楷体" w:eastAsia="楷体" w:hAnsi="楷体" w:cs="宋体"/>
          <w:color w:val="000000"/>
          <w:kern w:val="0"/>
          <w:sz w:val="22"/>
          <w:szCs w:val="20"/>
        </w:rPr>
        <w:t>例会</w:t>
      </w:r>
      <w:r w:rsidR="00FD199A" w:rsidRPr="005608FA">
        <w:rPr>
          <w:rFonts w:ascii="楷体" w:eastAsia="楷体" w:hAnsi="楷体" w:cs="宋体" w:hint="eastAsia"/>
          <w:color w:val="000000"/>
          <w:kern w:val="0"/>
          <w:sz w:val="22"/>
          <w:szCs w:val="20"/>
        </w:rPr>
        <w:t>现场</w:t>
      </w:r>
    </w:p>
    <w:p w:rsidR="00652A79" w:rsidRPr="00DE2CB3" w:rsidRDefault="00652A79" w:rsidP="00652A79">
      <w:pPr>
        <w:ind w:firstLine="482"/>
        <w:jc w:val="center"/>
        <w:rPr>
          <w:rFonts w:ascii="楷体" w:eastAsia="楷体" w:hAnsi="楷体"/>
          <w:sz w:val="24"/>
        </w:rPr>
      </w:pPr>
    </w:p>
    <w:p w:rsidR="00652A79" w:rsidRPr="00DE2CB3" w:rsidRDefault="00652A79" w:rsidP="00AF2107">
      <w:pPr>
        <w:ind w:firstLine="482"/>
        <w:rPr>
          <w:rFonts w:ascii="楷体" w:eastAsia="楷体" w:hAnsi="楷体"/>
          <w:sz w:val="24"/>
        </w:rPr>
      </w:pPr>
    </w:p>
    <w:sectPr w:rsidR="00652A79" w:rsidRPr="00DE2CB3"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5B3B" w:rsidRDefault="00575B3B" w:rsidP="00202291">
      <w:r>
        <w:separator/>
      </w:r>
    </w:p>
  </w:endnote>
  <w:endnote w:type="continuationSeparator" w:id="0">
    <w:p w:rsidR="00575B3B" w:rsidRDefault="00575B3B" w:rsidP="00202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78237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312BD" w:rsidRDefault="004312BD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497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54973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312BD" w:rsidRDefault="004312B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5B3B" w:rsidRDefault="00575B3B" w:rsidP="00202291">
      <w:r>
        <w:separator/>
      </w:r>
    </w:p>
  </w:footnote>
  <w:footnote w:type="continuationSeparator" w:id="0">
    <w:p w:rsidR="00575B3B" w:rsidRDefault="00575B3B" w:rsidP="00202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42382DC9"/>
    <w:multiLevelType w:val="hybridMultilevel"/>
    <w:tmpl w:val="5E405A7C"/>
    <w:lvl w:ilvl="0" w:tplc="EE6AE04C">
      <w:start w:val="1"/>
      <w:numFmt w:val="japaneseCounting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" w15:restartNumberingAfterBreak="0">
    <w:nsid w:val="47205FB4"/>
    <w:multiLevelType w:val="hybridMultilevel"/>
    <w:tmpl w:val="76AE50DA"/>
    <w:lvl w:ilvl="0" w:tplc="04B4BEF6">
      <w:start w:val="1"/>
      <w:numFmt w:val="japaneseCounting"/>
      <w:lvlText w:val="%1、"/>
      <w:lvlJc w:val="left"/>
      <w:pPr>
        <w:ind w:left="902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58DC3144"/>
    <w:multiLevelType w:val="hybridMultilevel"/>
    <w:tmpl w:val="685859DC"/>
    <w:lvl w:ilvl="0" w:tplc="CF28E02E">
      <w:start w:val="1"/>
      <w:numFmt w:val="decimal"/>
      <w:lvlText w:val="%1、"/>
      <w:lvlJc w:val="left"/>
      <w:pPr>
        <w:ind w:left="2002" w:hanging="72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2122" w:hanging="420"/>
      </w:pPr>
    </w:lvl>
    <w:lvl w:ilvl="2" w:tplc="0409001B" w:tentative="1">
      <w:start w:val="1"/>
      <w:numFmt w:val="lowerRoman"/>
      <w:lvlText w:val="%3."/>
      <w:lvlJc w:val="right"/>
      <w:pPr>
        <w:ind w:left="2542" w:hanging="420"/>
      </w:pPr>
    </w:lvl>
    <w:lvl w:ilvl="3" w:tplc="0409000F" w:tentative="1">
      <w:start w:val="1"/>
      <w:numFmt w:val="decimal"/>
      <w:lvlText w:val="%4."/>
      <w:lvlJc w:val="left"/>
      <w:pPr>
        <w:ind w:left="2962" w:hanging="420"/>
      </w:pPr>
    </w:lvl>
    <w:lvl w:ilvl="4" w:tplc="04090019" w:tentative="1">
      <w:start w:val="1"/>
      <w:numFmt w:val="lowerLetter"/>
      <w:lvlText w:val="%5)"/>
      <w:lvlJc w:val="left"/>
      <w:pPr>
        <w:ind w:left="3382" w:hanging="420"/>
      </w:pPr>
    </w:lvl>
    <w:lvl w:ilvl="5" w:tplc="0409001B" w:tentative="1">
      <w:start w:val="1"/>
      <w:numFmt w:val="lowerRoman"/>
      <w:lvlText w:val="%6."/>
      <w:lvlJc w:val="right"/>
      <w:pPr>
        <w:ind w:left="3802" w:hanging="420"/>
      </w:pPr>
    </w:lvl>
    <w:lvl w:ilvl="6" w:tplc="0409000F" w:tentative="1">
      <w:start w:val="1"/>
      <w:numFmt w:val="decimal"/>
      <w:lvlText w:val="%7."/>
      <w:lvlJc w:val="left"/>
      <w:pPr>
        <w:ind w:left="4222" w:hanging="420"/>
      </w:pPr>
    </w:lvl>
    <w:lvl w:ilvl="7" w:tplc="04090019" w:tentative="1">
      <w:start w:val="1"/>
      <w:numFmt w:val="lowerLetter"/>
      <w:lvlText w:val="%8)"/>
      <w:lvlJc w:val="left"/>
      <w:pPr>
        <w:ind w:left="4642" w:hanging="420"/>
      </w:pPr>
    </w:lvl>
    <w:lvl w:ilvl="8" w:tplc="0409001B" w:tentative="1">
      <w:start w:val="1"/>
      <w:numFmt w:val="lowerRoman"/>
      <w:lvlText w:val="%9."/>
      <w:lvlJc w:val="right"/>
      <w:pPr>
        <w:ind w:left="5062" w:hanging="420"/>
      </w:pPr>
    </w:lvl>
  </w:abstractNum>
  <w:abstractNum w:abstractNumId="4" w15:restartNumberingAfterBreak="0">
    <w:nsid w:val="598164DF"/>
    <w:multiLevelType w:val="hybridMultilevel"/>
    <w:tmpl w:val="ADE81616"/>
    <w:lvl w:ilvl="0" w:tplc="9DA8D782">
      <w:start w:val="1"/>
      <w:numFmt w:val="japaneseCounting"/>
      <w:lvlText w:val="%1、"/>
      <w:lvlJc w:val="left"/>
      <w:pPr>
        <w:ind w:left="510" w:hanging="51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713211"/>
    <w:multiLevelType w:val="hybridMultilevel"/>
    <w:tmpl w:val="6E760F7C"/>
    <w:lvl w:ilvl="0" w:tplc="7512D21A">
      <w:start w:val="1"/>
      <w:numFmt w:val="decimal"/>
      <w:lvlText w:val="%1、"/>
      <w:lvlJc w:val="left"/>
      <w:pPr>
        <w:ind w:left="2002" w:hanging="72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2122" w:hanging="420"/>
      </w:pPr>
    </w:lvl>
    <w:lvl w:ilvl="2" w:tplc="0409001B" w:tentative="1">
      <w:start w:val="1"/>
      <w:numFmt w:val="lowerRoman"/>
      <w:lvlText w:val="%3."/>
      <w:lvlJc w:val="right"/>
      <w:pPr>
        <w:ind w:left="2542" w:hanging="420"/>
      </w:pPr>
    </w:lvl>
    <w:lvl w:ilvl="3" w:tplc="0409000F" w:tentative="1">
      <w:start w:val="1"/>
      <w:numFmt w:val="decimal"/>
      <w:lvlText w:val="%4."/>
      <w:lvlJc w:val="left"/>
      <w:pPr>
        <w:ind w:left="2962" w:hanging="420"/>
      </w:pPr>
    </w:lvl>
    <w:lvl w:ilvl="4" w:tplc="04090019" w:tentative="1">
      <w:start w:val="1"/>
      <w:numFmt w:val="lowerLetter"/>
      <w:lvlText w:val="%5)"/>
      <w:lvlJc w:val="left"/>
      <w:pPr>
        <w:ind w:left="3382" w:hanging="420"/>
      </w:pPr>
    </w:lvl>
    <w:lvl w:ilvl="5" w:tplc="0409001B" w:tentative="1">
      <w:start w:val="1"/>
      <w:numFmt w:val="lowerRoman"/>
      <w:lvlText w:val="%6."/>
      <w:lvlJc w:val="right"/>
      <w:pPr>
        <w:ind w:left="3802" w:hanging="420"/>
      </w:pPr>
    </w:lvl>
    <w:lvl w:ilvl="6" w:tplc="0409000F" w:tentative="1">
      <w:start w:val="1"/>
      <w:numFmt w:val="decimal"/>
      <w:lvlText w:val="%7."/>
      <w:lvlJc w:val="left"/>
      <w:pPr>
        <w:ind w:left="4222" w:hanging="420"/>
      </w:pPr>
    </w:lvl>
    <w:lvl w:ilvl="7" w:tplc="04090019" w:tentative="1">
      <w:start w:val="1"/>
      <w:numFmt w:val="lowerLetter"/>
      <w:lvlText w:val="%8)"/>
      <w:lvlJc w:val="left"/>
      <w:pPr>
        <w:ind w:left="4642" w:hanging="420"/>
      </w:pPr>
    </w:lvl>
    <w:lvl w:ilvl="8" w:tplc="0409001B" w:tentative="1">
      <w:start w:val="1"/>
      <w:numFmt w:val="lowerRoman"/>
      <w:lvlText w:val="%9."/>
      <w:lvlJc w:val="right"/>
      <w:pPr>
        <w:ind w:left="5062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6BB"/>
    <w:rsid w:val="000204A2"/>
    <w:rsid w:val="00073361"/>
    <w:rsid w:val="000745FD"/>
    <w:rsid w:val="000776C0"/>
    <w:rsid w:val="00097F5E"/>
    <w:rsid w:val="000D6AB9"/>
    <w:rsid w:val="000F34EA"/>
    <w:rsid w:val="00126063"/>
    <w:rsid w:val="00164ABB"/>
    <w:rsid w:val="001B5F09"/>
    <w:rsid w:val="001C20C4"/>
    <w:rsid w:val="001D2910"/>
    <w:rsid w:val="001E40CB"/>
    <w:rsid w:val="00202291"/>
    <w:rsid w:val="00236311"/>
    <w:rsid w:val="0029073B"/>
    <w:rsid w:val="002D57E9"/>
    <w:rsid w:val="00382E6F"/>
    <w:rsid w:val="003A3CC8"/>
    <w:rsid w:val="003E0A2D"/>
    <w:rsid w:val="003F2363"/>
    <w:rsid w:val="004125D9"/>
    <w:rsid w:val="004312BD"/>
    <w:rsid w:val="00435B23"/>
    <w:rsid w:val="004535C0"/>
    <w:rsid w:val="00462678"/>
    <w:rsid w:val="00462F46"/>
    <w:rsid w:val="004765D8"/>
    <w:rsid w:val="004E5080"/>
    <w:rsid w:val="00540656"/>
    <w:rsid w:val="00550ABA"/>
    <w:rsid w:val="005608FA"/>
    <w:rsid w:val="00574315"/>
    <w:rsid w:val="00575B3B"/>
    <w:rsid w:val="00627796"/>
    <w:rsid w:val="00647F2E"/>
    <w:rsid w:val="00652A79"/>
    <w:rsid w:val="00653A8A"/>
    <w:rsid w:val="006C7532"/>
    <w:rsid w:val="00706FFA"/>
    <w:rsid w:val="00737301"/>
    <w:rsid w:val="00745604"/>
    <w:rsid w:val="00765FCC"/>
    <w:rsid w:val="007B5610"/>
    <w:rsid w:val="007E39E3"/>
    <w:rsid w:val="007F0FB5"/>
    <w:rsid w:val="00817B61"/>
    <w:rsid w:val="00852936"/>
    <w:rsid w:val="00854973"/>
    <w:rsid w:val="008A7F03"/>
    <w:rsid w:val="008C4C24"/>
    <w:rsid w:val="008F3A81"/>
    <w:rsid w:val="009B4E2C"/>
    <w:rsid w:val="009E5157"/>
    <w:rsid w:val="00A15816"/>
    <w:rsid w:val="00A162EC"/>
    <w:rsid w:val="00AF12B7"/>
    <w:rsid w:val="00AF2107"/>
    <w:rsid w:val="00B55212"/>
    <w:rsid w:val="00BB2EEE"/>
    <w:rsid w:val="00BC0FA5"/>
    <w:rsid w:val="00C051D5"/>
    <w:rsid w:val="00C332C8"/>
    <w:rsid w:val="00C60B61"/>
    <w:rsid w:val="00D20C9F"/>
    <w:rsid w:val="00D63C73"/>
    <w:rsid w:val="00D8725B"/>
    <w:rsid w:val="00D96F23"/>
    <w:rsid w:val="00DC38CB"/>
    <w:rsid w:val="00DE2CB3"/>
    <w:rsid w:val="00E01D3D"/>
    <w:rsid w:val="00E805B4"/>
    <w:rsid w:val="00EA36BB"/>
    <w:rsid w:val="00F01484"/>
    <w:rsid w:val="00F24670"/>
    <w:rsid w:val="00F733C4"/>
    <w:rsid w:val="00FB0CD7"/>
    <w:rsid w:val="00FD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F2E2DF-0FB7-4E0E-B9D2-7D32B5F69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7F5E"/>
    <w:pPr>
      <w:ind w:firstLineChars="200" w:firstLine="420"/>
    </w:pPr>
  </w:style>
  <w:style w:type="table" w:styleId="a4">
    <w:name w:val="Table Grid"/>
    <w:basedOn w:val="a1"/>
    <w:uiPriority w:val="39"/>
    <w:rsid w:val="00435B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02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0229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02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022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2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焦桐</cp:lastModifiedBy>
  <cp:revision>39</cp:revision>
  <dcterms:created xsi:type="dcterms:W3CDTF">2019-11-04T06:52:00Z</dcterms:created>
  <dcterms:modified xsi:type="dcterms:W3CDTF">2019-11-10T01:35:00Z</dcterms:modified>
</cp:coreProperties>
</file>