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F2020D" w:rsidRPr="001E73C6" w14:paraId="26096717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DE6EDE0" w14:textId="01F4726F" w:rsidR="00F2020D" w:rsidRPr="00BC1F04" w:rsidRDefault="00F2020D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PROJET D’UNE LIGNE 225 </w:t>
            </w:r>
            <w:proofErr w:type="spellStart"/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Kv</w:t>
            </w:r>
            <w:proofErr w:type="spellEnd"/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SOUAPITI-AMARIA-DUBRÉKA-MANÉAH et DUBRÉKA-MANÉAH et DUBRÉKA-BOFFA-KAMSAR et des postes associés « LA CÔTIÈRE »</w:t>
            </w:r>
          </w:p>
          <w:p w14:paraId="3F406FAF" w14:textId="77777777" w:rsidR="00F2020D" w:rsidRPr="00BC1F04" w:rsidRDefault="00F2020D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F2020D" w:rsidRPr="001E73C6" w14:paraId="7F61F11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51C4A104" w14:textId="77777777" w:rsidR="00F2020D" w:rsidRPr="00BC1F04" w:rsidRDefault="00F2020D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F2020D" w:rsidRPr="0028111D" w14:paraId="241D23A3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B6BDD7E" w14:textId="32957B4B" w:rsidR="00F2020D" w:rsidRPr="00F7397A" w:rsidRDefault="00F2020D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 L’ÉNERGIE, DE L’HYDRAULIQUE ET DES HYDROCARBURES</w:t>
            </w:r>
          </w:p>
        </w:tc>
      </w:tr>
      <w:tr w:rsidR="00F2020D" w:rsidRPr="00296084" w14:paraId="750A33BF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0CECD73F" w14:textId="77777777" w:rsidR="00F2020D" w:rsidRPr="00296084" w:rsidRDefault="00F2020D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2020D" w:rsidRPr="00FA33CF" w14:paraId="1E68D8EB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23701881" w14:textId="77777777" w:rsidR="00F2020D" w:rsidRPr="00FA33CF" w:rsidRDefault="00F2020D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F2020D" w:rsidRPr="001E73C6" w14:paraId="19F8B7CF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75670DC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0A347853" w14:textId="0A4508CE" w:rsidR="00F2020D" w:rsidRPr="00FA33CF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 l’Énergie, de l’Hydraulique et des Hydrocarbures</w:t>
            </w:r>
          </w:p>
        </w:tc>
      </w:tr>
      <w:tr w:rsidR="00F2020D" w:rsidRPr="00FA33CF" w14:paraId="341DB38E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5B047C1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6BDA2DD" w14:textId="77777777" w:rsidR="00F2020D" w:rsidRPr="00E9041A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2020D" w:rsidRPr="00FA33CF" w14:paraId="15AB8393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27E1C0F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6B07649B" w14:textId="77777777" w:rsidR="00F2020D" w:rsidRPr="00296084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2020D" w:rsidRPr="00FA33CF" w14:paraId="6D2BD8F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FE35C37" w14:textId="77777777" w:rsidR="00F2020D" w:rsidRPr="00296084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0055A491" w14:textId="77777777" w:rsidR="00F2020D" w:rsidRPr="00296084" w:rsidRDefault="00F2020D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70970871" w14:textId="77777777" w:rsidR="00F2020D" w:rsidRPr="007C3FC9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2020D" w:rsidRPr="00FA33CF" w14:paraId="2F73B76A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62FD5B2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3425F6A4" w14:textId="77777777" w:rsidR="00F2020D" w:rsidRPr="007C3FC9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2020D" w:rsidRPr="001E73C6" w14:paraId="76F5268C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5501C14" w14:textId="77777777" w:rsidR="00F2020D" w:rsidRPr="004A3020" w:rsidRDefault="00F2020D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6D51D213" w14:textId="4BF72DA6" w:rsidR="00F2020D" w:rsidRPr="00296084" w:rsidRDefault="00F2020D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Dubréka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- </w:t>
            </w: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Kamsar</w:t>
            </w:r>
            <w:proofErr w:type="spellEnd"/>
          </w:p>
        </w:tc>
      </w:tr>
    </w:tbl>
    <w:p w14:paraId="35D4CE9B" w14:textId="77777777" w:rsidR="00F2020D" w:rsidRPr="00296084" w:rsidRDefault="00F2020D" w:rsidP="00F2020D">
      <w:pPr>
        <w:rPr>
          <w:lang w:val="en-US"/>
        </w:rPr>
      </w:pPr>
    </w:p>
    <w:p w14:paraId="4006F2FD" w14:textId="77777777" w:rsidR="00F2020D" w:rsidRPr="00296084" w:rsidRDefault="00F2020D" w:rsidP="00F2020D">
      <w:pPr>
        <w:rPr>
          <w:lang w:val="en-US"/>
        </w:rPr>
      </w:pPr>
    </w:p>
    <w:p w14:paraId="65A4B637" w14:textId="77777777" w:rsidR="00F2020D" w:rsidRPr="00296084" w:rsidRDefault="00F2020D" w:rsidP="00F2020D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2020D" w:rsidRPr="0028111D" w14:paraId="47BC7645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7AEF41CE" w14:textId="77777777" w:rsidR="00F2020D" w:rsidRPr="0028111D" w:rsidRDefault="00F2020D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F2020D" w:rsidRPr="00B2283C" w14:paraId="109A2BF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2412076A" w14:textId="77777777" w:rsidR="00F2020D" w:rsidRPr="001E73C6" w:rsidRDefault="00F2020D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2B338E2" w14:textId="77777777" w:rsidR="00F2020D" w:rsidRPr="00B2283C" w:rsidRDefault="00F2020D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F2020D" w:rsidRPr="00C8445A" w14:paraId="513DB134" w14:textId="77777777" w:rsidTr="001A5330">
        <w:trPr>
          <w:cantSplit/>
          <w:trHeight w:val="20"/>
        </w:trPr>
        <w:tc>
          <w:tcPr>
            <w:tcW w:w="11007" w:type="dxa"/>
          </w:tcPr>
          <w:p w14:paraId="2AA552FD" w14:textId="77777777" w:rsidR="00F2020D" w:rsidRDefault="00F2020D" w:rsidP="00F2020D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Développer le réseau interconnecté guinéen ;</w:t>
            </w:r>
          </w:p>
          <w:p w14:paraId="31F9EC8C" w14:textId="5BF48F46" w:rsidR="00F2020D" w:rsidRDefault="00F2020D" w:rsidP="00F2020D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Évacuer et acheminer dans des conditions optimales, les puissances générées par les aménagements hydroélectriques de </w:t>
            </w:r>
            <w:proofErr w:type="spellStart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Souapiti</w:t>
            </w:r>
            <w:proofErr w:type="spellEnd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, de </w:t>
            </w:r>
            <w:proofErr w:type="spellStart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Kaléta</w:t>
            </w:r>
            <w:proofErr w:type="spellEnd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 et d’</w:t>
            </w:r>
            <w:proofErr w:type="spellStart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Amaria</w:t>
            </w:r>
            <w:proofErr w:type="spellEnd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 jusqu’aux lieux de consommation prévus ; </w:t>
            </w:r>
          </w:p>
          <w:p w14:paraId="059571DC" w14:textId="2ACF2673" w:rsidR="00F2020D" w:rsidRPr="00FA33CF" w:rsidRDefault="00F2020D" w:rsidP="00F2020D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Alimenter les sociétés minières de la région.</w:t>
            </w:r>
          </w:p>
        </w:tc>
      </w:tr>
      <w:tr w:rsidR="00F2020D" w:rsidRPr="00B2283C" w14:paraId="1C58208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6C3FF24" w14:textId="77777777" w:rsidR="00F2020D" w:rsidRPr="00B2283C" w:rsidRDefault="00F2020D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2BE57221" w14:textId="6802C9D7" w:rsidR="00F2020D" w:rsidRPr="00F2020D" w:rsidRDefault="00F2020D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F2020D" w:rsidRPr="00C8445A" w14:paraId="2DE2DB61" w14:textId="77777777" w:rsidTr="001A5330">
        <w:trPr>
          <w:cantSplit/>
          <w:trHeight w:val="20"/>
        </w:trPr>
        <w:tc>
          <w:tcPr>
            <w:tcW w:w="11007" w:type="dxa"/>
          </w:tcPr>
          <w:p w14:paraId="7BE57C6A" w14:textId="255E2042" w:rsidR="00F2020D" w:rsidRPr="00C8445A" w:rsidRDefault="004815EA" w:rsidP="00F2020D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sz w:val="24"/>
                <w:szCs w:val="24"/>
                <w:lang w:val="fr-FR"/>
              </w:rPr>
              <w:t xml:space="preserve">Assurer une sureté d’alimentation de la zone minière Nord-Ouest de la Guinée et celle de la zone de Conakry par une boucle en assurant la liaison avec les projets d’interconnexion </w:t>
            </w:r>
            <w:proofErr w:type="spellStart"/>
            <w:r>
              <w:rPr>
                <w:rFonts w:ascii="Grotesque" w:hAnsi="Grotesque" w:cs="Calibri"/>
                <w:sz w:val="24"/>
                <w:szCs w:val="24"/>
                <w:lang w:val="fr-FR"/>
              </w:rPr>
              <w:t>sous-régionale</w:t>
            </w:r>
            <w:proofErr w:type="spellEnd"/>
            <w:r>
              <w:rPr>
                <w:rFonts w:ascii="Grotesque" w:hAnsi="Grotesque" w:cs="Calibri"/>
                <w:sz w:val="24"/>
                <w:szCs w:val="24"/>
                <w:lang w:val="fr-FR"/>
              </w:rPr>
              <w:t xml:space="preserve"> (OMVG, OMVS, CLSG, PIEGM). </w:t>
            </w:r>
          </w:p>
        </w:tc>
      </w:tr>
      <w:tr w:rsidR="00F2020D" w:rsidRPr="00B2283C" w14:paraId="7B97AE5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306EF3A" w14:textId="77777777" w:rsidR="00F2020D" w:rsidRPr="00B2283C" w:rsidRDefault="00F2020D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6C147FD9" w14:textId="77777777" w:rsidR="00F2020D" w:rsidRPr="00B2283C" w:rsidRDefault="00F2020D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6979AABB" w14:textId="77777777" w:rsidR="00F2020D" w:rsidRPr="00B2283C" w:rsidRDefault="00F2020D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F2020D" w:rsidRPr="00120B9D" w14:paraId="41413D1E" w14:textId="77777777" w:rsidTr="001A5330">
        <w:trPr>
          <w:cantSplit/>
          <w:trHeight w:val="20"/>
        </w:trPr>
        <w:tc>
          <w:tcPr>
            <w:tcW w:w="11007" w:type="dxa"/>
          </w:tcPr>
          <w:p w14:paraId="0508E4E1" w14:textId="081B05DE" w:rsidR="00F2020D" w:rsidRPr="00FA33CF" w:rsidRDefault="00F2020D" w:rsidP="00F2020D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F2020D" w:rsidRPr="00B2283C" w14:paraId="67D2AA1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ED27645" w14:textId="77777777" w:rsidR="00F2020D" w:rsidRPr="00B2283C" w:rsidRDefault="00F2020D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6B10351E" w14:textId="77777777" w:rsidR="00F2020D" w:rsidRPr="00B2283C" w:rsidRDefault="00F2020D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F2020D" w:rsidRPr="00FA33CF" w14:paraId="22ABD74E" w14:textId="77777777" w:rsidTr="001A5330">
        <w:trPr>
          <w:cantSplit/>
          <w:trHeight w:val="20"/>
        </w:trPr>
        <w:tc>
          <w:tcPr>
            <w:tcW w:w="11007" w:type="dxa"/>
          </w:tcPr>
          <w:p w14:paraId="17D35D37" w14:textId="762524D2" w:rsidR="00F2020D" w:rsidRPr="00F7397A" w:rsidRDefault="00093157" w:rsidP="00F2020D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Les</w:t>
            </w:r>
            <w:r w:rsidR="004815EA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études de faisabilité sont disponibles</w:t>
            </w:r>
          </w:p>
        </w:tc>
      </w:tr>
      <w:tr w:rsidR="00F2020D" w:rsidRPr="00B2283C" w14:paraId="65961E4C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356F9A63" w14:textId="77777777" w:rsidR="00F2020D" w:rsidRPr="006E2C78" w:rsidRDefault="00F2020D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158293A5" w14:textId="77777777" w:rsidR="00F2020D" w:rsidRDefault="00F2020D" w:rsidP="00F2020D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4D66E5F3" w14:textId="77777777" w:rsidR="00F2020D" w:rsidRPr="00B2283C" w:rsidRDefault="00F2020D" w:rsidP="00F2020D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F908047" w14:textId="77777777" w:rsidR="00F2020D" w:rsidRPr="00B2283C" w:rsidRDefault="00F2020D" w:rsidP="00F2020D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F2020D" w:rsidRPr="00FC6411" w14:paraId="3106C210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88926531"/>
              <w:placeholder>
                <w:docPart w:val="65CA1BBAD45F444E973789E81490C9CF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4B154936" w14:textId="77777777" w:rsidR="00F2020D" w:rsidRPr="00E9041A" w:rsidRDefault="00F2020D" w:rsidP="00F2020D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0AA68346" w14:textId="77777777" w:rsidR="00F2020D" w:rsidRPr="00DB2403" w:rsidRDefault="00F2020D" w:rsidP="00F2020D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2020D" w:rsidRPr="00E17578" w14:paraId="6A61868E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B4FAB0A" w14:textId="77777777" w:rsidR="00F2020D" w:rsidRPr="00DB2403" w:rsidRDefault="00F2020D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F2020D" w:rsidRPr="00FC6411" w14:paraId="623F6DF9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507801291"/>
              <w:placeholder>
                <w:docPart w:val="65CA1BBAD45F444E973789E81490C9CF"/>
              </w:placeholder>
              <w:showingPlcHdr/>
              <w:text/>
            </w:sdtPr>
            <w:sdtEndPr/>
            <w:sdtContent>
              <w:p w14:paraId="3A73F364" w14:textId="77777777" w:rsidR="00F2020D" w:rsidRDefault="00F2020D" w:rsidP="00F2020D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0D4D1C32" w14:textId="77777777" w:rsidR="00F2020D" w:rsidRPr="00DB2403" w:rsidRDefault="00F2020D" w:rsidP="00F2020D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366AD20F" w14:textId="77777777" w:rsidR="00F2020D" w:rsidRPr="00296084" w:rsidRDefault="00F2020D" w:rsidP="00F2020D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2020D" w:rsidRPr="00187BD0" w14:paraId="60342407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3B0952CE" w14:textId="77777777" w:rsidR="00F2020D" w:rsidRPr="001E73C6" w:rsidRDefault="00F2020D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lastRenderedPageBreak/>
              <w:t>FINANCIAL PERFORMANCE IN USD</w:t>
            </w:r>
          </w:p>
          <w:p w14:paraId="6FBA7C01" w14:textId="77777777" w:rsidR="00F2020D" w:rsidRPr="00187BD0" w:rsidRDefault="00F2020D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F2020D" w:rsidRPr="00DB2403" w14:paraId="266F62E4" w14:textId="77777777" w:rsidTr="001A5330">
        <w:trPr>
          <w:cantSplit/>
          <w:trHeight w:val="20"/>
        </w:trPr>
        <w:tc>
          <w:tcPr>
            <w:tcW w:w="11007" w:type="dxa"/>
          </w:tcPr>
          <w:p w14:paraId="4B570F83" w14:textId="77777777" w:rsidR="00F2020D" w:rsidRPr="00187BD0" w:rsidRDefault="00F2020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65FAEECD" w14:textId="77777777" w:rsidR="00F2020D" w:rsidRPr="00187BD0" w:rsidRDefault="00F2020D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F2020D" w:rsidRPr="00DB2403" w14:paraId="1B8164C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6A822FC" w14:textId="77777777" w:rsidR="00F2020D" w:rsidRPr="00DB2403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5B5308B1" w14:textId="5A89DCF1" w:rsidR="00F2020D" w:rsidRPr="00DB2403" w:rsidRDefault="00093157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093157">
                    <w:rPr>
                      <w:rFonts w:ascii="Grotesque" w:hAnsi="Grotesque"/>
                      <w:bCs/>
                      <w:sz w:val="24"/>
                      <w:szCs w:val="24"/>
                    </w:rPr>
                    <w:t>270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Pr="00093157">
                    <w:rPr>
                      <w:rFonts w:ascii="Grotesque" w:hAnsi="Grotesque"/>
                      <w:bCs/>
                      <w:sz w:val="24"/>
                      <w:szCs w:val="24"/>
                    </w:rPr>
                    <w:t>186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Pr="00093157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</w:p>
              </w:tc>
            </w:tr>
            <w:tr w:rsidR="00F2020D" w:rsidRPr="00DB2403" w14:paraId="719B71C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E036D59" w14:textId="77777777" w:rsidR="00F2020D" w:rsidRPr="00DB2403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67752583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486C75F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DB2403" w14:paraId="164AC27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3680F31" w14:textId="77777777" w:rsidR="00F2020D" w:rsidRPr="00187BD0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69267512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A1BC468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DB2403" w14:paraId="229B232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D14273A" w14:textId="77777777" w:rsidR="00F2020D" w:rsidRPr="00187BD0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68886660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931B28A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296084" w14:paraId="1174B55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49FC8BD" w14:textId="77777777" w:rsidR="00F2020D" w:rsidRPr="00187BD0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79145258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0E4B806" w14:textId="77777777" w:rsidR="00F2020D" w:rsidRPr="001E73C6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296084" w14:paraId="32726EC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55CB712" w14:textId="77777777" w:rsidR="00F2020D" w:rsidRPr="001E73C6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1031674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0E814CB" w14:textId="77777777" w:rsidR="00F2020D" w:rsidRPr="001E73C6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B0FFF76" w14:textId="77777777" w:rsidR="00F2020D" w:rsidRPr="001E73C6" w:rsidRDefault="00F2020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FC83CCA" w14:textId="77777777" w:rsidR="00F2020D" w:rsidRPr="001E73C6" w:rsidRDefault="00F2020D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F2020D" w:rsidRPr="00DB2403" w14:paraId="77A85641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1FD0F304" w14:textId="77777777" w:rsidR="00F2020D" w:rsidRPr="00DB2403" w:rsidRDefault="00F2020D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E07ADEE" w14:textId="77777777" w:rsidR="00F2020D" w:rsidRPr="00DB2403" w:rsidRDefault="00F2020D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2020D" w:rsidRPr="00DB2403" w14:paraId="01CCC30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001F0CE" w14:textId="77777777" w:rsidR="00F2020D" w:rsidRPr="00DB2403" w:rsidRDefault="00F2020D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57FC59C" w14:textId="77777777" w:rsidR="00F2020D" w:rsidRPr="00DB2403" w:rsidRDefault="00F2020D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2020D" w:rsidRPr="00DB2403" w14:paraId="4A753D40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76360E1" w14:textId="77777777" w:rsidR="00F2020D" w:rsidRPr="00BC5DCE" w:rsidRDefault="00F2020D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A885017" w14:textId="77777777" w:rsidR="00F2020D" w:rsidRPr="00DB2403" w:rsidRDefault="00F2020D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2020D" w:rsidRPr="00187BD0" w14:paraId="7D97B4D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EBB9140" w14:textId="77777777" w:rsidR="00F2020D" w:rsidRPr="00187BD0" w:rsidRDefault="00F2020D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CC0054A" w14:textId="77777777" w:rsidR="00F2020D" w:rsidRPr="00187BD0" w:rsidRDefault="00F2020D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0013E20" w14:textId="77777777" w:rsidR="00F2020D" w:rsidRPr="00187BD0" w:rsidRDefault="00F2020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AB91716" w14:textId="77777777" w:rsidR="00F2020D" w:rsidRPr="00346761" w:rsidRDefault="00F2020D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F2020D" w:rsidRPr="00DB2403" w14:paraId="297BB75B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B76913" w14:textId="77777777" w:rsidR="00F2020D" w:rsidRPr="00F674AF" w:rsidRDefault="00F2020D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0C47060D" w14:textId="77777777" w:rsidR="00F2020D" w:rsidRPr="00F674AF" w:rsidRDefault="00F2020D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21731926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BBFD5D9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DB2403" w14:paraId="543C9C29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A35E984" w14:textId="77777777" w:rsidR="00F2020D" w:rsidRPr="00F674AF" w:rsidRDefault="00F2020D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514C1D0E" w14:textId="77777777" w:rsidR="00F2020D" w:rsidRPr="00F674AF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45438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0039373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2020D" w:rsidRPr="00DB2403" w14:paraId="4771000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43FB4A0" w14:textId="77777777" w:rsidR="00F2020D" w:rsidRPr="00296084" w:rsidRDefault="00F2020D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79112761"/>
                  <w:placeholder>
                    <w:docPart w:val="65CA1BBAD45F444E973789E81490C9C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B012EE7" w14:textId="77777777" w:rsidR="00F2020D" w:rsidRPr="00DB2403" w:rsidRDefault="00F2020D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51BCC09" w14:textId="77777777" w:rsidR="00F2020D" w:rsidRPr="00DB2403" w:rsidRDefault="00F2020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F2020D" w:rsidRPr="00DB2403" w14:paraId="7B2288F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A3194B4" w14:textId="77777777" w:rsidR="00F2020D" w:rsidRPr="00DB2403" w:rsidRDefault="00F2020D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3C41EA7B" w14:textId="32054A3A" w:rsidR="00E8193E" w:rsidRDefault="00E8193E" w:rsidP="00F2020D"/>
    <w:p w14:paraId="0FFD6D23" w14:textId="085097EF" w:rsidR="00A97524" w:rsidRDefault="00A97524" w:rsidP="00F2020D"/>
    <w:p w14:paraId="16E1527D" w14:textId="5D2654C2" w:rsidR="00A97524" w:rsidRDefault="00A97524" w:rsidP="00F2020D"/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A97524" w:rsidRPr="001E73C6" w14:paraId="49D3295C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0DB14969" w14:textId="0584D5EC" w:rsidR="00A97524" w:rsidRPr="00BC1F04" w:rsidRDefault="00A9752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3F6B8C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ALIMENTATION EN EAU POTABLE DES TROIS VILLES NON ENCORE ÉQUIPÉES EN SYSTÈME D’ADDUCTION D’EAU POTABLE (BEYLA, </w:t>
            </w:r>
            <w:proofErr w:type="gramStart"/>
            <w:r w:rsidR="003F6B8C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FRIA,KOUBIA</w:t>
            </w:r>
            <w:proofErr w:type="gramEnd"/>
            <w:r w:rsidR="003F6B8C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)</w:t>
            </w:r>
          </w:p>
          <w:p w14:paraId="655A0733" w14:textId="77777777" w:rsidR="00A97524" w:rsidRPr="00BC1F04" w:rsidRDefault="00A9752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A97524" w:rsidRPr="001E73C6" w14:paraId="5D05ECF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44E69599" w14:textId="77777777" w:rsidR="00A97524" w:rsidRPr="00BC1F04" w:rsidRDefault="00A97524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A97524" w:rsidRPr="0028111D" w14:paraId="076B0101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4761A104" w14:textId="77777777" w:rsidR="00A97524" w:rsidRPr="00F7397A" w:rsidRDefault="00A97524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 L’ÉNERGIE, DE L’HYDRAULIQUE ET DES HYDROCARBURES</w:t>
            </w:r>
          </w:p>
        </w:tc>
      </w:tr>
      <w:tr w:rsidR="00A97524" w:rsidRPr="00296084" w14:paraId="6A7DD460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2F124214" w14:textId="77777777" w:rsidR="00A97524" w:rsidRPr="00296084" w:rsidRDefault="00A97524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A97524" w:rsidRPr="00FA33CF" w14:paraId="324C4437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78496247" w14:textId="77777777" w:rsidR="00A97524" w:rsidRPr="00FA33CF" w:rsidRDefault="00A97524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A97524" w:rsidRPr="001E73C6" w14:paraId="5D917E31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2E1C6BA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1A9191C2" w14:textId="77777777" w:rsidR="00A97524" w:rsidRPr="00FA33CF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 l’Énergie, de l’Hydraulique et des Hydrocarbures</w:t>
            </w:r>
          </w:p>
        </w:tc>
      </w:tr>
      <w:tr w:rsidR="00A97524" w:rsidRPr="00FA33CF" w14:paraId="69A618C7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1A2F8EA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5433FE0D" w14:textId="77777777" w:rsidR="00A97524" w:rsidRPr="00E9041A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FA33CF" w14:paraId="435A193E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4118541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F31C4DC" w14:textId="77777777" w:rsidR="00A97524" w:rsidRPr="00296084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FA33CF" w14:paraId="726213B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28739E2" w14:textId="77777777" w:rsidR="00A97524" w:rsidRPr="00296084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48C4958D" w14:textId="77777777" w:rsidR="00A97524" w:rsidRPr="00296084" w:rsidRDefault="00A97524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8AA2534" w14:textId="77777777" w:rsidR="00A97524" w:rsidRPr="007C3FC9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A97524" w:rsidRPr="00FA33CF" w14:paraId="07292AA7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379ADC19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AFA80BA" w14:textId="77777777" w:rsidR="00A97524" w:rsidRPr="007C3FC9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A97524" w:rsidRPr="001E73C6" w14:paraId="62A6AAB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155FC4B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6ABCA8DA" w14:textId="7FE37AA7" w:rsidR="00A97524" w:rsidRPr="00296084" w:rsidRDefault="003F6B8C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Beyla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, Fria, </w:t>
            </w: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Koubia</w:t>
            </w:r>
            <w:proofErr w:type="spellEnd"/>
          </w:p>
        </w:tc>
      </w:tr>
    </w:tbl>
    <w:p w14:paraId="2EEFB0BB" w14:textId="77777777" w:rsidR="00A97524" w:rsidRPr="00296084" w:rsidRDefault="00A97524" w:rsidP="00A97524">
      <w:pPr>
        <w:rPr>
          <w:lang w:val="en-US"/>
        </w:rPr>
      </w:pPr>
    </w:p>
    <w:p w14:paraId="3C5BBAA5" w14:textId="77777777" w:rsidR="00A97524" w:rsidRPr="00296084" w:rsidRDefault="00A97524" w:rsidP="00A97524">
      <w:pPr>
        <w:rPr>
          <w:lang w:val="en-US"/>
        </w:rPr>
      </w:pPr>
    </w:p>
    <w:p w14:paraId="26141513" w14:textId="77777777" w:rsidR="00A97524" w:rsidRPr="00296084" w:rsidRDefault="00A97524" w:rsidP="00A97524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A97524" w:rsidRPr="0028111D" w14:paraId="246CA14A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B79382A" w14:textId="77777777" w:rsidR="00A97524" w:rsidRPr="0028111D" w:rsidRDefault="00A97524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A97524" w:rsidRPr="00B2283C" w14:paraId="2B2A5AF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76745B70" w14:textId="77777777" w:rsidR="00A97524" w:rsidRPr="001E73C6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8E4C36F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A97524" w:rsidRPr="00C8445A" w14:paraId="00EF985E" w14:textId="77777777" w:rsidTr="001A5330">
        <w:trPr>
          <w:cantSplit/>
          <w:trHeight w:val="20"/>
        </w:trPr>
        <w:tc>
          <w:tcPr>
            <w:tcW w:w="11007" w:type="dxa"/>
          </w:tcPr>
          <w:p w14:paraId="19984083" w14:textId="15964938" w:rsidR="00A97524" w:rsidRPr="00FA33CF" w:rsidRDefault="00A97524" w:rsidP="001A5330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Améliorer les conditions de vie des populations des villes de </w:t>
            </w:r>
            <w:proofErr w:type="spellStart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Beyla</w:t>
            </w:r>
            <w:proofErr w:type="spellEnd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, Fria et </w:t>
            </w:r>
            <w:proofErr w:type="spellStart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Koubia</w:t>
            </w:r>
            <w:proofErr w:type="spellEnd"/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 à travers la fourniture de services durables d’approvisionnement en eau potable</w:t>
            </w:r>
          </w:p>
        </w:tc>
      </w:tr>
      <w:tr w:rsidR="00A97524" w:rsidRPr="00B2283C" w14:paraId="4171415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2B4F929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3C75769" w14:textId="77777777" w:rsidR="00A97524" w:rsidRPr="00F2020D" w:rsidRDefault="00A97524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A97524" w:rsidRPr="00C8445A" w14:paraId="5C8D475A" w14:textId="77777777" w:rsidTr="001A5330">
        <w:trPr>
          <w:cantSplit/>
          <w:trHeight w:val="20"/>
        </w:trPr>
        <w:tc>
          <w:tcPr>
            <w:tcW w:w="11007" w:type="dxa"/>
          </w:tcPr>
          <w:p w14:paraId="30E50212" w14:textId="41839361" w:rsidR="00A97524" w:rsidRPr="00C8445A" w:rsidRDefault="00A97524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A97524" w:rsidRPr="00B2283C" w14:paraId="71C6BAA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2F7273B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4EA8CC9D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3CBE7622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A97524" w:rsidRPr="00120B9D" w14:paraId="1B4079CE" w14:textId="77777777" w:rsidTr="001A5330">
        <w:trPr>
          <w:cantSplit/>
          <w:trHeight w:val="20"/>
        </w:trPr>
        <w:tc>
          <w:tcPr>
            <w:tcW w:w="11007" w:type="dxa"/>
          </w:tcPr>
          <w:p w14:paraId="6FF4BE96" w14:textId="77777777" w:rsidR="00A97524" w:rsidRPr="00FA33CF" w:rsidRDefault="00A97524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A97524" w:rsidRPr="00B2283C" w14:paraId="6C8A664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38D8A50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37FFD490" w14:textId="77777777" w:rsidR="00A97524" w:rsidRPr="00B2283C" w:rsidRDefault="00A97524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A97524" w:rsidRPr="00FA33CF" w14:paraId="23729DC6" w14:textId="77777777" w:rsidTr="001A5330">
        <w:trPr>
          <w:cantSplit/>
          <w:trHeight w:val="20"/>
        </w:trPr>
        <w:tc>
          <w:tcPr>
            <w:tcW w:w="11007" w:type="dxa"/>
          </w:tcPr>
          <w:p w14:paraId="1483E847" w14:textId="77777777" w:rsidR="00A97524" w:rsidRPr="00F7397A" w:rsidRDefault="00A97524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Les études de faisabilité sont disponibles</w:t>
            </w:r>
          </w:p>
        </w:tc>
      </w:tr>
      <w:tr w:rsidR="00A97524" w:rsidRPr="00B2283C" w14:paraId="679F43A5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F1B6E52" w14:textId="77777777" w:rsidR="00A97524" w:rsidRPr="006E2C78" w:rsidRDefault="00A97524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5A64453C" w14:textId="77777777" w:rsidR="00A97524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53C0FBF7" w14:textId="77777777" w:rsidR="00A97524" w:rsidRPr="00B2283C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2D8F2586" w14:textId="77777777" w:rsidR="00A97524" w:rsidRPr="00B2283C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A97524" w:rsidRPr="00FC6411" w14:paraId="0AA475C6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626690379"/>
              <w:placeholder>
                <w:docPart w:val="B4404F7C285CA343933B226268C19F4F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63F2F318" w14:textId="77777777" w:rsidR="00A97524" w:rsidRPr="00E9041A" w:rsidRDefault="00A97524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7A64DDF8" w14:textId="77777777" w:rsidR="00A97524" w:rsidRPr="00DB2403" w:rsidRDefault="00A97524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A97524" w:rsidRPr="00E17578" w14:paraId="52D9D5F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246D803" w14:textId="77777777" w:rsidR="00A97524" w:rsidRPr="00DB2403" w:rsidRDefault="00A97524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A97524" w:rsidRPr="00A97524" w14:paraId="7B1D2246" w14:textId="77777777" w:rsidTr="001A5330">
        <w:trPr>
          <w:cantSplit/>
          <w:trHeight w:val="20"/>
        </w:trPr>
        <w:tc>
          <w:tcPr>
            <w:tcW w:w="11007" w:type="dxa"/>
          </w:tcPr>
          <w:p w14:paraId="0535C6ED" w14:textId="178B2C0F" w:rsidR="00A97524" w:rsidRPr="00A97524" w:rsidRDefault="00A97524" w:rsidP="00A97524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A97524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240 000 habitants seraient </w:t>
            </w:r>
            <w:proofErr w:type="spellStart"/>
            <w:r w:rsidRPr="00A97524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bénéficiraient</w:t>
            </w:r>
            <w:proofErr w:type="spellEnd"/>
            <w:r w:rsidRPr="00A97524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de ce pr</w:t>
            </w: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ojet.</w:t>
            </w:r>
          </w:p>
        </w:tc>
      </w:tr>
    </w:tbl>
    <w:p w14:paraId="27B8CFC4" w14:textId="77777777" w:rsidR="00A97524" w:rsidRPr="00A97524" w:rsidRDefault="00A97524" w:rsidP="00A97524">
      <w:pPr>
        <w:rPr>
          <w:lang w:val="fr-CA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A97524" w:rsidRPr="00187BD0" w14:paraId="5A05F067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78076140" w14:textId="77777777" w:rsidR="00A97524" w:rsidRPr="001E73C6" w:rsidRDefault="00A97524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4E2AC64A" w14:textId="77777777" w:rsidR="00A97524" w:rsidRPr="00187BD0" w:rsidRDefault="00A97524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A97524" w:rsidRPr="00DB2403" w14:paraId="12A0CBA1" w14:textId="77777777" w:rsidTr="001A5330">
        <w:trPr>
          <w:cantSplit/>
          <w:trHeight w:val="20"/>
        </w:trPr>
        <w:tc>
          <w:tcPr>
            <w:tcW w:w="11007" w:type="dxa"/>
          </w:tcPr>
          <w:p w14:paraId="30E4925C" w14:textId="77777777" w:rsidR="00A97524" w:rsidRPr="00187BD0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4BCF9F53" w14:textId="77777777" w:rsidR="00A97524" w:rsidRPr="00187BD0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A97524" w:rsidRPr="00DB2403" w14:paraId="1D5EB04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7200D10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3A21DD1" w14:textId="3AE75659" w:rsidR="00A97524" w:rsidRPr="00DB2403" w:rsidRDefault="00A97524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17 500 000</w:t>
                  </w:r>
                </w:p>
              </w:tc>
            </w:tr>
            <w:tr w:rsidR="00A97524" w:rsidRPr="00DB2403" w14:paraId="4DE9174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49D1CA2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035620816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A605D54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3DE8E61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22E4494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604423191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4099012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130A084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AD10D1A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7743620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0F0701E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296084" w14:paraId="08302E1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2ECCD1D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24783272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18576EC" w14:textId="77777777" w:rsidR="00A97524" w:rsidRPr="001E73C6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296084" w14:paraId="310CEE3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B6486CA" w14:textId="77777777" w:rsidR="00A97524" w:rsidRPr="001E73C6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082806985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A93BED7" w14:textId="77777777" w:rsidR="00A97524" w:rsidRPr="001E73C6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81B589F" w14:textId="77777777" w:rsidR="00A97524" w:rsidRPr="001E73C6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C239EC9" w14:textId="77777777" w:rsidR="00A97524" w:rsidRPr="001E73C6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A97524" w:rsidRPr="00DB2403" w14:paraId="160D454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6D8F4262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BF2A0BD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DB2403" w14:paraId="7915A6A2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628A897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0D867DF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DB2403" w14:paraId="380251C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EA67FC6" w14:textId="77777777" w:rsidR="00A97524" w:rsidRPr="00BC5DCE" w:rsidRDefault="00A97524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480B08F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187BD0" w14:paraId="15BCD8E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C08852E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DEA0488" w14:textId="77777777" w:rsidR="00A97524" w:rsidRPr="00187BD0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08DA0DBB" w14:textId="77777777" w:rsidR="00A97524" w:rsidRPr="00187BD0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04D836B" w14:textId="77777777" w:rsidR="00A97524" w:rsidRPr="00346761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A97524" w:rsidRPr="00DB2403" w14:paraId="72D5EE2E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8B77A76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21E1CB7F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26104053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E489DAD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34081ED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41F5020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1051A761" w14:textId="77777777" w:rsidR="00A97524" w:rsidRPr="00F674AF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4346589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78F0038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5D0D35C3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694D8CE" w14:textId="77777777" w:rsidR="00A97524" w:rsidRPr="00296084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330941241"/>
                  <w:placeholder>
                    <w:docPart w:val="B4404F7C285CA343933B226268C19F4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74E2C7C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ED453D4" w14:textId="77777777" w:rsidR="00A97524" w:rsidRPr="00DB2403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A97524" w:rsidRPr="00DB2403" w14:paraId="38B56E6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DB08A46" w14:textId="77777777" w:rsidR="00A97524" w:rsidRPr="00DB2403" w:rsidRDefault="00A97524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228E7E08" w14:textId="57E8760A" w:rsidR="00A97524" w:rsidRDefault="00A97524" w:rsidP="00F2020D"/>
    <w:p w14:paraId="0C053215" w14:textId="3E5EF7F1" w:rsidR="00A97524" w:rsidRDefault="00A97524" w:rsidP="00F2020D"/>
    <w:p w14:paraId="5C5AA7C0" w14:textId="1CE24A5E" w:rsidR="00A97524" w:rsidRDefault="00A97524" w:rsidP="00F2020D"/>
    <w:p w14:paraId="304BB4EB" w14:textId="63685AC2" w:rsidR="00A97524" w:rsidRDefault="00A97524" w:rsidP="00F2020D"/>
    <w:p w14:paraId="356EB7F1" w14:textId="73936EDE" w:rsidR="00A97524" w:rsidRDefault="00A97524" w:rsidP="00F2020D"/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A97524" w:rsidRPr="001E73C6" w14:paraId="00CB48B9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2C64F821" w14:textId="48E00EDF" w:rsidR="00A97524" w:rsidRPr="00BC1F04" w:rsidRDefault="00A9752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5E4682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PROJET DE RENFORCEMENT DU SYSTÈME D’ADDUCTION D’EAU POTABLE DU GRAND CONAKRY (Phase 1 :200 000 m3/ jour)</w:t>
            </w:r>
          </w:p>
          <w:p w14:paraId="388FD42B" w14:textId="77777777" w:rsidR="00A97524" w:rsidRPr="00BC1F04" w:rsidRDefault="00A9752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A97524" w:rsidRPr="001E73C6" w14:paraId="6168D45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11B17F2E" w14:textId="77777777" w:rsidR="00A97524" w:rsidRPr="00BC1F04" w:rsidRDefault="00A97524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A97524" w:rsidRPr="0028111D" w14:paraId="7A362CEF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0DA7D229" w14:textId="77777777" w:rsidR="00A97524" w:rsidRPr="00F7397A" w:rsidRDefault="00A97524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 L’ÉNERGIE, DE L’HYDRAULIQUE ET DES HYDROCARBURES</w:t>
            </w:r>
          </w:p>
        </w:tc>
      </w:tr>
      <w:tr w:rsidR="00A97524" w:rsidRPr="00296084" w14:paraId="7E5EFF1E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0B66B5F4" w14:textId="77777777" w:rsidR="00A97524" w:rsidRPr="00296084" w:rsidRDefault="00A97524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A97524" w:rsidRPr="00FA33CF" w14:paraId="2697A054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1D6E2BEB" w14:textId="77777777" w:rsidR="00A97524" w:rsidRPr="00FA33CF" w:rsidRDefault="00A97524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A97524" w:rsidRPr="001E73C6" w14:paraId="221D71AC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21EE74B5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54001473" w14:textId="77777777" w:rsidR="00A97524" w:rsidRPr="00FA33CF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 l’Énergie, de l’Hydraulique et des Hydrocarbures</w:t>
            </w:r>
          </w:p>
        </w:tc>
      </w:tr>
      <w:tr w:rsidR="00A97524" w:rsidRPr="00FA33CF" w14:paraId="56ADFCC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E9E8A8E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33656D6" w14:textId="77777777" w:rsidR="00A97524" w:rsidRPr="00E9041A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FA33CF" w14:paraId="290E92B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BC71823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FF5F03F" w14:textId="77777777" w:rsidR="00A97524" w:rsidRPr="00296084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A97524" w:rsidRPr="00FA33CF" w14:paraId="65D48CA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F1ED9DC" w14:textId="77777777" w:rsidR="00A97524" w:rsidRPr="00296084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4D9897ED" w14:textId="77777777" w:rsidR="00A97524" w:rsidRPr="00296084" w:rsidRDefault="00A97524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7209321E" w14:textId="77777777" w:rsidR="00A97524" w:rsidRPr="007C3FC9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A97524" w:rsidRPr="00FA33CF" w14:paraId="18DE35F3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2623CD56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68935B5" w14:textId="77777777" w:rsidR="00A97524" w:rsidRPr="007C3FC9" w:rsidRDefault="00A9752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A97524" w:rsidRPr="001E73C6" w14:paraId="0F17B40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FC872E9" w14:textId="77777777" w:rsidR="00A97524" w:rsidRPr="004A3020" w:rsidRDefault="00A97524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67ED20FF" w14:textId="4DF09DC0" w:rsidR="00A97524" w:rsidRPr="00296084" w:rsidRDefault="005E4682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Grand Conakry</w:t>
            </w:r>
          </w:p>
        </w:tc>
      </w:tr>
    </w:tbl>
    <w:p w14:paraId="1B6123EB" w14:textId="77777777" w:rsidR="00A97524" w:rsidRPr="00296084" w:rsidRDefault="00A97524" w:rsidP="00A97524">
      <w:pPr>
        <w:rPr>
          <w:lang w:val="en-US"/>
        </w:rPr>
      </w:pPr>
    </w:p>
    <w:p w14:paraId="78AB9F85" w14:textId="77777777" w:rsidR="00A97524" w:rsidRPr="00296084" w:rsidRDefault="00A97524" w:rsidP="00A97524">
      <w:pPr>
        <w:rPr>
          <w:lang w:val="en-US"/>
        </w:rPr>
      </w:pPr>
    </w:p>
    <w:p w14:paraId="6B13B783" w14:textId="77777777" w:rsidR="00A97524" w:rsidRPr="00296084" w:rsidRDefault="00A97524" w:rsidP="00A97524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A97524" w:rsidRPr="0028111D" w14:paraId="7399167F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E7402B7" w14:textId="77777777" w:rsidR="00A97524" w:rsidRPr="0028111D" w:rsidRDefault="00A97524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A97524" w:rsidRPr="00B2283C" w14:paraId="7A8652F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5300F541" w14:textId="77777777" w:rsidR="00A97524" w:rsidRPr="001E73C6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6CDA6D6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A97524" w:rsidRPr="00C8445A" w14:paraId="5377E052" w14:textId="77777777" w:rsidTr="001A5330">
        <w:trPr>
          <w:cantSplit/>
          <w:trHeight w:val="20"/>
        </w:trPr>
        <w:tc>
          <w:tcPr>
            <w:tcW w:w="11007" w:type="dxa"/>
          </w:tcPr>
          <w:p w14:paraId="67A8D81E" w14:textId="7EBB600C" w:rsidR="00A97524" w:rsidRPr="00FA33CF" w:rsidRDefault="003F6B8C" w:rsidP="001A5330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La réalisation de ce projet permettra l’atteinte de l’ODD 6.1 dans la zone du projet « D’ici 2030, assurer l’accès Universel et équitable à l’eau potable, à un coût abordable ». </w:t>
            </w:r>
          </w:p>
        </w:tc>
      </w:tr>
      <w:tr w:rsidR="00A97524" w:rsidRPr="00B2283C" w14:paraId="2860217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8E5996F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5B3C0386" w14:textId="77777777" w:rsidR="00A97524" w:rsidRPr="00F2020D" w:rsidRDefault="00A97524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A97524" w:rsidRPr="00C8445A" w14:paraId="511F5C84" w14:textId="77777777" w:rsidTr="001A5330">
        <w:trPr>
          <w:cantSplit/>
          <w:trHeight w:val="20"/>
        </w:trPr>
        <w:tc>
          <w:tcPr>
            <w:tcW w:w="11007" w:type="dxa"/>
          </w:tcPr>
          <w:p w14:paraId="0AF0C0C1" w14:textId="393E1BA3" w:rsidR="00A97524" w:rsidRPr="00C8445A" w:rsidRDefault="00A97524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A97524" w:rsidRPr="00B2283C" w14:paraId="51049BD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B2D1AD5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4C6B1FEA" w14:textId="77777777" w:rsidR="00A97524" w:rsidRPr="00B2283C" w:rsidRDefault="00A97524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4B4393C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A97524" w:rsidRPr="00120B9D" w14:paraId="5CAE47A8" w14:textId="77777777" w:rsidTr="001A5330">
        <w:trPr>
          <w:cantSplit/>
          <w:trHeight w:val="20"/>
        </w:trPr>
        <w:tc>
          <w:tcPr>
            <w:tcW w:w="11007" w:type="dxa"/>
          </w:tcPr>
          <w:p w14:paraId="38DBA0A2" w14:textId="77777777" w:rsidR="00A97524" w:rsidRPr="00FA33CF" w:rsidRDefault="00A97524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A97524" w:rsidRPr="00B2283C" w14:paraId="18BAE9E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4FFEBF3" w14:textId="77777777" w:rsidR="00A97524" w:rsidRPr="00B2283C" w:rsidRDefault="00A97524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090B7CAF" w14:textId="77777777" w:rsidR="00A97524" w:rsidRPr="00B2283C" w:rsidRDefault="00A97524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A97524" w:rsidRPr="00FA33CF" w14:paraId="58A4232A" w14:textId="77777777" w:rsidTr="001A5330">
        <w:trPr>
          <w:cantSplit/>
          <w:trHeight w:val="20"/>
        </w:trPr>
        <w:tc>
          <w:tcPr>
            <w:tcW w:w="11007" w:type="dxa"/>
          </w:tcPr>
          <w:p w14:paraId="17DD6058" w14:textId="77777777" w:rsidR="00A97524" w:rsidRDefault="003F6B8C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Rapports d’études du Schéma Directeur (Version finale) ;</w:t>
            </w:r>
          </w:p>
          <w:p w14:paraId="55AC9384" w14:textId="1099BF94" w:rsidR="003F6B8C" w:rsidRPr="003F6B8C" w:rsidRDefault="003F6B8C" w:rsidP="003F6B8C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Rapport d’Avant-projet sommaire (Version finale). </w:t>
            </w:r>
          </w:p>
        </w:tc>
      </w:tr>
      <w:tr w:rsidR="00A97524" w:rsidRPr="00B2283C" w14:paraId="75432C01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2BE5F7E6" w14:textId="77777777" w:rsidR="00A97524" w:rsidRPr="006E2C78" w:rsidRDefault="00A97524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3063ECC6" w14:textId="77777777" w:rsidR="00A97524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047F46F1" w14:textId="77777777" w:rsidR="00A97524" w:rsidRPr="00B2283C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21D14B51" w14:textId="77777777" w:rsidR="00A97524" w:rsidRPr="00B2283C" w:rsidRDefault="00A97524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A97524" w:rsidRPr="00FC6411" w14:paraId="37F16CCD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76132943"/>
              <w:placeholder>
                <w:docPart w:val="72A67E05295254488C1B4CF63140EB05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2CFC0A71" w14:textId="77777777" w:rsidR="00A97524" w:rsidRPr="00E9041A" w:rsidRDefault="00A97524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5C295010" w14:textId="77777777" w:rsidR="00A97524" w:rsidRPr="00DB2403" w:rsidRDefault="00A97524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A97524" w:rsidRPr="00E17578" w14:paraId="2BB2497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3E7B908" w14:textId="77777777" w:rsidR="00A97524" w:rsidRPr="00DB2403" w:rsidRDefault="00A97524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A97524" w:rsidRPr="00FC6411" w14:paraId="6C270137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-939991222"/>
              <w:placeholder>
                <w:docPart w:val="72A67E05295254488C1B4CF63140EB05"/>
              </w:placeholder>
              <w:showingPlcHdr/>
              <w:text/>
            </w:sdtPr>
            <w:sdtEndPr/>
            <w:sdtContent>
              <w:p w14:paraId="71B920BC" w14:textId="77777777" w:rsidR="00A97524" w:rsidRDefault="00A97524" w:rsidP="001A5330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6629C993" w14:textId="77777777" w:rsidR="00A97524" w:rsidRPr="00DB2403" w:rsidRDefault="00A97524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2F667BA4" w14:textId="77777777" w:rsidR="00A97524" w:rsidRPr="00296084" w:rsidRDefault="00A97524" w:rsidP="00A97524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A97524" w:rsidRPr="00187BD0" w14:paraId="7834E9EF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9A20259" w14:textId="77777777" w:rsidR="00A97524" w:rsidRPr="001E73C6" w:rsidRDefault="00A97524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2740B38D" w14:textId="77777777" w:rsidR="00A97524" w:rsidRPr="00187BD0" w:rsidRDefault="00A97524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A97524" w:rsidRPr="00DB2403" w14:paraId="19E6A6F9" w14:textId="77777777" w:rsidTr="001A5330">
        <w:trPr>
          <w:cantSplit/>
          <w:trHeight w:val="20"/>
        </w:trPr>
        <w:tc>
          <w:tcPr>
            <w:tcW w:w="11007" w:type="dxa"/>
          </w:tcPr>
          <w:p w14:paraId="20FF5B21" w14:textId="77777777" w:rsidR="00A97524" w:rsidRPr="00187BD0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7F57CAA4" w14:textId="77777777" w:rsidR="00A97524" w:rsidRPr="00187BD0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A97524" w:rsidRPr="00DB2403" w14:paraId="7A3835A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605E49F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0B208919" w14:textId="5A2B5445" w:rsidR="00A97524" w:rsidRPr="00DB2403" w:rsidRDefault="005E4682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5E4682">
                    <w:rPr>
                      <w:rFonts w:ascii="Grotesque" w:hAnsi="Grotesque"/>
                      <w:bCs/>
                      <w:sz w:val="24"/>
                      <w:szCs w:val="24"/>
                    </w:rPr>
                    <w:t>452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Pr="005E4682">
                    <w:rPr>
                      <w:rFonts w:ascii="Grotesque" w:hAnsi="Grotesque"/>
                      <w:bCs/>
                      <w:sz w:val="24"/>
                      <w:szCs w:val="24"/>
                    </w:rPr>
                    <w:t>561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Pr="005E4682">
                    <w:rPr>
                      <w:rFonts w:ascii="Grotesque" w:hAnsi="Grotesque"/>
                      <w:bCs/>
                      <w:sz w:val="24"/>
                      <w:szCs w:val="24"/>
                    </w:rPr>
                    <w:t>550</w:t>
                  </w:r>
                </w:p>
              </w:tc>
            </w:tr>
            <w:tr w:rsidR="00A97524" w:rsidRPr="00DB2403" w14:paraId="511A143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9705DDA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2130979728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6CD67F6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1B59B8D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085951B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882985366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FB62FEF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7324B2F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C15FCB5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95629111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28C8059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296084" w14:paraId="7DD583D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1F1B4DF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43445721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0B4A974" w14:textId="77777777" w:rsidR="00A97524" w:rsidRPr="001E73C6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296084" w14:paraId="210B7980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32F612B" w14:textId="77777777" w:rsidR="00A97524" w:rsidRPr="001E73C6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080449043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BAF598E" w14:textId="77777777" w:rsidR="00A97524" w:rsidRPr="001E73C6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040F6F8" w14:textId="77777777" w:rsidR="00A97524" w:rsidRPr="001E73C6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674F6F45" w14:textId="77777777" w:rsidR="00A97524" w:rsidRPr="001E73C6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A97524" w:rsidRPr="00DB2403" w14:paraId="1649A170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6D6C8879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7BC8510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DB2403" w14:paraId="1D511E2D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1C30B73" w14:textId="77777777" w:rsidR="00A97524" w:rsidRPr="00DB2403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29AF260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DB2403" w14:paraId="53DB3E0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BFF5AE5" w14:textId="77777777" w:rsidR="00A97524" w:rsidRPr="00BC5DCE" w:rsidRDefault="00A97524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E4EE606" w14:textId="77777777" w:rsidR="00A97524" w:rsidRPr="00DB2403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A97524" w:rsidRPr="00187BD0" w14:paraId="1A09EE8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CE8A30A" w14:textId="77777777" w:rsidR="00A97524" w:rsidRPr="00187BD0" w:rsidRDefault="00A97524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3C36517" w14:textId="77777777" w:rsidR="00A97524" w:rsidRPr="00187BD0" w:rsidRDefault="00A97524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0A0FD230" w14:textId="77777777" w:rsidR="00A97524" w:rsidRPr="00187BD0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BFF3090" w14:textId="77777777" w:rsidR="00A97524" w:rsidRPr="00346761" w:rsidRDefault="00A97524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A97524" w:rsidRPr="00DB2403" w14:paraId="7B9C43DA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7F6D5D6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43763E32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90213810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A3CDAA2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16727525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4E3FB95" w14:textId="77777777" w:rsidR="00A97524" w:rsidRPr="00F674AF" w:rsidRDefault="00A97524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2937407F" w14:textId="77777777" w:rsidR="00A97524" w:rsidRPr="00F674AF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08669074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B218E9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A97524" w:rsidRPr="00DB2403" w14:paraId="5EA7D626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004BF65" w14:textId="77777777" w:rsidR="00A97524" w:rsidRPr="00296084" w:rsidRDefault="00A97524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485301691"/>
                  <w:placeholder>
                    <w:docPart w:val="72A67E05295254488C1B4CF63140EB05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12F4CF4" w14:textId="77777777" w:rsidR="00A97524" w:rsidRPr="00DB2403" w:rsidRDefault="00A97524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7CF61C5" w14:textId="77777777" w:rsidR="00A97524" w:rsidRPr="00DB2403" w:rsidRDefault="00A9752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A97524" w:rsidRPr="00DB2403" w14:paraId="63BE751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0A06138" w14:textId="77777777" w:rsidR="00A97524" w:rsidRPr="00DB2403" w:rsidRDefault="00A97524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7A111E13" w14:textId="6D884C29" w:rsidR="00A97524" w:rsidRDefault="00A97524" w:rsidP="00F2020D"/>
    <w:p w14:paraId="20DEA500" w14:textId="186CBE41" w:rsidR="00FC6411" w:rsidRDefault="00FC6411" w:rsidP="00F2020D"/>
    <w:p w14:paraId="1ECB8182" w14:textId="00340D0E" w:rsidR="00FC6411" w:rsidRDefault="00FC6411" w:rsidP="00F2020D"/>
    <w:p w14:paraId="67E587BC" w14:textId="6B95133C" w:rsidR="00FC6411" w:rsidRDefault="00FC6411" w:rsidP="00F2020D"/>
    <w:p w14:paraId="510FC827" w14:textId="657E549C" w:rsidR="00FC6411" w:rsidRDefault="00FC6411" w:rsidP="00F2020D"/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FC6411" w:rsidRPr="001E73C6" w14:paraId="59C3CF42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764A71AB" w14:textId="7825B2D0" w:rsidR="00FC6411" w:rsidRPr="00BC1F04" w:rsidRDefault="00FC6411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ALIMENTATION EN EAU POTABLE DES SEPT CAPITALES RÉGIONALES NON ENCORE ÉQUIPÉES EN SYSTÈME D’ADDUCTION D’EAU POTABLE (KINDIA, BOKÉ, MAMOU, LABÉ, FARANAH, KANKAN, NZEREKORÉ)</w:t>
            </w:r>
          </w:p>
          <w:p w14:paraId="20F7B412" w14:textId="77777777" w:rsidR="00FC6411" w:rsidRPr="00BC1F04" w:rsidRDefault="00FC6411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FC6411" w:rsidRPr="001E73C6" w14:paraId="50F0125C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47F30412" w14:textId="77777777" w:rsidR="00FC6411" w:rsidRPr="00BC1F04" w:rsidRDefault="00FC6411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FC6411" w:rsidRPr="0028111D" w14:paraId="21EEBBCC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24FD3BE0" w14:textId="77777777" w:rsidR="00FC6411" w:rsidRPr="00F7397A" w:rsidRDefault="00FC6411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 L’ÉNERGIE, DE L’HYDRAULIQUE ET DES HYDROCARBURES</w:t>
            </w:r>
          </w:p>
        </w:tc>
      </w:tr>
      <w:tr w:rsidR="00FC6411" w:rsidRPr="00296084" w14:paraId="4FD58D73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EA73628" w14:textId="77777777" w:rsidR="00FC6411" w:rsidRPr="00296084" w:rsidRDefault="00FC6411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C6411" w:rsidRPr="00FA33CF" w14:paraId="756B06C9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EA0445A" w14:textId="77777777" w:rsidR="00FC6411" w:rsidRPr="00FA33CF" w:rsidRDefault="00FC6411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FC6411" w:rsidRPr="001E73C6" w14:paraId="3782CE23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25F041E9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0D1D48E9" w14:textId="77777777" w:rsidR="00FC6411" w:rsidRPr="00FA33CF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 l’Énergie, de l’Hydraulique et des Hydrocarbures</w:t>
            </w:r>
          </w:p>
        </w:tc>
      </w:tr>
      <w:tr w:rsidR="00FC6411" w:rsidRPr="00FA33CF" w14:paraId="36F5D7E7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02AF719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7B564083" w14:textId="77777777" w:rsidR="00FC6411" w:rsidRPr="00E9041A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C6411" w:rsidRPr="00FA33CF" w14:paraId="5A9F4BB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0688B91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15BEFA91" w14:textId="77777777" w:rsidR="00FC6411" w:rsidRPr="00296084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C6411" w:rsidRPr="00FA33CF" w14:paraId="6C48EE5C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C2795ED" w14:textId="77777777" w:rsidR="00FC6411" w:rsidRPr="00296084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05AF69A9" w14:textId="77777777" w:rsidR="00FC6411" w:rsidRPr="00296084" w:rsidRDefault="00FC6411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5753397" w14:textId="77777777" w:rsidR="00FC6411" w:rsidRPr="007C3FC9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C6411" w:rsidRPr="00FA33CF" w14:paraId="67BA7FC3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4ED3CB4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5C3E93D7" w14:textId="77777777" w:rsidR="00FC6411" w:rsidRPr="007C3FC9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C6411" w:rsidRPr="00F9621D" w14:paraId="3EE52AC7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8C441D0" w14:textId="77777777" w:rsidR="00FC6411" w:rsidRPr="004A3020" w:rsidRDefault="00FC6411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1C1DD0EF" w14:textId="4A00A555" w:rsidR="00F9621D" w:rsidRPr="00F9621D" w:rsidRDefault="00FC641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F9621D">
              <w:rPr>
                <w:rFonts w:ascii="Grotesque" w:hAnsi="Grotesque" w:cstheme="majorHAnsi"/>
                <w:bCs/>
                <w:sz w:val="24"/>
                <w:szCs w:val="24"/>
              </w:rPr>
              <w:t xml:space="preserve">Kindia, Boké, Mamou, Labé, Faranah, Kankan, </w:t>
            </w:r>
            <w:proofErr w:type="spellStart"/>
            <w:r w:rsidRPr="00F9621D">
              <w:rPr>
                <w:rFonts w:ascii="Grotesque" w:hAnsi="Grotesque" w:cstheme="majorHAnsi"/>
                <w:bCs/>
                <w:sz w:val="24"/>
                <w:szCs w:val="24"/>
              </w:rPr>
              <w:t>Nzerekoré</w:t>
            </w:r>
            <w:proofErr w:type="spellEnd"/>
          </w:p>
        </w:tc>
      </w:tr>
    </w:tbl>
    <w:p w14:paraId="78A6F8D8" w14:textId="77777777" w:rsidR="00FC6411" w:rsidRPr="00F9621D" w:rsidRDefault="00FC6411" w:rsidP="00FC6411"/>
    <w:p w14:paraId="38A56D88" w14:textId="77777777" w:rsidR="00FC6411" w:rsidRPr="00F9621D" w:rsidRDefault="00FC6411" w:rsidP="00FC6411"/>
    <w:p w14:paraId="3D67C602" w14:textId="77777777" w:rsidR="00FC6411" w:rsidRPr="00F9621D" w:rsidRDefault="00FC6411" w:rsidP="00FC6411">
      <w:r w:rsidRPr="00F9621D"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C6411" w:rsidRPr="0028111D" w14:paraId="71CB1E1C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1241F21" w14:textId="77777777" w:rsidR="00FC6411" w:rsidRPr="0028111D" w:rsidRDefault="00FC6411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FC6411" w:rsidRPr="00B2283C" w14:paraId="7C4BCED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184F124F" w14:textId="77777777" w:rsidR="00FC6411" w:rsidRPr="001E73C6" w:rsidRDefault="00FC6411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2C7E172C" w14:textId="77777777" w:rsidR="00FC6411" w:rsidRPr="00B2283C" w:rsidRDefault="00FC6411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FC6411" w:rsidRPr="00C8445A" w14:paraId="756A50A9" w14:textId="77777777" w:rsidTr="001A5330">
        <w:trPr>
          <w:cantSplit/>
          <w:trHeight w:val="20"/>
        </w:trPr>
        <w:tc>
          <w:tcPr>
            <w:tcW w:w="11007" w:type="dxa"/>
          </w:tcPr>
          <w:p w14:paraId="034B28D6" w14:textId="068B0A38" w:rsidR="00FC6411" w:rsidRPr="00FA33CF" w:rsidRDefault="00FC6411" w:rsidP="001A5330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</w:p>
        </w:tc>
      </w:tr>
      <w:tr w:rsidR="00FC6411" w:rsidRPr="00B2283C" w14:paraId="0DE83F3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AA56913" w14:textId="77777777" w:rsidR="00FC6411" w:rsidRPr="00B2283C" w:rsidRDefault="00FC6411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06BCA3E5" w14:textId="77777777" w:rsidR="00FC6411" w:rsidRPr="00F2020D" w:rsidRDefault="00FC6411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FC6411" w:rsidRPr="00C8445A" w14:paraId="4FBB15FF" w14:textId="77777777" w:rsidTr="001A5330">
        <w:trPr>
          <w:cantSplit/>
          <w:trHeight w:val="20"/>
        </w:trPr>
        <w:tc>
          <w:tcPr>
            <w:tcW w:w="11007" w:type="dxa"/>
          </w:tcPr>
          <w:p w14:paraId="21CCFAB7" w14:textId="77777777" w:rsidR="00FC6411" w:rsidRPr="00C8445A" w:rsidRDefault="00FC6411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FC6411" w:rsidRPr="00B2283C" w14:paraId="14A2134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747B778" w14:textId="77777777" w:rsidR="00FC6411" w:rsidRPr="00B2283C" w:rsidRDefault="00FC6411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75565CA5" w14:textId="77777777" w:rsidR="00FC6411" w:rsidRPr="00B2283C" w:rsidRDefault="00FC6411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D2D0EEB" w14:textId="77777777" w:rsidR="00FC6411" w:rsidRPr="00B2283C" w:rsidRDefault="00FC641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FC6411" w:rsidRPr="00120B9D" w14:paraId="7A382D5A" w14:textId="77777777" w:rsidTr="001A5330">
        <w:trPr>
          <w:cantSplit/>
          <w:trHeight w:val="20"/>
        </w:trPr>
        <w:tc>
          <w:tcPr>
            <w:tcW w:w="11007" w:type="dxa"/>
          </w:tcPr>
          <w:p w14:paraId="28CA76B1" w14:textId="77777777" w:rsidR="00FC6411" w:rsidRPr="00FA33CF" w:rsidRDefault="00FC6411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FC6411" w:rsidRPr="00B2283C" w14:paraId="2EBE24A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830D9B8" w14:textId="77777777" w:rsidR="00FC6411" w:rsidRPr="00B2283C" w:rsidRDefault="00FC6411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651D43C7" w14:textId="77777777" w:rsidR="00FC6411" w:rsidRPr="00B2283C" w:rsidRDefault="00FC6411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FC6411" w:rsidRPr="00FA33CF" w14:paraId="219BE5E7" w14:textId="77777777" w:rsidTr="001A5330">
        <w:trPr>
          <w:cantSplit/>
          <w:trHeight w:val="20"/>
        </w:trPr>
        <w:tc>
          <w:tcPr>
            <w:tcW w:w="11007" w:type="dxa"/>
          </w:tcPr>
          <w:p w14:paraId="5EA601B2" w14:textId="44D2226A" w:rsidR="00FC6411" w:rsidRPr="003F6B8C" w:rsidRDefault="00F9621D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Étude de faisabilité complète</w:t>
            </w:r>
            <w:r w:rsidR="00FC6411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</w:t>
            </w:r>
          </w:p>
        </w:tc>
      </w:tr>
      <w:tr w:rsidR="00FC6411" w:rsidRPr="00B2283C" w14:paraId="537D1654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4CF9965" w14:textId="77777777" w:rsidR="00FC6411" w:rsidRPr="006E2C78" w:rsidRDefault="00FC6411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5B3CA6A9" w14:textId="77777777" w:rsidR="00FC6411" w:rsidRDefault="00FC6411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40D27BAF" w14:textId="77777777" w:rsidR="00FC6411" w:rsidRPr="00B2283C" w:rsidRDefault="00FC6411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65DFBDB1" w14:textId="77777777" w:rsidR="00FC6411" w:rsidRPr="00B2283C" w:rsidRDefault="00FC6411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FC6411" w:rsidRPr="00FC6411" w14:paraId="23E5ACFE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28400309"/>
              <w:placeholder>
                <w:docPart w:val="4D771AC8E07628448A51650AE769C4CE"/>
              </w:placeholder>
              <w:showingPlcHdr/>
              <w:text/>
            </w:sdtPr>
            <w:sdtContent>
              <w:p w14:paraId="00CE64FE" w14:textId="77777777" w:rsidR="00FC6411" w:rsidRPr="00E9041A" w:rsidRDefault="00FC6411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09051AE6" w14:textId="77777777" w:rsidR="00FC6411" w:rsidRPr="00DB2403" w:rsidRDefault="00FC6411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C6411" w:rsidRPr="00E17578" w14:paraId="1D531704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D2A5D89" w14:textId="77777777" w:rsidR="00FC6411" w:rsidRPr="00DB2403" w:rsidRDefault="00FC6411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FC6411" w:rsidRPr="00FC6411" w14:paraId="7B13CEAD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-848568306"/>
              <w:placeholder>
                <w:docPart w:val="4D771AC8E07628448A51650AE769C4CE"/>
              </w:placeholder>
              <w:showingPlcHdr/>
              <w:text/>
            </w:sdtPr>
            <w:sdtContent>
              <w:p w14:paraId="17A6C621" w14:textId="77777777" w:rsidR="00FC6411" w:rsidRDefault="00FC6411" w:rsidP="001A5330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740B9303" w14:textId="77777777" w:rsidR="00FC6411" w:rsidRPr="00DB2403" w:rsidRDefault="00FC6411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41ECB4F7" w14:textId="77777777" w:rsidR="00FC6411" w:rsidRPr="00296084" w:rsidRDefault="00FC6411" w:rsidP="00FC6411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C6411" w:rsidRPr="00187BD0" w14:paraId="7A21B69F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30E733C9" w14:textId="77777777" w:rsidR="00FC6411" w:rsidRPr="001E73C6" w:rsidRDefault="00FC6411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30BA6782" w14:textId="77777777" w:rsidR="00FC6411" w:rsidRPr="00187BD0" w:rsidRDefault="00FC6411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FC6411" w:rsidRPr="00DB2403" w14:paraId="745C8565" w14:textId="77777777" w:rsidTr="001A5330">
        <w:trPr>
          <w:cantSplit/>
          <w:trHeight w:val="20"/>
        </w:trPr>
        <w:tc>
          <w:tcPr>
            <w:tcW w:w="11007" w:type="dxa"/>
          </w:tcPr>
          <w:p w14:paraId="7A67EE24" w14:textId="77777777" w:rsidR="00FC6411" w:rsidRPr="00187BD0" w:rsidRDefault="00FC641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0027C901" w14:textId="77777777" w:rsidR="00FC6411" w:rsidRPr="00187BD0" w:rsidRDefault="00FC6411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FC6411" w:rsidRPr="00DB2403" w14:paraId="6026CAC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156CA76" w14:textId="77777777" w:rsidR="00FC6411" w:rsidRPr="00DB2403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9A1D2F5" w14:textId="4C7F1B37" w:rsidR="00FC6411" w:rsidRPr="00DB2403" w:rsidRDefault="00FC6411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</w:p>
              </w:tc>
            </w:tr>
            <w:tr w:rsidR="00FC6411" w:rsidRPr="00DB2403" w14:paraId="4AE3BCD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B3E85DE" w14:textId="77777777" w:rsidR="00FC6411" w:rsidRPr="00DB2403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1141546"/>
                  <w:placeholder>
                    <w:docPart w:val="4D771AC8E07628448A51650AE769C4CE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8A2715D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DB2403" w14:paraId="43A1A6F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DD0B64A" w14:textId="77777777" w:rsidR="00FC6411" w:rsidRPr="00187BD0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37180573"/>
                  <w:placeholder>
                    <w:docPart w:val="4D771AC8E07628448A51650AE769C4CE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AEDE61C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DB2403" w14:paraId="37B2C8B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B8F8064" w14:textId="77777777" w:rsidR="00FC6411" w:rsidRPr="00187BD0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852827031"/>
                  <w:placeholder>
                    <w:docPart w:val="4D771AC8E07628448A51650AE769C4CE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B3D3F51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296084" w14:paraId="28525D4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0CBCAFB" w14:textId="77777777" w:rsidR="00FC6411" w:rsidRPr="00187BD0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60311323"/>
                  <w:placeholder>
                    <w:docPart w:val="4D771AC8E07628448A51650AE769C4CE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536F49A" w14:textId="77777777" w:rsidR="00FC6411" w:rsidRPr="001E73C6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296084" w14:paraId="2E627E6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AD09858" w14:textId="77777777" w:rsidR="00FC6411" w:rsidRPr="001E73C6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768083049"/>
                  <w:placeholder>
                    <w:docPart w:val="4D771AC8E07628448A51650AE769C4CE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F717356" w14:textId="77777777" w:rsidR="00FC6411" w:rsidRPr="001E73C6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3977522" w14:textId="77777777" w:rsidR="00FC6411" w:rsidRPr="001E73C6" w:rsidRDefault="00FC641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47552AC" w14:textId="77777777" w:rsidR="00FC6411" w:rsidRPr="001E73C6" w:rsidRDefault="00FC6411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FC6411" w:rsidRPr="00DB2403" w14:paraId="4479CB8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13F1689A" w14:textId="77777777" w:rsidR="00FC6411" w:rsidRPr="00DB2403" w:rsidRDefault="00FC6411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F46A6CD" w14:textId="77777777" w:rsidR="00FC6411" w:rsidRPr="00DB2403" w:rsidRDefault="00FC6411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C6411" w:rsidRPr="00DB2403" w14:paraId="742A54F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F82F290" w14:textId="77777777" w:rsidR="00FC6411" w:rsidRPr="00DB2403" w:rsidRDefault="00FC6411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DA027F9" w14:textId="77777777" w:rsidR="00FC6411" w:rsidRPr="00DB2403" w:rsidRDefault="00FC6411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C6411" w:rsidRPr="00DB2403" w14:paraId="7E1CC50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70B96CD" w14:textId="77777777" w:rsidR="00FC6411" w:rsidRPr="00BC5DCE" w:rsidRDefault="00FC6411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2A4FA22" w14:textId="77777777" w:rsidR="00FC6411" w:rsidRPr="00DB2403" w:rsidRDefault="00FC6411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C6411" w:rsidRPr="00187BD0" w14:paraId="6AB0AAA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0BEFC0D" w14:textId="77777777" w:rsidR="00FC6411" w:rsidRPr="00187BD0" w:rsidRDefault="00FC6411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9D85138" w14:textId="77777777" w:rsidR="00FC6411" w:rsidRPr="00187BD0" w:rsidRDefault="00FC6411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168FDCA7" w14:textId="77777777" w:rsidR="00FC6411" w:rsidRPr="00187BD0" w:rsidRDefault="00FC641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810C28B" w14:textId="77777777" w:rsidR="00FC6411" w:rsidRPr="00346761" w:rsidRDefault="00FC6411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FC6411" w:rsidRPr="00DB2403" w14:paraId="2803AEC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6041A1A" w14:textId="77777777" w:rsidR="00FC6411" w:rsidRPr="00F674AF" w:rsidRDefault="00FC6411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066A157D" w14:textId="77777777" w:rsidR="00FC6411" w:rsidRPr="00F674AF" w:rsidRDefault="00FC6411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11389927"/>
                  <w:placeholder>
                    <w:docPart w:val="4D771AC8E07628448A51650AE769C4CE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C71F2C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DB2403" w14:paraId="7C17AF11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053FECD" w14:textId="77777777" w:rsidR="00FC6411" w:rsidRPr="00F674AF" w:rsidRDefault="00FC6411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2162CC66" w14:textId="77777777" w:rsidR="00FC6411" w:rsidRPr="00F674AF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75119897"/>
                  <w:placeholder>
                    <w:docPart w:val="4D771AC8E07628448A51650AE769C4CE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6483B4C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C6411" w:rsidRPr="00DB2403" w14:paraId="3B9848D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3A424ED" w14:textId="77777777" w:rsidR="00FC6411" w:rsidRPr="00296084" w:rsidRDefault="00FC6411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64912040"/>
                  <w:placeholder>
                    <w:docPart w:val="4D771AC8E07628448A51650AE769C4CE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B29546A" w14:textId="77777777" w:rsidR="00FC6411" w:rsidRPr="00DB2403" w:rsidRDefault="00FC6411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C2E3963" w14:textId="77777777" w:rsidR="00FC6411" w:rsidRPr="00DB2403" w:rsidRDefault="00FC641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FC6411" w:rsidRPr="00DB2403" w14:paraId="0623B72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C766C41" w14:textId="77777777" w:rsidR="00FC6411" w:rsidRPr="00DB2403" w:rsidRDefault="00FC641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23354BB3" w14:textId="77777777" w:rsidR="00FC6411" w:rsidRPr="00F2020D" w:rsidRDefault="00FC6411" w:rsidP="00FC6411"/>
    <w:p w14:paraId="3A80D9B6" w14:textId="77777777" w:rsidR="00FC6411" w:rsidRPr="00F2020D" w:rsidRDefault="00FC6411" w:rsidP="00F2020D"/>
    <w:sectPr w:rsidR="00FC6411" w:rsidRPr="00F2020D" w:rsidSect="00CF699C">
      <w:headerReference w:type="default" r:id="rId11"/>
      <w:pgSz w:w="11906" w:h="16838"/>
      <w:pgMar w:top="3686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00D3A" w14:textId="77777777" w:rsidR="00E12EE5" w:rsidRDefault="00E12EE5">
      <w:pPr>
        <w:spacing w:after="0" w:line="240" w:lineRule="auto"/>
      </w:pPr>
      <w:r>
        <w:separator/>
      </w:r>
    </w:p>
  </w:endnote>
  <w:endnote w:type="continuationSeparator" w:id="0">
    <w:p w14:paraId="2499B5EC" w14:textId="77777777" w:rsidR="00E12EE5" w:rsidRDefault="00E12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D61B5" w14:textId="77777777" w:rsidR="00E12EE5" w:rsidRDefault="00E12EE5">
      <w:pPr>
        <w:spacing w:after="0" w:line="240" w:lineRule="auto"/>
      </w:pPr>
      <w:r>
        <w:separator/>
      </w:r>
    </w:p>
  </w:footnote>
  <w:footnote w:type="continuationSeparator" w:id="0">
    <w:p w14:paraId="21D30109" w14:textId="77777777" w:rsidR="00E12EE5" w:rsidRDefault="00E12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2031FC1"/>
    <w:multiLevelType w:val="hybridMultilevel"/>
    <w:tmpl w:val="CD36377A"/>
    <w:lvl w:ilvl="0" w:tplc="60586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21CD1"/>
    <w:rsid w:val="00044831"/>
    <w:rsid w:val="00071219"/>
    <w:rsid w:val="00081586"/>
    <w:rsid w:val="00093157"/>
    <w:rsid w:val="000A3941"/>
    <w:rsid w:val="000E05FA"/>
    <w:rsid w:val="000E6924"/>
    <w:rsid w:val="000F5B17"/>
    <w:rsid w:val="00106DA2"/>
    <w:rsid w:val="00107FC9"/>
    <w:rsid w:val="00120B9D"/>
    <w:rsid w:val="0012544B"/>
    <w:rsid w:val="001279E4"/>
    <w:rsid w:val="001578E4"/>
    <w:rsid w:val="00165DEA"/>
    <w:rsid w:val="001804FE"/>
    <w:rsid w:val="001843C2"/>
    <w:rsid w:val="001943AE"/>
    <w:rsid w:val="001B105C"/>
    <w:rsid w:val="001D2D3D"/>
    <w:rsid w:val="001E315F"/>
    <w:rsid w:val="001F19EE"/>
    <w:rsid w:val="0020602D"/>
    <w:rsid w:val="00212DB5"/>
    <w:rsid w:val="00217C9B"/>
    <w:rsid w:val="0023360C"/>
    <w:rsid w:val="0025459E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B1D29"/>
    <w:rsid w:val="003C6785"/>
    <w:rsid w:val="003D3926"/>
    <w:rsid w:val="003E0CEC"/>
    <w:rsid w:val="003F6B8C"/>
    <w:rsid w:val="004525F4"/>
    <w:rsid w:val="00463785"/>
    <w:rsid w:val="004815EA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B271E"/>
    <w:rsid w:val="005E4682"/>
    <w:rsid w:val="005F49AE"/>
    <w:rsid w:val="006012A0"/>
    <w:rsid w:val="00602656"/>
    <w:rsid w:val="00614363"/>
    <w:rsid w:val="0062677C"/>
    <w:rsid w:val="006532B8"/>
    <w:rsid w:val="0065732A"/>
    <w:rsid w:val="0067316A"/>
    <w:rsid w:val="006A51CF"/>
    <w:rsid w:val="006A52CE"/>
    <w:rsid w:val="006C1E42"/>
    <w:rsid w:val="007452E7"/>
    <w:rsid w:val="00780BB3"/>
    <w:rsid w:val="007922E4"/>
    <w:rsid w:val="00793D24"/>
    <w:rsid w:val="007A55CF"/>
    <w:rsid w:val="007E5FCD"/>
    <w:rsid w:val="00804BFB"/>
    <w:rsid w:val="00807114"/>
    <w:rsid w:val="0080765B"/>
    <w:rsid w:val="00810AEC"/>
    <w:rsid w:val="00827E1B"/>
    <w:rsid w:val="00837F24"/>
    <w:rsid w:val="008501D6"/>
    <w:rsid w:val="00855A3B"/>
    <w:rsid w:val="008956D8"/>
    <w:rsid w:val="008D6D4A"/>
    <w:rsid w:val="008E0B15"/>
    <w:rsid w:val="00926247"/>
    <w:rsid w:val="0096259B"/>
    <w:rsid w:val="00963C4E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76E8A"/>
    <w:rsid w:val="00A82AB4"/>
    <w:rsid w:val="00A97524"/>
    <w:rsid w:val="00AD6484"/>
    <w:rsid w:val="00AD6CFD"/>
    <w:rsid w:val="00AE1522"/>
    <w:rsid w:val="00AE6A47"/>
    <w:rsid w:val="00AF2A9A"/>
    <w:rsid w:val="00B026C8"/>
    <w:rsid w:val="00B1392F"/>
    <w:rsid w:val="00B478DC"/>
    <w:rsid w:val="00B730D6"/>
    <w:rsid w:val="00B9734F"/>
    <w:rsid w:val="00BA1D36"/>
    <w:rsid w:val="00BE17E4"/>
    <w:rsid w:val="00BE6946"/>
    <w:rsid w:val="00C162DF"/>
    <w:rsid w:val="00C17320"/>
    <w:rsid w:val="00C33D75"/>
    <w:rsid w:val="00C50B2E"/>
    <w:rsid w:val="00C56332"/>
    <w:rsid w:val="00CA5CD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E0050F"/>
    <w:rsid w:val="00E12EE5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D5F92"/>
    <w:rsid w:val="00F10CE8"/>
    <w:rsid w:val="00F2020D"/>
    <w:rsid w:val="00F23E1E"/>
    <w:rsid w:val="00F90162"/>
    <w:rsid w:val="00F9621D"/>
    <w:rsid w:val="00FC6411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aliases w:val="References,Bullets,List Paragraph (numbered (a)),Liste 1,List Paragraph nowy,Numbered List Paragraph,Medium Grid 1 - Accent 21,ReferencesCxSpLast,MCHIP_list paragraph,List Paragraph1,Recommendation,Bullet List,FooterText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aliases w:val="References Car,Bullets Car,List Paragraph (numbered (a)) Car,Liste 1 Car,List Paragraph nowy Car,Numbered List Paragraph Car,Medium Grid 1 - Accent 21 Car,ReferencesCxSpLast Car,MCHIP_list paragraph Car,List Paragraph1 Car"/>
    <w:link w:val="Paragraphedeliste"/>
    <w:uiPriority w:val="34"/>
    <w:locked/>
    <w:rsid w:val="00F2020D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CA1BBAD45F444E973789E81490C9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11F47F-01A3-8649-94DE-49C17CC65A9B}"/>
      </w:docPartPr>
      <w:docPartBody>
        <w:p w:rsidR="00E91FA2" w:rsidRDefault="00A001F0" w:rsidP="00A001F0">
          <w:pPr>
            <w:pStyle w:val="65CA1BBAD45F444E973789E81490C9CF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B4404F7C285CA343933B226268C19F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B64E92-C4A8-0D4C-9F44-1881829AD689}"/>
      </w:docPartPr>
      <w:docPartBody>
        <w:p w:rsidR="00E91FA2" w:rsidRDefault="00A001F0" w:rsidP="00A001F0">
          <w:pPr>
            <w:pStyle w:val="B4404F7C285CA343933B226268C19F4F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72A67E05295254488C1B4CF63140EB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D641FB-1B53-2044-88DD-00267C4F827A}"/>
      </w:docPartPr>
      <w:docPartBody>
        <w:p w:rsidR="00E91FA2" w:rsidRDefault="00A001F0" w:rsidP="00A001F0">
          <w:pPr>
            <w:pStyle w:val="72A67E05295254488C1B4CF63140EB05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4D771AC8E07628448A51650AE769C4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F3DAFF-84B8-4E4B-842D-7270EA7304E5}"/>
      </w:docPartPr>
      <w:docPartBody>
        <w:p w:rsidR="00000000" w:rsidRDefault="00E91FA2" w:rsidP="00E91FA2">
          <w:pPr>
            <w:pStyle w:val="4D771AC8E07628448A51650AE769C4CE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08B4"/>
    <w:rsid w:val="00083B9C"/>
    <w:rsid w:val="000A527D"/>
    <w:rsid w:val="002565F0"/>
    <w:rsid w:val="002D6FC9"/>
    <w:rsid w:val="00311EB8"/>
    <w:rsid w:val="00333B56"/>
    <w:rsid w:val="004478E6"/>
    <w:rsid w:val="00486A37"/>
    <w:rsid w:val="00667AC7"/>
    <w:rsid w:val="00917C08"/>
    <w:rsid w:val="00A001F0"/>
    <w:rsid w:val="00A712BB"/>
    <w:rsid w:val="00C672E1"/>
    <w:rsid w:val="00D41A72"/>
    <w:rsid w:val="00D77CA0"/>
    <w:rsid w:val="00E4622C"/>
    <w:rsid w:val="00E91FA2"/>
    <w:rsid w:val="00EE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91FA2"/>
    <w:rPr>
      <w:color w:val="808080"/>
    </w:rPr>
  </w:style>
  <w:style w:type="paragraph" w:customStyle="1" w:styleId="65CA1BBAD45F444E973789E81490C9CF">
    <w:name w:val="65CA1BBAD45F444E973789E81490C9CF"/>
    <w:rsid w:val="00A001F0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4D771AC8E07628448A51650AE769C4CE">
    <w:name w:val="4D771AC8E07628448A51650AE769C4CE"/>
    <w:rsid w:val="00E91FA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B4404F7C285CA343933B226268C19F4F">
    <w:name w:val="B4404F7C285CA343933B226268C19F4F"/>
    <w:rsid w:val="00A001F0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72A67E05295254488C1B4CF63140EB05">
    <w:name w:val="72A67E05295254488C1B4CF63140EB05"/>
    <w:rsid w:val="00A001F0"/>
    <w:pPr>
      <w:spacing w:after="0" w:line="240" w:lineRule="auto"/>
    </w:pPr>
    <w:rPr>
      <w:sz w:val="24"/>
      <w:szCs w:val="24"/>
      <w:lang w:val="fr-CA" w:eastAsia="fr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Props1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12</Pages>
  <Words>1912</Words>
  <Characters>10517</Characters>
  <Application>Microsoft Office Word</Application>
  <DocSecurity>0</DocSecurity>
  <Lines>87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9</cp:revision>
  <dcterms:created xsi:type="dcterms:W3CDTF">2021-07-16T11:33:00Z</dcterms:created>
  <dcterms:modified xsi:type="dcterms:W3CDTF">2022-02-01T11:46:00Z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