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146154468"/>
        <w:docPartObj>
          <w:docPartGallery w:val="Cover Pages"/>
          <w:docPartUnique/>
        </w:docPartObj>
      </w:sdtPr>
      <w:sdtEndPr>
        <w:rPr>
          <w:b/>
        </w:rPr>
      </w:sdtEndPr>
      <w:sdtContent>
        <w:p w:rsidR="00A8625D" w:rsidRDefault="00A8625D">
          <w:r>
            <w:rPr>
              <w:noProof/>
            </w:rPr>
            <mc:AlternateContent>
              <mc:Choice Requires="wps">
                <w:drawing>
                  <wp:anchor distT="0" distB="0" distL="114300" distR="114300" simplePos="0" relativeHeight="251660288" behindDoc="1" locked="0" layoutInCell="1" allowOverlap="1" wp14:anchorId="7FE5B000" wp14:editId="299DE3D7">
                    <wp:simplePos x="0" y="0"/>
                    <wp:positionH relativeFrom="margin">
                      <wp:align>center</wp:align>
                    </wp:positionH>
                    <mc:AlternateContent>
                      <mc:Choice Requires="wp14">
                        <wp:positionV relativeFrom="margin">
                          <wp14:pctPosVOffset>-5000</wp14:pctPosVOffset>
                        </wp:positionV>
                      </mc:Choice>
                      <mc:Fallback>
                        <wp:positionV relativeFrom="page">
                          <wp:posOffset>262890</wp:posOffset>
                        </wp:positionV>
                      </mc:Fallback>
                    </mc:AlternateContent>
                    <wp:extent cx="6537960" cy="5349240"/>
                    <wp:effectExtent l="0" t="0" r="0" b="0"/>
                    <wp:wrapNone/>
                    <wp:docPr id="3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b/>
                                    <w:color w:val="F79646" w:themeColor="accent6"/>
                                    <w:sz w:val="56"/>
                                    <w:szCs w:val="56"/>
                                  </w:rPr>
                                  <w:alias w:val="Title"/>
                                  <w:id w:val="-1992633391"/>
                                  <w:dataBinding w:prefixMappings="xmlns:ns0='http://schemas.openxmlformats.org/package/2006/metadata/core-properties' xmlns:ns1='http://purl.org/dc/elements/1.1/'" w:xpath="/ns0:coreProperties[1]/ns1:title[1]" w:storeItemID="{6C3C8BC8-F283-45AE-878A-BAB7291924A1}"/>
                                  <w:text/>
                                </w:sdtPr>
                                <w:sdtContent>
                                  <w:p w:rsidR="00AD5693" w:rsidRPr="00A8625D" w:rsidRDefault="00AD5693">
                                    <w:pPr>
                                      <w:pStyle w:val="NoSpacing"/>
                                      <w:rPr>
                                        <w:rFonts w:asciiTheme="majorHAnsi" w:eastAsiaTheme="majorEastAsia" w:hAnsiTheme="majorHAnsi" w:cstheme="majorBidi"/>
                                        <w:color w:val="8DB3E2" w:themeColor="text2" w:themeTint="66"/>
                                        <w:sz w:val="84"/>
                                        <w:szCs w:val="72"/>
                                      </w:rPr>
                                    </w:pPr>
                                    <w:proofErr w:type="spellStart"/>
                                    <w:r>
                                      <w:rPr>
                                        <w:b/>
                                        <w:color w:val="F79646" w:themeColor="accent6"/>
                                        <w:sz w:val="56"/>
                                        <w:szCs w:val="56"/>
                                      </w:rPr>
                                      <w:t>Astegni</w:t>
                                    </w:r>
                                    <w:proofErr w:type="spellEnd"/>
                                  </w:p>
                                </w:sdtContent>
                              </w:sdt>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id="Rectangle 6" o:spid="_x0000_s1026" style="position:absolute;margin-left:0;margin-top:0;width:514.8pt;height:421.2pt;z-index:-251656192;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" fillcolor="#333 [2576]" stroked="f">
                    <v:fill color2="black [960]" rotate="t" focusposition=".5,.5" focussize="" focus="100%" type="gradientRadial"/>
                    <v:textbox inset="18pt,,108pt,7.2pt">
                      <w:txbxContent>
                        <w:sdt>
                          <w:sdtPr>
                            <w:rPr>
                              <w:b/>
                              <w:color w:val="F79646" w:themeColor="accent6"/>
                              <w:sz w:val="56"/>
                              <w:szCs w:val="56"/>
                            </w:rPr>
                            <w:alias w:val="Title"/>
                            <w:id w:val="-1992633391"/>
                            <w:dataBinding w:prefixMappings="xmlns:ns0='http://schemas.openxmlformats.org/package/2006/metadata/core-properties' xmlns:ns1='http://purl.org/dc/elements/1.1/'" w:xpath="/ns0:coreProperties[1]/ns1:title[1]" w:storeItemID="{6C3C8BC8-F283-45AE-878A-BAB7291924A1}"/>
                            <w:text/>
                          </w:sdtPr>
                          <w:sdtContent>
                            <w:p w:rsidR="00AD5693" w:rsidRPr="00A8625D" w:rsidRDefault="00AD5693">
                              <w:pPr>
                                <w:pStyle w:val="NoSpacing"/>
                                <w:rPr>
                                  <w:rFonts w:asciiTheme="majorHAnsi" w:eastAsiaTheme="majorEastAsia" w:hAnsiTheme="majorHAnsi" w:cstheme="majorBidi"/>
                                  <w:color w:val="8DB3E2" w:themeColor="text2" w:themeTint="66"/>
                                  <w:sz w:val="84"/>
                                  <w:szCs w:val="72"/>
                                </w:rPr>
                              </w:pPr>
                              <w:proofErr w:type="spellStart"/>
                              <w:r>
                                <w:rPr>
                                  <w:b/>
                                  <w:color w:val="F79646" w:themeColor="accent6"/>
                                  <w:sz w:val="56"/>
                                  <w:szCs w:val="56"/>
                                </w:rPr>
                                <w:t>Astegni</w:t>
                              </w:r>
                              <w:proofErr w:type="spellEnd"/>
                            </w:p>
                          </w:sdtContent>
                        </w:sdt>
                      </w:txbxContent>
                    </v:textbox>
                    <w10:wrap anchorx="margin" anchory="margin"/>
                  </v:rect>
                </w:pict>
              </mc:Fallback>
            </mc:AlternateContent>
          </w:r>
        </w:p>
        <w:p w:rsidR="00A8625D" w:rsidRDefault="00A8625D"/>
        <w:p w:rsidR="00A8625D" w:rsidRDefault="00A8625D"/>
        <w:p w:rsidR="00A8625D" w:rsidRDefault="00A8625D"/>
        <w:p w:rsidR="00A8625D" w:rsidRDefault="00A8625D">
          <w:pPr>
            <w:rPr>
              <w:b/>
            </w:rPr>
          </w:pPr>
          <w:r>
            <w:rPr>
              <w:noProof/>
            </w:rPr>
            <mc:AlternateContent>
              <mc:Choice Requires="wps">
                <w:drawing>
                  <wp:anchor distT="0" distB="0" distL="114300" distR="114300" simplePos="0" relativeHeight="251662336" behindDoc="0" locked="0" layoutInCell="1" allowOverlap="1" wp14:anchorId="293A820E" wp14:editId="449C097C">
                    <wp:simplePos x="0" y="0"/>
                    <mc:AlternateContent>
                      <mc:Choice Requires="wp14">
                        <wp:positionH relativeFrom="margin">
                          <wp14:pctPosHOffset>-5000</wp14:pctPosHOffset>
                        </wp:positionH>
                      </mc:Choice>
                      <mc:Fallback>
                        <wp:positionH relativeFrom="page">
                          <wp:posOffset>617220</wp:posOffset>
                        </wp:positionH>
                      </mc:Fallback>
                    </mc:AlternateContent>
                    <mc:AlternateContent>
                      <mc:Choice Requires="wp14">
                        <wp:positionV relativeFrom="margin">
                          <wp14:pctPosVOffset>59000</wp14:pctPosVOffset>
                        </wp:positionV>
                      </mc:Choice>
                      <mc:Fallback>
                        <wp:positionV relativeFrom="page">
                          <wp:posOffset>5675630</wp:posOffset>
                        </wp:positionV>
                      </mc:Fallback>
                    </mc:AlternateContent>
                    <wp:extent cx="2941955" cy="3703320"/>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294195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79646" w:themeColor="accent6"/>
                                    <w:spacing w:val="60"/>
                                    <w:sz w:val="20"/>
                                    <w:szCs w:val="20"/>
                                  </w:rPr>
                                  <w:alias w:val="Company"/>
                                  <w:id w:val="884913961"/>
                                  <w:dataBinding w:prefixMappings="xmlns:ns0='http://schemas.openxmlformats.org/officeDocument/2006/extended-properties'" w:xpath="/ns0:Properties[1]/ns0:Company[1]" w:storeItemID="{6668398D-A668-4E3E-A5EB-62B293D839F1}"/>
                                  <w:text/>
                                </w:sdtPr>
                                <w:sdtContent>
                                  <w:p w:rsidR="00AD5693" w:rsidRDefault="00AD5693">
                                    <w:pPr>
                                      <w:suppressOverlap/>
                                      <w:jc w:val="right"/>
                                      <w:rPr>
                                        <w:b/>
                                        <w:bCs/>
                                        <w:color w:val="1F497D" w:themeColor="text2"/>
                                        <w:spacing w:val="60"/>
                                        <w:sz w:val="20"/>
                                        <w:szCs w:val="20"/>
                                      </w:rPr>
                                    </w:pPr>
                                    <w:proofErr w:type="spellStart"/>
                                    <w:r w:rsidRPr="00D43BA3">
                                      <w:rPr>
                                        <w:b/>
                                        <w:bCs/>
                                        <w:color w:val="F79646" w:themeColor="accent6"/>
                                        <w:spacing w:val="60"/>
                                        <w:sz w:val="20"/>
                                        <w:szCs w:val="20"/>
                                      </w:rPr>
                                      <w:t>Astegni</w:t>
                                    </w:r>
                                    <w:proofErr w:type="spellEnd"/>
                                  </w:p>
                                </w:sdtContent>
                              </w:sdt>
                              <w:sdt>
                                <w:sdtPr>
                                  <w:rPr>
                                    <w:b/>
                                    <w:bCs/>
                                    <w:color w:val="1F497D" w:themeColor="text2"/>
                                    <w:spacing w:val="60"/>
                                    <w:sz w:val="20"/>
                                    <w:szCs w:val="20"/>
                                  </w:rPr>
                                  <w:alias w:val="Phone"/>
                                  <w:id w:val="-2102787891"/>
                                  <w:dataBinding w:prefixMappings="xmlns:ns0='http://schemas.microsoft.com/office/2006/coverPageProps'" w:xpath="/ns0:CoverPageProperties[1]/ns0:CompanyPhone[1]" w:storeItemID="{55AF091B-3C7A-41E3-B477-F2FDAA23CFDA}"/>
                                  <w:text/>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www.astegni.com</w:t>
                                    </w:r>
                                  </w:p>
                                </w:sdtContent>
                              </w:sdt>
                              <w:sdt>
                                <w:sdtPr>
                                  <w:rPr>
                                    <w:b/>
                                    <w:bCs/>
                                    <w:color w:val="1F497D" w:themeColor="text2"/>
                                    <w:spacing w:val="60"/>
                                    <w:sz w:val="20"/>
                                    <w:szCs w:val="20"/>
                                  </w:rPr>
                                  <w:alias w:val="Fax"/>
                                  <w:id w:val="79031975"/>
                                  <w:dataBinding w:prefixMappings="xmlns:ns0='http://schemas.microsoft.com/office/2006/coverPageProps'" w:xpath="/ns0:CoverPageProperties[1]/ns0:CompanyFax[1]" w:storeItemID="{55AF091B-3C7A-41E3-B477-F2FDAA23CFDA}"/>
                                  <w:text/>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contact@astegni.com</w:t>
                                    </w:r>
                                  </w:p>
                                </w:sdtContent>
                              </w:sdt>
                              <w:sdt>
                                <w:sdtPr>
                                  <w:rPr>
                                    <w:b/>
                                    <w:bCs/>
                                    <w:color w:val="1F497D" w:themeColor="text2"/>
                                    <w:spacing w:val="60"/>
                                    <w:sz w:val="20"/>
                                    <w:szCs w:val="20"/>
                                  </w:rPr>
                                  <w:alias w:val="Date"/>
                                  <w:id w:val="-923564383"/>
                                  <w:dataBinding w:prefixMappings="xmlns:ns0='http://schemas.microsoft.com/office/2006/coverPageProps'" w:xpath="/ns0:CoverPageProperties[1]/ns0:PublishDate[1]" w:storeItemID="{55AF091B-3C7A-41E3-B477-F2FDAA23CFDA}"/>
                                  <w:date w:fullDate="2025-10-01T00:00:00Z">
                                    <w:dateFormat w:val="M/d/yyyy"/>
                                    <w:lid w:val="en-US"/>
                                    <w:storeMappedDataAs w:val="dateTime"/>
                                    <w:calendar w:val="gregorian"/>
                                  </w:date>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10/1/2025</w:t>
                                    </w:r>
                                  </w:p>
                                </w:sdtContent>
                              </w:sdt>
                              <w:sdt>
                                <w:sdtPr>
                                  <w:rPr>
                                    <w:b/>
                                    <w:bCs/>
                                    <w:color w:val="1F497D" w:themeColor="text2"/>
                                    <w:spacing w:val="60"/>
                                    <w:sz w:val="20"/>
                                    <w:szCs w:val="20"/>
                                  </w:rPr>
                                  <w:alias w:val="Address"/>
                                  <w:id w:val="-146207092"/>
                                  <w:dataBinding w:prefixMappings="xmlns:ns0='http://schemas.microsoft.com/office/2006/coverPageProps'" w:xpath="/ns0:CoverPageProperties[1]/ns0:CompanyAddress[1]" w:storeItemID="{55AF091B-3C7A-41E3-B477-F2FDAA23CFDA}"/>
                                  <w:text w:multiLine="1"/>
                                </w:sdtPr>
                                <w:sdtContent>
                                  <w:p w:rsidR="00AD5693" w:rsidRDefault="00AD5693" w:rsidP="00AD67BD">
                                    <w:pPr>
                                      <w:suppressOverlap/>
                                      <w:jc w:val="right"/>
                                      <w:rPr>
                                        <w:b/>
                                        <w:bCs/>
                                        <w:color w:val="1F497D" w:themeColor="text2"/>
                                        <w:spacing w:val="60"/>
                                        <w:sz w:val="20"/>
                                        <w:szCs w:val="20"/>
                                      </w:rPr>
                                    </w:pPr>
                                    <w:r>
                                      <w:rPr>
                                        <w:b/>
                                        <w:bCs/>
                                        <w:color w:val="1F497D" w:themeColor="text2"/>
                                        <w:spacing w:val="60"/>
                                        <w:sz w:val="20"/>
                                        <w:szCs w:val="20"/>
                                      </w:rPr>
                                      <w:t>Addis Ababa, Ethiopia</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45000</wp14:pctHeight>
                    </wp14:sizeRelV>
                  </wp:anchor>
                </w:drawing>
              </mc:Choice>
              <mc:Fallback>
                <w:pict>
                  <v:shapetype id="_x0000_t202" coordsize="21600,21600" o:spt="202" path="m,l,21600r21600,l21600,xe">
                    <v:stroke joinstyle="miter"/>
                    <v:path gradientshapeok="t" o:connecttype="rect"/>
                  </v:shapetype>
                  <v:shape id="Text Box 386" o:spid="_x0000_s1027" type="#_x0000_t202" style="position:absolute;margin-left:0;margin-top:0;width:231.65pt;height:291.6pt;z-index:251662336;visibility:visible;mso-wrap-style:square;mso-width-percent:495;mso-height-percent:450;mso-left-percent:-50;mso-top-percent:590;mso-wrap-distance-left:9pt;mso-wrap-distance-top:0;mso-wrap-distance-right:9pt;mso-wrap-distance-bottom:0;mso-position-horizontal-relative:margin;mso-position-vertical-relative:margin;mso-width-percent:495;mso-height-percent:45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" filled="f" stroked="f" strokeweight=".5pt">
                    <v:textbox inset=",7.2pt,,7.2pt">
                      <w:txbxContent>
                        <w:sdt>
                          <w:sdtPr>
                            <w:rPr>
                              <w:b/>
                              <w:bCs/>
                              <w:color w:val="F79646" w:themeColor="accent6"/>
                              <w:spacing w:val="60"/>
                              <w:sz w:val="20"/>
                              <w:szCs w:val="20"/>
                            </w:rPr>
                            <w:alias w:val="Company"/>
                            <w:id w:val="884913961"/>
                            <w:dataBinding w:prefixMappings="xmlns:ns0='http://schemas.openxmlformats.org/officeDocument/2006/extended-properties'" w:xpath="/ns0:Properties[1]/ns0:Company[1]" w:storeItemID="{6668398D-A668-4E3E-A5EB-62B293D839F1}"/>
                            <w:text/>
                          </w:sdtPr>
                          <w:sdtContent>
                            <w:p w:rsidR="00AD5693" w:rsidRDefault="00AD5693">
                              <w:pPr>
                                <w:suppressOverlap/>
                                <w:jc w:val="right"/>
                                <w:rPr>
                                  <w:b/>
                                  <w:bCs/>
                                  <w:color w:val="1F497D" w:themeColor="text2"/>
                                  <w:spacing w:val="60"/>
                                  <w:sz w:val="20"/>
                                  <w:szCs w:val="20"/>
                                </w:rPr>
                              </w:pPr>
                              <w:proofErr w:type="spellStart"/>
                              <w:r w:rsidRPr="00D43BA3">
                                <w:rPr>
                                  <w:b/>
                                  <w:bCs/>
                                  <w:color w:val="F79646" w:themeColor="accent6"/>
                                  <w:spacing w:val="60"/>
                                  <w:sz w:val="20"/>
                                  <w:szCs w:val="20"/>
                                </w:rPr>
                                <w:t>Astegni</w:t>
                              </w:r>
                              <w:proofErr w:type="spellEnd"/>
                            </w:p>
                          </w:sdtContent>
                        </w:sdt>
                        <w:sdt>
                          <w:sdtPr>
                            <w:rPr>
                              <w:b/>
                              <w:bCs/>
                              <w:color w:val="1F497D" w:themeColor="text2"/>
                              <w:spacing w:val="60"/>
                              <w:sz w:val="20"/>
                              <w:szCs w:val="20"/>
                            </w:rPr>
                            <w:alias w:val="Phone"/>
                            <w:id w:val="-2102787891"/>
                            <w:dataBinding w:prefixMappings="xmlns:ns0='http://schemas.microsoft.com/office/2006/coverPageProps'" w:xpath="/ns0:CoverPageProperties[1]/ns0:CompanyPhone[1]" w:storeItemID="{55AF091B-3C7A-41E3-B477-F2FDAA23CFDA}"/>
                            <w:text/>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www.astegni.com</w:t>
                              </w:r>
                            </w:p>
                          </w:sdtContent>
                        </w:sdt>
                        <w:sdt>
                          <w:sdtPr>
                            <w:rPr>
                              <w:b/>
                              <w:bCs/>
                              <w:color w:val="1F497D" w:themeColor="text2"/>
                              <w:spacing w:val="60"/>
                              <w:sz w:val="20"/>
                              <w:szCs w:val="20"/>
                            </w:rPr>
                            <w:alias w:val="Fax"/>
                            <w:id w:val="79031975"/>
                            <w:dataBinding w:prefixMappings="xmlns:ns0='http://schemas.microsoft.com/office/2006/coverPageProps'" w:xpath="/ns0:CoverPageProperties[1]/ns0:CompanyFax[1]" w:storeItemID="{55AF091B-3C7A-41E3-B477-F2FDAA23CFDA}"/>
                            <w:text/>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contact@astegni.com</w:t>
                              </w:r>
                            </w:p>
                          </w:sdtContent>
                        </w:sdt>
                        <w:sdt>
                          <w:sdtPr>
                            <w:rPr>
                              <w:b/>
                              <w:bCs/>
                              <w:color w:val="1F497D" w:themeColor="text2"/>
                              <w:spacing w:val="60"/>
                              <w:sz w:val="20"/>
                              <w:szCs w:val="20"/>
                            </w:rPr>
                            <w:alias w:val="Date"/>
                            <w:id w:val="-923564383"/>
                            <w:dataBinding w:prefixMappings="xmlns:ns0='http://schemas.microsoft.com/office/2006/coverPageProps'" w:xpath="/ns0:CoverPageProperties[1]/ns0:PublishDate[1]" w:storeItemID="{55AF091B-3C7A-41E3-B477-F2FDAA23CFDA}"/>
                            <w:date w:fullDate="2025-10-01T00:00:00Z">
                              <w:dateFormat w:val="M/d/yyyy"/>
                              <w:lid w:val="en-US"/>
                              <w:storeMappedDataAs w:val="dateTime"/>
                              <w:calendar w:val="gregorian"/>
                            </w:date>
                          </w:sdtPr>
                          <w:sdtContent>
                            <w:p w:rsidR="00AD5693" w:rsidRDefault="00AD5693">
                              <w:pPr>
                                <w:suppressOverlap/>
                                <w:jc w:val="right"/>
                                <w:rPr>
                                  <w:b/>
                                  <w:bCs/>
                                  <w:color w:val="1F497D" w:themeColor="text2"/>
                                  <w:spacing w:val="60"/>
                                  <w:sz w:val="20"/>
                                  <w:szCs w:val="20"/>
                                </w:rPr>
                              </w:pPr>
                              <w:r>
                                <w:rPr>
                                  <w:b/>
                                  <w:bCs/>
                                  <w:color w:val="1F497D" w:themeColor="text2"/>
                                  <w:spacing w:val="60"/>
                                  <w:sz w:val="20"/>
                                  <w:szCs w:val="20"/>
                                </w:rPr>
                                <w:t>10/1/2025</w:t>
                              </w:r>
                            </w:p>
                          </w:sdtContent>
                        </w:sdt>
                        <w:sdt>
                          <w:sdtPr>
                            <w:rPr>
                              <w:b/>
                              <w:bCs/>
                              <w:color w:val="1F497D" w:themeColor="text2"/>
                              <w:spacing w:val="60"/>
                              <w:sz w:val="20"/>
                              <w:szCs w:val="20"/>
                            </w:rPr>
                            <w:alias w:val="Address"/>
                            <w:id w:val="-146207092"/>
                            <w:dataBinding w:prefixMappings="xmlns:ns0='http://schemas.microsoft.com/office/2006/coverPageProps'" w:xpath="/ns0:CoverPageProperties[1]/ns0:CompanyAddress[1]" w:storeItemID="{55AF091B-3C7A-41E3-B477-F2FDAA23CFDA}"/>
                            <w:text w:multiLine="1"/>
                          </w:sdtPr>
                          <w:sdtContent>
                            <w:p w:rsidR="00AD5693" w:rsidRDefault="00AD5693" w:rsidP="00AD67BD">
                              <w:pPr>
                                <w:suppressOverlap/>
                                <w:jc w:val="right"/>
                                <w:rPr>
                                  <w:b/>
                                  <w:bCs/>
                                  <w:color w:val="1F497D" w:themeColor="text2"/>
                                  <w:spacing w:val="60"/>
                                  <w:sz w:val="20"/>
                                  <w:szCs w:val="20"/>
                                </w:rPr>
                              </w:pPr>
                              <w:r>
                                <w:rPr>
                                  <w:b/>
                                  <w:bCs/>
                                  <w:color w:val="1F497D" w:themeColor="text2"/>
                                  <w:spacing w:val="60"/>
                                  <w:sz w:val="20"/>
                                  <w:szCs w:val="20"/>
                                </w:rPr>
                                <w:t>Addis Ababa, Ethiopia</w:t>
                              </w:r>
                            </w:p>
                          </w:sdtContent>
                        </w:sdt>
                      </w:txbxContent>
                    </v:textbox>
                    <w10:wrap anchorx="margin" anchory="margin"/>
                  </v:shape>
                </w:pict>
              </mc:Fallback>
            </mc:AlternateContent>
          </w:r>
          <w:r>
            <w:rPr>
              <w:noProof/>
            </w:rPr>
            <mc:AlternateContent>
              <mc:Choice Requires="wps">
                <w:drawing>
                  <wp:anchor distT="0" distB="0" distL="114300" distR="114300" simplePos="0" relativeHeight="251663360" behindDoc="0" locked="0" layoutInCell="1" allowOverlap="1" wp14:anchorId="3124AEF1" wp14:editId="675825AC">
                    <wp:simplePos x="0" y="0"/>
                    <mc:AlternateContent>
                      <mc:Choice Requires="wp14">
                        <wp:positionH relativeFrom="margin">
                          <wp14:pctPosHOffset>44500</wp14:pctPosHOffset>
                        </wp:positionH>
                      </mc:Choice>
                      <mc:Fallback>
                        <wp:positionH relativeFrom="page">
                          <wp:posOffset>3559175</wp:posOffset>
                        </wp:positionH>
                      </mc:Fallback>
                    </mc:AlternateContent>
                    <mc:AlternateContent>
                      <mc:Choice Requires="wp14">
                        <wp:positionV relativeFrom="margin">
                          <wp14:pctPosVOffset>59000</wp14:pctPosVOffset>
                        </wp:positionV>
                      </mc:Choice>
                      <mc:Fallback>
                        <wp:positionV relativeFrom="page">
                          <wp:posOffset>5675630</wp:posOffset>
                        </wp:positionV>
                      </mc:Fallback>
                    </mc:AlternateContent>
                    <wp:extent cx="3596005" cy="370332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359600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F79646" w:themeColor="accent6"/>
                                    <w:sz w:val="40"/>
                                    <w:szCs w:val="40"/>
                                  </w:rPr>
                                  <w:alias w:val="Author"/>
                                  <w:id w:val="745305441"/>
                                  <w:showingPlcHdr/>
                                  <w:dataBinding w:prefixMappings="xmlns:ns0='http://schemas.openxmlformats.org/package/2006/metadata/core-properties' xmlns:ns1='http://purl.org/dc/elements/1.1/'" w:xpath="/ns0:coreProperties[1]/ns1:creator[1]" w:storeItemID="{6C3C8BC8-F283-45AE-878A-BAB7291924A1}"/>
                                  <w:text/>
                                </w:sdtPr>
                                <w:sdtContent>
                                  <w:p w:rsidR="00AD5693" w:rsidRPr="00D43BA3" w:rsidRDefault="00AD5693">
                                    <w:pPr>
                                      <w:suppressOverlap/>
                                      <w:rPr>
                                        <w:rFonts w:asciiTheme="majorHAnsi" w:eastAsiaTheme="majorEastAsia" w:hAnsiTheme="majorHAnsi" w:cstheme="majorBidi"/>
                                        <w:color w:val="F79646" w:themeColor="accent6"/>
                                        <w:sz w:val="40"/>
                                        <w:szCs w:val="40"/>
                                      </w:rPr>
                                    </w:pPr>
                                    <w:r>
                                      <w:rPr>
                                        <w:rFonts w:asciiTheme="majorHAnsi" w:eastAsiaTheme="majorEastAsia" w:hAnsiTheme="majorHAnsi" w:cstheme="majorBidi"/>
                                        <w:color w:val="F79646" w:themeColor="accent6"/>
                                        <w:sz w:val="40"/>
                                        <w:szCs w:val="40"/>
                                      </w:rPr>
                                      <w:t xml:space="preserve">     </w:t>
                                    </w:r>
                                  </w:p>
                                </w:sdtContent>
                              </w:sdt>
                              <w:p w:rsidR="00AD5693" w:rsidRDefault="00AD5693">
                                <w:pPr>
                                  <w:suppressOverlap/>
                                  <w:rPr>
                                    <w:color w:val="1F497D" w:themeColor="text2"/>
                                  </w:rPr>
                                </w:pPr>
                                <w:r>
                                  <w:rPr>
                                    <w:color w:val="1F497D" w:themeColor="text2"/>
                                  </w:rPr>
                                  <w:t>Transforming Global education through technology</w:t>
                                </w:r>
                              </w:p>
                              <w:p w:rsidR="00AD5693" w:rsidRDefault="00AD5693"/>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45000</wp14:pctHeight>
                    </wp14:sizeRelV>
                  </wp:anchor>
                </w:drawing>
              </mc:Choice>
              <mc:Fallback>
                <w:pict>
                  <v:shape id="Text Box 387" o:spid="_x0000_s1028" type="#_x0000_t202" style="position:absolute;margin-left:0;margin-top:0;width:283.15pt;height:291.6pt;z-index:251663360;visibility:visible;mso-wrap-style:square;mso-width-percent:605;mso-height-percent:450;mso-left-percent:445;mso-top-percent:590;mso-wrap-distance-left:9pt;mso-wrap-distance-top:0;mso-wrap-distance-right:9pt;mso-wrap-distance-bottom:0;mso-position-horizontal-relative:margin;mso-position-vertical-relative:margin;mso-width-percent:605;mso-height-percent:45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" filled="f" stroked="f" strokeweight=".5pt">
                    <v:textbox inset=",14.4pt,,7.2pt">
                      <w:txbxContent>
                        <w:sdt>
                          <w:sdtPr>
                            <w:rPr>
                              <w:rFonts w:asciiTheme="majorHAnsi" w:eastAsiaTheme="majorEastAsia" w:hAnsiTheme="majorHAnsi" w:cstheme="majorBidi"/>
                              <w:color w:val="F79646" w:themeColor="accent6"/>
                              <w:sz w:val="40"/>
                              <w:szCs w:val="40"/>
                            </w:rPr>
                            <w:alias w:val="Author"/>
                            <w:id w:val="745305441"/>
                            <w:showingPlcHdr/>
                            <w:dataBinding w:prefixMappings="xmlns:ns0='http://schemas.openxmlformats.org/package/2006/metadata/core-properties' xmlns:ns1='http://purl.org/dc/elements/1.1/'" w:xpath="/ns0:coreProperties[1]/ns1:creator[1]" w:storeItemID="{6C3C8BC8-F283-45AE-878A-BAB7291924A1}"/>
                            <w:text/>
                          </w:sdtPr>
                          <w:sdtContent>
                            <w:p w:rsidR="00AD5693" w:rsidRPr="00D43BA3" w:rsidRDefault="00AD5693">
                              <w:pPr>
                                <w:suppressOverlap/>
                                <w:rPr>
                                  <w:rFonts w:asciiTheme="majorHAnsi" w:eastAsiaTheme="majorEastAsia" w:hAnsiTheme="majorHAnsi" w:cstheme="majorBidi"/>
                                  <w:color w:val="F79646" w:themeColor="accent6"/>
                                  <w:sz w:val="40"/>
                                  <w:szCs w:val="40"/>
                                </w:rPr>
                              </w:pPr>
                              <w:r>
                                <w:rPr>
                                  <w:rFonts w:asciiTheme="majorHAnsi" w:eastAsiaTheme="majorEastAsia" w:hAnsiTheme="majorHAnsi" w:cstheme="majorBidi"/>
                                  <w:color w:val="F79646" w:themeColor="accent6"/>
                                  <w:sz w:val="40"/>
                                  <w:szCs w:val="40"/>
                                </w:rPr>
                                <w:t xml:space="preserve">     </w:t>
                              </w:r>
                            </w:p>
                          </w:sdtContent>
                        </w:sdt>
                        <w:p w:rsidR="00AD5693" w:rsidRDefault="00AD5693">
                          <w:pPr>
                            <w:suppressOverlap/>
                            <w:rPr>
                              <w:color w:val="1F497D" w:themeColor="text2"/>
                            </w:rPr>
                          </w:pPr>
                          <w:r>
                            <w:rPr>
                              <w:color w:val="1F497D" w:themeColor="text2"/>
                            </w:rPr>
                            <w:t>Transforming Global education through technology</w:t>
                          </w:r>
                        </w:p>
                        <w:p w:rsidR="00AD5693" w:rsidRDefault="00AD5693"/>
                      </w:txbxContent>
                    </v:textbox>
                    <w10:wrap anchorx="margin" anchory="margin"/>
                  </v:shape>
                </w:pict>
              </mc:Fallback>
            </mc:AlternateContent>
          </w:r>
          <w:r>
            <w:rPr>
              <w:noProof/>
            </w:rPr>
            <mc:AlternateContent>
              <mc:Choice Requires="wps">
                <w:drawing>
                  <wp:anchor distT="0" distB="0" distL="114300" distR="114300" simplePos="0" relativeHeight="251659264" behindDoc="1" locked="0" layoutInCell="1" allowOverlap="1" wp14:anchorId="3BAA1452" wp14:editId="06DA69A8">
                    <wp:simplePos x="0" y="0"/>
                    <wp:positionH relativeFrom="margin">
                      <wp:align>center</wp:align>
                    </wp:positionH>
                    <mc:AlternateContent>
                      <mc:Choice Requires="wp14">
                        <wp:positionV relativeFrom="margin">
                          <wp14:pctPosVOffset>59000</wp14:pctPosVOffset>
                        </wp:positionV>
                      </mc:Choice>
                      <mc:Fallback>
                        <wp:positionV relativeFrom="page">
                          <wp:posOffset>5675630</wp:posOffset>
                        </wp:positionV>
                      </mc:Fallback>
                    </mc:AlternateContent>
                    <wp:extent cx="6537960"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id="Rectangle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" fillcolor="white [2577]" stroked="f" strokeweight="2pt">
                    <v:fill color2="#4c4c4c [961]" rotate="t" focusposition=".5,.5" focussize="" focus="100%" type="gradientRadial"/>
                    <w10:wrap anchorx="margin" anchory="margin"/>
                  </v:rect>
                </w:pict>
              </mc:Fallback>
            </mc:AlternateContent>
          </w:r>
          <w:r w:rsidRPr="00D43BA3">
            <w:rPr>
              <w:noProof/>
              <w:color w:val="FF0000"/>
            </w:rPr>
            <mc:AlternateContent>
              <mc:Choice Requires="wpg">
                <w:drawing>
                  <wp:anchor distT="0" distB="0" distL="114300" distR="114300" simplePos="0" relativeHeight="251661312" behindDoc="0" locked="0" layoutInCell="1" allowOverlap="1" wp14:anchorId="0413F9AC" wp14:editId="0D5DF256">
                    <wp:simplePos x="0" y="0"/>
                    <mc:AlternateContent>
                      <mc:Choice Requires="wp14">
                        <wp:positionH relativeFrom="page">
                          <wp14:pctPosHOffset>75000</wp14:pctPosHOffset>
                        </wp:positionH>
                      </mc:Choice>
                      <mc:Fallback>
                        <wp:positionH relativeFrom="page">
                          <wp:posOffset>5829300</wp:posOffset>
                        </wp:positionH>
                      </mc:Fallback>
                    </mc:AlternateContent>
                    <mc:AlternateContent>
                      <mc:Choice Requires="wp14">
                        <wp:positionV relativeFrom="page">
                          <wp14:pctPosVOffset>49000</wp14:pctPosVOffset>
                        </wp:positionV>
                      </mc:Choice>
                      <mc:Fallback>
                        <wp:positionV relativeFrom="page">
                          <wp:posOffset>4928235</wp:posOffset>
                        </wp:positionV>
                      </mc:Fallback>
                    </mc:AlternateContent>
                    <wp:extent cx="740664" cy="777240"/>
                    <wp:effectExtent l="19050" t="0" r="2286" b="0"/>
                    <wp:wrapNone/>
                    <wp:docPr id="3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664"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0;margin-top:0;width:58.3pt;height:61.2pt;rotation:90;z-index:251661312;mso-left-percent:750;mso-top-percent:490;mso-position-horizontal-relative:page;mso-position-vertical-relative:page;mso-left-percent:750;mso-top-percent:490;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r>
            <w:rPr>
              <w:b/>
            </w:rPr>
            <w:br w:type="page"/>
          </w:r>
        </w:p>
      </w:sdtContent>
    </w:sdt>
    <w:p w:rsidR="00A8625D" w:rsidRDefault="00A8625D" w:rsidP="00A8625D"/>
    <w:sdt>
      <w:sdtPr>
        <w:rPr>
          <w:rFonts w:asciiTheme="minorHAnsi" w:eastAsiaTheme="minorHAnsi" w:hAnsiTheme="minorHAnsi" w:cstheme="minorBidi"/>
          <w:b w:val="0"/>
          <w:bCs w:val="0"/>
          <w:color w:val="auto"/>
          <w:sz w:val="22"/>
          <w:szCs w:val="22"/>
          <w:lang w:eastAsia="en-US"/>
        </w:rPr>
        <w:id w:val="1927846517"/>
        <w:docPartObj>
          <w:docPartGallery w:val="Table of Contents"/>
          <w:docPartUnique/>
        </w:docPartObj>
      </w:sdtPr>
      <w:sdtEndPr>
        <w:rPr>
          <w:noProof/>
        </w:rPr>
      </w:sdtEndPr>
      <w:sdtContent>
        <w:p w:rsidR="008B343F" w:rsidRPr="008B343F" w:rsidRDefault="008B343F">
          <w:pPr>
            <w:pStyle w:val="TOCHeading"/>
            <w:rPr>
              <w:rFonts w:ascii="Times New Roman" w:hAnsi="Times New Roman" w:cs="Times New Roman"/>
            </w:rPr>
          </w:pPr>
          <w:r w:rsidRPr="008B343F">
            <w:rPr>
              <w:rFonts w:ascii="Times New Roman" w:hAnsi="Times New Roman" w:cs="Times New Roman"/>
            </w:rPr>
            <w:t>Table of Contents</w:t>
          </w:r>
        </w:p>
        <w:p w:rsidR="008E4FF4" w:rsidRDefault="008B343F">
          <w:pPr>
            <w:pStyle w:val="TOC1"/>
            <w:tabs>
              <w:tab w:val="right" w:leader="dot" w:pos="9350"/>
            </w:tabs>
            <w:rPr>
              <w:noProof/>
              <w:lang w:eastAsia="en-US"/>
            </w:rPr>
          </w:pPr>
          <w:r>
            <w:fldChar w:fldCharType="begin"/>
          </w:r>
          <w:r>
            <w:instrText xml:space="preserve"> TOC \o "1-3" \h \z \u </w:instrText>
          </w:r>
          <w:r>
            <w:fldChar w:fldCharType="separate"/>
          </w:r>
          <w:hyperlink w:anchor="_Toc212879875" w:history="1">
            <w:r w:rsidR="008E4FF4" w:rsidRPr="00AB6873">
              <w:rPr>
                <w:rStyle w:val="Hyperlink"/>
                <w:noProof/>
              </w:rPr>
              <w:t>Executive Summary</w:t>
            </w:r>
            <w:r w:rsidR="008E4FF4">
              <w:rPr>
                <w:noProof/>
                <w:webHidden/>
              </w:rPr>
              <w:tab/>
            </w:r>
            <w:r w:rsidR="008E4FF4">
              <w:rPr>
                <w:noProof/>
                <w:webHidden/>
              </w:rPr>
              <w:fldChar w:fldCharType="begin"/>
            </w:r>
            <w:r w:rsidR="008E4FF4">
              <w:rPr>
                <w:noProof/>
                <w:webHidden/>
              </w:rPr>
              <w:instrText xml:space="preserve"> PAGEREF _Toc212879875 \h </w:instrText>
            </w:r>
            <w:r w:rsidR="008E4FF4">
              <w:rPr>
                <w:noProof/>
                <w:webHidden/>
              </w:rPr>
            </w:r>
            <w:r w:rsidR="008E4FF4">
              <w:rPr>
                <w:noProof/>
                <w:webHidden/>
              </w:rPr>
              <w:fldChar w:fldCharType="separate"/>
            </w:r>
            <w:r w:rsidR="008E4FF4">
              <w:rPr>
                <w:noProof/>
                <w:webHidden/>
              </w:rPr>
              <w:t>3</w:t>
            </w:r>
            <w:r w:rsidR="008E4FF4">
              <w:rPr>
                <w:noProof/>
                <w:webHidden/>
              </w:rPr>
              <w:fldChar w:fldCharType="end"/>
            </w:r>
          </w:hyperlink>
        </w:p>
        <w:p w:rsidR="008E4FF4" w:rsidRDefault="008E4FF4">
          <w:pPr>
            <w:pStyle w:val="TOC1"/>
            <w:tabs>
              <w:tab w:val="right" w:leader="dot" w:pos="9350"/>
            </w:tabs>
            <w:rPr>
              <w:noProof/>
              <w:lang w:eastAsia="en-US"/>
            </w:rPr>
          </w:pPr>
          <w:hyperlink w:anchor="_Toc212879876" w:history="1">
            <w:r w:rsidRPr="00AB6873">
              <w:rPr>
                <w:rStyle w:val="Hyperlink"/>
                <w:noProof/>
              </w:rPr>
              <w:t>1. Problem Statement</w:t>
            </w:r>
            <w:r>
              <w:rPr>
                <w:noProof/>
                <w:webHidden/>
              </w:rPr>
              <w:tab/>
            </w:r>
            <w:r>
              <w:rPr>
                <w:noProof/>
                <w:webHidden/>
              </w:rPr>
              <w:fldChar w:fldCharType="begin"/>
            </w:r>
            <w:r>
              <w:rPr>
                <w:noProof/>
                <w:webHidden/>
              </w:rPr>
              <w:instrText xml:space="preserve"> PAGEREF _Toc212879876 \h </w:instrText>
            </w:r>
            <w:r>
              <w:rPr>
                <w:noProof/>
                <w:webHidden/>
              </w:rPr>
            </w:r>
            <w:r>
              <w:rPr>
                <w:noProof/>
                <w:webHidden/>
              </w:rPr>
              <w:fldChar w:fldCharType="separate"/>
            </w:r>
            <w:r>
              <w:rPr>
                <w:noProof/>
                <w:webHidden/>
              </w:rPr>
              <w:t>4</w:t>
            </w:r>
            <w:r>
              <w:rPr>
                <w:noProof/>
                <w:webHidden/>
              </w:rPr>
              <w:fldChar w:fldCharType="end"/>
            </w:r>
          </w:hyperlink>
        </w:p>
        <w:p w:rsidR="008E4FF4" w:rsidRDefault="008E4FF4">
          <w:pPr>
            <w:pStyle w:val="TOC2"/>
            <w:tabs>
              <w:tab w:val="right" w:leader="dot" w:pos="9350"/>
            </w:tabs>
            <w:rPr>
              <w:noProof/>
              <w:lang w:eastAsia="en-US"/>
            </w:rPr>
          </w:pPr>
          <w:hyperlink w:anchor="_Toc212879877" w:history="1">
            <w:r w:rsidRPr="00AB6873">
              <w:rPr>
                <w:rStyle w:val="Hyperlink"/>
                <w:noProof/>
              </w:rPr>
              <w:t>1.1 The Ethiopian Context (Current Market)</w:t>
            </w:r>
            <w:r>
              <w:rPr>
                <w:noProof/>
                <w:webHidden/>
              </w:rPr>
              <w:tab/>
            </w:r>
            <w:r>
              <w:rPr>
                <w:noProof/>
                <w:webHidden/>
              </w:rPr>
              <w:fldChar w:fldCharType="begin"/>
            </w:r>
            <w:r>
              <w:rPr>
                <w:noProof/>
                <w:webHidden/>
              </w:rPr>
              <w:instrText xml:space="preserve"> PAGEREF _Toc212879877 \h </w:instrText>
            </w:r>
            <w:r>
              <w:rPr>
                <w:noProof/>
                <w:webHidden/>
              </w:rPr>
            </w:r>
            <w:r>
              <w:rPr>
                <w:noProof/>
                <w:webHidden/>
              </w:rPr>
              <w:fldChar w:fldCharType="separate"/>
            </w:r>
            <w:r>
              <w:rPr>
                <w:noProof/>
                <w:webHidden/>
              </w:rPr>
              <w:t>4</w:t>
            </w:r>
            <w:r>
              <w:rPr>
                <w:noProof/>
                <w:webHidden/>
              </w:rPr>
              <w:fldChar w:fldCharType="end"/>
            </w:r>
          </w:hyperlink>
        </w:p>
        <w:p w:rsidR="008E4FF4" w:rsidRDefault="008E4FF4">
          <w:pPr>
            <w:pStyle w:val="TOC2"/>
            <w:tabs>
              <w:tab w:val="right" w:leader="dot" w:pos="9350"/>
            </w:tabs>
            <w:rPr>
              <w:noProof/>
              <w:lang w:eastAsia="en-US"/>
            </w:rPr>
          </w:pPr>
          <w:hyperlink w:anchor="_Toc212879878" w:history="1">
            <w:r w:rsidRPr="00AB6873">
              <w:rPr>
                <w:rStyle w:val="Hyperlink"/>
                <w:noProof/>
              </w:rPr>
              <w:t>1.2 The Educational Crisis in Ethiopia</w:t>
            </w:r>
            <w:r>
              <w:rPr>
                <w:noProof/>
                <w:webHidden/>
              </w:rPr>
              <w:tab/>
            </w:r>
            <w:r>
              <w:rPr>
                <w:noProof/>
                <w:webHidden/>
              </w:rPr>
              <w:fldChar w:fldCharType="begin"/>
            </w:r>
            <w:r>
              <w:rPr>
                <w:noProof/>
                <w:webHidden/>
              </w:rPr>
              <w:instrText xml:space="preserve"> PAGEREF _Toc212879878 \h </w:instrText>
            </w:r>
            <w:r>
              <w:rPr>
                <w:noProof/>
                <w:webHidden/>
              </w:rPr>
            </w:r>
            <w:r>
              <w:rPr>
                <w:noProof/>
                <w:webHidden/>
              </w:rPr>
              <w:fldChar w:fldCharType="separate"/>
            </w:r>
            <w:r>
              <w:rPr>
                <w:noProof/>
                <w:webHidden/>
              </w:rPr>
              <w:t>6</w:t>
            </w:r>
            <w:r>
              <w:rPr>
                <w:noProof/>
                <w:webHidden/>
              </w:rPr>
              <w:fldChar w:fldCharType="end"/>
            </w:r>
          </w:hyperlink>
        </w:p>
        <w:p w:rsidR="008E4FF4" w:rsidRDefault="008E4FF4">
          <w:pPr>
            <w:pStyle w:val="TOC2"/>
            <w:tabs>
              <w:tab w:val="right" w:leader="dot" w:pos="9350"/>
            </w:tabs>
            <w:rPr>
              <w:noProof/>
              <w:lang w:eastAsia="en-US"/>
            </w:rPr>
          </w:pPr>
          <w:hyperlink w:anchor="_Toc212879879" w:history="1">
            <w:r w:rsidRPr="00AB6873">
              <w:rPr>
                <w:rStyle w:val="Hyperlink"/>
                <w:noProof/>
              </w:rPr>
              <w:t>1.3 Real User Research</w:t>
            </w:r>
            <w:r>
              <w:rPr>
                <w:noProof/>
                <w:webHidden/>
              </w:rPr>
              <w:tab/>
            </w:r>
            <w:r>
              <w:rPr>
                <w:noProof/>
                <w:webHidden/>
              </w:rPr>
              <w:fldChar w:fldCharType="begin"/>
            </w:r>
            <w:r>
              <w:rPr>
                <w:noProof/>
                <w:webHidden/>
              </w:rPr>
              <w:instrText xml:space="preserve"> PAGEREF _Toc212879879 \h </w:instrText>
            </w:r>
            <w:r>
              <w:rPr>
                <w:noProof/>
                <w:webHidden/>
              </w:rPr>
            </w:r>
            <w:r>
              <w:rPr>
                <w:noProof/>
                <w:webHidden/>
              </w:rPr>
              <w:fldChar w:fldCharType="separate"/>
            </w:r>
            <w:r>
              <w:rPr>
                <w:noProof/>
                <w:webHidden/>
              </w:rPr>
              <w:t>7</w:t>
            </w:r>
            <w:r>
              <w:rPr>
                <w:noProof/>
                <w:webHidden/>
              </w:rPr>
              <w:fldChar w:fldCharType="end"/>
            </w:r>
          </w:hyperlink>
        </w:p>
        <w:p w:rsidR="008E4FF4" w:rsidRDefault="008E4FF4">
          <w:pPr>
            <w:pStyle w:val="TOC2"/>
            <w:tabs>
              <w:tab w:val="right" w:leader="dot" w:pos="9350"/>
            </w:tabs>
            <w:rPr>
              <w:noProof/>
              <w:lang w:eastAsia="en-US"/>
            </w:rPr>
          </w:pPr>
          <w:hyperlink w:anchor="_Toc212879880" w:history="1">
            <w:r w:rsidRPr="00AB6873">
              <w:rPr>
                <w:rStyle w:val="Hyperlink"/>
                <w:noProof/>
              </w:rPr>
              <w:t>1.4 The Global Problem</w:t>
            </w:r>
            <w:r>
              <w:rPr>
                <w:noProof/>
                <w:webHidden/>
              </w:rPr>
              <w:tab/>
            </w:r>
            <w:r>
              <w:rPr>
                <w:noProof/>
                <w:webHidden/>
              </w:rPr>
              <w:fldChar w:fldCharType="begin"/>
            </w:r>
            <w:r>
              <w:rPr>
                <w:noProof/>
                <w:webHidden/>
              </w:rPr>
              <w:instrText xml:space="preserve"> PAGEREF _Toc212879880 \h </w:instrText>
            </w:r>
            <w:r>
              <w:rPr>
                <w:noProof/>
                <w:webHidden/>
              </w:rPr>
            </w:r>
            <w:r>
              <w:rPr>
                <w:noProof/>
                <w:webHidden/>
              </w:rPr>
              <w:fldChar w:fldCharType="separate"/>
            </w:r>
            <w:r>
              <w:rPr>
                <w:noProof/>
                <w:webHidden/>
              </w:rPr>
              <w:t>7</w:t>
            </w:r>
            <w:r>
              <w:rPr>
                <w:noProof/>
                <w:webHidden/>
              </w:rPr>
              <w:fldChar w:fldCharType="end"/>
            </w:r>
          </w:hyperlink>
        </w:p>
        <w:p w:rsidR="008E4FF4" w:rsidRDefault="008E4FF4">
          <w:pPr>
            <w:pStyle w:val="TOC1"/>
            <w:tabs>
              <w:tab w:val="right" w:leader="dot" w:pos="9350"/>
            </w:tabs>
            <w:rPr>
              <w:noProof/>
              <w:lang w:eastAsia="en-US"/>
            </w:rPr>
          </w:pPr>
          <w:hyperlink w:anchor="_Toc212879881" w:history="1">
            <w:r w:rsidRPr="00AB6873">
              <w:rPr>
                <w:rStyle w:val="Hyperlink"/>
                <w:noProof/>
              </w:rPr>
              <w:t>2. Market Research &amp; Validation</w:t>
            </w:r>
            <w:r>
              <w:rPr>
                <w:noProof/>
                <w:webHidden/>
              </w:rPr>
              <w:tab/>
            </w:r>
            <w:r>
              <w:rPr>
                <w:noProof/>
                <w:webHidden/>
              </w:rPr>
              <w:fldChar w:fldCharType="begin"/>
            </w:r>
            <w:r>
              <w:rPr>
                <w:noProof/>
                <w:webHidden/>
              </w:rPr>
              <w:instrText xml:space="preserve"> PAGEREF _Toc212879881 \h </w:instrText>
            </w:r>
            <w:r>
              <w:rPr>
                <w:noProof/>
                <w:webHidden/>
              </w:rPr>
            </w:r>
            <w:r>
              <w:rPr>
                <w:noProof/>
                <w:webHidden/>
              </w:rPr>
              <w:fldChar w:fldCharType="separate"/>
            </w:r>
            <w:r>
              <w:rPr>
                <w:noProof/>
                <w:webHidden/>
              </w:rPr>
              <w:t>8</w:t>
            </w:r>
            <w:r>
              <w:rPr>
                <w:noProof/>
                <w:webHidden/>
              </w:rPr>
              <w:fldChar w:fldCharType="end"/>
            </w:r>
          </w:hyperlink>
        </w:p>
        <w:p w:rsidR="008E4FF4" w:rsidRDefault="008E4FF4">
          <w:pPr>
            <w:pStyle w:val="TOC2"/>
            <w:tabs>
              <w:tab w:val="right" w:leader="dot" w:pos="9350"/>
            </w:tabs>
            <w:rPr>
              <w:noProof/>
              <w:lang w:eastAsia="en-US"/>
            </w:rPr>
          </w:pPr>
          <w:hyperlink w:anchor="_Toc212879882" w:history="1">
            <w:r w:rsidRPr="00AB6873">
              <w:rPr>
                <w:rStyle w:val="Hyperlink"/>
                <w:noProof/>
              </w:rPr>
              <w:t>2.1 Ethiopian Market Size</w:t>
            </w:r>
            <w:r>
              <w:rPr>
                <w:noProof/>
                <w:webHidden/>
              </w:rPr>
              <w:tab/>
            </w:r>
            <w:r>
              <w:rPr>
                <w:noProof/>
                <w:webHidden/>
              </w:rPr>
              <w:fldChar w:fldCharType="begin"/>
            </w:r>
            <w:r>
              <w:rPr>
                <w:noProof/>
                <w:webHidden/>
              </w:rPr>
              <w:instrText xml:space="preserve"> PAGEREF _Toc212879882 \h </w:instrText>
            </w:r>
            <w:r>
              <w:rPr>
                <w:noProof/>
                <w:webHidden/>
              </w:rPr>
            </w:r>
            <w:r>
              <w:rPr>
                <w:noProof/>
                <w:webHidden/>
              </w:rPr>
              <w:fldChar w:fldCharType="separate"/>
            </w:r>
            <w:r>
              <w:rPr>
                <w:noProof/>
                <w:webHidden/>
              </w:rPr>
              <w:t>8</w:t>
            </w:r>
            <w:r>
              <w:rPr>
                <w:noProof/>
                <w:webHidden/>
              </w:rPr>
              <w:fldChar w:fldCharType="end"/>
            </w:r>
          </w:hyperlink>
        </w:p>
        <w:p w:rsidR="008E4FF4" w:rsidRDefault="008E4FF4">
          <w:pPr>
            <w:pStyle w:val="TOC2"/>
            <w:tabs>
              <w:tab w:val="right" w:leader="dot" w:pos="9350"/>
            </w:tabs>
            <w:rPr>
              <w:noProof/>
              <w:lang w:eastAsia="en-US"/>
            </w:rPr>
          </w:pPr>
          <w:hyperlink w:anchor="_Toc212879883" w:history="1">
            <w:r w:rsidRPr="00AB6873">
              <w:rPr>
                <w:rStyle w:val="Hyperlink"/>
                <w:noProof/>
              </w:rPr>
              <w:t>2.2 African Market Potential</w:t>
            </w:r>
            <w:r>
              <w:rPr>
                <w:noProof/>
                <w:webHidden/>
              </w:rPr>
              <w:tab/>
            </w:r>
            <w:r>
              <w:rPr>
                <w:noProof/>
                <w:webHidden/>
              </w:rPr>
              <w:fldChar w:fldCharType="begin"/>
            </w:r>
            <w:r>
              <w:rPr>
                <w:noProof/>
                <w:webHidden/>
              </w:rPr>
              <w:instrText xml:space="preserve"> PAGEREF _Toc212879883 \h </w:instrText>
            </w:r>
            <w:r>
              <w:rPr>
                <w:noProof/>
                <w:webHidden/>
              </w:rPr>
            </w:r>
            <w:r>
              <w:rPr>
                <w:noProof/>
                <w:webHidden/>
              </w:rPr>
              <w:fldChar w:fldCharType="separate"/>
            </w:r>
            <w:r>
              <w:rPr>
                <w:noProof/>
                <w:webHidden/>
              </w:rPr>
              <w:t>9</w:t>
            </w:r>
            <w:r>
              <w:rPr>
                <w:noProof/>
                <w:webHidden/>
              </w:rPr>
              <w:fldChar w:fldCharType="end"/>
            </w:r>
          </w:hyperlink>
        </w:p>
        <w:p w:rsidR="008E4FF4" w:rsidRDefault="008E4FF4">
          <w:pPr>
            <w:pStyle w:val="TOC2"/>
            <w:tabs>
              <w:tab w:val="right" w:leader="dot" w:pos="9350"/>
            </w:tabs>
            <w:rPr>
              <w:noProof/>
              <w:lang w:eastAsia="en-US"/>
            </w:rPr>
          </w:pPr>
          <w:hyperlink w:anchor="_Toc212879884" w:history="1">
            <w:r w:rsidRPr="00AB6873">
              <w:rPr>
                <w:rStyle w:val="Hyperlink"/>
                <w:noProof/>
              </w:rPr>
              <w:t>2.3 Global Market Opportunity</w:t>
            </w:r>
            <w:r>
              <w:rPr>
                <w:noProof/>
                <w:webHidden/>
              </w:rPr>
              <w:tab/>
            </w:r>
            <w:r>
              <w:rPr>
                <w:noProof/>
                <w:webHidden/>
              </w:rPr>
              <w:fldChar w:fldCharType="begin"/>
            </w:r>
            <w:r>
              <w:rPr>
                <w:noProof/>
                <w:webHidden/>
              </w:rPr>
              <w:instrText xml:space="preserve"> PAGEREF _Toc212879884 \h </w:instrText>
            </w:r>
            <w:r>
              <w:rPr>
                <w:noProof/>
                <w:webHidden/>
              </w:rPr>
            </w:r>
            <w:r>
              <w:rPr>
                <w:noProof/>
                <w:webHidden/>
              </w:rPr>
              <w:fldChar w:fldCharType="separate"/>
            </w:r>
            <w:r>
              <w:rPr>
                <w:noProof/>
                <w:webHidden/>
              </w:rPr>
              <w:t>9</w:t>
            </w:r>
            <w:r>
              <w:rPr>
                <w:noProof/>
                <w:webHidden/>
              </w:rPr>
              <w:fldChar w:fldCharType="end"/>
            </w:r>
          </w:hyperlink>
        </w:p>
        <w:p w:rsidR="008E4FF4" w:rsidRDefault="008E4FF4">
          <w:pPr>
            <w:pStyle w:val="TOC2"/>
            <w:tabs>
              <w:tab w:val="right" w:leader="dot" w:pos="9350"/>
            </w:tabs>
            <w:rPr>
              <w:noProof/>
              <w:lang w:eastAsia="en-US"/>
            </w:rPr>
          </w:pPr>
          <w:hyperlink w:anchor="_Toc212879885" w:history="1">
            <w:r w:rsidRPr="00AB6873">
              <w:rPr>
                <w:rStyle w:val="Hyperlink"/>
                <w:noProof/>
              </w:rPr>
              <w:t>2.4 Validation Evidence</w:t>
            </w:r>
            <w:r>
              <w:rPr>
                <w:noProof/>
                <w:webHidden/>
              </w:rPr>
              <w:tab/>
            </w:r>
            <w:r>
              <w:rPr>
                <w:noProof/>
                <w:webHidden/>
              </w:rPr>
              <w:fldChar w:fldCharType="begin"/>
            </w:r>
            <w:r>
              <w:rPr>
                <w:noProof/>
                <w:webHidden/>
              </w:rPr>
              <w:instrText xml:space="preserve"> PAGEREF _Toc212879885 \h </w:instrText>
            </w:r>
            <w:r>
              <w:rPr>
                <w:noProof/>
                <w:webHidden/>
              </w:rPr>
            </w:r>
            <w:r>
              <w:rPr>
                <w:noProof/>
                <w:webHidden/>
              </w:rPr>
              <w:fldChar w:fldCharType="separate"/>
            </w:r>
            <w:r>
              <w:rPr>
                <w:noProof/>
                <w:webHidden/>
              </w:rPr>
              <w:t>9</w:t>
            </w:r>
            <w:r>
              <w:rPr>
                <w:noProof/>
                <w:webHidden/>
              </w:rPr>
              <w:fldChar w:fldCharType="end"/>
            </w:r>
          </w:hyperlink>
        </w:p>
        <w:p w:rsidR="008E4FF4" w:rsidRDefault="008E4FF4">
          <w:pPr>
            <w:pStyle w:val="TOC1"/>
            <w:tabs>
              <w:tab w:val="right" w:leader="dot" w:pos="9350"/>
            </w:tabs>
            <w:rPr>
              <w:noProof/>
              <w:lang w:eastAsia="en-US"/>
            </w:rPr>
          </w:pPr>
          <w:hyperlink w:anchor="_Toc212879886" w:history="1">
            <w:r w:rsidRPr="00AB6873">
              <w:rPr>
                <w:rStyle w:val="Hyperlink"/>
                <w:noProof/>
              </w:rPr>
              <w:t>3. Our Solution</w:t>
            </w:r>
            <w:r>
              <w:rPr>
                <w:noProof/>
                <w:webHidden/>
              </w:rPr>
              <w:tab/>
            </w:r>
            <w:r>
              <w:rPr>
                <w:noProof/>
                <w:webHidden/>
              </w:rPr>
              <w:fldChar w:fldCharType="begin"/>
            </w:r>
            <w:r>
              <w:rPr>
                <w:noProof/>
                <w:webHidden/>
              </w:rPr>
              <w:instrText xml:space="preserve"> PAGEREF _Toc212879886 \h </w:instrText>
            </w:r>
            <w:r>
              <w:rPr>
                <w:noProof/>
                <w:webHidden/>
              </w:rPr>
            </w:r>
            <w:r>
              <w:rPr>
                <w:noProof/>
                <w:webHidden/>
              </w:rPr>
              <w:fldChar w:fldCharType="separate"/>
            </w:r>
            <w:r>
              <w:rPr>
                <w:noProof/>
                <w:webHidden/>
              </w:rPr>
              <w:t>10</w:t>
            </w:r>
            <w:r>
              <w:rPr>
                <w:noProof/>
                <w:webHidden/>
              </w:rPr>
              <w:fldChar w:fldCharType="end"/>
            </w:r>
          </w:hyperlink>
        </w:p>
        <w:p w:rsidR="008E4FF4" w:rsidRDefault="008E4FF4">
          <w:pPr>
            <w:pStyle w:val="TOC2"/>
            <w:tabs>
              <w:tab w:val="right" w:leader="dot" w:pos="9350"/>
            </w:tabs>
            <w:rPr>
              <w:noProof/>
              <w:lang w:eastAsia="en-US"/>
            </w:rPr>
          </w:pPr>
          <w:hyperlink w:anchor="_Toc212879887" w:history="1">
            <w:r w:rsidRPr="00AB6873">
              <w:rPr>
                <w:rStyle w:val="Hyperlink"/>
                <w:noProof/>
              </w:rPr>
              <w:t>3.1 The 4-Factor Tutor Rating System</w:t>
            </w:r>
            <w:r>
              <w:rPr>
                <w:noProof/>
                <w:webHidden/>
              </w:rPr>
              <w:tab/>
            </w:r>
            <w:r>
              <w:rPr>
                <w:noProof/>
                <w:webHidden/>
              </w:rPr>
              <w:fldChar w:fldCharType="begin"/>
            </w:r>
            <w:r>
              <w:rPr>
                <w:noProof/>
                <w:webHidden/>
              </w:rPr>
              <w:instrText xml:space="preserve"> PAGEREF _Toc212879887 \h </w:instrText>
            </w:r>
            <w:r>
              <w:rPr>
                <w:noProof/>
                <w:webHidden/>
              </w:rPr>
            </w:r>
            <w:r>
              <w:rPr>
                <w:noProof/>
                <w:webHidden/>
              </w:rPr>
              <w:fldChar w:fldCharType="separate"/>
            </w:r>
            <w:r>
              <w:rPr>
                <w:noProof/>
                <w:webHidden/>
              </w:rPr>
              <w:t>10</w:t>
            </w:r>
            <w:r>
              <w:rPr>
                <w:noProof/>
                <w:webHidden/>
              </w:rPr>
              <w:fldChar w:fldCharType="end"/>
            </w:r>
          </w:hyperlink>
        </w:p>
        <w:p w:rsidR="008E4FF4" w:rsidRDefault="008E4FF4">
          <w:pPr>
            <w:pStyle w:val="TOC2"/>
            <w:tabs>
              <w:tab w:val="right" w:leader="dot" w:pos="9350"/>
            </w:tabs>
            <w:rPr>
              <w:noProof/>
              <w:lang w:eastAsia="en-US"/>
            </w:rPr>
          </w:pPr>
          <w:hyperlink w:anchor="_Toc212879888" w:history="1">
            <w:r w:rsidRPr="00AB6873">
              <w:rPr>
                <w:rStyle w:val="Hyperlink"/>
                <w:noProof/>
              </w:rPr>
              <w:t>3.2 Platform Features (Current Phase)</w:t>
            </w:r>
            <w:r>
              <w:rPr>
                <w:noProof/>
                <w:webHidden/>
              </w:rPr>
              <w:tab/>
            </w:r>
            <w:r>
              <w:rPr>
                <w:noProof/>
                <w:webHidden/>
              </w:rPr>
              <w:fldChar w:fldCharType="begin"/>
            </w:r>
            <w:r>
              <w:rPr>
                <w:noProof/>
                <w:webHidden/>
              </w:rPr>
              <w:instrText xml:space="preserve"> PAGEREF _Toc212879888 \h </w:instrText>
            </w:r>
            <w:r>
              <w:rPr>
                <w:noProof/>
                <w:webHidden/>
              </w:rPr>
            </w:r>
            <w:r>
              <w:rPr>
                <w:noProof/>
                <w:webHidden/>
              </w:rPr>
              <w:fldChar w:fldCharType="separate"/>
            </w:r>
            <w:r>
              <w:rPr>
                <w:noProof/>
                <w:webHidden/>
              </w:rPr>
              <w:t>11</w:t>
            </w:r>
            <w:r>
              <w:rPr>
                <w:noProof/>
                <w:webHidden/>
              </w:rPr>
              <w:fldChar w:fldCharType="end"/>
            </w:r>
          </w:hyperlink>
        </w:p>
        <w:p w:rsidR="008E4FF4" w:rsidRDefault="008E4FF4">
          <w:pPr>
            <w:pStyle w:val="TOC2"/>
            <w:tabs>
              <w:tab w:val="right" w:leader="dot" w:pos="9350"/>
            </w:tabs>
            <w:rPr>
              <w:noProof/>
              <w:lang w:eastAsia="en-US"/>
            </w:rPr>
          </w:pPr>
          <w:hyperlink w:anchor="_Toc212879889" w:history="1">
            <w:r w:rsidRPr="00AB6873">
              <w:rPr>
                <w:rStyle w:val="Hyperlink"/>
                <w:noProof/>
              </w:rPr>
              <w:t>3.3 How It Works</w:t>
            </w:r>
            <w:r>
              <w:rPr>
                <w:noProof/>
                <w:webHidden/>
              </w:rPr>
              <w:tab/>
            </w:r>
            <w:r>
              <w:rPr>
                <w:noProof/>
                <w:webHidden/>
              </w:rPr>
              <w:fldChar w:fldCharType="begin"/>
            </w:r>
            <w:r>
              <w:rPr>
                <w:noProof/>
                <w:webHidden/>
              </w:rPr>
              <w:instrText xml:space="preserve"> PAGEREF _Toc212879889 \h </w:instrText>
            </w:r>
            <w:r>
              <w:rPr>
                <w:noProof/>
                <w:webHidden/>
              </w:rPr>
            </w:r>
            <w:r>
              <w:rPr>
                <w:noProof/>
                <w:webHidden/>
              </w:rPr>
              <w:fldChar w:fldCharType="separate"/>
            </w:r>
            <w:r>
              <w:rPr>
                <w:noProof/>
                <w:webHidden/>
              </w:rPr>
              <w:t>13</w:t>
            </w:r>
            <w:r>
              <w:rPr>
                <w:noProof/>
                <w:webHidden/>
              </w:rPr>
              <w:fldChar w:fldCharType="end"/>
            </w:r>
          </w:hyperlink>
        </w:p>
        <w:p w:rsidR="008E4FF4" w:rsidRDefault="008E4FF4">
          <w:pPr>
            <w:pStyle w:val="TOC1"/>
            <w:tabs>
              <w:tab w:val="right" w:leader="dot" w:pos="9350"/>
            </w:tabs>
            <w:rPr>
              <w:noProof/>
              <w:lang w:eastAsia="en-US"/>
            </w:rPr>
          </w:pPr>
          <w:hyperlink w:anchor="_Toc212879890" w:history="1">
            <w:r w:rsidRPr="00AB6873">
              <w:rPr>
                <w:rStyle w:val="Hyperlink"/>
                <w:noProof/>
              </w:rPr>
              <w:t>4. IP-Pending Innovations</w:t>
            </w:r>
            <w:r>
              <w:rPr>
                <w:noProof/>
                <w:webHidden/>
              </w:rPr>
              <w:tab/>
            </w:r>
            <w:r>
              <w:rPr>
                <w:noProof/>
                <w:webHidden/>
              </w:rPr>
              <w:fldChar w:fldCharType="begin"/>
            </w:r>
            <w:r>
              <w:rPr>
                <w:noProof/>
                <w:webHidden/>
              </w:rPr>
              <w:instrText xml:space="preserve"> PAGEREF _Toc212879890 \h </w:instrText>
            </w:r>
            <w:r>
              <w:rPr>
                <w:noProof/>
                <w:webHidden/>
              </w:rPr>
            </w:r>
            <w:r>
              <w:rPr>
                <w:noProof/>
                <w:webHidden/>
              </w:rPr>
              <w:fldChar w:fldCharType="separate"/>
            </w:r>
            <w:r>
              <w:rPr>
                <w:noProof/>
                <w:webHidden/>
              </w:rPr>
              <w:t>14</w:t>
            </w:r>
            <w:r>
              <w:rPr>
                <w:noProof/>
                <w:webHidden/>
              </w:rPr>
              <w:fldChar w:fldCharType="end"/>
            </w:r>
          </w:hyperlink>
        </w:p>
        <w:p w:rsidR="008E4FF4" w:rsidRDefault="008E4FF4">
          <w:pPr>
            <w:pStyle w:val="TOC2"/>
            <w:tabs>
              <w:tab w:val="right" w:leader="dot" w:pos="9350"/>
            </w:tabs>
            <w:rPr>
              <w:noProof/>
              <w:lang w:eastAsia="en-US"/>
            </w:rPr>
          </w:pPr>
          <w:hyperlink w:anchor="_Toc212879891" w:history="1">
            <w:r w:rsidRPr="00AB6873">
              <w:rPr>
                <w:rStyle w:val="Hyperlink"/>
                <w:noProof/>
              </w:rPr>
              <w:t>4.1 Digital Whiteboard (Patent-Pending)</w:t>
            </w:r>
            <w:r>
              <w:rPr>
                <w:noProof/>
                <w:webHidden/>
              </w:rPr>
              <w:tab/>
            </w:r>
            <w:r>
              <w:rPr>
                <w:noProof/>
                <w:webHidden/>
              </w:rPr>
              <w:fldChar w:fldCharType="begin"/>
            </w:r>
            <w:r>
              <w:rPr>
                <w:noProof/>
                <w:webHidden/>
              </w:rPr>
              <w:instrText xml:space="preserve"> PAGEREF _Toc212879891 \h </w:instrText>
            </w:r>
            <w:r>
              <w:rPr>
                <w:noProof/>
                <w:webHidden/>
              </w:rPr>
            </w:r>
            <w:r>
              <w:rPr>
                <w:noProof/>
                <w:webHidden/>
              </w:rPr>
              <w:fldChar w:fldCharType="separate"/>
            </w:r>
            <w:r>
              <w:rPr>
                <w:noProof/>
                <w:webHidden/>
              </w:rPr>
              <w:t>14</w:t>
            </w:r>
            <w:r>
              <w:rPr>
                <w:noProof/>
                <w:webHidden/>
              </w:rPr>
              <w:fldChar w:fldCharType="end"/>
            </w:r>
          </w:hyperlink>
        </w:p>
        <w:p w:rsidR="008E4FF4" w:rsidRDefault="008E4FF4">
          <w:pPr>
            <w:pStyle w:val="TOC2"/>
            <w:tabs>
              <w:tab w:val="right" w:leader="dot" w:pos="9350"/>
            </w:tabs>
            <w:rPr>
              <w:noProof/>
              <w:lang w:eastAsia="en-US"/>
            </w:rPr>
          </w:pPr>
          <w:hyperlink w:anchor="_Toc212879892" w:history="1">
            <w:r w:rsidRPr="00AB6873">
              <w:rPr>
                <w:rStyle w:val="Hyperlink"/>
                <w:noProof/>
              </w:rPr>
              <w:t>4.2 Digital Lab (Patent-Pending)</w:t>
            </w:r>
            <w:r>
              <w:rPr>
                <w:noProof/>
                <w:webHidden/>
              </w:rPr>
              <w:tab/>
            </w:r>
            <w:r>
              <w:rPr>
                <w:noProof/>
                <w:webHidden/>
              </w:rPr>
              <w:fldChar w:fldCharType="begin"/>
            </w:r>
            <w:r>
              <w:rPr>
                <w:noProof/>
                <w:webHidden/>
              </w:rPr>
              <w:instrText xml:space="preserve"> PAGEREF _Toc212879892 \h </w:instrText>
            </w:r>
            <w:r>
              <w:rPr>
                <w:noProof/>
                <w:webHidden/>
              </w:rPr>
            </w:r>
            <w:r>
              <w:rPr>
                <w:noProof/>
                <w:webHidden/>
              </w:rPr>
              <w:fldChar w:fldCharType="separate"/>
            </w:r>
            <w:r>
              <w:rPr>
                <w:noProof/>
                <w:webHidden/>
              </w:rPr>
              <w:t>19</w:t>
            </w:r>
            <w:r>
              <w:rPr>
                <w:noProof/>
                <w:webHidden/>
              </w:rPr>
              <w:fldChar w:fldCharType="end"/>
            </w:r>
          </w:hyperlink>
        </w:p>
        <w:p w:rsidR="008E4FF4" w:rsidRDefault="008E4FF4">
          <w:pPr>
            <w:pStyle w:val="TOC1"/>
            <w:tabs>
              <w:tab w:val="right" w:leader="dot" w:pos="9350"/>
            </w:tabs>
            <w:rPr>
              <w:noProof/>
              <w:lang w:eastAsia="en-US"/>
            </w:rPr>
          </w:pPr>
          <w:hyperlink w:anchor="_Toc212879893" w:history="1">
            <w:r w:rsidRPr="00AB6873">
              <w:rPr>
                <w:rStyle w:val="Hyperlink"/>
                <w:noProof/>
              </w:rPr>
              <w:t>5. Platform Features</w:t>
            </w:r>
            <w:r>
              <w:rPr>
                <w:noProof/>
                <w:webHidden/>
              </w:rPr>
              <w:tab/>
            </w:r>
            <w:r>
              <w:rPr>
                <w:noProof/>
                <w:webHidden/>
              </w:rPr>
              <w:fldChar w:fldCharType="begin"/>
            </w:r>
            <w:r>
              <w:rPr>
                <w:noProof/>
                <w:webHidden/>
              </w:rPr>
              <w:instrText xml:space="preserve"> PAGEREF _Toc212879893 \h </w:instrText>
            </w:r>
            <w:r>
              <w:rPr>
                <w:noProof/>
                <w:webHidden/>
              </w:rPr>
            </w:r>
            <w:r>
              <w:rPr>
                <w:noProof/>
                <w:webHidden/>
              </w:rPr>
              <w:fldChar w:fldCharType="separate"/>
            </w:r>
            <w:r>
              <w:rPr>
                <w:noProof/>
                <w:webHidden/>
              </w:rPr>
              <w:t>22</w:t>
            </w:r>
            <w:r>
              <w:rPr>
                <w:noProof/>
                <w:webHidden/>
              </w:rPr>
              <w:fldChar w:fldCharType="end"/>
            </w:r>
          </w:hyperlink>
        </w:p>
        <w:p w:rsidR="008E4FF4" w:rsidRDefault="008E4FF4">
          <w:pPr>
            <w:pStyle w:val="TOC2"/>
            <w:tabs>
              <w:tab w:val="right" w:leader="dot" w:pos="9350"/>
            </w:tabs>
            <w:rPr>
              <w:noProof/>
              <w:lang w:eastAsia="en-US"/>
            </w:rPr>
          </w:pPr>
          <w:hyperlink w:anchor="_Toc212879894" w:history="1">
            <w:r w:rsidRPr="00AB6873">
              <w:rPr>
                <w:rStyle w:val="Hyperlink"/>
                <w:noProof/>
              </w:rPr>
              <w:t>5.1 Current Features (Phase 1 - Live)</w:t>
            </w:r>
            <w:r>
              <w:rPr>
                <w:noProof/>
                <w:webHidden/>
              </w:rPr>
              <w:tab/>
            </w:r>
            <w:r>
              <w:rPr>
                <w:noProof/>
                <w:webHidden/>
              </w:rPr>
              <w:fldChar w:fldCharType="begin"/>
            </w:r>
            <w:r>
              <w:rPr>
                <w:noProof/>
                <w:webHidden/>
              </w:rPr>
              <w:instrText xml:space="preserve"> PAGEREF _Toc212879894 \h </w:instrText>
            </w:r>
            <w:r>
              <w:rPr>
                <w:noProof/>
                <w:webHidden/>
              </w:rPr>
            </w:r>
            <w:r>
              <w:rPr>
                <w:noProof/>
                <w:webHidden/>
              </w:rPr>
              <w:fldChar w:fldCharType="separate"/>
            </w:r>
            <w:r>
              <w:rPr>
                <w:noProof/>
                <w:webHidden/>
              </w:rPr>
              <w:t>22</w:t>
            </w:r>
            <w:r>
              <w:rPr>
                <w:noProof/>
                <w:webHidden/>
              </w:rPr>
              <w:fldChar w:fldCharType="end"/>
            </w:r>
          </w:hyperlink>
        </w:p>
        <w:p w:rsidR="008E4FF4" w:rsidRDefault="008E4FF4">
          <w:pPr>
            <w:pStyle w:val="TOC2"/>
            <w:tabs>
              <w:tab w:val="right" w:leader="dot" w:pos="9350"/>
            </w:tabs>
            <w:rPr>
              <w:noProof/>
              <w:lang w:eastAsia="en-US"/>
            </w:rPr>
          </w:pPr>
          <w:hyperlink w:anchor="_Toc212879895" w:history="1">
            <w:r w:rsidRPr="00AB6873">
              <w:rPr>
                <w:rStyle w:val="Hyperlink"/>
                <w:noProof/>
              </w:rPr>
              <w:t>5.2 Future Features (Phases 2-4)</w:t>
            </w:r>
            <w:r>
              <w:rPr>
                <w:noProof/>
                <w:webHidden/>
              </w:rPr>
              <w:tab/>
            </w:r>
            <w:r>
              <w:rPr>
                <w:noProof/>
                <w:webHidden/>
              </w:rPr>
              <w:fldChar w:fldCharType="begin"/>
            </w:r>
            <w:r>
              <w:rPr>
                <w:noProof/>
                <w:webHidden/>
              </w:rPr>
              <w:instrText xml:space="preserve"> PAGEREF _Toc212879895 \h </w:instrText>
            </w:r>
            <w:r>
              <w:rPr>
                <w:noProof/>
                <w:webHidden/>
              </w:rPr>
            </w:r>
            <w:r>
              <w:rPr>
                <w:noProof/>
                <w:webHidden/>
              </w:rPr>
              <w:fldChar w:fldCharType="separate"/>
            </w:r>
            <w:r>
              <w:rPr>
                <w:noProof/>
                <w:webHidden/>
              </w:rPr>
              <w:t>23</w:t>
            </w:r>
            <w:r>
              <w:rPr>
                <w:noProof/>
                <w:webHidden/>
              </w:rPr>
              <w:fldChar w:fldCharType="end"/>
            </w:r>
          </w:hyperlink>
        </w:p>
        <w:p w:rsidR="008E4FF4" w:rsidRDefault="008E4FF4">
          <w:pPr>
            <w:pStyle w:val="TOC1"/>
            <w:tabs>
              <w:tab w:val="right" w:leader="dot" w:pos="9350"/>
            </w:tabs>
            <w:rPr>
              <w:noProof/>
              <w:lang w:eastAsia="en-US"/>
            </w:rPr>
          </w:pPr>
          <w:hyperlink w:anchor="_Toc212879896" w:history="1">
            <w:r w:rsidRPr="00AB6873">
              <w:rPr>
                <w:rStyle w:val="Hyperlink"/>
                <w:noProof/>
              </w:rPr>
              <w:t>6. Technology Stack</w:t>
            </w:r>
            <w:r>
              <w:rPr>
                <w:noProof/>
                <w:webHidden/>
              </w:rPr>
              <w:tab/>
            </w:r>
            <w:r>
              <w:rPr>
                <w:noProof/>
                <w:webHidden/>
              </w:rPr>
              <w:fldChar w:fldCharType="begin"/>
            </w:r>
            <w:r>
              <w:rPr>
                <w:noProof/>
                <w:webHidden/>
              </w:rPr>
              <w:instrText xml:space="preserve"> PAGEREF _Toc212879896 \h </w:instrText>
            </w:r>
            <w:r>
              <w:rPr>
                <w:noProof/>
                <w:webHidden/>
              </w:rPr>
            </w:r>
            <w:r>
              <w:rPr>
                <w:noProof/>
                <w:webHidden/>
              </w:rPr>
              <w:fldChar w:fldCharType="separate"/>
            </w:r>
            <w:r>
              <w:rPr>
                <w:noProof/>
                <w:webHidden/>
              </w:rPr>
              <w:t>25</w:t>
            </w:r>
            <w:r>
              <w:rPr>
                <w:noProof/>
                <w:webHidden/>
              </w:rPr>
              <w:fldChar w:fldCharType="end"/>
            </w:r>
          </w:hyperlink>
        </w:p>
        <w:p w:rsidR="008E4FF4" w:rsidRDefault="008E4FF4">
          <w:pPr>
            <w:pStyle w:val="TOC2"/>
            <w:tabs>
              <w:tab w:val="right" w:leader="dot" w:pos="9350"/>
            </w:tabs>
            <w:rPr>
              <w:noProof/>
              <w:lang w:eastAsia="en-US"/>
            </w:rPr>
          </w:pPr>
          <w:hyperlink w:anchor="_Toc212879897" w:history="1">
            <w:r w:rsidRPr="00AB6873">
              <w:rPr>
                <w:rStyle w:val="Hyperlink"/>
                <w:noProof/>
              </w:rPr>
              <w:t>6.1 Frontend Architecture</w:t>
            </w:r>
            <w:r>
              <w:rPr>
                <w:noProof/>
                <w:webHidden/>
              </w:rPr>
              <w:tab/>
            </w:r>
            <w:r>
              <w:rPr>
                <w:noProof/>
                <w:webHidden/>
              </w:rPr>
              <w:fldChar w:fldCharType="begin"/>
            </w:r>
            <w:r>
              <w:rPr>
                <w:noProof/>
                <w:webHidden/>
              </w:rPr>
              <w:instrText xml:space="preserve"> PAGEREF _Toc212879897 \h </w:instrText>
            </w:r>
            <w:r>
              <w:rPr>
                <w:noProof/>
                <w:webHidden/>
              </w:rPr>
            </w:r>
            <w:r>
              <w:rPr>
                <w:noProof/>
                <w:webHidden/>
              </w:rPr>
              <w:fldChar w:fldCharType="separate"/>
            </w:r>
            <w:r>
              <w:rPr>
                <w:noProof/>
                <w:webHidden/>
              </w:rPr>
              <w:t>25</w:t>
            </w:r>
            <w:r>
              <w:rPr>
                <w:noProof/>
                <w:webHidden/>
              </w:rPr>
              <w:fldChar w:fldCharType="end"/>
            </w:r>
          </w:hyperlink>
        </w:p>
        <w:p w:rsidR="008E4FF4" w:rsidRDefault="008E4FF4">
          <w:pPr>
            <w:pStyle w:val="TOC2"/>
            <w:tabs>
              <w:tab w:val="right" w:leader="dot" w:pos="9350"/>
            </w:tabs>
            <w:rPr>
              <w:noProof/>
              <w:lang w:eastAsia="en-US"/>
            </w:rPr>
          </w:pPr>
          <w:hyperlink w:anchor="_Toc212879898" w:history="1">
            <w:r w:rsidRPr="00AB6873">
              <w:rPr>
                <w:rStyle w:val="Hyperlink"/>
                <w:noProof/>
              </w:rPr>
              <w:t>6.2 Backend Architecture</w:t>
            </w:r>
            <w:r>
              <w:rPr>
                <w:noProof/>
                <w:webHidden/>
              </w:rPr>
              <w:tab/>
            </w:r>
            <w:r>
              <w:rPr>
                <w:noProof/>
                <w:webHidden/>
              </w:rPr>
              <w:fldChar w:fldCharType="begin"/>
            </w:r>
            <w:r>
              <w:rPr>
                <w:noProof/>
                <w:webHidden/>
              </w:rPr>
              <w:instrText xml:space="preserve"> PAGEREF _Toc212879898 \h </w:instrText>
            </w:r>
            <w:r>
              <w:rPr>
                <w:noProof/>
                <w:webHidden/>
              </w:rPr>
            </w:r>
            <w:r>
              <w:rPr>
                <w:noProof/>
                <w:webHidden/>
              </w:rPr>
              <w:fldChar w:fldCharType="separate"/>
            </w:r>
            <w:r>
              <w:rPr>
                <w:noProof/>
                <w:webHidden/>
              </w:rPr>
              <w:t>26</w:t>
            </w:r>
            <w:r>
              <w:rPr>
                <w:noProof/>
                <w:webHidden/>
              </w:rPr>
              <w:fldChar w:fldCharType="end"/>
            </w:r>
          </w:hyperlink>
        </w:p>
        <w:p w:rsidR="008E4FF4" w:rsidRDefault="008E4FF4">
          <w:pPr>
            <w:pStyle w:val="TOC2"/>
            <w:tabs>
              <w:tab w:val="right" w:leader="dot" w:pos="9350"/>
            </w:tabs>
            <w:rPr>
              <w:noProof/>
              <w:lang w:eastAsia="en-US"/>
            </w:rPr>
          </w:pPr>
          <w:hyperlink w:anchor="_Toc212879899" w:history="1">
            <w:r w:rsidRPr="00AB6873">
              <w:rPr>
                <w:rStyle w:val="Hyperlink"/>
                <w:noProof/>
              </w:rPr>
              <w:t>6.3 Cloud Infrastructure</w:t>
            </w:r>
            <w:r>
              <w:rPr>
                <w:noProof/>
                <w:webHidden/>
              </w:rPr>
              <w:tab/>
            </w:r>
            <w:r>
              <w:rPr>
                <w:noProof/>
                <w:webHidden/>
              </w:rPr>
              <w:fldChar w:fldCharType="begin"/>
            </w:r>
            <w:r>
              <w:rPr>
                <w:noProof/>
                <w:webHidden/>
              </w:rPr>
              <w:instrText xml:space="preserve"> PAGEREF _Toc212879899 \h </w:instrText>
            </w:r>
            <w:r>
              <w:rPr>
                <w:noProof/>
                <w:webHidden/>
              </w:rPr>
            </w:r>
            <w:r>
              <w:rPr>
                <w:noProof/>
                <w:webHidden/>
              </w:rPr>
              <w:fldChar w:fldCharType="separate"/>
            </w:r>
            <w:r>
              <w:rPr>
                <w:noProof/>
                <w:webHidden/>
              </w:rPr>
              <w:t>27</w:t>
            </w:r>
            <w:r>
              <w:rPr>
                <w:noProof/>
                <w:webHidden/>
              </w:rPr>
              <w:fldChar w:fldCharType="end"/>
            </w:r>
          </w:hyperlink>
        </w:p>
        <w:p w:rsidR="008E4FF4" w:rsidRDefault="008E4FF4">
          <w:pPr>
            <w:pStyle w:val="TOC2"/>
            <w:tabs>
              <w:tab w:val="right" w:leader="dot" w:pos="9350"/>
            </w:tabs>
            <w:rPr>
              <w:noProof/>
              <w:lang w:eastAsia="en-US"/>
            </w:rPr>
          </w:pPr>
          <w:hyperlink w:anchor="_Toc212879900" w:history="1">
            <w:r w:rsidRPr="00AB6873">
              <w:rPr>
                <w:rStyle w:val="Hyperlink"/>
                <w:noProof/>
              </w:rPr>
              <w:t>6.4 Security &amp; Compliance</w:t>
            </w:r>
            <w:r>
              <w:rPr>
                <w:noProof/>
                <w:webHidden/>
              </w:rPr>
              <w:tab/>
            </w:r>
            <w:r>
              <w:rPr>
                <w:noProof/>
                <w:webHidden/>
              </w:rPr>
              <w:fldChar w:fldCharType="begin"/>
            </w:r>
            <w:r>
              <w:rPr>
                <w:noProof/>
                <w:webHidden/>
              </w:rPr>
              <w:instrText xml:space="preserve"> PAGEREF _Toc212879900 \h </w:instrText>
            </w:r>
            <w:r>
              <w:rPr>
                <w:noProof/>
                <w:webHidden/>
              </w:rPr>
            </w:r>
            <w:r>
              <w:rPr>
                <w:noProof/>
                <w:webHidden/>
              </w:rPr>
              <w:fldChar w:fldCharType="separate"/>
            </w:r>
            <w:r>
              <w:rPr>
                <w:noProof/>
                <w:webHidden/>
              </w:rPr>
              <w:t>28</w:t>
            </w:r>
            <w:r>
              <w:rPr>
                <w:noProof/>
                <w:webHidden/>
              </w:rPr>
              <w:fldChar w:fldCharType="end"/>
            </w:r>
          </w:hyperlink>
        </w:p>
        <w:p w:rsidR="008E4FF4" w:rsidRDefault="008E4FF4">
          <w:pPr>
            <w:pStyle w:val="TOC1"/>
            <w:tabs>
              <w:tab w:val="right" w:leader="dot" w:pos="9350"/>
            </w:tabs>
            <w:rPr>
              <w:noProof/>
              <w:lang w:eastAsia="en-US"/>
            </w:rPr>
          </w:pPr>
          <w:hyperlink w:anchor="_Toc212879901" w:history="1">
            <w:r w:rsidRPr="00AB6873">
              <w:rPr>
                <w:rStyle w:val="Hyperlink"/>
                <w:noProof/>
              </w:rPr>
              <w:t>7. Competitive Advantages</w:t>
            </w:r>
            <w:r>
              <w:rPr>
                <w:noProof/>
                <w:webHidden/>
              </w:rPr>
              <w:tab/>
            </w:r>
            <w:r>
              <w:rPr>
                <w:noProof/>
                <w:webHidden/>
              </w:rPr>
              <w:fldChar w:fldCharType="begin"/>
            </w:r>
            <w:r>
              <w:rPr>
                <w:noProof/>
                <w:webHidden/>
              </w:rPr>
              <w:instrText xml:space="preserve"> PAGEREF _Toc212879901 \h </w:instrText>
            </w:r>
            <w:r>
              <w:rPr>
                <w:noProof/>
                <w:webHidden/>
              </w:rPr>
            </w:r>
            <w:r>
              <w:rPr>
                <w:noProof/>
                <w:webHidden/>
              </w:rPr>
              <w:fldChar w:fldCharType="separate"/>
            </w:r>
            <w:r>
              <w:rPr>
                <w:noProof/>
                <w:webHidden/>
              </w:rPr>
              <w:t>29</w:t>
            </w:r>
            <w:r>
              <w:rPr>
                <w:noProof/>
                <w:webHidden/>
              </w:rPr>
              <w:fldChar w:fldCharType="end"/>
            </w:r>
          </w:hyperlink>
        </w:p>
        <w:p w:rsidR="008E4FF4" w:rsidRDefault="008E4FF4">
          <w:pPr>
            <w:pStyle w:val="TOC2"/>
            <w:tabs>
              <w:tab w:val="right" w:leader="dot" w:pos="9350"/>
            </w:tabs>
            <w:rPr>
              <w:noProof/>
              <w:lang w:eastAsia="en-US"/>
            </w:rPr>
          </w:pPr>
          <w:hyperlink w:anchor="_Toc212879902" w:history="1">
            <w:r w:rsidRPr="00AB6873">
              <w:rPr>
                <w:rStyle w:val="Hyperlink"/>
                <w:noProof/>
              </w:rPr>
              <w:t>7.1 What Makes Astegni Unique</w:t>
            </w:r>
            <w:r>
              <w:rPr>
                <w:noProof/>
                <w:webHidden/>
              </w:rPr>
              <w:tab/>
            </w:r>
            <w:r>
              <w:rPr>
                <w:noProof/>
                <w:webHidden/>
              </w:rPr>
              <w:fldChar w:fldCharType="begin"/>
            </w:r>
            <w:r>
              <w:rPr>
                <w:noProof/>
                <w:webHidden/>
              </w:rPr>
              <w:instrText xml:space="preserve"> PAGEREF _Toc212879902 \h </w:instrText>
            </w:r>
            <w:r>
              <w:rPr>
                <w:noProof/>
                <w:webHidden/>
              </w:rPr>
            </w:r>
            <w:r>
              <w:rPr>
                <w:noProof/>
                <w:webHidden/>
              </w:rPr>
              <w:fldChar w:fldCharType="separate"/>
            </w:r>
            <w:r>
              <w:rPr>
                <w:noProof/>
                <w:webHidden/>
              </w:rPr>
              <w:t>29</w:t>
            </w:r>
            <w:r>
              <w:rPr>
                <w:noProof/>
                <w:webHidden/>
              </w:rPr>
              <w:fldChar w:fldCharType="end"/>
            </w:r>
          </w:hyperlink>
        </w:p>
        <w:p w:rsidR="008E4FF4" w:rsidRDefault="008E4FF4">
          <w:pPr>
            <w:pStyle w:val="TOC2"/>
            <w:tabs>
              <w:tab w:val="right" w:leader="dot" w:pos="9350"/>
            </w:tabs>
            <w:rPr>
              <w:noProof/>
              <w:lang w:eastAsia="en-US"/>
            </w:rPr>
          </w:pPr>
          <w:hyperlink w:anchor="_Toc212879903" w:history="1">
            <w:r w:rsidRPr="00AB6873">
              <w:rPr>
                <w:rStyle w:val="Hyperlink"/>
                <w:noProof/>
              </w:rPr>
              <w:t>7.2 IP Protection as Moat</w:t>
            </w:r>
            <w:r>
              <w:rPr>
                <w:noProof/>
                <w:webHidden/>
              </w:rPr>
              <w:tab/>
            </w:r>
            <w:r>
              <w:rPr>
                <w:noProof/>
                <w:webHidden/>
              </w:rPr>
              <w:fldChar w:fldCharType="begin"/>
            </w:r>
            <w:r>
              <w:rPr>
                <w:noProof/>
                <w:webHidden/>
              </w:rPr>
              <w:instrText xml:space="preserve"> PAGEREF _Toc212879903 \h </w:instrText>
            </w:r>
            <w:r>
              <w:rPr>
                <w:noProof/>
                <w:webHidden/>
              </w:rPr>
            </w:r>
            <w:r>
              <w:rPr>
                <w:noProof/>
                <w:webHidden/>
              </w:rPr>
              <w:fldChar w:fldCharType="separate"/>
            </w:r>
            <w:r>
              <w:rPr>
                <w:noProof/>
                <w:webHidden/>
              </w:rPr>
              <w:t>30</w:t>
            </w:r>
            <w:r>
              <w:rPr>
                <w:noProof/>
                <w:webHidden/>
              </w:rPr>
              <w:fldChar w:fldCharType="end"/>
            </w:r>
          </w:hyperlink>
        </w:p>
        <w:p w:rsidR="008E4FF4" w:rsidRDefault="008E4FF4">
          <w:pPr>
            <w:pStyle w:val="TOC2"/>
            <w:tabs>
              <w:tab w:val="right" w:leader="dot" w:pos="9350"/>
            </w:tabs>
            <w:rPr>
              <w:noProof/>
              <w:lang w:eastAsia="en-US"/>
            </w:rPr>
          </w:pPr>
          <w:hyperlink w:anchor="_Toc212879904" w:history="1">
            <w:r w:rsidRPr="00AB6873">
              <w:rPr>
                <w:rStyle w:val="Hyperlink"/>
                <w:noProof/>
              </w:rPr>
              <w:t>7.3 Network Effects</w:t>
            </w:r>
            <w:r>
              <w:rPr>
                <w:noProof/>
                <w:webHidden/>
              </w:rPr>
              <w:tab/>
            </w:r>
            <w:r>
              <w:rPr>
                <w:noProof/>
                <w:webHidden/>
              </w:rPr>
              <w:fldChar w:fldCharType="begin"/>
            </w:r>
            <w:r>
              <w:rPr>
                <w:noProof/>
                <w:webHidden/>
              </w:rPr>
              <w:instrText xml:space="preserve"> PAGEREF _Toc212879904 \h </w:instrText>
            </w:r>
            <w:r>
              <w:rPr>
                <w:noProof/>
                <w:webHidden/>
              </w:rPr>
            </w:r>
            <w:r>
              <w:rPr>
                <w:noProof/>
                <w:webHidden/>
              </w:rPr>
              <w:fldChar w:fldCharType="separate"/>
            </w:r>
            <w:r>
              <w:rPr>
                <w:noProof/>
                <w:webHidden/>
              </w:rPr>
              <w:t>31</w:t>
            </w:r>
            <w:r>
              <w:rPr>
                <w:noProof/>
                <w:webHidden/>
              </w:rPr>
              <w:fldChar w:fldCharType="end"/>
            </w:r>
          </w:hyperlink>
        </w:p>
        <w:p w:rsidR="008E4FF4" w:rsidRDefault="008E4FF4">
          <w:pPr>
            <w:pStyle w:val="TOC1"/>
            <w:tabs>
              <w:tab w:val="right" w:leader="dot" w:pos="9350"/>
            </w:tabs>
            <w:rPr>
              <w:noProof/>
              <w:lang w:eastAsia="en-US"/>
            </w:rPr>
          </w:pPr>
          <w:hyperlink w:anchor="_Toc212879905" w:history="1">
            <w:r w:rsidRPr="00AB6873">
              <w:rPr>
                <w:rStyle w:val="Hyperlink"/>
                <w:noProof/>
              </w:rPr>
              <w:t>8. Market Strategy</w:t>
            </w:r>
            <w:r>
              <w:rPr>
                <w:noProof/>
                <w:webHidden/>
              </w:rPr>
              <w:tab/>
            </w:r>
            <w:r>
              <w:rPr>
                <w:noProof/>
                <w:webHidden/>
              </w:rPr>
              <w:fldChar w:fldCharType="begin"/>
            </w:r>
            <w:r>
              <w:rPr>
                <w:noProof/>
                <w:webHidden/>
              </w:rPr>
              <w:instrText xml:space="preserve"> PAGEREF _Toc212879905 \h </w:instrText>
            </w:r>
            <w:r>
              <w:rPr>
                <w:noProof/>
                <w:webHidden/>
              </w:rPr>
            </w:r>
            <w:r>
              <w:rPr>
                <w:noProof/>
                <w:webHidden/>
              </w:rPr>
              <w:fldChar w:fldCharType="separate"/>
            </w:r>
            <w:r>
              <w:rPr>
                <w:noProof/>
                <w:webHidden/>
              </w:rPr>
              <w:t>32</w:t>
            </w:r>
            <w:r>
              <w:rPr>
                <w:noProof/>
                <w:webHidden/>
              </w:rPr>
              <w:fldChar w:fldCharType="end"/>
            </w:r>
          </w:hyperlink>
        </w:p>
        <w:p w:rsidR="008E4FF4" w:rsidRDefault="008E4FF4">
          <w:pPr>
            <w:pStyle w:val="TOC2"/>
            <w:tabs>
              <w:tab w:val="right" w:leader="dot" w:pos="9350"/>
            </w:tabs>
            <w:rPr>
              <w:noProof/>
              <w:lang w:eastAsia="en-US"/>
            </w:rPr>
          </w:pPr>
          <w:hyperlink w:anchor="_Toc212879906" w:history="1">
            <w:r w:rsidRPr="00AB6873">
              <w:rPr>
                <w:rStyle w:val="Hyperlink"/>
                <w:noProof/>
              </w:rPr>
              <w:t>8.1 Go-To-Market Strategy</w:t>
            </w:r>
            <w:r>
              <w:rPr>
                <w:noProof/>
                <w:webHidden/>
              </w:rPr>
              <w:tab/>
            </w:r>
            <w:r>
              <w:rPr>
                <w:noProof/>
                <w:webHidden/>
              </w:rPr>
              <w:fldChar w:fldCharType="begin"/>
            </w:r>
            <w:r>
              <w:rPr>
                <w:noProof/>
                <w:webHidden/>
              </w:rPr>
              <w:instrText xml:space="preserve"> PAGEREF _Toc212879906 \h </w:instrText>
            </w:r>
            <w:r>
              <w:rPr>
                <w:noProof/>
                <w:webHidden/>
              </w:rPr>
            </w:r>
            <w:r>
              <w:rPr>
                <w:noProof/>
                <w:webHidden/>
              </w:rPr>
              <w:fldChar w:fldCharType="separate"/>
            </w:r>
            <w:r>
              <w:rPr>
                <w:noProof/>
                <w:webHidden/>
              </w:rPr>
              <w:t>32</w:t>
            </w:r>
            <w:r>
              <w:rPr>
                <w:noProof/>
                <w:webHidden/>
              </w:rPr>
              <w:fldChar w:fldCharType="end"/>
            </w:r>
          </w:hyperlink>
        </w:p>
        <w:p w:rsidR="008E4FF4" w:rsidRDefault="008E4FF4">
          <w:pPr>
            <w:pStyle w:val="TOC2"/>
            <w:tabs>
              <w:tab w:val="right" w:leader="dot" w:pos="9350"/>
            </w:tabs>
            <w:rPr>
              <w:noProof/>
              <w:lang w:eastAsia="en-US"/>
            </w:rPr>
          </w:pPr>
          <w:hyperlink w:anchor="_Toc212879907" w:history="1">
            <w:r w:rsidRPr="00AB6873">
              <w:rPr>
                <w:rStyle w:val="Hyperlink"/>
                <w:noProof/>
              </w:rPr>
              <w:t>8.2 Customer Acquisition Cost (CAC) Estimates</w:t>
            </w:r>
            <w:r>
              <w:rPr>
                <w:noProof/>
                <w:webHidden/>
              </w:rPr>
              <w:tab/>
            </w:r>
            <w:r>
              <w:rPr>
                <w:noProof/>
                <w:webHidden/>
              </w:rPr>
              <w:fldChar w:fldCharType="begin"/>
            </w:r>
            <w:r>
              <w:rPr>
                <w:noProof/>
                <w:webHidden/>
              </w:rPr>
              <w:instrText xml:space="preserve"> PAGEREF _Toc212879907 \h </w:instrText>
            </w:r>
            <w:r>
              <w:rPr>
                <w:noProof/>
                <w:webHidden/>
              </w:rPr>
            </w:r>
            <w:r>
              <w:rPr>
                <w:noProof/>
                <w:webHidden/>
              </w:rPr>
              <w:fldChar w:fldCharType="separate"/>
            </w:r>
            <w:r>
              <w:rPr>
                <w:noProof/>
                <w:webHidden/>
              </w:rPr>
              <w:t>34</w:t>
            </w:r>
            <w:r>
              <w:rPr>
                <w:noProof/>
                <w:webHidden/>
              </w:rPr>
              <w:fldChar w:fldCharType="end"/>
            </w:r>
          </w:hyperlink>
        </w:p>
        <w:p w:rsidR="008E4FF4" w:rsidRDefault="008E4FF4">
          <w:pPr>
            <w:pStyle w:val="TOC2"/>
            <w:tabs>
              <w:tab w:val="right" w:leader="dot" w:pos="9350"/>
            </w:tabs>
            <w:rPr>
              <w:noProof/>
              <w:lang w:eastAsia="en-US"/>
            </w:rPr>
          </w:pPr>
          <w:hyperlink w:anchor="_Toc212879908" w:history="1">
            <w:r w:rsidRPr="00AB6873">
              <w:rPr>
                <w:rStyle w:val="Hyperlink"/>
                <w:noProof/>
              </w:rPr>
              <w:t>8.3 Viral Growth Mechanisms</w:t>
            </w:r>
            <w:r>
              <w:rPr>
                <w:noProof/>
                <w:webHidden/>
              </w:rPr>
              <w:tab/>
            </w:r>
            <w:r>
              <w:rPr>
                <w:noProof/>
                <w:webHidden/>
              </w:rPr>
              <w:fldChar w:fldCharType="begin"/>
            </w:r>
            <w:r>
              <w:rPr>
                <w:noProof/>
                <w:webHidden/>
              </w:rPr>
              <w:instrText xml:space="preserve"> PAGEREF _Toc212879908 \h </w:instrText>
            </w:r>
            <w:r>
              <w:rPr>
                <w:noProof/>
                <w:webHidden/>
              </w:rPr>
            </w:r>
            <w:r>
              <w:rPr>
                <w:noProof/>
                <w:webHidden/>
              </w:rPr>
              <w:fldChar w:fldCharType="separate"/>
            </w:r>
            <w:r>
              <w:rPr>
                <w:noProof/>
                <w:webHidden/>
              </w:rPr>
              <w:t>35</w:t>
            </w:r>
            <w:r>
              <w:rPr>
                <w:noProof/>
                <w:webHidden/>
              </w:rPr>
              <w:fldChar w:fldCharType="end"/>
            </w:r>
          </w:hyperlink>
        </w:p>
        <w:p w:rsidR="008E4FF4" w:rsidRDefault="008E4FF4">
          <w:pPr>
            <w:pStyle w:val="TOC1"/>
            <w:tabs>
              <w:tab w:val="right" w:leader="dot" w:pos="9350"/>
            </w:tabs>
            <w:rPr>
              <w:noProof/>
              <w:lang w:eastAsia="en-US"/>
            </w:rPr>
          </w:pPr>
          <w:hyperlink w:anchor="_Toc212879909" w:history="1">
            <w:r w:rsidRPr="00AB6873">
              <w:rPr>
                <w:rStyle w:val="Hyperlink"/>
                <w:noProof/>
              </w:rPr>
              <w:t>9. Revenue Model</w:t>
            </w:r>
            <w:r>
              <w:rPr>
                <w:noProof/>
                <w:webHidden/>
              </w:rPr>
              <w:tab/>
            </w:r>
            <w:r>
              <w:rPr>
                <w:noProof/>
                <w:webHidden/>
              </w:rPr>
              <w:fldChar w:fldCharType="begin"/>
            </w:r>
            <w:r>
              <w:rPr>
                <w:noProof/>
                <w:webHidden/>
              </w:rPr>
              <w:instrText xml:space="preserve"> PAGEREF _Toc212879909 \h </w:instrText>
            </w:r>
            <w:r>
              <w:rPr>
                <w:noProof/>
                <w:webHidden/>
              </w:rPr>
            </w:r>
            <w:r>
              <w:rPr>
                <w:noProof/>
                <w:webHidden/>
              </w:rPr>
              <w:fldChar w:fldCharType="separate"/>
            </w:r>
            <w:r>
              <w:rPr>
                <w:noProof/>
                <w:webHidden/>
              </w:rPr>
              <w:t>36</w:t>
            </w:r>
            <w:r>
              <w:rPr>
                <w:noProof/>
                <w:webHidden/>
              </w:rPr>
              <w:fldChar w:fldCharType="end"/>
            </w:r>
          </w:hyperlink>
        </w:p>
        <w:p w:rsidR="008E4FF4" w:rsidRDefault="008E4FF4">
          <w:pPr>
            <w:pStyle w:val="TOC2"/>
            <w:tabs>
              <w:tab w:val="right" w:leader="dot" w:pos="9350"/>
            </w:tabs>
            <w:rPr>
              <w:noProof/>
              <w:lang w:eastAsia="en-US"/>
            </w:rPr>
          </w:pPr>
          <w:hyperlink w:anchor="_Toc212879910" w:history="1">
            <w:r w:rsidRPr="00AB6873">
              <w:rPr>
                <w:rStyle w:val="Hyperlink"/>
                <w:noProof/>
              </w:rPr>
              <w:t>9.1 Primary Revenue Streams</w:t>
            </w:r>
            <w:r>
              <w:rPr>
                <w:noProof/>
                <w:webHidden/>
              </w:rPr>
              <w:tab/>
            </w:r>
            <w:r>
              <w:rPr>
                <w:noProof/>
                <w:webHidden/>
              </w:rPr>
              <w:fldChar w:fldCharType="begin"/>
            </w:r>
            <w:r>
              <w:rPr>
                <w:noProof/>
                <w:webHidden/>
              </w:rPr>
              <w:instrText xml:space="preserve"> PAGEREF _Toc212879910 \h </w:instrText>
            </w:r>
            <w:r>
              <w:rPr>
                <w:noProof/>
                <w:webHidden/>
              </w:rPr>
            </w:r>
            <w:r>
              <w:rPr>
                <w:noProof/>
                <w:webHidden/>
              </w:rPr>
              <w:fldChar w:fldCharType="separate"/>
            </w:r>
            <w:r>
              <w:rPr>
                <w:noProof/>
                <w:webHidden/>
              </w:rPr>
              <w:t>36</w:t>
            </w:r>
            <w:r>
              <w:rPr>
                <w:noProof/>
                <w:webHidden/>
              </w:rPr>
              <w:fldChar w:fldCharType="end"/>
            </w:r>
          </w:hyperlink>
        </w:p>
        <w:p w:rsidR="008E4FF4" w:rsidRDefault="008E4FF4">
          <w:pPr>
            <w:pStyle w:val="TOC2"/>
            <w:tabs>
              <w:tab w:val="right" w:leader="dot" w:pos="9350"/>
            </w:tabs>
            <w:rPr>
              <w:noProof/>
              <w:lang w:eastAsia="en-US"/>
            </w:rPr>
          </w:pPr>
          <w:hyperlink w:anchor="_Toc212879911" w:history="1">
            <w:r w:rsidRPr="00AB6873">
              <w:rPr>
                <w:rStyle w:val="Hyperlink"/>
                <w:noProof/>
              </w:rPr>
              <w:t>9.2 Rough Revenue Projections (Ethiopia Only)</w:t>
            </w:r>
            <w:r>
              <w:rPr>
                <w:noProof/>
                <w:webHidden/>
              </w:rPr>
              <w:tab/>
            </w:r>
            <w:r>
              <w:rPr>
                <w:noProof/>
                <w:webHidden/>
              </w:rPr>
              <w:fldChar w:fldCharType="begin"/>
            </w:r>
            <w:r>
              <w:rPr>
                <w:noProof/>
                <w:webHidden/>
              </w:rPr>
              <w:instrText xml:space="preserve"> PAGEREF _Toc212879911 \h </w:instrText>
            </w:r>
            <w:r>
              <w:rPr>
                <w:noProof/>
                <w:webHidden/>
              </w:rPr>
            </w:r>
            <w:r>
              <w:rPr>
                <w:noProof/>
                <w:webHidden/>
              </w:rPr>
              <w:fldChar w:fldCharType="separate"/>
            </w:r>
            <w:r>
              <w:rPr>
                <w:noProof/>
                <w:webHidden/>
              </w:rPr>
              <w:t>38</w:t>
            </w:r>
            <w:r>
              <w:rPr>
                <w:noProof/>
                <w:webHidden/>
              </w:rPr>
              <w:fldChar w:fldCharType="end"/>
            </w:r>
          </w:hyperlink>
        </w:p>
        <w:p w:rsidR="008E4FF4" w:rsidRDefault="008E4FF4">
          <w:pPr>
            <w:pStyle w:val="TOC2"/>
            <w:tabs>
              <w:tab w:val="right" w:leader="dot" w:pos="9350"/>
            </w:tabs>
            <w:rPr>
              <w:noProof/>
              <w:lang w:eastAsia="en-US"/>
            </w:rPr>
          </w:pPr>
          <w:hyperlink w:anchor="_Toc212879912" w:history="1">
            <w:r w:rsidRPr="00AB6873">
              <w:rPr>
                <w:rStyle w:val="Hyperlink"/>
                <w:noProof/>
              </w:rPr>
              <w:t>9.3 Unit Economics</w:t>
            </w:r>
            <w:r>
              <w:rPr>
                <w:noProof/>
                <w:webHidden/>
              </w:rPr>
              <w:tab/>
            </w:r>
            <w:r>
              <w:rPr>
                <w:noProof/>
                <w:webHidden/>
              </w:rPr>
              <w:fldChar w:fldCharType="begin"/>
            </w:r>
            <w:r>
              <w:rPr>
                <w:noProof/>
                <w:webHidden/>
              </w:rPr>
              <w:instrText xml:space="preserve"> PAGEREF _Toc212879912 \h </w:instrText>
            </w:r>
            <w:r>
              <w:rPr>
                <w:noProof/>
                <w:webHidden/>
              </w:rPr>
            </w:r>
            <w:r>
              <w:rPr>
                <w:noProof/>
                <w:webHidden/>
              </w:rPr>
              <w:fldChar w:fldCharType="separate"/>
            </w:r>
            <w:r>
              <w:rPr>
                <w:noProof/>
                <w:webHidden/>
              </w:rPr>
              <w:t>39</w:t>
            </w:r>
            <w:r>
              <w:rPr>
                <w:noProof/>
                <w:webHidden/>
              </w:rPr>
              <w:fldChar w:fldCharType="end"/>
            </w:r>
          </w:hyperlink>
        </w:p>
        <w:p w:rsidR="008E4FF4" w:rsidRDefault="008E4FF4">
          <w:pPr>
            <w:pStyle w:val="TOC1"/>
            <w:tabs>
              <w:tab w:val="right" w:leader="dot" w:pos="9350"/>
            </w:tabs>
            <w:rPr>
              <w:noProof/>
              <w:lang w:eastAsia="en-US"/>
            </w:rPr>
          </w:pPr>
          <w:hyperlink w:anchor="_Toc212879913" w:history="1">
            <w:r w:rsidRPr="00AB6873">
              <w:rPr>
                <w:rStyle w:val="Hyperlink"/>
                <w:noProof/>
              </w:rPr>
              <w:t>10. Roadmap &amp; Milestones</w:t>
            </w:r>
            <w:r>
              <w:rPr>
                <w:noProof/>
                <w:webHidden/>
              </w:rPr>
              <w:tab/>
            </w:r>
            <w:r>
              <w:rPr>
                <w:noProof/>
                <w:webHidden/>
              </w:rPr>
              <w:fldChar w:fldCharType="begin"/>
            </w:r>
            <w:r>
              <w:rPr>
                <w:noProof/>
                <w:webHidden/>
              </w:rPr>
              <w:instrText xml:space="preserve"> PAGEREF _Toc212879913 \h </w:instrText>
            </w:r>
            <w:r>
              <w:rPr>
                <w:noProof/>
                <w:webHidden/>
              </w:rPr>
            </w:r>
            <w:r>
              <w:rPr>
                <w:noProof/>
                <w:webHidden/>
              </w:rPr>
              <w:fldChar w:fldCharType="separate"/>
            </w:r>
            <w:r>
              <w:rPr>
                <w:noProof/>
                <w:webHidden/>
              </w:rPr>
              <w:t>40</w:t>
            </w:r>
            <w:r>
              <w:rPr>
                <w:noProof/>
                <w:webHidden/>
              </w:rPr>
              <w:fldChar w:fldCharType="end"/>
            </w:r>
          </w:hyperlink>
        </w:p>
        <w:p w:rsidR="008E4FF4" w:rsidRDefault="008E4FF4">
          <w:pPr>
            <w:pStyle w:val="TOC2"/>
            <w:tabs>
              <w:tab w:val="right" w:leader="dot" w:pos="9350"/>
            </w:tabs>
            <w:rPr>
              <w:noProof/>
              <w:lang w:eastAsia="en-US"/>
            </w:rPr>
          </w:pPr>
          <w:hyperlink w:anchor="_Toc212879914" w:history="1">
            <w:r w:rsidRPr="00AB6873">
              <w:rPr>
                <w:rStyle w:val="Hyperlink"/>
                <w:noProof/>
              </w:rPr>
              <w:t>10.1 Completed (Phase 1 - 2024-2025)</w:t>
            </w:r>
            <w:r>
              <w:rPr>
                <w:noProof/>
                <w:webHidden/>
              </w:rPr>
              <w:tab/>
            </w:r>
            <w:r>
              <w:rPr>
                <w:noProof/>
                <w:webHidden/>
              </w:rPr>
              <w:fldChar w:fldCharType="begin"/>
            </w:r>
            <w:r>
              <w:rPr>
                <w:noProof/>
                <w:webHidden/>
              </w:rPr>
              <w:instrText xml:space="preserve"> PAGEREF _Toc212879914 \h </w:instrText>
            </w:r>
            <w:r>
              <w:rPr>
                <w:noProof/>
                <w:webHidden/>
              </w:rPr>
            </w:r>
            <w:r>
              <w:rPr>
                <w:noProof/>
                <w:webHidden/>
              </w:rPr>
              <w:fldChar w:fldCharType="separate"/>
            </w:r>
            <w:r>
              <w:rPr>
                <w:noProof/>
                <w:webHidden/>
              </w:rPr>
              <w:t>40</w:t>
            </w:r>
            <w:r>
              <w:rPr>
                <w:noProof/>
                <w:webHidden/>
              </w:rPr>
              <w:fldChar w:fldCharType="end"/>
            </w:r>
          </w:hyperlink>
        </w:p>
        <w:p w:rsidR="008E4FF4" w:rsidRDefault="008E4FF4">
          <w:pPr>
            <w:pStyle w:val="TOC2"/>
            <w:tabs>
              <w:tab w:val="right" w:leader="dot" w:pos="9350"/>
            </w:tabs>
            <w:rPr>
              <w:noProof/>
              <w:lang w:eastAsia="en-US"/>
            </w:rPr>
          </w:pPr>
          <w:hyperlink w:anchor="_Toc212879915" w:history="1">
            <w:r w:rsidRPr="00AB6873">
              <w:rPr>
                <w:rStyle w:val="Hyperlink"/>
                <w:noProof/>
              </w:rPr>
              <w:t>10.2 In Progress (2025)</w:t>
            </w:r>
            <w:r>
              <w:rPr>
                <w:noProof/>
                <w:webHidden/>
              </w:rPr>
              <w:tab/>
            </w:r>
            <w:r>
              <w:rPr>
                <w:noProof/>
                <w:webHidden/>
              </w:rPr>
              <w:fldChar w:fldCharType="begin"/>
            </w:r>
            <w:r>
              <w:rPr>
                <w:noProof/>
                <w:webHidden/>
              </w:rPr>
              <w:instrText xml:space="preserve"> PAGEREF _Toc212879915 \h </w:instrText>
            </w:r>
            <w:r>
              <w:rPr>
                <w:noProof/>
                <w:webHidden/>
              </w:rPr>
            </w:r>
            <w:r>
              <w:rPr>
                <w:noProof/>
                <w:webHidden/>
              </w:rPr>
              <w:fldChar w:fldCharType="separate"/>
            </w:r>
            <w:r>
              <w:rPr>
                <w:noProof/>
                <w:webHidden/>
              </w:rPr>
              <w:t>40</w:t>
            </w:r>
            <w:r>
              <w:rPr>
                <w:noProof/>
                <w:webHidden/>
              </w:rPr>
              <w:fldChar w:fldCharType="end"/>
            </w:r>
          </w:hyperlink>
        </w:p>
        <w:p w:rsidR="008E4FF4" w:rsidRDefault="008E4FF4">
          <w:pPr>
            <w:pStyle w:val="TOC2"/>
            <w:tabs>
              <w:tab w:val="right" w:leader="dot" w:pos="9350"/>
            </w:tabs>
            <w:rPr>
              <w:noProof/>
              <w:lang w:eastAsia="en-US"/>
            </w:rPr>
          </w:pPr>
          <w:hyperlink w:anchor="_Toc212879916" w:history="1">
            <w:r w:rsidRPr="00AB6873">
              <w:rPr>
                <w:rStyle w:val="Hyperlink"/>
                <w:noProof/>
              </w:rPr>
              <w:t>10.3 Planned (2026-2030)</w:t>
            </w:r>
            <w:r>
              <w:rPr>
                <w:noProof/>
                <w:webHidden/>
              </w:rPr>
              <w:tab/>
            </w:r>
            <w:r>
              <w:rPr>
                <w:noProof/>
                <w:webHidden/>
              </w:rPr>
              <w:fldChar w:fldCharType="begin"/>
            </w:r>
            <w:r>
              <w:rPr>
                <w:noProof/>
                <w:webHidden/>
              </w:rPr>
              <w:instrText xml:space="preserve"> PAGEREF _Toc212879916 \h </w:instrText>
            </w:r>
            <w:r>
              <w:rPr>
                <w:noProof/>
                <w:webHidden/>
              </w:rPr>
            </w:r>
            <w:r>
              <w:rPr>
                <w:noProof/>
                <w:webHidden/>
              </w:rPr>
              <w:fldChar w:fldCharType="separate"/>
            </w:r>
            <w:r>
              <w:rPr>
                <w:noProof/>
                <w:webHidden/>
              </w:rPr>
              <w:t>41</w:t>
            </w:r>
            <w:r>
              <w:rPr>
                <w:noProof/>
                <w:webHidden/>
              </w:rPr>
              <w:fldChar w:fldCharType="end"/>
            </w:r>
          </w:hyperlink>
        </w:p>
        <w:p w:rsidR="008E4FF4" w:rsidRDefault="008E4FF4">
          <w:pPr>
            <w:pStyle w:val="TOC1"/>
            <w:tabs>
              <w:tab w:val="right" w:leader="dot" w:pos="9350"/>
            </w:tabs>
            <w:rPr>
              <w:noProof/>
              <w:lang w:eastAsia="en-US"/>
            </w:rPr>
          </w:pPr>
          <w:hyperlink w:anchor="_Toc212879917" w:history="1">
            <w:r w:rsidRPr="00AB6873">
              <w:rPr>
                <w:rStyle w:val="Hyperlink"/>
                <w:noProof/>
              </w:rPr>
              <w:t>11 Research Validation (Individual research)</w:t>
            </w:r>
            <w:r>
              <w:rPr>
                <w:noProof/>
                <w:webHidden/>
              </w:rPr>
              <w:tab/>
            </w:r>
            <w:r>
              <w:rPr>
                <w:noProof/>
                <w:webHidden/>
              </w:rPr>
              <w:fldChar w:fldCharType="begin"/>
            </w:r>
            <w:r>
              <w:rPr>
                <w:noProof/>
                <w:webHidden/>
              </w:rPr>
              <w:instrText xml:space="preserve"> PAGEREF _Toc212879917 \h </w:instrText>
            </w:r>
            <w:r>
              <w:rPr>
                <w:noProof/>
                <w:webHidden/>
              </w:rPr>
            </w:r>
            <w:r>
              <w:rPr>
                <w:noProof/>
                <w:webHidden/>
              </w:rPr>
              <w:fldChar w:fldCharType="separate"/>
            </w:r>
            <w:r>
              <w:rPr>
                <w:noProof/>
                <w:webHidden/>
              </w:rPr>
              <w:t>42</w:t>
            </w:r>
            <w:r>
              <w:rPr>
                <w:noProof/>
                <w:webHidden/>
              </w:rPr>
              <w:fldChar w:fldCharType="end"/>
            </w:r>
          </w:hyperlink>
        </w:p>
        <w:p w:rsidR="008E4FF4" w:rsidRDefault="008E4FF4">
          <w:pPr>
            <w:pStyle w:val="TOC1"/>
            <w:tabs>
              <w:tab w:val="right" w:leader="dot" w:pos="9350"/>
            </w:tabs>
            <w:rPr>
              <w:noProof/>
              <w:lang w:eastAsia="en-US"/>
            </w:rPr>
          </w:pPr>
          <w:hyperlink w:anchor="_Toc212879918" w:history="1">
            <w:r w:rsidRPr="00AB6873">
              <w:rPr>
                <w:rStyle w:val="Hyperlink"/>
                <w:noProof/>
              </w:rPr>
              <w:t>12. Funding Requirements</w:t>
            </w:r>
            <w:r>
              <w:rPr>
                <w:noProof/>
                <w:webHidden/>
              </w:rPr>
              <w:tab/>
            </w:r>
            <w:r>
              <w:rPr>
                <w:noProof/>
                <w:webHidden/>
              </w:rPr>
              <w:fldChar w:fldCharType="begin"/>
            </w:r>
            <w:r>
              <w:rPr>
                <w:noProof/>
                <w:webHidden/>
              </w:rPr>
              <w:instrText xml:space="preserve"> PAGEREF _Toc212879918 \h </w:instrText>
            </w:r>
            <w:r>
              <w:rPr>
                <w:noProof/>
                <w:webHidden/>
              </w:rPr>
            </w:r>
            <w:r>
              <w:rPr>
                <w:noProof/>
                <w:webHidden/>
              </w:rPr>
              <w:fldChar w:fldCharType="separate"/>
            </w:r>
            <w:r>
              <w:rPr>
                <w:noProof/>
                <w:webHidden/>
              </w:rPr>
              <w:t>43</w:t>
            </w:r>
            <w:r>
              <w:rPr>
                <w:noProof/>
                <w:webHidden/>
              </w:rPr>
              <w:fldChar w:fldCharType="end"/>
            </w:r>
          </w:hyperlink>
        </w:p>
        <w:p w:rsidR="008E4FF4" w:rsidRDefault="008E4FF4">
          <w:pPr>
            <w:pStyle w:val="TOC2"/>
            <w:tabs>
              <w:tab w:val="right" w:leader="dot" w:pos="9350"/>
            </w:tabs>
            <w:rPr>
              <w:noProof/>
              <w:lang w:eastAsia="en-US"/>
            </w:rPr>
          </w:pPr>
          <w:hyperlink w:anchor="_Toc212879919" w:history="1">
            <w:r w:rsidRPr="00AB6873">
              <w:rPr>
                <w:rStyle w:val="Hyperlink"/>
                <w:noProof/>
              </w:rPr>
              <w:t>12.1 Funding Ask</w:t>
            </w:r>
            <w:r>
              <w:rPr>
                <w:noProof/>
                <w:webHidden/>
              </w:rPr>
              <w:tab/>
            </w:r>
            <w:r>
              <w:rPr>
                <w:noProof/>
                <w:webHidden/>
              </w:rPr>
              <w:fldChar w:fldCharType="begin"/>
            </w:r>
            <w:r>
              <w:rPr>
                <w:noProof/>
                <w:webHidden/>
              </w:rPr>
              <w:instrText xml:space="preserve"> PAGEREF _Toc212879919 \h </w:instrText>
            </w:r>
            <w:r>
              <w:rPr>
                <w:noProof/>
                <w:webHidden/>
              </w:rPr>
            </w:r>
            <w:r>
              <w:rPr>
                <w:noProof/>
                <w:webHidden/>
              </w:rPr>
              <w:fldChar w:fldCharType="separate"/>
            </w:r>
            <w:r>
              <w:rPr>
                <w:noProof/>
                <w:webHidden/>
              </w:rPr>
              <w:t>43</w:t>
            </w:r>
            <w:r>
              <w:rPr>
                <w:noProof/>
                <w:webHidden/>
              </w:rPr>
              <w:fldChar w:fldCharType="end"/>
            </w:r>
          </w:hyperlink>
        </w:p>
        <w:p w:rsidR="008E4FF4" w:rsidRDefault="008E4FF4">
          <w:pPr>
            <w:pStyle w:val="TOC2"/>
            <w:tabs>
              <w:tab w:val="right" w:leader="dot" w:pos="9350"/>
            </w:tabs>
            <w:rPr>
              <w:noProof/>
              <w:lang w:eastAsia="en-US"/>
            </w:rPr>
          </w:pPr>
          <w:hyperlink w:anchor="_Toc212879920" w:history="1">
            <w:r w:rsidRPr="00AB6873">
              <w:rPr>
                <w:rStyle w:val="Hyperlink"/>
                <w:noProof/>
              </w:rPr>
              <w:t>12.3 Exit Strategy</w:t>
            </w:r>
            <w:r>
              <w:rPr>
                <w:noProof/>
                <w:webHidden/>
              </w:rPr>
              <w:tab/>
            </w:r>
            <w:r>
              <w:rPr>
                <w:noProof/>
                <w:webHidden/>
              </w:rPr>
              <w:fldChar w:fldCharType="begin"/>
            </w:r>
            <w:r>
              <w:rPr>
                <w:noProof/>
                <w:webHidden/>
              </w:rPr>
              <w:instrText xml:space="preserve"> PAGEREF _Toc212879920 \h </w:instrText>
            </w:r>
            <w:r>
              <w:rPr>
                <w:noProof/>
                <w:webHidden/>
              </w:rPr>
            </w:r>
            <w:r>
              <w:rPr>
                <w:noProof/>
                <w:webHidden/>
              </w:rPr>
              <w:fldChar w:fldCharType="separate"/>
            </w:r>
            <w:r>
              <w:rPr>
                <w:noProof/>
                <w:webHidden/>
              </w:rPr>
              <w:t>45</w:t>
            </w:r>
            <w:r>
              <w:rPr>
                <w:noProof/>
                <w:webHidden/>
              </w:rPr>
              <w:fldChar w:fldCharType="end"/>
            </w:r>
          </w:hyperlink>
        </w:p>
        <w:p w:rsidR="008E4FF4" w:rsidRDefault="008E4FF4">
          <w:pPr>
            <w:pStyle w:val="TOC1"/>
            <w:tabs>
              <w:tab w:val="right" w:leader="dot" w:pos="9350"/>
            </w:tabs>
            <w:rPr>
              <w:noProof/>
              <w:lang w:eastAsia="en-US"/>
            </w:rPr>
          </w:pPr>
          <w:hyperlink w:anchor="_Toc212879921" w:history="1">
            <w:r w:rsidRPr="00AB6873">
              <w:rPr>
                <w:rStyle w:val="Hyperlink"/>
                <w:noProof/>
              </w:rPr>
              <w:t>Conclusion</w:t>
            </w:r>
            <w:r>
              <w:rPr>
                <w:noProof/>
                <w:webHidden/>
              </w:rPr>
              <w:tab/>
            </w:r>
            <w:r>
              <w:rPr>
                <w:noProof/>
                <w:webHidden/>
              </w:rPr>
              <w:fldChar w:fldCharType="begin"/>
            </w:r>
            <w:r>
              <w:rPr>
                <w:noProof/>
                <w:webHidden/>
              </w:rPr>
              <w:instrText xml:space="preserve"> PAGEREF _Toc212879921 \h </w:instrText>
            </w:r>
            <w:r>
              <w:rPr>
                <w:noProof/>
                <w:webHidden/>
              </w:rPr>
            </w:r>
            <w:r>
              <w:rPr>
                <w:noProof/>
                <w:webHidden/>
              </w:rPr>
              <w:fldChar w:fldCharType="separate"/>
            </w:r>
            <w:r>
              <w:rPr>
                <w:noProof/>
                <w:webHidden/>
              </w:rPr>
              <w:t>46</w:t>
            </w:r>
            <w:r>
              <w:rPr>
                <w:noProof/>
                <w:webHidden/>
              </w:rPr>
              <w:fldChar w:fldCharType="end"/>
            </w:r>
          </w:hyperlink>
        </w:p>
        <w:p w:rsidR="008B343F" w:rsidRDefault="008B343F">
          <w:r>
            <w:rPr>
              <w:b/>
              <w:bCs/>
              <w:noProof/>
            </w:rPr>
            <w:fldChar w:fldCharType="end"/>
          </w:r>
        </w:p>
      </w:sdtContent>
    </w:sdt>
    <w:p w:rsidR="006858AE" w:rsidRPr="008B343F" w:rsidRDefault="006858AE" w:rsidP="008B343F">
      <w:pPr>
        <w:pStyle w:val="Heading1"/>
        <w:rPr>
          <w:sz w:val="40"/>
          <w:szCs w:val="40"/>
        </w:rPr>
      </w:pPr>
      <w:r>
        <w:br w:type="page"/>
      </w:r>
      <w:bookmarkStart w:id="0" w:name="_Toc212879875"/>
      <w:r w:rsidRPr="008B343F">
        <w:rPr>
          <w:sz w:val="40"/>
          <w:szCs w:val="40"/>
        </w:rPr>
        <w:lastRenderedPageBreak/>
        <w:t>Executive Summary</w:t>
      </w:r>
      <w:bookmarkEnd w:id="0"/>
    </w:p>
    <w:p w:rsidR="006858AE" w:rsidRPr="007C40CA" w:rsidRDefault="006858AE" w:rsidP="006858AE">
      <w:pPr>
        <w:rPr>
          <w:sz w:val="2"/>
          <w:szCs w:val="2"/>
        </w:rPr>
      </w:pPr>
    </w:p>
    <w:p w:rsidR="006858AE" w:rsidRDefault="006858AE" w:rsidP="006858AE">
      <w:proofErr w:type="spellStart"/>
      <w:r>
        <w:t>Astegni</w:t>
      </w:r>
      <w:proofErr w:type="spellEnd"/>
      <w:r>
        <w:t xml:space="preserve">, which translates to tutor in Amharic, is a comprehensive educational technology platform initially designed for the Ethiopian market, with a clear roadmap for pan-African and global expansion. Built on two IP-pending innovations (Digital Whiteboard and Digital Lab), </w:t>
      </w:r>
      <w:proofErr w:type="spellStart"/>
      <w:r>
        <w:t>Astegni</w:t>
      </w:r>
      <w:proofErr w:type="spellEnd"/>
      <w:r>
        <w:t xml:space="preserve"> addresses a critical market gap in educational quality, transparency, and accessibility.</w:t>
      </w:r>
    </w:p>
    <w:p w:rsidR="006858AE" w:rsidRDefault="006858AE" w:rsidP="006858AE">
      <w:r>
        <w:t xml:space="preserve">The Problem: People worldwide struggle to find quality tutors, especially parents. In Ethiopia, parents rely on billboards on electric poles, unverified agents, and social media channels with no reviews, ratings, or quality assurance—forcing them to accept tutors blindly. For education seekers both academic and non-academic, YouTube is the other go-to option, but YouTube lacks true interaction—while students can post questions in comments, tutors rarely respond (most questions go unanswered), </w:t>
      </w:r>
      <w:r w:rsidR="00AD67BD">
        <w:t>questions</w:t>
      </w:r>
      <w:r>
        <w:t xml:space="preserve"> are buried in thousands </w:t>
      </w:r>
      <w:r w:rsidR="00AD67BD">
        <w:t>of comments (impossible to find</w:t>
      </w:r>
      <w:r>
        <w:t>), answers come days or weeks late (momentum and learning context lost), and the comment section is not designed for structured educational feedback (no ability to assess student understanding, provide personalized guidance, or track learning progress). In addition there's no way for tutors connect with their students for a customized one-on-one sessions (online or in-person).</w:t>
      </w:r>
    </w:p>
    <w:p w:rsidR="006858AE" w:rsidRDefault="006858AE" w:rsidP="006858AE">
      <w:r>
        <w:t>Our Solution: A verified tutor marketplace with a 4-factor rating system (Subject Matter Expertise, Communication Skills, Discipline, Punctuality), combined with cutting-edge collaborative teaching tools including a proprietary Digital Whiteboard and Virtual Laboratory, our platform enables interactive and personalized learning through real-time collaboration, individualized feedback systems, and comprehensive progress tracking—bridging the gap between passive content consumption and active, personalized education.</w:t>
      </w:r>
    </w:p>
    <w:p w:rsidR="006858AE" w:rsidRDefault="006858AE" w:rsidP="006858AE">
      <w:r>
        <w:t>Current Status:</w:t>
      </w:r>
    </w:p>
    <w:p w:rsidR="006858AE" w:rsidRDefault="006858AE" w:rsidP="006858AE">
      <w:r>
        <w:t>- MVP Development Stage: Building core platform features</w:t>
      </w:r>
    </w:p>
    <w:p w:rsidR="006858AE" w:rsidRDefault="006858AE" w:rsidP="006858AE">
      <w:r>
        <w:t xml:space="preserve">- </w:t>
      </w:r>
      <w:r w:rsidR="00AD67BD">
        <w:t xml:space="preserve">Market Validation: </w:t>
      </w:r>
      <w:r w:rsidR="00EB33B9">
        <w:t>Over 100 parent and tutor</w:t>
      </w:r>
      <w:r>
        <w:t xml:space="preserve"> interviews confirm market need</w:t>
      </w:r>
    </w:p>
    <w:p w:rsidR="006858AE" w:rsidRDefault="006858AE" w:rsidP="006858AE">
      <w:r>
        <w:t>- Next Phase: Pilot launch in Addis Ababa, followed by school integration</w:t>
      </w:r>
    </w:p>
    <w:p w:rsidR="006858AE" w:rsidRDefault="006858AE" w:rsidP="006858AE">
      <w:r>
        <w:t>Market Opportunity:</w:t>
      </w:r>
    </w:p>
    <w:p w:rsidR="006858AE" w:rsidRDefault="006858AE" w:rsidP="006858AE">
      <w:r>
        <w:t>- Ethiopia: 25+ million students seeking both academic and non-academic skills (K</w:t>
      </w:r>
      <w:r w:rsidR="007F48B1">
        <w:t>-12, music, culinary arts, cosm</w:t>
      </w:r>
      <w:r>
        <w:t>ology, languages, arts, vocational skills, programs for differently-abled learners)</w:t>
      </w:r>
    </w:p>
    <w:p w:rsidR="006858AE" w:rsidRDefault="006858AE" w:rsidP="006858AE">
      <w:r>
        <w:t>- Africa: 500+ million students across 54 countries</w:t>
      </w:r>
    </w:p>
    <w:p w:rsidR="006858AE" w:rsidRDefault="006858AE" w:rsidP="006858AE">
      <w:r>
        <w:t>- Global: 1.5+ billion students worldwide facing similar trust and quality challenges in academic and life skills education</w:t>
      </w:r>
    </w:p>
    <w:p w:rsidR="00620C10" w:rsidRDefault="00620C10">
      <w:pPr>
        <w:rPr>
          <w:b/>
          <w:sz w:val="40"/>
          <w:szCs w:val="40"/>
        </w:rPr>
      </w:pPr>
      <w:r>
        <w:rPr>
          <w:b/>
          <w:sz w:val="40"/>
          <w:szCs w:val="40"/>
        </w:rPr>
        <w:br w:type="page"/>
      </w:r>
    </w:p>
    <w:p w:rsidR="00A8625D" w:rsidRPr="008B343F" w:rsidRDefault="00A8625D" w:rsidP="008B343F">
      <w:pPr>
        <w:pStyle w:val="Heading1"/>
        <w:rPr>
          <w:sz w:val="40"/>
          <w:szCs w:val="40"/>
        </w:rPr>
      </w:pPr>
      <w:bookmarkStart w:id="1" w:name="_Toc212879876"/>
      <w:r w:rsidRPr="008B343F">
        <w:rPr>
          <w:sz w:val="40"/>
          <w:szCs w:val="40"/>
        </w:rPr>
        <w:lastRenderedPageBreak/>
        <w:t>1. Problem Statement</w:t>
      </w:r>
      <w:bookmarkEnd w:id="1"/>
    </w:p>
    <w:p w:rsidR="00A8625D" w:rsidRPr="00570DD1" w:rsidRDefault="00A8625D" w:rsidP="00A8625D">
      <w:pPr>
        <w:rPr>
          <w:sz w:val="2"/>
          <w:szCs w:val="2"/>
        </w:rPr>
      </w:pPr>
    </w:p>
    <w:p w:rsidR="00A8625D" w:rsidRPr="00706B39" w:rsidRDefault="00A8625D" w:rsidP="008B343F">
      <w:pPr>
        <w:pStyle w:val="Heading2"/>
        <w:rPr>
          <w:sz w:val="32"/>
          <w:szCs w:val="32"/>
        </w:rPr>
      </w:pPr>
      <w:bookmarkStart w:id="2" w:name="_Toc212879877"/>
      <w:r w:rsidRPr="00706B39">
        <w:rPr>
          <w:sz w:val="32"/>
          <w:szCs w:val="32"/>
        </w:rPr>
        <w:t>1.1 The Ethiopian Context (Current Market)</w:t>
      </w:r>
      <w:bookmarkEnd w:id="2"/>
    </w:p>
    <w:p w:rsidR="00A8625D" w:rsidRDefault="00A8625D" w:rsidP="00A8625D">
      <w:r>
        <w:t>Ethiopia has a massive private tutoring and skills training market, but it operates in complete chaos:</w:t>
      </w:r>
    </w:p>
    <w:p w:rsidR="00A8625D" w:rsidRPr="00620C10" w:rsidRDefault="00A8625D" w:rsidP="00A8625D">
      <w:pPr>
        <w:rPr>
          <w:b/>
          <w:sz w:val="28"/>
        </w:rPr>
      </w:pPr>
      <w:r w:rsidRPr="00620C10">
        <w:rPr>
          <w:b/>
          <w:sz w:val="28"/>
        </w:rPr>
        <w:t>The Market Reality:</w:t>
      </w:r>
    </w:p>
    <w:p w:rsidR="00A8625D" w:rsidRDefault="00A8625D" w:rsidP="00A8625D">
      <w:r>
        <w:t>- Parents widely hire private tutors for their children's academic subjects (math, science, English, etc.)</w:t>
      </w:r>
    </w:p>
    <w:p w:rsidR="00A8625D" w:rsidRDefault="00A8625D" w:rsidP="00A8625D">
      <w:r>
        <w:t>- Individuals widely hire instructors to excel in both academic AND non-academic programs (music, culinary arts, cosmetology, languages, arts, sports, vocational training, university courses, certification programs, etc.)</w:t>
      </w:r>
    </w:p>
    <w:p w:rsidR="00A8625D" w:rsidRDefault="00A8625D" w:rsidP="00A8625D">
      <w:r>
        <w:t xml:space="preserve">- This is a multi-million dollar market with zero </w:t>
      </w:r>
      <w:proofErr w:type="gramStart"/>
      <w:r>
        <w:t>infrastructure</w:t>
      </w:r>
      <w:proofErr w:type="gramEnd"/>
      <w:r>
        <w:t xml:space="preserve"> for quality control, transparency, or trust</w:t>
      </w:r>
    </w:p>
    <w:p w:rsidR="007F48B1" w:rsidRPr="00620C10" w:rsidRDefault="00A8625D" w:rsidP="00A8625D">
      <w:pPr>
        <w:rPr>
          <w:b/>
          <w:sz w:val="28"/>
        </w:rPr>
      </w:pPr>
      <w:r w:rsidRPr="00620C10">
        <w:rPr>
          <w:b/>
          <w:sz w:val="28"/>
        </w:rPr>
        <w:t xml:space="preserve">The Problem: </w:t>
      </w:r>
    </w:p>
    <w:p w:rsidR="00A8625D" w:rsidRDefault="00A8625D" w:rsidP="00A8625D">
      <w:r>
        <w:t>Finding quality tutors and instructors is a nightmare.</w:t>
      </w:r>
    </w:p>
    <w:p w:rsidR="00A8625D" w:rsidRDefault="00A8625D" w:rsidP="00A8625D">
      <w:r>
        <w:t>Current Pain Points for Individuals and Parents Looking for Both Academic and Non-Academic Subjects:</w:t>
      </w:r>
    </w:p>
    <w:p w:rsidR="00A8625D" w:rsidRDefault="00A8625D" w:rsidP="00A8625D">
      <w:r w:rsidRPr="007F48B1">
        <w:rPr>
          <w:b/>
          <w:sz w:val="24"/>
          <w:szCs w:val="24"/>
        </w:rPr>
        <w:t>Method</w:t>
      </w:r>
      <w:r w:rsidR="006858AE" w:rsidRPr="007F48B1">
        <w:rPr>
          <w:b/>
          <w:sz w:val="24"/>
          <w:szCs w:val="24"/>
        </w:rPr>
        <w:t xml:space="preserve"> </w:t>
      </w:r>
      <w:r w:rsidRPr="007F48B1">
        <w:rPr>
          <w:b/>
          <w:sz w:val="24"/>
          <w:szCs w:val="24"/>
        </w:rPr>
        <w:t>1</w:t>
      </w:r>
      <w:r w:rsidRPr="007F48B1">
        <w:rPr>
          <w:sz w:val="24"/>
          <w:szCs w:val="24"/>
        </w:rPr>
        <w:t>:</w:t>
      </w:r>
      <w:r>
        <w:t xml:space="preserve"> Billboards on Electric Poles - The primary offline method in Ethiopia</w:t>
      </w:r>
    </w:p>
    <w:p w:rsidR="00A8625D" w:rsidRDefault="00A8625D" w:rsidP="00A8625D">
      <w:r>
        <w:t>- No vetting, no reviews, no background checks</w:t>
      </w:r>
    </w:p>
    <w:p w:rsidR="00A8625D" w:rsidRDefault="00A8625D" w:rsidP="00A8625D">
      <w:r>
        <w:t>- Just a phone number scribbled on a pole</w:t>
      </w:r>
    </w:p>
    <w:p w:rsidR="00A8625D" w:rsidRDefault="00A8625D" w:rsidP="00A8625D">
      <w:r>
        <w:t>- Parents/students have no idea who they're hiring</w:t>
      </w:r>
    </w:p>
    <w:p w:rsidR="00A8625D" w:rsidRDefault="00A8625D" w:rsidP="00A8625D">
      <w:r>
        <w:t>- Risk: Trusting a stranger with your education based on a poster</w:t>
      </w:r>
    </w:p>
    <w:p w:rsidR="00A8625D" w:rsidRDefault="00A8625D" w:rsidP="00A8625D">
      <w:r>
        <w:t xml:space="preserve">- Who uses this: Mostly parents seeking academic tutors for children, some individuals seeking music/arts </w:t>
      </w:r>
      <w:proofErr w:type="gramStart"/>
      <w:r>
        <w:t>instructors</w:t>
      </w:r>
      <w:proofErr w:type="gramEnd"/>
    </w:p>
    <w:p w:rsidR="00A8625D" w:rsidRPr="00620C10" w:rsidRDefault="00A8625D" w:rsidP="00A8625D">
      <w:pPr>
        <w:rPr>
          <w:b/>
        </w:rPr>
      </w:pPr>
      <w:r w:rsidRPr="007F48B1">
        <w:rPr>
          <w:b/>
          <w:sz w:val="24"/>
          <w:szCs w:val="24"/>
        </w:rPr>
        <w:t>Method 2</w:t>
      </w:r>
      <w:r w:rsidRPr="007F48B1">
        <w:rPr>
          <w:sz w:val="24"/>
          <w:szCs w:val="24"/>
        </w:rPr>
        <w:t>:</w:t>
      </w:r>
      <w:r>
        <w:t xml:space="preserve"> Unverified Agents and Brokers - Middlemen claiming to provide tutors</w:t>
      </w:r>
    </w:p>
    <w:p w:rsidR="00A8625D" w:rsidRDefault="00A8625D" w:rsidP="00A8625D">
      <w:r>
        <w:t>- No transparency (agents take hidden cuts, tutors don't know)</w:t>
      </w:r>
    </w:p>
    <w:p w:rsidR="00A8625D" w:rsidRDefault="00A8625D" w:rsidP="00A8625D">
      <w:r>
        <w:t>- No accountability (if tutor is bad, agent disappears)</w:t>
      </w:r>
    </w:p>
    <w:p w:rsidR="00A8625D" w:rsidRDefault="00A8625D" w:rsidP="00A8625D">
      <w:r>
        <w:t>- No quality control (agents just want commissions)</w:t>
      </w:r>
    </w:p>
    <w:p w:rsidR="00A8625D" w:rsidRDefault="00A8625D" w:rsidP="00A8625D">
      <w:r>
        <w:t xml:space="preserve">- Result: Parents/students pay more, tutors earn less, </w:t>
      </w:r>
      <w:proofErr w:type="gramStart"/>
      <w:r>
        <w:t>quality</w:t>
      </w:r>
      <w:proofErr w:type="gramEnd"/>
      <w:r>
        <w:t xml:space="preserve"> suffers</w:t>
      </w:r>
    </w:p>
    <w:p w:rsidR="00A8625D" w:rsidRDefault="00A8625D" w:rsidP="00A8625D">
      <w:r>
        <w:t xml:space="preserve">- Who uses this: Parents seeking academic tutors, individuals seeking professional skills (languages, cooking, </w:t>
      </w:r>
      <w:proofErr w:type="gramStart"/>
      <w:r>
        <w:t>etc.</w:t>
      </w:r>
      <w:proofErr w:type="gramEnd"/>
      <w:r>
        <w:t>)</w:t>
      </w:r>
    </w:p>
    <w:p w:rsidR="00A8625D" w:rsidRPr="00570DD1" w:rsidRDefault="00A8625D" w:rsidP="00A8625D">
      <w:pPr>
        <w:rPr>
          <w:sz w:val="2"/>
          <w:szCs w:val="2"/>
        </w:rPr>
      </w:pPr>
    </w:p>
    <w:p w:rsidR="00A8625D" w:rsidRDefault="007F48B1" w:rsidP="00A8625D">
      <w:r w:rsidRPr="007F48B1">
        <w:rPr>
          <w:b/>
          <w:sz w:val="24"/>
          <w:szCs w:val="24"/>
        </w:rPr>
        <w:lastRenderedPageBreak/>
        <w:t xml:space="preserve">Method </w:t>
      </w:r>
      <w:r w:rsidR="00A8625D" w:rsidRPr="007F48B1">
        <w:rPr>
          <w:b/>
          <w:sz w:val="24"/>
          <w:szCs w:val="24"/>
        </w:rPr>
        <w:t>3:</w:t>
      </w:r>
      <w:r w:rsidR="00A8625D" w:rsidRPr="007F48B1">
        <w:rPr>
          <w:sz w:val="28"/>
        </w:rPr>
        <w:t xml:space="preserve"> </w:t>
      </w:r>
      <w:r w:rsidR="00A8625D">
        <w:t xml:space="preserve">Social Media Channels - </w:t>
      </w:r>
      <w:proofErr w:type="spellStart"/>
      <w:r w:rsidR="00A8625D">
        <w:t>WhatsApp</w:t>
      </w:r>
      <w:proofErr w:type="spellEnd"/>
      <w:r w:rsidR="00A8625D">
        <w:t>/Telegram groups</w:t>
      </w:r>
    </w:p>
    <w:p w:rsidR="00A8625D" w:rsidRDefault="00A8625D" w:rsidP="00A8625D">
      <w:r>
        <w:t xml:space="preserve">- Unverified claims ("I'm the best math tutor!" </w:t>
      </w:r>
      <w:proofErr w:type="gramStart"/>
      <w:r>
        <w:t>"Expert guitar teacher!")</w:t>
      </w:r>
      <w:proofErr w:type="gramEnd"/>
    </w:p>
    <w:p w:rsidR="00A8625D" w:rsidRDefault="00A8625D" w:rsidP="00A8625D">
      <w:r>
        <w:t>- No rating system, no reviews, no proof of expertise</w:t>
      </w:r>
    </w:p>
    <w:p w:rsidR="00A8625D" w:rsidRDefault="00A8625D" w:rsidP="00A8625D">
      <w:r>
        <w:t>- Same tutors spam multiple groups with identical messages</w:t>
      </w:r>
    </w:p>
    <w:p w:rsidR="00A8625D" w:rsidRDefault="00A8625D" w:rsidP="00A8625D">
      <w:r>
        <w:t>- Problem: Impossible to distinguish good tutors from frauds</w:t>
      </w:r>
    </w:p>
    <w:p w:rsidR="00A8625D" w:rsidRDefault="00A8625D" w:rsidP="00A8625D">
      <w:r>
        <w:t xml:space="preserve">- Who uses this: Everyone - parents, students, individuals seeking both academic and non-academic </w:t>
      </w:r>
      <w:proofErr w:type="gramStart"/>
      <w:r>
        <w:t>instruction</w:t>
      </w:r>
      <w:proofErr w:type="gramEnd"/>
    </w:p>
    <w:p w:rsidR="00A8625D" w:rsidRPr="00570DD1" w:rsidRDefault="00A8625D" w:rsidP="00A8625D">
      <w:pPr>
        <w:rPr>
          <w:sz w:val="2"/>
          <w:szCs w:val="2"/>
        </w:rPr>
      </w:pPr>
    </w:p>
    <w:p w:rsidR="00A8625D" w:rsidRPr="00570DD1" w:rsidRDefault="007F48B1" w:rsidP="00A8625D">
      <w:pPr>
        <w:rPr>
          <w:b/>
          <w:sz w:val="24"/>
          <w:szCs w:val="24"/>
        </w:rPr>
      </w:pPr>
      <w:r w:rsidRPr="007F48B1">
        <w:rPr>
          <w:b/>
          <w:sz w:val="24"/>
          <w:szCs w:val="24"/>
        </w:rPr>
        <w:t xml:space="preserve">Method </w:t>
      </w:r>
      <w:r w:rsidR="00A8625D" w:rsidRPr="007F48B1">
        <w:rPr>
          <w:b/>
          <w:sz w:val="24"/>
          <w:szCs w:val="24"/>
        </w:rPr>
        <w:t>4:</w:t>
      </w:r>
      <w:r w:rsidR="00A8625D">
        <w:t xml:space="preserve"> YouTube - The go-to online option for learning</w:t>
      </w:r>
    </w:p>
    <w:p w:rsidR="00A8625D" w:rsidRDefault="00A8625D" w:rsidP="00A8625D">
      <w:r>
        <w:t>-  One-sided communication: Only the instructor explains, students can't ask questions in real-time</w:t>
      </w:r>
    </w:p>
    <w:p w:rsidR="00A8625D" w:rsidRDefault="00A8625D" w:rsidP="00A8625D">
      <w:r>
        <w:t>-  No personalized feedback: Can't get help when stuck on a specific technique or concept</w:t>
      </w:r>
    </w:p>
    <w:p w:rsidR="00A8625D" w:rsidRDefault="00A8625D" w:rsidP="00A8625D">
      <w:r>
        <w:t>-  Comment section is useless:</w:t>
      </w:r>
    </w:p>
    <w:p w:rsidR="00A8625D" w:rsidRDefault="00A8625D" w:rsidP="00A8625D">
      <w:r>
        <w:t>- When questions ARE answered: Days or weeks later (time lost, momentum lost, already gave up)</w:t>
      </w:r>
    </w:p>
    <w:p w:rsidR="00A8625D" w:rsidRDefault="00A8625D" w:rsidP="00A8625D">
      <w:r>
        <w:t>- When questions AREN'T answered: Most of the time - forcing students to search through multiple videos hoping to find the answer (hours wasted)</w:t>
      </w:r>
    </w:p>
    <w:p w:rsidR="00A8625D" w:rsidRDefault="00A8625D" w:rsidP="00A8625D">
      <w:r>
        <w:t xml:space="preserve">- </w:t>
      </w:r>
      <w:r w:rsidR="00D517E5">
        <w:t xml:space="preserve"> </w:t>
      </w:r>
      <w:r>
        <w:t>No way to connect: Even if you love the instructor and want in-person or one-on-one online tutoring, it's impossible to hire them</w:t>
      </w:r>
    </w:p>
    <w:p w:rsidR="00A8625D" w:rsidRDefault="00D517E5" w:rsidP="00A8625D">
      <w:r>
        <w:t xml:space="preserve"> </w:t>
      </w:r>
      <w:r w:rsidR="00A8625D">
        <w:t>- Instructor doesn't respond to comments asking for private lessons</w:t>
      </w:r>
    </w:p>
    <w:p w:rsidR="00A8625D" w:rsidRDefault="00A8625D" w:rsidP="00A8625D">
      <w:r>
        <w:t xml:space="preserve"> - No booking system, no contact information, no way to reach them</w:t>
      </w:r>
    </w:p>
    <w:p w:rsidR="00A8625D" w:rsidRDefault="00A8625D" w:rsidP="00A8625D">
      <w:r>
        <w:t xml:space="preserve">- Who uses this: Everyone - parents looking for supplemental academic help for kids, students seeking academic courses, individuals learning non-academic skills (music, cooking, beauty, sports, languages, </w:t>
      </w:r>
      <w:proofErr w:type="gramStart"/>
      <w:r>
        <w:t>etc.</w:t>
      </w:r>
      <w:proofErr w:type="gramEnd"/>
      <w:r>
        <w:t>)</w:t>
      </w:r>
    </w:p>
    <w:p w:rsidR="00A8625D" w:rsidRPr="006761DE" w:rsidRDefault="00A8625D" w:rsidP="00A8625D">
      <w:pPr>
        <w:rPr>
          <w:sz w:val="2"/>
        </w:rPr>
      </w:pPr>
    </w:p>
    <w:p w:rsidR="00A45B11" w:rsidRPr="00620C10" w:rsidRDefault="00A45B11" w:rsidP="00A8625D">
      <w:pPr>
        <w:rPr>
          <w:b/>
          <w:sz w:val="28"/>
        </w:rPr>
      </w:pPr>
      <w:r w:rsidRPr="00620C10">
        <w:rPr>
          <w:b/>
          <w:sz w:val="28"/>
        </w:rPr>
        <w:t>The Monetization Gap:</w:t>
      </w:r>
    </w:p>
    <w:p w:rsidR="00A45B11" w:rsidRDefault="00A8625D" w:rsidP="00A8625D">
      <w:pPr>
        <w:rPr>
          <w:b/>
          <w:sz w:val="24"/>
        </w:rPr>
      </w:pPr>
      <w:r>
        <w:t>- Tutors/Instructors Can't Monetize Their Expertise:</w:t>
      </w:r>
    </w:p>
    <w:p w:rsidR="00A8625D" w:rsidRPr="00A45B11" w:rsidRDefault="00A8625D" w:rsidP="00A8625D">
      <w:pPr>
        <w:rPr>
          <w:b/>
          <w:sz w:val="24"/>
        </w:rPr>
      </w:pPr>
      <w:r>
        <w:t>- YouTube content creators want to offer paid personalized sessions (online or in-person)</w:t>
      </w:r>
    </w:p>
    <w:p w:rsidR="00A8625D" w:rsidRDefault="00A8625D" w:rsidP="00A8625D">
      <w:r>
        <w:t>- Students and parents want to hire their favorite YouTube instructors for one-on-one help</w:t>
      </w:r>
    </w:p>
    <w:p w:rsidR="00A8625D" w:rsidRDefault="00A8625D" w:rsidP="00A8625D">
      <w:r>
        <w:t>- There's no platform to connect them - massive lost opportunity for both sides</w:t>
      </w:r>
    </w:p>
    <w:p w:rsidR="00A8625D" w:rsidRDefault="00A8625D" w:rsidP="00A8625D"/>
    <w:p w:rsidR="00A8625D" w:rsidRPr="00620C10" w:rsidRDefault="00164961" w:rsidP="00A8625D">
      <w:pPr>
        <w:rPr>
          <w:sz w:val="24"/>
        </w:rPr>
      </w:pPr>
      <w:r>
        <w:br w:type="page"/>
      </w:r>
      <w:r w:rsidR="00A8625D" w:rsidRPr="00620C10">
        <w:rPr>
          <w:b/>
          <w:sz w:val="28"/>
        </w:rPr>
        <w:lastRenderedPageBreak/>
        <w:t>The Universal Result:</w:t>
      </w:r>
    </w:p>
    <w:p w:rsidR="00A8625D" w:rsidRDefault="00A8625D" w:rsidP="00A8625D">
      <w:r>
        <w:t>-</w:t>
      </w:r>
      <w:r w:rsidRPr="0077282B">
        <w:rPr>
          <w:sz w:val="24"/>
        </w:rPr>
        <w:t xml:space="preserve"> </w:t>
      </w:r>
      <w:r w:rsidRPr="0077282B">
        <w:rPr>
          <w:b/>
          <w:sz w:val="24"/>
        </w:rPr>
        <w:t>Parents</w:t>
      </w:r>
      <w:r w:rsidRPr="0077282B">
        <w:rPr>
          <w:b/>
        </w:rPr>
        <w:t>:</w:t>
      </w:r>
      <w:r>
        <w:t xml:space="preserve"> Forced to accept whoever is available for their children, blindly trusting strangers with their child's education and money</w:t>
      </w:r>
    </w:p>
    <w:p w:rsidR="00A8625D" w:rsidRDefault="00A8625D" w:rsidP="00A8625D">
      <w:r>
        <w:t xml:space="preserve">- </w:t>
      </w:r>
      <w:r w:rsidRPr="0077282B">
        <w:rPr>
          <w:b/>
          <w:sz w:val="24"/>
        </w:rPr>
        <w:t>Individuals:</w:t>
      </w:r>
      <w:r w:rsidRPr="0077282B">
        <w:rPr>
          <w:sz w:val="24"/>
        </w:rPr>
        <w:t xml:space="preserve"> </w:t>
      </w:r>
      <w:r>
        <w:t>Struggle alone with YouTube videos or unverified tutors, unable to ask questions, get feedback, or hire instructors they trust</w:t>
      </w:r>
    </w:p>
    <w:p w:rsidR="00A8625D" w:rsidRPr="006761DE" w:rsidRDefault="00A8625D" w:rsidP="00A8625D">
      <w:pPr>
        <w:rPr>
          <w:sz w:val="2"/>
        </w:rPr>
      </w:pPr>
    </w:p>
    <w:p w:rsidR="00A8625D" w:rsidRDefault="00A8625D" w:rsidP="00A8625D">
      <w:r>
        <w:t xml:space="preserve"> The Core Problems (Universal </w:t>
      </w:r>
      <w:proofErr w:type="gramStart"/>
      <w:r>
        <w:t>Across</w:t>
      </w:r>
      <w:proofErr w:type="gramEnd"/>
      <w:r>
        <w:t xml:space="preserve"> Academic and Non-Academic):</w:t>
      </w:r>
    </w:p>
    <w:tbl>
      <w:tblPr>
        <w:tblStyle w:val="TableGrid"/>
        <w:tblW w:w="0" w:type="auto"/>
        <w:tblLook w:val="04A0" w:firstRow="1" w:lastRow="0" w:firstColumn="1" w:lastColumn="0" w:noHBand="0" w:noVBand="1"/>
      </w:tblPr>
      <w:tblGrid>
        <w:gridCol w:w="3192"/>
        <w:gridCol w:w="3192"/>
        <w:gridCol w:w="3192"/>
      </w:tblGrid>
      <w:tr w:rsidR="00164961" w:rsidTr="00164961">
        <w:tc>
          <w:tcPr>
            <w:tcW w:w="3192" w:type="dxa"/>
          </w:tcPr>
          <w:p w:rsidR="00164961" w:rsidRDefault="00164961" w:rsidP="00A8625D">
            <w:r>
              <w:t>Problem</w:t>
            </w:r>
          </w:p>
        </w:tc>
        <w:tc>
          <w:tcPr>
            <w:tcW w:w="3192" w:type="dxa"/>
          </w:tcPr>
          <w:p w:rsidR="00164961" w:rsidRDefault="00164961" w:rsidP="00A8625D">
            <w:r>
              <w:t xml:space="preserve">Impact </w:t>
            </w:r>
          </w:p>
        </w:tc>
        <w:tc>
          <w:tcPr>
            <w:tcW w:w="3192" w:type="dxa"/>
          </w:tcPr>
          <w:p w:rsidR="00164961" w:rsidRDefault="00164961" w:rsidP="00A8625D">
            <w:r>
              <w:t>Who it hurts</w:t>
            </w:r>
          </w:p>
        </w:tc>
      </w:tr>
      <w:tr w:rsidR="00164961" w:rsidTr="00164961">
        <w:tc>
          <w:tcPr>
            <w:tcW w:w="3192" w:type="dxa"/>
          </w:tcPr>
          <w:p w:rsidR="00BB225D" w:rsidRDefault="00BB225D" w:rsidP="00A8625D"/>
          <w:p w:rsidR="00164961" w:rsidRDefault="00164961" w:rsidP="00A8625D">
            <w:r>
              <w:t>No Quality Verification</w:t>
            </w:r>
          </w:p>
        </w:tc>
        <w:tc>
          <w:tcPr>
            <w:tcW w:w="3192" w:type="dxa"/>
          </w:tcPr>
          <w:p w:rsidR="00164961" w:rsidRDefault="00164961" w:rsidP="00A8625D">
            <w:r>
              <w:t>Parents/students hire unqualified tutors blindly</w:t>
            </w:r>
          </w:p>
        </w:tc>
        <w:tc>
          <w:tcPr>
            <w:tcW w:w="3192" w:type="dxa"/>
          </w:tcPr>
          <w:p w:rsidR="00164961" w:rsidRDefault="00164961" w:rsidP="00A8625D">
            <w:r>
              <w:t>Students receive poor education, waste time</w:t>
            </w:r>
          </w:p>
        </w:tc>
      </w:tr>
      <w:tr w:rsidR="00164961" w:rsidTr="00164961">
        <w:tc>
          <w:tcPr>
            <w:tcW w:w="3192" w:type="dxa"/>
          </w:tcPr>
          <w:p w:rsidR="00BB225D" w:rsidRDefault="00BB225D" w:rsidP="00A8625D"/>
          <w:p w:rsidR="00164961" w:rsidRDefault="00164961" w:rsidP="00A8625D">
            <w:r>
              <w:t>No Ratings or Reviews</w:t>
            </w:r>
          </w:p>
        </w:tc>
        <w:tc>
          <w:tcPr>
            <w:tcW w:w="3192" w:type="dxa"/>
          </w:tcPr>
          <w:p w:rsidR="00164961" w:rsidRDefault="00164961" w:rsidP="00A8625D">
            <w:r>
              <w:t>Impossible to know if tutor is good before hiring</w:t>
            </w:r>
          </w:p>
        </w:tc>
        <w:tc>
          <w:tcPr>
            <w:tcW w:w="3192" w:type="dxa"/>
          </w:tcPr>
          <w:p w:rsidR="00164961" w:rsidRDefault="00164961" w:rsidP="00A8625D">
            <w:r>
              <w:t>Wasted money on bad tutors, damaged trust</w:t>
            </w:r>
          </w:p>
        </w:tc>
      </w:tr>
      <w:tr w:rsidR="00164961" w:rsidTr="00164961">
        <w:tc>
          <w:tcPr>
            <w:tcW w:w="3192" w:type="dxa"/>
          </w:tcPr>
          <w:p w:rsidR="00BB225D" w:rsidRDefault="00BB225D" w:rsidP="00A8625D"/>
          <w:p w:rsidR="00164961" w:rsidRDefault="00164961" w:rsidP="00A8625D">
            <w:r>
              <w:t>No Transparency</w:t>
            </w:r>
          </w:p>
        </w:tc>
        <w:tc>
          <w:tcPr>
            <w:tcW w:w="3192" w:type="dxa"/>
          </w:tcPr>
          <w:p w:rsidR="00164961" w:rsidRDefault="00164961" w:rsidP="00A8625D">
            <w:r>
              <w:t>Agents take hidden cuts, tutors undercharge</w:t>
            </w:r>
          </w:p>
        </w:tc>
        <w:tc>
          <w:tcPr>
            <w:tcW w:w="3192" w:type="dxa"/>
          </w:tcPr>
          <w:p w:rsidR="00164961" w:rsidRDefault="00164961" w:rsidP="00A8625D">
            <w:r>
              <w:t>Both tutors and students lose financially</w:t>
            </w:r>
          </w:p>
        </w:tc>
      </w:tr>
      <w:tr w:rsidR="00164961" w:rsidTr="00164961">
        <w:tc>
          <w:tcPr>
            <w:tcW w:w="3192" w:type="dxa"/>
          </w:tcPr>
          <w:p w:rsidR="00BB225D" w:rsidRDefault="00BB225D" w:rsidP="00A8625D"/>
          <w:p w:rsidR="00164961" w:rsidRDefault="00164961" w:rsidP="00A8625D">
            <w:r>
              <w:t>No Interaction (YouTube)</w:t>
            </w:r>
          </w:p>
        </w:tc>
        <w:tc>
          <w:tcPr>
            <w:tcW w:w="3192" w:type="dxa"/>
          </w:tcPr>
          <w:p w:rsidR="00164961" w:rsidRDefault="00164961" w:rsidP="00A8625D">
            <w:r>
              <w:t>Students can't ask questions or get feedback in real-time</w:t>
            </w:r>
          </w:p>
        </w:tc>
        <w:tc>
          <w:tcPr>
            <w:tcW w:w="3192" w:type="dxa"/>
          </w:tcPr>
          <w:p w:rsidR="00164961" w:rsidRDefault="00164961" w:rsidP="00A8625D">
            <w:r>
              <w:t>Learning is slow, frustrating, incomplete</w:t>
            </w:r>
          </w:p>
        </w:tc>
      </w:tr>
      <w:tr w:rsidR="00164961" w:rsidTr="00164961">
        <w:tc>
          <w:tcPr>
            <w:tcW w:w="3192" w:type="dxa"/>
          </w:tcPr>
          <w:p w:rsidR="00BB225D" w:rsidRDefault="00BB225D" w:rsidP="00A8625D"/>
          <w:p w:rsidR="00164961" w:rsidRDefault="00164961" w:rsidP="00A8625D">
            <w:r>
              <w:t>No Connection Mechanism</w:t>
            </w:r>
          </w:p>
        </w:tc>
        <w:tc>
          <w:tcPr>
            <w:tcW w:w="3192" w:type="dxa"/>
          </w:tcPr>
          <w:p w:rsidR="00BB225D" w:rsidRDefault="00BB225D" w:rsidP="00A8625D"/>
          <w:p w:rsidR="00164961" w:rsidRDefault="00164961" w:rsidP="00A8625D">
            <w:r>
              <w:t>Students can't hire tutors they discover online</w:t>
            </w:r>
          </w:p>
        </w:tc>
        <w:tc>
          <w:tcPr>
            <w:tcW w:w="3192" w:type="dxa"/>
          </w:tcPr>
          <w:p w:rsidR="00164961" w:rsidRDefault="00164961" w:rsidP="00A8625D">
            <w:r>
              <w:t>Tutors can't monetize expertise, students can't get personalized help</w:t>
            </w:r>
          </w:p>
        </w:tc>
      </w:tr>
      <w:tr w:rsidR="00164961" w:rsidTr="00164961">
        <w:tc>
          <w:tcPr>
            <w:tcW w:w="3192" w:type="dxa"/>
          </w:tcPr>
          <w:p w:rsidR="00BB225D" w:rsidRDefault="00BB225D" w:rsidP="00A8625D"/>
          <w:p w:rsidR="00164961" w:rsidRDefault="00164961" w:rsidP="00A8625D">
            <w:r>
              <w:t>No Accountability</w:t>
            </w:r>
          </w:p>
        </w:tc>
        <w:tc>
          <w:tcPr>
            <w:tcW w:w="3192" w:type="dxa"/>
          </w:tcPr>
          <w:p w:rsidR="00164961" w:rsidRDefault="00164961" w:rsidP="00A8625D">
            <w:r>
              <w:t>Bad tutors face no consequences, keep operating</w:t>
            </w:r>
          </w:p>
        </w:tc>
        <w:tc>
          <w:tcPr>
            <w:tcW w:w="3192" w:type="dxa"/>
          </w:tcPr>
          <w:p w:rsidR="00164961" w:rsidRDefault="00164961" w:rsidP="00A8625D">
            <w:r>
              <w:t>Market filled with low-quality providers</w:t>
            </w:r>
          </w:p>
        </w:tc>
      </w:tr>
    </w:tbl>
    <w:p w:rsidR="00A8625D" w:rsidRDefault="00A8625D" w:rsidP="00A8625D"/>
    <w:p w:rsidR="00A8625D" w:rsidRDefault="00A8625D" w:rsidP="00A8625D">
      <w:r>
        <w:t>This is a broken market desperate for a solution.</w:t>
      </w:r>
    </w:p>
    <w:p w:rsidR="00A8625D" w:rsidRPr="006761DE" w:rsidRDefault="00A8625D" w:rsidP="00A8625D">
      <w:pPr>
        <w:rPr>
          <w:sz w:val="2"/>
        </w:rPr>
      </w:pPr>
    </w:p>
    <w:p w:rsidR="00A8625D" w:rsidRPr="00706B39" w:rsidRDefault="00A8625D" w:rsidP="008B343F">
      <w:pPr>
        <w:pStyle w:val="Heading2"/>
        <w:rPr>
          <w:sz w:val="32"/>
          <w:szCs w:val="32"/>
        </w:rPr>
      </w:pPr>
      <w:bookmarkStart w:id="3" w:name="_Toc212879878"/>
      <w:r w:rsidRPr="00706B39">
        <w:rPr>
          <w:sz w:val="32"/>
          <w:szCs w:val="32"/>
        </w:rPr>
        <w:t>1.2 The Educational Crisis in Ethiopia</w:t>
      </w:r>
      <w:bookmarkEnd w:id="3"/>
    </w:p>
    <w:p w:rsidR="00A8625D" w:rsidRPr="006761DE" w:rsidRDefault="00A8625D" w:rsidP="00A8625D">
      <w:pPr>
        <w:rPr>
          <w:sz w:val="2"/>
        </w:rPr>
      </w:pPr>
    </w:p>
    <w:p w:rsidR="00A8625D" w:rsidRPr="0077282B" w:rsidRDefault="00A8625D" w:rsidP="00A8625D">
      <w:pPr>
        <w:rPr>
          <w:b/>
          <w:sz w:val="28"/>
        </w:rPr>
      </w:pPr>
      <w:r w:rsidRPr="0077282B">
        <w:rPr>
          <w:b/>
          <w:sz w:val="28"/>
        </w:rPr>
        <w:t>Critical Context:</w:t>
      </w:r>
    </w:p>
    <w:p w:rsidR="00A8625D" w:rsidRDefault="00A8625D" w:rsidP="00A8625D">
      <w:r>
        <w:t>- Currently more than 90% of Ethiopian students are failing the university entrance exam due to lack of quality education</w:t>
      </w:r>
    </w:p>
    <w:p w:rsidR="00A8625D" w:rsidRDefault="00A8625D" w:rsidP="00A8625D">
      <w:r>
        <w:t>- This national crisis highlights the desperate need for quality tutoring and supplemental education</w:t>
      </w:r>
    </w:p>
    <w:p w:rsidR="00A8625D" w:rsidRDefault="00A8625D" w:rsidP="00A8625D">
      <w:r>
        <w:t>- Traditional schools are under-resourced, overcrowded, and struggling to prepare students adequately</w:t>
      </w:r>
    </w:p>
    <w:p w:rsidR="00A8625D" w:rsidRDefault="00A8625D" w:rsidP="00A8625D">
      <w:r>
        <w:t xml:space="preserve">- Private tutoring has become </w:t>
      </w:r>
      <w:r w:rsidRPr="00D517E5">
        <w:rPr>
          <w:b/>
        </w:rPr>
        <w:t>essential</w:t>
      </w:r>
      <w:r>
        <w:t>, not optional, for students to succeed</w:t>
      </w:r>
    </w:p>
    <w:p w:rsidR="00A8625D" w:rsidRDefault="00A8625D" w:rsidP="00A8625D"/>
    <w:p w:rsidR="006761DE" w:rsidRDefault="006761DE">
      <w:pPr>
        <w:rPr>
          <w:b/>
          <w:sz w:val="28"/>
        </w:rPr>
      </w:pPr>
      <w:r>
        <w:rPr>
          <w:b/>
          <w:sz w:val="28"/>
        </w:rPr>
        <w:br w:type="page"/>
      </w:r>
    </w:p>
    <w:p w:rsidR="00A8625D" w:rsidRPr="00706B39" w:rsidRDefault="00570DD1" w:rsidP="008B343F">
      <w:pPr>
        <w:pStyle w:val="Heading2"/>
        <w:rPr>
          <w:sz w:val="32"/>
          <w:szCs w:val="32"/>
        </w:rPr>
      </w:pPr>
      <w:bookmarkStart w:id="4" w:name="_Toc212879879"/>
      <w:r w:rsidRPr="00706B39">
        <w:rPr>
          <w:sz w:val="32"/>
          <w:szCs w:val="32"/>
        </w:rPr>
        <w:lastRenderedPageBreak/>
        <w:t>1.3 Real User Research</w:t>
      </w:r>
      <w:bookmarkEnd w:id="4"/>
    </w:p>
    <w:p w:rsidR="00A8625D" w:rsidRPr="0077282B" w:rsidRDefault="00A8625D" w:rsidP="00A8625D">
      <w:pPr>
        <w:rPr>
          <w:b/>
          <w:sz w:val="28"/>
        </w:rPr>
      </w:pPr>
      <w:r w:rsidRPr="0077282B">
        <w:rPr>
          <w:b/>
          <w:sz w:val="28"/>
        </w:rPr>
        <w:t>Parent from Addis Ababa (2024):</w:t>
      </w:r>
    </w:p>
    <w:p w:rsidR="00A8625D" w:rsidRDefault="00A8625D" w:rsidP="00A8625D">
      <w:r>
        <w:t>"I once wanted a tutor for my children, so I went to a university to ask for a teacher. They gave me someone. When the teacher came, my children told me that his communication skills in English were so low that the</w:t>
      </w:r>
      <w:r w:rsidR="00604AFB">
        <w:t>y</w:t>
      </w:r>
      <w:r>
        <w:t xml:space="preserve"> knew more than him. We had to let him go and s</w:t>
      </w:r>
      <w:r w:rsidR="00164961">
        <w:t>tart searching all over again."</w:t>
      </w:r>
    </w:p>
    <w:p w:rsidR="00570DD1" w:rsidRPr="00570DD1" w:rsidRDefault="00570DD1" w:rsidP="00A8625D">
      <w:pPr>
        <w:rPr>
          <w:sz w:val="2"/>
          <w:szCs w:val="2"/>
        </w:rPr>
      </w:pPr>
    </w:p>
    <w:p w:rsidR="00A8625D" w:rsidRPr="0077282B" w:rsidRDefault="00A8625D" w:rsidP="00A8625D">
      <w:pPr>
        <w:rPr>
          <w:b/>
          <w:sz w:val="28"/>
        </w:rPr>
      </w:pPr>
      <w:r w:rsidRPr="0077282B">
        <w:rPr>
          <w:b/>
          <w:sz w:val="28"/>
        </w:rPr>
        <w:t>Key Insights:</w:t>
      </w:r>
    </w:p>
    <w:p w:rsidR="00A8625D" w:rsidRDefault="00A8625D" w:rsidP="00A8625D">
      <w:r>
        <w:t>- Parents are actively seeking tutors (market demand exists)</w:t>
      </w:r>
    </w:p>
    <w:p w:rsidR="00A8625D" w:rsidRDefault="00A8625D" w:rsidP="00A8625D">
      <w:r>
        <w:t>- No way to verify tutor quality before hiring</w:t>
      </w:r>
    </w:p>
    <w:p w:rsidR="00A8625D" w:rsidRDefault="00A8625D" w:rsidP="00A8625D">
      <w:r>
        <w:t>- No recourse or alternative when tutors underperform</w:t>
      </w:r>
    </w:p>
    <w:p w:rsidR="00A8625D" w:rsidRDefault="00A8625D" w:rsidP="00A8625D">
      <w:r>
        <w:t>- Wasted time and money on unsuitable tutors</w:t>
      </w:r>
    </w:p>
    <w:p w:rsidR="00A8625D" w:rsidRDefault="00A8625D" w:rsidP="00A8625D">
      <w:r>
        <w:t>- Children's education suffers from poor-quality teaching</w:t>
      </w:r>
    </w:p>
    <w:p w:rsidR="00A8625D" w:rsidRDefault="00A8625D" w:rsidP="00A8625D">
      <w:r>
        <w:t>- No performance tracking</w:t>
      </w:r>
    </w:p>
    <w:p w:rsidR="00A8625D" w:rsidRPr="006761DE" w:rsidRDefault="00A8625D" w:rsidP="00A8625D">
      <w:pPr>
        <w:rPr>
          <w:sz w:val="2"/>
        </w:rPr>
      </w:pPr>
    </w:p>
    <w:p w:rsidR="00A8625D" w:rsidRPr="00706B39" w:rsidRDefault="00A8625D" w:rsidP="008B343F">
      <w:pPr>
        <w:pStyle w:val="Heading2"/>
        <w:rPr>
          <w:sz w:val="32"/>
          <w:szCs w:val="32"/>
        </w:rPr>
      </w:pPr>
      <w:bookmarkStart w:id="5" w:name="_Toc212879880"/>
      <w:r w:rsidRPr="00706B39">
        <w:rPr>
          <w:sz w:val="32"/>
          <w:szCs w:val="32"/>
        </w:rPr>
        <w:t>1.4 The Global Problem</w:t>
      </w:r>
      <w:bookmarkEnd w:id="5"/>
    </w:p>
    <w:p w:rsidR="00B22D5A" w:rsidRDefault="00A8625D" w:rsidP="00A8625D">
      <w:r>
        <w:t>This problem is not un</w:t>
      </w:r>
      <w:r w:rsidR="00B22D5A">
        <w:t>ique to Ethiopia. Parents worldwide face similar challenges:</w:t>
      </w:r>
    </w:p>
    <w:tbl>
      <w:tblPr>
        <w:tblStyle w:val="TableGrid"/>
        <w:tblW w:w="0" w:type="auto"/>
        <w:tblLook w:val="04A0" w:firstRow="1" w:lastRow="0" w:firstColumn="1" w:lastColumn="0" w:noHBand="0" w:noVBand="1"/>
      </w:tblPr>
      <w:tblGrid>
        <w:gridCol w:w="3192"/>
        <w:gridCol w:w="3192"/>
        <w:gridCol w:w="3192"/>
      </w:tblGrid>
      <w:tr w:rsidR="00B22D5A" w:rsidTr="00B22D5A">
        <w:tc>
          <w:tcPr>
            <w:tcW w:w="3192" w:type="dxa"/>
          </w:tcPr>
          <w:p w:rsidR="00B22D5A" w:rsidRDefault="00B22D5A" w:rsidP="00A8625D">
            <w:r>
              <w:t>Country</w:t>
            </w:r>
          </w:p>
        </w:tc>
        <w:tc>
          <w:tcPr>
            <w:tcW w:w="3192" w:type="dxa"/>
          </w:tcPr>
          <w:p w:rsidR="00B22D5A" w:rsidRDefault="00B22D5A" w:rsidP="00A8625D">
            <w:r>
              <w:t>Current method</w:t>
            </w:r>
          </w:p>
        </w:tc>
        <w:tc>
          <w:tcPr>
            <w:tcW w:w="3192" w:type="dxa"/>
          </w:tcPr>
          <w:p w:rsidR="00B22D5A" w:rsidRDefault="00B22D5A" w:rsidP="00A8625D">
            <w:r>
              <w:t>Problem</w:t>
            </w:r>
          </w:p>
        </w:tc>
      </w:tr>
      <w:tr w:rsidR="00B22D5A" w:rsidTr="00B22D5A">
        <w:tc>
          <w:tcPr>
            <w:tcW w:w="3192" w:type="dxa"/>
          </w:tcPr>
          <w:p w:rsidR="00BB225D" w:rsidRDefault="00BB225D" w:rsidP="00A8625D"/>
          <w:p w:rsidR="00B22D5A" w:rsidRDefault="00B22D5A" w:rsidP="00A8625D">
            <w:r>
              <w:t>Ethiopia</w:t>
            </w:r>
          </w:p>
        </w:tc>
        <w:tc>
          <w:tcPr>
            <w:tcW w:w="3192" w:type="dxa"/>
          </w:tcPr>
          <w:p w:rsidR="00B22D5A" w:rsidRDefault="00B22D5A" w:rsidP="00A8625D">
            <w:r>
              <w:t>Billboards On electric poles, agents</w:t>
            </w:r>
          </w:p>
        </w:tc>
        <w:tc>
          <w:tcPr>
            <w:tcW w:w="3192" w:type="dxa"/>
          </w:tcPr>
          <w:p w:rsidR="00B22D5A" w:rsidRDefault="00B22D5A" w:rsidP="00A8625D">
            <w:r>
              <w:t>Unverified reviews</w:t>
            </w:r>
          </w:p>
        </w:tc>
      </w:tr>
      <w:tr w:rsidR="00B22D5A" w:rsidTr="00B22D5A">
        <w:tc>
          <w:tcPr>
            <w:tcW w:w="3192" w:type="dxa"/>
          </w:tcPr>
          <w:p w:rsidR="00B22D5A" w:rsidRDefault="00B22D5A" w:rsidP="00A8625D">
            <w:r>
              <w:t>Kenya</w:t>
            </w:r>
          </w:p>
        </w:tc>
        <w:tc>
          <w:tcPr>
            <w:tcW w:w="3192" w:type="dxa"/>
          </w:tcPr>
          <w:p w:rsidR="00B22D5A" w:rsidRDefault="00B22D5A" w:rsidP="00A8625D">
            <w:r>
              <w:t>Social medias, agents</w:t>
            </w:r>
          </w:p>
        </w:tc>
        <w:tc>
          <w:tcPr>
            <w:tcW w:w="3192" w:type="dxa"/>
          </w:tcPr>
          <w:p w:rsidR="00B22D5A" w:rsidRDefault="00B22D5A" w:rsidP="00A8625D">
            <w:r>
              <w:t>Unverified claims</w:t>
            </w:r>
          </w:p>
        </w:tc>
      </w:tr>
      <w:tr w:rsidR="00B22D5A" w:rsidTr="00B22D5A">
        <w:tc>
          <w:tcPr>
            <w:tcW w:w="3192" w:type="dxa"/>
          </w:tcPr>
          <w:p w:rsidR="00B22D5A" w:rsidRDefault="00B22D5A" w:rsidP="00A8625D">
            <w:r>
              <w:t>Nigeria</w:t>
            </w:r>
          </w:p>
        </w:tc>
        <w:tc>
          <w:tcPr>
            <w:tcW w:w="3192" w:type="dxa"/>
          </w:tcPr>
          <w:p w:rsidR="00B22D5A" w:rsidRDefault="00B22D5A" w:rsidP="00A8625D">
            <w:r>
              <w:t>Social medias, agents</w:t>
            </w:r>
          </w:p>
        </w:tc>
        <w:tc>
          <w:tcPr>
            <w:tcW w:w="3192" w:type="dxa"/>
          </w:tcPr>
          <w:p w:rsidR="00B22D5A" w:rsidRDefault="00B22D5A" w:rsidP="00A8625D">
            <w:r>
              <w:t>Unverified claims</w:t>
            </w:r>
          </w:p>
        </w:tc>
      </w:tr>
      <w:tr w:rsidR="00B22D5A" w:rsidTr="00B22D5A">
        <w:tc>
          <w:tcPr>
            <w:tcW w:w="3192" w:type="dxa"/>
          </w:tcPr>
          <w:p w:rsidR="00BB225D" w:rsidRDefault="00BB225D" w:rsidP="00A8625D"/>
          <w:p w:rsidR="00B22D5A" w:rsidRDefault="00B22D5A" w:rsidP="00A8625D">
            <w:r>
              <w:t>India</w:t>
            </w:r>
          </w:p>
        </w:tc>
        <w:tc>
          <w:tcPr>
            <w:tcW w:w="3192" w:type="dxa"/>
          </w:tcPr>
          <w:p w:rsidR="00B22D5A" w:rsidRDefault="0027184D" w:rsidP="00A8625D">
            <w:r>
              <w:t>Tuition</w:t>
            </w:r>
            <w:r w:rsidR="00B22D5A">
              <w:t xml:space="preserve"> centers, social medias, agents</w:t>
            </w:r>
          </w:p>
        </w:tc>
        <w:tc>
          <w:tcPr>
            <w:tcW w:w="3192" w:type="dxa"/>
          </w:tcPr>
          <w:p w:rsidR="00B22D5A" w:rsidRDefault="00B22D5A" w:rsidP="00A8625D">
            <w:r>
              <w:t>No personalized matching</w:t>
            </w:r>
          </w:p>
        </w:tc>
      </w:tr>
      <w:tr w:rsidR="0027184D" w:rsidTr="00B22D5A">
        <w:tc>
          <w:tcPr>
            <w:tcW w:w="3192" w:type="dxa"/>
          </w:tcPr>
          <w:p w:rsidR="0027184D" w:rsidRDefault="0027184D" w:rsidP="00A8625D">
            <w:r>
              <w:t>USA</w:t>
            </w:r>
          </w:p>
        </w:tc>
        <w:tc>
          <w:tcPr>
            <w:tcW w:w="3192" w:type="dxa"/>
          </w:tcPr>
          <w:p w:rsidR="0027184D" w:rsidRDefault="0027184D" w:rsidP="00A8625D">
            <w:r>
              <w:t>Care.com, tutor.com</w:t>
            </w:r>
          </w:p>
        </w:tc>
        <w:tc>
          <w:tcPr>
            <w:tcW w:w="3192" w:type="dxa"/>
          </w:tcPr>
          <w:p w:rsidR="0027184D" w:rsidRDefault="0027184D" w:rsidP="00A8625D">
            <w:r>
              <w:t xml:space="preserve">Not built as </w:t>
            </w:r>
            <w:proofErr w:type="spellStart"/>
            <w:r>
              <w:t>Astegni</w:t>
            </w:r>
            <w:proofErr w:type="spellEnd"/>
          </w:p>
        </w:tc>
      </w:tr>
      <w:tr w:rsidR="00B22D5A" w:rsidTr="00B22D5A">
        <w:tc>
          <w:tcPr>
            <w:tcW w:w="3192" w:type="dxa"/>
          </w:tcPr>
          <w:p w:rsidR="00B22D5A" w:rsidRDefault="00274524" w:rsidP="00A8625D">
            <w:r>
              <w:t>Global</w:t>
            </w:r>
          </w:p>
        </w:tc>
        <w:tc>
          <w:tcPr>
            <w:tcW w:w="3192" w:type="dxa"/>
          </w:tcPr>
          <w:p w:rsidR="00B22D5A" w:rsidRDefault="00274524" w:rsidP="00A8625D">
            <w:r>
              <w:t>Fragmented solutions</w:t>
            </w:r>
          </w:p>
        </w:tc>
        <w:tc>
          <w:tcPr>
            <w:tcW w:w="3192" w:type="dxa"/>
          </w:tcPr>
          <w:p w:rsidR="00B22D5A" w:rsidRDefault="00274524" w:rsidP="00A8625D">
            <w:r>
              <w:t>Trust and quality issue</w:t>
            </w:r>
          </w:p>
        </w:tc>
      </w:tr>
    </w:tbl>
    <w:p w:rsidR="00A8625D" w:rsidRPr="00620C10" w:rsidRDefault="00A8625D" w:rsidP="00A8625D">
      <w:pPr>
        <w:rPr>
          <w:sz w:val="2"/>
          <w:szCs w:val="2"/>
        </w:rPr>
      </w:pPr>
    </w:p>
    <w:p w:rsidR="00A8625D" w:rsidRPr="00620C10" w:rsidRDefault="00A8625D" w:rsidP="00A8625D">
      <w:pPr>
        <w:rPr>
          <w:sz w:val="24"/>
        </w:rPr>
      </w:pPr>
      <w:r w:rsidRPr="00620C10">
        <w:rPr>
          <w:b/>
          <w:sz w:val="28"/>
        </w:rPr>
        <w:t>Universal Challenges:</w:t>
      </w:r>
    </w:p>
    <w:p w:rsidR="00A8625D" w:rsidRDefault="00A8625D" w:rsidP="00A8625D">
      <w:r>
        <w:t>1. Trust - How do people know if a tutor is qualified?</w:t>
      </w:r>
    </w:p>
    <w:p w:rsidR="00A8625D" w:rsidRDefault="00A8625D" w:rsidP="00A8625D">
      <w:r>
        <w:t>2. Quality - How do people verify teaching effectiveness?</w:t>
      </w:r>
    </w:p>
    <w:p w:rsidR="00A8625D" w:rsidRDefault="00A8625D" w:rsidP="00A8625D">
      <w:r>
        <w:t>3. Transparency - Are reviews authentic and verified?</w:t>
      </w:r>
    </w:p>
    <w:p w:rsidR="00A8625D" w:rsidRDefault="00A8625D" w:rsidP="00A8625D">
      <w:r>
        <w:t>4. Matching - Does the tutor fit the student's learning style?</w:t>
      </w:r>
    </w:p>
    <w:p w:rsidR="00A8625D" w:rsidRDefault="00A8625D" w:rsidP="00A8625D">
      <w:r>
        <w:t>5. Accountability - What happens if the tutor underperforms?</w:t>
      </w:r>
    </w:p>
    <w:p w:rsidR="00A8625D" w:rsidRDefault="00A8625D" w:rsidP="00A8625D"/>
    <w:p w:rsidR="00A8625D" w:rsidRPr="008B343F" w:rsidRDefault="00A8625D" w:rsidP="008B343F">
      <w:pPr>
        <w:pStyle w:val="Heading1"/>
        <w:rPr>
          <w:sz w:val="40"/>
          <w:szCs w:val="40"/>
        </w:rPr>
      </w:pPr>
      <w:bookmarkStart w:id="6" w:name="_Toc212879881"/>
      <w:r w:rsidRPr="008B343F">
        <w:rPr>
          <w:sz w:val="40"/>
          <w:szCs w:val="40"/>
        </w:rPr>
        <w:t>2. Market Research &amp; Validation</w:t>
      </w:r>
      <w:bookmarkEnd w:id="6"/>
    </w:p>
    <w:p w:rsidR="00A8625D" w:rsidRPr="006761DE" w:rsidRDefault="00A8625D" w:rsidP="00A8625D">
      <w:pPr>
        <w:rPr>
          <w:sz w:val="2"/>
        </w:rPr>
      </w:pPr>
    </w:p>
    <w:p w:rsidR="00A8625D" w:rsidRPr="00706B39" w:rsidRDefault="00A8625D" w:rsidP="008B343F">
      <w:pPr>
        <w:pStyle w:val="Heading2"/>
        <w:rPr>
          <w:sz w:val="32"/>
          <w:szCs w:val="32"/>
        </w:rPr>
      </w:pPr>
      <w:bookmarkStart w:id="7" w:name="_Toc212879882"/>
      <w:r w:rsidRPr="00706B39">
        <w:rPr>
          <w:sz w:val="32"/>
          <w:szCs w:val="32"/>
        </w:rPr>
        <w:t>2.1 Ethiopian Market Size</w:t>
      </w:r>
      <w:bookmarkEnd w:id="7"/>
    </w:p>
    <w:p w:rsidR="00A8625D" w:rsidRPr="006761DE" w:rsidRDefault="00A8625D" w:rsidP="00A8625D">
      <w:pPr>
        <w:rPr>
          <w:sz w:val="2"/>
        </w:rPr>
      </w:pPr>
    </w:p>
    <w:p w:rsidR="00A8625D" w:rsidRDefault="00A8625D" w:rsidP="00A8625D">
      <w:r>
        <w:t>Student Population (Ethiopia):</w:t>
      </w:r>
    </w:p>
    <w:p w:rsidR="00A8625D" w:rsidRDefault="00A8625D" w:rsidP="00A8625D">
      <w:r>
        <w:t>- Primary Education (Grades 1-8): ~18 million students</w:t>
      </w:r>
    </w:p>
    <w:p w:rsidR="00A8625D" w:rsidRDefault="00A8625D" w:rsidP="00A8625D">
      <w:r>
        <w:t>- Secondary Education (Grades 9-12): ~5 million students</w:t>
      </w:r>
    </w:p>
    <w:p w:rsidR="00A8625D" w:rsidRDefault="00A8625D" w:rsidP="00A8625D">
      <w:r>
        <w:t>- Higher Education: ~2.5 million students</w:t>
      </w:r>
    </w:p>
    <w:p w:rsidR="00A8625D" w:rsidRDefault="00A8625D" w:rsidP="00A8625D">
      <w:r>
        <w:t>- Total: ~25 million students (K-12 + University)</w:t>
      </w:r>
    </w:p>
    <w:p w:rsidR="00A8625D" w:rsidRPr="008612E9" w:rsidRDefault="00A8625D" w:rsidP="00A8625D">
      <w:pPr>
        <w:rPr>
          <w:sz w:val="2"/>
        </w:rPr>
      </w:pPr>
    </w:p>
    <w:p w:rsidR="00A8625D" w:rsidRPr="0077282B" w:rsidRDefault="00A8625D" w:rsidP="00A8625D">
      <w:pPr>
        <w:rPr>
          <w:b/>
          <w:sz w:val="28"/>
        </w:rPr>
      </w:pPr>
      <w:r w:rsidRPr="0077282B">
        <w:rPr>
          <w:b/>
          <w:sz w:val="28"/>
        </w:rPr>
        <w:t>Private Tutoring &amp; Skills Training Market:</w:t>
      </w:r>
    </w:p>
    <w:p w:rsidR="00A8625D" w:rsidRDefault="00A8625D" w:rsidP="00A8625D">
      <w:r>
        <w:t>- Estimated 20-30% of families hire private tutors/instructors for both academic and non-academic skills</w:t>
      </w:r>
    </w:p>
    <w:p w:rsidR="00A8625D" w:rsidRDefault="00A8625D" w:rsidP="00A8625D">
      <w:r>
        <w:t>- Academic programs: Math, Science, English, Social Studies, etc. (K-12 + University)</w:t>
      </w:r>
    </w:p>
    <w:p w:rsidR="00A8625D" w:rsidRDefault="00A8625D" w:rsidP="00A8625D">
      <w:r>
        <w:t>- Non-academic programs: Music (piano, guitar, vocals), Culinary Arts (cooking, baking), Cosmetology (hair, makeup, beauty), Languages (foreign language learning), Arts (painting, drawing, sculpture), Sports (football, basketball, tennis), Vocational Skills (tailoring, carpentry, plumbing), Programs for Differently-Abled Learners (sign language, braille, specialized education)</w:t>
      </w:r>
    </w:p>
    <w:p w:rsidR="00A8625D" w:rsidRDefault="00A8625D" w:rsidP="00A8625D">
      <w:r>
        <w:t>- Average tutoring rate: 50-500 ETB/hour (~$0.90-$9 USD) depending on skill level and subject</w:t>
      </w:r>
    </w:p>
    <w:p w:rsidR="00A8625D" w:rsidRDefault="00A8625D" w:rsidP="00A8625D">
      <w:r>
        <w:t>- Growing middle class with increasing spending on education AND life skills development</w:t>
      </w:r>
    </w:p>
    <w:p w:rsidR="00A8625D" w:rsidRDefault="00A8625D" w:rsidP="00A8625D">
      <w:r>
        <w:t>- Annual market size: Estimated 500M+ ETB (~$9M USD) for academic tutoring alone; Non-academic skills market adds an additional 200M+ ETB (~$3.6M USD)</w:t>
      </w:r>
    </w:p>
    <w:p w:rsidR="00A8625D" w:rsidRDefault="00A8625D" w:rsidP="00A8625D">
      <w:r>
        <w:t>- Total addressable market: 700M+ ETB (~$12.6M USD) and growing rapidly</w:t>
      </w:r>
    </w:p>
    <w:p w:rsidR="00A8625D" w:rsidRDefault="00A8625D" w:rsidP="00A8625D"/>
    <w:p w:rsidR="00D43BA3" w:rsidRDefault="00D43BA3">
      <w:r>
        <w:br w:type="page"/>
      </w:r>
    </w:p>
    <w:p w:rsidR="00A8625D" w:rsidRPr="00706B39" w:rsidRDefault="00A8625D" w:rsidP="008B343F">
      <w:pPr>
        <w:pStyle w:val="Heading2"/>
        <w:rPr>
          <w:sz w:val="32"/>
          <w:szCs w:val="32"/>
        </w:rPr>
      </w:pPr>
      <w:bookmarkStart w:id="8" w:name="_Toc212879883"/>
      <w:r w:rsidRPr="00706B39">
        <w:rPr>
          <w:sz w:val="32"/>
          <w:szCs w:val="32"/>
        </w:rPr>
        <w:lastRenderedPageBreak/>
        <w:t>2.2 African Market Potential</w:t>
      </w:r>
      <w:bookmarkEnd w:id="8"/>
    </w:p>
    <w:p w:rsidR="00A8625D" w:rsidRPr="008612E9" w:rsidRDefault="00A8625D" w:rsidP="00A8625D">
      <w:pPr>
        <w:rPr>
          <w:sz w:val="2"/>
          <w:szCs w:val="2"/>
        </w:rPr>
      </w:pPr>
    </w:p>
    <w:p w:rsidR="00A8625D" w:rsidRPr="00F26D42" w:rsidRDefault="00A8625D" w:rsidP="00A8625D">
      <w:pPr>
        <w:rPr>
          <w:b/>
          <w:sz w:val="28"/>
          <w:szCs w:val="28"/>
        </w:rPr>
      </w:pPr>
      <w:r w:rsidRPr="00F26D42">
        <w:rPr>
          <w:b/>
          <w:sz w:val="28"/>
          <w:szCs w:val="28"/>
        </w:rPr>
        <w:t>Target Countries (Phase 2):</w:t>
      </w:r>
    </w:p>
    <w:p w:rsidR="00A8625D" w:rsidRPr="00620C10" w:rsidRDefault="00A8625D" w:rsidP="00A8625D">
      <w:pPr>
        <w:rPr>
          <w:sz w:val="2"/>
          <w:szCs w:val="2"/>
        </w:rPr>
      </w:pPr>
      <w:r>
        <w:t>-  Kenya: 18M students (K-12)</w:t>
      </w:r>
    </w:p>
    <w:p w:rsidR="00A8625D" w:rsidRPr="00620C10" w:rsidRDefault="00A8625D" w:rsidP="00A8625D">
      <w:pPr>
        <w:rPr>
          <w:sz w:val="2"/>
          <w:szCs w:val="2"/>
        </w:rPr>
      </w:pPr>
      <w:r>
        <w:t>-  Nigeria: 45M students (largest in Africa)</w:t>
      </w:r>
    </w:p>
    <w:p w:rsidR="00A8625D" w:rsidRPr="00620C10" w:rsidRDefault="00A8625D" w:rsidP="00A8625D">
      <w:pPr>
        <w:rPr>
          <w:sz w:val="2"/>
          <w:szCs w:val="2"/>
        </w:rPr>
      </w:pPr>
      <w:r>
        <w:t>-  South Africa: 13M students (high tech adoption)</w:t>
      </w:r>
    </w:p>
    <w:p w:rsidR="00A8625D" w:rsidRPr="00620C10" w:rsidRDefault="00A8625D" w:rsidP="00A8625D">
      <w:pPr>
        <w:rPr>
          <w:sz w:val="2"/>
          <w:szCs w:val="2"/>
        </w:rPr>
      </w:pPr>
      <w:r>
        <w:t>-  Ghana: 8M students</w:t>
      </w:r>
    </w:p>
    <w:p w:rsidR="00A8625D" w:rsidRPr="00620C10" w:rsidRDefault="00A8625D" w:rsidP="00A8625D">
      <w:pPr>
        <w:rPr>
          <w:sz w:val="2"/>
          <w:szCs w:val="2"/>
        </w:rPr>
      </w:pPr>
      <w:r>
        <w:t>-  Rwanda: 4M students (tech-forward government)</w:t>
      </w:r>
    </w:p>
    <w:p w:rsidR="00A8625D" w:rsidRPr="00620C10" w:rsidRDefault="00A8625D" w:rsidP="00A8625D">
      <w:pPr>
        <w:rPr>
          <w:sz w:val="2"/>
          <w:szCs w:val="2"/>
        </w:rPr>
      </w:pPr>
      <w:r>
        <w:t>-  Tanzania: 14M students</w:t>
      </w:r>
    </w:p>
    <w:p w:rsidR="00A8625D" w:rsidRPr="00620C10" w:rsidRDefault="00A8625D" w:rsidP="00A8625D">
      <w:pPr>
        <w:rPr>
          <w:sz w:val="2"/>
          <w:szCs w:val="2"/>
        </w:rPr>
      </w:pPr>
      <w:r>
        <w:t>-  Uganda: 11M students</w:t>
      </w:r>
    </w:p>
    <w:p w:rsidR="00A8625D" w:rsidRPr="00620C10" w:rsidRDefault="00A8625D" w:rsidP="00A8625D">
      <w:pPr>
        <w:rPr>
          <w:sz w:val="2"/>
          <w:szCs w:val="2"/>
        </w:rPr>
      </w:pPr>
      <w:r>
        <w:t>Total African Market: 500+ million students across 54 countries</w:t>
      </w:r>
    </w:p>
    <w:p w:rsidR="00A8625D" w:rsidRPr="00706B39" w:rsidRDefault="00A8625D" w:rsidP="008B343F">
      <w:pPr>
        <w:pStyle w:val="Heading2"/>
        <w:rPr>
          <w:sz w:val="32"/>
          <w:szCs w:val="32"/>
        </w:rPr>
      </w:pPr>
      <w:bookmarkStart w:id="9" w:name="_Toc212879884"/>
      <w:r w:rsidRPr="00706B39">
        <w:rPr>
          <w:sz w:val="32"/>
          <w:szCs w:val="32"/>
        </w:rPr>
        <w:t>2.3 Global Market Opportunity</w:t>
      </w:r>
      <w:bookmarkEnd w:id="9"/>
    </w:p>
    <w:p w:rsidR="00A8625D" w:rsidRPr="00F26D42" w:rsidRDefault="00A8625D" w:rsidP="00A8625D">
      <w:pPr>
        <w:rPr>
          <w:b/>
          <w:sz w:val="28"/>
          <w:szCs w:val="28"/>
        </w:rPr>
      </w:pPr>
      <w:r w:rsidRPr="00F26D42">
        <w:rPr>
          <w:b/>
          <w:sz w:val="28"/>
          <w:szCs w:val="28"/>
        </w:rPr>
        <w:t>Global Education Market:</w:t>
      </w:r>
    </w:p>
    <w:p w:rsidR="00A8625D" w:rsidRDefault="00A8625D" w:rsidP="00A8625D">
      <w:r>
        <w:t>- 1.5+ billion students worldwide (K-12 + University)</w:t>
      </w:r>
    </w:p>
    <w:p w:rsidR="00A8625D" w:rsidRDefault="00A8625D" w:rsidP="00A8625D">
      <w:r>
        <w:t>- Private tutoring market: $200+ billion annually</w:t>
      </w:r>
    </w:p>
    <w:p w:rsidR="00A8625D" w:rsidRDefault="00A8625D" w:rsidP="00A8625D">
      <w:r>
        <w:t xml:space="preserve">- </w:t>
      </w:r>
      <w:proofErr w:type="spellStart"/>
      <w:r>
        <w:t>EdTech</w:t>
      </w:r>
      <w:proofErr w:type="spellEnd"/>
      <w:r>
        <w:t xml:space="preserve"> market: $340 billion (2025), projected $1 trillion by 2030</w:t>
      </w:r>
    </w:p>
    <w:p w:rsidR="00A8625D" w:rsidRDefault="00A8625D" w:rsidP="00A8625D">
      <w:r>
        <w:t>- Online learning growth: 200% increase post-COVID-19</w:t>
      </w:r>
    </w:p>
    <w:p w:rsidR="00A8625D" w:rsidRPr="00706B39" w:rsidRDefault="00A8625D" w:rsidP="00A8625D">
      <w:pPr>
        <w:rPr>
          <w:sz w:val="32"/>
          <w:szCs w:val="32"/>
        </w:rPr>
      </w:pPr>
    </w:p>
    <w:p w:rsidR="00A8625D" w:rsidRPr="00706B39" w:rsidRDefault="00A8625D" w:rsidP="008B343F">
      <w:pPr>
        <w:pStyle w:val="Heading2"/>
        <w:rPr>
          <w:sz w:val="32"/>
          <w:szCs w:val="32"/>
        </w:rPr>
      </w:pPr>
      <w:bookmarkStart w:id="10" w:name="_Toc212879885"/>
      <w:r w:rsidRPr="00706B39">
        <w:rPr>
          <w:sz w:val="32"/>
          <w:szCs w:val="32"/>
        </w:rPr>
        <w:t>2.4 Validation Evidence</w:t>
      </w:r>
      <w:bookmarkEnd w:id="10"/>
    </w:p>
    <w:p w:rsidR="00A8625D" w:rsidRPr="00F26D42" w:rsidRDefault="00A8625D" w:rsidP="00A8625D">
      <w:pPr>
        <w:rPr>
          <w:b/>
          <w:sz w:val="28"/>
          <w:szCs w:val="28"/>
        </w:rPr>
      </w:pPr>
      <w:r w:rsidRPr="00F26D42">
        <w:rPr>
          <w:b/>
          <w:sz w:val="28"/>
          <w:szCs w:val="28"/>
        </w:rPr>
        <w:t>Primary Research (Conducted 2024):</w:t>
      </w:r>
    </w:p>
    <w:p w:rsidR="00A8625D" w:rsidRDefault="00A8625D" w:rsidP="00A8625D">
      <w:r>
        <w:t>- 50+ parent interviews in Addis Ababa</w:t>
      </w:r>
    </w:p>
    <w:p w:rsidR="00A8625D" w:rsidRDefault="00A8625D" w:rsidP="00A8625D">
      <w:r>
        <w:t xml:space="preserve">- </w:t>
      </w:r>
      <w:r w:rsidR="00753FBE">
        <w:t>6</w:t>
      </w:r>
      <w:r>
        <w:t>0+ tutor interviews from Ethiopian universities</w:t>
      </w:r>
    </w:p>
    <w:p w:rsidR="00A8625D" w:rsidRDefault="00A8625D" w:rsidP="00A8625D">
      <w:r>
        <w:t>- 100% of parents reported difficulty finding quality tutors</w:t>
      </w:r>
    </w:p>
    <w:p w:rsidR="00A8625D" w:rsidRDefault="00A8625D" w:rsidP="00A8625D">
      <w:r>
        <w:t xml:space="preserve">- </w:t>
      </w:r>
      <w:r w:rsidR="00753FBE">
        <w:rPr>
          <w:rFonts w:ascii="Calibri" w:hAnsi="Calibri" w:cs="Calibri"/>
        </w:rPr>
        <w:t>100</w:t>
      </w:r>
      <w:r>
        <w:t>% of parents said they would use a rating-based platform</w:t>
      </w:r>
    </w:p>
    <w:p w:rsidR="00A8625D" w:rsidRDefault="00A8625D" w:rsidP="00A8625D">
      <w:r>
        <w:t xml:space="preserve">- </w:t>
      </w:r>
      <w:r w:rsidR="00753FBE">
        <w:rPr>
          <w:rFonts w:ascii="Calibri" w:hAnsi="Calibri" w:cs="Calibri"/>
        </w:rPr>
        <w:t>100</w:t>
      </w:r>
      <w:r>
        <w:t xml:space="preserve">% of tutors willing to be rated </w:t>
      </w:r>
      <w:r w:rsidR="00620C10">
        <w:t>for more bookings</w:t>
      </w:r>
    </w:p>
    <w:p w:rsidR="00A8625D" w:rsidRDefault="00A8625D" w:rsidP="00A8625D">
      <w:r>
        <w:t xml:space="preserve">Key Finding: </w:t>
      </w:r>
      <w:r w:rsidR="00753FBE">
        <w:t>Trust and transparency are the number one</w:t>
      </w:r>
      <w:r>
        <w:t xml:space="preserve"> barriers to the tutoring market.</w:t>
      </w:r>
    </w:p>
    <w:p w:rsidR="00A8625D" w:rsidRPr="008B343F" w:rsidRDefault="00A8625D" w:rsidP="008B343F">
      <w:pPr>
        <w:pStyle w:val="Heading1"/>
        <w:rPr>
          <w:sz w:val="40"/>
          <w:szCs w:val="40"/>
        </w:rPr>
      </w:pPr>
      <w:bookmarkStart w:id="11" w:name="_Toc212879886"/>
      <w:r w:rsidRPr="008B343F">
        <w:rPr>
          <w:sz w:val="40"/>
          <w:szCs w:val="40"/>
        </w:rPr>
        <w:lastRenderedPageBreak/>
        <w:t>3. Our Solution</w:t>
      </w:r>
      <w:bookmarkEnd w:id="11"/>
    </w:p>
    <w:p w:rsidR="00A8625D" w:rsidRPr="00706B39" w:rsidRDefault="00A8625D" w:rsidP="008B343F">
      <w:pPr>
        <w:pStyle w:val="Heading2"/>
        <w:rPr>
          <w:sz w:val="32"/>
          <w:szCs w:val="32"/>
        </w:rPr>
      </w:pPr>
      <w:bookmarkStart w:id="12" w:name="_Toc212879887"/>
      <w:r w:rsidRPr="00706B39">
        <w:rPr>
          <w:sz w:val="32"/>
          <w:szCs w:val="32"/>
        </w:rPr>
        <w:t>3.1 T</w:t>
      </w:r>
      <w:r w:rsidR="00276439" w:rsidRPr="00706B39">
        <w:rPr>
          <w:sz w:val="32"/>
          <w:szCs w:val="32"/>
        </w:rPr>
        <w:t>he 4-Factor Tutor Rating System</w:t>
      </w:r>
      <w:bookmarkEnd w:id="12"/>
    </w:p>
    <w:p w:rsidR="00A8625D" w:rsidRDefault="00A8625D" w:rsidP="00A8625D">
      <w:proofErr w:type="spellStart"/>
      <w:r>
        <w:t>Astegni</w:t>
      </w:r>
      <w:proofErr w:type="spellEnd"/>
      <w:r>
        <w:t xml:space="preserve"> solves the trust problem with a verified, comprehensive rating system:</w:t>
      </w:r>
    </w:p>
    <w:tbl>
      <w:tblPr>
        <w:tblStyle w:val="TableGrid"/>
        <w:tblW w:w="0" w:type="auto"/>
        <w:tblLook w:val="04A0" w:firstRow="1" w:lastRow="0" w:firstColumn="1" w:lastColumn="0" w:noHBand="0" w:noVBand="1"/>
      </w:tblPr>
      <w:tblGrid>
        <w:gridCol w:w="3192"/>
        <w:gridCol w:w="3192"/>
        <w:gridCol w:w="3192"/>
      </w:tblGrid>
      <w:tr w:rsidR="00404666" w:rsidTr="00404666">
        <w:tc>
          <w:tcPr>
            <w:tcW w:w="3192" w:type="dxa"/>
          </w:tcPr>
          <w:p w:rsidR="00404666" w:rsidRDefault="00404666" w:rsidP="00A8625D">
            <w:r>
              <w:t>Rating factor</w:t>
            </w:r>
          </w:p>
        </w:tc>
        <w:tc>
          <w:tcPr>
            <w:tcW w:w="3192" w:type="dxa"/>
          </w:tcPr>
          <w:p w:rsidR="00404666" w:rsidRDefault="00404666" w:rsidP="00A8625D">
            <w:r>
              <w:t xml:space="preserve">What it measures </w:t>
            </w:r>
          </w:p>
        </w:tc>
        <w:tc>
          <w:tcPr>
            <w:tcW w:w="3192" w:type="dxa"/>
          </w:tcPr>
          <w:p w:rsidR="00404666" w:rsidRDefault="00404666" w:rsidP="00A8625D">
            <w:r>
              <w:t>Why it matters</w:t>
            </w:r>
          </w:p>
        </w:tc>
      </w:tr>
      <w:tr w:rsidR="00404666" w:rsidTr="00404666">
        <w:tc>
          <w:tcPr>
            <w:tcW w:w="3192" w:type="dxa"/>
          </w:tcPr>
          <w:p w:rsidR="00404666" w:rsidRDefault="00404666" w:rsidP="00A8625D">
            <w:r>
              <w:t>Subject Matter Expertise</w:t>
            </w:r>
          </w:p>
        </w:tc>
        <w:tc>
          <w:tcPr>
            <w:tcW w:w="3192" w:type="dxa"/>
          </w:tcPr>
          <w:p w:rsidR="00404666" w:rsidRDefault="00404666" w:rsidP="00A8625D">
            <w:r>
              <w:t>Does the tutor/instructor truly know the subject or skill?</w:t>
            </w:r>
          </w:p>
        </w:tc>
        <w:tc>
          <w:tcPr>
            <w:tcW w:w="3192" w:type="dxa"/>
          </w:tcPr>
          <w:p w:rsidR="00404666" w:rsidRDefault="00404666" w:rsidP="00A8625D">
            <w:r>
              <w:t>Ensures qualified teaching across academic and non-academic domains (math, music, culinary arts, etc.)</w:t>
            </w:r>
          </w:p>
        </w:tc>
      </w:tr>
      <w:tr w:rsidR="00404666" w:rsidTr="00404666">
        <w:tc>
          <w:tcPr>
            <w:tcW w:w="3192" w:type="dxa"/>
          </w:tcPr>
          <w:p w:rsidR="00404666" w:rsidRDefault="00404666" w:rsidP="00A8625D">
            <w:r>
              <w:t>Communication Skills</w:t>
            </w:r>
          </w:p>
        </w:tc>
        <w:tc>
          <w:tcPr>
            <w:tcW w:w="3192" w:type="dxa"/>
          </w:tcPr>
          <w:p w:rsidR="00404666" w:rsidRDefault="00404666" w:rsidP="00404666">
            <w:r>
              <w:t>Can the tutor explain concepts clearly in the appropriate language?</w:t>
            </w:r>
          </w:p>
        </w:tc>
        <w:tc>
          <w:tcPr>
            <w:tcW w:w="3192" w:type="dxa"/>
          </w:tcPr>
          <w:p w:rsidR="00404666" w:rsidRDefault="00404666" w:rsidP="00A8625D">
            <w:r>
              <w:t>Critical for effective teaching (top parent concern, especially for English language instruction)</w:t>
            </w:r>
          </w:p>
        </w:tc>
      </w:tr>
      <w:tr w:rsidR="00404666" w:rsidTr="00404666">
        <w:tc>
          <w:tcPr>
            <w:tcW w:w="3192" w:type="dxa"/>
          </w:tcPr>
          <w:p w:rsidR="00404666" w:rsidRDefault="00404666" w:rsidP="00A8625D">
            <w:r>
              <w:t>Discipline</w:t>
            </w:r>
          </w:p>
        </w:tc>
        <w:tc>
          <w:tcPr>
            <w:tcW w:w="3192" w:type="dxa"/>
          </w:tcPr>
          <w:p w:rsidR="00404666" w:rsidRDefault="00404666" w:rsidP="00A8625D">
            <w:r>
              <w:t>Is the tutor professional and well-organized?</w:t>
            </w:r>
          </w:p>
        </w:tc>
        <w:tc>
          <w:tcPr>
            <w:tcW w:w="3192" w:type="dxa"/>
          </w:tcPr>
          <w:p w:rsidR="00404666" w:rsidRDefault="00404666" w:rsidP="00A8625D">
            <w:r>
              <w:t>Ensures reliability and professionalism</w:t>
            </w:r>
          </w:p>
        </w:tc>
      </w:tr>
      <w:tr w:rsidR="00404666" w:rsidTr="00404666">
        <w:tc>
          <w:tcPr>
            <w:tcW w:w="3192" w:type="dxa"/>
          </w:tcPr>
          <w:p w:rsidR="00404666" w:rsidRDefault="00404666" w:rsidP="00A8625D">
            <w:r>
              <w:t>Punctuality</w:t>
            </w:r>
          </w:p>
        </w:tc>
        <w:tc>
          <w:tcPr>
            <w:tcW w:w="3192" w:type="dxa"/>
          </w:tcPr>
          <w:p w:rsidR="00404666" w:rsidRDefault="00404666" w:rsidP="00A8625D">
            <w:r>
              <w:t>Does the tutor show up on time and respect schedules?</w:t>
            </w:r>
          </w:p>
        </w:tc>
        <w:tc>
          <w:tcPr>
            <w:tcW w:w="3192" w:type="dxa"/>
          </w:tcPr>
          <w:p w:rsidR="00404666" w:rsidRDefault="00404666" w:rsidP="00A8625D">
            <w:r>
              <w:t>| Respects parents' and students' time</w:t>
            </w:r>
          </w:p>
        </w:tc>
      </w:tr>
    </w:tbl>
    <w:p w:rsidR="00A8625D" w:rsidRDefault="00A8625D" w:rsidP="00A8625D"/>
    <w:p w:rsidR="00A8625D" w:rsidRDefault="00A8625D" w:rsidP="00A8625D"/>
    <w:p w:rsidR="00A8625D" w:rsidRPr="00276439" w:rsidRDefault="00A8625D" w:rsidP="00A8625D">
      <w:pPr>
        <w:rPr>
          <w:b/>
          <w:sz w:val="28"/>
        </w:rPr>
      </w:pPr>
      <w:r w:rsidRPr="00276439">
        <w:rPr>
          <w:b/>
          <w:sz w:val="28"/>
        </w:rPr>
        <w:t>Rating System Features:</w:t>
      </w:r>
    </w:p>
    <w:p w:rsidR="00A8625D" w:rsidRDefault="00A8625D" w:rsidP="00A8625D">
      <w:r>
        <w:t>- Verified ratings only - Only students who booked sessions can rate</w:t>
      </w:r>
    </w:p>
    <w:p w:rsidR="00A8625D" w:rsidRDefault="00A8625D" w:rsidP="00A8625D">
      <w:r>
        <w:t>- Public tutor profiles - Average ratings and detailed reviews visible</w:t>
      </w:r>
    </w:p>
    <w:p w:rsidR="00A8625D" w:rsidRDefault="00A8625D" w:rsidP="00A8625D">
      <w:r>
        <w:t>- Tutor responses - Tutors can respond to reviews (transparency)</w:t>
      </w:r>
    </w:p>
    <w:p w:rsidR="00A8625D" w:rsidRDefault="00A8625D" w:rsidP="00A8625D">
      <w:r>
        <w:t>- Filter by rating - Parents can search for 4+ star tutors only</w:t>
      </w:r>
    </w:p>
    <w:p w:rsidR="00A8625D" w:rsidRDefault="00A8625D" w:rsidP="00A8625D">
      <w:r>
        <w:t>- Detailed reviews - Read experiences from other parents/students</w:t>
      </w:r>
    </w:p>
    <w:p w:rsidR="00A8625D" w:rsidRDefault="00A8625D" w:rsidP="00A8625D">
      <w:r>
        <w:t>- Rating badges - Top tutors get "Verified Expert" badges</w:t>
      </w:r>
    </w:p>
    <w:p w:rsidR="00A8625D" w:rsidRDefault="00A8625D" w:rsidP="00A8625D"/>
    <w:p w:rsidR="00D43BA3" w:rsidRDefault="00D43BA3">
      <w:r>
        <w:br w:type="page"/>
      </w:r>
    </w:p>
    <w:p w:rsidR="00A8625D" w:rsidRPr="00706B39" w:rsidRDefault="00A8625D" w:rsidP="008B343F">
      <w:pPr>
        <w:pStyle w:val="Heading2"/>
        <w:rPr>
          <w:sz w:val="32"/>
          <w:szCs w:val="32"/>
        </w:rPr>
      </w:pPr>
      <w:bookmarkStart w:id="13" w:name="_Toc212879888"/>
      <w:r w:rsidRPr="00706B39">
        <w:rPr>
          <w:sz w:val="32"/>
          <w:szCs w:val="32"/>
        </w:rPr>
        <w:lastRenderedPageBreak/>
        <w:t>3.2 Platform Features (Current Phase)</w:t>
      </w:r>
      <w:bookmarkEnd w:id="13"/>
    </w:p>
    <w:p w:rsidR="00A8625D" w:rsidRDefault="00A8625D" w:rsidP="00A8625D"/>
    <w:p w:rsidR="00A8625D" w:rsidRPr="00276439" w:rsidRDefault="00A8625D" w:rsidP="00A8625D">
      <w:pPr>
        <w:rPr>
          <w:b/>
          <w:sz w:val="28"/>
        </w:rPr>
      </w:pPr>
      <w:r w:rsidRPr="00276439">
        <w:rPr>
          <w:b/>
          <w:sz w:val="28"/>
        </w:rPr>
        <w:t>1. Tutor Marketplace:</w:t>
      </w:r>
    </w:p>
    <w:p w:rsidR="00A8625D" w:rsidRDefault="00A8625D" w:rsidP="00A8625D">
      <w:r>
        <w:t>- Advanced search and filtering (language, grade, subject, price, rating, location)</w:t>
      </w:r>
    </w:p>
    <w:p w:rsidR="00A8625D" w:rsidRDefault="00A8625D" w:rsidP="00A8625D">
      <w:r>
        <w:t>- Personalized tutor matching based on student profile</w:t>
      </w:r>
    </w:p>
    <w:p w:rsidR="00A8625D" w:rsidRDefault="00A8625D" w:rsidP="00A8625D">
      <w:r>
        <w:t>- Verified tutor profiles with credentials, ratings, reviews</w:t>
      </w:r>
    </w:p>
    <w:p w:rsidR="00A8625D" w:rsidRDefault="00A8625D" w:rsidP="00A8625D">
      <w:r>
        <w:t>- Direct booking and scheduling system</w:t>
      </w:r>
    </w:p>
    <w:p w:rsidR="00A8625D" w:rsidRDefault="00A8625D" w:rsidP="00A8625D">
      <w:r>
        <w:t>- Transp</w:t>
      </w:r>
      <w:r w:rsidR="00620C10">
        <w:t>arent pricing (50-500 ETB/hour)</w:t>
      </w:r>
    </w:p>
    <w:p w:rsidR="00276439" w:rsidRPr="00276439" w:rsidRDefault="00276439" w:rsidP="00A8625D">
      <w:pPr>
        <w:rPr>
          <w:sz w:val="2"/>
          <w:szCs w:val="2"/>
        </w:rPr>
      </w:pPr>
    </w:p>
    <w:p w:rsidR="00A8625D" w:rsidRPr="00276439" w:rsidRDefault="00A8625D" w:rsidP="00A8625D">
      <w:pPr>
        <w:rPr>
          <w:b/>
          <w:sz w:val="28"/>
        </w:rPr>
      </w:pPr>
      <w:r w:rsidRPr="00276439">
        <w:rPr>
          <w:b/>
          <w:sz w:val="28"/>
        </w:rPr>
        <w:t>2. Digital Whiteboard (IP-Pending):</w:t>
      </w:r>
    </w:p>
    <w:p w:rsidR="00A8625D" w:rsidRDefault="00A8625D" w:rsidP="00A8625D">
      <w:r>
        <w:t>- Collaborative teaching platform with 7 drawing tools</w:t>
      </w:r>
    </w:p>
    <w:p w:rsidR="00A8625D" w:rsidRDefault="00A8625D" w:rsidP="00A8625D">
      <w:r>
        <w:t>- Bi-directional collaboration (students can draw when permitted)</w:t>
      </w:r>
    </w:p>
    <w:p w:rsidR="00A8625D" w:rsidRDefault="00A8625D" w:rsidP="00A8625D">
      <w:r>
        <w:t>- Multi-page canvas (unlimited pages, like a notebook)</w:t>
      </w:r>
    </w:p>
    <w:p w:rsidR="00A8625D" w:rsidRDefault="00A8625D" w:rsidP="00A8625D">
      <w:r>
        <w:t>- Real-time messaging during sessions</w:t>
      </w:r>
    </w:p>
    <w:p w:rsidR="00A8625D" w:rsidRDefault="00A8625D" w:rsidP="00A8625D">
      <w:r>
        <w:t>- Save/export functionality (PDF, images)</w:t>
      </w:r>
    </w:p>
    <w:p w:rsidR="00A8625D" w:rsidRDefault="00A8625D" w:rsidP="00A8625D">
      <w:r>
        <w:t>- Session management (sched</w:t>
      </w:r>
      <w:r w:rsidR="00620C10">
        <w:t>uled → in-progress → completed)</w:t>
      </w:r>
    </w:p>
    <w:p w:rsidR="00276439" w:rsidRPr="00276439" w:rsidRDefault="00276439" w:rsidP="00A8625D">
      <w:pPr>
        <w:rPr>
          <w:sz w:val="2"/>
          <w:szCs w:val="2"/>
        </w:rPr>
      </w:pPr>
    </w:p>
    <w:p w:rsidR="00A8625D" w:rsidRPr="00276439" w:rsidRDefault="00A8625D" w:rsidP="00A8625D">
      <w:pPr>
        <w:rPr>
          <w:b/>
          <w:sz w:val="28"/>
        </w:rPr>
      </w:pPr>
      <w:r w:rsidRPr="00276439">
        <w:rPr>
          <w:b/>
          <w:sz w:val="28"/>
        </w:rPr>
        <w:t>3. Progress Tracking:</w:t>
      </w:r>
    </w:p>
    <w:p w:rsidR="00A8625D" w:rsidRDefault="00A8625D" w:rsidP="00A8625D">
      <w:r>
        <w:t>- Student learning analytics and performance dashboards</w:t>
      </w:r>
    </w:p>
    <w:p w:rsidR="00A8625D" w:rsidRDefault="00A8625D" w:rsidP="00A8625D">
      <w:r>
        <w:t>- Assignment tracking and completion rates</w:t>
      </w:r>
    </w:p>
    <w:p w:rsidR="00A8625D" w:rsidRDefault="00A8625D" w:rsidP="00A8625D">
      <w:r>
        <w:t>- Quiz system with automatic correction</w:t>
      </w:r>
    </w:p>
    <w:p w:rsidR="00D43BA3" w:rsidRDefault="00A8625D" w:rsidP="00A8625D">
      <w:r>
        <w:t>- Parent access to children's progress</w:t>
      </w:r>
    </w:p>
    <w:p w:rsidR="00276439" w:rsidRDefault="00276439">
      <w:pPr>
        <w:rPr>
          <w:b/>
          <w:sz w:val="24"/>
        </w:rPr>
      </w:pPr>
      <w:r>
        <w:rPr>
          <w:b/>
          <w:sz w:val="24"/>
        </w:rPr>
        <w:br w:type="page"/>
      </w:r>
    </w:p>
    <w:p w:rsidR="00A8625D" w:rsidRPr="00276439" w:rsidRDefault="00A8625D" w:rsidP="00A8625D">
      <w:pPr>
        <w:rPr>
          <w:b/>
          <w:sz w:val="28"/>
        </w:rPr>
      </w:pPr>
      <w:r w:rsidRPr="00276439">
        <w:rPr>
          <w:b/>
          <w:sz w:val="28"/>
        </w:rPr>
        <w:lastRenderedPageBreak/>
        <w:t>4. Reels (Educational Content):</w:t>
      </w:r>
    </w:p>
    <w:p w:rsidR="00A8625D" w:rsidRPr="00E37AEA" w:rsidRDefault="00A8625D" w:rsidP="00A8625D">
      <w:r w:rsidRPr="00E37AEA">
        <w:t xml:space="preserve">- </w:t>
      </w:r>
      <w:proofErr w:type="spellStart"/>
      <w:r w:rsidRPr="00E37AEA">
        <w:t>TikTok</w:t>
      </w:r>
      <w:proofErr w:type="spellEnd"/>
      <w:r w:rsidRPr="00E37AEA">
        <w:t xml:space="preserve">-style short educational videos </w:t>
      </w:r>
      <w:r w:rsidR="008E5973">
        <w:t>for tutors to show their subject expertise.</w:t>
      </w:r>
    </w:p>
    <w:p w:rsidR="00A8625D" w:rsidRDefault="00A8625D" w:rsidP="00A8625D">
      <w:r>
        <w:t>- Subject-based categorization and trending content</w:t>
      </w:r>
    </w:p>
    <w:p w:rsidR="00A8625D" w:rsidRDefault="00A8625D" w:rsidP="00A8625D">
      <w:r>
        <w:t>- Algorithm-driven personalized discovery</w:t>
      </w:r>
    </w:p>
    <w:p w:rsidR="00A8625D" w:rsidRDefault="00A8625D" w:rsidP="00A8625D">
      <w:r>
        <w:t>- Low-bandwidth friendly for Ethiopian internet</w:t>
      </w:r>
    </w:p>
    <w:p w:rsidR="00A8625D" w:rsidRDefault="00A8625D" w:rsidP="00A8625D"/>
    <w:p w:rsidR="00A8625D" w:rsidRPr="00276439" w:rsidRDefault="00A8625D" w:rsidP="00A8625D">
      <w:pPr>
        <w:rPr>
          <w:b/>
          <w:sz w:val="28"/>
        </w:rPr>
      </w:pPr>
      <w:r w:rsidRPr="00276439">
        <w:rPr>
          <w:b/>
          <w:sz w:val="28"/>
        </w:rPr>
        <w:t>5. Session Management:</w:t>
      </w:r>
    </w:p>
    <w:p w:rsidR="00A8625D" w:rsidRDefault="00A8625D" w:rsidP="00A8625D">
      <w:r>
        <w:t>- Book tutoring sessions with verified tutors</w:t>
      </w:r>
    </w:p>
    <w:p w:rsidR="00A8625D" w:rsidRDefault="00A8625D" w:rsidP="00A8625D">
      <w:r>
        <w:t>- Track session history and recordings</w:t>
      </w:r>
    </w:p>
    <w:p w:rsidR="00A8625D" w:rsidRDefault="00A8625D" w:rsidP="00A8625D">
      <w:r>
        <w:t xml:space="preserve">- Real-time </w:t>
      </w:r>
      <w:proofErr w:type="spellStart"/>
      <w:r>
        <w:t>WebSocket</w:t>
      </w:r>
      <w:proofErr w:type="spellEnd"/>
      <w:r>
        <w:t xml:space="preserve"> support for live interactions</w:t>
      </w:r>
    </w:p>
    <w:p w:rsidR="00A8625D" w:rsidRDefault="00A8625D" w:rsidP="00A8625D">
      <w:r>
        <w:t>- Whiteboard data persistence (review past lessons)</w:t>
      </w:r>
    </w:p>
    <w:p w:rsidR="00A8625D" w:rsidRDefault="00A8625D" w:rsidP="00A8625D"/>
    <w:p w:rsidR="00D43BA3" w:rsidRDefault="00D43BA3">
      <w:r>
        <w:br w:type="page"/>
      </w:r>
    </w:p>
    <w:p w:rsidR="00A8625D" w:rsidRPr="00706B39" w:rsidRDefault="00A8625D" w:rsidP="008B343F">
      <w:pPr>
        <w:pStyle w:val="Heading2"/>
        <w:rPr>
          <w:sz w:val="32"/>
          <w:szCs w:val="32"/>
        </w:rPr>
      </w:pPr>
      <w:bookmarkStart w:id="14" w:name="_Toc212879889"/>
      <w:r w:rsidRPr="00706B39">
        <w:rPr>
          <w:sz w:val="32"/>
          <w:szCs w:val="32"/>
        </w:rPr>
        <w:lastRenderedPageBreak/>
        <w:t>3.3 How It Works</w:t>
      </w:r>
      <w:bookmarkEnd w:id="14"/>
    </w:p>
    <w:p w:rsidR="00A8625D" w:rsidRPr="00706B39" w:rsidRDefault="00A8625D" w:rsidP="00A8625D">
      <w:pPr>
        <w:rPr>
          <w:sz w:val="32"/>
          <w:szCs w:val="32"/>
        </w:rPr>
      </w:pPr>
    </w:p>
    <w:p w:rsidR="00A8625D" w:rsidRPr="00276439" w:rsidRDefault="00A8625D" w:rsidP="00A8625D">
      <w:pPr>
        <w:rPr>
          <w:b/>
          <w:sz w:val="28"/>
        </w:rPr>
      </w:pPr>
      <w:r w:rsidRPr="00276439">
        <w:rPr>
          <w:b/>
          <w:sz w:val="28"/>
        </w:rPr>
        <w:t>For Parents &amp; Students:</w:t>
      </w:r>
    </w:p>
    <w:p w:rsidR="00A8625D" w:rsidRDefault="00A8625D" w:rsidP="00A8625D">
      <w:r>
        <w:t>1. Search - Filter tutors by subject, grade, rating, price, location</w:t>
      </w:r>
    </w:p>
    <w:p w:rsidR="00A8625D" w:rsidRDefault="00A8625D" w:rsidP="00A8625D">
      <w:r>
        <w:t>2. Review - Read verified ratings and reviews from other parents</w:t>
      </w:r>
    </w:p>
    <w:p w:rsidR="00A8625D" w:rsidRDefault="00A8625D" w:rsidP="00A8625D">
      <w:r>
        <w:t>3. Book - Schedule sessions directly through the platform</w:t>
      </w:r>
    </w:p>
    <w:p w:rsidR="00A8625D" w:rsidRDefault="00A8625D" w:rsidP="00A8625D">
      <w:r>
        <w:t>4. Learn - Use Digital Whiteboard for interactive lessons</w:t>
      </w:r>
    </w:p>
    <w:p w:rsidR="00A8625D" w:rsidRDefault="00A8625D" w:rsidP="00A8625D">
      <w:r>
        <w:t xml:space="preserve">5. Rate - Provide feedback after each session (4-factor rating: Subject Matter Expertise, Communication, Discipline, </w:t>
      </w:r>
      <w:proofErr w:type="gramStart"/>
      <w:r>
        <w:t>Punctuality</w:t>
      </w:r>
      <w:proofErr w:type="gramEnd"/>
      <w:r>
        <w:t>)</w:t>
      </w:r>
    </w:p>
    <w:p w:rsidR="00A8625D" w:rsidRDefault="00A8625D" w:rsidP="00A8625D"/>
    <w:p w:rsidR="00A8625D" w:rsidRPr="00276439" w:rsidRDefault="00A8625D" w:rsidP="00A8625D">
      <w:pPr>
        <w:rPr>
          <w:b/>
          <w:sz w:val="28"/>
        </w:rPr>
      </w:pPr>
      <w:r w:rsidRPr="00276439">
        <w:rPr>
          <w:b/>
          <w:sz w:val="28"/>
        </w:rPr>
        <w:t>For Tutors:</w:t>
      </w:r>
    </w:p>
    <w:p w:rsidR="00A8625D" w:rsidRDefault="00A8625D" w:rsidP="00A8625D">
      <w:r>
        <w:t>1. Sign Up - Create profile with credentials and qualifications</w:t>
      </w:r>
    </w:p>
    <w:p w:rsidR="00A8625D" w:rsidRDefault="00A8625D" w:rsidP="00A8625D">
      <w:r>
        <w:t>2. Get Verified - Upload certifications, education documents</w:t>
      </w:r>
    </w:p>
    <w:p w:rsidR="00A8625D" w:rsidRDefault="00A8625D" w:rsidP="00A8625D">
      <w:r>
        <w:t>3. Receive Bookings - Students/parents book sessions directly</w:t>
      </w:r>
    </w:p>
    <w:p w:rsidR="00A8625D" w:rsidRDefault="00A8625D" w:rsidP="00A8625D">
      <w:r>
        <w:t>4. Teach - Use Digital Whiteboard for collaborative lessons</w:t>
      </w:r>
    </w:p>
    <w:p w:rsidR="00A8625D" w:rsidRDefault="00A8625D" w:rsidP="00A8625D">
      <w:r>
        <w:t>5. Build Reputation - Earn high ratings, get more bookings</w:t>
      </w:r>
    </w:p>
    <w:p w:rsidR="00A8625D" w:rsidRDefault="00A8625D" w:rsidP="00A8625D"/>
    <w:p w:rsidR="00D43BA3" w:rsidRDefault="00D43BA3">
      <w:r>
        <w:br w:type="page"/>
      </w:r>
    </w:p>
    <w:p w:rsidR="00A8625D" w:rsidRPr="008B343F" w:rsidRDefault="00A8625D" w:rsidP="008B343F">
      <w:pPr>
        <w:pStyle w:val="Heading1"/>
        <w:rPr>
          <w:sz w:val="40"/>
          <w:szCs w:val="40"/>
        </w:rPr>
      </w:pPr>
      <w:bookmarkStart w:id="15" w:name="_Toc212879890"/>
      <w:r w:rsidRPr="008B343F">
        <w:rPr>
          <w:sz w:val="40"/>
          <w:szCs w:val="40"/>
        </w:rPr>
        <w:lastRenderedPageBreak/>
        <w:t>4. IP-Pending Innovations</w:t>
      </w:r>
      <w:bookmarkEnd w:id="15"/>
    </w:p>
    <w:p w:rsidR="00A8625D" w:rsidRDefault="00A8625D" w:rsidP="00A8625D"/>
    <w:p w:rsidR="00A8625D" w:rsidRPr="00706B39" w:rsidRDefault="00A8625D" w:rsidP="008B343F">
      <w:pPr>
        <w:pStyle w:val="Heading2"/>
        <w:rPr>
          <w:sz w:val="32"/>
          <w:szCs w:val="32"/>
        </w:rPr>
      </w:pPr>
      <w:bookmarkStart w:id="16" w:name="_Toc212879891"/>
      <w:r w:rsidRPr="00706B39">
        <w:rPr>
          <w:sz w:val="32"/>
          <w:szCs w:val="32"/>
        </w:rPr>
        <w:t>4.1 Digital Whiteboard (Patent-Pending)</w:t>
      </w:r>
      <w:bookmarkEnd w:id="16"/>
    </w:p>
    <w:p w:rsidR="00A8625D" w:rsidRDefault="00A8625D" w:rsidP="00A8625D"/>
    <w:p w:rsidR="00A8625D" w:rsidRDefault="00A8625D" w:rsidP="00276439">
      <w:pPr>
        <w:pStyle w:val="ListParagraph"/>
        <w:numPr>
          <w:ilvl w:val="0"/>
          <w:numId w:val="1"/>
        </w:numPr>
        <w:ind w:left="0"/>
      </w:pPr>
      <w:r w:rsidRPr="00276439">
        <w:rPr>
          <w:b/>
          <w:sz w:val="24"/>
        </w:rPr>
        <w:t>IP-PENDING INNOVATION</w:t>
      </w:r>
      <w:r>
        <w:t>: The Revolutionary Bi-Directional Collaborative Teaching Platform</w:t>
      </w:r>
    </w:p>
    <w:p w:rsidR="00276439" w:rsidRDefault="00A8625D" w:rsidP="00A8625D">
      <w:r>
        <w:t>This is not just a whiteboard—it's a proprietary real-time collaborative teaching system that fundamentally transforms how tutors and students interact online and i</w:t>
      </w:r>
      <w:r w:rsidR="00276439">
        <w:t>n-person.</w:t>
      </w:r>
    </w:p>
    <w:p w:rsidR="00A8625D" w:rsidRDefault="00A8625D" w:rsidP="00A8625D">
      <w:pPr>
        <w:pStyle w:val="ListParagraph"/>
        <w:numPr>
          <w:ilvl w:val="0"/>
          <w:numId w:val="1"/>
        </w:numPr>
        <w:ind w:left="0"/>
      </w:pPr>
      <w:r w:rsidRPr="00276439">
        <w:rPr>
          <w:b/>
          <w:sz w:val="24"/>
        </w:rPr>
        <w:t>THE BREAKTHROUGH</w:t>
      </w:r>
      <w:r>
        <w:t>: Education-Specific Bi-Directional Collaboration</w:t>
      </w:r>
    </w:p>
    <w:p w:rsidR="00A8625D" w:rsidRDefault="00A8625D" w:rsidP="00A8625D">
      <w:r>
        <w:t>While generic whiteboards (</w:t>
      </w:r>
      <w:proofErr w:type="spellStart"/>
      <w:r>
        <w:t>Miro</w:t>
      </w:r>
      <w:proofErr w:type="spellEnd"/>
      <w:r>
        <w:t xml:space="preserve">, Zoom) have basic multi-user collaboration, </w:t>
      </w:r>
      <w:proofErr w:type="spellStart"/>
      <w:r>
        <w:t>Astegni's</w:t>
      </w:r>
      <w:proofErr w:type="spellEnd"/>
      <w:r>
        <w:t xml:space="preserve"> whiteboard is purpose-built for teaching with fe</w:t>
      </w:r>
      <w:r w:rsidR="00276439">
        <w:t>atures that generic tools lack:</w:t>
      </w:r>
    </w:p>
    <w:p w:rsidR="00276439" w:rsidRPr="00276439" w:rsidRDefault="00276439" w:rsidP="00A8625D">
      <w:pPr>
        <w:rPr>
          <w:sz w:val="2"/>
          <w:szCs w:val="2"/>
        </w:rPr>
      </w:pPr>
    </w:p>
    <w:p w:rsidR="00A8625D" w:rsidRPr="00276439" w:rsidRDefault="00A8625D" w:rsidP="00A8625D">
      <w:pPr>
        <w:rPr>
          <w:b/>
          <w:sz w:val="28"/>
        </w:rPr>
      </w:pPr>
      <w:r w:rsidRPr="00276439">
        <w:rPr>
          <w:b/>
          <w:sz w:val="28"/>
        </w:rPr>
        <w:t xml:space="preserve">What Makes Us </w:t>
      </w:r>
      <w:proofErr w:type="gramStart"/>
      <w:r w:rsidRPr="00276439">
        <w:rPr>
          <w:b/>
          <w:sz w:val="28"/>
        </w:rPr>
        <w:t>Different:</w:t>
      </w:r>
      <w:proofErr w:type="gramEnd"/>
    </w:p>
    <w:p w:rsidR="00A8625D" w:rsidRDefault="00A8625D" w:rsidP="00A8625D">
      <w:r>
        <w:t>- Ultra-low latency optimization: Designed for real-time teaching (typically &lt;200ms, significantly faster than generic tools at 500ms-2s)</w:t>
      </w:r>
    </w:p>
    <w:p w:rsidR="00A8625D" w:rsidRDefault="00A8625D" w:rsidP="00A8625D">
      <w:r>
        <w:t>- Granular permission control: Tutors can grant/revoke drawing permissions to specific students at specific moments (mimics "calling on students" in a classroom)</w:t>
      </w:r>
    </w:p>
    <w:p w:rsidR="00A8625D" w:rsidRDefault="00A8625D" w:rsidP="00A8625D">
      <w:r>
        <w:t>- Integrated live chat &amp; messaging: Built-in real-time chat system for tutor-student communication during and between sessions</w:t>
      </w:r>
    </w:p>
    <w:p w:rsidR="00A8625D" w:rsidRDefault="00A8625D" w:rsidP="00A8625D">
      <w:r>
        <w:t>- End-to-End Encryption: All teaching sessions are fully encrypted because education is sensitive and personal</w:t>
      </w:r>
    </w:p>
    <w:p w:rsidR="00A8625D" w:rsidRDefault="00A8625D" w:rsidP="00A8625D">
      <w:r>
        <w:t>- Persistent Session Storage: Students can access their sessions years later - all data is permanently stored and encrypted</w:t>
      </w:r>
    </w:p>
    <w:p w:rsidR="00A8625D" w:rsidRDefault="00A8625D" w:rsidP="00A8625D">
      <w:r>
        <w:t>- Institutional IP Protection: Schools don't share their knowledge without payment, so all content is encrypted and access-controlled</w:t>
      </w:r>
    </w:p>
    <w:p w:rsidR="00A8625D" w:rsidRDefault="00A8625D" w:rsidP="00A8625D">
      <w:r>
        <w:t>- Deep education integration: Seamlessly integrated with booking system, progress tracking, session management, and tutor-student workflows</w:t>
      </w:r>
    </w:p>
    <w:p w:rsidR="00276439" w:rsidRDefault="00276439" w:rsidP="00A8625D">
      <w:pPr>
        <w:rPr>
          <w:b/>
          <w:sz w:val="28"/>
        </w:rPr>
      </w:pPr>
    </w:p>
    <w:p w:rsidR="00276439" w:rsidRDefault="00276439" w:rsidP="00A8625D">
      <w:pPr>
        <w:rPr>
          <w:b/>
          <w:sz w:val="28"/>
        </w:rPr>
      </w:pPr>
    </w:p>
    <w:p w:rsidR="00276439" w:rsidRDefault="00276439" w:rsidP="00A8625D">
      <w:pPr>
        <w:rPr>
          <w:b/>
          <w:sz w:val="28"/>
        </w:rPr>
      </w:pPr>
    </w:p>
    <w:p w:rsidR="00A8625D" w:rsidRDefault="00276439" w:rsidP="00A8625D">
      <w:pPr>
        <w:rPr>
          <w:b/>
          <w:sz w:val="28"/>
        </w:rPr>
      </w:pPr>
      <w:r>
        <w:rPr>
          <w:b/>
          <w:sz w:val="28"/>
        </w:rPr>
        <w:lastRenderedPageBreak/>
        <w:t>Why This Is Revolutionary:</w:t>
      </w:r>
    </w:p>
    <w:tbl>
      <w:tblPr>
        <w:tblStyle w:val="TableGrid"/>
        <w:tblW w:w="0" w:type="auto"/>
        <w:tblLook w:val="04A0" w:firstRow="1" w:lastRow="0" w:firstColumn="1" w:lastColumn="0" w:noHBand="0" w:noVBand="1"/>
      </w:tblPr>
      <w:tblGrid>
        <w:gridCol w:w="3192"/>
        <w:gridCol w:w="3192"/>
        <w:gridCol w:w="3192"/>
      </w:tblGrid>
      <w:tr w:rsidR="00D06FE0" w:rsidTr="00D06FE0">
        <w:tc>
          <w:tcPr>
            <w:tcW w:w="3192" w:type="dxa"/>
          </w:tcPr>
          <w:p w:rsidR="00D06FE0" w:rsidRDefault="00D06FE0" w:rsidP="00A8625D">
            <w:pPr>
              <w:rPr>
                <w:b/>
                <w:sz w:val="28"/>
              </w:rPr>
            </w:pPr>
            <w:r>
              <w:t>Feature</w:t>
            </w:r>
          </w:p>
        </w:tc>
        <w:tc>
          <w:tcPr>
            <w:tcW w:w="3192" w:type="dxa"/>
          </w:tcPr>
          <w:p w:rsidR="00D06FE0" w:rsidRDefault="00D06FE0" w:rsidP="00A8625D">
            <w:pPr>
              <w:rPr>
                <w:b/>
                <w:sz w:val="28"/>
              </w:rPr>
            </w:pPr>
            <w:r>
              <w:t>Generic Whiteboards (</w:t>
            </w:r>
            <w:proofErr w:type="spellStart"/>
            <w:r>
              <w:t>Miro</w:t>
            </w:r>
            <w:proofErr w:type="spellEnd"/>
            <w:r>
              <w:t>, Zoom)</w:t>
            </w:r>
          </w:p>
        </w:tc>
        <w:tc>
          <w:tcPr>
            <w:tcW w:w="3192" w:type="dxa"/>
          </w:tcPr>
          <w:p w:rsidR="00D06FE0" w:rsidRDefault="00D06FE0" w:rsidP="00A8625D">
            <w:pPr>
              <w:rPr>
                <w:b/>
                <w:sz w:val="28"/>
              </w:rPr>
            </w:pPr>
            <w:proofErr w:type="spellStart"/>
            <w:r>
              <w:t>Astegni</w:t>
            </w:r>
            <w:proofErr w:type="spellEnd"/>
            <w:r>
              <w:t xml:space="preserve"> Digital Whiteboard</w:t>
            </w:r>
          </w:p>
        </w:tc>
      </w:tr>
      <w:tr w:rsidR="00D06FE0" w:rsidTr="00D06FE0">
        <w:tc>
          <w:tcPr>
            <w:tcW w:w="3192" w:type="dxa"/>
          </w:tcPr>
          <w:p w:rsidR="00D06FE0" w:rsidRDefault="00D06FE0" w:rsidP="00A8625D">
            <w:pPr>
              <w:rPr>
                <w:b/>
                <w:sz w:val="28"/>
              </w:rPr>
            </w:pPr>
            <w:r>
              <w:t>Real-time sync</w:t>
            </w:r>
          </w:p>
        </w:tc>
        <w:tc>
          <w:tcPr>
            <w:tcW w:w="3192" w:type="dxa"/>
          </w:tcPr>
          <w:p w:rsidR="00D06FE0" w:rsidRDefault="00D06FE0" w:rsidP="00A8625D">
            <w:pPr>
              <w:rPr>
                <w:b/>
                <w:sz w:val="28"/>
              </w:rPr>
            </w:pPr>
            <w:r>
              <w:t>Basic multi-user (500ms-2s latency)</w:t>
            </w:r>
          </w:p>
        </w:tc>
        <w:tc>
          <w:tcPr>
            <w:tcW w:w="3192" w:type="dxa"/>
          </w:tcPr>
          <w:p w:rsidR="00D06FE0" w:rsidRDefault="00D06FE0" w:rsidP="00A8625D">
            <w:pPr>
              <w:rPr>
                <w:b/>
                <w:sz w:val="28"/>
              </w:rPr>
            </w:pPr>
            <w:r>
              <w:t>Optimized for teaching (&lt;200ms typical)</w:t>
            </w:r>
          </w:p>
        </w:tc>
      </w:tr>
      <w:tr w:rsidR="00D06FE0" w:rsidTr="00D06FE0">
        <w:tc>
          <w:tcPr>
            <w:tcW w:w="3192" w:type="dxa"/>
          </w:tcPr>
          <w:p w:rsidR="00D06FE0" w:rsidRDefault="00D06FE0" w:rsidP="00A8625D">
            <w:pPr>
              <w:rPr>
                <w:b/>
                <w:sz w:val="28"/>
              </w:rPr>
            </w:pPr>
            <w:r>
              <w:t>Permission control</w:t>
            </w:r>
          </w:p>
        </w:tc>
        <w:tc>
          <w:tcPr>
            <w:tcW w:w="3192" w:type="dxa"/>
          </w:tcPr>
          <w:p w:rsidR="00D06FE0" w:rsidRDefault="00D06FE0" w:rsidP="00A8625D">
            <w:pPr>
              <w:rPr>
                <w:b/>
                <w:sz w:val="28"/>
              </w:rPr>
            </w:pPr>
            <w:r>
              <w:t>All-or-nothing (everyone or no one)</w:t>
            </w:r>
          </w:p>
        </w:tc>
        <w:tc>
          <w:tcPr>
            <w:tcW w:w="3192" w:type="dxa"/>
          </w:tcPr>
          <w:p w:rsidR="00D06FE0" w:rsidRDefault="00D06FE0" w:rsidP="00A8625D">
            <w:pPr>
              <w:rPr>
                <w:b/>
                <w:sz w:val="28"/>
              </w:rPr>
            </w:pPr>
            <w:r>
              <w:t>Granular (grant/revoke per student, per moment)</w:t>
            </w:r>
          </w:p>
        </w:tc>
      </w:tr>
      <w:tr w:rsidR="00D06FE0" w:rsidTr="00D06FE0">
        <w:tc>
          <w:tcPr>
            <w:tcW w:w="3192" w:type="dxa"/>
          </w:tcPr>
          <w:p w:rsidR="00D06FE0" w:rsidRDefault="00D06FE0" w:rsidP="00A8625D"/>
          <w:p w:rsidR="00D06FE0" w:rsidRDefault="00D06FE0" w:rsidP="00A8625D">
            <w:pPr>
              <w:rPr>
                <w:b/>
                <w:sz w:val="28"/>
              </w:rPr>
            </w:pPr>
            <w:r>
              <w:t>Live chat integration</w:t>
            </w:r>
          </w:p>
        </w:tc>
        <w:tc>
          <w:tcPr>
            <w:tcW w:w="3192" w:type="dxa"/>
          </w:tcPr>
          <w:p w:rsidR="00D06FE0" w:rsidRDefault="00D06FE0" w:rsidP="00A8625D"/>
          <w:p w:rsidR="00D06FE0" w:rsidRDefault="00D06FE0" w:rsidP="00A8625D">
            <w:pPr>
              <w:rPr>
                <w:b/>
                <w:sz w:val="28"/>
              </w:rPr>
            </w:pPr>
            <w:r>
              <w:t>Separate app required</w:t>
            </w:r>
          </w:p>
        </w:tc>
        <w:tc>
          <w:tcPr>
            <w:tcW w:w="3192" w:type="dxa"/>
          </w:tcPr>
          <w:p w:rsidR="00D06FE0" w:rsidRDefault="00D06FE0" w:rsidP="00A8625D">
            <w:pPr>
              <w:rPr>
                <w:b/>
                <w:sz w:val="28"/>
              </w:rPr>
            </w:pPr>
            <w:r>
              <w:t>Built-in real-time chat &amp; messaging</w:t>
            </w:r>
          </w:p>
        </w:tc>
      </w:tr>
      <w:tr w:rsidR="00D06FE0" w:rsidTr="00D06FE0">
        <w:tc>
          <w:tcPr>
            <w:tcW w:w="3192" w:type="dxa"/>
          </w:tcPr>
          <w:p w:rsidR="00D06FE0" w:rsidRDefault="00D06FE0" w:rsidP="00A8625D"/>
          <w:p w:rsidR="00D06FE0" w:rsidRDefault="00D06FE0" w:rsidP="00A8625D">
            <w:pPr>
              <w:rPr>
                <w:b/>
                <w:sz w:val="28"/>
              </w:rPr>
            </w:pPr>
            <w:r>
              <w:t>Education workflows</w:t>
            </w:r>
          </w:p>
        </w:tc>
        <w:tc>
          <w:tcPr>
            <w:tcW w:w="3192" w:type="dxa"/>
          </w:tcPr>
          <w:p w:rsidR="00D06FE0" w:rsidRDefault="00D06FE0" w:rsidP="00A8625D"/>
          <w:p w:rsidR="00D06FE0" w:rsidRDefault="00D06FE0" w:rsidP="00A8625D">
            <w:pPr>
              <w:rPr>
                <w:b/>
                <w:sz w:val="28"/>
              </w:rPr>
            </w:pPr>
            <w:r>
              <w:t>Generic collaboration too</w:t>
            </w:r>
          </w:p>
        </w:tc>
        <w:tc>
          <w:tcPr>
            <w:tcW w:w="3192" w:type="dxa"/>
          </w:tcPr>
          <w:p w:rsidR="00D06FE0" w:rsidRDefault="00D06FE0" w:rsidP="00A8625D">
            <w:pPr>
              <w:rPr>
                <w:b/>
                <w:sz w:val="28"/>
              </w:rPr>
            </w:pPr>
            <w:r>
              <w:t>Purpose-built (booking, sessions, progress tracking)</w:t>
            </w:r>
          </w:p>
        </w:tc>
      </w:tr>
      <w:tr w:rsidR="00D06FE0" w:rsidTr="00D06FE0">
        <w:tc>
          <w:tcPr>
            <w:tcW w:w="3192" w:type="dxa"/>
          </w:tcPr>
          <w:p w:rsidR="00D06FE0" w:rsidRDefault="00D06FE0" w:rsidP="00A8625D">
            <w:pPr>
              <w:rPr>
                <w:b/>
                <w:sz w:val="28"/>
              </w:rPr>
            </w:pPr>
            <w:r>
              <w:t>Session encryption</w:t>
            </w:r>
          </w:p>
        </w:tc>
        <w:tc>
          <w:tcPr>
            <w:tcW w:w="3192" w:type="dxa"/>
          </w:tcPr>
          <w:p w:rsidR="00D06FE0" w:rsidRDefault="00D06FE0" w:rsidP="00A8625D">
            <w:pPr>
              <w:rPr>
                <w:b/>
                <w:sz w:val="28"/>
              </w:rPr>
            </w:pPr>
            <w:r>
              <w:t>Basic SSL/TLS only</w:t>
            </w:r>
          </w:p>
        </w:tc>
        <w:tc>
          <w:tcPr>
            <w:tcW w:w="3192" w:type="dxa"/>
          </w:tcPr>
          <w:p w:rsidR="00D06FE0" w:rsidRDefault="00D06FE0" w:rsidP="00A8625D">
            <w:pPr>
              <w:rPr>
                <w:b/>
                <w:sz w:val="28"/>
              </w:rPr>
            </w:pPr>
            <w:r>
              <w:t>End-to-end encrypted sessions</w:t>
            </w:r>
          </w:p>
        </w:tc>
      </w:tr>
      <w:tr w:rsidR="00D06FE0" w:rsidTr="00D06FE0">
        <w:tc>
          <w:tcPr>
            <w:tcW w:w="3192" w:type="dxa"/>
          </w:tcPr>
          <w:p w:rsidR="00D06FE0" w:rsidRDefault="00D06FE0" w:rsidP="00A8625D"/>
          <w:p w:rsidR="00D06FE0" w:rsidRDefault="00D06FE0" w:rsidP="00A8625D">
            <w:pPr>
              <w:rPr>
                <w:b/>
                <w:sz w:val="28"/>
              </w:rPr>
            </w:pPr>
            <w:r>
              <w:t>Long-term persistence</w:t>
            </w:r>
          </w:p>
        </w:tc>
        <w:tc>
          <w:tcPr>
            <w:tcW w:w="3192" w:type="dxa"/>
          </w:tcPr>
          <w:p w:rsidR="00D06FE0" w:rsidRDefault="00D06FE0" w:rsidP="00A8625D"/>
          <w:p w:rsidR="00D06FE0" w:rsidRDefault="00D06FE0" w:rsidP="00A8625D">
            <w:pPr>
              <w:rPr>
                <w:b/>
                <w:sz w:val="28"/>
              </w:rPr>
            </w:pPr>
            <w:r>
              <w:t>Manual export required</w:t>
            </w:r>
          </w:p>
        </w:tc>
        <w:tc>
          <w:tcPr>
            <w:tcW w:w="3192" w:type="dxa"/>
          </w:tcPr>
          <w:p w:rsidR="00D06FE0" w:rsidRDefault="00D06FE0" w:rsidP="00A8625D">
            <w:pPr>
              <w:rPr>
                <w:b/>
                <w:sz w:val="28"/>
              </w:rPr>
            </w:pPr>
            <w:r>
              <w:t>Automatic permanent storage (access years later)</w:t>
            </w:r>
          </w:p>
        </w:tc>
      </w:tr>
      <w:tr w:rsidR="00D06FE0" w:rsidTr="00D06FE0">
        <w:tc>
          <w:tcPr>
            <w:tcW w:w="3192" w:type="dxa"/>
          </w:tcPr>
          <w:p w:rsidR="00D06FE0" w:rsidRDefault="00D06FE0" w:rsidP="00A8625D"/>
          <w:p w:rsidR="00D06FE0" w:rsidRDefault="00D06FE0" w:rsidP="00A8625D">
            <w:pPr>
              <w:rPr>
                <w:b/>
                <w:sz w:val="28"/>
              </w:rPr>
            </w:pPr>
            <w:r>
              <w:t>Institutional protection</w:t>
            </w:r>
          </w:p>
        </w:tc>
        <w:tc>
          <w:tcPr>
            <w:tcW w:w="3192" w:type="dxa"/>
          </w:tcPr>
          <w:p w:rsidR="00D06FE0" w:rsidRDefault="00D06FE0" w:rsidP="00A8625D"/>
          <w:p w:rsidR="00D06FE0" w:rsidRDefault="00D06FE0" w:rsidP="00A8625D">
            <w:pPr>
              <w:rPr>
                <w:b/>
                <w:sz w:val="28"/>
              </w:rPr>
            </w:pPr>
            <w:r>
              <w:t>No school-specific encryption</w:t>
            </w:r>
          </w:p>
        </w:tc>
        <w:tc>
          <w:tcPr>
            <w:tcW w:w="3192" w:type="dxa"/>
          </w:tcPr>
          <w:p w:rsidR="00D06FE0" w:rsidRDefault="00D06FE0" w:rsidP="00A8625D">
            <w:pPr>
              <w:rPr>
                <w:b/>
                <w:sz w:val="28"/>
              </w:rPr>
            </w:pPr>
            <w:r>
              <w:t>Encrypted institutional knowledge isolation</w:t>
            </w:r>
          </w:p>
        </w:tc>
      </w:tr>
    </w:tbl>
    <w:p w:rsidR="00276439" w:rsidRPr="00276439" w:rsidRDefault="00D06FE0" w:rsidP="00D06FE0">
      <w:pPr>
        <w:tabs>
          <w:tab w:val="left" w:pos="1547"/>
        </w:tabs>
        <w:rPr>
          <w:b/>
          <w:sz w:val="28"/>
        </w:rPr>
      </w:pPr>
      <w:r>
        <w:rPr>
          <w:b/>
          <w:sz w:val="28"/>
        </w:rPr>
        <w:tab/>
      </w:r>
    </w:p>
    <w:p w:rsidR="00A8625D" w:rsidRDefault="00A8625D" w:rsidP="00A8625D"/>
    <w:p w:rsidR="00274524" w:rsidRDefault="00274524">
      <w:r>
        <w:br w:type="page"/>
      </w:r>
    </w:p>
    <w:p w:rsidR="00A8625D" w:rsidRPr="00792AC1" w:rsidRDefault="00A8625D" w:rsidP="00A8625D">
      <w:pPr>
        <w:rPr>
          <w:b/>
          <w:sz w:val="32"/>
        </w:rPr>
      </w:pPr>
      <w:r w:rsidRPr="00792AC1">
        <w:rPr>
          <w:b/>
          <w:sz w:val="32"/>
        </w:rPr>
        <w:lastRenderedPageBreak/>
        <w:t>The Core IP: Education-Specific Collaborative Teaching Engine</w:t>
      </w:r>
    </w:p>
    <w:p w:rsidR="00792AC1" w:rsidRPr="00792AC1" w:rsidRDefault="00792AC1" w:rsidP="00A8625D">
      <w:pPr>
        <w:rPr>
          <w:sz w:val="4"/>
        </w:rPr>
      </w:pPr>
    </w:p>
    <w:p w:rsidR="00A8625D" w:rsidRPr="00276439" w:rsidRDefault="00A8625D" w:rsidP="00A8625D">
      <w:pPr>
        <w:rPr>
          <w:b/>
          <w:sz w:val="28"/>
        </w:rPr>
      </w:pPr>
      <w:r w:rsidRPr="00276439">
        <w:rPr>
          <w:b/>
          <w:sz w:val="28"/>
        </w:rPr>
        <w:t>1. Optimized Real-Time Synchronization:</w:t>
      </w:r>
    </w:p>
    <w:p w:rsidR="00A8625D" w:rsidRDefault="00A8625D" w:rsidP="00A8625D">
      <w:r>
        <w:t xml:space="preserve">   - Tutor draws a circle → Student sees it </w:t>
      </w:r>
      <w:r w:rsidR="000E2C7F">
        <w:t>on their screen</w:t>
      </w:r>
      <w:r>
        <w:t xml:space="preserve"> with minimal latency (typically &lt;200ms, optimized for teaching)</w:t>
      </w:r>
    </w:p>
    <w:p w:rsidR="00A8625D" w:rsidRDefault="00A8625D" w:rsidP="00A8625D">
      <w:r>
        <w:t xml:space="preserve">   - Student (when permitted) writes an </w:t>
      </w:r>
      <w:r w:rsidR="00306438">
        <w:t>a board</w:t>
      </w:r>
      <w:r>
        <w:t xml:space="preserve"> → Tutor sees it in real-time</w:t>
      </w:r>
      <w:r w:rsidR="00306438">
        <w:t xml:space="preserve"> in his screen</w:t>
      </w:r>
    </w:p>
    <w:p w:rsidR="00A8625D" w:rsidRDefault="00A8625D" w:rsidP="00A8625D">
      <w:r>
        <w:t xml:space="preserve">   - Both can collaborate on the same canvas simultaneously (mimics physical classroom interaction)</w:t>
      </w:r>
    </w:p>
    <w:p w:rsidR="00A8625D" w:rsidRDefault="00A8625D" w:rsidP="00A8625D">
      <w:r>
        <w:t xml:space="preserve">   - </w:t>
      </w:r>
      <w:proofErr w:type="spellStart"/>
      <w:r>
        <w:t>WebSocket</w:t>
      </w:r>
      <w:proofErr w:type="spellEnd"/>
      <w:r>
        <w:t>-based architecture (Phase 2) for instant stroke broadcasting</w:t>
      </w:r>
    </w:p>
    <w:p w:rsidR="00274524" w:rsidRPr="00792AC1" w:rsidRDefault="00274524">
      <w:pPr>
        <w:rPr>
          <w:sz w:val="4"/>
        </w:rPr>
      </w:pPr>
    </w:p>
    <w:p w:rsidR="00A8625D" w:rsidRPr="00276439" w:rsidRDefault="00A8625D" w:rsidP="00A8625D">
      <w:pPr>
        <w:rPr>
          <w:b/>
          <w:sz w:val="28"/>
        </w:rPr>
      </w:pPr>
      <w:r w:rsidRPr="00276439">
        <w:rPr>
          <w:b/>
          <w:sz w:val="28"/>
        </w:rPr>
        <w:t>2. Granular Permission Control System (IP-Pending):</w:t>
      </w:r>
    </w:p>
    <w:p w:rsidR="00A8625D" w:rsidRDefault="00A8625D" w:rsidP="00A8625D">
      <w:r>
        <w:t xml:space="preserve">   - Unlike </w:t>
      </w:r>
      <w:proofErr w:type="spellStart"/>
      <w:r>
        <w:t>Miro</w:t>
      </w:r>
      <w:proofErr w:type="spellEnd"/>
      <w:r>
        <w:t>/Zoom (all-or-nothing): Tutors control who can draw, write, and erase at specific moments</w:t>
      </w:r>
    </w:p>
    <w:p w:rsidR="00A8625D" w:rsidRDefault="00A8625D" w:rsidP="00A8625D">
      <w:r>
        <w:t xml:space="preserve">   - Prevents student disruption (structured teaching workflow)</w:t>
      </w:r>
    </w:p>
    <w:p w:rsidR="00A8625D" w:rsidRDefault="00A8625D" w:rsidP="00A8625D">
      <w:r>
        <w:t xml:space="preserve">   - Enables "call on student" workflows (tutor grants permission to Sarah, then revokes and grants to John)</w:t>
      </w:r>
    </w:p>
    <w:p w:rsidR="00A8625D" w:rsidRDefault="00A8625D" w:rsidP="00A8625D">
      <w:r>
        <w:t xml:space="preserve">   - This is the core IP differentiator - education-specific permission model</w:t>
      </w:r>
    </w:p>
    <w:p w:rsidR="00A8625D" w:rsidRPr="00792AC1" w:rsidRDefault="00A8625D" w:rsidP="00A8625D">
      <w:pPr>
        <w:rPr>
          <w:sz w:val="4"/>
        </w:rPr>
      </w:pPr>
    </w:p>
    <w:p w:rsidR="00A8625D" w:rsidRPr="00276439" w:rsidRDefault="00A8625D" w:rsidP="00A8625D">
      <w:pPr>
        <w:rPr>
          <w:b/>
          <w:sz w:val="28"/>
        </w:rPr>
      </w:pPr>
      <w:r w:rsidRPr="00276439">
        <w:rPr>
          <w:b/>
          <w:sz w:val="28"/>
        </w:rPr>
        <w:t>3. Integrated Live Chat &amp; Messaging:</w:t>
      </w:r>
    </w:p>
    <w:p w:rsidR="00A8625D" w:rsidRDefault="00A8625D" w:rsidP="00A8625D">
      <w:r>
        <w:t xml:space="preserve">   - Built-in real-time chat during whiteboard sessions (tutor ↔ student communication)</w:t>
      </w:r>
    </w:p>
    <w:p w:rsidR="00A8625D" w:rsidRDefault="00A8625D" w:rsidP="00A8625D">
      <w:r>
        <w:t xml:space="preserve">   - Instant messaging between sessions (students ask questions, tutors respond)</w:t>
      </w:r>
    </w:p>
    <w:p w:rsidR="00A8625D" w:rsidRDefault="00A8625D" w:rsidP="00A8625D">
      <w:r>
        <w:t xml:space="preserve">   - All messages encrypted and stored (persistent chat history)</w:t>
      </w:r>
    </w:p>
    <w:p w:rsidR="00A8625D" w:rsidRDefault="00A8625D" w:rsidP="00A8625D">
      <w:r>
        <w:t xml:space="preserve">   - Notification system for new messages</w:t>
      </w:r>
    </w:p>
    <w:p w:rsidR="00A8625D" w:rsidRPr="00792AC1" w:rsidRDefault="00A8625D" w:rsidP="00A8625D">
      <w:pPr>
        <w:rPr>
          <w:sz w:val="4"/>
        </w:rPr>
      </w:pPr>
    </w:p>
    <w:p w:rsidR="00A8625D" w:rsidRPr="00276439" w:rsidRDefault="00A8625D" w:rsidP="00A8625D">
      <w:pPr>
        <w:rPr>
          <w:b/>
          <w:sz w:val="28"/>
        </w:rPr>
      </w:pPr>
      <w:r w:rsidRPr="00276439">
        <w:rPr>
          <w:b/>
          <w:sz w:val="28"/>
        </w:rPr>
        <w:t>4. Encrypted Persistent Sessions:</w:t>
      </w:r>
    </w:p>
    <w:p w:rsidR="00A8625D" w:rsidRDefault="00A8625D" w:rsidP="00A8625D">
      <w:r>
        <w:t xml:space="preserve">   - Every stroke, text, image, and chat message is end-to-end encrypted and stored</w:t>
      </w:r>
    </w:p>
    <w:p w:rsidR="00A8625D" w:rsidRDefault="00A8625D" w:rsidP="00A8625D">
      <w:r>
        <w:t xml:space="preserve">   - Students can review lessons months or years later (long-term learning)</w:t>
      </w:r>
    </w:p>
    <w:p w:rsidR="00A8625D" w:rsidRDefault="00A8625D" w:rsidP="00A8625D">
      <w:r>
        <w:t xml:space="preserve">   - Schools protect their intellectual property (courses, materials, teaching methods)</w:t>
      </w:r>
    </w:p>
    <w:p w:rsidR="00A8625D" w:rsidRDefault="00A8625D" w:rsidP="00A8625D">
      <w:r>
        <w:t xml:space="preserve">   - GDPR and FERPA compliant</w:t>
      </w:r>
    </w:p>
    <w:p w:rsidR="00276439" w:rsidRDefault="00276439" w:rsidP="00A8625D">
      <w:pPr>
        <w:rPr>
          <w:b/>
        </w:rPr>
      </w:pPr>
    </w:p>
    <w:p w:rsidR="00A8625D" w:rsidRPr="00276439" w:rsidRDefault="00A8625D" w:rsidP="00A8625D">
      <w:pPr>
        <w:rPr>
          <w:b/>
          <w:sz w:val="28"/>
        </w:rPr>
      </w:pPr>
      <w:r w:rsidRPr="00276439">
        <w:rPr>
          <w:b/>
          <w:sz w:val="28"/>
        </w:rPr>
        <w:t>Key IP Components:</w:t>
      </w:r>
    </w:p>
    <w:p w:rsidR="00A8625D" w:rsidRDefault="00A8625D" w:rsidP="00A8625D">
      <w:r>
        <w:t xml:space="preserve">- Granular permission system - Tutors grant/revoke student drawing permissions per-student, per-moment (not all-or-nothing like </w:t>
      </w:r>
      <w:proofErr w:type="spellStart"/>
      <w:r>
        <w:t>Miro</w:t>
      </w:r>
      <w:proofErr w:type="spellEnd"/>
      <w:r>
        <w:t>/Zoom)</w:t>
      </w:r>
    </w:p>
    <w:p w:rsidR="00A8625D" w:rsidRDefault="00A8625D" w:rsidP="00A8625D">
      <w:r>
        <w:t xml:space="preserve">- Optimized real-time sync engine - </w:t>
      </w:r>
      <w:proofErr w:type="spellStart"/>
      <w:r>
        <w:t>WebSocket</w:t>
      </w:r>
      <w:proofErr w:type="spellEnd"/>
      <w:r>
        <w:t>-based architecture for minimal latency (typically &lt;200ms)</w:t>
      </w:r>
    </w:p>
    <w:p w:rsidR="00A8625D" w:rsidRDefault="00A8625D" w:rsidP="00A8625D">
      <w:r>
        <w:t>- Integrated live chat &amp; messaging - Built-in real-time chat during and between sessions (not separate app)</w:t>
      </w:r>
    </w:p>
    <w:p w:rsidR="00A8625D" w:rsidRDefault="00A8625D" w:rsidP="00A8625D">
      <w:r>
        <w:t>- Multi-page canvas architecture - Unlimited pages with seamless navigation (like a physical notebook)</w:t>
      </w:r>
    </w:p>
    <w:p w:rsidR="00A8625D" w:rsidRDefault="00A8625D" w:rsidP="00A8625D">
      <w:r>
        <w:t>- Encrypted session persistence - All strokes, texts, and messages encrypted and stored permanently for review</w:t>
      </w:r>
    </w:p>
    <w:p w:rsidR="00A8625D" w:rsidRDefault="00A8625D" w:rsidP="00A8625D">
      <w:r>
        <w:t xml:space="preserve">- 7 specialized drawing tools - Pen, eraser, text, line, rectangle, circle, </w:t>
      </w:r>
      <w:proofErr w:type="gramStart"/>
      <w:r>
        <w:t>arrow</w:t>
      </w:r>
      <w:proofErr w:type="gramEnd"/>
    </w:p>
    <w:p w:rsidR="00A8625D" w:rsidRDefault="00A8625D" w:rsidP="00A8625D">
      <w:r>
        <w:t>- Export/import system - Save as PDF, import images/documents</w:t>
      </w:r>
    </w:p>
    <w:p w:rsidR="00A8625D" w:rsidRPr="00276439" w:rsidRDefault="00A8625D" w:rsidP="00A8625D">
      <w:pPr>
        <w:rPr>
          <w:sz w:val="2"/>
        </w:rPr>
      </w:pPr>
    </w:p>
    <w:p w:rsidR="00A8625D" w:rsidRPr="00276439" w:rsidRDefault="00A8625D" w:rsidP="00A8625D">
      <w:pPr>
        <w:rPr>
          <w:b/>
          <w:sz w:val="28"/>
        </w:rPr>
      </w:pPr>
      <w:r w:rsidRPr="00276439">
        <w:rPr>
          <w:b/>
          <w:sz w:val="28"/>
        </w:rPr>
        <w:t>Phase 1 (Complete):</w:t>
      </w:r>
    </w:p>
    <w:p w:rsidR="00A8625D" w:rsidRDefault="00A8625D" w:rsidP="00882DA2">
      <w:pPr>
        <w:tabs>
          <w:tab w:val="left" w:pos="5660"/>
        </w:tabs>
      </w:pPr>
      <w:r>
        <w:t>- Full-featured whiteboard with save/load functionality</w:t>
      </w:r>
      <w:r w:rsidR="00882DA2">
        <w:tab/>
      </w:r>
    </w:p>
    <w:p w:rsidR="00A8625D" w:rsidRDefault="00A8625D" w:rsidP="00882DA2">
      <w:r>
        <w:t>- Multi-page canvas support</w:t>
      </w:r>
    </w:p>
    <w:p w:rsidR="00A8625D" w:rsidRDefault="00A8625D" w:rsidP="00A8625D">
      <w:r>
        <w:t>- Real-time messaging</w:t>
      </w:r>
    </w:p>
    <w:p w:rsidR="00A8625D" w:rsidRDefault="00A8625D" w:rsidP="00A8625D">
      <w:r>
        <w:t>- File upload/import and export capabilities</w:t>
      </w:r>
    </w:p>
    <w:p w:rsidR="00A8625D" w:rsidRPr="00276439" w:rsidRDefault="00A8625D" w:rsidP="00A8625D">
      <w:pPr>
        <w:rPr>
          <w:sz w:val="2"/>
        </w:rPr>
      </w:pPr>
    </w:p>
    <w:p w:rsidR="00276439" w:rsidRDefault="00276439">
      <w:pPr>
        <w:rPr>
          <w:b/>
          <w:sz w:val="28"/>
        </w:rPr>
      </w:pPr>
      <w:r>
        <w:rPr>
          <w:b/>
          <w:sz w:val="28"/>
        </w:rPr>
        <w:br w:type="page"/>
      </w:r>
    </w:p>
    <w:p w:rsidR="00A8625D" w:rsidRPr="00276439" w:rsidRDefault="00A8625D" w:rsidP="00A8625D">
      <w:pPr>
        <w:rPr>
          <w:b/>
          <w:sz w:val="28"/>
        </w:rPr>
      </w:pPr>
      <w:r w:rsidRPr="00276439">
        <w:rPr>
          <w:b/>
          <w:sz w:val="28"/>
        </w:rPr>
        <w:lastRenderedPageBreak/>
        <w:t>Phase 2 (Planned - Advanced Features):</w:t>
      </w:r>
    </w:p>
    <w:p w:rsidR="00D7552C" w:rsidRDefault="00A8625D" w:rsidP="00D7552C">
      <w:pPr>
        <w:tabs>
          <w:tab w:val="left" w:pos="5660"/>
        </w:tabs>
      </w:pPr>
      <w:r>
        <w:t xml:space="preserve">- Real-time </w:t>
      </w:r>
      <w:proofErr w:type="spellStart"/>
      <w:r>
        <w:t>WebSocket</w:t>
      </w:r>
      <w:proofErr w:type="spellEnd"/>
      <w:r>
        <w:t xml:space="preserve"> sync (instant stroke sharing across participants)</w:t>
      </w:r>
      <w:r w:rsidR="00D7552C" w:rsidRPr="00D7552C">
        <w:t xml:space="preserve"> </w:t>
      </w:r>
    </w:p>
    <w:p w:rsidR="00A8625D" w:rsidRDefault="00D7552C" w:rsidP="00A8625D">
      <w:r>
        <w:t>- Permission control system (</w:t>
      </w:r>
      <w:proofErr w:type="spellStart"/>
      <w:r>
        <w:t>can_draw</w:t>
      </w:r>
      <w:proofErr w:type="spellEnd"/>
      <w:r>
        <w:t xml:space="preserve">, </w:t>
      </w:r>
      <w:proofErr w:type="spellStart"/>
      <w:r>
        <w:t>can_write</w:t>
      </w:r>
      <w:proofErr w:type="spellEnd"/>
      <w:r>
        <w:t xml:space="preserve">, </w:t>
      </w:r>
      <w:proofErr w:type="spellStart"/>
      <w:r>
        <w:t>can_erase</w:t>
      </w:r>
      <w:proofErr w:type="spellEnd"/>
      <w:r>
        <w:t>)</w:t>
      </w:r>
    </w:p>
    <w:p w:rsidR="00A8625D" w:rsidRDefault="00A8625D" w:rsidP="00A8625D">
      <w:r>
        <w:t xml:space="preserve">- </w:t>
      </w:r>
      <w:proofErr w:type="spellStart"/>
      <w:r>
        <w:t>WebRTC</w:t>
      </w:r>
      <w:proofErr w:type="spellEnd"/>
      <w:r>
        <w:t xml:space="preserve"> video integration (live video calls)</w:t>
      </w:r>
    </w:p>
    <w:p w:rsidR="00A8625D" w:rsidRDefault="00A8625D" w:rsidP="00A8625D">
      <w:r>
        <w:t>- Session recording and playback (review past lessons)</w:t>
      </w:r>
    </w:p>
    <w:p w:rsidR="00A8625D" w:rsidRDefault="00A8625D" w:rsidP="00A8625D">
      <w:r>
        <w:t>- Handwriting recognition (convert handwriting to text)</w:t>
      </w:r>
    </w:p>
    <w:p w:rsidR="00A8625D" w:rsidRDefault="00A8625D" w:rsidP="00A8625D">
      <w:r>
        <w:t>- Deck creation (reusable teaching decks/presentations)</w:t>
      </w:r>
    </w:p>
    <w:p w:rsidR="00A8625D" w:rsidRDefault="00A8625D" w:rsidP="00A8625D">
      <w:r>
        <w:t xml:space="preserve">- </w:t>
      </w:r>
      <w:proofErr w:type="spellStart"/>
      <w:r>
        <w:t>LaTeX</w:t>
      </w:r>
      <w:proofErr w:type="spellEnd"/>
      <w:r>
        <w:t xml:space="preserve"> math equation support</w:t>
      </w:r>
    </w:p>
    <w:p w:rsidR="00A8625D" w:rsidRDefault="00A8625D" w:rsidP="00A8625D">
      <w:r>
        <w:t>- Collaborative simultaneous editing</w:t>
      </w:r>
    </w:p>
    <w:p w:rsidR="00A8625D" w:rsidRDefault="00A8625D" w:rsidP="00A8625D">
      <w:r>
        <w:t>- Mobile touch optimization</w:t>
      </w:r>
    </w:p>
    <w:p w:rsidR="00A8625D" w:rsidRPr="00792AC1" w:rsidRDefault="00A8625D" w:rsidP="00A8625D">
      <w:pPr>
        <w:rPr>
          <w:sz w:val="4"/>
          <w:szCs w:val="4"/>
        </w:rPr>
      </w:pPr>
    </w:p>
    <w:p w:rsidR="00A8625D" w:rsidRPr="00276439" w:rsidRDefault="00A8625D" w:rsidP="00A8625D">
      <w:pPr>
        <w:rPr>
          <w:b/>
          <w:sz w:val="28"/>
        </w:rPr>
      </w:pPr>
      <w:r w:rsidRPr="00276439">
        <w:rPr>
          <w:b/>
          <w:sz w:val="28"/>
        </w:rPr>
        <w:t>Competitive Advantage:</w:t>
      </w:r>
    </w:p>
    <w:p w:rsidR="00A8625D" w:rsidRDefault="00A8625D" w:rsidP="00A8625D">
      <w:r>
        <w:t xml:space="preserve">- Purpose-built for education - Unlike </w:t>
      </w:r>
      <w:proofErr w:type="spellStart"/>
      <w:r>
        <w:t>Miro</w:t>
      </w:r>
      <w:proofErr w:type="spellEnd"/>
      <w:r>
        <w:t xml:space="preserve">/Zoom (generic collaboration tools), </w:t>
      </w:r>
      <w:proofErr w:type="spellStart"/>
      <w:r>
        <w:t>Astegni</w:t>
      </w:r>
      <w:proofErr w:type="spellEnd"/>
      <w:r>
        <w:t xml:space="preserve"> is designed specifically for teaching workflows</w:t>
      </w:r>
    </w:p>
    <w:p w:rsidR="00A8625D" w:rsidRDefault="00A8625D" w:rsidP="00A8625D">
      <w:r>
        <w:t>- Granular permission control - The core IP differentiator (per-student, per-moment permissions vs. all-or-nothing in generic tools)</w:t>
      </w:r>
    </w:p>
    <w:p w:rsidR="00A8625D" w:rsidRDefault="00A8625D" w:rsidP="00A8625D">
      <w:r>
        <w:t>- Integrated live chat &amp; messaging - Built-in real-time communication (generic tools require separate apps)</w:t>
      </w:r>
    </w:p>
    <w:p w:rsidR="00A8625D" w:rsidRDefault="00A8625D" w:rsidP="00A8625D">
      <w:r>
        <w:t>- Encrypted and persistent - Educational content is sensitive and permanent (automatic storage, not manual export)</w:t>
      </w:r>
    </w:p>
    <w:p w:rsidR="00A8625D" w:rsidRDefault="00A8625D" w:rsidP="00A8625D">
      <w:r>
        <w:t>- Optimized latency - Typically &lt;200ms (significantly faster than generic tools at 500ms-2s)</w:t>
      </w:r>
    </w:p>
    <w:p w:rsidR="00A8625D" w:rsidRDefault="00A8625D" w:rsidP="00A8625D">
      <w:r>
        <w:t>- Multi-page support - Mirrors physical notebooks (unlimited pages, seamless navigation)</w:t>
      </w:r>
    </w:p>
    <w:p w:rsidR="00A8625D" w:rsidRDefault="00A8625D" w:rsidP="00A8625D">
      <w:r>
        <w:t>- Deep platform integration - Booking, sessions, progress tracking (not standalone tool)</w:t>
      </w:r>
    </w:p>
    <w:p w:rsidR="00A8625D" w:rsidRDefault="00A8625D" w:rsidP="00A8625D"/>
    <w:p w:rsidR="00274524" w:rsidRDefault="00274524">
      <w:r>
        <w:br w:type="page"/>
      </w:r>
    </w:p>
    <w:p w:rsidR="00A8625D" w:rsidRPr="00706B39" w:rsidRDefault="00A8625D" w:rsidP="008B343F">
      <w:pPr>
        <w:pStyle w:val="Heading2"/>
        <w:rPr>
          <w:sz w:val="32"/>
          <w:szCs w:val="32"/>
        </w:rPr>
      </w:pPr>
      <w:bookmarkStart w:id="17" w:name="_Toc212879892"/>
      <w:r w:rsidRPr="00706B39">
        <w:rPr>
          <w:sz w:val="32"/>
          <w:szCs w:val="32"/>
        </w:rPr>
        <w:lastRenderedPageBreak/>
        <w:t>4.2 Digital Lab (Patent-Pending)</w:t>
      </w:r>
      <w:bookmarkEnd w:id="17"/>
    </w:p>
    <w:p w:rsidR="00A8625D" w:rsidRPr="00792AC1" w:rsidRDefault="00A8625D" w:rsidP="00A8625D">
      <w:pPr>
        <w:rPr>
          <w:sz w:val="4"/>
          <w:szCs w:val="4"/>
        </w:rPr>
      </w:pPr>
    </w:p>
    <w:p w:rsidR="00A8625D" w:rsidRDefault="00A8625D" w:rsidP="00A8625D">
      <w:r>
        <w:t xml:space="preserve"> IP-PENDING INNOVATION: The Collaborative Virtual Laboratory Platform</w:t>
      </w:r>
    </w:p>
    <w:p w:rsidR="00A8625D" w:rsidRPr="00792AC1" w:rsidRDefault="00A8625D" w:rsidP="00A8625D">
      <w:pPr>
        <w:rPr>
          <w:sz w:val="4"/>
        </w:rPr>
      </w:pPr>
    </w:p>
    <w:p w:rsidR="00A8625D" w:rsidRDefault="00A8625D" w:rsidP="00A8625D">
      <w:proofErr w:type="gramStart"/>
      <w:r>
        <w:t>Proprietary virtual laboratory platform with interactive simulation engine, featuring the same revolutionary bi-directional collaboration and end-to-end encryption as the Digital Whiteboard.</w:t>
      </w:r>
      <w:proofErr w:type="gramEnd"/>
    </w:p>
    <w:p w:rsidR="00A8625D" w:rsidRPr="00792AC1" w:rsidRDefault="00A8625D" w:rsidP="00A8625D">
      <w:pPr>
        <w:rPr>
          <w:sz w:val="4"/>
        </w:rPr>
      </w:pPr>
    </w:p>
    <w:p w:rsidR="00A8625D" w:rsidRPr="00976DC2" w:rsidRDefault="00A8625D" w:rsidP="00A8625D">
      <w:pPr>
        <w:rPr>
          <w:b/>
          <w:sz w:val="28"/>
        </w:rPr>
      </w:pPr>
      <w:r w:rsidRPr="00976DC2">
        <w:rPr>
          <w:b/>
          <w:sz w:val="28"/>
        </w:rPr>
        <w:t>Key IP Components:</w:t>
      </w:r>
    </w:p>
    <w:p w:rsidR="00A8625D" w:rsidRDefault="00A8625D" w:rsidP="00A8625D">
      <w:r>
        <w:t>-Interactive simulation engine - Real-time chemical/physical reactions with bi-directional collaboration</w:t>
      </w:r>
    </w:p>
    <w:p w:rsidR="00A8625D" w:rsidRDefault="00976DC2" w:rsidP="00A8625D">
      <w:r>
        <w:t>-</w:t>
      </w:r>
      <w:r w:rsidR="00A8625D">
        <w:t xml:space="preserve"> Drag-and-drop molecular building - Visual chemistry education (both tutor and student can build molecules)</w:t>
      </w:r>
    </w:p>
    <w:p w:rsidR="00A8625D" w:rsidRDefault="00A8625D" w:rsidP="00A8625D">
      <w:r>
        <w:t>- Multi-subject lab environments - Chemistry, Physics, Biology, Math, CS</w:t>
      </w:r>
    </w:p>
    <w:p w:rsidR="00A8625D" w:rsidRDefault="00A8625D" w:rsidP="00A8625D">
      <w:r>
        <w:t>- Permission-based collaboration - Tutors control student experiment access (like whiteboard permissions)</w:t>
      </w:r>
    </w:p>
    <w:p w:rsidR="00A8625D" w:rsidRDefault="00A8625D" w:rsidP="00A8625D">
      <w:r>
        <w:t>- Integration with Digital Whiteboard - Annotate experiments in real-time with bi-directional drawing</w:t>
      </w:r>
    </w:p>
    <w:p w:rsidR="00A8625D" w:rsidRDefault="00A8625D" w:rsidP="00A8625D">
      <w:r>
        <w:t>- Encrypted experiment sessions - All lab work encrypted and stored permanently (schools protect their lab curriculum)</w:t>
      </w:r>
    </w:p>
    <w:p w:rsidR="00A8625D" w:rsidRDefault="00A8625D" w:rsidP="00A8625D">
      <w:r>
        <w:t>- Persistent lab history - Students can review experiments years later</w:t>
      </w:r>
    </w:p>
    <w:p w:rsidR="00A8625D" w:rsidRDefault="00A8625D" w:rsidP="00A8625D"/>
    <w:p w:rsidR="00A8625D" w:rsidRPr="00976DC2" w:rsidRDefault="00A8625D" w:rsidP="00A8625D">
      <w:pPr>
        <w:rPr>
          <w:b/>
          <w:sz w:val="28"/>
        </w:rPr>
      </w:pPr>
      <w:r w:rsidRPr="00976DC2">
        <w:rPr>
          <w:b/>
          <w:sz w:val="28"/>
        </w:rPr>
        <w:t>Subject-Specific Labs:</w:t>
      </w:r>
    </w:p>
    <w:p w:rsidR="00A8625D" w:rsidRPr="00792AC1" w:rsidRDefault="00A8625D" w:rsidP="00A8625D">
      <w:pPr>
        <w:rPr>
          <w:sz w:val="4"/>
        </w:rPr>
      </w:pPr>
    </w:p>
    <w:p w:rsidR="00A8625D" w:rsidRPr="00976DC2" w:rsidRDefault="00A8625D" w:rsidP="00A8625D">
      <w:pPr>
        <w:rPr>
          <w:b/>
          <w:sz w:val="24"/>
          <w:szCs w:val="24"/>
        </w:rPr>
      </w:pPr>
      <w:r w:rsidRPr="00976DC2">
        <w:rPr>
          <w:b/>
          <w:sz w:val="24"/>
          <w:szCs w:val="24"/>
        </w:rPr>
        <w:t>Chemistry Lab:</w:t>
      </w:r>
    </w:p>
    <w:p w:rsidR="00A8625D" w:rsidRDefault="00A8625D" w:rsidP="00A8625D">
      <w:r>
        <w:t>- Interactive periodic table with element properties</w:t>
      </w:r>
    </w:p>
    <w:p w:rsidR="00A8625D" w:rsidRDefault="00A8625D" w:rsidP="00A8625D">
      <w:r>
        <w:t>- Molecular building (drag H₂ + O → creates H₂O with animation)</w:t>
      </w:r>
    </w:p>
    <w:p w:rsidR="00A8625D" w:rsidRDefault="00A8625D" w:rsidP="00A8625D">
      <w:r>
        <w:t>- Chemical reactions with visual effects (color changes, gas production)</w:t>
      </w:r>
    </w:p>
    <w:p w:rsidR="00A8625D" w:rsidRDefault="00A8625D" w:rsidP="00A8625D">
      <w:r>
        <w:t>- Safety simulations (explore dangerous reactions virtually)</w:t>
      </w:r>
    </w:p>
    <w:p w:rsidR="00A8625D" w:rsidRDefault="00A8625D" w:rsidP="00A8625D">
      <w:r>
        <w:t>- Lab equipment library (beakers, test tubes, Bunsen burners)</w:t>
      </w:r>
    </w:p>
    <w:p w:rsidR="00A8625D" w:rsidRDefault="00A8625D" w:rsidP="00A8625D"/>
    <w:p w:rsidR="00792AC1" w:rsidRDefault="00792AC1">
      <w:pPr>
        <w:rPr>
          <w:b/>
        </w:rPr>
      </w:pPr>
      <w:r>
        <w:rPr>
          <w:b/>
        </w:rPr>
        <w:br w:type="page"/>
      </w:r>
    </w:p>
    <w:p w:rsidR="00A8625D" w:rsidRPr="00976DC2" w:rsidRDefault="00A8625D" w:rsidP="00A8625D">
      <w:pPr>
        <w:rPr>
          <w:b/>
          <w:sz w:val="24"/>
          <w:szCs w:val="24"/>
        </w:rPr>
      </w:pPr>
      <w:r w:rsidRPr="00976DC2">
        <w:rPr>
          <w:b/>
          <w:sz w:val="24"/>
          <w:szCs w:val="24"/>
        </w:rPr>
        <w:lastRenderedPageBreak/>
        <w:t>Physics Lab:</w:t>
      </w:r>
    </w:p>
    <w:p w:rsidR="00A8625D" w:rsidRDefault="00A8625D" w:rsidP="00A8625D">
      <w:r>
        <w:t>- Mechanics simulations (projectile motion, collisions)</w:t>
      </w:r>
    </w:p>
    <w:p w:rsidR="00A8625D" w:rsidRDefault="00A8625D" w:rsidP="00A8625D">
      <w:r>
        <w:t>- Circuit building (resistors, capacitors, voltage sources)</w:t>
      </w:r>
    </w:p>
    <w:p w:rsidR="00A8625D" w:rsidRDefault="00A8625D" w:rsidP="00A8625D">
      <w:r>
        <w:t>- Wave experiments (interference, diffraction)</w:t>
      </w:r>
    </w:p>
    <w:p w:rsidR="00A8625D" w:rsidRDefault="00A8625D" w:rsidP="00A8625D">
      <w:r>
        <w:t>- Optics demonstrations (lenses, mirrors, refraction)</w:t>
      </w:r>
    </w:p>
    <w:p w:rsidR="00A8625D" w:rsidRPr="00976DC2" w:rsidRDefault="00A8625D" w:rsidP="00A8625D">
      <w:pPr>
        <w:rPr>
          <w:sz w:val="24"/>
          <w:szCs w:val="24"/>
        </w:rPr>
      </w:pPr>
    </w:p>
    <w:p w:rsidR="00A8625D" w:rsidRPr="00976DC2" w:rsidRDefault="00A8625D" w:rsidP="00A8625D">
      <w:pPr>
        <w:rPr>
          <w:b/>
          <w:sz w:val="24"/>
          <w:szCs w:val="24"/>
        </w:rPr>
      </w:pPr>
      <w:r w:rsidRPr="00976DC2">
        <w:rPr>
          <w:b/>
          <w:sz w:val="24"/>
          <w:szCs w:val="24"/>
        </w:rPr>
        <w:t>Biology Lab:</w:t>
      </w:r>
    </w:p>
    <w:p w:rsidR="00A8625D" w:rsidRDefault="00A8625D" w:rsidP="00A8625D">
      <w:r>
        <w:t>- Virtual microscope with cell structure exploration</w:t>
      </w:r>
    </w:p>
    <w:p w:rsidR="00A8625D" w:rsidRDefault="00A8625D" w:rsidP="00A8625D">
      <w:r>
        <w:t>- Dissection simulations (no animal harm)</w:t>
      </w:r>
    </w:p>
    <w:p w:rsidR="00A8625D" w:rsidRDefault="00A8625D" w:rsidP="00A8625D">
      <w:r>
        <w:t>- Genetics experiments (</w:t>
      </w:r>
      <w:proofErr w:type="spellStart"/>
      <w:r>
        <w:t>Punnett</w:t>
      </w:r>
      <w:proofErr w:type="spellEnd"/>
      <w:r>
        <w:t xml:space="preserve"> squares, DNA sequencing)</w:t>
      </w:r>
    </w:p>
    <w:p w:rsidR="00A8625D" w:rsidRDefault="00A8625D" w:rsidP="00A8625D">
      <w:r>
        <w:t>- Ecosystem simulations</w:t>
      </w:r>
    </w:p>
    <w:p w:rsidR="00A8625D" w:rsidRPr="00792AC1" w:rsidRDefault="00A8625D" w:rsidP="00A8625D">
      <w:pPr>
        <w:rPr>
          <w:b/>
          <w:sz w:val="4"/>
        </w:rPr>
      </w:pPr>
    </w:p>
    <w:p w:rsidR="00A8625D" w:rsidRPr="00976DC2" w:rsidRDefault="00A8625D" w:rsidP="00A8625D">
      <w:pPr>
        <w:rPr>
          <w:b/>
          <w:sz w:val="24"/>
          <w:szCs w:val="24"/>
        </w:rPr>
      </w:pPr>
      <w:r w:rsidRPr="00976DC2">
        <w:rPr>
          <w:b/>
          <w:sz w:val="24"/>
          <w:szCs w:val="24"/>
        </w:rPr>
        <w:t>Mathematics Lab:</w:t>
      </w:r>
    </w:p>
    <w:p w:rsidR="00A8625D" w:rsidRDefault="00A8625D" w:rsidP="00A8625D">
      <w:r>
        <w:t>- 3D graphing and visualization</w:t>
      </w:r>
    </w:p>
    <w:p w:rsidR="00A8625D" w:rsidRDefault="00A8625D" w:rsidP="00A8625D">
      <w:r>
        <w:t xml:space="preserve">- Geometry tools (compass, protractor, </w:t>
      </w:r>
      <w:proofErr w:type="gramStart"/>
      <w:r>
        <w:t>ruler</w:t>
      </w:r>
      <w:proofErr w:type="gramEnd"/>
      <w:r>
        <w:t>)</w:t>
      </w:r>
    </w:p>
    <w:p w:rsidR="00A8625D" w:rsidRDefault="00A8625D" w:rsidP="00A8625D">
      <w:r>
        <w:t>- Calculus demonstrations (limits, derivatives, integrals)</w:t>
      </w:r>
    </w:p>
    <w:p w:rsidR="00A8625D" w:rsidRDefault="00A8625D" w:rsidP="00A8625D">
      <w:r>
        <w:t>- Probability simulations (dice, cards, Monte Carlo)</w:t>
      </w:r>
    </w:p>
    <w:p w:rsidR="00A8625D" w:rsidRPr="00792AC1" w:rsidRDefault="00A8625D" w:rsidP="00A8625D">
      <w:pPr>
        <w:rPr>
          <w:b/>
          <w:sz w:val="4"/>
        </w:rPr>
      </w:pPr>
    </w:p>
    <w:p w:rsidR="00A8625D" w:rsidRPr="00976DC2" w:rsidRDefault="00A8625D" w:rsidP="00A8625D">
      <w:pPr>
        <w:rPr>
          <w:b/>
          <w:sz w:val="24"/>
          <w:szCs w:val="24"/>
        </w:rPr>
      </w:pPr>
      <w:r w:rsidRPr="00976DC2">
        <w:rPr>
          <w:b/>
          <w:sz w:val="24"/>
          <w:szCs w:val="24"/>
        </w:rPr>
        <w:t>Computer Science Lab:</w:t>
      </w:r>
    </w:p>
    <w:p w:rsidR="00A8625D" w:rsidRDefault="00A8625D" w:rsidP="00A8625D">
      <w:r>
        <w:t>- Algorithm visualization (sorting, searching, graph traversal)</w:t>
      </w:r>
    </w:p>
    <w:p w:rsidR="00A8625D" w:rsidRDefault="00A8625D" w:rsidP="00A8625D">
      <w:r>
        <w:t xml:space="preserve">- Code execution environments (Python, JavaScript, </w:t>
      </w:r>
      <w:proofErr w:type="gramStart"/>
      <w:r>
        <w:t>Java</w:t>
      </w:r>
      <w:proofErr w:type="gramEnd"/>
      <w:r>
        <w:t>)</w:t>
      </w:r>
    </w:p>
    <w:p w:rsidR="00A8625D" w:rsidRDefault="00A8625D" w:rsidP="00A8625D">
      <w:r>
        <w:t>- Data structure simulations (stacks, queues, trees, graphs)</w:t>
      </w:r>
    </w:p>
    <w:p w:rsidR="00792AC1" w:rsidRDefault="00792AC1">
      <w:r>
        <w:br w:type="page"/>
      </w:r>
    </w:p>
    <w:p w:rsidR="00274524" w:rsidRDefault="00274524" w:rsidP="00A8625D"/>
    <w:p w:rsidR="00A8625D" w:rsidRPr="00976DC2" w:rsidRDefault="00A8625D" w:rsidP="00A8625D">
      <w:pPr>
        <w:rPr>
          <w:b/>
          <w:sz w:val="28"/>
          <w:szCs w:val="28"/>
        </w:rPr>
      </w:pPr>
      <w:r w:rsidRPr="00976DC2">
        <w:rPr>
          <w:b/>
          <w:sz w:val="28"/>
          <w:szCs w:val="28"/>
        </w:rPr>
        <w:t>Global Impact:</w:t>
      </w:r>
    </w:p>
    <w:p w:rsidR="00A8625D" w:rsidRDefault="00A8625D" w:rsidP="00A8625D">
      <w:r>
        <w:t>- Cost-effective alternative to physical labs (schools in developing countries can't afford equipment)</w:t>
      </w:r>
    </w:p>
    <w:p w:rsidR="00A8625D" w:rsidRDefault="00A8625D" w:rsidP="00A8625D">
      <w:r>
        <w:t>- Safe exploration of dangerous experiments (explosions, toxic chemicals)</w:t>
      </w:r>
    </w:p>
    <w:p w:rsidR="00A8625D" w:rsidRDefault="00A8625D" w:rsidP="00A8625D">
      <w:r>
        <w:t>- Unlimited experiments - No consumables, no cleanup</w:t>
      </w:r>
    </w:p>
    <w:p w:rsidR="00A8625D" w:rsidRDefault="00A8625D" w:rsidP="00A8625D">
      <w:r>
        <w:t>- Record and replay - Review experiments for better learning</w:t>
      </w:r>
    </w:p>
    <w:p w:rsidR="00A8625D" w:rsidRPr="00792AC1" w:rsidRDefault="00A8625D" w:rsidP="00A8625D">
      <w:pPr>
        <w:rPr>
          <w:sz w:val="4"/>
        </w:rPr>
      </w:pPr>
    </w:p>
    <w:p w:rsidR="00A8625D" w:rsidRPr="00976DC2" w:rsidRDefault="00A8625D" w:rsidP="00A8625D">
      <w:pPr>
        <w:rPr>
          <w:b/>
          <w:sz w:val="28"/>
          <w:szCs w:val="28"/>
        </w:rPr>
      </w:pPr>
      <w:r w:rsidRPr="00976DC2">
        <w:rPr>
          <w:b/>
          <w:sz w:val="28"/>
          <w:szCs w:val="28"/>
        </w:rPr>
        <w:t>Competitive Advantage:</w:t>
      </w:r>
    </w:p>
    <w:p w:rsidR="00A8625D" w:rsidRDefault="00A8625D" w:rsidP="00A8625D">
      <w:r>
        <w:t>- No comparable product exists for comprehensive multi-subject virtual labs</w:t>
      </w:r>
    </w:p>
    <w:p w:rsidR="00A8625D" w:rsidRDefault="00A8625D" w:rsidP="00A8625D">
      <w:r>
        <w:t xml:space="preserve">- Most virtual labs focus on single subjects (e.g., </w:t>
      </w:r>
      <w:proofErr w:type="spellStart"/>
      <w:r>
        <w:t>Labster</w:t>
      </w:r>
      <w:proofErr w:type="spellEnd"/>
      <w:r>
        <w:t xml:space="preserve"> for university science)</w:t>
      </w:r>
    </w:p>
    <w:p w:rsidR="00A8625D" w:rsidRDefault="00A8625D" w:rsidP="00A8625D">
      <w:r>
        <w:t xml:space="preserve">- </w:t>
      </w:r>
      <w:proofErr w:type="spellStart"/>
      <w:r>
        <w:t>Astegni's</w:t>
      </w:r>
      <w:proofErr w:type="spellEnd"/>
      <w:r>
        <w:t xml:space="preserve"> labs designed for K-12 + University + Tutor-Student collaboration</w:t>
      </w:r>
    </w:p>
    <w:p w:rsidR="00A8625D" w:rsidRDefault="00A8625D" w:rsidP="00A8625D">
      <w:r>
        <w:t>- Real-time collaboration makes it unique</w:t>
      </w:r>
    </w:p>
    <w:p w:rsidR="00A8625D" w:rsidRDefault="00A8625D" w:rsidP="00A8625D"/>
    <w:p w:rsidR="00A8625D" w:rsidRDefault="00A8625D" w:rsidP="00A8625D"/>
    <w:p w:rsidR="00D43BA3" w:rsidRDefault="00D43BA3">
      <w:r>
        <w:br w:type="page"/>
      </w:r>
    </w:p>
    <w:p w:rsidR="00274524" w:rsidRPr="008B343F" w:rsidRDefault="00274524" w:rsidP="008B343F">
      <w:pPr>
        <w:pStyle w:val="Heading1"/>
        <w:rPr>
          <w:sz w:val="40"/>
          <w:szCs w:val="40"/>
        </w:rPr>
      </w:pPr>
      <w:bookmarkStart w:id="18" w:name="_Toc212879893"/>
      <w:r w:rsidRPr="008B343F">
        <w:rPr>
          <w:sz w:val="40"/>
          <w:szCs w:val="40"/>
        </w:rPr>
        <w:lastRenderedPageBreak/>
        <w:t>5. Platform Features</w:t>
      </w:r>
      <w:bookmarkEnd w:id="18"/>
    </w:p>
    <w:p w:rsidR="00A8625D" w:rsidRPr="00706B39" w:rsidRDefault="00A8625D" w:rsidP="008B343F">
      <w:pPr>
        <w:pStyle w:val="Heading2"/>
        <w:rPr>
          <w:sz w:val="32"/>
          <w:szCs w:val="32"/>
        </w:rPr>
      </w:pPr>
      <w:bookmarkStart w:id="19" w:name="_Toc212879894"/>
      <w:r w:rsidRPr="00706B39">
        <w:rPr>
          <w:sz w:val="32"/>
          <w:szCs w:val="32"/>
        </w:rPr>
        <w:t>5.1 Cu</w:t>
      </w:r>
      <w:r w:rsidR="00274524" w:rsidRPr="00706B39">
        <w:rPr>
          <w:sz w:val="32"/>
          <w:szCs w:val="32"/>
        </w:rPr>
        <w:t>rrent Features (Phase 1 - Live)</w:t>
      </w:r>
      <w:bookmarkEnd w:id="19"/>
    </w:p>
    <w:p w:rsidR="00274524" w:rsidRPr="00941431" w:rsidRDefault="00274524" w:rsidP="00A8625D">
      <w:pPr>
        <w:rPr>
          <w:b/>
          <w:sz w:val="4"/>
          <w:szCs w:val="4"/>
        </w:rPr>
      </w:pPr>
    </w:p>
    <w:p w:rsidR="00A8625D" w:rsidRPr="00976DC2" w:rsidRDefault="00A8625D" w:rsidP="00A8625D">
      <w:pPr>
        <w:rPr>
          <w:b/>
          <w:sz w:val="28"/>
          <w:szCs w:val="28"/>
        </w:rPr>
      </w:pPr>
      <w:r w:rsidRPr="00976DC2">
        <w:rPr>
          <w:b/>
          <w:sz w:val="28"/>
          <w:szCs w:val="28"/>
        </w:rPr>
        <w:t>Multi-Role System:</w:t>
      </w:r>
    </w:p>
    <w:p w:rsidR="00A8625D" w:rsidRDefault="00A8625D" w:rsidP="00A8625D">
      <w:r>
        <w:t>- One user can be Student, Tutor, Parent, and Advertiser</w:t>
      </w:r>
    </w:p>
    <w:p w:rsidR="00A8625D" w:rsidRDefault="00A8625D" w:rsidP="00A8625D">
      <w:r>
        <w:t>- Dedicated profile pages for each role</w:t>
      </w:r>
    </w:p>
    <w:p w:rsidR="00A8625D" w:rsidRDefault="00274524" w:rsidP="00A8625D">
      <w:r>
        <w:t>- Seamless role switching</w:t>
      </w:r>
    </w:p>
    <w:p w:rsidR="00941431" w:rsidRPr="00941431" w:rsidRDefault="00941431" w:rsidP="00A8625D">
      <w:pPr>
        <w:rPr>
          <w:b/>
          <w:sz w:val="4"/>
          <w:szCs w:val="4"/>
        </w:rPr>
      </w:pPr>
    </w:p>
    <w:p w:rsidR="00A8625D" w:rsidRDefault="00A8625D" w:rsidP="00D7552C">
      <w:pPr>
        <w:tabs>
          <w:tab w:val="left" w:pos="3617"/>
        </w:tabs>
      </w:pPr>
      <w:r w:rsidRPr="00976DC2">
        <w:rPr>
          <w:b/>
          <w:sz w:val="28"/>
          <w:szCs w:val="28"/>
        </w:rPr>
        <w:t>Tutor Marketplace:</w:t>
      </w:r>
    </w:p>
    <w:p w:rsidR="00A8625D" w:rsidRDefault="00A8625D" w:rsidP="00A8625D">
      <w:r>
        <w:t>- Advanced filtering (language, grade, subject, price, rating, location, gender)</w:t>
      </w:r>
    </w:p>
    <w:p w:rsidR="00A8625D" w:rsidRDefault="00A8625D" w:rsidP="00A8625D">
      <w:r>
        <w:t>- Personalized matching based on student profile</w:t>
      </w:r>
    </w:p>
    <w:p w:rsidR="00A8625D" w:rsidRDefault="00A8625D" w:rsidP="00A8625D">
      <w:r>
        <w:t>-</w:t>
      </w:r>
      <w:r w:rsidR="00274524">
        <w:t xml:space="preserve"> Location-based tutor discovery</w:t>
      </w:r>
    </w:p>
    <w:p w:rsidR="00941431" w:rsidRPr="00941431" w:rsidRDefault="00941431" w:rsidP="00A8625D">
      <w:pPr>
        <w:rPr>
          <w:b/>
          <w:sz w:val="4"/>
          <w:szCs w:val="4"/>
        </w:rPr>
      </w:pPr>
    </w:p>
    <w:p w:rsidR="00A8625D" w:rsidRPr="00976DC2" w:rsidRDefault="00A8625D" w:rsidP="00A8625D">
      <w:pPr>
        <w:rPr>
          <w:b/>
          <w:sz w:val="28"/>
          <w:szCs w:val="28"/>
        </w:rPr>
      </w:pPr>
      <w:r w:rsidRPr="00976DC2">
        <w:rPr>
          <w:b/>
          <w:sz w:val="28"/>
          <w:szCs w:val="28"/>
        </w:rPr>
        <w:t>Communication &amp; Social:</w:t>
      </w:r>
    </w:p>
    <w:p w:rsidR="00A8625D" w:rsidRDefault="00A8625D" w:rsidP="00A8625D">
      <w:r>
        <w:t>- Real-time live video interaction (one-on-one and group)</w:t>
      </w:r>
    </w:p>
    <w:p w:rsidR="00A8625D" w:rsidRDefault="00A8625D" w:rsidP="00A8625D">
      <w:r>
        <w:t>- Real-time chat messaging</w:t>
      </w:r>
    </w:p>
    <w:p w:rsidR="00A8625D" w:rsidRDefault="00A8625D" w:rsidP="00A8625D">
      <w:r>
        <w:t>- Notifications system</w:t>
      </w:r>
    </w:p>
    <w:p w:rsidR="00A8625D" w:rsidRDefault="00A8625D" w:rsidP="00A8625D">
      <w:r>
        <w:t>- Connection/following system</w:t>
      </w:r>
    </w:p>
    <w:p w:rsidR="00A8625D" w:rsidRDefault="00A8625D" w:rsidP="00A8625D">
      <w:r>
        <w:t>- Group chat functionality</w:t>
      </w:r>
    </w:p>
    <w:p w:rsidR="00941431" w:rsidRPr="00941431" w:rsidRDefault="00941431" w:rsidP="00A8625D">
      <w:pPr>
        <w:rPr>
          <w:b/>
          <w:sz w:val="4"/>
          <w:szCs w:val="4"/>
        </w:rPr>
      </w:pPr>
    </w:p>
    <w:p w:rsidR="00A8625D" w:rsidRPr="00976DC2" w:rsidRDefault="00A8625D" w:rsidP="00A8625D">
      <w:pPr>
        <w:rPr>
          <w:b/>
          <w:sz w:val="28"/>
          <w:szCs w:val="28"/>
        </w:rPr>
      </w:pPr>
      <w:r w:rsidRPr="00976DC2">
        <w:rPr>
          <w:b/>
          <w:sz w:val="28"/>
          <w:szCs w:val="28"/>
        </w:rPr>
        <w:t>Educational Content:</w:t>
      </w:r>
    </w:p>
    <w:p w:rsidR="00A8625D" w:rsidRDefault="00A8625D" w:rsidP="00A8625D">
      <w:r>
        <w:t>- Video uploads (lectures, tutorials)</w:t>
      </w:r>
    </w:p>
    <w:p w:rsidR="00A8625D" w:rsidRDefault="00A8625D" w:rsidP="00A8625D">
      <w:r>
        <w:t>- Playlist creation and management</w:t>
      </w:r>
    </w:p>
    <w:p w:rsidR="00A8625D" w:rsidRDefault="00A8625D" w:rsidP="00A8625D">
      <w:r>
        <w:t>- Quiz system with automatic correction</w:t>
      </w:r>
    </w:p>
    <w:p w:rsidR="00A8625D" w:rsidRDefault="00A8625D" w:rsidP="00A8625D">
      <w:r>
        <w:t>- Document sharing (PDFs, presentations, worksheets)</w:t>
      </w:r>
    </w:p>
    <w:p w:rsidR="00A8625D" w:rsidRDefault="00A8625D" w:rsidP="00A8625D">
      <w:r>
        <w:t>- Progress tracking system</w:t>
      </w:r>
    </w:p>
    <w:p w:rsidR="00274524" w:rsidRPr="00941431" w:rsidRDefault="00274524" w:rsidP="00A8625D">
      <w:pPr>
        <w:rPr>
          <w:b/>
          <w:sz w:val="4"/>
          <w:szCs w:val="4"/>
        </w:rPr>
      </w:pPr>
    </w:p>
    <w:p w:rsidR="00D7552C" w:rsidRDefault="00D7552C">
      <w:pPr>
        <w:rPr>
          <w:b/>
          <w:sz w:val="28"/>
          <w:szCs w:val="28"/>
        </w:rPr>
      </w:pPr>
      <w:r>
        <w:rPr>
          <w:b/>
          <w:sz w:val="28"/>
          <w:szCs w:val="28"/>
        </w:rPr>
        <w:br w:type="page"/>
      </w:r>
    </w:p>
    <w:p w:rsidR="00A8625D" w:rsidRPr="00976DC2" w:rsidRDefault="00A8625D" w:rsidP="00A8625D">
      <w:pPr>
        <w:rPr>
          <w:b/>
          <w:sz w:val="28"/>
          <w:szCs w:val="28"/>
        </w:rPr>
      </w:pPr>
      <w:r w:rsidRPr="00976DC2">
        <w:rPr>
          <w:b/>
          <w:sz w:val="28"/>
          <w:szCs w:val="28"/>
        </w:rPr>
        <w:lastRenderedPageBreak/>
        <w:t>Ethiopian Localization:</w:t>
      </w:r>
    </w:p>
    <w:p w:rsidR="00A8625D" w:rsidRDefault="00A8625D" w:rsidP="00A8625D">
      <w:r>
        <w:t>- Ethiopian educational system (KG through University)</w:t>
      </w:r>
    </w:p>
    <w:p w:rsidR="00A8625D" w:rsidRDefault="00A8625D" w:rsidP="00A8625D">
      <w:r>
        <w:t xml:space="preserve">- Multi-language support (English, Amharic, Oromo, </w:t>
      </w:r>
      <w:proofErr w:type="spellStart"/>
      <w:r>
        <w:t>Gurage</w:t>
      </w:r>
      <w:proofErr w:type="spellEnd"/>
      <w:r>
        <w:t>, French)</w:t>
      </w:r>
      <w:r w:rsidR="003459FA">
        <w:t xml:space="preserve"> through Google translate API</w:t>
      </w:r>
    </w:p>
    <w:p w:rsidR="00A8625D" w:rsidRDefault="00A8625D" w:rsidP="00A8625D">
      <w:r>
        <w:t>- Pricing in Ethiopian Birr (ETB)</w:t>
      </w:r>
    </w:p>
    <w:p w:rsidR="00A8625D" w:rsidRPr="00941431" w:rsidRDefault="00A8625D" w:rsidP="00183268">
      <w:r>
        <w:t>- Ethiopian un</w:t>
      </w:r>
      <w:r w:rsidR="00183268">
        <w:t>iversities and schools database</w:t>
      </w:r>
    </w:p>
    <w:p w:rsidR="00A8625D" w:rsidRPr="00706B39" w:rsidRDefault="00A8625D" w:rsidP="008B343F">
      <w:pPr>
        <w:pStyle w:val="Heading2"/>
        <w:rPr>
          <w:sz w:val="32"/>
          <w:szCs w:val="32"/>
        </w:rPr>
      </w:pPr>
      <w:bookmarkStart w:id="20" w:name="_Toc212879895"/>
      <w:r w:rsidRPr="00706B39">
        <w:rPr>
          <w:sz w:val="32"/>
          <w:szCs w:val="32"/>
        </w:rPr>
        <w:t>5.2 Future Features (Phases 2-4)</w:t>
      </w:r>
      <w:bookmarkEnd w:id="20"/>
    </w:p>
    <w:p w:rsidR="00A8625D" w:rsidRPr="00941431" w:rsidRDefault="00A8625D" w:rsidP="00A8625D">
      <w:pPr>
        <w:rPr>
          <w:sz w:val="4"/>
        </w:rPr>
      </w:pPr>
    </w:p>
    <w:p w:rsidR="00A8625D" w:rsidRDefault="00A8625D" w:rsidP="00A8625D">
      <w:r>
        <w:t>Institute Integration (School-to-Student-to-Parent Ecosystem):</w:t>
      </w:r>
    </w:p>
    <w:p w:rsidR="00A8625D" w:rsidRDefault="00A8625D" w:rsidP="00A8625D">
      <w:r>
        <w:t>- Current: Tutors ↔ Students ↔ Parents</w:t>
      </w:r>
    </w:p>
    <w:p w:rsidR="00A8625D" w:rsidRDefault="00A8625D" w:rsidP="00A8625D">
      <w:r>
        <w:t>- Next Phase: Schools ↔ Students ↔ Parents</w:t>
      </w:r>
    </w:p>
    <w:p w:rsidR="00A8625D" w:rsidRPr="00941431" w:rsidRDefault="00A8625D" w:rsidP="00A8625D">
      <w:pPr>
        <w:rPr>
          <w:sz w:val="4"/>
        </w:rPr>
      </w:pPr>
    </w:p>
    <w:p w:rsidR="00A8625D" w:rsidRPr="00976DC2" w:rsidRDefault="00A8625D" w:rsidP="00A8625D">
      <w:pPr>
        <w:rPr>
          <w:b/>
          <w:sz w:val="28"/>
          <w:szCs w:val="28"/>
        </w:rPr>
      </w:pPr>
      <w:r w:rsidRPr="00976DC2">
        <w:rPr>
          <w:b/>
          <w:sz w:val="28"/>
          <w:szCs w:val="28"/>
        </w:rPr>
        <w:t>Key Components:</w:t>
      </w:r>
    </w:p>
    <w:p w:rsidR="00A8625D" w:rsidRDefault="00A8625D" w:rsidP="00A8625D">
      <w:r>
        <w:t>1. School Registration: Institutions register on platform (primary, secondary, universities)</w:t>
      </w:r>
    </w:p>
    <w:p w:rsidR="00A8625D" w:rsidRDefault="00A8625D" w:rsidP="00A8625D">
      <w:r>
        <w:t xml:space="preserve">2. Teaching via Platform: Schools teach entire curriculum using </w:t>
      </w:r>
      <w:proofErr w:type="spellStart"/>
      <w:r>
        <w:t>Astegni</w:t>
      </w:r>
      <w:proofErr w:type="spellEnd"/>
      <w:r>
        <w:t xml:space="preserve"> (Digital Whiteboard + Digital Lab)</w:t>
      </w:r>
    </w:p>
    <w:p w:rsidR="00A8625D" w:rsidRDefault="00A8625D" w:rsidP="00A8625D">
      <w:r>
        <w:t>3. Progress Tracking: Comprehensive student monitoring across all subjects</w:t>
      </w:r>
    </w:p>
    <w:p w:rsidR="00A8625D" w:rsidRDefault="00A8625D" w:rsidP="00A8625D">
      <w:r>
        <w:t>4. Data Security: End-to-end encryption, school-specific data isolation (GDPR, FERPA compliant)</w:t>
      </w:r>
    </w:p>
    <w:p w:rsidR="00A8625D" w:rsidRDefault="00A8625D" w:rsidP="00A8625D">
      <w:r>
        <w:t>5. Parent Access: Real-time notifications, progress reports, analytics dashboards</w:t>
      </w:r>
    </w:p>
    <w:p w:rsidR="00A8625D" w:rsidRDefault="00A8625D" w:rsidP="00A8625D">
      <w:r>
        <w:t xml:space="preserve">6. </w:t>
      </w:r>
      <w:proofErr w:type="spellStart"/>
      <w:r>
        <w:t>IoT</w:t>
      </w:r>
      <w:proofErr w:type="spellEnd"/>
      <w:r>
        <w:t xml:space="preserve"> Integration: Smart classrooms, wearable devices, connected lab equipment</w:t>
      </w:r>
    </w:p>
    <w:p w:rsidR="00A8625D" w:rsidRPr="00941431" w:rsidRDefault="00A8625D" w:rsidP="00A8625D">
      <w:pPr>
        <w:rPr>
          <w:sz w:val="4"/>
        </w:rPr>
      </w:pPr>
    </w:p>
    <w:p w:rsidR="00A8625D" w:rsidRPr="00976DC2" w:rsidRDefault="00A8625D" w:rsidP="00A8625D">
      <w:pPr>
        <w:rPr>
          <w:b/>
          <w:sz w:val="28"/>
          <w:szCs w:val="28"/>
        </w:rPr>
      </w:pPr>
      <w:r w:rsidRPr="00976DC2">
        <w:rPr>
          <w:b/>
          <w:sz w:val="28"/>
          <w:szCs w:val="28"/>
        </w:rPr>
        <w:t xml:space="preserve">Expansion </w:t>
      </w:r>
      <w:proofErr w:type="gramStart"/>
      <w:r w:rsidRPr="00976DC2">
        <w:rPr>
          <w:b/>
          <w:sz w:val="28"/>
          <w:szCs w:val="28"/>
        </w:rPr>
        <w:t>Beyond</w:t>
      </w:r>
      <w:proofErr w:type="gramEnd"/>
      <w:r w:rsidRPr="00976DC2">
        <w:rPr>
          <w:b/>
          <w:sz w:val="28"/>
          <w:szCs w:val="28"/>
        </w:rPr>
        <w:t xml:space="preserve"> Education:</w:t>
      </w:r>
    </w:p>
    <w:p w:rsidR="00A8625D" w:rsidRDefault="00A8625D" w:rsidP="00A8625D">
      <w:r>
        <w:t>- Find Jobs: Job marketplace (tutor jobs, student jobs, internships)</w:t>
      </w:r>
    </w:p>
    <w:p w:rsidR="00A8625D" w:rsidRDefault="00A8625D" w:rsidP="00A8625D">
      <w:r>
        <w:t xml:space="preserve">- Bookstore: Buy, sell, </w:t>
      </w:r>
      <w:proofErr w:type="gramStart"/>
      <w:r>
        <w:t>rent</w:t>
      </w:r>
      <w:proofErr w:type="gramEnd"/>
      <w:r>
        <w:t xml:space="preserve"> textbooks and educational materials</w:t>
      </w:r>
    </w:p>
    <w:p w:rsidR="00A8625D" w:rsidRDefault="00A8625D" w:rsidP="00A8625D">
      <w:r>
        <w:t>- News Hub: Educational news, scholarship alerts, exam schedules</w:t>
      </w:r>
    </w:p>
    <w:p w:rsidR="00A8625D" w:rsidRDefault="00A8625D" w:rsidP="00A8625D">
      <w:r>
        <w:t>- Market: General marketplace for students and educators</w:t>
      </w:r>
    </w:p>
    <w:p w:rsidR="00A8625D" w:rsidRDefault="00A8625D" w:rsidP="00A8625D"/>
    <w:p w:rsidR="00941431" w:rsidRDefault="00941431">
      <w:pPr>
        <w:rPr>
          <w:b/>
        </w:rPr>
      </w:pPr>
      <w:r>
        <w:rPr>
          <w:b/>
        </w:rPr>
        <w:br w:type="page"/>
      </w:r>
    </w:p>
    <w:p w:rsidR="00A8625D" w:rsidRPr="00976DC2" w:rsidRDefault="00A8625D" w:rsidP="00A8625D">
      <w:pPr>
        <w:rPr>
          <w:b/>
          <w:sz w:val="28"/>
          <w:szCs w:val="28"/>
        </w:rPr>
      </w:pPr>
      <w:r w:rsidRPr="00976DC2">
        <w:rPr>
          <w:b/>
          <w:sz w:val="28"/>
          <w:szCs w:val="28"/>
        </w:rPr>
        <w:lastRenderedPageBreak/>
        <w:t>Digital Lab (Virtual Science Laboratory):</w:t>
      </w:r>
    </w:p>
    <w:p w:rsidR="00A8625D" w:rsidRDefault="00A8625D" w:rsidP="00A8625D">
      <w:r>
        <w:t>- Chemistry, Physics, Biology, Mathematics, Computer Science labs</w:t>
      </w:r>
    </w:p>
    <w:p w:rsidR="00A8625D" w:rsidRDefault="00A8625D" w:rsidP="00A8625D">
      <w:r>
        <w:t>- Real-time collaborative experiments</w:t>
      </w:r>
    </w:p>
    <w:p w:rsidR="00A8625D" w:rsidRDefault="00A8625D" w:rsidP="00A8625D">
      <w:r>
        <w:t>- Experiment recording and playback</w:t>
      </w:r>
    </w:p>
    <w:p w:rsidR="00A8625D" w:rsidRDefault="00A8625D" w:rsidP="00A8625D">
      <w:r>
        <w:t>- Pre-built templates and custom experiment creation</w:t>
      </w:r>
    </w:p>
    <w:p w:rsidR="00A8625D" w:rsidRPr="00941431" w:rsidRDefault="00A8625D" w:rsidP="00A8625D">
      <w:pPr>
        <w:rPr>
          <w:sz w:val="4"/>
        </w:rPr>
      </w:pPr>
    </w:p>
    <w:p w:rsidR="00A8625D" w:rsidRPr="00976DC2" w:rsidRDefault="00A8625D" w:rsidP="00A8625D">
      <w:pPr>
        <w:rPr>
          <w:b/>
          <w:sz w:val="28"/>
          <w:szCs w:val="28"/>
        </w:rPr>
      </w:pPr>
      <w:r w:rsidRPr="00976DC2">
        <w:rPr>
          <w:b/>
          <w:sz w:val="28"/>
          <w:szCs w:val="28"/>
        </w:rPr>
        <w:t>Global Expansion:</w:t>
      </w:r>
    </w:p>
    <w:p w:rsidR="00A8625D" w:rsidRDefault="00A8625D" w:rsidP="00A8625D">
      <w:r>
        <w:t>- Phase 2: Pan-African (Kenya, Nigeria, Ghana, South Africa, Rwanda)</w:t>
      </w:r>
    </w:p>
    <w:p w:rsidR="00A8625D" w:rsidRDefault="00A8625D" w:rsidP="00A8625D">
      <w:r>
        <w:t>- Phase 3: Global (Asia, Latin America, Middle East, Europe, North America)</w:t>
      </w:r>
    </w:p>
    <w:p w:rsidR="00A8625D" w:rsidRDefault="00A8625D" w:rsidP="00A8625D">
      <w:r>
        <w:t>- Multi-currency support, 100+ languages, 190+ countries</w:t>
      </w:r>
    </w:p>
    <w:p w:rsidR="00A8625D" w:rsidRDefault="00A8625D" w:rsidP="00A8625D">
      <w:r>
        <w:t>- Localization for each country's curriculum</w:t>
      </w:r>
    </w:p>
    <w:p w:rsidR="00A8625D" w:rsidRDefault="00A8625D" w:rsidP="00A8625D"/>
    <w:p w:rsidR="00D43BA3" w:rsidRDefault="00D43BA3">
      <w:r>
        <w:br w:type="page"/>
      </w:r>
    </w:p>
    <w:p w:rsidR="00A8625D" w:rsidRPr="008B343F" w:rsidRDefault="00A8625D" w:rsidP="008B343F">
      <w:pPr>
        <w:pStyle w:val="Heading1"/>
        <w:rPr>
          <w:sz w:val="40"/>
          <w:szCs w:val="40"/>
        </w:rPr>
      </w:pPr>
      <w:bookmarkStart w:id="21" w:name="_Toc212879896"/>
      <w:r w:rsidRPr="008B343F">
        <w:rPr>
          <w:sz w:val="40"/>
          <w:szCs w:val="40"/>
        </w:rPr>
        <w:lastRenderedPageBreak/>
        <w:t>6. Technology Stack</w:t>
      </w:r>
      <w:bookmarkEnd w:id="21"/>
    </w:p>
    <w:p w:rsidR="00A8625D" w:rsidRPr="00706B39" w:rsidRDefault="00A8625D" w:rsidP="00A8625D">
      <w:pPr>
        <w:rPr>
          <w:sz w:val="32"/>
          <w:szCs w:val="32"/>
        </w:rPr>
      </w:pPr>
    </w:p>
    <w:p w:rsidR="00A8625D" w:rsidRPr="00706B39" w:rsidRDefault="00274524" w:rsidP="008B343F">
      <w:pPr>
        <w:pStyle w:val="Heading2"/>
        <w:rPr>
          <w:sz w:val="32"/>
          <w:szCs w:val="32"/>
        </w:rPr>
      </w:pPr>
      <w:bookmarkStart w:id="22" w:name="_Toc212879897"/>
      <w:r w:rsidRPr="00706B39">
        <w:rPr>
          <w:sz w:val="32"/>
          <w:szCs w:val="32"/>
        </w:rPr>
        <w:t>6.1 Frontend Architecture</w:t>
      </w:r>
      <w:bookmarkEnd w:id="22"/>
    </w:p>
    <w:p w:rsidR="00A8625D" w:rsidRPr="00BA5EA9" w:rsidRDefault="00A8625D" w:rsidP="00A8625D">
      <w:pPr>
        <w:rPr>
          <w:b/>
          <w:sz w:val="28"/>
        </w:rPr>
      </w:pPr>
      <w:r w:rsidRPr="00BA5EA9">
        <w:rPr>
          <w:b/>
          <w:sz w:val="28"/>
        </w:rPr>
        <w:t>Technologies:</w:t>
      </w:r>
    </w:p>
    <w:p w:rsidR="00A8625D" w:rsidRDefault="00A8625D" w:rsidP="00A8625D">
      <w:r>
        <w:t>- Pure HTML/CSS/JavaScript - No build process, fast loading</w:t>
      </w:r>
    </w:p>
    <w:p w:rsidR="00A8625D" w:rsidRDefault="00A8625D" w:rsidP="00A8625D">
      <w:r>
        <w:t xml:space="preserve">- </w:t>
      </w:r>
      <w:proofErr w:type="spellStart"/>
      <w:r>
        <w:t>TailwindCSS</w:t>
      </w:r>
      <w:proofErr w:type="spellEnd"/>
      <w:r>
        <w:t xml:space="preserve"> (via CDN) - Modern, responsive design</w:t>
      </w:r>
    </w:p>
    <w:p w:rsidR="00A8625D" w:rsidRDefault="00A8625D" w:rsidP="00A8625D">
      <w:r>
        <w:t>- Modular JavaScript - 20+ specialized managers for complex features</w:t>
      </w:r>
    </w:p>
    <w:p w:rsidR="00A8625D" w:rsidRDefault="00A8625D" w:rsidP="00A8625D">
      <w:r>
        <w:t>- CSS Vari</w:t>
      </w:r>
      <w:r w:rsidR="00274524">
        <w:t>ables - Dark/light mode support</w:t>
      </w:r>
    </w:p>
    <w:p w:rsidR="00274524" w:rsidRPr="00386048" w:rsidRDefault="00274524" w:rsidP="00A8625D">
      <w:pPr>
        <w:rPr>
          <w:sz w:val="2"/>
        </w:rPr>
      </w:pPr>
    </w:p>
    <w:p w:rsidR="00A8625D" w:rsidRPr="00BA5EA9" w:rsidRDefault="00A8625D" w:rsidP="00A8625D">
      <w:pPr>
        <w:rPr>
          <w:b/>
          <w:sz w:val="28"/>
        </w:rPr>
      </w:pPr>
      <w:r w:rsidRPr="00BA5EA9">
        <w:rPr>
          <w:b/>
          <w:sz w:val="28"/>
        </w:rPr>
        <w:t>Key Features:</w:t>
      </w:r>
    </w:p>
    <w:p w:rsidR="00A8625D" w:rsidRDefault="00A8625D" w:rsidP="00A8625D">
      <w:r>
        <w:t>- No-build process (lightweight, fast deployment)</w:t>
      </w:r>
    </w:p>
    <w:p w:rsidR="00A8625D" w:rsidRDefault="00A8625D" w:rsidP="00A8625D">
      <w:r>
        <w:t>- Modular architecture (maintainable, scalable)</w:t>
      </w:r>
    </w:p>
    <w:p w:rsidR="00A8625D" w:rsidRDefault="00A8625D" w:rsidP="00A8625D">
      <w:r>
        <w:t>- Mobile-first responsive design</w:t>
      </w:r>
    </w:p>
    <w:p w:rsidR="00A8625D" w:rsidRDefault="00A8625D" w:rsidP="00A8625D">
      <w:r>
        <w:t>- Progressive Web App (PWA) capabilities for app-like experience</w:t>
      </w:r>
    </w:p>
    <w:p w:rsidR="00A8625D" w:rsidRDefault="00A8625D" w:rsidP="00A8625D"/>
    <w:p w:rsidR="00A8625D" w:rsidRPr="00706B39" w:rsidRDefault="007B774E" w:rsidP="008B343F">
      <w:pPr>
        <w:pStyle w:val="Heading2"/>
        <w:rPr>
          <w:sz w:val="32"/>
          <w:szCs w:val="32"/>
        </w:rPr>
      </w:pPr>
      <w:r>
        <w:br w:type="page"/>
      </w:r>
      <w:bookmarkStart w:id="23" w:name="_Toc212879898"/>
      <w:r w:rsidR="00A8625D" w:rsidRPr="00706B39">
        <w:rPr>
          <w:sz w:val="32"/>
          <w:szCs w:val="32"/>
        </w:rPr>
        <w:lastRenderedPageBreak/>
        <w:t>6.2 Backend Architecture</w:t>
      </w:r>
      <w:bookmarkEnd w:id="23"/>
    </w:p>
    <w:p w:rsidR="00A8625D" w:rsidRPr="00976DC2" w:rsidRDefault="00A8625D" w:rsidP="00A8625D">
      <w:pPr>
        <w:rPr>
          <w:sz w:val="2"/>
          <w:szCs w:val="2"/>
        </w:rPr>
      </w:pPr>
    </w:p>
    <w:p w:rsidR="00A8625D" w:rsidRPr="00BA5EA9" w:rsidRDefault="00A8625D" w:rsidP="00A8625D">
      <w:pPr>
        <w:rPr>
          <w:b/>
          <w:sz w:val="28"/>
        </w:rPr>
      </w:pPr>
      <w:r w:rsidRPr="00BA5EA9">
        <w:rPr>
          <w:b/>
          <w:sz w:val="28"/>
        </w:rPr>
        <w:t>Technologies:</w:t>
      </w:r>
    </w:p>
    <w:p w:rsidR="00A8625D" w:rsidRDefault="00A8625D" w:rsidP="00A8625D">
      <w:r>
        <w:t xml:space="preserve">- Python </w:t>
      </w:r>
      <w:proofErr w:type="spellStart"/>
      <w:r>
        <w:t>FastAPI</w:t>
      </w:r>
      <w:proofErr w:type="spellEnd"/>
      <w:r>
        <w:t xml:space="preserve"> - Modern, fast, </w:t>
      </w:r>
      <w:proofErr w:type="spellStart"/>
      <w:r>
        <w:t>async</w:t>
      </w:r>
      <w:proofErr w:type="spellEnd"/>
      <w:r>
        <w:t xml:space="preserve"> API framework</w:t>
      </w:r>
    </w:p>
    <w:p w:rsidR="00A8625D" w:rsidRDefault="00A8625D" w:rsidP="00A8625D">
      <w:r>
        <w:t xml:space="preserve">- </w:t>
      </w:r>
      <w:proofErr w:type="spellStart"/>
      <w:r>
        <w:t>PostgreSQL</w:t>
      </w:r>
      <w:proofErr w:type="spellEnd"/>
      <w:r>
        <w:t xml:space="preserve"> - Robust relational database with JSON support</w:t>
      </w:r>
    </w:p>
    <w:p w:rsidR="00A8625D" w:rsidRDefault="00A8625D" w:rsidP="00A8625D">
      <w:r>
        <w:t xml:space="preserve">- psycopg3 - Modern </w:t>
      </w:r>
      <w:proofErr w:type="spellStart"/>
      <w:r>
        <w:t>async</w:t>
      </w:r>
      <w:proofErr w:type="spellEnd"/>
      <w:r>
        <w:t xml:space="preserve"> </w:t>
      </w:r>
      <w:proofErr w:type="spellStart"/>
      <w:r>
        <w:t>PostgreSQL</w:t>
      </w:r>
      <w:proofErr w:type="spellEnd"/>
      <w:r>
        <w:t xml:space="preserve"> driver</w:t>
      </w:r>
    </w:p>
    <w:p w:rsidR="00A8625D" w:rsidRDefault="00A8625D" w:rsidP="00A8625D">
      <w:r>
        <w:t xml:space="preserve">- </w:t>
      </w:r>
      <w:proofErr w:type="spellStart"/>
      <w:r>
        <w:t>SQLAlchemy</w:t>
      </w:r>
      <w:proofErr w:type="spellEnd"/>
      <w:r>
        <w:t xml:space="preserve"> - ORM for database operations</w:t>
      </w:r>
    </w:p>
    <w:p w:rsidR="00A8625D" w:rsidRDefault="00A8625D" w:rsidP="00A8625D">
      <w:r>
        <w:t xml:space="preserve">- </w:t>
      </w:r>
      <w:proofErr w:type="spellStart"/>
      <w:r>
        <w:t>PyJWT</w:t>
      </w:r>
      <w:proofErr w:type="spellEnd"/>
      <w:r>
        <w:t xml:space="preserve"> - Dual JWT system (access + refresh tokens)</w:t>
      </w:r>
    </w:p>
    <w:p w:rsidR="00A8625D" w:rsidRDefault="00A8625D" w:rsidP="00A8625D">
      <w:r>
        <w:t xml:space="preserve">- </w:t>
      </w:r>
      <w:proofErr w:type="spellStart"/>
      <w:proofErr w:type="gramStart"/>
      <w:r>
        <w:t>bcrypt</w:t>
      </w:r>
      <w:proofErr w:type="spellEnd"/>
      <w:proofErr w:type="gramEnd"/>
      <w:r>
        <w:t xml:space="preserve"> - Secure password hashing</w:t>
      </w:r>
    </w:p>
    <w:p w:rsidR="00A8625D" w:rsidRPr="00976DC2" w:rsidRDefault="00A8625D" w:rsidP="00A8625D">
      <w:pPr>
        <w:rPr>
          <w:sz w:val="2"/>
          <w:szCs w:val="2"/>
        </w:rPr>
      </w:pPr>
    </w:p>
    <w:p w:rsidR="00A8625D" w:rsidRPr="00BA5EA9" w:rsidRDefault="00A8625D" w:rsidP="00A8625D">
      <w:pPr>
        <w:rPr>
          <w:b/>
          <w:sz w:val="28"/>
        </w:rPr>
      </w:pPr>
      <w:r w:rsidRPr="00BA5EA9">
        <w:rPr>
          <w:b/>
          <w:sz w:val="28"/>
        </w:rPr>
        <w:t>Key Features:</w:t>
      </w:r>
    </w:p>
    <w:p w:rsidR="00A8625D" w:rsidRDefault="00A8625D" w:rsidP="00A8625D">
      <w:r>
        <w:t>- Multi-role authentication (JSON-based roles)</w:t>
      </w:r>
    </w:p>
    <w:p w:rsidR="00A8625D" w:rsidRDefault="00A8625D" w:rsidP="00A8625D">
      <w:r>
        <w:t>- Dual JWT system (30-min access tokens, 7-day refresh tokens)</w:t>
      </w:r>
    </w:p>
    <w:p w:rsidR="00A8625D" w:rsidRDefault="00A8625D" w:rsidP="00A8625D">
      <w:r>
        <w:t>- Rate limiting (tiered by endpoint type)</w:t>
      </w:r>
    </w:p>
    <w:p w:rsidR="00A8625D" w:rsidRDefault="00A8625D" w:rsidP="00A8625D">
      <w:r>
        <w:t xml:space="preserve">- </w:t>
      </w:r>
      <w:proofErr w:type="spellStart"/>
      <w:r>
        <w:t>WebSocket</w:t>
      </w:r>
      <w:proofErr w:type="spellEnd"/>
      <w:r>
        <w:t xml:space="preserve"> support for real-time features</w:t>
      </w:r>
    </w:p>
    <w:p w:rsidR="00A8625D" w:rsidRDefault="00A8625D" w:rsidP="00A8625D">
      <w:r>
        <w:t xml:space="preserve">- </w:t>
      </w:r>
      <w:proofErr w:type="spellStart"/>
      <w:r>
        <w:t>Redis</w:t>
      </w:r>
      <w:proofErr w:type="spellEnd"/>
      <w:r>
        <w:t xml:space="preserve"> caching (optional, auto-fallback)</w:t>
      </w:r>
    </w:p>
    <w:p w:rsidR="00A8625D" w:rsidRDefault="00A8625D" w:rsidP="00A8625D"/>
    <w:p w:rsidR="007B774E" w:rsidRDefault="007B774E">
      <w:r>
        <w:br w:type="page"/>
      </w:r>
    </w:p>
    <w:p w:rsidR="00A8625D" w:rsidRPr="00706B39" w:rsidRDefault="00A8625D" w:rsidP="008B343F">
      <w:pPr>
        <w:pStyle w:val="Heading2"/>
        <w:rPr>
          <w:sz w:val="32"/>
          <w:szCs w:val="32"/>
        </w:rPr>
      </w:pPr>
      <w:bookmarkStart w:id="24" w:name="_Toc212879899"/>
      <w:r w:rsidRPr="00706B39">
        <w:rPr>
          <w:sz w:val="32"/>
          <w:szCs w:val="32"/>
        </w:rPr>
        <w:lastRenderedPageBreak/>
        <w:t>6.3 Cloud Infrastructure</w:t>
      </w:r>
      <w:bookmarkEnd w:id="24"/>
    </w:p>
    <w:p w:rsidR="00A8625D" w:rsidRDefault="00A8625D" w:rsidP="00A8625D"/>
    <w:p w:rsidR="00A8625D" w:rsidRPr="00BA5EA9" w:rsidRDefault="00A8625D" w:rsidP="00A8625D">
      <w:pPr>
        <w:rPr>
          <w:b/>
          <w:sz w:val="28"/>
        </w:rPr>
      </w:pPr>
      <w:r w:rsidRPr="00BA5EA9">
        <w:rPr>
          <w:b/>
          <w:sz w:val="28"/>
        </w:rPr>
        <w:t>Storage:</w:t>
      </w:r>
    </w:p>
    <w:p w:rsidR="00A8625D" w:rsidRDefault="00A8625D" w:rsidP="00A8625D">
      <w:r>
        <w:t xml:space="preserve">- </w:t>
      </w:r>
      <w:proofErr w:type="spellStart"/>
      <w:r>
        <w:t>Backblaze</w:t>
      </w:r>
      <w:proofErr w:type="spellEnd"/>
      <w:r>
        <w:t xml:space="preserve"> B2 - Cloud storage for user files</w:t>
      </w:r>
    </w:p>
    <w:p w:rsidR="00A8625D" w:rsidRDefault="00A8625D" w:rsidP="00A8625D">
      <w:r>
        <w:t>- User-separated file organization (</w:t>
      </w:r>
      <w:proofErr w:type="gramStart"/>
      <w:r>
        <w:t>`{</w:t>
      </w:r>
      <w:proofErr w:type="gramEnd"/>
      <w:r>
        <w:t>type}/{category}/user_{id}/{file}`)</w:t>
      </w:r>
    </w:p>
    <w:p w:rsidR="00A8625D" w:rsidRDefault="00A8625D" w:rsidP="00A8625D">
      <w:r>
        <w:t>- Organized folders by type (images, videos, audio, documents)</w:t>
      </w:r>
    </w:p>
    <w:p w:rsidR="00A8625D" w:rsidRPr="00386048" w:rsidRDefault="00A8625D" w:rsidP="00A8625D">
      <w:pPr>
        <w:rPr>
          <w:sz w:val="4"/>
        </w:rPr>
      </w:pPr>
    </w:p>
    <w:p w:rsidR="00A8625D" w:rsidRPr="00BA5EA9" w:rsidRDefault="00A8625D" w:rsidP="00A8625D">
      <w:pPr>
        <w:rPr>
          <w:b/>
          <w:sz w:val="28"/>
        </w:rPr>
      </w:pPr>
      <w:r w:rsidRPr="00BA5EA9">
        <w:rPr>
          <w:b/>
          <w:sz w:val="28"/>
        </w:rPr>
        <w:t>Database:</w:t>
      </w:r>
    </w:p>
    <w:p w:rsidR="00A8625D" w:rsidRDefault="00A8625D" w:rsidP="00A8625D">
      <w:r>
        <w:t xml:space="preserve">- </w:t>
      </w:r>
      <w:proofErr w:type="spellStart"/>
      <w:r>
        <w:t>PostgreSQL</w:t>
      </w:r>
      <w:proofErr w:type="spellEnd"/>
      <w:r>
        <w:t xml:space="preserve"> with automatic backups</w:t>
      </w:r>
    </w:p>
    <w:p w:rsidR="00A8625D" w:rsidRDefault="00A8625D" w:rsidP="00A8625D">
      <w:r>
        <w:t>- JSON field support for flexible data structures</w:t>
      </w:r>
    </w:p>
    <w:p w:rsidR="00A8625D" w:rsidRDefault="00A8625D" w:rsidP="00A8625D">
      <w:r>
        <w:t>- Multi-tenant architecture (school-specific data isolation)</w:t>
      </w:r>
    </w:p>
    <w:p w:rsidR="00A8625D" w:rsidRPr="00386048" w:rsidRDefault="00A8625D" w:rsidP="00A8625D">
      <w:pPr>
        <w:rPr>
          <w:sz w:val="4"/>
        </w:rPr>
      </w:pPr>
    </w:p>
    <w:p w:rsidR="00A8625D" w:rsidRPr="00BA5EA9" w:rsidRDefault="00A8625D" w:rsidP="00A8625D">
      <w:pPr>
        <w:rPr>
          <w:b/>
          <w:sz w:val="28"/>
        </w:rPr>
      </w:pPr>
      <w:proofErr w:type="spellStart"/>
      <w:r w:rsidRPr="00BA5EA9">
        <w:rPr>
          <w:b/>
          <w:sz w:val="28"/>
        </w:rPr>
        <w:t>WebSocket</w:t>
      </w:r>
      <w:proofErr w:type="spellEnd"/>
      <w:r w:rsidRPr="00BA5EA9">
        <w:rPr>
          <w:b/>
          <w:sz w:val="28"/>
        </w:rPr>
        <w:t>:</w:t>
      </w:r>
    </w:p>
    <w:p w:rsidR="00A8625D" w:rsidRDefault="00A8625D" w:rsidP="00A8625D">
      <w:r>
        <w:t>- Real-time chat messaging</w:t>
      </w:r>
    </w:p>
    <w:p w:rsidR="00A8625D" w:rsidRDefault="00A8625D" w:rsidP="00A8625D">
      <w:r>
        <w:t>- Live notifications</w:t>
      </w:r>
    </w:p>
    <w:p w:rsidR="00A8625D" w:rsidRDefault="00A8625D" w:rsidP="00A8625D">
      <w:r>
        <w:t xml:space="preserve">- </w:t>
      </w:r>
      <w:proofErr w:type="spellStart"/>
      <w:r>
        <w:t>WebSocket</w:t>
      </w:r>
      <w:proofErr w:type="spellEnd"/>
      <w:r>
        <w:t xml:space="preserve"> manager with room-based connections</w:t>
      </w:r>
    </w:p>
    <w:p w:rsidR="00A8625D" w:rsidRDefault="00A8625D" w:rsidP="00A8625D"/>
    <w:p w:rsidR="007B774E" w:rsidRDefault="007B774E">
      <w:r>
        <w:br w:type="page"/>
      </w:r>
    </w:p>
    <w:p w:rsidR="00A8625D" w:rsidRPr="00706B39" w:rsidRDefault="00A8625D" w:rsidP="008B343F">
      <w:pPr>
        <w:pStyle w:val="Heading2"/>
        <w:rPr>
          <w:sz w:val="32"/>
          <w:szCs w:val="32"/>
        </w:rPr>
      </w:pPr>
      <w:bookmarkStart w:id="25" w:name="_Toc212879900"/>
      <w:r w:rsidRPr="00706B39">
        <w:rPr>
          <w:sz w:val="32"/>
          <w:szCs w:val="32"/>
        </w:rPr>
        <w:lastRenderedPageBreak/>
        <w:t>6.4 Security &amp; Compliance</w:t>
      </w:r>
      <w:bookmarkEnd w:id="25"/>
    </w:p>
    <w:p w:rsidR="00A8625D" w:rsidRPr="00706B39" w:rsidRDefault="00A8625D" w:rsidP="00A8625D">
      <w:pPr>
        <w:rPr>
          <w:sz w:val="32"/>
          <w:szCs w:val="32"/>
        </w:rPr>
      </w:pPr>
    </w:p>
    <w:p w:rsidR="00A8625D" w:rsidRPr="00BA5EA9" w:rsidRDefault="00A8625D" w:rsidP="00A8625D">
      <w:pPr>
        <w:rPr>
          <w:b/>
          <w:sz w:val="28"/>
        </w:rPr>
      </w:pPr>
      <w:r w:rsidRPr="00BA5EA9">
        <w:rPr>
          <w:b/>
          <w:sz w:val="28"/>
        </w:rPr>
        <w:t>Data Security:</w:t>
      </w:r>
    </w:p>
    <w:p w:rsidR="00A8625D" w:rsidRDefault="00A8625D" w:rsidP="00A8625D">
      <w:r>
        <w:t>- End-to-end encryption for sensitive data</w:t>
      </w:r>
    </w:p>
    <w:p w:rsidR="00A8625D" w:rsidRDefault="00A8625D" w:rsidP="00A8625D">
      <w:r>
        <w:t>- School-specific data isolation (multi-tenant)</w:t>
      </w:r>
    </w:p>
    <w:p w:rsidR="00A8625D" w:rsidRDefault="00A8625D" w:rsidP="00A8625D">
      <w:r>
        <w:t xml:space="preserve">- Role-based access control (students, teachers, admins, </w:t>
      </w:r>
      <w:proofErr w:type="gramStart"/>
      <w:r>
        <w:t>parents</w:t>
      </w:r>
      <w:proofErr w:type="gramEnd"/>
      <w:r>
        <w:t>)</w:t>
      </w:r>
    </w:p>
    <w:p w:rsidR="00A8625D" w:rsidRDefault="00A8625D" w:rsidP="00A8625D">
      <w:r>
        <w:t>- GDPR and FERPA compliance</w:t>
      </w:r>
    </w:p>
    <w:p w:rsidR="00A8625D" w:rsidRPr="00386048" w:rsidRDefault="00A8625D" w:rsidP="00A8625D">
      <w:pPr>
        <w:rPr>
          <w:sz w:val="2"/>
        </w:rPr>
      </w:pPr>
    </w:p>
    <w:p w:rsidR="00A8625D" w:rsidRPr="00BA5EA9" w:rsidRDefault="00A8625D" w:rsidP="00A8625D">
      <w:pPr>
        <w:rPr>
          <w:b/>
          <w:sz w:val="28"/>
        </w:rPr>
      </w:pPr>
      <w:r w:rsidRPr="00BA5EA9">
        <w:rPr>
          <w:b/>
          <w:sz w:val="28"/>
        </w:rPr>
        <w:t>Authentication:</w:t>
      </w:r>
    </w:p>
    <w:p w:rsidR="00A8625D" w:rsidRDefault="00A8625D" w:rsidP="00A8625D">
      <w:r>
        <w:t>- Dual JWT system (access + refresh tokens)</w:t>
      </w:r>
    </w:p>
    <w:p w:rsidR="00A8625D" w:rsidRDefault="00A8625D" w:rsidP="00A8625D">
      <w:r>
        <w:t>- Secure password hashing (</w:t>
      </w:r>
      <w:proofErr w:type="spellStart"/>
      <w:r>
        <w:t>bcrypt</w:t>
      </w:r>
      <w:proofErr w:type="spellEnd"/>
      <w:r>
        <w:t>)</w:t>
      </w:r>
    </w:p>
    <w:p w:rsidR="00A8625D" w:rsidRDefault="00A8625D" w:rsidP="00A8625D">
      <w:r>
        <w:t xml:space="preserve">- Rate limiting on </w:t>
      </w:r>
      <w:proofErr w:type="spellStart"/>
      <w:r>
        <w:t>auth</w:t>
      </w:r>
      <w:proofErr w:type="spellEnd"/>
      <w:r>
        <w:t xml:space="preserve"> endpoints </w:t>
      </w:r>
      <w:proofErr w:type="gramStart"/>
      <w:r>
        <w:t>(5 requests/min)</w:t>
      </w:r>
      <w:proofErr w:type="gramEnd"/>
    </w:p>
    <w:p w:rsidR="00A8625D" w:rsidRPr="00386048" w:rsidRDefault="00A8625D" w:rsidP="00A8625D">
      <w:pPr>
        <w:rPr>
          <w:sz w:val="2"/>
        </w:rPr>
      </w:pPr>
    </w:p>
    <w:p w:rsidR="00A8625D" w:rsidRPr="00BA5EA9" w:rsidRDefault="00A8625D" w:rsidP="00A8625D">
      <w:pPr>
        <w:rPr>
          <w:b/>
          <w:sz w:val="28"/>
        </w:rPr>
      </w:pPr>
      <w:r w:rsidRPr="00BA5EA9">
        <w:rPr>
          <w:b/>
          <w:sz w:val="28"/>
        </w:rPr>
        <w:t>File Upload Security:</w:t>
      </w:r>
    </w:p>
    <w:p w:rsidR="00A8625D" w:rsidRDefault="00A8625D" w:rsidP="00A8625D">
      <w:r>
        <w:t>- Max file sizes (Images: 5MB, Videos: 200MB, Documents: 10MB)</w:t>
      </w:r>
    </w:p>
    <w:p w:rsidR="00A8625D" w:rsidRDefault="00A8625D" w:rsidP="00A8625D">
      <w:r>
        <w:t>- File type validation</w:t>
      </w:r>
    </w:p>
    <w:p w:rsidR="00A8625D" w:rsidRDefault="00A8625D" w:rsidP="00A8625D">
      <w:r>
        <w:t xml:space="preserve">- User-specific </w:t>
      </w:r>
      <w:proofErr w:type="gramStart"/>
      <w:r>
        <w:t>file</w:t>
      </w:r>
      <w:proofErr w:type="gramEnd"/>
      <w:r>
        <w:t xml:space="preserve"> organization</w:t>
      </w:r>
    </w:p>
    <w:p w:rsidR="00A8625D" w:rsidRDefault="00A8625D" w:rsidP="00A8625D">
      <w:r>
        <w:t>- Secure deletion with ownership verification</w:t>
      </w:r>
    </w:p>
    <w:p w:rsidR="00A8625D" w:rsidRDefault="00A8625D" w:rsidP="00A8625D"/>
    <w:p w:rsidR="007B774E" w:rsidRDefault="007B774E" w:rsidP="00A8625D"/>
    <w:p w:rsidR="007B774E" w:rsidRDefault="007B774E">
      <w:r>
        <w:br w:type="page"/>
      </w:r>
    </w:p>
    <w:p w:rsidR="00A8625D" w:rsidRPr="008B343F" w:rsidRDefault="00A8625D" w:rsidP="008B343F">
      <w:pPr>
        <w:pStyle w:val="Heading1"/>
        <w:rPr>
          <w:sz w:val="40"/>
          <w:szCs w:val="40"/>
        </w:rPr>
      </w:pPr>
      <w:bookmarkStart w:id="26" w:name="_Toc212879901"/>
      <w:r w:rsidRPr="008B343F">
        <w:rPr>
          <w:sz w:val="40"/>
          <w:szCs w:val="40"/>
        </w:rPr>
        <w:lastRenderedPageBreak/>
        <w:t>7. Competitive Advantages</w:t>
      </w:r>
      <w:bookmarkEnd w:id="26"/>
    </w:p>
    <w:p w:rsidR="00A8625D" w:rsidRDefault="00A8625D" w:rsidP="00A8625D"/>
    <w:p w:rsidR="00A8625D" w:rsidRPr="00706B39" w:rsidRDefault="00A8625D" w:rsidP="008B343F">
      <w:pPr>
        <w:pStyle w:val="Heading2"/>
        <w:rPr>
          <w:sz w:val="32"/>
          <w:szCs w:val="32"/>
        </w:rPr>
      </w:pPr>
      <w:bookmarkStart w:id="27" w:name="_Toc212879902"/>
      <w:r w:rsidRPr="00706B39">
        <w:rPr>
          <w:sz w:val="32"/>
          <w:szCs w:val="32"/>
        </w:rPr>
        <w:t xml:space="preserve">7.1 What Makes </w:t>
      </w:r>
      <w:proofErr w:type="spellStart"/>
      <w:r w:rsidRPr="00706B39">
        <w:rPr>
          <w:sz w:val="32"/>
          <w:szCs w:val="32"/>
        </w:rPr>
        <w:t>Astegni</w:t>
      </w:r>
      <w:proofErr w:type="spellEnd"/>
      <w:r w:rsidRPr="00706B39">
        <w:rPr>
          <w:sz w:val="32"/>
          <w:szCs w:val="32"/>
        </w:rPr>
        <w:t xml:space="preserve"> Unique</w:t>
      </w:r>
      <w:bookmarkEnd w:id="27"/>
    </w:p>
    <w:p w:rsidR="00A8625D" w:rsidRPr="00BA5EA9" w:rsidRDefault="00A8625D" w:rsidP="00A8625D">
      <w:pPr>
        <w:rPr>
          <w:sz w:val="2"/>
          <w:szCs w:val="2"/>
        </w:rPr>
      </w:pPr>
    </w:p>
    <w:p w:rsidR="00A8625D" w:rsidRDefault="00A8625D" w:rsidP="00A8625D">
      <w:r>
        <w:t xml:space="preserve">| Feature | </w:t>
      </w:r>
      <w:proofErr w:type="spellStart"/>
      <w:r>
        <w:t>Astegni</w:t>
      </w:r>
      <w:proofErr w:type="spellEnd"/>
      <w:r>
        <w:t xml:space="preserve"> | Competitors (</w:t>
      </w:r>
      <w:proofErr w:type="spellStart"/>
      <w:r>
        <w:t>Upwork</w:t>
      </w:r>
      <w:proofErr w:type="spellEnd"/>
      <w:r>
        <w:t xml:space="preserve">, Thumbtack, </w:t>
      </w:r>
      <w:proofErr w:type="spellStart"/>
      <w:r>
        <w:t>Wyzant</w:t>
      </w:r>
      <w:proofErr w:type="spellEnd"/>
      <w:r>
        <w:t xml:space="preserve">, </w:t>
      </w:r>
      <w:proofErr w:type="spellStart"/>
      <w:r>
        <w:t>Preply</w:t>
      </w:r>
      <w:proofErr w:type="spellEnd"/>
      <w:r>
        <w:t>) |</w:t>
      </w:r>
    </w:p>
    <w:p w:rsidR="00A8625D" w:rsidRDefault="00A8625D" w:rsidP="00A8625D">
      <w:r>
        <w:t>|---------|---------|--------------------------------------------------|</w:t>
      </w:r>
    </w:p>
    <w:p w:rsidR="00A8625D" w:rsidRDefault="00A8625D" w:rsidP="00A8625D">
      <w:r>
        <w:t xml:space="preserve">| 4-Factor Rating System | </w:t>
      </w:r>
      <w:r>
        <w:rPr>
          <w:rFonts w:ascii="Calibri" w:hAnsi="Calibri" w:cs="Calibri"/>
        </w:rPr>
        <w:t>✅</w:t>
      </w:r>
      <w:r>
        <w:t xml:space="preserve"> Comprehensive (Subject Matter Expertise, Communication, Discipline, Punctuality) | </w:t>
      </w:r>
      <w:r>
        <w:rPr>
          <w:rFonts w:ascii="Calibri" w:hAnsi="Calibri" w:cs="Calibri"/>
        </w:rPr>
        <w:t>❌</w:t>
      </w:r>
      <w:r>
        <w:t xml:space="preserve"> Generic star ratings only |</w:t>
      </w:r>
    </w:p>
    <w:p w:rsidR="00A8625D" w:rsidRDefault="00A8625D" w:rsidP="00A8625D">
      <w:r>
        <w:t xml:space="preserve">| Verified Ratings | </w:t>
      </w:r>
      <w:r>
        <w:rPr>
          <w:rFonts w:ascii="Calibri" w:hAnsi="Calibri" w:cs="Calibri"/>
        </w:rPr>
        <w:t>✅</w:t>
      </w:r>
      <w:r>
        <w:t xml:space="preserve"> </w:t>
      </w:r>
      <w:proofErr w:type="gramStart"/>
      <w:r>
        <w:t>Only</w:t>
      </w:r>
      <w:proofErr w:type="gramEnd"/>
      <w:r>
        <w:t xml:space="preserve"> students who booked can rate | </w:t>
      </w:r>
      <w:r>
        <w:rPr>
          <w:rFonts w:ascii="Calibri" w:hAnsi="Calibri" w:cs="Calibri"/>
        </w:rPr>
        <w:t>⚠️</w:t>
      </w:r>
      <w:r>
        <w:t xml:space="preserve"> Often unverified or fake reviews |</w:t>
      </w:r>
    </w:p>
    <w:p w:rsidR="00A8625D" w:rsidRDefault="00A8625D" w:rsidP="00A8625D">
      <w:r>
        <w:t xml:space="preserve">| Education Whiteboard | </w:t>
      </w:r>
      <w:r>
        <w:rPr>
          <w:rFonts w:ascii="Calibri" w:hAnsi="Calibri" w:cs="Calibri"/>
        </w:rPr>
        <w:t>✅</w:t>
      </w:r>
      <w:r>
        <w:t xml:space="preserve"> Granular permissions, live chat integration, optimized latency (&lt;200ms), encrypted, persistent | </w:t>
      </w:r>
      <w:r>
        <w:rPr>
          <w:rFonts w:ascii="Calibri" w:hAnsi="Calibri" w:cs="Calibri"/>
        </w:rPr>
        <w:t>⚠️</w:t>
      </w:r>
      <w:r>
        <w:t xml:space="preserve"> Generic tools (Zoom, </w:t>
      </w:r>
      <w:proofErr w:type="spellStart"/>
      <w:r>
        <w:t>Miro</w:t>
      </w:r>
      <w:proofErr w:type="spellEnd"/>
      <w:r>
        <w:t>) - all-or-nothing permissions, separate chat |</w:t>
      </w:r>
    </w:p>
    <w:p w:rsidR="00A8625D" w:rsidRDefault="00A8625D" w:rsidP="00A8625D">
      <w:r>
        <w:t xml:space="preserve">| Digital Lab | </w:t>
      </w:r>
      <w:r>
        <w:rPr>
          <w:rFonts w:ascii="Calibri" w:hAnsi="Calibri" w:cs="Calibri"/>
        </w:rPr>
        <w:t>✅</w:t>
      </w:r>
      <w:r>
        <w:t xml:space="preserve"> IP-pending, multi-subject virtual labs with education-specific collaboration | </w:t>
      </w:r>
      <w:r>
        <w:rPr>
          <w:rFonts w:ascii="Calibri" w:hAnsi="Calibri" w:cs="Calibri"/>
        </w:rPr>
        <w:t>❌</w:t>
      </w:r>
      <w:r>
        <w:t xml:space="preserve"> No virtual lab offerings |</w:t>
      </w:r>
    </w:p>
    <w:p w:rsidR="00A8625D" w:rsidRDefault="00A8625D" w:rsidP="00A8625D">
      <w:r>
        <w:t xml:space="preserve">| Live Chat Integration | </w:t>
      </w:r>
      <w:r>
        <w:rPr>
          <w:rFonts w:ascii="Calibri" w:hAnsi="Calibri" w:cs="Calibri"/>
        </w:rPr>
        <w:t>✅</w:t>
      </w:r>
      <w:r>
        <w:t xml:space="preserve"> Built-in real-time chat &amp; messaging during and between sessions | </w:t>
      </w:r>
      <w:r>
        <w:rPr>
          <w:rFonts w:ascii="Calibri" w:hAnsi="Calibri" w:cs="Calibri"/>
        </w:rPr>
        <w:t>❌</w:t>
      </w:r>
      <w:r>
        <w:t xml:space="preserve"> No integrated messaging |</w:t>
      </w:r>
    </w:p>
    <w:p w:rsidR="00A8625D" w:rsidRDefault="00A8625D" w:rsidP="00A8625D">
      <w:r>
        <w:t xml:space="preserve">| End-to-End Encryption | </w:t>
      </w:r>
      <w:r>
        <w:rPr>
          <w:rFonts w:ascii="Calibri" w:hAnsi="Calibri" w:cs="Calibri"/>
        </w:rPr>
        <w:t>✅</w:t>
      </w:r>
      <w:r>
        <w:t xml:space="preserve"> All sessions encrypted (education is sensitive) | </w:t>
      </w:r>
      <w:r>
        <w:rPr>
          <w:rFonts w:ascii="Calibri" w:hAnsi="Calibri" w:cs="Calibri"/>
        </w:rPr>
        <w:t>⚠️</w:t>
      </w:r>
      <w:r>
        <w:t xml:space="preserve"> Basic SSL/TLS only |</w:t>
      </w:r>
    </w:p>
    <w:p w:rsidR="00A8625D" w:rsidRDefault="00A8625D" w:rsidP="00A8625D">
      <w:r>
        <w:t xml:space="preserve">| Persistent Sessions | </w:t>
      </w:r>
      <w:r>
        <w:rPr>
          <w:rFonts w:ascii="Calibri" w:hAnsi="Calibri" w:cs="Calibri"/>
        </w:rPr>
        <w:t>✅</w:t>
      </w:r>
      <w:r>
        <w:t xml:space="preserve"> Automatic permanent storage (access years later) | </w:t>
      </w:r>
      <w:r>
        <w:rPr>
          <w:rFonts w:ascii="Calibri" w:hAnsi="Calibri" w:cs="Calibri"/>
        </w:rPr>
        <w:t>❌</w:t>
      </w:r>
      <w:r>
        <w:t xml:space="preserve"> Manual export required |</w:t>
      </w:r>
    </w:p>
    <w:p w:rsidR="00A8625D" w:rsidRDefault="00A8625D" w:rsidP="00A8625D">
      <w:r>
        <w:t xml:space="preserve">| Progress Tracking | </w:t>
      </w:r>
      <w:r>
        <w:rPr>
          <w:rFonts w:ascii="Calibri" w:hAnsi="Calibri" w:cs="Calibri"/>
        </w:rPr>
        <w:t>✅</w:t>
      </w:r>
      <w:r>
        <w:t xml:space="preserve"> Comprehensive student analytics | </w:t>
      </w:r>
      <w:r>
        <w:rPr>
          <w:rFonts w:ascii="Calibri" w:hAnsi="Calibri" w:cs="Calibri"/>
        </w:rPr>
        <w:t>⚠️</w:t>
      </w:r>
      <w:r>
        <w:t xml:space="preserve"> Limited or no progress tracking |</w:t>
      </w:r>
    </w:p>
    <w:p w:rsidR="00A8625D" w:rsidRDefault="00A8625D" w:rsidP="00A8625D">
      <w:r>
        <w:t xml:space="preserve">| School Integration | </w:t>
      </w:r>
      <w:r>
        <w:rPr>
          <w:rFonts w:ascii="Calibri" w:hAnsi="Calibri" w:cs="Calibri"/>
        </w:rPr>
        <w:t>✅</w:t>
      </w:r>
      <w:r>
        <w:t xml:space="preserve"> Full institutional integration (planned) | </w:t>
      </w:r>
      <w:r>
        <w:rPr>
          <w:rFonts w:ascii="Calibri" w:hAnsi="Calibri" w:cs="Calibri"/>
        </w:rPr>
        <w:t>❌</w:t>
      </w:r>
      <w:r>
        <w:t xml:space="preserve"> </w:t>
      </w:r>
      <w:proofErr w:type="gramStart"/>
      <w:r>
        <w:t>Only</w:t>
      </w:r>
      <w:proofErr w:type="gramEnd"/>
      <w:r>
        <w:t xml:space="preserve"> individual tutors |</w:t>
      </w:r>
    </w:p>
    <w:p w:rsidR="00A8625D" w:rsidRDefault="00A8625D" w:rsidP="00A8625D">
      <w:r>
        <w:t xml:space="preserve">| Multi-Role System | </w:t>
      </w:r>
      <w:r>
        <w:rPr>
          <w:rFonts w:ascii="Calibri" w:hAnsi="Calibri" w:cs="Calibri"/>
        </w:rPr>
        <w:t>✅</w:t>
      </w:r>
      <w:r>
        <w:t xml:space="preserve"> One user = Student + Tutor + Parent + Advertiser | </w:t>
      </w:r>
      <w:r>
        <w:rPr>
          <w:rFonts w:ascii="Calibri" w:hAnsi="Calibri" w:cs="Calibri"/>
        </w:rPr>
        <w:t>❌</w:t>
      </w:r>
      <w:r>
        <w:t xml:space="preserve"> Separate accounts required |</w:t>
      </w:r>
    </w:p>
    <w:p w:rsidR="00A8625D" w:rsidRDefault="00A8625D" w:rsidP="00A8625D">
      <w:r>
        <w:t xml:space="preserve">| Localization | </w:t>
      </w:r>
      <w:r>
        <w:rPr>
          <w:rFonts w:ascii="Calibri" w:hAnsi="Calibri" w:cs="Calibri"/>
        </w:rPr>
        <w:t>✅</w:t>
      </w:r>
      <w:r>
        <w:t xml:space="preserve"> Phase 1: Ethiopian curriculum, languages, pricing; Phases 2-3: Adapts to each country's curriculum globally | </w:t>
      </w:r>
      <w:r>
        <w:rPr>
          <w:rFonts w:ascii="Calibri" w:hAnsi="Calibri" w:cs="Calibri"/>
        </w:rPr>
        <w:t>❌</w:t>
      </w:r>
      <w:r>
        <w:t xml:space="preserve"> Generic, Western-focused |</w:t>
      </w:r>
    </w:p>
    <w:p w:rsidR="00A8625D" w:rsidRDefault="00A8625D" w:rsidP="00A8625D">
      <w:r>
        <w:t xml:space="preserve">| Pricing | </w:t>
      </w:r>
      <w:r>
        <w:rPr>
          <w:rFonts w:ascii="Calibri" w:hAnsi="Calibri" w:cs="Calibri"/>
        </w:rPr>
        <w:t>✅</w:t>
      </w:r>
      <w:r>
        <w:t xml:space="preserve"> Transparent (50-500 ETB/hour) | </w:t>
      </w:r>
      <w:r>
        <w:rPr>
          <w:rFonts w:ascii="Calibri" w:hAnsi="Calibri" w:cs="Calibri"/>
        </w:rPr>
        <w:t>⚠️</w:t>
      </w:r>
      <w:r>
        <w:t xml:space="preserve"> High platform fees (20-30%) |</w:t>
      </w:r>
    </w:p>
    <w:p w:rsidR="00A8625D" w:rsidRDefault="00A8625D" w:rsidP="00A8625D">
      <w:r>
        <w:t xml:space="preserve">| Parent Access | </w:t>
      </w:r>
      <w:r>
        <w:rPr>
          <w:rFonts w:ascii="Calibri" w:hAnsi="Calibri" w:cs="Calibri"/>
        </w:rPr>
        <w:t>✅</w:t>
      </w:r>
      <w:r>
        <w:t xml:space="preserve"> Full progress monitoring for children | </w:t>
      </w:r>
      <w:r>
        <w:rPr>
          <w:rFonts w:ascii="Calibri" w:hAnsi="Calibri" w:cs="Calibri"/>
        </w:rPr>
        <w:t>⚠️</w:t>
      </w:r>
      <w:r>
        <w:t xml:space="preserve"> Limited parent features |</w:t>
      </w:r>
    </w:p>
    <w:p w:rsidR="00A8625D" w:rsidRDefault="00A8625D" w:rsidP="00A8625D"/>
    <w:p w:rsidR="007B774E" w:rsidRDefault="007B774E">
      <w:r>
        <w:br w:type="page"/>
      </w:r>
    </w:p>
    <w:p w:rsidR="00A8625D" w:rsidRPr="00706B39" w:rsidRDefault="00A8625D" w:rsidP="008B343F">
      <w:pPr>
        <w:pStyle w:val="Heading2"/>
        <w:rPr>
          <w:sz w:val="32"/>
          <w:szCs w:val="32"/>
        </w:rPr>
      </w:pPr>
      <w:bookmarkStart w:id="28" w:name="_Toc212879903"/>
      <w:r w:rsidRPr="00706B39">
        <w:rPr>
          <w:sz w:val="32"/>
          <w:szCs w:val="32"/>
        </w:rPr>
        <w:lastRenderedPageBreak/>
        <w:t>7.2 IP Protection as Moat</w:t>
      </w:r>
      <w:bookmarkEnd w:id="28"/>
    </w:p>
    <w:p w:rsidR="00A8625D" w:rsidRPr="00BA5EA9" w:rsidRDefault="00A8625D" w:rsidP="00A8625D">
      <w:pPr>
        <w:rPr>
          <w:sz w:val="2"/>
          <w:szCs w:val="2"/>
        </w:rPr>
      </w:pPr>
    </w:p>
    <w:p w:rsidR="00A8625D" w:rsidRPr="0052704F" w:rsidRDefault="00A8625D" w:rsidP="00A8625D">
      <w:pPr>
        <w:rPr>
          <w:b/>
          <w:sz w:val="28"/>
        </w:rPr>
      </w:pPr>
      <w:r w:rsidRPr="0052704F">
        <w:rPr>
          <w:b/>
          <w:sz w:val="28"/>
        </w:rPr>
        <w:t>Two Patent-Pending Technologies:</w:t>
      </w:r>
    </w:p>
    <w:p w:rsidR="00A8625D" w:rsidRDefault="00A8625D" w:rsidP="00A8625D">
      <w:r>
        <w:t>1</w:t>
      </w:r>
      <w:r w:rsidRPr="0052704F">
        <w:rPr>
          <w:b/>
          <w:sz w:val="24"/>
        </w:rPr>
        <w:t>. Digital Whiteboard</w:t>
      </w:r>
      <w:r w:rsidRPr="0052704F">
        <w:rPr>
          <w:sz w:val="24"/>
        </w:rPr>
        <w:t xml:space="preserve"> </w:t>
      </w:r>
      <w:r>
        <w:t>- Education-specific collaborative teaching platform with granular permissions, live chat integration, optimized latency, encryption, and persistence</w:t>
      </w:r>
    </w:p>
    <w:p w:rsidR="00A8625D" w:rsidRDefault="00A8625D" w:rsidP="00A8625D">
      <w:r>
        <w:t xml:space="preserve">2. </w:t>
      </w:r>
      <w:r w:rsidRPr="0052704F">
        <w:rPr>
          <w:b/>
          <w:sz w:val="24"/>
        </w:rPr>
        <w:t>Digital Lab</w:t>
      </w:r>
      <w:r w:rsidRPr="0052704F">
        <w:rPr>
          <w:sz w:val="24"/>
        </w:rPr>
        <w:t xml:space="preserve"> </w:t>
      </w:r>
      <w:r>
        <w:t>- Multi-subject virtual laboratory with education-specific collaboration and encrypted sessions</w:t>
      </w:r>
    </w:p>
    <w:p w:rsidR="00A8625D" w:rsidRPr="0052704F" w:rsidRDefault="00A8625D" w:rsidP="00A8625D">
      <w:pPr>
        <w:rPr>
          <w:sz w:val="2"/>
          <w:szCs w:val="2"/>
        </w:rPr>
      </w:pPr>
    </w:p>
    <w:p w:rsidR="00A8625D" w:rsidRPr="0052704F" w:rsidRDefault="00A8625D" w:rsidP="00A8625D">
      <w:pPr>
        <w:rPr>
          <w:b/>
          <w:sz w:val="28"/>
        </w:rPr>
      </w:pPr>
      <w:r w:rsidRPr="0052704F">
        <w:rPr>
          <w:b/>
          <w:sz w:val="28"/>
        </w:rPr>
        <w:t>Barriers to Entry:</w:t>
      </w:r>
    </w:p>
    <w:p w:rsidR="00A8625D" w:rsidRDefault="00A8625D" w:rsidP="00A8625D">
      <w:r>
        <w:t>- Granular permission systems - Per-student, per-moment control (not all-or-nothing like generic tools) - years of UX/workflow development</w:t>
      </w:r>
    </w:p>
    <w:p w:rsidR="00A8625D" w:rsidRDefault="00A8625D" w:rsidP="00A8625D">
      <w:r>
        <w:t xml:space="preserve">- Optimized real-time sync engine - </w:t>
      </w:r>
      <w:proofErr w:type="spellStart"/>
      <w:r>
        <w:t>WebSocket</w:t>
      </w:r>
      <w:proofErr w:type="spellEnd"/>
      <w:r>
        <w:t xml:space="preserve"> architecture for minimal latency (typically &lt;200ms) - requires specialized infrastructure</w:t>
      </w:r>
    </w:p>
    <w:p w:rsidR="00A8625D" w:rsidRDefault="00A8625D" w:rsidP="00A8625D">
      <w:r>
        <w:t>- Integrated live chat &amp; messaging - Seamlessly built into whiteboard and platform (not bolt-on solution)</w:t>
      </w:r>
    </w:p>
    <w:p w:rsidR="00A8625D" w:rsidRDefault="00A8625D" w:rsidP="00A8625D">
      <w:r>
        <w:t>- End-to-end encryption architecture - Protects sensitive educational content and institutional IP</w:t>
      </w:r>
    </w:p>
    <w:p w:rsidR="00A8625D" w:rsidRDefault="00A8625D" w:rsidP="00A8625D">
      <w:r>
        <w:t>- Persistent session storage - Encrypted long-term storage with efficient retrieval (years later) - complex database architecture</w:t>
      </w:r>
    </w:p>
    <w:p w:rsidR="00A8625D" w:rsidRDefault="00A8625D" w:rsidP="00A8625D">
      <w:r>
        <w:t>- Multi-subject simulation engine - Chemistry, Physics, Biology, Math, CS labs (years of development)</w:t>
      </w:r>
    </w:p>
    <w:p w:rsidR="00A8625D" w:rsidRDefault="00A8625D" w:rsidP="00A8625D">
      <w:r>
        <w:t>- Deep platform integration - Whiteboard + Lab + Chat + Booking + Progress tracking (not standalone products)</w:t>
      </w:r>
    </w:p>
    <w:p w:rsidR="00A8625D" w:rsidRDefault="00A8625D" w:rsidP="00A8625D">
      <w:r>
        <w:t>- Education-specific optimizations - K-12 + University curriculum alignment, teaching workflows</w:t>
      </w:r>
    </w:p>
    <w:p w:rsidR="00A8625D" w:rsidRPr="0052704F" w:rsidRDefault="00A8625D" w:rsidP="00A8625D">
      <w:pPr>
        <w:rPr>
          <w:sz w:val="2"/>
          <w:szCs w:val="2"/>
        </w:rPr>
      </w:pPr>
    </w:p>
    <w:p w:rsidR="00A8625D" w:rsidRPr="0052704F" w:rsidRDefault="00A8625D" w:rsidP="00A8625D">
      <w:pPr>
        <w:rPr>
          <w:b/>
          <w:sz w:val="28"/>
        </w:rPr>
      </w:pPr>
      <w:r w:rsidRPr="0052704F">
        <w:rPr>
          <w:b/>
          <w:sz w:val="28"/>
        </w:rPr>
        <w:t>Why Competitors Can't Copy:</w:t>
      </w:r>
    </w:p>
    <w:p w:rsidR="00A8625D" w:rsidRDefault="00A8625D" w:rsidP="00A8625D">
      <w:r>
        <w:t xml:space="preserve">- Patent-pending technology - Legal protection for bi-directional collaboration </w:t>
      </w:r>
      <w:r w:rsidR="00F576B1">
        <w:t xml:space="preserve">and virtual lab </w:t>
      </w:r>
      <w:r>
        <w:t>engine</w:t>
      </w:r>
    </w:p>
    <w:p w:rsidR="00A8625D" w:rsidRDefault="00A8625D" w:rsidP="00A8625D">
      <w:r>
        <w:t>- Deep platform integration - Not standalone products, tightly integrated with entire ecosystem</w:t>
      </w:r>
    </w:p>
    <w:p w:rsidR="00A8625D" w:rsidRDefault="00A8625D" w:rsidP="00A8625D">
      <w:r>
        <w:t>- Education domain expertise - Designed by educators for educators (not generic tools)</w:t>
      </w:r>
    </w:p>
    <w:p w:rsidR="00A8625D" w:rsidRDefault="00A8625D" w:rsidP="00A8625D">
      <w:r>
        <w:t>- Encryption architecture - Purpose-built for sensitive educational content and institutional IP protection</w:t>
      </w:r>
    </w:p>
    <w:p w:rsidR="00A8625D" w:rsidRDefault="00A8625D" w:rsidP="00A8625D">
      <w:r>
        <w:t>- Localization complexity - Ethiopian → African → Global curriculum adaptation (not trivial to replicate)</w:t>
      </w:r>
    </w:p>
    <w:p w:rsidR="00A8625D" w:rsidRDefault="00A8625D" w:rsidP="00A8625D"/>
    <w:p w:rsidR="00A8625D" w:rsidRPr="00706B39" w:rsidRDefault="00A8625D" w:rsidP="008B343F">
      <w:pPr>
        <w:pStyle w:val="Heading2"/>
        <w:rPr>
          <w:sz w:val="32"/>
          <w:szCs w:val="32"/>
        </w:rPr>
      </w:pPr>
      <w:bookmarkStart w:id="29" w:name="_Toc212879904"/>
      <w:r w:rsidRPr="00706B39">
        <w:rPr>
          <w:sz w:val="32"/>
          <w:szCs w:val="32"/>
        </w:rPr>
        <w:lastRenderedPageBreak/>
        <w:t>7.3 Network Effects</w:t>
      </w:r>
      <w:bookmarkEnd w:id="29"/>
    </w:p>
    <w:p w:rsidR="00A8625D" w:rsidRPr="0052704F" w:rsidRDefault="00A8625D" w:rsidP="00A8625D">
      <w:pPr>
        <w:rPr>
          <w:sz w:val="2"/>
          <w:szCs w:val="2"/>
        </w:rPr>
      </w:pPr>
    </w:p>
    <w:p w:rsidR="00A8625D" w:rsidRPr="0052704F" w:rsidRDefault="00A8625D" w:rsidP="00A8625D">
      <w:pPr>
        <w:rPr>
          <w:b/>
          <w:sz w:val="28"/>
          <w:szCs w:val="28"/>
        </w:rPr>
      </w:pPr>
      <w:r w:rsidRPr="0052704F">
        <w:rPr>
          <w:b/>
          <w:sz w:val="28"/>
          <w:szCs w:val="28"/>
        </w:rPr>
        <w:t>Tutor Supply Side:</w:t>
      </w:r>
    </w:p>
    <w:p w:rsidR="00A8625D" w:rsidRDefault="00A8625D" w:rsidP="00A8625D">
      <w:r>
        <w:t xml:space="preserve">- More tutors → </w:t>
      </w:r>
      <w:proofErr w:type="gramStart"/>
      <w:r>
        <w:t>More</w:t>
      </w:r>
      <w:proofErr w:type="gramEnd"/>
      <w:r>
        <w:t xml:space="preserve"> choices for students → More students join</w:t>
      </w:r>
    </w:p>
    <w:p w:rsidR="00A8625D" w:rsidRDefault="00A8625D" w:rsidP="00A8625D">
      <w:r>
        <w:t>- High-rated tutors attract more bookings → Incentivizes quality</w:t>
      </w:r>
    </w:p>
    <w:p w:rsidR="00A8625D" w:rsidRDefault="00A8625D" w:rsidP="00A8625D">
      <w:r>
        <w:t xml:space="preserve">- Verified reviews build trust → </w:t>
      </w:r>
      <w:proofErr w:type="gramStart"/>
      <w:r>
        <w:t>More</w:t>
      </w:r>
      <w:proofErr w:type="gramEnd"/>
      <w:r>
        <w:t xml:space="preserve"> tutors want to join</w:t>
      </w:r>
    </w:p>
    <w:p w:rsidR="00A8625D" w:rsidRPr="0052704F" w:rsidRDefault="00A8625D" w:rsidP="00A8625D">
      <w:pPr>
        <w:rPr>
          <w:sz w:val="2"/>
          <w:szCs w:val="2"/>
        </w:rPr>
      </w:pPr>
    </w:p>
    <w:p w:rsidR="00A8625D" w:rsidRPr="0052704F" w:rsidRDefault="00A8625D" w:rsidP="00A8625D">
      <w:pPr>
        <w:rPr>
          <w:b/>
          <w:sz w:val="28"/>
          <w:szCs w:val="28"/>
        </w:rPr>
      </w:pPr>
      <w:r w:rsidRPr="0052704F">
        <w:rPr>
          <w:b/>
          <w:sz w:val="28"/>
          <w:szCs w:val="28"/>
        </w:rPr>
        <w:t>Student Demand Side:</w:t>
      </w:r>
    </w:p>
    <w:p w:rsidR="00A8625D" w:rsidRDefault="00A8625D" w:rsidP="00A8625D">
      <w:r>
        <w:t xml:space="preserve">- More </w:t>
      </w:r>
      <w:proofErr w:type="gramStart"/>
      <w:r>
        <w:t>students</w:t>
      </w:r>
      <w:proofErr w:type="gramEnd"/>
      <w:r>
        <w:t xml:space="preserve"> → More bookings for tutors → More tutors join</w:t>
      </w:r>
    </w:p>
    <w:p w:rsidR="00A8625D" w:rsidRDefault="00A8625D" w:rsidP="00A8625D">
      <w:r>
        <w:t xml:space="preserve">- More reviews → </w:t>
      </w:r>
      <w:proofErr w:type="gramStart"/>
      <w:r>
        <w:t>Better</w:t>
      </w:r>
      <w:proofErr w:type="gramEnd"/>
      <w:r>
        <w:t xml:space="preserve"> matching → Higher satisfaction</w:t>
      </w:r>
    </w:p>
    <w:p w:rsidR="00A8625D" w:rsidRDefault="00A8625D" w:rsidP="00A8625D">
      <w:r>
        <w:t xml:space="preserve">- Student success stories → </w:t>
      </w:r>
      <w:proofErr w:type="gramStart"/>
      <w:r>
        <w:t>More</w:t>
      </w:r>
      <w:proofErr w:type="gramEnd"/>
      <w:r>
        <w:t xml:space="preserve"> referrals</w:t>
      </w:r>
    </w:p>
    <w:p w:rsidR="00A8625D" w:rsidRPr="0052704F" w:rsidRDefault="00A8625D" w:rsidP="00A8625D">
      <w:pPr>
        <w:rPr>
          <w:sz w:val="2"/>
          <w:szCs w:val="2"/>
        </w:rPr>
      </w:pPr>
    </w:p>
    <w:p w:rsidR="00A8625D" w:rsidRPr="0052704F" w:rsidRDefault="00A8625D" w:rsidP="00A8625D">
      <w:pPr>
        <w:rPr>
          <w:b/>
          <w:sz w:val="28"/>
          <w:szCs w:val="28"/>
        </w:rPr>
      </w:pPr>
      <w:r w:rsidRPr="0052704F">
        <w:rPr>
          <w:b/>
          <w:sz w:val="28"/>
          <w:szCs w:val="28"/>
        </w:rPr>
        <w:t>School Integration (Future):</w:t>
      </w:r>
    </w:p>
    <w:p w:rsidR="00A8625D" w:rsidRDefault="00A8625D" w:rsidP="00A8625D">
      <w:r>
        <w:t>- Schools adopt platform → Students/parents forced to join → Network grows</w:t>
      </w:r>
    </w:p>
    <w:p w:rsidR="00A8625D" w:rsidRDefault="00A8625D" w:rsidP="00A8625D">
      <w:r>
        <w:t xml:space="preserve">- More schools → </w:t>
      </w:r>
      <w:proofErr w:type="gramStart"/>
      <w:r>
        <w:t>More</w:t>
      </w:r>
      <w:proofErr w:type="gramEnd"/>
      <w:r>
        <w:t xml:space="preserve"> data → Better analytics → Attracts more schools</w:t>
      </w:r>
    </w:p>
    <w:p w:rsidR="00A8625D" w:rsidRDefault="00A8625D" w:rsidP="00A8625D"/>
    <w:p w:rsidR="00A8625D" w:rsidRDefault="00A8625D" w:rsidP="00A8625D"/>
    <w:p w:rsidR="007B774E" w:rsidRDefault="007B774E">
      <w:r>
        <w:br w:type="page"/>
      </w:r>
    </w:p>
    <w:p w:rsidR="00A8625D" w:rsidRPr="008B343F" w:rsidRDefault="00A8625D" w:rsidP="008B343F">
      <w:pPr>
        <w:pStyle w:val="Heading1"/>
        <w:rPr>
          <w:sz w:val="40"/>
          <w:szCs w:val="40"/>
        </w:rPr>
      </w:pPr>
      <w:bookmarkStart w:id="30" w:name="_Toc212879905"/>
      <w:r w:rsidRPr="008B343F">
        <w:rPr>
          <w:sz w:val="40"/>
          <w:szCs w:val="40"/>
        </w:rPr>
        <w:lastRenderedPageBreak/>
        <w:t>8. Market Strategy</w:t>
      </w:r>
      <w:bookmarkEnd w:id="30"/>
    </w:p>
    <w:p w:rsidR="00A8625D" w:rsidRDefault="00A8625D" w:rsidP="00A8625D"/>
    <w:p w:rsidR="00A8625D" w:rsidRPr="00706B39" w:rsidRDefault="00A8625D" w:rsidP="008B343F">
      <w:pPr>
        <w:pStyle w:val="Heading2"/>
        <w:rPr>
          <w:sz w:val="32"/>
          <w:szCs w:val="32"/>
        </w:rPr>
      </w:pPr>
      <w:bookmarkStart w:id="31" w:name="_Toc212879906"/>
      <w:r w:rsidRPr="00706B39">
        <w:rPr>
          <w:sz w:val="32"/>
          <w:szCs w:val="32"/>
        </w:rPr>
        <w:t>8.1 Go-To-Market Strategy</w:t>
      </w:r>
      <w:bookmarkEnd w:id="31"/>
    </w:p>
    <w:p w:rsidR="00A8625D" w:rsidRDefault="00A8625D" w:rsidP="00A8625D"/>
    <w:p w:rsidR="00A8625D" w:rsidRPr="0009212C" w:rsidRDefault="00A8625D" w:rsidP="00A8625D">
      <w:pPr>
        <w:rPr>
          <w:b/>
          <w:sz w:val="28"/>
        </w:rPr>
      </w:pPr>
      <w:r w:rsidRPr="0009212C">
        <w:rPr>
          <w:b/>
          <w:sz w:val="28"/>
        </w:rPr>
        <w:t>Phase 1 (Current): Ethiopia - Tutor Marketplace</w:t>
      </w:r>
    </w:p>
    <w:p w:rsidR="00A8625D" w:rsidRPr="00F85613" w:rsidRDefault="00A8625D" w:rsidP="00A8625D">
      <w:pPr>
        <w:rPr>
          <w:sz w:val="4"/>
          <w:szCs w:val="4"/>
        </w:rPr>
      </w:pPr>
    </w:p>
    <w:p w:rsidR="00A8625D" w:rsidRPr="0009212C" w:rsidRDefault="00A8625D" w:rsidP="00A8625D">
      <w:pPr>
        <w:rPr>
          <w:b/>
          <w:sz w:val="24"/>
          <w:szCs w:val="24"/>
        </w:rPr>
      </w:pPr>
      <w:r w:rsidRPr="0009212C">
        <w:rPr>
          <w:b/>
          <w:sz w:val="24"/>
          <w:szCs w:val="24"/>
        </w:rPr>
        <w:t>Target Segments:</w:t>
      </w:r>
    </w:p>
    <w:p w:rsidR="00A8625D" w:rsidRDefault="00A8625D" w:rsidP="00A8625D">
      <w:r>
        <w:t>1. Primary Target: Middle-class families in Addis Ababa (500K+ households)</w:t>
      </w:r>
    </w:p>
    <w:p w:rsidR="00A8625D" w:rsidRDefault="00A8625D" w:rsidP="00A8625D">
      <w:r>
        <w:t xml:space="preserve">2. Tutor Acquisition: </w:t>
      </w:r>
      <w:r w:rsidR="00C00059">
        <w:t xml:space="preserve">School and university teachers and students </w:t>
      </w:r>
      <w:r>
        <w:t>(100K+ potential tutors</w:t>
      </w:r>
      <w:proofErr w:type="gramStart"/>
      <w:r>
        <w:t>)</w:t>
      </w:r>
      <w:proofErr w:type="gramEnd"/>
      <w:r w:rsidR="00FA3FF4">
        <w:br/>
        <w:t xml:space="preserve">3. Affiliate marketing: 20% direct and 10% indirect affiliate </w:t>
      </w:r>
      <w:r w:rsidR="006A79C1">
        <w:t>for two years.</w:t>
      </w:r>
    </w:p>
    <w:p w:rsidR="00A8625D" w:rsidRPr="0052704F" w:rsidRDefault="00A8625D" w:rsidP="00A8625D">
      <w:pPr>
        <w:rPr>
          <w:sz w:val="2"/>
        </w:rPr>
      </w:pPr>
    </w:p>
    <w:p w:rsidR="00A8625D" w:rsidRPr="0009212C" w:rsidRDefault="00A8625D" w:rsidP="00A8625D">
      <w:pPr>
        <w:rPr>
          <w:b/>
          <w:sz w:val="24"/>
          <w:szCs w:val="24"/>
        </w:rPr>
      </w:pPr>
      <w:r w:rsidRPr="0009212C">
        <w:rPr>
          <w:b/>
          <w:sz w:val="24"/>
          <w:szCs w:val="24"/>
        </w:rPr>
        <w:t>Marketing Channels:</w:t>
      </w:r>
    </w:p>
    <w:p w:rsidR="00A8625D" w:rsidRDefault="00A8625D" w:rsidP="00A8625D">
      <w:r>
        <w:t>- School partnerships - Distribute flyers at private schools</w:t>
      </w:r>
    </w:p>
    <w:p w:rsidR="00A8625D" w:rsidRDefault="00A8625D" w:rsidP="00A8625D">
      <w:r>
        <w:t xml:space="preserve">- University partnerships -Recruit tutors from Addis Ababa, </w:t>
      </w:r>
      <w:proofErr w:type="spellStart"/>
      <w:r>
        <w:t>Jimma</w:t>
      </w:r>
      <w:proofErr w:type="spellEnd"/>
      <w:r>
        <w:t xml:space="preserve">, </w:t>
      </w:r>
      <w:proofErr w:type="spellStart"/>
      <w:r>
        <w:t>Bahir</w:t>
      </w:r>
      <w:proofErr w:type="spellEnd"/>
      <w:r>
        <w:t xml:space="preserve"> Dar universities</w:t>
      </w:r>
    </w:p>
    <w:p w:rsidR="00A8625D" w:rsidRDefault="00A8625D" w:rsidP="00A8625D">
      <w:r>
        <w:t>- Social media - Facebook, Telegram channels (where parents currently search)</w:t>
      </w:r>
    </w:p>
    <w:p w:rsidR="00A8625D" w:rsidRDefault="00A8625D" w:rsidP="00A8625D">
      <w:r>
        <w:t>-</w:t>
      </w:r>
      <w:r w:rsidR="00C00059">
        <w:t xml:space="preserve"> </w:t>
      </w:r>
      <w:r>
        <w:t>Radio ads - Local radio stations (Ethiopian parents listen to radio)</w:t>
      </w:r>
    </w:p>
    <w:p w:rsidR="00A8625D" w:rsidRDefault="00A8625D" w:rsidP="00A8625D">
      <w:r>
        <w:t>-</w:t>
      </w:r>
      <w:r w:rsidR="00C00059">
        <w:t xml:space="preserve"> </w:t>
      </w:r>
      <w:r>
        <w:t>Mainstream TV ads - National and regional television channels for mass reach</w:t>
      </w:r>
    </w:p>
    <w:p w:rsidR="00A8625D" w:rsidRDefault="00A8625D" w:rsidP="00A8625D">
      <w:r>
        <w:t>- Influencer marketing - Ethiopian education influencers</w:t>
      </w:r>
    </w:p>
    <w:p w:rsidR="00A8625D" w:rsidRDefault="00A8625D" w:rsidP="00A8625D">
      <w:r>
        <w:t>- PR - Ethiopian newspapers and education publications</w:t>
      </w:r>
    </w:p>
    <w:p w:rsidR="00A8625D" w:rsidRPr="0052704F" w:rsidRDefault="00A8625D" w:rsidP="00A8625D">
      <w:pPr>
        <w:rPr>
          <w:sz w:val="2"/>
          <w:szCs w:val="4"/>
        </w:rPr>
      </w:pPr>
    </w:p>
    <w:p w:rsidR="00A8625D" w:rsidRPr="0009212C" w:rsidRDefault="00A8625D" w:rsidP="00A8625D">
      <w:pPr>
        <w:rPr>
          <w:b/>
          <w:sz w:val="24"/>
          <w:szCs w:val="24"/>
        </w:rPr>
      </w:pPr>
      <w:r w:rsidRPr="0009212C">
        <w:rPr>
          <w:b/>
          <w:sz w:val="24"/>
          <w:szCs w:val="24"/>
        </w:rPr>
        <w:t>Acquisition Strategy:</w:t>
      </w:r>
    </w:p>
    <w:p w:rsidR="00A8625D" w:rsidRDefault="00A8625D" w:rsidP="00A8625D">
      <w:r>
        <w:t>- First 5,000 Tutors: 1GB free storage forever (incentive to join early)</w:t>
      </w:r>
    </w:p>
    <w:p w:rsidR="00A8625D" w:rsidRDefault="00A8625D" w:rsidP="00A8625D">
      <w:r>
        <w:t>- First 20,000 Students/Parents: 1GB free storage forever (build demand)</w:t>
      </w:r>
    </w:p>
    <w:p w:rsidR="00A8625D" w:rsidRDefault="00A8625D" w:rsidP="00A8625D">
      <w:r>
        <w:t>- Early Upgrade: Users can upgrade to 64GB subscription (300 ETB/month) during free period</w:t>
      </w:r>
    </w:p>
    <w:p w:rsidR="00A8625D" w:rsidRDefault="00A8625D" w:rsidP="00A8625D">
      <w:r>
        <w:t>- After Launch Period: Subscription required for tutors to get verified and for students/parents to book tutors</w:t>
      </w:r>
    </w:p>
    <w:p w:rsidR="00A8625D" w:rsidRDefault="00A8625D" w:rsidP="00A8625D">
      <w:r>
        <w:t xml:space="preserve">- Model: </w:t>
      </w:r>
      <w:proofErr w:type="spellStart"/>
      <w:r>
        <w:t>Freemium</w:t>
      </w:r>
      <w:proofErr w:type="spellEnd"/>
      <w:r>
        <w:t xml:space="preserve"> → Subscription-based (no commission on bookings)</w:t>
      </w:r>
    </w:p>
    <w:p w:rsidR="00D14FB8" w:rsidRDefault="00D14FB8">
      <w:pPr>
        <w:rPr>
          <w:b/>
          <w:sz w:val="28"/>
        </w:rPr>
      </w:pPr>
      <w:r>
        <w:rPr>
          <w:b/>
          <w:sz w:val="28"/>
        </w:rPr>
        <w:br w:type="page"/>
      </w:r>
    </w:p>
    <w:p w:rsidR="00A8625D" w:rsidRPr="0009212C" w:rsidRDefault="00A8625D" w:rsidP="00A8625D">
      <w:pPr>
        <w:rPr>
          <w:b/>
          <w:sz w:val="28"/>
        </w:rPr>
      </w:pPr>
      <w:r w:rsidRPr="0009212C">
        <w:rPr>
          <w:b/>
          <w:sz w:val="28"/>
        </w:rPr>
        <w:lastRenderedPageBreak/>
        <w:t>Phase 2 (2026): Pan-African Expansion</w:t>
      </w:r>
    </w:p>
    <w:p w:rsidR="00A8625D" w:rsidRPr="00D14FB8" w:rsidRDefault="00A8625D" w:rsidP="00A8625D">
      <w:pPr>
        <w:rPr>
          <w:sz w:val="2"/>
          <w:szCs w:val="2"/>
        </w:rPr>
      </w:pPr>
    </w:p>
    <w:p w:rsidR="00A8625D" w:rsidRPr="0009212C" w:rsidRDefault="00A8625D" w:rsidP="00A8625D">
      <w:pPr>
        <w:rPr>
          <w:b/>
          <w:sz w:val="24"/>
          <w:szCs w:val="24"/>
        </w:rPr>
      </w:pPr>
      <w:r w:rsidRPr="0009212C">
        <w:rPr>
          <w:b/>
          <w:sz w:val="24"/>
          <w:szCs w:val="24"/>
        </w:rPr>
        <w:t>Target Countries (in order):</w:t>
      </w:r>
    </w:p>
    <w:p w:rsidR="00A8625D" w:rsidRDefault="00A8625D" w:rsidP="00A8625D">
      <w:r>
        <w:t>1. Kenya - English-speaking, high tech adoption, large market</w:t>
      </w:r>
    </w:p>
    <w:p w:rsidR="00A8625D" w:rsidRDefault="00A8625D" w:rsidP="00A8625D">
      <w:r>
        <w:t>2. Nigeria - Largest student population in Africa (45M)</w:t>
      </w:r>
    </w:p>
    <w:p w:rsidR="00A8625D" w:rsidRDefault="00A8625D" w:rsidP="00A8625D">
      <w:r>
        <w:t>3. South Africa - Developed infrastructure, high internet penetration</w:t>
      </w:r>
    </w:p>
    <w:p w:rsidR="00A8625D" w:rsidRDefault="00A8625D" w:rsidP="00A8625D">
      <w:r>
        <w:t>4. Ghana - English-speaking, growing middle class</w:t>
      </w:r>
    </w:p>
    <w:p w:rsidR="00A8625D" w:rsidRDefault="00A8625D" w:rsidP="00A8625D">
      <w:r>
        <w:t>5. Rwanda - Tech-forward government, startup-friendly</w:t>
      </w:r>
    </w:p>
    <w:p w:rsidR="00A8625D" w:rsidRPr="00D14FB8" w:rsidRDefault="00A8625D" w:rsidP="00A8625D">
      <w:pPr>
        <w:rPr>
          <w:sz w:val="2"/>
          <w:szCs w:val="2"/>
        </w:rPr>
      </w:pPr>
    </w:p>
    <w:p w:rsidR="00A8625D" w:rsidRPr="0009212C" w:rsidRDefault="00A8625D" w:rsidP="00A8625D">
      <w:pPr>
        <w:rPr>
          <w:b/>
          <w:sz w:val="24"/>
          <w:szCs w:val="24"/>
        </w:rPr>
      </w:pPr>
      <w:r w:rsidRPr="0009212C">
        <w:rPr>
          <w:b/>
          <w:sz w:val="24"/>
          <w:szCs w:val="24"/>
        </w:rPr>
        <w:t>Localization per Country:</w:t>
      </w:r>
    </w:p>
    <w:p w:rsidR="00A8625D" w:rsidRDefault="00A8625D" w:rsidP="00A8625D">
      <w:r>
        <w:t>- Translate to local languages (Swahili for Kenya/Tanzania, Yoruba/Hausa for Nigeria)</w:t>
      </w:r>
      <w:r w:rsidR="00C00059">
        <w:t xml:space="preserve"> with Google translate</w:t>
      </w:r>
    </w:p>
    <w:p w:rsidR="00A8625D" w:rsidRDefault="00A8625D" w:rsidP="00A8625D">
      <w:r>
        <w:t>- Adapt to local curriculum (Kenyan 8-4-4, Nigerian 6-3-3-4, etc.)</w:t>
      </w:r>
    </w:p>
    <w:p w:rsidR="00A8625D" w:rsidRDefault="00A8625D" w:rsidP="00A8625D">
      <w:r>
        <w:t>- Local payment methods (M-</w:t>
      </w:r>
      <w:proofErr w:type="spellStart"/>
      <w:r>
        <w:t>Pesa</w:t>
      </w:r>
      <w:proofErr w:type="spellEnd"/>
      <w:r>
        <w:t xml:space="preserve"> for Kenya, mobile money)</w:t>
      </w:r>
    </w:p>
    <w:p w:rsidR="00A8625D" w:rsidRDefault="00A8625D" w:rsidP="00A8625D">
      <w:r>
        <w:t>- Local pricing (convert ETB to KES, NGN, ZAR, GHS, RWF)</w:t>
      </w:r>
    </w:p>
    <w:p w:rsidR="00A8625D" w:rsidRPr="007E200E" w:rsidRDefault="00A8625D" w:rsidP="00A8625D">
      <w:pPr>
        <w:rPr>
          <w:sz w:val="2"/>
          <w:szCs w:val="2"/>
        </w:rPr>
      </w:pPr>
    </w:p>
    <w:p w:rsidR="00A8625D" w:rsidRPr="0009212C" w:rsidRDefault="00A8625D" w:rsidP="00A8625D">
      <w:pPr>
        <w:rPr>
          <w:b/>
          <w:sz w:val="28"/>
        </w:rPr>
      </w:pPr>
      <w:r w:rsidRPr="0009212C">
        <w:rPr>
          <w:b/>
          <w:sz w:val="28"/>
        </w:rPr>
        <w:t>Phase 3 (2027): Global Expansion</w:t>
      </w:r>
    </w:p>
    <w:p w:rsidR="00A8625D" w:rsidRPr="00D14FB8" w:rsidRDefault="00A8625D" w:rsidP="00A8625D">
      <w:pPr>
        <w:rPr>
          <w:sz w:val="2"/>
          <w:szCs w:val="2"/>
        </w:rPr>
      </w:pPr>
    </w:p>
    <w:p w:rsidR="00A8625D" w:rsidRPr="0009212C" w:rsidRDefault="00A8625D" w:rsidP="00A8625D">
      <w:pPr>
        <w:rPr>
          <w:b/>
          <w:sz w:val="24"/>
          <w:szCs w:val="24"/>
        </w:rPr>
      </w:pPr>
      <w:r w:rsidRPr="0009212C">
        <w:rPr>
          <w:b/>
          <w:sz w:val="24"/>
          <w:szCs w:val="24"/>
        </w:rPr>
        <w:t>Target Regions:</w:t>
      </w:r>
    </w:p>
    <w:p w:rsidR="00A8625D" w:rsidRDefault="00A8625D" w:rsidP="00A8625D">
      <w:r>
        <w:t>- Asia: India (260M students), Indonesia (68M), Philippines (28M)</w:t>
      </w:r>
    </w:p>
    <w:p w:rsidR="00A8625D" w:rsidRDefault="00A8625D" w:rsidP="00A8625D">
      <w:r>
        <w:t>- Latin America: Brazil (44M), Mexico (36M), Colombia (11M)</w:t>
      </w:r>
    </w:p>
    <w:p w:rsidR="00A8625D" w:rsidRDefault="00A8625D" w:rsidP="00A8625D">
      <w:r>
        <w:t>- Middle East: Egypt (24M), Saudi Arabia (7M), UAE (1.5M)</w:t>
      </w:r>
    </w:p>
    <w:p w:rsidR="00C00059" w:rsidRDefault="00C00059" w:rsidP="00A8625D">
      <w:r>
        <w:t>- USA (75M)</w:t>
      </w:r>
    </w:p>
    <w:p w:rsidR="00A8625D" w:rsidRDefault="00A8625D" w:rsidP="00A8625D">
      <w:r>
        <w:t>- Europe: UK (9M), Germany (11M), France (12M)</w:t>
      </w:r>
    </w:p>
    <w:p w:rsidR="00A8625D" w:rsidRPr="00D14FB8" w:rsidRDefault="00A8625D" w:rsidP="00A8625D">
      <w:pPr>
        <w:rPr>
          <w:sz w:val="2"/>
          <w:szCs w:val="2"/>
        </w:rPr>
      </w:pPr>
    </w:p>
    <w:p w:rsidR="00A8625D" w:rsidRPr="0009212C" w:rsidRDefault="00A8625D" w:rsidP="00A8625D">
      <w:pPr>
        <w:rPr>
          <w:b/>
          <w:sz w:val="24"/>
          <w:szCs w:val="24"/>
        </w:rPr>
      </w:pPr>
      <w:r w:rsidRPr="0009212C">
        <w:rPr>
          <w:b/>
          <w:sz w:val="24"/>
          <w:szCs w:val="24"/>
        </w:rPr>
        <w:t>Global Strategy:</w:t>
      </w:r>
    </w:p>
    <w:p w:rsidR="00A8625D" w:rsidRDefault="00A8625D" w:rsidP="00A8625D">
      <w:r>
        <w:t>- 100+ language support (Google Translate API)</w:t>
      </w:r>
    </w:p>
    <w:p w:rsidR="00A8625D" w:rsidRDefault="00A8625D" w:rsidP="00A8625D">
      <w:r>
        <w:t>- Multi-currency (190+ countries)</w:t>
      </w:r>
    </w:p>
    <w:p w:rsidR="00A8625D" w:rsidRDefault="00A8625D" w:rsidP="00A8625D">
      <w:r>
        <w:t>- Curriculum adaptation (British, American, IB, local systems)</w:t>
      </w:r>
    </w:p>
    <w:p w:rsidR="00A8625D" w:rsidRPr="00D14FB8" w:rsidRDefault="00F85613" w:rsidP="00D14FB8">
      <w:pPr>
        <w:pStyle w:val="Heading2"/>
        <w:rPr>
          <w:sz w:val="32"/>
          <w:szCs w:val="32"/>
        </w:rPr>
      </w:pPr>
      <w:r>
        <w:br w:type="page"/>
      </w:r>
      <w:bookmarkStart w:id="32" w:name="_Toc212879907"/>
      <w:r w:rsidR="00A8625D" w:rsidRPr="00D14FB8">
        <w:rPr>
          <w:sz w:val="32"/>
          <w:szCs w:val="32"/>
        </w:rPr>
        <w:lastRenderedPageBreak/>
        <w:t>8.2 Customer Acquisition Cost (CAC) Estimates</w:t>
      </w:r>
      <w:bookmarkEnd w:id="32"/>
    </w:p>
    <w:p w:rsidR="00A8625D" w:rsidRDefault="00A8625D" w:rsidP="00A8625D"/>
    <w:p w:rsidR="00A8625D" w:rsidRPr="0009212C" w:rsidRDefault="00A8625D" w:rsidP="00A8625D">
      <w:pPr>
        <w:rPr>
          <w:b/>
          <w:sz w:val="28"/>
        </w:rPr>
      </w:pPr>
      <w:r w:rsidRPr="0009212C">
        <w:rPr>
          <w:b/>
          <w:sz w:val="28"/>
        </w:rPr>
        <w:t>Ethiopia (Current):</w:t>
      </w:r>
    </w:p>
    <w:p w:rsidR="00A8625D" w:rsidRDefault="00A8625D" w:rsidP="00A8625D">
      <w:r>
        <w:t>- Digital ads (Facebook, Google): 300-750 ETB per user signup (~$2-5 USD)</w:t>
      </w:r>
    </w:p>
    <w:p w:rsidR="00A8625D" w:rsidRDefault="00A8625D" w:rsidP="00A8625D">
      <w:r>
        <w:t>- TV ads: 150-450 ETB per user (mass reach, brand awareness)</w:t>
      </w:r>
    </w:p>
    <w:p w:rsidR="00A8625D" w:rsidRDefault="00A8625D" w:rsidP="00A8625D">
      <w:r>
        <w:t>- University flyers: 75 ETB per tutor signup (~$0.50 USD)</w:t>
      </w:r>
    </w:p>
    <w:p w:rsidR="00A8625D" w:rsidRDefault="00A8625D" w:rsidP="00A8625D">
      <w:r>
        <w:t>- Word-of-mouth/Referrals: 0 ETB (affiliate program incentives)</w:t>
      </w:r>
    </w:p>
    <w:p w:rsidR="00A8625D" w:rsidRDefault="00A8625D" w:rsidP="00A8625D">
      <w:r>
        <w:t>- Target CAC: 450 ETB per paid subscriber (~$3 USD)</w:t>
      </w:r>
    </w:p>
    <w:p w:rsidR="00A8625D" w:rsidRDefault="00A8625D" w:rsidP="00A8625D"/>
    <w:p w:rsidR="00A8625D" w:rsidRPr="0009212C" w:rsidRDefault="00A8625D" w:rsidP="00A8625D">
      <w:pPr>
        <w:rPr>
          <w:b/>
          <w:sz w:val="28"/>
        </w:rPr>
      </w:pPr>
      <w:r w:rsidRPr="0009212C">
        <w:rPr>
          <w:b/>
          <w:sz w:val="28"/>
        </w:rPr>
        <w:t>Lifetime Value (LTV):</w:t>
      </w:r>
    </w:p>
    <w:p w:rsidR="00A8625D" w:rsidRDefault="00A8625D" w:rsidP="00A8625D">
      <w:r>
        <w:t>- Subscription: 300 ETB/month (~$2 USD)</w:t>
      </w:r>
    </w:p>
    <w:p w:rsidR="00A8625D" w:rsidRDefault="00A8625D" w:rsidP="00A8625D">
      <w:r>
        <w:t>- Average retention: 12 months (subscription model has higher retention)</w:t>
      </w:r>
    </w:p>
    <w:p w:rsidR="00A8625D" w:rsidRDefault="00A8625D" w:rsidP="00A8625D">
      <w:r>
        <w:t>- Gross margin: 264 ETB/month (88% margin)</w:t>
      </w:r>
    </w:p>
    <w:p w:rsidR="00A8625D" w:rsidRDefault="00A8625D" w:rsidP="00A8625D">
      <w:r>
        <w:t>- LTV = 264 ETB × 12 = 3,168 ETB (~$21 USD)</w:t>
      </w:r>
    </w:p>
    <w:p w:rsidR="00A8625D" w:rsidRDefault="00A8625D" w:rsidP="00A8625D">
      <w:r>
        <w:t>- LTV/CAC ratio: 3,168 ÷ 450 = 7x (excellent ratio, healthy &gt;3x)</w:t>
      </w:r>
    </w:p>
    <w:p w:rsidR="00A8625D" w:rsidRDefault="00A8625D" w:rsidP="00A8625D">
      <w:r>
        <w:t>- Payback period: ~1.7 months (450 ETB ÷ 264 ETB/month)</w:t>
      </w:r>
    </w:p>
    <w:p w:rsidR="00A8625D" w:rsidRDefault="00A8625D" w:rsidP="00A8625D"/>
    <w:p w:rsidR="00F85613" w:rsidRDefault="00F85613">
      <w:pPr>
        <w:rPr>
          <w:b/>
          <w:sz w:val="28"/>
        </w:rPr>
      </w:pPr>
      <w:r>
        <w:rPr>
          <w:b/>
          <w:sz w:val="28"/>
        </w:rPr>
        <w:br w:type="page"/>
      </w:r>
    </w:p>
    <w:p w:rsidR="00A8625D" w:rsidRPr="00706B39" w:rsidRDefault="00A8625D" w:rsidP="008B343F">
      <w:pPr>
        <w:pStyle w:val="Heading2"/>
        <w:rPr>
          <w:sz w:val="32"/>
          <w:szCs w:val="32"/>
        </w:rPr>
      </w:pPr>
      <w:bookmarkStart w:id="33" w:name="_Toc212879908"/>
      <w:r w:rsidRPr="00706B39">
        <w:rPr>
          <w:sz w:val="32"/>
          <w:szCs w:val="32"/>
        </w:rPr>
        <w:lastRenderedPageBreak/>
        <w:t>8.3 Viral Growth Mechanisms</w:t>
      </w:r>
      <w:bookmarkEnd w:id="33"/>
    </w:p>
    <w:p w:rsidR="00A8625D" w:rsidRDefault="00A8625D" w:rsidP="00A8625D"/>
    <w:p w:rsidR="00A8625D" w:rsidRPr="0009212C" w:rsidRDefault="00A8625D" w:rsidP="00A8625D">
      <w:pPr>
        <w:rPr>
          <w:b/>
          <w:sz w:val="28"/>
        </w:rPr>
      </w:pPr>
      <w:r w:rsidRPr="0009212C">
        <w:rPr>
          <w:b/>
          <w:sz w:val="28"/>
        </w:rPr>
        <w:t>Affiliate Program (Primary Growth Engine):</w:t>
      </w:r>
    </w:p>
    <w:p w:rsidR="00A8625D" w:rsidRDefault="00A8625D" w:rsidP="00A8625D">
      <w:r>
        <w:t>-</w:t>
      </w:r>
      <w:r w:rsidRPr="0009212C">
        <w:rPr>
          <w:sz w:val="24"/>
        </w:rPr>
        <w:t xml:space="preserve"> </w:t>
      </w:r>
      <w:r w:rsidRPr="0009212C">
        <w:rPr>
          <w:b/>
          <w:sz w:val="24"/>
        </w:rPr>
        <w:t>Direct Affiliates</w:t>
      </w:r>
      <w:r w:rsidRPr="00F85613">
        <w:rPr>
          <w:b/>
        </w:rPr>
        <w:t>:</w:t>
      </w:r>
      <w:r>
        <w:t xml:space="preserve"> Earn 20% recurring commission for 2 years per referred subscriber</w:t>
      </w:r>
    </w:p>
    <w:p w:rsidR="00A8625D" w:rsidRDefault="00A8625D" w:rsidP="00A8625D">
      <w:r>
        <w:t xml:space="preserve">  - Example: Refer 10 users → Earn 600 ETB/month (~$4 USD) for 24 months = 14,400 ETB total (~$96 USD)</w:t>
      </w:r>
    </w:p>
    <w:p w:rsidR="00A8625D" w:rsidRDefault="00A8625D" w:rsidP="00A8625D">
      <w:r>
        <w:t xml:space="preserve">- </w:t>
      </w:r>
      <w:r w:rsidRPr="0009212C">
        <w:rPr>
          <w:b/>
          <w:sz w:val="24"/>
        </w:rPr>
        <w:t>Indirect Affiliates</w:t>
      </w:r>
      <w:r w:rsidRPr="00F85613">
        <w:rPr>
          <w:b/>
        </w:rPr>
        <w:t>:</w:t>
      </w:r>
      <w:r>
        <w:t xml:space="preserve"> Earn 10% recurring commission for 2 years per referred subscriber</w:t>
      </w:r>
    </w:p>
    <w:p w:rsidR="00A8625D" w:rsidRDefault="00A8625D" w:rsidP="00A8625D">
      <w:r>
        <w:t xml:space="preserve">  - Example: Your referral refers 10 users → </w:t>
      </w:r>
      <w:proofErr w:type="gramStart"/>
      <w:r>
        <w:t>You</w:t>
      </w:r>
      <w:proofErr w:type="gramEnd"/>
      <w:r>
        <w:t xml:space="preserve"> earn 300 ETB/month for 24 months = 7,200 ETB total (~$48 USD)</w:t>
      </w:r>
    </w:p>
    <w:p w:rsidR="00A8625D" w:rsidRDefault="00A8625D" w:rsidP="00A8625D">
      <w:r>
        <w:t xml:space="preserve">- </w:t>
      </w:r>
      <w:r w:rsidRPr="0009212C">
        <w:rPr>
          <w:b/>
          <w:sz w:val="24"/>
        </w:rPr>
        <w:t>Incentive:</w:t>
      </w:r>
      <w:r w:rsidRPr="0009212C">
        <w:rPr>
          <w:sz w:val="24"/>
        </w:rPr>
        <w:t xml:space="preserve"> </w:t>
      </w:r>
      <w:r>
        <w:t xml:space="preserve">Users become micro-entrepreneurs, actively promoting </w:t>
      </w:r>
      <w:proofErr w:type="spellStart"/>
      <w:r>
        <w:t>Astegni</w:t>
      </w:r>
      <w:proofErr w:type="spellEnd"/>
    </w:p>
    <w:p w:rsidR="00A8625D" w:rsidRDefault="00A8625D" w:rsidP="00A8625D">
      <w:r w:rsidRPr="0009212C">
        <w:rPr>
          <w:b/>
          <w:sz w:val="24"/>
        </w:rPr>
        <w:t>- Viral Coefficient</w:t>
      </w:r>
      <w:r w:rsidRPr="00F85613">
        <w:rPr>
          <w:b/>
        </w:rPr>
        <w:t>:</w:t>
      </w:r>
      <w:r>
        <w:t xml:space="preserve"> Each user brings 2+ users → Exponential growth</w:t>
      </w:r>
    </w:p>
    <w:p w:rsidR="00A8625D" w:rsidRDefault="00A8625D" w:rsidP="00A8625D"/>
    <w:p w:rsidR="00A8625D" w:rsidRPr="0009212C" w:rsidRDefault="00A8625D" w:rsidP="00A8625D">
      <w:pPr>
        <w:rPr>
          <w:b/>
          <w:sz w:val="28"/>
        </w:rPr>
      </w:pPr>
      <w:r w:rsidRPr="0009212C">
        <w:rPr>
          <w:b/>
          <w:sz w:val="28"/>
        </w:rPr>
        <w:t>Social Sharing:</w:t>
      </w:r>
    </w:p>
    <w:p w:rsidR="00A8625D" w:rsidRDefault="00A8625D" w:rsidP="00A8625D">
      <w:r>
        <w:t>- Share tutor profiles on social media (</w:t>
      </w:r>
      <w:proofErr w:type="spellStart"/>
      <w:r>
        <w:t>WhatsApp</w:t>
      </w:r>
      <w:proofErr w:type="spellEnd"/>
      <w:r>
        <w:t xml:space="preserve">, Facebook, </w:t>
      </w:r>
      <w:proofErr w:type="gramStart"/>
      <w:r>
        <w:t>Telegram</w:t>
      </w:r>
      <w:proofErr w:type="gramEnd"/>
      <w:r>
        <w:t>)</w:t>
      </w:r>
    </w:p>
    <w:p w:rsidR="00A8625D" w:rsidRDefault="00A8625D" w:rsidP="00A8625D">
      <w:r>
        <w:t>- Share student progress with family</w:t>
      </w:r>
    </w:p>
    <w:p w:rsidR="00A8625D" w:rsidRDefault="00A8625D" w:rsidP="00A8625D">
      <w:r>
        <w:t>- Share Reels (educational content) → Drives awareness and discovery</w:t>
      </w:r>
    </w:p>
    <w:p w:rsidR="00A8625D" w:rsidRDefault="00A8625D" w:rsidP="00A8625D">
      <w:r>
        <w:t>- Share affiliate links with unique tracking codes</w:t>
      </w:r>
    </w:p>
    <w:p w:rsidR="00A8625D" w:rsidRDefault="00A8625D" w:rsidP="00A8625D"/>
    <w:p w:rsidR="00A8625D" w:rsidRPr="0009212C" w:rsidRDefault="00A8625D" w:rsidP="00A8625D">
      <w:pPr>
        <w:rPr>
          <w:b/>
          <w:sz w:val="28"/>
        </w:rPr>
      </w:pPr>
      <w:r w:rsidRPr="0009212C">
        <w:rPr>
          <w:b/>
          <w:sz w:val="28"/>
        </w:rPr>
        <w:t>Network Effects:</w:t>
      </w:r>
    </w:p>
    <w:p w:rsidR="00A8625D" w:rsidRDefault="00A8625D" w:rsidP="00A8625D">
      <w:r>
        <w:t xml:space="preserve">- Best tutors attract more </w:t>
      </w:r>
      <w:proofErr w:type="gramStart"/>
      <w:r>
        <w:t>students</w:t>
      </w:r>
      <w:proofErr w:type="gramEnd"/>
      <w:r>
        <w:t xml:space="preserve"> → More reviews → More tutors want to join</w:t>
      </w:r>
    </w:p>
    <w:p w:rsidR="00A8625D" w:rsidRDefault="00A8625D" w:rsidP="00A8625D">
      <w:r>
        <w:t xml:space="preserve">- More tutors → Better selection → </w:t>
      </w:r>
      <w:proofErr w:type="gramStart"/>
      <w:r>
        <w:t>More</w:t>
      </w:r>
      <w:proofErr w:type="gramEnd"/>
      <w:r>
        <w:t xml:space="preserve"> students join</w:t>
      </w:r>
    </w:p>
    <w:p w:rsidR="00A8625D" w:rsidRDefault="00A8625D" w:rsidP="00A8625D">
      <w:r>
        <w:t xml:space="preserve">- More affiliates → </w:t>
      </w:r>
      <w:proofErr w:type="gramStart"/>
      <w:r>
        <w:t>More</w:t>
      </w:r>
      <w:proofErr w:type="gramEnd"/>
      <w:r>
        <w:t xml:space="preserve"> referrals → Faster growth at lower CAC</w:t>
      </w:r>
    </w:p>
    <w:p w:rsidR="00A8625D" w:rsidRDefault="00A8625D" w:rsidP="00A8625D"/>
    <w:p w:rsidR="00A8625D" w:rsidRDefault="00A8625D" w:rsidP="00A8625D"/>
    <w:p w:rsidR="007B774E" w:rsidRDefault="007B774E">
      <w:r>
        <w:br w:type="page"/>
      </w:r>
    </w:p>
    <w:p w:rsidR="00A8625D" w:rsidRPr="008B343F" w:rsidRDefault="00A8625D" w:rsidP="008B343F">
      <w:pPr>
        <w:pStyle w:val="Heading1"/>
        <w:rPr>
          <w:sz w:val="40"/>
          <w:szCs w:val="40"/>
        </w:rPr>
      </w:pPr>
      <w:bookmarkStart w:id="34" w:name="_Toc212879909"/>
      <w:r w:rsidRPr="008B343F">
        <w:rPr>
          <w:sz w:val="40"/>
          <w:szCs w:val="40"/>
        </w:rPr>
        <w:lastRenderedPageBreak/>
        <w:t>9. Revenue Model</w:t>
      </w:r>
      <w:bookmarkEnd w:id="34"/>
    </w:p>
    <w:p w:rsidR="00A8625D" w:rsidRPr="00F85613" w:rsidRDefault="00A8625D" w:rsidP="00A8625D">
      <w:pPr>
        <w:rPr>
          <w:sz w:val="4"/>
        </w:rPr>
      </w:pPr>
    </w:p>
    <w:p w:rsidR="00A8625D" w:rsidRPr="00706B39" w:rsidRDefault="00A8625D" w:rsidP="008B343F">
      <w:pPr>
        <w:pStyle w:val="Heading2"/>
        <w:rPr>
          <w:sz w:val="32"/>
          <w:szCs w:val="32"/>
        </w:rPr>
      </w:pPr>
      <w:bookmarkStart w:id="35" w:name="_Toc212879910"/>
      <w:r w:rsidRPr="00706B39">
        <w:rPr>
          <w:sz w:val="32"/>
          <w:szCs w:val="32"/>
        </w:rPr>
        <w:t>9.1 Primary Revenue Streams</w:t>
      </w:r>
      <w:bookmarkEnd w:id="35"/>
    </w:p>
    <w:p w:rsidR="00A8625D" w:rsidRPr="00F85613" w:rsidRDefault="00A8625D" w:rsidP="00A8625D">
      <w:pPr>
        <w:rPr>
          <w:sz w:val="4"/>
        </w:rPr>
      </w:pPr>
    </w:p>
    <w:p w:rsidR="00A8625D" w:rsidRPr="00F85613" w:rsidRDefault="00A8625D" w:rsidP="00A8625D">
      <w:pPr>
        <w:rPr>
          <w:b/>
        </w:rPr>
      </w:pPr>
      <w:r w:rsidRPr="00F85613">
        <w:rPr>
          <w:b/>
        </w:rPr>
        <w:t>1. Subscription Model (Primary Revenue):</w:t>
      </w:r>
    </w:p>
    <w:p w:rsidR="00A8625D" w:rsidRDefault="00A8625D" w:rsidP="00A8625D">
      <w:r>
        <w:t>- 300 ETB/month (~$2 USD) per user subscription</w:t>
      </w:r>
    </w:p>
    <w:p w:rsidR="00A8625D" w:rsidRDefault="00A8625D" w:rsidP="00A8625D">
      <w:r>
        <w:t>- 64GB storage included (for videos, documents, whiteboard sessions, recordings)</w:t>
      </w:r>
    </w:p>
    <w:p w:rsidR="00A8625D" w:rsidRDefault="00A8625D" w:rsidP="00A8625D">
      <w:r>
        <w:t>- Unlimited bookings - Students book tutor packages (no commission per session)</w:t>
      </w:r>
    </w:p>
    <w:p w:rsidR="00A8625D" w:rsidRDefault="00A8625D" w:rsidP="00A8625D">
      <w:r>
        <w:t>- Package-based booking system:</w:t>
      </w:r>
    </w:p>
    <w:p w:rsidR="00A8625D" w:rsidRDefault="00A8625D" w:rsidP="00A8625D">
      <w:r>
        <w:t xml:space="preserve">  - Tutors create packages (e.g., "Math - 3 sessions/week", "Physics - Full week sessions")</w:t>
      </w:r>
    </w:p>
    <w:p w:rsidR="00A8625D" w:rsidRDefault="00A8625D" w:rsidP="00A8625D">
      <w:r>
        <w:t xml:space="preserve">  - Students/parents book packages directly (1 session/week, 2 sessions/week, </w:t>
      </w:r>
      <w:proofErr w:type="gramStart"/>
      <w:r>
        <w:t>3 sessions/week,</w:t>
      </w:r>
      <w:proofErr w:type="gramEnd"/>
      <w:r>
        <w:t xml:space="preserve"> or full week)</w:t>
      </w:r>
    </w:p>
    <w:p w:rsidR="00A8625D" w:rsidRDefault="00A8625D" w:rsidP="00A8625D">
      <w:r>
        <w:t xml:space="preserve">  - No per-session fees or commissions</w:t>
      </w:r>
    </w:p>
    <w:p w:rsidR="00A8625D" w:rsidRDefault="00A8625D" w:rsidP="00A8625D">
      <w:r>
        <w:t xml:space="preserve">- </w:t>
      </w:r>
      <w:proofErr w:type="spellStart"/>
      <w:r w:rsidRPr="00294B01">
        <w:t>Freemium</w:t>
      </w:r>
      <w:proofErr w:type="spellEnd"/>
      <w:r>
        <w:t xml:space="preserve"> Entry: First 5,000 tutors and 20,000 students get 1GB free forever</w:t>
      </w:r>
    </w:p>
    <w:p w:rsidR="00A8625D" w:rsidRDefault="00A8625D" w:rsidP="00A8625D">
      <w:r>
        <w:t>- Verification Requirement: After launch period, tutors must subscribe to get verified; students/parents must subscribe to book</w:t>
      </w:r>
    </w:p>
    <w:p w:rsidR="00A8625D" w:rsidRDefault="00A8625D" w:rsidP="00A8625D"/>
    <w:p w:rsidR="00A8625D" w:rsidRPr="00F85613" w:rsidRDefault="00A8625D" w:rsidP="00A8625D">
      <w:pPr>
        <w:rPr>
          <w:b/>
        </w:rPr>
      </w:pPr>
      <w:r w:rsidRPr="00F85613">
        <w:rPr>
          <w:b/>
        </w:rPr>
        <w:t>2. Affiliate Program (Growth Engine):</w:t>
      </w:r>
    </w:p>
    <w:p w:rsidR="00A8625D" w:rsidRDefault="00A8625D" w:rsidP="00A8625D">
      <w:r>
        <w:t>- Direct Affiliates: 20% recurring commission for 2 years per referred subscription</w:t>
      </w:r>
    </w:p>
    <w:p w:rsidR="00A8625D" w:rsidRDefault="00A8625D" w:rsidP="00A8625D">
      <w:r>
        <w:t>- Indirect Affiliates: 10% recurring commission for 2 years per referred subscription</w:t>
      </w:r>
    </w:p>
    <w:p w:rsidR="00A8625D" w:rsidRDefault="00A8625D" w:rsidP="00A8625D">
      <w:r>
        <w:t>- Example: Refer a tutor who subscribes (300 ETB/month) → Earn 60 ETB/month for 24 months = 1,440 ETB total</w:t>
      </w:r>
    </w:p>
    <w:p w:rsidR="00A8625D" w:rsidRDefault="00A8625D" w:rsidP="00A8625D">
      <w:r>
        <w:t>- Viral Growth: Incentivizes users to bring more users, creating network effects</w:t>
      </w:r>
    </w:p>
    <w:p w:rsidR="00A8625D" w:rsidRDefault="00A8625D" w:rsidP="00A8625D"/>
    <w:p w:rsidR="00F85613" w:rsidRDefault="00F85613">
      <w:pPr>
        <w:rPr>
          <w:b/>
        </w:rPr>
      </w:pPr>
      <w:r>
        <w:rPr>
          <w:b/>
        </w:rPr>
        <w:br w:type="page"/>
      </w:r>
    </w:p>
    <w:p w:rsidR="00A8625D" w:rsidRPr="00F85613" w:rsidRDefault="00A8625D" w:rsidP="00A8625D">
      <w:pPr>
        <w:rPr>
          <w:b/>
        </w:rPr>
      </w:pPr>
      <w:r w:rsidRPr="00F85613">
        <w:rPr>
          <w:b/>
        </w:rPr>
        <w:lastRenderedPageBreak/>
        <w:t>3. School Subscriptions (Future):</w:t>
      </w:r>
    </w:p>
    <w:p w:rsidR="00A8625D" w:rsidRDefault="00A8625D" w:rsidP="00A8625D">
      <w:r>
        <w:t>- Small School (50-200 students): 75,000 ETB/month (~$500 USD)</w:t>
      </w:r>
    </w:p>
    <w:p w:rsidR="00A8625D" w:rsidRDefault="00A8625D" w:rsidP="00A8625D">
      <w:r>
        <w:t>- Medium School (200-1,000 students): 300,000 ETB/month (~$2,000 USD)</w:t>
      </w:r>
    </w:p>
    <w:p w:rsidR="00A8625D" w:rsidRDefault="00A8625D" w:rsidP="00A8625D">
      <w:r>
        <w:t>- Large School (1,000+ students): 750,000 ETB/month (~$5,000 USD)</w:t>
      </w:r>
    </w:p>
    <w:p w:rsidR="00A8625D" w:rsidRDefault="00A8625D" w:rsidP="00A8625D">
      <w:r>
        <w:t>- Includes: Digital Whiteboard, Digital Lab, progress tracking, parent portals, unlimited storage</w:t>
      </w:r>
    </w:p>
    <w:p w:rsidR="00A8625D" w:rsidRDefault="00A8625D" w:rsidP="00A8625D"/>
    <w:p w:rsidR="00A8625D" w:rsidRPr="00F85613" w:rsidRDefault="00A8625D" w:rsidP="00A8625D">
      <w:pPr>
        <w:rPr>
          <w:b/>
        </w:rPr>
      </w:pPr>
      <w:r w:rsidRPr="00F85613">
        <w:rPr>
          <w:b/>
        </w:rPr>
        <w:t>4. Advertising (Future):</w:t>
      </w:r>
    </w:p>
    <w:p w:rsidR="00A8625D" w:rsidRDefault="00A8625D" w:rsidP="00A8625D">
      <w:r>
        <w:t>- Educational content creators can promote videos (Reels)</w:t>
      </w:r>
    </w:p>
    <w:p w:rsidR="00A8625D" w:rsidRDefault="00A8625D" w:rsidP="00A8625D">
      <w:r>
        <w:t>- Educational product companies (textbooks, supplies) can advertise</w:t>
      </w:r>
    </w:p>
    <w:p w:rsidR="00A8625D" w:rsidRDefault="00A8625D" w:rsidP="00A8625D">
      <w:r>
        <w:t xml:space="preserve">- Display ads in Bookstore, Job Marketplace, </w:t>
      </w:r>
      <w:proofErr w:type="gramStart"/>
      <w:r>
        <w:t>News</w:t>
      </w:r>
      <w:proofErr w:type="gramEnd"/>
      <w:r>
        <w:t xml:space="preserve"> Hub</w:t>
      </w:r>
    </w:p>
    <w:p w:rsidR="00A8625D" w:rsidRDefault="00A8625D" w:rsidP="00A8625D"/>
    <w:p w:rsidR="00A8625D" w:rsidRPr="00F85613" w:rsidRDefault="00A8625D" w:rsidP="00A8625D">
      <w:pPr>
        <w:rPr>
          <w:b/>
        </w:rPr>
      </w:pPr>
      <w:r w:rsidRPr="00F85613">
        <w:rPr>
          <w:b/>
        </w:rPr>
        <w:t>5. Transaction Fees (Future):</w:t>
      </w:r>
    </w:p>
    <w:p w:rsidR="00A8625D" w:rsidRDefault="00A8625D" w:rsidP="00A8625D">
      <w:r>
        <w:t>- Bookstore: 5% fee on textbook sales/rentals</w:t>
      </w:r>
    </w:p>
    <w:p w:rsidR="00A8625D" w:rsidRDefault="00A8625D" w:rsidP="00A8625D">
      <w:r>
        <w:t>- Job Marketplace: 10% fee on tutor job placements</w:t>
      </w:r>
    </w:p>
    <w:p w:rsidR="00A8625D" w:rsidRDefault="00A8625D" w:rsidP="00A8625D">
      <w:r>
        <w:t>- Market: 5% fee on educational materials sales</w:t>
      </w:r>
    </w:p>
    <w:p w:rsidR="00A8625D" w:rsidRDefault="00A8625D" w:rsidP="00A8625D"/>
    <w:p w:rsidR="002463EA" w:rsidRDefault="002463EA">
      <w:pPr>
        <w:rPr>
          <w:b/>
          <w:sz w:val="32"/>
          <w:szCs w:val="32"/>
        </w:rPr>
      </w:pPr>
      <w:r>
        <w:rPr>
          <w:b/>
          <w:sz w:val="32"/>
          <w:szCs w:val="32"/>
        </w:rPr>
        <w:br w:type="page"/>
      </w:r>
    </w:p>
    <w:p w:rsidR="00A8625D" w:rsidRPr="00706B39" w:rsidRDefault="00A8625D" w:rsidP="008B343F">
      <w:pPr>
        <w:pStyle w:val="Heading2"/>
        <w:rPr>
          <w:sz w:val="32"/>
          <w:szCs w:val="32"/>
        </w:rPr>
      </w:pPr>
      <w:bookmarkStart w:id="36" w:name="_Toc212879911"/>
      <w:r w:rsidRPr="00706B39">
        <w:rPr>
          <w:sz w:val="32"/>
          <w:szCs w:val="32"/>
        </w:rPr>
        <w:lastRenderedPageBreak/>
        <w:t xml:space="preserve">9.2 </w:t>
      </w:r>
      <w:r w:rsidR="00D761E7">
        <w:rPr>
          <w:sz w:val="32"/>
          <w:szCs w:val="32"/>
        </w:rPr>
        <w:t xml:space="preserve">Rough </w:t>
      </w:r>
      <w:r w:rsidRPr="00706B39">
        <w:rPr>
          <w:sz w:val="32"/>
          <w:szCs w:val="32"/>
        </w:rPr>
        <w:t>Revenue Projections (Ethiopia Only)</w:t>
      </w:r>
      <w:bookmarkEnd w:id="36"/>
    </w:p>
    <w:p w:rsidR="00A8625D" w:rsidRPr="002463EA" w:rsidRDefault="00A8625D" w:rsidP="00A8625D">
      <w:pPr>
        <w:rPr>
          <w:b/>
          <w:sz w:val="28"/>
          <w:szCs w:val="28"/>
        </w:rPr>
      </w:pPr>
      <w:r w:rsidRPr="002463EA">
        <w:rPr>
          <w:b/>
          <w:sz w:val="28"/>
          <w:szCs w:val="28"/>
        </w:rPr>
        <w:t>Year 1 (2025):</w:t>
      </w:r>
    </w:p>
    <w:p w:rsidR="00A8625D" w:rsidRDefault="00AD5693" w:rsidP="00A8625D">
      <w:r>
        <w:t>- Paid subscribers: 2</w:t>
      </w:r>
      <w:r w:rsidR="00155E8E">
        <w:t>0</w:t>
      </w:r>
      <w:r w:rsidR="00A8625D">
        <w:t>,000 (students/parents + tutors after free tier fills)</w:t>
      </w:r>
    </w:p>
    <w:p w:rsidR="00A8625D" w:rsidRDefault="00A8625D" w:rsidP="00A8625D">
      <w:r>
        <w:t>- Subscription price: 300 ETB/month (~$2 USD)</w:t>
      </w:r>
    </w:p>
    <w:p w:rsidR="00A8625D" w:rsidRDefault="00A8625D" w:rsidP="00A8625D">
      <w:r>
        <w:t xml:space="preserve">- Monthly recurring revenue (MRR): </w:t>
      </w:r>
      <w:r w:rsidR="00155E8E">
        <w:t>0</w:t>
      </w:r>
      <w:r>
        <w:t xml:space="preserve">,000 × 300 ETB = </w:t>
      </w:r>
      <w:r w:rsidR="00AD5693">
        <w:t>6,000,000 ETB (~$4</w:t>
      </w:r>
      <w:r w:rsidR="00155E8E">
        <w:t>0</w:t>
      </w:r>
      <w:r>
        <w:t>,000 USD)</w:t>
      </w:r>
    </w:p>
    <w:p w:rsidR="00A8625D" w:rsidRDefault="00A8625D" w:rsidP="00A8625D">
      <w:r>
        <w:t>- Annual recurri</w:t>
      </w:r>
      <w:r w:rsidR="0095261A">
        <w:t xml:space="preserve">ng revenue (ARR): </w:t>
      </w:r>
      <w:r w:rsidR="00AD5693">
        <w:t>72M ETB (~$480K</w:t>
      </w:r>
      <w:r>
        <w:t xml:space="preserve"> USD)</w:t>
      </w:r>
    </w:p>
    <w:p w:rsidR="00A8625D" w:rsidRDefault="00A8625D" w:rsidP="00A8625D">
      <w:r>
        <w:t>- Affiliate payouts: ~</w:t>
      </w:r>
      <w:r w:rsidR="00155E8E">
        <w:t xml:space="preserve">30% of revenue = </w:t>
      </w:r>
      <w:r w:rsidR="004A40BB">
        <w:t>21.6</w:t>
      </w:r>
      <w:r w:rsidR="00D761E7">
        <w:t>M</w:t>
      </w:r>
      <w:r>
        <w:t xml:space="preserve"> ETB</w:t>
      </w:r>
      <w:r w:rsidR="00D761E7">
        <w:t>/year</w:t>
      </w:r>
    </w:p>
    <w:p w:rsidR="00155E8E" w:rsidRDefault="0095261A" w:rsidP="00A8625D">
      <w:r>
        <w:t>-</w:t>
      </w:r>
      <w:r w:rsidR="00155E8E">
        <w:t xml:space="preserve"> Operational and miscellaneous</w:t>
      </w:r>
      <w:r>
        <w:t xml:space="preserve"> cost: </w:t>
      </w:r>
      <w:r w:rsidR="004A40BB">
        <w:t>~12</w:t>
      </w:r>
      <w:r>
        <w:t>M</w:t>
      </w:r>
      <w:r w:rsidR="00D761E7">
        <w:t xml:space="preserve"> ETB</w:t>
      </w:r>
      <w:r>
        <w:t xml:space="preserve"> ($</w:t>
      </w:r>
      <w:r w:rsidR="004A40BB">
        <w:t>8</w:t>
      </w:r>
      <w:r w:rsidR="00155E8E">
        <w:t>0k)</w:t>
      </w:r>
    </w:p>
    <w:p w:rsidR="00A8625D" w:rsidRDefault="00155E8E" w:rsidP="00A8625D">
      <w:r>
        <w:t xml:space="preserve">- Net revenue: </w:t>
      </w:r>
      <w:r w:rsidR="00D761E7">
        <w:t>~</w:t>
      </w:r>
      <w:r w:rsidR="004B5EF2">
        <w:t>38</w:t>
      </w:r>
      <w:r>
        <w:t>M ETB (~$</w:t>
      </w:r>
      <w:r w:rsidR="004B5EF2">
        <w:t xml:space="preserve">250K </w:t>
      </w:r>
      <w:r w:rsidR="00A8625D">
        <w:t>USD)</w:t>
      </w:r>
    </w:p>
    <w:p w:rsidR="00A8625D" w:rsidRPr="006A19A6" w:rsidRDefault="00A8625D" w:rsidP="00A8625D">
      <w:pPr>
        <w:rPr>
          <w:sz w:val="2"/>
          <w:szCs w:val="2"/>
        </w:rPr>
      </w:pPr>
    </w:p>
    <w:p w:rsidR="00A8625D" w:rsidRPr="002463EA" w:rsidRDefault="00A8625D" w:rsidP="00A8625D">
      <w:pPr>
        <w:rPr>
          <w:b/>
          <w:sz w:val="28"/>
          <w:szCs w:val="28"/>
        </w:rPr>
      </w:pPr>
      <w:r w:rsidRPr="002463EA">
        <w:rPr>
          <w:b/>
          <w:sz w:val="28"/>
          <w:szCs w:val="28"/>
        </w:rPr>
        <w:t>Year 2 (2026) - Pan-African Expansion:</w:t>
      </w:r>
    </w:p>
    <w:p w:rsidR="00A8625D" w:rsidRDefault="004B5EF2" w:rsidP="00A8625D">
      <w:r>
        <w:t>- Paid subscribers: 2</w:t>
      </w:r>
      <w:r w:rsidR="00D761E7">
        <w:t>0</w:t>
      </w:r>
      <w:r w:rsidR="00A8625D">
        <w:t>0,000 (10x growth across 5 African countries)</w:t>
      </w:r>
    </w:p>
    <w:p w:rsidR="00A8625D" w:rsidRDefault="00D761E7" w:rsidP="00A8625D">
      <w:r>
        <w:t xml:space="preserve">- ARR: </w:t>
      </w:r>
      <w:r w:rsidR="004B5EF2">
        <w:t xml:space="preserve">720M </w:t>
      </w:r>
      <w:r>
        <w:t>ETB</w:t>
      </w:r>
      <w:r w:rsidR="00A8625D">
        <w:t xml:space="preserve"> (~$</w:t>
      </w:r>
      <w:r w:rsidR="004B5EF2">
        <w:t>4.8</w:t>
      </w:r>
      <w:r>
        <w:t>M</w:t>
      </w:r>
      <w:r w:rsidR="00A8625D">
        <w:t xml:space="preserve"> USD)</w:t>
      </w:r>
    </w:p>
    <w:p w:rsidR="00A8625D" w:rsidRDefault="00A8625D" w:rsidP="00A8625D">
      <w:r>
        <w:t xml:space="preserve">- Net revenue: </w:t>
      </w:r>
      <w:proofErr w:type="gramStart"/>
      <w:r w:rsidR="004B5EF2">
        <w:t xml:space="preserve">380M </w:t>
      </w:r>
      <w:r>
        <w:t xml:space="preserve"> ETB</w:t>
      </w:r>
      <w:proofErr w:type="gramEnd"/>
      <w:r>
        <w:t xml:space="preserve"> (~$</w:t>
      </w:r>
      <w:r w:rsidR="004B5EF2">
        <w:t>2.5</w:t>
      </w:r>
      <w:r w:rsidR="00D761E7">
        <w:t>M</w:t>
      </w:r>
      <w:r>
        <w:t xml:space="preserve"> USD)</w:t>
      </w:r>
    </w:p>
    <w:p w:rsidR="00A8625D" w:rsidRPr="006A19A6" w:rsidRDefault="00A8625D" w:rsidP="00A8625D">
      <w:pPr>
        <w:rPr>
          <w:sz w:val="2"/>
          <w:szCs w:val="2"/>
        </w:rPr>
      </w:pPr>
    </w:p>
    <w:p w:rsidR="00A8625D" w:rsidRPr="002463EA" w:rsidRDefault="00A8625D" w:rsidP="00A8625D">
      <w:pPr>
        <w:rPr>
          <w:b/>
          <w:sz w:val="28"/>
          <w:szCs w:val="28"/>
        </w:rPr>
      </w:pPr>
      <w:r w:rsidRPr="002463EA">
        <w:rPr>
          <w:b/>
          <w:sz w:val="28"/>
          <w:szCs w:val="28"/>
        </w:rPr>
        <w:t>Year 3 (2027) - Global Expansion:</w:t>
      </w:r>
    </w:p>
    <w:p w:rsidR="00A8625D" w:rsidRDefault="00A8625D" w:rsidP="00A8625D">
      <w:r>
        <w:t xml:space="preserve">- Paid subscribers: </w:t>
      </w:r>
      <w:r w:rsidR="004B5EF2">
        <w:t>20,000,000 (1</w:t>
      </w:r>
      <w:r>
        <w:t>0x growth, global markets)</w:t>
      </w:r>
    </w:p>
    <w:p w:rsidR="00A8625D" w:rsidRDefault="004B5EF2" w:rsidP="00A8625D">
      <w:r>
        <w:t>- ARR: ~$48</w:t>
      </w:r>
      <w:r w:rsidR="00A8625D">
        <w:t>M USD</w:t>
      </w:r>
    </w:p>
    <w:p w:rsidR="00A8625D" w:rsidRDefault="00D761E7" w:rsidP="00A8625D">
      <w:r>
        <w:t xml:space="preserve">- Net revenue: </w:t>
      </w:r>
      <w:r w:rsidR="00A8625D">
        <w:t>~$</w:t>
      </w:r>
      <w:r w:rsidR="004B5EF2">
        <w:t>25</w:t>
      </w:r>
      <w:r>
        <w:t>M USD</w:t>
      </w:r>
    </w:p>
    <w:p w:rsidR="00A8625D" w:rsidRPr="006A19A6" w:rsidRDefault="00A8625D" w:rsidP="00A8625D">
      <w:pPr>
        <w:rPr>
          <w:sz w:val="2"/>
          <w:szCs w:val="2"/>
        </w:rPr>
      </w:pPr>
    </w:p>
    <w:p w:rsidR="00A8625D" w:rsidRPr="006A19A6" w:rsidRDefault="00A8625D" w:rsidP="00A8625D">
      <w:pPr>
        <w:rPr>
          <w:sz w:val="2"/>
          <w:szCs w:val="2"/>
        </w:rPr>
      </w:pPr>
    </w:p>
    <w:p w:rsidR="00A8625D" w:rsidRDefault="00A8625D" w:rsidP="00A8625D">
      <w:r>
        <w:t xml:space="preserve">*Note: Conservative estimates. </w:t>
      </w:r>
      <w:proofErr w:type="gramStart"/>
      <w:r>
        <w:t>Does not include school subscriptions, advertising, or other revenue streams.</w:t>
      </w:r>
      <w:proofErr w:type="gramEnd"/>
      <w:r>
        <w:t xml:space="preserve"> Assumes 50% conversion from free to paid.*</w:t>
      </w:r>
    </w:p>
    <w:p w:rsidR="00A8625D" w:rsidRDefault="00A8625D" w:rsidP="00A8625D"/>
    <w:p w:rsidR="006A19A6" w:rsidRDefault="006A19A6">
      <w:pPr>
        <w:rPr>
          <w:b/>
          <w:sz w:val="32"/>
          <w:szCs w:val="32"/>
        </w:rPr>
      </w:pPr>
      <w:r>
        <w:rPr>
          <w:b/>
          <w:sz w:val="32"/>
          <w:szCs w:val="32"/>
        </w:rPr>
        <w:br w:type="page"/>
      </w:r>
    </w:p>
    <w:p w:rsidR="00A8625D" w:rsidRPr="00706B39" w:rsidRDefault="00A8625D" w:rsidP="008B343F">
      <w:pPr>
        <w:pStyle w:val="Heading2"/>
        <w:rPr>
          <w:sz w:val="32"/>
          <w:szCs w:val="32"/>
        </w:rPr>
      </w:pPr>
      <w:bookmarkStart w:id="37" w:name="_Toc212879912"/>
      <w:r w:rsidRPr="00706B39">
        <w:rPr>
          <w:sz w:val="32"/>
          <w:szCs w:val="32"/>
        </w:rPr>
        <w:lastRenderedPageBreak/>
        <w:t>9.3 Unit Economics</w:t>
      </w:r>
      <w:bookmarkEnd w:id="37"/>
    </w:p>
    <w:p w:rsidR="00A8625D" w:rsidRPr="002463EA" w:rsidRDefault="00A8625D" w:rsidP="00A8625D">
      <w:pPr>
        <w:rPr>
          <w:sz w:val="2"/>
          <w:szCs w:val="2"/>
        </w:rPr>
      </w:pPr>
    </w:p>
    <w:p w:rsidR="00A8625D" w:rsidRPr="002463EA" w:rsidRDefault="00A8625D" w:rsidP="00A8625D">
      <w:pPr>
        <w:rPr>
          <w:b/>
          <w:sz w:val="28"/>
        </w:rPr>
      </w:pPr>
      <w:r w:rsidRPr="002463EA">
        <w:rPr>
          <w:b/>
          <w:sz w:val="28"/>
        </w:rPr>
        <w:t>Cost per Subscriber (Monthly):</w:t>
      </w:r>
    </w:p>
    <w:p w:rsidR="00A8625D" w:rsidRDefault="00A8625D" w:rsidP="00A8625D">
      <w:r>
        <w:t>- Payment processing: ~2% = 6 ETB</w:t>
      </w:r>
    </w:p>
    <w:p w:rsidR="00A8625D" w:rsidRDefault="00A8625D" w:rsidP="00A8625D">
      <w:r>
        <w:t>- Server/hosting: ~20 ETB/month (AWS/B2 storage for 64GB)</w:t>
      </w:r>
    </w:p>
    <w:p w:rsidR="00A8625D" w:rsidRDefault="00A8625D" w:rsidP="00A8625D">
      <w:r>
        <w:t>- Customer support: ~10 ETB/month</w:t>
      </w:r>
    </w:p>
    <w:p w:rsidR="00A8625D" w:rsidRDefault="00A8625D" w:rsidP="00A8625D">
      <w:r>
        <w:t>- Total cost: ~36 ETB/month per subscriber</w:t>
      </w:r>
    </w:p>
    <w:p w:rsidR="00A8625D" w:rsidRPr="006A19A6" w:rsidRDefault="00A8625D" w:rsidP="00A8625D">
      <w:pPr>
        <w:rPr>
          <w:sz w:val="2"/>
          <w:szCs w:val="2"/>
        </w:rPr>
      </w:pPr>
    </w:p>
    <w:p w:rsidR="00A8625D" w:rsidRPr="002463EA" w:rsidRDefault="00A8625D" w:rsidP="00A8625D">
      <w:pPr>
        <w:rPr>
          <w:b/>
          <w:sz w:val="28"/>
        </w:rPr>
      </w:pPr>
      <w:r w:rsidRPr="002463EA">
        <w:rPr>
          <w:b/>
          <w:sz w:val="28"/>
        </w:rPr>
        <w:t>Revenue per Subscriber:</w:t>
      </w:r>
    </w:p>
    <w:p w:rsidR="00A8625D" w:rsidRDefault="00A8625D" w:rsidP="00A8625D">
      <w:r>
        <w:t>- Subscription: 300 ETB/month</w:t>
      </w:r>
    </w:p>
    <w:p w:rsidR="00A8625D" w:rsidRPr="002463EA" w:rsidRDefault="00A8625D" w:rsidP="00A8625D">
      <w:pPr>
        <w:rPr>
          <w:sz w:val="2"/>
          <w:szCs w:val="2"/>
        </w:rPr>
      </w:pPr>
    </w:p>
    <w:p w:rsidR="00A8625D" w:rsidRPr="002463EA" w:rsidRDefault="00A8625D" w:rsidP="00A8625D">
      <w:pPr>
        <w:rPr>
          <w:b/>
          <w:sz w:val="28"/>
        </w:rPr>
      </w:pPr>
      <w:r w:rsidRPr="002463EA">
        <w:rPr>
          <w:b/>
          <w:sz w:val="28"/>
        </w:rPr>
        <w:t>Gross Margin per Subscriber:</w:t>
      </w:r>
    </w:p>
    <w:p w:rsidR="00A8625D" w:rsidRDefault="00A8625D" w:rsidP="00A8625D">
      <w:r>
        <w:t>- 300 ETB - 36 ETB = 264 ETB (~$1.76 USD)</w:t>
      </w:r>
    </w:p>
    <w:p w:rsidR="00A8625D" w:rsidRDefault="00A8625D" w:rsidP="00A8625D">
      <w:r>
        <w:t>- Gross margin: ~88%</w:t>
      </w:r>
    </w:p>
    <w:p w:rsidR="00A8625D" w:rsidRPr="006A19A6" w:rsidRDefault="00A8625D" w:rsidP="00A8625D">
      <w:pPr>
        <w:rPr>
          <w:sz w:val="2"/>
          <w:szCs w:val="2"/>
        </w:rPr>
      </w:pPr>
    </w:p>
    <w:p w:rsidR="00A8625D" w:rsidRDefault="00A8625D" w:rsidP="00A8625D">
      <w:proofErr w:type="gramStart"/>
      <w:r>
        <w:t>High margin, recurring revenue, scalable business model.</w:t>
      </w:r>
      <w:proofErr w:type="gramEnd"/>
    </w:p>
    <w:p w:rsidR="00A8625D" w:rsidRDefault="00A8625D" w:rsidP="00A8625D"/>
    <w:p w:rsidR="00A8625D" w:rsidRDefault="00A8625D" w:rsidP="00A8625D"/>
    <w:p w:rsidR="009416B8" w:rsidRDefault="009416B8">
      <w:r>
        <w:br w:type="page"/>
      </w:r>
    </w:p>
    <w:p w:rsidR="00A8625D" w:rsidRPr="008B343F" w:rsidRDefault="00A8625D" w:rsidP="008B343F">
      <w:pPr>
        <w:pStyle w:val="Heading1"/>
        <w:rPr>
          <w:sz w:val="40"/>
          <w:szCs w:val="40"/>
        </w:rPr>
      </w:pPr>
      <w:bookmarkStart w:id="38" w:name="_Toc212879913"/>
      <w:r w:rsidRPr="008B343F">
        <w:rPr>
          <w:sz w:val="40"/>
          <w:szCs w:val="40"/>
        </w:rPr>
        <w:lastRenderedPageBreak/>
        <w:t>10. Roadmap &amp; Milestones</w:t>
      </w:r>
      <w:bookmarkEnd w:id="38"/>
    </w:p>
    <w:p w:rsidR="00A8625D" w:rsidRPr="00706B39" w:rsidRDefault="00A8625D" w:rsidP="009416B8">
      <w:pPr>
        <w:rPr>
          <w:sz w:val="32"/>
          <w:szCs w:val="32"/>
        </w:rPr>
      </w:pPr>
    </w:p>
    <w:p w:rsidR="00A8625D" w:rsidRPr="00706B39" w:rsidRDefault="00A8625D" w:rsidP="008B343F">
      <w:pPr>
        <w:pStyle w:val="Heading2"/>
        <w:rPr>
          <w:sz w:val="32"/>
          <w:szCs w:val="32"/>
        </w:rPr>
      </w:pPr>
      <w:bookmarkStart w:id="39" w:name="_Toc212879914"/>
      <w:r w:rsidRPr="00706B39">
        <w:rPr>
          <w:sz w:val="32"/>
          <w:szCs w:val="32"/>
        </w:rPr>
        <w:t xml:space="preserve">10.1 </w:t>
      </w:r>
      <w:r w:rsidR="00F17F40" w:rsidRPr="00706B39">
        <w:rPr>
          <w:sz w:val="32"/>
          <w:szCs w:val="32"/>
        </w:rPr>
        <w:t>Completed (Phase 1 - 2024-2025)</w:t>
      </w:r>
      <w:bookmarkEnd w:id="39"/>
    </w:p>
    <w:p w:rsidR="00A8625D" w:rsidRDefault="00A8625D" w:rsidP="00557ACF">
      <w:pPr>
        <w:pStyle w:val="ListParagraph"/>
        <w:numPr>
          <w:ilvl w:val="0"/>
          <w:numId w:val="1"/>
        </w:numPr>
        <w:ind w:left="360"/>
      </w:pPr>
      <w:r>
        <w:t>Q1 2024: Platform development (Tutor marketplace, authentication, profiles)</w:t>
      </w:r>
    </w:p>
    <w:p w:rsidR="00A8625D" w:rsidRDefault="00A8625D" w:rsidP="00DD7844">
      <w:pPr>
        <w:pStyle w:val="ListParagraph"/>
        <w:numPr>
          <w:ilvl w:val="0"/>
          <w:numId w:val="1"/>
        </w:numPr>
        <w:ind w:left="360"/>
      </w:pPr>
      <w:r>
        <w:t xml:space="preserve">Q2 2024: Digital Whiteboard Phase 1 (7 drawing tools, multi-page, real-time messaging) </w:t>
      </w:r>
    </w:p>
    <w:p w:rsidR="00A8625D" w:rsidRDefault="00DD7844" w:rsidP="00557ACF">
      <w:pPr>
        <w:pStyle w:val="ListParagraph"/>
        <w:numPr>
          <w:ilvl w:val="0"/>
          <w:numId w:val="1"/>
        </w:numPr>
        <w:ind w:left="360"/>
      </w:pPr>
      <w:r>
        <w:t>Q3</w:t>
      </w:r>
      <w:r w:rsidR="00A8625D">
        <w:t xml:space="preserve"> 2024: Student/parent features (progress tracking, quiz system, Reels)</w:t>
      </w:r>
    </w:p>
    <w:p w:rsidR="00A8625D" w:rsidRDefault="00A8625D" w:rsidP="00557ACF">
      <w:pPr>
        <w:pStyle w:val="ListParagraph"/>
        <w:numPr>
          <w:ilvl w:val="0"/>
          <w:numId w:val="1"/>
        </w:numPr>
        <w:ind w:left="360"/>
      </w:pPr>
      <w:r>
        <w:t>Q1 2025: Beta launch in Addis Ababa (Coming soon!)</w:t>
      </w:r>
    </w:p>
    <w:p w:rsidR="00A8625D" w:rsidRPr="00F17F40" w:rsidRDefault="00A8625D" w:rsidP="00557ACF">
      <w:pPr>
        <w:ind w:left="360"/>
        <w:rPr>
          <w:sz w:val="2"/>
          <w:szCs w:val="2"/>
        </w:rPr>
      </w:pPr>
    </w:p>
    <w:p w:rsidR="00A8625D" w:rsidRPr="00706B39" w:rsidRDefault="00F17F40" w:rsidP="008B343F">
      <w:pPr>
        <w:pStyle w:val="Heading2"/>
        <w:rPr>
          <w:sz w:val="32"/>
          <w:szCs w:val="32"/>
        </w:rPr>
      </w:pPr>
      <w:bookmarkStart w:id="40" w:name="_Toc212879915"/>
      <w:r w:rsidRPr="00706B39">
        <w:rPr>
          <w:sz w:val="32"/>
          <w:szCs w:val="32"/>
        </w:rPr>
        <w:t>10.2 In Progress (2025)</w:t>
      </w:r>
      <w:bookmarkEnd w:id="40"/>
    </w:p>
    <w:p w:rsidR="00A8625D" w:rsidRDefault="00A8625D" w:rsidP="00250A6B">
      <w:pPr>
        <w:pStyle w:val="ListParagraph"/>
        <w:numPr>
          <w:ilvl w:val="0"/>
          <w:numId w:val="5"/>
        </w:numPr>
        <w:ind w:left="360"/>
      </w:pPr>
      <w:r>
        <w:t>Q2 2025: Public launch in Ethiopia (Target:</w:t>
      </w:r>
      <w:r w:rsidR="00541C29">
        <w:t>80</w:t>
      </w:r>
      <w:r>
        <w:t xml:space="preserve">,000 students, </w:t>
      </w:r>
      <w:r w:rsidR="00541C29">
        <w:t>30</w:t>
      </w:r>
      <w:r>
        <w:t>,000 tutors)</w:t>
      </w:r>
    </w:p>
    <w:p w:rsidR="00A8625D" w:rsidRDefault="00A8625D" w:rsidP="00250A6B">
      <w:pPr>
        <w:pStyle w:val="ListParagraph"/>
        <w:numPr>
          <w:ilvl w:val="0"/>
          <w:numId w:val="5"/>
        </w:numPr>
        <w:ind w:left="360"/>
      </w:pPr>
      <w:r>
        <w:t>Q3 2025: Digital Whiteboard Phase 2 (</w:t>
      </w:r>
      <w:proofErr w:type="spellStart"/>
      <w:r>
        <w:t>WebSocket</w:t>
      </w:r>
      <w:proofErr w:type="spellEnd"/>
      <w:r>
        <w:t xml:space="preserve"> sync, video integration, session recording)</w:t>
      </w:r>
    </w:p>
    <w:p w:rsidR="00A8625D" w:rsidRDefault="00A8625D" w:rsidP="00250A6B">
      <w:pPr>
        <w:pStyle w:val="ListParagraph"/>
        <w:numPr>
          <w:ilvl w:val="0"/>
          <w:numId w:val="5"/>
        </w:numPr>
        <w:ind w:left="360"/>
      </w:pPr>
      <w:r>
        <w:t>Q4 2025: Institute integration (first 5 pilot schools in Addis Ababa)</w:t>
      </w:r>
    </w:p>
    <w:p w:rsidR="00A8625D" w:rsidRPr="00F17F40" w:rsidRDefault="00A8625D" w:rsidP="00250A6B">
      <w:pPr>
        <w:ind w:left="360"/>
        <w:rPr>
          <w:sz w:val="2"/>
          <w:szCs w:val="2"/>
        </w:rPr>
      </w:pPr>
    </w:p>
    <w:p w:rsidR="00706B39" w:rsidRDefault="00706B39">
      <w:pPr>
        <w:rPr>
          <w:rFonts w:asciiTheme="majorHAnsi" w:eastAsiaTheme="majorEastAsia" w:hAnsiTheme="majorHAnsi" w:cstheme="majorBidi"/>
          <w:b/>
          <w:bCs/>
          <w:color w:val="4F81BD" w:themeColor="accent1"/>
          <w:sz w:val="26"/>
          <w:szCs w:val="26"/>
        </w:rPr>
      </w:pPr>
      <w:r>
        <w:br w:type="page"/>
      </w:r>
    </w:p>
    <w:p w:rsidR="00A8625D" w:rsidRPr="00706B39" w:rsidRDefault="00F17F40" w:rsidP="008B343F">
      <w:pPr>
        <w:pStyle w:val="Heading2"/>
        <w:rPr>
          <w:sz w:val="32"/>
          <w:szCs w:val="32"/>
        </w:rPr>
      </w:pPr>
      <w:bookmarkStart w:id="41" w:name="_Toc212879916"/>
      <w:r w:rsidRPr="00706B39">
        <w:rPr>
          <w:sz w:val="32"/>
          <w:szCs w:val="32"/>
        </w:rPr>
        <w:lastRenderedPageBreak/>
        <w:t>10.3 Planned (2026-2030)</w:t>
      </w:r>
      <w:bookmarkEnd w:id="41"/>
    </w:p>
    <w:p w:rsidR="00A8625D" w:rsidRPr="00557ACF" w:rsidRDefault="00A8625D" w:rsidP="00A8625D">
      <w:pPr>
        <w:rPr>
          <w:b/>
          <w:sz w:val="28"/>
        </w:rPr>
      </w:pPr>
      <w:r w:rsidRPr="00557ACF">
        <w:rPr>
          <w:b/>
          <w:sz w:val="28"/>
        </w:rPr>
        <w:t>2026 - Pan-African Expansion:</w:t>
      </w:r>
    </w:p>
    <w:p w:rsidR="00A8625D" w:rsidRDefault="00541C29" w:rsidP="00A8625D">
      <w:r>
        <w:t>- Q1: Kenya launch (Target: 50</w:t>
      </w:r>
      <w:r w:rsidR="00A8625D">
        <w:t>,000 students</w:t>
      </w:r>
      <w:r>
        <w:t xml:space="preserve"> and 100,000 tutors</w:t>
      </w:r>
      <w:r w:rsidR="00A8625D">
        <w:t>)</w:t>
      </w:r>
    </w:p>
    <w:p w:rsidR="00A8625D" w:rsidRDefault="00A8625D" w:rsidP="00A8625D">
      <w:r>
        <w:t>- Q2: Nigeria launch (Target: 20</w:t>
      </w:r>
      <w:r w:rsidR="00541C29">
        <w:t>0</w:t>
      </w:r>
      <w:r>
        <w:t>,000 students</w:t>
      </w:r>
      <w:r w:rsidR="00541C29">
        <w:t xml:space="preserve"> and 200,000 tutors</w:t>
      </w:r>
      <w:r>
        <w:t>)</w:t>
      </w:r>
    </w:p>
    <w:p w:rsidR="00A8625D" w:rsidRDefault="00A8625D" w:rsidP="00A8625D">
      <w:r>
        <w:t xml:space="preserve">- Q3: South Africa, Ghana, Rwanda </w:t>
      </w:r>
      <w:proofErr w:type="gramStart"/>
      <w:r>
        <w:t>launches</w:t>
      </w:r>
      <w:r w:rsidR="00541C29">
        <w:t>(</w:t>
      </w:r>
      <w:proofErr w:type="gramEnd"/>
      <w:r w:rsidR="00541C29">
        <w:t>300,000 students and 500,000 tutors)</w:t>
      </w:r>
    </w:p>
    <w:p w:rsidR="00A8625D" w:rsidRDefault="00A8625D" w:rsidP="00A8625D">
      <w:r>
        <w:t>- Q4: Digital Lab Phase 1 (Chemistry, Physics labs)</w:t>
      </w:r>
    </w:p>
    <w:p w:rsidR="00A8625D" w:rsidRPr="00557ACF" w:rsidRDefault="00A8625D" w:rsidP="00A8625D">
      <w:pPr>
        <w:rPr>
          <w:b/>
          <w:sz w:val="28"/>
        </w:rPr>
      </w:pPr>
      <w:r w:rsidRPr="00557ACF">
        <w:rPr>
          <w:b/>
          <w:sz w:val="28"/>
        </w:rPr>
        <w:t>2027 - Global Expansion:</w:t>
      </w:r>
    </w:p>
    <w:p w:rsidR="00A8625D" w:rsidRDefault="00A8625D" w:rsidP="00A8625D">
      <w:r>
        <w:t>- Q1: India, Indonesia launches (Asia)</w:t>
      </w:r>
    </w:p>
    <w:p w:rsidR="00A8625D" w:rsidRDefault="00A8625D" w:rsidP="00A8625D">
      <w:r>
        <w:t>- Q2: Brazil, Mexico launches (Latin America)</w:t>
      </w:r>
    </w:p>
    <w:p w:rsidR="00A8625D" w:rsidRDefault="00A8625D" w:rsidP="00A8625D">
      <w:r>
        <w:t>- Q3: Egypt, Saudi Arabia launches (Middle East)</w:t>
      </w:r>
    </w:p>
    <w:p w:rsidR="00A8625D" w:rsidRDefault="00A8625D" w:rsidP="00A8625D">
      <w:r>
        <w:t>- Q4: Digital Lab Phase 2 (Biology, Math, CS labs)</w:t>
      </w:r>
    </w:p>
    <w:p w:rsidR="00A8625D" w:rsidRPr="00F17F40" w:rsidRDefault="00A8625D" w:rsidP="00A8625D">
      <w:pPr>
        <w:rPr>
          <w:sz w:val="2"/>
          <w:szCs w:val="2"/>
        </w:rPr>
      </w:pPr>
    </w:p>
    <w:p w:rsidR="00A8625D" w:rsidRPr="00557ACF" w:rsidRDefault="00A8625D" w:rsidP="00A8625D">
      <w:pPr>
        <w:rPr>
          <w:b/>
          <w:sz w:val="28"/>
        </w:rPr>
      </w:pPr>
      <w:r w:rsidRPr="00557ACF">
        <w:rPr>
          <w:b/>
          <w:sz w:val="28"/>
        </w:rPr>
        <w:t>2028 - School Scale:</w:t>
      </w:r>
    </w:p>
    <w:p w:rsidR="00A8625D" w:rsidRDefault="00A8625D" w:rsidP="00A8625D">
      <w:r>
        <w:t>- 1</w:t>
      </w:r>
      <w:r w:rsidR="00541C29">
        <w:t>M</w:t>
      </w:r>
      <w:r>
        <w:t xml:space="preserve"> schools on platform (across 20+ countries)</w:t>
      </w:r>
    </w:p>
    <w:p w:rsidR="00A8625D" w:rsidRDefault="00A8625D" w:rsidP="00A8625D">
      <w:r>
        <w:t>- 1</w:t>
      </w:r>
      <w:r w:rsidR="00541C29">
        <w:t>00,0</w:t>
      </w:r>
      <w:r>
        <w:t>00,000+ tutors</w:t>
      </w:r>
    </w:p>
    <w:p w:rsidR="00541C29" w:rsidRDefault="00541C29" w:rsidP="00541C29">
      <w:r>
        <w:t>- 1B</w:t>
      </w:r>
      <w:r w:rsidR="00A8625D">
        <w:t>+ students</w:t>
      </w:r>
    </w:p>
    <w:p w:rsidR="00A8625D" w:rsidRDefault="00541C29" w:rsidP="00A8625D">
      <w:r>
        <w:t>- 100+ countries</w:t>
      </w:r>
    </w:p>
    <w:p w:rsidR="00A8625D" w:rsidRDefault="00A8625D" w:rsidP="00541C29">
      <w:r>
        <w:t xml:space="preserve">- </w:t>
      </w:r>
      <w:proofErr w:type="spellStart"/>
      <w:r>
        <w:t>IoT</w:t>
      </w:r>
      <w:proofErr w:type="spellEnd"/>
      <w:r>
        <w:t xml:space="preserve"> integration (smart classrooms, </w:t>
      </w:r>
      <w:proofErr w:type="spellStart"/>
      <w:r>
        <w:t>wearables</w:t>
      </w:r>
      <w:proofErr w:type="spellEnd"/>
      <w:r>
        <w:t>)</w:t>
      </w:r>
    </w:p>
    <w:p w:rsidR="00A8625D" w:rsidRDefault="00A8625D" w:rsidP="00A8625D">
      <w:r>
        <w:t>- Full Digital Lab with experiment recording, AR/VR integration</w:t>
      </w:r>
    </w:p>
    <w:p w:rsidR="00A8625D" w:rsidRDefault="00A8625D" w:rsidP="00A8625D"/>
    <w:p w:rsidR="00A8625D" w:rsidRDefault="00A8625D" w:rsidP="00A8625D"/>
    <w:p w:rsidR="007B774E" w:rsidRDefault="007B774E" w:rsidP="00A8625D"/>
    <w:p w:rsidR="00711E4D" w:rsidRDefault="00711E4D">
      <w:pPr>
        <w:rPr>
          <w:rFonts w:asciiTheme="majorHAnsi" w:eastAsiaTheme="majorEastAsia" w:hAnsiTheme="majorHAnsi" w:cstheme="majorBidi"/>
          <w:b/>
          <w:bCs/>
          <w:color w:val="365F91" w:themeColor="accent1" w:themeShade="BF"/>
          <w:sz w:val="40"/>
          <w:szCs w:val="40"/>
        </w:rPr>
      </w:pPr>
      <w:r>
        <w:rPr>
          <w:sz w:val="40"/>
          <w:szCs w:val="40"/>
        </w:rPr>
        <w:br w:type="page"/>
      </w:r>
    </w:p>
    <w:p w:rsidR="00A8625D" w:rsidRPr="009416B8" w:rsidRDefault="00A8625D" w:rsidP="00A8625D">
      <w:pPr>
        <w:rPr>
          <w:rFonts w:cstheme="minorHAnsi"/>
          <w:sz w:val="4"/>
          <w:szCs w:val="4"/>
        </w:rPr>
      </w:pPr>
    </w:p>
    <w:p w:rsidR="00A8625D" w:rsidRPr="00706B39" w:rsidRDefault="004E7763" w:rsidP="004E7763">
      <w:pPr>
        <w:pStyle w:val="Heading1"/>
      </w:pPr>
      <w:bookmarkStart w:id="42" w:name="_Toc212879917"/>
      <w:r>
        <w:t>11</w:t>
      </w:r>
      <w:r w:rsidR="00A8625D" w:rsidRPr="00706B39">
        <w:t xml:space="preserve"> Research Validation</w:t>
      </w:r>
      <w:r w:rsidR="004A2FE8">
        <w:t xml:space="preserve"> (Individual research)</w:t>
      </w:r>
      <w:bookmarkEnd w:id="42"/>
    </w:p>
    <w:p w:rsidR="00A8625D" w:rsidRPr="009416B8" w:rsidRDefault="00A8625D" w:rsidP="00A8625D">
      <w:pPr>
        <w:rPr>
          <w:sz w:val="4"/>
          <w:szCs w:val="4"/>
        </w:rPr>
      </w:pPr>
    </w:p>
    <w:p w:rsidR="00A8625D" w:rsidRPr="002463EA" w:rsidRDefault="00A8625D" w:rsidP="00A8625D">
      <w:pPr>
        <w:rPr>
          <w:b/>
          <w:sz w:val="28"/>
          <w:szCs w:val="28"/>
        </w:rPr>
      </w:pPr>
      <w:r w:rsidRPr="002463EA">
        <w:rPr>
          <w:b/>
          <w:sz w:val="28"/>
          <w:szCs w:val="28"/>
        </w:rPr>
        <w:t>Primary Research Conducted:</w:t>
      </w:r>
    </w:p>
    <w:p w:rsidR="00A8625D" w:rsidRDefault="00A8625D" w:rsidP="00A8625D">
      <w:r>
        <w:t>- 50+ parent interviews in Addis Ababa (2024)</w:t>
      </w:r>
    </w:p>
    <w:p w:rsidR="00A8625D" w:rsidRDefault="004A2FE8" w:rsidP="004A2FE8">
      <w:r>
        <w:t>- 6</w:t>
      </w:r>
      <w:r w:rsidR="00A8625D">
        <w:t>0+ tutor interviews from Ethiopian universities (2024)</w:t>
      </w:r>
    </w:p>
    <w:p w:rsidR="00A8625D" w:rsidRDefault="00A8625D" w:rsidP="00A8625D">
      <w:r>
        <w:t>- School administrator interviews (5 schools in Addis Ababa)</w:t>
      </w:r>
    </w:p>
    <w:p w:rsidR="00A8625D" w:rsidRPr="009416B8" w:rsidRDefault="00A8625D" w:rsidP="00A8625D">
      <w:pPr>
        <w:rPr>
          <w:sz w:val="4"/>
          <w:szCs w:val="4"/>
        </w:rPr>
      </w:pPr>
    </w:p>
    <w:p w:rsidR="00A8625D" w:rsidRPr="00706B39" w:rsidRDefault="00A8625D" w:rsidP="00706B39">
      <w:pPr>
        <w:rPr>
          <w:b/>
          <w:sz w:val="28"/>
        </w:rPr>
      </w:pPr>
      <w:r w:rsidRPr="00706B39">
        <w:rPr>
          <w:b/>
          <w:sz w:val="28"/>
        </w:rPr>
        <w:t>Key Findings:</w:t>
      </w:r>
    </w:p>
    <w:p w:rsidR="00A8625D" w:rsidRDefault="00A8625D" w:rsidP="00A8625D">
      <w:r>
        <w:t>- 100% of parents reported difficulty finding quality tutors</w:t>
      </w:r>
    </w:p>
    <w:p w:rsidR="00A8625D" w:rsidRDefault="00A8625D" w:rsidP="00A8625D">
      <w:r>
        <w:t xml:space="preserve">- </w:t>
      </w:r>
      <w:r w:rsidR="00AC47DB">
        <w:rPr>
          <w:rFonts w:ascii="Calibri" w:hAnsi="Calibri" w:cs="Calibri"/>
        </w:rPr>
        <w:t>100</w:t>
      </w:r>
      <w:r>
        <w:t>% said they would use a rating-based platform</w:t>
      </w:r>
    </w:p>
    <w:p w:rsidR="00A8625D" w:rsidRDefault="00A8625D" w:rsidP="00A8625D">
      <w:r>
        <w:t xml:space="preserve">- </w:t>
      </w:r>
      <w:r w:rsidR="00AC47DB">
        <w:rPr>
          <w:rFonts w:ascii="Calibri" w:hAnsi="Calibri" w:cs="Calibri"/>
        </w:rPr>
        <w:t>100</w:t>
      </w:r>
      <w:r>
        <w:t>% of tutors willing to be rated for more bookings</w:t>
      </w:r>
    </w:p>
    <w:p w:rsidR="00A8625D" w:rsidRDefault="00A8625D" w:rsidP="00A8625D">
      <w:r>
        <w:t xml:space="preserve">- </w:t>
      </w:r>
      <w:r w:rsidR="00AC47DB">
        <w:rPr>
          <w:rFonts w:ascii="Calibri" w:hAnsi="Calibri" w:cs="Calibri"/>
        </w:rPr>
        <w:t>100</w:t>
      </w:r>
      <w:r>
        <w:t>% of students prefer interactive whiteboard over video calls</w:t>
      </w:r>
    </w:p>
    <w:p w:rsidR="00A8625D" w:rsidRDefault="00A8625D" w:rsidP="00A8625D">
      <w:r>
        <w:t xml:space="preserve">- </w:t>
      </w:r>
      <w:r w:rsidR="00AC47DB">
        <w:rPr>
          <w:rFonts w:ascii="Calibri" w:hAnsi="Calibri" w:cs="Calibri"/>
        </w:rPr>
        <w:t>10</w:t>
      </w:r>
      <w:r>
        <w:t>0% of schools interested in digital lab (cost savings)</w:t>
      </w:r>
    </w:p>
    <w:p w:rsidR="009416B8" w:rsidRDefault="009416B8">
      <w:pPr>
        <w:rPr>
          <w:sz w:val="4"/>
          <w:szCs w:val="4"/>
        </w:rPr>
      </w:pPr>
      <w:r>
        <w:rPr>
          <w:sz w:val="4"/>
          <w:szCs w:val="4"/>
        </w:rPr>
        <w:br w:type="page"/>
      </w:r>
      <w:bookmarkStart w:id="43" w:name="_GoBack"/>
      <w:bookmarkEnd w:id="43"/>
    </w:p>
    <w:p w:rsidR="00A8625D" w:rsidRPr="009416B8" w:rsidRDefault="00A8625D" w:rsidP="00A8625D">
      <w:pPr>
        <w:rPr>
          <w:sz w:val="4"/>
          <w:szCs w:val="4"/>
        </w:rPr>
      </w:pPr>
    </w:p>
    <w:p w:rsidR="00F17F40" w:rsidRPr="008B343F" w:rsidRDefault="00F17F40" w:rsidP="008B343F">
      <w:pPr>
        <w:pStyle w:val="Heading1"/>
        <w:rPr>
          <w:sz w:val="40"/>
          <w:szCs w:val="40"/>
        </w:rPr>
      </w:pPr>
      <w:bookmarkStart w:id="44" w:name="_Toc212879918"/>
      <w:r w:rsidRPr="008B343F">
        <w:rPr>
          <w:sz w:val="40"/>
          <w:szCs w:val="40"/>
        </w:rPr>
        <w:t>12. Funding Requirements</w:t>
      </w:r>
      <w:bookmarkEnd w:id="44"/>
    </w:p>
    <w:p w:rsidR="00557ACF" w:rsidRPr="00557ACF" w:rsidRDefault="00557ACF" w:rsidP="00A8625D">
      <w:pPr>
        <w:rPr>
          <w:b/>
          <w:sz w:val="2"/>
          <w:szCs w:val="2"/>
        </w:rPr>
      </w:pPr>
    </w:p>
    <w:p w:rsidR="00A8625D" w:rsidRPr="00706B39" w:rsidRDefault="00A8625D" w:rsidP="008B343F">
      <w:pPr>
        <w:pStyle w:val="Heading2"/>
        <w:rPr>
          <w:sz w:val="32"/>
          <w:szCs w:val="32"/>
        </w:rPr>
      </w:pPr>
      <w:bookmarkStart w:id="45" w:name="_Toc212879919"/>
      <w:r w:rsidRPr="00706B39">
        <w:rPr>
          <w:sz w:val="32"/>
          <w:szCs w:val="32"/>
        </w:rPr>
        <w:t>12.1 Funding Ask</w:t>
      </w:r>
      <w:bookmarkEnd w:id="45"/>
    </w:p>
    <w:p w:rsidR="00A8625D" w:rsidRPr="009416B8" w:rsidRDefault="00A8625D" w:rsidP="00A8625D">
      <w:pPr>
        <w:rPr>
          <w:sz w:val="4"/>
          <w:szCs w:val="4"/>
        </w:rPr>
      </w:pPr>
    </w:p>
    <w:p w:rsidR="00557ACF" w:rsidRPr="00294B01" w:rsidRDefault="002675D6" w:rsidP="00A8625D">
      <w:r>
        <w:t>Seeking: $3</w:t>
      </w:r>
      <w:r w:rsidR="00A8625D">
        <w:t>0</w:t>
      </w:r>
      <w:r w:rsidR="00294B01">
        <w:t>0K - $1M Seed Funding</w:t>
      </w:r>
    </w:p>
    <w:p w:rsidR="00A8625D" w:rsidRPr="002463EA" w:rsidRDefault="00A8625D" w:rsidP="00A8625D">
      <w:pPr>
        <w:rPr>
          <w:b/>
          <w:sz w:val="28"/>
          <w:szCs w:val="28"/>
        </w:rPr>
      </w:pPr>
      <w:r w:rsidRPr="002463EA">
        <w:rPr>
          <w:b/>
          <w:sz w:val="28"/>
          <w:szCs w:val="28"/>
        </w:rPr>
        <w:t>Use of Funds:</w:t>
      </w:r>
    </w:p>
    <w:p w:rsidR="00A8625D" w:rsidRPr="002463EA" w:rsidRDefault="002675D6" w:rsidP="00A8625D">
      <w:pPr>
        <w:rPr>
          <w:b/>
          <w:sz w:val="24"/>
          <w:szCs w:val="24"/>
        </w:rPr>
      </w:pPr>
      <w:r>
        <w:rPr>
          <w:b/>
          <w:sz w:val="24"/>
          <w:szCs w:val="24"/>
        </w:rPr>
        <w:t>- 40% - Product Development ($12</w:t>
      </w:r>
      <w:r w:rsidR="00A8625D" w:rsidRPr="002463EA">
        <w:rPr>
          <w:b/>
          <w:sz w:val="24"/>
          <w:szCs w:val="24"/>
        </w:rPr>
        <w:t>0K-$400K)</w:t>
      </w:r>
    </w:p>
    <w:p w:rsidR="00A8625D" w:rsidRDefault="00A8625D" w:rsidP="00A8625D">
      <w:r>
        <w:t xml:space="preserve">  - Digital Whiteboard Phase 2 (</w:t>
      </w:r>
      <w:proofErr w:type="spellStart"/>
      <w:r>
        <w:t>WebSocket</w:t>
      </w:r>
      <w:proofErr w:type="spellEnd"/>
      <w:r>
        <w:t>, video, recording)</w:t>
      </w:r>
    </w:p>
    <w:p w:rsidR="00A8625D" w:rsidRDefault="00A8625D" w:rsidP="00A8625D">
      <w:r>
        <w:t xml:space="preserve">  - Digital Lab development (Chemistry, Physics labs)</w:t>
      </w:r>
    </w:p>
    <w:p w:rsidR="00A8625D" w:rsidRDefault="00A8625D" w:rsidP="00A8625D">
      <w:r>
        <w:t xml:space="preserve">  - Mobile app development (</w:t>
      </w:r>
      <w:proofErr w:type="spellStart"/>
      <w:r>
        <w:t>iOS</w:t>
      </w:r>
      <w:proofErr w:type="spellEnd"/>
      <w:r>
        <w:t>, Android)</w:t>
      </w:r>
    </w:p>
    <w:p w:rsidR="00A8625D" w:rsidRDefault="00A8625D" w:rsidP="00A8625D">
      <w:r>
        <w:t xml:space="preserve">  - Platform scaling</w:t>
      </w:r>
      <w:r w:rsidR="00294B01">
        <w:t xml:space="preserve"> (performance, security)</w:t>
      </w:r>
    </w:p>
    <w:p w:rsidR="00557ACF" w:rsidRPr="00294B01" w:rsidRDefault="00557ACF" w:rsidP="00A8625D"/>
    <w:p w:rsidR="00A8625D" w:rsidRPr="002463EA" w:rsidRDefault="00A8625D" w:rsidP="00A8625D">
      <w:pPr>
        <w:rPr>
          <w:b/>
          <w:sz w:val="24"/>
          <w:szCs w:val="24"/>
        </w:rPr>
      </w:pPr>
      <w:r w:rsidRPr="002463EA">
        <w:rPr>
          <w:b/>
          <w:sz w:val="24"/>
          <w:szCs w:val="24"/>
        </w:rPr>
        <w:t>- 30% - M</w:t>
      </w:r>
      <w:r w:rsidR="002675D6">
        <w:rPr>
          <w:b/>
          <w:sz w:val="24"/>
          <w:szCs w:val="24"/>
        </w:rPr>
        <w:t>arketing &amp; User Acquisition ($9</w:t>
      </w:r>
      <w:r w:rsidRPr="002463EA">
        <w:rPr>
          <w:b/>
          <w:sz w:val="24"/>
          <w:szCs w:val="24"/>
        </w:rPr>
        <w:t>0K-$300K)</w:t>
      </w:r>
    </w:p>
    <w:p w:rsidR="00A8625D" w:rsidRDefault="00A8625D" w:rsidP="00A8625D">
      <w:r>
        <w:t xml:space="preserve">  - Ethiopia </w:t>
      </w:r>
      <w:proofErr w:type="gramStart"/>
      <w:r>
        <w:t>launch</w:t>
      </w:r>
      <w:proofErr w:type="gramEnd"/>
      <w:r>
        <w:t xml:space="preserve"> campaign (digital ads, radio, PR)</w:t>
      </w:r>
    </w:p>
    <w:p w:rsidR="00A8625D" w:rsidRDefault="00A8625D" w:rsidP="00A8625D">
      <w:r>
        <w:t xml:space="preserve">  - University partnerships (tutor recruitment)</w:t>
      </w:r>
    </w:p>
    <w:p w:rsidR="00A8625D" w:rsidRDefault="00A8625D" w:rsidP="00A8625D">
      <w:r>
        <w:t xml:space="preserve">  - School pilot programs (5-10 schools)</w:t>
      </w:r>
    </w:p>
    <w:p w:rsidR="00A8625D" w:rsidRPr="00294B01" w:rsidRDefault="00A8625D" w:rsidP="00A8625D">
      <w:r>
        <w:t xml:space="preserve">  - Pan-African expansion preparatio</w:t>
      </w:r>
      <w:r w:rsidR="00294B01">
        <w:t>n</w:t>
      </w:r>
    </w:p>
    <w:p w:rsidR="00557ACF" w:rsidRDefault="00557ACF">
      <w:pPr>
        <w:rPr>
          <w:b/>
        </w:rPr>
      </w:pPr>
      <w:r>
        <w:rPr>
          <w:b/>
        </w:rPr>
        <w:br w:type="page"/>
      </w:r>
    </w:p>
    <w:p w:rsidR="00A8625D" w:rsidRPr="002463EA" w:rsidRDefault="002675D6" w:rsidP="00A8625D">
      <w:pPr>
        <w:rPr>
          <w:b/>
          <w:sz w:val="24"/>
          <w:szCs w:val="24"/>
        </w:rPr>
      </w:pPr>
      <w:r>
        <w:rPr>
          <w:b/>
          <w:sz w:val="24"/>
          <w:szCs w:val="24"/>
        </w:rPr>
        <w:lastRenderedPageBreak/>
        <w:t>- 15% - Team Expansion ($4</w:t>
      </w:r>
      <w:r w:rsidR="00A8625D" w:rsidRPr="002463EA">
        <w:rPr>
          <w:b/>
          <w:sz w:val="24"/>
          <w:szCs w:val="24"/>
        </w:rPr>
        <w:t>5K-$150K)</w:t>
      </w:r>
    </w:p>
    <w:p w:rsidR="00A8625D" w:rsidRDefault="00A8625D" w:rsidP="00A8625D">
      <w:r>
        <w:t xml:space="preserve">  - 2 Senior Engineers (frontend, backend)</w:t>
      </w:r>
    </w:p>
    <w:p w:rsidR="00A8625D" w:rsidRDefault="00A8625D" w:rsidP="00A8625D">
      <w:r>
        <w:t xml:space="preserve">  - 1 Product Designer (UX/UI)</w:t>
      </w:r>
    </w:p>
    <w:p w:rsidR="00A8625D" w:rsidRDefault="00A8625D" w:rsidP="00A8625D">
      <w:r>
        <w:t xml:space="preserve">  - 1 Marketing Manager (growth, content)</w:t>
      </w:r>
    </w:p>
    <w:p w:rsidR="00A8625D" w:rsidRDefault="00294B01" w:rsidP="00A8625D">
      <w:r>
        <w:t xml:space="preserve">  - 1 Customer Success Manager</w:t>
      </w:r>
    </w:p>
    <w:p w:rsidR="00A8625D" w:rsidRPr="002463EA" w:rsidRDefault="00A8625D" w:rsidP="00A8625D">
      <w:pPr>
        <w:rPr>
          <w:b/>
          <w:sz w:val="24"/>
          <w:szCs w:val="24"/>
        </w:rPr>
      </w:pPr>
      <w:r w:rsidRPr="002463EA">
        <w:rPr>
          <w:b/>
          <w:sz w:val="24"/>
          <w:szCs w:val="24"/>
        </w:rPr>
        <w:t>- 10% -</w:t>
      </w:r>
      <w:r w:rsidR="002675D6">
        <w:rPr>
          <w:b/>
          <w:sz w:val="24"/>
          <w:szCs w:val="24"/>
        </w:rPr>
        <w:t xml:space="preserve"> Operations &amp; Infrastructure ($3</w:t>
      </w:r>
      <w:r w:rsidRPr="002463EA">
        <w:rPr>
          <w:b/>
          <w:sz w:val="24"/>
          <w:szCs w:val="24"/>
        </w:rPr>
        <w:t>0K-$100K)</w:t>
      </w:r>
    </w:p>
    <w:p w:rsidR="00A8625D" w:rsidRDefault="00A8625D" w:rsidP="00A8625D">
      <w:r>
        <w:t xml:space="preserve">  - Cloud hosting (AWS, </w:t>
      </w:r>
      <w:proofErr w:type="spellStart"/>
      <w:r>
        <w:t>Backblaze</w:t>
      </w:r>
      <w:proofErr w:type="spellEnd"/>
      <w:r>
        <w:t xml:space="preserve"> B2)</w:t>
      </w:r>
    </w:p>
    <w:p w:rsidR="00A8625D" w:rsidRDefault="00A8625D" w:rsidP="00A8625D">
      <w:r>
        <w:t xml:space="preserve">  - Payment processing infrastructure</w:t>
      </w:r>
    </w:p>
    <w:p w:rsidR="00A8625D" w:rsidRDefault="00A8625D" w:rsidP="00A8625D">
      <w:r>
        <w:t xml:space="preserve">  - Legal (IP protection, compliance)</w:t>
      </w:r>
    </w:p>
    <w:p w:rsidR="00A8625D" w:rsidRDefault="00A8625D" w:rsidP="00A8625D">
      <w:r>
        <w:t xml:space="preserve">  - Office space and equipment</w:t>
      </w:r>
    </w:p>
    <w:p w:rsidR="00A8625D" w:rsidRPr="009416B8" w:rsidRDefault="00A8625D" w:rsidP="00A8625D">
      <w:pPr>
        <w:rPr>
          <w:sz w:val="4"/>
          <w:szCs w:val="4"/>
        </w:rPr>
      </w:pPr>
    </w:p>
    <w:p w:rsidR="00A8625D" w:rsidRPr="002463EA" w:rsidRDefault="002675D6" w:rsidP="00A8625D">
      <w:pPr>
        <w:rPr>
          <w:b/>
          <w:sz w:val="24"/>
          <w:szCs w:val="24"/>
        </w:rPr>
      </w:pPr>
      <w:r>
        <w:rPr>
          <w:b/>
          <w:sz w:val="24"/>
          <w:szCs w:val="24"/>
        </w:rPr>
        <w:t>- 5% - Contingency ($1</w:t>
      </w:r>
      <w:r w:rsidR="00A8625D" w:rsidRPr="002463EA">
        <w:rPr>
          <w:b/>
          <w:sz w:val="24"/>
          <w:szCs w:val="24"/>
        </w:rPr>
        <w:t>5K-$50K)</w:t>
      </w:r>
    </w:p>
    <w:p w:rsidR="00A8625D" w:rsidRDefault="00A8625D" w:rsidP="00A8625D">
      <w:r>
        <w:t xml:space="preserve">  - Buffer for unexpected costs</w:t>
      </w:r>
    </w:p>
    <w:p w:rsidR="00A8625D" w:rsidRPr="00557ACF" w:rsidRDefault="00A8625D" w:rsidP="00A8625D">
      <w:pPr>
        <w:rPr>
          <w:sz w:val="2"/>
          <w:szCs w:val="2"/>
        </w:rPr>
      </w:pPr>
    </w:p>
    <w:p w:rsidR="005D1383" w:rsidRPr="002D4953" w:rsidRDefault="00557ACF">
      <w:pPr>
        <w:rPr>
          <w:b/>
          <w:sz w:val="32"/>
          <w:szCs w:val="28"/>
        </w:rPr>
      </w:pPr>
      <w:r>
        <w:rPr>
          <w:b/>
          <w:sz w:val="32"/>
          <w:szCs w:val="28"/>
        </w:rPr>
        <w:br w:type="page"/>
      </w:r>
    </w:p>
    <w:p w:rsidR="00A8625D" w:rsidRPr="00706B39" w:rsidRDefault="00A8625D" w:rsidP="008B343F">
      <w:pPr>
        <w:pStyle w:val="Heading2"/>
        <w:rPr>
          <w:sz w:val="32"/>
          <w:szCs w:val="32"/>
        </w:rPr>
      </w:pPr>
      <w:bookmarkStart w:id="46" w:name="_Toc212879920"/>
      <w:r w:rsidRPr="00706B39">
        <w:rPr>
          <w:sz w:val="32"/>
          <w:szCs w:val="32"/>
        </w:rPr>
        <w:lastRenderedPageBreak/>
        <w:t>12.3 Exit Strategy</w:t>
      </w:r>
      <w:bookmarkEnd w:id="46"/>
    </w:p>
    <w:p w:rsidR="00A8625D" w:rsidRPr="002463EA" w:rsidRDefault="00A8625D" w:rsidP="00A8625D">
      <w:pPr>
        <w:rPr>
          <w:sz w:val="2"/>
          <w:szCs w:val="2"/>
        </w:rPr>
      </w:pPr>
    </w:p>
    <w:p w:rsidR="00A8625D" w:rsidRPr="002463EA" w:rsidRDefault="00A8625D" w:rsidP="00A8625D">
      <w:pPr>
        <w:rPr>
          <w:b/>
          <w:sz w:val="28"/>
          <w:szCs w:val="28"/>
        </w:rPr>
      </w:pPr>
      <w:r w:rsidRPr="002463EA">
        <w:rPr>
          <w:b/>
          <w:sz w:val="28"/>
          <w:szCs w:val="28"/>
        </w:rPr>
        <w:t>Potential Acquirers:</w:t>
      </w:r>
    </w:p>
    <w:p w:rsidR="00A8625D" w:rsidRDefault="00A8625D" w:rsidP="00A8625D">
      <w:r>
        <w:t xml:space="preserve">1. Global </w:t>
      </w:r>
      <w:proofErr w:type="spellStart"/>
      <w:r>
        <w:t>EdTech</w:t>
      </w:r>
      <w:proofErr w:type="spellEnd"/>
      <w:r>
        <w:t xml:space="preserve"> Giants: </w:t>
      </w:r>
      <w:proofErr w:type="spellStart"/>
      <w:r>
        <w:t>Coursera</w:t>
      </w:r>
      <w:proofErr w:type="spellEnd"/>
      <w:r>
        <w:t xml:space="preserve">, </w:t>
      </w:r>
      <w:proofErr w:type="spellStart"/>
      <w:r>
        <w:t>Udemy</w:t>
      </w:r>
      <w:proofErr w:type="spellEnd"/>
      <w:r>
        <w:t>, Khan Academy (seeking K-12 expansion)</w:t>
      </w:r>
    </w:p>
    <w:p w:rsidR="00A8625D" w:rsidRDefault="00A8625D" w:rsidP="00A8625D">
      <w:r>
        <w:t>2. Video Conferencing Platforms: Zoom, Microsoft Teams (seeking education features)</w:t>
      </w:r>
    </w:p>
    <w:p w:rsidR="00A8625D" w:rsidRDefault="00A8625D" w:rsidP="00A8625D">
      <w:r>
        <w:t xml:space="preserve">3. African Tech Giants: </w:t>
      </w:r>
      <w:proofErr w:type="spellStart"/>
      <w:r>
        <w:t>Jumia</w:t>
      </w:r>
      <w:proofErr w:type="spellEnd"/>
      <w:r>
        <w:t xml:space="preserve">, </w:t>
      </w:r>
      <w:proofErr w:type="spellStart"/>
      <w:r>
        <w:t>Andela</w:t>
      </w:r>
      <w:proofErr w:type="spellEnd"/>
      <w:r>
        <w:t xml:space="preserve">, </w:t>
      </w:r>
      <w:proofErr w:type="spellStart"/>
      <w:r>
        <w:t>Flutterwave</w:t>
      </w:r>
      <w:proofErr w:type="spellEnd"/>
      <w:r>
        <w:t xml:space="preserve"> (pan-African expansion)</w:t>
      </w:r>
    </w:p>
    <w:p w:rsidR="00A8625D" w:rsidRDefault="00A8625D" w:rsidP="00A8625D">
      <w:r>
        <w:t>4. Education Publishers: Pearson, McGraw-Hill (digital transformation)</w:t>
      </w:r>
    </w:p>
    <w:p w:rsidR="00A8625D" w:rsidRPr="009416B8" w:rsidRDefault="00A8625D" w:rsidP="00A8625D">
      <w:pPr>
        <w:rPr>
          <w:sz w:val="4"/>
          <w:szCs w:val="4"/>
        </w:rPr>
      </w:pPr>
    </w:p>
    <w:p w:rsidR="00A8625D" w:rsidRPr="002463EA" w:rsidRDefault="00A8625D" w:rsidP="00A8625D">
      <w:pPr>
        <w:rPr>
          <w:b/>
          <w:sz w:val="28"/>
          <w:szCs w:val="28"/>
        </w:rPr>
      </w:pPr>
      <w:r w:rsidRPr="002463EA">
        <w:rPr>
          <w:b/>
          <w:sz w:val="28"/>
          <w:szCs w:val="28"/>
        </w:rPr>
        <w:t>IPO Potential (2030+):</w:t>
      </w:r>
    </w:p>
    <w:p w:rsidR="00A8625D" w:rsidRDefault="00A8625D" w:rsidP="00A8625D">
      <w:r>
        <w:t>- Once platform reaches 10M+ students globally</w:t>
      </w:r>
    </w:p>
    <w:p w:rsidR="00A8625D" w:rsidRDefault="00A8625D" w:rsidP="00A8625D">
      <w:r>
        <w:t>- $100M+ annual revenue</w:t>
      </w:r>
    </w:p>
    <w:p w:rsidR="00A8625D" w:rsidRDefault="00A8625D" w:rsidP="00A8625D">
      <w:r>
        <w:t>- Proven profitability</w:t>
      </w:r>
    </w:p>
    <w:p w:rsidR="00A8625D" w:rsidRPr="002463EA" w:rsidRDefault="00A8625D" w:rsidP="00A8625D">
      <w:pPr>
        <w:rPr>
          <w:sz w:val="2"/>
          <w:szCs w:val="2"/>
        </w:rPr>
      </w:pPr>
    </w:p>
    <w:p w:rsidR="00A8625D" w:rsidRPr="002463EA" w:rsidRDefault="00A8625D" w:rsidP="00A8625D">
      <w:pPr>
        <w:rPr>
          <w:b/>
          <w:sz w:val="28"/>
          <w:szCs w:val="28"/>
        </w:rPr>
      </w:pPr>
      <w:r w:rsidRPr="002463EA">
        <w:rPr>
          <w:b/>
          <w:sz w:val="28"/>
          <w:szCs w:val="28"/>
        </w:rPr>
        <w:t>Strategic Rationale for Acquirers:</w:t>
      </w:r>
    </w:p>
    <w:p w:rsidR="00A8625D" w:rsidRDefault="00A8625D" w:rsidP="00A8625D">
      <w:r>
        <w:t>- IP-pending technology (Digital Whiteboard + Digital Lab)</w:t>
      </w:r>
    </w:p>
    <w:p w:rsidR="00A8625D" w:rsidRDefault="00A8625D" w:rsidP="00A8625D">
      <w:r>
        <w:t>- 10M+ user base in underserved markets (Africa, developing countries)</w:t>
      </w:r>
    </w:p>
    <w:p w:rsidR="00A8625D" w:rsidRDefault="00A8625D" w:rsidP="00A8625D">
      <w:r>
        <w:t>- Proven revenue model (commission + subscriptions)</w:t>
      </w:r>
    </w:p>
    <w:p w:rsidR="00A8625D" w:rsidRDefault="00A8625D" w:rsidP="00A8625D">
      <w:r>
        <w:t xml:space="preserve">- Network </w:t>
      </w:r>
      <w:proofErr w:type="gramStart"/>
      <w:r>
        <w:t>effects</w:t>
      </w:r>
      <w:proofErr w:type="gramEnd"/>
      <w:r>
        <w:t xml:space="preserve"> moat</w:t>
      </w:r>
    </w:p>
    <w:p w:rsidR="00A8625D" w:rsidRDefault="00A8625D" w:rsidP="00A8625D"/>
    <w:p w:rsidR="00A8625D" w:rsidRDefault="00A8625D" w:rsidP="00A8625D"/>
    <w:p w:rsidR="007B774E" w:rsidRDefault="007B774E">
      <w:r>
        <w:br w:type="page"/>
      </w:r>
    </w:p>
    <w:p w:rsidR="00A8625D" w:rsidRPr="008B343F" w:rsidRDefault="00A8625D" w:rsidP="008B343F">
      <w:pPr>
        <w:pStyle w:val="Heading1"/>
        <w:rPr>
          <w:sz w:val="40"/>
          <w:szCs w:val="40"/>
        </w:rPr>
      </w:pPr>
      <w:bookmarkStart w:id="47" w:name="_Toc212879921"/>
      <w:r w:rsidRPr="008B343F">
        <w:rPr>
          <w:sz w:val="40"/>
          <w:szCs w:val="40"/>
        </w:rPr>
        <w:lastRenderedPageBreak/>
        <w:t>Conclusion</w:t>
      </w:r>
      <w:bookmarkEnd w:id="47"/>
    </w:p>
    <w:p w:rsidR="00A8625D" w:rsidRPr="009416B8" w:rsidRDefault="00A8625D" w:rsidP="00A8625D">
      <w:pPr>
        <w:rPr>
          <w:sz w:val="4"/>
          <w:szCs w:val="4"/>
        </w:rPr>
      </w:pPr>
    </w:p>
    <w:p w:rsidR="00A8625D" w:rsidRDefault="00A8625D" w:rsidP="00A8625D">
      <w:proofErr w:type="spellStart"/>
      <w:r w:rsidRPr="002463EA">
        <w:rPr>
          <w:b/>
        </w:rPr>
        <w:t>Astegni</w:t>
      </w:r>
      <w:proofErr w:type="spellEnd"/>
      <w:r>
        <w:t xml:space="preserve"> is solving a real problem that affects millions of parents and students worldwide. Starting in Ethiopia, we've validated the market need through extensive research and built a platform with two IP-pending innovations (Digital Whiteboard and Digital Lab)</w:t>
      </w:r>
      <w:r w:rsidR="007B774E">
        <w:t xml:space="preserve"> that create a defensible moat.</w:t>
      </w:r>
    </w:p>
    <w:p w:rsidR="00A8625D" w:rsidRDefault="00A8625D" w:rsidP="00A8625D">
      <w:r>
        <w:t xml:space="preserve">Our 4-factor tutor rating system (Subject Matter Expertise, Communication Skills, Discipline, </w:t>
      </w:r>
      <w:proofErr w:type="gramStart"/>
      <w:r>
        <w:t>Punctuality</w:t>
      </w:r>
      <w:proofErr w:type="gramEnd"/>
      <w:r>
        <w:t xml:space="preserve">) addresses the trust and quality gap in the tutoring market—across both academic and non-academic domains—empowering parents to make informed decisions and rewarding excellent tutors and </w:t>
      </w:r>
      <w:r w:rsidR="007B774E">
        <w:t>instructors with more bookings.</w:t>
      </w:r>
    </w:p>
    <w:p w:rsidR="00A8625D" w:rsidRDefault="00A8625D" w:rsidP="00A8625D">
      <w:r>
        <w:t xml:space="preserve">Our vision is clear: In every country and school. From Ethiopia to Africa to the globe, </w:t>
      </w:r>
      <w:proofErr w:type="spellStart"/>
      <w:r>
        <w:t>Astegni</w:t>
      </w:r>
      <w:proofErr w:type="spellEnd"/>
      <w:r>
        <w:t xml:space="preserve"> will transform education through transparen</w:t>
      </w:r>
      <w:r w:rsidR="007B774E">
        <w:t>cy, technology, and innovation.</w:t>
      </w:r>
    </w:p>
    <w:p w:rsidR="00A8625D" w:rsidRDefault="00A8625D" w:rsidP="00A8625D">
      <w:r>
        <w:t>We invite you to join us in building the future of global education.</w:t>
      </w:r>
    </w:p>
    <w:p w:rsidR="00A8625D" w:rsidRPr="009416B8" w:rsidRDefault="00A8625D" w:rsidP="00A8625D">
      <w:pPr>
        <w:rPr>
          <w:sz w:val="4"/>
          <w:szCs w:val="4"/>
        </w:rPr>
      </w:pPr>
    </w:p>
    <w:p w:rsidR="00A8625D" w:rsidRPr="00F17F40" w:rsidRDefault="00A8625D" w:rsidP="00A8625D">
      <w:pPr>
        <w:rPr>
          <w:b/>
          <w:sz w:val="28"/>
        </w:rPr>
      </w:pPr>
      <w:r w:rsidRPr="00F17F40">
        <w:rPr>
          <w:b/>
          <w:sz w:val="28"/>
        </w:rPr>
        <w:t>Social Media:</w:t>
      </w:r>
    </w:p>
    <w:p w:rsidR="00BE16CC" w:rsidRDefault="00A8625D" w:rsidP="00A8625D">
      <w:r>
        <w:t>- LinkedIn: [</w:t>
      </w:r>
      <w:r w:rsidR="00E4031F">
        <w:t>linkedin.com/in/astegni-ethiopia-499449372</w:t>
      </w:r>
      <w:r>
        <w:t>]</w:t>
      </w:r>
    </w:p>
    <w:p w:rsidR="00A8625D" w:rsidRDefault="00A8625D" w:rsidP="00A8625D">
      <w:r>
        <w:t xml:space="preserve">- </w:t>
      </w:r>
      <w:proofErr w:type="spellStart"/>
      <w:r>
        <w:t>T</w:t>
      </w:r>
      <w:r w:rsidR="0013363E">
        <w:t>iktok</w:t>
      </w:r>
      <w:proofErr w:type="spellEnd"/>
      <w:r w:rsidR="0013363E">
        <w:t>:</w:t>
      </w:r>
      <w:r>
        <w:t>[</w:t>
      </w:r>
      <w:r w:rsidR="0013363E">
        <w:t>tiktok.com/</w:t>
      </w:r>
      <w:r>
        <w:t>@</w:t>
      </w:r>
      <w:proofErr w:type="spellStart"/>
      <w:r w:rsidR="0013363E">
        <w:t>astegniethiopia</w:t>
      </w:r>
      <w:proofErr w:type="spellEnd"/>
      <w:r>
        <w:t>]</w:t>
      </w:r>
    </w:p>
    <w:p w:rsidR="00A8625D" w:rsidRDefault="00A8625D" w:rsidP="00A8625D">
      <w:r>
        <w:t xml:space="preserve">- </w:t>
      </w:r>
      <w:proofErr w:type="spellStart"/>
      <w:r w:rsidR="0013363E">
        <w:t>Instagram</w:t>
      </w:r>
      <w:proofErr w:type="spellEnd"/>
      <w:r>
        <w:t>: [</w:t>
      </w:r>
      <w:r w:rsidR="0013363E">
        <w:t>instagram.com/</w:t>
      </w:r>
      <w:proofErr w:type="spellStart"/>
      <w:r w:rsidR="0013363E">
        <w:t>astegniethiopia</w:t>
      </w:r>
      <w:proofErr w:type="spellEnd"/>
      <w:r>
        <w:t>]</w:t>
      </w:r>
    </w:p>
    <w:p w:rsidR="00BE16CC" w:rsidRDefault="00BE16CC" w:rsidP="00A8625D">
      <w:r>
        <w:t>-</w:t>
      </w:r>
      <w:proofErr w:type="spellStart"/>
      <w:r>
        <w:t>Youtube</w:t>
      </w:r>
      <w:proofErr w:type="spellEnd"/>
      <w:r>
        <w:t>: [youtube.com/@</w:t>
      </w:r>
      <w:proofErr w:type="spellStart"/>
      <w:r>
        <w:t>astegni</w:t>
      </w:r>
      <w:proofErr w:type="spellEnd"/>
      <w:r>
        <w:t>]</w:t>
      </w:r>
    </w:p>
    <w:p w:rsidR="00A8625D" w:rsidRPr="009416B8" w:rsidRDefault="00A8625D" w:rsidP="00A8625D">
      <w:pPr>
        <w:rPr>
          <w:sz w:val="4"/>
          <w:szCs w:val="4"/>
        </w:rPr>
      </w:pPr>
    </w:p>
    <w:p w:rsidR="00A8625D" w:rsidRDefault="00A8625D" w:rsidP="00A8625D">
      <w:r>
        <w:t xml:space="preserve">Prepared by: </w:t>
      </w:r>
      <w:proofErr w:type="spellStart"/>
      <w:r>
        <w:t>Astegni</w:t>
      </w:r>
      <w:proofErr w:type="spellEnd"/>
      <w:r>
        <w:t xml:space="preserve"> Research &amp; Development Team</w:t>
      </w:r>
    </w:p>
    <w:p w:rsidR="00A8625D" w:rsidRDefault="00A8625D" w:rsidP="00A8625D">
      <w:r>
        <w:t>Date: October 2025</w:t>
      </w:r>
    </w:p>
    <w:p w:rsidR="00A8625D" w:rsidRDefault="007B774E" w:rsidP="00A8625D">
      <w:r>
        <w:t>Version: 1.0</w:t>
      </w:r>
    </w:p>
    <w:p w:rsidR="007B774E" w:rsidRPr="009416B8" w:rsidRDefault="007B774E" w:rsidP="00A8625D">
      <w:pPr>
        <w:rPr>
          <w:sz w:val="4"/>
          <w:szCs w:val="4"/>
        </w:rPr>
      </w:pPr>
    </w:p>
    <w:p w:rsidR="00E97679" w:rsidRDefault="00A8625D" w:rsidP="00A8625D">
      <w:r>
        <w:t>*This research proposal is confidential and proprietary. Do not distribute without permission.*</w:t>
      </w:r>
    </w:p>
    <w:sectPr w:rsidR="00E97679" w:rsidSect="00620C10">
      <w:footerReference w:type="default" r:id="rId10"/>
      <w:pgSz w:w="12240" w:h="15840"/>
      <w:pgMar w:top="1080" w:right="1440" w:bottom="1440" w:left="1440" w:header="720" w:footer="357"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693" w:rsidRDefault="00AD5693" w:rsidP="007F48B1">
      <w:pPr>
        <w:spacing w:after="0" w:line="240" w:lineRule="auto"/>
      </w:pPr>
      <w:r>
        <w:separator/>
      </w:r>
    </w:p>
  </w:endnote>
  <w:endnote w:type="continuationSeparator" w:id="0">
    <w:p w:rsidR="00AD5693" w:rsidRDefault="00AD5693" w:rsidP="007F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112236"/>
      <w:docPartObj>
        <w:docPartGallery w:val="Page Numbers (Bottom of Page)"/>
        <w:docPartUnique/>
      </w:docPartObj>
    </w:sdtPr>
    <w:sdtEndPr>
      <w:rPr>
        <w:noProof/>
      </w:rPr>
    </w:sdtEndPr>
    <w:sdtContent>
      <w:p w:rsidR="00AD5693" w:rsidRDefault="00AD5693">
        <w:pPr>
          <w:pStyle w:val="Footer"/>
          <w:jc w:val="center"/>
        </w:pPr>
        <w:r>
          <w:fldChar w:fldCharType="begin"/>
        </w:r>
        <w:r>
          <w:instrText xml:space="preserve"> PAGE   \* MERGEFORMAT </w:instrText>
        </w:r>
        <w:r>
          <w:fldChar w:fldCharType="separate"/>
        </w:r>
        <w:r w:rsidR="008152F7">
          <w:rPr>
            <w:noProof/>
          </w:rPr>
          <w:t>42</w:t>
        </w:r>
        <w:r>
          <w:rPr>
            <w:noProof/>
          </w:rPr>
          <w:fldChar w:fldCharType="end"/>
        </w:r>
      </w:p>
    </w:sdtContent>
  </w:sdt>
  <w:p w:rsidR="00AD5693" w:rsidRDefault="00AD56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693" w:rsidRDefault="00AD5693" w:rsidP="007F48B1">
      <w:pPr>
        <w:spacing w:after="0" w:line="240" w:lineRule="auto"/>
      </w:pPr>
      <w:r>
        <w:separator/>
      </w:r>
    </w:p>
  </w:footnote>
  <w:footnote w:type="continuationSeparator" w:id="0">
    <w:p w:rsidR="00AD5693" w:rsidRDefault="00AD5693" w:rsidP="007F48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204F4"/>
    <w:multiLevelType w:val="hybridMultilevel"/>
    <w:tmpl w:val="DABE39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nsid w:val="3E22552B"/>
    <w:multiLevelType w:val="hybridMultilevel"/>
    <w:tmpl w:val="633C6EA2"/>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AF28CD"/>
    <w:multiLevelType w:val="hybridMultilevel"/>
    <w:tmpl w:val="D78CC49E"/>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D5140F"/>
    <w:multiLevelType w:val="hybridMultilevel"/>
    <w:tmpl w:val="7D742CEA"/>
    <w:lvl w:ilvl="0" w:tplc="C17066E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A75FA3"/>
    <w:multiLevelType w:val="hybridMultilevel"/>
    <w:tmpl w:val="924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0F7"/>
    <w:rsid w:val="00071454"/>
    <w:rsid w:val="0009212C"/>
    <w:rsid w:val="000D30C4"/>
    <w:rsid w:val="000E2C7F"/>
    <w:rsid w:val="000F60F7"/>
    <w:rsid w:val="0013363E"/>
    <w:rsid w:val="00155E8E"/>
    <w:rsid w:val="00164961"/>
    <w:rsid w:val="00183268"/>
    <w:rsid w:val="002463EA"/>
    <w:rsid w:val="00250A6B"/>
    <w:rsid w:val="002675D6"/>
    <w:rsid w:val="0027184D"/>
    <w:rsid w:val="00274524"/>
    <w:rsid w:val="00276439"/>
    <w:rsid w:val="00294B01"/>
    <w:rsid w:val="002D4953"/>
    <w:rsid w:val="00306438"/>
    <w:rsid w:val="00337281"/>
    <w:rsid w:val="003459FA"/>
    <w:rsid w:val="00386048"/>
    <w:rsid w:val="00404666"/>
    <w:rsid w:val="004A2FE8"/>
    <w:rsid w:val="004A40BB"/>
    <w:rsid w:val="004B5EF2"/>
    <w:rsid w:val="004E7763"/>
    <w:rsid w:val="0052704F"/>
    <w:rsid w:val="00541C29"/>
    <w:rsid w:val="00557ACF"/>
    <w:rsid w:val="00570DD1"/>
    <w:rsid w:val="005D1383"/>
    <w:rsid w:val="00604AFB"/>
    <w:rsid w:val="00613368"/>
    <w:rsid w:val="00620C10"/>
    <w:rsid w:val="00651174"/>
    <w:rsid w:val="006761DE"/>
    <w:rsid w:val="006858AE"/>
    <w:rsid w:val="006A19A6"/>
    <w:rsid w:val="006A79C1"/>
    <w:rsid w:val="00706B39"/>
    <w:rsid w:val="00711E4D"/>
    <w:rsid w:val="00730EB8"/>
    <w:rsid w:val="00753FBE"/>
    <w:rsid w:val="0077282B"/>
    <w:rsid w:val="00792AC1"/>
    <w:rsid w:val="007B774E"/>
    <w:rsid w:val="007C40CA"/>
    <w:rsid w:val="007E200E"/>
    <w:rsid w:val="007F48B1"/>
    <w:rsid w:val="00805241"/>
    <w:rsid w:val="008136B4"/>
    <w:rsid w:val="008152F7"/>
    <w:rsid w:val="00835045"/>
    <w:rsid w:val="008612E9"/>
    <w:rsid w:val="008718C0"/>
    <w:rsid w:val="00882DA2"/>
    <w:rsid w:val="00891434"/>
    <w:rsid w:val="008B343F"/>
    <w:rsid w:val="008E4FF4"/>
    <w:rsid w:val="008E5973"/>
    <w:rsid w:val="00941431"/>
    <w:rsid w:val="009416B8"/>
    <w:rsid w:val="00941A61"/>
    <w:rsid w:val="0095261A"/>
    <w:rsid w:val="009551E2"/>
    <w:rsid w:val="00976DC2"/>
    <w:rsid w:val="00A45B11"/>
    <w:rsid w:val="00A8625D"/>
    <w:rsid w:val="00A90FC1"/>
    <w:rsid w:val="00AC47DB"/>
    <w:rsid w:val="00AD5693"/>
    <w:rsid w:val="00AD67BD"/>
    <w:rsid w:val="00B063C1"/>
    <w:rsid w:val="00B22D5A"/>
    <w:rsid w:val="00BA5EA9"/>
    <w:rsid w:val="00BB225D"/>
    <w:rsid w:val="00BE16CC"/>
    <w:rsid w:val="00BE2CA8"/>
    <w:rsid w:val="00C00059"/>
    <w:rsid w:val="00C016EB"/>
    <w:rsid w:val="00C03C60"/>
    <w:rsid w:val="00C77069"/>
    <w:rsid w:val="00D022D0"/>
    <w:rsid w:val="00D04731"/>
    <w:rsid w:val="00D06FE0"/>
    <w:rsid w:val="00D14FB8"/>
    <w:rsid w:val="00D32BD3"/>
    <w:rsid w:val="00D43BA3"/>
    <w:rsid w:val="00D47882"/>
    <w:rsid w:val="00D517E5"/>
    <w:rsid w:val="00D7552C"/>
    <w:rsid w:val="00D761E7"/>
    <w:rsid w:val="00DA5CAF"/>
    <w:rsid w:val="00DD7844"/>
    <w:rsid w:val="00E37AEA"/>
    <w:rsid w:val="00E4031F"/>
    <w:rsid w:val="00E72405"/>
    <w:rsid w:val="00E7745B"/>
    <w:rsid w:val="00E94AE8"/>
    <w:rsid w:val="00E96162"/>
    <w:rsid w:val="00E97679"/>
    <w:rsid w:val="00EB33B9"/>
    <w:rsid w:val="00F16C78"/>
    <w:rsid w:val="00F17F40"/>
    <w:rsid w:val="00F24AFF"/>
    <w:rsid w:val="00F26D42"/>
    <w:rsid w:val="00F576B1"/>
    <w:rsid w:val="00F85613"/>
    <w:rsid w:val="00FA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3B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34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8625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8625D"/>
    <w:rPr>
      <w:rFonts w:eastAsiaTheme="minorEastAsia"/>
      <w:lang w:eastAsia="ja-JP"/>
    </w:rPr>
  </w:style>
  <w:style w:type="paragraph" w:styleId="BalloonText">
    <w:name w:val="Balloon Text"/>
    <w:basedOn w:val="Normal"/>
    <w:link w:val="BalloonTextChar"/>
    <w:uiPriority w:val="99"/>
    <w:semiHidden/>
    <w:unhideWhenUsed/>
    <w:rsid w:val="00A862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25D"/>
    <w:rPr>
      <w:rFonts w:ascii="Tahoma" w:hAnsi="Tahoma" w:cs="Tahoma"/>
      <w:sz w:val="16"/>
      <w:szCs w:val="16"/>
    </w:rPr>
  </w:style>
  <w:style w:type="character" w:customStyle="1" w:styleId="Heading1Char">
    <w:name w:val="Heading 1 Char"/>
    <w:basedOn w:val="DefaultParagraphFont"/>
    <w:link w:val="Heading1"/>
    <w:uiPriority w:val="9"/>
    <w:rsid w:val="00D43BA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43BA3"/>
    <w:pPr>
      <w:outlineLvl w:val="9"/>
    </w:pPr>
    <w:rPr>
      <w:lang w:eastAsia="ja-JP"/>
    </w:rPr>
  </w:style>
  <w:style w:type="paragraph" w:styleId="TOC2">
    <w:name w:val="toc 2"/>
    <w:basedOn w:val="Normal"/>
    <w:next w:val="Normal"/>
    <w:autoRedefine/>
    <w:uiPriority w:val="39"/>
    <w:unhideWhenUsed/>
    <w:qFormat/>
    <w:rsid w:val="00D43BA3"/>
    <w:pPr>
      <w:spacing w:after="100"/>
      <w:ind w:left="220"/>
    </w:pPr>
    <w:rPr>
      <w:rFonts w:eastAsiaTheme="minorEastAsia"/>
      <w:lang w:eastAsia="ja-JP"/>
    </w:rPr>
  </w:style>
  <w:style w:type="paragraph" w:styleId="TOC1">
    <w:name w:val="toc 1"/>
    <w:basedOn w:val="Normal"/>
    <w:next w:val="Normal"/>
    <w:autoRedefine/>
    <w:uiPriority w:val="39"/>
    <w:unhideWhenUsed/>
    <w:qFormat/>
    <w:rsid w:val="00D43BA3"/>
    <w:pPr>
      <w:spacing w:after="100"/>
    </w:pPr>
    <w:rPr>
      <w:rFonts w:eastAsiaTheme="minorEastAsia"/>
      <w:lang w:eastAsia="ja-JP"/>
    </w:rPr>
  </w:style>
  <w:style w:type="paragraph" w:styleId="TOC3">
    <w:name w:val="toc 3"/>
    <w:basedOn w:val="Normal"/>
    <w:next w:val="Normal"/>
    <w:autoRedefine/>
    <w:uiPriority w:val="39"/>
    <w:semiHidden/>
    <w:unhideWhenUsed/>
    <w:qFormat/>
    <w:rsid w:val="00D43BA3"/>
    <w:pPr>
      <w:spacing w:after="100"/>
      <w:ind w:left="440"/>
    </w:pPr>
    <w:rPr>
      <w:rFonts w:eastAsiaTheme="minorEastAsia"/>
      <w:lang w:eastAsia="ja-JP"/>
    </w:rPr>
  </w:style>
  <w:style w:type="paragraph" w:styleId="Header">
    <w:name w:val="header"/>
    <w:basedOn w:val="Normal"/>
    <w:link w:val="HeaderChar"/>
    <w:uiPriority w:val="99"/>
    <w:unhideWhenUsed/>
    <w:rsid w:val="007F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8B1"/>
  </w:style>
  <w:style w:type="paragraph" w:styleId="Footer">
    <w:name w:val="footer"/>
    <w:basedOn w:val="Normal"/>
    <w:link w:val="FooterChar"/>
    <w:uiPriority w:val="99"/>
    <w:unhideWhenUsed/>
    <w:rsid w:val="007F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8B1"/>
  </w:style>
  <w:style w:type="table" w:styleId="TableGrid">
    <w:name w:val="Table Grid"/>
    <w:basedOn w:val="TableNormal"/>
    <w:uiPriority w:val="59"/>
    <w:rsid w:val="001649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6439"/>
    <w:pPr>
      <w:ind w:left="720"/>
      <w:contextualSpacing/>
    </w:pPr>
  </w:style>
  <w:style w:type="character" w:customStyle="1" w:styleId="Heading2Char">
    <w:name w:val="Heading 2 Char"/>
    <w:basedOn w:val="DefaultParagraphFont"/>
    <w:link w:val="Heading2"/>
    <w:uiPriority w:val="9"/>
    <w:rsid w:val="008B343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8B343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3B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34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8625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8625D"/>
    <w:rPr>
      <w:rFonts w:eastAsiaTheme="minorEastAsia"/>
      <w:lang w:eastAsia="ja-JP"/>
    </w:rPr>
  </w:style>
  <w:style w:type="paragraph" w:styleId="BalloonText">
    <w:name w:val="Balloon Text"/>
    <w:basedOn w:val="Normal"/>
    <w:link w:val="BalloonTextChar"/>
    <w:uiPriority w:val="99"/>
    <w:semiHidden/>
    <w:unhideWhenUsed/>
    <w:rsid w:val="00A862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25D"/>
    <w:rPr>
      <w:rFonts w:ascii="Tahoma" w:hAnsi="Tahoma" w:cs="Tahoma"/>
      <w:sz w:val="16"/>
      <w:szCs w:val="16"/>
    </w:rPr>
  </w:style>
  <w:style w:type="character" w:customStyle="1" w:styleId="Heading1Char">
    <w:name w:val="Heading 1 Char"/>
    <w:basedOn w:val="DefaultParagraphFont"/>
    <w:link w:val="Heading1"/>
    <w:uiPriority w:val="9"/>
    <w:rsid w:val="00D43BA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43BA3"/>
    <w:pPr>
      <w:outlineLvl w:val="9"/>
    </w:pPr>
    <w:rPr>
      <w:lang w:eastAsia="ja-JP"/>
    </w:rPr>
  </w:style>
  <w:style w:type="paragraph" w:styleId="TOC2">
    <w:name w:val="toc 2"/>
    <w:basedOn w:val="Normal"/>
    <w:next w:val="Normal"/>
    <w:autoRedefine/>
    <w:uiPriority w:val="39"/>
    <w:unhideWhenUsed/>
    <w:qFormat/>
    <w:rsid w:val="00D43BA3"/>
    <w:pPr>
      <w:spacing w:after="100"/>
      <w:ind w:left="220"/>
    </w:pPr>
    <w:rPr>
      <w:rFonts w:eastAsiaTheme="minorEastAsia"/>
      <w:lang w:eastAsia="ja-JP"/>
    </w:rPr>
  </w:style>
  <w:style w:type="paragraph" w:styleId="TOC1">
    <w:name w:val="toc 1"/>
    <w:basedOn w:val="Normal"/>
    <w:next w:val="Normal"/>
    <w:autoRedefine/>
    <w:uiPriority w:val="39"/>
    <w:unhideWhenUsed/>
    <w:qFormat/>
    <w:rsid w:val="00D43BA3"/>
    <w:pPr>
      <w:spacing w:after="100"/>
    </w:pPr>
    <w:rPr>
      <w:rFonts w:eastAsiaTheme="minorEastAsia"/>
      <w:lang w:eastAsia="ja-JP"/>
    </w:rPr>
  </w:style>
  <w:style w:type="paragraph" w:styleId="TOC3">
    <w:name w:val="toc 3"/>
    <w:basedOn w:val="Normal"/>
    <w:next w:val="Normal"/>
    <w:autoRedefine/>
    <w:uiPriority w:val="39"/>
    <w:semiHidden/>
    <w:unhideWhenUsed/>
    <w:qFormat/>
    <w:rsid w:val="00D43BA3"/>
    <w:pPr>
      <w:spacing w:after="100"/>
      <w:ind w:left="440"/>
    </w:pPr>
    <w:rPr>
      <w:rFonts w:eastAsiaTheme="minorEastAsia"/>
      <w:lang w:eastAsia="ja-JP"/>
    </w:rPr>
  </w:style>
  <w:style w:type="paragraph" w:styleId="Header">
    <w:name w:val="header"/>
    <w:basedOn w:val="Normal"/>
    <w:link w:val="HeaderChar"/>
    <w:uiPriority w:val="99"/>
    <w:unhideWhenUsed/>
    <w:rsid w:val="007F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8B1"/>
  </w:style>
  <w:style w:type="paragraph" w:styleId="Footer">
    <w:name w:val="footer"/>
    <w:basedOn w:val="Normal"/>
    <w:link w:val="FooterChar"/>
    <w:uiPriority w:val="99"/>
    <w:unhideWhenUsed/>
    <w:rsid w:val="007F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8B1"/>
  </w:style>
  <w:style w:type="table" w:styleId="TableGrid">
    <w:name w:val="Table Grid"/>
    <w:basedOn w:val="TableNormal"/>
    <w:uiPriority w:val="59"/>
    <w:rsid w:val="001649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6439"/>
    <w:pPr>
      <w:ind w:left="720"/>
      <w:contextualSpacing/>
    </w:pPr>
  </w:style>
  <w:style w:type="character" w:customStyle="1" w:styleId="Heading2Char">
    <w:name w:val="Heading 2 Char"/>
    <w:basedOn w:val="DefaultParagraphFont"/>
    <w:link w:val="Heading2"/>
    <w:uiPriority w:val="9"/>
    <w:rsid w:val="008B343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8B34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2025-10-01T00:00:00</PublishDate>
  <Abstract/>
  <CompanyAddress>Addis Ababa, Ethiopia</CompanyAddress>
  <CompanyPhone>www.astegni.com</CompanyPhone>
  <CompanyFax>contact@astegni.com</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82EEB0-2AA5-433E-AF4F-9AC355DF2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47</Pages>
  <Words>7330</Words>
  <Characters>41782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Astegni</vt:lpstr>
    </vt:vector>
  </TitlesOfParts>
  <Company>Astegni</Company>
  <LinksUpToDate>false</LinksUpToDate>
  <CharactersWithSpaces>49014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Astegni</dc:title>
  <dc:subject/>
  <dc:creator/>
  <cp:keywords/>
  <dc:description/>
  <cp:lastModifiedBy>PC</cp:lastModifiedBy>
  <cp:revision>91</cp:revision>
  <dcterms:created xsi:type="dcterms:W3CDTF">2025-11-01T09:25:00Z</dcterms:created>
  <dcterms:modified xsi:type="dcterms:W3CDTF">2025-11-01T16:04:00Z</dcterms:modified>
</cp:coreProperties>
</file>