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  <w:r>
              <w:t>• Front Development</w:t>
            </w: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Laravel, Javascript, Html5, PHP, CSS, jQuery, JSON, AJAX, Elasticsearch, Mysql, Yii1, Tailwind, Postgresql, NODE, Angular, React, LIT, Express, Python, Flask, Code, Designed, LMS, In Progress, Not Started, System, NodeJS, Litelement, LMS Reports, ETC, Thoroughbred, Crunchet, Ui Design, CORS policies, Tournament, JS, XML, Xcruit, Troubleshot, Dreamplore, Conducted UI, AWS, GIT, Postman, Asana, Kibana, Github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</w:p>
        </w:tc>
      </w:tr>
    </w:tbl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