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92976" w14:textId="77777777" w:rsidR="00200138" w:rsidRPr="00200138" w:rsidRDefault="00200138" w:rsidP="00200138">
      <w:r w:rsidRPr="00200138">
        <w:rPr>
          <w:b/>
          <w:bCs/>
        </w:rPr>
        <w:t>Exercise 1 (For all exercises, feel free to look at the Week 4 example app in the class GitHub repository)</w:t>
      </w:r>
    </w:p>
    <w:p w14:paraId="7FE851AE" w14:textId="4F485FF4" w:rsidR="00200138" w:rsidRPr="00200138" w:rsidRDefault="00C049C2" w:rsidP="00C049C2">
      <w:pPr>
        <w:ind w:left="360"/>
      </w:pPr>
      <w:r>
        <w:t>[</w:t>
      </w:r>
      <w:r w:rsidRPr="00C049C2">
        <w:rPr>
          <w:b/>
          <w:color w:val="00B050"/>
        </w:rPr>
        <w:t>X</w:t>
      </w:r>
      <w:r>
        <w:t xml:space="preserve">] </w:t>
      </w:r>
      <w:r w:rsidR="00200138" w:rsidRPr="00200138">
        <w:t>Create a new MVC application like you have done before in the previous labs</w:t>
      </w:r>
    </w:p>
    <w:p w14:paraId="0E927ACC" w14:textId="0854FA0F" w:rsidR="00200138" w:rsidRPr="00200138" w:rsidRDefault="00004A9D" w:rsidP="00004A9D">
      <w:pPr>
        <w:ind w:left="360"/>
      </w:pPr>
      <w:r>
        <w:t>[</w:t>
      </w:r>
      <w:r w:rsidRPr="00C049C2">
        <w:rPr>
          <w:b/>
          <w:color w:val="00B050"/>
        </w:rPr>
        <w:t>X</w:t>
      </w:r>
      <w:r>
        <w:t xml:space="preserve">] </w:t>
      </w:r>
      <w:r w:rsidR="00200138" w:rsidRPr="00200138">
        <w:t xml:space="preserve">Add the </w:t>
      </w:r>
      <w:proofErr w:type="spellStart"/>
      <w:r w:rsidR="00200138" w:rsidRPr="00200138">
        <w:t>EntityFramework</w:t>
      </w:r>
      <w:proofErr w:type="spellEnd"/>
      <w:r w:rsidR="00200138" w:rsidRPr="00200138">
        <w:t> NuGet package to the newly created project.</w:t>
      </w:r>
    </w:p>
    <w:p w14:paraId="247D9DE2" w14:textId="3CF9F1FB" w:rsidR="00200138" w:rsidRPr="00200138" w:rsidRDefault="004731A5" w:rsidP="004731A5">
      <w:pPr>
        <w:ind w:left="360"/>
      </w:pPr>
      <w:r>
        <w:t>[</w:t>
      </w:r>
      <w:r w:rsidRPr="00C049C2">
        <w:rPr>
          <w:b/>
          <w:color w:val="00B050"/>
        </w:rPr>
        <w:t>X</w:t>
      </w:r>
      <w:r>
        <w:t xml:space="preserve">] </w:t>
      </w:r>
      <w:r w:rsidR="00200138" w:rsidRPr="00200138">
        <w:t>Create a project folder named "Data" and then a folder under "Data" named "Entities".</w:t>
      </w:r>
    </w:p>
    <w:p w14:paraId="021E9C4E" w14:textId="0A8846F4" w:rsidR="00200138" w:rsidRDefault="000451F6" w:rsidP="000451F6">
      <w:pPr>
        <w:ind w:left="360"/>
      </w:pPr>
      <w:r>
        <w:t>[</w:t>
      </w:r>
      <w:r w:rsidRPr="000451F6">
        <w:rPr>
          <w:b/>
          <w:color w:val="00B050"/>
        </w:rPr>
        <w:t>X</w:t>
      </w:r>
      <w:r>
        <w:t xml:space="preserve">] </w:t>
      </w:r>
      <w:r w:rsidR="00200138" w:rsidRPr="00200138">
        <w:t xml:space="preserve">Create a "User" entity under the "Entities" folder with an </w:t>
      </w:r>
      <w:proofErr w:type="spellStart"/>
      <w:r w:rsidR="00200138" w:rsidRPr="00200138">
        <w:t>int</w:t>
      </w:r>
      <w:proofErr w:type="spellEnd"/>
      <w:r w:rsidR="00200138" w:rsidRPr="00200138">
        <w:t xml:space="preserve"> property named "Id" that has an attribute of [Key].</w:t>
      </w:r>
      <w:r w:rsidR="00200138" w:rsidRPr="00200138">
        <w:br/>
        <w:t xml:space="preserve">What does the [Key] attribute tell </w:t>
      </w:r>
      <w:proofErr w:type="spellStart"/>
      <w:r w:rsidR="00200138" w:rsidRPr="00200138">
        <w:t>EntityFramework</w:t>
      </w:r>
      <w:proofErr w:type="spellEnd"/>
      <w:r w:rsidR="00200138" w:rsidRPr="00200138">
        <w:t>?</w:t>
      </w:r>
    </w:p>
    <w:p w14:paraId="2916A23C" w14:textId="2687579F" w:rsidR="00DB6EE1" w:rsidRPr="00DB6EE1" w:rsidRDefault="00DB6EE1" w:rsidP="000451F6">
      <w:pPr>
        <w:ind w:left="360"/>
        <w:rPr>
          <w:color w:val="00B050"/>
        </w:rPr>
      </w:pPr>
      <w:r>
        <w:tab/>
      </w:r>
      <w:r>
        <w:rPr>
          <w:color w:val="00B050"/>
        </w:rPr>
        <w:t>The [Key] attribute is used to uniquely identify an entity</w:t>
      </w:r>
      <w:r w:rsidR="003A0C8A">
        <w:rPr>
          <w:color w:val="00B050"/>
        </w:rPr>
        <w:t xml:space="preserve"> by the specified property.</w:t>
      </w:r>
    </w:p>
    <w:p w14:paraId="6B5F0E76" w14:textId="2EA74643" w:rsidR="00200138" w:rsidRPr="00200138" w:rsidRDefault="00F86410" w:rsidP="00F86410">
      <w:pPr>
        <w:ind w:left="360"/>
      </w:pPr>
      <w:r>
        <w:t>[</w:t>
      </w:r>
      <w:r w:rsidRPr="00F86410">
        <w:rPr>
          <w:b/>
          <w:color w:val="00B050"/>
        </w:rPr>
        <w:t>X</w:t>
      </w:r>
      <w:r>
        <w:t xml:space="preserve">] </w:t>
      </w:r>
      <w:r w:rsidR="00200138" w:rsidRPr="00200138">
        <w:t xml:space="preserve">Add a class under your "Data" folder that inherits from </w:t>
      </w:r>
      <w:proofErr w:type="spellStart"/>
      <w:r w:rsidR="00200138" w:rsidRPr="00200138">
        <w:t>DbContext</w:t>
      </w:r>
      <w:proofErr w:type="spellEnd"/>
      <w:r w:rsidR="00200138" w:rsidRPr="00200138">
        <w:t>.  (Look at the example app for help)</w:t>
      </w:r>
    </w:p>
    <w:p w14:paraId="38BAB291" w14:textId="53BDC192" w:rsidR="00200138" w:rsidRPr="00200138" w:rsidRDefault="00F86410" w:rsidP="00F86410">
      <w:pPr>
        <w:ind w:left="360"/>
      </w:pPr>
      <w:r>
        <w:t>[</w:t>
      </w:r>
      <w:r w:rsidRPr="00F86410">
        <w:rPr>
          <w:b/>
          <w:color w:val="00B050"/>
        </w:rPr>
        <w:t>X</w:t>
      </w:r>
      <w:r>
        <w:t xml:space="preserve">] </w:t>
      </w:r>
      <w:r w:rsidR="00200138" w:rsidRPr="00200138">
        <w:t xml:space="preserve">Add a </w:t>
      </w:r>
      <w:proofErr w:type="spellStart"/>
      <w:r w:rsidR="00200138" w:rsidRPr="00200138">
        <w:t>DbSet</w:t>
      </w:r>
      <w:proofErr w:type="spellEnd"/>
      <w:r w:rsidR="00200138" w:rsidRPr="00200138">
        <w:t xml:space="preserve"> collection to the new </w:t>
      </w:r>
      <w:proofErr w:type="spellStart"/>
      <w:r w:rsidR="00200138" w:rsidRPr="00200138">
        <w:t>DbContext</w:t>
      </w:r>
      <w:proofErr w:type="spellEnd"/>
      <w:r w:rsidR="00200138" w:rsidRPr="00200138">
        <w:t xml:space="preserve"> class for the "User" entity.   (Look at the example app for help)</w:t>
      </w:r>
    </w:p>
    <w:p w14:paraId="6D612C3B" w14:textId="15DA2A30" w:rsidR="00200138" w:rsidRDefault="001C1DC0" w:rsidP="001C1DC0">
      <w:pPr>
        <w:ind w:left="360"/>
      </w:pPr>
      <w:r>
        <w:t>[</w:t>
      </w:r>
      <w:r w:rsidRPr="001C1DC0">
        <w:rPr>
          <w:b/>
          <w:color w:val="00B050"/>
        </w:rPr>
        <w:t>X</w:t>
      </w:r>
      <w:r>
        <w:t xml:space="preserve">] </w:t>
      </w:r>
      <w:r w:rsidR="00200138" w:rsidRPr="00200138">
        <w:t xml:space="preserve">Configure a connection string for your database in </w:t>
      </w:r>
      <w:proofErr w:type="spellStart"/>
      <w:r w:rsidR="00200138" w:rsidRPr="00200138">
        <w:t>web.config</w:t>
      </w:r>
      <w:proofErr w:type="spellEnd"/>
      <w:r w:rsidR="00200138" w:rsidRPr="00200138">
        <w:t>.  (Look at the example app for help)</w:t>
      </w:r>
      <w:r w:rsidR="00200138" w:rsidRPr="00200138">
        <w:br/>
        <w:t>What are connection strings used for?</w:t>
      </w:r>
    </w:p>
    <w:p w14:paraId="46D373E0" w14:textId="675BB118" w:rsidR="000012EE" w:rsidRPr="000012EE" w:rsidRDefault="000012EE" w:rsidP="000012EE">
      <w:pPr>
        <w:ind w:left="1440"/>
        <w:rPr>
          <w:color w:val="00B050"/>
        </w:rPr>
      </w:pPr>
      <w:r>
        <w:rPr>
          <w:color w:val="00B050"/>
        </w:rPr>
        <w:t>Connection strings are to connect your application to your database.</w:t>
      </w:r>
    </w:p>
    <w:p w14:paraId="43EABF2E" w14:textId="0E7E2B0C" w:rsidR="00200138" w:rsidRPr="00200138" w:rsidRDefault="001C1DC0" w:rsidP="001C1DC0">
      <w:pPr>
        <w:ind w:left="360"/>
      </w:pPr>
      <w:r>
        <w:t>[</w:t>
      </w:r>
      <w:r w:rsidRPr="001C1DC0">
        <w:rPr>
          <w:b/>
          <w:color w:val="00B050"/>
        </w:rPr>
        <w:t>X</w:t>
      </w:r>
      <w:r>
        <w:t xml:space="preserve">] </w:t>
      </w:r>
      <w:r w:rsidR="00200138" w:rsidRPr="00200138">
        <w:t>Create actions and corresponding views for listing and creating Users as you did in the last lab.</w:t>
      </w:r>
    </w:p>
    <w:p w14:paraId="1FB52958" w14:textId="505999B7" w:rsidR="00200138" w:rsidRPr="00200138" w:rsidRDefault="00694380" w:rsidP="00694380">
      <w:pPr>
        <w:ind w:left="360"/>
      </w:pPr>
      <w:r>
        <w:t>[</w:t>
      </w:r>
      <w:r w:rsidRPr="00694380">
        <w:rPr>
          <w:b/>
          <w:color w:val="00B050"/>
        </w:rPr>
        <w:t>X</w:t>
      </w:r>
      <w:r>
        <w:t xml:space="preserve">] </w:t>
      </w:r>
      <w:r w:rsidR="00200138" w:rsidRPr="00200138">
        <w:t xml:space="preserve">Use your </w:t>
      </w:r>
      <w:proofErr w:type="spellStart"/>
      <w:r w:rsidR="00200138" w:rsidRPr="00200138">
        <w:t>DbContext</w:t>
      </w:r>
      <w:proofErr w:type="spellEnd"/>
      <w:r w:rsidR="00200138" w:rsidRPr="00200138">
        <w:t xml:space="preserve"> class to retrieve and add Users in the actions.  (Look at the example app for help)</w:t>
      </w:r>
    </w:p>
    <w:p w14:paraId="03FFE273" w14:textId="07EF28DE" w:rsidR="00200138" w:rsidRPr="00200138" w:rsidRDefault="00CF7655" w:rsidP="00CF7655">
      <w:pPr>
        <w:ind w:left="360"/>
      </w:pPr>
      <w:r>
        <w:t>[</w:t>
      </w:r>
      <w:r w:rsidRPr="00CF7655">
        <w:rPr>
          <w:b/>
          <w:color w:val="00B050"/>
        </w:rPr>
        <w:t>X</w:t>
      </w:r>
      <w:r>
        <w:t>]</w:t>
      </w:r>
      <w:r w:rsidR="00792FEB">
        <w:t xml:space="preserve"> </w:t>
      </w:r>
      <w:r w:rsidR="00200138" w:rsidRPr="00200138">
        <w:t>Run the application and make sure it functions as expected.  Add Users and view them in the list.</w:t>
      </w:r>
    </w:p>
    <w:p w14:paraId="0A9F0237" w14:textId="7B9B17DB" w:rsidR="00200138" w:rsidRPr="00200138" w:rsidRDefault="00792FEB" w:rsidP="00792FEB">
      <w:pPr>
        <w:ind w:left="360"/>
      </w:pPr>
      <w:r>
        <w:t>[</w:t>
      </w:r>
      <w:r w:rsidRPr="00CF7655">
        <w:rPr>
          <w:b/>
          <w:color w:val="00B050"/>
        </w:rPr>
        <w:t>X</w:t>
      </w:r>
      <w:r>
        <w:t xml:space="preserve">] </w:t>
      </w:r>
      <w:r w:rsidR="00200138" w:rsidRPr="00200138">
        <w:t xml:space="preserve">Open "Server Explorer" in Visual Studio and view the "User" table created by the </w:t>
      </w:r>
      <w:proofErr w:type="spellStart"/>
      <w:r w:rsidR="00200138" w:rsidRPr="00200138">
        <w:t>EntityFramework</w:t>
      </w:r>
      <w:proofErr w:type="spellEnd"/>
      <w:r w:rsidR="00200138" w:rsidRPr="00200138">
        <w:t>.</w:t>
      </w:r>
    </w:p>
    <w:p w14:paraId="1124A072" w14:textId="789C8D6A" w:rsidR="00200138" w:rsidRDefault="00792FEB" w:rsidP="00792FEB">
      <w:pPr>
        <w:ind w:left="360"/>
      </w:pPr>
      <w:r>
        <w:t>[</w:t>
      </w:r>
      <w:r w:rsidRPr="00CF7655">
        <w:rPr>
          <w:b/>
          <w:color w:val="00B050"/>
        </w:rPr>
        <w:t>X</w:t>
      </w:r>
      <w:r>
        <w:t xml:space="preserve">] </w:t>
      </w:r>
      <w:r w:rsidR="00200138" w:rsidRPr="00200138">
        <w:t>Add another property to your User entity</w:t>
      </w:r>
    </w:p>
    <w:p w14:paraId="28EA1C76" w14:textId="20545DA8" w:rsidR="00792FEB" w:rsidRPr="00792FEB" w:rsidRDefault="00792FEB" w:rsidP="00792FEB">
      <w:pPr>
        <w:ind w:left="360"/>
        <w:rPr>
          <w:color w:val="00B050"/>
        </w:rPr>
      </w:pPr>
      <w:r>
        <w:tab/>
      </w:r>
      <w:r>
        <w:rPr>
          <w:color w:val="00B050"/>
        </w:rPr>
        <w:t xml:space="preserve">String </w:t>
      </w:r>
      <w:proofErr w:type="spellStart"/>
      <w:r>
        <w:rPr>
          <w:color w:val="00B050"/>
        </w:rPr>
        <w:t>FavoriteColor</w:t>
      </w:r>
      <w:proofErr w:type="spellEnd"/>
    </w:p>
    <w:p w14:paraId="452BEC30" w14:textId="29989C02" w:rsidR="00200138" w:rsidRPr="00200138" w:rsidRDefault="00792FEB" w:rsidP="00792FEB">
      <w:pPr>
        <w:ind w:left="360"/>
      </w:pPr>
      <w:r>
        <w:t>[</w:t>
      </w:r>
      <w:r w:rsidRPr="00CF7655">
        <w:rPr>
          <w:b/>
          <w:color w:val="00B050"/>
        </w:rPr>
        <w:t>X</w:t>
      </w:r>
      <w:r>
        <w:t xml:space="preserve">] </w:t>
      </w:r>
      <w:r w:rsidR="00200138" w:rsidRPr="00200138">
        <w:t>Rerun the application.  Look for the newly created property in the "User" table using "Server Explorer".</w:t>
      </w:r>
    </w:p>
    <w:p w14:paraId="4110BECF" w14:textId="505A6475" w:rsidR="00200138" w:rsidRDefault="00792FEB" w:rsidP="00792FEB">
      <w:pPr>
        <w:ind w:left="360"/>
      </w:pPr>
      <w:r>
        <w:t>[</w:t>
      </w:r>
      <w:r w:rsidRPr="00CF7655">
        <w:rPr>
          <w:b/>
          <w:color w:val="00B050"/>
        </w:rPr>
        <w:t>X</w:t>
      </w:r>
      <w:r>
        <w:t xml:space="preserve">] </w:t>
      </w:r>
      <w:r w:rsidR="00200138" w:rsidRPr="00200138">
        <w:t>The Users you added in step 10 are now gone.  Why did they disappear?</w:t>
      </w:r>
    </w:p>
    <w:p w14:paraId="36CCC7BA" w14:textId="1CCD054B" w:rsidR="00792FEB" w:rsidRDefault="00792FEB" w:rsidP="00792FEB">
      <w:pPr>
        <w:ind w:left="720"/>
        <w:rPr>
          <w:color w:val="00B050"/>
        </w:rPr>
      </w:pPr>
      <w:r w:rsidRPr="00792FEB">
        <w:rPr>
          <w:color w:val="00B050"/>
        </w:rPr>
        <w:t>Since we changed</w:t>
      </w:r>
      <w:r>
        <w:rPr>
          <w:color w:val="00B050"/>
        </w:rPr>
        <w:t xml:space="preserve"> properties within our User entity (which is the database representation of the user object), the entities needed to be rebuilt to reflect the changes in the entity itself since there was a new database field (the property we added to the entity). Since the previous users didn’t have the updated entity properties, they had to be flushed to keep the database. Also note that the views “create” and “list” needed to be regenerated as well to reflect the changes.</w:t>
      </w:r>
    </w:p>
    <w:p w14:paraId="0050E252" w14:textId="77777777" w:rsidR="00A5449E" w:rsidRPr="00200138" w:rsidRDefault="00A5449E" w:rsidP="00792FEB">
      <w:pPr>
        <w:ind w:left="720"/>
      </w:pPr>
    </w:p>
    <w:p w14:paraId="3A74EF14" w14:textId="77777777" w:rsidR="00200138" w:rsidRPr="00200138" w:rsidRDefault="00200138" w:rsidP="00200138">
      <w:r w:rsidRPr="00200138">
        <w:rPr>
          <w:b/>
          <w:bCs/>
        </w:rPr>
        <w:lastRenderedPageBreak/>
        <w:t>Exercise 2</w:t>
      </w:r>
    </w:p>
    <w:p w14:paraId="3304B0FA" w14:textId="3E3B4770" w:rsidR="00200138" w:rsidRDefault="006D472B" w:rsidP="006D472B">
      <w:pPr>
        <w:ind w:left="360"/>
      </w:pPr>
      <w:r>
        <w:t>[</w:t>
      </w:r>
      <w:r w:rsidRPr="006D472B">
        <w:rPr>
          <w:b/>
          <w:color w:val="00B050"/>
        </w:rPr>
        <w:t>X</w:t>
      </w:r>
      <w:r>
        <w:t xml:space="preserve">] </w:t>
      </w:r>
      <w:r w:rsidR="00200138" w:rsidRPr="00200138">
        <w:t xml:space="preserve">Add a </w:t>
      </w:r>
      <w:proofErr w:type="spellStart"/>
      <w:r w:rsidR="00200138" w:rsidRPr="00200138">
        <w:t>UserViewModel</w:t>
      </w:r>
      <w:proofErr w:type="spellEnd"/>
      <w:r w:rsidR="00200138" w:rsidRPr="00200138">
        <w:t>.  Use the view model in place of the User entity model in your User actions and views.</w:t>
      </w:r>
      <w:r w:rsidR="00200138" w:rsidRPr="00200138">
        <w:br/>
        <w:t>Why would we use view models rather than the entity models in the controllers and views?</w:t>
      </w:r>
    </w:p>
    <w:p w14:paraId="03305807" w14:textId="1E9664C0" w:rsidR="00D53B5A" w:rsidRPr="00D53B5A" w:rsidRDefault="00D53B5A" w:rsidP="00D53B5A">
      <w:pPr>
        <w:ind w:left="720"/>
        <w:rPr>
          <w:color w:val="00B050"/>
        </w:rPr>
      </w:pPr>
      <w:r>
        <w:rPr>
          <w:color w:val="00B050"/>
        </w:rPr>
        <w:t xml:space="preserve">I’m going out on a limb here and I think we would use </w:t>
      </w:r>
      <w:r w:rsidR="00F9722F">
        <w:rPr>
          <w:color w:val="00B050"/>
        </w:rPr>
        <w:t>“</w:t>
      </w:r>
      <w:proofErr w:type="spellStart"/>
      <w:r>
        <w:rPr>
          <w:color w:val="00B050"/>
        </w:rPr>
        <w:t>viewmodels</w:t>
      </w:r>
      <w:proofErr w:type="spellEnd"/>
      <w:r w:rsidR="00F9722F">
        <w:rPr>
          <w:color w:val="00B050"/>
        </w:rPr>
        <w:t>”</w:t>
      </w:r>
      <w:r>
        <w:rPr>
          <w:color w:val="00B050"/>
        </w:rPr>
        <w:t xml:space="preserve"> rather than the entity models in controllers and views because the views for the </w:t>
      </w:r>
      <w:r w:rsidR="00F9722F">
        <w:rPr>
          <w:color w:val="00B050"/>
        </w:rPr>
        <w:t>“</w:t>
      </w:r>
      <w:proofErr w:type="spellStart"/>
      <w:r>
        <w:rPr>
          <w:color w:val="00B050"/>
        </w:rPr>
        <w:t>viewmodel</w:t>
      </w:r>
      <w:proofErr w:type="spellEnd"/>
      <w:r w:rsidR="00F9722F">
        <w:rPr>
          <w:color w:val="00B050"/>
        </w:rPr>
        <w:t xml:space="preserve">” </w:t>
      </w:r>
      <w:r>
        <w:rPr>
          <w:color w:val="00B050"/>
        </w:rPr>
        <w:t>won’t need to be regenerated</w:t>
      </w:r>
      <w:r w:rsidR="00F9722F">
        <w:rPr>
          <w:color w:val="00B050"/>
        </w:rPr>
        <w:t xml:space="preserve"> when changes are made</w:t>
      </w:r>
      <w:r w:rsidR="00681AF6">
        <w:rPr>
          <w:color w:val="00B050"/>
        </w:rPr>
        <w:t xml:space="preserve"> to the properties</w:t>
      </w:r>
      <w:r w:rsidR="007117C5">
        <w:rPr>
          <w:color w:val="00B050"/>
        </w:rPr>
        <w:t xml:space="preserve"> which will keep the database representation intact and up to date</w:t>
      </w:r>
      <w:r>
        <w:rPr>
          <w:color w:val="00B050"/>
        </w:rPr>
        <w:t>.</w:t>
      </w:r>
    </w:p>
    <w:p w14:paraId="56063113" w14:textId="6F1970B1" w:rsidR="00200138" w:rsidRPr="00200138" w:rsidRDefault="00854903" w:rsidP="00854903">
      <w:pPr>
        <w:ind w:left="360"/>
      </w:pPr>
      <w:r>
        <w:t>[</w:t>
      </w:r>
      <w:r w:rsidRPr="00854903">
        <w:rPr>
          <w:b/>
          <w:color w:val="00B050"/>
        </w:rPr>
        <w:t>X</w:t>
      </w:r>
      <w:r>
        <w:t xml:space="preserve">] </w:t>
      </w:r>
      <w:r w:rsidR="00200138" w:rsidRPr="00200138">
        <w:t>Fee</w:t>
      </w:r>
      <w:r w:rsidR="00331ABC">
        <w:t>l</w:t>
      </w:r>
      <w:r w:rsidR="00200138" w:rsidRPr="00200138">
        <w:t xml:space="preserve"> free to copy the "Map" utility functions from the Week 4 example app.</w:t>
      </w:r>
    </w:p>
    <w:p w14:paraId="46957FF7" w14:textId="3E29C6E5" w:rsidR="00200138" w:rsidRPr="00200138" w:rsidRDefault="008B3F16" w:rsidP="008B3F16">
      <w:pPr>
        <w:ind w:left="360"/>
      </w:pPr>
      <w:r>
        <w:t>[</w:t>
      </w:r>
      <w:bookmarkStart w:id="0" w:name="_GoBack"/>
      <w:r w:rsidRPr="008B3F16">
        <w:rPr>
          <w:b/>
          <w:color w:val="00B050"/>
        </w:rPr>
        <w:t>X</w:t>
      </w:r>
      <w:bookmarkEnd w:id="0"/>
      <w:r>
        <w:t xml:space="preserve">] </w:t>
      </w:r>
      <w:r w:rsidR="00200138" w:rsidRPr="00200138">
        <w:t>Run the application to make sure it is still functioning as expected.</w:t>
      </w:r>
    </w:p>
    <w:p w14:paraId="705B0D4E" w14:textId="77777777" w:rsidR="00200138" w:rsidRPr="00200138" w:rsidRDefault="00200138" w:rsidP="00200138">
      <w:pPr>
        <w:numPr>
          <w:ilvl w:val="0"/>
          <w:numId w:val="2"/>
        </w:numPr>
      </w:pPr>
      <w:r w:rsidRPr="00200138">
        <w:t>Implement the Details, Delete and Edit functions that are accessible at the end of each User in the User list.  (Look at the example app for help)</w:t>
      </w:r>
    </w:p>
    <w:p w14:paraId="701A5CB9" w14:textId="77777777" w:rsidR="00200138" w:rsidRPr="00200138" w:rsidRDefault="00200138" w:rsidP="00200138">
      <w:r w:rsidRPr="00200138">
        <w:rPr>
          <w:b/>
          <w:bCs/>
        </w:rPr>
        <w:t>Exercise 3 (Look at the example app for help)</w:t>
      </w:r>
    </w:p>
    <w:p w14:paraId="3E641AEB" w14:textId="77777777" w:rsidR="00200138" w:rsidRPr="00200138" w:rsidRDefault="00200138" w:rsidP="00200138">
      <w:pPr>
        <w:numPr>
          <w:ilvl w:val="0"/>
          <w:numId w:val="3"/>
        </w:numPr>
      </w:pPr>
      <w:r w:rsidRPr="00200138">
        <w:t xml:space="preserve">Add another entity to your application that is "related" to the User entity.  Remember to add a </w:t>
      </w:r>
      <w:proofErr w:type="spellStart"/>
      <w:r w:rsidRPr="00200138">
        <w:t>DbSet</w:t>
      </w:r>
      <w:proofErr w:type="spellEnd"/>
      <w:r w:rsidRPr="00200138">
        <w:t xml:space="preserve"> collection for your new entity to your </w:t>
      </w:r>
      <w:proofErr w:type="spellStart"/>
      <w:r w:rsidRPr="00200138">
        <w:t>DbContext</w:t>
      </w:r>
      <w:proofErr w:type="spellEnd"/>
      <w:r w:rsidRPr="00200138">
        <w:t xml:space="preserve"> class.</w:t>
      </w:r>
      <w:r w:rsidRPr="00200138">
        <w:br/>
      </w:r>
      <w:r w:rsidRPr="00200138">
        <w:br/>
      </w:r>
    </w:p>
    <w:p w14:paraId="21699100" w14:textId="77777777" w:rsidR="00200138" w:rsidRPr="00200138" w:rsidRDefault="00200138" w:rsidP="00200138">
      <w:pPr>
        <w:numPr>
          <w:ilvl w:val="0"/>
          <w:numId w:val="3"/>
        </w:numPr>
      </w:pPr>
      <w:r w:rsidRPr="00200138">
        <w:t>In the User list view, add another action for viewing a list of the new entity you added.</w:t>
      </w:r>
      <w:r w:rsidRPr="00200138">
        <w:br/>
      </w:r>
      <w:r w:rsidRPr="00200138">
        <w:br/>
      </w:r>
    </w:p>
    <w:p w14:paraId="69EC687E" w14:textId="77777777" w:rsidR="00200138" w:rsidRPr="00200138" w:rsidRDefault="00200138" w:rsidP="00200138">
      <w:pPr>
        <w:numPr>
          <w:ilvl w:val="0"/>
          <w:numId w:val="3"/>
        </w:numPr>
      </w:pPr>
      <w:r w:rsidRPr="00200138">
        <w:t xml:space="preserve">Create actions and corresponding views for listing and creating your new entity.  Use view models rather </w:t>
      </w:r>
      <w:proofErr w:type="spellStart"/>
      <w:r w:rsidRPr="00200138">
        <w:t>then</w:t>
      </w:r>
      <w:proofErr w:type="spellEnd"/>
      <w:r w:rsidRPr="00200138">
        <w:t xml:space="preserve"> interacting in directly with the new entity model.</w:t>
      </w:r>
      <w:r w:rsidRPr="00200138">
        <w:br/>
      </w:r>
      <w:r w:rsidRPr="00200138">
        <w:br/>
      </w:r>
    </w:p>
    <w:p w14:paraId="2D718C28" w14:textId="77777777" w:rsidR="00200138" w:rsidRPr="00200138" w:rsidRDefault="00200138" w:rsidP="00200138">
      <w:pPr>
        <w:numPr>
          <w:ilvl w:val="0"/>
          <w:numId w:val="3"/>
        </w:numPr>
      </w:pPr>
      <w:r w:rsidRPr="00200138">
        <w:t>Run the application:</w:t>
      </w:r>
      <w:r w:rsidRPr="00200138">
        <w:br/>
      </w:r>
      <w:r w:rsidRPr="00200138">
        <w:br/>
      </w:r>
    </w:p>
    <w:p w14:paraId="781AA0F6" w14:textId="77777777" w:rsidR="00200138" w:rsidRPr="00200138" w:rsidRDefault="00200138" w:rsidP="00200138">
      <w:pPr>
        <w:numPr>
          <w:ilvl w:val="1"/>
          <w:numId w:val="3"/>
        </w:numPr>
      </w:pPr>
      <w:r w:rsidRPr="00200138">
        <w:t>Test to see if you can access the list for your new entity from the User list.</w:t>
      </w:r>
      <w:r w:rsidRPr="00200138">
        <w:br/>
      </w:r>
      <w:r w:rsidRPr="00200138">
        <w:br/>
      </w:r>
    </w:p>
    <w:p w14:paraId="309DF3AE" w14:textId="77777777" w:rsidR="00200138" w:rsidRPr="00200138" w:rsidRDefault="00200138" w:rsidP="00200138">
      <w:pPr>
        <w:numPr>
          <w:ilvl w:val="1"/>
          <w:numId w:val="3"/>
        </w:numPr>
      </w:pPr>
      <w:r w:rsidRPr="00200138">
        <w:t>Test to see if you can create an instance of your new entity from the list for your new entity.</w:t>
      </w:r>
    </w:p>
    <w:p w14:paraId="369A2CDC" w14:textId="77777777" w:rsidR="00200138" w:rsidRPr="00200138" w:rsidRDefault="00200138" w:rsidP="00200138">
      <w:r w:rsidRPr="00200138">
        <w:rPr>
          <w:b/>
          <w:bCs/>
        </w:rPr>
        <w:t>Exercise 4 (Extra credit)</w:t>
      </w:r>
    </w:p>
    <w:p w14:paraId="53B7B4CF" w14:textId="77777777" w:rsidR="00200138" w:rsidRPr="00200138" w:rsidRDefault="00200138" w:rsidP="00200138">
      <w:pPr>
        <w:numPr>
          <w:ilvl w:val="0"/>
          <w:numId w:val="4"/>
        </w:numPr>
      </w:pPr>
      <w:r w:rsidRPr="00200138">
        <w:t>Implement the Details, Delete and Edit function for your new entity.</w:t>
      </w:r>
    </w:p>
    <w:p w14:paraId="0F1C125A" w14:textId="77777777" w:rsidR="00F53FF4" w:rsidRDefault="00F53FF4"/>
    <w:sectPr w:rsidR="00F53F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9586" w14:textId="77777777" w:rsidR="00C24273" w:rsidRDefault="00C24273" w:rsidP="00200138">
      <w:pPr>
        <w:spacing w:after="0" w:line="240" w:lineRule="auto"/>
      </w:pPr>
      <w:r>
        <w:separator/>
      </w:r>
    </w:p>
  </w:endnote>
  <w:endnote w:type="continuationSeparator" w:id="0">
    <w:p w14:paraId="3BE81D35" w14:textId="77777777" w:rsidR="00C24273" w:rsidRDefault="00C24273" w:rsidP="00200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71F53" w14:textId="77777777" w:rsidR="00C24273" w:rsidRDefault="00C24273" w:rsidP="00200138">
      <w:pPr>
        <w:spacing w:after="0" w:line="240" w:lineRule="auto"/>
      </w:pPr>
      <w:r>
        <w:separator/>
      </w:r>
    </w:p>
  </w:footnote>
  <w:footnote w:type="continuationSeparator" w:id="0">
    <w:p w14:paraId="5EFD1D8F" w14:textId="77777777" w:rsidR="00C24273" w:rsidRDefault="00C24273" w:rsidP="00200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73460" w14:textId="6C4643D9" w:rsidR="00200138" w:rsidRDefault="00200138" w:rsidP="00200138">
    <w:pPr>
      <w:pStyle w:val="Header"/>
      <w:jc w:val="right"/>
    </w:pPr>
    <w:r>
      <w:t>Jered Sundquist</w:t>
    </w:r>
  </w:p>
  <w:p w14:paraId="5EA5BC43" w14:textId="0AF595E3" w:rsidR="00200138" w:rsidRDefault="00200138" w:rsidP="00200138">
    <w:pPr>
      <w:pStyle w:val="Header"/>
      <w:jc w:val="right"/>
    </w:pPr>
    <w:r>
      <w:t>CST356</w:t>
    </w:r>
  </w:p>
  <w:p w14:paraId="0A83E48F" w14:textId="692D16D4" w:rsidR="00200138" w:rsidRDefault="00200138" w:rsidP="00200138">
    <w:pPr>
      <w:pStyle w:val="Header"/>
      <w:jc w:val="right"/>
    </w:pPr>
    <w:r>
      <w:t>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A3405"/>
    <w:multiLevelType w:val="multilevel"/>
    <w:tmpl w:val="AB6AA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846D0"/>
    <w:multiLevelType w:val="multilevel"/>
    <w:tmpl w:val="C5B6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DE5357"/>
    <w:multiLevelType w:val="multilevel"/>
    <w:tmpl w:val="EF62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52055"/>
    <w:multiLevelType w:val="multilevel"/>
    <w:tmpl w:val="038C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60"/>
    <w:rsid w:val="000012EE"/>
    <w:rsid w:val="00004A9D"/>
    <w:rsid w:val="000451F6"/>
    <w:rsid w:val="001420F8"/>
    <w:rsid w:val="001C1DC0"/>
    <w:rsid w:val="00200138"/>
    <w:rsid w:val="00314DF5"/>
    <w:rsid w:val="00331ABC"/>
    <w:rsid w:val="003A0C8A"/>
    <w:rsid w:val="004731A5"/>
    <w:rsid w:val="00681AF6"/>
    <w:rsid w:val="00694380"/>
    <w:rsid w:val="006D472B"/>
    <w:rsid w:val="007117C5"/>
    <w:rsid w:val="0077185A"/>
    <w:rsid w:val="00792FEB"/>
    <w:rsid w:val="0084350B"/>
    <w:rsid w:val="00854903"/>
    <w:rsid w:val="008B3F16"/>
    <w:rsid w:val="009A54F4"/>
    <w:rsid w:val="00A5449E"/>
    <w:rsid w:val="00C049C2"/>
    <w:rsid w:val="00C24273"/>
    <w:rsid w:val="00CB2E51"/>
    <w:rsid w:val="00CB351F"/>
    <w:rsid w:val="00CF7655"/>
    <w:rsid w:val="00D44136"/>
    <w:rsid w:val="00D53B5A"/>
    <w:rsid w:val="00DB6EE1"/>
    <w:rsid w:val="00F53FF4"/>
    <w:rsid w:val="00F83141"/>
    <w:rsid w:val="00F85C60"/>
    <w:rsid w:val="00F86410"/>
    <w:rsid w:val="00F97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C972"/>
  <w15:chartTrackingRefBased/>
  <w15:docId w15:val="{0400CF4E-7F3A-46F5-A84F-132942BE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138"/>
  </w:style>
  <w:style w:type="paragraph" w:styleId="Footer">
    <w:name w:val="footer"/>
    <w:basedOn w:val="Normal"/>
    <w:link w:val="FooterChar"/>
    <w:uiPriority w:val="99"/>
    <w:unhideWhenUsed/>
    <w:rsid w:val="00200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79512">
      <w:bodyDiv w:val="1"/>
      <w:marLeft w:val="0"/>
      <w:marRight w:val="0"/>
      <w:marTop w:val="0"/>
      <w:marBottom w:val="0"/>
      <w:divBdr>
        <w:top w:val="none" w:sz="0" w:space="0" w:color="auto"/>
        <w:left w:val="none" w:sz="0" w:space="0" w:color="auto"/>
        <w:bottom w:val="none" w:sz="0" w:space="0" w:color="auto"/>
        <w:right w:val="none" w:sz="0" w:space="0" w:color="auto"/>
      </w:divBdr>
    </w:div>
    <w:div w:id="1230270834">
      <w:bodyDiv w:val="1"/>
      <w:marLeft w:val="0"/>
      <w:marRight w:val="0"/>
      <w:marTop w:val="0"/>
      <w:marBottom w:val="0"/>
      <w:divBdr>
        <w:top w:val="none" w:sz="0" w:space="0" w:color="auto"/>
        <w:left w:val="none" w:sz="0" w:space="0" w:color="auto"/>
        <w:bottom w:val="none" w:sz="0" w:space="0" w:color="auto"/>
        <w:right w:val="none" w:sz="0" w:space="0" w:color="auto"/>
      </w:divBdr>
    </w:div>
    <w:div w:id="16524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Sundquist</dc:creator>
  <cp:keywords/>
  <dc:description/>
  <cp:lastModifiedBy>Jered Sundquist</cp:lastModifiedBy>
  <cp:revision>22</cp:revision>
  <dcterms:created xsi:type="dcterms:W3CDTF">2018-02-24T19:30:00Z</dcterms:created>
  <dcterms:modified xsi:type="dcterms:W3CDTF">2018-03-03T22:01:00Z</dcterms:modified>
</cp:coreProperties>
</file>