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A6" w:rsidRPr="002F4530" w:rsidRDefault="002F4530">
      <w:pPr>
        <w:rPr>
          <w:b/>
          <w:sz w:val="24"/>
        </w:rPr>
      </w:pPr>
      <w:r w:rsidRPr="002F4530">
        <w:rPr>
          <w:b/>
          <w:sz w:val="24"/>
        </w:rPr>
        <w:t>GEOMETRIC OPERATIONS</w:t>
      </w:r>
    </w:p>
    <w:p w:rsidR="002F4530" w:rsidRDefault="00FA136A">
      <w:r>
        <w:t xml:space="preserve">Different from point operations. Here the position of pixels </w:t>
      </w:r>
      <w:proofErr w:type="gramStart"/>
      <w:r>
        <w:t>change</w:t>
      </w:r>
      <w:proofErr w:type="gramEnd"/>
      <w:r>
        <w:t>. In point operations the intensities of pixels change:</w:t>
      </w:r>
    </w:p>
    <w:p w:rsidR="00834E39" w:rsidRDefault="00834E39" w:rsidP="00834E39">
      <w:pPr>
        <w:jc w:val="center"/>
      </w:pPr>
      <w:r>
        <w:rPr>
          <w:noProof/>
        </w:rPr>
        <w:drawing>
          <wp:inline distT="0" distB="0" distL="0" distR="0" wp14:anchorId="70AB2234" wp14:editId="42F05452">
            <wp:extent cx="3411027" cy="94946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307" cy="96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39" w:rsidRPr="00772EE9" w:rsidRDefault="00834E39" w:rsidP="00834E39">
      <w:pPr>
        <w:pStyle w:val="ListParagraph"/>
        <w:numPr>
          <w:ilvl w:val="0"/>
          <w:numId w:val="1"/>
        </w:numPr>
        <w:rPr>
          <w:b/>
          <w:i/>
        </w:rPr>
      </w:pPr>
      <w:r w:rsidRPr="00772EE9">
        <w:rPr>
          <w:b/>
          <w:i/>
        </w:rPr>
        <w:t>Translation:</w:t>
      </w:r>
    </w:p>
    <w:p w:rsidR="00834E39" w:rsidRDefault="00834E39" w:rsidP="00834E39">
      <w:pPr>
        <w:pStyle w:val="ListParagraph"/>
        <w:jc w:val="center"/>
      </w:pPr>
      <w:r>
        <w:rPr>
          <w:noProof/>
        </w:rPr>
        <w:drawing>
          <wp:inline distT="0" distB="0" distL="0" distR="0" wp14:anchorId="2AD88533" wp14:editId="445B03B1">
            <wp:extent cx="2297347" cy="398302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950" cy="50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39" w:rsidRDefault="00834E39" w:rsidP="00834E39">
      <w:pPr>
        <w:pStyle w:val="ListParagraph"/>
      </w:pPr>
    </w:p>
    <w:p w:rsidR="00834E39" w:rsidRPr="00772EE9" w:rsidRDefault="00834E39" w:rsidP="00834E39">
      <w:pPr>
        <w:pStyle w:val="ListParagraph"/>
        <w:numPr>
          <w:ilvl w:val="0"/>
          <w:numId w:val="1"/>
        </w:numPr>
        <w:rPr>
          <w:b/>
          <w:i/>
        </w:rPr>
      </w:pPr>
      <w:r w:rsidRPr="00772EE9">
        <w:rPr>
          <w:b/>
          <w:i/>
        </w:rPr>
        <w:t>Scaling:</w:t>
      </w:r>
    </w:p>
    <w:p w:rsidR="00A86B37" w:rsidRDefault="00A86B37" w:rsidP="00B31980">
      <w:pPr>
        <w:pStyle w:val="ListParagraph"/>
        <w:jc w:val="center"/>
      </w:pPr>
      <w:r>
        <w:rPr>
          <w:noProof/>
        </w:rPr>
        <w:drawing>
          <wp:inline distT="0" distB="0" distL="0" distR="0" wp14:anchorId="353D898D" wp14:editId="64D0F064">
            <wp:extent cx="2353587" cy="401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188" cy="4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B3" w:rsidRPr="00772EE9" w:rsidRDefault="00A21324" w:rsidP="00834E39">
      <w:pPr>
        <w:pStyle w:val="ListParagraph"/>
        <w:numPr>
          <w:ilvl w:val="0"/>
          <w:numId w:val="1"/>
        </w:numPr>
        <w:rPr>
          <w:b/>
          <w:i/>
        </w:rPr>
      </w:pPr>
      <w:r w:rsidRPr="00772EE9">
        <w:rPr>
          <w:b/>
          <w:i/>
        </w:rPr>
        <w:t xml:space="preserve">Flipping: </w:t>
      </w:r>
    </w:p>
    <w:p w:rsidR="00A86B37" w:rsidRDefault="00A21324" w:rsidP="00162CEE">
      <w:pPr>
        <w:ind w:left="720"/>
        <w:jc w:val="center"/>
      </w:pPr>
      <w:r>
        <w:rPr>
          <w:noProof/>
        </w:rPr>
        <w:drawing>
          <wp:inline distT="0" distB="0" distL="0" distR="0" wp14:anchorId="3BA63DE2" wp14:editId="3974E64E">
            <wp:extent cx="2321781" cy="40169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5625" cy="4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EE" w:rsidRDefault="00162CEE" w:rsidP="00831610">
      <w:r>
        <w:t>Representing in 2D</w:t>
      </w:r>
    </w:p>
    <w:p w:rsidR="00162CEE" w:rsidRDefault="00162CEE" w:rsidP="00162CEE">
      <w:pPr>
        <w:ind w:left="360"/>
        <w:jc w:val="center"/>
      </w:pPr>
      <w:r>
        <w:rPr>
          <w:noProof/>
        </w:rPr>
        <w:drawing>
          <wp:inline distT="0" distB="0" distL="0" distR="0" wp14:anchorId="05E8247F" wp14:editId="0BD59C44">
            <wp:extent cx="2886323" cy="177365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9379" cy="17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EE" w:rsidRDefault="00162CEE" w:rsidP="00162CEE">
      <w:pPr>
        <w:ind w:left="360"/>
      </w:pPr>
      <w:r>
        <w:t>Flipping is a special case of scaling.</w:t>
      </w:r>
    </w:p>
    <w:p w:rsidR="00AF55CE" w:rsidRPr="00772EE9" w:rsidRDefault="00AF55CE" w:rsidP="00AF55CE">
      <w:pPr>
        <w:pStyle w:val="ListParagraph"/>
        <w:numPr>
          <w:ilvl w:val="0"/>
          <w:numId w:val="1"/>
        </w:numPr>
        <w:rPr>
          <w:b/>
          <w:i/>
        </w:rPr>
      </w:pPr>
      <w:r w:rsidRPr="00772EE9">
        <w:rPr>
          <w:b/>
          <w:i/>
        </w:rPr>
        <w:t>Rotation:</w:t>
      </w:r>
    </w:p>
    <w:p w:rsidR="00AF55CE" w:rsidRDefault="00AF55CE" w:rsidP="004D4BEE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17BE036" wp14:editId="25443FC0">
            <wp:extent cx="2415578" cy="15861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312" cy="161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CE" w:rsidRDefault="00254ACB" w:rsidP="00254ACB">
      <w:r>
        <w:t xml:space="preserve">Any combination (scale, shift, rotate) of the above is called a similarity transformation. </w:t>
      </w:r>
    </w:p>
    <w:p w:rsidR="004416C0" w:rsidRDefault="004416C0" w:rsidP="00254ACB">
      <w:r>
        <w:tab/>
        <w:t>It preserves parallel lines</w:t>
      </w:r>
    </w:p>
    <w:p w:rsidR="004408D6" w:rsidRDefault="004408D6" w:rsidP="00254ACB">
      <w:r>
        <w:t>If alpha and beta are +/- 1 it is called isometric transformation</w:t>
      </w:r>
    </w:p>
    <w:p w:rsidR="004408D6" w:rsidRDefault="004408D6" w:rsidP="004408D6">
      <w:pPr>
        <w:ind w:firstLine="720"/>
      </w:pPr>
      <w:r>
        <w:t>It preserves shapes and angles</w:t>
      </w:r>
    </w:p>
    <w:p w:rsidR="00534E4C" w:rsidRPr="007D387C" w:rsidRDefault="00534E4C" w:rsidP="00534E4C">
      <w:pPr>
        <w:pStyle w:val="ListParagraph"/>
        <w:numPr>
          <w:ilvl w:val="0"/>
          <w:numId w:val="1"/>
        </w:numPr>
        <w:rPr>
          <w:b/>
          <w:i/>
        </w:rPr>
      </w:pPr>
      <w:r w:rsidRPr="007D387C">
        <w:rPr>
          <w:b/>
          <w:i/>
        </w:rPr>
        <w:t>Bending:</w:t>
      </w:r>
    </w:p>
    <w:p w:rsidR="00534E4C" w:rsidRPr="00534E4C" w:rsidRDefault="00534E4C" w:rsidP="00534E4C">
      <w:pPr>
        <w:jc w:val="center"/>
      </w:pPr>
      <w:r>
        <w:rPr>
          <w:noProof/>
        </w:rPr>
        <w:drawing>
          <wp:inline distT="0" distB="0" distL="0" distR="0" wp14:anchorId="0CB099FE" wp14:editId="054EC23C">
            <wp:extent cx="2207812" cy="1480238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760" cy="15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4C" w:rsidRDefault="008B74E8" w:rsidP="007D387C">
      <w:r>
        <w:t>Shear:</w:t>
      </w:r>
    </w:p>
    <w:p w:rsidR="008B74E8" w:rsidRDefault="008B74E8" w:rsidP="008B74E8">
      <w:pPr>
        <w:jc w:val="center"/>
      </w:pPr>
      <w:r>
        <w:rPr>
          <w:noProof/>
        </w:rPr>
        <w:drawing>
          <wp:inline distT="0" distB="0" distL="0" distR="0" wp14:anchorId="3CF0375A" wp14:editId="08CE2BEF">
            <wp:extent cx="2822713" cy="20824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304" cy="21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7C" w:rsidRDefault="00DE12CC" w:rsidP="00DE12CC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479346F5" wp14:editId="39CA751C">
            <wp:extent cx="2258473" cy="1804946"/>
            <wp:effectExtent l="0" t="0" r="889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4749" cy="18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387C" w:rsidRDefault="007D387C" w:rsidP="007D387C"/>
    <w:p w:rsidR="007D387C" w:rsidRDefault="007D387C" w:rsidP="007D387C"/>
    <w:p w:rsidR="00534E4C" w:rsidRDefault="00534E4C" w:rsidP="004408D6">
      <w:pPr>
        <w:ind w:firstLine="720"/>
      </w:pPr>
    </w:p>
    <w:sectPr w:rsidR="0053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66E3E"/>
    <w:multiLevelType w:val="hybridMultilevel"/>
    <w:tmpl w:val="5DB69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30"/>
    <w:rsid w:val="00162CEE"/>
    <w:rsid w:val="00254ACB"/>
    <w:rsid w:val="00256410"/>
    <w:rsid w:val="002F4530"/>
    <w:rsid w:val="004408D6"/>
    <w:rsid w:val="004416C0"/>
    <w:rsid w:val="004D4BEE"/>
    <w:rsid w:val="00534E4C"/>
    <w:rsid w:val="00684858"/>
    <w:rsid w:val="00772EE9"/>
    <w:rsid w:val="007764EB"/>
    <w:rsid w:val="007D387C"/>
    <w:rsid w:val="00831610"/>
    <w:rsid w:val="00834E39"/>
    <w:rsid w:val="008B74E8"/>
    <w:rsid w:val="00A21324"/>
    <w:rsid w:val="00A86B37"/>
    <w:rsid w:val="00AF55CE"/>
    <w:rsid w:val="00B31980"/>
    <w:rsid w:val="00B35860"/>
    <w:rsid w:val="00DE12CC"/>
    <w:rsid w:val="00F149B3"/>
    <w:rsid w:val="00FA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E03C"/>
  <w15:chartTrackingRefBased/>
  <w15:docId w15:val="{AFBA0557-2B93-47D4-8BD7-B83FE8B0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Luke, Jerubbaal (Cognizant)</dc:creator>
  <cp:keywords/>
  <dc:description/>
  <cp:lastModifiedBy>John Luke, Jerubbaal (Cognizant)</cp:lastModifiedBy>
  <cp:revision>18</cp:revision>
  <dcterms:created xsi:type="dcterms:W3CDTF">2017-09-06T13:13:00Z</dcterms:created>
  <dcterms:modified xsi:type="dcterms:W3CDTF">2017-09-06T13:54:00Z</dcterms:modified>
</cp:coreProperties>
</file>